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34A9CA97" w:rsidR="00E43EB0" w:rsidRDefault="00420DC9" w:rsidP="00E43EB0">
      <w:pPr>
        <w:rPr>
          <w:rFonts w:ascii="ＭＳ ゴシック" w:eastAsia="ＭＳ ゴシック" w:hAnsi="ＭＳ ゴシック"/>
          <w:sz w:val="22"/>
        </w:rPr>
      </w:pPr>
      <w:r>
        <w:rPr>
          <w:noProof/>
        </w:rPr>
        <mc:AlternateContent>
          <mc:Choice Requires="wps">
            <w:drawing>
              <wp:anchor distT="0" distB="0" distL="114300" distR="114300" simplePos="0" relativeHeight="251669504" behindDoc="1" locked="0" layoutInCell="1" allowOverlap="1" wp14:anchorId="39E00CAB" wp14:editId="70CDDDD1">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00CAB" id="_x0000_t202" coordsize="21600,21600" o:spt="202" path="m,l,21600r21600,l21600,xe">
                <v:stroke joinstyle="miter"/>
                <v:path gradientshapeok="t" o:connecttype="rect"/>
              </v:shapetype>
              <v:shape id="テキスト ボックス 2" o:spid="_x0000_s1026"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1C70E64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412EB8F4"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611F99" w:rsidRPr="00BE476A">
                              <w:rPr>
                                <w:rFonts w:ascii="ＭＳ ゴシック" w:eastAsia="ＭＳ ゴシック" w:hAnsi="ＭＳ ゴシック" w:hint="eastAsia"/>
                                <w:b/>
                                <w:bCs/>
                                <w:color w:val="000000" w:themeColor="text1"/>
                                <w:sz w:val="24"/>
                                <w:szCs w:val="24"/>
                              </w:rPr>
                              <w:t>７</w:t>
                            </w:r>
                            <w:r w:rsidR="009D4155" w:rsidRPr="00BE476A">
                              <w:rPr>
                                <w:rFonts w:ascii="ＭＳ ゴシック" w:eastAsia="ＭＳ ゴシック" w:hAnsi="ＭＳ ゴシック" w:hint="eastAsia"/>
                                <w:b/>
                                <w:bCs/>
                                <w:color w:val="000000" w:themeColor="text1"/>
                                <w:sz w:val="24"/>
                                <w:szCs w:val="24"/>
                              </w:rPr>
                              <w:t xml:space="preserve">年度　</w:t>
                            </w:r>
                            <w:r w:rsidR="009D4155" w:rsidRPr="00BE476A">
                              <w:rPr>
                                <w:rFonts w:ascii="ＭＳ ゴシック" w:eastAsia="ＭＳ ゴシック" w:hAnsi="ＭＳ ゴシック" w:hint="eastAsia"/>
                                <w:b/>
                                <w:bCs/>
                                <w:color w:val="000000" w:themeColor="text1"/>
                                <w:sz w:val="24"/>
                                <w:szCs w:val="24"/>
                              </w:rPr>
                              <w:t>大阪</w:t>
                            </w:r>
                            <w:r w:rsidR="009D4155" w:rsidRPr="00F11BCC">
                              <w:rPr>
                                <w:rFonts w:ascii="ＭＳ ゴシック" w:eastAsia="ＭＳ ゴシック" w:hAnsi="ＭＳ ゴシック" w:hint="eastAsia"/>
                                <w:b/>
                                <w:bCs/>
                                <w:sz w:val="24"/>
                                <w:szCs w:val="24"/>
                              </w:rPr>
                              <w:t>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412EB8F4"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611F99" w:rsidRPr="00BE476A">
                        <w:rPr>
                          <w:rFonts w:ascii="ＭＳ ゴシック" w:eastAsia="ＭＳ ゴシック" w:hAnsi="ＭＳ ゴシック" w:hint="eastAsia"/>
                          <w:b/>
                          <w:bCs/>
                          <w:color w:val="000000" w:themeColor="text1"/>
                          <w:sz w:val="24"/>
                          <w:szCs w:val="24"/>
                        </w:rPr>
                        <w:t>７</w:t>
                      </w:r>
                      <w:r w:rsidR="009D4155" w:rsidRPr="00BE476A">
                        <w:rPr>
                          <w:rFonts w:ascii="ＭＳ ゴシック" w:eastAsia="ＭＳ ゴシック" w:hAnsi="ＭＳ ゴシック" w:hint="eastAsia"/>
                          <w:b/>
                          <w:bCs/>
                          <w:color w:val="000000" w:themeColor="text1"/>
                          <w:sz w:val="24"/>
                          <w:szCs w:val="24"/>
                        </w:rPr>
                        <w:t xml:space="preserve">年度　</w:t>
                      </w:r>
                      <w:r w:rsidR="009D4155" w:rsidRPr="00BE476A">
                        <w:rPr>
                          <w:rFonts w:ascii="ＭＳ ゴシック" w:eastAsia="ＭＳ ゴシック" w:hAnsi="ＭＳ ゴシック" w:hint="eastAsia"/>
                          <w:b/>
                          <w:bCs/>
                          <w:color w:val="000000" w:themeColor="text1"/>
                          <w:sz w:val="24"/>
                          <w:szCs w:val="24"/>
                        </w:rPr>
                        <w:t>大阪</w:t>
                      </w:r>
                      <w:r w:rsidR="009D4155" w:rsidRPr="00F11BCC">
                        <w:rPr>
                          <w:rFonts w:ascii="ＭＳ ゴシック" w:eastAsia="ＭＳ ゴシック" w:hAnsi="ＭＳ ゴシック" w:hint="eastAsia"/>
                          <w:b/>
                          <w:bCs/>
                          <w:sz w:val="24"/>
                          <w:szCs w:val="24"/>
                        </w:rPr>
                        <w:t>府子育てハートフル企業顕彰　応募用紙</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111A9BCA"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w:t>
            </w:r>
            <w:r w:rsidRPr="00BE476A">
              <w:rPr>
                <w:rFonts w:ascii="ＭＳ ゴシック" w:eastAsia="ＭＳ ゴシック" w:hAnsi="ＭＳ ゴシック" w:hint="eastAsia"/>
                <w:color w:val="000000" w:themeColor="text1"/>
                <w:sz w:val="19"/>
                <w:szCs w:val="19"/>
              </w:rPr>
              <w:t>和</w:t>
            </w:r>
            <w:r w:rsidR="00611F99" w:rsidRPr="00BE476A">
              <w:rPr>
                <w:rFonts w:ascii="ＭＳ ゴシック" w:eastAsia="ＭＳ ゴシック" w:hAnsi="ＭＳ ゴシック" w:hint="eastAsia"/>
                <w:color w:val="000000" w:themeColor="text1"/>
                <w:sz w:val="19"/>
                <w:szCs w:val="19"/>
              </w:rPr>
              <w:t>7</w:t>
            </w:r>
            <w:r w:rsidRPr="00BE476A">
              <w:rPr>
                <w:rFonts w:ascii="ＭＳ ゴシック" w:eastAsia="ＭＳ ゴシック" w:hAnsi="ＭＳ ゴシック" w:hint="eastAsia"/>
                <w:color w:val="000000" w:themeColor="text1"/>
                <w:sz w:val="19"/>
                <w:szCs w:val="19"/>
              </w:rPr>
              <w:t>年</w:t>
            </w:r>
            <w:r w:rsidRPr="00B14778">
              <w:rPr>
                <w:rFonts w:ascii="ＭＳ ゴシック" w:eastAsia="ＭＳ ゴシック" w:hAnsi="ＭＳ ゴシック" w:hint="eastAsia"/>
                <w:sz w:val="19"/>
                <w:szCs w:val="19"/>
              </w:rPr>
              <w:t>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3FAEDF52"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611F99" w:rsidRPr="00BE476A">
              <w:rPr>
                <w:rFonts w:ascii="ＭＳ ゴシック" w:eastAsia="ＭＳ ゴシック" w:hAnsi="ＭＳ ゴシック" w:hint="eastAsia"/>
                <w:color w:val="000000" w:themeColor="text1"/>
                <w:sz w:val="18"/>
                <w:szCs w:val="18"/>
              </w:rPr>
              <w:t>7</w:t>
            </w:r>
            <w:r w:rsidRPr="00BE476A">
              <w:rPr>
                <w:rFonts w:ascii="ＭＳ ゴシック" w:eastAsia="ＭＳ ゴシック" w:hAnsi="ＭＳ ゴシック" w:hint="eastAsia"/>
                <w:color w:val="000000" w:themeColor="text1"/>
                <w:sz w:val="18"/>
                <w:szCs w:val="18"/>
              </w:rPr>
              <w:t>年</w:t>
            </w:r>
            <w:r w:rsidR="00E43EB0" w:rsidRPr="00BE476A">
              <w:rPr>
                <w:rFonts w:ascii="ＭＳ ゴシック" w:eastAsia="ＭＳ ゴシック" w:hAnsi="ＭＳ ゴシック" w:hint="eastAsia"/>
                <w:color w:val="000000" w:themeColor="text1"/>
                <w:sz w:val="18"/>
                <w:szCs w:val="18"/>
              </w:rPr>
              <w:t>6月1日現</w:t>
            </w:r>
            <w:r w:rsidR="00E43EB0" w:rsidRPr="00B14778">
              <w:rPr>
                <w:rFonts w:ascii="ＭＳ ゴシック" w:eastAsia="ＭＳ ゴシック" w:hAnsi="ＭＳ ゴシック" w:hint="eastAsia"/>
                <w:sz w:val="18"/>
                <w:szCs w:val="18"/>
              </w:rPr>
              <w:t>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4BE69C0B" w:rsidR="00497E78" w:rsidRPr="00704997" w:rsidRDefault="00497E78" w:rsidP="00965CC3">
      <w:pPr>
        <w:spacing w:line="320" w:lineRule="exact"/>
        <w:rPr>
          <w:rFonts w:ascii="ＭＳ ゴシック" w:eastAsia="ＭＳ ゴシック" w:hAnsi="ＭＳ ゴシック"/>
          <w:color w:val="000000" w:themeColor="text1"/>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w:t>
      </w:r>
      <w:r w:rsidR="00474058" w:rsidRPr="00704997">
        <w:rPr>
          <w:rFonts w:ascii="ＭＳ ゴシック" w:eastAsia="ＭＳ ゴシック" w:hAnsi="ＭＳ ゴシック" w:hint="eastAsia"/>
          <w:color w:val="000000" w:themeColor="text1"/>
          <w:sz w:val="22"/>
        </w:rPr>
        <w:t>を満たしています</w:t>
      </w:r>
      <w:r w:rsidRPr="00704997">
        <w:rPr>
          <w:rFonts w:ascii="ＭＳ ゴシック" w:eastAsia="ＭＳ ゴシック" w:hAnsi="ＭＳ ゴシック" w:hint="eastAsia"/>
          <w:color w:val="000000" w:themeColor="text1"/>
          <w:sz w:val="22"/>
        </w:rPr>
        <w:t>。</w:t>
      </w:r>
    </w:p>
    <w:p w14:paraId="0AA88DB6" w14:textId="77777777" w:rsidR="00497E78" w:rsidRPr="00704997" w:rsidRDefault="00497E78" w:rsidP="000D3CC8">
      <w:pPr>
        <w:rPr>
          <w:rFonts w:ascii="ＭＳ ゴシック" w:eastAsia="ＭＳ ゴシック" w:hAnsi="ＭＳ ゴシック"/>
          <w:color w:val="000000" w:themeColor="text1"/>
          <w:sz w:val="22"/>
          <w:szCs w:val="20"/>
        </w:rPr>
      </w:pPr>
    </w:p>
    <w:p w14:paraId="18F581BF" w14:textId="22007BB1" w:rsidR="00474058" w:rsidRPr="00704997" w:rsidRDefault="00655161" w:rsidP="005A3C86">
      <w:pPr>
        <w:ind w:left="880" w:hangingChars="400" w:hanging="880"/>
        <w:rPr>
          <w:rFonts w:ascii="ＭＳ ゴシック" w:eastAsia="ＭＳ ゴシック" w:hAnsi="ＭＳ ゴシック"/>
          <w:color w:val="000000" w:themeColor="text1"/>
          <w:sz w:val="22"/>
        </w:rPr>
      </w:pPr>
      <w:r w:rsidRPr="00704997">
        <w:rPr>
          <w:rFonts w:ascii="ＭＳ ゴシック" w:eastAsia="ＭＳ ゴシック" w:hAnsi="ＭＳ ゴシック" w:hint="eastAsia"/>
          <w:color w:val="000000" w:themeColor="text1"/>
          <w:sz w:val="22"/>
          <w:szCs w:val="20"/>
        </w:rPr>
        <w:t xml:space="preserve">　</w:t>
      </w:r>
      <w:r w:rsidR="00474058" w:rsidRPr="00704997">
        <w:rPr>
          <w:rFonts w:ascii="ＭＳ ゴシック" w:eastAsia="ＭＳ ゴシック" w:hAnsi="ＭＳ ゴシック" w:hint="eastAsia"/>
          <w:color w:val="000000" w:themeColor="text1"/>
          <w:sz w:val="22"/>
          <w:szCs w:val="20"/>
        </w:rPr>
        <w:t xml:space="preserve">　</w:t>
      </w:r>
      <w:r w:rsidR="00474058" w:rsidRPr="00704997">
        <w:rPr>
          <w:rFonts w:ascii="ＭＳ ゴシック" w:eastAsia="ＭＳ ゴシック" w:hAnsi="ＭＳ ゴシック"/>
          <w:color w:val="000000" w:themeColor="text1"/>
          <w:sz w:val="22"/>
          <w:szCs w:val="20"/>
        </w:rPr>
        <w:t>(１)大阪府内に事務所または事業所を設置していること。</w:t>
      </w:r>
      <w:r w:rsidR="00A33B14" w:rsidRPr="00704997">
        <w:rPr>
          <w:rFonts w:ascii="ＭＳ ゴシック" w:eastAsia="ＭＳ ゴシック" w:hAnsi="ＭＳ ゴシック" w:hint="eastAsia"/>
          <w:color w:val="000000" w:themeColor="text1"/>
          <w:sz w:val="22"/>
        </w:rPr>
        <w:t>また</w:t>
      </w:r>
      <w:r w:rsidR="005A3C86" w:rsidRPr="00704997">
        <w:rPr>
          <w:rFonts w:ascii="ＭＳ ゴシック" w:eastAsia="ＭＳ ゴシック" w:hAnsi="ＭＳ ゴシック" w:hint="eastAsia"/>
          <w:color w:val="000000" w:themeColor="text1"/>
          <w:sz w:val="22"/>
        </w:rPr>
        <w:t>は大阪府内在住のひとり親を</w:t>
      </w:r>
      <w:r w:rsidR="00AE7C26" w:rsidRPr="00704997">
        <w:rPr>
          <w:rFonts w:ascii="ＭＳ ゴシック" w:eastAsia="ＭＳ ゴシック" w:hAnsi="ＭＳ ゴシック" w:hint="eastAsia"/>
          <w:color w:val="000000" w:themeColor="text1"/>
          <w:sz w:val="22"/>
        </w:rPr>
        <w:t>テレワーク等で</w:t>
      </w:r>
      <w:r w:rsidR="005A3C86" w:rsidRPr="00704997">
        <w:rPr>
          <w:rFonts w:ascii="ＭＳ ゴシック" w:eastAsia="ＭＳ ゴシック" w:hAnsi="ＭＳ ゴシック" w:hint="eastAsia"/>
          <w:color w:val="000000" w:themeColor="text1"/>
          <w:sz w:val="22"/>
        </w:rPr>
        <w:t>雇用していること。</w:t>
      </w:r>
    </w:p>
    <w:p w14:paraId="1D7F41D9" w14:textId="5B11203F" w:rsidR="00474058" w:rsidRPr="00704997" w:rsidRDefault="00474058" w:rsidP="00474058">
      <w:pPr>
        <w:spacing w:line="320" w:lineRule="exact"/>
        <w:rPr>
          <w:rFonts w:ascii="ＭＳ ゴシック" w:eastAsia="ＭＳ ゴシック" w:hAnsi="ＭＳ ゴシック"/>
          <w:color w:val="000000" w:themeColor="text1"/>
          <w:sz w:val="22"/>
          <w:szCs w:val="20"/>
        </w:rPr>
      </w:pPr>
      <w:r w:rsidRPr="00704997">
        <w:rPr>
          <w:rFonts w:ascii="ＭＳ ゴシック" w:eastAsia="ＭＳ ゴシック" w:hAnsi="ＭＳ ゴシック" w:hint="eastAsia"/>
          <w:color w:val="000000" w:themeColor="text1"/>
          <w:sz w:val="22"/>
          <w:szCs w:val="20"/>
        </w:rPr>
        <w:t xml:space="preserve">　　</w:t>
      </w:r>
      <w:r w:rsidRPr="00704997">
        <w:rPr>
          <w:rFonts w:ascii="ＭＳ ゴシック" w:eastAsia="ＭＳ ゴシック" w:hAnsi="ＭＳ ゴシック"/>
          <w:color w:val="000000" w:themeColor="text1"/>
          <w:sz w:val="22"/>
          <w:szCs w:val="20"/>
        </w:rPr>
        <w:t>(２)労働関係法規及び福祉関係法規を遵守していること。</w:t>
      </w:r>
    </w:p>
    <w:p w14:paraId="5A14D673" w14:textId="77777777" w:rsidR="00474058" w:rsidRPr="00704997" w:rsidRDefault="00474058" w:rsidP="00474058">
      <w:pPr>
        <w:spacing w:line="320" w:lineRule="exact"/>
        <w:rPr>
          <w:rFonts w:ascii="ＭＳ ゴシック" w:eastAsia="ＭＳ ゴシック" w:hAnsi="ＭＳ ゴシック"/>
          <w:color w:val="000000" w:themeColor="text1"/>
          <w:sz w:val="22"/>
          <w:szCs w:val="20"/>
        </w:rPr>
      </w:pPr>
      <w:r w:rsidRPr="00704997">
        <w:rPr>
          <w:rFonts w:ascii="ＭＳ ゴシック" w:eastAsia="ＭＳ ゴシック" w:hAnsi="ＭＳ ゴシック" w:hint="eastAsia"/>
          <w:color w:val="000000" w:themeColor="text1"/>
          <w:sz w:val="22"/>
          <w:szCs w:val="20"/>
        </w:rPr>
        <w:t xml:space="preserve">　　</w:t>
      </w:r>
      <w:r w:rsidRPr="00704997">
        <w:rPr>
          <w:rFonts w:ascii="ＭＳ ゴシック" w:eastAsia="ＭＳ ゴシック" w:hAnsi="ＭＳ ゴシック"/>
          <w:color w:val="000000" w:themeColor="text1"/>
          <w:sz w:val="22"/>
          <w:szCs w:val="20"/>
        </w:rPr>
        <w:t>(３)大阪府暴力団排除条例第２条第１号から第４号のいずれかに該当する者又は</w:t>
      </w:r>
    </w:p>
    <w:p w14:paraId="360DE3EB" w14:textId="01D16B7A" w:rsidR="00474058" w:rsidRPr="00704997" w:rsidRDefault="00474058" w:rsidP="00474058">
      <w:pPr>
        <w:spacing w:line="320" w:lineRule="exact"/>
        <w:ind w:firstLineChars="400" w:firstLine="880"/>
        <w:rPr>
          <w:rFonts w:ascii="ＭＳ ゴシック" w:eastAsia="ＭＳ ゴシック" w:hAnsi="ＭＳ ゴシック"/>
          <w:color w:val="000000" w:themeColor="text1"/>
          <w:sz w:val="22"/>
          <w:szCs w:val="20"/>
        </w:rPr>
      </w:pPr>
      <w:r w:rsidRPr="00704997">
        <w:rPr>
          <w:rFonts w:ascii="ＭＳ ゴシック" w:eastAsia="ＭＳ ゴシック" w:hAnsi="ＭＳ ゴシック"/>
          <w:color w:val="000000" w:themeColor="text1"/>
          <w:sz w:val="22"/>
          <w:szCs w:val="20"/>
        </w:rPr>
        <w:t>反社会的勢力と関係を有する者でないこと。</w:t>
      </w:r>
    </w:p>
    <w:p w14:paraId="4DED9027" w14:textId="6881C965" w:rsidR="00474058" w:rsidRPr="00704997" w:rsidRDefault="00474058" w:rsidP="00474058">
      <w:pPr>
        <w:spacing w:line="320" w:lineRule="exact"/>
        <w:rPr>
          <w:rFonts w:ascii="ＭＳ ゴシック" w:eastAsia="ＭＳ ゴシック" w:hAnsi="ＭＳ ゴシック"/>
          <w:color w:val="000000" w:themeColor="text1"/>
          <w:sz w:val="22"/>
          <w:szCs w:val="20"/>
        </w:rPr>
      </w:pPr>
      <w:r w:rsidRPr="00704997">
        <w:rPr>
          <w:rFonts w:ascii="ＭＳ ゴシック" w:eastAsia="ＭＳ ゴシック" w:hAnsi="ＭＳ ゴシック" w:hint="eastAsia"/>
          <w:color w:val="000000" w:themeColor="text1"/>
          <w:sz w:val="22"/>
          <w:szCs w:val="20"/>
        </w:rPr>
        <w:t xml:space="preserve">　　</w:t>
      </w:r>
      <w:r w:rsidRPr="00704997">
        <w:rPr>
          <w:rFonts w:ascii="ＭＳ ゴシック" w:eastAsia="ＭＳ ゴシック" w:hAnsi="ＭＳ ゴシック"/>
          <w:color w:val="000000" w:themeColor="text1"/>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704997">
        <w:rPr>
          <w:rFonts w:ascii="ＭＳ ゴシック" w:eastAsia="ＭＳ ゴシック" w:hAnsi="ＭＳ ゴシック" w:hint="eastAsia"/>
          <w:color w:val="000000" w:themeColor="text1"/>
          <w:sz w:val="22"/>
          <w:szCs w:val="20"/>
        </w:rPr>
        <w:t xml:space="preserve">　　</w:t>
      </w:r>
      <w:r w:rsidRPr="00704997">
        <w:rPr>
          <w:rFonts w:ascii="ＭＳ ゴシック" w:eastAsia="ＭＳ ゴシック" w:hAnsi="ＭＳ ゴシック"/>
          <w:color w:val="000000" w:themeColor="text1"/>
          <w:sz w:val="22"/>
          <w:szCs w:val="20"/>
        </w:rPr>
        <w:t>(５)破産法に基づく破産手続開始の申立て、会社更生法に基づく更生手続開始の申立て</w:t>
      </w:r>
      <w:r w:rsidRPr="00691BD7">
        <w:rPr>
          <w:rFonts w:ascii="ＭＳ ゴシック" w:eastAsia="ＭＳ ゴシック" w:hAnsi="ＭＳ ゴシック"/>
          <w:sz w:val="22"/>
          <w:szCs w:val="20"/>
        </w:rPr>
        <w:t>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0C83EA18" w:rsidR="00474058"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(７</w:t>
      </w:r>
      <w:r w:rsidRPr="0014314C">
        <w:rPr>
          <w:rFonts w:ascii="ＭＳ ゴシック" w:eastAsia="ＭＳ ゴシック" w:hAnsi="ＭＳ ゴシック"/>
          <w:sz w:val="22"/>
          <w:szCs w:val="20"/>
        </w:rPr>
        <w:t>)</w:t>
      </w:r>
      <w:r w:rsidR="002E6BBF" w:rsidRPr="0014314C">
        <w:rPr>
          <w:rFonts w:ascii="ＭＳ ゴシック" w:eastAsia="ＭＳ ゴシック" w:hAnsi="ＭＳ ゴシック" w:hint="eastAsia"/>
          <w:sz w:val="22"/>
          <w:szCs w:val="20"/>
        </w:rPr>
        <w:t>表彰を実施する年度の６月</w:t>
      </w:r>
      <w:r w:rsidRPr="0014314C">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07550A69" w14:textId="57F40CD8" w:rsidR="005D1AF0"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1108626C" w14:textId="77777777" w:rsidR="005D1AF0" w:rsidRPr="005D1AF0" w:rsidRDefault="005D1AF0"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lastRenderedPageBreak/>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54AAFC53" w14:textId="79054189" w:rsidR="00420DC9" w:rsidRPr="004D5B9D" w:rsidRDefault="00972282" w:rsidP="00420DC9">
      <w:pPr>
        <w:ind w:firstLineChars="50" w:firstLine="110"/>
        <w:rPr>
          <w:rFonts w:ascii="ＭＳ ゴシック" w:eastAsia="ＭＳ ゴシック" w:hAnsi="ＭＳ ゴシック"/>
          <w:sz w:val="22"/>
        </w:rPr>
      </w:pPr>
      <w:r w:rsidRPr="00BE476A">
        <w:rPr>
          <w:rFonts w:ascii="ＭＳ ゴシック" w:eastAsia="ＭＳ ゴシック" w:hAnsi="ＭＳ ゴシック" w:hint="eastAsia"/>
          <w:color w:val="000000" w:themeColor="text1"/>
          <w:sz w:val="22"/>
        </w:rPr>
        <w:t>■令和</w:t>
      </w:r>
      <w:r w:rsidR="00611F99" w:rsidRPr="00BE476A">
        <w:rPr>
          <w:rFonts w:ascii="ＭＳ ゴシック" w:eastAsia="ＭＳ ゴシック" w:hAnsi="ＭＳ ゴシック" w:hint="eastAsia"/>
          <w:color w:val="000000" w:themeColor="text1"/>
          <w:sz w:val="22"/>
        </w:rPr>
        <w:t>７</w:t>
      </w:r>
      <w:r w:rsidR="00420DC9" w:rsidRPr="00BE476A">
        <w:rPr>
          <w:rFonts w:ascii="ＭＳ ゴシック" w:eastAsia="ＭＳ ゴシック" w:hAnsi="ＭＳ ゴシック" w:hint="eastAsia"/>
          <w:color w:val="000000" w:themeColor="text1"/>
          <w:sz w:val="22"/>
        </w:rPr>
        <w:t>年６月１日</w:t>
      </w:r>
      <w:r w:rsidR="00420DC9" w:rsidRPr="004D5B9D">
        <w:rPr>
          <w:rFonts w:ascii="ＭＳ ゴシック" w:eastAsia="ＭＳ ゴシック" w:hAnsi="ＭＳ ゴシック" w:hint="eastAsia"/>
          <w:sz w:val="22"/>
        </w:rPr>
        <w:t>現在の雇用者数</w:t>
      </w:r>
    </w:p>
    <w:tbl>
      <w:tblPr>
        <w:tblStyle w:val="a3"/>
        <w:tblW w:w="0" w:type="auto"/>
        <w:tblInd w:w="373" w:type="dxa"/>
        <w:tblLook w:val="04A0" w:firstRow="1" w:lastRow="0" w:firstColumn="1" w:lastColumn="0" w:noHBand="0" w:noVBand="1"/>
      </w:tblPr>
      <w:tblGrid>
        <w:gridCol w:w="6143"/>
        <w:gridCol w:w="2544"/>
      </w:tblGrid>
      <w:tr w:rsidR="00420DC9" w:rsidRPr="0078549A" w14:paraId="238014E9" w14:textId="77777777" w:rsidTr="002839C2">
        <w:trPr>
          <w:trHeight w:val="896"/>
        </w:trPr>
        <w:tc>
          <w:tcPr>
            <w:tcW w:w="6143" w:type="dxa"/>
            <w:shd w:val="clear" w:color="auto" w:fill="DEEAF6" w:themeFill="accent5" w:themeFillTint="33"/>
            <w:vAlign w:val="center"/>
          </w:tcPr>
          <w:p w14:paraId="3E9EEAD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w:t>
            </w:r>
            <w:r w:rsidRPr="0078549A">
              <w:rPr>
                <w:rFonts w:ascii="ＭＳ ゴシック" w:eastAsia="ＭＳ ゴシック" w:hAnsi="ＭＳ ゴシック" w:hint="eastAsia"/>
                <w:sz w:val="18"/>
                <w:szCs w:val="18"/>
              </w:rPr>
              <w:t>(※1)</w:t>
            </w:r>
            <w:r w:rsidRPr="0078549A">
              <w:rPr>
                <w:rFonts w:ascii="ＭＳ ゴシック" w:eastAsia="ＭＳ ゴシック" w:hAnsi="ＭＳ ゴシック" w:hint="eastAsia"/>
                <w:szCs w:val="21"/>
              </w:rPr>
              <w:t>の人数【Ａ】</w:t>
            </w:r>
          </w:p>
        </w:tc>
        <w:tc>
          <w:tcPr>
            <w:tcW w:w="2544" w:type="dxa"/>
            <w:vAlign w:val="center"/>
          </w:tcPr>
          <w:p w14:paraId="71A35EFD"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7985AB08" w14:textId="77777777" w:rsidTr="002839C2">
        <w:trPr>
          <w:trHeight w:val="896"/>
        </w:trPr>
        <w:tc>
          <w:tcPr>
            <w:tcW w:w="6143" w:type="dxa"/>
            <w:shd w:val="clear" w:color="auto" w:fill="DEEAF6" w:themeFill="accent5" w:themeFillTint="33"/>
            <w:vAlign w:val="center"/>
          </w:tcPr>
          <w:p w14:paraId="03AEF20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6986F584"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391377DF" w14:textId="77777777" w:rsidTr="002839C2">
        <w:trPr>
          <w:trHeight w:val="896"/>
        </w:trPr>
        <w:tc>
          <w:tcPr>
            <w:tcW w:w="6143" w:type="dxa"/>
            <w:shd w:val="clear" w:color="auto" w:fill="DEEAF6" w:themeFill="accent5" w:themeFillTint="33"/>
            <w:vAlign w:val="center"/>
          </w:tcPr>
          <w:p w14:paraId="17FF493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3AEA6E05" w14:textId="77777777" w:rsidR="00420DC9" w:rsidRDefault="00420DC9" w:rsidP="00420DC9">
      <w:pPr>
        <w:rPr>
          <w:rFonts w:ascii="ＭＳ ゴシック" w:eastAsia="ＭＳ ゴシック" w:hAnsi="ＭＳ ゴシック"/>
          <w:szCs w:val="21"/>
        </w:rPr>
      </w:pPr>
    </w:p>
    <w:p w14:paraId="4E8B7EA5" w14:textId="77777777" w:rsidR="00420DC9" w:rsidRDefault="00420DC9" w:rsidP="00420DC9">
      <w:pPr>
        <w:rPr>
          <w:rFonts w:ascii="ＭＳ ゴシック" w:eastAsia="ＭＳ ゴシック" w:hAnsi="ＭＳ ゴシック"/>
          <w:szCs w:val="21"/>
        </w:rPr>
      </w:pPr>
    </w:p>
    <w:p w14:paraId="58866F0F"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420DC9" w:rsidRPr="0078549A"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ED3006" w:rsidRPr="0078549A">
              <w:rPr>
                <w:rFonts w:ascii="ＭＳ ゴシック" w:eastAsia="ＭＳ ゴシック" w:hAnsi="ＭＳ ゴシック" w:hint="eastAsia"/>
                <w:sz w:val="18"/>
                <w:szCs w:val="18"/>
              </w:rPr>
              <w:t>(※</w:t>
            </w:r>
            <w:r w:rsidR="00ED3006">
              <w:rPr>
                <w:rFonts w:ascii="ＭＳ ゴシック" w:eastAsia="ＭＳ ゴシック" w:hAnsi="ＭＳ ゴシック"/>
                <w:sz w:val="18"/>
                <w:szCs w:val="18"/>
              </w:rPr>
              <w:t>3</w:t>
            </w:r>
            <w:r w:rsidR="00ED3006" w:rsidRPr="0078549A">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420DC9" w:rsidRPr="0078549A" w14:paraId="0CC41735" w14:textId="77777777" w:rsidTr="002839C2">
        <w:trPr>
          <w:trHeight w:val="882"/>
        </w:trPr>
        <w:tc>
          <w:tcPr>
            <w:tcW w:w="1241" w:type="dxa"/>
            <w:shd w:val="clear" w:color="auto" w:fill="D9E2F3" w:themeFill="accent1" w:themeFillTint="33"/>
            <w:vAlign w:val="center"/>
          </w:tcPr>
          <w:p w14:paraId="2B91FFC7"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09D178A5"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6BE0E9C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76ADB3C2"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30DA9794"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C0C7F23"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420DC9" w:rsidRPr="0078549A" w14:paraId="1B7118A5" w14:textId="77777777" w:rsidTr="002839C2">
        <w:trPr>
          <w:trHeight w:val="882"/>
        </w:trPr>
        <w:tc>
          <w:tcPr>
            <w:tcW w:w="1241" w:type="dxa"/>
            <w:vAlign w:val="center"/>
          </w:tcPr>
          <w:p w14:paraId="59BAFF0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5D79BC4"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B7FACA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C10806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01BC11F"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3CC8ED8"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9909A02"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5CCB2438" w14:textId="77777777" w:rsidR="00420DC9" w:rsidRDefault="00420DC9" w:rsidP="00420DC9">
      <w:pPr>
        <w:rPr>
          <w:rFonts w:ascii="ＭＳ ゴシック" w:eastAsia="ＭＳ ゴシック" w:hAnsi="ＭＳ ゴシック"/>
          <w:sz w:val="22"/>
        </w:rPr>
      </w:pPr>
    </w:p>
    <w:p w14:paraId="78394D9C" w14:textId="77777777" w:rsidR="00420DC9" w:rsidRDefault="00420DC9" w:rsidP="00420DC9">
      <w:pPr>
        <w:rPr>
          <w:rFonts w:ascii="ＭＳ ゴシック" w:eastAsia="ＭＳ ゴシック" w:hAnsi="ＭＳ ゴシック"/>
          <w:sz w:val="22"/>
        </w:rPr>
      </w:pPr>
    </w:p>
    <w:p w14:paraId="49634EA2" w14:textId="77777777" w:rsidR="00420DC9" w:rsidRPr="00474058" w:rsidRDefault="00420DC9" w:rsidP="00420DC9">
      <w:pPr>
        <w:rPr>
          <w:rFonts w:ascii="ＭＳ ゴシック" w:eastAsia="ＭＳ ゴシック" w:hAnsi="ＭＳ ゴシック"/>
          <w:sz w:val="22"/>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Pr="00BE476A" w:rsidRDefault="00420DC9" w:rsidP="00420DC9">
                            <w:pPr>
                              <w:ind w:leftChars="125" w:left="463" w:hangingChars="100" w:hanging="200"/>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…母子家庭の母及び父子家庭の父。</w:t>
                            </w:r>
                          </w:p>
                          <w:p w14:paraId="260A40A0" w14:textId="1F995C96" w:rsidR="00420DC9" w:rsidRPr="00BE476A" w:rsidRDefault="00972282" w:rsidP="00420DC9">
                            <w:pPr>
                              <w:ind w:leftChars="225" w:left="473"/>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なお、令和</w:t>
                            </w:r>
                            <w:r w:rsidR="00611F99" w:rsidRPr="00BE476A">
                              <w:rPr>
                                <w:rFonts w:ascii="ＭＳ ゴシック" w:eastAsia="ＭＳ ゴシック" w:hAnsi="ＭＳ ゴシック" w:hint="eastAsia"/>
                                <w:color w:val="000000" w:themeColor="text1"/>
                                <w:sz w:val="20"/>
                                <w:szCs w:val="20"/>
                              </w:rPr>
                              <w:t>７</w:t>
                            </w:r>
                            <w:r w:rsidR="00420DC9" w:rsidRPr="00BE476A">
                              <w:rPr>
                                <w:rFonts w:ascii="ＭＳ ゴシック" w:eastAsia="ＭＳ ゴシック" w:hAnsi="ＭＳ ゴシック" w:hint="eastAsia"/>
                                <w:color w:val="000000" w:themeColor="text1"/>
                                <w:sz w:val="20"/>
                                <w:szCs w:val="20"/>
                              </w:rPr>
                              <w:t>年６月１日現在ひとり親ではないが、採用時にひとり親であった者を含む。</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C8B86" id="_x0000_s1029"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D9XRxN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Pr="00BE476A" w:rsidRDefault="00420DC9" w:rsidP="00420DC9">
                      <w:pPr>
                        <w:ind w:leftChars="125" w:left="463" w:hangingChars="100" w:hanging="200"/>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…母子家庭の母及び父子家庭の父。</w:t>
                      </w:r>
                    </w:p>
                    <w:p w14:paraId="260A40A0" w14:textId="1F995C96" w:rsidR="00420DC9" w:rsidRPr="00BE476A" w:rsidRDefault="00972282" w:rsidP="00420DC9">
                      <w:pPr>
                        <w:ind w:leftChars="225" w:left="473"/>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なお、令和</w:t>
                      </w:r>
                      <w:r w:rsidR="00611F99" w:rsidRPr="00BE476A">
                        <w:rPr>
                          <w:rFonts w:ascii="ＭＳ ゴシック" w:eastAsia="ＭＳ ゴシック" w:hAnsi="ＭＳ ゴシック" w:hint="eastAsia"/>
                          <w:color w:val="000000" w:themeColor="text1"/>
                          <w:sz w:val="20"/>
                          <w:szCs w:val="20"/>
                        </w:rPr>
                        <w:t>７</w:t>
                      </w:r>
                      <w:r w:rsidR="00420DC9" w:rsidRPr="00BE476A">
                        <w:rPr>
                          <w:rFonts w:ascii="ＭＳ ゴシック" w:eastAsia="ＭＳ ゴシック" w:hAnsi="ＭＳ ゴシック" w:hint="eastAsia"/>
                          <w:color w:val="000000" w:themeColor="text1"/>
                          <w:sz w:val="20"/>
                          <w:szCs w:val="20"/>
                        </w:rPr>
                        <w:t>年６月１日現在ひとり親ではないが、採用時にひとり親であった者を含む。</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Default="00420DC9" w:rsidP="00655161">
      <w:pPr>
        <w:rPr>
          <w:rFonts w:ascii="ＭＳ ゴシック" w:eastAsia="ＭＳ ゴシック" w:hAnsi="ＭＳ ゴシック"/>
          <w:sz w:val="22"/>
          <w:szCs w:val="20"/>
        </w:rPr>
      </w:pPr>
    </w:p>
    <w:p w14:paraId="446C3FAF" w14:textId="48349BA9" w:rsidR="00420DC9" w:rsidRDefault="00420DC9" w:rsidP="00655161">
      <w:pPr>
        <w:rPr>
          <w:rFonts w:ascii="ＭＳ ゴシック" w:eastAsia="ＭＳ ゴシック" w:hAnsi="ＭＳ ゴシック"/>
          <w:sz w:val="22"/>
          <w:szCs w:val="20"/>
        </w:rPr>
      </w:pPr>
    </w:p>
    <w:p w14:paraId="25446FA6" w14:textId="029B6740" w:rsidR="00420DC9" w:rsidRDefault="00420DC9" w:rsidP="00655161">
      <w:pPr>
        <w:rPr>
          <w:rFonts w:ascii="ＭＳ ゴシック" w:eastAsia="ＭＳ ゴシック" w:hAnsi="ＭＳ ゴシック"/>
          <w:sz w:val="22"/>
          <w:szCs w:val="20"/>
        </w:rPr>
      </w:pPr>
    </w:p>
    <w:p w14:paraId="1ED4B820" w14:textId="61123559" w:rsidR="00420DC9" w:rsidRDefault="00420DC9" w:rsidP="00655161">
      <w:pPr>
        <w:rPr>
          <w:rFonts w:ascii="ＭＳ ゴシック" w:eastAsia="ＭＳ ゴシック" w:hAnsi="ＭＳ ゴシック"/>
          <w:sz w:val="22"/>
          <w:szCs w:val="20"/>
        </w:rPr>
      </w:pP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007A18C8"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15E3535" w14:textId="37BDD4D8" w:rsidR="00420DC9" w:rsidRDefault="0029372A"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BDD" id="正方形/長方形 5" o:spid="_x0000_s1030"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77777777"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0D40E4">
              <w:rPr>
                <w:rFonts w:ascii="ＭＳ ゴシック" w:eastAsia="ＭＳ ゴシック" w:hAnsi="ＭＳ ゴシック" w:hint="eastAsia"/>
                <w:sz w:val="22"/>
              </w:rPr>
              <w:t>定性的評価の視点＞</w:t>
            </w:r>
          </w:p>
        </w:tc>
      </w:tr>
      <w:tr w:rsidR="00420DC9" w:rsidRPr="005A419D" w14:paraId="4988F27F" w14:textId="77777777" w:rsidTr="005D1A17">
        <w:trPr>
          <w:trHeight w:val="2764"/>
        </w:trPr>
        <w:tc>
          <w:tcPr>
            <w:tcW w:w="8781" w:type="dxa"/>
            <w:tcBorders>
              <w:top w:val="dotted" w:sz="4" w:space="0" w:color="auto"/>
            </w:tcBorders>
            <w:vAlign w:val="center"/>
          </w:tcPr>
          <w:p w14:paraId="435C794C" w14:textId="71E9E6DF"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①～⑤のいずれかにチェック☑してください。</w:t>
            </w:r>
          </w:p>
          <w:p w14:paraId="7B4F5BF6" w14:textId="4BFABE89" w:rsidR="000D40E4" w:rsidRPr="00AC68CD" w:rsidRDefault="000D40E4" w:rsidP="005D1A17">
            <w:pPr>
              <w:spacing w:line="120" w:lineRule="exact"/>
              <w:rPr>
                <w:rFonts w:ascii="ＭＳ ゴシック" w:eastAsia="ＭＳ ゴシック" w:hAnsi="ＭＳ ゴシック"/>
                <w:szCs w:val="21"/>
              </w:rPr>
            </w:pPr>
          </w:p>
          <w:p w14:paraId="6D6C7624" w14:textId="6BE0CB76"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【視点】</w:t>
            </w:r>
          </w:p>
          <w:p w14:paraId="68B16AC6" w14:textId="27AD6DDD"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2C08C2" id="テキスト ボックス 4" o:spid="_x0000_s1032"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hY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ezABnYX2KxIcotDkIg4dKlQvuRs5ZEkHP34Qas5Ew/N7S209FkElQTjcl0&#10;NibDHnqWhx4wgqByLrzlbDAufdRamMfgBS24VJH7+152TdPzjivZSTHo59COUfd/GPMf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CHk6hY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①</w:t>
            </w:r>
            <w:r w:rsidRPr="00AC68CD">
              <w:rPr>
                <w:rFonts w:ascii="ＭＳ ゴシック" w:eastAsia="ＭＳ ゴシック" w:hAnsi="ＭＳ ゴシック"/>
                <w:szCs w:val="21"/>
              </w:rPr>
              <w:t>ひとり親・子育て世帯のための休暇制度の充実</w:t>
            </w:r>
          </w:p>
          <w:p w14:paraId="795A17CD"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②ひとり親・子育て世帯の働きやすい環境づくり</w:t>
            </w:r>
          </w:p>
          <w:p w14:paraId="10500691"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③ひとり親・子育て世帯への柔軟な勤務への対応</w:t>
            </w:r>
          </w:p>
          <w:p w14:paraId="69189C26"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④職場復帰のための支援制度の充実</w:t>
            </w:r>
          </w:p>
          <w:p w14:paraId="02D26DFB"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⑤その他独自の取組み</w:t>
            </w:r>
          </w:p>
          <w:p w14:paraId="34019A7F" w14:textId="77777777" w:rsidR="000D40E4" w:rsidRPr="00AC68CD" w:rsidRDefault="000D40E4" w:rsidP="005D1A17">
            <w:pPr>
              <w:spacing w:line="120" w:lineRule="exact"/>
              <w:rPr>
                <w:rFonts w:ascii="ＭＳ ゴシック" w:eastAsia="ＭＳ ゴシック" w:hAnsi="ＭＳ ゴシック"/>
                <w:szCs w:val="21"/>
              </w:rPr>
            </w:pPr>
          </w:p>
          <w:p w14:paraId="702B55D6" w14:textId="5EB56B22" w:rsidR="000D40E4" w:rsidRPr="005A419D" w:rsidRDefault="000D40E4" w:rsidP="005A419D">
            <w:pPr>
              <w:spacing w:line="280" w:lineRule="exact"/>
              <w:ind w:leftChars="100" w:left="420" w:hangingChars="100" w:hanging="210"/>
              <w:rPr>
                <w:rFonts w:ascii="ＭＳ ゴシック" w:eastAsia="ＭＳ ゴシック" w:hAnsi="ＭＳ ゴシック"/>
                <w:color w:val="FF0000"/>
                <w:sz w:val="22"/>
              </w:rPr>
            </w:pPr>
            <w:r w:rsidRPr="00AC68CD">
              <w:rPr>
                <w:rFonts w:ascii="ＭＳ ゴシック" w:eastAsia="ＭＳ ゴシック" w:hAnsi="ＭＳ ゴシック" w:hint="eastAsia"/>
                <w:szCs w:val="21"/>
              </w:rPr>
              <w:t>※同じ視点について、複数の取組を提出いただくことも可能です</w:t>
            </w:r>
            <w:r w:rsidR="003278A9">
              <w:rPr>
                <w:rFonts w:ascii="ＭＳ ゴシック" w:eastAsia="ＭＳ ゴシック" w:hAnsi="ＭＳ ゴシック" w:hint="eastAsia"/>
                <w:szCs w:val="21"/>
              </w:rPr>
              <w:t>。</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5D1A17">
        <w:trPr>
          <w:trHeight w:val="6236"/>
        </w:trPr>
        <w:tc>
          <w:tcPr>
            <w:tcW w:w="8781" w:type="dxa"/>
            <w:tcBorders>
              <w:top w:val="dotted" w:sz="4" w:space="0" w:color="auto"/>
            </w:tcBorders>
          </w:tcPr>
          <w:p w14:paraId="6624A905" w14:textId="15F8AE0E" w:rsidR="00914A8E" w:rsidRPr="00405A4A" w:rsidRDefault="00A90949" w:rsidP="00504BC8">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79744" behindDoc="0" locked="0" layoutInCell="1" allowOverlap="1" wp14:anchorId="6BE8245E" wp14:editId="693A49EC">
                      <wp:simplePos x="0" y="0"/>
                      <wp:positionH relativeFrom="column">
                        <wp:posOffset>-65405</wp:posOffset>
                      </wp:positionH>
                      <wp:positionV relativeFrom="paragraph">
                        <wp:posOffset>11430</wp:posOffset>
                      </wp:positionV>
                      <wp:extent cx="5607050" cy="9842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4250"/>
                              </a:xfrm>
                              <a:prstGeom prst="rect">
                                <a:avLst/>
                              </a:prstGeom>
                              <a:noFill/>
                              <a:ln w="9525">
                                <a:noFill/>
                                <a:miter lim="800000"/>
                                <a:headEnd/>
                                <a:tailEnd/>
                              </a:ln>
                            </wps:spPr>
                            <wps:txb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45E" id="_x0000_s1033" type="#_x0000_t202" style="position:absolute;left:0;text-align:left;margin-left:-5.15pt;margin-top:.9pt;width:441.5pt;height: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" filled="f" stroked="f">
                      <v:textbo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v:textbox>
                      <w10:wrap type="square"/>
                    </v:shape>
                  </w:pict>
                </mc:Fallback>
              </mc:AlternateContent>
            </w:r>
            <w:r w:rsidR="00504BC8"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914A8E" w:rsidRDefault="00C002F5" w:rsidP="00C002F5">
            <w:pPr>
              <w:rPr>
                <w:rFonts w:ascii="ＭＳ ゴシック" w:eastAsia="ＭＳ ゴシック" w:hAnsi="ＭＳ ゴシック"/>
                <w:sz w:val="22"/>
              </w:rPr>
            </w:pPr>
          </w:p>
        </w:tc>
      </w:tr>
    </w:tbl>
    <w:p w14:paraId="2CC956FB" w14:textId="7B40BDF1" w:rsidR="00420DC9" w:rsidRPr="0014314C" w:rsidRDefault="00853D4A"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4314C">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4314C"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7049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100" w14:textId="2A2F197E" w:rsidR="00121BB3" w:rsidRDefault="00121BB3" w:rsidP="00121BB3">
    <w:pPr>
      <w:pStyle w:val="a7"/>
      <w:jc w:val="right"/>
    </w:pPr>
    <w:r>
      <w:rPr>
        <w:rFonts w:hint="eastAsia"/>
      </w:rPr>
      <w:t>区分（１）</w:t>
    </w:r>
    <w:r w:rsidR="001703A1">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04DED"/>
    <w:rsid w:val="00121BB3"/>
    <w:rsid w:val="00130640"/>
    <w:rsid w:val="0014314C"/>
    <w:rsid w:val="001576CD"/>
    <w:rsid w:val="001703A1"/>
    <w:rsid w:val="0017360C"/>
    <w:rsid w:val="00174FF5"/>
    <w:rsid w:val="001819EF"/>
    <w:rsid w:val="001B0BE8"/>
    <w:rsid w:val="001B7683"/>
    <w:rsid w:val="001C0CDC"/>
    <w:rsid w:val="001D2B34"/>
    <w:rsid w:val="001D3440"/>
    <w:rsid w:val="001E0F38"/>
    <w:rsid w:val="00232255"/>
    <w:rsid w:val="00236741"/>
    <w:rsid w:val="002643E0"/>
    <w:rsid w:val="00267F40"/>
    <w:rsid w:val="00276EEC"/>
    <w:rsid w:val="0029372A"/>
    <w:rsid w:val="002D1D7C"/>
    <w:rsid w:val="002E249C"/>
    <w:rsid w:val="002E6BBF"/>
    <w:rsid w:val="00304C21"/>
    <w:rsid w:val="00322A5E"/>
    <w:rsid w:val="00324294"/>
    <w:rsid w:val="003278A9"/>
    <w:rsid w:val="003753AC"/>
    <w:rsid w:val="00377B43"/>
    <w:rsid w:val="0038547A"/>
    <w:rsid w:val="00393C4F"/>
    <w:rsid w:val="00397E88"/>
    <w:rsid w:val="003A4988"/>
    <w:rsid w:val="003B572D"/>
    <w:rsid w:val="003D2276"/>
    <w:rsid w:val="003D4BB5"/>
    <w:rsid w:val="003E1789"/>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5FEA"/>
    <w:rsid w:val="00595007"/>
    <w:rsid w:val="005A3C86"/>
    <w:rsid w:val="005A419D"/>
    <w:rsid w:val="005B5EB0"/>
    <w:rsid w:val="005D1A17"/>
    <w:rsid w:val="005D1AF0"/>
    <w:rsid w:val="005F0577"/>
    <w:rsid w:val="005F1B82"/>
    <w:rsid w:val="00611F99"/>
    <w:rsid w:val="00612212"/>
    <w:rsid w:val="0061507B"/>
    <w:rsid w:val="00631C3D"/>
    <w:rsid w:val="00655161"/>
    <w:rsid w:val="00691BD7"/>
    <w:rsid w:val="006C2E9D"/>
    <w:rsid w:val="006C32C1"/>
    <w:rsid w:val="006E7246"/>
    <w:rsid w:val="006E7ABC"/>
    <w:rsid w:val="0070120B"/>
    <w:rsid w:val="00704997"/>
    <w:rsid w:val="007135D6"/>
    <w:rsid w:val="00746F2E"/>
    <w:rsid w:val="007839D6"/>
    <w:rsid w:val="0078549A"/>
    <w:rsid w:val="0079409F"/>
    <w:rsid w:val="007E37FF"/>
    <w:rsid w:val="00826181"/>
    <w:rsid w:val="00841927"/>
    <w:rsid w:val="00850F46"/>
    <w:rsid w:val="008527AD"/>
    <w:rsid w:val="00853D4A"/>
    <w:rsid w:val="0086046F"/>
    <w:rsid w:val="0089195B"/>
    <w:rsid w:val="008A308A"/>
    <w:rsid w:val="008E720A"/>
    <w:rsid w:val="008F5AC8"/>
    <w:rsid w:val="00911C36"/>
    <w:rsid w:val="00914A8E"/>
    <w:rsid w:val="00922E59"/>
    <w:rsid w:val="00934F0F"/>
    <w:rsid w:val="00942247"/>
    <w:rsid w:val="0095010C"/>
    <w:rsid w:val="009541F4"/>
    <w:rsid w:val="00965CC3"/>
    <w:rsid w:val="00972282"/>
    <w:rsid w:val="009A4C72"/>
    <w:rsid w:val="009C3A73"/>
    <w:rsid w:val="009D4155"/>
    <w:rsid w:val="00A0510B"/>
    <w:rsid w:val="00A33B14"/>
    <w:rsid w:val="00A503EC"/>
    <w:rsid w:val="00A70203"/>
    <w:rsid w:val="00A749DE"/>
    <w:rsid w:val="00A8045E"/>
    <w:rsid w:val="00A90949"/>
    <w:rsid w:val="00AA26D6"/>
    <w:rsid w:val="00AC3D8B"/>
    <w:rsid w:val="00AC68CD"/>
    <w:rsid w:val="00AD019A"/>
    <w:rsid w:val="00AD07A6"/>
    <w:rsid w:val="00AE49C1"/>
    <w:rsid w:val="00AE7C26"/>
    <w:rsid w:val="00B128AC"/>
    <w:rsid w:val="00B14778"/>
    <w:rsid w:val="00B20D7F"/>
    <w:rsid w:val="00B31683"/>
    <w:rsid w:val="00B576C4"/>
    <w:rsid w:val="00B60497"/>
    <w:rsid w:val="00B70692"/>
    <w:rsid w:val="00BA70A8"/>
    <w:rsid w:val="00BB03CE"/>
    <w:rsid w:val="00BC7C10"/>
    <w:rsid w:val="00BE177B"/>
    <w:rsid w:val="00BE476A"/>
    <w:rsid w:val="00C002F5"/>
    <w:rsid w:val="00C14334"/>
    <w:rsid w:val="00C26FCF"/>
    <w:rsid w:val="00C272F8"/>
    <w:rsid w:val="00C4041D"/>
    <w:rsid w:val="00C44DA2"/>
    <w:rsid w:val="00C45DC3"/>
    <w:rsid w:val="00C72033"/>
    <w:rsid w:val="00C77A82"/>
    <w:rsid w:val="00C911AD"/>
    <w:rsid w:val="00CB4D8F"/>
    <w:rsid w:val="00CD5356"/>
    <w:rsid w:val="00D04355"/>
    <w:rsid w:val="00D508CA"/>
    <w:rsid w:val="00D95338"/>
    <w:rsid w:val="00DA4905"/>
    <w:rsid w:val="00DA4917"/>
    <w:rsid w:val="00DC0CD2"/>
    <w:rsid w:val="00DC27CC"/>
    <w:rsid w:val="00DE01A2"/>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EB87-5302-4A97-BB4C-E279DDA6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2025-08-27T05:46:00Z</dcterms:modified>
</cp:coreProperties>
</file>