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F22E" w14:textId="14F660E6" w:rsidR="005B155E" w:rsidRPr="002B00B1" w:rsidRDefault="00AF409D" w:rsidP="00AF409D">
      <w:pPr>
        <w:jc w:val="center"/>
        <w:rPr>
          <w:rFonts w:ascii="HG丸ｺﾞｼｯｸM-PRO" w:eastAsia="HG丸ｺﾞｼｯｸM-PRO" w:hAnsi="HG丸ｺﾞｼｯｸM-PRO"/>
          <w:b/>
          <w:bCs/>
          <w:sz w:val="24"/>
          <w:szCs w:val="24"/>
        </w:rPr>
      </w:pPr>
      <w:r w:rsidRPr="002B00B1">
        <w:rPr>
          <w:rFonts w:ascii="HG丸ｺﾞｼｯｸM-PRO" w:eastAsia="HG丸ｺﾞｼｯｸM-PRO" w:hAnsi="HG丸ｺﾞｼｯｸM-PRO" w:hint="eastAsia"/>
          <w:b/>
          <w:bCs/>
          <w:sz w:val="24"/>
          <w:szCs w:val="24"/>
        </w:rPr>
        <w:t>「日本万国博覧会記念公園　日本庭園植栽等景観創出業務」に係る</w:t>
      </w:r>
    </w:p>
    <w:p w14:paraId="4AF004D0" w14:textId="0203F620" w:rsidR="00AF409D" w:rsidRPr="002B00B1" w:rsidRDefault="00AF409D" w:rsidP="00AF409D">
      <w:pPr>
        <w:jc w:val="center"/>
        <w:rPr>
          <w:rFonts w:ascii="HG丸ｺﾞｼｯｸM-PRO" w:eastAsia="HG丸ｺﾞｼｯｸM-PRO" w:hAnsi="HG丸ｺﾞｼｯｸM-PRO"/>
          <w:b/>
          <w:bCs/>
          <w:sz w:val="24"/>
          <w:szCs w:val="24"/>
        </w:rPr>
      </w:pPr>
      <w:r w:rsidRPr="002B00B1">
        <w:rPr>
          <w:rFonts w:ascii="HG丸ｺﾞｼｯｸM-PRO" w:eastAsia="HG丸ｺﾞｼｯｸM-PRO" w:hAnsi="HG丸ｺﾞｼｯｸM-PRO" w:hint="eastAsia"/>
          <w:b/>
          <w:bCs/>
          <w:sz w:val="24"/>
          <w:szCs w:val="24"/>
        </w:rPr>
        <w:t>大阪府公募型プロポーザル方式等事業者選定委員会　議事要旨</w:t>
      </w:r>
    </w:p>
    <w:p w14:paraId="6D05D5C1" w14:textId="13E64CCC" w:rsidR="00AF409D" w:rsidRDefault="00AF409D" w:rsidP="00AF409D">
      <w:pPr>
        <w:jc w:val="center"/>
        <w:rPr>
          <w:rFonts w:ascii="HG丸ｺﾞｼｯｸM-PRO" w:eastAsia="HG丸ｺﾞｼｯｸM-PRO" w:hAnsi="HG丸ｺﾞｼｯｸM-PRO"/>
        </w:rPr>
      </w:pPr>
    </w:p>
    <w:p w14:paraId="051CE616" w14:textId="7F840BF6"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１．日時及び場所</w:t>
      </w:r>
    </w:p>
    <w:p w14:paraId="07CBE3D7" w14:textId="4135C86A"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日時：令和６年６月１０日（月曜日）１３時30分から１７時</w:t>
      </w:r>
    </w:p>
    <w:p w14:paraId="475660E6" w14:textId="1277AFD9"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場所：日本万国博覧会記念公園事務所　4階　第２応接室</w:t>
      </w:r>
    </w:p>
    <w:p w14:paraId="14A1CFA8" w14:textId="1EA81FDF" w:rsidR="00AF409D" w:rsidRDefault="00AF409D" w:rsidP="00AF409D">
      <w:pPr>
        <w:jc w:val="left"/>
        <w:rPr>
          <w:rFonts w:ascii="HG丸ｺﾞｼｯｸM-PRO" w:eastAsia="HG丸ｺﾞｼｯｸM-PRO" w:hAnsi="HG丸ｺﾞｼｯｸM-PRO"/>
        </w:rPr>
      </w:pPr>
    </w:p>
    <w:p w14:paraId="32DB7E90" w14:textId="63A585D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２．審査方法</w:t>
      </w:r>
    </w:p>
    <w:p w14:paraId="600B7E56" w14:textId="740DA923" w:rsidR="00AF409D" w:rsidRDefault="00AF409D"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あらかじめ定められた審査基準（企画提案公募要領に記載）に基づき、公募参加資格適合者について、標記選定委員会に係る3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4B1E9E5F" w14:textId="70AE89AF" w:rsidR="00AF409D" w:rsidRDefault="00AF409D" w:rsidP="00AF409D">
      <w:pPr>
        <w:jc w:val="left"/>
        <w:rPr>
          <w:rFonts w:ascii="HG丸ｺﾞｼｯｸM-PRO" w:eastAsia="HG丸ｺﾞｼｯｸM-PRO" w:hAnsi="HG丸ｺﾞｼｯｸM-PRO"/>
        </w:rPr>
      </w:pPr>
    </w:p>
    <w:p w14:paraId="72E50358" w14:textId="6CBC65BD"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３．議事概要</w:t>
      </w:r>
    </w:p>
    <w:p w14:paraId="1297E2F9" w14:textId="652D679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〇書類審査</w:t>
      </w:r>
    </w:p>
    <w:p w14:paraId="06DC0EF5" w14:textId="74F02646"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・企画提案内容についての書類審査</w:t>
      </w:r>
    </w:p>
    <w:p w14:paraId="3BF94E08" w14:textId="66335375" w:rsidR="00AF409D" w:rsidRPr="008C66F3" w:rsidRDefault="00AF409D" w:rsidP="00AF409D">
      <w:pPr>
        <w:jc w:val="left"/>
        <w:rPr>
          <w:rFonts w:ascii="HG丸ｺﾞｼｯｸM-PRO" w:eastAsia="HG丸ｺﾞｼｯｸM-PRO" w:hAnsi="HG丸ｺﾞｼｯｸM-PRO"/>
        </w:rPr>
      </w:pPr>
    </w:p>
    <w:p w14:paraId="5A15A571" w14:textId="3BFDF249"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〇プレゼンテーション審査</w:t>
      </w:r>
    </w:p>
    <w:p w14:paraId="1844A706" w14:textId="1AD320F7"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・提案内容について、提案者が２５分間のプレゼンテーションを実施</w:t>
      </w:r>
    </w:p>
    <w:p w14:paraId="30A47448" w14:textId="5AA14EF6"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・その</w:t>
      </w:r>
      <w:r w:rsidR="006D571F">
        <w:rPr>
          <w:rFonts w:ascii="HG丸ｺﾞｼｯｸM-PRO" w:eastAsia="HG丸ｺﾞｼｯｸM-PRO" w:hAnsi="HG丸ｺﾞｼｯｸM-PRO" w:hint="eastAsia"/>
        </w:rPr>
        <w:t>後</w:t>
      </w:r>
      <w:r>
        <w:rPr>
          <w:rFonts w:ascii="HG丸ｺﾞｼｯｸM-PRO" w:eastAsia="HG丸ｺﾞｼｯｸM-PRO" w:hAnsi="HG丸ｺﾞｼｯｸM-PRO" w:hint="eastAsia"/>
        </w:rPr>
        <w:t>、選定委員会委員による質疑を２０分間実施</w:t>
      </w:r>
    </w:p>
    <w:p w14:paraId="390728D9" w14:textId="62B6D822" w:rsidR="00AF409D" w:rsidRDefault="00AF409D" w:rsidP="00AF409D">
      <w:pPr>
        <w:jc w:val="left"/>
        <w:rPr>
          <w:rFonts w:ascii="HG丸ｺﾞｼｯｸM-PRO" w:eastAsia="HG丸ｺﾞｼｯｸM-PRO" w:hAnsi="HG丸ｺﾞｼｯｸM-PRO"/>
        </w:rPr>
      </w:pPr>
    </w:p>
    <w:p w14:paraId="1B8E7F3F" w14:textId="1E38811B"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〇審査対象者：全2者（申し込み順）</w:t>
      </w:r>
    </w:p>
    <w:p w14:paraId="78BDA92B" w14:textId="4B8F0E5B"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・阪神造園建設業協同組合</w:t>
      </w:r>
    </w:p>
    <w:p w14:paraId="4A26A1F5" w14:textId="5439C1B4"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65B36">
        <w:rPr>
          <w:rFonts w:ascii="HG丸ｺﾞｼｯｸM-PRO" w:eastAsia="HG丸ｺﾞｼｯｸM-PRO" w:hAnsi="HG丸ｺﾞｼｯｸM-PRO" w:hint="eastAsia"/>
        </w:rPr>
        <w:t>CK日本庭園景観創出共同企業体</w:t>
      </w:r>
    </w:p>
    <w:p w14:paraId="6D37D84E" w14:textId="12720C71" w:rsidR="002B00B1" w:rsidRDefault="002B00B1" w:rsidP="00AF409D">
      <w:pPr>
        <w:jc w:val="left"/>
        <w:rPr>
          <w:rFonts w:ascii="HG丸ｺﾞｼｯｸM-PRO" w:eastAsia="HG丸ｺﾞｼｯｸM-PRO" w:hAnsi="HG丸ｺﾞｼｯｸM-PRO"/>
        </w:rPr>
      </w:pPr>
    </w:p>
    <w:p w14:paraId="3C54184D" w14:textId="3B04FF28" w:rsidR="002B00B1" w:rsidRDefault="002B00B1"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〇提案事業者の評価点</w:t>
      </w:r>
    </w:p>
    <w:p w14:paraId="49BD7C0B" w14:textId="5B0B1ADA" w:rsidR="00E507EA" w:rsidRDefault="00E507EA"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・評価点144.8点（うち価格点18点、提案金額</w:t>
      </w:r>
      <w:r w:rsidRPr="00BB2915">
        <w:rPr>
          <w:rFonts w:ascii="HG丸ｺﾞｼｯｸM-PRO" w:eastAsia="HG丸ｺﾞｼｯｸM-PRO" w:hAnsi="HG丸ｺﾞｼｯｸM-PRO" w:hint="eastAsia"/>
          <w:sz w:val="18"/>
          <w:szCs w:val="18"/>
        </w:rPr>
        <w:t>771,485,000</w:t>
      </w:r>
      <w:r>
        <w:rPr>
          <w:rFonts w:ascii="HG丸ｺﾞｼｯｸM-PRO" w:eastAsia="HG丸ｺﾞｼｯｸM-PRO" w:hAnsi="HG丸ｺﾞｼｯｸM-PRO" w:hint="eastAsia"/>
        </w:rPr>
        <w:t>円）</w:t>
      </w:r>
    </w:p>
    <w:p w14:paraId="31F77126" w14:textId="7E128DD2" w:rsidR="002B00B1" w:rsidRDefault="002B00B1"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・提案事業者が2者であったため、次点者の評価点は公表しません</w:t>
      </w:r>
    </w:p>
    <w:p w14:paraId="28D7BCA8" w14:textId="776D4D2C" w:rsidR="002B00B1" w:rsidRDefault="002B00B1" w:rsidP="00AF409D">
      <w:pPr>
        <w:jc w:val="left"/>
        <w:rPr>
          <w:rFonts w:ascii="HG丸ｺﾞｼｯｸM-PRO" w:eastAsia="HG丸ｺﾞｼｯｸM-PRO" w:hAnsi="HG丸ｺﾞｼｯｸM-PRO"/>
        </w:rPr>
      </w:pPr>
    </w:p>
    <w:p w14:paraId="37369083" w14:textId="64898A03" w:rsidR="002B00B1" w:rsidRDefault="002B00B1"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プレゼンテーション審査の結果を踏まえ、各委員の評価点を平均したところ、阪神造園建設業協同組合が採択基準を超える最高点を獲得した。事務遂行能力等にも問題がないため、同社を最優秀提案事業者として選定した。</w:t>
      </w:r>
    </w:p>
    <w:p w14:paraId="0B808B2E" w14:textId="5D682160" w:rsidR="002B00B1" w:rsidRDefault="002B00B1" w:rsidP="002B00B1">
      <w:pPr>
        <w:ind w:left="420" w:hangingChars="200" w:hanging="420"/>
        <w:jc w:val="left"/>
        <w:rPr>
          <w:rFonts w:ascii="HG丸ｺﾞｼｯｸM-PRO" w:eastAsia="HG丸ｺﾞｼｯｸM-PRO" w:hAnsi="HG丸ｺﾞｼｯｸM-PRO"/>
        </w:rPr>
      </w:pPr>
    </w:p>
    <w:p w14:paraId="7ED54C84" w14:textId="384B3A1F" w:rsidR="002B00B1" w:rsidRDefault="002B00B1"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（評価点及び提案金額）</w:t>
      </w:r>
    </w:p>
    <w:tbl>
      <w:tblPr>
        <w:tblStyle w:val="a3"/>
        <w:tblW w:w="0" w:type="auto"/>
        <w:tblInd w:w="137" w:type="dxa"/>
        <w:tblLook w:val="04A0" w:firstRow="1" w:lastRow="0" w:firstColumn="1" w:lastColumn="0" w:noHBand="0" w:noVBand="1"/>
      </w:tblPr>
      <w:tblGrid>
        <w:gridCol w:w="2552"/>
        <w:gridCol w:w="1701"/>
        <w:gridCol w:w="1559"/>
        <w:gridCol w:w="1701"/>
        <w:gridCol w:w="1984"/>
      </w:tblGrid>
      <w:tr w:rsidR="00F92DF0" w14:paraId="798CA618" w14:textId="77777777" w:rsidTr="006D571F">
        <w:tc>
          <w:tcPr>
            <w:tcW w:w="2552" w:type="dxa"/>
            <w:vAlign w:val="center"/>
          </w:tcPr>
          <w:p w14:paraId="73101F5B" w14:textId="79EDFA4F"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最優秀提案事業者</w:t>
            </w:r>
          </w:p>
        </w:tc>
        <w:tc>
          <w:tcPr>
            <w:tcW w:w="1701" w:type="dxa"/>
          </w:tcPr>
          <w:p w14:paraId="75BAB6E7" w14:textId="77777777"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総合評価点</w:t>
            </w:r>
          </w:p>
          <w:p w14:paraId="4C8FE86F" w14:textId="630E9E27" w:rsidR="002B00B1" w:rsidRPr="002B00B1" w:rsidRDefault="002B00B1" w:rsidP="002B00B1">
            <w:pPr>
              <w:jc w:val="left"/>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（200点満点）</w:t>
            </w:r>
          </w:p>
        </w:tc>
        <w:tc>
          <w:tcPr>
            <w:tcW w:w="1559" w:type="dxa"/>
          </w:tcPr>
          <w:p w14:paraId="63C8A4F7" w14:textId="77777777"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企画提案部分</w:t>
            </w:r>
          </w:p>
          <w:p w14:paraId="47D4C643" w14:textId="132CBB79" w:rsidR="002B00B1" w:rsidRPr="002B00B1" w:rsidRDefault="002B00B1" w:rsidP="002B00B1">
            <w:pPr>
              <w:jc w:val="left"/>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（180点満）</w:t>
            </w:r>
          </w:p>
        </w:tc>
        <w:tc>
          <w:tcPr>
            <w:tcW w:w="1701" w:type="dxa"/>
          </w:tcPr>
          <w:p w14:paraId="2EC63F85" w14:textId="77777777"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価格等提案部分</w:t>
            </w:r>
          </w:p>
          <w:p w14:paraId="48C6CD4F" w14:textId="0186D0D7" w:rsidR="002B00B1" w:rsidRPr="002B00B1" w:rsidRDefault="002B00B1" w:rsidP="00BB2915">
            <w:pPr>
              <w:jc w:val="center"/>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（20点満点）</w:t>
            </w:r>
          </w:p>
        </w:tc>
        <w:tc>
          <w:tcPr>
            <w:tcW w:w="1984" w:type="dxa"/>
          </w:tcPr>
          <w:p w14:paraId="09CCD33B" w14:textId="77777777"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提案金額</w:t>
            </w:r>
          </w:p>
          <w:p w14:paraId="0DBF28CB" w14:textId="0BF50934"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（税込）</w:t>
            </w:r>
          </w:p>
        </w:tc>
      </w:tr>
      <w:tr w:rsidR="00F92DF0" w14:paraId="6F7441DD" w14:textId="77777777" w:rsidTr="006D571F">
        <w:trPr>
          <w:trHeight w:hRule="exact" w:val="851"/>
        </w:trPr>
        <w:tc>
          <w:tcPr>
            <w:tcW w:w="2552" w:type="dxa"/>
            <w:vAlign w:val="center"/>
          </w:tcPr>
          <w:p w14:paraId="23CCE952" w14:textId="31B0DBCF"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阪神造園建設業協同組合</w:t>
            </w:r>
          </w:p>
        </w:tc>
        <w:tc>
          <w:tcPr>
            <w:tcW w:w="1701" w:type="dxa"/>
            <w:vAlign w:val="center"/>
          </w:tcPr>
          <w:p w14:paraId="071FB959" w14:textId="7ED9042E" w:rsidR="002B00B1" w:rsidRDefault="00F92DF0" w:rsidP="00F92DF0">
            <w:pPr>
              <w:jc w:val="center"/>
              <w:rPr>
                <w:rFonts w:ascii="HG丸ｺﾞｼｯｸM-PRO" w:eastAsia="HG丸ｺﾞｼｯｸM-PRO" w:hAnsi="HG丸ｺﾞｼｯｸM-PRO"/>
              </w:rPr>
            </w:pPr>
            <w:r>
              <w:rPr>
                <w:rFonts w:ascii="HG丸ｺﾞｼｯｸM-PRO" w:eastAsia="HG丸ｺﾞｼｯｸM-PRO" w:hAnsi="HG丸ｺﾞｼｯｸM-PRO" w:hint="eastAsia"/>
              </w:rPr>
              <w:t>144.8</w:t>
            </w:r>
            <w:r w:rsidR="00BB2915">
              <w:rPr>
                <w:rFonts w:ascii="HG丸ｺﾞｼｯｸM-PRO" w:eastAsia="HG丸ｺﾞｼｯｸM-PRO" w:hAnsi="HG丸ｺﾞｼｯｸM-PRO" w:hint="eastAsia"/>
              </w:rPr>
              <w:t>点</w:t>
            </w:r>
          </w:p>
        </w:tc>
        <w:tc>
          <w:tcPr>
            <w:tcW w:w="1559" w:type="dxa"/>
            <w:vAlign w:val="center"/>
          </w:tcPr>
          <w:p w14:paraId="6716348A" w14:textId="2735EC33" w:rsidR="002B00B1" w:rsidRDefault="00F92DF0" w:rsidP="00F92DF0">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8C66F3">
              <w:rPr>
                <w:rFonts w:ascii="HG丸ｺﾞｼｯｸM-PRO" w:eastAsia="HG丸ｺﾞｼｯｸM-PRO" w:hAnsi="HG丸ｺﾞｼｯｸM-PRO" w:hint="eastAsia"/>
              </w:rPr>
              <w:t>2</w:t>
            </w:r>
            <w:r>
              <w:rPr>
                <w:rFonts w:ascii="HG丸ｺﾞｼｯｸM-PRO" w:eastAsia="HG丸ｺﾞｼｯｸM-PRO" w:hAnsi="HG丸ｺﾞｼｯｸM-PRO" w:hint="eastAsia"/>
              </w:rPr>
              <w:t>6.8</w:t>
            </w:r>
            <w:r w:rsidR="00BB2915">
              <w:rPr>
                <w:rFonts w:ascii="HG丸ｺﾞｼｯｸM-PRO" w:eastAsia="HG丸ｺﾞｼｯｸM-PRO" w:hAnsi="HG丸ｺﾞｼｯｸM-PRO" w:hint="eastAsia"/>
              </w:rPr>
              <w:t>点</w:t>
            </w:r>
          </w:p>
        </w:tc>
        <w:tc>
          <w:tcPr>
            <w:tcW w:w="1701" w:type="dxa"/>
            <w:vAlign w:val="center"/>
          </w:tcPr>
          <w:p w14:paraId="59EA8E96" w14:textId="41809EA5" w:rsidR="002B00B1" w:rsidRDefault="00F92DF0" w:rsidP="00F92DF0">
            <w:pPr>
              <w:jc w:val="center"/>
              <w:rPr>
                <w:rFonts w:ascii="HG丸ｺﾞｼｯｸM-PRO" w:eastAsia="HG丸ｺﾞｼｯｸM-PRO" w:hAnsi="HG丸ｺﾞｼｯｸM-PRO"/>
              </w:rPr>
            </w:pPr>
            <w:r>
              <w:rPr>
                <w:rFonts w:ascii="HG丸ｺﾞｼｯｸM-PRO" w:eastAsia="HG丸ｺﾞｼｯｸM-PRO" w:hAnsi="HG丸ｺﾞｼｯｸM-PRO" w:hint="eastAsia"/>
              </w:rPr>
              <w:t>18</w:t>
            </w:r>
            <w:r w:rsidR="00BB2915">
              <w:rPr>
                <w:rFonts w:ascii="HG丸ｺﾞｼｯｸM-PRO" w:eastAsia="HG丸ｺﾞｼｯｸM-PRO" w:hAnsi="HG丸ｺﾞｼｯｸM-PRO" w:hint="eastAsia"/>
              </w:rPr>
              <w:t>点</w:t>
            </w:r>
          </w:p>
        </w:tc>
        <w:tc>
          <w:tcPr>
            <w:tcW w:w="1984" w:type="dxa"/>
            <w:vAlign w:val="center"/>
          </w:tcPr>
          <w:p w14:paraId="166D0562" w14:textId="4C8CC540" w:rsidR="002B00B1" w:rsidRDefault="00BB2915" w:rsidP="00BB2915">
            <w:pPr>
              <w:jc w:val="center"/>
              <w:rPr>
                <w:rFonts w:ascii="HG丸ｺﾞｼｯｸM-PRO" w:eastAsia="HG丸ｺﾞｼｯｸM-PRO" w:hAnsi="HG丸ｺﾞｼｯｸM-PRO"/>
              </w:rPr>
            </w:pPr>
            <w:r w:rsidRPr="00BB2915">
              <w:rPr>
                <w:rFonts w:ascii="HG丸ｺﾞｼｯｸM-PRO" w:eastAsia="HG丸ｺﾞｼｯｸM-PRO" w:hAnsi="HG丸ｺﾞｼｯｸM-PRO" w:hint="eastAsia"/>
                <w:sz w:val="18"/>
                <w:szCs w:val="18"/>
              </w:rPr>
              <w:t>771,485,000</w:t>
            </w:r>
            <w:r>
              <w:rPr>
                <w:rFonts w:ascii="HG丸ｺﾞｼｯｸM-PRO" w:eastAsia="HG丸ｺﾞｼｯｸM-PRO" w:hAnsi="HG丸ｺﾞｼｯｸM-PRO" w:hint="eastAsia"/>
              </w:rPr>
              <w:t>円</w:t>
            </w:r>
          </w:p>
        </w:tc>
      </w:tr>
    </w:tbl>
    <w:p w14:paraId="390192AD" w14:textId="70DA6E59" w:rsidR="002B00B1" w:rsidRDefault="002B00B1"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【最優秀提案事業者の選定理由】</w:t>
      </w:r>
    </w:p>
    <w:p w14:paraId="429290A3" w14:textId="77777777" w:rsidR="00EA1915" w:rsidRPr="00365B36" w:rsidRDefault="00EA1915" w:rsidP="00EA1915">
      <w:pPr>
        <w:ind w:leftChars="200" w:left="630" w:hangingChars="100" w:hanging="210"/>
        <w:rPr>
          <w:rFonts w:ascii="HG丸ｺﾞｼｯｸM-PRO" w:eastAsia="HG丸ｺﾞｼｯｸM-PRO" w:hAnsi="HG丸ｺﾞｼｯｸM-PRO"/>
        </w:rPr>
      </w:pPr>
      <w:r w:rsidRPr="00365B36">
        <w:rPr>
          <w:rFonts w:ascii="HG丸ｺﾞｼｯｸM-PRO" w:eastAsia="HG丸ｺﾞｼｯｸM-PRO" w:hAnsi="HG丸ｺﾞｼｯｸM-PRO" w:hint="eastAsia"/>
        </w:rPr>
        <w:t>・業務全般にわたって、1970年当初の作庭意図を理解し、中期的な展望の下で、実施方針、各主要景観ポイントにおける具体的な修景手法が示されており、質の高い景観創出となる優れた提案である。</w:t>
      </w:r>
    </w:p>
    <w:p w14:paraId="68EB8CBD" w14:textId="5F08621C" w:rsidR="00EA1915" w:rsidRPr="00365B36" w:rsidRDefault="00EA1915" w:rsidP="00EA1915">
      <w:pPr>
        <w:ind w:leftChars="200" w:left="630" w:hangingChars="100" w:hanging="210"/>
        <w:rPr>
          <w:rFonts w:ascii="HG丸ｺﾞｼｯｸM-PRO" w:eastAsia="HG丸ｺﾞｼｯｸM-PRO" w:hAnsi="HG丸ｺﾞｼｯｸM-PRO"/>
        </w:rPr>
      </w:pPr>
      <w:r w:rsidRPr="00365B36">
        <w:rPr>
          <w:rFonts w:ascii="HG丸ｺﾞｼｯｸM-PRO" w:eastAsia="HG丸ｺﾞｼｯｸM-PRO" w:hAnsi="HG丸ｺﾞｼｯｸM-PRO" w:hint="eastAsia"/>
        </w:rPr>
        <w:t>・日本庭園の植栽管理技術を担保・継承するための提案が</w:t>
      </w:r>
      <w:r w:rsidR="00897D9B">
        <w:rPr>
          <w:rFonts w:ascii="HG丸ｺﾞｼｯｸM-PRO" w:eastAsia="HG丸ｺﾞｼｯｸM-PRO" w:hAnsi="HG丸ｺﾞｼｯｸM-PRO" w:hint="eastAsia"/>
        </w:rPr>
        <w:t>、</w:t>
      </w:r>
      <w:r w:rsidRPr="00365B36">
        <w:rPr>
          <w:rFonts w:ascii="HG丸ｺﾞｼｯｸM-PRO" w:eastAsia="HG丸ｺﾞｼｯｸM-PRO" w:hAnsi="HG丸ｺﾞｼｯｸM-PRO" w:hint="eastAsia"/>
        </w:rPr>
        <w:t>内部技術者だけでなく一般の造園技術者・学生向けの内容で、技術の担保・継承の両面で優れた提案である。</w:t>
      </w:r>
    </w:p>
    <w:p w14:paraId="557333EC" w14:textId="1941D849" w:rsidR="00EA1915" w:rsidRPr="00365B36" w:rsidRDefault="00EA1915" w:rsidP="00EA1915">
      <w:pPr>
        <w:ind w:leftChars="200" w:left="630" w:hangingChars="100" w:hanging="210"/>
        <w:rPr>
          <w:rFonts w:ascii="HG丸ｺﾞｼｯｸM-PRO" w:eastAsia="HG丸ｺﾞｼｯｸM-PRO" w:hAnsi="HG丸ｺﾞｼｯｸM-PRO"/>
        </w:rPr>
      </w:pPr>
      <w:r w:rsidRPr="00365B36">
        <w:rPr>
          <w:rFonts w:ascii="HG丸ｺﾞｼｯｸM-PRO" w:eastAsia="HG丸ｺﾞｼｯｸM-PRO" w:hAnsi="HG丸ｺﾞｼｯｸM-PRO" w:hint="eastAsia"/>
        </w:rPr>
        <w:t>・日本庭園の植栽や景観を管理するにあたり、伝統的な日本庭園に関する豊富な経験や施工実績を有し、提案された業務実施体制が質の高い植栽等景観創出を行うのに十分に満足できるものである。</w:t>
      </w:r>
    </w:p>
    <w:p w14:paraId="3F9BD534" w14:textId="77777777" w:rsidR="00EA1915" w:rsidRDefault="00EA1915" w:rsidP="00EA1915">
      <w:pPr>
        <w:ind w:left="210" w:hangingChars="100" w:hanging="210"/>
      </w:pPr>
    </w:p>
    <w:p w14:paraId="4704B271" w14:textId="655FE1A8" w:rsidR="002B00B1" w:rsidRDefault="00EA1915"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４．選定委員会委員（50音順、</w:t>
      </w:r>
      <w:r w:rsidR="006D571F">
        <w:rPr>
          <w:rFonts w:ascii="HG丸ｺﾞｼｯｸM-PRO" w:eastAsia="HG丸ｺﾞｼｯｸM-PRO" w:hAnsi="HG丸ｺﾞｼｯｸM-PRO" w:hint="eastAsia"/>
        </w:rPr>
        <w:t>敬称</w:t>
      </w:r>
      <w:r>
        <w:rPr>
          <w:rFonts w:ascii="HG丸ｺﾞｼｯｸM-PRO" w:eastAsia="HG丸ｺﾞｼｯｸM-PRO" w:hAnsi="HG丸ｺﾞｼｯｸM-PRO" w:hint="eastAsia"/>
        </w:rPr>
        <w:t>略）</w:t>
      </w:r>
    </w:p>
    <w:tbl>
      <w:tblPr>
        <w:tblStyle w:val="a3"/>
        <w:tblW w:w="9251" w:type="dxa"/>
        <w:tblInd w:w="66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69"/>
        <w:gridCol w:w="1559"/>
        <w:gridCol w:w="4823"/>
      </w:tblGrid>
      <w:tr w:rsidR="00EA1915" w14:paraId="419CAD47" w14:textId="77777777" w:rsidTr="00365B36">
        <w:trPr>
          <w:trHeight w:val="666"/>
        </w:trPr>
        <w:tc>
          <w:tcPr>
            <w:tcW w:w="2869" w:type="dxa"/>
            <w:vAlign w:val="center"/>
          </w:tcPr>
          <w:p w14:paraId="3C744E9E" w14:textId="77777777" w:rsidR="00EA1915" w:rsidRPr="00AD3B02" w:rsidRDefault="00EA1915" w:rsidP="00ED4627">
            <w:pPr>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所属・職名等</w:t>
            </w:r>
          </w:p>
        </w:tc>
        <w:tc>
          <w:tcPr>
            <w:tcW w:w="1559" w:type="dxa"/>
            <w:vAlign w:val="center"/>
          </w:tcPr>
          <w:p w14:paraId="67AE7CF6" w14:textId="77777777" w:rsidR="00EA1915" w:rsidRPr="00AD3B02" w:rsidRDefault="00EA1915" w:rsidP="00ED4627">
            <w:pPr>
              <w:spacing w:line="240" w:lineRule="exact"/>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氏　　名</w:t>
            </w:r>
          </w:p>
        </w:tc>
        <w:tc>
          <w:tcPr>
            <w:tcW w:w="4823" w:type="dxa"/>
            <w:vAlign w:val="center"/>
          </w:tcPr>
          <w:p w14:paraId="20B3368D" w14:textId="77777777" w:rsidR="00EA1915" w:rsidRPr="00AD3B02" w:rsidRDefault="00EA1915" w:rsidP="00ED4627">
            <w:pPr>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指名理由、審査の観点</w:t>
            </w:r>
          </w:p>
        </w:tc>
      </w:tr>
      <w:tr w:rsidR="00AD3B02" w14:paraId="2371D3A7" w14:textId="77777777" w:rsidTr="00365B36">
        <w:trPr>
          <w:trHeight w:val="666"/>
        </w:trPr>
        <w:tc>
          <w:tcPr>
            <w:tcW w:w="2869" w:type="dxa"/>
            <w:vAlign w:val="center"/>
          </w:tcPr>
          <w:p w14:paraId="64303700" w14:textId="57A600FB" w:rsidR="00AD3B02" w:rsidRDefault="00F92DF0" w:rsidP="00365B36">
            <w:pPr>
              <w:jc w:val="left"/>
              <w:rPr>
                <w:rFonts w:ascii="HG丸ｺﾞｼｯｸM-PRO" w:eastAsia="HG丸ｺﾞｼｯｸM-PRO" w:hAnsi="HG丸ｺﾞｼｯｸM-PRO"/>
              </w:rPr>
            </w:pPr>
            <w:r w:rsidRPr="0069183E">
              <w:rPr>
                <w:rFonts w:ascii="HG丸ｺﾞｼｯｸM-PRO" w:eastAsia="HG丸ｺﾞｼｯｸM-PRO" w:hAnsi="HG丸ｺﾞｼｯｸM-PRO" w:hint="eastAsia"/>
              </w:rPr>
              <w:t>松田・澤田法律事務所</w:t>
            </w:r>
          </w:p>
          <w:p w14:paraId="46311273" w14:textId="77777777" w:rsidR="00365B36" w:rsidRPr="00AD3B02" w:rsidRDefault="00365B36" w:rsidP="00365B36">
            <w:pPr>
              <w:rPr>
                <w:rFonts w:ascii="HG丸ｺﾞｼｯｸM-PRO" w:eastAsia="HG丸ｺﾞｼｯｸM-PRO" w:hAnsi="HG丸ｺﾞｼｯｸM-PRO"/>
                <w:color w:val="000000"/>
              </w:rPr>
            </w:pPr>
            <w:r w:rsidRPr="00AD3B02">
              <w:rPr>
                <w:rFonts w:ascii="HG丸ｺﾞｼｯｸM-PRO" w:eastAsia="HG丸ｺﾞｼｯｸM-PRO" w:hAnsi="HG丸ｺﾞｼｯｸM-PRO" w:hint="eastAsia"/>
                <w:color w:val="000000"/>
              </w:rPr>
              <w:t>大阪弁護士会</w:t>
            </w:r>
          </w:p>
          <w:p w14:paraId="29E2E7C8" w14:textId="42175328" w:rsidR="00365B36" w:rsidRPr="00AD3B02" w:rsidRDefault="00365B36" w:rsidP="00365B3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弁護士</w:t>
            </w:r>
          </w:p>
        </w:tc>
        <w:tc>
          <w:tcPr>
            <w:tcW w:w="1559" w:type="dxa"/>
            <w:vAlign w:val="center"/>
          </w:tcPr>
          <w:p w14:paraId="00E2A6F2" w14:textId="7A44347A" w:rsidR="00AD3B02" w:rsidRPr="00AD3B02" w:rsidRDefault="00AD3B02" w:rsidP="00F92DF0">
            <w:pPr>
              <w:jc w:val="center"/>
              <w:rPr>
                <w:rFonts w:ascii="HG丸ｺﾞｼｯｸM-PRO" w:eastAsia="HG丸ｺﾞｼｯｸM-PRO" w:hAnsi="HG丸ｺﾞｼｯｸM-PRO"/>
                <w:sz w:val="16"/>
                <w:szCs w:val="16"/>
              </w:rPr>
            </w:pPr>
            <w:r w:rsidRPr="00AD3B02">
              <w:rPr>
                <w:rFonts w:ascii="HG丸ｺﾞｼｯｸM-PRO" w:eastAsia="HG丸ｺﾞｼｯｸM-PRO" w:hAnsi="HG丸ｺﾞｼｯｸM-PRO"/>
              </w:rPr>
              <w:t>澤田</w:t>
            </w:r>
            <w:r w:rsidRPr="00AD3B02">
              <w:rPr>
                <w:rFonts w:ascii="HG丸ｺﾞｼｯｸM-PRO" w:eastAsia="HG丸ｺﾞｼｯｸM-PRO" w:hAnsi="HG丸ｺﾞｼｯｸM-PRO" w:hint="eastAsia"/>
              </w:rPr>
              <w:t xml:space="preserve">　</w:t>
            </w:r>
            <w:r w:rsidRPr="00AD3B02">
              <w:rPr>
                <w:rFonts w:ascii="HG丸ｺﾞｼｯｸM-PRO" w:eastAsia="HG丸ｺﾞｼｯｸM-PRO" w:hAnsi="HG丸ｺﾞｼｯｸM-PRO"/>
              </w:rPr>
              <w:t>裕和</w:t>
            </w:r>
          </w:p>
        </w:tc>
        <w:tc>
          <w:tcPr>
            <w:tcW w:w="4823" w:type="dxa"/>
            <w:vAlign w:val="center"/>
          </w:tcPr>
          <w:p w14:paraId="122B553E" w14:textId="3C4A9DC9" w:rsidR="00AD3B02" w:rsidRPr="00AD3B02" w:rsidRDefault="00AD3B02" w:rsidP="008C66F3">
            <w:pPr>
              <w:jc w:val="left"/>
              <w:rPr>
                <w:rFonts w:ascii="HG丸ｺﾞｼｯｸM-PRO" w:eastAsia="HG丸ｺﾞｼｯｸM-PRO" w:hAnsi="HG丸ｺﾞｼｯｸM-PRO"/>
                <w:sz w:val="22"/>
              </w:rPr>
            </w:pPr>
            <w:r w:rsidRPr="00AD3B02">
              <w:rPr>
                <w:rFonts w:ascii="HG丸ｺﾞｼｯｸM-PRO" w:eastAsia="HG丸ｺﾞｼｯｸM-PRO" w:hAnsi="HG丸ｺﾞｼｯｸM-PRO" w:hint="eastAsia"/>
                <w:color w:val="000000"/>
              </w:rPr>
              <w:t>法律分野に精通しており、手続き等の公正性・公平性について審査していただくため。</w:t>
            </w:r>
          </w:p>
        </w:tc>
      </w:tr>
      <w:tr w:rsidR="00AD3B02" w14:paraId="2C5FB783" w14:textId="77777777" w:rsidTr="00365B36">
        <w:trPr>
          <w:trHeight w:val="1014"/>
        </w:trPr>
        <w:tc>
          <w:tcPr>
            <w:tcW w:w="2869" w:type="dxa"/>
            <w:vAlign w:val="center"/>
          </w:tcPr>
          <w:p w14:paraId="32B04F37" w14:textId="77777777" w:rsidR="00AD3B02" w:rsidRPr="00AD3B02" w:rsidRDefault="00AD3B02" w:rsidP="00AD3B02">
            <w:pPr>
              <w:rPr>
                <w:rFonts w:ascii="HG丸ｺﾞｼｯｸM-PRO" w:eastAsia="HG丸ｺﾞｼｯｸM-PRO" w:hAnsi="HG丸ｺﾞｼｯｸM-PRO"/>
                <w:color w:val="000000"/>
              </w:rPr>
            </w:pPr>
            <w:r w:rsidRPr="00AD3B02">
              <w:rPr>
                <w:rFonts w:ascii="HG丸ｺﾞｼｯｸM-PRO" w:eastAsia="HG丸ｺﾞｼｯｸM-PRO" w:hAnsi="HG丸ｺﾞｼｯｸM-PRO" w:hint="eastAsia"/>
                <w:color w:val="000000"/>
              </w:rPr>
              <w:t>京都芸術大学</w:t>
            </w:r>
          </w:p>
          <w:p w14:paraId="30DBC354" w14:textId="77777777" w:rsidR="00AD3B02" w:rsidRPr="00AD3B02" w:rsidRDefault="00AD3B02" w:rsidP="00AD3B02">
            <w:pPr>
              <w:rPr>
                <w:rFonts w:ascii="HG丸ｺﾞｼｯｸM-PRO" w:eastAsia="HG丸ｺﾞｼｯｸM-PRO" w:hAnsi="HG丸ｺﾞｼｯｸM-PRO"/>
                <w:color w:val="000000"/>
              </w:rPr>
            </w:pPr>
            <w:r w:rsidRPr="00AD3B02">
              <w:rPr>
                <w:rFonts w:ascii="HG丸ｺﾞｼｯｸM-PRO" w:eastAsia="HG丸ｺﾞｼｯｸM-PRO" w:hAnsi="HG丸ｺﾞｼｯｸM-PRO" w:hint="eastAsia"/>
                <w:color w:val="000000"/>
              </w:rPr>
              <w:t>日本庭園・歴史遺産研究センター</w:t>
            </w:r>
          </w:p>
          <w:p w14:paraId="79E138E4" w14:textId="77777777" w:rsidR="00AD3B02" w:rsidRPr="00AD3B02" w:rsidRDefault="00AD3B02" w:rsidP="00AD3B02">
            <w:pPr>
              <w:rPr>
                <w:rFonts w:ascii="HG丸ｺﾞｼｯｸM-PRO" w:eastAsia="HG丸ｺﾞｼｯｸM-PRO" w:hAnsi="HG丸ｺﾞｼｯｸM-PRO"/>
              </w:rPr>
            </w:pPr>
            <w:r w:rsidRPr="00AD3B02">
              <w:rPr>
                <w:rFonts w:ascii="HG丸ｺﾞｼｯｸM-PRO" w:eastAsia="HG丸ｺﾞｼｯｸM-PRO" w:hAnsi="HG丸ｺﾞｼｯｸM-PRO" w:hint="eastAsia"/>
                <w:color w:val="000000"/>
              </w:rPr>
              <w:t xml:space="preserve">教授　</w:t>
            </w:r>
          </w:p>
        </w:tc>
        <w:tc>
          <w:tcPr>
            <w:tcW w:w="1559" w:type="dxa"/>
            <w:vAlign w:val="center"/>
          </w:tcPr>
          <w:p w14:paraId="505078B1" w14:textId="67B57A90" w:rsidR="00AD3B02" w:rsidRPr="00AD3B02" w:rsidRDefault="00AD3B02" w:rsidP="00AD3B02">
            <w:pPr>
              <w:jc w:val="center"/>
              <w:rPr>
                <w:rFonts w:ascii="HG丸ｺﾞｼｯｸM-PRO" w:eastAsia="HG丸ｺﾞｼｯｸM-PRO" w:hAnsi="HG丸ｺﾞｼｯｸM-PRO"/>
              </w:rPr>
            </w:pPr>
            <w:r w:rsidRPr="00AD3B02">
              <w:rPr>
                <w:rFonts w:ascii="HG丸ｺﾞｼｯｸM-PRO" w:eastAsia="HG丸ｺﾞｼｯｸM-PRO" w:hAnsi="HG丸ｺﾞｼｯｸM-PRO"/>
                <w:color w:val="000000"/>
              </w:rPr>
              <w:t>仲</w:t>
            </w:r>
            <w:r w:rsidRPr="00AD3B02">
              <w:rPr>
                <w:rFonts w:ascii="HG丸ｺﾞｼｯｸM-PRO" w:eastAsia="HG丸ｺﾞｼｯｸM-PRO" w:hAnsi="HG丸ｺﾞｼｯｸM-PRO" w:hint="eastAsia"/>
                <w:color w:val="000000"/>
              </w:rPr>
              <w:t xml:space="preserve">　</w:t>
            </w:r>
            <w:r w:rsidRPr="00AD3B02">
              <w:rPr>
                <w:rFonts w:ascii="HG丸ｺﾞｼｯｸM-PRO" w:eastAsia="HG丸ｺﾞｼｯｸM-PRO" w:hAnsi="HG丸ｺﾞｼｯｸM-PRO"/>
                <w:color w:val="000000"/>
              </w:rPr>
              <w:t>隆裕</w:t>
            </w:r>
          </w:p>
        </w:tc>
        <w:tc>
          <w:tcPr>
            <w:tcW w:w="4823" w:type="dxa"/>
            <w:vAlign w:val="center"/>
          </w:tcPr>
          <w:p w14:paraId="4ECE211D" w14:textId="77777777" w:rsidR="00AD3B02" w:rsidRPr="00AD3B02" w:rsidRDefault="00AD3B02" w:rsidP="00AD3B02">
            <w:pPr>
              <w:rPr>
                <w:rFonts w:ascii="HG丸ｺﾞｼｯｸM-PRO" w:eastAsia="HG丸ｺﾞｼｯｸM-PRO" w:hAnsi="HG丸ｺﾞｼｯｸM-PRO"/>
                <w:sz w:val="20"/>
                <w:szCs w:val="20"/>
              </w:rPr>
            </w:pPr>
            <w:r w:rsidRPr="00AD3B02">
              <w:rPr>
                <w:rFonts w:ascii="HG丸ｺﾞｼｯｸM-PRO" w:eastAsia="HG丸ｺﾞｼｯｸM-PRO" w:hAnsi="HG丸ｺﾞｼｯｸM-PRO" w:hint="eastAsia"/>
                <w:color w:val="000000"/>
              </w:rPr>
              <w:t>日本庭園全般の歴史や修景の分野に精通しており、業務を実施できる技術・体制・実績を有しているかなど、万博日本庭園全体の品質確保について審査いただくため。</w:t>
            </w:r>
          </w:p>
        </w:tc>
      </w:tr>
      <w:tr w:rsidR="00AD3B02" w14:paraId="5FE28180" w14:textId="77777777" w:rsidTr="00365B36">
        <w:trPr>
          <w:trHeight w:val="972"/>
        </w:trPr>
        <w:tc>
          <w:tcPr>
            <w:tcW w:w="2869" w:type="dxa"/>
            <w:vAlign w:val="center"/>
          </w:tcPr>
          <w:p w14:paraId="6F0FE9B0" w14:textId="77777777" w:rsidR="00AD3B02" w:rsidRPr="00AD3B02" w:rsidRDefault="00AD3B02" w:rsidP="00AD3B02">
            <w:pPr>
              <w:rPr>
                <w:rFonts w:ascii="HG丸ｺﾞｼｯｸM-PRO" w:eastAsia="HG丸ｺﾞｼｯｸM-PRO" w:hAnsi="HG丸ｺﾞｼｯｸM-PRO"/>
                <w:color w:val="000000"/>
              </w:rPr>
            </w:pPr>
            <w:r w:rsidRPr="00AD3B02">
              <w:rPr>
                <w:rFonts w:ascii="HG丸ｺﾞｼｯｸM-PRO" w:eastAsia="HG丸ｺﾞｼｯｸM-PRO" w:hAnsi="HG丸ｺﾞｼｯｸM-PRO" w:hint="eastAsia"/>
                <w:color w:val="000000"/>
              </w:rPr>
              <w:t>大阪公立</w:t>
            </w:r>
            <w:r w:rsidRPr="00AD3B02">
              <w:rPr>
                <w:rFonts w:ascii="HG丸ｺﾞｼｯｸM-PRO" w:eastAsia="HG丸ｺﾞｼｯｸM-PRO" w:hAnsi="HG丸ｺﾞｼｯｸM-PRO"/>
                <w:color w:val="000000"/>
              </w:rPr>
              <w:t xml:space="preserve">大学　</w:t>
            </w:r>
          </w:p>
          <w:p w14:paraId="5085019E" w14:textId="77777777" w:rsidR="00AD3B02" w:rsidRPr="00AD3B02" w:rsidRDefault="00AD3B02" w:rsidP="00AD3B02">
            <w:pPr>
              <w:rPr>
                <w:rFonts w:ascii="HG丸ｺﾞｼｯｸM-PRO" w:eastAsia="HG丸ｺﾞｼｯｸM-PRO" w:hAnsi="HG丸ｺﾞｼｯｸM-PRO"/>
                <w:color w:val="000000"/>
              </w:rPr>
            </w:pPr>
            <w:r w:rsidRPr="00AD3B02">
              <w:rPr>
                <w:rFonts w:ascii="HG丸ｺﾞｼｯｸM-PRO" w:eastAsia="HG丸ｺﾞｼｯｸM-PRO" w:hAnsi="HG丸ｺﾞｼｯｸM-PRO" w:hint="eastAsia"/>
                <w:color w:val="000000"/>
              </w:rPr>
              <w:t>農学部緑地環境科学科</w:t>
            </w:r>
          </w:p>
          <w:p w14:paraId="199BEDD5" w14:textId="77777777" w:rsidR="00AD3B02" w:rsidRPr="00AD3B02" w:rsidRDefault="00AD3B02" w:rsidP="00AD3B02">
            <w:pPr>
              <w:rPr>
                <w:rFonts w:ascii="HG丸ｺﾞｼｯｸM-PRO" w:eastAsia="HG丸ｺﾞｼｯｸM-PRO" w:hAnsi="HG丸ｺﾞｼｯｸM-PRO"/>
              </w:rPr>
            </w:pPr>
            <w:r w:rsidRPr="00AD3B02">
              <w:rPr>
                <w:rFonts w:ascii="HG丸ｺﾞｼｯｸM-PRO" w:eastAsia="HG丸ｺﾞｼｯｸM-PRO" w:hAnsi="HG丸ｺﾞｼｯｸM-PRO"/>
                <w:color w:val="000000"/>
              </w:rPr>
              <w:t>教授</w:t>
            </w:r>
            <w:r w:rsidRPr="00AD3B02">
              <w:rPr>
                <w:rFonts w:ascii="HG丸ｺﾞｼｯｸM-PRO" w:eastAsia="HG丸ｺﾞｼｯｸM-PRO" w:hAnsi="HG丸ｺﾞｼｯｸM-PRO" w:hint="eastAsia"/>
                <w:color w:val="000000"/>
              </w:rPr>
              <w:t xml:space="preserve">　</w:t>
            </w:r>
          </w:p>
        </w:tc>
        <w:tc>
          <w:tcPr>
            <w:tcW w:w="1559" w:type="dxa"/>
            <w:vAlign w:val="center"/>
          </w:tcPr>
          <w:p w14:paraId="0DFFB948" w14:textId="3030042A" w:rsidR="00AD3B02" w:rsidRPr="00AD3B02" w:rsidRDefault="00AD3B02" w:rsidP="00AD3B02">
            <w:pPr>
              <w:jc w:val="center"/>
              <w:rPr>
                <w:rFonts w:ascii="HG丸ｺﾞｼｯｸM-PRO" w:eastAsia="HG丸ｺﾞｼｯｸM-PRO" w:hAnsi="HG丸ｺﾞｼｯｸM-PRO"/>
              </w:rPr>
            </w:pPr>
            <w:r w:rsidRPr="00AD3B02">
              <w:rPr>
                <w:rFonts w:ascii="HG丸ｺﾞｼｯｸM-PRO" w:eastAsia="HG丸ｺﾞｼｯｸM-PRO" w:hAnsi="HG丸ｺﾞｼｯｸM-PRO"/>
              </w:rPr>
              <w:t>山田</w:t>
            </w:r>
            <w:r w:rsidRPr="00AD3B02">
              <w:rPr>
                <w:rFonts w:ascii="HG丸ｺﾞｼｯｸM-PRO" w:eastAsia="HG丸ｺﾞｼｯｸM-PRO" w:hAnsi="HG丸ｺﾞｼｯｸM-PRO" w:hint="eastAsia"/>
              </w:rPr>
              <w:t xml:space="preserve">　</w:t>
            </w:r>
            <w:r w:rsidRPr="00AD3B02">
              <w:rPr>
                <w:rFonts w:ascii="HG丸ｺﾞｼｯｸM-PRO" w:eastAsia="HG丸ｺﾞｼｯｸM-PRO" w:hAnsi="HG丸ｺﾞｼｯｸM-PRO"/>
              </w:rPr>
              <w:t>宏之</w:t>
            </w:r>
          </w:p>
        </w:tc>
        <w:tc>
          <w:tcPr>
            <w:tcW w:w="4823" w:type="dxa"/>
            <w:vAlign w:val="center"/>
          </w:tcPr>
          <w:p w14:paraId="40F772BF" w14:textId="77777777" w:rsidR="00AD3B02" w:rsidRPr="00AD3B02" w:rsidRDefault="00AD3B02" w:rsidP="00AD3B02">
            <w:pPr>
              <w:rPr>
                <w:rFonts w:ascii="HG丸ｺﾞｼｯｸM-PRO" w:eastAsia="HG丸ｺﾞｼｯｸM-PRO" w:hAnsi="HG丸ｺﾞｼｯｸM-PRO"/>
              </w:rPr>
            </w:pPr>
            <w:r w:rsidRPr="00AD3B02">
              <w:rPr>
                <w:rFonts w:ascii="HG丸ｺﾞｼｯｸM-PRO" w:eastAsia="HG丸ｺﾞｼｯｸM-PRO" w:hAnsi="HG丸ｺﾞｼｯｸM-PRO" w:hint="eastAsia"/>
                <w:color w:val="000000"/>
              </w:rPr>
              <w:t>都市部における緑地計画の分野に精通しており、景観性の視点も踏まえながら、利用者にとって魅力ある日本庭園の空間づくりなど、日本庭園の新たな魅力創出について審査いただくため。</w:t>
            </w:r>
          </w:p>
        </w:tc>
      </w:tr>
    </w:tbl>
    <w:p w14:paraId="31A09840" w14:textId="77777777" w:rsidR="00EA1915" w:rsidRPr="00EA1915" w:rsidRDefault="00EA1915" w:rsidP="002B00B1">
      <w:pPr>
        <w:ind w:left="420" w:hangingChars="200" w:hanging="420"/>
        <w:jc w:val="left"/>
        <w:rPr>
          <w:rFonts w:ascii="HG丸ｺﾞｼｯｸM-PRO" w:eastAsia="HG丸ｺﾞｼｯｸM-PRO" w:hAnsi="HG丸ｺﾞｼｯｸM-PRO"/>
        </w:rPr>
      </w:pPr>
    </w:p>
    <w:sectPr w:rsidR="00EA1915" w:rsidRPr="00EA1915" w:rsidSect="002B00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9D"/>
    <w:rsid w:val="002B00B1"/>
    <w:rsid w:val="00365B36"/>
    <w:rsid w:val="005B155E"/>
    <w:rsid w:val="006D571F"/>
    <w:rsid w:val="00897D9B"/>
    <w:rsid w:val="008C66F3"/>
    <w:rsid w:val="00AD3B02"/>
    <w:rsid w:val="00AF409D"/>
    <w:rsid w:val="00BB2915"/>
    <w:rsid w:val="00CC52D6"/>
    <w:rsid w:val="00E507EA"/>
    <w:rsid w:val="00EA1915"/>
    <w:rsid w:val="00F9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FBBAB"/>
  <w15:chartTrackingRefBased/>
  <w15:docId w15:val="{05CD2014-C151-4EAA-837B-4AF667C1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和子</dc:creator>
  <cp:keywords/>
  <dc:description/>
  <cp:lastModifiedBy>松村　和子</cp:lastModifiedBy>
  <cp:revision>2</cp:revision>
  <cp:lastPrinted>2024-06-11T06:01:00Z</cp:lastPrinted>
  <dcterms:created xsi:type="dcterms:W3CDTF">2024-06-12T06:01:00Z</dcterms:created>
  <dcterms:modified xsi:type="dcterms:W3CDTF">2024-06-12T06:01:00Z</dcterms:modified>
</cp:coreProperties>
</file>