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8E54" w14:textId="77777777"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76289688" wp14:editId="0E23E3A8">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14:anchorId="11E16E70" wp14:editId="10568054">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013D" w14:textId="77777777" w:rsidR="00FC5BEF" w:rsidRDefault="008D618C">
                            <w:r>
                              <w:rPr>
                                <w:noProof/>
                              </w:rPr>
                              <w:drawing>
                                <wp:inline distT="0" distB="0" distL="0" distR="0" wp14:anchorId="4195B768" wp14:editId="27A9E454">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16E70"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14:paraId="0069013D" w14:textId="77777777" w:rsidR="00FC5BEF" w:rsidRDefault="008D618C">
                      <w:r>
                        <w:rPr>
                          <w:noProof/>
                        </w:rPr>
                        <w:drawing>
                          <wp:inline distT="0" distB="0" distL="0" distR="0" wp14:anchorId="4195B768" wp14:editId="27A9E454">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6185CE7C" wp14:editId="654F5F2F">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5258"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14:anchorId="31037CBF" wp14:editId="6DD569B9">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E2EE2"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2F45E335" wp14:editId="272A2B9E">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2D285"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7D80B31" wp14:editId="56321285">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C3C9"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2441E803" w14:textId="77777777"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59FD493D" wp14:editId="64EF8997">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547E5D4A" wp14:editId="0ECDCE41">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021B5"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0F6E771C" w14:textId="77777777"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7D282F28">
                <wp:simplePos x="0" y="0"/>
                <wp:positionH relativeFrom="column">
                  <wp:posOffset>-240030</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4F025E46" w:rsidR="00264CFD" w:rsidRDefault="002207A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２</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18.9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" filled="f" stroked="f" strokeweight=".5pt">
                <v:textbox>
                  <w:txbxContent>
                    <w:p w14:paraId="1284FAAD" w14:textId="4F025E46" w:rsidR="00264CFD" w:rsidRDefault="002207A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２</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14:anchorId="20733BC6" wp14:editId="7FC8E0D6">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8FC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14:paraId="1BDC339B" w14:textId="7C5D7292"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CA1B2E">
        <w:rPr>
          <w:rFonts w:ascii="HG丸ｺﾞｼｯｸM-PRO" w:eastAsia="HG丸ｺﾞｼｯｸM-PRO" w:hAnsi="HG丸ｺﾞｼｯｸM-PRO" w:hint="eastAsia"/>
          <w:b/>
          <w:spacing w:val="55"/>
          <w:kern w:val="0"/>
          <w:sz w:val="22"/>
          <w:fitText w:val="2210" w:id="-1282656255"/>
        </w:rPr>
        <w:t>募</w:t>
      </w:r>
      <w:r w:rsidR="007825F1" w:rsidRPr="00CA1B2E">
        <w:rPr>
          <w:rFonts w:ascii="HG丸ｺﾞｼｯｸM-PRO" w:eastAsia="HG丸ｺﾞｼｯｸM-PRO" w:hAnsi="HG丸ｺﾞｼｯｸM-PRO" w:hint="eastAsia"/>
          <w:b/>
          <w:spacing w:val="55"/>
          <w:kern w:val="0"/>
          <w:sz w:val="22"/>
          <w:fitText w:val="2210" w:id="-1282656255"/>
        </w:rPr>
        <w:t xml:space="preserve">　</w:t>
      </w:r>
      <w:r w:rsidRPr="00CA1B2E">
        <w:rPr>
          <w:rFonts w:ascii="HG丸ｺﾞｼｯｸM-PRO" w:eastAsia="HG丸ｺﾞｼｯｸM-PRO" w:hAnsi="HG丸ｺﾞｼｯｸM-PRO" w:hint="eastAsia"/>
          <w:b/>
          <w:spacing w:val="55"/>
          <w:kern w:val="0"/>
          <w:sz w:val="22"/>
          <w:fitText w:val="2210" w:id="-1282656255"/>
        </w:rPr>
        <w:t>集</w:t>
      </w:r>
      <w:r w:rsidR="007825F1" w:rsidRPr="00CA1B2E">
        <w:rPr>
          <w:rFonts w:ascii="HG丸ｺﾞｼｯｸM-PRO" w:eastAsia="HG丸ｺﾞｼｯｸM-PRO" w:hAnsi="HG丸ｺﾞｼｯｸM-PRO" w:hint="eastAsia"/>
          <w:b/>
          <w:spacing w:val="55"/>
          <w:kern w:val="0"/>
          <w:sz w:val="22"/>
          <w:fitText w:val="2210" w:id="-1282656255"/>
        </w:rPr>
        <w:t xml:space="preserve">　</w:t>
      </w:r>
      <w:r w:rsidRPr="00CA1B2E">
        <w:rPr>
          <w:rFonts w:ascii="HG丸ｺﾞｼｯｸM-PRO" w:eastAsia="HG丸ｺﾞｼｯｸM-PRO" w:hAnsi="HG丸ｺﾞｼｯｸM-PRO" w:hint="eastAsia"/>
          <w:b/>
          <w:spacing w:val="55"/>
          <w:kern w:val="0"/>
          <w:sz w:val="22"/>
          <w:fitText w:val="2210" w:id="-1282656255"/>
        </w:rPr>
        <w:t>期</w:t>
      </w:r>
      <w:r w:rsidR="007825F1" w:rsidRPr="00CA1B2E">
        <w:rPr>
          <w:rFonts w:ascii="HG丸ｺﾞｼｯｸM-PRO" w:eastAsia="HG丸ｺﾞｼｯｸM-PRO" w:hAnsi="HG丸ｺﾞｼｯｸM-PRO" w:hint="eastAsia"/>
          <w:b/>
          <w:spacing w:val="55"/>
          <w:kern w:val="0"/>
          <w:sz w:val="22"/>
          <w:fitText w:val="2210" w:id="-1282656255"/>
        </w:rPr>
        <w:t xml:space="preserve">　</w:t>
      </w:r>
      <w:r w:rsidRPr="00CA1B2E">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w:t>
      </w:r>
      <w:r w:rsidR="002207A8">
        <w:rPr>
          <w:rFonts w:ascii="HG丸ｺﾞｼｯｸM-PRO" w:eastAsia="HG丸ｺﾞｼｯｸM-PRO" w:hAnsi="HG丸ｺﾞｼｯｸM-PRO" w:hint="eastAsia"/>
          <w:b/>
          <w:color w:val="000000" w:themeColor="text1"/>
          <w:sz w:val="22"/>
        </w:rPr>
        <w:t>２</w:t>
      </w:r>
      <w:r w:rsidR="001F5F06">
        <w:rPr>
          <w:rFonts w:ascii="HG丸ｺﾞｼｯｸM-PRO" w:eastAsia="HG丸ｺﾞｼｯｸM-PRO" w:hAnsi="HG丸ｺﾞｼｯｸM-PRO" w:hint="eastAsia"/>
          <w:b/>
          <w:color w:val="000000" w:themeColor="text1"/>
          <w:sz w:val="22"/>
        </w:rPr>
        <w:t>月</w:t>
      </w:r>
      <w:r w:rsidR="002207A8">
        <w:rPr>
          <w:rFonts w:ascii="HG丸ｺﾞｼｯｸM-PRO" w:eastAsia="HG丸ｺﾞｼｯｸM-PRO" w:hAnsi="HG丸ｺﾞｼｯｸM-PRO" w:hint="eastAsia"/>
          <w:b/>
          <w:color w:val="000000" w:themeColor="text1"/>
          <w:sz w:val="22"/>
        </w:rPr>
        <w:t>６</w:t>
      </w:r>
      <w:r w:rsidR="00D6780E">
        <w:rPr>
          <w:rFonts w:ascii="HG丸ｺﾞｼｯｸM-PRO" w:eastAsia="HG丸ｺﾞｼｯｸM-PRO" w:hAnsi="HG丸ｺﾞｼｯｸM-PRO" w:hint="eastAsia"/>
          <w:b/>
          <w:color w:val="000000" w:themeColor="text1"/>
          <w:sz w:val="22"/>
        </w:rPr>
        <w:t>日（</w:t>
      </w:r>
      <w:r w:rsidR="002207A8">
        <w:rPr>
          <w:rFonts w:ascii="HG丸ｺﾞｼｯｸM-PRO" w:eastAsia="HG丸ｺﾞｼｯｸM-PRO" w:hAnsi="HG丸ｺﾞｼｯｸM-PRO" w:hint="eastAsia"/>
          <w:b/>
          <w:color w:val="000000" w:themeColor="text1"/>
          <w:sz w:val="22"/>
        </w:rPr>
        <w:t>水</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2207A8">
        <w:rPr>
          <w:rFonts w:ascii="HG丸ｺﾞｼｯｸM-PRO" w:eastAsia="HG丸ｺﾞｼｯｸM-PRO" w:hAnsi="HG丸ｺﾞｼｯｸM-PRO" w:hint="eastAsia"/>
          <w:b/>
          <w:color w:val="000000" w:themeColor="text1"/>
          <w:sz w:val="22"/>
        </w:rPr>
        <w:t>９</w:t>
      </w:r>
      <w:r w:rsidR="00D6780E">
        <w:rPr>
          <w:rFonts w:ascii="HG丸ｺﾞｼｯｸM-PRO" w:eastAsia="HG丸ｺﾞｼｯｸM-PRO" w:hAnsi="HG丸ｺﾞｼｯｸM-PRO" w:hint="eastAsia"/>
          <w:b/>
          <w:color w:val="000000" w:themeColor="text1"/>
          <w:sz w:val="22"/>
        </w:rPr>
        <w:t>日（</w:t>
      </w:r>
      <w:r w:rsidR="002207A8">
        <w:rPr>
          <w:rFonts w:ascii="HG丸ｺﾞｼｯｸM-PRO" w:eastAsia="HG丸ｺﾞｼｯｸM-PRO" w:hAnsi="HG丸ｺﾞｼｯｸM-PRO" w:hint="eastAsia"/>
          <w:b/>
          <w:color w:val="000000" w:themeColor="text1"/>
          <w:sz w:val="22"/>
        </w:rPr>
        <w:t>火</w:t>
      </w:r>
      <w:r w:rsidR="00C26C4D" w:rsidRPr="0077297B">
        <w:rPr>
          <w:rFonts w:ascii="HG丸ｺﾞｼｯｸM-PRO" w:eastAsia="HG丸ｺﾞｼｯｸM-PRO" w:hAnsi="HG丸ｺﾞｼｯｸM-PRO" w:hint="eastAsia"/>
          <w:b/>
          <w:color w:val="000000" w:themeColor="text1"/>
          <w:sz w:val="22"/>
        </w:rPr>
        <w:t>）</w:t>
      </w:r>
    </w:p>
    <w:p w14:paraId="69B49141" w14:textId="54B78918"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14:anchorId="58665DA3" wp14:editId="6A2325A2">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0.05pt;margin-top:5.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AypI+8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CA1B2E">
        <w:rPr>
          <w:rFonts w:ascii="HG丸ｺﾞｼｯｸM-PRO" w:eastAsia="HG丸ｺﾞｼｯｸM-PRO" w:hAnsi="HG丸ｺﾞｼｯｸM-PRO" w:hint="eastAsia"/>
          <w:b/>
          <w:color w:val="000000" w:themeColor="text1"/>
          <w:spacing w:val="42"/>
          <w:kern w:val="0"/>
          <w:sz w:val="22"/>
          <w:fitText w:val="2210" w:id="-1282656256"/>
        </w:rPr>
        <w:t>選</w:t>
      </w:r>
      <w:r w:rsidR="007825F1" w:rsidRPr="00CA1B2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A1B2E">
        <w:rPr>
          <w:rFonts w:ascii="HG丸ｺﾞｼｯｸM-PRO" w:eastAsia="HG丸ｺﾞｼｯｸM-PRO" w:hAnsi="HG丸ｺﾞｼｯｸM-PRO" w:hint="eastAsia"/>
          <w:b/>
          <w:color w:val="000000" w:themeColor="text1"/>
          <w:spacing w:val="42"/>
          <w:kern w:val="0"/>
          <w:sz w:val="22"/>
          <w:fitText w:val="2210" w:id="-1282656256"/>
        </w:rPr>
        <w:t>考</w:t>
      </w:r>
      <w:r w:rsidR="007825F1" w:rsidRPr="00CA1B2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A1B2E">
        <w:rPr>
          <w:rFonts w:ascii="HG丸ｺﾞｼｯｸM-PRO" w:eastAsia="HG丸ｺﾞｼｯｸM-PRO" w:hAnsi="HG丸ｺﾞｼｯｸM-PRO" w:hint="eastAsia"/>
          <w:b/>
          <w:color w:val="000000" w:themeColor="text1"/>
          <w:spacing w:val="42"/>
          <w:kern w:val="0"/>
          <w:sz w:val="22"/>
          <w:fitText w:val="2210" w:id="-1282656256"/>
        </w:rPr>
        <w:t>試</w:t>
      </w:r>
      <w:r w:rsidR="007825F1" w:rsidRPr="00CA1B2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A1B2E">
        <w:rPr>
          <w:rFonts w:ascii="HG丸ｺﾞｼｯｸM-PRO" w:eastAsia="HG丸ｺﾞｼｯｸM-PRO" w:hAnsi="HG丸ｺﾞｼｯｸM-PRO" w:hint="eastAsia"/>
          <w:b/>
          <w:color w:val="000000" w:themeColor="text1"/>
          <w:spacing w:val="42"/>
          <w:kern w:val="0"/>
          <w:sz w:val="22"/>
          <w:fitText w:val="2210" w:id="-1282656256"/>
        </w:rPr>
        <w:t>験</w:t>
      </w:r>
      <w:r w:rsidR="007825F1" w:rsidRPr="00CA1B2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A1B2E">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w:t>
      </w:r>
      <w:r w:rsidR="002207A8">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日（</w:t>
      </w:r>
      <w:r w:rsidR="00D6780E">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D6780E">
        <w:rPr>
          <w:rFonts w:ascii="HG丸ｺﾞｼｯｸM-PRO" w:eastAsia="HG丸ｺﾞｼｯｸM-PRO" w:hAnsi="HG丸ｺﾞｼｯｸM-PRO" w:hint="eastAsia"/>
          <w:b/>
          <w:color w:val="000000" w:themeColor="text1"/>
          <w:sz w:val="22"/>
        </w:rPr>
        <w:t>もしくは令和</w:t>
      </w:r>
      <w:r w:rsidR="002207A8">
        <w:rPr>
          <w:rFonts w:ascii="HG丸ｺﾞｼｯｸM-PRO" w:eastAsia="HG丸ｺﾞｼｯｸM-PRO" w:hAnsi="HG丸ｺﾞｼｯｸM-PRO" w:hint="eastAsia"/>
          <w:b/>
          <w:color w:val="000000" w:themeColor="text1"/>
          <w:sz w:val="22"/>
        </w:rPr>
        <w:t>６</w:t>
      </w:r>
      <w:r w:rsidR="00D6780E">
        <w:rPr>
          <w:rFonts w:ascii="HG丸ｺﾞｼｯｸM-PRO" w:eastAsia="HG丸ｺﾞｼｯｸM-PRO" w:hAnsi="HG丸ｺﾞｼｯｸM-PRO" w:hint="eastAsia"/>
          <w:b/>
          <w:color w:val="000000" w:themeColor="text1"/>
          <w:sz w:val="22"/>
        </w:rPr>
        <w:t>年１</w:t>
      </w:r>
      <w:r w:rsidR="00893229">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w:t>
      </w:r>
      <w:r w:rsidR="002207A8">
        <w:rPr>
          <w:rFonts w:ascii="HG丸ｺﾞｼｯｸM-PRO" w:eastAsia="HG丸ｺﾞｼｯｸM-PRO" w:hAnsi="HG丸ｺﾞｼｯｸM-PRO" w:hint="eastAsia"/>
          <w:b/>
          <w:color w:val="000000" w:themeColor="text1"/>
          <w:sz w:val="22"/>
        </w:rPr>
        <w:t>７</w:t>
      </w:r>
      <w:r w:rsidR="00D6780E">
        <w:rPr>
          <w:rFonts w:ascii="HG丸ｺﾞｼｯｸM-PRO" w:eastAsia="HG丸ｺﾞｼｯｸM-PRO" w:hAnsi="HG丸ｺﾞｼｯｸM-PRO" w:hint="eastAsia"/>
          <w:b/>
          <w:color w:val="000000" w:themeColor="text1"/>
          <w:sz w:val="22"/>
        </w:rPr>
        <w:t>日（水</w:t>
      </w:r>
      <w:r w:rsidR="002A4082">
        <w:rPr>
          <w:rFonts w:ascii="HG丸ｺﾞｼｯｸM-PRO" w:eastAsia="HG丸ｺﾞｼｯｸM-PRO" w:hAnsi="HG丸ｺﾞｼｯｸM-PRO" w:hint="eastAsia"/>
          <w:b/>
          <w:color w:val="000000" w:themeColor="text1"/>
          <w:sz w:val="22"/>
        </w:rPr>
        <w:t>）</w:t>
      </w:r>
    </w:p>
    <w:p w14:paraId="4F35638C" w14:textId="7F14E4F4"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CA1B2E">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CA1B2E">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２</w:t>
      </w:r>
      <w:r w:rsidR="002207A8">
        <w:rPr>
          <w:rFonts w:ascii="HG丸ｺﾞｼｯｸM-PRO" w:eastAsia="HG丸ｺﾞｼｯｸM-PRO" w:hAnsi="HG丸ｺﾞｼｯｸM-PRO" w:hint="eastAsia"/>
          <w:b/>
          <w:color w:val="000000" w:themeColor="text1"/>
          <w:sz w:val="22"/>
        </w:rPr>
        <w:t>４</w:t>
      </w:r>
      <w:r w:rsidR="00C26C4D" w:rsidRPr="0077297B">
        <w:rPr>
          <w:rFonts w:ascii="HG丸ｺﾞｼｯｸM-PRO" w:eastAsia="HG丸ｺﾞｼｯｸM-PRO" w:hAnsi="HG丸ｺﾞｼｯｸM-PRO" w:hint="eastAsia"/>
          <w:b/>
          <w:color w:val="000000" w:themeColor="text1"/>
          <w:sz w:val="22"/>
        </w:rPr>
        <w:t>日</w:t>
      </w:r>
      <w:r w:rsidR="005D2C48">
        <w:rPr>
          <w:rFonts w:ascii="HG丸ｺﾞｼｯｸM-PRO" w:eastAsia="HG丸ｺﾞｼｯｸM-PRO" w:hAnsi="HG丸ｺﾞｼｯｸM-PRO" w:hint="eastAsia"/>
          <w:b/>
          <w:color w:val="000000" w:themeColor="text1"/>
          <w:sz w:val="22"/>
        </w:rPr>
        <w:t>（</w:t>
      </w:r>
      <w:r w:rsidR="002207A8">
        <w:rPr>
          <w:rFonts w:ascii="HG丸ｺﾞｼｯｸM-PRO" w:eastAsia="HG丸ｺﾞｼｯｸM-PRO" w:hAnsi="HG丸ｺﾞｼｯｸM-PRO" w:hint="eastAsia"/>
          <w:b/>
          <w:color w:val="000000" w:themeColor="text1"/>
          <w:sz w:val="22"/>
        </w:rPr>
        <w:t>水</w:t>
      </w:r>
      <w:r w:rsidR="00394232" w:rsidRPr="0077297B">
        <w:rPr>
          <w:rFonts w:ascii="HG丸ｺﾞｼｯｸM-PRO" w:eastAsia="HG丸ｺﾞｼｯｸM-PRO" w:hAnsi="HG丸ｺﾞｼｯｸM-PRO" w:hint="eastAsia"/>
          <w:b/>
          <w:color w:val="000000" w:themeColor="text1"/>
          <w:sz w:val="22"/>
        </w:rPr>
        <w:t>）</w:t>
      </w:r>
    </w:p>
    <w:p w14:paraId="4E38D224" w14:textId="77777777"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61679583" wp14:editId="5DDF9E60">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74E29893" w14:textId="77777777" w:rsidR="008D4604" w:rsidRDefault="008D4604" w:rsidP="001B30D1">
      <w:pPr>
        <w:rPr>
          <w:rFonts w:ascii="HG丸ｺﾞｼｯｸM-PRO" w:eastAsia="HG丸ｺﾞｼｯｸM-PRO" w:hAnsi="HG丸ｺﾞｼｯｸM-PRO"/>
          <w:sz w:val="18"/>
          <w:szCs w:val="18"/>
        </w:rPr>
      </w:pPr>
    </w:p>
    <w:p w14:paraId="34043604" w14:textId="77777777" w:rsidR="00754F37" w:rsidRDefault="00754F37" w:rsidP="00053DF9">
      <w:pPr>
        <w:ind w:left="270" w:hangingChars="150" w:hanging="270"/>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77777777"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66CBB645" wp14:editId="301C566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602026B"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77777777"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369E1E9C"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6B091FFC" w14:textId="77777777"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602026B"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77777777"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369E1E9C"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6B091FFC" w14:textId="77777777"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14:paraId="57B1F348" w14:textId="77777777" w:rsidR="002C3DB7" w:rsidRPr="00777BFF" w:rsidRDefault="002C3DB7" w:rsidP="0022615C">
      <w:pPr>
        <w:ind w:left="271" w:hangingChars="150" w:hanging="271"/>
        <w:rPr>
          <w:rFonts w:ascii="HG丸ｺﾞｼｯｸM-PRO" w:eastAsia="HG丸ｺﾞｼｯｸM-PRO" w:hAnsi="HG丸ｺﾞｼｯｸM-PRO"/>
          <w:b/>
          <w:sz w:val="18"/>
          <w:szCs w:val="18"/>
        </w:rPr>
      </w:pPr>
    </w:p>
    <w:p w14:paraId="60CEFC01"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77777777"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4A2B5F05" wp14:editId="7CE92618">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B403B53" w14:textId="5FA06D4F"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A30CD98" w14:textId="77777777"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14:paraId="6D4C3687" w14:textId="77777777"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B403B53" w14:textId="5FA06D4F"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A30CD98" w14:textId="77777777"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14:paraId="6D4C3687" w14:textId="77777777"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38132289"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120B9E2"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17675A69" wp14:editId="73043300">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77777777"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8240" behindDoc="0" locked="0" layoutInCell="1" allowOverlap="1" wp14:anchorId="0325846F" wp14:editId="51564C7F">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B501B2A"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6780E">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2207A8">
                              <w:rPr>
                                <w:rFonts w:ascii="HG丸ｺﾞｼｯｸM-PRO" w:eastAsia="HG丸ｺﾞｼｯｸM-PRO" w:hAnsi="HG丸ｺﾞｼｯｸM-PRO" w:hint="eastAsia"/>
                                <w:color w:val="000000" w:themeColor="text1"/>
                                <w:sz w:val="17"/>
                                <w:szCs w:val="17"/>
                                <w:highlight w:val="yellow"/>
                              </w:rPr>
                              <w:t>１</w:t>
                            </w:r>
                            <w:r w:rsidR="006E46D3">
                              <w:rPr>
                                <w:rFonts w:ascii="HG丸ｺﾞｼｯｸM-PRO" w:eastAsia="HG丸ｺﾞｼｯｸM-PRO" w:hAnsi="HG丸ｺﾞｼｯｸM-PRO" w:hint="eastAsia"/>
                                <w:color w:val="000000" w:themeColor="text1"/>
                                <w:sz w:val="17"/>
                                <w:szCs w:val="17"/>
                                <w:highlight w:val="yellow"/>
                              </w:rPr>
                              <w:t>０</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6E46D3">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B501B2A"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6780E">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2207A8">
                        <w:rPr>
                          <w:rFonts w:ascii="HG丸ｺﾞｼｯｸM-PRO" w:eastAsia="HG丸ｺﾞｼｯｸM-PRO" w:hAnsi="HG丸ｺﾞｼｯｸM-PRO" w:hint="eastAsia"/>
                          <w:color w:val="000000" w:themeColor="text1"/>
                          <w:sz w:val="17"/>
                          <w:szCs w:val="17"/>
                          <w:highlight w:val="yellow"/>
                        </w:rPr>
                        <w:t>１</w:t>
                      </w:r>
                      <w:r w:rsidR="006E46D3">
                        <w:rPr>
                          <w:rFonts w:ascii="HG丸ｺﾞｼｯｸM-PRO" w:eastAsia="HG丸ｺﾞｼｯｸM-PRO" w:hAnsi="HG丸ｺﾞｼｯｸM-PRO" w:hint="eastAsia"/>
                          <w:color w:val="000000" w:themeColor="text1"/>
                          <w:sz w:val="17"/>
                          <w:szCs w:val="17"/>
                          <w:highlight w:val="yellow"/>
                        </w:rPr>
                        <w:t>０</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6E46D3">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77777777"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77777777"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76C18A7D" wp14:editId="79EAD2E5">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76E75417" w14:textId="77777777" w:rsidR="002C3DB7" w:rsidRDefault="002C3DB7" w:rsidP="00710171">
      <w:pPr>
        <w:spacing w:line="300" w:lineRule="exact"/>
        <w:jc w:val="left"/>
        <w:rPr>
          <w:rFonts w:ascii="HG丸ｺﾞｼｯｸM-PRO" w:eastAsia="HG丸ｺﾞｼｯｸM-PRO" w:hAnsi="HG丸ｺﾞｼｯｸM-PRO"/>
          <w:sz w:val="20"/>
        </w:rPr>
      </w:pPr>
    </w:p>
    <w:p w14:paraId="2391E4BA" w14:textId="77777777" w:rsidR="002C3DB7" w:rsidRDefault="002C3DB7" w:rsidP="00710171">
      <w:pPr>
        <w:spacing w:line="300" w:lineRule="exact"/>
        <w:jc w:val="left"/>
        <w:rPr>
          <w:rFonts w:ascii="HG丸ｺﾞｼｯｸM-PRO" w:eastAsia="HG丸ｺﾞｼｯｸM-PRO" w:hAnsi="HG丸ｺﾞｼｯｸM-PRO"/>
          <w:sz w:val="20"/>
        </w:rPr>
      </w:pPr>
    </w:p>
    <w:p w14:paraId="2F007C7A" w14:textId="77777777"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77777777"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14:paraId="0DF12EF5"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14:paraId="78A333A8"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14:paraId="2801BF40" w14:textId="77777777"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w:t>
      </w:r>
      <w:r w:rsidRPr="00F8070F">
        <w:rPr>
          <w:rFonts w:ascii="HG丸ｺﾞｼｯｸM-PRO" w:eastAsia="HG丸ｺﾞｼｯｸM-PRO" w:hAnsi="HG丸ｺﾞｼｯｸM-PRO" w:hint="eastAsia"/>
          <w:sz w:val="17"/>
          <w:szCs w:val="17"/>
        </w:rPr>
        <w:lastRenderedPageBreak/>
        <w:t>ります。</w:t>
      </w:r>
    </w:p>
    <w:p w14:paraId="6612C09B" w14:textId="77777777"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14:paraId="7873E9A6" w14:textId="77777777"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14:paraId="11D7825D" w14:textId="77777777"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77777777"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14:paraId="0410DA69" w14:textId="77777777"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14:paraId="1597A884" w14:textId="77777777"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2750C8" w:rsidSect="004737CD">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37CD"/>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1B2E"/>
    <w:rsid w:val="00CA4768"/>
    <w:rsid w:val="00CB231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2023-11-22T05:18:00Z</dcterms:created>
  <dcterms:modified xsi:type="dcterms:W3CDTF">2023-11-22T05:18:00Z</dcterms:modified>
</cp:coreProperties>
</file>