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208" w:rsidRDefault="00CC2208" w:rsidP="00CC2208">
      <w:r>
        <w:rPr>
          <w:rFonts w:hint="eastAsia"/>
        </w:rPr>
        <w:t>本メールは大阪府障がい者サポートカンパニーにご登録いただいた企業（団体）担当者様及びメルマガ会員の皆様に送信させていただいています。</w:t>
      </w:r>
    </w:p>
    <w:p w:rsidR="00CC2208" w:rsidRDefault="00CC2208" w:rsidP="00CC2208">
      <w:r>
        <w:t>/_/_/_/_/_/_/_/_/_/_/_/_/_/_/_/_/_/_/_/_/</w:t>
      </w:r>
    </w:p>
    <w:p w:rsidR="00CC2208" w:rsidRDefault="00CC2208" w:rsidP="00CC2208">
      <w:r>
        <w:t>_/ 大阪府障がい者サポートカンパニーメールマガジン</w:t>
      </w:r>
    </w:p>
    <w:p w:rsidR="00CC2208" w:rsidRDefault="00CC2208" w:rsidP="00CC2208">
      <w:r>
        <w:t>_/</w:t>
      </w:r>
    </w:p>
    <w:p w:rsidR="00CC2208" w:rsidRDefault="00CC2208" w:rsidP="00CC2208">
      <w:r>
        <w:t>_/　　　◆◇◆サポカン．ｎｅｔ◆◇◆</w:t>
      </w:r>
    </w:p>
    <w:p w:rsidR="00CC2208" w:rsidRDefault="00CC2208" w:rsidP="00CC2208">
      <w:r>
        <w:t>_/　　　【71号】２０２０／５／１５</w:t>
      </w:r>
    </w:p>
    <w:p w:rsidR="00CC2208" w:rsidRDefault="00CC2208" w:rsidP="00CC2208">
      <w:r>
        <w:t>_/</w:t>
      </w:r>
    </w:p>
    <w:p w:rsidR="00CC2208" w:rsidRDefault="00CC2208" w:rsidP="00CC2208">
      <w:r>
        <w:t>_/_/_/_/障がい者の働きたいに応えたい_/_/</w:t>
      </w:r>
    </w:p>
    <w:p w:rsidR="00CC2208" w:rsidRDefault="00CC2208" w:rsidP="00CC2208">
      <w:r>
        <w:t>=========</w:t>
      </w:r>
    </w:p>
    <w:p w:rsidR="00CC2208" w:rsidRDefault="00CC2208" w:rsidP="00CC2208">
      <w:r>
        <w:rPr>
          <w:rFonts w:hint="eastAsia"/>
        </w:rPr>
        <w:t>□　目次</w:t>
      </w:r>
    </w:p>
    <w:p w:rsidR="00CC2208" w:rsidRDefault="00CC2208" w:rsidP="00CC2208">
      <w:r>
        <w:t>=========</w:t>
      </w:r>
    </w:p>
    <w:p w:rsidR="00CC2208" w:rsidRDefault="00CC2208" w:rsidP="00CC2208">
      <w:r>
        <w:t>==============================</w:t>
      </w:r>
    </w:p>
    <w:p w:rsidR="00CC2208" w:rsidRDefault="00CC2208" w:rsidP="00CC2208"/>
    <w:p w:rsidR="00CC2208" w:rsidRDefault="00CC2208" w:rsidP="00CC2208">
      <w:r>
        <w:rPr>
          <w:rFonts w:hint="eastAsia"/>
        </w:rPr>
        <w:t>▼　【お願い】緊急事態措置延長について</w:t>
      </w:r>
    </w:p>
    <w:p w:rsidR="00CC2208" w:rsidRDefault="00CC2208" w:rsidP="00CC2208">
      <w:r>
        <w:rPr>
          <w:rFonts w:hint="eastAsia"/>
        </w:rPr>
        <w:t>▽　府立支援学校等で学ぶ生徒の「働きたい！」を応援してください。</w:t>
      </w:r>
    </w:p>
    <w:p w:rsidR="00CC2208" w:rsidRDefault="00CC2208" w:rsidP="00CC2208">
      <w:r>
        <w:rPr>
          <w:rFonts w:hint="eastAsia"/>
        </w:rPr>
        <w:t>▼　サポカン登録状況</w:t>
      </w:r>
    </w:p>
    <w:p w:rsidR="00CC2208" w:rsidRDefault="00CC2208" w:rsidP="00CC2208"/>
    <w:p w:rsidR="00CC2208" w:rsidRDefault="00CC2208" w:rsidP="00CC2208">
      <w:r>
        <w:t>==============================</w:t>
      </w:r>
    </w:p>
    <w:p w:rsidR="00CC2208" w:rsidRDefault="00CC2208" w:rsidP="00CC2208">
      <w:r>
        <w:t>==============================</w:t>
      </w:r>
    </w:p>
    <w:p w:rsidR="00CC2208" w:rsidRDefault="00CC2208" w:rsidP="00CC2208">
      <w:r>
        <w:rPr>
          <w:rFonts w:hint="eastAsia"/>
        </w:rPr>
        <w:t>■　【お願い】緊急事態措置について</w:t>
      </w:r>
    </w:p>
    <w:p w:rsidR="00CC2208" w:rsidRDefault="00CC2208" w:rsidP="00CC2208">
      <w:r>
        <w:t>==============================</w:t>
      </w:r>
    </w:p>
    <w:p w:rsidR="00CC2208" w:rsidRDefault="00CC2208" w:rsidP="00CC2208">
      <w:r>
        <w:rPr>
          <w:rFonts w:hint="eastAsia"/>
        </w:rPr>
        <w:t xml:space="preserve">　令和</w:t>
      </w:r>
      <w:r>
        <w:t xml:space="preserve"> 2 年 4 月 7 日（火曜日）から 5 月 6 日（水曜日・振替休日）までの期間とされていた新型インフルエンザ等対策特別措置法に基づく「緊急事態宣言」が、</w:t>
      </w:r>
    </w:p>
    <w:p w:rsidR="00CC2208" w:rsidRDefault="00CC2208" w:rsidP="00CC2208">
      <w:r>
        <w:rPr>
          <w:rFonts w:hint="eastAsia"/>
        </w:rPr>
        <w:t>国により</w:t>
      </w:r>
      <w:r>
        <w:t xml:space="preserve"> 5 月 31 日（日曜日）まで延長されたことに伴い、大阪府においても「緊急事態措置」を延長いたします。</w:t>
      </w:r>
    </w:p>
    <w:p w:rsidR="00CC2208" w:rsidRDefault="00CC2208" w:rsidP="00CC2208">
      <w:r>
        <w:rPr>
          <w:rFonts w:hint="eastAsia"/>
        </w:rPr>
        <w:t>府民の皆さまには、日常生活においてご不便をおかけしますが、一日でも早い終息のため、ご理解ご協力をお願いします。</w:t>
      </w:r>
    </w:p>
    <w:p w:rsidR="00CC2208" w:rsidRDefault="00CC2208" w:rsidP="00CC2208">
      <w:r>
        <w:t xml:space="preserve"> 新型コロナウイルス対応は長期化することが予想されます。</w:t>
      </w:r>
    </w:p>
    <w:p w:rsidR="00CC2208" w:rsidRDefault="00CC2208" w:rsidP="00CC2208">
      <w:r>
        <w:rPr>
          <w:rFonts w:hint="eastAsia"/>
        </w:rPr>
        <w:t>大阪府では、「ウイルスとの共存」を前提とし、感染拡大の抑制と社会経済活動の再開・維持との両立を図るための戦略を実行していきます。</w:t>
      </w:r>
      <w:r>
        <w:t xml:space="preserve"> </w:t>
      </w:r>
    </w:p>
    <w:p w:rsidR="00CC2208" w:rsidRDefault="00CC2208" w:rsidP="00CC2208">
      <w:r>
        <w:t>5月16日以降は、自粛要請・解除などの対策を段階的に実施する 【大阪モデル】をふまえ、これまでの自粛要請等を一部解除します。</w:t>
      </w:r>
    </w:p>
    <w:p w:rsidR="00CC2208" w:rsidRDefault="00CC2208" w:rsidP="00CC2208">
      <w:r>
        <w:t xml:space="preserve"> </w:t>
      </w:r>
    </w:p>
    <w:p w:rsidR="00CC2208" w:rsidRDefault="00CC2208" w:rsidP="00CC2208">
      <w:r>
        <w:rPr>
          <w:rFonts w:hint="eastAsia"/>
        </w:rPr>
        <w:t>※詳しくは以下の大阪府ホームページをご覧ください。</w:t>
      </w:r>
    </w:p>
    <w:p w:rsidR="00CC2208" w:rsidRDefault="00CC2208" w:rsidP="00CC2208">
      <w:r>
        <w:t>http://www.pref.osaka.lg.jp/kikaku/corona-kinkyuzitai/index.html</w:t>
      </w:r>
    </w:p>
    <w:p w:rsidR="00CC2208" w:rsidRDefault="00CC2208" w:rsidP="00CC2208"/>
    <w:p w:rsidR="00CC2208" w:rsidRDefault="00CC2208" w:rsidP="00CC2208">
      <w:r>
        <w:t>==============================</w:t>
      </w:r>
    </w:p>
    <w:p w:rsidR="00CC2208" w:rsidRDefault="00CC2208" w:rsidP="00CC2208">
      <w:r>
        <w:rPr>
          <w:rFonts w:hint="eastAsia"/>
        </w:rPr>
        <w:t>□　府立支援学校等で学ぶ生徒の「働きたい！」を応援してください。</w:t>
      </w:r>
    </w:p>
    <w:p w:rsidR="00CC2208" w:rsidRDefault="00CC2208" w:rsidP="00CC2208">
      <w:r>
        <w:t>==============================</w:t>
      </w:r>
    </w:p>
    <w:p w:rsidR="00CC2208" w:rsidRDefault="00CC2208" w:rsidP="00CC2208">
      <w:r>
        <w:rPr>
          <w:rFonts w:hint="eastAsia"/>
        </w:rPr>
        <w:t xml:space="preserve">　大阪府では、「障がい者雇用日本一」をめざしており、大阪府教育庁でも障がいのある生徒の就労の実現に取り組んでいます。</w:t>
      </w:r>
    </w:p>
    <w:p w:rsidR="00CC2208" w:rsidRDefault="00CC2208" w:rsidP="00CC2208">
      <w:r>
        <w:rPr>
          <w:rFonts w:hint="eastAsia"/>
        </w:rPr>
        <w:t>◇府立支援学校等で学ぶ生徒の「働きたい！」を応援してください。</w:t>
      </w:r>
    </w:p>
    <w:p w:rsidR="00CC2208" w:rsidRDefault="00CC2208" w:rsidP="00CC2208">
      <w:r>
        <w:rPr>
          <w:rFonts w:hint="eastAsia"/>
        </w:rPr>
        <w:t xml:space="preserve">　大阪府では、職業に関する授業を設定した「職業コース」を府立知的障がい支援学校高等部全校に設置し、レザークラフトやクリーニング加工、自転車整備、清掃など、地域資源を活用した職業に関する学習を行っています。十分なジョブマッチングができるよう個々の生徒の実情に即した柔軟な学びの場を提供するとともに、職場実習、体験実習などを通じて就労をめざす力を育成しています。</w:t>
      </w:r>
    </w:p>
    <w:p w:rsidR="00CC2208" w:rsidRDefault="00CC2208" w:rsidP="00CC2208">
      <w:r>
        <w:rPr>
          <w:rFonts w:hint="eastAsia"/>
        </w:rPr>
        <w:t xml:space="preserve">　また、府内５校の高等支援学校では、ものづくりや食品加工、農作業や事務サービスなど各学科で職業に関する専門学科を充実させるとともに、早期からの職場実習を実施するなど、就労を通じた社会的自立をめざしています。</w:t>
      </w:r>
    </w:p>
    <w:p w:rsidR="00CC2208" w:rsidRDefault="00CC2208" w:rsidP="00CC2208">
      <w:r>
        <w:rPr>
          <w:rFonts w:hint="eastAsia"/>
        </w:rPr>
        <w:t>府立支援学校につきましては、以下のリンクをご参照ください</w:t>
      </w:r>
    </w:p>
    <w:p w:rsidR="00CC2208" w:rsidRDefault="00CC2208" w:rsidP="00CC2208">
      <w:r>
        <w:rPr>
          <w:rFonts w:hint="eastAsia"/>
        </w:rPr>
        <w:t xml:space="preserve">　</w:t>
      </w:r>
      <w:r>
        <w:t>http://www.pref.osaka.lg.jp/kotogakko/hp/shien.html</w:t>
      </w:r>
    </w:p>
    <w:p w:rsidR="00CC2208" w:rsidRDefault="00CC2208" w:rsidP="00CC2208"/>
    <w:p w:rsidR="00CC2208" w:rsidRDefault="00CC2208" w:rsidP="00CC2208">
      <w:r>
        <w:rPr>
          <w:rFonts w:hint="eastAsia"/>
        </w:rPr>
        <w:t xml:space="preserve">　大阪府立高等学校においては、全国に先駆けて知的障がいのある生徒が高等学校で学ぶ制度として、「知的障がい生徒自立支援コース」並びに「共生推進教室」を設置し、高等学校における「ともに学び、ともに育つ」教育を推進しています。</w:t>
      </w:r>
    </w:p>
    <w:p w:rsidR="00CC2208" w:rsidRDefault="00CC2208" w:rsidP="00CC2208">
      <w:r>
        <w:rPr>
          <w:rFonts w:hint="eastAsia"/>
        </w:rPr>
        <w:t xml:space="preserve">　＊「知的障がい生徒自立支援コース」並びに「共生推進教室」設置校につきましては、以下のリンク先をご参照ください。</w:t>
      </w:r>
    </w:p>
    <w:p w:rsidR="00CC2208" w:rsidRDefault="00CC2208" w:rsidP="00CC2208">
      <w:r>
        <w:rPr>
          <w:rFonts w:hint="eastAsia"/>
        </w:rPr>
        <w:t xml:space="preserve">　</w:t>
      </w:r>
      <w:r>
        <w:t>http://www.pref.osaka.lg.jp/shienkyoiku/jiritsu-kyousei/tomonimanabi.html</w:t>
      </w:r>
    </w:p>
    <w:p w:rsidR="00CC2208" w:rsidRDefault="00CC2208" w:rsidP="00CC2208"/>
    <w:p w:rsidR="00CC2208" w:rsidRDefault="00CC2208" w:rsidP="00CC2208">
      <w:r>
        <w:rPr>
          <w:rFonts w:hint="eastAsia"/>
        </w:rPr>
        <w:t xml:space="preserve">　これらの支援学校等では卒業後の就労に向け、実際の現場に即した環境を体験する「職場実習」を行っています。実習中に明らかになった課題は、校内での日々の学習にフィードバックしており、これらの取組みを通じて生徒は、社会に出て自信をもって働くことができるようになり、更に日々の学習を次の「職場実習」に活かしていきます。</w:t>
      </w:r>
    </w:p>
    <w:p w:rsidR="00CC2208" w:rsidRDefault="00CC2208" w:rsidP="00CC2208">
      <w:r>
        <w:rPr>
          <w:rFonts w:hint="eastAsia"/>
        </w:rPr>
        <w:t xml:space="preserve">　＊支援学校等の職場実習は教育活動の一環として実施しますので、労働に対する報酬は一切受領しません。</w:t>
      </w:r>
    </w:p>
    <w:p w:rsidR="00CC2208" w:rsidRDefault="00CC2208" w:rsidP="00CC2208"/>
    <w:p w:rsidR="00CC2208" w:rsidRDefault="00CC2208" w:rsidP="00CC2208">
      <w:r>
        <w:t>http://www.pref.osaka.lg.jp/shienkyoiku/syougaisyakoyou/index.html</w:t>
      </w:r>
    </w:p>
    <w:p w:rsidR="00CC2208" w:rsidRDefault="00CC2208" w:rsidP="00CC2208"/>
    <w:p w:rsidR="00CC2208" w:rsidRDefault="00CC2208" w:rsidP="00CC2208">
      <w:r>
        <w:rPr>
          <w:rFonts w:hint="eastAsia"/>
        </w:rPr>
        <w:t>職場実習について詳しく知りたいという事業所様は、下記問い合わせ先にご連絡ください。</w:t>
      </w:r>
    </w:p>
    <w:p w:rsidR="00CC2208" w:rsidRDefault="00CC2208" w:rsidP="00CC2208"/>
    <w:p w:rsidR="00CC2208" w:rsidRDefault="00CC2208" w:rsidP="00CC2208"/>
    <w:p w:rsidR="00CC2208" w:rsidRDefault="00CC2208" w:rsidP="00CC2208">
      <w:r>
        <w:rPr>
          <w:rFonts w:hint="eastAsia"/>
        </w:rPr>
        <w:t>問い合わせ先：大阪府教育庁　教育振興室　支援教育課　学事・教務グループ</w:t>
      </w:r>
    </w:p>
    <w:p w:rsidR="00CC2208" w:rsidRDefault="00CC2208" w:rsidP="00CC2208">
      <w:r>
        <w:rPr>
          <w:rFonts w:hint="eastAsia"/>
        </w:rPr>
        <w:t xml:space="preserve">　　　　　　　　電話</w:t>
      </w:r>
      <w:r>
        <w:t>06-6941-0351（内線4736）</w:t>
      </w:r>
    </w:p>
    <w:p w:rsidR="00CC2208" w:rsidRDefault="00CC2208" w:rsidP="00CC2208">
      <w:r>
        <w:t xml:space="preserve">           FAX 06-6944-6888</w:t>
      </w:r>
    </w:p>
    <w:p w:rsidR="00CC2208" w:rsidRDefault="00CC2208" w:rsidP="00CC2208"/>
    <w:p w:rsidR="00CC2208" w:rsidRDefault="00CC2208" w:rsidP="00CC2208"/>
    <w:p w:rsidR="00CC2208" w:rsidRDefault="00CC2208" w:rsidP="00CC2208">
      <w:r>
        <w:t>==============================</w:t>
      </w:r>
    </w:p>
    <w:p w:rsidR="00CC2208" w:rsidRDefault="00CC2208" w:rsidP="00CC2208">
      <w:r>
        <w:rPr>
          <w:rFonts w:hint="eastAsia"/>
        </w:rPr>
        <w:t xml:space="preserve">■　</w:t>
      </w:r>
      <w:r>
        <w:t>H29年度にご登録をいただいた企業様へ　～《R２．3.31》で有効期限切れになっています！～</w:t>
      </w:r>
    </w:p>
    <w:p w:rsidR="00CC2208" w:rsidRDefault="00CC2208" w:rsidP="00CC2208">
      <w:r>
        <w:t>==============================</w:t>
      </w:r>
    </w:p>
    <w:p w:rsidR="00CC2208" w:rsidRDefault="00CC2208" w:rsidP="00CC2208">
      <w:r>
        <w:rPr>
          <w:rFonts w:hint="eastAsia"/>
        </w:rPr>
        <w:t xml:space="preserve">　サポートカンパニーとして登録継続の手続きがお済みでない場合には下記書類を事務局までお送りください。</w:t>
      </w:r>
    </w:p>
    <w:p w:rsidR="00CC2208" w:rsidRDefault="00CC2208" w:rsidP="00CC2208">
      <w:r>
        <w:rPr>
          <w:rFonts w:hint="eastAsia"/>
        </w:rPr>
        <w:t>（登録要件を満たすことが確認でき次第、新しい登録証をお送りいたします。）</w:t>
      </w:r>
    </w:p>
    <w:p w:rsidR="00CC2208" w:rsidRDefault="00CC2208" w:rsidP="00CC2208"/>
    <w:p w:rsidR="00CC2208" w:rsidRDefault="00CC2208" w:rsidP="00CC2208">
      <w:r>
        <w:rPr>
          <w:rFonts w:hint="eastAsia"/>
        </w:rPr>
        <w:t>【申請書類について】</w:t>
      </w:r>
    </w:p>
    <w:p w:rsidR="00CC2208" w:rsidRDefault="00CC2208" w:rsidP="00CC2208">
      <w:r>
        <w:rPr>
          <w:rFonts w:hint="eastAsia"/>
        </w:rPr>
        <w:t xml:space="preserve">　１　大阪府障がい者サポートカンパニー登録申請書</w:t>
      </w:r>
    </w:p>
    <w:p w:rsidR="00CC2208" w:rsidRDefault="00CC2208" w:rsidP="00CC2208">
      <w:r>
        <w:rPr>
          <w:rFonts w:hint="eastAsia"/>
        </w:rPr>
        <w:t xml:space="preserve">　２　貴社（法人）の事業内容のわかるパンフレット等</w:t>
      </w:r>
    </w:p>
    <w:p w:rsidR="00CC2208" w:rsidRDefault="00CC2208" w:rsidP="00CC2208">
      <w:r>
        <w:rPr>
          <w:rFonts w:hint="eastAsia"/>
        </w:rPr>
        <w:t>（３　従業員が４５．５人以上の場合、令和元年６月１日時点の雇用状況報告書）</w:t>
      </w:r>
    </w:p>
    <w:p w:rsidR="00CC2208" w:rsidRDefault="00CC2208" w:rsidP="00CC2208"/>
    <w:p w:rsidR="00CC2208" w:rsidRDefault="00CC2208" w:rsidP="00CC2208">
      <w:r>
        <w:rPr>
          <w:rFonts w:hint="eastAsia"/>
        </w:rPr>
        <w:t>【申請先について】</w:t>
      </w:r>
    </w:p>
    <w:p w:rsidR="00CC2208" w:rsidRDefault="00CC2208" w:rsidP="00CC2208">
      <w:r>
        <w:rPr>
          <w:rFonts w:hint="eastAsia"/>
        </w:rPr>
        <w:t xml:space="preserve">　〒５４０－８５７０</w:t>
      </w:r>
    </w:p>
    <w:p w:rsidR="00CC2208" w:rsidRDefault="00CC2208" w:rsidP="00CC2208">
      <w:r>
        <w:rPr>
          <w:rFonts w:hint="eastAsia"/>
        </w:rPr>
        <w:t xml:space="preserve">　大阪市中央区大手前３丁目２番１２号</w:t>
      </w:r>
    </w:p>
    <w:p w:rsidR="00CC2208" w:rsidRDefault="00CC2208" w:rsidP="00CC2208">
      <w:r>
        <w:rPr>
          <w:rFonts w:hint="eastAsia"/>
        </w:rPr>
        <w:t xml:space="preserve">　大阪府福祉部障がい福祉室</w:t>
      </w:r>
      <w:r>
        <w:t xml:space="preserve"> 自立支援課 就労・IT支援グループ　サポカン担当宛</w:t>
      </w:r>
    </w:p>
    <w:p w:rsidR="00CC2208" w:rsidRDefault="00CC2208" w:rsidP="00CC2208"/>
    <w:p w:rsidR="00CC2208" w:rsidRDefault="00CC2208" w:rsidP="00CC2208">
      <w:r>
        <w:rPr>
          <w:rFonts w:hint="eastAsia"/>
        </w:rPr>
        <w:t>【有効期限の確認について】</w:t>
      </w:r>
    </w:p>
    <w:p w:rsidR="00CC2208" w:rsidRDefault="00CC2208" w:rsidP="00CC2208">
      <w:r>
        <w:rPr>
          <w:rFonts w:hint="eastAsia"/>
        </w:rPr>
        <w:t>大阪府障がい者サポートカンパニー登録証の右上に記載している、有効期限をご確認ください。</w:t>
      </w:r>
    </w:p>
    <w:p w:rsidR="00CC2208" w:rsidRDefault="00CC2208" w:rsidP="00CC2208"/>
    <w:p w:rsidR="00CC2208" w:rsidRDefault="00CC2208" w:rsidP="00CC2208">
      <w:r>
        <w:rPr>
          <w:rFonts w:hint="eastAsia"/>
        </w:rPr>
        <w:t>【サポートカンパニー</w:t>
      </w:r>
      <w:r>
        <w:t>URL】http://www.pref.osaka.lg.jp/keikakusuishin/syuuroushien/syougaisyasapo-tokan.html</w:t>
      </w:r>
    </w:p>
    <w:p w:rsidR="00CC2208" w:rsidRDefault="00CC2208" w:rsidP="00CC2208">
      <w:r>
        <w:rPr>
          <w:rFonts w:hint="eastAsia"/>
        </w:rPr>
        <w:t>※申請書がダウンロードいただけます。</w:t>
      </w:r>
    </w:p>
    <w:p w:rsidR="00CC2208" w:rsidRDefault="00CC2208" w:rsidP="00CC2208"/>
    <w:p w:rsidR="00CC2208" w:rsidRDefault="00CC2208" w:rsidP="00CC2208"/>
    <w:p w:rsidR="00CC2208" w:rsidRDefault="00CC2208" w:rsidP="00CC2208">
      <w:r>
        <w:t>=============================</w:t>
      </w:r>
    </w:p>
    <w:p w:rsidR="00CC2208" w:rsidRDefault="00CC2208" w:rsidP="00CC2208">
      <w:r>
        <w:rPr>
          <w:rFonts w:hint="eastAsia"/>
        </w:rPr>
        <w:t>■　サポカン登録状況</w:t>
      </w:r>
    </w:p>
    <w:p w:rsidR="00CC2208" w:rsidRDefault="00CC2208" w:rsidP="00CC2208">
      <w:r>
        <w:t>=============================</w:t>
      </w:r>
    </w:p>
    <w:p w:rsidR="00CC2208" w:rsidRDefault="00CC2208" w:rsidP="00CC2208">
      <w:r>
        <w:rPr>
          <w:rFonts w:hint="eastAsia"/>
        </w:rPr>
        <w:lastRenderedPageBreak/>
        <w:t xml:space="preserve">　大阪府障がい者サポートカンパニー登録状況（令和２年５月１５日現在）</w:t>
      </w:r>
    </w:p>
    <w:p w:rsidR="00CC2208" w:rsidRDefault="00CC2208" w:rsidP="00CC2208">
      <w:r>
        <w:rPr>
          <w:rFonts w:hint="eastAsia"/>
        </w:rPr>
        <w:t>・一般企業　２１１社（優良企業：１８０社、登録企業：３１社）</w:t>
      </w:r>
    </w:p>
    <w:p w:rsidR="00CC2208" w:rsidRDefault="00CC2208" w:rsidP="00CC2208">
      <w:r>
        <w:rPr>
          <w:rFonts w:hint="eastAsia"/>
        </w:rPr>
        <w:t>・Ａ型事業所　　４社（優良企業：　　２社、登録企業：　２社）</w:t>
      </w:r>
    </w:p>
    <w:p w:rsidR="00CC2208" w:rsidRDefault="00CC2208" w:rsidP="00CC2208"/>
    <w:p w:rsidR="00CC2208" w:rsidRDefault="00CC2208" w:rsidP="00CC2208">
      <w:r>
        <w:t>==============================</w:t>
      </w:r>
    </w:p>
    <w:p w:rsidR="00CC2208" w:rsidRDefault="00CC2208" w:rsidP="00CC2208">
      <w:r>
        <w:rPr>
          <w:rFonts w:hint="eastAsia"/>
        </w:rPr>
        <w:t>★大阪府障がい者サポートカンパニーのＨＰでは、優良企業様の障がい者雇用に関する取り組みや</w:t>
      </w:r>
    </w:p>
    <w:p w:rsidR="00CC2208" w:rsidRDefault="00CC2208" w:rsidP="00CC2208">
      <w:r>
        <w:rPr>
          <w:rFonts w:hint="eastAsia"/>
        </w:rPr>
        <w:t>本誌のバックナンバーをご紹介させていただいています。障がい者雇用の参考に是非ご覧ください。</w:t>
      </w:r>
    </w:p>
    <w:p w:rsidR="00CC2208" w:rsidRDefault="00CC2208" w:rsidP="00CC2208">
      <w:r>
        <w:rPr>
          <w:rFonts w:hint="eastAsia"/>
        </w:rPr>
        <w:t>【</w:t>
      </w:r>
      <w:r>
        <w:t>URL】http://www.pref.osaka.lg.jp/keikakusuishin/syuuroushien/syougaisyasapo-tokan.html</w:t>
      </w:r>
    </w:p>
    <w:p w:rsidR="00CC2208" w:rsidRDefault="00CC2208" w:rsidP="00CC2208">
      <w:r>
        <w:t>-----------------------------</w:t>
      </w:r>
    </w:p>
    <w:p w:rsidR="00CC2208" w:rsidRDefault="00CC2208" w:rsidP="00CC2208">
      <w:r>
        <w:t xml:space="preserve">&gt;&gt;　次回は令和２年６月１５日(月)配信予定です。 </w:t>
      </w:r>
    </w:p>
    <w:p w:rsidR="00CC2208" w:rsidRDefault="00CC2208" w:rsidP="00CC2208">
      <w:r>
        <w:t>-----------------------------</w:t>
      </w:r>
    </w:p>
    <w:p w:rsidR="00CC2208" w:rsidRDefault="00CC2208" w:rsidP="00CC2208">
      <w:r>
        <w:rPr>
          <w:rFonts w:hint="eastAsia"/>
        </w:rPr>
        <w:t>◆　編集発行　大阪府障がい者サポートカンパニー事務局</w:t>
      </w:r>
    </w:p>
    <w:p w:rsidR="00CC2208" w:rsidRDefault="00CC2208" w:rsidP="00CC2208">
      <w:r>
        <w:rPr>
          <w:rFonts w:hint="eastAsia"/>
        </w:rPr>
        <w:t xml:space="preserve">　　大阪府福祉部障がい福祉室自立支援課就労・</w:t>
      </w:r>
      <w:r>
        <w:t>IT支援グループ</w:t>
      </w:r>
    </w:p>
    <w:p w:rsidR="00CC2208" w:rsidRDefault="00CC2208" w:rsidP="00CC2208">
      <w:r>
        <w:rPr>
          <w:rFonts w:hint="eastAsia"/>
        </w:rPr>
        <w:t xml:space="preserve">　　大阪市中央区大手前３丁目２番１２号　大阪府庁別館１階</w:t>
      </w:r>
    </w:p>
    <w:p w:rsidR="00F93626" w:rsidRDefault="00CC2208" w:rsidP="00CC2208">
      <w:r>
        <w:rPr>
          <w:rFonts w:hint="eastAsia"/>
        </w:rPr>
        <w:t xml:space="preserve">　　</w:t>
      </w:r>
      <w:r>
        <w:t>06-6944-9178</w:t>
      </w:r>
      <w:bookmarkStart w:id="0" w:name="_GoBack"/>
      <w:bookmarkEnd w:id="0"/>
    </w:p>
    <w:sectPr w:rsidR="00F9362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208"/>
    <w:rsid w:val="00CC2208"/>
    <w:rsid w:val="00F93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95F9103-681A-4AE3-8930-C007DA4A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481</Words>
  <Characters>2747</Characters>
  <Application>Microsoft Office Word</Application>
  <DocSecurity>0</DocSecurity>
  <Lines>22</Lines>
  <Paragraphs>6</Paragraphs>
  <ScaleCrop>false</ScaleCrop>
  <Company>大阪府</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光輝</dc:creator>
  <cp:keywords/>
  <dc:description/>
  <cp:lastModifiedBy>田中　光輝</cp:lastModifiedBy>
  <cp:revision>1</cp:revision>
  <dcterms:created xsi:type="dcterms:W3CDTF">2021-02-19T10:22:00Z</dcterms:created>
  <dcterms:modified xsi:type="dcterms:W3CDTF">2021-02-19T10:23:00Z</dcterms:modified>
</cp:coreProperties>
</file>