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2C670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FEC9B44" w:rsidR="002C6704" w:rsidRPr="002B05C0" w:rsidRDefault="002C6704" w:rsidP="002C6704">
            <w:pPr>
              <w:rPr>
                <w:rFonts w:asciiTheme="majorEastAsia" w:eastAsiaTheme="majorEastAsia" w:hAnsiTheme="majorEastAsia"/>
              </w:rPr>
            </w:pPr>
            <w:r w:rsidRPr="002B05C0">
              <w:rPr>
                <w:rFonts w:asciiTheme="majorEastAsia" w:eastAsiaTheme="majorEastAsia" w:hAnsiTheme="majorEastAsia" w:hint="eastAsia"/>
              </w:rPr>
              <w:t>ｼﾘﾂﾋｶﾞｼｵｵｻｶｲﾘｮｳｾﾝﾀｰ</w:t>
            </w:r>
          </w:p>
        </w:tc>
      </w:tr>
      <w:tr w:rsidR="002C670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030D31FC" w:rsidR="002C6704" w:rsidRPr="002B05C0" w:rsidRDefault="002C6704" w:rsidP="002C6704">
            <w:pPr>
              <w:rPr>
                <w:rFonts w:asciiTheme="majorEastAsia" w:eastAsiaTheme="majorEastAsia" w:hAnsiTheme="majorEastAsia"/>
              </w:rPr>
            </w:pPr>
            <w:r w:rsidRPr="002B05C0">
              <w:rPr>
                <w:rFonts w:asciiTheme="majorEastAsia" w:eastAsiaTheme="majorEastAsia" w:hAnsiTheme="majorEastAsia" w:hint="eastAsia"/>
              </w:rPr>
              <w:t>市立東大阪医療センター</w:t>
            </w:r>
          </w:p>
        </w:tc>
      </w:tr>
      <w:tr w:rsidR="002C6704" w14:paraId="73A90B33" w14:textId="77777777" w:rsidTr="007C4970">
        <w:trPr>
          <w:jc w:val="center"/>
        </w:trPr>
        <w:tc>
          <w:tcPr>
            <w:tcW w:w="2559" w:type="dxa"/>
            <w:shd w:val="clear" w:color="auto" w:fill="FBD4B4" w:themeFill="accent6" w:themeFillTint="66"/>
          </w:tcPr>
          <w:p w14:paraId="17DF18EB"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2C433F74" w:rsidR="002C6704" w:rsidRPr="002B05C0" w:rsidRDefault="002C6704" w:rsidP="002C6704">
            <w:pPr>
              <w:rPr>
                <w:rFonts w:asciiTheme="majorEastAsia" w:eastAsiaTheme="majorEastAsia" w:hAnsiTheme="majorEastAsia"/>
              </w:rPr>
            </w:pPr>
            <w:r w:rsidRPr="002B05C0">
              <w:rPr>
                <w:rFonts w:asciiTheme="majorEastAsia" w:eastAsiaTheme="majorEastAsia" w:hAnsiTheme="majorEastAsia" w:hint="eastAsia"/>
              </w:rPr>
              <w:t>院長　中　隆</w:t>
            </w:r>
          </w:p>
        </w:tc>
      </w:tr>
      <w:tr w:rsidR="002C6704" w14:paraId="0881CEBB" w14:textId="77777777" w:rsidTr="007C4970">
        <w:trPr>
          <w:jc w:val="center"/>
        </w:trPr>
        <w:tc>
          <w:tcPr>
            <w:tcW w:w="2559" w:type="dxa"/>
            <w:shd w:val="clear" w:color="auto" w:fill="FBD4B4" w:themeFill="accent6" w:themeFillTint="66"/>
          </w:tcPr>
          <w:p w14:paraId="371F93C5"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2AE613BF" w:rsidR="002C6704" w:rsidRPr="002B05C0" w:rsidRDefault="002C6704" w:rsidP="002C6704">
            <w:pPr>
              <w:rPr>
                <w:rFonts w:asciiTheme="majorEastAsia" w:eastAsiaTheme="majorEastAsia" w:hAnsiTheme="majorEastAsia"/>
              </w:rPr>
            </w:pPr>
            <w:r w:rsidRPr="002B05C0">
              <w:rPr>
                <w:rFonts w:asciiTheme="majorEastAsia" w:eastAsiaTheme="majorEastAsia" w:hAnsiTheme="majorEastAsia" w:hint="eastAsia"/>
              </w:rPr>
              <w:t>大阪府東大阪市西岩田三丁目４番５号</w:t>
            </w:r>
          </w:p>
        </w:tc>
      </w:tr>
      <w:tr w:rsidR="002C6704" w14:paraId="3629E0CB" w14:textId="77777777" w:rsidTr="007C4970">
        <w:trPr>
          <w:jc w:val="center"/>
        </w:trPr>
        <w:tc>
          <w:tcPr>
            <w:tcW w:w="2559" w:type="dxa"/>
            <w:shd w:val="clear" w:color="auto" w:fill="FBD4B4" w:themeFill="accent6" w:themeFillTint="66"/>
          </w:tcPr>
          <w:p w14:paraId="76E49ED7"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7903F42" w:rsidR="002C6704" w:rsidRPr="002B05C0" w:rsidRDefault="002C6704" w:rsidP="002C6704">
            <w:pPr>
              <w:rPr>
                <w:rFonts w:asciiTheme="majorEastAsia" w:eastAsiaTheme="majorEastAsia" w:hAnsiTheme="majorEastAsia"/>
              </w:rPr>
            </w:pPr>
            <w:r w:rsidRPr="002B05C0">
              <w:rPr>
                <w:rFonts w:asciiTheme="majorEastAsia" w:eastAsiaTheme="majorEastAsia" w:hAnsiTheme="majorEastAsia" w:hint="eastAsia"/>
              </w:rPr>
              <w:t>平成２７年１１月１９日</w:t>
            </w:r>
          </w:p>
        </w:tc>
      </w:tr>
      <w:tr w:rsidR="002C6704" w14:paraId="2CEDAC04" w14:textId="77777777" w:rsidTr="007C4970">
        <w:trPr>
          <w:jc w:val="center"/>
        </w:trPr>
        <w:tc>
          <w:tcPr>
            <w:tcW w:w="2559" w:type="dxa"/>
            <w:shd w:val="clear" w:color="auto" w:fill="FBD4B4" w:themeFill="accent6" w:themeFillTint="66"/>
          </w:tcPr>
          <w:p w14:paraId="7FA19A6B"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23C92F0" w:rsidR="002C6704" w:rsidRPr="002B05C0" w:rsidRDefault="00CF7178" w:rsidP="002C6704">
            <w:pPr>
              <w:rPr>
                <w:rFonts w:asciiTheme="majorEastAsia" w:eastAsiaTheme="majorEastAsia" w:hAnsiTheme="majorEastAsia"/>
              </w:rPr>
            </w:pPr>
            <w:r>
              <w:rPr>
                <w:rFonts w:asciiTheme="majorEastAsia" w:eastAsiaTheme="majorEastAsia" w:hAnsiTheme="majorEastAsia" w:hint="eastAsia"/>
              </w:rPr>
              <w:t>令和６</w:t>
            </w:r>
            <w:r w:rsidR="002C6704" w:rsidRPr="002B05C0">
              <w:rPr>
                <w:rFonts w:asciiTheme="majorEastAsia" w:eastAsiaTheme="majorEastAsia" w:hAnsiTheme="majorEastAsia" w:hint="eastAsia"/>
              </w:rPr>
              <w:t>年９月３０日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76160925"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3B48A0">
              <w:rPr>
                <w:rFonts w:asciiTheme="majorEastAsia" w:eastAsiaTheme="majorEastAsia" w:hAnsiTheme="majorEastAsia" w:hint="eastAsia"/>
              </w:rPr>
              <w:t>５</w:t>
            </w:r>
            <w:r>
              <w:rPr>
                <w:rFonts w:asciiTheme="majorEastAsia" w:eastAsiaTheme="majorEastAsia" w:hAnsiTheme="majorEastAsia" w:hint="eastAsia"/>
              </w:rPr>
              <w:t>年４月１日　から　令和</w:t>
            </w:r>
            <w:r w:rsidR="003B48A0">
              <w:rPr>
                <w:rFonts w:asciiTheme="majorEastAsia" w:eastAsiaTheme="majorEastAsia" w:hAnsiTheme="majorEastAsia" w:hint="eastAsia"/>
              </w:rPr>
              <w:t>６</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246"/>
        <w:gridCol w:w="2261"/>
      </w:tblGrid>
      <w:tr w:rsidR="002C6704" w14:paraId="01619C88" w14:textId="77777777" w:rsidTr="00B114AE">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承認要件</w:t>
            </w:r>
          </w:p>
        </w:tc>
        <w:tc>
          <w:tcPr>
            <w:tcW w:w="4246" w:type="dxa"/>
            <w:tcBorders>
              <w:left w:val="single" w:sz="4" w:space="0" w:color="auto"/>
              <w:bottom w:val="single" w:sz="4" w:space="0" w:color="auto"/>
            </w:tcBorders>
            <w:shd w:val="clear" w:color="auto" w:fill="FBD4B4" w:themeFill="accent6" w:themeFillTint="66"/>
          </w:tcPr>
          <w:p w14:paraId="3B568558" w14:textId="77777777" w:rsidR="002C6704" w:rsidRDefault="002C6704" w:rsidP="002C6704">
            <w:pPr>
              <w:rPr>
                <w:rFonts w:asciiTheme="majorEastAsia" w:eastAsiaTheme="majorEastAsia" w:hAnsiTheme="majorEastAsia"/>
              </w:rPr>
            </w:pPr>
          </w:p>
        </w:tc>
        <w:tc>
          <w:tcPr>
            <w:tcW w:w="2261" w:type="dxa"/>
            <w:tcBorders>
              <w:bottom w:val="single" w:sz="4" w:space="0" w:color="auto"/>
            </w:tcBorders>
          </w:tcPr>
          <w:p w14:paraId="47A0824E" w14:textId="73B3BEED" w:rsidR="00B114AE" w:rsidRPr="00B114AE" w:rsidRDefault="002C6704" w:rsidP="002C6704">
            <w:pPr>
              <w:ind w:rightChars="57" w:right="120"/>
              <w:jc w:val="right"/>
              <w:rPr>
                <w:rFonts w:asciiTheme="majorEastAsia" w:eastAsiaTheme="majorEastAsia" w:hAnsiTheme="majorEastAsia"/>
                <w:szCs w:val="21"/>
              </w:rPr>
            </w:pPr>
            <w:r w:rsidRPr="00B114AE">
              <w:rPr>
                <w:rFonts w:asciiTheme="majorEastAsia" w:eastAsiaTheme="majorEastAsia" w:hAnsiTheme="majorEastAsia" w:hint="eastAsia"/>
                <w:szCs w:val="21"/>
              </w:rPr>
              <w:t>紹介率50％</w:t>
            </w:r>
            <w:r w:rsidR="00B114AE" w:rsidRPr="00B114AE">
              <w:rPr>
                <w:rFonts w:asciiTheme="majorEastAsia" w:eastAsiaTheme="majorEastAsia" w:hAnsiTheme="majorEastAsia" w:hint="eastAsia"/>
                <w:szCs w:val="21"/>
              </w:rPr>
              <w:t>以上</w:t>
            </w:r>
          </w:p>
          <w:p w14:paraId="01464F6C" w14:textId="24B22CED" w:rsidR="002C6704" w:rsidRPr="002B05C0" w:rsidRDefault="002C6704" w:rsidP="002C6704">
            <w:pPr>
              <w:ind w:rightChars="57" w:right="120"/>
              <w:jc w:val="right"/>
              <w:rPr>
                <w:rFonts w:asciiTheme="majorEastAsia" w:eastAsiaTheme="majorEastAsia" w:hAnsiTheme="majorEastAsia"/>
                <w:sz w:val="16"/>
                <w:szCs w:val="16"/>
              </w:rPr>
            </w:pPr>
            <w:r w:rsidRPr="00B114AE">
              <w:rPr>
                <w:rFonts w:asciiTheme="majorEastAsia" w:eastAsiaTheme="majorEastAsia" w:hAnsiTheme="majorEastAsia" w:hint="eastAsia"/>
                <w:szCs w:val="21"/>
              </w:rPr>
              <w:t>逆紹介率70％</w:t>
            </w:r>
            <w:r w:rsidR="00B114AE" w:rsidRPr="00B114AE">
              <w:rPr>
                <w:rFonts w:asciiTheme="majorEastAsia" w:eastAsiaTheme="majorEastAsia" w:hAnsiTheme="majorEastAsia" w:hint="eastAsia"/>
                <w:szCs w:val="21"/>
              </w:rPr>
              <w:t>以上</w:t>
            </w:r>
          </w:p>
        </w:tc>
      </w:tr>
      <w:tr w:rsidR="002C6704" w14:paraId="1CEE56D2" w14:textId="77777777" w:rsidTr="00B114AE">
        <w:trPr>
          <w:trHeight w:val="409"/>
          <w:jc w:val="center"/>
        </w:trPr>
        <w:tc>
          <w:tcPr>
            <w:tcW w:w="2553" w:type="dxa"/>
            <w:vMerge w:val="restart"/>
            <w:tcBorders>
              <w:right w:val="nil"/>
            </w:tcBorders>
            <w:shd w:val="clear" w:color="auto" w:fill="FBD4B4" w:themeFill="accent6" w:themeFillTint="66"/>
          </w:tcPr>
          <w:p w14:paraId="18BECD06" w14:textId="77777777" w:rsidR="002C6704" w:rsidRPr="00C02262" w:rsidRDefault="002C6704" w:rsidP="002C6704">
            <w:pPr>
              <w:rPr>
                <w:rFonts w:asciiTheme="majorEastAsia" w:eastAsiaTheme="majorEastAsia" w:hAnsiTheme="majorEastAsia"/>
              </w:rPr>
            </w:pPr>
            <w:r>
              <w:rPr>
                <w:rFonts w:asciiTheme="majorEastAsia" w:eastAsiaTheme="majorEastAsia" w:hAnsiTheme="majorEastAsia" w:hint="eastAsia"/>
              </w:rPr>
              <w:t>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szCs w:val="21"/>
              </w:rPr>
              <w:t>Ａ/</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tcBorders>
          </w:tcPr>
          <w:p w14:paraId="34E6FFC1" w14:textId="612CEABC"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84.1</w:t>
            </w:r>
            <w:r w:rsidR="002C6704" w:rsidRPr="002B05C0">
              <w:rPr>
                <w:rFonts w:asciiTheme="majorEastAsia" w:eastAsiaTheme="majorEastAsia" w:hAnsiTheme="majorEastAsia" w:hint="eastAsia"/>
              </w:rPr>
              <w:t>％</w:t>
            </w:r>
          </w:p>
        </w:tc>
      </w:tr>
      <w:tr w:rsidR="002C6704" w14:paraId="5FA97279" w14:textId="77777777" w:rsidTr="00B114AE">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2C6704" w:rsidRDefault="002C6704" w:rsidP="002C6704">
            <w:pPr>
              <w:rPr>
                <w:rFonts w:asciiTheme="majorEastAsia" w:eastAsiaTheme="majorEastAsia" w:hAnsiTheme="majorEastAsia"/>
              </w:rPr>
            </w:pPr>
          </w:p>
        </w:tc>
        <w:tc>
          <w:tcPr>
            <w:tcW w:w="4246" w:type="dxa"/>
            <w:tcBorders>
              <w:top w:val="single" w:sz="4" w:space="0" w:color="auto"/>
              <w:left w:val="single" w:sz="4" w:space="0" w:color="auto"/>
            </w:tcBorders>
            <w:shd w:val="clear" w:color="auto" w:fill="FBD4B4" w:themeFill="accent6" w:themeFillTint="66"/>
          </w:tcPr>
          <w:p w14:paraId="63FCFEE9" w14:textId="77777777" w:rsidR="002C6704" w:rsidRDefault="002C6704" w:rsidP="002C6704">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261" w:type="dxa"/>
          </w:tcPr>
          <w:p w14:paraId="7BCC175E" w14:textId="535BC3D1"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24,147</w:t>
            </w:r>
            <w:r w:rsidR="002C6704" w:rsidRPr="002B05C0">
              <w:rPr>
                <w:rFonts w:asciiTheme="majorEastAsia" w:eastAsiaTheme="majorEastAsia" w:hAnsiTheme="majorEastAsia" w:hint="eastAsia"/>
              </w:rPr>
              <w:t>人</w:t>
            </w:r>
          </w:p>
        </w:tc>
      </w:tr>
      <w:tr w:rsidR="002C6704" w14:paraId="188A651F" w14:textId="77777777" w:rsidTr="00B114AE">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2C6704" w:rsidRDefault="002C6704" w:rsidP="002C6704">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4D9F2A3" w14:textId="77777777" w:rsidR="002C6704" w:rsidRDefault="002C6704" w:rsidP="002C6704">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261" w:type="dxa"/>
          </w:tcPr>
          <w:p w14:paraId="483E492F" w14:textId="778D6110"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36,688</w:t>
            </w:r>
            <w:r w:rsidR="002C6704" w:rsidRPr="002B05C0">
              <w:rPr>
                <w:rFonts w:asciiTheme="majorEastAsia" w:eastAsiaTheme="majorEastAsia" w:hAnsiTheme="majorEastAsia" w:hint="eastAsia"/>
              </w:rPr>
              <w:t>人</w:t>
            </w:r>
          </w:p>
        </w:tc>
      </w:tr>
      <w:tr w:rsidR="002C6704" w14:paraId="53FC151F" w14:textId="77777777" w:rsidTr="00B114AE">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2C6704" w:rsidRDefault="002C6704" w:rsidP="002C6704">
            <w:pPr>
              <w:rPr>
                <w:rFonts w:asciiTheme="majorEastAsia" w:eastAsiaTheme="majorEastAsia" w:hAnsiTheme="majorEastAsia"/>
              </w:rPr>
            </w:pPr>
          </w:p>
        </w:tc>
        <w:tc>
          <w:tcPr>
            <w:tcW w:w="4246" w:type="dxa"/>
            <w:tcBorders>
              <w:left w:val="single" w:sz="4" w:space="0" w:color="auto"/>
            </w:tcBorders>
            <w:shd w:val="clear" w:color="auto" w:fill="FBD4B4" w:themeFill="accent6" w:themeFillTint="66"/>
          </w:tcPr>
          <w:p w14:paraId="50AEFE99" w14:textId="77777777" w:rsidR="002C6704" w:rsidRDefault="002C6704" w:rsidP="002C6704">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261" w:type="dxa"/>
          </w:tcPr>
          <w:p w14:paraId="646A1031" w14:textId="225914CD"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2,851</w:t>
            </w:r>
            <w:r w:rsidR="002C6704" w:rsidRPr="002B05C0">
              <w:rPr>
                <w:rFonts w:asciiTheme="majorEastAsia" w:eastAsiaTheme="majorEastAsia" w:hAnsiTheme="majorEastAsia" w:hint="eastAsia"/>
              </w:rPr>
              <w:t>人</w:t>
            </w:r>
          </w:p>
        </w:tc>
      </w:tr>
      <w:tr w:rsidR="002C6704" w14:paraId="37955D87" w14:textId="77777777" w:rsidTr="00B114AE">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2C6704" w:rsidRDefault="002C6704" w:rsidP="002C6704">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40C77636" w14:textId="77777777" w:rsidR="002C6704" w:rsidRDefault="002C6704" w:rsidP="002C6704">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261" w:type="dxa"/>
            <w:tcBorders>
              <w:bottom w:val="single" w:sz="4" w:space="0" w:color="auto"/>
            </w:tcBorders>
          </w:tcPr>
          <w:p w14:paraId="3F0ED886" w14:textId="7BDD056E"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5,153</w:t>
            </w:r>
            <w:r w:rsidR="002C6704" w:rsidRPr="002B05C0">
              <w:rPr>
                <w:rFonts w:asciiTheme="majorEastAsia" w:eastAsiaTheme="majorEastAsia" w:hAnsiTheme="majorEastAsia" w:hint="eastAsia"/>
              </w:rPr>
              <w:t>人</w:t>
            </w:r>
          </w:p>
        </w:tc>
      </w:tr>
      <w:tr w:rsidR="002C6704" w14:paraId="0D4A6FE0" w14:textId="77777777" w:rsidTr="00B114AE">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2C6704" w:rsidRDefault="002C6704" w:rsidP="002C6704">
            <w:pPr>
              <w:rPr>
                <w:rFonts w:asciiTheme="majorEastAsia" w:eastAsiaTheme="majorEastAsia" w:hAnsiTheme="majorEastAsia"/>
              </w:rPr>
            </w:pPr>
          </w:p>
        </w:tc>
        <w:tc>
          <w:tcPr>
            <w:tcW w:w="4246" w:type="dxa"/>
            <w:tcBorders>
              <w:left w:val="single" w:sz="4" w:space="0" w:color="auto"/>
              <w:bottom w:val="single" w:sz="4" w:space="0" w:color="auto"/>
            </w:tcBorders>
            <w:shd w:val="clear" w:color="auto" w:fill="FBD4B4" w:themeFill="accent6" w:themeFillTint="66"/>
          </w:tcPr>
          <w:p w14:paraId="2C0B996C" w14:textId="77777777" w:rsidR="002C6704" w:rsidRDefault="002C6704" w:rsidP="002C6704">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261" w:type="dxa"/>
            <w:tcBorders>
              <w:bottom w:val="single" w:sz="4" w:space="0" w:color="auto"/>
            </w:tcBorders>
          </w:tcPr>
          <w:p w14:paraId="54098BF1" w14:textId="6EC7F9CD"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2C6704" w:rsidRPr="002B05C0">
              <w:rPr>
                <w:rFonts w:asciiTheme="majorEastAsia" w:eastAsiaTheme="majorEastAsia" w:hAnsiTheme="majorEastAsia" w:hint="eastAsia"/>
              </w:rPr>
              <w:t>人</w:t>
            </w:r>
          </w:p>
        </w:tc>
      </w:tr>
      <w:tr w:rsidR="002C6704" w14:paraId="0D9DC0FB" w14:textId="77777777" w:rsidTr="00B114AE">
        <w:trPr>
          <w:trHeight w:val="321"/>
          <w:jc w:val="center"/>
        </w:trPr>
        <w:tc>
          <w:tcPr>
            <w:tcW w:w="2553" w:type="dxa"/>
            <w:vMerge w:val="restart"/>
            <w:tcBorders>
              <w:right w:val="nil"/>
            </w:tcBorders>
            <w:shd w:val="clear" w:color="auto" w:fill="FBD4B4" w:themeFill="accent6" w:themeFillTint="66"/>
          </w:tcPr>
          <w:p w14:paraId="7BB2973F" w14:textId="77777777" w:rsidR="002C6704" w:rsidRPr="00C02262" w:rsidRDefault="002C6704" w:rsidP="002C6704">
            <w:pPr>
              <w:rPr>
                <w:rFonts w:asciiTheme="majorEastAsia" w:eastAsiaTheme="majorEastAsia" w:hAnsiTheme="majorEastAsia"/>
              </w:rPr>
            </w:pPr>
            <w:r>
              <w:rPr>
                <w:rFonts w:asciiTheme="majorEastAsia" w:eastAsiaTheme="majorEastAsia" w:hAnsiTheme="majorEastAsia" w:hint="eastAsia"/>
              </w:rPr>
              <w:t>逆紹介率</w:t>
            </w:r>
          </w:p>
        </w:tc>
        <w:tc>
          <w:tcPr>
            <w:tcW w:w="4246"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szCs w:val="21"/>
              </w:rPr>
              <w:t>Ｃ/</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261" w:type="dxa"/>
            <w:tcBorders>
              <w:top w:val="single" w:sz="4" w:space="0" w:color="auto"/>
              <w:left w:val="single" w:sz="4" w:space="0" w:color="auto"/>
              <w:bottom w:val="single" w:sz="4" w:space="0" w:color="auto"/>
            </w:tcBorders>
          </w:tcPr>
          <w:p w14:paraId="6A9C6A0F" w14:textId="5A7FE880"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165.8</w:t>
            </w:r>
            <w:r w:rsidR="002C6704" w:rsidRPr="002B05C0">
              <w:rPr>
                <w:rFonts w:asciiTheme="majorEastAsia" w:eastAsiaTheme="majorEastAsia" w:hAnsiTheme="majorEastAsia" w:hint="eastAsia"/>
              </w:rPr>
              <w:t>％</w:t>
            </w:r>
          </w:p>
        </w:tc>
      </w:tr>
      <w:tr w:rsidR="002C6704" w14:paraId="2BC206B8" w14:textId="77777777" w:rsidTr="00B114AE">
        <w:trPr>
          <w:trHeight w:val="140"/>
          <w:jc w:val="center"/>
        </w:trPr>
        <w:tc>
          <w:tcPr>
            <w:tcW w:w="2553" w:type="dxa"/>
            <w:vMerge/>
            <w:tcBorders>
              <w:bottom w:val="single" w:sz="4" w:space="0" w:color="auto"/>
            </w:tcBorders>
            <w:shd w:val="clear" w:color="auto" w:fill="FBD4B4" w:themeFill="accent6" w:themeFillTint="66"/>
          </w:tcPr>
          <w:p w14:paraId="78011680" w14:textId="77777777" w:rsidR="002C6704" w:rsidRDefault="002C6704" w:rsidP="002C6704">
            <w:pPr>
              <w:rPr>
                <w:rFonts w:asciiTheme="majorEastAsia" w:eastAsiaTheme="majorEastAsia" w:hAnsiTheme="majorEastAsia"/>
              </w:rPr>
            </w:pPr>
          </w:p>
        </w:tc>
        <w:tc>
          <w:tcPr>
            <w:tcW w:w="4246" w:type="dxa"/>
            <w:tcBorders>
              <w:top w:val="single" w:sz="4" w:space="0" w:color="auto"/>
              <w:bottom w:val="single" w:sz="4" w:space="0" w:color="auto"/>
            </w:tcBorders>
            <w:shd w:val="clear" w:color="auto" w:fill="FBD4B4" w:themeFill="accent6" w:themeFillTint="66"/>
          </w:tcPr>
          <w:p w14:paraId="5CC92AFA"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Ｃ：逆紹介患者数</w:t>
            </w:r>
          </w:p>
        </w:tc>
        <w:tc>
          <w:tcPr>
            <w:tcW w:w="2261" w:type="dxa"/>
            <w:tcBorders>
              <w:top w:val="single" w:sz="4" w:space="0" w:color="auto"/>
              <w:bottom w:val="single" w:sz="4" w:space="0" w:color="auto"/>
            </w:tcBorders>
          </w:tcPr>
          <w:p w14:paraId="2C82AA0A" w14:textId="43A8BB25" w:rsidR="002C6704" w:rsidRPr="002B05C0" w:rsidRDefault="00AA1393" w:rsidP="002C6704">
            <w:pPr>
              <w:ind w:rightChars="57" w:right="120"/>
              <w:jc w:val="right"/>
              <w:rPr>
                <w:rFonts w:asciiTheme="majorEastAsia" w:eastAsiaTheme="majorEastAsia" w:hAnsiTheme="majorEastAsia"/>
              </w:rPr>
            </w:pPr>
            <w:r>
              <w:rPr>
                <w:rFonts w:asciiTheme="majorEastAsia" w:eastAsiaTheme="majorEastAsia" w:hAnsiTheme="majorEastAsia" w:hint="eastAsia"/>
              </w:rPr>
              <w:t>47,571</w:t>
            </w:r>
            <w:r w:rsidR="002C6704" w:rsidRPr="002B05C0">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3E866E3" w:rsidR="00A30163" w:rsidRDefault="00B96175"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14</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9C247B0" w:rsidR="00A30163" w:rsidRDefault="002C670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2709B4EC" w:rsidR="00555E91" w:rsidRDefault="00B96175" w:rsidP="003F7879">
            <w:pPr>
              <w:ind w:rightChars="83" w:right="174"/>
              <w:jc w:val="right"/>
              <w:rPr>
                <w:rFonts w:asciiTheme="majorEastAsia" w:eastAsiaTheme="majorEastAsia" w:hAnsiTheme="majorEastAsia"/>
              </w:rPr>
            </w:pPr>
            <w:r w:rsidRPr="00B96175">
              <w:rPr>
                <w:rFonts w:asciiTheme="majorEastAsia" w:eastAsiaTheme="majorEastAsia" w:hAnsiTheme="majorEastAsia"/>
              </w:rPr>
              <w:t>6,756</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6F18B0F" w:rsidR="00555E91" w:rsidRDefault="00CF7178" w:rsidP="003F7879">
            <w:pPr>
              <w:ind w:rightChars="83" w:right="174"/>
              <w:jc w:val="right"/>
              <w:rPr>
                <w:rFonts w:asciiTheme="majorEastAsia" w:eastAsiaTheme="majorEastAsia" w:hAnsiTheme="majorEastAsia"/>
              </w:rPr>
            </w:pPr>
            <w:r w:rsidRPr="00CF7178">
              <w:rPr>
                <w:rFonts w:asciiTheme="majorEastAsia" w:eastAsiaTheme="majorEastAsia" w:hAnsiTheme="majorEastAsia"/>
              </w:rPr>
              <w:t>7,853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4FCCC99B" w:rsidR="00B13B27" w:rsidRDefault="002C670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18784F8E" w:rsidR="00B13B27" w:rsidRDefault="002C6704" w:rsidP="001E2D74">
            <w:pPr>
              <w:ind w:rightChars="83" w:right="174"/>
              <w:jc w:val="right"/>
              <w:rPr>
                <w:rFonts w:asciiTheme="majorEastAsia" w:eastAsiaTheme="majorEastAsia" w:hAnsiTheme="majorEastAsia"/>
              </w:rPr>
            </w:pPr>
            <w:r w:rsidRPr="00AA20B1">
              <w:rPr>
                <w:rFonts w:asciiTheme="majorEastAsia" w:eastAsiaTheme="majorEastAsia" w:hAnsiTheme="majorEastAsia" w:hint="eastAsia"/>
              </w:rPr>
              <w:t>酸素ボンベ、吸引器、ストレッチャーほか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2C6704">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6436BF08" w:rsidR="00004173" w:rsidRDefault="00CF7178" w:rsidP="001E2D74">
            <w:pPr>
              <w:wordWrap w:val="0"/>
              <w:ind w:rightChars="83" w:right="174"/>
              <w:jc w:val="right"/>
              <w:rPr>
                <w:rFonts w:asciiTheme="majorEastAsia" w:eastAsiaTheme="majorEastAsia" w:hAnsiTheme="majorEastAsia"/>
              </w:rPr>
            </w:pPr>
            <w:r w:rsidRPr="00CF7178">
              <w:rPr>
                <w:rFonts w:asciiTheme="majorEastAsia" w:eastAsiaTheme="majorEastAsia" w:hAnsiTheme="majorEastAsia"/>
              </w:rPr>
              <w:t>3,374</w:t>
            </w:r>
            <w:r>
              <w:rPr>
                <w:rFonts w:asciiTheme="majorEastAsia" w:eastAsiaTheme="majorEastAsia" w:hAnsiTheme="majorEastAsia" w:hint="eastAsia"/>
              </w:rPr>
              <w:t>件</w:t>
            </w:r>
          </w:p>
        </w:tc>
      </w:tr>
      <w:tr w:rsidR="002C6704" w14:paraId="746705DA" w14:textId="77777777" w:rsidTr="002C6704">
        <w:tc>
          <w:tcPr>
            <w:tcW w:w="4332" w:type="dxa"/>
            <w:shd w:val="clear" w:color="auto" w:fill="FBD4B4" w:themeFill="accent6" w:themeFillTint="66"/>
          </w:tcPr>
          <w:p w14:paraId="65A4C455"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35D1B94F" w:rsidR="002C6704" w:rsidRDefault="002C6704" w:rsidP="002C6704">
            <w:pPr>
              <w:ind w:rightChars="83" w:right="174"/>
              <w:jc w:val="right"/>
              <w:rPr>
                <w:rFonts w:asciiTheme="majorEastAsia" w:eastAsiaTheme="majorEastAsia" w:hAnsiTheme="majorEastAsia"/>
              </w:rPr>
            </w:pPr>
            <w:r>
              <w:rPr>
                <w:rFonts w:asciiTheme="majorEastAsia" w:eastAsiaTheme="majorEastAsia" w:hAnsiTheme="majorEastAsia" w:hint="eastAsia"/>
              </w:rPr>
              <w:t>診療及び手術室、内視鏡検査、放射線検査等</w:t>
            </w:r>
          </w:p>
        </w:tc>
      </w:tr>
      <w:tr w:rsidR="002C6704" w14:paraId="1F0A2F12" w14:textId="77777777" w:rsidTr="002C6704">
        <w:tc>
          <w:tcPr>
            <w:tcW w:w="4332" w:type="dxa"/>
            <w:shd w:val="clear" w:color="auto" w:fill="FBD4B4" w:themeFill="accent6" w:themeFillTint="66"/>
          </w:tcPr>
          <w:p w14:paraId="2F5860D3"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72E8400C" w:rsidR="002C6704" w:rsidRDefault="002C6704" w:rsidP="002C6704">
            <w:pPr>
              <w:ind w:rightChars="83" w:right="174"/>
              <w:jc w:val="center"/>
              <w:rPr>
                <w:rFonts w:asciiTheme="majorEastAsia" w:eastAsiaTheme="majorEastAsia" w:hAnsiTheme="majorEastAsia"/>
              </w:rPr>
            </w:pPr>
            <w:r w:rsidRPr="00794C7C">
              <w:rPr>
                <w:rFonts w:hAnsi="Times New Roman" w:cs="Times New Roman" w:hint="eastAsia"/>
                <w:noProof/>
                <w:color w:val="000000" w:themeColor="text1"/>
                <w:spacing w:val="2"/>
                <w:kern w:val="0"/>
              </w:rPr>
              <mc:AlternateContent>
                <mc:Choice Requires="wps">
                  <w:drawing>
                    <wp:anchor distT="0" distB="0" distL="114300" distR="114300" simplePos="0" relativeHeight="251659264" behindDoc="0" locked="0" layoutInCell="1" allowOverlap="1" wp14:anchorId="52EDF615" wp14:editId="5E9E0504">
                      <wp:simplePos x="0" y="0"/>
                      <wp:positionH relativeFrom="column">
                        <wp:posOffset>846455</wp:posOffset>
                      </wp:positionH>
                      <wp:positionV relativeFrom="paragraph">
                        <wp:posOffset>4445</wp:posOffset>
                      </wp:positionV>
                      <wp:extent cx="205740" cy="195580"/>
                      <wp:effectExtent l="0" t="0" r="22860" b="1397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5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BC2F5" id="楕円 4" o:spid="_x0000_s1026" style="position:absolute;left:0;text-align:left;margin-left:66.65pt;margin-top:.35pt;width:16.2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" filled="f">
                      <v:textbox inset="5.85pt,.7pt,5.85pt,.7pt"/>
                    </v:oval>
                  </w:pict>
                </mc:Fallback>
              </mc:AlternateContent>
            </w:r>
            <w:r>
              <w:rPr>
                <w:rFonts w:asciiTheme="majorEastAsia" w:eastAsiaTheme="majorEastAsia" w:hAnsiTheme="majorEastAsia" w:hint="eastAsia"/>
              </w:rPr>
              <w:t>有　　・　　無</w:t>
            </w:r>
          </w:p>
        </w:tc>
      </w:tr>
      <w:tr w:rsidR="002C6704" w14:paraId="71238503" w14:textId="77777777" w:rsidTr="002C6704">
        <w:tc>
          <w:tcPr>
            <w:tcW w:w="4332" w:type="dxa"/>
            <w:shd w:val="clear" w:color="auto" w:fill="FBD4B4" w:themeFill="accent6" w:themeFillTint="66"/>
          </w:tcPr>
          <w:p w14:paraId="64BC7903"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2670FB83" w:rsidR="002C6704" w:rsidRDefault="002C6704" w:rsidP="002C670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2B05C0">
              <w:rPr>
                <w:rFonts w:asciiTheme="majorEastAsia" w:eastAsiaTheme="majorEastAsia" w:hAnsiTheme="majorEastAsia" w:hint="eastAsia"/>
              </w:rPr>
              <w:t>４６</w:t>
            </w:r>
            <w:r w:rsidR="00CF7178">
              <w:rPr>
                <w:rFonts w:asciiTheme="majorEastAsia" w:eastAsiaTheme="majorEastAsia" w:hAnsiTheme="majorEastAsia" w:hint="eastAsia"/>
              </w:rPr>
              <w:t>４</w:t>
            </w:r>
            <w:r>
              <w:rPr>
                <w:rFonts w:asciiTheme="majorEastAsia" w:eastAsiaTheme="majorEastAsia" w:hAnsiTheme="majorEastAsia" w:hint="eastAsia"/>
              </w:rPr>
              <w:t>機関</w:t>
            </w:r>
          </w:p>
        </w:tc>
      </w:tr>
      <w:tr w:rsidR="002C6704" w14:paraId="4D6EEDC8" w14:textId="77777777" w:rsidTr="002C6704">
        <w:tc>
          <w:tcPr>
            <w:tcW w:w="4332" w:type="dxa"/>
            <w:shd w:val="clear" w:color="auto" w:fill="FBD4B4" w:themeFill="accent6" w:themeFillTint="66"/>
          </w:tcPr>
          <w:p w14:paraId="7AB2B8AD" w14:textId="77777777" w:rsidR="002C6704" w:rsidRDefault="002C6704" w:rsidP="002C6704">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248E5C4E" w:rsidR="002C6704" w:rsidRDefault="002C6704" w:rsidP="002C6704">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2B05C0">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9FCF9D5"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回・症例検討会　　　回・その他　</w:t>
            </w:r>
            <w:r w:rsidR="002C6704">
              <w:rPr>
                <w:rFonts w:asciiTheme="majorEastAsia" w:eastAsiaTheme="majorEastAsia" w:hAnsiTheme="majorEastAsia" w:hint="eastAsia"/>
              </w:rPr>
              <w:t>１３</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17815689" w:rsidR="00E43B85" w:rsidRDefault="00CF7178"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１３</w:t>
            </w:r>
            <w:r w:rsidR="002C6704">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6B359117" w:rsidR="00BD45D9" w:rsidRDefault="006C3C4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４１８</w:t>
            </w:r>
            <w:r w:rsidR="002C6704">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1126C42E" w:rsidR="00BD45D9" w:rsidRDefault="002C6704" w:rsidP="00385590">
            <w:pPr>
              <w:ind w:rightChars="83" w:right="174"/>
              <w:jc w:val="center"/>
              <w:rPr>
                <w:rFonts w:asciiTheme="majorEastAsia" w:eastAsiaTheme="majorEastAsia" w:hAnsiTheme="majorEastAsia"/>
              </w:rPr>
            </w:pPr>
            <w:r w:rsidRPr="00794C7C">
              <w:rPr>
                <w:rFonts w:hAnsi="Times New Roman" w:cs="Times New Roman" w:hint="eastAsia"/>
                <w:noProof/>
                <w:color w:val="000000" w:themeColor="text1"/>
                <w:spacing w:val="2"/>
                <w:kern w:val="0"/>
              </w:rPr>
              <mc:AlternateContent>
                <mc:Choice Requires="wps">
                  <w:drawing>
                    <wp:anchor distT="0" distB="0" distL="114300" distR="114300" simplePos="0" relativeHeight="251661312" behindDoc="0" locked="0" layoutInCell="1" allowOverlap="1" wp14:anchorId="1740E242" wp14:editId="7D77A9E9">
                      <wp:simplePos x="0" y="0"/>
                      <wp:positionH relativeFrom="column">
                        <wp:posOffset>469900</wp:posOffset>
                      </wp:positionH>
                      <wp:positionV relativeFrom="paragraph">
                        <wp:posOffset>12700</wp:posOffset>
                      </wp:positionV>
                      <wp:extent cx="205740" cy="195580"/>
                      <wp:effectExtent l="0" t="0" r="2286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5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D1447" id="楕円 2" o:spid="_x0000_s1026" style="position:absolute;left:0;text-align:left;margin-left:37pt;margin-top:1pt;width:16.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" filled="f">
                      <v:textbox inset="5.85pt,.7pt,5.85pt,.7pt"/>
                    </v:oval>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BEF2FD7"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A2F4CCD" w:rsidR="00BD45D9" w:rsidRDefault="002C670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5B15B0">
              <w:rPr>
                <w:rFonts w:asciiTheme="majorEastAsia" w:eastAsiaTheme="majorEastAsia" w:hAnsiTheme="majorEastAsia" w:hint="eastAsia"/>
              </w:rPr>
              <w:t>８</w:t>
            </w:r>
            <w:r>
              <w:rPr>
                <w:rFonts w:asciiTheme="majorEastAsia" w:eastAsiaTheme="majorEastAsia" w:hAnsiTheme="majorEastAsia" w:hint="eastAsia"/>
              </w:rPr>
              <w:t>名</w:t>
            </w:r>
            <w:r w:rsidRPr="00794C7C">
              <w:rPr>
                <w:rFonts w:hAnsi="Times New Roman" w:cs="Times New Roman" w:hint="eastAsia"/>
                <w:noProof/>
                <w:color w:val="000000" w:themeColor="text1"/>
                <w:spacing w:val="2"/>
                <w:kern w:val="0"/>
              </w:rPr>
              <mc:AlternateContent>
                <mc:Choice Requires="wps">
                  <w:drawing>
                    <wp:anchor distT="0" distB="0" distL="114300" distR="114300" simplePos="0" relativeHeight="251663360" behindDoc="0" locked="0" layoutInCell="1" allowOverlap="1" wp14:anchorId="0BD31518" wp14:editId="26691D3F">
                      <wp:simplePos x="0" y="0"/>
                      <wp:positionH relativeFrom="column">
                        <wp:posOffset>474345</wp:posOffset>
                      </wp:positionH>
                      <wp:positionV relativeFrom="paragraph">
                        <wp:posOffset>-224155</wp:posOffset>
                      </wp:positionV>
                      <wp:extent cx="205740" cy="195580"/>
                      <wp:effectExtent l="0" t="0" r="22860" b="1397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195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4D1D5B" id="楕円 3" o:spid="_x0000_s1026" style="position:absolute;left:0;text-align:left;margin-left:37.35pt;margin-top:-17.65pt;width:16.2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" filled="f">
                      <v:textbox inset="5.85pt,.7pt,5.85pt,.7pt"/>
                    </v:oval>
                  </w:pict>
                </mc:Fallback>
              </mc:AlternateConten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8513969" w:rsidR="00BD45D9" w:rsidRDefault="002C6704" w:rsidP="00A409C0">
            <w:pPr>
              <w:ind w:rightChars="83" w:right="174"/>
              <w:jc w:val="right"/>
              <w:rPr>
                <w:rFonts w:asciiTheme="majorEastAsia" w:eastAsiaTheme="majorEastAsia" w:hAnsiTheme="majorEastAsia"/>
              </w:rPr>
            </w:pPr>
            <w:r w:rsidRPr="00AA20B1">
              <w:rPr>
                <w:rFonts w:asciiTheme="majorEastAsia" w:eastAsiaTheme="majorEastAsia" w:hAnsiTheme="majorEastAsia" w:hint="eastAsia"/>
              </w:rPr>
              <w:t>本館会議室Ａ、会議室Ｂ、会議室Ｃ、会議室Ｄ</w:t>
            </w:r>
            <w:r w:rsidR="006D51D9">
              <w:rPr>
                <w:rFonts w:asciiTheme="majorEastAsia" w:eastAsiaTheme="majorEastAsia" w:hAnsiTheme="majorEastAsia" w:hint="eastAsia"/>
              </w:rPr>
              <w:t>、</w:t>
            </w:r>
            <w:r w:rsidR="006D51D9" w:rsidRPr="0000076A">
              <w:rPr>
                <w:rFonts w:ascii="ＭＳ ゴシック" w:eastAsia="ＭＳ ゴシック" w:hAnsi="ＭＳ ゴシック" w:hint="eastAsia"/>
              </w:rPr>
              <w:t>会議室Ｅ</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BD45D9" w14:paraId="7CDE4E7E" w14:textId="77777777" w:rsidTr="009A2401">
        <w:tc>
          <w:tcPr>
            <w:tcW w:w="2519"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7DA13A82" w:rsidR="00BD45D9" w:rsidRDefault="002C6704" w:rsidP="002C6704">
            <w:pPr>
              <w:ind w:rightChars="83" w:right="174"/>
              <w:jc w:val="right"/>
              <w:rPr>
                <w:rFonts w:asciiTheme="majorEastAsia" w:eastAsiaTheme="majorEastAsia" w:hAnsiTheme="majorEastAsia"/>
              </w:rPr>
            </w:pPr>
            <w:r>
              <w:rPr>
                <w:rFonts w:asciiTheme="majorEastAsia" w:eastAsiaTheme="majorEastAsia" w:hAnsiTheme="majorEastAsia" w:hint="eastAsia"/>
              </w:rPr>
              <w:t>院長　中　隆</w:t>
            </w:r>
          </w:p>
        </w:tc>
      </w:tr>
      <w:tr w:rsidR="00BD45D9" w14:paraId="572E31A2" w14:textId="77777777" w:rsidTr="009A2401">
        <w:tc>
          <w:tcPr>
            <w:tcW w:w="2519"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2D4E9346" w:rsidR="00BD45D9" w:rsidRDefault="002C6704" w:rsidP="002C6704">
            <w:pPr>
              <w:ind w:rightChars="83" w:right="174"/>
              <w:jc w:val="right"/>
              <w:rPr>
                <w:rFonts w:asciiTheme="majorEastAsia" w:eastAsiaTheme="majorEastAsia" w:hAnsiTheme="majorEastAsia"/>
              </w:rPr>
            </w:pPr>
            <w:r>
              <w:rPr>
                <w:rFonts w:asciiTheme="majorEastAsia" w:eastAsiaTheme="majorEastAsia" w:hAnsiTheme="majorEastAsia" w:hint="eastAsia"/>
                <w:sz w:val="20"/>
                <w:szCs w:val="20"/>
              </w:rPr>
              <w:t>情報管理課</w:t>
            </w:r>
            <w:r w:rsidRPr="00FE2EBE">
              <w:rPr>
                <w:rFonts w:asciiTheme="majorEastAsia" w:eastAsiaTheme="majorEastAsia" w:hAnsiTheme="majorEastAsia" w:hint="eastAsia"/>
                <w:sz w:val="20"/>
                <w:szCs w:val="20"/>
              </w:rPr>
              <w:t>課長、看護局局長、地域医療連携室室長、医事課課長</w:t>
            </w:r>
            <w:r>
              <w:rPr>
                <w:rFonts w:asciiTheme="majorEastAsia" w:eastAsiaTheme="majorEastAsia" w:hAnsiTheme="majorEastAsia" w:hint="eastAsia"/>
                <w:sz w:val="20"/>
                <w:szCs w:val="20"/>
              </w:rPr>
              <w:t>、総務課長</w:t>
            </w:r>
          </w:p>
        </w:tc>
      </w:tr>
      <w:tr w:rsidR="009A2401" w14:paraId="3EE10994" w14:textId="77777777" w:rsidTr="009A2401">
        <w:tc>
          <w:tcPr>
            <w:tcW w:w="5877" w:type="dxa"/>
            <w:gridSpan w:val="2"/>
            <w:shd w:val="clear" w:color="auto" w:fill="FBD4B4" w:themeFill="accent6" w:themeFillTint="66"/>
          </w:tcPr>
          <w:p w14:paraId="2232E706"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25EE1669" w14:textId="77777777"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情報管理課、病歴室</w:t>
            </w:r>
          </w:p>
          <w:p w14:paraId="39DE8047" w14:textId="77777777" w:rsidR="009A2401" w:rsidRPr="00B91752"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診療録関連資料保管ｽﾍﾟｰｽ</w:t>
            </w:r>
          </w:p>
          <w:p w14:paraId="15D59C7C" w14:textId="27EBFE3C" w:rsidR="009A2401" w:rsidRDefault="009A2401" w:rsidP="009A2401">
            <w:pPr>
              <w:ind w:rightChars="83" w:right="174"/>
              <w:jc w:val="right"/>
              <w:rPr>
                <w:rFonts w:asciiTheme="majorEastAsia" w:eastAsiaTheme="majorEastAsia" w:hAnsiTheme="majorEastAsia"/>
              </w:rPr>
            </w:pPr>
            <w:r w:rsidRPr="00B91752">
              <w:rPr>
                <w:rFonts w:asciiTheme="majorEastAsia" w:eastAsiaTheme="majorEastAsia" w:hAnsiTheme="majorEastAsia" w:hint="eastAsia"/>
              </w:rPr>
              <w:t>看護管理室、医事課</w:t>
            </w:r>
          </w:p>
        </w:tc>
      </w:tr>
      <w:tr w:rsidR="009A2401" w14:paraId="22AA40C9" w14:textId="77777777" w:rsidTr="009A2401">
        <w:tc>
          <w:tcPr>
            <w:tcW w:w="2519" w:type="dxa"/>
            <w:vMerge w:val="restart"/>
            <w:shd w:val="clear" w:color="auto" w:fill="FBD4B4" w:themeFill="accent6" w:themeFillTint="66"/>
          </w:tcPr>
          <w:p w14:paraId="5A394602"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434ED074"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9A2401" w14:paraId="426999A2" w14:textId="77777777" w:rsidTr="009A2401">
        <w:tc>
          <w:tcPr>
            <w:tcW w:w="2519" w:type="dxa"/>
            <w:vMerge/>
            <w:shd w:val="clear" w:color="auto" w:fill="FBD4B4" w:themeFill="accent6" w:themeFillTint="66"/>
          </w:tcPr>
          <w:p w14:paraId="78842DC4" w14:textId="77777777" w:rsidR="009A2401" w:rsidRDefault="009A2401" w:rsidP="009A2401">
            <w:pPr>
              <w:rPr>
                <w:rFonts w:asciiTheme="majorEastAsia" w:eastAsiaTheme="majorEastAsia" w:hAnsiTheme="majorEastAsia"/>
              </w:rPr>
            </w:pPr>
          </w:p>
        </w:tc>
        <w:tc>
          <w:tcPr>
            <w:tcW w:w="3358" w:type="dxa"/>
            <w:shd w:val="clear" w:color="auto" w:fill="FBD4B4" w:themeFill="accent6" w:themeFillTint="66"/>
          </w:tcPr>
          <w:p w14:paraId="01DCB4BD"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419FBCD8"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看護局、医事課</w:t>
            </w:r>
          </w:p>
        </w:tc>
      </w:tr>
      <w:tr w:rsidR="009A2401" w14:paraId="5AD18529" w14:textId="77777777" w:rsidTr="009A2401">
        <w:tc>
          <w:tcPr>
            <w:tcW w:w="2519" w:type="dxa"/>
            <w:vMerge/>
            <w:shd w:val="clear" w:color="auto" w:fill="FBD4B4" w:themeFill="accent6" w:themeFillTint="66"/>
          </w:tcPr>
          <w:p w14:paraId="6837A678" w14:textId="77777777" w:rsidR="009A2401" w:rsidRDefault="009A2401" w:rsidP="009A2401">
            <w:pPr>
              <w:rPr>
                <w:rFonts w:asciiTheme="majorEastAsia" w:eastAsiaTheme="majorEastAsia" w:hAnsiTheme="majorEastAsia"/>
              </w:rPr>
            </w:pPr>
          </w:p>
        </w:tc>
        <w:tc>
          <w:tcPr>
            <w:tcW w:w="3358" w:type="dxa"/>
            <w:shd w:val="clear" w:color="auto" w:fill="FBD4B4" w:themeFill="accent6" w:themeFillTint="66"/>
          </w:tcPr>
          <w:p w14:paraId="39FA3737"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281C87FB" w14:textId="77777777" w:rsidR="009A2401" w:rsidRPr="00490039" w:rsidRDefault="009A2401" w:rsidP="009A2401">
            <w:pPr>
              <w:autoSpaceDE w:val="0"/>
              <w:autoSpaceDN w:val="0"/>
              <w:spacing w:line="280" w:lineRule="exact"/>
              <w:jc w:val="right"/>
              <w:textAlignment w:val="center"/>
              <w:rPr>
                <w:rFonts w:ascii="ＭＳ ゴシック" w:eastAsia="ＭＳ ゴシック" w:hAnsi="ＭＳ ゴシック" w:cs="ＭＳ 明朝"/>
                <w:szCs w:val="21"/>
              </w:rPr>
            </w:pPr>
            <w:r w:rsidRPr="00490039">
              <w:rPr>
                <w:rFonts w:ascii="ＭＳ ゴシック" w:eastAsia="ＭＳ ゴシック" w:hAnsi="ＭＳ ゴシック" w:cs="ＭＳ 明朝" w:hint="eastAsia"/>
                <w:szCs w:val="21"/>
              </w:rPr>
              <w:t>研修委員会（総務課）</w:t>
            </w:r>
          </w:p>
          <w:p w14:paraId="4F2508DA" w14:textId="69997608" w:rsidR="009A2401" w:rsidRDefault="009A2401" w:rsidP="009A2401">
            <w:pPr>
              <w:ind w:rightChars="83" w:right="174"/>
              <w:jc w:val="right"/>
              <w:rPr>
                <w:rFonts w:asciiTheme="majorEastAsia" w:eastAsiaTheme="majorEastAsia" w:hAnsiTheme="majorEastAsia"/>
              </w:rPr>
            </w:pPr>
            <w:r w:rsidRPr="00490039">
              <w:rPr>
                <w:rFonts w:ascii="ＭＳ ゴシック" w:eastAsia="ＭＳ ゴシック" w:hAnsi="ＭＳ ゴシック" w:cs="ＭＳ 明朝" w:hint="eastAsia"/>
                <w:szCs w:val="21"/>
              </w:rPr>
              <w:t>地域医療連携室</w:t>
            </w:r>
          </w:p>
        </w:tc>
      </w:tr>
      <w:tr w:rsidR="009A2401" w14:paraId="5C1BD703" w14:textId="77777777" w:rsidTr="009A2401">
        <w:tc>
          <w:tcPr>
            <w:tcW w:w="2519" w:type="dxa"/>
            <w:vMerge/>
            <w:shd w:val="clear" w:color="auto" w:fill="FBD4B4" w:themeFill="accent6" w:themeFillTint="66"/>
          </w:tcPr>
          <w:p w14:paraId="32EE5A4D" w14:textId="77777777" w:rsidR="009A2401" w:rsidRDefault="009A2401" w:rsidP="009A2401">
            <w:pPr>
              <w:rPr>
                <w:rFonts w:asciiTheme="majorEastAsia" w:eastAsiaTheme="majorEastAsia" w:hAnsiTheme="majorEastAsia"/>
              </w:rPr>
            </w:pPr>
          </w:p>
        </w:tc>
        <w:tc>
          <w:tcPr>
            <w:tcW w:w="3358" w:type="dxa"/>
            <w:shd w:val="clear" w:color="auto" w:fill="FBD4B4" w:themeFill="accent6" w:themeFillTint="66"/>
          </w:tcPr>
          <w:p w14:paraId="7D0AFEBB"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0A904234" w:rsidR="009A2401" w:rsidRDefault="002B05C0"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情報管理</w:t>
            </w:r>
            <w:r w:rsidR="009A2401">
              <w:rPr>
                <w:rFonts w:asciiTheme="majorEastAsia" w:eastAsiaTheme="majorEastAsia" w:hAnsiTheme="majorEastAsia" w:hint="eastAsia"/>
              </w:rPr>
              <w:t>課</w:t>
            </w:r>
          </w:p>
        </w:tc>
      </w:tr>
      <w:tr w:rsidR="009A2401" w14:paraId="70FBA8B8" w14:textId="77777777" w:rsidTr="009A2401">
        <w:tc>
          <w:tcPr>
            <w:tcW w:w="2519" w:type="dxa"/>
            <w:vMerge/>
            <w:shd w:val="clear" w:color="auto" w:fill="FBD4B4" w:themeFill="accent6" w:themeFillTint="66"/>
          </w:tcPr>
          <w:p w14:paraId="331469F4" w14:textId="77777777" w:rsidR="009A2401" w:rsidRDefault="009A2401" w:rsidP="009A2401">
            <w:pPr>
              <w:rPr>
                <w:rFonts w:asciiTheme="majorEastAsia" w:eastAsiaTheme="majorEastAsia" w:hAnsiTheme="majorEastAsia"/>
              </w:rPr>
            </w:pPr>
          </w:p>
        </w:tc>
        <w:tc>
          <w:tcPr>
            <w:tcW w:w="3358" w:type="dxa"/>
            <w:shd w:val="clear" w:color="auto" w:fill="FBD4B4" w:themeFill="accent6" w:themeFillTint="66"/>
          </w:tcPr>
          <w:p w14:paraId="313183A4"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48D1E314"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9A2401" w14:paraId="536B9A43" w14:textId="77777777" w:rsidTr="009A2401">
        <w:tc>
          <w:tcPr>
            <w:tcW w:w="2518" w:type="dxa"/>
            <w:shd w:val="clear" w:color="auto" w:fill="FBD4B4" w:themeFill="accent6" w:themeFillTint="66"/>
          </w:tcPr>
          <w:p w14:paraId="5F1E9266"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2A7D89CA" w:rsidR="009A2401" w:rsidRDefault="009A2401" w:rsidP="009A2401">
            <w:pPr>
              <w:ind w:rightChars="83" w:right="174"/>
              <w:jc w:val="right"/>
              <w:rPr>
                <w:rFonts w:asciiTheme="majorEastAsia" w:eastAsiaTheme="majorEastAsia" w:hAnsiTheme="majorEastAsia"/>
              </w:rPr>
            </w:pPr>
            <w:r>
              <w:rPr>
                <w:rFonts w:ascii="ＭＳ ゴシック" w:eastAsia="ＭＳ ゴシック" w:hAnsi="ＭＳ ゴシック" w:hint="eastAsia"/>
              </w:rPr>
              <w:t>事務局情報管理課課長</w:t>
            </w:r>
          </w:p>
        </w:tc>
      </w:tr>
      <w:tr w:rsidR="009A2401" w14:paraId="6DCA2E14" w14:textId="77777777" w:rsidTr="009A2401">
        <w:tc>
          <w:tcPr>
            <w:tcW w:w="2518" w:type="dxa"/>
            <w:shd w:val="clear" w:color="auto" w:fill="FBD4B4" w:themeFill="accent6" w:themeFillTint="66"/>
          </w:tcPr>
          <w:p w14:paraId="6209ECBB"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2037C597"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事務局情報管理課主任</w:t>
            </w:r>
          </w:p>
        </w:tc>
      </w:tr>
      <w:tr w:rsidR="009A2401" w14:paraId="3B44904D" w14:textId="77777777" w:rsidTr="009A2401">
        <w:tc>
          <w:tcPr>
            <w:tcW w:w="2518" w:type="dxa"/>
            <w:shd w:val="clear" w:color="auto" w:fill="FBD4B4" w:themeFill="accent6" w:themeFillTint="66"/>
          </w:tcPr>
          <w:p w14:paraId="0056A789"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16A3FC90"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患者総合支援センター　相談室</w:t>
            </w:r>
          </w:p>
        </w:tc>
      </w:tr>
      <w:tr w:rsidR="009A2401" w14:paraId="5E61947E" w14:textId="77777777" w:rsidTr="009A2401">
        <w:tc>
          <w:tcPr>
            <w:tcW w:w="2518" w:type="dxa"/>
            <w:vMerge w:val="restart"/>
            <w:shd w:val="clear" w:color="auto" w:fill="FBD4B4" w:themeFill="accent6" w:themeFillTint="66"/>
          </w:tcPr>
          <w:p w14:paraId="5060B97D"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9A2401" w:rsidRDefault="009A2401" w:rsidP="009A2401">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203CC166"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9A2401" w14:paraId="7604B86E" w14:textId="77777777" w:rsidTr="009A2401">
        <w:trPr>
          <w:trHeight w:val="346"/>
        </w:trPr>
        <w:tc>
          <w:tcPr>
            <w:tcW w:w="2518" w:type="dxa"/>
            <w:vMerge/>
            <w:shd w:val="clear" w:color="auto" w:fill="FBD4B4" w:themeFill="accent6" w:themeFillTint="66"/>
          </w:tcPr>
          <w:p w14:paraId="608A99C3" w14:textId="77777777" w:rsidR="009A2401" w:rsidRDefault="009A2401" w:rsidP="009A2401">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9A2401" w:rsidRDefault="009A2401" w:rsidP="009A2401">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44EFC790"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9A2401" w14:paraId="3C1F908B" w14:textId="77777777" w:rsidTr="009A2401">
        <w:trPr>
          <w:trHeight w:val="14"/>
        </w:trPr>
        <w:tc>
          <w:tcPr>
            <w:tcW w:w="2518" w:type="dxa"/>
            <w:vMerge/>
            <w:shd w:val="clear" w:color="auto" w:fill="FBD4B4" w:themeFill="accent6" w:themeFillTint="66"/>
          </w:tcPr>
          <w:p w14:paraId="2E2444BB" w14:textId="77777777" w:rsidR="009A2401" w:rsidRDefault="009A2401" w:rsidP="009A2401">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9A2401" w:rsidRDefault="009A2401" w:rsidP="009A2401">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2F8D3C12"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０件</w:t>
            </w:r>
          </w:p>
        </w:tc>
      </w:tr>
      <w:tr w:rsidR="009A2401" w14:paraId="3C5BA4D9" w14:textId="77777777" w:rsidTr="009A2401">
        <w:tc>
          <w:tcPr>
            <w:tcW w:w="2518" w:type="dxa"/>
            <w:vMerge/>
            <w:shd w:val="clear" w:color="auto" w:fill="FBD4B4" w:themeFill="accent6" w:themeFillTint="66"/>
          </w:tcPr>
          <w:p w14:paraId="21F8ED2E" w14:textId="77777777" w:rsidR="009A2401" w:rsidRDefault="009A2401" w:rsidP="009A2401">
            <w:pPr>
              <w:rPr>
                <w:rFonts w:asciiTheme="majorEastAsia" w:eastAsiaTheme="majorEastAsia" w:hAnsiTheme="majorEastAsia"/>
              </w:rPr>
            </w:pPr>
          </w:p>
        </w:tc>
        <w:tc>
          <w:tcPr>
            <w:tcW w:w="3357" w:type="dxa"/>
            <w:shd w:val="clear" w:color="auto" w:fill="FBD4B4" w:themeFill="accent6" w:themeFillTint="66"/>
          </w:tcPr>
          <w:p w14:paraId="65AFB887" w14:textId="77777777" w:rsidR="009A2401" w:rsidRDefault="009A2401" w:rsidP="009A2401">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7F7E0B82" w:rsidR="009A2401" w:rsidRDefault="006D51D9"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９５</w:t>
            </w:r>
            <w:r w:rsidR="009A2401">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626B3FA4" w:rsidR="00BD45D9" w:rsidRDefault="009A240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rsidP="003D187B">
      <w:pPr>
        <w:spacing w:line="260" w:lineRule="exact"/>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9A2401" w14:paraId="1875E2B8" w14:textId="77777777" w:rsidTr="009A2401">
        <w:tc>
          <w:tcPr>
            <w:tcW w:w="2519" w:type="dxa"/>
            <w:shd w:val="clear" w:color="auto" w:fill="FBD4B4" w:themeFill="accent6" w:themeFillTint="66"/>
          </w:tcPr>
          <w:p w14:paraId="5D0E79FF"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14:paraId="0F6B0A46" w14:textId="5F12F3B2" w:rsidR="009A2401" w:rsidRDefault="009A2401"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患者総合支援センター　相談窓口および相談室</w:t>
            </w:r>
          </w:p>
        </w:tc>
      </w:tr>
      <w:tr w:rsidR="009A2401" w14:paraId="2F53817E" w14:textId="77777777" w:rsidTr="009A2401">
        <w:tc>
          <w:tcPr>
            <w:tcW w:w="2519" w:type="dxa"/>
            <w:shd w:val="clear" w:color="auto" w:fill="FBD4B4" w:themeFill="accent6" w:themeFillTint="66"/>
          </w:tcPr>
          <w:p w14:paraId="7D8764A9" w14:textId="77777777" w:rsidR="009A2401" w:rsidRDefault="009A2401" w:rsidP="009A2401">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9A2401" w:rsidRDefault="009A2401" w:rsidP="009A2401">
            <w:pPr>
              <w:spacing w:line="240" w:lineRule="exact"/>
              <w:rPr>
                <w:rFonts w:asciiTheme="majorEastAsia" w:eastAsiaTheme="majorEastAsia" w:hAnsiTheme="majorEastAsia"/>
              </w:rPr>
            </w:pPr>
          </w:p>
        </w:tc>
        <w:tc>
          <w:tcPr>
            <w:tcW w:w="6433" w:type="dxa"/>
            <w:vAlign w:val="center"/>
          </w:tcPr>
          <w:p w14:paraId="2F8C2892" w14:textId="361D444F" w:rsidR="009A2401" w:rsidRDefault="00AA1393" w:rsidP="009A2401">
            <w:pPr>
              <w:ind w:rightChars="83" w:right="174"/>
              <w:jc w:val="left"/>
              <w:rPr>
                <w:rFonts w:asciiTheme="majorEastAsia" w:eastAsiaTheme="majorEastAsia" w:hAnsiTheme="majorEastAsia"/>
              </w:rPr>
            </w:pPr>
            <w:r>
              <w:rPr>
                <w:rFonts w:asciiTheme="majorEastAsia" w:eastAsiaTheme="majorEastAsia" w:hAnsiTheme="majorEastAsia" w:hint="eastAsia"/>
              </w:rPr>
              <w:t>Ｎ　Ｓ：　　　　　１３</w:t>
            </w:r>
            <w:r w:rsidR="009A2401">
              <w:rPr>
                <w:rFonts w:asciiTheme="majorEastAsia" w:eastAsiaTheme="majorEastAsia" w:hAnsiTheme="majorEastAsia" w:hint="eastAsia"/>
              </w:rPr>
              <w:t>人、　ＭＳＷ：　　　　　　６人</w:t>
            </w:r>
          </w:p>
          <w:p w14:paraId="2EFD37A4" w14:textId="77777777" w:rsidR="009A2401" w:rsidRDefault="009A2401" w:rsidP="009A2401">
            <w:pPr>
              <w:ind w:rightChars="83" w:right="174"/>
              <w:jc w:val="left"/>
              <w:rPr>
                <w:rFonts w:asciiTheme="majorEastAsia" w:eastAsiaTheme="majorEastAsia" w:hAnsiTheme="majorEastAsia"/>
              </w:rPr>
            </w:pPr>
            <w:r>
              <w:rPr>
                <w:rFonts w:asciiTheme="majorEastAsia" w:eastAsiaTheme="majorEastAsia" w:hAnsiTheme="majorEastAsia" w:hint="eastAsia"/>
              </w:rPr>
              <w:t>Ｓ　Ｗ：　　　　　　０人、　事　務：　　　　　　０人</w:t>
            </w:r>
          </w:p>
          <w:p w14:paraId="774BBB0B" w14:textId="020D7D3B" w:rsidR="009A2401" w:rsidRDefault="00AA1393" w:rsidP="009A2401">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7D690C">
              <w:rPr>
                <w:rFonts w:asciiTheme="majorEastAsia" w:eastAsiaTheme="majorEastAsia" w:hAnsiTheme="majorEastAsia" w:hint="eastAsia"/>
              </w:rPr>
              <w:t xml:space="preserve">　０</w:t>
            </w:r>
            <w:r w:rsidR="009A2401">
              <w:rPr>
                <w:rFonts w:asciiTheme="majorEastAsia" w:eastAsiaTheme="majorEastAsia" w:hAnsiTheme="majorEastAsia" w:hint="eastAsia"/>
              </w:rPr>
              <w:t>人</w:t>
            </w:r>
          </w:p>
        </w:tc>
      </w:tr>
      <w:tr w:rsidR="009A2401" w14:paraId="09019846" w14:textId="77777777" w:rsidTr="009A2401">
        <w:tc>
          <w:tcPr>
            <w:tcW w:w="2519" w:type="dxa"/>
            <w:shd w:val="clear" w:color="auto" w:fill="FBD4B4" w:themeFill="accent6" w:themeFillTint="66"/>
          </w:tcPr>
          <w:p w14:paraId="319B9937"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相談件数</w:t>
            </w:r>
          </w:p>
        </w:tc>
        <w:tc>
          <w:tcPr>
            <w:tcW w:w="6433" w:type="dxa"/>
          </w:tcPr>
          <w:p w14:paraId="39518FAC" w14:textId="783DB0CF" w:rsidR="009A2401" w:rsidRDefault="00AA1393" w:rsidP="009A2401">
            <w:pPr>
              <w:ind w:rightChars="83" w:right="174"/>
              <w:jc w:val="right"/>
              <w:rPr>
                <w:rFonts w:asciiTheme="majorEastAsia" w:eastAsiaTheme="majorEastAsia" w:hAnsiTheme="majorEastAsia"/>
              </w:rPr>
            </w:pPr>
            <w:r>
              <w:rPr>
                <w:rFonts w:asciiTheme="majorEastAsia" w:eastAsiaTheme="majorEastAsia" w:hAnsiTheme="majorEastAsia" w:hint="eastAsia"/>
              </w:rPr>
              <w:t>10,584</w:t>
            </w:r>
            <w:r w:rsidR="009A2401">
              <w:rPr>
                <w:rFonts w:asciiTheme="majorEastAsia" w:eastAsiaTheme="majorEastAsia" w:hAnsiTheme="majorEastAsia" w:hint="eastAsia"/>
              </w:rPr>
              <w:t>件</w:t>
            </w:r>
          </w:p>
        </w:tc>
      </w:tr>
      <w:tr w:rsidR="009A2401" w14:paraId="6963A19A" w14:textId="77777777" w:rsidTr="009A2401">
        <w:tc>
          <w:tcPr>
            <w:tcW w:w="2519" w:type="dxa"/>
            <w:shd w:val="clear" w:color="auto" w:fill="FBD4B4" w:themeFill="accent6" w:themeFillTint="66"/>
          </w:tcPr>
          <w:p w14:paraId="1D3B604B" w14:textId="77777777" w:rsidR="009A2401" w:rsidRDefault="009A2401" w:rsidP="009A2401">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Pr>
          <w:p w14:paraId="09E9CCD4" w14:textId="7230EB0D" w:rsidR="009A2401" w:rsidRDefault="009A2401" w:rsidP="009A2401">
            <w:pPr>
              <w:ind w:rightChars="83" w:right="174"/>
              <w:jc w:val="right"/>
              <w:rPr>
                <w:rFonts w:asciiTheme="majorEastAsia" w:eastAsiaTheme="majorEastAsia" w:hAnsiTheme="majorEastAsia"/>
              </w:rPr>
            </w:pPr>
            <w:r w:rsidRPr="00F54050">
              <w:rPr>
                <w:rFonts w:asciiTheme="majorEastAsia" w:eastAsiaTheme="majorEastAsia" w:hAnsiTheme="majorEastAsia" w:hint="eastAsia"/>
              </w:rPr>
              <w:t>医療相談、がん相談、</w:t>
            </w:r>
            <w:r w:rsidRPr="0061327C">
              <w:rPr>
                <w:rFonts w:asciiTheme="majorEastAsia" w:eastAsiaTheme="majorEastAsia" w:hAnsiTheme="majorEastAsia" w:hint="eastAsia"/>
              </w:rPr>
              <w:t>看護相談</w:t>
            </w:r>
            <w:r>
              <w:rPr>
                <w:rFonts w:asciiTheme="majorEastAsia" w:eastAsiaTheme="majorEastAsia" w:hAnsiTheme="majorEastAsia" w:hint="eastAsia"/>
              </w:rPr>
              <w:t>、</w:t>
            </w:r>
            <w:r w:rsidRPr="0026600B">
              <w:rPr>
                <w:rFonts w:asciiTheme="majorEastAsia" w:eastAsiaTheme="majorEastAsia" w:hAnsiTheme="majorEastAsia" w:hint="eastAsia"/>
              </w:rPr>
              <w:t>入院前面談</w:t>
            </w:r>
          </w:p>
        </w:tc>
      </w:tr>
    </w:tbl>
    <w:p w14:paraId="2E3B80D1" w14:textId="77777777" w:rsidR="00A409C0" w:rsidRPr="00070754" w:rsidRDefault="00A409C0" w:rsidP="003D187B">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B05C0"/>
    <w:rsid w:val="002C6704"/>
    <w:rsid w:val="00347625"/>
    <w:rsid w:val="00385590"/>
    <w:rsid w:val="003A5F16"/>
    <w:rsid w:val="003B48A0"/>
    <w:rsid w:val="003D187B"/>
    <w:rsid w:val="003F7879"/>
    <w:rsid w:val="00443896"/>
    <w:rsid w:val="0047030F"/>
    <w:rsid w:val="00487DE6"/>
    <w:rsid w:val="004B0ED9"/>
    <w:rsid w:val="005174A8"/>
    <w:rsid w:val="0053703B"/>
    <w:rsid w:val="0054234D"/>
    <w:rsid w:val="005549D6"/>
    <w:rsid w:val="00555E91"/>
    <w:rsid w:val="005A146C"/>
    <w:rsid w:val="005A3FA7"/>
    <w:rsid w:val="005B15B0"/>
    <w:rsid w:val="005F0699"/>
    <w:rsid w:val="00660B43"/>
    <w:rsid w:val="0069590D"/>
    <w:rsid w:val="006A5E28"/>
    <w:rsid w:val="006C3C47"/>
    <w:rsid w:val="006D51D9"/>
    <w:rsid w:val="006D6AAF"/>
    <w:rsid w:val="007C4970"/>
    <w:rsid w:val="007D690C"/>
    <w:rsid w:val="00856909"/>
    <w:rsid w:val="008E33BE"/>
    <w:rsid w:val="00947C2E"/>
    <w:rsid w:val="00970214"/>
    <w:rsid w:val="00972787"/>
    <w:rsid w:val="009822AE"/>
    <w:rsid w:val="00996D64"/>
    <w:rsid w:val="009A2401"/>
    <w:rsid w:val="00A2137F"/>
    <w:rsid w:val="00A30163"/>
    <w:rsid w:val="00A409C0"/>
    <w:rsid w:val="00A44414"/>
    <w:rsid w:val="00AA1393"/>
    <w:rsid w:val="00B114AE"/>
    <w:rsid w:val="00B13B27"/>
    <w:rsid w:val="00B96175"/>
    <w:rsid w:val="00B97CC1"/>
    <w:rsid w:val="00BD45D9"/>
    <w:rsid w:val="00C02262"/>
    <w:rsid w:val="00C9674E"/>
    <w:rsid w:val="00CF7178"/>
    <w:rsid w:val="00D27BC1"/>
    <w:rsid w:val="00D30302"/>
    <w:rsid w:val="00DB7E72"/>
    <w:rsid w:val="00DF08FD"/>
    <w:rsid w:val="00E11FE0"/>
    <w:rsid w:val="00E36B15"/>
    <w:rsid w:val="00E43B85"/>
    <w:rsid w:val="00EC3599"/>
    <w:rsid w:val="00F073A9"/>
    <w:rsid w:val="00F1072C"/>
    <w:rsid w:val="00F510D9"/>
    <w:rsid w:val="00F928AE"/>
    <w:rsid w:val="00F962E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AA13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1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2279-13AE-4A9E-BCBA-1BD189E5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2025-04-15T10:01:00Z</dcterms:created>
  <dcterms:modified xsi:type="dcterms:W3CDTF">2025-04-15T10:01:00Z</dcterms:modified>
</cp:coreProperties>
</file>