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F3F1F" w14:textId="6812ED54" w:rsidR="002D4E7C" w:rsidRPr="001811CC" w:rsidRDefault="006D6A81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様式第３</w:t>
      </w:r>
      <w:r w:rsidR="00512338">
        <w:rPr>
          <w:rFonts w:ascii="Meiryo UI" w:eastAsia="Meiryo UI" w:hAnsi="Meiryo UI" w:hint="eastAsia"/>
          <w:b/>
          <w:sz w:val="24"/>
        </w:rPr>
        <w:t>号（第1</w:t>
      </w:r>
      <w:r w:rsidR="00394B57">
        <w:rPr>
          <w:rFonts w:ascii="Meiryo UI" w:eastAsia="Meiryo UI" w:hAnsi="Meiryo UI" w:hint="eastAsia"/>
          <w:b/>
          <w:sz w:val="24"/>
        </w:rPr>
        <w:t>1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0F8533B9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D4E7C" w:rsidRPr="001811CC" w14:paraId="7FFCEDB8" w14:textId="77777777" w:rsidTr="00950ADB">
        <w:trPr>
          <w:trHeight w:val="12004"/>
        </w:trPr>
        <w:tc>
          <w:tcPr>
            <w:tcW w:w="8490" w:type="dxa"/>
            <w:shd w:val="clear" w:color="auto" w:fill="auto"/>
          </w:tcPr>
          <w:p w14:paraId="041E012D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E1FC679" w14:textId="577C1C7B" w:rsidR="006D6A81" w:rsidRPr="001811CC" w:rsidRDefault="00E95566" w:rsidP="00B9184D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/>
                <w:b/>
                <w:kern w:val="0"/>
                <w:sz w:val="24"/>
              </w:rPr>
            </w:pPr>
            <w:r w:rsidRPr="00E95566">
              <w:rPr>
                <w:rFonts w:ascii="Meiryo UI" w:eastAsia="Meiryo UI" w:hAnsi="Meiryo UI" w:hint="eastAsia"/>
                <w:b/>
                <w:w w:val="91"/>
                <w:kern w:val="0"/>
                <w:sz w:val="24"/>
                <w:fitText w:val="5129" w:id="-2067610624"/>
              </w:rPr>
              <w:t>大阪府AIオンデマンド交通モデル事業費補助金</w:t>
            </w:r>
            <w:r w:rsidR="003D4802" w:rsidRPr="00E95566">
              <w:rPr>
                <w:rFonts w:ascii="Meiryo UI" w:eastAsia="Meiryo UI" w:hAnsi="Meiryo UI" w:hint="eastAsia"/>
                <w:b/>
                <w:w w:val="91"/>
                <w:kern w:val="0"/>
                <w:sz w:val="24"/>
                <w:fitText w:val="5129" w:id="-2067610624"/>
              </w:rPr>
              <w:t>補助事</w:t>
            </w:r>
            <w:r w:rsidR="003D4802" w:rsidRPr="00E95566">
              <w:rPr>
                <w:rFonts w:ascii="Meiryo UI" w:eastAsia="Meiryo UI" w:hAnsi="Meiryo UI" w:hint="eastAsia"/>
                <w:b/>
                <w:spacing w:val="9"/>
                <w:w w:val="91"/>
                <w:kern w:val="0"/>
                <w:sz w:val="24"/>
                <w:fitText w:val="5129" w:id="-2067610624"/>
              </w:rPr>
              <w:t>業</w:t>
            </w:r>
            <w:r w:rsidR="006D6A81" w:rsidRPr="001811CC">
              <w:rPr>
                <w:rFonts w:ascii="Meiryo UI" w:eastAsia="Meiryo UI" w:hAnsi="Meiryo UI" w:hint="eastAsia"/>
                <w:b/>
                <w:kern w:val="0"/>
                <w:sz w:val="24"/>
              </w:rPr>
              <w:t xml:space="preserve">　</w:t>
            </w:r>
          </w:p>
          <w:p w14:paraId="740DC4BE" w14:textId="77777777" w:rsidR="002D4E7C" w:rsidRPr="001811CC" w:rsidRDefault="003D4802" w:rsidP="00B9184D">
            <w:pPr>
              <w:autoSpaceDE w:val="0"/>
              <w:autoSpaceDN w:val="0"/>
              <w:spacing w:line="0" w:lineRule="atLeast"/>
              <w:jc w:val="center"/>
              <w:rPr>
                <w:rFonts w:ascii="Meiryo UI" w:eastAsia="Meiryo UI" w:hAnsi="Meiryo UI"/>
                <w:b/>
                <w:w w:val="76"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pacing w:val="58"/>
                <w:kern w:val="0"/>
                <w:sz w:val="24"/>
                <w:fitText w:val="5129" w:id="-2067610623"/>
              </w:rPr>
              <w:t>経費配分（内容）</w:t>
            </w:r>
            <w:r w:rsidR="006D6A81" w:rsidRPr="001811CC">
              <w:rPr>
                <w:rFonts w:ascii="Meiryo UI" w:eastAsia="Meiryo UI" w:hAnsi="Meiryo UI" w:hint="eastAsia"/>
                <w:b/>
                <w:spacing w:val="58"/>
                <w:kern w:val="0"/>
                <w:sz w:val="24"/>
                <w:fitText w:val="5129" w:id="-2067610623"/>
              </w:rPr>
              <w:t>変更承認申請</w:t>
            </w:r>
            <w:r w:rsidR="006D6A81" w:rsidRPr="001811CC">
              <w:rPr>
                <w:rFonts w:ascii="Meiryo UI" w:eastAsia="Meiryo UI" w:hAnsi="Meiryo UI" w:hint="eastAsia"/>
                <w:b/>
                <w:spacing w:val="11"/>
                <w:kern w:val="0"/>
                <w:sz w:val="24"/>
                <w:fitText w:val="5129" w:id="-2067610623"/>
              </w:rPr>
              <w:t>書</w:t>
            </w:r>
          </w:p>
          <w:p w14:paraId="4F4198BB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228D2F27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年　　月　　日</w:t>
            </w:r>
          </w:p>
          <w:p w14:paraId="1D56B041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  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    大阪府知事　様</w:t>
            </w:r>
          </w:p>
          <w:p w14:paraId="7242EBE9" w14:textId="545B7B0D" w:rsidR="002370DA" w:rsidRDefault="002370DA" w:rsidP="00B9184D">
            <w:pPr>
              <w:spacing w:line="0" w:lineRule="atLeast"/>
              <w:ind w:firstLineChars="1800" w:firstLine="4019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14:paraId="548C7E42" w14:textId="77777777" w:rsidR="002370DA" w:rsidRDefault="002370DA" w:rsidP="00B9184D">
            <w:pPr>
              <w:spacing w:line="0" w:lineRule="atLeast"/>
              <w:ind w:firstLineChars="1800" w:firstLine="4019"/>
              <w:jc w:val="left"/>
              <w:rPr>
                <w:rFonts w:ascii="Meiryo UI" w:eastAsia="Meiryo UI" w:hAnsi="Meiryo UI"/>
                <w:sz w:val="24"/>
              </w:rPr>
            </w:pPr>
          </w:p>
          <w:p w14:paraId="21B47339" w14:textId="347B1E37" w:rsidR="002D4E7C" w:rsidRPr="001811CC" w:rsidRDefault="00C33A9B" w:rsidP="00B9184D">
            <w:pPr>
              <w:spacing w:line="0" w:lineRule="atLeast"/>
              <w:ind w:firstLineChars="1800" w:firstLine="4019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申請者</w:t>
            </w:r>
            <w:r w:rsidR="006D6A81" w:rsidRPr="001811CC">
              <w:rPr>
                <w:rFonts w:ascii="Meiryo UI" w:eastAsia="Meiryo UI" w:hAnsi="Meiryo UI" w:hint="eastAsia"/>
                <w:sz w:val="24"/>
              </w:rPr>
              <w:t>名</w:t>
            </w:r>
            <w:r w:rsidR="002D4E7C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2D4E7C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2D4E7C"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6D6A81" w:rsidRPr="001811CC">
              <w:rPr>
                <w:rFonts w:ascii="Meiryo UI" w:eastAsia="Meiryo UI" w:hAnsi="Meiryo UI"/>
                <w:sz w:val="24"/>
              </w:rPr>
              <w:t xml:space="preserve"> </w:t>
            </w:r>
          </w:p>
          <w:p w14:paraId="22B521BC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19DBDC7A" w14:textId="226BB803" w:rsidR="006D6A81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  <w:r w:rsidRPr="001811CC">
              <w:rPr>
                <w:rFonts w:ascii="Meiryo UI" w:eastAsia="Meiryo UI" w:hAnsi="Meiryo UI"/>
                <w:noProof/>
                <w:kern w:val="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222CAA5D" wp14:editId="55EF559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322580</wp:posOffset>
                      </wp:positionV>
                      <wp:extent cx="2362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5E168" w14:textId="77777777" w:rsidR="007C1098" w:rsidRPr="00206E5D" w:rsidRDefault="007C1098">
                                  <w:pPr>
                                    <w:rPr>
                                      <w:rFonts w:ascii="Meiryo UI" w:eastAsia="Meiryo UI" w:hAnsi="Meiryo UI"/>
                                      <w:kern w:val="0"/>
                                      <w:sz w:val="24"/>
                                    </w:rPr>
                                  </w:pPr>
                                  <w:r w:rsidRPr="008D53A4">
                                    <w:rPr>
                                      <w:rFonts w:ascii="Meiryo UI" w:eastAsia="Meiryo UI" w:hAnsi="Meiryo UI" w:hint="eastAsia"/>
                                      <w:w w:val="93"/>
                                      <w:kern w:val="0"/>
                                      <w:sz w:val="24"/>
                                      <w:fitText w:val="3360" w:id="-2077029119"/>
                                    </w:rPr>
                                    <w:t>補助事業に要する経費の配分の変</w:t>
                                  </w:r>
                                  <w:r w:rsidRPr="008D53A4">
                                    <w:rPr>
                                      <w:rFonts w:ascii="Meiryo UI" w:eastAsia="Meiryo UI" w:hAnsi="Meiryo UI" w:hint="eastAsia"/>
                                      <w:spacing w:val="3"/>
                                      <w:w w:val="93"/>
                                      <w:kern w:val="0"/>
                                      <w:sz w:val="24"/>
                                      <w:fitText w:val="3360" w:id="-2077029119"/>
                                    </w:rPr>
                                    <w:t>更</w:t>
                                  </w:r>
                                </w:p>
                                <w:p w14:paraId="2EB51C70" w14:textId="77777777" w:rsidR="007C1098" w:rsidRPr="00206E5D" w:rsidRDefault="007C1098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65"/>
                                      <w:kern w:val="0"/>
                                      <w:sz w:val="24"/>
                                      <w:fitText w:val="3360" w:id="-2077028864"/>
                                    </w:rPr>
                                    <w:t>補助事業の内容の変</w:t>
                                  </w:r>
                                  <w:r w:rsidRPr="00206E5D">
                                    <w:rPr>
                                      <w:rFonts w:ascii="Meiryo UI" w:eastAsia="Meiryo UI" w:hAnsi="Meiryo UI" w:hint="eastAsia"/>
                                      <w:spacing w:val="4"/>
                                      <w:kern w:val="0"/>
                                      <w:sz w:val="24"/>
                                      <w:fitText w:val="3360" w:id="-2077028864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2CAA5D" id="_x0000_s1027" type="#_x0000_t202" style="position:absolute;left:0;text-align:left;margin-left:-4.3pt;margin-top:25.4pt;width:186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" filled="f" stroked="f">
                      <v:textbox style="mso-fit-shape-to-text:t">
                        <w:txbxContent>
                          <w:p w14:paraId="3955E168" w14:textId="77777777" w:rsidR="007C1098" w:rsidRPr="00206E5D" w:rsidRDefault="007C1098">
                            <w:pPr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</w:rPr>
                            </w:pPr>
                            <w:r w:rsidRPr="008D53A4">
                              <w:rPr>
                                <w:rFonts w:ascii="Meiryo UI" w:eastAsia="Meiryo UI" w:hAnsi="Meiryo UI" w:hint="eastAsia"/>
                                <w:w w:val="93"/>
                                <w:kern w:val="0"/>
                                <w:sz w:val="24"/>
                                <w:fitText w:val="3360" w:id="-2077029119"/>
                              </w:rPr>
                              <w:t>補助事業に要する経費の配分の変</w:t>
                            </w:r>
                            <w:r w:rsidRPr="008D53A4">
                              <w:rPr>
                                <w:rFonts w:ascii="Meiryo UI" w:eastAsia="Meiryo UI" w:hAnsi="Meiryo UI" w:hint="eastAsia"/>
                                <w:spacing w:val="3"/>
                                <w:w w:val="93"/>
                                <w:kern w:val="0"/>
                                <w:sz w:val="24"/>
                                <w:fitText w:val="3360" w:id="-2077029119"/>
                              </w:rPr>
                              <w:t>更</w:t>
                            </w:r>
                          </w:p>
                          <w:p w14:paraId="2EB51C70" w14:textId="77777777" w:rsidR="007C1098" w:rsidRPr="00206E5D" w:rsidRDefault="007C109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06E5D">
                              <w:rPr>
                                <w:rFonts w:ascii="Meiryo UI" w:eastAsia="Meiryo UI" w:hAnsi="Meiryo UI" w:hint="eastAsia"/>
                                <w:spacing w:val="65"/>
                                <w:kern w:val="0"/>
                                <w:sz w:val="24"/>
                                <w:fitText w:val="3360" w:id="-2077028864"/>
                              </w:rPr>
                              <w:t>補助事業の内容の変</w:t>
                            </w:r>
                            <w:r w:rsidRPr="00206E5D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4"/>
                                <w:fitText w:val="3360" w:id="-2077028864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A81"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E95566" w:rsidRPr="00CE550A">
              <w:rPr>
                <w:rFonts w:ascii="Meiryo UI" w:eastAsia="Meiryo UI" w:hAnsi="Meiryo UI" w:hint="eastAsia"/>
                <w:spacing w:val="1"/>
                <w:w w:val="89"/>
                <w:kern w:val="0"/>
                <w:sz w:val="24"/>
                <w:fitText w:val="7582" w:id="-2067610365"/>
              </w:rPr>
              <w:t>大阪府AIオンデマンド交通モデル事業費補助金</w:t>
            </w:r>
            <w:r w:rsidR="00C33A9B" w:rsidRPr="00CE550A">
              <w:rPr>
                <w:rFonts w:ascii="Meiryo UI" w:eastAsia="Meiryo UI" w:hAnsi="Meiryo UI" w:hint="eastAsia"/>
                <w:spacing w:val="1"/>
                <w:w w:val="89"/>
                <w:kern w:val="0"/>
                <w:sz w:val="24"/>
                <w:fitText w:val="7582" w:id="-2067610365"/>
              </w:rPr>
              <w:t>交付要綱第1</w:t>
            </w:r>
            <w:r w:rsidR="00394B57" w:rsidRPr="00CE550A">
              <w:rPr>
                <w:rFonts w:ascii="Meiryo UI" w:eastAsia="Meiryo UI" w:hAnsi="Meiryo UI"/>
                <w:spacing w:val="1"/>
                <w:w w:val="89"/>
                <w:kern w:val="0"/>
                <w:sz w:val="24"/>
                <w:fitText w:val="7582" w:id="-2067610365"/>
              </w:rPr>
              <w:t>1</w:t>
            </w:r>
            <w:r w:rsidR="006D6A81" w:rsidRPr="00CE550A">
              <w:rPr>
                <w:rFonts w:ascii="Meiryo UI" w:eastAsia="Meiryo UI" w:hAnsi="Meiryo UI" w:hint="eastAsia"/>
                <w:spacing w:val="1"/>
                <w:w w:val="89"/>
                <w:kern w:val="0"/>
                <w:sz w:val="24"/>
                <w:fitText w:val="7582" w:id="-2067610365"/>
              </w:rPr>
              <w:t>条第３項の規定によ</w:t>
            </w:r>
            <w:r w:rsidR="006D6A81" w:rsidRPr="00CE550A">
              <w:rPr>
                <w:rFonts w:ascii="Meiryo UI" w:eastAsia="Meiryo UI" w:hAnsi="Meiryo UI" w:hint="eastAsia"/>
                <w:spacing w:val="18"/>
                <w:w w:val="89"/>
                <w:kern w:val="0"/>
                <w:sz w:val="24"/>
                <w:fitText w:val="7582" w:id="-2067610365"/>
              </w:rPr>
              <w:t>り</w:t>
            </w:r>
          </w:p>
          <w:p w14:paraId="22A5EA1F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</w:p>
          <w:p w14:paraId="52136AC5" w14:textId="77777777" w:rsidR="00D01DED" w:rsidRPr="001811CC" w:rsidRDefault="00D01DED" w:rsidP="00206E5D">
            <w:pPr>
              <w:spacing w:line="0" w:lineRule="atLeast"/>
              <w:ind w:firstLineChars="1600" w:firstLine="3572"/>
              <w:rPr>
                <w:rFonts w:ascii="Meiryo UI" w:eastAsia="Meiryo UI" w:hAnsi="Meiryo UI"/>
                <w:kern w:val="0"/>
                <w:sz w:val="24"/>
              </w:rPr>
            </w:pPr>
            <w:r w:rsidRPr="001811CC">
              <w:rPr>
                <w:rFonts w:ascii="Meiryo UI" w:eastAsia="Meiryo UI" w:hAnsi="Meiryo UI" w:hint="eastAsia"/>
                <w:kern w:val="0"/>
                <w:sz w:val="24"/>
              </w:rPr>
              <w:t>の承認を受けたいので、次の通り申請します。</w:t>
            </w:r>
            <w:r w:rsidR="00206E5D" w:rsidRPr="001811CC">
              <w:rPr>
                <w:rFonts w:ascii="Meiryo UI" w:eastAsia="Meiryo UI" w:hAnsi="Meiryo UI" w:hint="eastAsia"/>
                <w:kern w:val="0"/>
                <w:sz w:val="24"/>
              </w:rPr>
              <w:t xml:space="preserve">　</w:t>
            </w:r>
          </w:p>
          <w:tbl>
            <w:tblPr>
              <w:tblpPr w:leftFromText="142" w:rightFromText="142" w:vertAnchor="text" w:horzAnchor="page" w:tblpX="434" w:tblpY="100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1559"/>
              <w:gridCol w:w="1560"/>
              <w:gridCol w:w="1559"/>
              <w:gridCol w:w="1226"/>
            </w:tblGrid>
            <w:tr w:rsidR="001811CC" w:rsidRPr="001811CC" w14:paraId="0CFCF5A1" w14:textId="77777777" w:rsidTr="0000159F">
              <w:trPr>
                <w:trHeight w:val="255"/>
              </w:trPr>
              <w:tc>
                <w:tcPr>
                  <w:tcW w:w="1833" w:type="dxa"/>
                  <w:vMerge w:val="restart"/>
                  <w:vAlign w:val="center"/>
                </w:tcPr>
                <w:p w14:paraId="4DF3FAA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の 内 容</w:t>
                  </w:r>
                </w:p>
              </w:tc>
              <w:tc>
                <w:tcPr>
                  <w:tcW w:w="1559" w:type="dxa"/>
                  <w:vAlign w:val="center"/>
                </w:tcPr>
                <w:p w14:paraId="23E3D8DF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変更事項</w:t>
                  </w:r>
                </w:p>
              </w:tc>
              <w:tc>
                <w:tcPr>
                  <w:tcW w:w="1560" w:type="dxa"/>
                  <w:vAlign w:val="center"/>
                </w:tcPr>
                <w:p w14:paraId="7703B4AE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前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3776F6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後</w:t>
                  </w:r>
                </w:p>
              </w:tc>
              <w:tc>
                <w:tcPr>
                  <w:tcW w:w="1226" w:type="dxa"/>
                  <w:vAlign w:val="center"/>
                </w:tcPr>
                <w:p w14:paraId="3EDBB00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備　　考</w:t>
                  </w:r>
                </w:p>
              </w:tc>
            </w:tr>
            <w:tr w:rsidR="001811CC" w:rsidRPr="001811CC" w14:paraId="546A984C" w14:textId="77777777" w:rsidTr="0000159F">
              <w:trPr>
                <w:trHeight w:val="2205"/>
              </w:trPr>
              <w:tc>
                <w:tcPr>
                  <w:tcW w:w="1833" w:type="dxa"/>
                  <w:vMerge/>
                  <w:vAlign w:val="center"/>
                </w:tcPr>
                <w:p w14:paraId="5F67E958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06FB63A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AEA011" w14:textId="77777777" w:rsidR="00485E29" w:rsidRPr="001811CC" w:rsidRDefault="00485E29" w:rsidP="00AF3B2C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E3F9393" w14:textId="77777777" w:rsidR="00485E29" w:rsidRPr="001811CC" w:rsidRDefault="00485E29" w:rsidP="00AF3B2C">
                  <w:pPr>
                    <w:spacing w:line="0" w:lineRule="atLeast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14:paraId="180D61B8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62E794F9" w14:textId="77777777" w:rsidTr="00D01DED">
              <w:trPr>
                <w:trHeight w:val="1255"/>
              </w:trPr>
              <w:tc>
                <w:tcPr>
                  <w:tcW w:w="1833" w:type="dxa"/>
                  <w:vAlign w:val="center"/>
                </w:tcPr>
                <w:p w14:paraId="18618E41" w14:textId="77777777" w:rsidR="002D4E7C" w:rsidRPr="001811CC" w:rsidRDefault="002D4E7C" w:rsidP="00B9184D">
                  <w:pPr>
                    <w:spacing w:line="0" w:lineRule="atLeast"/>
                    <w:ind w:firstLineChars="14" w:firstLine="3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>変 更 の 理 由</w:t>
                  </w:r>
                </w:p>
              </w:tc>
              <w:tc>
                <w:tcPr>
                  <w:tcW w:w="5904" w:type="dxa"/>
                  <w:gridSpan w:val="4"/>
                  <w:vAlign w:val="center"/>
                </w:tcPr>
                <w:p w14:paraId="719B03A4" w14:textId="77777777" w:rsidR="00485E29" w:rsidRPr="001811CC" w:rsidRDefault="00485E29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694B11F6" w14:textId="77777777" w:rsidR="002D4E7C" w:rsidRPr="001811CC" w:rsidRDefault="002D4E7C" w:rsidP="00B9184D">
            <w:pPr>
              <w:spacing w:line="0" w:lineRule="atLeast"/>
              <w:ind w:firstLineChars="200" w:firstLine="447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2538A681" w14:textId="7B8AE3FB" w:rsidR="002D4E7C" w:rsidRDefault="002D4E7C" w:rsidP="00B9184D">
      <w:pPr>
        <w:spacing w:line="0" w:lineRule="atLeast"/>
        <w:rPr>
          <w:rFonts w:ascii="Meiryo UI" w:eastAsia="Meiryo UI" w:hAnsi="Meiryo UI"/>
        </w:rPr>
      </w:pPr>
    </w:p>
    <w:p w14:paraId="1A590FE5" w14:textId="3170CE6E" w:rsidR="00B50777" w:rsidRDefault="00B50777" w:rsidP="00B9184D">
      <w:pPr>
        <w:spacing w:line="0" w:lineRule="atLeast"/>
        <w:rPr>
          <w:rFonts w:ascii="Meiryo UI" w:eastAsia="Meiryo UI" w:hAnsi="Meiryo UI"/>
        </w:rPr>
      </w:pPr>
      <w:bookmarkStart w:id="0" w:name="_GoBack"/>
      <w:bookmarkEnd w:id="0"/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E550A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461C-1B28-408F-86C2-14BCCA8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2022-06-29T08:19:00Z</dcterms:modified>
</cp:coreProperties>
</file>