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CC4E966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6062FF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6F0CBA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3B5724">
        <w:rPr>
          <w:rFonts w:hAnsi="HG丸ｺﾞｼｯｸM-PRO" w:hint="eastAsia"/>
          <w:sz w:val="24"/>
          <w:szCs w:val="24"/>
        </w:rPr>
        <w:t>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8C0FD1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2353EFE5" w:rsidR="001E75B8" w:rsidRPr="00BE5C52" w:rsidRDefault="001E75B8" w:rsidP="001E75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6F0CBA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F0CBA">
              <w:rPr>
                <w:rFonts w:hAnsi="HG丸ｺﾞｼｯｸM-PRO" w:hint="eastAsia"/>
                <w:sz w:val="24"/>
                <w:szCs w:val="24"/>
              </w:rPr>
              <w:t>12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F0CBA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E4A4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6F0CBA">
              <w:rPr>
                <w:rFonts w:hAnsi="HG丸ｺﾞｼｯｸM-PRO" w:hint="eastAsia"/>
                <w:sz w:val="24"/>
                <w:szCs w:val="24"/>
              </w:rPr>
              <w:t>16:3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0～</w:t>
            </w:r>
            <w:r w:rsidR="006F0CBA">
              <w:rPr>
                <w:rFonts w:hAnsi="HG丸ｺﾞｼｯｸM-PRO" w:hint="eastAsia"/>
                <w:sz w:val="24"/>
                <w:szCs w:val="24"/>
              </w:rPr>
              <w:t>18</w:t>
            </w:r>
            <w:r w:rsidR="003E4A44">
              <w:rPr>
                <w:rFonts w:hAnsi="HG丸ｺﾞｼｯｸM-PRO" w:hint="eastAsia"/>
                <w:sz w:val="24"/>
                <w:szCs w:val="24"/>
              </w:rPr>
              <w:t>:0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8B51E58" w:rsidR="001E75B8" w:rsidRPr="008C0FD1" w:rsidRDefault="001E75B8" w:rsidP="006F0CB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F0CBA">
              <w:rPr>
                <w:rFonts w:hAnsi="HG丸ｺﾞｼｯｸM-PRO" w:hint="eastAsia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3246F0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CC776BC" w14:textId="67923CD6" w:rsidR="0097534A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8C0FD1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C6DB244" w14:textId="78D21DD3" w:rsidR="003D5CE4" w:rsidRDefault="003D5CE4" w:rsidP="003D5CE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3D5CE4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2FCF0DA2" w14:textId="51D5F3F1" w:rsidR="003D5CE4" w:rsidRDefault="003D5CE4" w:rsidP="003D5CE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17FC462F" w14:textId="57C85B1E" w:rsidR="003D5CE4" w:rsidRPr="003D5CE4" w:rsidRDefault="003D5CE4" w:rsidP="003D5CE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戦略部戦略推進室長</w:t>
            </w:r>
          </w:p>
          <w:p w14:paraId="7034C5AA" w14:textId="375CA927" w:rsidR="003D5CE4" w:rsidRPr="008C0FD1" w:rsidRDefault="003D5CE4" w:rsidP="003D5CE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3D5CE4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E8BD881" w14:textId="563D4678" w:rsidR="00417AF7" w:rsidRPr="008C0FD1" w:rsidRDefault="00FE65E9" w:rsidP="0084528D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E025DF" w:rsidRPr="008C0FD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4A460E" w:rsidRPr="008C0FD1">
              <w:rPr>
                <w:rFonts w:hAnsi="HG丸ｺﾞｼｯｸM-PRO" w:hint="eastAsia"/>
                <w:sz w:val="24"/>
                <w:szCs w:val="24"/>
              </w:rPr>
              <w:t>戦略推進室戦略企画課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D5292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20955EEB" w14:textId="187F29AB" w:rsidR="00417AF7" w:rsidRPr="008C0FD1" w:rsidRDefault="00417AF7" w:rsidP="0084528D">
            <w:pPr>
              <w:rPr>
                <w:rFonts w:hAnsi="HG丸ｺﾞｼｯｸM-PRO"/>
                <w:sz w:val="24"/>
                <w:szCs w:val="24"/>
              </w:rPr>
            </w:pPr>
          </w:p>
          <w:p w14:paraId="616E39DE" w14:textId="0D96FB54" w:rsidR="00417AF7" w:rsidRPr="008C0FD1" w:rsidRDefault="00F14518" w:rsidP="0084528D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68919D22" w14:textId="0E1AFAD6" w:rsidR="00417AF7" w:rsidRPr="008C0FD1" w:rsidRDefault="00F14518" w:rsidP="0084528D">
            <w:pPr>
              <w:rPr>
                <w:kern w:val="0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　ＩＣＴ戦略室スマートシティ推進担当部長</w:t>
            </w:r>
          </w:p>
          <w:p w14:paraId="709B6DFC" w14:textId="4D06711C" w:rsidR="00944281" w:rsidRPr="008C0FD1" w:rsidRDefault="00FE65E9" w:rsidP="00417AF7">
            <w:pPr>
              <w:rPr>
                <w:kern w:val="0"/>
                <w:sz w:val="24"/>
                <w:szCs w:val="24"/>
              </w:rPr>
            </w:pPr>
            <w:r w:rsidRPr="008C0FD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D00217" w:rsidRPr="008C0FD1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  <w:r w:rsidR="00D5292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891BCB9" w14:textId="00023AEE" w:rsidR="00FF7DBB" w:rsidRPr="008C0FD1" w:rsidRDefault="00FF7DBB" w:rsidP="00417AF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510160D8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0CEA19C5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31" w:rsidRPr="00380031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724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5CE4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CBA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0FD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8CFF-50B7-41A7-870D-0C60F19D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6</cp:revision>
  <dcterms:created xsi:type="dcterms:W3CDTF">2021-04-01T07:37:00Z</dcterms:created>
  <dcterms:modified xsi:type="dcterms:W3CDTF">2021-07-08T02:43:00Z</dcterms:modified>
</cp:coreProperties>
</file>