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2E7868BD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9656A0">
        <w:rPr>
          <w:rFonts w:asciiTheme="minorEastAsia" w:hAnsiTheme="minorEastAsia" w:cs="Times New Roman" w:hint="eastAsia"/>
          <w:sz w:val="22"/>
        </w:rPr>
        <w:t>６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700DA3">
        <w:rPr>
          <w:rFonts w:asciiTheme="minorEastAsia" w:hAnsiTheme="minorEastAsia" w:cs="Times New Roman" w:hint="eastAsia"/>
          <w:sz w:val="22"/>
        </w:rPr>
        <w:t>2</w:t>
      </w:r>
      <w:r w:rsidR="009656A0">
        <w:rPr>
          <w:rFonts w:asciiTheme="minorEastAsia" w:hAnsiTheme="minorEastAsia" w:cs="Times New Roman" w:hint="eastAsia"/>
          <w:sz w:val="22"/>
        </w:rPr>
        <w:t>0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6BB26A55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午後３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>
        <w:rPr>
          <w:rFonts w:asciiTheme="minorEastAsia" w:hAnsiTheme="minorEastAsia" w:cs="Times New Roman" w:hint="eastAsia"/>
          <w:sz w:val="22"/>
        </w:rPr>
        <w:t>５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946C7CC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213A4C">
        <w:rPr>
          <w:rFonts w:asciiTheme="minorEastAsia" w:hAnsiTheme="minorEastAsia" w:hint="eastAsia"/>
          <w:sz w:val="22"/>
        </w:rPr>
        <w:t>部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213A4C">
        <w:rPr>
          <w:rFonts w:asciiTheme="minorEastAsia" w:hAnsiTheme="minorEastAsia" w:hint="eastAsia"/>
          <w:sz w:val="22"/>
        </w:rPr>
        <w:t>委員</w:t>
      </w:r>
      <w:r w:rsidR="00436CE2" w:rsidRPr="00475369">
        <w:rPr>
          <w:rFonts w:asciiTheme="minorEastAsia" w:hAnsiTheme="minorEastAsia" w:hint="eastAsia"/>
          <w:sz w:val="22"/>
        </w:rPr>
        <w:t>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36F8781B" w14:textId="21CE46C4" w:rsidR="00433AB3" w:rsidRDefault="00433AB3" w:rsidP="001832E8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433AB3">
        <w:rPr>
          <w:rFonts w:ascii="ＭＳ 明朝" w:eastAsia="ＭＳ 明朝" w:hAnsi="ＭＳ 明朝" w:cs="Times New Roman" w:hint="eastAsia"/>
          <w:sz w:val="22"/>
        </w:rPr>
        <w:t>（</w:t>
      </w:r>
      <w:r w:rsidR="00646648">
        <w:rPr>
          <w:rFonts w:ascii="ＭＳ 明朝" w:eastAsia="ＭＳ 明朝" w:hAnsi="ＭＳ 明朝" w:cs="Times New Roman" w:hint="eastAsia"/>
          <w:sz w:val="22"/>
        </w:rPr>
        <w:t>１</w:t>
      </w:r>
      <w:r w:rsidRPr="00433AB3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="009656A0" w:rsidRPr="009656A0">
        <w:rPr>
          <w:rFonts w:ascii="ＭＳ 明朝" w:eastAsia="ＭＳ 明朝" w:hAnsi="ＭＳ 明朝" w:cs="Times New Roman" w:hint="eastAsia"/>
          <w:sz w:val="22"/>
        </w:rPr>
        <w:t>営業時間短縮協力金コールセンター対応記録個人情報部分開示決定審査請求事案（新規諮問）</w:t>
      </w:r>
    </w:p>
    <w:p w14:paraId="75246DE9" w14:textId="4D1F7504" w:rsidR="00433AB3" w:rsidRDefault="00700DA3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（２</w:t>
      </w:r>
      <w:r w:rsidR="00B00B61" w:rsidRPr="00B00B61">
        <w:rPr>
          <w:rFonts w:ascii="ＭＳ 明朝" w:eastAsia="ＭＳ 明朝" w:hAnsi="ＭＳ 明朝" w:cs="Times New Roman" w:hint="eastAsia"/>
          <w:sz w:val="22"/>
        </w:rPr>
        <w:t>）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F5BB7" w:rsidRPr="002F5BB7">
        <w:rPr>
          <w:rFonts w:ascii="ＭＳ 明朝" w:eastAsia="ＭＳ 明朝" w:hAnsi="ＭＳ 明朝" w:cs="Times New Roman" w:hint="eastAsia"/>
          <w:sz w:val="22"/>
        </w:rPr>
        <w:t>懲戒処分に係る個人情報部分開示決定審査請求事案</w:t>
      </w:r>
      <w:r w:rsidRPr="00700DA3">
        <w:rPr>
          <w:rFonts w:ascii="ＭＳ 明朝" w:eastAsia="ＭＳ 明朝" w:hAnsi="ＭＳ 明朝" w:cs="Times New Roman" w:hint="eastAsia"/>
          <w:sz w:val="22"/>
        </w:rPr>
        <w:t>（継続諮問）</w:t>
      </w:r>
    </w:p>
    <w:p w14:paraId="5C0356D9" w14:textId="77D65769" w:rsidR="009D1461" w:rsidRDefault="009D1461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（３）　</w:t>
      </w:r>
      <w:r w:rsidR="002F5BB7" w:rsidRPr="002F5BB7">
        <w:rPr>
          <w:rFonts w:ascii="ＭＳ 明朝" w:eastAsia="ＭＳ 明朝" w:hAnsi="ＭＳ 明朝" w:cs="Times New Roman" w:hint="eastAsia"/>
          <w:sz w:val="22"/>
        </w:rPr>
        <w:t>府民相談個人情報部分開示決定審査請求事案</w:t>
      </w:r>
      <w:r w:rsidRPr="009D1461">
        <w:rPr>
          <w:rFonts w:ascii="ＭＳ 明朝" w:eastAsia="ＭＳ 明朝" w:hAnsi="ＭＳ 明朝" w:cs="Times New Roman" w:hint="eastAsia"/>
          <w:sz w:val="22"/>
        </w:rPr>
        <w:t>（継続諮問）</w:t>
      </w:r>
    </w:p>
    <w:p w14:paraId="74E461E9" w14:textId="69F8C3FD" w:rsidR="002F5BB7" w:rsidRPr="002F5BB7" w:rsidRDefault="002F5BB7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（４）　</w:t>
      </w:r>
      <w:r w:rsidRPr="002F5BB7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広聴相談カード個人情報部分開示決定審査請求事案（継続諮問）</w:t>
      </w:r>
    </w:p>
    <w:p w14:paraId="4755E52C" w14:textId="360A1A92" w:rsidR="00433AB3" w:rsidRPr="00433AB3" w:rsidRDefault="00433AB3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433AB3">
        <w:rPr>
          <w:rFonts w:ascii="ＭＳ 明朝" w:eastAsia="ＭＳ 明朝" w:hAnsi="ＭＳ 明朝" w:cs="Times New Roman" w:hint="eastAsia"/>
          <w:sz w:val="22"/>
        </w:rPr>
        <w:t>（</w:t>
      </w:r>
      <w:r w:rsidR="002F5BB7">
        <w:rPr>
          <w:rFonts w:ascii="ＭＳ 明朝" w:eastAsia="ＭＳ 明朝" w:hAnsi="ＭＳ 明朝" w:cs="Times New Roman" w:hint="eastAsia"/>
          <w:sz w:val="22"/>
        </w:rPr>
        <w:t>５</w:t>
      </w:r>
      <w:r w:rsidRPr="00433AB3">
        <w:rPr>
          <w:rFonts w:ascii="ＭＳ 明朝" w:eastAsia="ＭＳ 明朝" w:hAnsi="ＭＳ 明朝" w:cs="Times New Roman" w:hint="eastAsia"/>
          <w:sz w:val="22"/>
        </w:rPr>
        <w:t>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A3815D9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DE6A81">
        <w:rPr>
          <w:rFonts w:asciiTheme="minorEastAsia" w:hAnsiTheme="minorEastAsia" w:hint="eastAsia"/>
          <w:sz w:val="22"/>
        </w:rPr>
        <w:t>部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370D5FD7" w:rsidR="00E16DAB" w:rsidRPr="00440F81" w:rsidRDefault="009656A0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9656A0">
        <w:rPr>
          <w:rFonts w:ascii="ＭＳ Ｐ明朝" w:eastAsia="ＭＳ Ｐ明朝" w:hAnsi="ＭＳ Ｐ明朝" w:hint="eastAsia"/>
          <w:sz w:val="22"/>
        </w:rPr>
        <w:t>営業時間短縮協力金コールセンター対応記録個人情報部分開示決定審査請求事案（新規諮問）</w:t>
      </w:r>
    </w:p>
    <w:p w14:paraId="55BDA374" w14:textId="77777777" w:rsidR="005135A8" w:rsidRDefault="009D1461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B00B61">
        <w:rPr>
          <w:rFonts w:ascii="ＭＳ 明朝" w:hAnsi="ＭＳ 明朝" w:hint="eastAsia"/>
          <w:sz w:val="22"/>
        </w:rPr>
        <w:t xml:space="preserve">　</w:t>
      </w:r>
      <w:r w:rsidR="005135A8">
        <w:rPr>
          <w:rFonts w:ascii="ＭＳ 明朝" w:hAnsi="ＭＳ 明朝" w:hint="eastAsia"/>
          <w:sz w:val="22"/>
        </w:rPr>
        <w:t>実施機関説明</w:t>
      </w:r>
    </w:p>
    <w:p w14:paraId="7BF734BB" w14:textId="0B5163BC" w:rsidR="00B00B61" w:rsidRDefault="005135A8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4A1FFD95" w:rsidR="009D1461" w:rsidRDefault="005135A8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0434C411" w:rsidR="004D402E" w:rsidRPr="00165EB8" w:rsidRDefault="00165EB8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165EB8">
        <w:rPr>
          <w:rFonts w:ascii="ＭＳ 明朝" w:hAnsi="ＭＳ 明朝" w:hint="eastAsia"/>
          <w:sz w:val="22"/>
        </w:rPr>
        <w:t>継続して審議することとした。</w:t>
      </w:r>
    </w:p>
    <w:bookmarkEnd w:id="1"/>
    <w:p w14:paraId="06BEACEF" w14:textId="4911089A" w:rsidR="008C4AA3" w:rsidRPr="004F7E40" w:rsidRDefault="009656A0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9656A0">
        <w:rPr>
          <w:rFonts w:ascii="ＭＳ 明朝" w:hAnsi="ＭＳ 明朝" w:hint="eastAsia"/>
          <w:sz w:val="22"/>
        </w:rPr>
        <w:t>懲戒処分に係る個人情報部分開示決定審査請求事案（継続諮問）</w:t>
      </w:r>
    </w:p>
    <w:p w14:paraId="297205CE" w14:textId="519BD459" w:rsidR="00433AB3" w:rsidRDefault="00433AB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 w:rsidRPr="00433AB3">
        <w:rPr>
          <w:rFonts w:ascii="ＭＳ 明朝" w:hAnsi="ＭＳ 明朝" w:hint="eastAsia"/>
          <w:sz w:val="22"/>
        </w:rPr>
        <w:t xml:space="preserve">　</w:t>
      </w:r>
      <w:r w:rsidR="008C4AA3">
        <w:rPr>
          <w:rFonts w:ascii="ＭＳ 明朝" w:hAnsi="ＭＳ 明朝" w:hint="eastAsia"/>
          <w:sz w:val="22"/>
        </w:rPr>
        <w:t>ア</w:t>
      </w:r>
      <w:r>
        <w:rPr>
          <w:rFonts w:ascii="ＭＳ 明朝" w:hAnsi="ＭＳ 明朝" w:hint="eastAsia"/>
          <w:sz w:val="22"/>
        </w:rPr>
        <w:t xml:space="preserve">　事務局説明</w:t>
      </w:r>
    </w:p>
    <w:p w14:paraId="622E46D4" w14:textId="64536B61" w:rsidR="008C4AA3" w:rsidRDefault="008C4AA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イ　委員審議</w:t>
      </w:r>
    </w:p>
    <w:p w14:paraId="32F8D0B3" w14:textId="766BA791" w:rsidR="00355E64" w:rsidRDefault="00433AB3" w:rsidP="002C2396">
      <w:pPr>
        <w:pStyle w:val="a9"/>
        <w:ind w:leftChars="539" w:left="1983" w:hangingChars="387" w:hanging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C2396">
        <w:rPr>
          <w:rFonts w:ascii="ＭＳ 明朝" w:hAnsi="ＭＳ 明朝" w:hint="eastAsia"/>
          <w:sz w:val="22"/>
        </w:rPr>
        <w:t xml:space="preserve"> </w:t>
      </w:r>
      <w:r w:rsidRPr="00433AB3">
        <w:rPr>
          <w:rFonts w:ascii="ＭＳ 明朝" w:hAnsi="ＭＳ 明朝" w:hint="eastAsia"/>
          <w:sz w:val="22"/>
        </w:rPr>
        <w:t>・</w:t>
      </w:r>
      <w:r w:rsidR="009656A0" w:rsidRPr="009656A0">
        <w:rPr>
          <w:rFonts w:ascii="ＭＳ 明朝" w:hAnsi="ＭＳ 明朝" w:hint="eastAsia"/>
          <w:sz w:val="22"/>
        </w:rPr>
        <w:t>審議会としての答申案の方向性を整理した。</w:t>
      </w:r>
    </w:p>
    <w:p w14:paraId="6AC1BB73" w14:textId="03A411D9" w:rsidR="00355E64" w:rsidRPr="004F7E40" w:rsidRDefault="009656A0" w:rsidP="004F7E40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bookmarkStart w:id="2" w:name="_Hlk201333618"/>
      <w:r w:rsidRPr="009656A0">
        <w:rPr>
          <w:rFonts w:ascii="ＭＳ 明朝" w:hAnsi="ＭＳ 明朝" w:hint="eastAsia"/>
          <w:sz w:val="22"/>
        </w:rPr>
        <w:t>府民相談個人情報部分開示決定審査請求事案</w:t>
      </w:r>
      <w:bookmarkEnd w:id="2"/>
      <w:r w:rsidRPr="009656A0">
        <w:rPr>
          <w:rFonts w:ascii="ＭＳ 明朝" w:hAnsi="ＭＳ 明朝" w:hint="eastAsia"/>
          <w:sz w:val="22"/>
        </w:rPr>
        <w:t>（継続諮問）</w:t>
      </w:r>
    </w:p>
    <w:p w14:paraId="10F11673" w14:textId="59BD68DD" w:rsidR="00355E64" w:rsidRDefault="00355E64" w:rsidP="00346FCA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ア</w:t>
      </w:r>
      <w:r w:rsidR="005135A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事務局説明</w:t>
      </w:r>
    </w:p>
    <w:p w14:paraId="77794C7A" w14:textId="3794E39A" w:rsidR="004F7E40" w:rsidRDefault="004F7E40" w:rsidP="00597A64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イ</w:t>
      </w:r>
      <w:r>
        <w:rPr>
          <w:rFonts w:ascii="ＭＳ 明朝" w:hAnsi="ＭＳ 明朝" w:hint="eastAsia"/>
          <w:sz w:val="22"/>
        </w:rPr>
        <w:t xml:space="preserve">　委員審議</w:t>
      </w:r>
    </w:p>
    <w:p w14:paraId="7452ACC4" w14:textId="3F20ABAC" w:rsidR="00A01E10" w:rsidRPr="00A01E10" w:rsidRDefault="002F5BB7" w:rsidP="002C2396">
      <w:pPr>
        <w:pStyle w:val="a9"/>
        <w:numPr>
          <w:ilvl w:val="0"/>
          <w:numId w:val="6"/>
        </w:numPr>
        <w:tabs>
          <w:tab w:val="left" w:pos="851"/>
        </w:tabs>
        <w:ind w:leftChars="0" w:left="1843" w:firstLine="0"/>
        <w:rPr>
          <w:rFonts w:ascii="ＭＳ 明朝" w:hAnsi="ＭＳ 明朝"/>
          <w:sz w:val="22"/>
        </w:rPr>
      </w:pPr>
      <w:r w:rsidRPr="002F5BB7">
        <w:rPr>
          <w:rFonts w:ascii="ＭＳ 明朝" w:hAnsi="ＭＳ 明朝" w:hint="eastAsia"/>
          <w:sz w:val="22"/>
        </w:rPr>
        <w:t>審議会としての答申案の方向性を整理した。</w:t>
      </w:r>
    </w:p>
    <w:p w14:paraId="7C509AF9" w14:textId="0C727BBC" w:rsidR="009656A0" w:rsidRDefault="009656A0" w:rsidP="00450748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bookmarkStart w:id="3" w:name="_Hlk201333642"/>
      <w:r w:rsidRPr="009656A0">
        <w:rPr>
          <w:rFonts w:ascii="ＭＳ 明朝" w:hAnsi="ＭＳ 明朝" w:hint="eastAsia"/>
          <w:sz w:val="22"/>
        </w:rPr>
        <w:t>広聴相談カード個人情報部分開示決定審査請求事案（継続諮問）</w:t>
      </w:r>
    </w:p>
    <w:bookmarkEnd w:id="3"/>
    <w:p w14:paraId="1F01802A" w14:textId="51946902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ア　事務局説明</w:t>
      </w:r>
    </w:p>
    <w:p w14:paraId="458D4592" w14:textId="2FFEF9B3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イ　委員審議</w:t>
      </w:r>
    </w:p>
    <w:p w14:paraId="63BE0BFC" w14:textId="2429D9F5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9656A0">
        <w:rPr>
          <w:rFonts w:ascii="ＭＳ 明朝" w:hAnsi="ＭＳ 明朝" w:hint="eastAsia"/>
          <w:sz w:val="22"/>
        </w:rPr>
        <w:t>・ 継続して審議することとした。</w:t>
      </w:r>
    </w:p>
    <w:p w14:paraId="6EC8B3D5" w14:textId="488A4A48" w:rsidR="00A861EB" w:rsidRPr="00450748" w:rsidRDefault="00F10255" w:rsidP="00450748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450748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355E64">
      <w:pPr>
        <w:tabs>
          <w:tab w:val="left" w:pos="851"/>
        </w:tabs>
        <w:ind w:leftChars="100" w:left="210"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BAD64BC6"/>
    <w:lvl w:ilvl="0" w:tplc="9800A43A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E85251B6"/>
    <w:lvl w:ilvl="0" w:tplc="EB189A46">
      <w:start w:val="1"/>
      <w:numFmt w:val="decimalFullWidth"/>
      <w:lvlText w:val="（%1）"/>
      <w:lvlJc w:val="left"/>
      <w:pPr>
        <w:ind w:left="1160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79B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3A4C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BB7"/>
    <w:rsid w:val="002F5E3E"/>
    <w:rsid w:val="00303137"/>
    <w:rsid w:val="00303A08"/>
    <w:rsid w:val="00306835"/>
    <w:rsid w:val="00307158"/>
    <w:rsid w:val="00311CC8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E0526"/>
    <w:rsid w:val="005E33B4"/>
    <w:rsid w:val="005E3B5D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56A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6A81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2025-06-25T04:51:00Z</dcterms:created>
  <dcterms:modified xsi:type="dcterms:W3CDTF">2025-06-25T04:51:00Z</dcterms:modified>
</cp:coreProperties>
</file>