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7C0C" w14:textId="6C1E1AAF" w:rsidR="002E7999" w:rsidRPr="00E04519" w:rsidRDefault="00E60978" w:rsidP="00FD62E0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令和</w:t>
      </w:r>
      <w:r w:rsidR="00877CD5">
        <w:rPr>
          <w:rFonts w:ascii="Meiryo UI" w:eastAsia="Meiryo UI" w:hAnsi="Meiryo UI" w:hint="eastAsia"/>
          <w:b/>
          <w:sz w:val="28"/>
        </w:rPr>
        <w:t>７</w:t>
      </w:r>
      <w:r w:rsidR="0040180D" w:rsidRPr="00E04519">
        <w:rPr>
          <w:rFonts w:ascii="Meiryo UI" w:eastAsia="Meiryo UI" w:hAnsi="Meiryo UI" w:hint="eastAsia"/>
          <w:b/>
          <w:sz w:val="28"/>
        </w:rPr>
        <w:t>年度中学</w:t>
      </w:r>
      <w:r w:rsidR="00E52C7B" w:rsidRPr="00E04519">
        <w:rPr>
          <w:rFonts w:ascii="Meiryo UI" w:eastAsia="Meiryo UI" w:hAnsi="Meiryo UI" w:hint="eastAsia"/>
          <w:b/>
          <w:sz w:val="28"/>
        </w:rPr>
        <w:t>３年の</w:t>
      </w:r>
      <w:r w:rsidR="002E7999" w:rsidRPr="00E04519">
        <w:rPr>
          <w:rFonts w:ascii="Meiryo UI" w:eastAsia="Meiryo UI" w:hAnsi="Meiryo UI" w:hint="eastAsia"/>
          <w:b/>
          <w:sz w:val="28"/>
        </w:rPr>
        <w:t>目標に準拠した評価（いわゆる絶対評価）の基準</w:t>
      </w:r>
      <w:r w:rsidR="00E938DD" w:rsidRPr="00E04519">
        <w:rPr>
          <w:rFonts w:ascii="Meiryo UI" w:eastAsia="Meiryo UI" w:hAnsi="Meiryo UI" w:hint="eastAsia"/>
          <w:b/>
          <w:sz w:val="28"/>
        </w:rPr>
        <w:t>について</w:t>
      </w:r>
    </w:p>
    <w:p w14:paraId="6D49AD1A" w14:textId="77777777" w:rsidR="002E7999" w:rsidRPr="00E04519" w:rsidRDefault="002E7999" w:rsidP="00C32E08">
      <w:pPr>
        <w:pStyle w:val="a3"/>
        <w:jc w:val="both"/>
        <w:rPr>
          <w:rFonts w:ascii="Meiryo UI" w:eastAsia="Meiryo UI" w:hAnsi="Meiryo UI"/>
        </w:rPr>
      </w:pPr>
    </w:p>
    <w:p w14:paraId="3E82A8FE" w14:textId="77777777" w:rsidR="00FD62E0" w:rsidRPr="00E04519" w:rsidRDefault="00E52C7B" w:rsidP="0040180D">
      <w:pPr>
        <w:ind w:rightChars="-124" w:right="-260" w:firstLineChars="100" w:firstLine="210"/>
        <w:jc w:val="left"/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</w:rPr>
        <w:t>中学３年の</w:t>
      </w:r>
      <w:r w:rsidR="00FD62E0" w:rsidRPr="00E04519">
        <w:rPr>
          <w:rFonts w:ascii="Meiryo UI" w:eastAsia="Meiryo UI" w:hAnsi="Meiryo UI" w:hint="eastAsia"/>
        </w:rPr>
        <w:t>目標に準拠した評価（いわゆる絶対評価）の基準として「府全体の『評定平均』</w:t>
      </w:r>
      <w:r w:rsidRPr="00E04519">
        <w:rPr>
          <w:rFonts w:ascii="Meiryo UI" w:eastAsia="Meiryo UI" w:hAnsi="Meiryo UI" w:hint="eastAsia"/>
        </w:rPr>
        <w:t>」</w:t>
      </w:r>
      <w:r w:rsidR="00FD62E0" w:rsidRPr="00E04519">
        <w:rPr>
          <w:rFonts w:ascii="Meiryo UI" w:eastAsia="Meiryo UI" w:hAnsi="Meiryo UI" w:hint="eastAsia"/>
        </w:rPr>
        <w:t>を以下のとおりとする。</w:t>
      </w:r>
    </w:p>
    <w:p w14:paraId="3599FD81" w14:textId="77777777" w:rsidR="002E7999" w:rsidRPr="00E04519" w:rsidRDefault="002E7999" w:rsidP="00C32E08">
      <w:pPr>
        <w:pStyle w:val="a3"/>
        <w:jc w:val="both"/>
        <w:rPr>
          <w:rFonts w:ascii="Meiryo UI" w:eastAsia="Meiryo UI" w:hAnsi="Meiryo UI"/>
        </w:rPr>
      </w:pPr>
    </w:p>
    <w:p w14:paraId="6F9F008C" w14:textId="77777777" w:rsidR="00C32E08" w:rsidRPr="00E04519" w:rsidRDefault="00B0430E" w:rsidP="00C32E08">
      <w:pPr>
        <w:pStyle w:val="a3"/>
        <w:jc w:val="both"/>
        <w:rPr>
          <w:rFonts w:ascii="Meiryo UI" w:eastAsia="Meiryo UI" w:hAnsi="Meiryo UI"/>
          <w:b/>
          <w:sz w:val="22"/>
        </w:rPr>
      </w:pPr>
      <w:r w:rsidRPr="00E04519">
        <w:rPr>
          <w:rFonts w:ascii="Meiryo UI" w:eastAsia="Meiryo UI" w:hAnsi="Meiryo UI" w:hint="eastAsia"/>
          <w:b/>
          <w:sz w:val="22"/>
        </w:rPr>
        <w:t>【チャレンジテスト実施５教科の評定</w:t>
      </w:r>
      <w:r w:rsidR="004B40EF" w:rsidRPr="00E04519">
        <w:rPr>
          <w:rFonts w:ascii="Meiryo UI" w:eastAsia="Meiryo UI" w:hAnsi="Meiryo UI" w:hint="eastAsia"/>
          <w:b/>
          <w:sz w:val="22"/>
        </w:rPr>
        <w:t>平均</w:t>
      </w:r>
      <w:r w:rsidRPr="00E04519">
        <w:rPr>
          <w:rFonts w:ascii="Meiryo UI" w:eastAsia="Meiryo UI" w:hAnsi="Meiryo UI" w:hint="eastAsia"/>
          <w:b/>
          <w:sz w:val="22"/>
        </w:rPr>
        <w:t>について】</w:t>
      </w:r>
    </w:p>
    <w:p w14:paraId="41E4EE06" w14:textId="77777777" w:rsidR="00C32E08" w:rsidRPr="00E04519" w:rsidRDefault="00C32E08" w:rsidP="00C32E08">
      <w:pPr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AEA84" wp14:editId="6223A849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209925" cy="514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46D6E9" w14:textId="6339C97A" w:rsidR="00C32E08" w:rsidRPr="00E04519" w:rsidRDefault="00C32E08" w:rsidP="00C32E08">
                            <w:pPr>
                              <w:pStyle w:val="a5"/>
                              <w:spacing w:line="320" w:lineRule="exact"/>
                              <w:ind w:leftChars="0" w:left="-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府全体の「評定平均」＝</w:t>
                            </w: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77C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AEA84" id="正方形/長方形 2" o:spid="_x0000_s1026" style="position:absolute;left:0;text-align:left;margin-left:0;margin-top:6.1pt;width:252.7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" filled="f" strokecolor="windowText" strokeweight="1.5pt">
                <v:textbox>
                  <w:txbxContent>
                    <w:p w14:paraId="3F46D6E9" w14:textId="6339C97A" w:rsidR="00C32E08" w:rsidRPr="00E04519" w:rsidRDefault="00C32E08" w:rsidP="00C32E08">
                      <w:pPr>
                        <w:pStyle w:val="a5"/>
                        <w:spacing w:line="320" w:lineRule="exact"/>
                        <w:ind w:leftChars="0" w:left="-14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府全体の「評定平均」＝</w:t>
                      </w: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3.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 w:rsidR="00877C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8C3D11" w14:textId="77777777"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14:paraId="4D0F6355" w14:textId="3305BD67" w:rsidR="00C32E08" w:rsidRPr="00E04519" w:rsidRDefault="00C32E08" w:rsidP="00C32E08">
      <w:pPr>
        <w:spacing w:line="240" w:lineRule="exact"/>
        <w:rPr>
          <w:rFonts w:ascii="Meiryo UI" w:eastAsia="Meiryo UI" w:hAnsi="Meiryo UI"/>
          <w:sz w:val="22"/>
        </w:rPr>
      </w:pPr>
    </w:p>
    <w:p w14:paraId="62628985" w14:textId="4DC25362" w:rsidR="00C32E08" w:rsidRPr="00E04519" w:rsidRDefault="00C32E08" w:rsidP="00C32E08">
      <w:pPr>
        <w:spacing w:line="240" w:lineRule="exact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ECA9" wp14:editId="3AD72909">
                <wp:simplePos x="0" y="0"/>
                <wp:positionH relativeFrom="margin">
                  <wp:posOffset>996315</wp:posOffset>
                </wp:positionH>
                <wp:positionV relativeFrom="paragraph">
                  <wp:posOffset>6350</wp:posOffset>
                </wp:positionV>
                <wp:extent cx="3400425" cy="485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255821" w14:textId="77777777" w:rsidR="00C32E08" w:rsidRPr="00E04519" w:rsidRDefault="00C32E08" w:rsidP="00C32E0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※府全体の「評定平均」</w:t>
                            </w:r>
                          </w:p>
                          <w:p w14:paraId="74B2AE05" w14:textId="57300C93" w:rsidR="00C32E08" w:rsidRPr="00E04519" w:rsidRDefault="00C32E08" w:rsidP="00E0451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＝5×</w:t>
                            </w:r>
                            <w:r w:rsidR="00D46B15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D46B15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＋4×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＋3×0.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32</w:t>
                            </w: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＋2×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</w:t>
                            </w:r>
                            <w:r w:rsidR="00877C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＋1×0.0</w:t>
                            </w:r>
                            <w:r w:rsidR="00877C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BE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78.45pt;margin-top:.5pt;width:267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" filled="f" stroked="f" strokeweight=".5pt">
                <v:textbox>
                  <w:txbxContent>
                    <w:p w14:paraId="35255821" w14:textId="77777777" w:rsidR="00C32E08" w:rsidRPr="00E04519" w:rsidRDefault="00C32E08" w:rsidP="00C32E0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※府全体の「評定平均」</w:t>
                      </w:r>
                    </w:p>
                    <w:p w14:paraId="74B2AE05" w14:textId="57300C93" w:rsidR="00C32E08" w:rsidRPr="00E04519" w:rsidRDefault="00C32E08" w:rsidP="00E04519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＝5×</w:t>
                      </w:r>
                      <w:r w:rsidR="00D46B15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D46B15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5</w:t>
                      </w: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＋4×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5</w:t>
                      </w: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＋3×0.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32</w:t>
                      </w: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＋2×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</w:t>
                      </w:r>
                      <w:r w:rsidR="00877CD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</w:t>
                      </w: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＋1×0.0</w:t>
                      </w:r>
                      <w:r w:rsidR="00877CD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2A4C1" w14:textId="77777777" w:rsidR="00C32E08" w:rsidRPr="00E04519" w:rsidRDefault="00C32E08" w:rsidP="00C32E08">
      <w:pPr>
        <w:pStyle w:val="a5"/>
        <w:spacing w:line="320" w:lineRule="exact"/>
        <w:ind w:leftChars="0" w:left="822"/>
        <w:rPr>
          <w:rFonts w:ascii="Meiryo UI" w:eastAsia="Meiryo UI" w:hAnsi="Meiryo UI"/>
          <w:b/>
          <w:sz w:val="28"/>
          <w:szCs w:val="28"/>
        </w:rPr>
      </w:pPr>
    </w:p>
    <w:p w14:paraId="0CB78078" w14:textId="77777777" w:rsidR="00C32E08" w:rsidRPr="00E04519" w:rsidRDefault="00D46B15" w:rsidP="00A35FA7">
      <w:pPr>
        <w:pStyle w:val="a5"/>
        <w:ind w:leftChars="0" w:left="825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9D2BB" wp14:editId="0AE62E92">
                <wp:simplePos x="0" y="0"/>
                <wp:positionH relativeFrom="margin">
                  <wp:align>center</wp:align>
                </wp:positionH>
                <wp:positionV relativeFrom="paragraph">
                  <wp:posOffset>135339</wp:posOffset>
                </wp:positionV>
                <wp:extent cx="2237740" cy="4876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57438" w14:textId="77777777" w:rsidR="00D46B15" w:rsidRDefault="00D46B15" w:rsidP="00D46B15">
                            <w:pPr>
                              <w:pStyle w:val="a5"/>
                              <w:spacing w:line="200" w:lineRule="exact"/>
                              <w:ind w:leftChars="0" w:left="-142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（参考）　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中学2年生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の府全体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5EA8639B" w14:textId="77777777" w:rsidR="00D46B15" w:rsidRPr="00E52C7B" w:rsidRDefault="00D46B15" w:rsidP="00D46B15">
                            <w:pPr>
                              <w:pStyle w:val="a5"/>
                              <w:spacing w:line="200" w:lineRule="exact"/>
                              <w:ind w:leftChars="0" w:left="-142"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「評定分布」（実績）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D2BB" id="テキスト ボックス 6" o:spid="_x0000_s1028" type="#_x0000_t202" style="position:absolute;left:0;text-align:left;margin-left:0;margin-top:10.65pt;width:176.2pt;height:38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" filled="f" stroked="f" strokeweight=".5pt">
                <v:textbox>
                  <w:txbxContent>
                    <w:p w14:paraId="55E57438" w14:textId="77777777" w:rsidR="00D46B15" w:rsidRDefault="00D46B15" w:rsidP="00D46B15">
                      <w:pPr>
                        <w:pStyle w:val="a5"/>
                        <w:spacing w:line="200" w:lineRule="exact"/>
                        <w:ind w:leftChars="0" w:left="-142"/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（参考）　</w:t>
                      </w: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中学2年生</w:t>
                      </w:r>
                      <w:r w:rsidRPr="00E52C7B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の府全体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の</w:t>
                      </w:r>
                    </w:p>
                    <w:p w14:paraId="5EA8639B" w14:textId="77777777" w:rsidR="00D46B15" w:rsidRPr="00E52C7B" w:rsidRDefault="00D46B15" w:rsidP="00D46B15">
                      <w:pPr>
                        <w:pStyle w:val="a5"/>
                        <w:spacing w:line="200" w:lineRule="exact"/>
                        <w:ind w:leftChars="0" w:left="-142"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「評定分布」（実績）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460"/>
        <w:tblW w:w="0" w:type="auto"/>
        <w:tblLook w:val="04A0" w:firstRow="1" w:lastRow="0" w:firstColumn="1" w:lastColumn="0" w:noHBand="0" w:noVBand="1"/>
      </w:tblPr>
      <w:tblGrid>
        <w:gridCol w:w="635"/>
        <w:gridCol w:w="1633"/>
      </w:tblGrid>
      <w:tr w:rsidR="00E04519" w:rsidRPr="00E04519" w14:paraId="75A40F7A" w14:textId="77777777" w:rsidTr="008E4B7F">
        <w:trPr>
          <w:trHeight w:val="109"/>
        </w:trPr>
        <w:tc>
          <w:tcPr>
            <w:tcW w:w="635" w:type="dxa"/>
          </w:tcPr>
          <w:p w14:paraId="76C834E9" w14:textId="77777777"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５</w:t>
            </w:r>
          </w:p>
        </w:tc>
        <w:tc>
          <w:tcPr>
            <w:tcW w:w="1633" w:type="dxa"/>
          </w:tcPr>
          <w:p w14:paraId="79A2CD1F" w14:textId="7971FCEE" w:rsidR="008E4B7F" w:rsidRPr="00861D7D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861D7D" w:rsidRPr="00861D7D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="008E4B7F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64EE6D21" w14:textId="77777777" w:rsidTr="008E4B7F">
        <w:tc>
          <w:tcPr>
            <w:tcW w:w="635" w:type="dxa"/>
          </w:tcPr>
          <w:p w14:paraId="31F2A6D8" w14:textId="77777777"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</w:p>
        </w:tc>
        <w:tc>
          <w:tcPr>
            <w:tcW w:w="1633" w:type="dxa"/>
          </w:tcPr>
          <w:p w14:paraId="44F7791F" w14:textId="52F4CD7B" w:rsidR="008E4B7F" w:rsidRPr="00861D7D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861D7D" w:rsidRPr="00861D7D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="008E4B7F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503EAD40" w14:textId="77777777" w:rsidTr="008E4B7F">
        <w:tc>
          <w:tcPr>
            <w:tcW w:w="635" w:type="dxa"/>
          </w:tcPr>
          <w:p w14:paraId="29DD8725" w14:textId="77777777"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３</w:t>
            </w:r>
          </w:p>
        </w:tc>
        <w:tc>
          <w:tcPr>
            <w:tcW w:w="1633" w:type="dxa"/>
          </w:tcPr>
          <w:p w14:paraId="32966F75" w14:textId="77777777" w:rsidR="008E4B7F" w:rsidRPr="00861D7D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32</w:t>
            </w:r>
            <w:r w:rsidR="008E4B7F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1869B06C" w14:textId="77777777" w:rsidTr="008E4B7F">
        <w:tc>
          <w:tcPr>
            <w:tcW w:w="635" w:type="dxa"/>
          </w:tcPr>
          <w:p w14:paraId="0F89509C" w14:textId="77777777"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２</w:t>
            </w:r>
          </w:p>
        </w:tc>
        <w:tc>
          <w:tcPr>
            <w:tcW w:w="1633" w:type="dxa"/>
          </w:tcPr>
          <w:p w14:paraId="21E63AC7" w14:textId="44C4351A" w:rsidR="008E4B7F" w:rsidRPr="00861D7D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="00877CD5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8E4B7F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5F412D28" w14:textId="77777777" w:rsidTr="008E4B7F">
        <w:tc>
          <w:tcPr>
            <w:tcW w:w="635" w:type="dxa"/>
          </w:tcPr>
          <w:p w14:paraId="29A1E7B1" w14:textId="77777777"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１</w:t>
            </w:r>
          </w:p>
        </w:tc>
        <w:tc>
          <w:tcPr>
            <w:tcW w:w="1633" w:type="dxa"/>
          </w:tcPr>
          <w:p w14:paraId="43423D94" w14:textId="6CD69CA2" w:rsidR="008E4B7F" w:rsidRPr="00861D7D" w:rsidRDefault="00877CD5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6</w:t>
            </w:r>
            <w:r w:rsidR="008E4B7F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</w:tbl>
    <w:p w14:paraId="626E41ED" w14:textId="20E0F726" w:rsidR="00A35FA7" w:rsidRPr="00E04519" w:rsidRDefault="00A35FA7" w:rsidP="008E4B7F">
      <w:pPr>
        <w:rPr>
          <w:rFonts w:ascii="Meiryo UI" w:eastAsia="Meiryo UI" w:hAnsi="Meiryo UI"/>
          <w:sz w:val="22"/>
        </w:rPr>
      </w:pPr>
    </w:p>
    <w:p w14:paraId="3AE41E9A" w14:textId="77777777"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14:paraId="5C76DD4C" w14:textId="77777777"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14:paraId="5714A744" w14:textId="77777777" w:rsidR="00C32E08" w:rsidRPr="00E04519" w:rsidRDefault="00C32E08" w:rsidP="00C32E08">
      <w:pPr>
        <w:rPr>
          <w:rFonts w:ascii="Meiryo UI" w:eastAsia="Meiryo UI" w:hAnsi="Meiryo UI"/>
        </w:rPr>
      </w:pPr>
    </w:p>
    <w:p w14:paraId="4E61C2CE" w14:textId="77777777" w:rsidR="00FD62E0" w:rsidRPr="00E04519" w:rsidRDefault="00FD62E0">
      <w:pPr>
        <w:rPr>
          <w:rFonts w:ascii="Meiryo UI" w:eastAsia="Meiryo UI" w:hAnsi="Meiryo UI"/>
          <w:b/>
          <w:sz w:val="22"/>
        </w:rPr>
      </w:pPr>
    </w:p>
    <w:p w14:paraId="177B3048" w14:textId="77777777" w:rsidR="00B0430E" w:rsidRPr="00E04519" w:rsidRDefault="00B0430E">
      <w:pPr>
        <w:rPr>
          <w:rFonts w:ascii="Meiryo UI" w:eastAsia="Meiryo UI" w:hAnsi="Meiryo UI"/>
          <w:b/>
          <w:sz w:val="22"/>
        </w:rPr>
      </w:pPr>
      <w:r w:rsidRPr="00E04519">
        <w:rPr>
          <w:rFonts w:ascii="Meiryo UI" w:eastAsia="Meiryo UI" w:hAnsi="Meiryo UI" w:hint="eastAsia"/>
          <w:b/>
          <w:sz w:val="22"/>
        </w:rPr>
        <w:t>【チャレンジテスト実施教科以外の４教科の評定</w:t>
      </w:r>
      <w:r w:rsidR="004B40EF" w:rsidRPr="00E04519">
        <w:rPr>
          <w:rFonts w:ascii="Meiryo UI" w:eastAsia="Meiryo UI" w:hAnsi="Meiryo UI" w:hint="eastAsia"/>
          <w:b/>
          <w:sz w:val="22"/>
        </w:rPr>
        <w:t>平均</w:t>
      </w:r>
      <w:r w:rsidRPr="00E04519">
        <w:rPr>
          <w:rFonts w:ascii="Meiryo UI" w:eastAsia="Meiryo UI" w:hAnsi="Meiryo UI" w:hint="eastAsia"/>
          <w:b/>
          <w:sz w:val="22"/>
        </w:rPr>
        <w:t>について】</w:t>
      </w:r>
    </w:p>
    <w:p w14:paraId="6BF7ECA8" w14:textId="77777777" w:rsidR="00A739B6" w:rsidRPr="00E04519" w:rsidRDefault="00A739B6" w:rsidP="00A739B6">
      <w:pPr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55A53" wp14:editId="6BB70056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2099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D132B3" w14:textId="3D6B27AB" w:rsidR="00A739B6" w:rsidRPr="00E04519" w:rsidRDefault="00A739B6" w:rsidP="00A739B6">
                            <w:pPr>
                              <w:pStyle w:val="a5"/>
                              <w:spacing w:line="320" w:lineRule="exact"/>
                              <w:ind w:leftChars="0" w:left="-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府全体の「評定平均」＝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55A53" id="正方形/長方形 1" o:spid="_x0000_s1029" style="position:absolute;left:0;text-align:left;margin-left:0;margin-top:6.1pt;width:252.75pt;height:40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" filled="f" strokecolor="windowText" strokeweight="1.5pt">
                <v:textbox>
                  <w:txbxContent>
                    <w:p w14:paraId="53D132B3" w14:textId="3D6B27AB" w:rsidR="00A739B6" w:rsidRPr="00E04519" w:rsidRDefault="00A739B6" w:rsidP="00A739B6">
                      <w:pPr>
                        <w:pStyle w:val="a5"/>
                        <w:spacing w:line="320" w:lineRule="exact"/>
                        <w:ind w:leftChars="0" w:left="-14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府全体の「評定平均」＝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3.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3ED335" w14:textId="77777777" w:rsidR="00A739B6" w:rsidRPr="00E04519" w:rsidRDefault="00A739B6" w:rsidP="00A739B6">
      <w:pPr>
        <w:rPr>
          <w:rFonts w:ascii="Meiryo UI" w:eastAsia="Meiryo UI" w:hAnsi="Meiryo UI"/>
          <w:sz w:val="22"/>
        </w:rPr>
      </w:pPr>
    </w:p>
    <w:p w14:paraId="02395A92" w14:textId="77777777" w:rsidR="00A739B6" w:rsidRPr="00E04519" w:rsidRDefault="00A739B6" w:rsidP="00A739B6">
      <w:pPr>
        <w:spacing w:line="240" w:lineRule="exact"/>
        <w:rPr>
          <w:rFonts w:ascii="Meiryo UI" w:eastAsia="Meiryo UI" w:hAnsi="Meiryo UI"/>
          <w:sz w:val="22"/>
        </w:rPr>
      </w:pPr>
    </w:p>
    <w:p w14:paraId="6D543CFF" w14:textId="77777777" w:rsidR="00A739B6" w:rsidRPr="00E04519" w:rsidRDefault="00A739B6" w:rsidP="00A739B6">
      <w:pPr>
        <w:spacing w:line="240" w:lineRule="exact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4C971" wp14:editId="7500EAF6">
                <wp:simplePos x="0" y="0"/>
                <wp:positionH relativeFrom="margin">
                  <wp:posOffset>996315</wp:posOffset>
                </wp:positionH>
                <wp:positionV relativeFrom="paragraph">
                  <wp:posOffset>6350</wp:posOffset>
                </wp:positionV>
                <wp:extent cx="3400425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9D5C14" w14:textId="77777777" w:rsidR="00A739B6" w:rsidRPr="00E52C7B" w:rsidRDefault="00A739B6" w:rsidP="00A739B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※府全体の「評定平均」</w:t>
                            </w:r>
                          </w:p>
                          <w:p w14:paraId="31E255BD" w14:textId="253C610B" w:rsidR="00A739B6" w:rsidRPr="00E04519" w:rsidRDefault="00A739B6" w:rsidP="00A739B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＝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5×0.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＋4×0.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3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＋3×0.3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＋2×0.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8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＋1×0.0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C971" id="テキスト ボックス 3" o:spid="_x0000_s1030" type="#_x0000_t202" style="position:absolute;left:0;text-align:left;margin-left:78.45pt;margin-top:.5pt;width:267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" filled="f" stroked="f" strokeweight=".5pt">
                <v:textbox>
                  <w:txbxContent>
                    <w:p w14:paraId="6A9D5C14" w14:textId="77777777" w:rsidR="00A739B6" w:rsidRPr="00E52C7B" w:rsidRDefault="00A739B6" w:rsidP="00A739B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※府全体の「評定平均」</w:t>
                      </w:r>
                    </w:p>
                    <w:p w14:paraId="31E255BD" w14:textId="253C610B" w:rsidR="00A739B6" w:rsidRPr="00E04519" w:rsidRDefault="00A739B6" w:rsidP="00A739B6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＝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5×0.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＋4×0.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3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＋3×0.3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3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＋2×0.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0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8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＋1×0.0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4F80D" w14:textId="77777777" w:rsidR="00A739B6" w:rsidRPr="00E04519" w:rsidRDefault="00A739B6" w:rsidP="00A739B6">
      <w:pPr>
        <w:pStyle w:val="a5"/>
        <w:spacing w:line="320" w:lineRule="exact"/>
        <w:ind w:leftChars="0" w:left="822"/>
        <w:rPr>
          <w:rFonts w:ascii="Meiryo UI" w:eastAsia="Meiryo UI" w:hAnsi="Meiryo UI"/>
          <w:b/>
          <w:sz w:val="28"/>
          <w:szCs w:val="28"/>
        </w:rPr>
      </w:pPr>
    </w:p>
    <w:p w14:paraId="609CED67" w14:textId="77777777" w:rsidR="00A739B6" w:rsidRPr="00E04519" w:rsidRDefault="00A739B6" w:rsidP="00FD62E0">
      <w:pPr>
        <w:pStyle w:val="a5"/>
        <w:ind w:leftChars="0" w:left="825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2C352" wp14:editId="7F4C069D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2237740" cy="4876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691CD" w14:textId="77777777" w:rsidR="008E4B7F" w:rsidRDefault="00A739B6" w:rsidP="00A739B6">
                            <w:pPr>
                              <w:pStyle w:val="a5"/>
                              <w:spacing w:line="200" w:lineRule="exact"/>
                              <w:ind w:leftChars="0" w:left="-142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（参考）　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中学2年生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時</w:t>
                            </w:r>
                            <w:r w:rsidR="008E4B7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の府全体</w:t>
                            </w:r>
                            <w:r w:rsidR="008E4B7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2B043A25" w14:textId="77777777" w:rsidR="00A739B6" w:rsidRPr="00E52C7B" w:rsidRDefault="00A739B6" w:rsidP="008E4B7F">
                            <w:pPr>
                              <w:pStyle w:val="a5"/>
                              <w:spacing w:line="200" w:lineRule="exact"/>
                              <w:ind w:leftChars="0" w:left="-142"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「評定分布」（実績）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C352" id="テキスト ボックス 5" o:spid="_x0000_s1031" type="#_x0000_t202" style="position:absolute;left:0;text-align:left;margin-left:0;margin-top:7.6pt;width:176.2pt;height:38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" filled="f" stroked="f" strokeweight=".5pt">
                <v:textbox>
                  <w:txbxContent>
                    <w:p w14:paraId="44B691CD" w14:textId="77777777" w:rsidR="008E4B7F" w:rsidRDefault="00A739B6" w:rsidP="00A739B6">
                      <w:pPr>
                        <w:pStyle w:val="a5"/>
                        <w:spacing w:line="200" w:lineRule="exact"/>
                        <w:ind w:leftChars="0" w:left="-142"/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（参考）　</w:t>
                      </w: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中学2年生</w:t>
                      </w:r>
                      <w:r w:rsidRPr="00E52C7B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時</w:t>
                      </w:r>
                      <w:r w:rsidR="008E4B7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の府全体</w:t>
                      </w:r>
                      <w:r w:rsidR="008E4B7F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の</w:t>
                      </w:r>
                    </w:p>
                    <w:p w14:paraId="2B043A25" w14:textId="77777777" w:rsidR="00A739B6" w:rsidRPr="00E52C7B" w:rsidRDefault="00A739B6" w:rsidP="008E4B7F">
                      <w:pPr>
                        <w:pStyle w:val="a5"/>
                        <w:spacing w:line="200" w:lineRule="exact"/>
                        <w:ind w:leftChars="0" w:left="-142"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「評定分布」（実績）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635"/>
        <w:gridCol w:w="1633"/>
      </w:tblGrid>
      <w:tr w:rsidR="00E04519" w:rsidRPr="00E04519" w14:paraId="73AB2A69" w14:textId="77777777" w:rsidTr="008E4B7F">
        <w:trPr>
          <w:trHeight w:val="109"/>
        </w:trPr>
        <w:tc>
          <w:tcPr>
            <w:tcW w:w="635" w:type="dxa"/>
          </w:tcPr>
          <w:p w14:paraId="7F4C6AB8" w14:textId="77777777"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５</w:t>
            </w:r>
          </w:p>
        </w:tc>
        <w:tc>
          <w:tcPr>
            <w:tcW w:w="1633" w:type="dxa"/>
          </w:tcPr>
          <w:p w14:paraId="31A72109" w14:textId="7616B2E3" w:rsidR="002E7999" w:rsidRPr="00861D7D" w:rsidRDefault="00D625E1" w:rsidP="00E04519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861D7D" w:rsidRPr="00861D7D">
              <w:rPr>
                <w:rFonts w:ascii="Meiryo UI" w:eastAsia="Meiryo UI" w:hAnsi="Meiryo UI" w:hint="eastAsia"/>
                <w:sz w:val="24"/>
                <w:szCs w:val="24"/>
              </w:rPr>
              <w:t>4</w:t>
            </w:r>
            <w:r w:rsidR="002E7999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528CFC7A" w14:textId="77777777" w:rsidTr="008E4B7F">
        <w:tc>
          <w:tcPr>
            <w:tcW w:w="635" w:type="dxa"/>
          </w:tcPr>
          <w:p w14:paraId="0886FDAD" w14:textId="77777777"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</w:p>
        </w:tc>
        <w:tc>
          <w:tcPr>
            <w:tcW w:w="1633" w:type="dxa"/>
          </w:tcPr>
          <w:p w14:paraId="3DBE8F51" w14:textId="2E6FABCE" w:rsidR="002E7999" w:rsidRPr="00861D7D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="00861D7D" w:rsidRPr="00861D7D">
              <w:rPr>
                <w:rFonts w:ascii="Meiryo UI" w:eastAsia="Meiryo UI" w:hAnsi="Meiryo UI" w:hint="eastAsia"/>
                <w:sz w:val="24"/>
                <w:szCs w:val="24"/>
              </w:rPr>
              <w:t>0</w:t>
            </w:r>
            <w:r w:rsidR="002E7999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60461DFA" w14:textId="77777777" w:rsidTr="008E4B7F">
        <w:tc>
          <w:tcPr>
            <w:tcW w:w="635" w:type="dxa"/>
          </w:tcPr>
          <w:p w14:paraId="05BEBD4C" w14:textId="77777777"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３</w:t>
            </w:r>
          </w:p>
        </w:tc>
        <w:tc>
          <w:tcPr>
            <w:tcW w:w="1633" w:type="dxa"/>
          </w:tcPr>
          <w:p w14:paraId="0170D272" w14:textId="352A4B6C" w:rsidR="002E7999" w:rsidRPr="00861D7D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="00861D7D" w:rsidRPr="00861D7D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="002E7999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220FE46E" w14:textId="77777777" w:rsidTr="008E4B7F">
        <w:tc>
          <w:tcPr>
            <w:tcW w:w="635" w:type="dxa"/>
          </w:tcPr>
          <w:p w14:paraId="7CF8F35C" w14:textId="77777777"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２</w:t>
            </w:r>
          </w:p>
        </w:tc>
        <w:tc>
          <w:tcPr>
            <w:tcW w:w="1633" w:type="dxa"/>
          </w:tcPr>
          <w:p w14:paraId="759CF92B" w14:textId="77777777" w:rsidR="002E7999" w:rsidRPr="00861D7D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8</w:t>
            </w:r>
            <w:r w:rsidR="002E7999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1576F920" w14:textId="77777777" w:rsidTr="008E4B7F">
        <w:tc>
          <w:tcPr>
            <w:tcW w:w="635" w:type="dxa"/>
          </w:tcPr>
          <w:p w14:paraId="56BB0289" w14:textId="77777777"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１</w:t>
            </w:r>
          </w:p>
        </w:tc>
        <w:tc>
          <w:tcPr>
            <w:tcW w:w="1633" w:type="dxa"/>
          </w:tcPr>
          <w:p w14:paraId="5F5D32E9" w14:textId="77777777" w:rsidR="002E7999" w:rsidRPr="00861D7D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="002E7999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</w:tbl>
    <w:p w14:paraId="10400A5C" w14:textId="77777777" w:rsidR="00A739B6" w:rsidRPr="00E04519" w:rsidRDefault="00A739B6" w:rsidP="00A739B6">
      <w:pPr>
        <w:rPr>
          <w:rFonts w:ascii="Meiryo UI" w:eastAsia="Meiryo UI" w:hAnsi="Meiryo UI"/>
          <w:sz w:val="22"/>
        </w:rPr>
      </w:pPr>
    </w:p>
    <w:p w14:paraId="03DA14B6" w14:textId="77777777" w:rsidR="00A739B6" w:rsidRPr="00E04519" w:rsidRDefault="00A739B6" w:rsidP="00A739B6">
      <w:pPr>
        <w:rPr>
          <w:rFonts w:ascii="Meiryo UI" w:eastAsia="Meiryo UI" w:hAnsi="Meiryo UI"/>
          <w:sz w:val="22"/>
        </w:rPr>
      </w:pPr>
    </w:p>
    <w:p w14:paraId="605940D0" w14:textId="77777777" w:rsidR="00A739B6" w:rsidRPr="00E04519" w:rsidRDefault="00A739B6" w:rsidP="00A739B6">
      <w:pPr>
        <w:rPr>
          <w:rFonts w:ascii="Meiryo UI" w:eastAsia="Meiryo UI" w:hAnsi="Meiryo UI"/>
        </w:rPr>
      </w:pPr>
    </w:p>
    <w:p w14:paraId="5B185C54" w14:textId="77777777" w:rsidR="00A739B6" w:rsidRPr="00E04519" w:rsidRDefault="00A739B6" w:rsidP="00A739B6">
      <w:pPr>
        <w:rPr>
          <w:rFonts w:ascii="Meiryo UI" w:eastAsia="Meiryo UI" w:hAnsi="Meiryo UI"/>
        </w:rPr>
      </w:pPr>
    </w:p>
    <w:sectPr w:rsidR="00A739B6" w:rsidRPr="00E04519" w:rsidSect="002E799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693D" w14:textId="77777777" w:rsidR="00B0430E" w:rsidRDefault="00B0430E" w:rsidP="00B0430E">
      <w:r>
        <w:separator/>
      </w:r>
    </w:p>
  </w:endnote>
  <w:endnote w:type="continuationSeparator" w:id="0">
    <w:p w14:paraId="5834A587" w14:textId="77777777" w:rsidR="00B0430E" w:rsidRDefault="00B0430E" w:rsidP="00B0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AF78" w14:textId="77777777" w:rsidR="00B0430E" w:rsidRDefault="00B0430E" w:rsidP="00B0430E">
      <w:r>
        <w:separator/>
      </w:r>
    </w:p>
  </w:footnote>
  <w:footnote w:type="continuationSeparator" w:id="0">
    <w:p w14:paraId="5CE1C8ED" w14:textId="77777777" w:rsidR="00B0430E" w:rsidRDefault="00B0430E" w:rsidP="00B0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08"/>
    <w:rsid w:val="00123D58"/>
    <w:rsid w:val="002E7999"/>
    <w:rsid w:val="003C3FF8"/>
    <w:rsid w:val="0040180D"/>
    <w:rsid w:val="004B40EF"/>
    <w:rsid w:val="006F33CA"/>
    <w:rsid w:val="007C20FF"/>
    <w:rsid w:val="00861D7D"/>
    <w:rsid w:val="0087688D"/>
    <w:rsid w:val="00877CD5"/>
    <w:rsid w:val="008E4B7F"/>
    <w:rsid w:val="00A35FA7"/>
    <w:rsid w:val="00A70CB7"/>
    <w:rsid w:val="00A739B6"/>
    <w:rsid w:val="00B0430E"/>
    <w:rsid w:val="00B57E75"/>
    <w:rsid w:val="00BD2E77"/>
    <w:rsid w:val="00C32E08"/>
    <w:rsid w:val="00D46B15"/>
    <w:rsid w:val="00D625E1"/>
    <w:rsid w:val="00E04519"/>
    <w:rsid w:val="00E52C7B"/>
    <w:rsid w:val="00E60978"/>
    <w:rsid w:val="00E90FAA"/>
    <w:rsid w:val="00E938DD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EB228D"/>
  <w15:chartTrackingRefBased/>
  <w15:docId w15:val="{2F347AFC-0325-4389-9993-B84DD60D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E08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C32E08"/>
    <w:rPr>
      <w:rFonts w:asciiTheme="minorEastAsia" w:hAnsiTheme="minorEastAsia"/>
    </w:rPr>
  </w:style>
  <w:style w:type="paragraph" w:styleId="a5">
    <w:name w:val="List Paragraph"/>
    <w:basedOn w:val="a"/>
    <w:uiPriority w:val="34"/>
    <w:qFormat/>
    <w:rsid w:val="00C32E08"/>
    <w:pPr>
      <w:ind w:leftChars="400" w:left="840"/>
    </w:pPr>
  </w:style>
  <w:style w:type="table" w:styleId="a6">
    <w:name w:val="Table Grid"/>
    <w:basedOn w:val="a1"/>
    <w:uiPriority w:val="59"/>
    <w:rsid w:val="00C3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4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30E"/>
  </w:style>
  <w:style w:type="paragraph" w:styleId="a9">
    <w:name w:val="footer"/>
    <w:basedOn w:val="a"/>
    <w:link w:val="aa"/>
    <w:uiPriority w:val="99"/>
    <w:unhideWhenUsed/>
    <w:rsid w:val="00B04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2020-06-17T01:47:00Z</dcterms:created>
  <dcterms:modified xsi:type="dcterms:W3CDTF">2025-05-15T09:26:00Z</dcterms:modified>
</cp:coreProperties>
</file>