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4C" w:rsidRDefault="00B31985" w:rsidP="00B940AD">
      <w:pPr>
        <w:jc w:val="right"/>
        <w:rPr>
          <w:rFonts w:ascii="ＭＳ 明朝" w:eastAsia="ＭＳ 明朝" w:hAnsi="ＭＳ 明朝"/>
        </w:rPr>
      </w:pPr>
      <w:bookmarkStart w:id="0" w:name="_GoBack"/>
      <w:bookmarkEnd w:id="0"/>
      <w:r w:rsidRPr="006B1A1C">
        <w:rPr>
          <w:rFonts w:hint="eastAsia"/>
          <w:spacing w:val="6"/>
          <w:kern w:val="0"/>
          <w:fitText w:val="1890" w:id="949792769"/>
        </w:rPr>
        <w:t>教委施財</w:t>
      </w:r>
      <w:r w:rsidR="00B940AD" w:rsidRPr="006B1A1C">
        <w:rPr>
          <w:rFonts w:hint="eastAsia"/>
          <w:spacing w:val="6"/>
          <w:kern w:val="0"/>
          <w:fitText w:val="1890" w:id="949792769"/>
        </w:rPr>
        <w:t>第</w:t>
      </w:r>
      <w:r w:rsidR="006B1A1C" w:rsidRPr="006B1A1C">
        <w:rPr>
          <w:rFonts w:hint="eastAsia"/>
          <w:spacing w:val="6"/>
          <w:kern w:val="0"/>
          <w:fitText w:val="1890" w:id="949792769"/>
        </w:rPr>
        <w:t>2426</w:t>
      </w:r>
      <w:r w:rsidR="00B940AD" w:rsidRPr="006B1A1C">
        <w:rPr>
          <w:rFonts w:ascii="ＭＳ 明朝" w:eastAsia="ＭＳ 明朝" w:hAnsi="ＭＳ 明朝" w:hint="eastAsia"/>
          <w:spacing w:val="-16"/>
          <w:kern w:val="0"/>
          <w:fitText w:val="1890" w:id="949792769"/>
        </w:rPr>
        <w:t>号</w:t>
      </w:r>
    </w:p>
    <w:p w:rsidR="00B940AD" w:rsidRDefault="00B940AD" w:rsidP="00B940AD">
      <w:pPr>
        <w:jc w:val="right"/>
        <w:rPr>
          <w:rFonts w:ascii="ＭＳ 明朝" w:eastAsia="ＭＳ 明朝" w:hAnsi="ＭＳ 明朝"/>
          <w:kern w:val="0"/>
        </w:rPr>
      </w:pPr>
      <w:r w:rsidRPr="00B31985">
        <w:rPr>
          <w:rFonts w:ascii="ＭＳ 明朝" w:eastAsia="ＭＳ 明朝" w:hAnsi="ＭＳ 明朝" w:hint="eastAsia"/>
          <w:kern w:val="0"/>
        </w:rPr>
        <w:t>平成</w:t>
      </w:r>
      <w:r w:rsidR="00B31985" w:rsidRPr="00B31985">
        <w:rPr>
          <w:rFonts w:ascii="ＭＳ 明朝" w:eastAsia="ＭＳ 明朝" w:hAnsi="ＭＳ 明朝" w:hint="eastAsia"/>
          <w:kern w:val="0"/>
        </w:rPr>
        <w:t>27</w:t>
      </w:r>
      <w:r w:rsidRPr="00B31985">
        <w:rPr>
          <w:rFonts w:ascii="ＭＳ 明朝" w:eastAsia="ＭＳ 明朝" w:hAnsi="ＭＳ 明朝" w:hint="eastAsia"/>
          <w:kern w:val="0"/>
        </w:rPr>
        <w:t>年</w:t>
      </w:r>
      <w:r w:rsidR="00B31985" w:rsidRPr="00B31985">
        <w:rPr>
          <w:rFonts w:ascii="ＭＳ 明朝" w:eastAsia="ＭＳ 明朝" w:hAnsi="ＭＳ 明朝" w:hint="eastAsia"/>
          <w:kern w:val="0"/>
        </w:rPr>
        <w:t>８</w:t>
      </w:r>
      <w:r w:rsidRPr="00B31985">
        <w:rPr>
          <w:rFonts w:ascii="ＭＳ 明朝" w:eastAsia="ＭＳ 明朝" w:hAnsi="ＭＳ 明朝" w:hint="eastAsia"/>
          <w:kern w:val="0"/>
        </w:rPr>
        <w:t>月</w:t>
      </w:r>
      <w:r w:rsidR="006B1A1C">
        <w:rPr>
          <w:rFonts w:ascii="ＭＳ 明朝" w:eastAsia="ＭＳ 明朝" w:hAnsi="ＭＳ 明朝" w:hint="eastAsia"/>
          <w:kern w:val="0"/>
        </w:rPr>
        <w:t>19</w:t>
      </w:r>
      <w:r w:rsidRPr="00B31985">
        <w:rPr>
          <w:rFonts w:ascii="ＭＳ 明朝" w:eastAsia="ＭＳ 明朝" w:hAnsi="ＭＳ 明朝" w:hint="eastAsia"/>
          <w:kern w:val="0"/>
        </w:rPr>
        <w:t>日</w:t>
      </w:r>
    </w:p>
    <w:p w:rsidR="00B940AD" w:rsidRDefault="00B940AD" w:rsidP="00B940AD">
      <w:pPr>
        <w:ind w:right="840"/>
        <w:rPr>
          <w:rFonts w:ascii="ＭＳ 明朝" w:eastAsia="ＭＳ 明朝" w:hAnsi="ＭＳ 明朝"/>
          <w:kern w:val="0"/>
        </w:rPr>
      </w:pPr>
    </w:p>
    <w:p w:rsidR="00B940AD" w:rsidRDefault="00B940AD" w:rsidP="00B940AD">
      <w:pPr>
        <w:ind w:right="840"/>
        <w:rPr>
          <w:rFonts w:ascii="ＭＳ 明朝" w:eastAsia="ＭＳ 明朝" w:hAnsi="ＭＳ 明朝"/>
          <w:kern w:val="0"/>
        </w:rPr>
      </w:pPr>
      <w:r>
        <w:rPr>
          <w:rFonts w:ascii="ＭＳ 明朝" w:eastAsia="ＭＳ 明朝" w:hAnsi="ＭＳ 明朝" w:hint="eastAsia"/>
          <w:kern w:val="0"/>
        </w:rPr>
        <w:t xml:space="preserve">　大阪府個人情報保護審議会</w:t>
      </w:r>
    </w:p>
    <w:p w:rsidR="00B940AD" w:rsidRDefault="00B940AD" w:rsidP="00B940AD">
      <w:pPr>
        <w:ind w:right="840"/>
        <w:rPr>
          <w:rFonts w:ascii="ＭＳ 明朝" w:eastAsia="ＭＳ 明朝" w:hAnsi="ＭＳ 明朝"/>
          <w:kern w:val="0"/>
        </w:rPr>
      </w:pPr>
      <w:r>
        <w:rPr>
          <w:rFonts w:ascii="ＭＳ 明朝" w:eastAsia="ＭＳ 明朝" w:hAnsi="ＭＳ 明朝" w:hint="eastAsia"/>
          <w:kern w:val="0"/>
        </w:rPr>
        <w:t xml:space="preserve">　　　会長　</w:t>
      </w:r>
      <w:proofErr w:type="gramStart"/>
      <w:r>
        <w:rPr>
          <w:rFonts w:ascii="ＭＳ 明朝" w:eastAsia="ＭＳ 明朝" w:hAnsi="ＭＳ 明朝" w:hint="eastAsia"/>
          <w:kern w:val="0"/>
        </w:rPr>
        <w:t>角松</w:t>
      </w:r>
      <w:proofErr w:type="gramEnd"/>
      <w:r>
        <w:rPr>
          <w:rFonts w:ascii="ＭＳ 明朝" w:eastAsia="ＭＳ 明朝" w:hAnsi="ＭＳ 明朝" w:hint="eastAsia"/>
          <w:kern w:val="0"/>
        </w:rPr>
        <w:t xml:space="preserve">　生史　様</w:t>
      </w:r>
    </w:p>
    <w:p w:rsidR="00B940AD" w:rsidRDefault="00B940AD" w:rsidP="00B940AD">
      <w:pPr>
        <w:ind w:right="840"/>
        <w:rPr>
          <w:rFonts w:ascii="ＭＳ 明朝" w:eastAsia="ＭＳ 明朝" w:hAnsi="ＭＳ 明朝"/>
          <w:kern w:val="0"/>
        </w:rPr>
      </w:pPr>
    </w:p>
    <w:p w:rsidR="00B940AD" w:rsidRDefault="00B940AD" w:rsidP="00B940AD">
      <w:pPr>
        <w:ind w:right="840"/>
        <w:rPr>
          <w:rFonts w:ascii="ＭＳ 明朝" w:eastAsia="ＭＳ 明朝" w:hAnsi="ＭＳ 明朝"/>
          <w:kern w:val="0"/>
        </w:rPr>
      </w:pPr>
    </w:p>
    <w:p w:rsidR="00B940AD" w:rsidRDefault="00790B14" w:rsidP="00B940AD">
      <w:pPr>
        <w:tabs>
          <w:tab w:val="left" w:pos="8504"/>
        </w:tabs>
        <w:ind w:right="-1" w:firstLineChars="2600" w:firstLine="5460"/>
        <w:jc w:val="left"/>
        <w:rPr>
          <w:rFonts w:ascii="ＭＳ 明朝" w:eastAsia="ＭＳ 明朝" w:hAnsi="ＭＳ 明朝"/>
          <w:kern w:val="0"/>
        </w:rPr>
      </w:pPr>
      <w:r>
        <w:rPr>
          <w:rFonts w:ascii="ＭＳ 明朝" w:eastAsia="ＭＳ 明朝" w:hAnsi="ＭＳ 明朝" w:hint="eastAsia"/>
          <w:kern w:val="0"/>
        </w:rPr>
        <w:t>大 阪 府 教 育 委 員 会</w:t>
      </w:r>
    </w:p>
    <w:p w:rsidR="00B940AD" w:rsidRDefault="00B940AD" w:rsidP="00B940AD">
      <w:pPr>
        <w:tabs>
          <w:tab w:val="left" w:pos="8504"/>
        </w:tabs>
        <w:ind w:right="-1"/>
        <w:jc w:val="left"/>
        <w:rPr>
          <w:rFonts w:ascii="ＭＳ 明朝" w:eastAsia="ＭＳ 明朝" w:hAnsi="ＭＳ 明朝"/>
          <w:kern w:val="0"/>
        </w:rPr>
      </w:pPr>
    </w:p>
    <w:p w:rsidR="00B940AD" w:rsidRDefault="00B940AD" w:rsidP="00B940AD">
      <w:pPr>
        <w:tabs>
          <w:tab w:val="left" w:pos="8504"/>
        </w:tabs>
        <w:ind w:right="-1"/>
        <w:jc w:val="left"/>
        <w:rPr>
          <w:rFonts w:ascii="ＭＳ 明朝" w:eastAsia="ＭＳ 明朝" w:hAnsi="ＭＳ 明朝"/>
          <w:kern w:val="0"/>
        </w:rPr>
      </w:pPr>
    </w:p>
    <w:p w:rsidR="00B940AD" w:rsidRDefault="00B940AD" w:rsidP="00B940AD">
      <w:pPr>
        <w:tabs>
          <w:tab w:val="left" w:pos="8504"/>
        </w:tabs>
        <w:ind w:right="-1"/>
        <w:jc w:val="center"/>
        <w:rPr>
          <w:rFonts w:ascii="ＭＳ 明朝" w:eastAsia="ＭＳ 明朝" w:hAnsi="ＭＳ 明朝"/>
          <w:kern w:val="0"/>
        </w:rPr>
      </w:pPr>
      <w:r>
        <w:rPr>
          <w:rFonts w:ascii="ＭＳ 明朝" w:eastAsia="ＭＳ 明朝" w:hAnsi="ＭＳ 明朝" w:hint="eastAsia"/>
          <w:kern w:val="0"/>
        </w:rPr>
        <w:t>「</w:t>
      </w:r>
      <w:r w:rsidR="00790B14">
        <w:rPr>
          <w:rFonts w:ascii="ＭＳ 明朝" w:eastAsia="ＭＳ 明朝" w:hAnsi="ＭＳ 明朝" w:hint="eastAsia"/>
          <w:kern w:val="0"/>
        </w:rPr>
        <w:t>高等学校等就学支援金の支給に関する事務（公立高等学校）」</w:t>
      </w:r>
      <w:r w:rsidR="00B31985">
        <w:rPr>
          <w:rFonts w:ascii="ＭＳ 明朝" w:eastAsia="ＭＳ 明朝" w:hAnsi="ＭＳ 明朝" w:hint="eastAsia"/>
          <w:kern w:val="0"/>
        </w:rPr>
        <w:t>に</w:t>
      </w:r>
      <w:r w:rsidR="00790B14">
        <w:rPr>
          <w:rFonts w:ascii="ＭＳ 明朝" w:eastAsia="ＭＳ 明朝" w:hAnsi="ＭＳ 明朝" w:hint="eastAsia"/>
          <w:kern w:val="0"/>
        </w:rPr>
        <w:t>おける</w:t>
      </w:r>
    </w:p>
    <w:p w:rsidR="00B940AD" w:rsidRDefault="00B940AD" w:rsidP="00790B14">
      <w:pPr>
        <w:tabs>
          <w:tab w:val="left" w:pos="8504"/>
        </w:tabs>
        <w:ind w:right="-1" w:firstLineChars="400" w:firstLine="840"/>
        <w:rPr>
          <w:rFonts w:ascii="ＭＳ 明朝" w:eastAsia="ＭＳ 明朝" w:hAnsi="ＭＳ 明朝"/>
          <w:kern w:val="0"/>
        </w:rPr>
      </w:pPr>
      <w:r>
        <w:rPr>
          <w:rFonts w:ascii="ＭＳ 明朝" w:eastAsia="ＭＳ 明朝" w:hAnsi="ＭＳ 明朝" w:hint="eastAsia"/>
          <w:kern w:val="0"/>
        </w:rPr>
        <w:t>特定個人情報保護評価について（諮問）</w:t>
      </w:r>
    </w:p>
    <w:p w:rsidR="00B940AD" w:rsidRDefault="00B940AD" w:rsidP="00B940AD">
      <w:pPr>
        <w:tabs>
          <w:tab w:val="left" w:pos="8504"/>
        </w:tabs>
        <w:ind w:right="-1"/>
        <w:rPr>
          <w:rFonts w:ascii="ＭＳ 明朝" w:eastAsia="ＭＳ 明朝" w:hAnsi="ＭＳ 明朝"/>
          <w:kern w:val="0"/>
        </w:rPr>
      </w:pPr>
    </w:p>
    <w:p w:rsidR="00B940AD" w:rsidRDefault="00B940AD" w:rsidP="00B940AD">
      <w:pPr>
        <w:tabs>
          <w:tab w:val="left" w:pos="8504"/>
        </w:tabs>
        <w:ind w:right="-1"/>
        <w:rPr>
          <w:rFonts w:ascii="ＭＳ 明朝" w:eastAsia="ＭＳ 明朝" w:hAnsi="ＭＳ 明朝"/>
          <w:kern w:val="0"/>
        </w:rPr>
      </w:pPr>
    </w:p>
    <w:p w:rsidR="00B940AD" w:rsidRDefault="00B31985" w:rsidP="00B940AD">
      <w:pPr>
        <w:tabs>
          <w:tab w:val="left" w:pos="8504"/>
        </w:tabs>
        <w:ind w:right="-1"/>
      </w:pPr>
      <w:r>
        <w:rPr>
          <w:rFonts w:ascii="ＭＳ 明朝" w:eastAsia="ＭＳ 明朝" w:hAnsi="ＭＳ 明朝" w:hint="eastAsia"/>
          <w:noProof/>
          <w:kern w:val="0"/>
        </w:rPr>
        <mc:AlternateContent>
          <mc:Choice Requires="wps">
            <w:drawing>
              <wp:anchor distT="0" distB="0" distL="114300" distR="114300" simplePos="0" relativeHeight="251659264" behindDoc="0" locked="0" layoutInCell="1" allowOverlap="1">
                <wp:simplePos x="0" y="0"/>
                <wp:positionH relativeFrom="column">
                  <wp:posOffset>2720341</wp:posOffset>
                </wp:positionH>
                <wp:positionV relativeFrom="paragraph">
                  <wp:posOffset>3959225</wp:posOffset>
                </wp:positionV>
                <wp:extent cx="3028950" cy="1219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028950"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985" w:rsidRDefault="00B31985">
                            <w:r>
                              <w:rPr>
                                <w:rFonts w:hint="eastAsia"/>
                              </w:rPr>
                              <w:t>担　当：大阪府教育委員会事務局</w:t>
                            </w:r>
                          </w:p>
                          <w:p w:rsidR="00B31985" w:rsidRDefault="00B31985" w:rsidP="00B31985">
                            <w:pPr>
                              <w:ind w:firstLineChars="400" w:firstLine="840"/>
                              <w:rPr>
                                <w:kern w:val="0"/>
                              </w:rPr>
                            </w:pPr>
                            <w:r>
                              <w:rPr>
                                <w:rFonts w:hint="eastAsia"/>
                              </w:rPr>
                              <w:t xml:space="preserve">施設財務課助成・会計グループ　</w:t>
                            </w:r>
                            <w:r w:rsidRPr="00B31985">
                              <w:rPr>
                                <w:kern w:val="0"/>
                              </w:rPr>
                              <w:ruby>
                                <w:rubyPr>
                                  <w:rubyAlign w:val="distributeSpace"/>
                                  <w:hps w:val="10"/>
                                  <w:hpsRaise w:val="18"/>
                                  <w:hpsBaseText w:val="21"/>
                                  <w:lid w:val="ja-JP"/>
                                </w:rubyPr>
                                <w:rt>
                                  <w:r w:rsidR="00B31985" w:rsidRPr="00B31985">
                                    <w:rPr>
                                      <w:rFonts w:ascii="ＭＳ 明朝" w:eastAsia="ＭＳ 明朝" w:hAnsi="ＭＳ 明朝" w:hint="eastAsia"/>
                                      <w:kern w:val="0"/>
                                      <w:sz w:val="10"/>
                                    </w:rPr>
                                    <w:t>つづき</w:t>
                                  </w:r>
                                </w:rt>
                                <w:rubyBase>
                                  <w:r w:rsidR="00B31985" w:rsidRPr="00B31985">
                                    <w:rPr>
                                      <w:rFonts w:hint="eastAsia"/>
                                      <w:kern w:val="0"/>
                                    </w:rPr>
                                    <w:t>都築</w:t>
                                  </w:r>
                                </w:rubyBase>
                              </w:ruby>
                            </w:r>
                          </w:p>
                          <w:p w:rsidR="00B31985" w:rsidRDefault="00B31985">
                            <w:r>
                              <w:rPr>
                                <w:rFonts w:hint="eastAsia"/>
                              </w:rPr>
                              <w:t>電　話：</w:t>
                            </w:r>
                            <w:r>
                              <w:rPr>
                                <w:rFonts w:hint="eastAsia"/>
                              </w:rPr>
                              <w:t>06</w:t>
                            </w:r>
                            <w:r>
                              <w:rPr>
                                <w:rFonts w:hint="eastAsia"/>
                              </w:rPr>
                              <w:t>－</w:t>
                            </w:r>
                            <w:r>
                              <w:rPr>
                                <w:rFonts w:hint="eastAsia"/>
                              </w:rPr>
                              <w:t>6944</w:t>
                            </w:r>
                            <w:r>
                              <w:rPr>
                                <w:rFonts w:hint="eastAsia"/>
                              </w:rPr>
                              <w:t>－</w:t>
                            </w:r>
                            <w:r>
                              <w:rPr>
                                <w:rFonts w:hint="eastAsia"/>
                              </w:rPr>
                              <w:t>6913</w:t>
                            </w:r>
                            <w:r>
                              <w:rPr>
                                <w:rFonts w:hint="eastAsia"/>
                              </w:rPr>
                              <w:t>（直通）</w:t>
                            </w:r>
                          </w:p>
                          <w:p w:rsidR="00B31985" w:rsidRDefault="00B31985">
                            <w:r>
                              <w:rPr>
                                <w:rFonts w:hint="eastAsia"/>
                              </w:rPr>
                              <w:t>ＦＡＸ：</w:t>
                            </w:r>
                            <w:r>
                              <w:rPr>
                                <w:rFonts w:hint="eastAsia"/>
                              </w:rPr>
                              <w:t>06</w:t>
                            </w:r>
                            <w:r>
                              <w:rPr>
                                <w:rFonts w:hint="eastAsia"/>
                              </w:rPr>
                              <w:t>－</w:t>
                            </w:r>
                            <w:r>
                              <w:rPr>
                                <w:rFonts w:hint="eastAsia"/>
                              </w:rPr>
                              <w:t>6946</w:t>
                            </w:r>
                            <w:r>
                              <w:rPr>
                                <w:rFonts w:hint="eastAsia"/>
                              </w:rPr>
                              <w:t>－</w:t>
                            </w:r>
                            <w:r>
                              <w:rPr>
                                <w:rFonts w:hint="eastAsia"/>
                              </w:rPr>
                              <w:t>1141</w:t>
                            </w:r>
                          </w:p>
                          <w:p w:rsidR="00B31985" w:rsidRDefault="00B31985">
                            <w:r>
                              <w:t>E</w:t>
                            </w:r>
                            <w:r>
                              <w:rPr>
                                <w:rFonts w:hint="eastAsia"/>
                              </w:rPr>
                              <w:t xml:space="preserve">mail </w:t>
                            </w:r>
                            <w:r>
                              <w:rPr>
                                <w:rFonts w:hint="eastAsia"/>
                              </w:rPr>
                              <w:t>：</w:t>
                            </w:r>
                            <w:r>
                              <w:rPr>
                                <w:rFonts w:hint="eastAsia"/>
                              </w:rPr>
                              <w:t>TsuzukiN@mbox.pref.osaka.lg.jp</w:t>
                            </w:r>
                          </w:p>
                          <w:p w:rsidR="00B31985" w:rsidRPr="00B31985" w:rsidRDefault="00B31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4.2pt;margin-top:311.75pt;width:238.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" fillcolor="white [3201]" strokeweight=".5pt">
                <v:textbox>
                  <w:txbxContent>
                    <w:p w:rsidR="00B31985" w:rsidRDefault="00B31985">
                      <w:pPr>
                        <w:rPr>
                          <w:rFonts w:hint="eastAsia"/>
                        </w:rPr>
                      </w:pPr>
                      <w:r>
                        <w:rPr>
                          <w:rFonts w:hint="eastAsia"/>
                        </w:rPr>
                        <w:t>担　当：大阪府教育委員会事務局</w:t>
                      </w:r>
                    </w:p>
                    <w:p w:rsidR="00B31985" w:rsidRDefault="00B31985" w:rsidP="00B31985">
                      <w:pPr>
                        <w:ind w:firstLineChars="400" w:firstLine="840"/>
                        <w:rPr>
                          <w:rFonts w:hint="eastAsia"/>
                          <w:kern w:val="0"/>
                        </w:rPr>
                      </w:pPr>
                      <w:r>
                        <w:rPr>
                          <w:rFonts w:hint="eastAsia"/>
                        </w:rPr>
                        <w:t xml:space="preserve">施設財務課助成・会計グループ　</w:t>
                      </w:r>
                      <w:r w:rsidRPr="00B31985">
                        <w:rPr>
                          <w:kern w:val="0"/>
                        </w:rPr>
                        <w:ruby>
                          <w:rubyPr>
                            <w:rubyAlign w:val="distributeSpace"/>
                            <w:hps w:val="10"/>
                            <w:hpsRaise w:val="18"/>
                            <w:hpsBaseText w:val="21"/>
                            <w:lid w:val="ja-JP"/>
                          </w:rubyPr>
                          <w:rt>
                            <w:r w:rsidR="00B31985" w:rsidRPr="00B31985">
                              <w:rPr>
                                <w:rFonts w:ascii="ＭＳ 明朝" w:eastAsia="ＭＳ 明朝" w:hAnsi="ＭＳ 明朝" w:hint="eastAsia"/>
                                <w:kern w:val="0"/>
                                <w:sz w:val="10"/>
                              </w:rPr>
                              <w:t>つづき</w:t>
                            </w:r>
                          </w:rt>
                          <w:rubyBase>
                            <w:r w:rsidR="00B31985" w:rsidRPr="00B31985">
                              <w:rPr>
                                <w:rFonts w:hint="eastAsia"/>
                                <w:kern w:val="0"/>
                              </w:rPr>
                              <w:t>都築</w:t>
                            </w:r>
                          </w:rubyBase>
                        </w:ruby>
                      </w:r>
                    </w:p>
                    <w:p w:rsidR="00B31985" w:rsidRDefault="00B31985">
                      <w:pPr>
                        <w:rPr>
                          <w:rFonts w:hint="eastAsia"/>
                        </w:rPr>
                      </w:pPr>
                      <w:r>
                        <w:rPr>
                          <w:rFonts w:hint="eastAsia"/>
                        </w:rPr>
                        <w:t>電　話：</w:t>
                      </w:r>
                      <w:r>
                        <w:rPr>
                          <w:rFonts w:hint="eastAsia"/>
                        </w:rPr>
                        <w:t>06</w:t>
                      </w:r>
                      <w:r>
                        <w:rPr>
                          <w:rFonts w:hint="eastAsia"/>
                        </w:rPr>
                        <w:t>－</w:t>
                      </w:r>
                      <w:r>
                        <w:rPr>
                          <w:rFonts w:hint="eastAsia"/>
                        </w:rPr>
                        <w:t>6944</w:t>
                      </w:r>
                      <w:r>
                        <w:rPr>
                          <w:rFonts w:hint="eastAsia"/>
                        </w:rPr>
                        <w:t>－</w:t>
                      </w:r>
                      <w:r>
                        <w:rPr>
                          <w:rFonts w:hint="eastAsia"/>
                        </w:rPr>
                        <w:t>6913</w:t>
                      </w:r>
                      <w:r>
                        <w:rPr>
                          <w:rFonts w:hint="eastAsia"/>
                        </w:rPr>
                        <w:t>（直通）</w:t>
                      </w:r>
                    </w:p>
                    <w:p w:rsidR="00B31985" w:rsidRDefault="00B31985">
                      <w:pPr>
                        <w:rPr>
                          <w:rFonts w:hint="eastAsia"/>
                        </w:rPr>
                      </w:pPr>
                      <w:r>
                        <w:rPr>
                          <w:rFonts w:hint="eastAsia"/>
                        </w:rPr>
                        <w:t>ＦＡＸ：</w:t>
                      </w:r>
                      <w:r>
                        <w:rPr>
                          <w:rFonts w:hint="eastAsia"/>
                        </w:rPr>
                        <w:t>06</w:t>
                      </w:r>
                      <w:r>
                        <w:rPr>
                          <w:rFonts w:hint="eastAsia"/>
                        </w:rPr>
                        <w:t>－</w:t>
                      </w:r>
                      <w:r>
                        <w:rPr>
                          <w:rFonts w:hint="eastAsia"/>
                        </w:rPr>
                        <w:t>6946</w:t>
                      </w:r>
                      <w:r>
                        <w:rPr>
                          <w:rFonts w:hint="eastAsia"/>
                        </w:rPr>
                        <w:t>－</w:t>
                      </w:r>
                      <w:r>
                        <w:rPr>
                          <w:rFonts w:hint="eastAsia"/>
                        </w:rPr>
                        <w:t>1141</w:t>
                      </w:r>
                      <w:bookmarkStart w:id="1" w:name="_GoBack"/>
                      <w:bookmarkEnd w:id="1"/>
                    </w:p>
                    <w:p w:rsidR="00B31985" w:rsidRDefault="00B31985">
                      <w:pPr>
                        <w:rPr>
                          <w:rFonts w:hint="eastAsia"/>
                        </w:rPr>
                      </w:pPr>
                      <w:r>
                        <w:t>E</w:t>
                      </w:r>
                      <w:r>
                        <w:rPr>
                          <w:rFonts w:hint="eastAsia"/>
                        </w:rPr>
                        <w:t xml:space="preserve">mail </w:t>
                      </w:r>
                      <w:r>
                        <w:rPr>
                          <w:rFonts w:hint="eastAsia"/>
                        </w:rPr>
                        <w:t>：</w:t>
                      </w:r>
                      <w:r>
                        <w:rPr>
                          <w:rFonts w:hint="eastAsia"/>
                        </w:rPr>
                        <w:t>TsuzukiN@mbox.pref.osaka.lg.jp</w:t>
                      </w:r>
                    </w:p>
                    <w:p w:rsidR="00B31985" w:rsidRPr="00B31985" w:rsidRDefault="00B31985"/>
                  </w:txbxContent>
                </v:textbox>
              </v:shape>
            </w:pict>
          </mc:Fallback>
        </mc:AlternateContent>
      </w:r>
      <w:r w:rsidR="00B940AD">
        <w:rPr>
          <w:rFonts w:ascii="ＭＳ 明朝" w:eastAsia="ＭＳ 明朝" w:hAnsi="ＭＳ 明朝" w:hint="eastAsia"/>
          <w:kern w:val="0"/>
        </w:rPr>
        <w:t xml:space="preserve">　標記について、行政手続における特定の個人を識別するための番号の利用等に関する法律第２７条に規定する特定個人情報保護評価を実施するにあたり、特定個人情報保護評価に関する規則第７条第４項の規定により、標記特定個人情報保護評価書について、貴審議会の意見を求めます。</w:t>
      </w:r>
    </w:p>
    <w:sectPr w:rsidR="00B940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D"/>
    <w:rsid w:val="00371B4C"/>
    <w:rsid w:val="006B1A1C"/>
    <w:rsid w:val="00790B14"/>
    <w:rsid w:val="00B31985"/>
    <w:rsid w:val="00B940AD"/>
    <w:rsid w:val="00D5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6</cp:revision>
  <cp:lastPrinted>2015-08-19T09:49:00Z</cp:lastPrinted>
  <dcterms:created xsi:type="dcterms:W3CDTF">2015-08-11T13:22:00Z</dcterms:created>
  <dcterms:modified xsi:type="dcterms:W3CDTF">2015-08-19T09:49:00Z</dcterms:modified>
</cp:coreProperties>
</file>