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37A5" w14:textId="63C07BAA" w:rsidR="00A02478" w:rsidRDefault="00A02478" w:rsidP="004326EC">
      <w:pPr>
        <w:pStyle w:val="a4"/>
        <w:spacing w:line="440" w:lineRule="exact"/>
        <w:jc w:val="both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bookmarkStart w:id="0" w:name="_GoBack"/>
      <w:bookmarkEnd w:id="0"/>
    </w:p>
    <w:p w14:paraId="7D042AD8" w14:textId="11807881" w:rsidR="00C36D67" w:rsidRDefault="002B0869" w:rsidP="00C36D67">
      <w:pPr>
        <w:pStyle w:val="a4"/>
        <w:spacing w:before="120"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第11</w:t>
      </w:r>
      <w:r w:rsidR="006B348D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</w:t>
      </w:r>
      <w:r w:rsidR="003352AC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="003352AC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14:paraId="3F903702" w14:textId="77777777" w:rsidR="00C36D67" w:rsidRPr="00C36D67" w:rsidRDefault="00C36D67" w:rsidP="00C36D67"/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B3A4C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1B3A4C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1B3A4C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D" w14:textId="4C1CD429" w:rsidR="00E21E86" w:rsidRDefault="00E21E86" w:rsidP="00E21E86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1B3A4C">
        <w:rPr>
          <w:rFonts w:ascii="ＭＳ ゴシック" w:eastAsia="ＭＳ ゴシック" w:hAnsi="ＭＳ ゴシック" w:hint="eastAsia"/>
          <w:w w:val="98"/>
          <w:kern w:val="0"/>
          <w:sz w:val="24"/>
          <w:fitText w:val="4788" w:id="-1676332032"/>
        </w:rPr>
        <w:t>日時：</w:t>
      </w:r>
      <w:r w:rsidRPr="001B3A4C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令和</w:t>
      </w:r>
      <w:r w:rsidR="0050510C" w:rsidRPr="001B3A4C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４</w:t>
      </w:r>
      <w:r w:rsidRPr="001B3A4C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年</w:t>
      </w:r>
      <w:r w:rsidR="002B0869" w:rsidRPr="001B3A4C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６</w:t>
      </w:r>
      <w:r w:rsidRPr="001B3A4C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月</w:t>
      </w:r>
      <w:r w:rsidR="002B0869" w:rsidRPr="001B3A4C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24</w:t>
      </w:r>
      <w:r w:rsidR="00CC3FC8" w:rsidRPr="001B3A4C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日</w:t>
      </w:r>
      <w:r w:rsidRPr="001B3A4C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（</w:t>
      </w:r>
      <w:r w:rsidR="002B0869" w:rsidRPr="001B3A4C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金</w:t>
      </w:r>
      <w:r w:rsidRPr="001B3A4C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）</w:t>
      </w:r>
      <w:r w:rsidR="002B0869" w:rsidRPr="001B3A4C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14</w:t>
      </w:r>
      <w:r w:rsidRPr="001B3A4C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時</w:t>
      </w:r>
      <w:r w:rsidR="00904136" w:rsidRPr="001B3A4C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0</w:t>
      </w:r>
      <w:r w:rsidR="004069CF" w:rsidRPr="001B3A4C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0</w:t>
      </w:r>
      <w:r w:rsidRPr="001B3A4C">
        <w:rPr>
          <w:rFonts w:ascii="ＭＳ ゴシック" w:eastAsia="ＭＳ ゴシック" w:hAnsi="ＭＳ ゴシック" w:hint="eastAsia"/>
          <w:w w:val="98"/>
          <w:kern w:val="0"/>
          <w:sz w:val="24"/>
          <w:fitText w:val="4788" w:id="-1676332032"/>
        </w:rPr>
        <w:t>分</w:t>
      </w:r>
      <w:r w:rsidRPr="001B3A4C">
        <w:rPr>
          <w:rFonts w:ascii="ＭＳ ゴシック" w:eastAsia="ＭＳ ゴシック" w:hAnsi="ＭＳ ゴシック" w:hint="eastAsia"/>
          <w:spacing w:val="20"/>
          <w:w w:val="98"/>
          <w:kern w:val="0"/>
          <w:sz w:val="24"/>
          <w:fitText w:val="4788" w:id="-1676332032"/>
        </w:rPr>
        <w:t>～</w:t>
      </w:r>
    </w:p>
    <w:p w14:paraId="078137AE" w14:textId="09CAC19C" w:rsidR="00971303" w:rsidRPr="005E2E5D" w:rsidRDefault="00E21E86" w:rsidP="00E21E86">
      <w:pPr>
        <w:jc w:val="right"/>
        <w:rPr>
          <w:rFonts w:ascii="ＭＳ ゴシック" w:eastAsia="ＭＳ ゴシック" w:hAnsi="ＭＳ ゴシック"/>
          <w:sz w:val="24"/>
        </w:rPr>
      </w:pPr>
      <w:r w:rsidRPr="001B3A4C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場所：大阪市役</w:t>
      </w:r>
      <w:r w:rsidR="00EC6B14" w:rsidRPr="001B3A4C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所</w:t>
      </w:r>
      <w:r w:rsidR="00DF6BD4" w:rsidRPr="001B3A4C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P1</w:t>
      </w:r>
      <w:r w:rsidR="0050510C" w:rsidRPr="001B3A4C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階</w:t>
      </w:r>
      <w:r w:rsidR="00DF6BD4" w:rsidRPr="001B3A4C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（屋上）</w:t>
      </w:r>
      <w:r w:rsidR="0050510C" w:rsidRPr="001B3A4C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会議</w:t>
      </w:r>
      <w:r w:rsidR="00EC6B14" w:rsidRPr="001B3A4C">
        <w:rPr>
          <w:rFonts w:ascii="ＭＳ ゴシック" w:eastAsia="ＭＳ ゴシック" w:hAnsi="ＭＳ ゴシック" w:hint="eastAsia"/>
          <w:spacing w:val="-2"/>
          <w:kern w:val="0"/>
          <w:sz w:val="24"/>
          <w:fitText w:val="4788" w:id="-1676332031"/>
        </w:rPr>
        <w:t>室</w:t>
      </w:r>
    </w:p>
    <w:p w14:paraId="078137AF" w14:textId="77777777" w:rsidR="006C394B" w:rsidRPr="0050510C" w:rsidRDefault="006C394B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 w:rsidP="00D14F81">
      <w:pPr>
        <w:spacing w:beforeLines="50" w:before="190" w:line="400" w:lineRule="exact"/>
        <w:ind w:right="24" w:firstLineChars="200" w:firstLine="506"/>
        <w:rPr>
          <w:rFonts w:ascii="ＭＳ ゴシック" w:eastAsia="ＭＳ ゴシック" w:hAnsi="ＭＳ ゴシック"/>
          <w:sz w:val="28"/>
          <w:szCs w:val="28"/>
        </w:rPr>
      </w:pPr>
      <w:r w:rsidRPr="001B3A4C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1B3A4C">
        <w:rPr>
          <w:rFonts w:ascii="ＭＳ ゴシック" w:eastAsia="ＭＳ ゴシック" w:hAnsi="ＭＳ ゴシック" w:hint="eastAsia"/>
          <w:spacing w:val="9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D14F81">
      <w:pPr>
        <w:tabs>
          <w:tab w:val="left" w:pos="426"/>
        </w:tabs>
        <w:spacing w:before="50" w:line="400" w:lineRule="exact"/>
        <w:ind w:leftChars="-1" w:left="-2" w:right="23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5EE3C7A" w14:textId="5083ED3C" w:rsidR="00B81BF8" w:rsidRDefault="006B348D" w:rsidP="00C94A96">
      <w:pPr>
        <w:pStyle w:val="ac"/>
        <w:numPr>
          <w:ilvl w:val="0"/>
          <w:numId w:val="3"/>
        </w:numPr>
        <w:tabs>
          <w:tab w:val="left" w:pos="0"/>
          <w:tab w:val="left" w:pos="426"/>
        </w:tabs>
        <w:snapToGrid w:val="0"/>
        <w:spacing w:afterLines="50" w:after="190"/>
        <w:ind w:leftChars="-1" w:left="-2" w:rightChars="127" w:right="252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B348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「政策と体制分科会」</w:t>
      </w:r>
      <w:r w:rsidR="00B81BF8" w:rsidRPr="006B348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意見交換</w:t>
      </w:r>
    </w:p>
    <w:p w14:paraId="55BC64E3" w14:textId="2C47533E" w:rsidR="00C94A96" w:rsidRPr="00532CCB" w:rsidRDefault="00330629" w:rsidP="00C94A96">
      <w:pPr>
        <w:pStyle w:val="ac"/>
        <w:tabs>
          <w:tab w:val="left" w:pos="0"/>
          <w:tab w:val="left" w:pos="426"/>
        </w:tabs>
        <w:snapToGrid w:val="0"/>
        <w:spacing w:afterLines="50" w:after="190"/>
        <w:ind w:leftChars="0" w:left="849" w:rightChars="127" w:right="252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　　</w:t>
      </w:r>
      <w:r w:rsidR="004275B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</w:t>
      </w:r>
      <w:r w:rsidR="00231B0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・広域機能の充実について（有識者からの意見聴取</w:t>
      </w:r>
      <w:r w:rsidR="009C114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）</w:t>
      </w:r>
    </w:p>
    <w:p w14:paraId="078137B4" w14:textId="08D386FD" w:rsidR="00F93E1C" w:rsidRPr="00E02140" w:rsidRDefault="00F93E1C" w:rsidP="00D14F81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Chars="-1" w:left="-2" w:right="23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078137B5" w14:textId="0466AB55" w:rsidR="00971303" w:rsidRDefault="00971303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1C78B4E" w14:textId="77777777" w:rsidR="001D2B8B" w:rsidRPr="00A32C18" w:rsidRDefault="001D2B8B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 w:rsidP="00D14F81">
      <w:pPr>
        <w:spacing w:line="400" w:lineRule="exact"/>
        <w:ind w:firstLineChars="200" w:firstLine="522"/>
        <w:rPr>
          <w:rFonts w:ascii="ＭＳ ゴシック" w:eastAsia="ＭＳ ゴシック" w:hAnsi="ＭＳ ゴシック"/>
          <w:sz w:val="28"/>
          <w:szCs w:val="28"/>
        </w:rPr>
      </w:pPr>
      <w:r w:rsidRPr="00B81BF8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B81BF8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F" w14:textId="51B36244" w:rsidR="00971303" w:rsidRPr="005E2E5D" w:rsidRDefault="004326EC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0494AF79">
                <wp:simplePos x="0" y="0"/>
                <wp:positionH relativeFrom="margin">
                  <wp:posOffset>-31033</wp:posOffset>
                </wp:positionH>
                <wp:positionV relativeFrom="paragraph">
                  <wp:posOffset>1291845</wp:posOffset>
                </wp:positionV>
                <wp:extent cx="6472051" cy="2398816"/>
                <wp:effectExtent l="0" t="0" r="24130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051" cy="239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Pr="00277F9D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【配付資料】</w:t>
                            </w:r>
                          </w:p>
                          <w:p w14:paraId="08F3BCF9" w14:textId="2D1FE1C5" w:rsidR="003005B0" w:rsidRPr="00277F9D" w:rsidRDefault="003C4F36" w:rsidP="00231B00">
                            <w:pPr>
                              <w:spacing w:line="340" w:lineRule="exact"/>
                              <w:ind w:firstLineChars="100" w:firstLine="218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◇資料１</w:t>
                            </w:r>
                            <w:r w:rsidR="0017478E"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9C114A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広域</w:t>
                            </w:r>
                            <w:r w:rsidR="009C114A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機能の充実について</w:t>
                            </w:r>
                          </w:p>
                          <w:p w14:paraId="078137D0" w14:textId="4AFA4705" w:rsidR="003C4F36" w:rsidRPr="00277F9D" w:rsidRDefault="003C4F36" w:rsidP="00CB260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231B0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◇資料２</w:t>
                            </w:r>
                            <w:r w:rsidR="004B1C75"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7304F3" w:rsidRPr="007304F3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国内外の成長都市の政策展開とその体制について（総括比較表）</w:t>
                            </w:r>
                          </w:p>
                          <w:p w14:paraId="5ECF7995" w14:textId="7B382C22" w:rsidR="00C94A96" w:rsidRDefault="003005B0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◇資料</w:t>
                            </w:r>
                            <w:r w:rsidR="00231B0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３</w:t>
                            </w:r>
                            <w:r w:rsidR="00E97E1C" w:rsidRPr="00277F9D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7304F3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国内外の成長都市の政策展開とその体制について（各都市</w:t>
                            </w:r>
                            <w:r w:rsidR="007304F3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個票</w:t>
                            </w:r>
                            <w:r w:rsidR="007304F3" w:rsidRPr="007304F3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14:paraId="350214A1" w14:textId="687CE326" w:rsidR="000F5182" w:rsidRDefault="000F5182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</w:p>
                          <w:p w14:paraId="1A232018" w14:textId="7F12D5BA" w:rsidR="000F5182" w:rsidRDefault="000F5182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公益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 xml:space="preserve">社団法人関西経済連合会提供資料　</w:t>
                            </w:r>
                          </w:p>
                          <w:p w14:paraId="109E4772" w14:textId="05D24751" w:rsidR="00D34AE7" w:rsidRPr="00D34AE7" w:rsidRDefault="00D34AE7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</w:pPr>
                            <w:r w:rsidRPr="00D3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 xml:space="preserve">　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 xml:space="preserve">　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・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>関西ビジョン２０３０</w:t>
                            </w:r>
                          </w:p>
                          <w:p w14:paraId="6F06B12F" w14:textId="6685914F" w:rsidR="00D34AE7" w:rsidRPr="00D34AE7" w:rsidRDefault="00D34AE7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</w:pPr>
                            <w:r w:rsidRPr="00D3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 xml:space="preserve">　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 xml:space="preserve">　・地方分権・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道州制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>に関する関経連の主な提言</w:t>
                            </w:r>
                          </w:p>
                          <w:p w14:paraId="2D2465DB" w14:textId="50FE021E" w:rsidR="00D34AE7" w:rsidRPr="00D34AE7" w:rsidRDefault="00D34AE7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</w:pPr>
                            <w:r w:rsidRPr="00D3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 xml:space="preserve">　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 xml:space="preserve">　・コロナ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禍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>を踏まえた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分権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>・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分散型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>社会の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構築に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>向けて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～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>関西広域連合設立10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年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>を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振り返って～</w:t>
                            </w:r>
                          </w:p>
                          <w:p w14:paraId="2FA02545" w14:textId="4BD1673A" w:rsidR="00D34AE7" w:rsidRPr="00D34AE7" w:rsidRDefault="00D34AE7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</w:pPr>
                            <w:r w:rsidRPr="00D34A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 xml:space="preserve">　</w:t>
                            </w:r>
                            <w:r w:rsidRPr="00D34A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 xml:space="preserve">　・国・関西広域連合への企業からの要望「関西における望ましい広域行政のあり方検討会」報告書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-2.45pt;margin-top:101.7pt;width:509.6pt;height:18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4vKgIAAEoEAAAOAAAAZHJzL2Uyb0RvYy54bWysVMFu2zAMvQ/YPwi6L07cpk2MOEWRIMOA&#10;bi3W7QMUWbaFyaJGKXGyrx8lp1m67TRMB8EUqafHR9KLu0Nn2F6h12BLPhmNOVNWQqVtU/KvXzbv&#10;Zpz5IGwlDFhV8qPy/G759s2id4XKoQVTKWQEYn3Ru5K3Ibgiy7xsVSf8CJyy5KwBOxHIxCarUPSE&#10;3pksH49vsh6wcghSeU+n68HJlwm/rpUMj3XtVWCm5MQtpB3Tvo17tlyIokHhWi1PNMQ/sOiEtvTo&#10;GWotgmA71H9AdVoieKjDSEKXQV1rqVIOlM1k/Fs2z61wKuVC4nh3lsn/P1j5af+ETFdUO86s6KhE&#10;n0k0YRuj2FWUp3e+oKhn94QxQe8eQH7zzMKqpSh1jwh9q0RFpCYxPnt1IRqerrJt/xEqQhe7AEmp&#10;Q41dBCQN2CEV5HguiDoEJunw5vo2H0+JmSRffjWfzSY36Q1RvFx36MN7BR2LHyVHIp/gxf7Bh0hH&#10;FC8hiT4YXW20McnAZrsyyPaCumOT1gndX4YZy/qSz6f5NCG/8vlLiHFaf4OIFNbCt8NT/ujXEGKc&#10;KDodaACM7ko+u7xu7EnKqN5QhXDYHk4F2UJ1JFERhoamAaSPFvAHZz01c8n9951AxZn5YKkwt9f5&#10;fErdn4zZbE6TgJeO7YVDWElAJZcBORuMVRgmZudQNy29NElCWLinYtY6yRwLPbA68aaGTeqfhitO&#10;xKWdon79ApY/AQAA//8DAFBLAwQUAAYACAAAACEAMZcuF+EAAAALAQAADwAAAGRycy9kb3ducmV2&#10;LnhtbEyPy07DMBBF90j8gzVIbFBr51HUhjgVQkKIRYWoEetp7CYR8TjEThv+HncFy9E9uvdMuZ1t&#10;z05m9J0jCclSADNUO91RI+FDPS/WwHxA0tg7MhJ+jIdtdX1VYqHdmd7NaR8aFkvIFyihDWEoOPd1&#10;ayz6pRsMxezoRoshnmPD9YjnWG57ngpxzy12FBdaHMxTa+qv/WQlfE/0hupFveq7T6/UCnc6q3dS&#10;3t7Mjw/AgpnDHwwX/agOVXQ6uIm0Z72ERb6JpIRUZDmwCyCSPAN2kLBaJynwquT/f6h+AQAA//8D&#10;AFBLAQItABQABgAIAAAAIQC2gziS/gAAAOEBAAATAAAAAAAAAAAAAAAAAAAAAABbQ29udGVudF9U&#10;eXBlc10ueG1sUEsBAi0AFAAGAAgAAAAhADj9If/WAAAAlAEAAAsAAAAAAAAAAAAAAAAALwEAAF9y&#10;ZWxzLy5yZWxzUEsBAi0AFAAGAAgAAAAhAEYYbi8qAgAASgQAAA4AAAAAAAAAAAAAAAAALgIAAGRy&#10;cy9lMm9Eb2MueG1sUEsBAi0AFAAGAAgAAAAhADGXLhfhAAAACwEAAA8AAAAAAAAAAAAAAAAAhAQA&#10;AGRycy9kb3ducmV2LnhtbFBLBQYAAAAABAAEAPMAAACSBQAAAAA=&#10;">
                <v:stroke dashstyle="1 1"/>
                <v:textbox inset="5.85pt,.7pt,5.85pt,.7pt">
                  <w:txbxContent>
                    <w:p w14:paraId="078137CE" w14:textId="77777777" w:rsidR="003C4F36" w:rsidRPr="00277F9D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【配付資料】</w:t>
                      </w:r>
                    </w:p>
                    <w:p w14:paraId="08F3BCF9" w14:textId="2D1FE1C5" w:rsidR="003005B0" w:rsidRPr="00277F9D" w:rsidRDefault="003C4F36" w:rsidP="00231B00">
                      <w:pPr>
                        <w:spacing w:line="340" w:lineRule="exact"/>
                        <w:ind w:firstLineChars="100" w:firstLine="218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◇資料１</w:t>
                      </w:r>
                      <w:r w:rsidR="0017478E"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="009C114A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広域</w:t>
                      </w:r>
                      <w:r w:rsidR="009C114A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機能の充実について</w:t>
                      </w:r>
                    </w:p>
                    <w:p w14:paraId="078137D0" w14:textId="4AFA4705" w:rsidR="003C4F36" w:rsidRPr="00277F9D" w:rsidRDefault="003C4F36" w:rsidP="00CB260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="00231B0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◇資料２</w:t>
                      </w:r>
                      <w:r w:rsidR="004B1C75"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="007304F3" w:rsidRPr="007304F3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国内外の成長都市の政策展開とその体制について（総括比較表）</w:t>
                      </w:r>
                    </w:p>
                    <w:p w14:paraId="5ECF7995" w14:textId="7B382C22" w:rsidR="00C94A96" w:rsidRDefault="003005B0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◇資料</w:t>
                      </w:r>
                      <w:r w:rsidR="00231B0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３</w:t>
                      </w:r>
                      <w:r w:rsidR="00E97E1C" w:rsidRPr="00277F9D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="007304F3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国内外の成長都市の政策展開とその体制について（各都市</w:t>
                      </w:r>
                      <w:r w:rsidR="007304F3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個票</w:t>
                      </w:r>
                      <w:r w:rsidR="007304F3" w:rsidRPr="007304F3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）</w:t>
                      </w:r>
                    </w:p>
                    <w:p w14:paraId="350214A1" w14:textId="687CE326" w:rsidR="000F5182" w:rsidRDefault="000F5182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</w:p>
                    <w:p w14:paraId="1A232018" w14:textId="7F12D5BA" w:rsidR="000F5182" w:rsidRDefault="000F5182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公益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 xml:space="preserve">社団法人関西経済連合会提供資料　</w:t>
                      </w:r>
                    </w:p>
                    <w:p w14:paraId="109E4772" w14:textId="05D24751" w:rsidR="00D34AE7" w:rsidRPr="00D34AE7" w:rsidRDefault="00D34AE7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</w:pPr>
                      <w:r w:rsidRPr="00D3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 xml:space="preserve">　</w:t>
                      </w:r>
                      <w:r w:rsidRPr="00D34AE7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 xml:space="preserve">　</w:t>
                      </w:r>
                      <w:r w:rsidRPr="00D3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・</w:t>
                      </w:r>
                      <w:r w:rsidRPr="00D34AE7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>関西ビジョン２０３０</w:t>
                      </w:r>
                    </w:p>
                    <w:p w14:paraId="6F06B12F" w14:textId="6685914F" w:rsidR="00D34AE7" w:rsidRPr="00D34AE7" w:rsidRDefault="00D34AE7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</w:pPr>
                      <w:r w:rsidRPr="00D3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 xml:space="preserve">　</w:t>
                      </w:r>
                      <w:r w:rsidRPr="00D34AE7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 xml:space="preserve">　・地方分権・</w:t>
                      </w:r>
                      <w:r w:rsidRPr="00D3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道州制</w:t>
                      </w:r>
                      <w:r w:rsidRPr="00D34AE7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>に関する関経連の主な提言</w:t>
                      </w:r>
                    </w:p>
                    <w:p w14:paraId="2D2465DB" w14:textId="50FE021E" w:rsidR="00D34AE7" w:rsidRPr="00D34AE7" w:rsidRDefault="00D34AE7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</w:pPr>
                      <w:r w:rsidRPr="00D3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 xml:space="preserve">　</w:t>
                      </w:r>
                      <w:r w:rsidRPr="00D34AE7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 xml:space="preserve">　・コロナ</w:t>
                      </w:r>
                      <w:r w:rsidRPr="00D3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禍</w:t>
                      </w:r>
                      <w:r w:rsidRPr="00D34AE7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>を踏まえた</w:t>
                      </w:r>
                      <w:r w:rsidRPr="00D3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分権</w:t>
                      </w:r>
                      <w:r w:rsidRPr="00D34AE7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>・</w:t>
                      </w:r>
                      <w:r w:rsidRPr="00D3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分散型</w:t>
                      </w:r>
                      <w:r w:rsidRPr="00D34AE7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>社会の</w:t>
                      </w:r>
                      <w:r w:rsidRPr="00D3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構築に</w:t>
                      </w:r>
                      <w:r w:rsidRPr="00D34AE7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>向けて</w:t>
                      </w:r>
                      <w:r w:rsidRPr="00D3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～</w:t>
                      </w:r>
                      <w:r w:rsidRPr="00D34AE7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>関西広域連合設立10</w:t>
                      </w:r>
                      <w:r w:rsidRPr="00D3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年</w:t>
                      </w:r>
                      <w:r w:rsidRPr="00D34AE7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>を</w:t>
                      </w:r>
                      <w:r w:rsidRPr="00D3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振り返って～</w:t>
                      </w:r>
                    </w:p>
                    <w:p w14:paraId="2FA02545" w14:textId="4BD1673A" w:rsidR="00D34AE7" w:rsidRPr="00D34AE7" w:rsidRDefault="00D34AE7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</w:pPr>
                      <w:r w:rsidRPr="00D34A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 xml:space="preserve">　</w:t>
                      </w:r>
                      <w:r w:rsidRPr="00D34AE7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 xml:space="preserve">　・国・関西広域連合への企業からの要望「関西における望ましい広域行政のあり方検討会」報告書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1303" w:rsidRPr="005E2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AE03A" w14:textId="77777777" w:rsidR="00A030F5" w:rsidRDefault="00A030F5" w:rsidP="001331DA">
      <w:r>
        <w:separator/>
      </w:r>
    </w:p>
  </w:endnote>
  <w:endnote w:type="continuationSeparator" w:id="0">
    <w:p w14:paraId="5C698D76" w14:textId="77777777" w:rsidR="00A030F5" w:rsidRDefault="00A030F5" w:rsidP="001331DA">
      <w:r>
        <w:continuationSeparator/>
      </w:r>
    </w:p>
  </w:endnote>
  <w:endnote w:type="continuationNotice" w:id="1">
    <w:p w14:paraId="309B1E0F" w14:textId="77777777" w:rsidR="00A030F5" w:rsidRDefault="00A03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17D51" w14:textId="77777777" w:rsidR="001B3A4C" w:rsidRDefault="001B3A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16FDD" w14:textId="77777777" w:rsidR="001B3A4C" w:rsidRDefault="001B3A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45C1" w14:textId="77777777" w:rsidR="001B3A4C" w:rsidRDefault="001B3A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F1D19" w14:textId="77777777" w:rsidR="00A030F5" w:rsidRDefault="00A030F5" w:rsidP="001331DA">
      <w:r>
        <w:separator/>
      </w:r>
    </w:p>
  </w:footnote>
  <w:footnote w:type="continuationSeparator" w:id="0">
    <w:p w14:paraId="391A4DA1" w14:textId="77777777" w:rsidR="00A030F5" w:rsidRDefault="00A030F5" w:rsidP="001331DA">
      <w:r>
        <w:continuationSeparator/>
      </w:r>
    </w:p>
  </w:footnote>
  <w:footnote w:type="continuationNotice" w:id="1">
    <w:p w14:paraId="24D0D578" w14:textId="77777777" w:rsidR="00A030F5" w:rsidRDefault="00A030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3F0A" w14:textId="77777777" w:rsidR="001B3A4C" w:rsidRDefault="001B3A4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5B863" w14:textId="77777777" w:rsidR="001B3A4C" w:rsidRDefault="001B3A4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B7EB" w14:textId="77777777" w:rsidR="001B3A4C" w:rsidRDefault="001B3A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12932"/>
    <w:rsid w:val="00024590"/>
    <w:rsid w:val="00025A05"/>
    <w:rsid w:val="000366E4"/>
    <w:rsid w:val="00036E98"/>
    <w:rsid w:val="000460FD"/>
    <w:rsid w:val="0004698A"/>
    <w:rsid w:val="00047FF4"/>
    <w:rsid w:val="0005294E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5182"/>
    <w:rsid w:val="000F7685"/>
    <w:rsid w:val="00101A5A"/>
    <w:rsid w:val="00104E20"/>
    <w:rsid w:val="00112419"/>
    <w:rsid w:val="0012062E"/>
    <w:rsid w:val="00123C58"/>
    <w:rsid w:val="00127E79"/>
    <w:rsid w:val="00130668"/>
    <w:rsid w:val="001331DA"/>
    <w:rsid w:val="00133DBF"/>
    <w:rsid w:val="00144333"/>
    <w:rsid w:val="0014504F"/>
    <w:rsid w:val="00146AF2"/>
    <w:rsid w:val="001506CE"/>
    <w:rsid w:val="00165F0A"/>
    <w:rsid w:val="001676C4"/>
    <w:rsid w:val="00167E7B"/>
    <w:rsid w:val="001703F6"/>
    <w:rsid w:val="00170CA2"/>
    <w:rsid w:val="00172EEA"/>
    <w:rsid w:val="00173D0B"/>
    <w:rsid w:val="0017478E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3A4C"/>
    <w:rsid w:val="001B482E"/>
    <w:rsid w:val="001C2D22"/>
    <w:rsid w:val="001D0138"/>
    <w:rsid w:val="001D200F"/>
    <w:rsid w:val="001D2B8B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14A0C"/>
    <w:rsid w:val="002252E8"/>
    <w:rsid w:val="00227A2C"/>
    <w:rsid w:val="00231B00"/>
    <w:rsid w:val="00241158"/>
    <w:rsid w:val="00245B37"/>
    <w:rsid w:val="00250EE2"/>
    <w:rsid w:val="00262610"/>
    <w:rsid w:val="002630DD"/>
    <w:rsid w:val="002656E2"/>
    <w:rsid w:val="00277F9D"/>
    <w:rsid w:val="00280968"/>
    <w:rsid w:val="00286518"/>
    <w:rsid w:val="00286D8A"/>
    <w:rsid w:val="002A1B95"/>
    <w:rsid w:val="002A4435"/>
    <w:rsid w:val="002B0869"/>
    <w:rsid w:val="002B1FA4"/>
    <w:rsid w:val="002B7AA7"/>
    <w:rsid w:val="002C095A"/>
    <w:rsid w:val="002C65F2"/>
    <w:rsid w:val="002D5048"/>
    <w:rsid w:val="002E4058"/>
    <w:rsid w:val="002F40B8"/>
    <w:rsid w:val="002F4E31"/>
    <w:rsid w:val="002F51DC"/>
    <w:rsid w:val="002F52A1"/>
    <w:rsid w:val="003005B0"/>
    <w:rsid w:val="00315F4E"/>
    <w:rsid w:val="00321F9F"/>
    <w:rsid w:val="00322DE4"/>
    <w:rsid w:val="00330629"/>
    <w:rsid w:val="00332142"/>
    <w:rsid w:val="003352AC"/>
    <w:rsid w:val="00347461"/>
    <w:rsid w:val="00347656"/>
    <w:rsid w:val="0035086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D1369"/>
    <w:rsid w:val="003D16EA"/>
    <w:rsid w:val="003D2D38"/>
    <w:rsid w:val="003E2669"/>
    <w:rsid w:val="003E61A3"/>
    <w:rsid w:val="003F272B"/>
    <w:rsid w:val="003F6EFA"/>
    <w:rsid w:val="003F72B6"/>
    <w:rsid w:val="00404C20"/>
    <w:rsid w:val="004069CF"/>
    <w:rsid w:val="004113FF"/>
    <w:rsid w:val="0041513D"/>
    <w:rsid w:val="00420686"/>
    <w:rsid w:val="004275BA"/>
    <w:rsid w:val="004326EC"/>
    <w:rsid w:val="00450080"/>
    <w:rsid w:val="00453B75"/>
    <w:rsid w:val="004666BE"/>
    <w:rsid w:val="00470B86"/>
    <w:rsid w:val="004710BC"/>
    <w:rsid w:val="00474973"/>
    <w:rsid w:val="004750A9"/>
    <w:rsid w:val="00482E69"/>
    <w:rsid w:val="0049764E"/>
    <w:rsid w:val="004A0D48"/>
    <w:rsid w:val="004A4C7F"/>
    <w:rsid w:val="004B1C75"/>
    <w:rsid w:val="004D3EE2"/>
    <w:rsid w:val="004E1274"/>
    <w:rsid w:val="004E18CB"/>
    <w:rsid w:val="004F248A"/>
    <w:rsid w:val="004F574E"/>
    <w:rsid w:val="0050510C"/>
    <w:rsid w:val="00510ADD"/>
    <w:rsid w:val="00513B98"/>
    <w:rsid w:val="00515C10"/>
    <w:rsid w:val="00521379"/>
    <w:rsid w:val="00523386"/>
    <w:rsid w:val="00532CCB"/>
    <w:rsid w:val="00543FFB"/>
    <w:rsid w:val="00545A62"/>
    <w:rsid w:val="00550622"/>
    <w:rsid w:val="005522CC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05966"/>
    <w:rsid w:val="006259B3"/>
    <w:rsid w:val="00625D84"/>
    <w:rsid w:val="00631252"/>
    <w:rsid w:val="00643B09"/>
    <w:rsid w:val="00646FDD"/>
    <w:rsid w:val="006514A0"/>
    <w:rsid w:val="00651516"/>
    <w:rsid w:val="00651E58"/>
    <w:rsid w:val="006623E8"/>
    <w:rsid w:val="0066561D"/>
    <w:rsid w:val="006843C9"/>
    <w:rsid w:val="00685406"/>
    <w:rsid w:val="006870C2"/>
    <w:rsid w:val="00690A57"/>
    <w:rsid w:val="00695146"/>
    <w:rsid w:val="006973CB"/>
    <w:rsid w:val="006A14A1"/>
    <w:rsid w:val="006B348D"/>
    <w:rsid w:val="006C0AE0"/>
    <w:rsid w:val="006C2D4D"/>
    <w:rsid w:val="006C394B"/>
    <w:rsid w:val="006C5A75"/>
    <w:rsid w:val="006D48C2"/>
    <w:rsid w:val="006E05E1"/>
    <w:rsid w:val="006E167A"/>
    <w:rsid w:val="006E58AD"/>
    <w:rsid w:val="006F71C2"/>
    <w:rsid w:val="00703CB0"/>
    <w:rsid w:val="00711146"/>
    <w:rsid w:val="00716F53"/>
    <w:rsid w:val="0072707D"/>
    <w:rsid w:val="007304F3"/>
    <w:rsid w:val="00732309"/>
    <w:rsid w:val="00735A24"/>
    <w:rsid w:val="00735D92"/>
    <w:rsid w:val="00745923"/>
    <w:rsid w:val="00755524"/>
    <w:rsid w:val="00756F5A"/>
    <w:rsid w:val="0077046C"/>
    <w:rsid w:val="00771F7B"/>
    <w:rsid w:val="00772285"/>
    <w:rsid w:val="00775EFF"/>
    <w:rsid w:val="00781ADF"/>
    <w:rsid w:val="0078369D"/>
    <w:rsid w:val="00793A06"/>
    <w:rsid w:val="00793CE9"/>
    <w:rsid w:val="007A0476"/>
    <w:rsid w:val="007A206F"/>
    <w:rsid w:val="007A4DCC"/>
    <w:rsid w:val="007A5DC9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7F67B6"/>
    <w:rsid w:val="00812050"/>
    <w:rsid w:val="00812937"/>
    <w:rsid w:val="008157DA"/>
    <w:rsid w:val="00816627"/>
    <w:rsid w:val="008218A1"/>
    <w:rsid w:val="008237C8"/>
    <w:rsid w:val="008313EA"/>
    <w:rsid w:val="008325D3"/>
    <w:rsid w:val="0083344C"/>
    <w:rsid w:val="0084297A"/>
    <w:rsid w:val="00843FCB"/>
    <w:rsid w:val="00851053"/>
    <w:rsid w:val="008573EC"/>
    <w:rsid w:val="00860445"/>
    <w:rsid w:val="00862B9C"/>
    <w:rsid w:val="00866B60"/>
    <w:rsid w:val="0087149D"/>
    <w:rsid w:val="00872C92"/>
    <w:rsid w:val="00873FF2"/>
    <w:rsid w:val="00882B2F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8F70A8"/>
    <w:rsid w:val="00904136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508B"/>
    <w:rsid w:val="009A666D"/>
    <w:rsid w:val="009B1617"/>
    <w:rsid w:val="009C114A"/>
    <w:rsid w:val="009C1523"/>
    <w:rsid w:val="009C22DC"/>
    <w:rsid w:val="009C2E9C"/>
    <w:rsid w:val="009C5CE9"/>
    <w:rsid w:val="009D123F"/>
    <w:rsid w:val="009D6759"/>
    <w:rsid w:val="00A02478"/>
    <w:rsid w:val="00A030F5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74C2"/>
    <w:rsid w:val="00AB391A"/>
    <w:rsid w:val="00AB5D06"/>
    <w:rsid w:val="00AB6388"/>
    <w:rsid w:val="00AC457E"/>
    <w:rsid w:val="00AD339D"/>
    <w:rsid w:val="00AD34E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81BF8"/>
    <w:rsid w:val="00BA43D2"/>
    <w:rsid w:val="00BA791A"/>
    <w:rsid w:val="00BB0BEF"/>
    <w:rsid w:val="00BB3EB8"/>
    <w:rsid w:val="00BB4321"/>
    <w:rsid w:val="00BD0A4D"/>
    <w:rsid w:val="00BE1BB9"/>
    <w:rsid w:val="00BE7021"/>
    <w:rsid w:val="00BF019D"/>
    <w:rsid w:val="00BF38FE"/>
    <w:rsid w:val="00C10ABE"/>
    <w:rsid w:val="00C1297F"/>
    <w:rsid w:val="00C164CB"/>
    <w:rsid w:val="00C20C05"/>
    <w:rsid w:val="00C358B5"/>
    <w:rsid w:val="00C36D67"/>
    <w:rsid w:val="00C5003F"/>
    <w:rsid w:val="00C62D92"/>
    <w:rsid w:val="00C846A1"/>
    <w:rsid w:val="00C9360E"/>
    <w:rsid w:val="00C94A96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8A0"/>
    <w:rsid w:val="00CC7DE3"/>
    <w:rsid w:val="00CE0858"/>
    <w:rsid w:val="00CE3074"/>
    <w:rsid w:val="00CE6387"/>
    <w:rsid w:val="00CE78B0"/>
    <w:rsid w:val="00CF571E"/>
    <w:rsid w:val="00D02476"/>
    <w:rsid w:val="00D03294"/>
    <w:rsid w:val="00D06E1F"/>
    <w:rsid w:val="00D12E93"/>
    <w:rsid w:val="00D14F81"/>
    <w:rsid w:val="00D16253"/>
    <w:rsid w:val="00D22BD4"/>
    <w:rsid w:val="00D274DA"/>
    <w:rsid w:val="00D329F8"/>
    <w:rsid w:val="00D33266"/>
    <w:rsid w:val="00D34AE7"/>
    <w:rsid w:val="00D36E29"/>
    <w:rsid w:val="00D40A27"/>
    <w:rsid w:val="00D4324C"/>
    <w:rsid w:val="00D44AF2"/>
    <w:rsid w:val="00D50B57"/>
    <w:rsid w:val="00D65F89"/>
    <w:rsid w:val="00D67E44"/>
    <w:rsid w:val="00D72218"/>
    <w:rsid w:val="00D81242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6BD4"/>
    <w:rsid w:val="00DF79CB"/>
    <w:rsid w:val="00E02140"/>
    <w:rsid w:val="00E14BD4"/>
    <w:rsid w:val="00E20FB1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6756B"/>
    <w:rsid w:val="00E7746B"/>
    <w:rsid w:val="00E77928"/>
    <w:rsid w:val="00E82BF6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2070D"/>
    <w:rsid w:val="00F374D4"/>
    <w:rsid w:val="00F37A26"/>
    <w:rsid w:val="00F42C73"/>
    <w:rsid w:val="00F44A1F"/>
    <w:rsid w:val="00F46142"/>
    <w:rsid w:val="00F46C32"/>
    <w:rsid w:val="00F51ECC"/>
    <w:rsid w:val="00F55363"/>
    <w:rsid w:val="00F55638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0C09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2022-06-23T23:51:00Z</dcterms:created>
  <dcterms:modified xsi:type="dcterms:W3CDTF">2022-06-23T23:51:00Z</dcterms:modified>
</cp:coreProperties>
</file>