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C0670" w14:textId="77777777" w:rsidR="00340C0F" w:rsidRPr="00340C0F" w:rsidRDefault="00340C0F" w:rsidP="00697B36">
      <w:pPr>
        <w:spacing w:line="560" w:lineRule="exact"/>
        <w:rPr>
          <w:rFonts w:ascii="Meiryo UI" w:eastAsia="Meiryo UI" w:hAnsi="Meiryo UI" w:cs="Meiryo UI"/>
          <w:b/>
          <w:color w:val="31849B" w:themeColor="accent5" w:themeShade="BF"/>
          <w:sz w:val="32"/>
        </w:rPr>
      </w:pPr>
      <w:r w:rsidRPr="00340C0F">
        <w:rPr>
          <w:rFonts w:ascii="Meiryo UI" w:eastAsia="Meiryo UI" w:hAnsi="Meiryo UI" w:cs="Meiryo UI" w:hint="eastAsia"/>
          <w:b/>
          <w:color w:val="31849B" w:themeColor="accent5" w:themeShade="BF"/>
          <w:sz w:val="32"/>
        </w:rPr>
        <w:t>なにわエコ良品</w:t>
      </w:r>
    </w:p>
    <w:p w14:paraId="7BEFB254" w14:textId="77777777" w:rsidR="00340C0F" w:rsidRDefault="00340C0F" w:rsidP="00340C0F">
      <w:pPr>
        <w:spacing w:line="160" w:lineRule="exact"/>
        <w:ind w:left="278" w:hanging="278"/>
        <w:rPr>
          <w:rFonts w:ascii="Meiryo UI" w:eastAsia="Meiryo UI" w:hAnsi="Meiryo UI" w:cs="Meiryo UI"/>
          <w:b/>
          <w:sz w:val="32"/>
        </w:rPr>
      </w:pPr>
      <w:r>
        <w:rPr>
          <w:rFonts w:ascii="Meiryo UI" w:eastAsia="Meiryo UI" w:hAnsi="Meiryo UI" w:cs="Meiryo UI" w:hint="eastAsia"/>
          <w:b/>
          <w:noProof/>
          <w:sz w:val="32"/>
        </w:rPr>
        <mc:AlternateContent>
          <mc:Choice Requires="wps">
            <w:drawing>
              <wp:inline distT="0" distB="0" distL="0" distR="0" wp14:anchorId="73AC52F1" wp14:editId="34F6EDE6">
                <wp:extent cx="5953125" cy="0"/>
                <wp:effectExtent l="57150" t="57150" r="85725" b="76200"/>
                <wp:docPr id="95" name="直線コネクタ 95"/>
                <wp:cNvGraphicFramePr/>
                <a:graphic xmlns:a="http://schemas.openxmlformats.org/drawingml/2006/main">
                  <a:graphicData uri="http://schemas.microsoft.com/office/word/2010/wordprocessingShape">
                    <wps:wsp>
                      <wps:cNvCnPr/>
                      <wps:spPr>
                        <a:xfrm>
                          <a:off x="0" y="0"/>
                          <a:ext cx="5953125" cy="0"/>
                        </a:xfrm>
                        <a:prstGeom prst="line">
                          <a:avLst/>
                        </a:prstGeom>
                        <a:ln w="127000" cap="rnd">
                          <a:gradFill flip="none" rotWithShape="1">
                            <a:gsLst>
                              <a:gs pos="0">
                                <a:schemeClr val="accent5"/>
                              </a:gs>
                              <a:gs pos="100000">
                                <a:schemeClr val="bg1"/>
                              </a:gs>
                            </a:gsLst>
                            <a:lin ang="1620000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E2DFC56" id="直線コネクタ 95" o:spid="_x0000_s1026" style="visibility:visible;mso-wrap-style:square;mso-left-percent:-10001;mso-top-percent:-10001;mso-position-horizontal:absolute;mso-position-horizontal-relative:char;mso-position-vertical:absolute;mso-position-vertical-relative:line;mso-left-percent:-10001;mso-top-percent:-10001" from="0,0" to="4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" strokeweight="10pt">
                <v:stroke endcap="round"/>
                <w10:anchorlock/>
              </v:line>
            </w:pict>
          </mc:Fallback>
        </mc:AlternateContent>
      </w:r>
    </w:p>
    <w:p w14:paraId="56EEA40D" w14:textId="7DE0C17A" w:rsidR="00A9638A" w:rsidRDefault="00A9638A" w:rsidP="00340C0F">
      <w:pPr>
        <w:ind w:left="278" w:hanging="278"/>
        <w:jc w:val="right"/>
        <w:rPr>
          <w:rFonts w:ascii="Meiryo UI" w:eastAsia="Meiryo UI" w:hAnsi="Meiryo UI" w:cs="Meiryo UI"/>
          <w:sz w:val="22"/>
        </w:rPr>
      </w:pPr>
      <w:r>
        <w:rPr>
          <w:rFonts w:ascii="Meiryo UI" w:eastAsia="Meiryo UI" w:hAnsi="Meiryo UI" w:cs="Meiryo UI" w:hint="eastAsia"/>
          <w:b/>
          <w:noProof/>
          <w:color w:val="984806" w:themeColor="accent6" w:themeShade="80"/>
          <w:sz w:val="28"/>
        </w:rPr>
        <w:drawing>
          <wp:anchor distT="0" distB="0" distL="114300" distR="114300" simplePos="0" relativeHeight="251684864" behindDoc="0" locked="0" layoutInCell="1" allowOverlap="1" wp14:anchorId="00115E42" wp14:editId="0420667E">
            <wp:simplePos x="0" y="0"/>
            <wp:positionH relativeFrom="column">
              <wp:posOffset>3768090</wp:posOffset>
            </wp:positionH>
            <wp:positionV relativeFrom="paragraph">
              <wp:posOffset>82550</wp:posOffset>
            </wp:positionV>
            <wp:extent cx="2352040" cy="1583690"/>
            <wp:effectExtent l="0" t="0" r="0" b="0"/>
            <wp:wrapThrough wrapText="bothSides">
              <wp:wrapPolygon edited="0">
                <wp:start x="0" y="0"/>
                <wp:lineTo x="0" y="21306"/>
                <wp:lineTo x="21343" y="21306"/>
                <wp:lineTo x="21343" y="0"/>
                <wp:lineTo x="0" y="0"/>
              </wp:wrapPolygon>
            </wp:wrapThrough>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なにわエコ良品.jpg"/>
                    <pic:cNvPicPr/>
                  </pic:nvPicPr>
                  <pic:blipFill>
                    <a:blip r:embed="rId7">
                      <a:extLst>
                        <a:ext uri="{28A0092B-C50C-407E-A947-70E740481C1C}">
                          <a14:useLocalDpi xmlns:a14="http://schemas.microsoft.com/office/drawing/2010/main" val="0"/>
                        </a:ext>
                      </a:extLst>
                    </a:blip>
                    <a:stretch>
                      <a:fillRect/>
                    </a:stretch>
                  </pic:blipFill>
                  <pic:spPr>
                    <a:xfrm>
                      <a:off x="0" y="0"/>
                      <a:ext cx="2352040" cy="1583690"/>
                    </a:xfrm>
                    <a:prstGeom prst="rect">
                      <a:avLst/>
                    </a:prstGeom>
                  </pic:spPr>
                </pic:pic>
              </a:graphicData>
            </a:graphic>
          </wp:anchor>
        </w:drawing>
      </w:r>
    </w:p>
    <w:p w14:paraId="5CDABABC" w14:textId="77777777" w:rsidR="00A9638A" w:rsidRDefault="00A9638A" w:rsidP="00340C0F">
      <w:pPr>
        <w:ind w:left="278" w:hanging="278"/>
        <w:jc w:val="right"/>
        <w:rPr>
          <w:rFonts w:ascii="Meiryo UI" w:eastAsia="Meiryo UI" w:hAnsi="Meiryo UI" w:cs="Meiryo UI"/>
          <w:sz w:val="22"/>
        </w:rPr>
      </w:pPr>
    </w:p>
    <w:p w14:paraId="7BE75669" w14:textId="7489B8F1" w:rsidR="00A9638A" w:rsidRDefault="00A9638A" w:rsidP="00340C0F">
      <w:pPr>
        <w:ind w:left="278" w:hanging="278"/>
        <w:jc w:val="right"/>
        <w:rPr>
          <w:rFonts w:ascii="Meiryo UI" w:eastAsia="Meiryo UI" w:hAnsi="Meiryo UI" w:cs="Meiryo UI"/>
          <w:sz w:val="22"/>
        </w:rPr>
      </w:pPr>
    </w:p>
    <w:p w14:paraId="6288F035" w14:textId="77777777" w:rsidR="00B613B7" w:rsidRDefault="00B613B7" w:rsidP="00340C0F">
      <w:pPr>
        <w:ind w:left="278" w:hanging="278"/>
        <w:jc w:val="right"/>
        <w:rPr>
          <w:rFonts w:ascii="Meiryo UI" w:eastAsia="Meiryo UI" w:hAnsi="Meiryo UI" w:cs="Meiryo UI"/>
          <w:sz w:val="22"/>
        </w:rPr>
      </w:pPr>
    </w:p>
    <w:p w14:paraId="3EB08547" w14:textId="239AC0FE" w:rsidR="00300864" w:rsidRPr="00FC31A4" w:rsidRDefault="00300864" w:rsidP="00CB7E89">
      <w:pPr>
        <w:rPr>
          <w:rFonts w:ascii="Meiryo UI" w:eastAsia="Meiryo UI" w:hAnsi="Meiryo UI" w:cs="Meiryo UI"/>
          <w:b/>
          <w:color w:val="4F6228" w:themeColor="accent3" w:themeShade="80"/>
          <w:sz w:val="28"/>
        </w:rPr>
      </w:pPr>
      <w:r w:rsidRPr="00FC31A4">
        <w:rPr>
          <w:rFonts w:ascii="Meiryo UI" w:eastAsia="Meiryo UI" w:hAnsi="Meiryo UI" w:cs="Meiryo UI" w:hint="eastAsia"/>
          <w:b/>
          <w:color w:val="4F6228" w:themeColor="accent3" w:themeShade="80"/>
          <w:sz w:val="28"/>
        </w:rPr>
        <w:t>日用品</w:t>
      </w:r>
    </w:p>
    <w:tbl>
      <w:tblPr>
        <w:tblStyle w:val="a3"/>
        <w:tblW w:w="9678"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0" w:type="dxa"/>
          <w:right w:w="0" w:type="dxa"/>
        </w:tblCellMar>
        <w:tblLook w:val="04A0" w:firstRow="1" w:lastRow="0" w:firstColumn="1" w:lastColumn="0" w:noHBand="0" w:noVBand="1"/>
      </w:tblPr>
      <w:tblGrid>
        <w:gridCol w:w="15"/>
        <w:gridCol w:w="4824"/>
        <w:gridCol w:w="4824"/>
        <w:gridCol w:w="15"/>
      </w:tblGrid>
      <w:tr w:rsidR="00C529EB" w:rsidRPr="00917A09" w14:paraId="2AAE61FF" w14:textId="77777777" w:rsidTr="00ED35B4">
        <w:trPr>
          <w:gridBefore w:val="1"/>
          <w:wBefore w:w="15" w:type="dxa"/>
          <w:jc w:val="center"/>
        </w:trPr>
        <w:tc>
          <w:tcPr>
            <w:tcW w:w="4824" w:type="dxa"/>
            <w:tcBorders>
              <w:bottom w:val="single" w:sz="12" w:space="0" w:color="FFFFFF" w:themeColor="background1"/>
            </w:tcBorders>
            <w:shd w:val="clear" w:color="auto" w:fill="76923C" w:themeFill="accent3" w:themeFillShade="BF"/>
          </w:tcPr>
          <w:p w14:paraId="2814DF5D" w14:textId="0C90DC11" w:rsidR="00C529EB" w:rsidRPr="003527A5" w:rsidRDefault="00C529EB" w:rsidP="00C529EB">
            <w:pPr>
              <w:spacing w:line="240" w:lineRule="exact"/>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t>211054</w:t>
            </w:r>
            <w:r>
              <w:rPr>
                <w:rFonts w:ascii="Meiryo UI" w:eastAsia="Meiryo UI" w:hAnsi="Meiryo UI" w:cs="Meiryo UI" w:hint="eastAsia"/>
                <w:b/>
                <w:color w:val="FFFFFF" w:themeColor="background1"/>
                <w:sz w:val="20"/>
                <w:szCs w:val="20"/>
              </w:rPr>
              <w:t>・</w:t>
            </w:r>
            <w:r w:rsidRPr="00A4446C">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w:t>
            </w:r>
            <w:r w:rsidRPr="00A4446C">
              <w:rPr>
                <w:rFonts w:ascii="Meiryo UI" w:eastAsia="Meiryo UI" w:hAnsi="Meiryo UI" w:cs="Meiryo UI" w:hint="eastAsia"/>
                <w:b/>
                <w:color w:val="FFFFFF" w:themeColor="background1"/>
                <w:sz w:val="20"/>
                <w:szCs w:val="20"/>
              </w:rPr>
              <w:t>B</w:t>
            </w:r>
            <w:r>
              <w:rPr>
                <w:rFonts w:ascii="Meiryo UI" w:eastAsia="Meiryo UI" w:hAnsi="Meiryo UI" w:cs="Meiryo UI" w:hint="eastAsia"/>
                <w:b/>
                <w:color w:val="FFFFFF" w:themeColor="background1"/>
                <w:sz w:val="20"/>
                <w:szCs w:val="20"/>
              </w:rPr>
              <w:t>)</w:t>
            </w:r>
            <w:r w:rsidRPr="00A4446C">
              <w:rPr>
                <w:rFonts w:ascii="Meiryo UI" w:eastAsia="Meiryo UI" w:hAnsi="Meiryo UI" w:cs="Meiryo UI" w:hint="eastAsia"/>
                <w:b/>
                <w:color w:val="FFFFFF" w:themeColor="background1"/>
                <w:sz w:val="20"/>
                <w:szCs w:val="20"/>
              </w:rPr>
              <w:t>ビーズ</w:t>
            </w:r>
          </w:p>
        </w:tc>
        <w:tc>
          <w:tcPr>
            <w:tcW w:w="4839" w:type="dxa"/>
            <w:gridSpan w:val="2"/>
            <w:tcBorders>
              <w:bottom w:val="single" w:sz="12" w:space="0" w:color="FFFFFF" w:themeColor="background1"/>
            </w:tcBorders>
            <w:shd w:val="clear" w:color="auto" w:fill="76923C" w:themeFill="accent3" w:themeFillShade="BF"/>
            <w:vAlign w:val="center"/>
          </w:tcPr>
          <w:p w14:paraId="43C9AAE8" w14:textId="1161E82B" w:rsidR="00C529EB" w:rsidRPr="003527A5" w:rsidRDefault="00C529EB" w:rsidP="00C529EB">
            <w:pPr>
              <w:spacing w:line="240" w:lineRule="exact"/>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t>211055</w:t>
            </w:r>
            <w:r>
              <w:rPr>
                <w:rFonts w:ascii="Meiryo UI" w:eastAsia="Meiryo UI" w:hAnsi="Meiryo UI" w:cs="Meiryo UI" w:hint="eastAsia"/>
                <w:b/>
                <w:color w:val="FFFFFF" w:themeColor="background1"/>
                <w:sz w:val="20"/>
                <w:szCs w:val="20"/>
              </w:rPr>
              <w:t>・</w:t>
            </w:r>
            <w:r w:rsidRPr="00352E38">
              <w:rPr>
                <w:rFonts w:ascii="Meiryo UI" w:eastAsia="Meiryo UI" w:hAnsi="Meiryo UI" w:cs="Meiryo UI" w:hint="eastAsia"/>
                <w:b/>
                <w:color w:val="FFFFFF" w:themeColor="background1"/>
                <w:sz w:val="20"/>
                <w:szCs w:val="20"/>
              </w:rPr>
              <w:t>ルミネサンド</w:t>
            </w:r>
          </w:p>
        </w:tc>
      </w:tr>
      <w:tr w:rsidR="00C529EB" w:rsidRPr="00917A09" w14:paraId="66AE296C" w14:textId="77777777" w:rsidTr="00CB1DB6">
        <w:trPr>
          <w:gridBefore w:val="1"/>
          <w:wBefore w:w="15" w:type="dxa"/>
          <w:jc w:val="center"/>
        </w:trPr>
        <w:tc>
          <w:tcPr>
            <w:tcW w:w="4824" w:type="dxa"/>
            <w:tcBorders>
              <w:bottom w:val="single" w:sz="12" w:space="0" w:color="FFFFFF" w:themeColor="background1"/>
            </w:tcBorders>
            <w:shd w:val="clear" w:color="auto" w:fill="EAF1DD" w:themeFill="accent3" w:themeFillTint="33"/>
          </w:tcPr>
          <w:p w14:paraId="27DEEF95" w14:textId="77777777" w:rsidR="00C529EB" w:rsidRDefault="00C529EB" w:rsidP="00C529EB">
            <w:pPr>
              <w:jc w:val="center"/>
              <w:rPr>
                <w:rFonts w:ascii="Meiryo UI" w:eastAsia="Meiryo UI" w:hAnsi="Meiryo UI" w:cs="Meiryo UI"/>
                <w:sz w:val="20"/>
                <w:szCs w:val="20"/>
              </w:rPr>
            </w:pPr>
            <w:r>
              <w:rPr>
                <w:noProof/>
              </w:rPr>
              <w:drawing>
                <wp:inline distT="0" distB="0" distL="0" distR="0" wp14:anchorId="67240E03" wp14:editId="55D7FB7D">
                  <wp:extent cx="1595029" cy="1196340"/>
                  <wp:effectExtent l="0" t="0" r="5715" b="3810"/>
                  <wp:docPr id="607" name="図 607" descr="クリスタルストーン・サンド(B)ビーズ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クリスタルストーン・サンド(B)ビーズの写真"/>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2598" cy="1254520"/>
                          </a:xfrm>
                          <a:prstGeom prst="rect">
                            <a:avLst/>
                          </a:prstGeom>
                          <a:noFill/>
                          <a:ln>
                            <a:noFill/>
                          </a:ln>
                        </pic:spPr>
                      </pic:pic>
                    </a:graphicData>
                  </a:graphic>
                </wp:inline>
              </w:drawing>
            </w:r>
          </w:p>
          <w:p w14:paraId="2E99EF70" w14:textId="77777777" w:rsidR="00C529EB" w:rsidRPr="00A4446C"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A4446C">
              <w:rPr>
                <w:rFonts w:ascii="Meiryo UI" w:eastAsia="Meiryo UI" w:hAnsi="Meiryo UI" w:cs="Meiryo UI" w:hint="eastAsia"/>
                <w:sz w:val="20"/>
                <w:szCs w:val="20"/>
              </w:rPr>
              <w:t>サンドアート、インテリア製品などとして</w:t>
            </w:r>
            <w:r>
              <w:rPr>
                <w:rFonts w:ascii="Meiryo UI" w:eastAsia="Meiryo UI" w:hAnsi="Meiryo UI" w:cs="Meiryo UI" w:hint="eastAsia"/>
                <w:sz w:val="20"/>
                <w:szCs w:val="20"/>
              </w:rPr>
              <w:t>使</w:t>
            </w:r>
            <w:r w:rsidRPr="00A4446C">
              <w:rPr>
                <w:rFonts w:ascii="Meiryo UI" w:eastAsia="Meiryo UI" w:hAnsi="Meiryo UI" w:cs="Meiryo UI" w:hint="eastAsia"/>
                <w:sz w:val="20"/>
                <w:szCs w:val="20"/>
              </w:rPr>
              <w:t>用</w:t>
            </w:r>
            <w:r>
              <w:rPr>
                <w:rFonts w:ascii="Meiryo UI" w:eastAsia="Meiryo UI" w:hAnsi="Meiryo UI" w:cs="Meiryo UI" w:hint="eastAsia"/>
                <w:sz w:val="20"/>
                <w:szCs w:val="20"/>
              </w:rPr>
              <w:t>。</w:t>
            </w:r>
          </w:p>
          <w:p w14:paraId="62835A07"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A4446C">
              <w:rPr>
                <w:rFonts w:ascii="Meiryo UI" w:eastAsia="Meiryo UI" w:hAnsi="Meiryo UI" w:cs="Meiryo UI" w:hint="eastAsia"/>
                <w:sz w:val="20"/>
                <w:szCs w:val="20"/>
              </w:rPr>
              <w:t>エッジレス化と熱加工を施して、光沢のあるビーズ状に</w:t>
            </w:r>
          </w:p>
          <w:p w14:paraId="64219D2D" w14:textId="77777777" w:rsidR="00C529EB" w:rsidRDefault="00C529EB" w:rsidP="00C529EB">
            <w:pPr>
              <w:pStyle w:val="a6"/>
              <w:widowControl w:val="0"/>
              <w:spacing w:line="240" w:lineRule="exact"/>
              <w:ind w:leftChars="0" w:left="200"/>
              <w:jc w:val="both"/>
              <w:rPr>
                <w:rFonts w:ascii="Meiryo UI" w:eastAsia="Meiryo UI" w:hAnsi="Meiryo UI" w:cs="Meiryo UI"/>
                <w:sz w:val="20"/>
                <w:szCs w:val="20"/>
              </w:rPr>
            </w:pPr>
            <w:r w:rsidRPr="00A4446C">
              <w:rPr>
                <w:rFonts w:ascii="Meiryo UI" w:eastAsia="Meiryo UI" w:hAnsi="Meiryo UI" w:cs="Meiryo UI" w:hint="eastAsia"/>
                <w:sz w:val="20"/>
                <w:szCs w:val="20"/>
              </w:rPr>
              <w:t>成型</w:t>
            </w:r>
            <w:r>
              <w:rPr>
                <w:rFonts w:ascii="Meiryo UI" w:eastAsia="Meiryo UI" w:hAnsi="Meiryo UI" w:cs="Meiryo UI" w:hint="eastAsia"/>
                <w:sz w:val="20"/>
                <w:szCs w:val="20"/>
              </w:rPr>
              <w:t>。</w:t>
            </w:r>
          </w:p>
          <w:p w14:paraId="7897B0FE" w14:textId="77777777" w:rsidR="00C529EB" w:rsidRPr="00737961"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色はライトブルー・ライトグリーン。</w:t>
            </w:r>
          </w:p>
          <w:p w14:paraId="6E6E04D2"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A4446C">
              <w:rPr>
                <w:rFonts w:ascii="Meiryo UI" w:eastAsia="Meiryo UI" w:hAnsi="Meiryo UI" w:cs="Meiryo UI" w:hint="eastAsia"/>
                <w:sz w:val="20"/>
                <w:szCs w:val="20"/>
              </w:rPr>
              <w:t>粒度は1.2mm～2.5mm、2.5mm～5.0mmの</w:t>
            </w:r>
          </w:p>
          <w:p w14:paraId="0DBBD292" w14:textId="77777777" w:rsidR="00C529EB" w:rsidRDefault="00C529EB" w:rsidP="00C529EB">
            <w:pPr>
              <w:pStyle w:val="a6"/>
              <w:widowControl w:val="0"/>
              <w:spacing w:line="240" w:lineRule="exact"/>
              <w:ind w:leftChars="0" w:left="200"/>
              <w:jc w:val="both"/>
              <w:rPr>
                <w:rFonts w:ascii="Meiryo UI" w:eastAsia="Meiryo UI" w:hAnsi="Meiryo UI" w:cs="Meiryo UI"/>
                <w:sz w:val="20"/>
                <w:szCs w:val="20"/>
              </w:rPr>
            </w:pPr>
            <w:r w:rsidRPr="00A4446C">
              <w:rPr>
                <w:rFonts w:ascii="Meiryo UI" w:eastAsia="Meiryo UI" w:hAnsi="Meiryo UI" w:cs="Meiryo UI" w:hint="eastAsia"/>
                <w:sz w:val="20"/>
                <w:szCs w:val="20"/>
              </w:rPr>
              <w:t>２タイプ</w:t>
            </w:r>
            <w:r>
              <w:rPr>
                <w:rFonts w:ascii="Meiryo UI" w:eastAsia="Meiryo UI" w:hAnsi="Meiryo UI" w:cs="Meiryo UI" w:hint="eastAsia"/>
                <w:sz w:val="20"/>
                <w:szCs w:val="20"/>
              </w:rPr>
              <w:t>。</w:t>
            </w:r>
          </w:p>
          <w:p w14:paraId="7989DC44" w14:textId="77777777" w:rsidR="00C529EB" w:rsidRPr="00481DC0" w:rsidRDefault="00C529EB" w:rsidP="00C529EB">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38D40381" w14:textId="77777777" w:rsidR="00C529EB" w:rsidRPr="00481DC0" w:rsidRDefault="00C529EB" w:rsidP="00C529EB">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38974DCC" w14:textId="77777777" w:rsidR="00C529EB" w:rsidRPr="00481DC0" w:rsidRDefault="00C529EB" w:rsidP="00C529EB">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1F904E19" w14:textId="77777777" w:rsidR="00C529EB"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1DC0">
              <w:rPr>
                <w:rFonts w:ascii="Meiryo UI" w:eastAsia="Meiryo UI" w:hAnsi="Meiryo UI" w:cs="Meiryo UI" w:hint="eastAsia"/>
                <w:sz w:val="20"/>
                <w:szCs w:val="20"/>
              </w:rPr>
              <w:t>番号：</w:t>
            </w:r>
            <w:r>
              <w:rPr>
                <w:rFonts w:ascii="Meiryo UI" w:eastAsia="Meiryo UI" w:hAnsi="Meiryo UI" w:cs="Meiryo UI"/>
                <w:sz w:val="20"/>
                <w:szCs w:val="20"/>
              </w:rPr>
              <w:t xml:space="preserve">0721-24-2709 </w:t>
            </w:r>
          </w:p>
          <w:p w14:paraId="504608FB" w14:textId="77777777" w:rsidR="004B23B5" w:rsidRDefault="00C529EB" w:rsidP="00C529EB">
            <w:pPr>
              <w:spacing w:line="220" w:lineRule="exact"/>
              <w:rPr>
                <w:rFonts w:ascii="Meiryo UI" w:eastAsia="Meiryo UI" w:hAnsi="Meiryo UI" w:cs="Meiryo UI"/>
                <w:sz w:val="20"/>
                <w:szCs w:val="20"/>
              </w:rPr>
            </w:pPr>
            <w:r w:rsidRPr="00481DC0">
              <w:rPr>
                <w:rFonts w:ascii="Meiryo UI" w:eastAsia="Meiryo UI" w:hAnsi="Meiryo UI" w:cs="Meiryo UI"/>
                <w:sz w:val="20"/>
                <w:szCs w:val="20"/>
              </w:rPr>
              <w:t xml:space="preserve">URL : </w:t>
            </w:r>
            <w:r w:rsidR="004B23B5" w:rsidRPr="00246D5F">
              <w:rPr>
                <w:rFonts w:ascii="Meiryo UI" w:eastAsia="Meiryo UI" w:hAnsi="Meiryo UI" w:cs="Meiryo UI"/>
                <w:sz w:val="20"/>
                <w:szCs w:val="20"/>
              </w:rPr>
              <w:t>https://www.fujino-kougyo.co.jp/</w:t>
            </w:r>
          </w:p>
          <w:p w14:paraId="7EF233B2" w14:textId="0B3A2264" w:rsidR="00B613B7" w:rsidRPr="004B23B5" w:rsidRDefault="00B613B7" w:rsidP="00C529EB">
            <w:pPr>
              <w:spacing w:line="220" w:lineRule="exact"/>
              <w:rPr>
                <w:rFonts w:ascii="Meiryo UI" w:eastAsia="Meiryo UI" w:hAnsi="Meiryo UI" w:cs="Meiryo UI"/>
                <w:sz w:val="20"/>
                <w:szCs w:val="20"/>
              </w:rPr>
            </w:pPr>
          </w:p>
        </w:tc>
        <w:tc>
          <w:tcPr>
            <w:tcW w:w="4839" w:type="dxa"/>
            <w:gridSpan w:val="2"/>
            <w:tcBorders>
              <w:bottom w:val="single" w:sz="12" w:space="0" w:color="FFFFFF" w:themeColor="background1"/>
            </w:tcBorders>
            <w:shd w:val="clear" w:color="auto" w:fill="EAF1DD" w:themeFill="accent3" w:themeFillTint="33"/>
          </w:tcPr>
          <w:p w14:paraId="4D84F6F2" w14:textId="77777777" w:rsidR="00C529EB" w:rsidRDefault="00C529EB" w:rsidP="00C529EB">
            <w:pPr>
              <w:jc w:val="center"/>
              <w:rPr>
                <w:rFonts w:ascii="Meiryo UI" w:eastAsia="Meiryo UI" w:hAnsi="Meiryo UI" w:cs="Meiryo UI"/>
                <w:sz w:val="20"/>
                <w:szCs w:val="20"/>
              </w:rPr>
            </w:pPr>
            <w:r>
              <w:rPr>
                <w:noProof/>
              </w:rPr>
              <w:drawing>
                <wp:inline distT="0" distB="0" distL="0" distR="0" wp14:anchorId="33FD1CA7" wp14:editId="5EC9F269">
                  <wp:extent cx="1574710" cy="1181100"/>
                  <wp:effectExtent l="0" t="0" r="6985" b="0"/>
                  <wp:docPr id="608" name="図 608" descr="ルミネサンド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ルミネサンドの写真"/>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3498" cy="1210193"/>
                          </a:xfrm>
                          <a:prstGeom prst="rect">
                            <a:avLst/>
                          </a:prstGeom>
                          <a:noFill/>
                          <a:ln>
                            <a:noFill/>
                          </a:ln>
                        </pic:spPr>
                      </pic:pic>
                    </a:graphicData>
                  </a:graphic>
                </wp:inline>
              </w:drawing>
            </w:r>
          </w:p>
          <w:p w14:paraId="010279A9" w14:textId="77777777" w:rsidR="00C529EB" w:rsidRPr="00352E38"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352E38">
              <w:rPr>
                <w:rFonts w:ascii="Meiryo UI" w:eastAsia="Meiryo UI" w:hAnsi="Meiryo UI" w:cs="Meiryo UI" w:hint="eastAsia"/>
                <w:sz w:val="20"/>
                <w:szCs w:val="20"/>
              </w:rPr>
              <w:t>蓄光加工されたクリスタルサンド</w:t>
            </w:r>
            <w:r>
              <w:rPr>
                <w:rFonts w:ascii="Meiryo UI" w:eastAsia="Meiryo UI" w:hAnsi="Meiryo UI" w:cs="Meiryo UI" w:hint="eastAsia"/>
                <w:sz w:val="20"/>
                <w:szCs w:val="20"/>
              </w:rPr>
              <w:t>。</w:t>
            </w:r>
          </w:p>
          <w:p w14:paraId="5701F068" w14:textId="77777777" w:rsidR="00C529EB" w:rsidRPr="00352E38"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352E38">
              <w:rPr>
                <w:rFonts w:ascii="Meiryo UI" w:eastAsia="Meiryo UI" w:hAnsi="Meiryo UI" w:cs="Meiryo UI" w:hint="eastAsia"/>
                <w:sz w:val="20"/>
                <w:szCs w:val="20"/>
              </w:rPr>
              <w:t>インテリアなどとして</w:t>
            </w:r>
            <w:r>
              <w:rPr>
                <w:rFonts w:ascii="Meiryo UI" w:eastAsia="Meiryo UI" w:hAnsi="Meiryo UI" w:cs="Meiryo UI" w:hint="eastAsia"/>
                <w:sz w:val="20"/>
                <w:szCs w:val="20"/>
              </w:rPr>
              <w:t>使</w:t>
            </w:r>
            <w:r w:rsidRPr="00352E38">
              <w:rPr>
                <w:rFonts w:ascii="Meiryo UI" w:eastAsia="Meiryo UI" w:hAnsi="Meiryo UI" w:cs="Meiryo UI" w:hint="eastAsia"/>
                <w:sz w:val="20"/>
                <w:szCs w:val="20"/>
              </w:rPr>
              <w:t>用</w:t>
            </w:r>
            <w:r>
              <w:rPr>
                <w:rFonts w:ascii="Meiryo UI" w:eastAsia="Meiryo UI" w:hAnsi="Meiryo UI" w:cs="Meiryo UI" w:hint="eastAsia"/>
                <w:sz w:val="20"/>
                <w:szCs w:val="20"/>
              </w:rPr>
              <w:t>。</w:t>
            </w:r>
          </w:p>
          <w:p w14:paraId="00709F7A"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352E38">
              <w:rPr>
                <w:rFonts w:ascii="Meiryo UI" w:eastAsia="Meiryo UI" w:hAnsi="Meiryo UI" w:cs="Meiryo UI" w:hint="eastAsia"/>
                <w:sz w:val="20"/>
                <w:szCs w:val="20"/>
              </w:rPr>
              <w:t>暗いところでは蓄えた光は放出され、発光する</w:t>
            </w:r>
            <w:r>
              <w:rPr>
                <w:rFonts w:ascii="Meiryo UI" w:eastAsia="Meiryo UI" w:hAnsi="Meiryo UI" w:cs="Meiryo UI" w:hint="eastAsia"/>
                <w:sz w:val="20"/>
                <w:szCs w:val="20"/>
              </w:rPr>
              <w:t>。</w:t>
            </w:r>
          </w:p>
          <w:p w14:paraId="7BA2B427" w14:textId="77777777" w:rsidR="00C529EB" w:rsidRPr="00B50A3A"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色はライトブルー・ライトグリーン。</w:t>
            </w:r>
          </w:p>
          <w:p w14:paraId="2BE63C26"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352E38">
              <w:rPr>
                <w:rFonts w:ascii="Meiryo UI" w:eastAsia="Meiryo UI" w:hAnsi="Meiryo UI" w:cs="Meiryo UI" w:hint="eastAsia"/>
                <w:sz w:val="20"/>
                <w:szCs w:val="20"/>
              </w:rPr>
              <w:t>粒度は1.2mm～2.5mm</w:t>
            </w:r>
            <w:r>
              <w:rPr>
                <w:rFonts w:ascii="Meiryo UI" w:eastAsia="Meiryo UI" w:hAnsi="Meiryo UI" w:cs="Meiryo UI" w:hint="eastAsia"/>
                <w:sz w:val="20"/>
                <w:szCs w:val="20"/>
              </w:rPr>
              <w:t>。</w:t>
            </w:r>
          </w:p>
          <w:p w14:paraId="3A9E461C" w14:textId="77777777" w:rsidR="00C529EB" w:rsidRPr="00481DC0" w:rsidRDefault="00C529EB" w:rsidP="00C529EB">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64F484E0" w14:textId="77777777" w:rsidR="00C529EB" w:rsidRPr="00481DC0" w:rsidRDefault="00C529EB" w:rsidP="00C529EB">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139A6403" w14:textId="77777777" w:rsidR="00C529EB" w:rsidRPr="00481DC0" w:rsidRDefault="00C529EB" w:rsidP="00C529EB">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24FB8A61" w14:textId="77777777" w:rsidR="00C529EB" w:rsidRPr="00481DC0"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1DC0">
              <w:rPr>
                <w:rFonts w:ascii="Meiryo UI" w:eastAsia="Meiryo UI" w:hAnsi="Meiryo UI" w:cs="Meiryo UI" w:hint="eastAsia"/>
                <w:sz w:val="20"/>
                <w:szCs w:val="20"/>
              </w:rPr>
              <w:t>番号：</w:t>
            </w:r>
            <w:r w:rsidRPr="00481DC0">
              <w:rPr>
                <w:rFonts w:ascii="Meiryo UI" w:eastAsia="Meiryo UI" w:hAnsi="Meiryo UI" w:cs="Meiryo UI"/>
                <w:sz w:val="20"/>
                <w:szCs w:val="20"/>
              </w:rPr>
              <w:t xml:space="preserve">0721-24-2709 </w:t>
            </w:r>
          </w:p>
          <w:p w14:paraId="2CB63F7B" w14:textId="60F8630F" w:rsidR="00C529EB" w:rsidRPr="000467C9" w:rsidRDefault="00C529EB" w:rsidP="00C529EB">
            <w:pPr>
              <w:spacing w:line="240" w:lineRule="exact"/>
              <w:rPr>
                <w:rFonts w:ascii="Meiryo UI" w:eastAsia="Meiryo UI" w:hAnsi="Meiryo UI" w:cs="Meiryo UI"/>
                <w:sz w:val="20"/>
                <w:szCs w:val="20"/>
              </w:rPr>
            </w:pPr>
            <w:r w:rsidRPr="00481DC0">
              <w:rPr>
                <w:rFonts w:ascii="Meiryo UI" w:eastAsia="Meiryo UI" w:hAnsi="Meiryo UI" w:cs="Meiryo UI"/>
                <w:sz w:val="20"/>
                <w:szCs w:val="20"/>
              </w:rPr>
              <w:t xml:space="preserve">URL : </w:t>
            </w:r>
            <w:r w:rsidRPr="00964B06">
              <w:rPr>
                <w:rFonts w:ascii="Meiryo UI" w:eastAsia="Meiryo UI" w:hAnsi="Meiryo UI" w:cs="Meiryo UI"/>
                <w:sz w:val="20"/>
                <w:szCs w:val="20"/>
              </w:rPr>
              <w:t>https://www.fujino-kougyo.co.jp/</w:t>
            </w:r>
          </w:p>
        </w:tc>
      </w:tr>
      <w:tr w:rsidR="00C529EB" w:rsidRPr="00917A09" w14:paraId="34ADFF8A" w14:textId="77777777" w:rsidTr="00DE6941">
        <w:trPr>
          <w:gridBefore w:val="1"/>
          <w:wBefore w:w="15" w:type="dxa"/>
          <w:jc w:val="center"/>
        </w:trPr>
        <w:tc>
          <w:tcPr>
            <w:tcW w:w="4824" w:type="dxa"/>
            <w:tcBorders>
              <w:bottom w:val="single" w:sz="12" w:space="0" w:color="FFFFFF" w:themeColor="background1"/>
            </w:tcBorders>
            <w:shd w:val="clear" w:color="auto" w:fill="76923C" w:themeFill="accent3" w:themeFillShade="BF"/>
            <w:vAlign w:val="center"/>
          </w:tcPr>
          <w:p w14:paraId="427808F9" w14:textId="5AAAB8B0" w:rsidR="00C529EB" w:rsidRPr="003527A5" w:rsidRDefault="00C529EB" w:rsidP="00C529EB">
            <w:pPr>
              <w:spacing w:line="240" w:lineRule="exact"/>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t>211056</w:t>
            </w:r>
            <w:r>
              <w:rPr>
                <w:rFonts w:ascii="Meiryo UI" w:eastAsia="Meiryo UI" w:hAnsi="Meiryo UI" w:cs="Meiryo UI" w:hint="eastAsia"/>
                <w:b/>
                <w:color w:val="FFFFFF" w:themeColor="background1"/>
                <w:sz w:val="20"/>
                <w:szCs w:val="20"/>
              </w:rPr>
              <w:t>・</w:t>
            </w:r>
            <w:r w:rsidRPr="002C6880">
              <w:rPr>
                <w:rFonts w:ascii="Meiryo UI" w:eastAsia="Meiryo UI" w:hAnsi="Meiryo UI" w:cs="Meiryo UI" w:hint="eastAsia"/>
                <w:b/>
                <w:color w:val="FFFFFF" w:themeColor="background1"/>
                <w:sz w:val="20"/>
                <w:szCs w:val="20"/>
              </w:rPr>
              <w:t>ルミネサンド こびん</w:t>
            </w:r>
          </w:p>
        </w:tc>
        <w:tc>
          <w:tcPr>
            <w:tcW w:w="4839" w:type="dxa"/>
            <w:gridSpan w:val="2"/>
            <w:tcBorders>
              <w:bottom w:val="single" w:sz="12" w:space="0" w:color="FFFFFF" w:themeColor="background1"/>
            </w:tcBorders>
            <w:shd w:val="clear" w:color="auto" w:fill="76923C" w:themeFill="accent3" w:themeFillShade="BF"/>
          </w:tcPr>
          <w:p w14:paraId="11FD1226" w14:textId="6C8FD271" w:rsidR="00C529EB" w:rsidRPr="003527A5" w:rsidRDefault="00C529EB" w:rsidP="00C529EB">
            <w:pPr>
              <w:spacing w:line="240" w:lineRule="exact"/>
              <w:jc w:val="center"/>
              <w:rPr>
                <w:rFonts w:ascii="Meiryo UI" w:eastAsia="Meiryo UI" w:hAnsi="Meiryo UI" w:cs="Meiryo UI"/>
                <w:b/>
                <w:color w:val="FFFFFF" w:themeColor="background1"/>
                <w:sz w:val="20"/>
                <w:szCs w:val="20"/>
              </w:rPr>
            </w:pPr>
            <w:r w:rsidRPr="00FB02F5">
              <w:rPr>
                <w:rFonts w:ascii="Meiryo UI" w:eastAsia="Meiryo UI" w:hAnsi="Meiryo UI"/>
                <w:b/>
                <w:noProof/>
                <w:color w:val="FFFFFF" w:themeColor="background1"/>
                <w:sz w:val="20"/>
              </w:rPr>
              <w:t>211057</w:t>
            </w:r>
            <w:r w:rsidRPr="00FB02F5">
              <w:rPr>
                <w:rFonts w:ascii="Meiryo UI" w:eastAsia="Meiryo UI" w:hAnsi="Meiryo UI" w:hint="eastAsia"/>
                <w:b/>
                <w:noProof/>
                <w:color w:val="FFFFFF" w:themeColor="background1"/>
                <w:sz w:val="20"/>
              </w:rPr>
              <w:t>・turalist（美らりすと）</w:t>
            </w:r>
          </w:p>
        </w:tc>
      </w:tr>
      <w:tr w:rsidR="00C529EB" w:rsidRPr="00917A09" w14:paraId="248B2402" w14:textId="77777777" w:rsidTr="00BE4D2F">
        <w:trPr>
          <w:gridBefore w:val="1"/>
          <w:wBefore w:w="15" w:type="dxa"/>
          <w:jc w:val="center"/>
        </w:trPr>
        <w:tc>
          <w:tcPr>
            <w:tcW w:w="4824" w:type="dxa"/>
            <w:tcBorders>
              <w:bottom w:val="single" w:sz="12" w:space="0" w:color="FFFFFF" w:themeColor="background1"/>
            </w:tcBorders>
            <w:shd w:val="clear" w:color="auto" w:fill="EAF1DD" w:themeFill="accent3" w:themeFillTint="33"/>
          </w:tcPr>
          <w:p w14:paraId="70A5806F" w14:textId="183D16D7" w:rsidR="00B613B7" w:rsidRDefault="00C529EB" w:rsidP="00B613B7">
            <w:pPr>
              <w:jc w:val="center"/>
              <w:rPr>
                <w:rFonts w:ascii="Meiryo UI" w:eastAsia="Meiryo UI" w:hAnsi="Meiryo UI" w:cs="Meiryo UI"/>
                <w:sz w:val="20"/>
                <w:szCs w:val="20"/>
              </w:rPr>
            </w:pPr>
            <w:r>
              <w:rPr>
                <w:noProof/>
              </w:rPr>
              <w:drawing>
                <wp:inline distT="0" distB="0" distL="0" distR="0" wp14:anchorId="308BC306" wp14:editId="2A50E208">
                  <wp:extent cx="2004060" cy="1503132"/>
                  <wp:effectExtent l="0" t="0" r="0" b="1905"/>
                  <wp:docPr id="609" name="図 609" descr="ルミネサンド こびん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ルミネサンド こびんの写真"/>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4933" cy="1556290"/>
                          </a:xfrm>
                          <a:prstGeom prst="rect">
                            <a:avLst/>
                          </a:prstGeom>
                          <a:noFill/>
                          <a:ln>
                            <a:noFill/>
                          </a:ln>
                        </pic:spPr>
                      </pic:pic>
                    </a:graphicData>
                  </a:graphic>
                </wp:inline>
              </w:drawing>
            </w:r>
          </w:p>
          <w:p w14:paraId="1369B52B" w14:textId="77777777" w:rsidR="00C529EB" w:rsidRPr="002C6880"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C6880">
              <w:rPr>
                <w:rFonts w:ascii="Meiryo UI" w:eastAsia="Meiryo UI" w:hAnsi="Meiryo UI" w:cs="Meiryo UI" w:hint="eastAsia"/>
                <w:sz w:val="20"/>
                <w:szCs w:val="20"/>
              </w:rPr>
              <w:t>ルミネサンド</w:t>
            </w:r>
            <w:r>
              <w:rPr>
                <w:rFonts w:ascii="Meiryo UI" w:eastAsia="Meiryo UI" w:hAnsi="Meiryo UI" w:cs="Meiryo UI" w:hint="eastAsia"/>
                <w:sz w:val="20"/>
                <w:szCs w:val="20"/>
              </w:rPr>
              <w:t>(</w:t>
            </w:r>
            <w:r w:rsidRPr="002C6880">
              <w:rPr>
                <w:rFonts w:ascii="Meiryo UI" w:eastAsia="Meiryo UI" w:hAnsi="Meiryo UI" w:cs="Meiryo UI" w:hint="eastAsia"/>
                <w:sz w:val="20"/>
                <w:szCs w:val="20"/>
              </w:rPr>
              <w:t>蓄光加工されたクリスタルサンド</w:t>
            </w:r>
            <w:r>
              <w:rPr>
                <w:rFonts w:ascii="Meiryo UI" w:eastAsia="Meiryo UI" w:hAnsi="Meiryo UI" w:cs="Meiryo UI" w:hint="eastAsia"/>
                <w:sz w:val="20"/>
                <w:szCs w:val="20"/>
              </w:rPr>
              <w:t>)</w:t>
            </w:r>
            <w:r w:rsidRPr="002C6880">
              <w:rPr>
                <w:rFonts w:ascii="Meiryo UI" w:eastAsia="Meiryo UI" w:hAnsi="Meiryo UI" w:cs="Meiryo UI" w:hint="eastAsia"/>
                <w:sz w:val="20"/>
                <w:szCs w:val="20"/>
              </w:rPr>
              <w:t>をストラップのついたこびんに入れたもの</w:t>
            </w:r>
            <w:r>
              <w:rPr>
                <w:rFonts w:ascii="Meiryo UI" w:eastAsia="Meiryo UI" w:hAnsi="Meiryo UI" w:cs="Meiryo UI" w:hint="eastAsia"/>
                <w:sz w:val="20"/>
                <w:szCs w:val="20"/>
              </w:rPr>
              <w:t>。</w:t>
            </w:r>
          </w:p>
          <w:p w14:paraId="5957FDFF" w14:textId="77777777" w:rsidR="00C529EB" w:rsidRPr="002C6880"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C6880">
              <w:rPr>
                <w:rFonts w:ascii="Meiryo UI" w:eastAsia="Meiryo UI" w:hAnsi="Meiryo UI" w:cs="Meiryo UI" w:hint="eastAsia"/>
                <w:sz w:val="20"/>
                <w:szCs w:val="20"/>
              </w:rPr>
              <w:t>インテリアや携帯ストラップとして</w:t>
            </w:r>
            <w:r>
              <w:rPr>
                <w:rFonts w:ascii="Meiryo UI" w:eastAsia="Meiryo UI" w:hAnsi="Meiryo UI" w:cs="Meiryo UI" w:hint="eastAsia"/>
                <w:sz w:val="20"/>
                <w:szCs w:val="20"/>
              </w:rPr>
              <w:t>使</w:t>
            </w:r>
            <w:r w:rsidRPr="002C6880">
              <w:rPr>
                <w:rFonts w:ascii="Meiryo UI" w:eastAsia="Meiryo UI" w:hAnsi="Meiryo UI" w:cs="Meiryo UI" w:hint="eastAsia"/>
                <w:sz w:val="20"/>
                <w:szCs w:val="20"/>
              </w:rPr>
              <w:t>用</w:t>
            </w:r>
            <w:r>
              <w:rPr>
                <w:rFonts w:ascii="Meiryo UI" w:eastAsia="Meiryo UI" w:hAnsi="Meiryo UI" w:cs="Meiryo UI" w:hint="eastAsia"/>
                <w:sz w:val="20"/>
                <w:szCs w:val="20"/>
              </w:rPr>
              <w:t>。</w:t>
            </w:r>
          </w:p>
          <w:p w14:paraId="1FB81580"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C6880">
              <w:rPr>
                <w:rFonts w:ascii="Meiryo UI" w:eastAsia="Meiryo UI" w:hAnsi="Meiryo UI" w:cs="Meiryo UI" w:hint="eastAsia"/>
                <w:sz w:val="20"/>
                <w:szCs w:val="20"/>
              </w:rPr>
              <w:t>暗いところでは蓄えた光は放出され、発光する</w:t>
            </w:r>
            <w:r>
              <w:rPr>
                <w:rFonts w:ascii="Meiryo UI" w:eastAsia="Meiryo UI" w:hAnsi="Meiryo UI" w:cs="Meiryo UI" w:hint="eastAsia"/>
                <w:sz w:val="20"/>
                <w:szCs w:val="20"/>
              </w:rPr>
              <w:t>。</w:t>
            </w:r>
          </w:p>
          <w:p w14:paraId="741D9E9F" w14:textId="77777777" w:rsidR="00C529EB" w:rsidRPr="00B50A3A"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色はライトブルー・ライトグリーン。</w:t>
            </w:r>
          </w:p>
          <w:p w14:paraId="2F5B32C6" w14:textId="77777777" w:rsidR="00C529EB" w:rsidRPr="00481DC0" w:rsidRDefault="00C529EB" w:rsidP="00C529EB">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58B796E4" w14:textId="77777777" w:rsidR="00C529EB" w:rsidRPr="00481DC0" w:rsidRDefault="00C529EB" w:rsidP="00C529EB">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1624952D" w14:textId="77777777" w:rsidR="00C529EB" w:rsidRPr="00481DC0" w:rsidRDefault="00C529EB" w:rsidP="00C529EB">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147BABDA" w14:textId="77777777" w:rsidR="00C529EB" w:rsidRPr="00481DC0"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1DC0">
              <w:rPr>
                <w:rFonts w:ascii="Meiryo UI" w:eastAsia="Meiryo UI" w:hAnsi="Meiryo UI" w:cs="Meiryo UI" w:hint="eastAsia"/>
                <w:sz w:val="20"/>
                <w:szCs w:val="20"/>
              </w:rPr>
              <w:t>番号：</w:t>
            </w:r>
            <w:r w:rsidRPr="00481DC0">
              <w:rPr>
                <w:rFonts w:ascii="Meiryo UI" w:eastAsia="Meiryo UI" w:hAnsi="Meiryo UI" w:cs="Meiryo UI"/>
                <w:sz w:val="20"/>
                <w:szCs w:val="20"/>
              </w:rPr>
              <w:t xml:space="preserve">0721-24-2709 </w:t>
            </w:r>
          </w:p>
          <w:p w14:paraId="10118579" w14:textId="77777777" w:rsidR="00C529EB" w:rsidRDefault="00C529EB" w:rsidP="00C529EB">
            <w:pPr>
              <w:spacing w:line="240" w:lineRule="exact"/>
              <w:rPr>
                <w:rFonts w:ascii="Meiryo UI" w:eastAsia="Meiryo UI" w:hAnsi="Meiryo UI" w:cs="Meiryo UI"/>
                <w:sz w:val="20"/>
                <w:szCs w:val="20"/>
              </w:rPr>
            </w:pPr>
            <w:r w:rsidRPr="00481DC0">
              <w:rPr>
                <w:rFonts w:ascii="Meiryo UI" w:eastAsia="Meiryo UI" w:hAnsi="Meiryo UI" w:cs="Meiryo UI"/>
                <w:sz w:val="20"/>
                <w:szCs w:val="20"/>
              </w:rPr>
              <w:t xml:space="preserve">URL : </w:t>
            </w:r>
            <w:r w:rsidRPr="00964B06">
              <w:rPr>
                <w:rFonts w:ascii="Meiryo UI" w:eastAsia="Meiryo UI" w:hAnsi="Meiryo UI" w:cs="Meiryo UI"/>
                <w:sz w:val="20"/>
                <w:szCs w:val="20"/>
              </w:rPr>
              <w:t>https://www.fujino-kougyo.co.jp/</w:t>
            </w:r>
          </w:p>
          <w:p w14:paraId="123132C4" w14:textId="7BFC107D" w:rsidR="00B613B7" w:rsidRPr="003527A5" w:rsidRDefault="00B613B7" w:rsidP="00C529EB">
            <w:pPr>
              <w:spacing w:line="240" w:lineRule="exact"/>
              <w:rPr>
                <w:rFonts w:ascii="Meiryo UI" w:eastAsia="Meiryo UI" w:hAnsi="Meiryo UI" w:cs="Meiryo UI"/>
                <w:b/>
                <w:color w:val="FFFFFF" w:themeColor="background1"/>
                <w:sz w:val="20"/>
                <w:szCs w:val="20"/>
              </w:rPr>
            </w:pPr>
          </w:p>
        </w:tc>
        <w:tc>
          <w:tcPr>
            <w:tcW w:w="4839" w:type="dxa"/>
            <w:gridSpan w:val="2"/>
            <w:tcBorders>
              <w:bottom w:val="single" w:sz="12" w:space="0" w:color="FFFFFF" w:themeColor="background1"/>
            </w:tcBorders>
            <w:shd w:val="clear" w:color="auto" w:fill="EAF1DD" w:themeFill="accent3" w:themeFillTint="33"/>
          </w:tcPr>
          <w:p w14:paraId="7AA65AFD" w14:textId="299D55F0" w:rsidR="00C529EB" w:rsidRDefault="00647354" w:rsidP="00C529EB">
            <w:pPr>
              <w:spacing w:line="240" w:lineRule="exact"/>
              <w:rPr>
                <w:rFonts w:ascii="Meiryo UI" w:eastAsia="Meiryo UI" w:hAnsi="Meiryo UI" w:cs="Meiryo UI"/>
                <w:b/>
                <w:sz w:val="20"/>
                <w:szCs w:val="20"/>
              </w:rPr>
            </w:pPr>
            <w:r>
              <w:rPr>
                <w:rFonts w:ascii="Meiryo UI" w:eastAsia="Meiryo UI" w:hAnsi="Meiryo UI" w:cs="Meiryo UI"/>
                <w:b/>
                <w:noProof/>
                <w:sz w:val="20"/>
                <w:szCs w:val="20"/>
              </w:rPr>
              <w:drawing>
                <wp:anchor distT="0" distB="0" distL="114300" distR="114300" simplePos="0" relativeHeight="251729920" behindDoc="0" locked="0" layoutInCell="1" allowOverlap="1" wp14:anchorId="75FE94B3" wp14:editId="3683DB17">
                  <wp:simplePos x="0" y="0"/>
                  <wp:positionH relativeFrom="column">
                    <wp:posOffset>945515</wp:posOffset>
                  </wp:positionH>
                  <wp:positionV relativeFrom="paragraph">
                    <wp:posOffset>11430</wp:posOffset>
                  </wp:positionV>
                  <wp:extent cx="1276350" cy="1562100"/>
                  <wp:effectExtent l="0" t="0" r="0" b="0"/>
                  <wp:wrapThrough wrapText="bothSides">
                    <wp:wrapPolygon edited="0">
                      <wp:start x="0" y="0"/>
                      <wp:lineTo x="0" y="21337"/>
                      <wp:lineTo x="21278" y="21337"/>
                      <wp:lineTo x="21278" y="0"/>
                      <wp:lineTo x="0" y="0"/>
                    </wp:wrapPolygon>
                  </wp:wrapThrough>
                  <wp:docPr id="610" name="図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635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FD8628" w14:textId="77777777" w:rsidR="00C529EB" w:rsidRDefault="00C529EB" w:rsidP="00C529EB">
            <w:pPr>
              <w:spacing w:line="240" w:lineRule="exact"/>
              <w:rPr>
                <w:rFonts w:ascii="Meiryo UI" w:eastAsia="Meiryo UI" w:hAnsi="Meiryo UI" w:cs="Meiryo UI"/>
                <w:b/>
                <w:sz w:val="20"/>
                <w:szCs w:val="20"/>
              </w:rPr>
            </w:pPr>
          </w:p>
          <w:p w14:paraId="4B109C40" w14:textId="77777777" w:rsidR="00C529EB" w:rsidRDefault="00C529EB" w:rsidP="00C529EB">
            <w:pPr>
              <w:spacing w:line="240" w:lineRule="exact"/>
              <w:rPr>
                <w:rFonts w:ascii="Meiryo UI" w:eastAsia="Meiryo UI" w:hAnsi="Meiryo UI" w:cs="Meiryo UI"/>
                <w:b/>
                <w:sz w:val="20"/>
                <w:szCs w:val="20"/>
              </w:rPr>
            </w:pPr>
          </w:p>
          <w:p w14:paraId="5747166B" w14:textId="77777777" w:rsidR="00C529EB" w:rsidRDefault="00C529EB" w:rsidP="00C529EB">
            <w:pPr>
              <w:spacing w:line="240" w:lineRule="exact"/>
              <w:rPr>
                <w:rFonts w:ascii="Meiryo UI" w:eastAsia="Meiryo UI" w:hAnsi="Meiryo UI" w:cs="Meiryo UI"/>
                <w:b/>
                <w:sz w:val="20"/>
                <w:szCs w:val="20"/>
              </w:rPr>
            </w:pPr>
          </w:p>
          <w:p w14:paraId="5D33F889" w14:textId="77777777" w:rsidR="00C529EB" w:rsidRDefault="00C529EB" w:rsidP="00C529EB">
            <w:pPr>
              <w:spacing w:line="240" w:lineRule="exact"/>
              <w:rPr>
                <w:rFonts w:ascii="Meiryo UI" w:eastAsia="Meiryo UI" w:hAnsi="Meiryo UI" w:cs="Meiryo UI"/>
                <w:b/>
                <w:sz w:val="20"/>
                <w:szCs w:val="20"/>
              </w:rPr>
            </w:pPr>
          </w:p>
          <w:p w14:paraId="2DD28EAA" w14:textId="77777777" w:rsidR="00C529EB" w:rsidRDefault="00C529EB" w:rsidP="00C529EB">
            <w:pPr>
              <w:spacing w:line="240" w:lineRule="exact"/>
              <w:rPr>
                <w:rFonts w:ascii="Meiryo UI" w:eastAsia="Meiryo UI" w:hAnsi="Meiryo UI" w:cs="Meiryo UI"/>
                <w:b/>
                <w:sz w:val="20"/>
                <w:szCs w:val="20"/>
              </w:rPr>
            </w:pPr>
          </w:p>
          <w:p w14:paraId="01B7E302" w14:textId="749595B6" w:rsidR="00C529EB" w:rsidRDefault="00C529EB" w:rsidP="00C529EB">
            <w:pPr>
              <w:spacing w:line="240" w:lineRule="exact"/>
              <w:rPr>
                <w:rFonts w:ascii="Meiryo UI" w:eastAsia="Meiryo UI" w:hAnsi="Meiryo UI" w:cs="Meiryo UI"/>
                <w:b/>
                <w:sz w:val="20"/>
                <w:szCs w:val="20"/>
              </w:rPr>
            </w:pPr>
          </w:p>
          <w:p w14:paraId="068C6FA3" w14:textId="619A8A55" w:rsidR="00C529EB" w:rsidRDefault="00C529EB" w:rsidP="00C529EB">
            <w:pPr>
              <w:spacing w:line="240" w:lineRule="exact"/>
              <w:rPr>
                <w:rFonts w:ascii="Meiryo UI" w:eastAsia="Meiryo UI" w:hAnsi="Meiryo UI" w:cs="Meiryo UI"/>
                <w:b/>
                <w:sz w:val="20"/>
                <w:szCs w:val="20"/>
              </w:rPr>
            </w:pPr>
          </w:p>
          <w:p w14:paraId="54A384A0" w14:textId="77777777" w:rsidR="00C529EB" w:rsidRDefault="00C529EB" w:rsidP="00C529EB">
            <w:pPr>
              <w:spacing w:line="240" w:lineRule="exact"/>
              <w:rPr>
                <w:rFonts w:ascii="Meiryo UI" w:eastAsia="Meiryo UI" w:hAnsi="Meiryo UI" w:cs="Meiryo UI"/>
                <w:b/>
                <w:sz w:val="20"/>
                <w:szCs w:val="20"/>
              </w:rPr>
            </w:pPr>
          </w:p>
          <w:p w14:paraId="70A9AF20" w14:textId="7AA1FAF6" w:rsidR="00C529EB" w:rsidRDefault="00C529EB" w:rsidP="00647354">
            <w:pPr>
              <w:spacing w:line="240" w:lineRule="exact"/>
              <w:rPr>
                <w:rFonts w:ascii="Meiryo UI" w:eastAsia="Meiryo UI" w:hAnsi="Meiryo UI" w:cs="Meiryo UI"/>
                <w:b/>
                <w:sz w:val="20"/>
                <w:szCs w:val="20"/>
              </w:rPr>
            </w:pPr>
          </w:p>
          <w:p w14:paraId="3325ACCC" w14:textId="77777777" w:rsidR="00B613B7" w:rsidRDefault="00B613B7" w:rsidP="00647354">
            <w:pPr>
              <w:spacing w:line="240" w:lineRule="exact"/>
              <w:rPr>
                <w:rFonts w:ascii="Meiryo UI" w:eastAsia="Meiryo UI" w:hAnsi="Meiryo UI" w:cs="Meiryo UI"/>
                <w:b/>
                <w:sz w:val="20"/>
                <w:szCs w:val="20"/>
              </w:rPr>
            </w:pPr>
          </w:p>
          <w:p w14:paraId="38B0571C" w14:textId="77777777" w:rsidR="00C529EB" w:rsidRPr="00FB02F5" w:rsidRDefault="00C529EB" w:rsidP="00C529EB">
            <w:pPr>
              <w:spacing w:line="240" w:lineRule="exact"/>
              <w:rPr>
                <w:rFonts w:ascii="Meiryo UI" w:eastAsia="Meiryo UI" w:hAnsi="Meiryo UI" w:cs="Meiryo UI"/>
                <w:b/>
                <w:color w:val="000000" w:themeColor="text1"/>
                <w:sz w:val="20"/>
                <w:szCs w:val="20"/>
              </w:rPr>
            </w:pPr>
            <w:r w:rsidRPr="00FB02F5">
              <w:rPr>
                <w:rFonts w:ascii="Meiryo UI" w:eastAsia="Meiryo UI" w:hAnsi="Meiryo UI" w:cs="Meiryo UI" w:hint="eastAsia"/>
                <w:b/>
                <w:color w:val="000000" w:themeColor="text1"/>
                <w:sz w:val="20"/>
                <w:szCs w:val="20"/>
              </w:rPr>
              <w:t>●</w:t>
            </w:r>
            <w:r w:rsidRPr="00FB02F5">
              <w:rPr>
                <w:rFonts w:ascii="Meiryo UI" w:eastAsia="Meiryo UI" w:hAnsi="Meiryo UI" w:cs="Meiryo UI" w:hint="eastAsia"/>
                <w:bCs/>
                <w:color w:val="000000" w:themeColor="text1"/>
                <w:sz w:val="20"/>
                <w:szCs w:val="20"/>
              </w:rPr>
              <w:t>ハンドル</w:t>
            </w:r>
            <w:r w:rsidRPr="00FB02F5">
              <w:rPr>
                <w:rFonts w:ascii="Meiryo UI" w:eastAsia="Meiryo UI" w:hAnsi="Meiryo UI" w:cs="Meiryo UI" w:hint="eastAsia"/>
                <w:color w:val="000000" w:themeColor="text1"/>
                <w:sz w:val="20"/>
                <w:szCs w:val="20"/>
              </w:rPr>
              <w:t>に廃木材、ブラシに食肉用として育てられた馬や豚の毛を副産物として活用した、プラスチックフリーで天然素材の歯ブラシ。表面保護には、えごま油を採用。</w:t>
            </w:r>
          </w:p>
          <w:p w14:paraId="600AAA02" w14:textId="77777777" w:rsidR="00C529EB" w:rsidRPr="00FB02F5" w:rsidRDefault="00C529EB" w:rsidP="00C529EB">
            <w:pPr>
              <w:spacing w:line="240" w:lineRule="exact"/>
              <w:rPr>
                <w:rFonts w:ascii="Meiryo UI" w:eastAsia="Meiryo UI" w:hAnsi="Meiryo UI" w:cs="Meiryo UI"/>
                <w:b/>
                <w:color w:val="000000" w:themeColor="text1"/>
                <w:sz w:val="20"/>
                <w:szCs w:val="20"/>
              </w:rPr>
            </w:pPr>
            <w:r w:rsidRPr="00FB02F5">
              <w:rPr>
                <w:rFonts w:ascii="Meiryo UI" w:eastAsia="Meiryo UI" w:hAnsi="Meiryo UI" w:cs="Meiryo UI" w:hint="eastAsia"/>
                <w:b/>
                <w:color w:val="000000" w:themeColor="text1"/>
                <w:sz w:val="20"/>
                <w:szCs w:val="20"/>
              </w:rPr>
              <w:t>問合せ先：株式会社 プラス</w:t>
            </w:r>
          </w:p>
          <w:p w14:paraId="1428EA97" w14:textId="77777777" w:rsidR="00C529EB" w:rsidRPr="00FB02F5" w:rsidRDefault="00C529EB" w:rsidP="00C529EB">
            <w:pPr>
              <w:spacing w:line="240" w:lineRule="exact"/>
              <w:rPr>
                <w:rFonts w:ascii="Meiryo UI" w:eastAsia="Meiryo UI" w:hAnsi="Meiryo UI" w:cs="Meiryo UI"/>
                <w:color w:val="000000" w:themeColor="text1"/>
                <w:sz w:val="20"/>
                <w:szCs w:val="20"/>
              </w:rPr>
            </w:pPr>
            <w:r w:rsidRPr="00FB02F5">
              <w:rPr>
                <w:rFonts w:ascii="Meiryo UI" w:eastAsia="Meiryo UI" w:hAnsi="Meiryo UI" w:cs="Meiryo UI" w:hint="eastAsia"/>
                <w:color w:val="000000" w:themeColor="text1"/>
                <w:sz w:val="20"/>
                <w:szCs w:val="20"/>
              </w:rPr>
              <w:t>住所：東大阪市衣摺2丁目</w:t>
            </w:r>
            <w:r w:rsidRPr="00FB02F5">
              <w:rPr>
                <w:rFonts w:ascii="Meiryo UI" w:eastAsia="Meiryo UI" w:hAnsi="Meiryo UI" w:cs="Meiryo UI"/>
                <w:color w:val="000000" w:themeColor="text1"/>
                <w:sz w:val="20"/>
                <w:szCs w:val="20"/>
              </w:rPr>
              <w:t>16-16</w:t>
            </w:r>
          </w:p>
          <w:p w14:paraId="00BC70DC" w14:textId="77777777" w:rsidR="00C529EB" w:rsidRPr="00FB02F5" w:rsidRDefault="00C529EB" w:rsidP="00C529EB">
            <w:pPr>
              <w:spacing w:line="240" w:lineRule="exact"/>
              <w:rPr>
                <w:rFonts w:ascii="Meiryo UI" w:eastAsia="Meiryo UI" w:hAnsi="Meiryo UI" w:cs="Meiryo UI"/>
                <w:color w:val="000000" w:themeColor="text1"/>
                <w:sz w:val="20"/>
                <w:szCs w:val="20"/>
              </w:rPr>
            </w:pPr>
            <w:r w:rsidRPr="00FB02F5">
              <w:rPr>
                <w:rFonts w:ascii="Meiryo UI" w:eastAsia="Meiryo UI" w:hAnsi="Meiryo UI" w:cs="Meiryo UI" w:hint="eastAsia"/>
                <w:color w:val="000000" w:themeColor="text1"/>
                <w:sz w:val="20"/>
                <w:szCs w:val="20"/>
              </w:rPr>
              <w:t>電話番号：0</w:t>
            </w:r>
            <w:r w:rsidRPr="00FB02F5">
              <w:rPr>
                <w:rFonts w:ascii="Meiryo UI" w:eastAsia="Meiryo UI" w:hAnsi="Meiryo UI" w:cs="Meiryo UI"/>
                <w:color w:val="000000" w:themeColor="text1"/>
                <w:sz w:val="20"/>
                <w:szCs w:val="20"/>
              </w:rPr>
              <w:t>6-4309-5585</w:t>
            </w:r>
          </w:p>
          <w:p w14:paraId="58425EC5" w14:textId="77777777" w:rsidR="00C529EB" w:rsidRPr="00FB02F5" w:rsidRDefault="00C529EB" w:rsidP="00C529EB">
            <w:pPr>
              <w:spacing w:line="240" w:lineRule="exact"/>
              <w:rPr>
                <w:rFonts w:ascii="Meiryo UI" w:eastAsia="Meiryo UI" w:hAnsi="Meiryo UI" w:cs="Meiryo UI"/>
                <w:color w:val="000000" w:themeColor="text1"/>
                <w:sz w:val="20"/>
                <w:szCs w:val="20"/>
              </w:rPr>
            </w:pPr>
            <w:r w:rsidRPr="00FB02F5">
              <w:rPr>
                <w:rFonts w:ascii="Meiryo UI" w:eastAsia="Meiryo UI" w:hAnsi="Meiryo UI" w:cs="Meiryo UI" w:hint="eastAsia"/>
                <w:color w:val="000000" w:themeColor="text1"/>
                <w:sz w:val="20"/>
                <w:szCs w:val="20"/>
              </w:rPr>
              <w:t>ファックス番号：0</w:t>
            </w:r>
            <w:r w:rsidRPr="00FB02F5">
              <w:rPr>
                <w:rFonts w:ascii="Meiryo UI" w:eastAsia="Meiryo UI" w:hAnsi="Meiryo UI" w:cs="Meiryo UI"/>
                <w:color w:val="000000" w:themeColor="text1"/>
                <w:sz w:val="20"/>
                <w:szCs w:val="20"/>
              </w:rPr>
              <w:t>6-4309-5585</w:t>
            </w:r>
          </w:p>
          <w:p w14:paraId="047556AF" w14:textId="053A83E9" w:rsidR="00C529EB" w:rsidRPr="003527A5" w:rsidRDefault="00C529EB" w:rsidP="00C529EB">
            <w:pPr>
              <w:spacing w:line="240" w:lineRule="exact"/>
              <w:rPr>
                <w:rFonts w:ascii="Meiryo UI" w:eastAsia="Meiryo UI" w:hAnsi="Meiryo UI" w:cs="Meiryo UI"/>
                <w:b/>
                <w:color w:val="FFFFFF" w:themeColor="background1"/>
                <w:sz w:val="20"/>
                <w:szCs w:val="20"/>
              </w:rPr>
            </w:pPr>
            <w:r w:rsidRPr="00FB02F5">
              <w:rPr>
                <w:rFonts w:ascii="Meiryo UI" w:eastAsia="Meiryo UI" w:hAnsi="Meiryo UI" w:cs="Meiryo UI"/>
                <w:color w:val="000000" w:themeColor="text1"/>
                <w:sz w:val="20"/>
                <w:szCs w:val="20"/>
              </w:rPr>
              <w:t xml:space="preserve">URL : </w:t>
            </w:r>
            <w:r w:rsidRPr="00FB02F5">
              <w:rPr>
                <w:rFonts w:ascii="Meiryo UI" w:eastAsia="Meiryo UI" w:hAnsi="Meiryo UI" w:cs="Meiryo UI" w:hint="eastAsia"/>
                <w:color w:val="000000" w:themeColor="text1"/>
                <w:sz w:val="20"/>
                <w:szCs w:val="20"/>
              </w:rPr>
              <w:t>h</w:t>
            </w:r>
            <w:r w:rsidRPr="00FB02F5">
              <w:rPr>
                <w:rFonts w:ascii="Meiryo UI" w:eastAsia="Meiryo UI" w:hAnsi="Meiryo UI" w:cs="Meiryo UI"/>
                <w:color w:val="000000" w:themeColor="text1"/>
                <w:sz w:val="20"/>
                <w:szCs w:val="20"/>
              </w:rPr>
              <w:t>ttps://nhes8739.base.shop/</w:t>
            </w:r>
          </w:p>
        </w:tc>
      </w:tr>
      <w:tr w:rsidR="00C529EB" w:rsidRPr="00917A09" w14:paraId="2838C7CC" w14:textId="77777777" w:rsidTr="008F455A">
        <w:trPr>
          <w:gridBefore w:val="1"/>
          <w:wBefore w:w="15" w:type="dxa"/>
          <w:jc w:val="center"/>
        </w:trPr>
        <w:tc>
          <w:tcPr>
            <w:tcW w:w="4824" w:type="dxa"/>
            <w:tcBorders>
              <w:bottom w:val="single" w:sz="12" w:space="0" w:color="FFFFFF" w:themeColor="background1"/>
            </w:tcBorders>
            <w:shd w:val="clear" w:color="auto" w:fill="76923C" w:themeFill="accent3" w:themeFillShade="BF"/>
            <w:vAlign w:val="center"/>
          </w:tcPr>
          <w:p w14:paraId="08F12F8E" w14:textId="0E9D0DF4" w:rsidR="00C529EB" w:rsidRPr="003527A5" w:rsidRDefault="00C529EB" w:rsidP="00C529EB">
            <w:pPr>
              <w:spacing w:line="240" w:lineRule="exact"/>
              <w:jc w:val="center"/>
              <w:rPr>
                <w:rFonts w:ascii="Meiryo UI" w:eastAsia="Meiryo UI" w:hAnsi="Meiryo UI" w:cs="Meiryo UI"/>
                <w:b/>
                <w:color w:val="FFFFFF" w:themeColor="background1"/>
                <w:sz w:val="20"/>
                <w:szCs w:val="20"/>
              </w:rPr>
            </w:pPr>
            <w:r w:rsidRPr="003527A5">
              <w:rPr>
                <w:rFonts w:ascii="Meiryo UI" w:eastAsia="Meiryo UI" w:hAnsi="Meiryo UI" w:cs="Meiryo UI"/>
                <w:b/>
                <w:color w:val="FFFFFF" w:themeColor="background1"/>
                <w:sz w:val="20"/>
                <w:szCs w:val="20"/>
              </w:rPr>
              <w:lastRenderedPageBreak/>
              <w:t>221005</w:t>
            </w:r>
            <w:r>
              <w:rPr>
                <w:rFonts w:ascii="Meiryo UI" w:eastAsia="Meiryo UI" w:hAnsi="Meiryo UI" w:cs="Meiryo UI" w:hint="eastAsia"/>
                <w:b/>
                <w:color w:val="FFFFFF" w:themeColor="background1"/>
                <w:sz w:val="20"/>
                <w:szCs w:val="20"/>
              </w:rPr>
              <w:t>・</w:t>
            </w:r>
            <w:r w:rsidRPr="00EA3ACD">
              <w:rPr>
                <w:rFonts w:ascii="Meiryo UI" w:eastAsia="Meiryo UI" w:hAnsi="Meiryo UI" w:cs="Meiryo UI" w:hint="eastAsia"/>
                <w:b/>
                <w:color w:val="FFFFFF" w:themeColor="background1"/>
                <w:sz w:val="20"/>
                <w:szCs w:val="20"/>
              </w:rPr>
              <w:t>良い紙　12RS、単ロール55S</w:t>
            </w:r>
          </w:p>
        </w:tc>
        <w:tc>
          <w:tcPr>
            <w:tcW w:w="4839" w:type="dxa"/>
            <w:gridSpan w:val="2"/>
            <w:tcBorders>
              <w:bottom w:val="single" w:sz="12" w:space="0" w:color="FFFFFF" w:themeColor="background1"/>
            </w:tcBorders>
            <w:shd w:val="clear" w:color="auto" w:fill="76923C" w:themeFill="accent3" w:themeFillShade="BF"/>
            <w:vAlign w:val="center"/>
          </w:tcPr>
          <w:p w14:paraId="27BA115C" w14:textId="66BA7854" w:rsidR="00C529EB" w:rsidRPr="003527A5" w:rsidRDefault="00C529EB" w:rsidP="00C529EB">
            <w:pPr>
              <w:spacing w:line="240" w:lineRule="exact"/>
              <w:jc w:val="center"/>
              <w:rPr>
                <w:rFonts w:ascii="Meiryo UI" w:eastAsia="Meiryo UI" w:hAnsi="Meiryo UI" w:cs="Meiryo UI"/>
                <w:b/>
                <w:color w:val="FFFFFF" w:themeColor="background1"/>
                <w:sz w:val="20"/>
                <w:szCs w:val="20"/>
              </w:rPr>
            </w:pPr>
            <w:r w:rsidRPr="003527A5">
              <w:rPr>
                <w:rFonts w:ascii="Meiryo UI" w:eastAsia="Meiryo UI" w:hAnsi="Meiryo UI" w:cs="Meiryo UI"/>
                <w:b/>
                <w:color w:val="FFFFFF" w:themeColor="background1"/>
                <w:sz w:val="20"/>
                <w:szCs w:val="20"/>
              </w:rPr>
              <w:t>221006</w:t>
            </w:r>
            <w:r>
              <w:rPr>
                <w:rFonts w:ascii="Meiryo UI" w:eastAsia="Meiryo UI" w:hAnsi="Meiryo UI" w:cs="Meiryo UI" w:hint="eastAsia"/>
                <w:b/>
                <w:color w:val="FFFFFF" w:themeColor="background1"/>
                <w:sz w:val="20"/>
                <w:szCs w:val="20"/>
              </w:rPr>
              <w:t>・</w:t>
            </w:r>
            <w:r w:rsidRPr="00190CFB">
              <w:rPr>
                <w:rFonts w:ascii="Meiryo UI" w:eastAsia="Meiryo UI" w:hAnsi="Meiryo UI" w:cs="Meiryo UI" w:hint="eastAsia"/>
                <w:b/>
                <w:color w:val="FFFFFF" w:themeColor="background1"/>
                <w:sz w:val="20"/>
                <w:szCs w:val="20"/>
              </w:rPr>
              <w:t>良い紙　12RD、単ロール27.5D</w:t>
            </w:r>
          </w:p>
        </w:tc>
      </w:tr>
      <w:tr w:rsidR="00C529EB" w:rsidRPr="00917A09" w14:paraId="58873DFF" w14:textId="77777777" w:rsidTr="00BE4D2F">
        <w:trPr>
          <w:gridBefore w:val="1"/>
          <w:wBefore w:w="15" w:type="dxa"/>
          <w:jc w:val="center"/>
        </w:trPr>
        <w:tc>
          <w:tcPr>
            <w:tcW w:w="4824" w:type="dxa"/>
            <w:tcBorders>
              <w:bottom w:val="single" w:sz="12" w:space="0" w:color="FFFFFF" w:themeColor="background1"/>
            </w:tcBorders>
            <w:shd w:val="clear" w:color="auto" w:fill="EAF1DD" w:themeFill="accent3" w:themeFillTint="33"/>
          </w:tcPr>
          <w:p w14:paraId="68F4B0B8" w14:textId="77777777" w:rsidR="00C529EB" w:rsidRDefault="00C529EB" w:rsidP="00C529EB">
            <w:pPr>
              <w:jc w:val="center"/>
              <w:rPr>
                <w:rFonts w:ascii="Meiryo UI" w:eastAsia="Meiryo UI" w:hAnsi="Meiryo UI" w:cs="Meiryo UI"/>
                <w:sz w:val="20"/>
                <w:szCs w:val="20"/>
              </w:rPr>
            </w:pPr>
            <w:r>
              <w:rPr>
                <w:noProof/>
              </w:rPr>
              <w:drawing>
                <wp:inline distT="0" distB="0" distL="0" distR="0" wp14:anchorId="1E79C33A" wp14:editId="40435A0B">
                  <wp:extent cx="1800000" cy="1350079"/>
                  <wp:effectExtent l="0" t="0" r="0" b="2540"/>
                  <wp:docPr id="611" name="図 611" descr="良い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良い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0" cy="1350079"/>
                          </a:xfrm>
                          <a:prstGeom prst="rect">
                            <a:avLst/>
                          </a:prstGeom>
                          <a:noFill/>
                          <a:ln>
                            <a:noFill/>
                          </a:ln>
                        </pic:spPr>
                      </pic:pic>
                    </a:graphicData>
                  </a:graphic>
                </wp:inline>
              </w:drawing>
            </w:r>
          </w:p>
          <w:p w14:paraId="0E2C6501" w14:textId="77777777" w:rsidR="00C529EB" w:rsidRPr="00EA3ACD"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EA3ACD">
              <w:rPr>
                <w:rFonts w:ascii="Meiryo UI" w:eastAsia="Meiryo UI" w:hAnsi="Meiryo UI" w:cs="Meiryo UI" w:hint="eastAsia"/>
                <w:sz w:val="20"/>
                <w:szCs w:val="20"/>
              </w:rPr>
              <w:t>府内の事業所、家庭から</w:t>
            </w:r>
            <w:r>
              <w:rPr>
                <w:rFonts w:ascii="Meiryo UI" w:eastAsia="Meiryo UI" w:hAnsi="Meiryo UI" w:cs="Meiryo UI" w:hint="eastAsia"/>
                <w:sz w:val="20"/>
                <w:szCs w:val="20"/>
              </w:rPr>
              <w:t>発生する機密書類、オフィス古紙、牛乳パックから再生した衛生用紙(</w:t>
            </w:r>
            <w:r w:rsidRPr="003947A1">
              <w:rPr>
                <w:rFonts w:ascii="Meiryo UI" w:eastAsia="Meiryo UI" w:hAnsi="Meiryo UI" w:cs="Meiryo UI" w:hint="eastAsia"/>
                <w:kern w:val="0"/>
                <w:sz w:val="20"/>
                <w:szCs w:val="20"/>
              </w:rPr>
              <w:t>トイレットペーパー</w:t>
            </w:r>
            <w:r>
              <w:rPr>
                <w:rFonts w:ascii="Meiryo UI" w:eastAsia="Meiryo UI" w:hAnsi="Meiryo UI" w:cs="Meiryo UI" w:hint="eastAsia"/>
                <w:sz w:val="20"/>
                <w:szCs w:val="20"/>
              </w:rPr>
              <w:t>)。</w:t>
            </w:r>
          </w:p>
          <w:p w14:paraId="582B88E4"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EA3ACD">
              <w:rPr>
                <w:rFonts w:ascii="Meiryo UI" w:eastAsia="Meiryo UI" w:hAnsi="Meiryo UI" w:cs="Meiryo UI" w:hint="eastAsia"/>
                <w:sz w:val="20"/>
                <w:szCs w:val="20"/>
              </w:rPr>
              <w:t>芯形態：有芯、巻き：シングル、サイズ：114mm×55ｍ　※１ロール</w:t>
            </w:r>
          </w:p>
          <w:p w14:paraId="192F6F24" w14:textId="4C4CA20E" w:rsidR="00C529EB" w:rsidRPr="00C84157" w:rsidRDefault="00C529EB" w:rsidP="00C529EB">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w:t>
            </w:r>
            <w:r w:rsidR="00EA3892">
              <w:rPr>
                <w:rFonts w:ascii="Meiryo UI" w:eastAsia="Meiryo UI" w:hAnsi="Meiryo UI" w:cs="Meiryo UI" w:hint="eastAsia"/>
                <w:b/>
                <w:sz w:val="20"/>
                <w:szCs w:val="20"/>
              </w:rPr>
              <w:t xml:space="preserve">　</w:t>
            </w:r>
            <w:r w:rsidRPr="00C84157">
              <w:rPr>
                <w:rFonts w:ascii="Meiryo UI" w:eastAsia="Meiryo UI" w:hAnsi="Meiryo UI" w:cs="Meiryo UI" w:hint="eastAsia"/>
                <w:b/>
                <w:sz w:val="20"/>
                <w:szCs w:val="20"/>
              </w:rPr>
              <w:t xml:space="preserve">リバース </w:t>
            </w:r>
          </w:p>
          <w:p w14:paraId="4BC78986" w14:textId="77777777" w:rsidR="00C529EB" w:rsidRPr="00743C67" w:rsidRDefault="00C529EB" w:rsidP="00C529EB">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40F3C487" w14:textId="77777777" w:rsidR="00C529EB" w:rsidRPr="00EA3ACD" w:rsidRDefault="00C529EB" w:rsidP="00C529EB">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62C749A1" w14:textId="77777777" w:rsidR="00C529EB" w:rsidRPr="00EA3ACD"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25559AA1" w14:textId="13660E57" w:rsidR="00C529EB" w:rsidRPr="00647354" w:rsidRDefault="00C529EB" w:rsidP="00C529EB">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r w:rsidRPr="00496F39">
              <w:rPr>
                <w:rFonts w:ascii="Meiryo UI" w:eastAsia="Meiryo UI" w:hAnsi="Meiryo UI" w:cs="Meiryo UI"/>
                <w:sz w:val="20"/>
                <w:szCs w:val="20"/>
              </w:rPr>
              <w:t>https://www.rebirth-inc.jp/</w:t>
            </w:r>
          </w:p>
        </w:tc>
        <w:tc>
          <w:tcPr>
            <w:tcW w:w="4839" w:type="dxa"/>
            <w:gridSpan w:val="2"/>
            <w:tcBorders>
              <w:bottom w:val="single" w:sz="12" w:space="0" w:color="FFFFFF" w:themeColor="background1"/>
            </w:tcBorders>
            <w:shd w:val="clear" w:color="auto" w:fill="EAF1DD" w:themeFill="accent3" w:themeFillTint="33"/>
          </w:tcPr>
          <w:p w14:paraId="1AA71399" w14:textId="77777777" w:rsidR="00C529EB" w:rsidRDefault="00C529EB" w:rsidP="00C529EB">
            <w:pPr>
              <w:jc w:val="center"/>
              <w:rPr>
                <w:rFonts w:ascii="Meiryo UI" w:eastAsia="Meiryo UI" w:hAnsi="Meiryo UI" w:cs="Meiryo UI"/>
                <w:sz w:val="20"/>
                <w:szCs w:val="20"/>
              </w:rPr>
            </w:pPr>
            <w:r>
              <w:rPr>
                <w:noProof/>
              </w:rPr>
              <w:drawing>
                <wp:inline distT="0" distB="0" distL="0" distR="0" wp14:anchorId="5681C39B" wp14:editId="4B39F7A9">
                  <wp:extent cx="1800000" cy="1350079"/>
                  <wp:effectExtent l="0" t="0" r="0" b="2540"/>
                  <wp:docPr id="612" name="図 612" descr="良い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良い紙"/>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350079"/>
                          </a:xfrm>
                          <a:prstGeom prst="rect">
                            <a:avLst/>
                          </a:prstGeom>
                          <a:noFill/>
                          <a:ln>
                            <a:noFill/>
                          </a:ln>
                        </pic:spPr>
                      </pic:pic>
                    </a:graphicData>
                  </a:graphic>
                </wp:inline>
              </w:drawing>
            </w:r>
          </w:p>
          <w:p w14:paraId="16A78956" w14:textId="77777777" w:rsidR="00C529EB" w:rsidRPr="003947A1"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190CFB">
              <w:rPr>
                <w:rFonts w:ascii="Meiryo UI" w:eastAsia="Meiryo UI" w:hAnsi="Meiryo UI" w:cs="Meiryo UI" w:hint="eastAsia"/>
                <w:sz w:val="20"/>
                <w:szCs w:val="20"/>
              </w:rPr>
              <w:t>府内の事業所、家庭から発生する機密書類、オフィス古紙、牛乳パックから再生した衛生用紙</w:t>
            </w:r>
            <w:r>
              <w:rPr>
                <w:rFonts w:ascii="Meiryo UI" w:eastAsia="Meiryo UI" w:hAnsi="Meiryo UI" w:cs="Meiryo UI" w:hint="eastAsia"/>
                <w:sz w:val="20"/>
                <w:szCs w:val="20"/>
              </w:rPr>
              <w:t xml:space="preserve"> (</w:t>
            </w:r>
            <w:r w:rsidRPr="00190CFB">
              <w:rPr>
                <w:rFonts w:ascii="Meiryo UI" w:eastAsia="Meiryo UI" w:hAnsi="Meiryo UI" w:cs="Meiryo UI" w:hint="eastAsia"/>
                <w:sz w:val="20"/>
                <w:szCs w:val="20"/>
              </w:rPr>
              <w:t>トイレットペーパー</w:t>
            </w:r>
            <w:r>
              <w:rPr>
                <w:rFonts w:ascii="Meiryo UI" w:eastAsia="Meiryo UI" w:hAnsi="Meiryo UI" w:cs="Meiryo UI" w:hint="eastAsia"/>
                <w:sz w:val="20"/>
                <w:szCs w:val="20"/>
              </w:rPr>
              <w:t>)。</w:t>
            </w:r>
          </w:p>
          <w:p w14:paraId="344C56EC"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190CFB">
              <w:rPr>
                <w:rFonts w:ascii="Meiryo UI" w:eastAsia="Meiryo UI" w:hAnsi="Meiryo UI" w:cs="Meiryo UI" w:hint="eastAsia"/>
                <w:sz w:val="20"/>
                <w:szCs w:val="20"/>
              </w:rPr>
              <w:t>芯形態：有芯、巻き：ダブル、サイズ：114mm×27.5ｍ　※１ロール</w:t>
            </w:r>
          </w:p>
          <w:p w14:paraId="6FAF7BCA" w14:textId="32F1C535" w:rsidR="00C529EB" w:rsidRPr="00C84157" w:rsidRDefault="00C529EB" w:rsidP="00C529EB">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w:t>
            </w:r>
            <w:r w:rsidR="00EA3892">
              <w:rPr>
                <w:rFonts w:ascii="Meiryo UI" w:eastAsia="Meiryo UI" w:hAnsi="Meiryo UI" w:cs="Meiryo UI" w:hint="eastAsia"/>
                <w:b/>
                <w:sz w:val="20"/>
                <w:szCs w:val="20"/>
              </w:rPr>
              <w:t xml:space="preserve">　</w:t>
            </w:r>
            <w:r w:rsidRPr="00C84157">
              <w:rPr>
                <w:rFonts w:ascii="Meiryo UI" w:eastAsia="Meiryo UI" w:hAnsi="Meiryo UI" w:cs="Meiryo UI" w:hint="eastAsia"/>
                <w:b/>
                <w:sz w:val="20"/>
                <w:szCs w:val="20"/>
              </w:rPr>
              <w:t xml:space="preserve">リバース </w:t>
            </w:r>
          </w:p>
          <w:p w14:paraId="3A2CEF57" w14:textId="77777777" w:rsidR="00C529EB" w:rsidRPr="00743C67" w:rsidRDefault="00C529EB" w:rsidP="00C529EB">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68E6B94A" w14:textId="77777777" w:rsidR="00C529EB" w:rsidRPr="00EA3ACD" w:rsidRDefault="00C529EB" w:rsidP="00C529EB">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765F402B" w14:textId="77777777" w:rsidR="00C529EB" w:rsidRPr="00EA3ACD"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6019CAD5" w14:textId="534B8625" w:rsidR="00C529EB" w:rsidRPr="00647354" w:rsidRDefault="00C529EB" w:rsidP="00647354">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r w:rsidRPr="00496F39">
              <w:rPr>
                <w:rFonts w:ascii="Meiryo UI" w:eastAsia="Meiryo UI" w:hAnsi="Meiryo UI" w:cs="Meiryo UI"/>
                <w:sz w:val="20"/>
                <w:szCs w:val="20"/>
              </w:rPr>
              <w:t>https://www.rebirth-inc.jp/</w:t>
            </w:r>
          </w:p>
        </w:tc>
      </w:tr>
      <w:tr w:rsidR="00C529EB" w:rsidRPr="007F45EC" w14:paraId="06C8F99C" w14:textId="77777777" w:rsidTr="00A820E5">
        <w:trPr>
          <w:jc w:val="center"/>
        </w:trPr>
        <w:tc>
          <w:tcPr>
            <w:tcW w:w="4839" w:type="dxa"/>
            <w:gridSpan w:val="2"/>
            <w:tcBorders>
              <w:bottom w:val="single" w:sz="12" w:space="0" w:color="FFFFFF" w:themeColor="background1"/>
            </w:tcBorders>
            <w:shd w:val="clear" w:color="auto" w:fill="76923C" w:themeFill="accent3" w:themeFillShade="BF"/>
            <w:vAlign w:val="center"/>
          </w:tcPr>
          <w:p w14:paraId="3633250C" w14:textId="6C287386" w:rsidR="00C529EB" w:rsidRDefault="00C529EB" w:rsidP="00C529EB">
            <w:pPr>
              <w:spacing w:line="240" w:lineRule="exact"/>
              <w:jc w:val="center"/>
              <w:rPr>
                <w:rFonts w:ascii="Meiryo UI" w:eastAsia="Meiryo UI" w:hAnsi="Meiryo UI" w:cs="Meiryo UI"/>
                <w:b/>
                <w:color w:val="FFFFFF" w:themeColor="background1"/>
                <w:sz w:val="20"/>
                <w:szCs w:val="20"/>
              </w:rPr>
            </w:pPr>
            <w:r w:rsidRPr="003527A5">
              <w:rPr>
                <w:rFonts w:ascii="Meiryo UI" w:eastAsia="Meiryo UI" w:hAnsi="Meiryo UI" w:cs="Meiryo UI"/>
                <w:b/>
                <w:color w:val="FFFFFF" w:themeColor="background1"/>
                <w:sz w:val="20"/>
                <w:szCs w:val="20"/>
              </w:rPr>
              <w:t>221007</w:t>
            </w:r>
            <w:r>
              <w:rPr>
                <w:rFonts w:ascii="Meiryo UI" w:eastAsia="Meiryo UI" w:hAnsi="Meiryo UI" w:cs="Meiryo UI" w:hint="eastAsia"/>
                <w:b/>
                <w:color w:val="FFFFFF" w:themeColor="background1"/>
                <w:sz w:val="20"/>
                <w:szCs w:val="20"/>
              </w:rPr>
              <w:t>・</w:t>
            </w:r>
            <w:r w:rsidRPr="003907CE">
              <w:rPr>
                <w:rFonts w:ascii="Meiryo UI" w:eastAsia="Meiryo UI" w:hAnsi="Meiryo UI" w:cs="Meiryo UI" w:hint="eastAsia"/>
                <w:b/>
                <w:color w:val="FFFFFF" w:themeColor="background1"/>
                <w:sz w:val="20"/>
                <w:szCs w:val="20"/>
              </w:rPr>
              <w:t>良い紙　コアレス130S、単ロール130S</w:t>
            </w:r>
          </w:p>
        </w:tc>
        <w:tc>
          <w:tcPr>
            <w:tcW w:w="4839" w:type="dxa"/>
            <w:gridSpan w:val="2"/>
            <w:tcBorders>
              <w:bottom w:val="single" w:sz="12" w:space="0" w:color="FFFFFF" w:themeColor="background1"/>
            </w:tcBorders>
            <w:shd w:val="clear" w:color="auto" w:fill="76923C" w:themeFill="accent3" w:themeFillShade="BF"/>
            <w:vAlign w:val="center"/>
          </w:tcPr>
          <w:p w14:paraId="63211254" w14:textId="4EBD559C" w:rsidR="00C529EB" w:rsidRPr="007F45EC" w:rsidRDefault="00C529EB" w:rsidP="00C529EB">
            <w:pPr>
              <w:spacing w:line="240" w:lineRule="exact"/>
              <w:jc w:val="center"/>
              <w:rPr>
                <w:rFonts w:ascii="Meiryo UI" w:eastAsia="Meiryo UI" w:hAnsi="Meiryo UI" w:cs="Meiryo UI"/>
                <w:b/>
                <w:color w:val="FFFFFF" w:themeColor="background1"/>
                <w:sz w:val="20"/>
                <w:szCs w:val="20"/>
              </w:rPr>
            </w:pPr>
            <w:r w:rsidRPr="003527A5">
              <w:rPr>
                <w:rFonts w:ascii="Meiryo UI" w:eastAsia="Meiryo UI" w:hAnsi="Meiryo UI" w:cs="Meiryo UI"/>
                <w:b/>
                <w:color w:val="FFFFFF" w:themeColor="background1"/>
                <w:sz w:val="20"/>
                <w:szCs w:val="20"/>
              </w:rPr>
              <w:t>221008</w:t>
            </w:r>
            <w:r>
              <w:rPr>
                <w:rFonts w:ascii="Meiryo UI" w:eastAsia="Meiryo UI" w:hAnsi="Meiryo UI" w:cs="Meiryo UI" w:hint="eastAsia"/>
                <w:b/>
                <w:color w:val="FFFFFF" w:themeColor="background1"/>
                <w:sz w:val="20"/>
                <w:szCs w:val="20"/>
              </w:rPr>
              <w:t>・</w:t>
            </w:r>
            <w:r w:rsidRPr="003907CE">
              <w:rPr>
                <w:rFonts w:ascii="Meiryo UI" w:eastAsia="Meiryo UI" w:hAnsi="Meiryo UI" w:cs="Meiryo UI" w:hint="eastAsia"/>
                <w:b/>
                <w:color w:val="FFFFFF" w:themeColor="background1"/>
                <w:sz w:val="20"/>
                <w:szCs w:val="20"/>
              </w:rPr>
              <w:t>良い紙　コアレス150S、単ロール150S</w:t>
            </w:r>
          </w:p>
        </w:tc>
      </w:tr>
      <w:tr w:rsidR="00C529EB" w:rsidRPr="001B330C" w14:paraId="6C7BB2E8" w14:textId="77777777" w:rsidTr="00A820E5">
        <w:trPr>
          <w:jc w:val="center"/>
        </w:trPr>
        <w:tc>
          <w:tcPr>
            <w:tcW w:w="4839" w:type="dxa"/>
            <w:gridSpan w:val="2"/>
            <w:tcBorders>
              <w:bottom w:val="single" w:sz="12" w:space="0" w:color="FFFFFF" w:themeColor="background1"/>
            </w:tcBorders>
            <w:shd w:val="clear" w:color="auto" w:fill="EAF1DD" w:themeFill="accent3" w:themeFillTint="33"/>
          </w:tcPr>
          <w:p w14:paraId="66E4C241" w14:textId="77777777" w:rsidR="00C529EB" w:rsidRDefault="00C529EB" w:rsidP="00C529EB">
            <w:pPr>
              <w:jc w:val="center"/>
              <w:rPr>
                <w:rFonts w:ascii="Meiryo UI" w:eastAsia="Meiryo UI" w:hAnsi="Meiryo UI" w:cs="Meiryo UI"/>
                <w:sz w:val="20"/>
                <w:szCs w:val="20"/>
              </w:rPr>
            </w:pPr>
            <w:r>
              <w:rPr>
                <w:noProof/>
              </w:rPr>
              <w:drawing>
                <wp:inline distT="0" distB="0" distL="0" distR="0" wp14:anchorId="40E575EB" wp14:editId="3DE99C2D">
                  <wp:extent cx="1800000" cy="1350079"/>
                  <wp:effectExtent l="0" t="0" r="0" b="2540"/>
                  <wp:docPr id="613" name="図 613" descr="良い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良い紙"/>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350079"/>
                          </a:xfrm>
                          <a:prstGeom prst="rect">
                            <a:avLst/>
                          </a:prstGeom>
                          <a:noFill/>
                          <a:ln>
                            <a:noFill/>
                          </a:ln>
                        </pic:spPr>
                      </pic:pic>
                    </a:graphicData>
                  </a:graphic>
                </wp:inline>
              </w:drawing>
            </w:r>
          </w:p>
          <w:p w14:paraId="70FD2B13" w14:textId="77777777" w:rsidR="00C529EB" w:rsidRPr="003907CE"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3907CE">
              <w:rPr>
                <w:rFonts w:ascii="Meiryo UI" w:eastAsia="Meiryo UI" w:hAnsi="Meiryo UI" w:cs="Meiryo UI" w:hint="eastAsia"/>
                <w:sz w:val="20"/>
                <w:szCs w:val="20"/>
              </w:rPr>
              <w:t>府内の事業所、家庭から発生する機密書類、オフィス古紙、牛乳パックから再生した衛生用紙</w:t>
            </w:r>
            <w:r>
              <w:rPr>
                <w:rFonts w:ascii="Meiryo UI" w:eastAsia="Meiryo UI" w:hAnsi="Meiryo UI" w:cs="Meiryo UI" w:hint="eastAsia"/>
                <w:sz w:val="20"/>
                <w:szCs w:val="20"/>
              </w:rPr>
              <w:t>(</w:t>
            </w:r>
            <w:r w:rsidRPr="003907CE">
              <w:rPr>
                <w:rFonts w:ascii="Meiryo UI" w:eastAsia="Meiryo UI" w:hAnsi="Meiryo UI" w:cs="Meiryo UI" w:hint="eastAsia"/>
                <w:sz w:val="20"/>
                <w:szCs w:val="20"/>
              </w:rPr>
              <w:t>トイレットペーパー</w:t>
            </w:r>
            <w:r>
              <w:rPr>
                <w:rFonts w:ascii="Meiryo UI" w:eastAsia="Meiryo UI" w:hAnsi="Meiryo UI" w:cs="Meiryo UI" w:hint="eastAsia"/>
                <w:sz w:val="20"/>
                <w:szCs w:val="20"/>
              </w:rPr>
              <w:t>)。</w:t>
            </w:r>
          </w:p>
          <w:p w14:paraId="3B6A7495"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3907CE">
              <w:rPr>
                <w:rFonts w:ascii="Meiryo UI" w:eastAsia="Meiryo UI" w:hAnsi="Meiryo UI" w:cs="Meiryo UI" w:hint="eastAsia"/>
                <w:sz w:val="20"/>
                <w:szCs w:val="20"/>
              </w:rPr>
              <w:t>芯形態：芯なし、巻き：シングル、サイズ：114mm×130ｍ　※１ロール</w:t>
            </w:r>
          </w:p>
          <w:p w14:paraId="7E075B8E" w14:textId="00275F18" w:rsidR="00C529EB" w:rsidRPr="00C84157" w:rsidRDefault="00C529EB" w:rsidP="00C529EB">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w:t>
            </w:r>
            <w:r w:rsidR="00EA3892">
              <w:rPr>
                <w:rFonts w:ascii="Meiryo UI" w:eastAsia="Meiryo UI" w:hAnsi="Meiryo UI" w:cs="Meiryo UI" w:hint="eastAsia"/>
                <w:b/>
                <w:sz w:val="20"/>
                <w:szCs w:val="20"/>
              </w:rPr>
              <w:t xml:space="preserve">　</w:t>
            </w:r>
            <w:r w:rsidRPr="00C84157">
              <w:rPr>
                <w:rFonts w:ascii="Meiryo UI" w:eastAsia="Meiryo UI" w:hAnsi="Meiryo UI" w:cs="Meiryo UI" w:hint="eastAsia"/>
                <w:b/>
                <w:sz w:val="20"/>
                <w:szCs w:val="20"/>
              </w:rPr>
              <w:t xml:space="preserve">リバース </w:t>
            </w:r>
          </w:p>
          <w:p w14:paraId="7B505835" w14:textId="77777777" w:rsidR="00C529EB" w:rsidRPr="00743C67" w:rsidRDefault="00C529EB" w:rsidP="00C529EB">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5454F2BF" w14:textId="77777777" w:rsidR="00C529EB" w:rsidRPr="00EA3ACD" w:rsidRDefault="00C529EB" w:rsidP="00C529EB">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59F16F37" w14:textId="77777777" w:rsidR="00C529EB" w:rsidRPr="00EA3ACD"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3C1A75BA" w14:textId="3821B091" w:rsidR="00C529EB" w:rsidRPr="004B23B5" w:rsidRDefault="00C529EB" w:rsidP="004B23B5">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r w:rsidRPr="00496F39">
              <w:rPr>
                <w:rFonts w:ascii="Meiryo UI" w:eastAsia="Meiryo UI" w:hAnsi="Meiryo UI" w:cs="Meiryo UI"/>
                <w:sz w:val="20"/>
                <w:szCs w:val="20"/>
              </w:rPr>
              <w:t>https://www.rebirth-inc.jp/</w:t>
            </w:r>
          </w:p>
        </w:tc>
        <w:tc>
          <w:tcPr>
            <w:tcW w:w="4839" w:type="dxa"/>
            <w:gridSpan w:val="2"/>
            <w:tcBorders>
              <w:bottom w:val="single" w:sz="12" w:space="0" w:color="FFFFFF" w:themeColor="background1"/>
            </w:tcBorders>
            <w:shd w:val="clear" w:color="auto" w:fill="EAF1DD" w:themeFill="accent3" w:themeFillTint="33"/>
          </w:tcPr>
          <w:p w14:paraId="508A2494" w14:textId="77777777" w:rsidR="00C529EB" w:rsidRDefault="00C529EB" w:rsidP="00C529EB">
            <w:pPr>
              <w:jc w:val="center"/>
              <w:rPr>
                <w:rFonts w:ascii="Meiryo UI" w:eastAsia="Meiryo UI" w:hAnsi="Meiryo UI" w:cs="Meiryo UI"/>
                <w:sz w:val="20"/>
                <w:szCs w:val="20"/>
              </w:rPr>
            </w:pPr>
            <w:r>
              <w:rPr>
                <w:noProof/>
              </w:rPr>
              <w:drawing>
                <wp:inline distT="0" distB="0" distL="0" distR="0" wp14:anchorId="0D90375A" wp14:editId="70A8312A">
                  <wp:extent cx="1800000" cy="1350079"/>
                  <wp:effectExtent l="0" t="0" r="0" b="2540"/>
                  <wp:docPr id="614" name="図 614" descr="良い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良い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350079"/>
                          </a:xfrm>
                          <a:prstGeom prst="rect">
                            <a:avLst/>
                          </a:prstGeom>
                          <a:noFill/>
                          <a:ln>
                            <a:noFill/>
                          </a:ln>
                        </pic:spPr>
                      </pic:pic>
                    </a:graphicData>
                  </a:graphic>
                </wp:inline>
              </w:drawing>
            </w:r>
          </w:p>
          <w:p w14:paraId="5EAA129D" w14:textId="77777777" w:rsidR="00C529EB" w:rsidRPr="003907CE"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3907CE">
              <w:rPr>
                <w:rFonts w:ascii="Meiryo UI" w:eastAsia="Meiryo UI" w:hAnsi="Meiryo UI" w:cs="Meiryo UI" w:hint="eastAsia"/>
                <w:sz w:val="20"/>
                <w:szCs w:val="20"/>
              </w:rPr>
              <w:t>府内の事業所、家庭から</w:t>
            </w:r>
            <w:r>
              <w:rPr>
                <w:rFonts w:ascii="Meiryo UI" w:eastAsia="Meiryo UI" w:hAnsi="Meiryo UI" w:cs="Meiryo UI" w:hint="eastAsia"/>
                <w:sz w:val="20"/>
                <w:szCs w:val="20"/>
              </w:rPr>
              <w:t>発生する機密書類、オフィス古紙、牛乳パックから再生した衛生用紙(</w:t>
            </w:r>
            <w:r w:rsidRPr="003907CE">
              <w:rPr>
                <w:rFonts w:ascii="Meiryo UI" w:eastAsia="Meiryo UI" w:hAnsi="Meiryo UI" w:cs="Meiryo UI" w:hint="eastAsia"/>
                <w:sz w:val="20"/>
                <w:szCs w:val="20"/>
              </w:rPr>
              <w:t>トイレットペーパー</w:t>
            </w:r>
            <w:r>
              <w:rPr>
                <w:rFonts w:ascii="Meiryo UI" w:eastAsia="Meiryo UI" w:hAnsi="Meiryo UI" w:cs="Meiryo UI" w:hint="eastAsia"/>
                <w:sz w:val="20"/>
                <w:szCs w:val="20"/>
              </w:rPr>
              <w:t>)。</w:t>
            </w:r>
          </w:p>
          <w:p w14:paraId="3D98EA80"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3907CE">
              <w:rPr>
                <w:rFonts w:ascii="Meiryo UI" w:eastAsia="Meiryo UI" w:hAnsi="Meiryo UI" w:cs="Meiryo UI" w:hint="eastAsia"/>
                <w:sz w:val="20"/>
                <w:szCs w:val="20"/>
              </w:rPr>
              <w:t>芯形態：芯なし、巻き：シングル、サイズ：114mm×150ｍ　※１ロール</w:t>
            </w:r>
          </w:p>
          <w:p w14:paraId="2E6905B2" w14:textId="0177D139" w:rsidR="00C529EB" w:rsidRPr="00C84157" w:rsidRDefault="00C529EB" w:rsidP="00C529EB">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w:t>
            </w:r>
            <w:r w:rsidR="00EA3892">
              <w:rPr>
                <w:rFonts w:ascii="Meiryo UI" w:eastAsia="Meiryo UI" w:hAnsi="Meiryo UI" w:cs="Meiryo UI" w:hint="eastAsia"/>
                <w:b/>
                <w:sz w:val="20"/>
                <w:szCs w:val="20"/>
              </w:rPr>
              <w:t xml:space="preserve">　</w:t>
            </w:r>
            <w:r w:rsidRPr="00C84157">
              <w:rPr>
                <w:rFonts w:ascii="Meiryo UI" w:eastAsia="Meiryo UI" w:hAnsi="Meiryo UI" w:cs="Meiryo UI" w:hint="eastAsia"/>
                <w:b/>
                <w:sz w:val="20"/>
                <w:szCs w:val="20"/>
              </w:rPr>
              <w:t xml:space="preserve">リバース </w:t>
            </w:r>
          </w:p>
          <w:p w14:paraId="0E0C454D" w14:textId="77777777" w:rsidR="00C529EB" w:rsidRPr="00743C67" w:rsidRDefault="00C529EB" w:rsidP="00C529EB">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07CB40F7" w14:textId="77777777" w:rsidR="00C529EB" w:rsidRPr="00EA3ACD" w:rsidRDefault="00C529EB" w:rsidP="00C529EB">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1B87FABB" w14:textId="77777777" w:rsidR="00C529EB" w:rsidRPr="00EA3ACD"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4C0B6703" w14:textId="4AAA97D9" w:rsidR="00C529EB" w:rsidRPr="00496F39" w:rsidRDefault="00C529EB" w:rsidP="00C529EB">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r w:rsidRPr="00496F39">
              <w:rPr>
                <w:rFonts w:ascii="Meiryo UI" w:eastAsia="Meiryo UI" w:hAnsi="Meiryo UI" w:cs="Meiryo UI"/>
                <w:sz w:val="20"/>
                <w:szCs w:val="20"/>
              </w:rPr>
              <w:t>https://www.rebirth-inc.jp/</w:t>
            </w:r>
          </w:p>
        </w:tc>
      </w:tr>
      <w:tr w:rsidR="00C529EB" w:rsidRPr="007F45EC" w14:paraId="007DA58A" w14:textId="77777777" w:rsidTr="00A820E5">
        <w:trPr>
          <w:jc w:val="center"/>
        </w:trPr>
        <w:tc>
          <w:tcPr>
            <w:tcW w:w="4839" w:type="dxa"/>
            <w:gridSpan w:val="2"/>
            <w:tcBorders>
              <w:bottom w:val="single" w:sz="12" w:space="0" w:color="FFFFFF" w:themeColor="background1"/>
            </w:tcBorders>
            <w:shd w:val="clear" w:color="auto" w:fill="76923C" w:themeFill="accent3" w:themeFillShade="BF"/>
            <w:vAlign w:val="center"/>
          </w:tcPr>
          <w:p w14:paraId="608B5FCC" w14:textId="50AE2EA2" w:rsidR="00C529EB" w:rsidRPr="007F45EC" w:rsidRDefault="00C529EB" w:rsidP="00C529EB">
            <w:pPr>
              <w:spacing w:line="240" w:lineRule="exact"/>
              <w:jc w:val="center"/>
              <w:rPr>
                <w:rFonts w:ascii="Meiryo UI" w:eastAsia="Meiryo UI" w:hAnsi="Meiryo UI" w:cs="Meiryo UI"/>
                <w:b/>
                <w:color w:val="FFFFFF" w:themeColor="background1"/>
                <w:sz w:val="20"/>
                <w:szCs w:val="20"/>
              </w:rPr>
            </w:pPr>
            <w:r w:rsidRPr="003527A5">
              <w:rPr>
                <w:rFonts w:ascii="Meiryo UI" w:eastAsia="Meiryo UI" w:hAnsi="Meiryo UI" w:cs="Meiryo UI"/>
                <w:b/>
                <w:color w:val="FFFFFF" w:themeColor="background1"/>
                <w:sz w:val="20"/>
                <w:szCs w:val="20"/>
              </w:rPr>
              <w:t>221009</w:t>
            </w:r>
            <w:r>
              <w:rPr>
                <w:rFonts w:ascii="Meiryo UI" w:eastAsia="Meiryo UI" w:hAnsi="Meiryo UI" w:cs="Meiryo UI" w:hint="eastAsia"/>
                <w:b/>
                <w:color w:val="FFFFFF" w:themeColor="background1"/>
                <w:sz w:val="20"/>
                <w:szCs w:val="20"/>
              </w:rPr>
              <w:t>・</w:t>
            </w:r>
            <w:r w:rsidRPr="00AE42B5">
              <w:rPr>
                <w:rFonts w:ascii="Meiryo UI" w:eastAsia="Meiryo UI" w:hAnsi="Meiryo UI" w:cs="Meiryo UI" w:hint="eastAsia"/>
                <w:b/>
                <w:color w:val="FFFFFF" w:themeColor="background1"/>
                <w:sz w:val="20"/>
                <w:szCs w:val="20"/>
              </w:rPr>
              <w:t>良い紙　コアレス細芯130S</w:t>
            </w:r>
          </w:p>
        </w:tc>
        <w:tc>
          <w:tcPr>
            <w:tcW w:w="4839" w:type="dxa"/>
            <w:gridSpan w:val="2"/>
            <w:tcBorders>
              <w:bottom w:val="single" w:sz="12" w:space="0" w:color="FFFFFF" w:themeColor="background1"/>
            </w:tcBorders>
            <w:shd w:val="clear" w:color="auto" w:fill="76923C" w:themeFill="accent3" w:themeFillShade="BF"/>
            <w:vAlign w:val="center"/>
          </w:tcPr>
          <w:p w14:paraId="5DE6F624" w14:textId="1176E4A1" w:rsidR="00C529EB" w:rsidRPr="007F45EC" w:rsidRDefault="00C529EB" w:rsidP="00C529EB">
            <w:pPr>
              <w:spacing w:line="240" w:lineRule="exact"/>
              <w:jc w:val="center"/>
              <w:rPr>
                <w:rFonts w:ascii="Meiryo UI" w:eastAsia="Meiryo UI" w:hAnsi="Meiryo UI" w:cs="Meiryo UI"/>
                <w:b/>
                <w:color w:val="FFFFFF" w:themeColor="background1"/>
                <w:sz w:val="20"/>
                <w:szCs w:val="20"/>
              </w:rPr>
            </w:pPr>
            <w:r w:rsidRPr="003527A5">
              <w:rPr>
                <w:rFonts w:ascii="Meiryo UI" w:eastAsia="Meiryo UI" w:hAnsi="Meiryo UI" w:cs="Meiryo UI"/>
                <w:b/>
                <w:color w:val="FFFFFF" w:themeColor="background1"/>
                <w:sz w:val="20"/>
                <w:szCs w:val="20"/>
              </w:rPr>
              <w:t>221010</w:t>
            </w:r>
            <w:r>
              <w:rPr>
                <w:rFonts w:ascii="Meiryo UI" w:eastAsia="Meiryo UI" w:hAnsi="Meiryo UI" w:cs="Meiryo UI" w:hint="eastAsia"/>
                <w:b/>
                <w:color w:val="FFFFFF" w:themeColor="background1"/>
                <w:sz w:val="20"/>
                <w:szCs w:val="20"/>
              </w:rPr>
              <w:t>・</w:t>
            </w:r>
            <w:r w:rsidRPr="00AE42B5">
              <w:rPr>
                <w:rFonts w:ascii="Meiryo UI" w:eastAsia="Meiryo UI" w:hAnsi="Meiryo UI" w:cs="Meiryo UI" w:hint="eastAsia"/>
                <w:b/>
                <w:color w:val="FFFFFF" w:themeColor="background1"/>
                <w:sz w:val="20"/>
                <w:szCs w:val="20"/>
              </w:rPr>
              <w:t>良い紙　業務用ワンタッチ108-130S、単ロール108-130S</w:t>
            </w:r>
          </w:p>
        </w:tc>
      </w:tr>
      <w:tr w:rsidR="00C529EB" w:rsidRPr="00536E76" w14:paraId="5718AAA1" w14:textId="77777777" w:rsidTr="00A820E5">
        <w:trPr>
          <w:jc w:val="center"/>
        </w:trPr>
        <w:tc>
          <w:tcPr>
            <w:tcW w:w="4839" w:type="dxa"/>
            <w:gridSpan w:val="2"/>
            <w:tcBorders>
              <w:bottom w:val="single" w:sz="12" w:space="0" w:color="FFFFFF" w:themeColor="background1"/>
            </w:tcBorders>
            <w:shd w:val="clear" w:color="auto" w:fill="EAF1DD" w:themeFill="accent3" w:themeFillTint="33"/>
          </w:tcPr>
          <w:p w14:paraId="3E5847BF" w14:textId="77777777" w:rsidR="00C529EB" w:rsidRDefault="00C529EB" w:rsidP="00C529EB">
            <w:pPr>
              <w:jc w:val="center"/>
              <w:rPr>
                <w:rFonts w:ascii="Meiryo UI" w:eastAsia="Meiryo UI" w:hAnsi="Meiryo UI" w:cs="Meiryo UI"/>
                <w:sz w:val="20"/>
                <w:szCs w:val="20"/>
              </w:rPr>
            </w:pPr>
            <w:r>
              <w:rPr>
                <w:noProof/>
              </w:rPr>
              <w:drawing>
                <wp:inline distT="0" distB="0" distL="0" distR="0" wp14:anchorId="75901D65" wp14:editId="34C49B1C">
                  <wp:extent cx="1800000" cy="1350079"/>
                  <wp:effectExtent l="0" t="0" r="0" b="2540"/>
                  <wp:docPr id="615" name="図 615" descr="良い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良い紙"/>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0" cy="1350079"/>
                          </a:xfrm>
                          <a:prstGeom prst="rect">
                            <a:avLst/>
                          </a:prstGeom>
                          <a:noFill/>
                          <a:ln>
                            <a:noFill/>
                          </a:ln>
                        </pic:spPr>
                      </pic:pic>
                    </a:graphicData>
                  </a:graphic>
                </wp:inline>
              </w:drawing>
            </w:r>
          </w:p>
          <w:p w14:paraId="5BC54AD1" w14:textId="77777777" w:rsidR="00C529EB" w:rsidRPr="00AE42B5"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AE42B5">
              <w:rPr>
                <w:rFonts w:ascii="Meiryo UI" w:eastAsia="Meiryo UI" w:hAnsi="Meiryo UI" w:cs="Meiryo UI" w:hint="eastAsia"/>
                <w:sz w:val="20"/>
                <w:szCs w:val="20"/>
              </w:rPr>
              <w:t>府内の事業所、家庭から発生する機密書類、オフィス古紙、牛乳パックから再生した衛生用紙</w:t>
            </w:r>
            <w:r>
              <w:rPr>
                <w:rFonts w:ascii="Meiryo UI" w:eastAsia="Meiryo UI" w:hAnsi="Meiryo UI" w:cs="Meiryo UI" w:hint="eastAsia"/>
                <w:sz w:val="20"/>
                <w:szCs w:val="20"/>
              </w:rPr>
              <w:t>(</w:t>
            </w:r>
            <w:r w:rsidRPr="00AE42B5">
              <w:rPr>
                <w:rFonts w:ascii="Meiryo UI" w:eastAsia="Meiryo UI" w:hAnsi="Meiryo UI" w:cs="Meiryo UI" w:hint="eastAsia"/>
                <w:sz w:val="20"/>
                <w:szCs w:val="20"/>
              </w:rPr>
              <w:t>トイレットペーパー</w:t>
            </w:r>
            <w:r>
              <w:rPr>
                <w:rFonts w:ascii="Meiryo UI" w:eastAsia="Meiryo UI" w:hAnsi="Meiryo UI" w:cs="Meiryo UI" w:hint="eastAsia"/>
                <w:sz w:val="20"/>
                <w:szCs w:val="20"/>
              </w:rPr>
              <w:t>)。</w:t>
            </w:r>
          </w:p>
          <w:p w14:paraId="3AD42B5D"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AE42B5">
              <w:rPr>
                <w:rFonts w:ascii="Meiryo UI" w:eastAsia="Meiryo UI" w:hAnsi="Meiryo UI" w:cs="Meiryo UI" w:hint="eastAsia"/>
                <w:sz w:val="20"/>
                <w:szCs w:val="20"/>
              </w:rPr>
              <w:t>芯形態：芯なし、巻き：シングル、サイズ：114mm×130ｍ　※１ロール</w:t>
            </w:r>
          </w:p>
          <w:p w14:paraId="789056CA" w14:textId="6CA21F58" w:rsidR="00C529EB" w:rsidRPr="00C84157" w:rsidRDefault="00C529EB" w:rsidP="00C529EB">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w:t>
            </w:r>
            <w:r w:rsidR="00EA3892">
              <w:rPr>
                <w:rFonts w:ascii="Meiryo UI" w:eastAsia="Meiryo UI" w:hAnsi="Meiryo UI" w:cs="Meiryo UI" w:hint="eastAsia"/>
                <w:b/>
                <w:sz w:val="20"/>
                <w:szCs w:val="20"/>
              </w:rPr>
              <w:t xml:space="preserve">　</w:t>
            </w:r>
            <w:r w:rsidRPr="00C84157">
              <w:rPr>
                <w:rFonts w:ascii="Meiryo UI" w:eastAsia="Meiryo UI" w:hAnsi="Meiryo UI" w:cs="Meiryo UI" w:hint="eastAsia"/>
                <w:b/>
                <w:sz w:val="20"/>
                <w:szCs w:val="20"/>
              </w:rPr>
              <w:t xml:space="preserve">リバース </w:t>
            </w:r>
          </w:p>
          <w:p w14:paraId="545E7293" w14:textId="77777777" w:rsidR="00C529EB" w:rsidRPr="00743C67" w:rsidRDefault="00C529EB" w:rsidP="00C529EB">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465E6085" w14:textId="77777777" w:rsidR="00C529EB" w:rsidRPr="00EA3ACD" w:rsidRDefault="00C529EB" w:rsidP="00C529EB">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2DA9B678" w14:textId="77777777" w:rsidR="00C529EB" w:rsidRPr="00EA3ACD"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3B63368F" w14:textId="62C9DF80" w:rsidR="00C529EB" w:rsidRPr="00496F39" w:rsidRDefault="00C529EB" w:rsidP="00C529EB">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r w:rsidRPr="00496F39">
              <w:rPr>
                <w:rFonts w:ascii="Meiryo UI" w:eastAsia="Meiryo UI" w:hAnsi="Meiryo UI" w:cs="Meiryo UI"/>
                <w:sz w:val="20"/>
                <w:szCs w:val="20"/>
              </w:rPr>
              <w:t>https://www.rebirth-inc.jp/</w:t>
            </w:r>
          </w:p>
        </w:tc>
        <w:tc>
          <w:tcPr>
            <w:tcW w:w="4839" w:type="dxa"/>
            <w:gridSpan w:val="2"/>
            <w:tcBorders>
              <w:bottom w:val="single" w:sz="12" w:space="0" w:color="FFFFFF" w:themeColor="background1"/>
            </w:tcBorders>
            <w:shd w:val="clear" w:color="auto" w:fill="EAF1DD" w:themeFill="accent3" w:themeFillTint="33"/>
          </w:tcPr>
          <w:p w14:paraId="091B4EB0" w14:textId="77777777" w:rsidR="00C529EB" w:rsidRDefault="00C529EB" w:rsidP="00C529EB">
            <w:pPr>
              <w:jc w:val="center"/>
              <w:rPr>
                <w:rFonts w:ascii="Meiryo UI" w:eastAsia="Meiryo UI" w:hAnsi="Meiryo UI" w:cs="Meiryo UI"/>
                <w:sz w:val="20"/>
                <w:szCs w:val="20"/>
              </w:rPr>
            </w:pPr>
            <w:r>
              <w:rPr>
                <w:noProof/>
              </w:rPr>
              <w:drawing>
                <wp:inline distT="0" distB="0" distL="0" distR="0" wp14:anchorId="3E07B052" wp14:editId="48040624">
                  <wp:extent cx="1790776" cy="1343160"/>
                  <wp:effectExtent l="0" t="0" r="0" b="9525"/>
                  <wp:docPr id="616" name="図 616" descr="良い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良い紙"/>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76" cy="1343160"/>
                          </a:xfrm>
                          <a:prstGeom prst="rect">
                            <a:avLst/>
                          </a:prstGeom>
                          <a:noFill/>
                          <a:ln>
                            <a:noFill/>
                          </a:ln>
                        </pic:spPr>
                      </pic:pic>
                    </a:graphicData>
                  </a:graphic>
                </wp:inline>
              </w:drawing>
            </w:r>
          </w:p>
          <w:p w14:paraId="77A673D3" w14:textId="77777777" w:rsidR="00C529EB" w:rsidRPr="00AE42B5"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AE42B5">
              <w:rPr>
                <w:rFonts w:ascii="Meiryo UI" w:eastAsia="Meiryo UI" w:hAnsi="Meiryo UI" w:cs="Meiryo UI" w:hint="eastAsia"/>
                <w:sz w:val="20"/>
                <w:szCs w:val="20"/>
              </w:rPr>
              <w:t>府内の事業所、家庭から発生する機密書類、オフィス古紙、牛乳パックから再生した衛生用紙</w:t>
            </w:r>
            <w:r>
              <w:rPr>
                <w:rFonts w:ascii="Meiryo UI" w:eastAsia="Meiryo UI" w:hAnsi="Meiryo UI" w:cs="Meiryo UI" w:hint="eastAsia"/>
                <w:sz w:val="20"/>
                <w:szCs w:val="20"/>
              </w:rPr>
              <w:t>(</w:t>
            </w:r>
            <w:r w:rsidRPr="00AE42B5">
              <w:rPr>
                <w:rFonts w:ascii="Meiryo UI" w:eastAsia="Meiryo UI" w:hAnsi="Meiryo UI" w:cs="Meiryo UI" w:hint="eastAsia"/>
                <w:sz w:val="20"/>
                <w:szCs w:val="20"/>
              </w:rPr>
              <w:t>トイレットペーパー</w:t>
            </w:r>
            <w:r>
              <w:rPr>
                <w:rFonts w:ascii="Meiryo UI" w:eastAsia="Meiryo UI" w:hAnsi="Meiryo UI" w:cs="Meiryo UI" w:hint="eastAsia"/>
                <w:sz w:val="20"/>
                <w:szCs w:val="20"/>
              </w:rPr>
              <w:t>)。</w:t>
            </w:r>
          </w:p>
          <w:p w14:paraId="47B66734"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AE42B5">
              <w:rPr>
                <w:rFonts w:ascii="Meiryo UI" w:eastAsia="Meiryo UI" w:hAnsi="Meiryo UI" w:cs="Meiryo UI" w:hint="eastAsia"/>
                <w:sz w:val="20"/>
                <w:szCs w:val="20"/>
              </w:rPr>
              <w:t>芯形態：芯なし、巻き：シングル、サイズ：108mm×130ｍ　※１ロール</w:t>
            </w:r>
          </w:p>
          <w:p w14:paraId="3BA211FA" w14:textId="22995E8E" w:rsidR="00C529EB" w:rsidRPr="00C84157" w:rsidRDefault="00C529EB" w:rsidP="00C529EB">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w:t>
            </w:r>
            <w:r w:rsidR="00EA3892">
              <w:rPr>
                <w:rFonts w:ascii="Meiryo UI" w:eastAsia="Meiryo UI" w:hAnsi="Meiryo UI" w:cs="Meiryo UI" w:hint="eastAsia"/>
                <w:b/>
                <w:sz w:val="20"/>
                <w:szCs w:val="20"/>
              </w:rPr>
              <w:t xml:space="preserve">　</w:t>
            </w:r>
            <w:r w:rsidRPr="00C84157">
              <w:rPr>
                <w:rFonts w:ascii="Meiryo UI" w:eastAsia="Meiryo UI" w:hAnsi="Meiryo UI" w:cs="Meiryo UI" w:hint="eastAsia"/>
                <w:b/>
                <w:sz w:val="20"/>
                <w:szCs w:val="20"/>
              </w:rPr>
              <w:t xml:space="preserve">リバース </w:t>
            </w:r>
          </w:p>
          <w:p w14:paraId="539886BA" w14:textId="77777777" w:rsidR="00C529EB" w:rsidRPr="00743C67" w:rsidRDefault="00C529EB" w:rsidP="00C529EB">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1D755E6C" w14:textId="77777777" w:rsidR="00C529EB" w:rsidRPr="00EA3ACD" w:rsidRDefault="00C529EB" w:rsidP="00C529EB">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3AB40856" w14:textId="77777777" w:rsidR="00C529EB" w:rsidRPr="00EA3ACD"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667950AB" w14:textId="27B0A070" w:rsidR="00C529EB" w:rsidRPr="00496F39" w:rsidRDefault="00C529EB" w:rsidP="00C529EB">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r w:rsidRPr="00496F39">
              <w:rPr>
                <w:rFonts w:ascii="Meiryo UI" w:eastAsia="Meiryo UI" w:hAnsi="Meiryo UI" w:cs="Meiryo UI"/>
                <w:sz w:val="20"/>
                <w:szCs w:val="20"/>
              </w:rPr>
              <w:t>https://www.rebirth-inc.jp/</w:t>
            </w:r>
          </w:p>
        </w:tc>
      </w:tr>
      <w:tr w:rsidR="00C529EB" w:rsidRPr="007F45EC" w14:paraId="112AB5D0" w14:textId="77777777" w:rsidTr="00A820E5">
        <w:trPr>
          <w:jc w:val="center"/>
        </w:trPr>
        <w:tc>
          <w:tcPr>
            <w:tcW w:w="4839" w:type="dxa"/>
            <w:gridSpan w:val="2"/>
            <w:tcBorders>
              <w:bottom w:val="single" w:sz="12" w:space="0" w:color="FFFFFF" w:themeColor="background1"/>
            </w:tcBorders>
            <w:shd w:val="clear" w:color="auto" w:fill="76923C" w:themeFill="accent3" w:themeFillShade="BF"/>
            <w:vAlign w:val="center"/>
          </w:tcPr>
          <w:p w14:paraId="6856BBA7" w14:textId="79DF8F5F" w:rsidR="00C529EB" w:rsidRPr="007F45EC" w:rsidRDefault="00C529EB" w:rsidP="00C529EB">
            <w:pPr>
              <w:spacing w:line="240" w:lineRule="exact"/>
              <w:jc w:val="center"/>
              <w:rPr>
                <w:rFonts w:ascii="Meiryo UI" w:eastAsia="Meiryo UI" w:hAnsi="Meiryo UI" w:cs="Meiryo UI"/>
                <w:b/>
                <w:color w:val="FFFFFF" w:themeColor="background1"/>
                <w:sz w:val="20"/>
                <w:szCs w:val="20"/>
              </w:rPr>
            </w:pPr>
            <w:r w:rsidRPr="003527A5">
              <w:rPr>
                <w:rFonts w:ascii="Meiryo UI" w:eastAsia="Meiryo UI" w:hAnsi="Meiryo UI" w:cs="Meiryo UI"/>
                <w:b/>
                <w:color w:val="FFFFFF" w:themeColor="background1"/>
                <w:sz w:val="20"/>
                <w:szCs w:val="20"/>
              </w:rPr>
              <w:lastRenderedPageBreak/>
              <w:t>221011</w:t>
            </w:r>
            <w:r>
              <w:rPr>
                <w:rFonts w:ascii="Meiryo UI" w:eastAsia="Meiryo UI" w:hAnsi="Meiryo UI" w:cs="Meiryo UI" w:hint="eastAsia"/>
                <w:b/>
                <w:color w:val="FFFFFF" w:themeColor="background1"/>
                <w:sz w:val="20"/>
                <w:szCs w:val="20"/>
              </w:rPr>
              <w:t>・</w:t>
            </w:r>
            <w:r w:rsidRPr="005E7CED">
              <w:rPr>
                <w:rFonts w:ascii="Meiryo UI" w:eastAsia="Meiryo UI" w:hAnsi="Meiryo UI" w:cs="Meiryo UI" w:hint="eastAsia"/>
                <w:b/>
                <w:color w:val="FFFFFF" w:themeColor="background1"/>
                <w:sz w:val="20"/>
                <w:szCs w:val="20"/>
              </w:rPr>
              <w:t>良い紙　業務用ワンタッチ108-150S、単ロール108-150S、単ﾛｰﾙなにわエコ良品150S</w:t>
            </w:r>
          </w:p>
        </w:tc>
        <w:tc>
          <w:tcPr>
            <w:tcW w:w="4839" w:type="dxa"/>
            <w:gridSpan w:val="2"/>
            <w:tcBorders>
              <w:bottom w:val="single" w:sz="12" w:space="0" w:color="FFFFFF" w:themeColor="background1"/>
            </w:tcBorders>
            <w:shd w:val="clear" w:color="auto" w:fill="76923C" w:themeFill="accent3" w:themeFillShade="BF"/>
            <w:vAlign w:val="center"/>
          </w:tcPr>
          <w:p w14:paraId="6269D55A" w14:textId="35883145" w:rsidR="00C529EB" w:rsidRPr="007F45EC" w:rsidRDefault="00C529EB" w:rsidP="00C529EB">
            <w:pPr>
              <w:spacing w:line="240" w:lineRule="exact"/>
              <w:jc w:val="center"/>
              <w:rPr>
                <w:rFonts w:ascii="Meiryo UI" w:eastAsia="Meiryo UI" w:hAnsi="Meiryo UI" w:cs="Meiryo UI"/>
                <w:b/>
                <w:color w:val="FFFFFF" w:themeColor="background1"/>
                <w:sz w:val="20"/>
                <w:szCs w:val="20"/>
              </w:rPr>
            </w:pPr>
            <w:r w:rsidRPr="001F01BB">
              <w:rPr>
                <w:rFonts w:ascii="Meiryo UI" w:eastAsia="Meiryo UI" w:hAnsi="Meiryo UI" w:cs="Meiryo UI"/>
                <w:b/>
                <w:color w:val="FFFFFF" w:themeColor="background1"/>
                <w:sz w:val="20"/>
                <w:szCs w:val="20"/>
              </w:rPr>
              <w:t>221012</w:t>
            </w:r>
            <w:r>
              <w:rPr>
                <w:rFonts w:ascii="Meiryo UI" w:eastAsia="Meiryo UI" w:hAnsi="Meiryo UI" w:cs="Meiryo UI" w:hint="eastAsia"/>
                <w:b/>
                <w:color w:val="FFFFFF" w:themeColor="background1"/>
                <w:sz w:val="20"/>
                <w:szCs w:val="20"/>
              </w:rPr>
              <w:t>・</w:t>
            </w:r>
            <w:r w:rsidRPr="00EC0E20">
              <w:rPr>
                <w:rFonts w:ascii="Meiryo UI" w:eastAsia="Meiryo UI" w:hAnsi="Meiryo UI" w:cs="Meiryo UI" w:hint="eastAsia"/>
                <w:b/>
                <w:color w:val="FFFFFF" w:themeColor="background1"/>
                <w:sz w:val="20"/>
                <w:szCs w:val="20"/>
              </w:rPr>
              <w:t>良い紙　業務用ワンタッチ108-170S、単ロール108-170S</w:t>
            </w:r>
          </w:p>
        </w:tc>
      </w:tr>
      <w:tr w:rsidR="00C529EB" w:rsidRPr="0077069F" w14:paraId="2828CB29" w14:textId="77777777" w:rsidTr="00A820E5">
        <w:trPr>
          <w:jc w:val="center"/>
        </w:trPr>
        <w:tc>
          <w:tcPr>
            <w:tcW w:w="4839" w:type="dxa"/>
            <w:gridSpan w:val="2"/>
            <w:tcBorders>
              <w:bottom w:val="single" w:sz="12" w:space="0" w:color="FFFFFF" w:themeColor="background1"/>
            </w:tcBorders>
            <w:shd w:val="clear" w:color="auto" w:fill="EAF1DD" w:themeFill="accent3" w:themeFillTint="33"/>
          </w:tcPr>
          <w:p w14:paraId="6A017467" w14:textId="77777777" w:rsidR="00C529EB" w:rsidRDefault="00C529EB" w:rsidP="00C529EB">
            <w:pPr>
              <w:jc w:val="center"/>
              <w:rPr>
                <w:rFonts w:ascii="Meiryo UI" w:eastAsia="Meiryo UI" w:hAnsi="Meiryo UI" w:cs="Meiryo UI"/>
                <w:sz w:val="20"/>
                <w:szCs w:val="20"/>
              </w:rPr>
            </w:pPr>
            <w:r>
              <w:rPr>
                <w:noProof/>
              </w:rPr>
              <w:drawing>
                <wp:inline distT="0" distB="0" distL="0" distR="0" wp14:anchorId="075B1BC5" wp14:editId="4D4512FB">
                  <wp:extent cx="1790776" cy="1343160"/>
                  <wp:effectExtent l="0" t="0" r="0" b="9525"/>
                  <wp:docPr id="617" name="図 617" descr="良い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良い紙"/>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76" cy="1343160"/>
                          </a:xfrm>
                          <a:prstGeom prst="rect">
                            <a:avLst/>
                          </a:prstGeom>
                          <a:noFill/>
                          <a:ln>
                            <a:noFill/>
                          </a:ln>
                        </pic:spPr>
                      </pic:pic>
                    </a:graphicData>
                  </a:graphic>
                </wp:inline>
              </w:drawing>
            </w:r>
          </w:p>
          <w:p w14:paraId="54DB7C2B" w14:textId="77777777" w:rsidR="00C529EB" w:rsidRPr="005E7CED"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E7CED">
              <w:rPr>
                <w:rFonts w:ascii="Meiryo UI" w:eastAsia="Meiryo UI" w:hAnsi="Meiryo UI" w:cs="Meiryo UI" w:hint="eastAsia"/>
                <w:sz w:val="20"/>
                <w:szCs w:val="20"/>
              </w:rPr>
              <w:t>府内の事業所、家庭から</w:t>
            </w:r>
            <w:r>
              <w:rPr>
                <w:rFonts w:ascii="Meiryo UI" w:eastAsia="Meiryo UI" w:hAnsi="Meiryo UI" w:cs="Meiryo UI" w:hint="eastAsia"/>
                <w:sz w:val="20"/>
                <w:szCs w:val="20"/>
              </w:rPr>
              <w:t>発生する機密書類、オフィス古紙、牛乳パックから再生した衛生用紙(</w:t>
            </w:r>
            <w:r w:rsidRPr="005E7CED">
              <w:rPr>
                <w:rFonts w:ascii="Meiryo UI" w:eastAsia="Meiryo UI" w:hAnsi="Meiryo UI" w:cs="Meiryo UI" w:hint="eastAsia"/>
                <w:sz w:val="20"/>
                <w:szCs w:val="20"/>
              </w:rPr>
              <w:t>トイレットペーパー</w:t>
            </w:r>
            <w:r>
              <w:rPr>
                <w:rFonts w:ascii="Meiryo UI" w:eastAsia="Meiryo UI" w:hAnsi="Meiryo UI" w:cs="Meiryo UI" w:hint="eastAsia"/>
                <w:sz w:val="20"/>
                <w:szCs w:val="20"/>
              </w:rPr>
              <w:t>)。</w:t>
            </w:r>
          </w:p>
          <w:p w14:paraId="033754EB" w14:textId="0B995089"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E7CED">
              <w:rPr>
                <w:rFonts w:ascii="Meiryo UI" w:eastAsia="Meiryo UI" w:hAnsi="Meiryo UI" w:cs="Meiryo UI" w:hint="eastAsia"/>
                <w:sz w:val="20"/>
                <w:szCs w:val="20"/>
              </w:rPr>
              <w:t>芯形態：芯なし、巻き：シングル、サイズ：108mm×150ｍ　※１ロール</w:t>
            </w:r>
          </w:p>
          <w:p w14:paraId="7CC15FEF" w14:textId="13B3500B" w:rsidR="00C529EB" w:rsidRPr="00C84157" w:rsidRDefault="00C529EB" w:rsidP="00C529EB">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w:t>
            </w:r>
            <w:r w:rsidR="00EA3892">
              <w:rPr>
                <w:rFonts w:ascii="Meiryo UI" w:eastAsia="Meiryo UI" w:hAnsi="Meiryo UI" w:cs="Meiryo UI" w:hint="eastAsia"/>
                <w:b/>
                <w:sz w:val="20"/>
                <w:szCs w:val="20"/>
              </w:rPr>
              <w:t xml:space="preserve">　</w:t>
            </w:r>
            <w:r w:rsidRPr="00C84157">
              <w:rPr>
                <w:rFonts w:ascii="Meiryo UI" w:eastAsia="Meiryo UI" w:hAnsi="Meiryo UI" w:cs="Meiryo UI" w:hint="eastAsia"/>
                <w:b/>
                <w:sz w:val="20"/>
                <w:szCs w:val="20"/>
              </w:rPr>
              <w:t xml:space="preserve">リバース </w:t>
            </w:r>
          </w:p>
          <w:p w14:paraId="218A463F" w14:textId="77777777" w:rsidR="00C529EB" w:rsidRPr="00743C67" w:rsidRDefault="00C529EB" w:rsidP="00C529EB">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50B59103" w14:textId="77777777" w:rsidR="00C529EB" w:rsidRPr="00EA3ACD" w:rsidRDefault="00C529EB" w:rsidP="00C529EB">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60890DC8" w14:textId="77777777" w:rsidR="00C529EB" w:rsidRPr="00EA3ACD"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3ED6EBA3" w14:textId="04E2AEDE" w:rsidR="00C529EB" w:rsidRPr="00496F39" w:rsidRDefault="00C529EB" w:rsidP="00C529EB">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r w:rsidRPr="00496F39">
              <w:rPr>
                <w:rFonts w:ascii="Meiryo UI" w:eastAsia="Meiryo UI" w:hAnsi="Meiryo UI" w:cs="Meiryo UI"/>
                <w:sz w:val="20"/>
                <w:szCs w:val="20"/>
              </w:rPr>
              <w:t>https://www.rebirth-inc.jp/</w:t>
            </w:r>
          </w:p>
        </w:tc>
        <w:tc>
          <w:tcPr>
            <w:tcW w:w="4839" w:type="dxa"/>
            <w:gridSpan w:val="2"/>
            <w:tcBorders>
              <w:bottom w:val="single" w:sz="12" w:space="0" w:color="FFFFFF" w:themeColor="background1"/>
            </w:tcBorders>
            <w:shd w:val="clear" w:color="auto" w:fill="EAF1DD" w:themeFill="accent3" w:themeFillTint="33"/>
          </w:tcPr>
          <w:p w14:paraId="0575EEDD" w14:textId="77777777" w:rsidR="00C529EB" w:rsidRDefault="00C529EB" w:rsidP="00C529EB">
            <w:pPr>
              <w:jc w:val="center"/>
              <w:rPr>
                <w:rFonts w:ascii="Meiryo UI" w:eastAsia="Meiryo UI" w:hAnsi="Meiryo UI" w:cs="Meiryo UI"/>
                <w:sz w:val="20"/>
                <w:szCs w:val="20"/>
              </w:rPr>
            </w:pPr>
            <w:r>
              <w:rPr>
                <w:noProof/>
              </w:rPr>
              <w:drawing>
                <wp:inline distT="0" distB="0" distL="0" distR="0" wp14:anchorId="3636D07C" wp14:editId="6FE8E33C">
                  <wp:extent cx="1790700" cy="1343103"/>
                  <wp:effectExtent l="0" t="0" r="0" b="9525"/>
                  <wp:docPr id="618" name="図 618" descr="良い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良い紙"/>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1123" cy="1358421"/>
                          </a:xfrm>
                          <a:prstGeom prst="rect">
                            <a:avLst/>
                          </a:prstGeom>
                          <a:noFill/>
                          <a:ln>
                            <a:noFill/>
                          </a:ln>
                        </pic:spPr>
                      </pic:pic>
                    </a:graphicData>
                  </a:graphic>
                </wp:inline>
              </w:drawing>
            </w:r>
          </w:p>
          <w:p w14:paraId="18594F7B" w14:textId="77777777" w:rsidR="00C529EB" w:rsidRPr="00EC0E20"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EC0E20">
              <w:rPr>
                <w:rFonts w:ascii="Meiryo UI" w:eastAsia="Meiryo UI" w:hAnsi="Meiryo UI" w:cs="Meiryo UI" w:hint="eastAsia"/>
                <w:sz w:val="20"/>
                <w:szCs w:val="20"/>
              </w:rPr>
              <w:t>府内の事業所、家庭から発生する機密書類、オフィス古紙、牛乳パックから再生した衛生用紙</w:t>
            </w:r>
            <w:r>
              <w:rPr>
                <w:rFonts w:ascii="Meiryo UI" w:eastAsia="Meiryo UI" w:hAnsi="Meiryo UI" w:cs="Meiryo UI" w:hint="eastAsia"/>
                <w:sz w:val="20"/>
                <w:szCs w:val="20"/>
              </w:rPr>
              <w:t>(</w:t>
            </w:r>
            <w:r w:rsidRPr="00EC0E20">
              <w:rPr>
                <w:rFonts w:ascii="Meiryo UI" w:eastAsia="Meiryo UI" w:hAnsi="Meiryo UI" w:cs="Meiryo UI" w:hint="eastAsia"/>
                <w:sz w:val="20"/>
                <w:szCs w:val="20"/>
              </w:rPr>
              <w:t>トイレットペーパー</w:t>
            </w:r>
            <w:r>
              <w:rPr>
                <w:rFonts w:ascii="Meiryo UI" w:eastAsia="Meiryo UI" w:hAnsi="Meiryo UI" w:cs="Meiryo UI" w:hint="eastAsia"/>
                <w:sz w:val="20"/>
                <w:szCs w:val="20"/>
              </w:rPr>
              <w:t>)。</w:t>
            </w:r>
          </w:p>
          <w:p w14:paraId="354AE831"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EC0E20">
              <w:rPr>
                <w:rFonts w:ascii="Meiryo UI" w:eastAsia="Meiryo UI" w:hAnsi="Meiryo UI" w:cs="Meiryo UI" w:hint="eastAsia"/>
                <w:sz w:val="20"/>
                <w:szCs w:val="20"/>
              </w:rPr>
              <w:t>芯形態：芯なし、巻き：シングル、サイズ：108mm×170ｍ　※１ロール</w:t>
            </w:r>
          </w:p>
          <w:p w14:paraId="15BA76B8" w14:textId="61127948" w:rsidR="00C529EB" w:rsidRPr="00C84157" w:rsidRDefault="00C529EB" w:rsidP="00C529EB">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w:t>
            </w:r>
            <w:r w:rsidR="00EA3892">
              <w:rPr>
                <w:rFonts w:ascii="Meiryo UI" w:eastAsia="Meiryo UI" w:hAnsi="Meiryo UI" w:cs="Meiryo UI" w:hint="eastAsia"/>
                <w:b/>
                <w:sz w:val="20"/>
                <w:szCs w:val="20"/>
              </w:rPr>
              <w:t xml:space="preserve">　</w:t>
            </w:r>
            <w:r w:rsidRPr="00C84157">
              <w:rPr>
                <w:rFonts w:ascii="Meiryo UI" w:eastAsia="Meiryo UI" w:hAnsi="Meiryo UI" w:cs="Meiryo UI" w:hint="eastAsia"/>
                <w:b/>
                <w:sz w:val="20"/>
                <w:szCs w:val="20"/>
              </w:rPr>
              <w:t xml:space="preserve">リバース </w:t>
            </w:r>
          </w:p>
          <w:p w14:paraId="2D693F4C" w14:textId="77777777" w:rsidR="00C529EB" w:rsidRPr="00743C67" w:rsidRDefault="00C529EB" w:rsidP="00C529EB">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39AE00E8" w14:textId="77777777" w:rsidR="00C529EB" w:rsidRPr="00EA3ACD" w:rsidRDefault="00C529EB" w:rsidP="00C529EB">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636583E5" w14:textId="77777777" w:rsidR="00C529EB" w:rsidRPr="00EA3ACD"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2C0A749F" w14:textId="4881CA33" w:rsidR="00C529EB" w:rsidRPr="00496F39" w:rsidRDefault="00C529EB" w:rsidP="00C529EB">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r w:rsidRPr="00496F39">
              <w:rPr>
                <w:rFonts w:ascii="Meiryo UI" w:eastAsia="Meiryo UI" w:hAnsi="Meiryo UI" w:cs="Meiryo UI"/>
                <w:sz w:val="20"/>
                <w:szCs w:val="20"/>
              </w:rPr>
              <w:t>https://www.rebirth-inc.jp/</w:t>
            </w:r>
          </w:p>
        </w:tc>
      </w:tr>
      <w:tr w:rsidR="00C529EB" w:rsidRPr="007F45EC" w14:paraId="6104B22B" w14:textId="77777777" w:rsidTr="00A820E5">
        <w:trPr>
          <w:gridBefore w:val="1"/>
          <w:wBefore w:w="15" w:type="dxa"/>
          <w:jc w:val="center"/>
        </w:trPr>
        <w:tc>
          <w:tcPr>
            <w:tcW w:w="4824" w:type="dxa"/>
            <w:tcBorders>
              <w:bottom w:val="single" w:sz="12" w:space="0" w:color="FFFFFF" w:themeColor="background1"/>
            </w:tcBorders>
            <w:shd w:val="clear" w:color="auto" w:fill="76923C" w:themeFill="accent3" w:themeFillShade="BF"/>
            <w:vAlign w:val="center"/>
          </w:tcPr>
          <w:p w14:paraId="40069DBD" w14:textId="4D23C91A" w:rsidR="00C529EB" w:rsidRPr="007F45EC" w:rsidRDefault="00C529EB" w:rsidP="00C529EB">
            <w:pPr>
              <w:spacing w:line="240" w:lineRule="exact"/>
              <w:jc w:val="center"/>
              <w:rPr>
                <w:rFonts w:ascii="Meiryo UI" w:eastAsia="Meiryo UI" w:hAnsi="Meiryo UI" w:cs="Meiryo UI"/>
                <w:b/>
                <w:color w:val="FFFFFF" w:themeColor="background1"/>
                <w:sz w:val="20"/>
                <w:szCs w:val="20"/>
              </w:rPr>
            </w:pPr>
            <w:r w:rsidRPr="001F01BB">
              <w:rPr>
                <w:rFonts w:ascii="Meiryo UI" w:eastAsia="Meiryo UI" w:hAnsi="Meiryo UI" w:cs="Meiryo UI"/>
                <w:b/>
                <w:color w:val="FFFFFF" w:themeColor="background1"/>
                <w:sz w:val="20"/>
                <w:szCs w:val="20"/>
              </w:rPr>
              <w:t>221013</w:t>
            </w:r>
            <w:r>
              <w:rPr>
                <w:rFonts w:ascii="Meiryo UI" w:eastAsia="Meiryo UI" w:hAnsi="Meiryo UI" w:cs="Meiryo UI" w:hint="eastAsia"/>
                <w:b/>
                <w:color w:val="FFFFFF" w:themeColor="background1"/>
                <w:sz w:val="20"/>
                <w:szCs w:val="20"/>
              </w:rPr>
              <w:t>・</w:t>
            </w:r>
            <w:r w:rsidRPr="00C55EE7">
              <w:rPr>
                <w:rFonts w:ascii="Meiryo UI" w:eastAsia="Meiryo UI" w:hAnsi="Meiryo UI" w:cs="Meiryo UI" w:hint="eastAsia"/>
                <w:b/>
                <w:color w:val="FFFFFF" w:themeColor="background1"/>
                <w:sz w:val="20"/>
                <w:szCs w:val="20"/>
              </w:rPr>
              <w:t>良い紙　業務用細芯180S</w:t>
            </w:r>
          </w:p>
        </w:tc>
        <w:tc>
          <w:tcPr>
            <w:tcW w:w="4839" w:type="dxa"/>
            <w:gridSpan w:val="2"/>
            <w:tcBorders>
              <w:bottom w:val="single" w:sz="12" w:space="0" w:color="FFFFFF" w:themeColor="background1"/>
            </w:tcBorders>
            <w:shd w:val="clear" w:color="auto" w:fill="76923C" w:themeFill="accent3" w:themeFillShade="BF"/>
            <w:vAlign w:val="center"/>
          </w:tcPr>
          <w:p w14:paraId="58DE3E31" w14:textId="0ED7631C" w:rsidR="00C529EB" w:rsidRPr="007F45EC" w:rsidRDefault="00C529EB" w:rsidP="00C529EB">
            <w:pPr>
              <w:spacing w:line="240" w:lineRule="exact"/>
              <w:jc w:val="center"/>
              <w:rPr>
                <w:rFonts w:ascii="Meiryo UI" w:eastAsia="Meiryo UI" w:hAnsi="Meiryo UI" w:cs="Meiryo UI"/>
                <w:b/>
                <w:color w:val="FFFFFF" w:themeColor="background1"/>
                <w:sz w:val="20"/>
                <w:szCs w:val="20"/>
              </w:rPr>
            </w:pPr>
            <w:r w:rsidRPr="001F01BB">
              <w:rPr>
                <w:rFonts w:ascii="Meiryo UI" w:eastAsia="Meiryo UI" w:hAnsi="Meiryo UI" w:cs="Meiryo UI"/>
                <w:b/>
                <w:color w:val="FFFFFF" w:themeColor="background1"/>
                <w:sz w:val="20"/>
                <w:szCs w:val="20"/>
              </w:rPr>
              <w:t>221014</w:t>
            </w:r>
            <w:r>
              <w:rPr>
                <w:rFonts w:ascii="Meiryo UI" w:eastAsia="Meiryo UI" w:hAnsi="Meiryo UI" w:cs="Meiryo UI" w:hint="eastAsia"/>
                <w:b/>
                <w:color w:val="FFFFFF" w:themeColor="background1"/>
                <w:sz w:val="20"/>
                <w:szCs w:val="20"/>
              </w:rPr>
              <w:t xml:space="preserve">・良い紙　</w:t>
            </w:r>
            <w:r w:rsidRPr="00117D29">
              <w:rPr>
                <w:rFonts w:ascii="Meiryo UI" w:eastAsia="Meiryo UI" w:hAnsi="Meiryo UI" w:cs="Meiryo UI" w:hint="eastAsia"/>
                <w:b/>
                <w:color w:val="FFFFFF" w:themeColor="background1"/>
                <w:sz w:val="20"/>
                <w:szCs w:val="20"/>
              </w:rPr>
              <w:t>単ロール108-55S</w:t>
            </w:r>
          </w:p>
        </w:tc>
      </w:tr>
      <w:tr w:rsidR="00C529EB" w:rsidRPr="00404AC7" w14:paraId="27A54232" w14:textId="77777777" w:rsidTr="00A820E5">
        <w:trPr>
          <w:gridBefore w:val="1"/>
          <w:wBefore w:w="15" w:type="dxa"/>
          <w:jc w:val="center"/>
        </w:trPr>
        <w:tc>
          <w:tcPr>
            <w:tcW w:w="4824" w:type="dxa"/>
            <w:tcBorders>
              <w:bottom w:val="single" w:sz="12" w:space="0" w:color="FFFFFF" w:themeColor="background1"/>
            </w:tcBorders>
            <w:shd w:val="clear" w:color="auto" w:fill="EAF1DD" w:themeFill="accent3" w:themeFillTint="33"/>
          </w:tcPr>
          <w:p w14:paraId="634C506D" w14:textId="77777777" w:rsidR="00C529EB" w:rsidRDefault="00C529EB" w:rsidP="00C529EB">
            <w:pPr>
              <w:jc w:val="center"/>
              <w:rPr>
                <w:rFonts w:ascii="Meiryo UI" w:eastAsia="Meiryo UI" w:hAnsi="Meiryo UI" w:cs="Meiryo UI"/>
                <w:sz w:val="20"/>
                <w:szCs w:val="20"/>
              </w:rPr>
            </w:pPr>
            <w:r>
              <w:rPr>
                <w:noProof/>
              </w:rPr>
              <w:drawing>
                <wp:inline distT="0" distB="0" distL="0" distR="0" wp14:anchorId="29F15F45" wp14:editId="2BE0A585">
                  <wp:extent cx="2187659" cy="1295400"/>
                  <wp:effectExtent l="0" t="0" r="3175" b="0"/>
                  <wp:docPr id="619" name="図 619" descr="良い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良い紙"/>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191448" cy="1297644"/>
                          </a:xfrm>
                          <a:prstGeom prst="rect">
                            <a:avLst/>
                          </a:prstGeom>
                          <a:noFill/>
                          <a:ln>
                            <a:noFill/>
                          </a:ln>
                          <a:extLst>
                            <a:ext uri="{53640926-AAD7-44D8-BBD7-CCE9431645EC}">
                              <a14:shadowObscured xmlns:a14="http://schemas.microsoft.com/office/drawing/2010/main"/>
                            </a:ext>
                          </a:extLst>
                        </pic:spPr>
                      </pic:pic>
                    </a:graphicData>
                  </a:graphic>
                </wp:inline>
              </w:drawing>
            </w:r>
          </w:p>
          <w:p w14:paraId="01B6576B" w14:textId="77777777" w:rsidR="00C529EB" w:rsidRPr="00C55EE7"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55EE7">
              <w:rPr>
                <w:rFonts w:ascii="Meiryo UI" w:eastAsia="Meiryo UI" w:hAnsi="Meiryo UI" w:cs="Meiryo UI" w:hint="eastAsia"/>
                <w:sz w:val="20"/>
                <w:szCs w:val="20"/>
              </w:rPr>
              <w:t>府内の事業所、家庭から発生する機密書類、オフィス古紙、牛乳パックから再生した衛生用紙</w:t>
            </w:r>
            <w:r>
              <w:rPr>
                <w:rFonts w:ascii="Meiryo UI" w:eastAsia="Meiryo UI" w:hAnsi="Meiryo UI" w:cs="Meiryo UI" w:hint="eastAsia"/>
                <w:sz w:val="20"/>
                <w:szCs w:val="20"/>
              </w:rPr>
              <w:t>(</w:t>
            </w:r>
            <w:r w:rsidRPr="00C55EE7">
              <w:rPr>
                <w:rFonts w:ascii="Meiryo UI" w:eastAsia="Meiryo UI" w:hAnsi="Meiryo UI" w:cs="Meiryo UI" w:hint="eastAsia"/>
                <w:sz w:val="20"/>
                <w:szCs w:val="20"/>
              </w:rPr>
              <w:t>トイレットペーパー</w:t>
            </w:r>
            <w:r>
              <w:rPr>
                <w:rFonts w:ascii="Meiryo UI" w:eastAsia="Meiryo UI" w:hAnsi="Meiryo UI" w:cs="Meiryo UI" w:hint="eastAsia"/>
                <w:sz w:val="20"/>
                <w:szCs w:val="20"/>
              </w:rPr>
              <w:t>)。</w:t>
            </w:r>
          </w:p>
          <w:p w14:paraId="4B4453FA"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55EE7">
              <w:rPr>
                <w:rFonts w:ascii="Meiryo UI" w:eastAsia="Meiryo UI" w:hAnsi="Meiryo UI" w:cs="Meiryo UI" w:hint="eastAsia"/>
                <w:sz w:val="20"/>
                <w:szCs w:val="20"/>
              </w:rPr>
              <w:t>芯形態：芯なし、巻き：シングル、サイズ：114mm×180ｍ　※１ロール</w:t>
            </w:r>
          </w:p>
          <w:p w14:paraId="175668D4" w14:textId="1CC39D58" w:rsidR="00C529EB" w:rsidRPr="00C84157" w:rsidRDefault="00C529EB" w:rsidP="00C529EB">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w:t>
            </w:r>
            <w:r w:rsidR="00EA3892">
              <w:rPr>
                <w:rFonts w:ascii="Meiryo UI" w:eastAsia="Meiryo UI" w:hAnsi="Meiryo UI" w:cs="Meiryo UI" w:hint="eastAsia"/>
                <w:b/>
                <w:sz w:val="20"/>
                <w:szCs w:val="20"/>
              </w:rPr>
              <w:t xml:space="preserve">　</w:t>
            </w:r>
            <w:r w:rsidRPr="00C84157">
              <w:rPr>
                <w:rFonts w:ascii="Meiryo UI" w:eastAsia="Meiryo UI" w:hAnsi="Meiryo UI" w:cs="Meiryo UI" w:hint="eastAsia"/>
                <w:b/>
                <w:sz w:val="20"/>
                <w:szCs w:val="20"/>
              </w:rPr>
              <w:t xml:space="preserve">リバース </w:t>
            </w:r>
          </w:p>
          <w:p w14:paraId="690050AC" w14:textId="77777777" w:rsidR="00C529EB" w:rsidRPr="00743C67" w:rsidRDefault="00C529EB" w:rsidP="00C529EB">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4C23D783" w14:textId="77777777" w:rsidR="00C529EB" w:rsidRPr="00EA3ACD" w:rsidRDefault="00C529EB" w:rsidP="00C529EB">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160F8E31" w14:textId="77777777" w:rsidR="00C529EB" w:rsidRPr="00EA3ACD"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1CC4652A" w14:textId="6DCE99DB" w:rsidR="00C529EB" w:rsidRPr="00496F39" w:rsidRDefault="00C529EB" w:rsidP="00C529EB">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r w:rsidRPr="00496F39">
              <w:rPr>
                <w:rFonts w:ascii="Meiryo UI" w:eastAsia="Meiryo UI" w:hAnsi="Meiryo UI" w:cs="Meiryo UI"/>
                <w:sz w:val="20"/>
                <w:szCs w:val="20"/>
              </w:rPr>
              <w:t>https://www.rebirth-inc.jp/</w:t>
            </w:r>
          </w:p>
        </w:tc>
        <w:tc>
          <w:tcPr>
            <w:tcW w:w="4839" w:type="dxa"/>
            <w:gridSpan w:val="2"/>
            <w:tcBorders>
              <w:bottom w:val="single" w:sz="12" w:space="0" w:color="FFFFFF" w:themeColor="background1"/>
            </w:tcBorders>
            <w:shd w:val="clear" w:color="auto" w:fill="EAF1DD" w:themeFill="accent3" w:themeFillTint="33"/>
          </w:tcPr>
          <w:p w14:paraId="7C3829ED" w14:textId="77777777" w:rsidR="00C529EB" w:rsidRDefault="00C529EB" w:rsidP="00C529EB">
            <w:pPr>
              <w:jc w:val="center"/>
              <w:rPr>
                <w:rFonts w:ascii="Meiryo UI" w:eastAsia="Meiryo UI" w:hAnsi="Meiryo UI" w:cs="Meiryo UI"/>
                <w:sz w:val="20"/>
                <w:szCs w:val="20"/>
              </w:rPr>
            </w:pPr>
            <w:r w:rsidRPr="006746F8">
              <w:rPr>
                <w:rFonts w:ascii="Meiryo UI" w:eastAsia="Meiryo UI" w:hAnsi="Meiryo UI" w:cs="Meiryo UI"/>
                <w:noProof/>
              </w:rPr>
              <w:drawing>
                <wp:inline distT="0" distB="0" distL="0" distR="0" wp14:anchorId="4BE4DC7F" wp14:editId="25EBD399">
                  <wp:extent cx="2009775" cy="1339850"/>
                  <wp:effectExtent l="0" t="0" r="9525" b="0"/>
                  <wp:docPr id="620" name="図 620" descr="\\S21r\lib\リサイクルG\認定製品\10認定部会\第31回R0203認定\200申請受付\再１株式会社リバース\W1440Q75_良い紙108mm×55m個包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1r\lib\リサイクルG\認定製品\10認定部会\第31回R0203認定\200申請受付\再１株式会社リバース\W1440Q75_良い紙108mm×55m個包装.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4632" cy="1356421"/>
                          </a:xfrm>
                          <a:prstGeom prst="rect">
                            <a:avLst/>
                          </a:prstGeom>
                          <a:noFill/>
                          <a:ln>
                            <a:noFill/>
                          </a:ln>
                        </pic:spPr>
                      </pic:pic>
                    </a:graphicData>
                  </a:graphic>
                </wp:inline>
              </w:drawing>
            </w:r>
          </w:p>
          <w:p w14:paraId="11AD7657" w14:textId="77777777" w:rsidR="00C529EB" w:rsidRPr="00EC0E20"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EC0E20">
              <w:rPr>
                <w:rFonts w:ascii="Meiryo UI" w:eastAsia="Meiryo UI" w:hAnsi="Meiryo UI" w:cs="Meiryo UI" w:hint="eastAsia"/>
                <w:sz w:val="20"/>
                <w:szCs w:val="20"/>
              </w:rPr>
              <w:t>府内の事業所、家庭から発生する機密書類、オフィス古紙、牛乳パックから再生した衛生用紙</w:t>
            </w:r>
            <w:r>
              <w:rPr>
                <w:rFonts w:ascii="Meiryo UI" w:eastAsia="Meiryo UI" w:hAnsi="Meiryo UI" w:cs="Meiryo UI" w:hint="eastAsia"/>
                <w:sz w:val="20"/>
                <w:szCs w:val="20"/>
              </w:rPr>
              <w:t>(</w:t>
            </w:r>
            <w:r w:rsidRPr="00EC0E20">
              <w:rPr>
                <w:rFonts w:ascii="Meiryo UI" w:eastAsia="Meiryo UI" w:hAnsi="Meiryo UI" w:cs="Meiryo UI" w:hint="eastAsia"/>
                <w:sz w:val="20"/>
                <w:szCs w:val="20"/>
              </w:rPr>
              <w:t>トイレットペーパー</w:t>
            </w:r>
            <w:r>
              <w:rPr>
                <w:rFonts w:ascii="Meiryo UI" w:eastAsia="Meiryo UI" w:hAnsi="Meiryo UI" w:cs="Meiryo UI" w:hint="eastAsia"/>
                <w:sz w:val="20"/>
                <w:szCs w:val="20"/>
              </w:rPr>
              <w:t>)。</w:t>
            </w:r>
          </w:p>
          <w:p w14:paraId="46A1AA37"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芯形態：芯あり</w:t>
            </w:r>
            <w:r w:rsidRPr="00EC0E20">
              <w:rPr>
                <w:rFonts w:ascii="Meiryo UI" w:eastAsia="Meiryo UI" w:hAnsi="Meiryo UI" w:cs="Meiryo UI" w:hint="eastAsia"/>
                <w:sz w:val="20"/>
                <w:szCs w:val="20"/>
              </w:rPr>
              <w:t>、巻き：シングル、サイズ：108mm×</w:t>
            </w:r>
            <w:r>
              <w:rPr>
                <w:rFonts w:ascii="Meiryo UI" w:eastAsia="Meiryo UI" w:hAnsi="Meiryo UI" w:cs="Meiryo UI" w:hint="eastAsia"/>
                <w:sz w:val="20"/>
                <w:szCs w:val="20"/>
              </w:rPr>
              <w:t>55</w:t>
            </w:r>
            <w:r w:rsidRPr="00EC0E20">
              <w:rPr>
                <w:rFonts w:ascii="Meiryo UI" w:eastAsia="Meiryo UI" w:hAnsi="Meiryo UI" w:cs="Meiryo UI" w:hint="eastAsia"/>
                <w:sz w:val="20"/>
                <w:szCs w:val="20"/>
              </w:rPr>
              <w:t>ｍ　※１ロール</w:t>
            </w:r>
          </w:p>
          <w:p w14:paraId="430BEC2D" w14:textId="1777F8CF" w:rsidR="00C529EB" w:rsidRPr="00C84157" w:rsidRDefault="00C529EB" w:rsidP="00C529EB">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w:t>
            </w:r>
            <w:r w:rsidR="00EA3892">
              <w:rPr>
                <w:rFonts w:ascii="Meiryo UI" w:eastAsia="Meiryo UI" w:hAnsi="Meiryo UI" w:cs="Meiryo UI" w:hint="eastAsia"/>
                <w:b/>
                <w:sz w:val="20"/>
                <w:szCs w:val="20"/>
              </w:rPr>
              <w:t xml:space="preserve">　</w:t>
            </w:r>
            <w:r w:rsidRPr="00C84157">
              <w:rPr>
                <w:rFonts w:ascii="Meiryo UI" w:eastAsia="Meiryo UI" w:hAnsi="Meiryo UI" w:cs="Meiryo UI" w:hint="eastAsia"/>
                <w:b/>
                <w:sz w:val="20"/>
                <w:szCs w:val="20"/>
              </w:rPr>
              <w:t xml:space="preserve">リバース </w:t>
            </w:r>
          </w:p>
          <w:p w14:paraId="3B705F47" w14:textId="77777777" w:rsidR="00C529EB" w:rsidRPr="00743C67" w:rsidRDefault="00C529EB" w:rsidP="00C529EB">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6103F3F8" w14:textId="77777777" w:rsidR="00C529EB" w:rsidRPr="00EA3ACD" w:rsidRDefault="00C529EB" w:rsidP="00C529EB">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6FB34E60" w14:textId="77777777" w:rsidR="00C529EB" w:rsidRPr="00EA3ACD"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49C68B9F" w14:textId="44DD72BA" w:rsidR="00C529EB" w:rsidRDefault="00C529EB" w:rsidP="00C529EB">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r w:rsidR="00647354" w:rsidRPr="00246D5F">
              <w:rPr>
                <w:rFonts w:ascii="Meiryo UI" w:eastAsia="Meiryo UI" w:hAnsi="Meiryo UI" w:cs="Meiryo UI"/>
                <w:sz w:val="20"/>
                <w:szCs w:val="20"/>
              </w:rPr>
              <w:t>https://www.rebirth-inc.jp/</w:t>
            </w:r>
          </w:p>
          <w:p w14:paraId="250ABA99" w14:textId="4D40CB5D" w:rsidR="00647354" w:rsidRPr="00647354" w:rsidRDefault="00647354" w:rsidP="00C529EB">
            <w:pPr>
              <w:spacing w:line="240" w:lineRule="exact"/>
              <w:rPr>
                <w:rFonts w:ascii="Meiryo UI" w:eastAsia="Meiryo UI" w:hAnsi="Meiryo UI" w:cs="Meiryo UI"/>
                <w:sz w:val="20"/>
                <w:szCs w:val="20"/>
              </w:rPr>
            </w:pPr>
          </w:p>
        </w:tc>
      </w:tr>
      <w:tr w:rsidR="00C529EB" w:rsidRPr="007F45EC" w14:paraId="0FDF3BDB" w14:textId="77777777" w:rsidTr="00A820E5">
        <w:trPr>
          <w:gridBefore w:val="1"/>
          <w:wBefore w:w="15" w:type="dxa"/>
          <w:jc w:val="center"/>
        </w:trPr>
        <w:tc>
          <w:tcPr>
            <w:tcW w:w="4824" w:type="dxa"/>
            <w:tcBorders>
              <w:bottom w:val="single" w:sz="12" w:space="0" w:color="FFFFFF" w:themeColor="background1"/>
            </w:tcBorders>
            <w:shd w:val="clear" w:color="auto" w:fill="76923C" w:themeFill="accent3" w:themeFillShade="BF"/>
            <w:vAlign w:val="center"/>
          </w:tcPr>
          <w:p w14:paraId="09E93E00" w14:textId="61EB2E2B" w:rsidR="00C529EB" w:rsidRPr="007F45EC" w:rsidRDefault="00C529EB" w:rsidP="00C529EB">
            <w:pPr>
              <w:spacing w:line="240" w:lineRule="exact"/>
              <w:jc w:val="center"/>
              <w:rPr>
                <w:rFonts w:ascii="Meiryo UI" w:eastAsia="Meiryo UI" w:hAnsi="Meiryo UI" w:cs="Meiryo UI"/>
                <w:b/>
                <w:color w:val="FFFFFF" w:themeColor="background1"/>
                <w:sz w:val="20"/>
                <w:szCs w:val="20"/>
              </w:rPr>
            </w:pPr>
            <w:r w:rsidRPr="001F01BB">
              <w:rPr>
                <w:rFonts w:ascii="Meiryo UI" w:eastAsia="Meiryo UI" w:hAnsi="Meiryo UI" w:cs="Meiryo UI"/>
                <w:b/>
                <w:color w:val="FFFFFF" w:themeColor="background1"/>
                <w:sz w:val="20"/>
                <w:szCs w:val="20"/>
              </w:rPr>
              <w:t>221015</w:t>
            </w:r>
            <w:r>
              <w:rPr>
                <w:rFonts w:ascii="Meiryo UI" w:eastAsia="Meiryo UI" w:hAnsi="Meiryo UI" w:cs="Meiryo UI" w:hint="eastAsia"/>
                <w:b/>
                <w:color w:val="FFFFFF" w:themeColor="background1"/>
                <w:sz w:val="20"/>
                <w:szCs w:val="20"/>
              </w:rPr>
              <w:t xml:space="preserve">・良い紙　</w:t>
            </w:r>
            <w:r w:rsidRPr="00117D29">
              <w:rPr>
                <w:rFonts w:ascii="Meiryo UI" w:eastAsia="Meiryo UI" w:hAnsi="Meiryo UI" w:cs="Meiryo UI" w:hint="eastAsia"/>
                <w:b/>
                <w:color w:val="FFFFFF" w:themeColor="background1"/>
                <w:sz w:val="20"/>
                <w:szCs w:val="20"/>
              </w:rPr>
              <w:t>単ロール108-27.5D</w:t>
            </w:r>
          </w:p>
        </w:tc>
        <w:tc>
          <w:tcPr>
            <w:tcW w:w="4839" w:type="dxa"/>
            <w:gridSpan w:val="2"/>
            <w:tcBorders>
              <w:bottom w:val="single" w:sz="12" w:space="0" w:color="FFFFFF" w:themeColor="background1"/>
            </w:tcBorders>
            <w:shd w:val="clear" w:color="auto" w:fill="76923C" w:themeFill="accent3" w:themeFillShade="BF"/>
            <w:vAlign w:val="center"/>
          </w:tcPr>
          <w:p w14:paraId="53FC4490" w14:textId="4B816369" w:rsidR="00C529EB" w:rsidRPr="007F45EC" w:rsidRDefault="00C529EB" w:rsidP="00C529EB">
            <w:pPr>
              <w:spacing w:line="240" w:lineRule="exact"/>
              <w:jc w:val="center"/>
              <w:rPr>
                <w:rFonts w:ascii="Meiryo UI" w:eastAsia="Meiryo UI" w:hAnsi="Meiryo UI" w:cs="Meiryo UI"/>
                <w:b/>
                <w:color w:val="FFFFFF" w:themeColor="background1"/>
                <w:sz w:val="20"/>
                <w:szCs w:val="20"/>
              </w:rPr>
            </w:pPr>
            <w:r w:rsidRPr="001F01BB">
              <w:rPr>
                <w:rFonts w:ascii="Meiryo UI" w:eastAsia="Meiryo UI" w:hAnsi="Meiryo UI" w:cs="Meiryo UI"/>
                <w:b/>
                <w:color w:val="FFFFFF" w:themeColor="background1"/>
                <w:sz w:val="20"/>
                <w:szCs w:val="20"/>
              </w:rPr>
              <w:t>221035</w:t>
            </w:r>
            <w:r>
              <w:rPr>
                <w:rFonts w:ascii="Meiryo UI" w:eastAsia="Meiryo UI" w:hAnsi="Meiryo UI" w:cs="Meiryo UI" w:hint="eastAsia"/>
                <w:b/>
                <w:color w:val="FFFFFF" w:themeColor="background1"/>
                <w:sz w:val="20"/>
                <w:szCs w:val="20"/>
              </w:rPr>
              <w:t>・</w:t>
            </w:r>
            <w:r w:rsidRPr="00B64F40">
              <w:rPr>
                <w:rFonts w:ascii="Meiryo UI" w:eastAsia="Meiryo UI" w:hAnsi="Meiryo UI" w:cs="Meiryo UI" w:hint="eastAsia"/>
                <w:b/>
                <w:color w:val="FFFFFF" w:themeColor="background1"/>
                <w:sz w:val="20"/>
                <w:szCs w:val="20"/>
              </w:rPr>
              <w:t>スタッキングカップ</w:t>
            </w:r>
          </w:p>
        </w:tc>
      </w:tr>
      <w:tr w:rsidR="00C529EB" w:rsidRPr="00404AC7" w14:paraId="0C5CDF50" w14:textId="77777777" w:rsidTr="00A820E5">
        <w:trPr>
          <w:gridBefore w:val="1"/>
          <w:wBefore w:w="15" w:type="dxa"/>
          <w:jc w:val="center"/>
        </w:trPr>
        <w:tc>
          <w:tcPr>
            <w:tcW w:w="4824" w:type="dxa"/>
            <w:tcBorders>
              <w:bottom w:val="single" w:sz="12" w:space="0" w:color="FFFFFF" w:themeColor="background1"/>
            </w:tcBorders>
            <w:shd w:val="clear" w:color="auto" w:fill="EAF1DD" w:themeFill="accent3" w:themeFillTint="33"/>
          </w:tcPr>
          <w:p w14:paraId="244CED1E" w14:textId="77777777" w:rsidR="00C529EB" w:rsidRDefault="00C529EB" w:rsidP="00C529EB">
            <w:pPr>
              <w:jc w:val="center"/>
              <w:rPr>
                <w:rFonts w:ascii="Meiryo UI" w:eastAsia="Meiryo UI" w:hAnsi="Meiryo UI" w:cs="Meiryo UI"/>
                <w:sz w:val="20"/>
                <w:szCs w:val="20"/>
              </w:rPr>
            </w:pPr>
            <w:r w:rsidRPr="006746F8">
              <w:rPr>
                <w:rFonts w:ascii="Meiryo UI" w:eastAsia="Meiryo UI" w:hAnsi="Meiryo UI" w:cs="Meiryo UI"/>
                <w:noProof/>
              </w:rPr>
              <w:drawing>
                <wp:inline distT="0" distB="0" distL="0" distR="0" wp14:anchorId="78148BAB" wp14:editId="473F0E04">
                  <wp:extent cx="2028825" cy="1352550"/>
                  <wp:effectExtent l="0" t="0" r="9525" b="0"/>
                  <wp:docPr id="621" name="図 621" descr="\\S21r\lib\リサイクルG\認定製品\10認定部会\第31回R0203認定\200申請受付\再１株式会社リバース\W1440Q75_良い紙108mm×27.5m個包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1r\lib\リサイクルG\認定製品\10認定部会\第31回R0203認定\200申請受付\再１株式会社リバース\W1440Q75_良い紙108mm×27.5m個包装.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9850" cy="1366567"/>
                          </a:xfrm>
                          <a:prstGeom prst="rect">
                            <a:avLst/>
                          </a:prstGeom>
                          <a:noFill/>
                          <a:ln>
                            <a:noFill/>
                          </a:ln>
                        </pic:spPr>
                      </pic:pic>
                    </a:graphicData>
                  </a:graphic>
                </wp:inline>
              </w:drawing>
            </w:r>
          </w:p>
          <w:p w14:paraId="363158A3" w14:textId="77777777" w:rsidR="00C529EB" w:rsidRPr="00C55EE7"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55EE7">
              <w:rPr>
                <w:rFonts w:ascii="Meiryo UI" w:eastAsia="Meiryo UI" w:hAnsi="Meiryo UI" w:cs="Meiryo UI" w:hint="eastAsia"/>
                <w:sz w:val="20"/>
                <w:szCs w:val="20"/>
              </w:rPr>
              <w:t>府内の事業所、家庭から発生する機密書類、オフィス古紙、牛乳パックから再生した衛生用紙</w:t>
            </w:r>
            <w:r>
              <w:rPr>
                <w:rFonts w:ascii="Meiryo UI" w:eastAsia="Meiryo UI" w:hAnsi="Meiryo UI" w:cs="Meiryo UI" w:hint="eastAsia"/>
                <w:sz w:val="20"/>
                <w:szCs w:val="20"/>
              </w:rPr>
              <w:t>(</w:t>
            </w:r>
            <w:r w:rsidRPr="00C55EE7">
              <w:rPr>
                <w:rFonts w:ascii="Meiryo UI" w:eastAsia="Meiryo UI" w:hAnsi="Meiryo UI" w:cs="Meiryo UI" w:hint="eastAsia"/>
                <w:sz w:val="20"/>
                <w:szCs w:val="20"/>
              </w:rPr>
              <w:t>トイレットペーパー</w:t>
            </w:r>
            <w:r>
              <w:rPr>
                <w:rFonts w:ascii="Meiryo UI" w:eastAsia="Meiryo UI" w:hAnsi="Meiryo UI" w:cs="Meiryo UI" w:hint="eastAsia"/>
                <w:sz w:val="20"/>
                <w:szCs w:val="20"/>
              </w:rPr>
              <w:t>)。</w:t>
            </w:r>
          </w:p>
          <w:p w14:paraId="1E223CA9"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芯形態：芯あり、巻き：ダブル</w:t>
            </w:r>
            <w:r w:rsidRPr="00C55EE7">
              <w:rPr>
                <w:rFonts w:ascii="Meiryo UI" w:eastAsia="Meiryo UI" w:hAnsi="Meiryo UI" w:cs="Meiryo UI" w:hint="eastAsia"/>
                <w:sz w:val="20"/>
                <w:szCs w:val="20"/>
              </w:rPr>
              <w:t>、サイズ：</w:t>
            </w:r>
            <w:r>
              <w:rPr>
                <w:rFonts w:ascii="Meiryo UI" w:eastAsia="Meiryo UI" w:hAnsi="Meiryo UI" w:cs="Meiryo UI" w:hint="eastAsia"/>
                <w:sz w:val="20"/>
                <w:szCs w:val="20"/>
              </w:rPr>
              <w:t>108</w:t>
            </w:r>
            <w:r w:rsidRPr="00C55EE7">
              <w:rPr>
                <w:rFonts w:ascii="Meiryo UI" w:eastAsia="Meiryo UI" w:hAnsi="Meiryo UI" w:cs="Meiryo UI" w:hint="eastAsia"/>
                <w:sz w:val="20"/>
                <w:szCs w:val="20"/>
              </w:rPr>
              <w:t>mm×</w:t>
            </w:r>
            <w:r>
              <w:rPr>
                <w:rFonts w:ascii="Meiryo UI" w:eastAsia="Meiryo UI" w:hAnsi="Meiryo UI" w:cs="Meiryo UI" w:hint="eastAsia"/>
                <w:sz w:val="20"/>
                <w:szCs w:val="20"/>
              </w:rPr>
              <w:t>27.5</w:t>
            </w:r>
            <w:r w:rsidRPr="00C55EE7">
              <w:rPr>
                <w:rFonts w:ascii="Meiryo UI" w:eastAsia="Meiryo UI" w:hAnsi="Meiryo UI" w:cs="Meiryo UI" w:hint="eastAsia"/>
                <w:sz w:val="20"/>
                <w:szCs w:val="20"/>
              </w:rPr>
              <w:t>ｍ　※１ロール</w:t>
            </w:r>
          </w:p>
          <w:p w14:paraId="227DD1E6" w14:textId="7090EDBF" w:rsidR="00C529EB" w:rsidRPr="00C84157" w:rsidRDefault="00C529EB" w:rsidP="00C529EB">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w:t>
            </w:r>
            <w:r w:rsidR="00EA3892">
              <w:rPr>
                <w:rFonts w:ascii="Meiryo UI" w:eastAsia="Meiryo UI" w:hAnsi="Meiryo UI" w:cs="Meiryo UI" w:hint="eastAsia"/>
                <w:b/>
                <w:sz w:val="20"/>
                <w:szCs w:val="20"/>
              </w:rPr>
              <w:t xml:space="preserve">　</w:t>
            </w:r>
            <w:r w:rsidRPr="00C84157">
              <w:rPr>
                <w:rFonts w:ascii="Meiryo UI" w:eastAsia="Meiryo UI" w:hAnsi="Meiryo UI" w:cs="Meiryo UI" w:hint="eastAsia"/>
                <w:b/>
                <w:sz w:val="20"/>
                <w:szCs w:val="20"/>
              </w:rPr>
              <w:t xml:space="preserve">リバース </w:t>
            </w:r>
          </w:p>
          <w:p w14:paraId="4FEA285D" w14:textId="77777777" w:rsidR="00C529EB" w:rsidRPr="00743C67" w:rsidRDefault="00C529EB" w:rsidP="00C529EB">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651B6062" w14:textId="77777777" w:rsidR="00C529EB" w:rsidRPr="00EA3ACD" w:rsidRDefault="00C529EB" w:rsidP="00C529EB">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664D7F51" w14:textId="77777777" w:rsidR="00C529EB" w:rsidRPr="00EA3ACD"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0C08990B" w14:textId="461A3FF6" w:rsidR="00C529EB" w:rsidRPr="00496F39" w:rsidRDefault="00C529EB" w:rsidP="00C529EB">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r w:rsidRPr="00496F39">
              <w:rPr>
                <w:rFonts w:ascii="Meiryo UI" w:eastAsia="Meiryo UI" w:hAnsi="Meiryo UI" w:cs="Meiryo UI"/>
                <w:sz w:val="20"/>
                <w:szCs w:val="20"/>
              </w:rPr>
              <w:t>https://www.rebirth-inc.jp/</w:t>
            </w:r>
          </w:p>
        </w:tc>
        <w:tc>
          <w:tcPr>
            <w:tcW w:w="4839" w:type="dxa"/>
            <w:gridSpan w:val="2"/>
            <w:tcBorders>
              <w:bottom w:val="single" w:sz="12" w:space="0" w:color="FFFFFF" w:themeColor="background1"/>
            </w:tcBorders>
            <w:shd w:val="clear" w:color="auto" w:fill="EAF1DD" w:themeFill="accent3" w:themeFillTint="33"/>
          </w:tcPr>
          <w:p w14:paraId="603ABBE1" w14:textId="77777777" w:rsidR="00C529EB" w:rsidRDefault="00C529EB" w:rsidP="00C529EB">
            <w:pPr>
              <w:jc w:val="center"/>
              <w:rPr>
                <w:rFonts w:ascii="Meiryo UI" w:eastAsia="Meiryo UI" w:hAnsi="Meiryo UI" w:cs="Meiryo UI"/>
                <w:sz w:val="20"/>
                <w:szCs w:val="20"/>
              </w:rPr>
            </w:pPr>
            <w:r w:rsidRPr="008E021E">
              <w:rPr>
                <w:rFonts w:ascii="Meiryo UI" w:eastAsia="Meiryo UI" w:hAnsi="Meiryo UI" w:cs="Meiryo UI"/>
                <w:noProof/>
              </w:rPr>
              <w:drawing>
                <wp:inline distT="0" distB="0" distL="0" distR="0" wp14:anchorId="2808EB4B" wp14:editId="793769F2">
                  <wp:extent cx="1657350" cy="1637910"/>
                  <wp:effectExtent l="0" t="0" r="0" b="635"/>
                  <wp:docPr id="622" name="図 622" descr="\\T1412ss0027\lib\リサイクルG\認定製品\10認定部会\第31回R0203認定\200申請受付\新３大洋技研株式会社\スタッキングカッ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412ss0027\lib\リサイクルG\認定製品\10認定部会\第31回R0203認定\200申請受付\新３大洋技研株式会社\スタッキングカップ.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1735" cy="1652126"/>
                          </a:xfrm>
                          <a:prstGeom prst="rect">
                            <a:avLst/>
                          </a:prstGeom>
                          <a:noFill/>
                          <a:ln>
                            <a:noFill/>
                          </a:ln>
                        </pic:spPr>
                      </pic:pic>
                    </a:graphicData>
                  </a:graphic>
                </wp:inline>
              </w:drawing>
            </w:r>
          </w:p>
          <w:p w14:paraId="48468AB1"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耐熱性に優れ、家庭用食洗器使用可、電子レンジでの温め可</w:t>
            </w:r>
            <w:r w:rsidRPr="007B6C59">
              <w:rPr>
                <w:rFonts w:ascii="Meiryo UI" w:eastAsia="Meiryo UI" w:hAnsi="Meiryo UI" w:cs="Meiryo UI" w:hint="eastAsia"/>
                <w:sz w:val="20"/>
                <w:szCs w:val="20"/>
              </w:rPr>
              <w:t>。ペットボトルをリサイクルした原料を使った商品。</w:t>
            </w:r>
          </w:p>
          <w:p w14:paraId="55438DFA" w14:textId="77777777" w:rsidR="00C529EB" w:rsidRPr="009C58B7" w:rsidRDefault="00C529EB" w:rsidP="00C529EB">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：大洋技研</w:t>
            </w:r>
            <w:r w:rsidRPr="009C58B7">
              <w:rPr>
                <w:rFonts w:ascii="Meiryo UI" w:eastAsia="Meiryo UI" w:hAnsi="Meiryo UI" w:cs="Meiryo UI" w:hint="eastAsia"/>
                <w:b/>
                <w:sz w:val="20"/>
                <w:szCs w:val="20"/>
              </w:rPr>
              <w:t>株式会社</w:t>
            </w:r>
          </w:p>
          <w:p w14:paraId="1BAA9C52" w14:textId="77777777" w:rsidR="00C529EB" w:rsidRPr="002C6880" w:rsidRDefault="00C529EB" w:rsidP="00C529EB">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住所：</w:t>
            </w:r>
            <w:r>
              <w:rPr>
                <w:rFonts w:ascii="Meiryo UI" w:eastAsia="Meiryo UI" w:hAnsi="Meiryo UI" w:cs="Meiryo UI" w:hint="eastAsia"/>
                <w:sz w:val="20"/>
                <w:szCs w:val="20"/>
              </w:rPr>
              <w:t>和歌山県御坊市島584番地</w:t>
            </w:r>
          </w:p>
          <w:p w14:paraId="7B3BA9DC" w14:textId="77777777" w:rsidR="00C529EB" w:rsidRPr="002C6880" w:rsidRDefault="00C529EB" w:rsidP="00C529EB">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電話番号：</w:t>
            </w:r>
            <w:r>
              <w:rPr>
                <w:rFonts w:ascii="Meiryo UI" w:eastAsia="Meiryo UI" w:hAnsi="Meiryo UI" w:cs="Meiryo UI"/>
                <w:sz w:val="20"/>
                <w:szCs w:val="20"/>
              </w:rPr>
              <w:t>0738-22-3551</w:t>
            </w:r>
          </w:p>
          <w:p w14:paraId="3AF06657" w14:textId="77777777" w:rsidR="00C529EB" w:rsidRPr="002C6880"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2C6880">
              <w:rPr>
                <w:rFonts w:ascii="Meiryo UI" w:eastAsia="Meiryo UI" w:hAnsi="Meiryo UI" w:cs="Meiryo UI" w:hint="eastAsia"/>
                <w:sz w:val="20"/>
                <w:szCs w:val="20"/>
              </w:rPr>
              <w:t>番号：</w:t>
            </w:r>
            <w:r>
              <w:rPr>
                <w:rFonts w:ascii="Meiryo UI" w:eastAsia="Meiryo UI" w:hAnsi="Meiryo UI" w:cs="Meiryo UI"/>
                <w:sz w:val="20"/>
                <w:szCs w:val="20"/>
              </w:rPr>
              <w:t>0738-22-3553</w:t>
            </w:r>
          </w:p>
          <w:p w14:paraId="1B0E3D93" w14:textId="29D356EF" w:rsidR="00C529EB" w:rsidRPr="001275BC" w:rsidRDefault="00C529EB" w:rsidP="00C529EB">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r w:rsidRPr="002318E0">
              <w:rPr>
                <w:rFonts w:ascii="Meiryo UI" w:eastAsia="Meiryo UI" w:hAnsi="Meiryo UI" w:cs="Meiryo UI"/>
                <w:sz w:val="20"/>
                <w:szCs w:val="20"/>
              </w:rPr>
              <w:t>https://www.taiyo-rebirth.com/</w:t>
            </w:r>
          </w:p>
        </w:tc>
      </w:tr>
      <w:tr w:rsidR="00C529EB" w:rsidRPr="00F81B53" w14:paraId="7D01ABD2" w14:textId="77777777" w:rsidTr="006A5A24">
        <w:trPr>
          <w:gridBefore w:val="1"/>
          <w:gridAfter w:val="1"/>
          <w:wBefore w:w="15" w:type="dxa"/>
          <w:wAfter w:w="15" w:type="dxa"/>
          <w:jc w:val="center"/>
        </w:trPr>
        <w:tc>
          <w:tcPr>
            <w:tcW w:w="4824" w:type="dxa"/>
            <w:shd w:val="clear" w:color="auto" w:fill="76923C" w:themeFill="accent3" w:themeFillShade="BF"/>
          </w:tcPr>
          <w:p w14:paraId="21A5A30F" w14:textId="5BA0BCE7" w:rsidR="00C529EB" w:rsidRPr="007F45EC" w:rsidRDefault="00C529EB" w:rsidP="00C529EB">
            <w:pPr>
              <w:spacing w:line="240" w:lineRule="exact"/>
              <w:jc w:val="center"/>
              <w:rPr>
                <w:rFonts w:ascii="Meiryo UI" w:eastAsia="Meiryo UI" w:hAnsi="Meiryo UI" w:cs="Meiryo UI"/>
                <w:b/>
                <w:color w:val="FFFFFF" w:themeColor="background1"/>
                <w:sz w:val="20"/>
                <w:szCs w:val="20"/>
              </w:rPr>
            </w:pPr>
            <w:r w:rsidRPr="001F01BB">
              <w:rPr>
                <w:rFonts w:ascii="Meiryo UI" w:eastAsia="Meiryo UI" w:hAnsi="Meiryo UI" w:cs="Meiryo UI"/>
                <w:b/>
                <w:color w:val="FFFFFF" w:themeColor="background1"/>
                <w:sz w:val="20"/>
                <w:szCs w:val="20"/>
              </w:rPr>
              <w:lastRenderedPageBreak/>
              <w:t>221036</w:t>
            </w:r>
            <w:r>
              <w:rPr>
                <w:rFonts w:ascii="Meiryo UI" w:eastAsia="Meiryo UI" w:hAnsi="Meiryo UI" w:cs="Meiryo UI" w:hint="eastAsia"/>
                <w:b/>
                <w:color w:val="FFFFFF" w:themeColor="background1"/>
                <w:sz w:val="20"/>
                <w:szCs w:val="20"/>
              </w:rPr>
              <w:t>・</w:t>
            </w:r>
            <w:r w:rsidRPr="00B64F40">
              <w:rPr>
                <w:rFonts w:ascii="Meiryo UI" w:eastAsia="Meiryo UI" w:hAnsi="Meiryo UI" w:cs="Meiryo UI" w:hint="eastAsia"/>
                <w:b/>
                <w:color w:val="FFFFFF" w:themeColor="background1"/>
                <w:sz w:val="20"/>
                <w:szCs w:val="20"/>
              </w:rPr>
              <w:t>マグS</w:t>
            </w:r>
          </w:p>
        </w:tc>
        <w:tc>
          <w:tcPr>
            <w:tcW w:w="4824" w:type="dxa"/>
            <w:tcBorders>
              <w:bottom w:val="single" w:sz="12" w:space="0" w:color="FFFFFF" w:themeColor="background1"/>
            </w:tcBorders>
            <w:shd w:val="clear" w:color="auto" w:fill="76923C" w:themeFill="accent3" w:themeFillShade="BF"/>
            <w:vAlign w:val="center"/>
          </w:tcPr>
          <w:p w14:paraId="6A6D451F" w14:textId="485EEB41" w:rsidR="00C529EB" w:rsidRPr="007F45EC" w:rsidRDefault="00C529EB" w:rsidP="00C529EB">
            <w:pPr>
              <w:spacing w:line="240" w:lineRule="exact"/>
              <w:jc w:val="center"/>
              <w:rPr>
                <w:rFonts w:ascii="Meiryo UI" w:eastAsia="Meiryo UI" w:hAnsi="Meiryo UI" w:cs="Meiryo UI"/>
                <w:b/>
                <w:color w:val="FFFFFF" w:themeColor="background1"/>
                <w:sz w:val="20"/>
                <w:szCs w:val="20"/>
              </w:rPr>
            </w:pPr>
            <w:r w:rsidRPr="001F01BB">
              <w:rPr>
                <w:rFonts w:ascii="Meiryo UI" w:eastAsia="Meiryo UI" w:hAnsi="Meiryo UI" w:cs="Meiryo UI"/>
                <w:b/>
                <w:color w:val="FFFFFF" w:themeColor="background1"/>
                <w:sz w:val="20"/>
                <w:szCs w:val="20"/>
              </w:rPr>
              <w:t>221037</w:t>
            </w:r>
            <w:r>
              <w:rPr>
                <w:rFonts w:ascii="Meiryo UI" w:eastAsia="Meiryo UI" w:hAnsi="Meiryo UI" w:cs="Meiryo UI" w:hint="eastAsia"/>
                <w:b/>
                <w:color w:val="FFFFFF" w:themeColor="background1"/>
                <w:sz w:val="20"/>
                <w:szCs w:val="20"/>
              </w:rPr>
              <w:t>・</w:t>
            </w:r>
            <w:r w:rsidRPr="00B64F40">
              <w:rPr>
                <w:rFonts w:ascii="Meiryo UI" w:eastAsia="Meiryo UI" w:hAnsi="Meiryo UI" w:cs="Meiryo UI" w:hint="eastAsia"/>
                <w:b/>
                <w:color w:val="FFFFFF" w:themeColor="background1"/>
                <w:sz w:val="20"/>
                <w:szCs w:val="20"/>
              </w:rPr>
              <w:t>ボウル140</w:t>
            </w:r>
          </w:p>
        </w:tc>
      </w:tr>
      <w:tr w:rsidR="00C529EB" w:rsidRPr="00E962BA" w14:paraId="4BFAD96C" w14:textId="77777777" w:rsidTr="006A5A24">
        <w:trPr>
          <w:gridBefore w:val="1"/>
          <w:gridAfter w:val="1"/>
          <w:wBefore w:w="15" w:type="dxa"/>
          <w:wAfter w:w="15" w:type="dxa"/>
          <w:jc w:val="center"/>
        </w:trPr>
        <w:tc>
          <w:tcPr>
            <w:tcW w:w="4824" w:type="dxa"/>
            <w:shd w:val="clear" w:color="auto" w:fill="EAF1DD" w:themeFill="accent3" w:themeFillTint="33"/>
          </w:tcPr>
          <w:p w14:paraId="407BE028" w14:textId="77777777" w:rsidR="00C529EB" w:rsidRDefault="00C529EB" w:rsidP="00C529EB">
            <w:pPr>
              <w:jc w:val="center"/>
              <w:rPr>
                <w:rFonts w:ascii="Meiryo UI" w:eastAsia="Meiryo UI" w:hAnsi="Meiryo UI" w:cs="Meiryo UI"/>
                <w:sz w:val="20"/>
                <w:szCs w:val="20"/>
              </w:rPr>
            </w:pPr>
            <w:r w:rsidRPr="008E021E">
              <w:rPr>
                <w:rFonts w:ascii="Meiryo UI" w:eastAsia="Meiryo UI" w:hAnsi="Meiryo UI" w:cs="Meiryo UI"/>
                <w:noProof/>
              </w:rPr>
              <w:drawing>
                <wp:inline distT="0" distB="0" distL="0" distR="0" wp14:anchorId="6C016C74" wp14:editId="0DAA7E21">
                  <wp:extent cx="2009775" cy="1734463"/>
                  <wp:effectExtent l="0" t="0" r="0" b="0"/>
                  <wp:docPr id="623" name="図 623" descr="\\T1412ss0027\lib\リサイクルG\認定製品\10認定部会\第31回R0203認定\200申請受付\新３大洋技研株式会社\マグ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1412ss0027\lib\リサイクルG\認定製品\10認定部会\第31回R0203認定\200申請受付\新３大洋技研株式会社\マグ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0159" cy="1769315"/>
                          </a:xfrm>
                          <a:prstGeom prst="rect">
                            <a:avLst/>
                          </a:prstGeom>
                          <a:noFill/>
                          <a:ln>
                            <a:noFill/>
                          </a:ln>
                        </pic:spPr>
                      </pic:pic>
                    </a:graphicData>
                  </a:graphic>
                </wp:inline>
              </w:drawing>
            </w:r>
          </w:p>
          <w:p w14:paraId="6B532A22"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耐熱性に優れ、家庭用食洗器使用可、電子レンジでの温め可</w:t>
            </w:r>
            <w:r w:rsidRPr="007B6C59">
              <w:rPr>
                <w:rFonts w:ascii="Meiryo UI" w:eastAsia="Meiryo UI" w:hAnsi="Meiryo UI" w:cs="Meiryo UI" w:hint="eastAsia"/>
                <w:sz w:val="20"/>
                <w:szCs w:val="20"/>
              </w:rPr>
              <w:t>。ペットボトルをリサイクルした原料を使った商品。</w:t>
            </w:r>
          </w:p>
          <w:p w14:paraId="70843EC1" w14:textId="77777777" w:rsidR="00C529EB" w:rsidRPr="009C58B7" w:rsidRDefault="00C529EB" w:rsidP="00C529EB">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：大洋技研</w:t>
            </w:r>
            <w:r w:rsidRPr="009C58B7">
              <w:rPr>
                <w:rFonts w:ascii="Meiryo UI" w:eastAsia="Meiryo UI" w:hAnsi="Meiryo UI" w:cs="Meiryo UI" w:hint="eastAsia"/>
                <w:b/>
                <w:sz w:val="20"/>
                <w:szCs w:val="20"/>
              </w:rPr>
              <w:t>株式会社</w:t>
            </w:r>
          </w:p>
          <w:p w14:paraId="1C685B3D" w14:textId="77777777" w:rsidR="00C529EB" w:rsidRPr="002C6880" w:rsidRDefault="00C529EB" w:rsidP="00C529EB">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住所：</w:t>
            </w:r>
            <w:r>
              <w:rPr>
                <w:rFonts w:ascii="Meiryo UI" w:eastAsia="Meiryo UI" w:hAnsi="Meiryo UI" w:cs="Meiryo UI" w:hint="eastAsia"/>
                <w:sz w:val="20"/>
                <w:szCs w:val="20"/>
              </w:rPr>
              <w:t>和歌山県御坊市島584番地</w:t>
            </w:r>
          </w:p>
          <w:p w14:paraId="6A810701" w14:textId="77777777" w:rsidR="00C529EB" w:rsidRPr="002C6880" w:rsidRDefault="00C529EB" w:rsidP="00C529EB">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電話番号：</w:t>
            </w:r>
            <w:r>
              <w:rPr>
                <w:rFonts w:ascii="Meiryo UI" w:eastAsia="Meiryo UI" w:hAnsi="Meiryo UI" w:cs="Meiryo UI"/>
                <w:sz w:val="20"/>
                <w:szCs w:val="20"/>
              </w:rPr>
              <w:t>0738-22-3551</w:t>
            </w:r>
          </w:p>
          <w:p w14:paraId="72F69504" w14:textId="77777777" w:rsidR="00C529EB" w:rsidRPr="002C6880"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2C6880">
              <w:rPr>
                <w:rFonts w:ascii="Meiryo UI" w:eastAsia="Meiryo UI" w:hAnsi="Meiryo UI" w:cs="Meiryo UI" w:hint="eastAsia"/>
                <w:sz w:val="20"/>
                <w:szCs w:val="20"/>
              </w:rPr>
              <w:t>番号：</w:t>
            </w:r>
            <w:r>
              <w:rPr>
                <w:rFonts w:ascii="Meiryo UI" w:eastAsia="Meiryo UI" w:hAnsi="Meiryo UI" w:cs="Meiryo UI"/>
                <w:sz w:val="20"/>
                <w:szCs w:val="20"/>
              </w:rPr>
              <w:t>0738-22-3553</w:t>
            </w:r>
          </w:p>
          <w:p w14:paraId="6F0307F9" w14:textId="78BFAA9E" w:rsidR="00C529EB" w:rsidRPr="004276CC" w:rsidRDefault="00C529EB" w:rsidP="00C529EB">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r w:rsidRPr="002318E0">
              <w:rPr>
                <w:rFonts w:ascii="Meiryo UI" w:eastAsia="Meiryo UI" w:hAnsi="Meiryo UI" w:cs="Meiryo UI"/>
                <w:sz w:val="20"/>
                <w:szCs w:val="20"/>
              </w:rPr>
              <w:t>https://www.taiyo-rebirth.com/</w:t>
            </w:r>
          </w:p>
        </w:tc>
        <w:tc>
          <w:tcPr>
            <w:tcW w:w="4824" w:type="dxa"/>
            <w:tcBorders>
              <w:bottom w:val="single" w:sz="12" w:space="0" w:color="FFFFFF" w:themeColor="background1"/>
            </w:tcBorders>
            <w:shd w:val="clear" w:color="auto" w:fill="EAF1DD" w:themeFill="accent3" w:themeFillTint="33"/>
          </w:tcPr>
          <w:p w14:paraId="0658621D" w14:textId="77777777" w:rsidR="00C529EB" w:rsidRDefault="00C529EB" w:rsidP="00C529EB">
            <w:pPr>
              <w:jc w:val="center"/>
              <w:rPr>
                <w:rFonts w:ascii="Meiryo UI" w:eastAsia="Meiryo UI" w:hAnsi="Meiryo UI" w:cs="Meiryo UI"/>
                <w:sz w:val="20"/>
                <w:szCs w:val="20"/>
              </w:rPr>
            </w:pPr>
            <w:r w:rsidRPr="008E021E">
              <w:rPr>
                <w:rFonts w:ascii="Meiryo UI" w:eastAsia="Meiryo UI" w:hAnsi="Meiryo UI" w:cs="Meiryo UI"/>
                <w:noProof/>
              </w:rPr>
              <w:drawing>
                <wp:inline distT="0" distB="0" distL="0" distR="0" wp14:anchorId="47858900" wp14:editId="68E5A727">
                  <wp:extent cx="2473543" cy="1619250"/>
                  <wp:effectExtent l="0" t="0" r="3175" b="0"/>
                  <wp:docPr id="626" name="図 626" descr="\\T1412ss0027\lib\リサイクルG\認定製品\10認定部会\第31回R0203認定\200申請受付\新３大洋技研株式会社\ボウ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1412ss0027\lib\リサイクルG\認定製品\10認定部会\第31回R0203認定\200申請受付\新３大洋技研株式会社\ボウル.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2772" cy="1664569"/>
                          </a:xfrm>
                          <a:prstGeom prst="rect">
                            <a:avLst/>
                          </a:prstGeom>
                          <a:noFill/>
                          <a:ln>
                            <a:noFill/>
                          </a:ln>
                        </pic:spPr>
                      </pic:pic>
                    </a:graphicData>
                  </a:graphic>
                </wp:inline>
              </w:drawing>
            </w:r>
          </w:p>
          <w:p w14:paraId="07B893BB"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耐熱性に優れ、家庭用食洗器使用可、電子レンジでの温め可</w:t>
            </w:r>
            <w:r w:rsidRPr="007B6C59">
              <w:rPr>
                <w:rFonts w:ascii="Meiryo UI" w:eastAsia="Meiryo UI" w:hAnsi="Meiryo UI" w:cs="Meiryo UI" w:hint="eastAsia"/>
                <w:sz w:val="20"/>
                <w:szCs w:val="20"/>
              </w:rPr>
              <w:t>。ペットボトルをリサイクルした原料を使った商品。</w:t>
            </w:r>
          </w:p>
          <w:p w14:paraId="4F083251" w14:textId="77777777" w:rsidR="00C529EB" w:rsidRPr="009C58B7" w:rsidRDefault="00C529EB" w:rsidP="00C529EB">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：大洋技研</w:t>
            </w:r>
            <w:r w:rsidRPr="009C58B7">
              <w:rPr>
                <w:rFonts w:ascii="Meiryo UI" w:eastAsia="Meiryo UI" w:hAnsi="Meiryo UI" w:cs="Meiryo UI" w:hint="eastAsia"/>
                <w:b/>
                <w:sz w:val="20"/>
                <w:szCs w:val="20"/>
              </w:rPr>
              <w:t>株式会社</w:t>
            </w:r>
          </w:p>
          <w:p w14:paraId="087F2EE9" w14:textId="77777777" w:rsidR="00C529EB" w:rsidRPr="002C6880" w:rsidRDefault="00C529EB" w:rsidP="00C529EB">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住所：</w:t>
            </w:r>
            <w:r>
              <w:rPr>
                <w:rFonts w:ascii="Meiryo UI" w:eastAsia="Meiryo UI" w:hAnsi="Meiryo UI" w:cs="Meiryo UI" w:hint="eastAsia"/>
                <w:sz w:val="20"/>
                <w:szCs w:val="20"/>
              </w:rPr>
              <w:t>和歌山県御坊市島584番地</w:t>
            </w:r>
          </w:p>
          <w:p w14:paraId="12376030" w14:textId="77777777" w:rsidR="00C529EB" w:rsidRPr="002C6880" w:rsidRDefault="00C529EB" w:rsidP="00C529EB">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電話番号：</w:t>
            </w:r>
            <w:r>
              <w:rPr>
                <w:rFonts w:ascii="Meiryo UI" w:eastAsia="Meiryo UI" w:hAnsi="Meiryo UI" w:cs="Meiryo UI"/>
                <w:sz w:val="20"/>
                <w:szCs w:val="20"/>
              </w:rPr>
              <w:t>0738-22-3551</w:t>
            </w:r>
          </w:p>
          <w:p w14:paraId="7171C61C" w14:textId="77777777" w:rsidR="00C529EB" w:rsidRPr="002C6880"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2C6880">
              <w:rPr>
                <w:rFonts w:ascii="Meiryo UI" w:eastAsia="Meiryo UI" w:hAnsi="Meiryo UI" w:cs="Meiryo UI" w:hint="eastAsia"/>
                <w:sz w:val="20"/>
                <w:szCs w:val="20"/>
              </w:rPr>
              <w:t>番号：</w:t>
            </w:r>
            <w:r>
              <w:rPr>
                <w:rFonts w:ascii="Meiryo UI" w:eastAsia="Meiryo UI" w:hAnsi="Meiryo UI" w:cs="Meiryo UI"/>
                <w:sz w:val="20"/>
                <w:szCs w:val="20"/>
              </w:rPr>
              <w:t>0738-22-3553</w:t>
            </w:r>
          </w:p>
          <w:p w14:paraId="1B73FE98" w14:textId="34CA149D" w:rsidR="00C529EB" w:rsidRPr="00C44DC8" w:rsidRDefault="00C529EB" w:rsidP="00C529EB">
            <w:pPr>
              <w:widowControl w:val="0"/>
              <w:spacing w:line="240" w:lineRule="exact"/>
              <w:jc w:val="both"/>
              <w:rPr>
                <w:rFonts w:ascii="Meiryo UI" w:eastAsia="Meiryo UI" w:hAnsi="Meiryo UI" w:cs="Meiryo UI"/>
                <w:sz w:val="20"/>
                <w:szCs w:val="20"/>
              </w:rPr>
            </w:pPr>
            <w:r>
              <w:rPr>
                <w:rFonts w:ascii="Meiryo UI" w:eastAsia="Meiryo UI" w:hAnsi="Meiryo UI" w:cs="Meiryo UI"/>
                <w:sz w:val="20"/>
                <w:szCs w:val="20"/>
              </w:rPr>
              <w:t xml:space="preserve">URL : </w:t>
            </w:r>
            <w:r w:rsidRPr="002318E0">
              <w:rPr>
                <w:rFonts w:ascii="Meiryo UI" w:eastAsia="Meiryo UI" w:hAnsi="Meiryo UI" w:cs="Meiryo UI"/>
                <w:sz w:val="20"/>
                <w:szCs w:val="20"/>
              </w:rPr>
              <w:t>https://www.taiyo-rebirth.com/</w:t>
            </w:r>
          </w:p>
        </w:tc>
      </w:tr>
      <w:tr w:rsidR="00C529EB" w:rsidRPr="007F45EC" w14:paraId="23B37211" w14:textId="77777777" w:rsidTr="00631951">
        <w:trPr>
          <w:gridBefore w:val="1"/>
          <w:wBefore w:w="15" w:type="dxa"/>
          <w:jc w:val="center"/>
        </w:trPr>
        <w:tc>
          <w:tcPr>
            <w:tcW w:w="4824" w:type="dxa"/>
            <w:tcBorders>
              <w:bottom w:val="single" w:sz="12" w:space="0" w:color="FFFFFF" w:themeColor="background1"/>
            </w:tcBorders>
            <w:shd w:val="clear" w:color="auto" w:fill="76923C" w:themeFill="accent3" w:themeFillShade="BF"/>
          </w:tcPr>
          <w:p w14:paraId="7173D3A8" w14:textId="62EDE979" w:rsidR="00C529EB" w:rsidRPr="007F45EC" w:rsidRDefault="00C529EB" w:rsidP="00C529EB">
            <w:pPr>
              <w:spacing w:line="240" w:lineRule="exact"/>
              <w:jc w:val="center"/>
              <w:rPr>
                <w:rFonts w:ascii="Meiryo UI" w:eastAsia="Meiryo UI" w:hAnsi="Meiryo UI" w:cs="Meiryo UI"/>
                <w:b/>
                <w:color w:val="FFFFFF" w:themeColor="background1"/>
                <w:sz w:val="20"/>
                <w:szCs w:val="20"/>
              </w:rPr>
            </w:pPr>
            <w:r w:rsidRPr="001F01BB">
              <w:rPr>
                <w:rFonts w:ascii="Meiryo UI" w:eastAsia="Meiryo UI" w:hAnsi="Meiryo UI" w:cs="Meiryo UI"/>
                <w:b/>
                <w:color w:val="FFFFFF" w:themeColor="background1"/>
                <w:sz w:val="20"/>
                <w:szCs w:val="20"/>
              </w:rPr>
              <w:t>221038</w:t>
            </w:r>
            <w:r>
              <w:rPr>
                <w:rFonts w:ascii="Meiryo UI" w:eastAsia="Meiryo UI" w:hAnsi="Meiryo UI" w:cs="Meiryo UI" w:hint="eastAsia"/>
                <w:b/>
                <w:color w:val="FFFFFF" w:themeColor="background1"/>
                <w:sz w:val="20"/>
                <w:szCs w:val="20"/>
              </w:rPr>
              <w:t>・</w:t>
            </w:r>
            <w:r w:rsidRPr="00B64F40">
              <w:rPr>
                <w:rFonts w:ascii="Meiryo UI" w:eastAsia="Meiryo UI" w:hAnsi="Meiryo UI" w:cs="Meiryo UI" w:hint="eastAsia"/>
                <w:b/>
                <w:color w:val="FFFFFF" w:themeColor="background1"/>
                <w:sz w:val="20"/>
                <w:szCs w:val="20"/>
              </w:rPr>
              <w:t>プレート180</w:t>
            </w:r>
          </w:p>
        </w:tc>
        <w:tc>
          <w:tcPr>
            <w:tcW w:w="4839" w:type="dxa"/>
            <w:gridSpan w:val="2"/>
            <w:tcBorders>
              <w:bottom w:val="single" w:sz="12" w:space="0" w:color="FFFFFF" w:themeColor="background1"/>
            </w:tcBorders>
            <w:shd w:val="clear" w:color="auto" w:fill="76923C" w:themeFill="accent3" w:themeFillShade="BF"/>
            <w:vAlign w:val="center"/>
          </w:tcPr>
          <w:p w14:paraId="038BC28E" w14:textId="44292D6E" w:rsidR="00C529EB" w:rsidRPr="007F45EC" w:rsidRDefault="00C529EB" w:rsidP="00C529EB">
            <w:pPr>
              <w:spacing w:line="240" w:lineRule="exact"/>
              <w:jc w:val="center"/>
              <w:rPr>
                <w:rFonts w:ascii="Meiryo UI" w:eastAsia="Meiryo UI" w:hAnsi="Meiryo UI" w:cs="Meiryo UI"/>
                <w:b/>
                <w:color w:val="FFFFFF" w:themeColor="background1"/>
                <w:sz w:val="20"/>
                <w:szCs w:val="20"/>
              </w:rPr>
            </w:pPr>
            <w:r w:rsidRPr="001F01BB">
              <w:rPr>
                <w:rFonts w:ascii="Meiryo UI" w:eastAsia="Meiryo UI" w:hAnsi="Meiryo UI" w:cs="Meiryo UI"/>
                <w:b/>
                <w:color w:val="FFFFFF" w:themeColor="background1"/>
                <w:sz w:val="20"/>
                <w:szCs w:val="20"/>
              </w:rPr>
              <w:t>221039</w:t>
            </w:r>
            <w:r>
              <w:rPr>
                <w:rFonts w:ascii="Meiryo UI" w:eastAsia="Meiryo UI" w:hAnsi="Meiryo UI" w:cs="Meiryo UI" w:hint="eastAsia"/>
                <w:b/>
                <w:color w:val="FFFFFF" w:themeColor="background1"/>
                <w:sz w:val="20"/>
                <w:szCs w:val="20"/>
              </w:rPr>
              <w:t>・</w:t>
            </w:r>
            <w:r w:rsidRPr="00B64F40">
              <w:rPr>
                <w:rFonts w:ascii="Meiryo UI" w:eastAsia="Meiryo UI" w:hAnsi="Meiryo UI" w:cs="Meiryo UI" w:hint="eastAsia"/>
                <w:b/>
                <w:color w:val="FFFFFF" w:themeColor="background1"/>
                <w:sz w:val="20"/>
                <w:szCs w:val="20"/>
              </w:rPr>
              <w:t>ラウンドランチプレート</w:t>
            </w:r>
          </w:p>
        </w:tc>
      </w:tr>
      <w:tr w:rsidR="00C529EB" w:rsidRPr="00B3386B" w14:paraId="64CFFAEB" w14:textId="77777777" w:rsidTr="00A820E5">
        <w:trPr>
          <w:gridBefore w:val="1"/>
          <w:wBefore w:w="15" w:type="dxa"/>
          <w:jc w:val="center"/>
        </w:trPr>
        <w:tc>
          <w:tcPr>
            <w:tcW w:w="4824" w:type="dxa"/>
            <w:tcBorders>
              <w:bottom w:val="single" w:sz="12" w:space="0" w:color="FFFFFF" w:themeColor="background1"/>
            </w:tcBorders>
            <w:shd w:val="clear" w:color="auto" w:fill="EAF1DD" w:themeFill="accent3" w:themeFillTint="33"/>
          </w:tcPr>
          <w:p w14:paraId="39F7E755" w14:textId="77777777" w:rsidR="00C529EB" w:rsidRDefault="00C529EB" w:rsidP="00C529EB">
            <w:pPr>
              <w:jc w:val="center"/>
              <w:rPr>
                <w:rFonts w:ascii="Meiryo UI" w:eastAsia="Meiryo UI" w:hAnsi="Meiryo UI" w:cs="Meiryo UI"/>
                <w:sz w:val="20"/>
                <w:szCs w:val="20"/>
              </w:rPr>
            </w:pPr>
            <w:r w:rsidRPr="008E021E">
              <w:rPr>
                <w:rFonts w:ascii="Meiryo UI" w:eastAsia="Meiryo UI" w:hAnsi="Meiryo UI" w:cs="Meiryo UI"/>
                <w:noProof/>
              </w:rPr>
              <w:drawing>
                <wp:inline distT="0" distB="0" distL="0" distR="0" wp14:anchorId="223F803F" wp14:editId="7927B0DF">
                  <wp:extent cx="2152650" cy="1680654"/>
                  <wp:effectExtent l="0" t="0" r="0" b="0"/>
                  <wp:docPr id="627" name="図 627" descr="\\T1412ss0027\lib\リサイクルG\認定製品\10認定部会\第31回R0203認定\200申請受付\新３大洋技研株式会社\プレー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1412ss0027\lib\リサイクルG\認定製品\10認定部会\第31回R0203認定\200申請受付\新３大洋技研株式会社\プレート.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3172" cy="1712291"/>
                          </a:xfrm>
                          <a:prstGeom prst="rect">
                            <a:avLst/>
                          </a:prstGeom>
                          <a:noFill/>
                          <a:ln>
                            <a:noFill/>
                          </a:ln>
                        </pic:spPr>
                      </pic:pic>
                    </a:graphicData>
                  </a:graphic>
                </wp:inline>
              </w:drawing>
            </w:r>
          </w:p>
          <w:p w14:paraId="767268FD"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耐熱性に優れ、家庭用食洗器使用可、電子レンジでの温め可</w:t>
            </w:r>
            <w:r w:rsidRPr="007B6C59">
              <w:rPr>
                <w:rFonts w:ascii="Meiryo UI" w:eastAsia="Meiryo UI" w:hAnsi="Meiryo UI" w:cs="Meiryo UI" w:hint="eastAsia"/>
                <w:sz w:val="20"/>
                <w:szCs w:val="20"/>
              </w:rPr>
              <w:t>。ペットボトルをリサイクルした原料を使った商品。</w:t>
            </w:r>
          </w:p>
          <w:p w14:paraId="1E32AC32" w14:textId="77777777" w:rsidR="00C529EB" w:rsidRPr="009C58B7" w:rsidRDefault="00C529EB" w:rsidP="00C529EB">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：大洋技研</w:t>
            </w:r>
            <w:r w:rsidRPr="009C58B7">
              <w:rPr>
                <w:rFonts w:ascii="Meiryo UI" w:eastAsia="Meiryo UI" w:hAnsi="Meiryo UI" w:cs="Meiryo UI" w:hint="eastAsia"/>
                <w:b/>
                <w:sz w:val="20"/>
                <w:szCs w:val="20"/>
              </w:rPr>
              <w:t>株式会社</w:t>
            </w:r>
          </w:p>
          <w:p w14:paraId="1904BE6D" w14:textId="77777777" w:rsidR="00C529EB" w:rsidRPr="002C6880" w:rsidRDefault="00C529EB" w:rsidP="00C529EB">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住所：</w:t>
            </w:r>
            <w:r>
              <w:rPr>
                <w:rFonts w:ascii="Meiryo UI" w:eastAsia="Meiryo UI" w:hAnsi="Meiryo UI" w:cs="Meiryo UI" w:hint="eastAsia"/>
                <w:sz w:val="20"/>
                <w:szCs w:val="20"/>
              </w:rPr>
              <w:t>和歌山県御坊市島584番地</w:t>
            </w:r>
          </w:p>
          <w:p w14:paraId="660A2147" w14:textId="77777777" w:rsidR="00C529EB" w:rsidRPr="002C6880" w:rsidRDefault="00C529EB" w:rsidP="00C529EB">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電話番号：</w:t>
            </w:r>
            <w:r>
              <w:rPr>
                <w:rFonts w:ascii="Meiryo UI" w:eastAsia="Meiryo UI" w:hAnsi="Meiryo UI" w:cs="Meiryo UI"/>
                <w:sz w:val="20"/>
                <w:szCs w:val="20"/>
              </w:rPr>
              <w:t>0738-22-3551</w:t>
            </w:r>
          </w:p>
          <w:p w14:paraId="2DAB9E26" w14:textId="77777777" w:rsidR="00C529EB" w:rsidRPr="002C6880"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2C6880">
              <w:rPr>
                <w:rFonts w:ascii="Meiryo UI" w:eastAsia="Meiryo UI" w:hAnsi="Meiryo UI" w:cs="Meiryo UI" w:hint="eastAsia"/>
                <w:sz w:val="20"/>
                <w:szCs w:val="20"/>
              </w:rPr>
              <w:t>番号：</w:t>
            </w:r>
            <w:r>
              <w:rPr>
                <w:rFonts w:ascii="Meiryo UI" w:eastAsia="Meiryo UI" w:hAnsi="Meiryo UI" w:cs="Meiryo UI"/>
                <w:sz w:val="20"/>
                <w:szCs w:val="20"/>
              </w:rPr>
              <w:t>0738-22-3553</w:t>
            </w:r>
          </w:p>
          <w:p w14:paraId="749C1CAF" w14:textId="2BDEED39" w:rsidR="00C529EB" w:rsidRPr="008E5D56" w:rsidRDefault="00C529EB" w:rsidP="00C529EB">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r w:rsidRPr="002318E0">
              <w:rPr>
                <w:rFonts w:ascii="Meiryo UI" w:eastAsia="Meiryo UI" w:hAnsi="Meiryo UI" w:cs="Meiryo UI"/>
                <w:sz w:val="20"/>
                <w:szCs w:val="20"/>
              </w:rPr>
              <w:t>https://www.taiyo-rebirth.com/</w:t>
            </w:r>
          </w:p>
        </w:tc>
        <w:tc>
          <w:tcPr>
            <w:tcW w:w="4839" w:type="dxa"/>
            <w:gridSpan w:val="2"/>
            <w:tcBorders>
              <w:bottom w:val="single" w:sz="12" w:space="0" w:color="FFFFFF" w:themeColor="background1"/>
            </w:tcBorders>
            <w:shd w:val="clear" w:color="auto" w:fill="EAF1DD" w:themeFill="accent3" w:themeFillTint="33"/>
          </w:tcPr>
          <w:p w14:paraId="4E017481" w14:textId="77777777" w:rsidR="00C529EB" w:rsidRDefault="00C529EB" w:rsidP="00C529EB">
            <w:pPr>
              <w:jc w:val="center"/>
              <w:rPr>
                <w:rFonts w:ascii="Meiryo UI" w:eastAsia="Meiryo UI" w:hAnsi="Meiryo UI" w:cs="Meiryo UI"/>
                <w:sz w:val="20"/>
                <w:szCs w:val="20"/>
              </w:rPr>
            </w:pPr>
            <w:r w:rsidRPr="008E021E">
              <w:rPr>
                <w:rFonts w:ascii="Meiryo UI" w:eastAsia="Meiryo UI" w:hAnsi="Meiryo UI" w:cs="Meiryo UI"/>
                <w:noProof/>
              </w:rPr>
              <w:drawing>
                <wp:inline distT="0" distB="0" distL="0" distR="0" wp14:anchorId="5DA37527" wp14:editId="62D2498F">
                  <wp:extent cx="2257425" cy="1740183"/>
                  <wp:effectExtent l="0" t="0" r="0" b="0"/>
                  <wp:docPr id="628" name="図 628" descr="\\T1412ss0027\lib\リサイクルG\認定製品\10認定部会\第31回R0203認定\200申請受付\新３大洋技研株式会社\ラウンドランチプレー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412ss0027\lib\リサイクルG\認定製品\10認定部会\第31回R0203認定\200申請受付\新３大洋技研株式会社\ラウンドランチプレート.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7413" cy="1747882"/>
                          </a:xfrm>
                          <a:prstGeom prst="rect">
                            <a:avLst/>
                          </a:prstGeom>
                          <a:noFill/>
                          <a:ln>
                            <a:noFill/>
                          </a:ln>
                        </pic:spPr>
                      </pic:pic>
                    </a:graphicData>
                  </a:graphic>
                </wp:inline>
              </w:drawing>
            </w:r>
          </w:p>
          <w:p w14:paraId="28DF5EFE"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耐熱性に優れ、家庭用食洗器使用可、電子レンジでの温め可</w:t>
            </w:r>
            <w:r w:rsidRPr="007B6C59">
              <w:rPr>
                <w:rFonts w:ascii="Meiryo UI" w:eastAsia="Meiryo UI" w:hAnsi="Meiryo UI" w:cs="Meiryo UI" w:hint="eastAsia"/>
                <w:sz w:val="20"/>
                <w:szCs w:val="20"/>
              </w:rPr>
              <w:t>。ペットボトルをリサイクルした原料を使った商品。</w:t>
            </w:r>
          </w:p>
          <w:p w14:paraId="1C4BFFDB" w14:textId="77777777" w:rsidR="00C529EB" w:rsidRPr="009C58B7" w:rsidRDefault="00C529EB" w:rsidP="00C529EB">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：大洋技研</w:t>
            </w:r>
            <w:r w:rsidRPr="009C58B7">
              <w:rPr>
                <w:rFonts w:ascii="Meiryo UI" w:eastAsia="Meiryo UI" w:hAnsi="Meiryo UI" w:cs="Meiryo UI" w:hint="eastAsia"/>
                <w:b/>
                <w:sz w:val="20"/>
                <w:szCs w:val="20"/>
              </w:rPr>
              <w:t>株式会社</w:t>
            </w:r>
          </w:p>
          <w:p w14:paraId="2AA33646" w14:textId="77777777" w:rsidR="00C529EB" w:rsidRPr="002C6880" w:rsidRDefault="00C529EB" w:rsidP="00C529EB">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住所：</w:t>
            </w:r>
            <w:r>
              <w:rPr>
                <w:rFonts w:ascii="Meiryo UI" w:eastAsia="Meiryo UI" w:hAnsi="Meiryo UI" w:cs="Meiryo UI" w:hint="eastAsia"/>
                <w:sz w:val="20"/>
                <w:szCs w:val="20"/>
              </w:rPr>
              <w:t>和歌山県御坊市島584番地</w:t>
            </w:r>
          </w:p>
          <w:p w14:paraId="5265DA5E" w14:textId="77777777" w:rsidR="00C529EB" w:rsidRPr="002C6880" w:rsidRDefault="00C529EB" w:rsidP="00C529EB">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電話番号：</w:t>
            </w:r>
            <w:r>
              <w:rPr>
                <w:rFonts w:ascii="Meiryo UI" w:eastAsia="Meiryo UI" w:hAnsi="Meiryo UI" w:cs="Meiryo UI"/>
                <w:sz w:val="20"/>
                <w:szCs w:val="20"/>
              </w:rPr>
              <w:t>0738-22-3551</w:t>
            </w:r>
          </w:p>
          <w:p w14:paraId="2877382B" w14:textId="77777777" w:rsidR="00C529EB" w:rsidRPr="002C6880"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2C6880">
              <w:rPr>
                <w:rFonts w:ascii="Meiryo UI" w:eastAsia="Meiryo UI" w:hAnsi="Meiryo UI" w:cs="Meiryo UI" w:hint="eastAsia"/>
                <w:sz w:val="20"/>
                <w:szCs w:val="20"/>
              </w:rPr>
              <w:t>番号：</w:t>
            </w:r>
            <w:r>
              <w:rPr>
                <w:rFonts w:ascii="Meiryo UI" w:eastAsia="Meiryo UI" w:hAnsi="Meiryo UI" w:cs="Meiryo UI"/>
                <w:sz w:val="20"/>
                <w:szCs w:val="20"/>
              </w:rPr>
              <w:t>0738-22-3553</w:t>
            </w:r>
          </w:p>
          <w:p w14:paraId="00B2924E" w14:textId="77777777" w:rsidR="00C529EB" w:rsidRDefault="00C529EB" w:rsidP="00C529EB">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r w:rsidRPr="002318E0">
              <w:rPr>
                <w:rFonts w:ascii="Meiryo UI" w:eastAsia="Meiryo UI" w:hAnsi="Meiryo UI" w:cs="Meiryo UI"/>
                <w:sz w:val="20"/>
                <w:szCs w:val="20"/>
              </w:rPr>
              <w:t>https://www.taiyo-rebirth.com/</w:t>
            </w:r>
          </w:p>
          <w:p w14:paraId="0FC07187" w14:textId="7AC0B58A" w:rsidR="00C529EB" w:rsidRPr="00B3386B" w:rsidRDefault="00C529EB" w:rsidP="00C529EB">
            <w:pPr>
              <w:spacing w:line="240" w:lineRule="exact"/>
              <w:rPr>
                <w:rFonts w:ascii="Meiryo UI" w:eastAsia="Meiryo UI" w:hAnsi="Meiryo UI" w:cs="Meiryo UI"/>
                <w:sz w:val="20"/>
                <w:szCs w:val="20"/>
              </w:rPr>
            </w:pPr>
          </w:p>
        </w:tc>
      </w:tr>
      <w:tr w:rsidR="00C529EB" w:rsidRPr="00B3386B" w14:paraId="596E3B9E" w14:textId="77777777" w:rsidTr="00E56647">
        <w:trPr>
          <w:gridBefore w:val="1"/>
          <w:wBefore w:w="15" w:type="dxa"/>
          <w:jc w:val="center"/>
        </w:trPr>
        <w:tc>
          <w:tcPr>
            <w:tcW w:w="4824" w:type="dxa"/>
            <w:tcBorders>
              <w:bottom w:val="single" w:sz="12" w:space="0" w:color="FFFFFF" w:themeColor="background1"/>
            </w:tcBorders>
            <w:shd w:val="clear" w:color="auto" w:fill="76923C" w:themeFill="accent3" w:themeFillShade="BF"/>
            <w:vAlign w:val="center"/>
          </w:tcPr>
          <w:p w14:paraId="37BE1121" w14:textId="53FA95FF" w:rsidR="00C529EB" w:rsidRPr="008E021E" w:rsidRDefault="00C529EB" w:rsidP="00C529EB">
            <w:pPr>
              <w:spacing w:line="240" w:lineRule="exact"/>
              <w:jc w:val="center"/>
              <w:rPr>
                <w:rFonts w:ascii="Meiryo UI" w:eastAsia="Meiryo UI" w:hAnsi="Meiryo UI" w:cs="Meiryo UI"/>
                <w:noProof/>
              </w:rPr>
            </w:pPr>
            <w:r w:rsidRPr="001F01BB">
              <w:rPr>
                <w:rFonts w:ascii="Meiryo UI" w:eastAsia="Meiryo UI" w:hAnsi="Meiryo UI" w:cs="Meiryo UI"/>
                <w:b/>
                <w:color w:val="FFFFFF" w:themeColor="background1"/>
                <w:sz w:val="20"/>
                <w:szCs w:val="20"/>
              </w:rPr>
              <w:t>221040</w:t>
            </w:r>
            <w:r>
              <w:rPr>
                <w:rFonts w:ascii="Meiryo UI" w:eastAsia="Meiryo UI" w:hAnsi="Meiryo UI" w:cs="Meiryo UI" w:hint="eastAsia"/>
                <w:b/>
                <w:color w:val="FFFFFF" w:themeColor="background1"/>
                <w:sz w:val="20"/>
                <w:szCs w:val="20"/>
              </w:rPr>
              <w:t>・</w:t>
            </w:r>
            <w:r w:rsidRPr="00B64F40">
              <w:rPr>
                <w:rFonts w:ascii="Meiryo UI" w:eastAsia="Meiryo UI" w:hAnsi="Meiryo UI" w:cs="Meiryo UI" w:hint="eastAsia"/>
                <w:b/>
                <w:color w:val="FFFFFF" w:themeColor="background1"/>
                <w:sz w:val="20"/>
                <w:szCs w:val="20"/>
              </w:rPr>
              <w:t>スタッキングマグ400</w:t>
            </w:r>
          </w:p>
        </w:tc>
        <w:tc>
          <w:tcPr>
            <w:tcW w:w="4839" w:type="dxa"/>
            <w:gridSpan w:val="2"/>
            <w:tcBorders>
              <w:bottom w:val="single" w:sz="12" w:space="0" w:color="FFFFFF" w:themeColor="background1"/>
            </w:tcBorders>
            <w:shd w:val="clear" w:color="auto" w:fill="76923C" w:themeFill="accent3" w:themeFillShade="BF"/>
            <w:vAlign w:val="center"/>
          </w:tcPr>
          <w:p w14:paraId="11A3F156" w14:textId="573FF535" w:rsidR="00C529EB" w:rsidRPr="008E021E" w:rsidRDefault="00C529EB" w:rsidP="00C529EB">
            <w:pPr>
              <w:spacing w:line="240" w:lineRule="exact"/>
              <w:jc w:val="center"/>
              <w:rPr>
                <w:rFonts w:ascii="Meiryo UI" w:eastAsia="Meiryo UI" w:hAnsi="Meiryo UI" w:cs="Meiryo UI"/>
                <w:noProof/>
              </w:rPr>
            </w:pPr>
            <w:r w:rsidRPr="003527A5">
              <w:rPr>
                <w:rFonts w:ascii="Meiryo UI" w:eastAsia="Meiryo UI" w:hAnsi="Meiryo UI" w:cs="Meiryo UI"/>
                <w:b/>
                <w:color w:val="FFFFFF" w:themeColor="background1"/>
                <w:sz w:val="20"/>
                <w:szCs w:val="20"/>
              </w:rPr>
              <w:t>221041</w:t>
            </w:r>
            <w:r>
              <w:rPr>
                <w:rFonts w:ascii="Meiryo UI" w:eastAsia="Meiryo UI" w:hAnsi="Meiryo UI" w:cs="Meiryo UI" w:hint="eastAsia"/>
                <w:b/>
                <w:color w:val="FFFFFF" w:themeColor="background1"/>
                <w:sz w:val="20"/>
                <w:szCs w:val="20"/>
              </w:rPr>
              <w:t>・再生PET</w:t>
            </w:r>
            <w:r w:rsidRPr="00917A09">
              <w:rPr>
                <w:rFonts w:ascii="Meiryo UI" w:eastAsia="Meiryo UI" w:hAnsi="Meiryo UI" w:cs="Meiryo UI" w:hint="eastAsia"/>
                <w:b/>
                <w:color w:val="FFFFFF" w:themeColor="background1"/>
                <w:sz w:val="20"/>
                <w:szCs w:val="20"/>
              </w:rPr>
              <w:t xml:space="preserve">　パックルＬ</w:t>
            </w:r>
          </w:p>
        </w:tc>
      </w:tr>
      <w:tr w:rsidR="00C529EB" w:rsidRPr="00494C75" w14:paraId="4DFB9EE0" w14:textId="77777777" w:rsidTr="00A820E5">
        <w:trPr>
          <w:gridBefore w:val="1"/>
          <w:wBefore w:w="15" w:type="dxa"/>
          <w:jc w:val="center"/>
        </w:trPr>
        <w:tc>
          <w:tcPr>
            <w:tcW w:w="4824" w:type="dxa"/>
            <w:tcBorders>
              <w:bottom w:val="single" w:sz="12" w:space="0" w:color="FFFFFF" w:themeColor="background1"/>
            </w:tcBorders>
            <w:shd w:val="clear" w:color="auto" w:fill="EAF1DD" w:themeFill="accent3" w:themeFillTint="33"/>
          </w:tcPr>
          <w:p w14:paraId="4F593B97" w14:textId="77777777" w:rsidR="00C529EB" w:rsidRDefault="00C529EB" w:rsidP="00C529EB">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4216633C" wp14:editId="6FE9D839">
                  <wp:extent cx="1656339" cy="1764000"/>
                  <wp:effectExtent l="0" t="0" r="1270" b="8255"/>
                  <wp:docPr id="629" name="図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mug.png"/>
                          <pic:cNvPicPr/>
                        </pic:nvPicPr>
                        <pic:blipFill>
                          <a:blip r:embed="rId28">
                            <a:extLst>
                              <a:ext uri="{28A0092B-C50C-407E-A947-70E740481C1C}">
                                <a14:useLocalDpi xmlns:a14="http://schemas.microsoft.com/office/drawing/2010/main" val="0"/>
                              </a:ext>
                            </a:extLst>
                          </a:blip>
                          <a:stretch>
                            <a:fillRect/>
                          </a:stretch>
                        </pic:blipFill>
                        <pic:spPr>
                          <a:xfrm>
                            <a:off x="0" y="0"/>
                            <a:ext cx="1656339" cy="1764000"/>
                          </a:xfrm>
                          <a:prstGeom prst="rect">
                            <a:avLst/>
                          </a:prstGeom>
                        </pic:spPr>
                      </pic:pic>
                    </a:graphicData>
                  </a:graphic>
                </wp:inline>
              </w:drawing>
            </w:r>
          </w:p>
          <w:p w14:paraId="2D4FF589"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耐熱性に優れ、家庭用食洗器使用可、電子レンジでの温め可</w:t>
            </w:r>
            <w:r w:rsidRPr="007B6C59">
              <w:rPr>
                <w:rFonts w:ascii="Meiryo UI" w:eastAsia="Meiryo UI" w:hAnsi="Meiryo UI" w:cs="Meiryo UI" w:hint="eastAsia"/>
                <w:sz w:val="20"/>
                <w:szCs w:val="20"/>
              </w:rPr>
              <w:t>。ペットボトルをリサイクルした原料を使った商品。</w:t>
            </w:r>
          </w:p>
          <w:p w14:paraId="6F8B4EE6" w14:textId="77777777" w:rsidR="00C529EB" w:rsidRPr="009C58B7" w:rsidRDefault="00C529EB" w:rsidP="00C529EB">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：大洋技研</w:t>
            </w:r>
            <w:r w:rsidRPr="009C58B7">
              <w:rPr>
                <w:rFonts w:ascii="Meiryo UI" w:eastAsia="Meiryo UI" w:hAnsi="Meiryo UI" w:cs="Meiryo UI" w:hint="eastAsia"/>
                <w:b/>
                <w:sz w:val="20"/>
                <w:szCs w:val="20"/>
              </w:rPr>
              <w:t>株式会社</w:t>
            </w:r>
          </w:p>
          <w:p w14:paraId="4E5ECE5B" w14:textId="77777777" w:rsidR="00C529EB" w:rsidRPr="002C6880" w:rsidRDefault="00C529EB" w:rsidP="00C529EB">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住所：</w:t>
            </w:r>
            <w:r>
              <w:rPr>
                <w:rFonts w:ascii="Meiryo UI" w:eastAsia="Meiryo UI" w:hAnsi="Meiryo UI" w:cs="Meiryo UI" w:hint="eastAsia"/>
                <w:sz w:val="20"/>
                <w:szCs w:val="20"/>
              </w:rPr>
              <w:t>和歌山県御坊市島584番地</w:t>
            </w:r>
          </w:p>
          <w:p w14:paraId="261F5C31" w14:textId="77777777" w:rsidR="00C529EB" w:rsidRPr="002C6880" w:rsidRDefault="00C529EB" w:rsidP="00C529EB">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電話番号：</w:t>
            </w:r>
            <w:r>
              <w:rPr>
                <w:rFonts w:ascii="Meiryo UI" w:eastAsia="Meiryo UI" w:hAnsi="Meiryo UI" w:cs="Meiryo UI"/>
                <w:sz w:val="20"/>
                <w:szCs w:val="20"/>
              </w:rPr>
              <w:t>0738-22-3551</w:t>
            </w:r>
          </w:p>
          <w:p w14:paraId="738E7FEF" w14:textId="77777777" w:rsidR="00D12526" w:rsidRDefault="00C529EB" w:rsidP="00D12526">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2C6880">
              <w:rPr>
                <w:rFonts w:ascii="Meiryo UI" w:eastAsia="Meiryo UI" w:hAnsi="Meiryo UI" w:cs="Meiryo UI" w:hint="eastAsia"/>
                <w:sz w:val="20"/>
                <w:szCs w:val="20"/>
              </w:rPr>
              <w:t>番号：</w:t>
            </w:r>
            <w:r>
              <w:rPr>
                <w:rFonts w:ascii="Meiryo UI" w:eastAsia="Meiryo UI" w:hAnsi="Meiryo UI" w:cs="Meiryo UI"/>
                <w:sz w:val="20"/>
                <w:szCs w:val="20"/>
              </w:rPr>
              <w:t>0738-22-3553</w:t>
            </w:r>
          </w:p>
          <w:p w14:paraId="6A9420F1" w14:textId="77777777" w:rsidR="00C529EB" w:rsidRDefault="00C529EB" w:rsidP="00D12526">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r w:rsidRPr="002318E0">
              <w:rPr>
                <w:rFonts w:ascii="Meiryo UI" w:eastAsia="Meiryo UI" w:hAnsi="Meiryo UI" w:cs="Meiryo UI"/>
                <w:sz w:val="20"/>
                <w:szCs w:val="20"/>
              </w:rPr>
              <w:t>https://www.taiyo-rebirth.com/</w:t>
            </w:r>
          </w:p>
          <w:p w14:paraId="74F21242" w14:textId="3CCEF4DA" w:rsidR="00D12526" w:rsidRPr="00D12526" w:rsidRDefault="00D12526" w:rsidP="00D12526">
            <w:pPr>
              <w:spacing w:line="240" w:lineRule="exact"/>
              <w:rPr>
                <w:rFonts w:ascii="Meiryo UI" w:eastAsia="Meiryo UI" w:hAnsi="Meiryo UI" w:cs="Meiryo UI"/>
                <w:sz w:val="20"/>
                <w:szCs w:val="20"/>
              </w:rPr>
            </w:pPr>
          </w:p>
        </w:tc>
        <w:tc>
          <w:tcPr>
            <w:tcW w:w="4839" w:type="dxa"/>
            <w:gridSpan w:val="2"/>
            <w:tcBorders>
              <w:bottom w:val="single" w:sz="12" w:space="0" w:color="FFFFFF" w:themeColor="background1"/>
            </w:tcBorders>
            <w:shd w:val="clear" w:color="auto" w:fill="EAF1DD" w:themeFill="accent3" w:themeFillTint="33"/>
          </w:tcPr>
          <w:p w14:paraId="0ADE71A5" w14:textId="77777777" w:rsidR="00C529EB" w:rsidRPr="00917A09" w:rsidRDefault="00C529EB" w:rsidP="00C529EB">
            <w:pPr>
              <w:jc w:val="center"/>
              <w:rPr>
                <w:rFonts w:ascii="Meiryo UI" w:eastAsia="Meiryo UI" w:hAnsi="Meiryo UI" w:cs="Meiryo UI"/>
                <w:sz w:val="20"/>
                <w:szCs w:val="20"/>
              </w:rPr>
            </w:pPr>
            <w:r w:rsidRPr="00917A09">
              <w:rPr>
                <w:noProof/>
              </w:rPr>
              <w:drawing>
                <wp:inline distT="0" distB="0" distL="0" distR="0" wp14:anchorId="3EF1D26B" wp14:editId="5E222750">
                  <wp:extent cx="1630982" cy="1116000"/>
                  <wp:effectExtent l="0" t="0" r="7620" b="8255"/>
                  <wp:docPr id="630" name="図 630" descr="再生ＰＥ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再生ＰＥＴ"/>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630982" cy="1116000"/>
                          </a:xfrm>
                          <a:prstGeom prst="rect">
                            <a:avLst/>
                          </a:prstGeom>
                          <a:noFill/>
                          <a:ln>
                            <a:noFill/>
                          </a:ln>
                          <a:extLst>
                            <a:ext uri="{53640926-AAD7-44D8-BBD7-CCE9431645EC}">
                              <a14:shadowObscured xmlns:a14="http://schemas.microsoft.com/office/drawing/2010/main"/>
                            </a:ext>
                          </a:extLst>
                        </pic:spPr>
                      </pic:pic>
                    </a:graphicData>
                  </a:graphic>
                </wp:inline>
              </w:drawing>
            </w:r>
          </w:p>
          <w:p w14:paraId="12BA873C" w14:textId="77777777" w:rsidR="00C529EB" w:rsidRPr="00CC4840" w:rsidRDefault="00C529EB" w:rsidP="00C529EB">
            <w:pPr>
              <w:numPr>
                <w:ilvl w:val="0"/>
                <w:numId w:val="20"/>
              </w:numPr>
              <w:spacing w:line="240" w:lineRule="exact"/>
              <w:ind w:left="200" w:hangingChars="100" w:hanging="200"/>
              <w:rPr>
                <w:rFonts w:ascii="Meiryo UI" w:eastAsia="Meiryo UI" w:hAnsi="Meiryo UI" w:cs="Meiryo UI"/>
                <w:sz w:val="20"/>
                <w:szCs w:val="19"/>
              </w:rPr>
            </w:pPr>
            <w:r w:rsidRPr="00CC4840">
              <w:rPr>
                <w:rFonts w:ascii="Meiryo UI" w:eastAsia="Meiryo UI" w:hAnsi="Meiryo UI" w:cs="Meiryo UI" w:hint="eastAsia"/>
                <w:sz w:val="20"/>
                <w:szCs w:val="19"/>
              </w:rPr>
              <w:t>ポリ袋の中身を保護するために、ポリ袋の開け口を挟みこんで仮閉めするのに便利なプラスチック小物(留め外しは簡単にワンタッチで行なうことができる)</w:t>
            </w:r>
            <w:r>
              <w:rPr>
                <w:rFonts w:ascii="Meiryo UI" w:eastAsia="Meiryo UI" w:hAnsi="Meiryo UI" w:cs="Meiryo UI" w:hint="eastAsia"/>
                <w:sz w:val="20"/>
                <w:szCs w:val="19"/>
              </w:rPr>
              <w:t>。</w:t>
            </w:r>
          </w:p>
          <w:p w14:paraId="18E2B66E" w14:textId="77777777" w:rsidR="00C529EB" w:rsidRPr="00CC4840" w:rsidRDefault="00C529EB" w:rsidP="00C529EB">
            <w:pPr>
              <w:numPr>
                <w:ilvl w:val="0"/>
                <w:numId w:val="20"/>
              </w:numPr>
              <w:spacing w:line="240" w:lineRule="exact"/>
              <w:ind w:left="200" w:hangingChars="100" w:hanging="200"/>
              <w:rPr>
                <w:rFonts w:ascii="Meiryo UI" w:eastAsia="Meiryo UI" w:hAnsi="Meiryo UI" w:cs="Meiryo UI"/>
                <w:sz w:val="20"/>
                <w:szCs w:val="19"/>
              </w:rPr>
            </w:pPr>
            <w:r w:rsidRPr="00CC4840">
              <w:rPr>
                <w:rFonts w:ascii="Meiryo UI" w:eastAsia="Meiryo UI" w:hAnsi="Meiryo UI" w:cs="Meiryo UI" w:hint="eastAsia"/>
                <w:sz w:val="20"/>
                <w:szCs w:val="19"/>
              </w:rPr>
              <w:t>例えば、おやつが残った菓子袋や食パンの袋の開け口をパックルで閉じて置けば、中身を清潔に保つのに役立ちます。</w:t>
            </w:r>
          </w:p>
          <w:p w14:paraId="4C7D6530" w14:textId="77777777" w:rsidR="00C529EB" w:rsidRPr="00CC4840" w:rsidRDefault="00C529EB" w:rsidP="00C529EB">
            <w:pPr>
              <w:numPr>
                <w:ilvl w:val="0"/>
                <w:numId w:val="20"/>
              </w:numPr>
              <w:spacing w:line="240" w:lineRule="exact"/>
              <w:ind w:left="200" w:hangingChars="100" w:hanging="200"/>
              <w:rPr>
                <w:rFonts w:ascii="Meiryo UI" w:eastAsia="Meiryo UI" w:hAnsi="Meiryo UI" w:cs="Meiryo UI"/>
                <w:sz w:val="20"/>
                <w:szCs w:val="19"/>
              </w:rPr>
            </w:pPr>
            <w:r w:rsidRPr="00CC4840">
              <w:rPr>
                <w:rFonts w:ascii="Meiryo UI" w:eastAsia="Meiryo UI" w:hAnsi="Meiryo UI" w:cs="Meiryo UI" w:hint="eastAsia"/>
                <w:sz w:val="20"/>
                <w:szCs w:val="19"/>
              </w:rPr>
              <w:t>ニューパックルはサイズ違いの製品(パックルＬの方がやや大きい)</w:t>
            </w:r>
            <w:r>
              <w:rPr>
                <w:rFonts w:ascii="Meiryo UI" w:eastAsia="Meiryo UI" w:hAnsi="Meiryo UI" w:cs="Meiryo UI" w:hint="eastAsia"/>
                <w:sz w:val="20"/>
                <w:szCs w:val="19"/>
              </w:rPr>
              <w:t>。</w:t>
            </w:r>
          </w:p>
          <w:p w14:paraId="019FCA5E" w14:textId="77777777" w:rsidR="00C529EB" w:rsidRPr="00917A09" w:rsidRDefault="00C529EB" w:rsidP="00C529EB">
            <w:pPr>
              <w:spacing w:line="20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17A09">
              <w:rPr>
                <w:rFonts w:ascii="Meiryo UI" w:eastAsia="Meiryo UI" w:hAnsi="Meiryo UI" w:cs="Meiryo UI" w:hint="eastAsia"/>
                <w:b/>
                <w:sz w:val="20"/>
                <w:szCs w:val="20"/>
              </w:rPr>
              <w:t>：ナックス株式会社</w:t>
            </w:r>
          </w:p>
          <w:p w14:paraId="6A232926" w14:textId="77777777" w:rsidR="00C529EB" w:rsidRPr="00917A09" w:rsidRDefault="00C529EB" w:rsidP="00C529EB">
            <w:pPr>
              <w:spacing w:line="200" w:lineRule="exact"/>
              <w:rPr>
                <w:rFonts w:ascii="Meiryo UI" w:eastAsia="Meiryo UI" w:hAnsi="Meiryo UI" w:cs="Meiryo UI"/>
                <w:sz w:val="20"/>
                <w:szCs w:val="20"/>
              </w:rPr>
            </w:pPr>
            <w:r w:rsidRPr="00917A09">
              <w:rPr>
                <w:rFonts w:ascii="Meiryo UI" w:eastAsia="Meiryo UI" w:hAnsi="Meiryo UI" w:cs="Meiryo UI" w:hint="eastAsia"/>
                <w:sz w:val="20"/>
                <w:szCs w:val="20"/>
              </w:rPr>
              <w:t>住所：大阪市西区京町堀３－９－７</w:t>
            </w:r>
          </w:p>
          <w:p w14:paraId="61EE8F10" w14:textId="77777777" w:rsidR="00C529EB" w:rsidRPr="00917A09" w:rsidRDefault="00C529EB" w:rsidP="00C529EB">
            <w:pPr>
              <w:spacing w:line="200" w:lineRule="exact"/>
              <w:rPr>
                <w:rFonts w:ascii="Meiryo UI" w:eastAsia="Meiryo UI" w:hAnsi="Meiryo UI" w:cs="Meiryo UI"/>
                <w:sz w:val="20"/>
                <w:szCs w:val="20"/>
              </w:rPr>
            </w:pPr>
            <w:r w:rsidRPr="00917A09">
              <w:rPr>
                <w:rFonts w:ascii="Meiryo UI" w:eastAsia="Meiryo UI" w:hAnsi="Meiryo UI" w:cs="Meiryo UI" w:hint="eastAsia"/>
                <w:sz w:val="20"/>
                <w:szCs w:val="20"/>
              </w:rPr>
              <w:t>電話番号：</w:t>
            </w:r>
            <w:r w:rsidRPr="00917A09">
              <w:rPr>
                <w:rFonts w:ascii="Meiryo UI" w:eastAsia="Meiryo UI" w:hAnsi="Meiryo UI" w:cs="Meiryo UI"/>
                <w:sz w:val="20"/>
                <w:szCs w:val="20"/>
              </w:rPr>
              <w:t>06-6447-7861</w:t>
            </w:r>
          </w:p>
          <w:p w14:paraId="17F35293" w14:textId="77777777" w:rsidR="00C529EB" w:rsidRDefault="00C529EB" w:rsidP="00C529EB">
            <w:pPr>
              <w:spacing w:line="20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917A09">
              <w:rPr>
                <w:rFonts w:ascii="Meiryo UI" w:eastAsia="Meiryo UI" w:hAnsi="Meiryo UI" w:cs="Meiryo UI" w:hint="eastAsia"/>
                <w:sz w:val="20"/>
                <w:szCs w:val="20"/>
              </w:rPr>
              <w:t>番号：</w:t>
            </w:r>
            <w:r>
              <w:rPr>
                <w:rFonts w:ascii="Meiryo UI" w:eastAsia="Meiryo UI" w:hAnsi="Meiryo UI" w:cs="Meiryo UI"/>
                <w:sz w:val="20"/>
                <w:szCs w:val="20"/>
              </w:rPr>
              <w:t xml:space="preserve">06-6447-7862 </w:t>
            </w:r>
          </w:p>
          <w:p w14:paraId="05B36378" w14:textId="6CB38B3F" w:rsidR="00C529EB" w:rsidRPr="00B37012" w:rsidRDefault="00C529EB" w:rsidP="00C529EB">
            <w:pPr>
              <w:spacing w:line="240" w:lineRule="exact"/>
              <w:rPr>
                <w:rFonts w:ascii="Meiryo UI" w:eastAsia="Meiryo UI" w:hAnsi="Meiryo UI" w:cs="Meiryo UI"/>
                <w:sz w:val="20"/>
                <w:szCs w:val="20"/>
              </w:rPr>
            </w:pPr>
            <w:r w:rsidRPr="00917A09">
              <w:rPr>
                <w:rFonts w:ascii="Meiryo UI" w:eastAsia="Meiryo UI" w:hAnsi="Meiryo UI" w:cs="Meiryo UI"/>
                <w:sz w:val="20"/>
                <w:szCs w:val="20"/>
              </w:rPr>
              <w:t xml:space="preserve">URL : </w:t>
            </w:r>
            <w:r w:rsidRPr="00F375F9">
              <w:rPr>
                <w:rFonts w:ascii="Meiryo UI" w:eastAsia="Meiryo UI" w:hAnsi="Meiryo UI" w:cs="Meiryo UI"/>
                <w:sz w:val="20"/>
                <w:szCs w:val="20"/>
              </w:rPr>
              <w:t>https://e-nax.co.jp/</w:t>
            </w:r>
          </w:p>
        </w:tc>
      </w:tr>
      <w:tr w:rsidR="00C529EB" w:rsidRPr="00B3386B" w14:paraId="6D4C0AF3" w14:textId="77777777" w:rsidTr="00E56647">
        <w:trPr>
          <w:gridBefore w:val="1"/>
          <w:wBefore w:w="15" w:type="dxa"/>
          <w:jc w:val="center"/>
        </w:trPr>
        <w:tc>
          <w:tcPr>
            <w:tcW w:w="4824" w:type="dxa"/>
            <w:tcBorders>
              <w:bottom w:val="single" w:sz="12" w:space="0" w:color="FFFFFF" w:themeColor="background1"/>
            </w:tcBorders>
            <w:shd w:val="clear" w:color="auto" w:fill="76923C" w:themeFill="accent3" w:themeFillShade="BF"/>
            <w:vAlign w:val="center"/>
          </w:tcPr>
          <w:p w14:paraId="08E726FA" w14:textId="0F6F63E4" w:rsidR="00C529EB" w:rsidRPr="008E021E" w:rsidRDefault="00C529EB" w:rsidP="00C529EB">
            <w:pPr>
              <w:spacing w:line="240" w:lineRule="exact"/>
              <w:jc w:val="center"/>
              <w:rPr>
                <w:rFonts w:ascii="Meiryo UI" w:eastAsia="Meiryo UI" w:hAnsi="Meiryo UI" w:cs="Meiryo UI"/>
                <w:noProof/>
              </w:rPr>
            </w:pPr>
            <w:r w:rsidRPr="003527A5">
              <w:rPr>
                <w:rFonts w:ascii="Meiryo UI" w:eastAsia="Meiryo UI" w:hAnsi="Meiryo UI" w:cs="Meiryo UI"/>
                <w:b/>
                <w:color w:val="FFFFFF" w:themeColor="background1"/>
                <w:sz w:val="20"/>
                <w:szCs w:val="20"/>
              </w:rPr>
              <w:lastRenderedPageBreak/>
              <w:t>221042</w:t>
            </w:r>
            <w:r>
              <w:rPr>
                <w:rFonts w:ascii="Meiryo UI" w:eastAsia="Meiryo UI" w:hAnsi="Meiryo UI" w:cs="Meiryo UI" w:hint="eastAsia"/>
                <w:b/>
                <w:color w:val="FFFFFF" w:themeColor="background1"/>
                <w:sz w:val="20"/>
                <w:szCs w:val="20"/>
              </w:rPr>
              <w:t>・再生PET</w:t>
            </w:r>
            <w:r w:rsidRPr="002B7795">
              <w:rPr>
                <w:rFonts w:ascii="Meiryo UI" w:eastAsia="Meiryo UI" w:hAnsi="Meiryo UI" w:cs="Meiryo UI" w:hint="eastAsia"/>
                <w:b/>
                <w:color w:val="FFFFFF" w:themeColor="background1"/>
                <w:sz w:val="20"/>
                <w:szCs w:val="20"/>
              </w:rPr>
              <w:t xml:space="preserve"> ニューパックル</w:t>
            </w:r>
          </w:p>
        </w:tc>
        <w:tc>
          <w:tcPr>
            <w:tcW w:w="4839" w:type="dxa"/>
            <w:gridSpan w:val="2"/>
            <w:tcBorders>
              <w:bottom w:val="single" w:sz="12" w:space="0" w:color="FFFFFF" w:themeColor="background1"/>
            </w:tcBorders>
            <w:shd w:val="clear" w:color="auto" w:fill="76923C" w:themeFill="accent3" w:themeFillShade="BF"/>
            <w:vAlign w:val="center"/>
          </w:tcPr>
          <w:p w14:paraId="26CEF9A6" w14:textId="385A29AD" w:rsidR="00C529EB" w:rsidRPr="008E021E" w:rsidRDefault="00C529EB" w:rsidP="00C529EB">
            <w:pPr>
              <w:spacing w:line="240" w:lineRule="exact"/>
              <w:jc w:val="center"/>
              <w:rPr>
                <w:rFonts w:ascii="Meiryo UI" w:eastAsia="Meiryo UI" w:hAnsi="Meiryo UI" w:cs="Meiryo UI"/>
                <w:noProof/>
              </w:rPr>
            </w:pPr>
            <w:r w:rsidRPr="003527A5">
              <w:rPr>
                <w:rFonts w:ascii="Meiryo UI" w:eastAsia="Meiryo UI" w:hAnsi="Meiryo UI" w:cs="Meiryo UI"/>
                <w:b/>
                <w:color w:val="FFFFFF" w:themeColor="background1"/>
                <w:sz w:val="20"/>
                <w:szCs w:val="20"/>
              </w:rPr>
              <w:t>221043</w:t>
            </w:r>
            <w:r>
              <w:rPr>
                <w:rFonts w:ascii="Meiryo UI" w:eastAsia="Meiryo UI" w:hAnsi="Meiryo UI" w:cs="Meiryo UI" w:hint="eastAsia"/>
                <w:b/>
                <w:color w:val="FFFFFF" w:themeColor="background1"/>
                <w:sz w:val="20"/>
                <w:szCs w:val="20"/>
              </w:rPr>
              <w:t>・再生PET</w:t>
            </w:r>
            <w:r w:rsidRPr="007D04B7">
              <w:rPr>
                <w:rFonts w:ascii="Meiryo UI" w:eastAsia="Meiryo UI" w:hAnsi="Meiryo UI" w:cs="Meiryo UI" w:hint="eastAsia"/>
                <w:b/>
                <w:color w:val="FFFFFF" w:themeColor="background1"/>
                <w:sz w:val="20"/>
                <w:szCs w:val="20"/>
              </w:rPr>
              <w:t>缶オープナー</w:t>
            </w:r>
          </w:p>
        </w:tc>
      </w:tr>
      <w:tr w:rsidR="00C529EB" w:rsidRPr="00B3386B" w14:paraId="5C059D42" w14:textId="77777777" w:rsidTr="00A820E5">
        <w:trPr>
          <w:gridBefore w:val="1"/>
          <w:wBefore w:w="15" w:type="dxa"/>
          <w:jc w:val="center"/>
        </w:trPr>
        <w:tc>
          <w:tcPr>
            <w:tcW w:w="4824" w:type="dxa"/>
            <w:tcBorders>
              <w:bottom w:val="single" w:sz="12" w:space="0" w:color="FFFFFF" w:themeColor="background1"/>
            </w:tcBorders>
            <w:shd w:val="clear" w:color="auto" w:fill="EAF1DD" w:themeFill="accent3" w:themeFillTint="33"/>
          </w:tcPr>
          <w:p w14:paraId="29E668C2" w14:textId="77777777" w:rsidR="00C529EB" w:rsidRDefault="00C529EB" w:rsidP="00C529EB">
            <w:pPr>
              <w:jc w:val="center"/>
              <w:rPr>
                <w:rFonts w:ascii="Meiryo UI" w:eastAsia="Meiryo UI" w:hAnsi="Meiryo UI" w:cs="Meiryo UI"/>
                <w:sz w:val="20"/>
                <w:szCs w:val="20"/>
              </w:rPr>
            </w:pPr>
            <w:r>
              <w:rPr>
                <w:noProof/>
              </w:rPr>
              <w:drawing>
                <wp:inline distT="0" distB="0" distL="0" distR="0" wp14:anchorId="352A6614" wp14:editId="369ACD08">
                  <wp:extent cx="1487912" cy="1116000"/>
                  <wp:effectExtent l="0" t="0" r="0" b="8255"/>
                  <wp:docPr id="631" name="図 631" descr="再生ＰＥＴ ニューパックル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再生ＰＥＴ ニューパックルの写真"/>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7912" cy="1116000"/>
                          </a:xfrm>
                          <a:prstGeom prst="rect">
                            <a:avLst/>
                          </a:prstGeom>
                          <a:noFill/>
                          <a:ln>
                            <a:noFill/>
                          </a:ln>
                        </pic:spPr>
                      </pic:pic>
                    </a:graphicData>
                  </a:graphic>
                </wp:inline>
              </w:drawing>
            </w:r>
          </w:p>
          <w:p w14:paraId="074D94ED" w14:textId="77777777" w:rsidR="00C529EB" w:rsidRPr="00CC4840" w:rsidRDefault="00C529EB" w:rsidP="00C529EB">
            <w:pPr>
              <w:pStyle w:val="a6"/>
              <w:numPr>
                <w:ilvl w:val="0"/>
                <w:numId w:val="21"/>
              </w:numPr>
              <w:spacing w:line="240" w:lineRule="exact"/>
              <w:ind w:leftChars="0" w:left="200" w:hangingChars="100" w:hanging="200"/>
              <w:rPr>
                <w:rFonts w:ascii="Meiryo UI" w:eastAsia="Meiryo UI" w:hAnsi="Meiryo UI" w:cs="Meiryo UI"/>
                <w:sz w:val="20"/>
                <w:szCs w:val="19"/>
              </w:rPr>
            </w:pPr>
            <w:r w:rsidRPr="00CC4840">
              <w:rPr>
                <w:rFonts w:ascii="Meiryo UI" w:eastAsia="Meiryo UI" w:hAnsi="Meiryo UI" w:cs="Meiryo UI" w:hint="eastAsia"/>
                <w:sz w:val="20"/>
                <w:szCs w:val="19"/>
              </w:rPr>
              <w:t>ポリ袋の中身を保護するために、ポリ袋の開け口を挟みこんで、仮閉めするのに便利なプラスチック小物(留め外しはワンタッチで簡単に行なうことができる)</w:t>
            </w:r>
            <w:r>
              <w:rPr>
                <w:rFonts w:ascii="Meiryo UI" w:eastAsia="Meiryo UI" w:hAnsi="Meiryo UI" w:cs="Meiryo UI" w:hint="eastAsia"/>
                <w:sz w:val="20"/>
                <w:szCs w:val="19"/>
              </w:rPr>
              <w:t>。</w:t>
            </w:r>
          </w:p>
          <w:p w14:paraId="4656EF49" w14:textId="77777777" w:rsidR="00C529EB" w:rsidRPr="00CC4840" w:rsidRDefault="00C529EB" w:rsidP="00C529EB">
            <w:pPr>
              <w:pStyle w:val="a6"/>
              <w:numPr>
                <w:ilvl w:val="0"/>
                <w:numId w:val="21"/>
              </w:numPr>
              <w:spacing w:line="240" w:lineRule="exact"/>
              <w:ind w:leftChars="0" w:left="200" w:hangingChars="100" w:hanging="200"/>
              <w:rPr>
                <w:rFonts w:ascii="Meiryo UI" w:eastAsia="Meiryo UI" w:hAnsi="Meiryo UI" w:cs="Meiryo UI"/>
                <w:sz w:val="20"/>
                <w:szCs w:val="19"/>
              </w:rPr>
            </w:pPr>
            <w:r w:rsidRPr="00CC4840">
              <w:rPr>
                <w:rFonts w:ascii="Meiryo UI" w:eastAsia="Meiryo UI" w:hAnsi="Meiryo UI" w:cs="Meiryo UI" w:hint="eastAsia"/>
                <w:sz w:val="20"/>
                <w:szCs w:val="19"/>
              </w:rPr>
              <w:t>例えば、おやつが残った菓子袋や食パンの袋の開け口をパックルで閉じて置けば、中身を清潔に保つのに役立ちます。</w:t>
            </w:r>
          </w:p>
          <w:p w14:paraId="10269D49" w14:textId="77777777" w:rsidR="00C529EB" w:rsidRPr="00CC4840" w:rsidRDefault="00C529EB" w:rsidP="00C529EB">
            <w:pPr>
              <w:pStyle w:val="a6"/>
              <w:numPr>
                <w:ilvl w:val="0"/>
                <w:numId w:val="21"/>
              </w:numPr>
              <w:spacing w:line="240" w:lineRule="exact"/>
              <w:ind w:leftChars="0" w:left="200" w:hangingChars="100" w:hanging="200"/>
              <w:rPr>
                <w:rFonts w:ascii="Meiryo UI" w:eastAsia="Meiryo UI" w:hAnsi="Meiryo UI" w:cs="Meiryo UI"/>
                <w:sz w:val="20"/>
                <w:szCs w:val="19"/>
              </w:rPr>
            </w:pPr>
            <w:r w:rsidRPr="00CC4840">
              <w:rPr>
                <w:rFonts w:ascii="Meiryo UI" w:eastAsia="Meiryo UI" w:hAnsi="Meiryo UI" w:cs="Meiryo UI" w:hint="eastAsia"/>
                <w:sz w:val="20"/>
                <w:szCs w:val="19"/>
              </w:rPr>
              <w:t>パックルＬはサイズ違いの製品(パックルＬの方がやや大きい)</w:t>
            </w:r>
            <w:r>
              <w:rPr>
                <w:rFonts w:ascii="Meiryo UI" w:eastAsia="Meiryo UI" w:hAnsi="Meiryo UI" w:cs="Meiryo UI" w:hint="eastAsia"/>
                <w:sz w:val="20"/>
                <w:szCs w:val="19"/>
              </w:rPr>
              <w:t>。</w:t>
            </w:r>
          </w:p>
          <w:p w14:paraId="346CC439" w14:textId="77777777" w:rsidR="00C529EB" w:rsidRPr="00917A09" w:rsidRDefault="00C529EB" w:rsidP="00C529EB">
            <w:pPr>
              <w:spacing w:line="20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17A09">
              <w:rPr>
                <w:rFonts w:ascii="Meiryo UI" w:eastAsia="Meiryo UI" w:hAnsi="Meiryo UI" w:cs="Meiryo UI" w:hint="eastAsia"/>
                <w:b/>
                <w:sz w:val="20"/>
                <w:szCs w:val="20"/>
              </w:rPr>
              <w:t>：ナックス株式会社</w:t>
            </w:r>
          </w:p>
          <w:p w14:paraId="4BB09C38" w14:textId="77777777" w:rsidR="00C529EB" w:rsidRPr="00917A09" w:rsidRDefault="00C529EB" w:rsidP="00C529EB">
            <w:pPr>
              <w:spacing w:line="200" w:lineRule="exact"/>
              <w:rPr>
                <w:rFonts w:ascii="Meiryo UI" w:eastAsia="Meiryo UI" w:hAnsi="Meiryo UI" w:cs="Meiryo UI"/>
                <w:sz w:val="20"/>
                <w:szCs w:val="20"/>
              </w:rPr>
            </w:pPr>
            <w:r w:rsidRPr="00917A09">
              <w:rPr>
                <w:rFonts w:ascii="Meiryo UI" w:eastAsia="Meiryo UI" w:hAnsi="Meiryo UI" w:cs="Meiryo UI" w:hint="eastAsia"/>
                <w:sz w:val="20"/>
                <w:szCs w:val="20"/>
              </w:rPr>
              <w:t>住所：大阪市西区京町堀３－９－７</w:t>
            </w:r>
          </w:p>
          <w:p w14:paraId="5165DE32" w14:textId="77777777" w:rsidR="00C529EB" w:rsidRPr="00917A09" w:rsidRDefault="00C529EB" w:rsidP="00C529EB">
            <w:pPr>
              <w:spacing w:line="200" w:lineRule="exact"/>
              <w:rPr>
                <w:rFonts w:ascii="Meiryo UI" w:eastAsia="Meiryo UI" w:hAnsi="Meiryo UI" w:cs="Meiryo UI"/>
                <w:sz w:val="20"/>
                <w:szCs w:val="20"/>
              </w:rPr>
            </w:pPr>
            <w:r w:rsidRPr="00917A09">
              <w:rPr>
                <w:rFonts w:ascii="Meiryo UI" w:eastAsia="Meiryo UI" w:hAnsi="Meiryo UI" w:cs="Meiryo UI" w:hint="eastAsia"/>
                <w:sz w:val="20"/>
                <w:szCs w:val="20"/>
              </w:rPr>
              <w:t>電話番号：</w:t>
            </w:r>
            <w:r w:rsidRPr="00917A09">
              <w:rPr>
                <w:rFonts w:ascii="Meiryo UI" w:eastAsia="Meiryo UI" w:hAnsi="Meiryo UI" w:cs="Meiryo UI"/>
                <w:sz w:val="20"/>
                <w:szCs w:val="20"/>
              </w:rPr>
              <w:t>06-6447-7861</w:t>
            </w:r>
          </w:p>
          <w:p w14:paraId="4C09F370" w14:textId="77777777" w:rsidR="00C529EB" w:rsidRDefault="00C529EB" w:rsidP="00C529EB">
            <w:pPr>
              <w:spacing w:line="20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917A09">
              <w:rPr>
                <w:rFonts w:ascii="Meiryo UI" w:eastAsia="Meiryo UI" w:hAnsi="Meiryo UI" w:cs="Meiryo UI" w:hint="eastAsia"/>
                <w:sz w:val="20"/>
                <w:szCs w:val="20"/>
              </w:rPr>
              <w:t>番号：</w:t>
            </w:r>
            <w:r>
              <w:rPr>
                <w:rFonts w:ascii="Meiryo UI" w:eastAsia="Meiryo UI" w:hAnsi="Meiryo UI" w:cs="Meiryo UI"/>
                <w:sz w:val="20"/>
                <w:szCs w:val="20"/>
              </w:rPr>
              <w:t xml:space="preserve">06-6447-7862 </w:t>
            </w:r>
          </w:p>
          <w:p w14:paraId="194D0E95" w14:textId="34CCF045" w:rsidR="00C529EB" w:rsidRPr="002C68A6" w:rsidRDefault="00C529EB" w:rsidP="00C529EB">
            <w:pPr>
              <w:spacing w:line="200" w:lineRule="exact"/>
              <w:rPr>
                <w:rFonts w:ascii="Meiryo UI" w:eastAsia="Meiryo UI" w:hAnsi="Meiryo UI" w:cs="Meiryo UI"/>
                <w:sz w:val="20"/>
                <w:szCs w:val="20"/>
              </w:rPr>
            </w:pPr>
            <w:r w:rsidRPr="00917A09">
              <w:rPr>
                <w:rFonts w:ascii="Meiryo UI" w:eastAsia="Meiryo UI" w:hAnsi="Meiryo UI" w:cs="Meiryo UI"/>
                <w:sz w:val="20"/>
                <w:szCs w:val="20"/>
              </w:rPr>
              <w:t xml:space="preserve">URL : </w:t>
            </w:r>
            <w:r w:rsidRPr="00F375F9">
              <w:rPr>
                <w:rFonts w:ascii="Meiryo UI" w:eastAsia="Meiryo UI" w:hAnsi="Meiryo UI" w:cs="Meiryo UI"/>
                <w:sz w:val="20"/>
                <w:szCs w:val="20"/>
              </w:rPr>
              <w:t>https://e-nax.co.jp/</w:t>
            </w:r>
          </w:p>
        </w:tc>
        <w:tc>
          <w:tcPr>
            <w:tcW w:w="4839" w:type="dxa"/>
            <w:gridSpan w:val="2"/>
            <w:tcBorders>
              <w:bottom w:val="single" w:sz="12" w:space="0" w:color="FFFFFF" w:themeColor="background1"/>
            </w:tcBorders>
            <w:shd w:val="clear" w:color="auto" w:fill="EAF1DD" w:themeFill="accent3" w:themeFillTint="33"/>
          </w:tcPr>
          <w:p w14:paraId="1FC18FD6" w14:textId="77777777" w:rsidR="00C529EB" w:rsidRDefault="00C529EB" w:rsidP="00C529EB">
            <w:pPr>
              <w:jc w:val="center"/>
              <w:rPr>
                <w:rFonts w:ascii="Meiryo UI" w:eastAsia="Meiryo UI" w:hAnsi="Meiryo UI" w:cs="Meiryo UI"/>
                <w:sz w:val="20"/>
                <w:szCs w:val="20"/>
              </w:rPr>
            </w:pPr>
            <w:r>
              <w:rPr>
                <w:noProof/>
              </w:rPr>
              <w:drawing>
                <wp:inline distT="0" distB="0" distL="0" distR="0" wp14:anchorId="02E8DE5C" wp14:editId="3AA72C44">
                  <wp:extent cx="1967884" cy="1476000"/>
                  <wp:effectExtent l="0" t="0" r="0" b="0"/>
                  <wp:docPr id="632" name="図 632" descr="再生ＰＥＴ 缶オープナー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再生ＰＥＴ 缶オープナーの写真"/>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7884" cy="1476000"/>
                          </a:xfrm>
                          <a:prstGeom prst="rect">
                            <a:avLst/>
                          </a:prstGeom>
                          <a:noFill/>
                          <a:ln>
                            <a:noFill/>
                          </a:ln>
                        </pic:spPr>
                      </pic:pic>
                    </a:graphicData>
                  </a:graphic>
                </wp:inline>
              </w:drawing>
            </w:r>
          </w:p>
          <w:p w14:paraId="5FB7C567" w14:textId="77777777" w:rsidR="00C529EB" w:rsidRPr="007D04B7"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7D04B7">
              <w:rPr>
                <w:rFonts w:ascii="Meiryo UI" w:eastAsia="Meiryo UI" w:hAnsi="Meiryo UI" w:cs="Meiryo UI" w:hint="eastAsia"/>
                <w:sz w:val="20"/>
                <w:szCs w:val="20"/>
              </w:rPr>
              <w:t>プルトップを掴み易くして、缶のふたを簡単に開けることができる便利なプラスチック小物</w:t>
            </w:r>
            <w:r>
              <w:rPr>
                <w:rFonts w:ascii="Meiryo UI" w:eastAsia="Meiryo UI" w:hAnsi="Meiryo UI" w:cs="Meiryo UI" w:hint="eastAsia"/>
                <w:sz w:val="20"/>
                <w:szCs w:val="20"/>
              </w:rPr>
              <w:t>。</w:t>
            </w:r>
          </w:p>
          <w:p w14:paraId="281CF742"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7D04B7">
              <w:rPr>
                <w:rFonts w:ascii="Meiryo UI" w:eastAsia="Meiryo UI" w:hAnsi="Meiryo UI" w:cs="Meiryo UI" w:hint="eastAsia"/>
                <w:sz w:val="20"/>
                <w:szCs w:val="20"/>
              </w:rPr>
              <w:t>缶のふたとプルトップのすきまに差し込んで使用するもの</w:t>
            </w:r>
            <w:r>
              <w:rPr>
                <w:rFonts w:ascii="Meiryo UI" w:eastAsia="Meiryo UI" w:hAnsi="Meiryo UI" w:cs="Meiryo UI" w:hint="eastAsia"/>
                <w:sz w:val="20"/>
                <w:szCs w:val="20"/>
              </w:rPr>
              <w:t>。</w:t>
            </w:r>
          </w:p>
          <w:p w14:paraId="7A465599" w14:textId="77777777" w:rsidR="00C529EB" w:rsidRPr="00917A09" w:rsidRDefault="00C529EB" w:rsidP="00C529EB">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17A09">
              <w:rPr>
                <w:rFonts w:ascii="Meiryo UI" w:eastAsia="Meiryo UI" w:hAnsi="Meiryo UI" w:cs="Meiryo UI" w:hint="eastAsia"/>
                <w:b/>
                <w:sz w:val="20"/>
                <w:szCs w:val="20"/>
              </w:rPr>
              <w:t>：ナックス株式会社</w:t>
            </w:r>
          </w:p>
          <w:p w14:paraId="774EB861" w14:textId="77777777" w:rsidR="00C529EB" w:rsidRPr="00917A09" w:rsidRDefault="00C529EB" w:rsidP="00C529EB">
            <w:pPr>
              <w:spacing w:line="240" w:lineRule="exact"/>
              <w:rPr>
                <w:rFonts w:ascii="Meiryo UI" w:eastAsia="Meiryo UI" w:hAnsi="Meiryo UI" w:cs="Meiryo UI"/>
                <w:sz w:val="20"/>
                <w:szCs w:val="20"/>
              </w:rPr>
            </w:pPr>
            <w:r w:rsidRPr="00917A09">
              <w:rPr>
                <w:rFonts w:ascii="Meiryo UI" w:eastAsia="Meiryo UI" w:hAnsi="Meiryo UI" w:cs="Meiryo UI" w:hint="eastAsia"/>
                <w:sz w:val="20"/>
                <w:szCs w:val="20"/>
              </w:rPr>
              <w:t>住所：大阪市西区京町堀３－９－７</w:t>
            </w:r>
          </w:p>
          <w:p w14:paraId="22044D5D" w14:textId="77777777" w:rsidR="00C529EB" w:rsidRPr="00917A09" w:rsidRDefault="00C529EB" w:rsidP="00C529EB">
            <w:pPr>
              <w:spacing w:line="240" w:lineRule="exact"/>
              <w:rPr>
                <w:rFonts w:ascii="Meiryo UI" w:eastAsia="Meiryo UI" w:hAnsi="Meiryo UI" w:cs="Meiryo UI"/>
                <w:sz w:val="20"/>
                <w:szCs w:val="20"/>
              </w:rPr>
            </w:pPr>
            <w:r w:rsidRPr="00917A09">
              <w:rPr>
                <w:rFonts w:ascii="Meiryo UI" w:eastAsia="Meiryo UI" w:hAnsi="Meiryo UI" w:cs="Meiryo UI" w:hint="eastAsia"/>
                <w:sz w:val="20"/>
                <w:szCs w:val="20"/>
              </w:rPr>
              <w:t>電話番号：</w:t>
            </w:r>
            <w:r w:rsidRPr="00917A09">
              <w:rPr>
                <w:rFonts w:ascii="Meiryo UI" w:eastAsia="Meiryo UI" w:hAnsi="Meiryo UI" w:cs="Meiryo UI"/>
                <w:sz w:val="20"/>
                <w:szCs w:val="20"/>
              </w:rPr>
              <w:t>06-6447-7861</w:t>
            </w:r>
          </w:p>
          <w:p w14:paraId="1A18A076" w14:textId="77777777" w:rsidR="00C529EB"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917A09">
              <w:rPr>
                <w:rFonts w:ascii="Meiryo UI" w:eastAsia="Meiryo UI" w:hAnsi="Meiryo UI" w:cs="Meiryo UI" w:hint="eastAsia"/>
                <w:sz w:val="20"/>
                <w:szCs w:val="20"/>
              </w:rPr>
              <w:t>番号：</w:t>
            </w:r>
            <w:r>
              <w:rPr>
                <w:rFonts w:ascii="Meiryo UI" w:eastAsia="Meiryo UI" w:hAnsi="Meiryo UI" w:cs="Meiryo UI"/>
                <w:sz w:val="20"/>
                <w:szCs w:val="20"/>
              </w:rPr>
              <w:t xml:space="preserve">06-6447-7862 </w:t>
            </w:r>
          </w:p>
          <w:p w14:paraId="633A2189" w14:textId="21C5208D" w:rsidR="00C529EB" w:rsidRDefault="00C529EB" w:rsidP="00C529EB">
            <w:pPr>
              <w:spacing w:line="200" w:lineRule="exact"/>
              <w:rPr>
                <w:rFonts w:ascii="Meiryo UI" w:eastAsia="Meiryo UI" w:hAnsi="Meiryo UI" w:cs="Meiryo UI"/>
                <w:sz w:val="20"/>
                <w:szCs w:val="20"/>
              </w:rPr>
            </w:pPr>
            <w:r w:rsidRPr="00917A09">
              <w:rPr>
                <w:rFonts w:ascii="Meiryo UI" w:eastAsia="Meiryo UI" w:hAnsi="Meiryo UI" w:cs="Meiryo UI"/>
                <w:sz w:val="20"/>
                <w:szCs w:val="20"/>
              </w:rPr>
              <w:t xml:space="preserve">URL : </w:t>
            </w:r>
            <w:r w:rsidR="004B23B5" w:rsidRPr="00246D5F">
              <w:rPr>
                <w:rFonts w:ascii="Meiryo UI" w:eastAsia="Meiryo UI" w:hAnsi="Meiryo UI" w:cs="Meiryo UI"/>
                <w:sz w:val="20"/>
                <w:szCs w:val="20"/>
              </w:rPr>
              <w:t>https://e-nax.co.jp/</w:t>
            </w:r>
          </w:p>
          <w:p w14:paraId="3C3518CF" w14:textId="5408733F" w:rsidR="004B23B5" w:rsidRPr="004B23B5" w:rsidRDefault="004B23B5" w:rsidP="00C529EB">
            <w:pPr>
              <w:spacing w:line="200" w:lineRule="exact"/>
              <w:rPr>
                <w:rFonts w:ascii="Meiryo UI" w:eastAsia="Meiryo UI" w:hAnsi="Meiryo UI" w:cs="Meiryo UI"/>
                <w:sz w:val="20"/>
                <w:szCs w:val="20"/>
              </w:rPr>
            </w:pPr>
          </w:p>
        </w:tc>
      </w:tr>
      <w:tr w:rsidR="00C529EB" w:rsidRPr="00B3386B" w14:paraId="7D368617" w14:textId="77777777" w:rsidTr="009E1BA7">
        <w:trPr>
          <w:gridBefore w:val="1"/>
          <w:wBefore w:w="15" w:type="dxa"/>
          <w:jc w:val="center"/>
        </w:trPr>
        <w:tc>
          <w:tcPr>
            <w:tcW w:w="4824" w:type="dxa"/>
            <w:tcBorders>
              <w:bottom w:val="single" w:sz="12" w:space="0" w:color="FFFFFF" w:themeColor="background1"/>
            </w:tcBorders>
            <w:shd w:val="clear" w:color="auto" w:fill="76923C" w:themeFill="accent3" w:themeFillShade="BF"/>
          </w:tcPr>
          <w:p w14:paraId="18766108" w14:textId="0A76A55F" w:rsidR="00C529EB" w:rsidRPr="008E021E" w:rsidRDefault="00C529EB" w:rsidP="00C529EB">
            <w:pPr>
              <w:spacing w:line="240" w:lineRule="exact"/>
              <w:jc w:val="center"/>
              <w:rPr>
                <w:rFonts w:ascii="Meiryo UI" w:eastAsia="Meiryo UI" w:hAnsi="Meiryo UI" w:cs="Meiryo UI"/>
                <w:noProof/>
              </w:rPr>
            </w:pPr>
            <w:r w:rsidRPr="00815737">
              <w:rPr>
                <w:rFonts w:ascii="Meiryo UI" w:eastAsia="Meiryo UI" w:hAnsi="Meiryo UI"/>
                <w:b/>
                <w:noProof/>
                <w:color w:val="FFFFFF" w:themeColor="background1"/>
                <w:sz w:val="20"/>
              </w:rPr>
              <w:t>221101</w:t>
            </w:r>
            <w:r w:rsidRPr="00FB02F5">
              <w:rPr>
                <w:rFonts w:ascii="Meiryo UI" w:eastAsia="Meiryo UI" w:hAnsi="Meiryo UI" w:hint="eastAsia"/>
                <w:b/>
                <w:noProof/>
                <w:color w:val="FFFFFF" w:themeColor="background1"/>
                <w:sz w:val="20"/>
              </w:rPr>
              <w:t>・</w:t>
            </w:r>
            <w:r w:rsidRPr="00815737">
              <w:rPr>
                <w:rFonts w:ascii="Meiryo UI" w:eastAsia="Meiryo UI" w:hAnsi="Meiryo UI" w:hint="eastAsia"/>
                <w:b/>
                <w:noProof/>
                <w:color w:val="FFFFFF" w:themeColor="background1"/>
                <w:sz w:val="20"/>
              </w:rPr>
              <w:t>車検証入れ</w:t>
            </w:r>
          </w:p>
        </w:tc>
        <w:tc>
          <w:tcPr>
            <w:tcW w:w="4839" w:type="dxa"/>
            <w:gridSpan w:val="2"/>
            <w:tcBorders>
              <w:bottom w:val="single" w:sz="12" w:space="0" w:color="FFFFFF" w:themeColor="background1"/>
            </w:tcBorders>
            <w:shd w:val="clear" w:color="auto" w:fill="76923C" w:themeFill="accent3" w:themeFillShade="BF"/>
            <w:vAlign w:val="center"/>
          </w:tcPr>
          <w:p w14:paraId="07ED6411" w14:textId="77777777" w:rsidR="00C529EB" w:rsidRDefault="00C529EB" w:rsidP="00C529EB">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31004</w:t>
            </w:r>
            <w:r>
              <w:rPr>
                <w:rFonts w:ascii="Meiryo UI" w:eastAsia="Meiryo UI" w:hAnsi="Meiryo UI" w:cs="Meiryo UI" w:hint="eastAsia"/>
                <w:b/>
                <w:color w:val="FFFFFF" w:themeColor="background1"/>
                <w:sz w:val="20"/>
                <w:szCs w:val="20"/>
              </w:rPr>
              <w:t>・【無地】学校給食用PET樹脂製食器</w:t>
            </w:r>
          </w:p>
          <w:p w14:paraId="10754075" w14:textId="392493BA" w:rsidR="00C529EB" w:rsidRPr="008E021E" w:rsidRDefault="00C529EB" w:rsidP="00C529EB">
            <w:pPr>
              <w:spacing w:line="240" w:lineRule="exact"/>
              <w:jc w:val="center"/>
              <w:rPr>
                <w:rFonts w:ascii="Meiryo UI" w:eastAsia="Meiryo UI" w:hAnsi="Meiryo UI" w:cs="Meiryo UI"/>
                <w:noProof/>
              </w:rPr>
            </w:pPr>
            <w:r>
              <w:rPr>
                <w:rFonts w:ascii="Meiryo UI" w:eastAsia="Meiryo UI" w:hAnsi="Meiryo UI" w:cs="Meiryo UI" w:hint="eastAsia"/>
                <w:b/>
                <w:color w:val="FFFFFF" w:themeColor="background1"/>
                <w:sz w:val="20"/>
                <w:szCs w:val="20"/>
              </w:rPr>
              <w:t>(ボール・大)</w:t>
            </w:r>
          </w:p>
        </w:tc>
      </w:tr>
      <w:tr w:rsidR="00C529EB" w:rsidRPr="00B3386B" w14:paraId="0A3BEAC0" w14:textId="77777777" w:rsidTr="003D25F7">
        <w:trPr>
          <w:gridBefore w:val="1"/>
          <w:wBefore w:w="15" w:type="dxa"/>
          <w:trHeight w:val="4425"/>
          <w:jc w:val="center"/>
        </w:trPr>
        <w:tc>
          <w:tcPr>
            <w:tcW w:w="4824" w:type="dxa"/>
            <w:tcBorders>
              <w:bottom w:val="single" w:sz="12" w:space="0" w:color="FFFFFF" w:themeColor="background1"/>
            </w:tcBorders>
            <w:shd w:val="clear" w:color="auto" w:fill="EAF1DD" w:themeFill="accent3" w:themeFillTint="33"/>
          </w:tcPr>
          <w:p w14:paraId="5B06F742" w14:textId="77777777" w:rsidR="00C529EB" w:rsidRDefault="00C529EB" w:rsidP="00C529EB">
            <w:pPr>
              <w:spacing w:line="240" w:lineRule="exact"/>
              <w:rPr>
                <w:rFonts w:ascii="Meiryo UI" w:eastAsia="Meiryo UI" w:hAnsi="Meiryo UI" w:cs="Meiryo UI"/>
                <w:b/>
                <w:color w:val="000000" w:themeColor="text1"/>
                <w:sz w:val="20"/>
                <w:szCs w:val="20"/>
              </w:rPr>
            </w:pPr>
          </w:p>
          <w:p w14:paraId="354877EB" w14:textId="77777777" w:rsidR="00C529EB" w:rsidRDefault="00C529EB" w:rsidP="00C529EB">
            <w:pPr>
              <w:spacing w:line="240" w:lineRule="exact"/>
              <w:rPr>
                <w:rFonts w:ascii="Meiryo UI" w:eastAsia="Meiryo UI" w:hAnsi="Meiryo UI" w:cs="Meiryo UI"/>
                <w:b/>
                <w:color w:val="000000" w:themeColor="text1"/>
                <w:sz w:val="20"/>
                <w:szCs w:val="20"/>
              </w:rPr>
            </w:pPr>
          </w:p>
          <w:p w14:paraId="382D3D26" w14:textId="77777777" w:rsidR="00C529EB" w:rsidRDefault="00C529EB" w:rsidP="00C529EB">
            <w:pPr>
              <w:spacing w:line="240" w:lineRule="exact"/>
              <w:rPr>
                <w:rFonts w:ascii="Meiryo UI" w:eastAsia="Meiryo UI" w:hAnsi="Meiryo UI" w:cs="Meiryo UI"/>
                <w:b/>
                <w:color w:val="000000" w:themeColor="text1"/>
                <w:sz w:val="20"/>
                <w:szCs w:val="20"/>
              </w:rPr>
            </w:pPr>
          </w:p>
          <w:p w14:paraId="3A8FBF49" w14:textId="77777777" w:rsidR="00C529EB" w:rsidRDefault="00C529EB" w:rsidP="00C529EB">
            <w:pPr>
              <w:spacing w:line="240" w:lineRule="exact"/>
              <w:rPr>
                <w:rFonts w:ascii="Meiryo UI" w:eastAsia="Meiryo UI" w:hAnsi="Meiryo UI" w:cs="Meiryo UI"/>
                <w:b/>
                <w:color w:val="000000" w:themeColor="text1"/>
                <w:sz w:val="20"/>
                <w:szCs w:val="20"/>
              </w:rPr>
            </w:pPr>
          </w:p>
          <w:p w14:paraId="37AA1D40" w14:textId="77777777" w:rsidR="00C529EB" w:rsidRDefault="00C529EB" w:rsidP="00C529EB">
            <w:pPr>
              <w:spacing w:line="240" w:lineRule="exact"/>
              <w:rPr>
                <w:rFonts w:ascii="Meiryo UI" w:eastAsia="Meiryo UI" w:hAnsi="Meiryo UI" w:cs="Meiryo UI"/>
                <w:b/>
                <w:color w:val="000000" w:themeColor="text1"/>
                <w:sz w:val="20"/>
                <w:szCs w:val="20"/>
              </w:rPr>
            </w:pPr>
          </w:p>
          <w:p w14:paraId="1430EFE7" w14:textId="77777777" w:rsidR="00C529EB" w:rsidRDefault="00C529EB" w:rsidP="00C529EB">
            <w:pPr>
              <w:spacing w:line="240" w:lineRule="exact"/>
              <w:rPr>
                <w:rFonts w:ascii="Meiryo UI" w:eastAsia="Meiryo UI" w:hAnsi="Meiryo UI" w:cs="Meiryo UI"/>
                <w:b/>
                <w:color w:val="000000" w:themeColor="text1"/>
                <w:sz w:val="20"/>
                <w:szCs w:val="20"/>
              </w:rPr>
            </w:pPr>
          </w:p>
          <w:p w14:paraId="3470279E" w14:textId="77777777" w:rsidR="00C529EB" w:rsidRDefault="00C529EB" w:rsidP="00C529EB">
            <w:pPr>
              <w:spacing w:line="240" w:lineRule="exact"/>
              <w:rPr>
                <w:rFonts w:ascii="Meiryo UI" w:eastAsia="Meiryo UI" w:hAnsi="Meiryo UI" w:cs="Meiryo UI"/>
                <w:b/>
                <w:color w:val="000000" w:themeColor="text1"/>
                <w:sz w:val="20"/>
                <w:szCs w:val="20"/>
              </w:rPr>
            </w:pPr>
          </w:p>
          <w:p w14:paraId="4DACA2CD" w14:textId="77777777" w:rsidR="00C529EB" w:rsidRDefault="00C529EB" w:rsidP="00C529EB">
            <w:pPr>
              <w:spacing w:line="240" w:lineRule="exact"/>
              <w:rPr>
                <w:rFonts w:ascii="Meiryo UI" w:eastAsia="Meiryo UI" w:hAnsi="Meiryo UI" w:cs="Meiryo UI"/>
                <w:b/>
                <w:color w:val="000000" w:themeColor="text1"/>
                <w:sz w:val="20"/>
                <w:szCs w:val="20"/>
              </w:rPr>
            </w:pPr>
          </w:p>
          <w:p w14:paraId="72EE7A78" w14:textId="77777777" w:rsidR="00C529EB" w:rsidRDefault="00C529EB" w:rsidP="00C529EB">
            <w:pPr>
              <w:spacing w:line="240" w:lineRule="exact"/>
              <w:rPr>
                <w:rFonts w:ascii="Meiryo UI" w:eastAsia="Meiryo UI" w:hAnsi="Meiryo UI" w:cs="Meiryo UI"/>
                <w:b/>
                <w:color w:val="000000" w:themeColor="text1"/>
                <w:sz w:val="20"/>
                <w:szCs w:val="20"/>
              </w:rPr>
            </w:pPr>
          </w:p>
          <w:p w14:paraId="41DD524B" w14:textId="77777777" w:rsidR="00C529EB" w:rsidRDefault="00C529EB" w:rsidP="00C529EB">
            <w:pPr>
              <w:spacing w:line="240" w:lineRule="exact"/>
              <w:jc w:val="center"/>
              <w:rPr>
                <w:rFonts w:ascii="Meiryo UI" w:eastAsia="Meiryo UI" w:hAnsi="Meiryo UI" w:cs="Meiryo UI"/>
                <w:b/>
                <w:color w:val="000000" w:themeColor="text1"/>
                <w:sz w:val="20"/>
                <w:szCs w:val="20"/>
              </w:rPr>
            </w:pPr>
            <w:r>
              <w:rPr>
                <w:rFonts w:ascii="Meiryo UI" w:eastAsia="Meiryo UI" w:hAnsi="Meiryo UI" w:cs="Meiryo UI"/>
                <w:b/>
                <w:noProof/>
                <w:color w:val="000000" w:themeColor="text1"/>
                <w:sz w:val="20"/>
                <w:szCs w:val="20"/>
              </w:rPr>
              <w:drawing>
                <wp:inline distT="0" distB="0" distL="0" distR="0" wp14:anchorId="549E5A83" wp14:editId="5A03439B">
                  <wp:extent cx="2620454" cy="1476000"/>
                  <wp:effectExtent l="0" t="0" r="8890" b="0"/>
                  <wp:docPr id="633" name="図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0454" cy="1476000"/>
                          </a:xfrm>
                          <a:prstGeom prst="rect">
                            <a:avLst/>
                          </a:prstGeom>
                          <a:noFill/>
                          <a:ln>
                            <a:noFill/>
                          </a:ln>
                        </pic:spPr>
                      </pic:pic>
                    </a:graphicData>
                  </a:graphic>
                </wp:inline>
              </w:drawing>
            </w:r>
          </w:p>
          <w:p w14:paraId="62AAD518" w14:textId="77777777" w:rsidR="00C529EB" w:rsidRPr="00CB7314" w:rsidRDefault="00C529EB" w:rsidP="00C529EB">
            <w:pPr>
              <w:spacing w:line="240" w:lineRule="exact"/>
              <w:rPr>
                <w:rFonts w:ascii="Meiryo UI" w:eastAsia="Meiryo UI" w:hAnsi="Meiryo UI" w:cs="Meiryo UI"/>
                <w:color w:val="000000" w:themeColor="text1"/>
                <w:sz w:val="20"/>
                <w:szCs w:val="20"/>
              </w:rPr>
            </w:pPr>
            <w:r w:rsidRPr="00FB02F5">
              <w:rPr>
                <w:rFonts w:ascii="Meiryo UI" w:eastAsia="Meiryo UI" w:hAnsi="Meiryo UI" w:cs="Meiryo UI" w:hint="eastAsia"/>
                <w:b/>
                <w:color w:val="000000" w:themeColor="text1"/>
                <w:sz w:val="20"/>
                <w:szCs w:val="20"/>
              </w:rPr>
              <w:t>●</w:t>
            </w:r>
            <w:r w:rsidRPr="00CB7314">
              <w:rPr>
                <w:rFonts w:ascii="Meiryo UI" w:eastAsia="Meiryo UI" w:hAnsi="Meiryo UI" w:cs="Meiryo UI" w:hint="eastAsia"/>
                <w:color w:val="000000" w:themeColor="text1"/>
                <w:sz w:val="20"/>
                <w:szCs w:val="20"/>
              </w:rPr>
              <w:t>製造時に</w:t>
            </w:r>
            <w:r>
              <w:rPr>
                <w:rFonts w:ascii="Meiryo UI" w:eastAsia="Meiryo UI" w:hAnsi="Meiryo UI" w:cs="Meiryo UI" w:hint="eastAsia"/>
                <w:color w:val="000000" w:themeColor="text1"/>
                <w:sz w:val="20"/>
                <w:szCs w:val="20"/>
              </w:rPr>
              <w:t>工場で発生するビニールの端材を使用した車検証入れ。</w:t>
            </w:r>
          </w:p>
          <w:p w14:paraId="4EBDEF5B" w14:textId="577CC9FF" w:rsidR="00C529EB" w:rsidRPr="00FB02F5" w:rsidRDefault="00C529EB" w:rsidP="00C529EB">
            <w:pPr>
              <w:spacing w:line="240" w:lineRule="exact"/>
              <w:rPr>
                <w:rFonts w:ascii="Meiryo UI" w:eastAsia="Meiryo UI" w:hAnsi="Meiryo UI" w:cs="Meiryo UI"/>
                <w:b/>
                <w:color w:val="000000" w:themeColor="text1"/>
                <w:sz w:val="20"/>
                <w:szCs w:val="20"/>
              </w:rPr>
            </w:pPr>
            <w:r w:rsidRPr="00FB02F5">
              <w:rPr>
                <w:rFonts w:ascii="Meiryo UI" w:eastAsia="Meiryo UI" w:hAnsi="Meiryo UI" w:cs="Meiryo UI" w:hint="eastAsia"/>
                <w:b/>
                <w:color w:val="000000" w:themeColor="text1"/>
                <w:sz w:val="20"/>
                <w:szCs w:val="20"/>
              </w:rPr>
              <w:t>問合せ先：</w:t>
            </w:r>
            <w:r w:rsidRPr="00815737">
              <w:rPr>
                <w:rFonts w:ascii="Meiryo UI" w:eastAsia="Meiryo UI" w:hAnsi="Meiryo UI" w:cs="Meiryo UI" w:hint="eastAsia"/>
                <w:b/>
                <w:color w:val="000000" w:themeColor="text1"/>
                <w:sz w:val="20"/>
                <w:szCs w:val="20"/>
              </w:rPr>
              <w:t>株式会社</w:t>
            </w:r>
            <w:r w:rsidR="00BB4FFC">
              <w:rPr>
                <w:rFonts w:ascii="Meiryo UI" w:eastAsia="Meiryo UI" w:hAnsi="Meiryo UI" w:cs="Meiryo UI" w:hint="eastAsia"/>
                <w:b/>
                <w:color w:val="000000" w:themeColor="text1"/>
                <w:sz w:val="20"/>
                <w:szCs w:val="20"/>
              </w:rPr>
              <w:t xml:space="preserve">　</w:t>
            </w:r>
            <w:r w:rsidRPr="00815737">
              <w:rPr>
                <w:rFonts w:ascii="Meiryo UI" w:eastAsia="Meiryo UI" w:hAnsi="Meiryo UI" w:cs="Meiryo UI" w:hint="eastAsia"/>
                <w:b/>
                <w:color w:val="000000" w:themeColor="text1"/>
                <w:sz w:val="20"/>
                <w:szCs w:val="20"/>
              </w:rPr>
              <w:t>田村商会</w:t>
            </w:r>
          </w:p>
          <w:p w14:paraId="679456A4" w14:textId="77777777" w:rsidR="00C529EB" w:rsidRPr="00E1693B" w:rsidRDefault="00C529EB" w:rsidP="00C529EB">
            <w:pPr>
              <w:spacing w:line="240" w:lineRule="exact"/>
              <w:rPr>
                <w:rFonts w:ascii="Meiryo UI" w:eastAsia="Meiryo UI" w:hAnsi="Meiryo UI" w:cs="Meiryo UI"/>
                <w:color w:val="000000" w:themeColor="text1"/>
                <w:sz w:val="20"/>
                <w:szCs w:val="20"/>
              </w:rPr>
            </w:pPr>
            <w:r w:rsidRPr="00FB02F5">
              <w:rPr>
                <w:rFonts w:ascii="Meiryo UI" w:eastAsia="Meiryo UI" w:hAnsi="Meiryo UI" w:cs="Meiryo UI" w:hint="eastAsia"/>
                <w:color w:val="000000" w:themeColor="text1"/>
                <w:sz w:val="20"/>
                <w:szCs w:val="20"/>
              </w:rPr>
              <w:t>住所</w:t>
            </w:r>
            <w:r w:rsidRPr="00E1693B">
              <w:rPr>
                <w:rFonts w:ascii="Meiryo UI" w:eastAsia="Meiryo UI" w:hAnsi="Meiryo UI" w:cs="Meiryo UI" w:hint="eastAsia"/>
                <w:color w:val="000000" w:themeColor="text1"/>
                <w:sz w:val="20"/>
                <w:szCs w:val="20"/>
              </w:rPr>
              <w:t>：東大阪市徳庵本町8-36</w:t>
            </w:r>
          </w:p>
          <w:p w14:paraId="40CCB096" w14:textId="77777777" w:rsidR="00C529EB" w:rsidRPr="00E1693B" w:rsidRDefault="00C529EB" w:rsidP="00C529EB">
            <w:pPr>
              <w:spacing w:line="240" w:lineRule="exact"/>
              <w:rPr>
                <w:rFonts w:ascii="Meiryo UI" w:eastAsia="Meiryo UI" w:hAnsi="Meiryo UI" w:cs="Meiryo UI"/>
                <w:color w:val="000000" w:themeColor="text1"/>
                <w:sz w:val="20"/>
                <w:szCs w:val="20"/>
              </w:rPr>
            </w:pPr>
            <w:r w:rsidRPr="00E1693B">
              <w:rPr>
                <w:rFonts w:ascii="Meiryo UI" w:eastAsia="Meiryo UI" w:hAnsi="Meiryo UI" w:cs="Meiryo UI" w:hint="eastAsia"/>
                <w:color w:val="000000" w:themeColor="text1"/>
                <w:sz w:val="20"/>
                <w:szCs w:val="20"/>
              </w:rPr>
              <w:t>電話番号：050-5526-9935</w:t>
            </w:r>
          </w:p>
          <w:p w14:paraId="079F50A0" w14:textId="77777777" w:rsidR="00C529EB" w:rsidRPr="00E1693B" w:rsidRDefault="00C529EB" w:rsidP="00C529EB">
            <w:pPr>
              <w:spacing w:line="240" w:lineRule="exact"/>
              <w:rPr>
                <w:rFonts w:ascii="Meiryo UI" w:eastAsia="Meiryo UI" w:hAnsi="Meiryo UI" w:cs="Meiryo UI"/>
                <w:color w:val="000000" w:themeColor="text1"/>
                <w:sz w:val="20"/>
                <w:szCs w:val="20"/>
              </w:rPr>
            </w:pPr>
            <w:r w:rsidRPr="00E1693B">
              <w:rPr>
                <w:rFonts w:ascii="Meiryo UI" w:eastAsia="Meiryo UI" w:hAnsi="Meiryo UI" w:cs="Meiryo UI" w:hint="eastAsia"/>
                <w:color w:val="000000" w:themeColor="text1"/>
                <w:sz w:val="20"/>
                <w:szCs w:val="20"/>
              </w:rPr>
              <w:t>ファックス番号：06-6224-4333</w:t>
            </w:r>
          </w:p>
          <w:p w14:paraId="05E4AD58" w14:textId="77777777" w:rsidR="00C529EB" w:rsidRDefault="00C529EB" w:rsidP="00C529EB">
            <w:pPr>
              <w:spacing w:line="240" w:lineRule="exact"/>
            </w:pPr>
            <w:r w:rsidRPr="00E1693B">
              <w:rPr>
                <w:rFonts w:ascii="Meiryo UI" w:eastAsia="Meiryo UI" w:hAnsi="Meiryo UI" w:cs="Meiryo UI" w:hint="eastAsia"/>
                <w:color w:val="000000" w:themeColor="text1"/>
                <w:sz w:val="20"/>
                <w:szCs w:val="20"/>
              </w:rPr>
              <w:t xml:space="preserve">会社ホームページ　</w:t>
            </w:r>
            <w:hyperlink r:id="rId33" w:history="1">
              <w:r w:rsidRPr="00E1693B">
                <w:rPr>
                  <w:rStyle w:val="ab"/>
                  <w:rFonts w:ascii="Meiryo UI" w:eastAsia="Meiryo UI" w:hAnsi="Meiryo UI" w:cs="Meiryo UI"/>
                  <w:color w:val="000000" w:themeColor="text1"/>
                  <w:sz w:val="20"/>
                  <w:szCs w:val="20"/>
                  <w:u w:val="none"/>
                </w:rPr>
                <w:t>https://tamura-sk.com/</w:t>
              </w:r>
            </w:hyperlink>
          </w:p>
          <w:p w14:paraId="2FC32C66" w14:textId="30DACAAF" w:rsidR="00C529EB" w:rsidRPr="002C68A6" w:rsidRDefault="00C529EB" w:rsidP="00C529EB">
            <w:pPr>
              <w:spacing w:line="240" w:lineRule="exact"/>
              <w:rPr>
                <w:rFonts w:ascii="Meiryo UI" w:eastAsia="Meiryo UI" w:hAnsi="Meiryo UI" w:cs="Meiryo UI"/>
                <w:sz w:val="20"/>
                <w:szCs w:val="20"/>
              </w:rPr>
            </w:pPr>
            <w:r w:rsidRPr="00E1693B">
              <w:rPr>
                <w:rFonts w:ascii="Meiryo UI" w:eastAsia="Meiryo UI" w:hAnsi="Meiryo UI" w:cs="Meiryo UI" w:hint="eastAsia"/>
                <w:color w:val="000000" w:themeColor="text1"/>
                <w:sz w:val="20"/>
                <w:szCs w:val="20"/>
              </w:rPr>
              <w:t xml:space="preserve">商品販売サイト　</w:t>
            </w:r>
            <w:r w:rsidRPr="00E1693B">
              <w:rPr>
                <w:rFonts w:ascii="Meiryo UI" w:eastAsia="Meiryo UI" w:hAnsi="Meiryo UI" w:cs="Meiryo UI"/>
                <w:color w:val="000000" w:themeColor="text1"/>
                <w:sz w:val="20"/>
                <w:szCs w:val="20"/>
              </w:rPr>
              <w:t>https://shakenshou.com/</w:t>
            </w:r>
          </w:p>
        </w:tc>
        <w:tc>
          <w:tcPr>
            <w:tcW w:w="4839" w:type="dxa"/>
            <w:gridSpan w:val="2"/>
            <w:tcBorders>
              <w:bottom w:val="single" w:sz="12" w:space="0" w:color="FFFFFF" w:themeColor="background1"/>
            </w:tcBorders>
            <w:shd w:val="clear" w:color="auto" w:fill="EAF1DD" w:themeFill="accent3" w:themeFillTint="33"/>
          </w:tcPr>
          <w:p w14:paraId="0F6E2FE4" w14:textId="77777777" w:rsidR="00C529EB" w:rsidRDefault="00C529EB" w:rsidP="00C529EB">
            <w:pPr>
              <w:jc w:val="center"/>
              <w:rPr>
                <w:noProof/>
              </w:rPr>
            </w:pPr>
            <w:r>
              <w:rPr>
                <w:noProof/>
              </w:rPr>
              <w:drawing>
                <wp:inline distT="0" distB="0" distL="0" distR="0" wp14:anchorId="08E0F3B7" wp14:editId="38F2689B">
                  <wp:extent cx="2088583" cy="1512000"/>
                  <wp:effectExtent l="0" t="0" r="6985" b="0"/>
                  <wp:docPr id="137" name="図 137" descr="\\s21r\LIB\環境産業技術G\700認定製品\10認定部会\第28回H3003認定_準備\700認定実施\ウェブページ\製品一覧表\P228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21r\LIB\環境産業技術G\700認定製品\10認定部会\第28回H3003認定_準備\700認定実施\ウェブページ\製品一覧表\P2280005.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rightnessContrast bright="7000"/>
                                    </a14:imgEffect>
                                  </a14:imgLayer>
                                </a14:imgProps>
                              </a:ext>
                              <a:ext uri="{28A0092B-C50C-407E-A947-70E740481C1C}">
                                <a14:useLocalDpi xmlns:a14="http://schemas.microsoft.com/office/drawing/2010/main" val="0"/>
                              </a:ext>
                            </a:extLst>
                          </a:blip>
                          <a:srcRect t="-1"/>
                          <a:stretch/>
                        </pic:blipFill>
                        <pic:spPr bwMode="auto">
                          <a:xfrm>
                            <a:off x="0" y="0"/>
                            <a:ext cx="2088583"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112FE611" w14:textId="77777777" w:rsidR="00C529EB" w:rsidRPr="00CB02F4"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学校給食</w:t>
            </w:r>
            <w:r w:rsidRPr="00CB02F4">
              <w:rPr>
                <w:rFonts w:ascii="Meiryo UI" w:eastAsia="Meiryo UI" w:hAnsi="Meiryo UI" w:cs="Meiryo UI" w:hint="eastAsia"/>
                <w:sz w:val="20"/>
                <w:szCs w:val="20"/>
              </w:rPr>
              <w:t>用の</w:t>
            </w:r>
            <w:r>
              <w:rPr>
                <w:rFonts w:ascii="Meiryo UI" w:eastAsia="Meiryo UI" w:hAnsi="Meiryo UI" w:cs="Meiryo UI" w:hint="eastAsia"/>
                <w:sz w:val="20"/>
                <w:szCs w:val="20"/>
              </w:rPr>
              <w:t>PET樹脂製</w:t>
            </w:r>
            <w:r w:rsidRPr="00CB02F4">
              <w:rPr>
                <w:rFonts w:ascii="Meiryo UI" w:eastAsia="Meiryo UI" w:hAnsi="Meiryo UI" w:cs="Meiryo UI" w:hint="eastAsia"/>
                <w:sz w:val="20"/>
                <w:szCs w:val="20"/>
              </w:rPr>
              <w:t>食器</w:t>
            </w:r>
            <w:r>
              <w:rPr>
                <w:rFonts w:ascii="Meiryo UI" w:eastAsia="Meiryo UI" w:hAnsi="Meiryo UI" w:cs="Meiryo UI" w:hint="eastAsia"/>
                <w:sz w:val="20"/>
                <w:szCs w:val="20"/>
              </w:rPr>
              <w:t>。</w:t>
            </w:r>
          </w:p>
          <w:p w14:paraId="7599E267" w14:textId="77777777" w:rsidR="00C529EB" w:rsidRPr="00CB02F4"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02F4">
              <w:rPr>
                <w:rFonts w:ascii="Meiryo UI" w:eastAsia="Meiryo UI" w:hAnsi="Meiryo UI" w:cs="Meiryo UI" w:hint="eastAsia"/>
                <w:sz w:val="20"/>
                <w:szCs w:val="20"/>
              </w:rPr>
              <w:t>磁器食器に比べ、軽くて</w:t>
            </w:r>
            <w:r>
              <w:rPr>
                <w:rFonts w:ascii="Meiryo UI" w:eastAsia="Meiryo UI" w:hAnsi="Meiryo UI" w:cs="Meiryo UI" w:hint="eastAsia"/>
                <w:sz w:val="20"/>
                <w:szCs w:val="20"/>
              </w:rPr>
              <w:t>扱いやすい</w:t>
            </w:r>
            <w:r w:rsidRPr="00CB02F4">
              <w:rPr>
                <w:rFonts w:ascii="Meiryo UI" w:eastAsia="Meiryo UI" w:hAnsi="Meiryo UI" w:cs="Meiryo UI" w:hint="eastAsia"/>
                <w:sz w:val="20"/>
                <w:szCs w:val="20"/>
              </w:rPr>
              <w:t>。</w:t>
            </w:r>
          </w:p>
          <w:p w14:paraId="2B8F8D85" w14:textId="77777777" w:rsidR="00C529EB" w:rsidRPr="00CB02F4" w:rsidRDefault="00C529EB" w:rsidP="00C529EB">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3D34E3C9" w14:textId="77777777" w:rsidR="00C529EB" w:rsidRPr="00CB02F4" w:rsidRDefault="00C529EB" w:rsidP="00C529EB">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住所：岐阜県土岐市駄知町1468番地</w:t>
            </w:r>
          </w:p>
          <w:p w14:paraId="31135FE6" w14:textId="77777777" w:rsidR="00C529EB" w:rsidRPr="00CB02F4" w:rsidRDefault="00C529EB" w:rsidP="00C529EB">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4F52D824" w14:textId="77777777" w:rsidR="00C529EB" w:rsidRPr="00CB02F4"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383AB1E6" w14:textId="39F978A1" w:rsidR="00C529EB" w:rsidRDefault="00C529EB" w:rsidP="00C529EB">
            <w:pPr>
              <w:spacing w:line="240" w:lineRule="exact"/>
              <w:rPr>
                <w:rFonts w:ascii="Meiryo UI" w:eastAsia="Meiryo UI" w:hAnsi="Meiryo UI" w:cs="Meiryo UI"/>
                <w:sz w:val="20"/>
                <w:szCs w:val="20"/>
              </w:rPr>
            </w:pPr>
            <w:r>
              <w:rPr>
                <w:rFonts w:ascii="Meiryo UI" w:eastAsia="Meiryo UI" w:hAnsi="Meiryo UI" w:cs="Meiryo UI"/>
                <w:sz w:val="20"/>
                <w:szCs w:val="20"/>
              </w:rPr>
              <w:t>URL : http</w:t>
            </w:r>
            <w:r w:rsidR="0078303D">
              <w:rPr>
                <w:rFonts w:ascii="Meiryo UI" w:eastAsia="Meiryo UI" w:hAnsi="Meiryo UI" w:cs="Meiryo UI"/>
                <w:sz w:val="20"/>
                <w:szCs w:val="20"/>
              </w:rPr>
              <w:t>s</w:t>
            </w:r>
            <w:r>
              <w:rPr>
                <w:rFonts w:ascii="Meiryo UI" w:eastAsia="Meiryo UI" w:hAnsi="Meiryo UI" w:cs="Meiryo UI"/>
                <w:sz w:val="20"/>
                <w:szCs w:val="20"/>
              </w:rPr>
              <w:t>://www.k-ogiso.co.jp/</w:t>
            </w:r>
          </w:p>
          <w:p w14:paraId="3EC78FB5" w14:textId="77777777" w:rsidR="00C529EB" w:rsidRDefault="00C529EB" w:rsidP="00C529EB">
            <w:pPr>
              <w:spacing w:line="240" w:lineRule="exact"/>
              <w:rPr>
                <w:rFonts w:ascii="Meiryo UI" w:eastAsia="Meiryo UI" w:hAnsi="Meiryo UI" w:cs="Meiryo UI"/>
                <w:sz w:val="20"/>
                <w:szCs w:val="20"/>
              </w:rPr>
            </w:pPr>
          </w:p>
          <w:p w14:paraId="6D8B0B43" w14:textId="4B441F36" w:rsidR="00C529EB" w:rsidRPr="002C68A6" w:rsidRDefault="00C529EB" w:rsidP="00C529EB">
            <w:pPr>
              <w:spacing w:line="240" w:lineRule="exact"/>
              <w:rPr>
                <w:rFonts w:ascii="Meiryo UI" w:eastAsia="Meiryo UI" w:hAnsi="Meiryo UI" w:cs="Meiryo UI"/>
                <w:color w:val="000000" w:themeColor="text1"/>
                <w:sz w:val="20"/>
                <w:szCs w:val="20"/>
              </w:rPr>
            </w:pPr>
          </w:p>
        </w:tc>
      </w:tr>
      <w:tr w:rsidR="00C529EB" w14:paraId="696AC46E" w14:textId="77777777" w:rsidTr="00245E85">
        <w:trPr>
          <w:gridBefore w:val="1"/>
          <w:wBefore w:w="15" w:type="dxa"/>
          <w:jc w:val="center"/>
        </w:trPr>
        <w:tc>
          <w:tcPr>
            <w:tcW w:w="4824" w:type="dxa"/>
            <w:tcBorders>
              <w:bottom w:val="single" w:sz="12" w:space="0" w:color="FFFFFF" w:themeColor="background1"/>
            </w:tcBorders>
            <w:shd w:val="clear" w:color="auto" w:fill="76923C" w:themeFill="accent3" w:themeFillShade="BF"/>
            <w:vAlign w:val="center"/>
          </w:tcPr>
          <w:p w14:paraId="0CBC4D4B" w14:textId="77777777" w:rsidR="00C529EB" w:rsidRDefault="00C529EB" w:rsidP="00C529EB">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31005</w:t>
            </w:r>
            <w:r>
              <w:rPr>
                <w:rFonts w:ascii="Meiryo UI" w:eastAsia="Meiryo UI" w:hAnsi="Meiryo UI" w:cs="Meiryo UI" w:hint="eastAsia"/>
                <w:b/>
                <w:color w:val="FFFFFF" w:themeColor="background1"/>
                <w:sz w:val="20"/>
                <w:szCs w:val="20"/>
              </w:rPr>
              <w:t>・【無地】学校給食用PET樹脂製食器</w:t>
            </w:r>
          </w:p>
          <w:p w14:paraId="0C3AB088" w14:textId="2EEDE168" w:rsidR="00C529EB" w:rsidRDefault="00C529EB" w:rsidP="00C529EB">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(ボール・中)</w:t>
            </w:r>
          </w:p>
        </w:tc>
        <w:tc>
          <w:tcPr>
            <w:tcW w:w="4839" w:type="dxa"/>
            <w:gridSpan w:val="2"/>
            <w:tcBorders>
              <w:bottom w:val="single" w:sz="12" w:space="0" w:color="FFFFFF" w:themeColor="background1"/>
            </w:tcBorders>
            <w:shd w:val="clear" w:color="auto" w:fill="76923C" w:themeFill="accent3" w:themeFillShade="BF"/>
            <w:vAlign w:val="center"/>
          </w:tcPr>
          <w:p w14:paraId="1E9C335A" w14:textId="029A9C09" w:rsidR="00C529EB" w:rsidRDefault="00C529EB" w:rsidP="00C529EB">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31006</w:t>
            </w:r>
            <w:r>
              <w:rPr>
                <w:rFonts w:ascii="Meiryo UI" w:eastAsia="Meiryo UI" w:hAnsi="Meiryo UI" w:cs="Meiryo UI" w:hint="eastAsia"/>
                <w:b/>
                <w:color w:val="FFFFFF" w:themeColor="background1"/>
                <w:sz w:val="20"/>
                <w:szCs w:val="20"/>
              </w:rPr>
              <w:t>・【無地】学校給食用PET樹脂製食器(皿)</w:t>
            </w:r>
          </w:p>
        </w:tc>
      </w:tr>
      <w:tr w:rsidR="00C529EB" w:rsidRPr="00F429D4" w14:paraId="11A3CE66" w14:textId="77777777" w:rsidTr="00245E85">
        <w:trPr>
          <w:gridBefore w:val="1"/>
          <w:wBefore w:w="15" w:type="dxa"/>
          <w:trHeight w:val="1957"/>
          <w:jc w:val="center"/>
        </w:trPr>
        <w:tc>
          <w:tcPr>
            <w:tcW w:w="4824" w:type="dxa"/>
            <w:tcBorders>
              <w:bottom w:val="single" w:sz="12" w:space="0" w:color="FFFFFF" w:themeColor="background1"/>
            </w:tcBorders>
            <w:shd w:val="clear" w:color="auto" w:fill="EAF1DD" w:themeFill="accent3" w:themeFillTint="33"/>
          </w:tcPr>
          <w:p w14:paraId="76ED1E3B" w14:textId="77777777" w:rsidR="00C529EB" w:rsidRDefault="00C529EB" w:rsidP="00C529EB">
            <w:pPr>
              <w:jc w:val="center"/>
              <w:rPr>
                <w:noProof/>
              </w:rPr>
            </w:pPr>
            <w:r>
              <w:rPr>
                <w:noProof/>
              </w:rPr>
              <w:drawing>
                <wp:inline distT="0" distB="0" distL="0" distR="0" wp14:anchorId="5CDC1E4E" wp14:editId="03837D24">
                  <wp:extent cx="2003729" cy="1512000"/>
                  <wp:effectExtent l="0" t="0" r="0" b="0"/>
                  <wp:docPr id="138" name="図 138" descr="\\s21r\LIB\環境産業技術G\700認定製品\10認定部会\第28回H3003認定_準備\700認定実施\ウェブページ\製品一覧表\P228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21r\LIB\環境産業技術G\700認定製品\10認定部会\第28回H3003認定_準備\700認定実施\ウェブページ\製品一覧表\P2280004.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rightnessContrast bright="7000"/>
                                    </a14:imgEffect>
                                  </a14:imgLayer>
                                </a14:imgProps>
                              </a:ext>
                              <a:ext uri="{28A0092B-C50C-407E-A947-70E740481C1C}">
                                <a14:useLocalDpi xmlns:a14="http://schemas.microsoft.com/office/drawing/2010/main" val="0"/>
                              </a:ext>
                            </a:extLst>
                          </a:blip>
                          <a:srcRect t="-1"/>
                          <a:stretch/>
                        </pic:blipFill>
                        <pic:spPr bwMode="auto">
                          <a:xfrm>
                            <a:off x="0" y="0"/>
                            <a:ext cx="2003729"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01ADBA45" w14:textId="77777777" w:rsidR="00C529EB" w:rsidRPr="00CB02F4"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学校給食</w:t>
            </w:r>
            <w:r w:rsidRPr="00CB02F4">
              <w:rPr>
                <w:rFonts w:ascii="Meiryo UI" w:eastAsia="Meiryo UI" w:hAnsi="Meiryo UI" w:cs="Meiryo UI" w:hint="eastAsia"/>
                <w:sz w:val="20"/>
                <w:szCs w:val="20"/>
              </w:rPr>
              <w:t>用の</w:t>
            </w:r>
            <w:r>
              <w:rPr>
                <w:rFonts w:ascii="Meiryo UI" w:eastAsia="Meiryo UI" w:hAnsi="Meiryo UI" w:cs="Meiryo UI" w:hint="eastAsia"/>
                <w:sz w:val="20"/>
                <w:szCs w:val="20"/>
              </w:rPr>
              <w:t>PET樹脂製</w:t>
            </w:r>
            <w:r w:rsidRPr="00CB02F4">
              <w:rPr>
                <w:rFonts w:ascii="Meiryo UI" w:eastAsia="Meiryo UI" w:hAnsi="Meiryo UI" w:cs="Meiryo UI" w:hint="eastAsia"/>
                <w:sz w:val="20"/>
                <w:szCs w:val="20"/>
              </w:rPr>
              <w:t>食器</w:t>
            </w:r>
            <w:r>
              <w:rPr>
                <w:rFonts w:ascii="Meiryo UI" w:eastAsia="Meiryo UI" w:hAnsi="Meiryo UI" w:cs="Meiryo UI" w:hint="eastAsia"/>
                <w:sz w:val="20"/>
                <w:szCs w:val="20"/>
              </w:rPr>
              <w:t>。</w:t>
            </w:r>
          </w:p>
          <w:p w14:paraId="00CF8DDC" w14:textId="77777777" w:rsidR="00C529EB" w:rsidRPr="00CB02F4"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02F4">
              <w:rPr>
                <w:rFonts w:ascii="Meiryo UI" w:eastAsia="Meiryo UI" w:hAnsi="Meiryo UI" w:cs="Meiryo UI" w:hint="eastAsia"/>
                <w:sz w:val="20"/>
                <w:szCs w:val="20"/>
              </w:rPr>
              <w:t>磁器食器に比べ、軽くて</w:t>
            </w:r>
            <w:r>
              <w:rPr>
                <w:rFonts w:ascii="Meiryo UI" w:eastAsia="Meiryo UI" w:hAnsi="Meiryo UI" w:cs="Meiryo UI" w:hint="eastAsia"/>
                <w:sz w:val="20"/>
                <w:szCs w:val="20"/>
              </w:rPr>
              <w:t>扱いやすい</w:t>
            </w:r>
            <w:r w:rsidRPr="00CB02F4">
              <w:rPr>
                <w:rFonts w:ascii="Meiryo UI" w:eastAsia="Meiryo UI" w:hAnsi="Meiryo UI" w:cs="Meiryo UI" w:hint="eastAsia"/>
                <w:sz w:val="20"/>
                <w:szCs w:val="20"/>
              </w:rPr>
              <w:t>。</w:t>
            </w:r>
          </w:p>
          <w:p w14:paraId="3581EB85" w14:textId="77777777" w:rsidR="00C529EB" w:rsidRPr="00CB02F4" w:rsidRDefault="00C529EB" w:rsidP="00C529EB">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54351970" w14:textId="77777777" w:rsidR="00C529EB" w:rsidRPr="00CB02F4" w:rsidRDefault="00C529EB" w:rsidP="00C529EB">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住所：岐阜県土岐市駄知町1468番地</w:t>
            </w:r>
          </w:p>
          <w:p w14:paraId="141DB967" w14:textId="77777777" w:rsidR="00C529EB" w:rsidRPr="00CB02F4" w:rsidRDefault="00C529EB" w:rsidP="00C529EB">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535E647B" w14:textId="77777777" w:rsidR="00C529EB" w:rsidRPr="00CB02F4"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6741A822" w14:textId="22E89628" w:rsidR="00C529EB" w:rsidRDefault="00C529EB" w:rsidP="00C529EB">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r w:rsidRPr="00006DC3">
              <w:rPr>
                <w:rFonts w:ascii="Meiryo UI" w:eastAsia="Meiryo UI" w:hAnsi="Meiryo UI" w:cs="Meiryo UI"/>
                <w:sz w:val="20"/>
                <w:szCs w:val="20"/>
              </w:rPr>
              <w:t>http</w:t>
            </w:r>
            <w:r w:rsidR="0078303D">
              <w:rPr>
                <w:rFonts w:ascii="Meiryo UI" w:eastAsia="Meiryo UI" w:hAnsi="Meiryo UI" w:cs="Meiryo UI"/>
                <w:sz w:val="20"/>
                <w:szCs w:val="20"/>
              </w:rPr>
              <w:t>s</w:t>
            </w:r>
            <w:r w:rsidRPr="00006DC3">
              <w:rPr>
                <w:rFonts w:ascii="Meiryo UI" w:eastAsia="Meiryo UI" w:hAnsi="Meiryo UI" w:cs="Meiryo UI"/>
                <w:sz w:val="20"/>
                <w:szCs w:val="20"/>
              </w:rPr>
              <w:t>://www.k-ogiso.co.jp/</w:t>
            </w:r>
          </w:p>
          <w:p w14:paraId="243103BC" w14:textId="77777777" w:rsidR="00C529EB" w:rsidRPr="00592593" w:rsidRDefault="00C529EB" w:rsidP="00C529EB">
            <w:pPr>
              <w:spacing w:line="220" w:lineRule="exact"/>
              <w:rPr>
                <w:rFonts w:ascii="Meiryo UI" w:eastAsia="Meiryo UI" w:hAnsi="Meiryo UI" w:cs="Meiryo UI"/>
                <w:sz w:val="20"/>
                <w:szCs w:val="20"/>
              </w:rPr>
            </w:pPr>
          </w:p>
        </w:tc>
        <w:tc>
          <w:tcPr>
            <w:tcW w:w="4839" w:type="dxa"/>
            <w:gridSpan w:val="2"/>
            <w:tcBorders>
              <w:bottom w:val="single" w:sz="12" w:space="0" w:color="FFFFFF" w:themeColor="background1"/>
            </w:tcBorders>
            <w:shd w:val="clear" w:color="auto" w:fill="EAF1DD" w:themeFill="accent3" w:themeFillTint="33"/>
          </w:tcPr>
          <w:p w14:paraId="0060A950" w14:textId="77777777" w:rsidR="00C529EB" w:rsidRDefault="00C529EB" w:rsidP="00C529EB">
            <w:pPr>
              <w:jc w:val="center"/>
              <w:rPr>
                <w:noProof/>
              </w:rPr>
            </w:pPr>
            <w:r>
              <w:rPr>
                <w:noProof/>
              </w:rPr>
              <w:drawing>
                <wp:inline distT="0" distB="0" distL="0" distR="0" wp14:anchorId="79662AD5" wp14:editId="5F8621D1">
                  <wp:extent cx="2014070" cy="1512000"/>
                  <wp:effectExtent l="0" t="0" r="5715" b="0"/>
                  <wp:docPr id="139" name="図 139" descr="\\s21r\LIB\環境産業技術G\700認定製品\10認定部会\第28回H3003認定_準備\700認定実施\ウェブページ\製品一覧表\P228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21r\LIB\環境産業技術G\700認定製品\10認定部会\第28回H3003認定_準備\700認定実施\ウェブページ\製品一覧表\P2280010.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bright="17000" contrast="32000"/>
                                    </a14:imgEffect>
                                  </a14:imgLayer>
                                </a14:imgProps>
                              </a:ext>
                              <a:ext uri="{28A0092B-C50C-407E-A947-70E740481C1C}">
                                <a14:useLocalDpi xmlns:a14="http://schemas.microsoft.com/office/drawing/2010/main" val="0"/>
                              </a:ext>
                            </a:extLst>
                          </a:blip>
                          <a:srcRect/>
                          <a:stretch>
                            <a:fillRect/>
                          </a:stretch>
                        </pic:blipFill>
                        <pic:spPr bwMode="auto">
                          <a:xfrm>
                            <a:off x="0" y="0"/>
                            <a:ext cx="2014070" cy="1512000"/>
                          </a:xfrm>
                          <a:prstGeom prst="rect">
                            <a:avLst/>
                          </a:prstGeom>
                          <a:noFill/>
                          <a:ln>
                            <a:noFill/>
                          </a:ln>
                        </pic:spPr>
                      </pic:pic>
                    </a:graphicData>
                  </a:graphic>
                </wp:inline>
              </w:drawing>
            </w:r>
          </w:p>
          <w:p w14:paraId="174C23B4" w14:textId="77777777" w:rsidR="00C529EB" w:rsidRPr="00CB02F4"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学校給食</w:t>
            </w:r>
            <w:r w:rsidRPr="00CB02F4">
              <w:rPr>
                <w:rFonts w:ascii="Meiryo UI" w:eastAsia="Meiryo UI" w:hAnsi="Meiryo UI" w:cs="Meiryo UI" w:hint="eastAsia"/>
                <w:sz w:val="20"/>
                <w:szCs w:val="20"/>
              </w:rPr>
              <w:t>用の</w:t>
            </w:r>
            <w:r>
              <w:rPr>
                <w:rFonts w:ascii="Meiryo UI" w:eastAsia="Meiryo UI" w:hAnsi="Meiryo UI" w:cs="Meiryo UI" w:hint="eastAsia"/>
                <w:sz w:val="20"/>
                <w:szCs w:val="20"/>
              </w:rPr>
              <w:t>PET樹脂製</w:t>
            </w:r>
            <w:r w:rsidRPr="00CB02F4">
              <w:rPr>
                <w:rFonts w:ascii="Meiryo UI" w:eastAsia="Meiryo UI" w:hAnsi="Meiryo UI" w:cs="Meiryo UI" w:hint="eastAsia"/>
                <w:sz w:val="20"/>
                <w:szCs w:val="20"/>
              </w:rPr>
              <w:t>食器</w:t>
            </w:r>
            <w:r>
              <w:rPr>
                <w:rFonts w:ascii="Meiryo UI" w:eastAsia="Meiryo UI" w:hAnsi="Meiryo UI" w:cs="Meiryo UI" w:hint="eastAsia"/>
                <w:sz w:val="20"/>
                <w:szCs w:val="20"/>
              </w:rPr>
              <w:t>。</w:t>
            </w:r>
          </w:p>
          <w:p w14:paraId="5F027F5C" w14:textId="77777777" w:rsidR="00C529EB" w:rsidRPr="00CB02F4"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02F4">
              <w:rPr>
                <w:rFonts w:ascii="Meiryo UI" w:eastAsia="Meiryo UI" w:hAnsi="Meiryo UI" w:cs="Meiryo UI" w:hint="eastAsia"/>
                <w:sz w:val="20"/>
                <w:szCs w:val="20"/>
              </w:rPr>
              <w:t>磁器食器に比べ、軽くて</w:t>
            </w:r>
            <w:r>
              <w:rPr>
                <w:rFonts w:ascii="Meiryo UI" w:eastAsia="Meiryo UI" w:hAnsi="Meiryo UI" w:cs="Meiryo UI" w:hint="eastAsia"/>
                <w:sz w:val="20"/>
                <w:szCs w:val="20"/>
              </w:rPr>
              <w:t>扱いやすい</w:t>
            </w:r>
            <w:r w:rsidRPr="00CB02F4">
              <w:rPr>
                <w:rFonts w:ascii="Meiryo UI" w:eastAsia="Meiryo UI" w:hAnsi="Meiryo UI" w:cs="Meiryo UI" w:hint="eastAsia"/>
                <w:sz w:val="20"/>
                <w:szCs w:val="20"/>
              </w:rPr>
              <w:t>。</w:t>
            </w:r>
          </w:p>
          <w:p w14:paraId="7DDCC73B" w14:textId="77777777" w:rsidR="00C529EB" w:rsidRPr="00CB02F4" w:rsidRDefault="00C529EB" w:rsidP="00C529EB">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19D42855" w14:textId="77777777" w:rsidR="00C529EB" w:rsidRPr="00CB02F4" w:rsidRDefault="00C529EB" w:rsidP="00C529EB">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住所：岐阜県土岐市駄知町1468番地</w:t>
            </w:r>
          </w:p>
          <w:p w14:paraId="7B1C0F21" w14:textId="77777777" w:rsidR="00C529EB" w:rsidRPr="00CB02F4" w:rsidRDefault="00C529EB" w:rsidP="00C529EB">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7E7D6569" w14:textId="77777777" w:rsidR="00C529EB" w:rsidRPr="00CB02F4"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13E3BDA5" w14:textId="6ADF2B36" w:rsidR="00C529EB" w:rsidRDefault="00C529EB" w:rsidP="00C529EB">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r w:rsidR="0078303D" w:rsidRPr="00246D5F">
              <w:rPr>
                <w:rFonts w:ascii="Meiryo UI" w:eastAsia="Meiryo UI" w:hAnsi="Meiryo UI" w:cs="Meiryo UI"/>
                <w:sz w:val="20"/>
                <w:szCs w:val="20"/>
              </w:rPr>
              <w:t>https://www.k-ogiso.co.jp/</w:t>
            </w:r>
          </w:p>
          <w:p w14:paraId="2F455392" w14:textId="78B7C502" w:rsidR="004B23B5" w:rsidRPr="004B23B5" w:rsidRDefault="004B23B5" w:rsidP="00C529EB">
            <w:pPr>
              <w:spacing w:line="220" w:lineRule="exact"/>
              <w:rPr>
                <w:rFonts w:ascii="Meiryo UI" w:eastAsia="Meiryo UI" w:hAnsi="Meiryo UI" w:cs="Meiryo UI"/>
                <w:sz w:val="20"/>
                <w:szCs w:val="20"/>
              </w:rPr>
            </w:pPr>
          </w:p>
        </w:tc>
      </w:tr>
      <w:tr w:rsidR="00C529EB" w:rsidRPr="00B40EE8" w14:paraId="15C9F847" w14:textId="77777777" w:rsidTr="00245E85">
        <w:trPr>
          <w:gridBefore w:val="1"/>
          <w:wBefore w:w="15" w:type="dxa"/>
          <w:jc w:val="center"/>
        </w:trPr>
        <w:tc>
          <w:tcPr>
            <w:tcW w:w="4824" w:type="dxa"/>
            <w:tcBorders>
              <w:bottom w:val="single" w:sz="12" w:space="0" w:color="FFFFFF" w:themeColor="background1"/>
            </w:tcBorders>
            <w:shd w:val="clear" w:color="auto" w:fill="76923C" w:themeFill="accent3" w:themeFillShade="BF"/>
            <w:vAlign w:val="center"/>
          </w:tcPr>
          <w:p w14:paraId="5431E809" w14:textId="490C35B9" w:rsidR="00C529EB" w:rsidRDefault="00C529EB" w:rsidP="00C529EB">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lastRenderedPageBreak/>
              <w:t>2</w:t>
            </w:r>
            <w:r>
              <w:rPr>
                <w:rFonts w:ascii="Meiryo UI" w:eastAsia="Meiryo UI" w:hAnsi="Meiryo UI" w:cs="Meiryo UI"/>
                <w:b/>
                <w:color w:val="FFFFFF" w:themeColor="background1"/>
                <w:sz w:val="20"/>
                <w:szCs w:val="20"/>
              </w:rPr>
              <w:t>31007</w:t>
            </w:r>
            <w:r>
              <w:rPr>
                <w:rFonts w:ascii="Meiryo UI" w:eastAsia="Meiryo UI" w:hAnsi="Meiryo UI" w:cs="Meiryo UI" w:hint="eastAsia"/>
                <w:b/>
                <w:color w:val="FFFFFF" w:themeColor="background1"/>
                <w:sz w:val="20"/>
                <w:szCs w:val="20"/>
              </w:rPr>
              <w:t>・【花】学校給食用PET樹脂製食器(ボール)</w:t>
            </w:r>
          </w:p>
        </w:tc>
        <w:tc>
          <w:tcPr>
            <w:tcW w:w="4839" w:type="dxa"/>
            <w:gridSpan w:val="2"/>
            <w:tcBorders>
              <w:bottom w:val="single" w:sz="12" w:space="0" w:color="FFFFFF" w:themeColor="background1"/>
            </w:tcBorders>
            <w:shd w:val="clear" w:color="auto" w:fill="76923C" w:themeFill="accent3" w:themeFillShade="BF"/>
            <w:vAlign w:val="center"/>
          </w:tcPr>
          <w:p w14:paraId="199F77F7" w14:textId="0249A2EC" w:rsidR="00C529EB" w:rsidRPr="00B40EE8" w:rsidRDefault="00C529EB" w:rsidP="00C529EB">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31008</w:t>
            </w:r>
            <w:r>
              <w:rPr>
                <w:rFonts w:ascii="Meiryo UI" w:eastAsia="Meiryo UI" w:hAnsi="Meiryo UI" w:cs="Meiryo UI" w:hint="eastAsia"/>
                <w:b/>
                <w:color w:val="FFFFFF" w:themeColor="background1"/>
                <w:sz w:val="20"/>
                <w:szCs w:val="20"/>
              </w:rPr>
              <w:t>・【花】学校給食用PET樹脂製食器(皿・大)</w:t>
            </w:r>
          </w:p>
        </w:tc>
      </w:tr>
      <w:tr w:rsidR="00C529EB" w:rsidRPr="00837CA5" w14:paraId="355525CE" w14:textId="77777777" w:rsidTr="00245E85">
        <w:trPr>
          <w:gridBefore w:val="1"/>
          <w:wBefore w:w="15" w:type="dxa"/>
          <w:jc w:val="center"/>
        </w:trPr>
        <w:tc>
          <w:tcPr>
            <w:tcW w:w="4824" w:type="dxa"/>
            <w:tcBorders>
              <w:bottom w:val="single" w:sz="12" w:space="0" w:color="FFFFFF" w:themeColor="background1"/>
            </w:tcBorders>
            <w:shd w:val="clear" w:color="auto" w:fill="EAF1DD" w:themeFill="accent3" w:themeFillTint="33"/>
          </w:tcPr>
          <w:p w14:paraId="6906AE80" w14:textId="77777777" w:rsidR="00C529EB" w:rsidRDefault="00C529EB" w:rsidP="00C529EB">
            <w:pPr>
              <w:jc w:val="center"/>
              <w:rPr>
                <w:noProof/>
              </w:rPr>
            </w:pPr>
            <w:r>
              <w:rPr>
                <w:noProof/>
              </w:rPr>
              <w:drawing>
                <wp:inline distT="0" distB="0" distL="0" distR="0" wp14:anchorId="4B681E9D" wp14:editId="746B5063">
                  <wp:extent cx="2019904" cy="1512000"/>
                  <wp:effectExtent l="0" t="0" r="0" b="0"/>
                  <wp:docPr id="141" name="図 141" descr="\\s21r\LIB\環境産業技術G\700認定製品\10認定部会\第28回H3003認定_準備\700認定実施\ウェブページ\製品一覧表\P228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21r\LIB\環境産業技術G\700認定製品\10認定部会\第28回H3003認定_準備\700認定実施\ウェブページ\製品一覧表\P2280006.JP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aturation sat="110000"/>
                                    </a14:imgEffect>
                                    <a14:imgEffect>
                                      <a14:brightnessContrast bright="7000"/>
                                    </a14:imgEffect>
                                  </a14:imgLayer>
                                </a14:imgProps>
                              </a:ext>
                              <a:ext uri="{28A0092B-C50C-407E-A947-70E740481C1C}">
                                <a14:useLocalDpi xmlns:a14="http://schemas.microsoft.com/office/drawing/2010/main" val="0"/>
                              </a:ext>
                            </a:extLst>
                          </a:blip>
                          <a:srcRect/>
                          <a:stretch/>
                        </pic:blipFill>
                        <pic:spPr bwMode="auto">
                          <a:xfrm>
                            <a:off x="0" y="0"/>
                            <a:ext cx="2019904"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40615BDC" w14:textId="77777777" w:rsidR="00C529EB" w:rsidRPr="00CB02F4"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学校給食</w:t>
            </w:r>
            <w:r w:rsidRPr="00CB02F4">
              <w:rPr>
                <w:rFonts w:ascii="Meiryo UI" w:eastAsia="Meiryo UI" w:hAnsi="Meiryo UI" w:cs="Meiryo UI" w:hint="eastAsia"/>
                <w:sz w:val="20"/>
                <w:szCs w:val="20"/>
              </w:rPr>
              <w:t>用の</w:t>
            </w:r>
            <w:r>
              <w:rPr>
                <w:rFonts w:ascii="Meiryo UI" w:eastAsia="Meiryo UI" w:hAnsi="Meiryo UI" w:cs="Meiryo UI" w:hint="eastAsia"/>
                <w:sz w:val="20"/>
                <w:szCs w:val="20"/>
              </w:rPr>
              <w:t>PET樹脂製</w:t>
            </w:r>
            <w:r w:rsidRPr="00CB02F4">
              <w:rPr>
                <w:rFonts w:ascii="Meiryo UI" w:eastAsia="Meiryo UI" w:hAnsi="Meiryo UI" w:cs="Meiryo UI" w:hint="eastAsia"/>
                <w:sz w:val="20"/>
                <w:szCs w:val="20"/>
              </w:rPr>
              <w:t>食器</w:t>
            </w:r>
            <w:r>
              <w:rPr>
                <w:rFonts w:ascii="Meiryo UI" w:eastAsia="Meiryo UI" w:hAnsi="Meiryo UI" w:cs="Meiryo UI" w:hint="eastAsia"/>
                <w:sz w:val="20"/>
                <w:szCs w:val="20"/>
              </w:rPr>
              <w:t>。</w:t>
            </w:r>
          </w:p>
          <w:p w14:paraId="720DEE52" w14:textId="77777777" w:rsidR="00C529EB" w:rsidRPr="00CB02F4"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02F4">
              <w:rPr>
                <w:rFonts w:ascii="Meiryo UI" w:eastAsia="Meiryo UI" w:hAnsi="Meiryo UI" w:cs="Meiryo UI" w:hint="eastAsia"/>
                <w:sz w:val="20"/>
                <w:szCs w:val="20"/>
              </w:rPr>
              <w:t>磁器食器に比べ、軽くて</w:t>
            </w:r>
            <w:r>
              <w:rPr>
                <w:rFonts w:ascii="Meiryo UI" w:eastAsia="Meiryo UI" w:hAnsi="Meiryo UI" w:cs="Meiryo UI" w:hint="eastAsia"/>
                <w:sz w:val="20"/>
                <w:szCs w:val="20"/>
              </w:rPr>
              <w:t>扱いやすい</w:t>
            </w:r>
            <w:r w:rsidRPr="00CB02F4">
              <w:rPr>
                <w:rFonts w:ascii="Meiryo UI" w:eastAsia="Meiryo UI" w:hAnsi="Meiryo UI" w:cs="Meiryo UI" w:hint="eastAsia"/>
                <w:sz w:val="20"/>
                <w:szCs w:val="20"/>
              </w:rPr>
              <w:t>。</w:t>
            </w:r>
          </w:p>
          <w:p w14:paraId="1B7CB31B" w14:textId="77777777" w:rsidR="00C529EB" w:rsidRPr="00CB02F4" w:rsidRDefault="00C529EB" w:rsidP="00C529EB">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19EFDB44" w14:textId="77777777" w:rsidR="00C529EB" w:rsidRPr="00CB02F4" w:rsidRDefault="00C529EB" w:rsidP="00C529EB">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住所：岐阜県土岐市駄知町1468番地</w:t>
            </w:r>
          </w:p>
          <w:p w14:paraId="21BB8BFB" w14:textId="77777777" w:rsidR="00C529EB" w:rsidRPr="00CB02F4" w:rsidRDefault="00C529EB" w:rsidP="00C529EB">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32F5F294" w14:textId="77777777" w:rsidR="00C529EB" w:rsidRPr="00CB02F4"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2067DBCE" w14:textId="3591212D" w:rsidR="00C529EB" w:rsidRDefault="00C529EB" w:rsidP="00C529EB">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r w:rsidRPr="0001102E">
              <w:rPr>
                <w:rFonts w:ascii="Meiryo UI" w:eastAsia="Meiryo UI" w:hAnsi="Meiryo UI" w:cs="Meiryo UI"/>
                <w:sz w:val="20"/>
                <w:szCs w:val="20"/>
              </w:rPr>
              <w:t>http</w:t>
            </w:r>
            <w:r w:rsidR="0078303D">
              <w:rPr>
                <w:rFonts w:ascii="Meiryo UI" w:eastAsia="Meiryo UI" w:hAnsi="Meiryo UI" w:cs="Meiryo UI"/>
                <w:sz w:val="20"/>
                <w:szCs w:val="20"/>
              </w:rPr>
              <w:t>s</w:t>
            </w:r>
            <w:r w:rsidRPr="0001102E">
              <w:rPr>
                <w:rFonts w:ascii="Meiryo UI" w:eastAsia="Meiryo UI" w:hAnsi="Meiryo UI" w:cs="Meiryo UI"/>
                <w:sz w:val="20"/>
                <w:szCs w:val="20"/>
              </w:rPr>
              <w:t>://www.k-ogiso.co.jp/</w:t>
            </w:r>
          </w:p>
          <w:p w14:paraId="53DC0C3A" w14:textId="7475DF5B" w:rsidR="00C529EB" w:rsidRPr="00F429D4" w:rsidRDefault="00C529EB" w:rsidP="00C529EB">
            <w:pPr>
              <w:spacing w:line="220" w:lineRule="exact"/>
              <w:rPr>
                <w:rFonts w:ascii="Meiryo UI" w:eastAsia="Meiryo UI" w:hAnsi="Meiryo UI" w:cs="Meiryo UI"/>
                <w:sz w:val="20"/>
                <w:szCs w:val="20"/>
              </w:rPr>
            </w:pPr>
          </w:p>
        </w:tc>
        <w:tc>
          <w:tcPr>
            <w:tcW w:w="4839" w:type="dxa"/>
            <w:gridSpan w:val="2"/>
            <w:tcBorders>
              <w:bottom w:val="single" w:sz="12" w:space="0" w:color="FFFFFF" w:themeColor="background1"/>
            </w:tcBorders>
            <w:shd w:val="clear" w:color="auto" w:fill="EAF1DD" w:themeFill="accent3" w:themeFillTint="33"/>
          </w:tcPr>
          <w:p w14:paraId="5DFBF6BF" w14:textId="77777777" w:rsidR="00C529EB" w:rsidRDefault="00C529EB" w:rsidP="00C529EB">
            <w:pPr>
              <w:jc w:val="center"/>
              <w:rPr>
                <w:noProof/>
              </w:rPr>
            </w:pPr>
            <w:r>
              <w:rPr>
                <w:noProof/>
              </w:rPr>
              <w:drawing>
                <wp:inline distT="0" distB="0" distL="0" distR="0" wp14:anchorId="7C4C4B71" wp14:editId="15F73539">
                  <wp:extent cx="2013090" cy="1512000"/>
                  <wp:effectExtent l="0" t="0" r="6350" b="0"/>
                  <wp:docPr id="142" name="図 142" descr="\\s21r\LIB\環境産業技術G\700認定製品\10認定部会\第28回H3003認定_準備\700認定実施\ウェブページ\製品一覧表\P228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21r\LIB\環境産業技術G\700認定製品\10認定部会\第28回H3003認定_準備\700認定実施\ウェブページ\製品一覧表\P2280009.JP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aturation sat="113000"/>
                                    </a14:imgEffect>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2013090"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2635F461" w14:textId="77777777" w:rsidR="00C529EB" w:rsidRPr="00CB02F4"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学校給食</w:t>
            </w:r>
            <w:r w:rsidRPr="00CB02F4">
              <w:rPr>
                <w:rFonts w:ascii="Meiryo UI" w:eastAsia="Meiryo UI" w:hAnsi="Meiryo UI" w:cs="Meiryo UI" w:hint="eastAsia"/>
                <w:sz w:val="20"/>
                <w:szCs w:val="20"/>
              </w:rPr>
              <w:t>用の</w:t>
            </w:r>
            <w:r>
              <w:rPr>
                <w:rFonts w:ascii="Meiryo UI" w:eastAsia="Meiryo UI" w:hAnsi="Meiryo UI" w:cs="Meiryo UI" w:hint="eastAsia"/>
                <w:sz w:val="20"/>
                <w:szCs w:val="20"/>
              </w:rPr>
              <w:t>PET樹脂製</w:t>
            </w:r>
            <w:r w:rsidRPr="00CB02F4">
              <w:rPr>
                <w:rFonts w:ascii="Meiryo UI" w:eastAsia="Meiryo UI" w:hAnsi="Meiryo UI" w:cs="Meiryo UI" w:hint="eastAsia"/>
                <w:sz w:val="20"/>
                <w:szCs w:val="20"/>
              </w:rPr>
              <w:t>食器</w:t>
            </w:r>
            <w:r>
              <w:rPr>
                <w:rFonts w:ascii="Meiryo UI" w:eastAsia="Meiryo UI" w:hAnsi="Meiryo UI" w:cs="Meiryo UI" w:hint="eastAsia"/>
                <w:sz w:val="20"/>
                <w:szCs w:val="20"/>
              </w:rPr>
              <w:t>。</w:t>
            </w:r>
          </w:p>
          <w:p w14:paraId="7EECE26F" w14:textId="77777777" w:rsidR="00C529EB" w:rsidRPr="00CB02F4"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02F4">
              <w:rPr>
                <w:rFonts w:ascii="Meiryo UI" w:eastAsia="Meiryo UI" w:hAnsi="Meiryo UI" w:cs="Meiryo UI" w:hint="eastAsia"/>
                <w:sz w:val="20"/>
                <w:szCs w:val="20"/>
              </w:rPr>
              <w:t>磁器食器に比べ、軽くて</w:t>
            </w:r>
            <w:r>
              <w:rPr>
                <w:rFonts w:ascii="Meiryo UI" w:eastAsia="Meiryo UI" w:hAnsi="Meiryo UI" w:cs="Meiryo UI" w:hint="eastAsia"/>
                <w:sz w:val="20"/>
                <w:szCs w:val="20"/>
              </w:rPr>
              <w:t>扱いやすい</w:t>
            </w:r>
            <w:r w:rsidRPr="00CB02F4">
              <w:rPr>
                <w:rFonts w:ascii="Meiryo UI" w:eastAsia="Meiryo UI" w:hAnsi="Meiryo UI" w:cs="Meiryo UI" w:hint="eastAsia"/>
                <w:sz w:val="20"/>
                <w:szCs w:val="20"/>
              </w:rPr>
              <w:t>。</w:t>
            </w:r>
          </w:p>
          <w:p w14:paraId="60B7BB2D" w14:textId="77777777" w:rsidR="00C529EB" w:rsidRPr="00CB02F4" w:rsidRDefault="00C529EB" w:rsidP="00C529EB">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03949B1F" w14:textId="77777777" w:rsidR="00C529EB" w:rsidRPr="00CB02F4" w:rsidRDefault="00C529EB" w:rsidP="00C529EB">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住所：岐阜県土岐市駄知町1468番地</w:t>
            </w:r>
          </w:p>
          <w:p w14:paraId="770FABB5" w14:textId="77777777" w:rsidR="00C529EB" w:rsidRPr="00CB02F4" w:rsidRDefault="00C529EB" w:rsidP="00C529EB">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2F3B287B" w14:textId="77777777" w:rsidR="00C529EB" w:rsidRPr="00CB02F4"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301DA4E9" w14:textId="1AD561FC" w:rsidR="00C529EB" w:rsidRDefault="00C529EB" w:rsidP="00C529EB">
            <w:pPr>
              <w:spacing w:line="240" w:lineRule="exact"/>
              <w:rPr>
                <w:rFonts w:ascii="Meiryo UI" w:eastAsia="Meiryo UI" w:hAnsi="Meiryo UI" w:cs="Meiryo UI"/>
                <w:sz w:val="20"/>
                <w:szCs w:val="20"/>
              </w:rPr>
            </w:pPr>
            <w:r>
              <w:rPr>
                <w:rFonts w:ascii="Meiryo UI" w:eastAsia="Meiryo UI" w:hAnsi="Meiryo UI" w:cs="Meiryo UI"/>
                <w:sz w:val="20"/>
                <w:szCs w:val="20"/>
              </w:rPr>
              <w:t>URL : http</w:t>
            </w:r>
            <w:r w:rsidR="0078303D">
              <w:rPr>
                <w:rFonts w:ascii="Meiryo UI" w:eastAsia="Meiryo UI" w:hAnsi="Meiryo UI" w:cs="Meiryo UI"/>
                <w:sz w:val="20"/>
                <w:szCs w:val="20"/>
              </w:rPr>
              <w:t>s</w:t>
            </w:r>
            <w:r>
              <w:rPr>
                <w:rFonts w:ascii="Meiryo UI" w:eastAsia="Meiryo UI" w:hAnsi="Meiryo UI" w:cs="Meiryo UI"/>
                <w:sz w:val="20"/>
                <w:szCs w:val="20"/>
              </w:rPr>
              <w:t>://www.k-ogiso.co.jp/</w:t>
            </w:r>
          </w:p>
          <w:p w14:paraId="11459440" w14:textId="77777777" w:rsidR="00C529EB" w:rsidRPr="00837CA5" w:rsidRDefault="00C529EB" w:rsidP="00C529EB">
            <w:pPr>
              <w:spacing w:line="220" w:lineRule="exact"/>
              <w:rPr>
                <w:rFonts w:ascii="Meiryo UI" w:eastAsia="Meiryo UI" w:hAnsi="Meiryo UI" w:cs="Meiryo UI"/>
                <w:sz w:val="20"/>
                <w:szCs w:val="20"/>
              </w:rPr>
            </w:pPr>
          </w:p>
        </w:tc>
      </w:tr>
      <w:tr w:rsidR="00C529EB" w:rsidRPr="003527A5" w14:paraId="277653B0" w14:textId="77777777" w:rsidTr="00245E85">
        <w:trPr>
          <w:gridBefore w:val="1"/>
          <w:wBefore w:w="15" w:type="dxa"/>
          <w:jc w:val="center"/>
        </w:trPr>
        <w:tc>
          <w:tcPr>
            <w:tcW w:w="4824" w:type="dxa"/>
            <w:tcBorders>
              <w:bottom w:val="single" w:sz="12" w:space="0" w:color="FFFFFF" w:themeColor="background1"/>
            </w:tcBorders>
            <w:shd w:val="clear" w:color="auto" w:fill="76923C" w:themeFill="accent3" w:themeFillShade="BF"/>
            <w:vAlign w:val="center"/>
          </w:tcPr>
          <w:p w14:paraId="1E981F6A" w14:textId="0154BA04" w:rsidR="00C529EB" w:rsidRPr="003527A5" w:rsidRDefault="00C529EB" w:rsidP="00C529EB">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31009</w:t>
            </w:r>
            <w:r>
              <w:rPr>
                <w:rFonts w:ascii="Meiryo UI" w:eastAsia="Meiryo UI" w:hAnsi="Meiryo UI" w:cs="Meiryo UI" w:hint="eastAsia"/>
                <w:b/>
                <w:color w:val="FFFFFF" w:themeColor="background1"/>
                <w:sz w:val="20"/>
                <w:szCs w:val="20"/>
              </w:rPr>
              <w:t>・【花】学校給食用PET樹脂製食器(皿・中)</w:t>
            </w:r>
          </w:p>
        </w:tc>
        <w:tc>
          <w:tcPr>
            <w:tcW w:w="4839" w:type="dxa"/>
            <w:gridSpan w:val="2"/>
            <w:tcBorders>
              <w:bottom w:val="single" w:sz="12" w:space="0" w:color="FFFFFF" w:themeColor="background1"/>
            </w:tcBorders>
            <w:shd w:val="clear" w:color="auto" w:fill="76923C" w:themeFill="accent3" w:themeFillShade="BF"/>
            <w:vAlign w:val="center"/>
          </w:tcPr>
          <w:p w14:paraId="4CF9D53D" w14:textId="1A5A1F28" w:rsidR="00C529EB" w:rsidRPr="003527A5" w:rsidRDefault="00C529EB" w:rsidP="00C529EB">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31010</w:t>
            </w:r>
            <w:r>
              <w:rPr>
                <w:rFonts w:ascii="Meiryo UI" w:eastAsia="Meiryo UI" w:hAnsi="Meiryo UI" w:cs="Meiryo UI" w:hint="eastAsia"/>
                <w:b/>
                <w:color w:val="FFFFFF" w:themeColor="background1"/>
                <w:sz w:val="20"/>
                <w:szCs w:val="20"/>
              </w:rPr>
              <w:t>・【花】学校給食用PET樹脂製食器(皿・小)</w:t>
            </w:r>
          </w:p>
        </w:tc>
      </w:tr>
      <w:tr w:rsidR="00C529EB" w:rsidRPr="00837CA5" w14:paraId="26F99A62" w14:textId="77777777" w:rsidTr="00245E85">
        <w:trPr>
          <w:gridBefore w:val="1"/>
          <w:wBefore w:w="15" w:type="dxa"/>
          <w:jc w:val="center"/>
        </w:trPr>
        <w:tc>
          <w:tcPr>
            <w:tcW w:w="4824" w:type="dxa"/>
            <w:tcBorders>
              <w:bottom w:val="single" w:sz="12" w:space="0" w:color="FFFFFF" w:themeColor="background1"/>
            </w:tcBorders>
            <w:shd w:val="clear" w:color="auto" w:fill="EAF1DD" w:themeFill="accent3" w:themeFillTint="33"/>
          </w:tcPr>
          <w:p w14:paraId="2A70D81D" w14:textId="77777777" w:rsidR="00C529EB" w:rsidRDefault="00C529EB" w:rsidP="00C529EB">
            <w:pPr>
              <w:jc w:val="center"/>
              <w:rPr>
                <w:noProof/>
              </w:rPr>
            </w:pPr>
            <w:r>
              <w:rPr>
                <w:noProof/>
              </w:rPr>
              <w:drawing>
                <wp:inline distT="0" distB="0" distL="0" distR="0" wp14:anchorId="2D962EC2" wp14:editId="758C9F51">
                  <wp:extent cx="2139114" cy="1512000"/>
                  <wp:effectExtent l="0" t="0" r="0" b="0"/>
                  <wp:docPr id="143" name="図 143" descr="\\s21r\LIB\環境産業技術G\700認定製品\10認定部会\第28回H3003認定_準備\700認定実施\ウェブページ\製品一覧表\P228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21r\LIB\環境産業技術G\700認定製品\10認定部会\第28回H3003認定_準備\700認定実施\ウェブページ\製品一覧表\P2280008.JPG"/>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brightnessContrast bright="15000"/>
                                    </a14:imgEffect>
                                  </a14:imgLayer>
                                </a14:imgProps>
                              </a:ext>
                              <a:ext uri="{28A0092B-C50C-407E-A947-70E740481C1C}">
                                <a14:useLocalDpi xmlns:a14="http://schemas.microsoft.com/office/drawing/2010/main" val="0"/>
                              </a:ext>
                            </a:extLst>
                          </a:blip>
                          <a:srcRect/>
                          <a:stretch/>
                        </pic:blipFill>
                        <pic:spPr bwMode="auto">
                          <a:xfrm>
                            <a:off x="0" y="0"/>
                            <a:ext cx="2139114"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461F8DE7" w14:textId="77777777" w:rsidR="00C529EB" w:rsidRPr="00CB02F4"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学校給食</w:t>
            </w:r>
            <w:r w:rsidRPr="00CB02F4">
              <w:rPr>
                <w:rFonts w:ascii="Meiryo UI" w:eastAsia="Meiryo UI" w:hAnsi="Meiryo UI" w:cs="Meiryo UI" w:hint="eastAsia"/>
                <w:sz w:val="20"/>
                <w:szCs w:val="20"/>
              </w:rPr>
              <w:t>用の</w:t>
            </w:r>
            <w:r>
              <w:rPr>
                <w:rFonts w:ascii="Meiryo UI" w:eastAsia="Meiryo UI" w:hAnsi="Meiryo UI" w:cs="Meiryo UI" w:hint="eastAsia"/>
                <w:sz w:val="20"/>
                <w:szCs w:val="20"/>
              </w:rPr>
              <w:t>PET樹脂製</w:t>
            </w:r>
            <w:r w:rsidRPr="00CB02F4">
              <w:rPr>
                <w:rFonts w:ascii="Meiryo UI" w:eastAsia="Meiryo UI" w:hAnsi="Meiryo UI" w:cs="Meiryo UI" w:hint="eastAsia"/>
                <w:sz w:val="20"/>
                <w:szCs w:val="20"/>
              </w:rPr>
              <w:t>食器</w:t>
            </w:r>
            <w:r>
              <w:rPr>
                <w:rFonts w:ascii="Meiryo UI" w:eastAsia="Meiryo UI" w:hAnsi="Meiryo UI" w:cs="Meiryo UI" w:hint="eastAsia"/>
                <w:sz w:val="20"/>
                <w:szCs w:val="20"/>
              </w:rPr>
              <w:t>。</w:t>
            </w:r>
          </w:p>
          <w:p w14:paraId="4393B331" w14:textId="77777777" w:rsidR="00C529EB" w:rsidRPr="00CB02F4"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02F4">
              <w:rPr>
                <w:rFonts w:ascii="Meiryo UI" w:eastAsia="Meiryo UI" w:hAnsi="Meiryo UI" w:cs="Meiryo UI" w:hint="eastAsia"/>
                <w:sz w:val="20"/>
                <w:szCs w:val="20"/>
              </w:rPr>
              <w:t>磁器食器に比べ、軽くて</w:t>
            </w:r>
            <w:r>
              <w:rPr>
                <w:rFonts w:ascii="Meiryo UI" w:eastAsia="Meiryo UI" w:hAnsi="Meiryo UI" w:cs="Meiryo UI" w:hint="eastAsia"/>
                <w:sz w:val="20"/>
                <w:szCs w:val="20"/>
              </w:rPr>
              <w:t>扱いやすい</w:t>
            </w:r>
            <w:r w:rsidRPr="00CB02F4">
              <w:rPr>
                <w:rFonts w:ascii="Meiryo UI" w:eastAsia="Meiryo UI" w:hAnsi="Meiryo UI" w:cs="Meiryo UI" w:hint="eastAsia"/>
                <w:sz w:val="20"/>
                <w:szCs w:val="20"/>
              </w:rPr>
              <w:t>。</w:t>
            </w:r>
          </w:p>
          <w:p w14:paraId="144E3FE9" w14:textId="77777777" w:rsidR="00C529EB" w:rsidRPr="00CB02F4" w:rsidRDefault="00C529EB" w:rsidP="00C529EB">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18F690B5" w14:textId="77777777" w:rsidR="00C529EB" w:rsidRPr="00CB02F4" w:rsidRDefault="00C529EB" w:rsidP="00C529EB">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住所：岐阜県土岐市駄知町1468番地</w:t>
            </w:r>
          </w:p>
          <w:p w14:paraId="461A3909" w14:textId="77777777" w:rsidR="00C529EB" w:rsidRPr="00CB02F4" w:rsidRDefault="00C529EB" w:rsidP="00C529EB">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770ADA78" w14:textId="77777777" w:rsidR="00C529EB" w:rsidRPr="00CB02F4"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766C2361" w14:textId="616B1C1A" w:rsidR="00C529EB" w:rsidRDefault="00C529EB" w:rsidP="00C529EB">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r w:rsidRPr="0001102E">
              <w:rPr>
                <w:rFonts w:ascii="Meiryo UI" w:eastAsia="Meiryo UI" w:hAnsi="Meiryo UI" w:cs="Meiryo UI"/>
                <w:sz w:val="20"/>
                <w:szCs w:val="20"/>
              </w:rPr>
              <w:t>http</w:t>
            </w:r>
            <w:r w:rsidR="0078303D">
              <w:rPr>
                <w:rFonts w:ascii="Meiryo UI" w:eastAsia="Meiryo UI" w:hAnsi="Meiryo UI" w:cs="Meiryo UI"/>
                <w:sz w:val="20"/>
                <w:szCs w:val="20"/>
              </w:rPr>
              <w:t>s</w:t>
            </w:r>
            <w:r w:rsidRPr="0001102E">
              <w:rPr>
                <w:rFonts w:ascii="Meiryo UI" w:eastAsia="Meiryo UI" w:hAnsi="Meiryo UI" w:cs="Meiryo UI"/>
                <w:sz w:val="20"/>
                <w:szCs w:val="20"/>
              </w:rPr>
              <w:t>://www.k-ogiso.co.jp/</w:t>
            </w:r>
          </w:p>
          <w:p w14:paraId="28D8F271" w14:textId="77777777" w:rsidR="00C529EB" w:rsidRPr="00B166A1" w:rsidRDefault="00C529EB" w:rsidP="00C529EB">
            <w:pPr>
              <w:spacing w:line="240" w:lineRule="exact"/>
              <w:rPr>
                <w:rFonts w:ascii="Meiryo UI" w:eastAsia="Meiryo UI" w:hAnsi="Meiryo UI" w:cs="Meiryo UI"/>
                <w:sz w:val="20"/>
                <w:szCs w:val="20"/>
              </w:rPr>
            </w:pPr>
          </w:p>
        </w:tc>
        <w:tc>
          <w:tcPr>
            <w:tcW w:w="4839" w:type="dxa"/>
            <w:gridSpan w:val="2"/>
            <w:tcBorders>
              <w:bottom w:val="single" w:sz="12" w:space="0" w:color="FFFFFF" w:themeColor="background1"/>
            </w:tcBorders>
            <w:shd w:val="clear" w:color="auto" w:fill="EAF1DD" w:themeFill="accent3" w:themeFillTint="33"/>
          </w:tcPr>
          <w:p w14:paraId="0E6A03D9" w14:textId="77777777" w:rsidR="00C529EB" w:rsidRDefault="00C529EB" w:rsidP="00C529EB">
            <w:pPr>
              <w:jc w:val="center"/>
              <w:rPr>
                <w:noProof/>
              </w:rPr>
            </w:pPr>
            <w:r>
              <w:rPr>
                <w:noProof/>
              </w:rPr>
              <w:drawing>
                <wp:inline distT="0" distB="0" distL="0" distR="0" wp14:anchorId="0BBDDECC" wp14:editId="0E18E345">
                  <wp:extent cx="2014069" cy="1512000"/>
                  <wp:effectExtent l="0" t="0" r="5715" b="0"/>
                  <wp:docPr id="144" name="図 144" descr="\\s21r\LIB\環境産業技術G\700認定製品\10認定部会\第28回H3003認定_準備\700認定実施\ウェブページ\製品一覧表\P228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21r\LIB\環境産業技術G\700認定製品\10認定部会\第28回H3003認定_準備\700認定実施\ウェブページ\製品一覧表\P2280007.JPG"/>
                          <pic:cNvPicPr>
                            <a:picLocks noChangeAspect="1" noChangeArrowheads="1"/>
                          </pic:cNvPicPr>
                        </pic:nvPicPr>
                        <pic:blipFill>
                          <a:blip r:embed="rId46" cstate="print">
                            <a:extLst>
                              <a:ext uri="{BEBA8EAE-BF5A-486C-A8C5-ECC9F3942E4B}">
                                <a14:imgProps xmlns:a14="http://schemas.microsoft.com/office/drawing/2010/main">
                                  <a14:imgLayer r:embed="rId47">
                                    <a14:imgEffect>
                                      <a14:brightnessContrast bright="17000"/>
                                    </a14:imgEffect>
                                  </a14:imgLayer>
                                </a14:imgProps>
                              </a:ext>
                              <a:ext uri="{28A0092B-C50C-407E-A947-70E740481C1C}">
                                <a14:useLocalDpi xmlns:a14="http://schemas.microsoft.com/office/drawing/2010/main" val="0"/>
                              </a:ext>
                            </a:extLst>
                          </a:blip>
                          <a:srcRect/>
                          <a:stretch>
                            <a:fillRect/>
                          </a:stretch>
                        </pic:blipFill>
                        <pic:spPr bwMode="auto">
                          <a:xfrm>
                            <a:off x="0" y="0"/>
                            <a:ext cx="2014069" cy="1512000"/>
                          </a:xfrm>
                          <a:prstGeom prst="rect">
                            <a:avLst/>
                          </a:prstGeom>
                          <a:noFill/>
                          <a:ln>
                            <a:noFill/>
                          </a:ln>
                        </pic:spPr>
                      </pic:pic>
                    </a:graphicData>
                  </a:graphic>
                </wp:inline>
              </w:drawing>
            </w:r>
          </w:p>
          <w:p w14:paraId="142245CB" w14:textId="77777777" w:rsidR="00C529EB" w:rsidRPr="00CB02F4"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学校給食</w:t>
            </w:r>
            <w:r w:rsidRPr="00CB02F4">
              <w:rPr>
                <w:rFonts w:ascii="Meiryo UI" w:eastAsia="Meiryo UI" w:hAnsi="Meiryo UI" w:cs="Meiryo UI" w:hint="eastAsia"/>
                <w:sz w:val="20"/>
                <w:szCs w:val="20"/>
              </w:rPr>
              <w:t>用の</w:t>
            </w:r>
            <w:r>
              <w:rPr>
                <w:rFonts w:ascii="Meiryo UI" w:eastAsia="Meiryo UI" w:hAnsi="Meiryo UI" w:cs="Meiryo UI" w:hint="eastAsia"/>
                <w:sz w:val="20"/>
                <w:szCs w:val="20"/>
              </w:rPr>
              <w:t>PET樹脂製</w:t>
            </w:r>
            <w:r w:rsidRPr="00CB02F4">
              <w:rPr>
                <w:rFonts w:ascii="Meiryo UI" w:eastAsia="Meiryo UI" w:hAnsi="Meiryo UI" w:cs="Meiryo UI" w:hint="eastAsia"/>
                <w:sz w:val="20"/>
                <w:szCs w:val="20"/>
              </w:rPr>
              <w:t>食器</w:t>
            </w:r>
            <w:r>
              <w:rPr>
                <w:rFonts w:ascii="Meiryo UI" w:eastAsia="Meiryo UI" w:hAnsi="Meiryo UI" w:cs="Meiryo UI" w:hint="eastAsia"/>
                <w:sz w:val="20"/>
                <w:szCs w:val="20"/>
              </w:rPr>
              <w:t>。</w:t>
            </w:r>
          </w:p>
          <w:p w14:paraId="01DC4BCD" w14:textId="77777777" w:rsidR="00C529EB" w:rsidRPr="00CB02F4"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02F4">
              <w:rPr>
                <w:rFonts w:ascii="Meiryo UI" w:eastAsia="Meiryo UI" w:hAnsi="Meiryo UI" w:cs="Meiryo UI" w:hint="eastAsia"/>
                <w:sz w:val="20"/>
                <w:szCs w:val="20"/>
              </w:rPr>
              <w:t>磁器食器に比べ、軽くて</w:t>
            </w:r>
            <w:r>
              <w:rPr>
                <w:rFonts w:ascii="Meiryo UI" w:eastAsia="Meiryo UI" w:hAnsi="Meiryo UI" w:cs="Meiryo UI" w:hint="eastAsia"/>
                <w:sz w:val="20"/>
                <w:szCs w:val="20"/>
              </w:rPr>
              <w:t>扱いやすい</w:t>
            </w:r>
            <w:r w:rsidRPr="00CB02F4">
              <w:rPr>
                <w:rFonts w:ascii="Meiryo UI" w:eastAsia="Meiryo UI" w:hAnsi="Meiryo UI" w:cs="Meiryo UI" w:hint="eastAsia"/>
                <w:sz w:val="20"/>
                <w:szCs w:val="20"/>
              </w:rPr>
              <w:t>。</w:t>
            </w:r>
          </w:p>
          <w:p w14:paraId="7B549CC9" w14:textId="77777777" w:rsidR="00C529EB" w:rsidRPr="00CB02F4" w:rsidRDefault="00C529EB" w:rsidP="00C529EB">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780FB664" w14:textId="77777777" w:rsidR="00C529EB" w:rsidRPr="00CB02F4" w:rsidRDefault="00C529EB" w:rsidP="00C529EB">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住所：岐阜県土岐市駄知町1468番地</w:t>
            </w:r>
          </w:p>
          <w:p w14:paraId="0DD51656" w14:textId="77777777" w:rsidR="00C529EB" w:rsidRPr="00CB02F4" w:rsidRDefault="00C529EB" w:rsidP="00C529EB">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42C6AC65" w14:textId="77777777" w:rsidR="00C529EB" w:rsidRPr="00CB02F4"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5AD07FA6" w14:textId="5151C967" w:rsidR="00C529EB" w:rsidRDefault="00C529EB" w:rsidP="00C529EB">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r w:rsidR="0078303D" w:rsidRPr="00246D5F">
              <w:rPr>
                <w:rFonts w:ascii="Meiryo UI" w:eastAsia="Meiryo UI" w:hAnsi="Meiryo UI" w:cs="Meiryo UI"/>
                <w:sz w:val="20"/>
                <w:szCs w:val="20"/>
              </w:rPr>
              <w:t>https://www.k-ogiso.co.jp/</w:t>
            </w:r>
          </w:p>
          <w:p w14:paraId="6417DBA3" w14:textId="77777777" w:rsidR="004B23B5" w:rsidRPr="004B23B5" w:rsidRDefault="004B23B5" w:rsidP="00C529EB">
            <w:pPr>
              <w:spacing w:line="240" w:lineRule="exact"/>
              <w:rPr>
                <w:noProof/>
              </w:rPr>
            </w:pPr>
          </w:p>
          <w:p w14:paraId="15B39F79" w14:textId="77777777" w:rsidR="00C529EB" w:rsidRPr="00837CA5" w:rsidRDefault="00C529EB" w:rsidP="00C529EB">
            <w:pPr>
              <w:spacing w:line="240" w:lineRule="exact"/>
              <w:rPr>
                <w:rFonts w:ascii="Meiryo UI" w:eastAsia="Meiryo UI" w:hAnsi="Meiryo UI" w:cs="Meiryo UI"/>
                <w:b/>
                <w:color w:val="FFFFFF" w:themeColor="background1"/>
                <w:sz w:val="20"/>
                <w:szCs w:val="20"/>
              </w:rPr>
            </w:pPr>
          </w:p>
        </w:tc>
      </w:tr>
      <w:tr w:rsidR="004B23B5" w:rsidRPr="003527A5" w14:paraId="4561130A" w14:textId="77777777" w:rsidTr="00245E85">
        <w:trPr>
          <w:gridBefore w:val="1"/>
          <w:wBefore w:w="15" w:type="dxa"/>
          <w:jc w:val="center"/>
        </w:trPr>
        <w:tc>
          <w:tcPr>
            <w:tcW w:w="4824" w:type="dxa"/>
            <w:tcBorders>
              <w:bottom w:val="single" w:sz="12" w:space="0" w:color="FFFFFF" w:themeColor="background1"/>
            </w:tcBorders>
            <w:shd w:val="clear" w:color="auto" w:fill="76923C" w:themeFill="accent3" w:themeFillShade="BF"/>
            <w:vAlign w:val="center"/>
          </w:tcPr>
          <w:p w14:paraId="50A468A2" w14:textId="2EF3A155" w:rsidR="004B23B5" w:rsidRPr="003527A5" w:rsidRDefault="004B23B5" w:rsidP="004B23B5">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31011</w:t>
            </w:r>
            <w:r>
              <w:rPr>
                <w:rFonts w:ascii="Meiryo UI" w:eastAsia="Meiryo UI" w:hAnsi="Meiryo UI" w:cs="Meiryo UI" w:hint="eastAsia"/>
                <w:b/>
                <w:color w:val="FFFFFF" w:themeColor="background1"/>
                <w:sz w:val="20"/>
                <w:szCs w:val="20"/>
              </w:rPr>
              <w:t>・学校給食用PET樹脂製食器(プレート)</w:t>
            </w:r>
          </w:p>
        </w:tc>
        <w:tc>
          <w:tcPr>
            <w:tcW w:w="4839" w:type="dxa"/>
            <w:gridSpan w:val="2"/>
            <w:tcBorders>
              <w:bottom w:val="single" w:sz="12" w:space="0" w:color="FFFFFF" w:themeColor="background1"/>
            </w:tcBorders>
            <w:shd w:val="clear" w:color="auto" w:fill="76923C" w:themeFill="accent3" w:themeFillShade="BF"/>
            <w:vAlign w:val="center"/>
          </w:tcPr>
          <w:p w14:paraId="4E4EF02F" w14:textId="101B7D07" w:rsidR="004B23B5" w:rsidRPr="003527A5" w:rsidRDefault="004B23B5" w:rsidP="004B23B5">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31049</w:t>
            </w:r>
            <w:r>
              <w:rPr>
                <w:rFonts w:ascii="Meiryo UI" w:eastAsia="Meiryo UI" w:hAnsi="Meiryo UI" w:cs="Meiryo UI" w:hint="eastAsia"/>
                <w:b/>
                <w:color w:val="FFFFFF" w:themeColor="background1"/>
                <w:sz w:val="20"/>
                <w:szCs w:val="20"/>
              </w:rPr>
              <w:t>・</w:t>
            </w:r>
            <w:r w:rsidRPr="00B40EE8">
              <w:rPr>
                <w:rFonts w:ascii="Meiryo UI" w:eastAsia="Meiryo UI" w:hAnsi="Meiryo UI" w:cs="Meiryo UI" w:hint="eastAsia"/>
                <w:b/>
                <w:color w:val="FFFFFF" w:themeColor="background1"/>
                <w:sz w:val="20"/>
                <w:szCs w:val="20"/>
              </w:rPr>
              <w:t>マグネット</w:t>
            </w:r>
            <w:r w:rsidR="00D12526">
              <w:rPr>
                <w:rFonts w:ascii="Meiryo UI" w:eastAsia="Meiryo UI" w:hAnsi="Meiryo UI" w:cs="Meiryo UI" w:hint="eastAsia"/>
                <w:b/>
                <w:color w:val="FFFFFF" w:themeColor="background1"/>
                <w:sz w:val="20"/>
                <w:szCs w:val="20"/>
              </w:rPr>
              <w:t>バー</w:t>
            </w:r>
            <w:r w:rsidRPr="00B40EE8">
              <w:rPr>
                <w:rFonts w:ascii="Meiryo UI" w:eastAsia="Meiryo UI" w:hAnsi="Meiryo UI" w:cs="Meiryo UI" w:hint="eastAsia"/>
                <w:b/>
                <w:color w:val="FFFFFF" w:themeColor="background1"/>
                <w:sz w:val="20"/>
                <w:szCs w:val="20"/>
              </w:rPr>
              <w:t>カバー（モデルA）</w:t>
            </w:r>
          </w:p>
        </w:tc>
      </w:tr>
      <w:tr w:rsidR="004B23B5" w:rsidRPr="00837CA5" w14:paraId="1521CFA9" w14:textId="77777777" w:rsidTr="00A16760">
        <w:trPr>
          <w:gridBefore w:val="1"/>
          <w:wBefore w:w="15" w:type="dxa"/>
          <w:jc w:val="center"/>
        </w:trPr>
        <w:tc>
          <w:tcPr>
            <w:tcW w:w="4824" w:type="dxa"/>
            <w:tcBorders>
              <w:bottom w:val="single" w:sz="12" w:space="0" w:color="FFFFFF" w:themeColor="background1"/>
            </w:tcBorders>
            <w:shd w:val="clear" w:color="auto" w:fill="EAF1DD" w:themeFill="accent3" w:themeFillTint="33"/>
          </w:tcPr>
          <w:p w14:paraId="5380FB97" w14:textId="77777777" w:rsidR="004B23B5" w:rsidRDefault="004B23B5" w:rsidP="004B23B5">
            <w:pPr>
              <w:jc w:val="center"/>
              <w:rPr>
                <w:noProof/>
              </w:rPr>
            </w:pPr>
            <w:r>
              <w:rPr>
                <w:noProof/>
              </w:rPr>
              <w:drawing>
                <wp:inline distT="0" distB="0" distL="0" distR="0" wp14:anchorId="58FA603E" wp14:editId="184B0484">
                  <wp:extent cx="2014070" cy="1512000"/>
                  <wp:effectExtent l="0" t="0" r="5715" b="0"/>
                  <wp:docPr id="145" name="図 145" descr="\\s21r\LIB\環境産業技術G\700認定製品\10認定部会\第28回H3003認定_準備\700認定実施\ウェブページ\製品一覧表\P228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1r\LIB\環境産業技術G\700認定製品\10認定部会\第28回H3003認定_準備\700認定実施\ウェブページ\製品一覧表\P2280011.JPG"/>
                          <pic:cNvPicPr>
                            <a:picLocks noChangeAspect="1" noChangeArrowheads="1"/>
                          </pic:cNvPicPr>
                        </pic:nvPicPr>
                        <pic:blipFill>
                          <a:blip r:embed="rId48" cstate="print">
                            <a:extLst>
                              <a:ext uri="{BEBA8EAE-BF5A-486C-A8C5-ECC9F3942E4B}">
                                <a14:imgProps xmlns:a14="http://schemas.microsoft.com/office/drawing/2010/main">
                                  <a14:imgLayer r:embed="rId49">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2014070" cy="1512000"/>
                          </a:xfrm>
                          <a:prstGeom prst="rect">
                            <a:avLst/>
                          </a:prstGeom>
                          <a:noFill/>
                          <a:ln>
                            <a:noFill/>
                          </a:ln>
                        </pic:spPr>
                      </pic:pic>
                    </a:graphicData>
                  </a:graphic>
                </wp:inline>
              </w:drawing>
            </w:r>
            <w:r>
              <w:rPr>
                <w:rFonts w:hint="eastAsia"/>
                <w:noProof/>
              </w:rPr>
              <w:t xml:space="preserve"> </w:t>
            </w:r>
          </w:p>
          <w:p w14:paraId="1640B529" w14:textId="77777777" w:rsidR="004B23B5" w:rsidRPr="00CB02F4" w:rsidRDefault="004B23B5" w:rsidP="004B23B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学校給食</w:t>
            </w:r>
            <w:r w:rsidRPr="00CB02F4">
              <w:rPr>
                <w:rFonts w:ascii="Meiryo UI" w:eastAsia="Meiryo UI" w:hAnsi="Meiryo UI" w:cs="Meiryo UI" w:hint="eastAsia"/>
                <w:sz w:val="20"/>
                <w:szCs w:val="20"/>
              </w:rPr>
              <w:t>用の</w:t>
            </w:r>
            <w:r>
              <w:rPr>
                <w:rFonts w:ascii="Meiryo UI" w:eastAsia="Meiryo UI" w:hAnsi="Meiryo UI" w:cs="Meiryo UI" w:hint="eastAsia"/>
                <w:sz w:val="20"/>
                <w:szCs w:val="20"/>
              </w:rPr>
              <w:t>PET樹脂製</w:t>
            </w:r>
            <w:r w:rsidRPr="00CB02F4">
              <w:rPr>
                <w:rFonts w:ascii="Meiryo UI" w:eastAsia="Meiryo UI" w:hAnsi="Meiryo UI" w:cs="Meiryo UI" w:hint="eastAsia"/>
                <w:sz w:val="20"/>
                <w:szCs w:val="20"/>
              </w:rPr>
              <w:t>食器</w:t>
            </w:r>
            <w:r>
              <w:rPr>
                <w:rFonts w:ascii="Meiryo UI" w:eastAsia="Meiryo UI" w:hAnsi="Meiryo UI" w:cs="Meiryo UI" w:hint="eastAsia"/>
                <w:sz w:val="20"/>
                <w:szCs w:val="20"/>
              </w:rPr>
              <w:t>。</w:t>
            </w:r>
          </w:p>
          <w:p w14:paraId="4B72AF8C" w14:textId="77777777" w:rsidR="004B23B5" w:rsidRPr="00CB02F4" w:rsidRDefault="004B23B5" w:rsidP="004B23B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02F4">
              <w:rPr>
                <w:rFonts w:ascii="Meiryo UI" w:eastAsia="Meiryo UI" w:hAnsi="Meiryo UI" w:cs="Meiryo UI" w:hint="eastAsia"/>
                <w:sz w:val="20"/>
                <w:szCs w:val="20"/>
              </w:rPr>
              <w:t>磁器食器に比べ、軽くて</w:t>
            </w:r>
            <w:r>
              <w:rPr>
                <w:rFonts w:ascii="Meiryo UI" w:eastAsia="Meiryo UI" w:hAnsi="Meiryo UI" w:cs="Meiryo UI" w:hint="eastAsia"/>
                <w:sz w:val="20"/>
                <w:szCs w:val="20"/>
              </w:rPr>
              <w:t>扱いやすい</w:t>
            </w:r>
            <w:r w:rsidRPr="00CB02F4">
              <w:rPr>
                <w:rFonts w:ascii="Meiryo UI" w:eastAsia="Meiryo UI" w:hAnsi="Meiryo UI" w:cs="Meiryo UI" w:hint="eastAsia"/>
                <w:sz w:val="20"/>
                <w:szCs w:val="20"/>
              </w:rPr>
              <w:t>。</w:t>
            </w:r>
          </w:p>
          <w:p w14:paraId="09C57CE8" w14:textId="77777777" w:rsidR="004B23B5" w:rsidRPr="00CB02F4" w:rsidRDefault="004B23B5" w:rsidP="004B23B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78558B19" w14:textId="77777777" w:rsidR="004B23B5" w:rsidRPr="00CB02F4" w:rsidRDefault="004B23B5" w:rsidP="004B23B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住所：岐阜県土岐市駄知町1468番地</w:t>
            </w:r>
          </w:p>
          <w:p w14:paraId="04C62E7A" w14:textId="77777777" w:rsidR="004B23B5" w:rsidRPr="00CB02F4" w:rsidRDefault="004B23B5" w:rsidP="004B23B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41F1C37B" w14:textId="77777777" w:rsidR="004B23B5" w:rsidRPr="00CB02F4" w:rsidRDefault="004B23B5" w:rsidP="004B23B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72E51242" w14:textId="0C943968" w:rsidR="004B23B5" w:rsidRDefault="004B23B5" w:rsidP="004B23B5">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r w:rsidRPr="00E461DD">
              <w:rPr>
                <w:rFonts w:ascii="Meiryo UI" w:eastAsia="Meiryo UI" w:hAnsi="Meiryo UI" w:cs="Meiryo UI"/>
                <w:sz w:val="20"/>
                <w:szCs w:val="20"/>
              </w:rPr>
              <w:t>http</w:t>
            </w:r>
            <w:r w:rsidR="0078303D">
              <w:rPr>
                <w:rFonts w:ascii="Meiryo UI" w:eastAsia="Meiryo UI" w:hAnsi="Meiryo UI" w:cs="Meiryo UI"/>
                <w:sz w:val="20"/>
                <w:szCs w:val="20"/>
              </w:rPr>
              <w:t>s</w:t>
            </w:r>
            <w:r w:rsidRPr="00E461DD">
              <w:rPr>
                <w:rFonts w:ascii="Meiryo UI" w:eastAsia="Meiryo UI" w:hAnsi="Meiryo UI" w:cs="Meiryo UI"/>
                <w:sz w:val="20"/>
                <w:szCs w:val="20"/>
              </w:rPr>
              <w:t>://www.k-ogiso.co.jp/</w:t>
            </w:r>
          </w:p>
          <w:p w14:paraId="790570BE" w14:textId="77777777" w:rsidR="004B23B5" w:rsidRDefault="004B23B5" w:rsidP="004B23B5">
            <w:pPr>
              <w:spacing w:line="240" w:lineRule="exact"/>
              <w:jc w:val="center"/>
              <w:rPr>
                <w:rFonts w:ascii="Meiryo UI" w:eastAsia="Meiryo UI" w:hAnsi="Meiryo UI" w:cs="Meiryo UI"/>
                <w:b/>
                <w:color w:val="FFFFFF" w:themeColor="background1"/>
                <w:sz w:val="20"/>
                <w:szCs w:val="20"/>
              </w:rPr>
            </w:pPr>
          </w:p>
          <w:p w14:paraId="4BD605B8" w14:textId="7F4AF0D1" w:rsidR="00B613B7" w:rsidRPr="003527A5" w:rsidRDefault="00B613B7" w:rsidP="004B23B5">
            <w:pPr>
              <w:spacing w:line="240" w:lineRule="exact"/>
              <w:jc w:val="center"/>
              <w:rPr>
                <w:rFonts w:ascii="Meiryo UI" w:eastAsia="Meiryo UI" w:hAnsi="Meiryo UI" w:cs="Meiryo UI"/>
                <w:b/>
                <w:color w:val="FFFFFF" w:themeColor="background1"/>
                <w:sz w:val="20"/>
                <w:szCs w:val="20"/>
              </w:rPr>
            </w:pPr>
          </w:p>
        </w:tc>
        <w:tc>
          <w:tcPr>
            <w:tcW w:w="4839" w:type="dxa"/>
            <w:gridSpan w:val="2"/>
            <w:tcBorders>
              <w:bottom w:val="single" w:sz="12" w:space="0" w:color="FFFFFF" w:themeColor="background1"/>
            </w:tcBorders>
            <w:shd w:val="clear" w:color="auto" w:fill="EAF1DD" w:themeFill="accent3" w:themeFillTint="33"/>
            <w:vAlign w:val="center"/>
          </w:tcPr>
          <w:p w14:paraId="1075C5AE" w14:textId="77777777" w:rsidR="004B23B5" w:rsidRDefault="004B23B5" w:rsidP="004B23B5">
            <w:pPr>
              <w:spacing w:line="240" w:lineRule="atLeast"/>
              <w:jc w:val="center"/>
              <w:rPr>
                <w:rFonts w:ascii="Meiryo UI" w:eastAsia="Meiryo UI" w:hAnsi="Meiryo UI" w:cs="Meiryo UI"/>
                <w:b/>
                <w:color w:val="FFFFFF" w:themeColor="background1"/>
                <w:sz w:val="20"/>
                <w:szCs w:val="20"/>
              </w:rPr>
            </w:pPr>
            <w:r>
              <w:rPr>
                <w:rFonts w:ascii="Meiryo UI" w:eastAsia="Meiryo UI" w:hAnsi="Meiryo UI" w:cs="Meiryo UI"/>
                <w:noProof/>
              </w:rPr>
              <w:drawing>
                <wp:inline distT="0" distB="0" distL="0" distR="0" wp14:anchorId="6385E39A" wp14:editId="67CF7ECB">
                  <wp:extent cx="2317724" cy="1379220"/>
                  <wp:effectExtent l="0" t="0" r="6985" b="0"/>
                  <wp:docPr id="146" name="図 146" descr="\\T1412ss0027\lib\環境産業技術G\700認定製品\10認定部会\第28回H3003認定_準備\00新規事業者の勧誘\60カラーリサイクルNW\291116内丸様よりメール_申請書下書き\01内丸様より\単品マグネットバ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1412ss0027\lib\環境産業技術G\700認定製品\10認定部会\第28回H3003認定_準備\00新規事業者の勧誘\60カラーリサイクルNW\291116内丸様よりメール_申請書下書き\01内丸様より\単品マグネットバー.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2332485" cy="1388004"/>
                          </a:xfrm>
                          <a:prstGeom prst="rect">
                            <a:avLst/>
                          </a:prstGeom>
                          <a:noFill/>
                          <a:ln>
                            <a:noFill/>
                          </a:ln>
                          <a:extLst>
                            <a:ext uri="{53640926-AAD7-44D8-BBD7-CCE9431645EC}">
                              <a14:shadowObscured xmlns:a14="http://schemas.microsoft.com/office/drawing/2010/main"/>
                            </a:ext>
                          </a:extLst>
                        </pic:spPr>
                      </pic:pic>
                    </a:graphicData>
                  </a:graphic>
                </wp:inline>
              </w:drawing>
            </w:r>
          </w:p>
          <w:p w14:paraId="112D62A1" w14:textId="77777777" w:rsidR="004B23B5" w:rsidRDefault="004B23B5" w:rsidP="004B23B5">
            <w:pPr>
              <w:numPr>
                <w:ilvl w:val="0"/>
                <w:numId w:val="20"/>
              </w:numPr>
              <w:spacing w:line="240" w:lineRule="exact"/>
              <w:ind w:left="200" w:hangingChars="100" w:hanging="200"/>
              <w:rPr>
                <w:rFonts w:ascii="Meiryo UI" w:eastAsia="Meiryo UI" w:hAnsi="Meiryo UI" w:cs="Meiryo UI"/>
                <w:sz w:val="20"/>
                <w:szCs w:val="20"/>
              </w:rPr>
            </w:pPr>
            <w:r>
              <w:rPr>
                <w:rFonts w:ascii="Meiryo UI" w:eastAsia="Meiryo UI" w:hAnsi="Meiryo UI" w:cs="Meiryo UI" w:hint="eastAsia"/>
                <w:sz w:val="20"/>
                <w:szCs w:val="20"/>
              </w:rPr>
              <w:t>泉佐野市</w:t>
            </w:r>
            <w:r w:rsidRPr="00DE4D2A">
              <w:rPr>
                <w:rFonts w:ascii="Meiryo UI" w:eastAsia="Meiryo UI" w:hAnsi="Meiryo UI" w:cs="Meiryo UI" w:hint="eastAsia"/>
                <w:sz w:val="20"/>
                <w:szCs w:val="20"/>
              </w:rPr>
              <w:t>に集められ</w:t>
            </w:r>
            <w:r>
              <w:rPr>
                <w:rFonts w:ascii="Meiryo UI" w:eastAsia="Meiryo UI" w:hAnsi="Meiryo UI" w:cs="Meiryo UI" w:hint="eastAsia"/>
                <w:sz w:val="20"/>
                <w:szCs w:val="20"/>
              </w:rPr>
              <w:t>た故繊維と大阪府内の工場のカーペット糸の製造工程での廃材をリサイクルしたマグネット。</w:t>
            </w:r>
          </w:p>
          <w:p w14:paraId="79C7B377" w14:textId="05EF85F5" w:rsidR="004B23B5" w:rsidRPr="004B23B5" w:rsidRDefault="004B23B5" w:rsidP="00C90D32">
            <w:pPr>
              <w:numPr>
                <w:ilvl w:val="0"/>
                <w:numId w:val="20"/>
              </w:numPr>
              <w:spacing w:line="220" w:lineRule="exact"/>
              <w:ind w:left="200" w:hangingChars="100" w:hanging="200"/>
              <w:rPr>
                <w:rFonts w:ascii="Meiryo UI" w:eastAsia="Meiryo UI" w:hAnsi="Meiryo UI" w:cs="Meiryo UI"/>
                <w:b/>
                <w:sz w:val="20"/>
                <w:szCs w:val="20"/>
              </w:rPr>
            </w:pPr>
            <w:r w:rsidRPr="004B23B5">
              <w:rPr>
                <w:rFonts w:ascii="Meiryo UI" w:eastAsia="Meiryo UI" w:hAnsi="Meiryo UI" w:cs="Meiryo UI" w:hint="eastAsia"/>
                <w:sz w:val="20"/>
                <w:szCs w:val="20"/>
              </w:rPr>
              <w:t>デザイナー、研究者、技術者などがネットワークを組んで廃繊維</w:t>
            </w:r>
            <w:r>
              <w:rPr>
                <w:rFonts w:ascii="Meiryo UI" w:eastAsia="Meiryo UI" w:hAnsi="Meiryo UI" w:cs="Meiryo UI" w:hint="eastAsia"/>
                <w:sz w:val="20"/>
                <w:szCs w:val="20"/>
              </w:rPr>
              <w:t>の</w:t>
            </w:r>
            <w:r w:rsidRPr="004B23B5">
              <w:rPr>
                <w:rFonts w:ascii="Meiryo UI" w:eastAsia="Meiryo UI" w:hAnsi="Meiryo UI" w:cs="Meiryo UI" w:hint="eastAsia"/>
                <w:sz w:val="20"/>
                <w:szCs w:val="20"/>
              </w:rPr>
              <w:t>アップサイクル</w:t>
            </w:r>
            <w:r>
              <w:rPr>
                <w:rFonts w:ascii="Meiryo UI" w:eastAsia="Meiryo UI" w:hAnsi="Meiryo UI" w:cs="Meiryo UI" w:hint="eastAsia"/>
                <w:sz w:val="20"/>
                <w:szCs w:val="20"/>
              </w:rPr>
              <w:t>を行う。</w:t>
            </w:r>
          </w:p>
          <w:p w14:paraId="0CA3BA1A" w14:textId="4078EA77" w:rsidR="004B23B5" w:rsidRPr="004B23B5" w:rsidRDefault="004B23B5" w:rsidP="004B23B5">
            <w:pPr>
              <w:spacing w:line="220" w:lineRule="exact"/>
              <w:rPr>
                <w:rFonts w:ascii="Meiryo UI" w:eastAsia="Meiryo UI" w:hAnsi="Meiryo UI" w:cs="Meiryo UI"/>
                <w:b/>
                <w:sz w:val="20"/>
                <w:szCs w:val="20"/>
              </w:rPr>
            </w:pPr>
            <w:r w:rsidRPr="004B23B5">
              <w:rPr>
                <w:rFonts w:ascii="Meiryo UI" w:eastAsia="Meiryo UI" w:hAnsi="Meiryo UI" w:cs="Meiryo UI" w:hint="eastAsia"/>
                <w:b/>
                <w:sz w:val="20"/>
                <w:szCs w:val="20"/>
              </w:rPr>
              <w:t>問合せ先：株式会社　カラーループ</w:t>
            </w:r>
          </w:p>
          <w:p w14:paraId="00272FA5" w14:textId="77777777" w:rsidR="004B23B5" w:rsidRPr="00025286" w:rsidRDefault="004B23B5" w:rsidP="004B23B5">
            <w:pPr>
              <w:spacing w:line="220" w:lineRule="exact"/>
              <w:rPr>
                <w:rFonts w:ascii="Meiryo UI" w:eastAsia="Meiryo UI" w:hAnsi="Meiryo UI" w:cs="Meiryo UI"/>
                <w:color w:val="000000" w:themeColor="text1"/>
                <w:sz w:val="20"/>
                <w:szCs w:val="20"/>
              </w:rPr>
            </w:pPr>
            <w:r>
              <w:rPr>
                <w:rFonts w:ascii="Meiryo UI" w:eastAsia="Meiryo UI" w:hAnsi="Meiryo UI" w:cs="Meiryo UI" w:hint="eastAsia"/>
                <w:sz w:val="20"/>
                <w:szCs w:val="20"/>
              </w:rPr>
              <w:t>住所：</w:t>
            </w:r>
            <w:r w:rsidRPr="00025286">
              <w:rPr>
                <w:rFonts w:ascii="Meiryo UI" w:eastAsia="Meiryo UI" w:hAnsi="Meiryo UI" w:cs="Meiryo UI" w:hint="eastAsia"/>
                <w:color w:val="000000" w:themeColor="text1"/>
                <w:sz w:val="20"/>
                <w:szCs w:val="20"/>
              </w:rPr>
              <w:t xml:space="preserve">京都市下京区烏丸通仏光寺下る大政所町680-1 </w:t>
            </w:r>
          </w:p>
          <w:p w14:paraId="7A5B8941" w14:textId="77777777" w:rsidR="004B23B5" w:rsidRPr="00025286" w:rsidRDefault="004B23B5" w:rsidP="004B23B5">
            <w:pPr>
              <w:spacing w:line="220" w:lineRule="exact"/>
              <w:ind w:firstLineChars="300" w:firstLine="600"/>
              <w:rPr>
                <w:rFonts w:ascii="Meiryo UI" w:eastAsia="Meiryo UI" w:hAnsi="Meiryo UI" w:cs="Meiryo UI"/>
                <w:color w:val="000000" w:themeColor="text1"/>
                <w:sz w:val="20"/>
                <w:szCs w:val="20"/>
              </w:rPr>
            </w:pPr>
            <w:r w:rsidRPr="00025286">
              <w:rPr>
                <w:rFonts w:ascii="Meiryo UI" w:eastAsia="Meiryo UI" w:hAnsi="Meiryo UI" w:cs="Meiryo UI" w:hint="eastAsia"/>
                <w:color w:val="000000" w:themeColor="text1"/>
                <w:sz w:val="20"/>
                <w:szCs w:val="20"/>
              </w:rPr>
              <w:t>第八長谷ビル 2F-222</w:t>
            </w:r>
          </w:p>
          <w:p w14:paraId="24AD8B49" w14:textId="77777777" w:rsidR="004B23B5" w:rsidRDefault="004B23B5" w:rsidP="004B23B5">
            <w:pPr>
              <w:spacing w:line="220" w:lineRule="exact"/>
              <w:rPr>
                <w:rFonts w:ascii="Meiryo UI" w:eastAsia="Meiryo UI" w:hAnsi="Meiryo UI" w:cs="Meiryo UI"/>
                <w:sz w:val="20"/>
                <w:szCs w:val="20"/>
              </w:rPr>
            </w:pPr>
            <w:r w:rsidRPr="00917A09">
              <w:rPr>
                <w:rFonts w:ascii="Meiryo UI" w:eastAsia="Meiryo UI" w:hAnsi="Meiryo UI" w:cs="Meiryo UI" w:hint="eastAsia"/>
                <w:sz w:val="20"/>
                <w:szCs w:val="20"/>
              </w:rPr>
              <w:t>電話番号：</w:t>
            </w:r>
            <w:r>
              <w:rPr>
                <w:rFonts w:ascii="Meiryo UI" w:eastAsia="Meiryo UI" w:hAnsi="Meiryo UI" w:cs="Meiryo UI" w:hint="eastAsia"/>
                <w:sz w:val="20"/>
                <w:szCs w:val="20"/>
              </w:rPr>
              <w:t>090-3940-1623</w:t>
            </w:r>
          </w:p>
          <w:p w14:paraId="30C53D5F" w14:textId="77777777" w:rsidR="004B23B5" w:rsidRDefault="004B23B5" w:rsidP="004B23B5">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ファックス番号：075-723-7875</w:t>
            </w:r>
          </w:p>
          <w:p w14:paraId="7546E3EC" w14:textId="77777777" w:rsidR="00B613B7" w:rsidRDefault="004B23B5" w:rsidP="004B23B5">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r w:rsidR="00DC6B34" w:rsidRPr="00DC6B34">
              <w:rPr>
                <w:rFonts w:ascii="Meiryo UI" w:eastAsia="Meiryo UI" w:hAnsi="Meiryo UI" w:cs="Meiryo UI"/>
                <w:sz w:val="20"/>
                <w:szCs w:val="20"/>
              </w:rPr>
              <w:t>https://colourloop-jp.com/</w:t>
            </w:r>
          </w:p>
          <w:p w14:paraId="2EAF461F" w14:textId="071CC1E3" w:rsidR="00B613B7" w:rsidRPr="00B613B7" w:rsidRDefault="00B613B7" w:rsidP="004B23B5">
            <w:pPr>
              <w:spacing w:line="240" w:lineRule="exact"/>
              <w:rPr>
                <w:rFonts w:ascii="Meiryo UI" w:eastAsia="Meiryo UI" w:hAnsi="Meiryo UI" w:cs="Meiryo UI"/>
                <w:sz w:val="20"/>
                <w:szCs w:val="20"/>
              </w:rPr>
            </w:pPr>
          </w:p>
        </w:tc>
      </w:tr>
      <w:tr w:rsidR="004B23B5" w:rsidRPr="003527A5" w14:paraId="13CB09DB" w14:textId="77777777" w:rsidTr="00245E85">
        <w:trPr>
          <w:gridBefore w:val="1"/>
          <w:wBefore w:w="15" w:type="dxa"/>
          <w:jc w:val="center"/>
        </w:trPr>
        <w:tc>
          <w:tcPr>
            <w:tcW w:w="4824" w:type="dxa"/>
            <w:tcBorders>
              <w:bottom w:val="single" w:sz="12" w:space="0" w:color="FFFFFF" w:themeColor="background1"/>
            </w:tcBorders>
            <w:shd w:val="clear" w:color="auto" w:fill="76923C" w:themeFill="accent3" w:themeFillShade="BF"/>
            <w:vAlign w:val="center"/>
          </w:tcPr>
          <w:p w14:paraId="4D2839F2" w14:textId="06426F5F" w:rsidR="004B23B5" w:rsidRPr="003527A5" w:rsidRDefault="004B23B5" w:rsidP="004B23B5">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lastRenderedPageBreak/>
              <w:t>2</w:t>
            </w:r>
            <w:r>
              <w:rPr>
                <w:rFonts w:ascii="Meiryo UI" w:eastAsia="Meiryo UI" w:hAnsi="Meiryo UI" w:cs="Meiryo UI"/>
                <w:b/>
                <w:color w:val="FFFFFF" w:themeColor="background1"/>
                <w:sz w:val="20"/>
                <w:szCs w:val="20"/>
              </w:rPr>
              <w:t>31050</w:t>
            </w:r>
            <w:r>
              <w:rPr>
                <w:rFonts w:ascii="Meiryo UI" w:eastAsia="Meiryo UI" w:hAnsi="Meiryo UI" w:cs="Meiryo UI" w:hint="eastAsia"/>
                <w:b/>
                <w:color w:val="FFFFFF" w:themeColor="background1"/>
                <w:sz w:val="20"/>
                <w:szCs w:val="20"/>
              </w:rPr>
              <w:t>・</w:t>
            </w:r>
            <w:r w:rsidRPr="00B40EE8">
              <w:rPr>
                <w:rFonts w:ascii="Meiryo UI" w:eastAsia="Meiryo UI" w:hAnsi="Meiryo UI" w:cs="Meiryo UI" w:hint="eastAsia"/>
                <w:b/>
                <w:color w:val="FFFFFF" w:themeColor="background1"/>
                <w:sz w:val="20"/>
                <w:szCs w:val="20"/>
              </w:rPr>
              <w:t>ルーラー（モデルA）</w:t>
            </w:r>
          </w:p>
        </w:tc>
        <w:tc>
          <w:tcPr>
            <w:tcW w:w="4839" w:type="dxa"/>
            <w:gridSpan w:val="2"/>
            <w:tcBorders>
              <w:bottom w:val="single" w:sz="12" w:space="0" w:color="FFFFFF" w:themeColor="background1"/>
            </w:tcBorders>
            <w:shd w:val="clear" w:color="auto" w:fill="76923C" w:themeFill="accent3" w:themeFillShade="BF"/>
            <w:vAlign w:val="center"/>
          </w:tcPr>
          <w:p w14:paraId="1B43D18F" w14:textId="248B4FBE" w:rsidR="004B23B5" w:rsidRPr="003527A5" w:rsidRDefault="004B23B5" w:rsidP="004B23B5">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31051</w:t>
            </w:r>
            <w:r>
              <w:rPr>
                <w:rFonts w:ascii="Meiryo UI" w:eastAsia="Meiryo UI" w:hAnsi="Meiryo UI" w:cs="Meiryo UI" w:hint="eastAsia"/>
                <w:b/>
                <w:color w:val="FFFFFF" w:themeColor="background1"/>
                <w:sz w:val="20"/>
                <w:szCs w:val="20"/>
              </w:rPr>
              <w:t>・</w:t>
            </w:r>
            <w:r w:rsidRPr="00B40EE8">
              <w:rPr>
                <w:rFonts w:ascii="Meiryo UI" w:eastAsia="Meiryo UI" w:hAnsi="Meiryo UI" w:cs="Meiryo UI" w:hint="eastAsia"/>
                <w:b/>
                <w:color w:val="FFFFFF" w:themeColor="background1"/>
                <w:sz w:val="20"/>
                <w:szCs w:val="20"/>
              </w:rPr>
              <w:t>フラワーポット（モデルA）</w:t>
            </w:r>
          </w:p>
        </w:tc>
      </w:tr>
      <w:tr w:rsidR="004B23B5" w:rsidRPr="00B166A1" w14:paraId="7C8339E0" w14:textId="77777777" w:rsidTr="008E05BF">
        <w:trPr>
          <w:gridBefore w:val="1"/>
          <w:wBefore w:w="15" w:type="dxa"/>
          <w:jc w:val="center"/>
        </w:trPr>
        <w:tc>
          <w:tcPr>
            <w:tcW w:w="4824" w:type="dxa"/>
            <w:tcBorders>
              <w:bottom w:val="single" w:sz="12" w:space="0" w:color="FFFFFF" w:themeColor="background1"/>
            </w:tcBorders>
            <w:shd w:val="clear" w:color="auto" w:fill="EAF1DD" w:themeFill="accent3" w:themeFillTint="33"/>
            <w:vAlign w:val="center"/>
          </w:tcPr>
          <w:p w14:paraId="44B265CF" w14:textId="77777777" w:rsidR="004B23B5" w:rsidRDefault="004B23B5" w:rsidP="004B23B5">
            <w:pPr>
              <w:spacing w:line="240" w:lineRule="atLeast"/>
              <w:jc w:val="center"/>
              <w:rPr>
                <w:rFonts w:ascii="Meiryo UI" w:eastAsia="Meiryo UI" w:hAnsi="Meiryo UI" w:cs="Meiryo UI"/>
                <w:b/>
                <w:color w:val="FFFFFF" w:themeColor="background1"/>
                <w:sz w:val="20"/>
                <w:szCs w:val="20"/>
              </w:rPr>
            </w:pPr>
            <w:r>
              <w:rPr>
                <w:rFonts w:ascii="Meiryo UI" w:eastAsia="Meiryo UI" w:hAnsi="Meiryo UI" w:cs="Meiryo UI"/>
                <w:noProof/>
              </w:rPr>
              <w:drawing>
                <wp:inline distT="0" distB="0" distL="0" distR="0" wp14:anchorId="37C1CD2C" wp14:editId="20E8EC2D">
                  <wp:extent cx="1714500" cy="1117757"/>
                  <wp:effectExtent l="0" t="0" r="0" b="6350"/>
                  <wp:docPr id="147" name="図 147" descr="\\T1412ss0027\lib\環境産業技術G\700認定製品\10認定部会\第28回H3003認定_準備\00新規事業者の勧誘\60カラーリサイクルNW\291116内丸様よりメール_申請書下書き\01内丸様より\定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1412ss0027\lib\環境産業技術G\700認定製品\10認定部会\第28回H3003認定_準備\00新規事業者の勧誘\60カラーリサイクルNW\291116内丸様よりメール_申請書下書き\01内丸様より\定規.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34097" cy="1130533"/>
                          </a:xfrm>
                          <a:prstGeom prst="rect">
                            <a:avLst/>
                          </a:prstGeom>
                          <a:noFill/>
                          <a:ln>
                            <a:noFill/>
                          </a:ln>
                        </pic:spPr>
                      </pic:pic>
                    </a:graphicData>
                  </a:graphic>
                </wp:inline>
              </w:drawing>
            </w:r>
          </w:p>
          <w:p w14:paraId="0AF891B1" w14:textId="77777777" w:rsidR="004B23B5" w:rsidRPr="000549AF" w:rsidRDefault="004B23B5" w:rsidP="004B23B5">
            <w:pPr>
              <w:numPr>
                <w:ilvl w:val="0"/>
                <w:numId w:val="20"/>
              </w:numPr>
              <w:spacing w:line="240" w:lineRule="exact"/>
              <w:ind w:left="200" w:hangingChars="100" w:hanging="200"/>
              <w:rPr>
                <w:rFonts w:ascii="Meiryo UI" w:eastAsia="Meiryo UI" w:hAnsi="Meiryo UI" w:cs="Meiryo UI"/>
                <w:sz w:val="20"/>
                <w:szCs w:val="20"/>
              </w:rPr>
            </w:pPr>
            <w:r w:rsidRPr="000549AF">
              <w:rPr>
                <w:rFonts w:ascii="Meiryo UI" w:eastAsia="Meiryo UI" w:hAnsi="Meiryo UI" w:cs="Meiryo UI" w:hint="eastAsia"/>
                <w:sz w:val="20"/>
                <w:szCs w:val="20"/>
              </w:rPr>
              <w:t>泉佐野市に集められた故繊維と大阪府内の工場のカーペット糸の製造工程での廃材をリサイクルした定規</w:t>
            </w:r>
            <w:r>
              <w:rPr>
                <w:rFonts w:ascii="Meiryo UI" w:eastAsia="Meiryo UI" w:hAnsi="Meiryo UI" w:cs="Meiryo UI" w:hint="eastAsia"/>
                <w:sz w:val="20"/>
                <w:szCs w:val="20"/>
              </w:rPr>
              <w:t>。</w:t>
            </w:r>
          </w:p>
          <w:p w14:paraId="7CF9DE75" w14:textId="29229AEC" w:rsidR="004B23B5" w:rsidRPr="00DE4D2A" w:rsidRDefault="004B23B5" w:rsidP="004B23B5">
            <w:pPr>
              <w:numPr>
                <w:ilvl w:val="0"/>
                <w:numId w:val="20"/>
              </w:numPr>
              <w:spacing w:line="240" w:lineRule="exact"/>
              <w:ind w:left="200" w:hangingChars="100" w:hanging="200"/>
              <w:rPr>
                <w:rFonts w:ascii="Meiryo UI" w:eastAsia="Meiryo UI" w:hAnsi="Meiryo UI" w:cs="Meiryo UI"/>
                <w:sz w:val="20"/>
                <w:szCs w:val="20"/>
              </w:rPr>
            </w:pPr>
            <w:r w:rsidRPr="00DE4D2A">
              <w:rPr>
                <w:rFonts w:ascii="Meiryo UI" w:eastAsia="Meiryo UI" w:hAnsi="Meiryo UI" w:cs="Meiryo UI" w:hint="eastAsia"/>
                <w:sz w:val="20"/>
                <w:szCs w:val="20"/>
              </w:rPr>
              <w:t>デザイナー、研究者、技術者などがネットワークを組んで廃繊維</w:t>
            </w:r>
            <w:r>
              <w:rPr>
                <w:rFonts w:ascii="Meiryo UI" w:eastAsia="Meiryo UI" w:hAnsi="Meiryo UI" w:cs="Meiryo UI" w:hint="eastAsia"/>
                <w:sz w:val="20"/>
                <w:szCs w:val="20"/>
              </w:rPr>
              <w:t>の</w:t>
            </w:r>
            <w:r w:rsidRPr="004B23B5">
              <w:rPr>
                <w:rFonts w:ascii="Meiryo UI" w:eastAsia="Meiryo UI" w:hAnsi="Meiryo UI" w:cs="Meiryo UI" w:hint="eastAsia"/>
                <w:sz w:val="20"/>
                <w:szCs w:val="20"/>
              </w:rPr>
              <w:t>アップサイクル</w:t>
            </w:r>
            <w:r>
              <w:rPr>
                <w:rFonts w:ascii="Meiryo UI" w:eastAsia="Meiryo UI" w:hAnsi="Meiryo UI" w:cs="Meiryo UI" w:hint="eastAsia"/>
                <w:sz w:val="20"/>
                <w:szCs w:val="20"/>
              </w:rPr>
              <w:t>を行う。</w:t>
            </w:r>
          </w:p>
          <w:p w14:paraId="18D82053" w14:textId="77777777" w:rsidR="004B23B5" w:rsidRPr="00917A09" w:rsidRDefault="004B23B5" w:rsidP="004B23B5">
            <w:pPr>
              <w:spacing w:line="220" w:lineRule="exact"/>
              <w:rPr>
                <w:rFonts w:ascii="Meiryo UI" w:eastAsia="Meiryo UI" w:hAnsi="Meiryo UI" w:cs="Meiryo UI"/>
                <w:b/>
                <w:sz w:val="20"/>
                <w:szCs w:val="20"/>
              </w:rPr>
            </w:pPr>
            <w:r>
              <w:rPr>
                <w:rFonts w:ascii="Meiryo UI" w:eastAsia="Meiryo UI" w:hAnsi="Meiryo UI" w:cs="Meiryo UI" w:hint="eastAsia"/>
                <w:b/>
                <w:sz w:val="20"/>
                <w:szCs w:val="20"/>
              </w:rPr>
              <w:t>問合せ先：株式会社　カラーループ</w:t>
            </w:r>
          </w:p>
          <w:p w14:paraId="365CC055" w14:textId="77777777" w:rsidR="004B23B5" w:rsidRPr="00025286" w:rsidRDefault="004B23B5" w:rsidP="004B23B5">
            <w:pPr>
              <w:spacing w:line="220" w:lineRule="exact"/>
              <w:rPr>
                <w:rFonts w:ascii="Meiryo UI" w:eastAsia="Meiryo UI" w:hAnsi="Meiryo UI" w:cs="Meiryo UI"/>
                <w:color w:val="000000" w:themeColor="text1"/>
                <w:sz w:val="20"/>
                <w:szCs w:val="20"/>
              </w:rPr>
            </w:pPr>
            <w:r>
              <w:rPr>
                <w:rFonts w:ascii="Meiryo UI" w:eastAsia="Meiryo UI" w:hAnsi="Meiryo UI" w:cs="Meiryo UI" w:hint="eastAsia"/>
                <w:sz w:val="20"/>
                <w:szCs w:val="20"/>
              </w:rPr>
              <w:t>住所：</w:t>
            </w:r>
            <w:r w:rsidRPr="00025286">
              <w:rPr>
                <w:rFonts w:ascii="Meiryo UI" w:eastAsia="Meiryo UI" w:hAnsi="Meiryo UI" w:cs="Meiryo UI" w:hint="eastAsia"/>
                <w:color w:val="000000" w:themeColor="text1"/>
                <w:sz w:val="20"/>
                <w:szCs w:val="20"/>
              </w:rPr>
              <w:t xml:space="preserve">京都市下京区烏丸通仏光寺下る大政所町680-1 </w:t>
            </w:r>
          </w:p>
          <w:p w14:paraId="1F4B4EDA" w14:textId="77777777" w:rsidR="004B23B5" w:rsidRPr="00025286" w:rsidRDefault="004B23B5" w:rsidP="004B23B5">
            <w:pPr>
              <w:spacing w:line="220" w:lineRule="exact"/>
              <w:ind w:firstLineChars="300" w:firstLine="600"/>
              <w:rPr>
                <w:rFonts w:ascii="Meiryo UI" w:eastAsia="Meiryo UI" w:hAnsi="Meiryo UI" w:cs="Meiryo UI"/>
                <w:color w:val="000000" w:themeColor="text1"/>
                <w:sz w:val="20"/>
                <w:szCs w:val="20"/>
              </w:rPr>
            </w:pPr>
            <w:r w:rsidRPr="00025286">
              <w:rPr>
                <w:rFonts w:ascii="Meiryo UI" w:eastAsia="Meiryo UI" w:hAnsi="Meiryo UI" w:cs="Meiryo UI" w:hint="eastAsia"/>
                <w:color w:val="000000" w:themeColor="text1"/>
                <w:sz w:val="20"/>
                <w:szCs w:val="20"/>
              </w:rPr>
              <w:t>第八長谷ビル 2F-222</w:t>
            </w:r>
          </w:p>
          <w:p w14:paraId="271CD019" w14:textId="77777777" w:rsidR="004B23B5" w:rsidRDefault="004B23B5" w:rsidP="004B23B5">
            <w:pPr>
              <w:spacing w:line="220" w:lineRule="exact"/>
              <w:rPr>
                <w:rFonts w:ascii="Meiryo UI" w:eastAsia="Meiryo UI" w:hAnsi="Meiryo UI" w:cs="Meiryo UI"/>
                <w:sz w:val="20"/>
                <w:szCs w:val="20"/>
              </w:rPr>
            </w:pPr>
            <w:r w:rsidRPr="00917A09">
              <w:rPr>
                <w:rFonts w:ascii="Meiryo UI" w:eastAsia="Meiryo UI" w:hAnsi="Meiryo UI" w:cs="Meiryo UI" w:hint="eastAsia"/>
                <w:sz w:val="20"/>
                <w:szCs w:val="20"/>
              </w:rPr>
              <w:t>電話番号：</w:t>
            </w:r>
            <w:r>
              <w:rPr>
                <w:rFonts w:ascii="Meiryo UI" w:eastAsia="Meiryo UI" w:hAnsi="Meiryo UI" w:cs="Meiryo UI" w:hint="eastAsia"/>
                <w:sz w:val="20"/>
                <w:szCs w:val="20"/>
              </w:rPr>
              <w:t>090-3940-1623</w:t>
            </w:r>
          </w:p>
          <w:p w14:paraId="17680CD3" w14:textId="77777777" w:rsidR="004B23B5" w:rsidRDefault="004B23B5" w:rsidP="004B23B5">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ファックス番号：075-723-7875</w:t>
            </w:r>
          </w:p>
          <w:p w14:paraId="5E1F36E9" w14:textId="47C2A1ED" w:rsidR="004B23B5" w:rsidRPr="003527A5" w:rsidRDefault="004B23B5" w:rsidP="004B23B5">
            <w:pPr>
              <w:spacing w:line="240" w:lineRule="exact"/>
              <w:rPr>
                <w:rFonts w:ascii="Meiryo UI" w:eastAsia="Meiryo UI" w:hAnsi="Meiryo UI" w:cs="Meiryo UI"/>
                <w:b/>
                <w:color w:val="FFFFFF" w:themeColor="background1"/>
                <w:sz w:val="20"/>
                <w:szCs w:val="20"/>
              </w:rPr>
            </w:pPr>
            <w:r>
              <w:rPr>
                <w:rFonts w:ascii="Meiryo UI" w:eastAsia="Meiryo UI" w:hAnsi="Meiryo UI" w:cs="Meiryo UI" w:hint="eastAsia"/>
                <w:sz w:val="20"/>
                <w:szCs w:val="20"/>
              </w:rPr>
              <w:t>URL：</w:t>
            </w:r>
            <w:r w:rsidR="00DC6B34" w:rsidRPr="00DC6B34">
              <w:rPr>
                <w:rFonts w:ascii="Meiryo UI" w:eastAsia="Meiryo UI" w:hAnsi="Meiryo UI" w:cs="Meiryo UI"/>
                <w:sz w:val="20"/>
                <w:szCs w:val="20"/>
              </w:rPr>
              <w:t>https://colourloop-jp.com/</w:t>
            </w:r>
          </w:p>
        </w:tc>
        <w:tc>
          <w:tcPr>
            <w:tcW w:w="4839" w:type="dxa"/>
            <w:gridSpan w:val="2"/>
            <w:tcBorders>
              <w:bottom w:val="single" w:sz="12" w:space="0" w:color="FFFFFF" w:themeColor="background1"/>
            </w:tcBorders>
            <w:shd w:val="clear" w:color="auto" w:fill="EAF1DD" w:themeFill="accent3" w:themeFillTint="33"/>
            <w:vAlign w:val="center"/>
          </w:tcPr>
          <w:p w14:paraId="2AA76255" w14:textId="77777777" w:rsidR="004B23B5" w:rsidRDefault="004B23B5" w:rsidP="004B23B5">
            <w:pPr>
              <w:spacing w:line="240" w:lineRule="atLeast"/>
              <w:jc w:val="center"/>
              <w:rPr>
                <w:rFonts w:ascii="Meiryo UI" w:eastAsia="Meiryo UI" w:hAnsi="Meiryo UI" w:cs="Meiryo UI"/>
                <w:b/>
                <w:color w:val="FFFFFF" w:themeColor="background1"/>
                <w:sz w:val="20"/>
                <w:szCs w:val="20"/>
              </w:rPr>
            </w:pPr>
            <w:r>
              <w:rPr>
                <w:rFonts w:ascii="Meiryo UI" w:eastAsia="Meiryo UI" w:hAnsi="Meiryo UI" w:cs="Meiryo UI"/>
                <w:noProof/>
              </w:rPr>
              <w:drawing>
                <wp:inline distT="0" distB="0" distL="0" distR="0" wp14:anchorId="66FDE2DD" wp14:editId="34F52E99">
                  <wp:extent cx="1866900" cy="1267875"/>
                  <wp:effectExtent l="0" t="0" r="0" b="8890"/>
                  <wp:docPr id="148" name="図 148" descr="\\T1412ss0027\lib\環境産業技術G\700認定製品\10認定部会\第28回H3003認定_準備\00新規事業者の勧誘\60カラーリサイクルNW\291116内丸様よりメール_申請書下書き\01内丸様より\植木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1412ss0027\lib\環境産業技術G\700認定製品\10認定部会\第28回H3003認定_準備\00新規事業者の勧誘\60カラーリサイクルNW\291116内丸様よりメール_申請書下書き\01内丸様より\植木鉢.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1878088" cy="1275473"/>
                          </a:xfrm>
                          <a:prstGeom prst="rect">
                            <a:avLst/>
                          </a:prstGeom>
                          <a:noFill/>
                          <a:ln>
                            <a:noFill/>
                          </a:ln>
                          <a:extLst>
                            <a:ext uri="{53640926-AAD7-44D8-BBD7-CCE9431645EC}">
                              <a14:shadowObscured xmlns:a14="http://schemas.microsoft.com/office/drawing/2010/main"/>
                            </a:ext>
                          </a:extLst>
                        </pic:spPr>
                      </pic:pic>
                    </a:graphicData>
                  </a:graphic>
                </wp:inline>
              </w:drawing>
            </w:r>
          </w:p>
          <w:p w14:paraId="727419DD" w14:textId="77777777" w:rsidR="004B23B5" w:rsidRDefault="004B23B5" w:rsidP="004B23B5">
            <w:pPr>
              <w:numPr>
                <w:ilvl w:val="0"/>
                <w:numId w:val="20"/>
              </w:numPr>
              <w:spacing w:line="240" w:lineRule="exact"/>
              <w:ind w:left="200" w:hangingChars="100" w:hanging="200"/>
              <w:rPr>
                <w:rFonts w:ascii="Meiryo UI" w:eastAsia="Meiryo UI" w:hAnsi="Meiryo UI" w:cs="Meiryo UI"/>
                <w:sz w:val="20"/>
                <w:szCs w:val="20"/>
              </w:rPr>
            </w:pPr>
            <w:r>
              <w:rPr>
                <w:rFonts w:ascii="Meiryo UI" w:eastAsia="Meiryo UI" w:hAnsi="Meiryo UI" w:cs="Meiryo UI" w:hint="eastAsia"/>
                <w:sz w:val="20"/>
                <w:szCs w:val="20"/>
              </w:rPr>
              <w:t>泉佐野市</w:t>
            </w:r>
            <w:r w:rsidRPr="00DE4D2A">
              <w:rPr>
                <w:rFonts w:ascii="Meiryo UI" w:eastAsia="Meiryo UI" w:hAnsi="Meiryo UI" w:cs="Meiryo UI" w:hint="eastAsia"/>
                <w:sz w:val="20"/>
                <w:szCs w:val="20"/>
              </w:rPr>
              <w:t>に集められ</w:t>
            </w:r>
            <w:r>
              <w:rPr>
                <w:rFonts w:ascii="Meiryo UI" w:eastAsia="Meiryo UI" w:hAnsi="Meiryo UI" w:cs="Meiryo UI" w:hint="eastAsia"/>
                <w:sz w:val="20"/>
                <w:szCs w:val="20"/>
              </w:rPr>
              <w:t>た故繊維と大阪府内の工場のカーペット糸の製造工程での廃材をリサイクルした植木鉢セット。</w:t>
            </w:r>
          </w:p>
          <w:p w14:paraId="6B111BF5" w14:textId="5DB42BDB" w:rsidR="004B23B5" w:rsidRPr="00DE4D2A" w:rsidRDefault="004B23B5" w:rsidP="004B23B5">
            <w:pPr>
              <w:numPr>
                <w:ilvl w:val="0"/>
                <w:numId w:val="20"/>
              </w:numPr>
              <w:spacing w:line="240" w:lineRule="exact"/>
              <w:ind w:left="200" w:hangingChars="100" w:hanging="200"/>
              <w:rPr>
                <w:rFonts w:ascii="Meiryo UI" w:eastAsia="Meiryo UI" w:hAnsi="Meiryo UI" w:cs="Meiryo UI"/>
                <w:sz w:val="20"/>
                <w:szCs w:val="20"/>
              </w:rPr>
            </w:pPr>
            <w:r w:rsidRPr="00DE4D2A">
              <w:rPr>
                <w:rFonts w:ascii="Meiryo UI" w:eastAsia="Meiryo UI" w:hAnsi="Meiryo UI" w:cs="Meiryo UI" w:hint="eastAsia"/>
                <w:sz w:val="20"/>
                <w:szCs w:val="20"/>
              </w:rPr>
              <w:t>デザイナー、研究者、技術者などがネットワークを組んで廃繊維</w:t>
            </w:r>
            <w:r>
              <w:rPr>
                <w:rFonts w:ascii="Meiryo UI" w:eastAsia="Meiryo UI" w:hAnsi="Meiryo UI" w:cs="Meiryo UI" w:hint="eastAsia"/>
                <w:sz w:val="20"/>
                <w:szCs w:val="20"/>
              </w:rPr>
              <w:t>の</w:t>
            </w:r>
            <w:r w:rsidRPr="004B23B5">
              <w:rPr>
                <w:rFonts w:ascii="Meiryo UI" w:eastAsia="Meiryo UI" w:hAnsi="Meiryo UI" w:cs="Meiryo UI" w:hint="eastAsia"/>
                <w:sz w:val="20"/>
                <w:szCs w:val="20"/>
              </w:rPr>
              <w:t>アップサイクル</w:t>
            </w:r>
            <w:r>
              <w:rPr>
                <w:rFonts w:ascii="Meiryo UI" w:eastAsia="Meiryo UI" w:hAnsi="Meiryo UI" w:cs="Meiryo UI" w:hint="eastAsia"/>
                <w:sz w:val="20"/>
                <w:szCs w:val="20"/>
              </w:rPr>
              <w:t>を行う。</w:t>
            </w:r>
          </w:p>
          <w:p w14:paraId="0A6A7CC5" w14:textId="77777777" w:rsidR="004B23B5" w:rsidRPr="00917A09" w:rsidRDefault="004B23B5" w:rsidP="004B23B5">
            <w:pPr>
              <w:spacing w:line="220" w:lineRule="exact"/>
              <w:rPr>
                <w:rFonts w:ascii="Meiryo UI" w:eastAsia="Meiryo UI" w:hAnsi="Meiryo UI" w:cs="Meiryo UI"/>
                <w:b/>
                <w:sz w:val="20"/>
                <w:szCs w:val="20"/>
              </w:rPr>
            </w:pPr>
            <w:r>
              <w:rPr>
                <w:rFonts w:ascii="Meiryo UI" w:eastAsia="Meiryo UI" w:hAnsi="Meiryo UI" w:cs="Meiryo UI" w:hint="eastAsia"/>
                <w:b/>
                <w:sz w:val="20"/>
                <w:szCs w:val="20"/>
              </w:rPr>
              <w:t>問合せ先：株式会社　カラーループ</w:t>
            </w:r>
          </w:p>
          <w:p w14:paraId="3241414C" w14:textId="77777777" w:rsidR="004B23B5" w:rsidRPr="00025286" w:rsidRDefault="004B23B5" w:rsidP="004B23B5">
            <w:pPr>
              <w:spacing w:line="220" w:lineRule="exact"/>
              <w:rPr>
                <w:rFonts w:ascii="Meiryo UI" w:eastAsia="Meiryo UI" w:hAnsi="Meiryo UI" w:cs="Meiryo UI"/>
                <w:color w:val="000000" w:themeColor="text1"/>
                <w:sz w:val="20"/>
                <w:szCs w:val="20"/>
              </w:rPr>
            </w:pPr>
            <w:r>
              <w:rPr>
                <w:rFonts w:ascii="Meiryo UI" w:eastAsia="Meiryo UI" w:hAnsi="Meiryo UI" w:cs="Meiryo UI" w:hint="eastAsia"/>
                <w:sz w:val="20"/>
                <w:szCs w:val="20"/>
              </w:rPr>
              <w:t>住所：</w:t>
            </w:r>
            <w:r w:rsidRPr="00025286">
              <w:rPr>
                <w:rFonts w:ascii="Meiryo UI" w:eastAsia="Meiryo UI" w:hAnsi="Meiryo UI" w:cs="Meiryo UI" w:hint="eastAsia"/>
                <w:color w:val="000000" w:themeColor="text1"/>
                <w:sz w:val="20"/>
                <w:szCs w:val="20"/>
              </w:rPr>
              <w:t xml:space="preserve">京都市下京区烏丸通仏光寺下る大政所町680-1 </w:t>
            </w:r>
          </w:p>
          <w:p w14:paraId="0C72CF23" w14:textId="77777777" w:rsidR="004B23B5" w:rsidRPr="00025286" w:rsidRDefault="004B23B5" w:rsidP="004B23B5">
            <w:pPr>
              <w:spacing w:line="220" w:lineRule="exact"/>
              <w:ind w:firstLineChars="300" w:firstLine="600"/>
              <w:rPr>
                <w:rFonts w:ascii="Meiryo UI" w:eastAsia="Meiryo UI" w:hAnsi="Meiryo UI" w:cs="Meiryo UI"/>
                <w:color w:val="000000" w:themeColor="text1"/>
                <w:sz w:val="20"/>
                <w:szCs w:val="20"/>
              </w:rPr>
            </w:pPr>
            <w:r w:rsidRPr="00025286">
              <w:rPr>
                <w:rFonts w:ascii="Meiryo UI" w:eastAsia="Meiryo UI" w:hAnsi="Meiryo UI" w:cs="Meiryo UI" w:hint="eastAsia"/>
                <w:color w:val="000000" w:themeColor="text1"/>
                <w:sz w:val="20"/>
                <w:szCs w:val="20"/>
              </w:rPr>
              <w:t>第八長谷ビル 2F-222</w:t>
            </w:r>
          </w:p>
          <w:p w14:paraId="2B8132FB" w14:textId="77777777" w:rsidR="004B23B5" w:rsidRDefault="004B23B5" w:rsidP="004B23B5">
            <w:pPr>
              <w:spacing w:line="220" w:lineRule="exact"/>
              <w:rPr>
                <w:rFonts w:ascii="Meiryo UI" w:eastAsia="Meiryo UI" w:hAnsi="Meiryo UI" w:cs="Meiryo UI"/>
                <w:sz w:val="20"/>
                <w:szCs w:val="20"/>
              </w:rPr>
            </w:pPr>
            <w:r w:rsidRPr="00917A09">
              <w:rPr>
                <w:rFonts w:ascii="Meiryo UI" w:eastAsia="Meiryo UI" w:hAnsi="Meiryo UI" w:cs="Meiryo UI" w:hint="eastAsia"/>
                <w:sz w:val="20"/>
                <w:szCs w:val="20"/>
              </w:rPr>
              <w:t>電話番号：</w:t>
            </w:r>
            <w:r>
              <w:rPr>
                <w:rFonts w:ascii="Meiryo UI" w:eastAsia="Meiryo UI" w:hAnsi="Meiryo UI" w:cs="Meiryo UI" w:hint="eastAsia"/>
                <w:sz w:val="20"/>
                <w:szCs w:val="20"/>
              </w:rPr>
              <w:t>090-3940-1623</w:t>
            </w:r>
          </w:p>
          <w:p w14:paraId="168D82AE" w14:textId="77777777" w:rsidR="004B23B5" w:rsidRDefault="004B23B5" w:rsidP="004B23B5">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ファックス番号：075-723-7875</w:t>
            </w:r>
          </w:p>
          <w:p w14:paraId="4C5BE594" w14:textId="210F2628" w:rsidR="004B23B5" w:rsidRPr="004B23B5" w:rsidRDefault="004B23B5" w:rsidP="004B23B5">
            <w:pPr>
              <w:spacing w:line="220" w:lineRule="exact"/>
              <w:rPr>
                <w:rFonts w:ascii="Meiryo UI" w:eastAsia="Meiryo UI" w:hAnsi="Meiryo UI" w:cs="Meiryo UI"/>
                <w:sz w:val="20"/>
                <w:szCs w:val="20"/>
              </w:rPr>
            </w:pPr>
            <w:r>
              <w:rPr>
                <w:rFonts w:ascii="Meiryo UI" w:eastAsia="Meiryo UI" w:hAnsi="Meiryo UI" w:cs="Meiryo UI" w:hint="eastAsia"/>
                <w:sz w:val="20"/>
                <w:szCs w:val="20"/>
              </w:rPr>
              <w:t>URL：</w:t>
            </w:r>
            <w:r w:rsidR="00365EEC" w:rsidRPr="00246D5F">
              <w:rPr>
                <w:rFonts w:ascii="Meiryo UI" w:eastAsia="Meiryo UI" w:hAnsi="Meiryo UI" w:cs="Meiryo UI"/>
                <w:sz w:val="20"/>
                <w:szCs w:val="20"/>
              </w:rPr>
              <w:t>https://colourloop-jp.com/</w:t>
            </w:r>
          </w:p>
        </w:tc>
      </w:tr>
      <w:tr w:rsidR="004B23B5" w:rsidRPr="003527A5" w14:paraId="6CCBA1F1" w14:textId="77777777" w:rsidTr="00245E85">
        <w:trPr>
          <w:gridBefore w:val="1"/>
          <w:wBefore w:w="15" w:type="dxa"/>
          <w:jc w:val="center"/>
        </w:trPr>
        <w:tc>
          <w:tcPr>
            <w:tcW w:w="4824" w:type="dxa"/>
            <w:tcBorders>
              <w:bottom w:val="single" w:sz="12" w:space="0" w:color="FFFFFF" w:themeColor="background1"/>
            </w:tcBorders>
            <w:shd w:val="clear" w:color="auto" w:fill="76923C" w:themeFill="accent3" w:themeFillShade="BF"/>
            <w:vAlign w:val="center"/>
          </w:tcPr>
          <w:p w14:paraId="515041C8" w14:textId="33F60416" w:rsidR="004B23B5" w:rsidRPr="003527A5" w:rsidRDefault="004B23B5" w:rsidP="004B23B5">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31052</w:t>
            </w:r>
            <w:r>
              <w:rPr>
                <w:rFonts w:ascii="Meiryo UI" w:eastAsia="Meiryo UI" w:hAnsi="Meiryo UI" w:cs="Meiryo UI" w:hint="eastAsia"/>
                <w:b/>
                <w:color w:val="FFFFFF" w:themeColor="background1"/>
                <w:sz w:val="20"/>
                <w:szCs w:val="20"/>
              </w:rPr>
              <w:t>・ボタン（モデルA）</w:t>
            </w:r>
          </w:p>
        </w:tc>
        <w:tc>
          <w:tcPr>
            <w:tcW w:w="4839" w:type="dxa"/>
            <w:gridSpan w:val="2"/>
            <w:tcBorders>
              <w:bottom w:val="single" w:sz="12" w:space="0" w:color="FFFFFF" w:themeColor="background1"/>
            </w:tcBorders>
            <w:shd w:val="clear" w:color="auto" w:fill="76923C" w:themeFill="accent3" w:themeFillShade="BF"/>
            <w:vAlign w:val="center"/>
          </w:tcPr>
          <w:p w14:paraId="0EF875CB" w14:textId="73F0A710" w:rsidR="004B23B5" w:rsidRPr="003527A5" w:rsidRDefault="004B23B5" w:rsidP="004B23B5">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31053</w:t>
            </w:r>
            <w:r>
              <w:rPr>
                <w:rFonts w:ascii="Meiryo UI" w:eastAsia="Meiryo UI" w:hAnsi="Meiryo UI" w:cs="Meiryo UI" w:hint="eastAsia"/>
                <w:b/>
                <w:color w:val="FFFFFF" w:themeColor="background1"/>
                <w:sz w:val="20"/>
                <w:szCs w:val="20"/>
              </w:rPr>
              <w:t>・</w:t>
            </w:r>
            <w:r w:rsidR="00DC6B34">
              <w:rPr>
                <w:rFonts w:ascii="Meiryo UI" w:eastAsia="Meiryo UI" w:hAnsi="Meiryo UI" w:cs="Meiryo UI" w:hint="eastAsia"/>
                <w:b/>
                <w:color w:val="FFFFFF" w:themeColor="background1"/>
                <w:sz w:val="20"/>
                <w:szCs w:val="20"/>
              </w:rPr>
              <w:t>ハンガー</w:t>
            </w:r>
            <w:r w:rsidRPr="00B40EE8">
              <w:rPr>
                <w:rFonts w:ascii="Meiryo UI" w:eastAsia="Meiryo UI" w:hAnsi="Meiryo UI" w:cs="Meiryo UI" w:hint="eastAsia"/>
                <w:b/>
                <w:color w:val="FFFFFF" w:themeColor="background1"/>
                <w:sz w:val="20"/>
                <w:szCs w:val="20"/>
              </w:rPr>
              <w:t>（モデルA）</w:t>
            </w:r>
          </w:p>
        </w:tc>
      </w:tr>
      <w:tr w:rsidR="004B23B5" w:rsidRPr="00B166A1" w14:paraId="2E31B4D0" w14:textId="77777777" w:rsidTr="00245E85">
        <w:trPr>
          <w:gridBefore w:val="1"/>
          <w:wBefore w:w="15" w:type="dxa"/>
          <w:jc w:val="center"/>
        </w:trPr>
        <w:tc>
          <w:tcPr>
            <w:tcW w:w="4824" w:type="dxa"/>
            <w:tcBorders>
              <w:bottom w:val="single" w:sz="12" w:space="0" w:color="FFFFFF" w:themeColor="background1"/>
            </w:tcBorders>
            <w:shd w:val="clear" w:color="auto" w:fill="EAF1DD" w:themeFill="accent3" w:themeFillTint="33"/>
            <w:vAlign w:val="center"/>
          </w:tcPr>
          <w:p w14:paraId="41F669B2" w14:textId="77777777" w:rsidR="004B23B5" w:rsidRDefault="004B23B5" w:rsidP="004B23B5">
            <w:pPr>
              <w:spacing w:line="240" w:lineRule="atLeast"/>
              <w:jc w:val="center"/>
              <w:rPr>
                <w:rFonts w:ascii="Meiryo UI" w:eastAsia="Meiryo UI" w:hAnsi="Meiryo UI" w:cs="Meiryo UI"/>
                <w:b/>
                <w:color w:val="FFFFFF" w:themeColor="background1"/>
                <w:sz w:val="20"/>
                <w:szCs w:val="20"/>
              </w:rPr>
            </w:pPr>
            <w:r>
              <w:rPr>
                <w:rFonts w:ascii="Meiryo UI" w:eastAsia="Meiryo UI" w:hAnsi="Meiryo UI" w:cs="Meiryo UI"/>
                <w:noProof/>
              </w:rPr>
              <w:drawing>
                <wp:inline distT="0" distB="0" distL="0" distR="0" wp14:anchorId="57181331" wp14:editId="51A52B5F">
                  <wp:extent cx="1000125" cy="1339388"/>
                  <wp:effectExtent l="0" t="0" r="0" b="0"/>
                  <wp:docPr id="149" name="図 149" descr="\\T1412ss0027\lib\環境産業技術G\700認定製品\10認定部会\第28回H3003認定_準備\00新規事業者の勧誘\60カラーリサイクルNW\291116内丸様よりメール_申請書下書き\01内丸様より\ボタン パープ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1412ss0027\lib\環境産業技術G\700認定製品\10認定部会\第28回H3003認定_準備\00新規事業者の勧誘\60カラーリサイクルNW\291116内丸様よりメール_申請書下書き\01内丸様より\ボタン パープル.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07160" cy="1348809"/>
                          </a:xfrm>
                          <a:prstGeom prst="rect">
                            <a:avLst/>
                          </a:prstGeom>
                          <a:noFill/>
                          <a:ln>
                            <a:noFill/>
                          </a:ln>
                        </pic:spPr>
                      </pic:pic>
                    </a:graphicData>
                  </a:graphic>
                </wp:inline>
              </w:drawing>
            </w:r>
          </w:p>
          <w:p w14:paraId="25419E05" w14:textId="77777777" w:rsidR="004B23B5" w:rsidRDefault="004B23B5" w:rsidP="004B23B5">
            <w:pPr>
              <w:numPr>
                <w:ilvl w:val="0"/>
                <w:numId w:val="20"/>
              </w:numPr>
              <w:spacing w:line="240" w:lineRule="exact"/>
              <w:ind w:left="200" w:hangingChars="100" w:hanging="200"/>
              <w:rPr>
                <w:rFonts w:ascii="Meiryo UI" w:eastAsia="Meiryo UI" w:hAnsi="Meiryo UI" w:cs="Meiryo UI"/>
                <w:sz w:val="20"/>
                <w:szCs w:val="20"/>
              </w:rPr>
            </w:pPr>
            <w:r>
              <w:rPr>
                <w:rFonts w:ascii="Meiryo UI" w:eastAsia="Meiryo UI" w:hAnsi="Meiryo UI" w:cs="Meiryo UI" w:hint="eastAsia"/>
                <w:sz w:val="20"/>
                <w:szCs w:val="20"/>
              </w:rPr>
              <w:t>泉佐野市</w:t>
            </w:r>
            <w:r w:rsidRPr="00DE4D2A">
              <w:rPr>
                <w:rFonts w:ascii="Meiryo UI" w:eastAsia="Meiryo UI" w:hAnsi="Meiryo UI" w:cs="Meiryo UI" w:hint="eastAsia"/>
                <w:sz w:val="20"/>
                <w:szCs w:val="20"/>
              </w:rPr>
              <w:t>に集められ</w:t>
            </w:r>
            <w:r>
              <w:rPr>
                <w:rFonts w:ascii="Meiryo UI" w:eastAsia="Meiryo UI" w:hAnsi="Meiryo UI" w:cs="Meiryo UI" w:hint="eastAsia"/>
                <w:sz w:val="20"/>
                <w:szCs w:val="20"/>
              </w:rPr>
              <w:t>た故繊維と大阪府内の工場のカーペット糸の製造工程での廃材をリサイクルしたボタン。</w:t>
            </w:r>
          </w:p>
          <w:p w14:paraId="6157DCD0" w14:textId="6D60FBB1" w:rsidR="004B23B5" w:rsidRPr="00DE4D2A" w:rsidRDefault="004B23B5" w:rsidP="004B23B5">
            <w:pPr>
              <w:numPr>
                <w:ilvl w:val="0"/>
                <w:numId w:val="20"/>
              </w:numPr>
              <w:spacing w:line="240" w:lineRule="exact"/>
              <w:ind w:left="200" w:hangingChars="100" w:hanging="200"/>
              <w:rPr>
                <w:rFonts w:ascii="Meiryo UI" w:eastAsia="Meiryo UI" w:hAnsi="Meiryo UI" w:cs="Meiryo UI"/>
                <w:sz w:val="20"/>
                <w:szCs w:val="20"/>
              </w:rPr>
            </w:pPr>
            <w:r w:rsidRPr="00DE4D2A">
              <w:rPr>
                <w:rFonts w:ascii="Meiryo UI" w:eastAsia="Meiryo UI" w:hAnsi="Meiryo UI" w:cs="Meiryo UI" w:hint="eastAsia"/>
                <w:sz w:val="20"/>
                <w:szCs w:val="20"/>
              </w:rPr>
              <w:t>デザイナー、研究者、技術者などがネットワークを組んで廃繊維</w:t>
            </w:r>
            <w:r>
              <w:rPr>
                <w:rFonts w:ascii="Meiryo UI" w:eastAsia="Meiryo UI" w:hAnsi="Meiryo UI" w:cs="Meiryo UI" w:hint="eastAsia"/>
                <w:sz w:val="20"/>
                <w:szCs w:val="20"/>
              </w:rPr>
              <w:t>の</w:t>
            </w:r>
            <w:r w:rsidRPr="004B23B5">
              <w:rPr>
                <w:rFonts w:ascii="Meiryo UI" w:eastAsia="Meiryo UI" w:hAnsi="Meiryo UI" w:cs="Meiryo UI" w:hint="eastAsia"/>
                <w:sz w:val="20"/>
                <w:szCs w:val="20"/>
              </w:rPr>
              <w:t>アップサイクル</w:t>
            </w:r>
            <w:r>
              <w:rPr>
                <w:rFonts w:ascii="Meiryo UI" w:eastAsia="Meiryo UI" w:hAnsi="Meiryo UI" w:cs="Meiryo UI" w:hint="eastAsia"/>
                <w:sz w:val="20"/>
                <w:szCs w:val="20"/>
              </w:rPr>
              <w:t>を行う。</w:t>
            </w:r>
          </w:p>
          <w:p w14:paraId="02BEFDD8" w14:textId="77777777" w:rsidR="004B23B5" w:rsidRPr="00917A09" w:rsidRDefault="004B23B5" w:rsidP="004B23B5">
            <w:pPr>
              <w:spacing w:line="220" w:lineRule="exact"/>
              <w:rPr>
                <w:rFonts w:ascii="Meiryo UI" w:eastAsia="Meiryo UI" w:hAnsi="Meiryo UI" w:cs="Meiryo UI"/>
                <w:b/>
                <w:sz w:val="20"/>
                <w:szCs w:val="20"/>
              </w:rPr>
            </w:pPr>
            <w:r>
              <w:rPr>
                <w:rFonts w:ascii="Meiryo UI" w:eastAsia="Meiryo UI" w:hAnsi="Meiryo UI" w:cs="Meiryo UI" w:hint="eastAsia"/>
                <w:b/>
                <w:sz w:val="20"/>
                <w:szCs w:val="20"/>
              </w:rPr>
              <w:t>問合せ先：株式会社　カラーループ</w:t>
            </w:r>
          </w:p>
          <w:p w14:paraId="741CF89E" w14:textId="77777777" w:rsidR="004B23B5" w:rsidRPr="00025286" w:rsidRDefault="004B23B5" w:rsidP="004B23B5">
            <w:pPr>
              <w:spacing w:line="220" w:lineRule="exact"/>
              <w:rPr>
                <w:rFonts w:ascii="Meiryo UI" w:eastAsia="Meiryo UI" w:hAnsi="Meiryo UI" w:cs="Meiryo UI"/>
                <w:color w:val="000000" w:themeColor="text1"/>
                <w:sz w:val="20"/>
                <w:szCs w:val="20"/>
              </w:rPr>
            </w:pPr>
            <w:r>
              <w:rPr>
                <w:rFonts w:ascii="Meiryo UI" w:eastAsia="Meiryo UI" w:hAnsi="Meiryo UI" w:cs="Meiryo UI" w:hint="eastAsia"/>
                <w:sz w:val="20"/>
                <w:szCs w:val="20"/>
              </w:rPr>
              <w:t>住所：</w:t>
            </w:r>
            <w:r w:rsidRPr="00025286">
              <w:rPr>
                <w:rFonts w:ascii="Meiryo UI" w:eastAsia="Meiryo UI" w:hAnsi="Meiryo UI" w:cs="Meiryo UI" w:hint="eastAsia"/>
                <w:color w:val="000000" w:themeColor="text1"/>
                <w:sz w:val="20"/>
                <w:szCs w:val="20"/>
              </w:rPr>
              <w:t xml:space="preserve">京都市下京区烏丸通仏光寺下る大政所町680-1 </w:t>
            </w:r>
          </w:p>
          <w:p w14:paraId="167ACB9A" w14:textId="77777777" w:rsidR="004B23B5" w:rsidRPr="00025286" w:rsidRDefault="004B23B5" w:rsidP="004B23B5">
            <w:pPr>
              <w:spacing w:line="220" w:lineRule="exact"/>
              <w:ind w:firstLineChars="300" w:firstLine="600"/>
              <w:rPr>
                <w:rFonts w:ascii="Meiryo UI" w:eastAsia="Meiryo UI" w:hAnsi="Meiryo UI" w:cs="Meiryo UI"/>
                <w:color w:val="000000" w:themeColor="text1"/>
                <w:sz w:val="20"/>
                <w:szCs w:val="20"/>
              </w:rPr>
            </w:pPr>
            <w:r w:rsidRPr="00025286">
              <w:rPr>
                <w:rFonts w:ascii="Meiryo UI" w:eastAsia="Meiryo UI" w:hAnsi="Meiryo UI" w:cs="Meiryo UI" w:hint="eastAsia"/>
                <w:color w:val="000000" w:themeColor="text1"/>
                <w:sz w:val="20"/>
                <w:szCs w:val="20"/>
              </w:rPr>
              <w:t>第八長谷ビル 2F-222</w:t>
            </w:r>
          </w:p>
          <w:p w14:paraId="7FE18345" w14:textId="77777777" w:rsidR="004B23B5" w:rsidRDefault="004B23B5" w:rsidP="004B23B5">
            <w:pPr>
              <w:spacing w:line="220" w:lineRule="exact"/>
              <w:rPr>
                <w:rFonts w:ascii="Meiryo UI" w:eastAsia="Meiryo UI" w:hAnsi="Meiryo UI" w:cs="Meiryo UI"/>
                <w:sz w:val="20"/>
                <w:szCs w:val="20"/>
              </w:rPr>
            </w:pPr>
            <w:r w:rsidRPr="00917A09">
              <w:rPr>
                <w:rFonts w:ascii="Meiryo UI" w:eastAsia="Meiryo UI" w:hAnsi="Meiryo UI" w:cs="Meiryo UI" w:hint="eastAsia"/>
                <w:sz w:val="20"/>
                <w:szCs w:val="20"/>
              </w:rPr>
              <w:t>電話番号：</w:t>
            </w:r>
            <w:r>
              <w:rPr>
                <w:rFonts w:ascii="Meiryo UI" w:eastAsia="Meiryo UI" w:hAnsi="Meiryo UI" w:cs="Meiryo UI" w:hint="eastAsia"/>
                <w:sz w:val="20"/>
                <w:szCs w:val="20"/>
              </w:rPr>
              <w:t>090-3940-1623</w:t>
            </w:r>
          </w:p>
          <w:p w14:paraId="0975F457" w14:textId="77777777" w:rsidR="004B23B5" w:rsidRDefault="004B23B5" w:rsidP="004B23B5">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ファックス番号：075-723-7875</w:t>
            </w:r>
          </w:p>
          <w:p w14:paraId="72DF0056" w14:textId="77777777" w:rsidR="004B23B5" w:rsidRDefault="004B23B5" w:rsidP="004B23B5">
            <w:pPr>
              <w:spacing w:line="220" w:lineRule="exact"/>
              <w:rPr>
                <w:rFonts w:ascii="Meiryo UI" w:eastAsia="Meiryo UI" w:hAnsi="Meiryo UI" w:cs="Meiryo UI"/>
                <w:sz w:val="20"/>
                <w:szCs w:val="20"/>
              </w:rPr>
            </w:pPr>
            <w:r>
              <w:rPr>
                <w:rFonts w:ascii="Meiryo UI" w:eastAsia="Meiryo UI" w:hAnsi="Meiryo UI" w:cs="Meiryo UI" w:hint="eastAsia"/>
                <w:sz w:val="20"/>
                <w:szCs w:val="20"/>
              </w:rPr>
              <w:t>URL：</w:t>
            </w:r>
            <w:r w:rsidR="00DC6B34" w:rsidRPr="00DC6B34">
              <w:rPr>
                <w:rFonts w:ascii="Meiryo UI" w:eastAsia="Meiryo UI" w:hAnsi="Meiryo UI" w:cs="Meiryo UI"/>
                <w:sz w:val="20"/>
                <w:szCs w:val="20"/>
              </w:rPr>
              <w:t>https://colourloop-jp.com/</w:t>
            </w:r>
          </w:p>
          <w:p w14:paraId="76AF745D" w14:textId="033066A9" w:rsidR="00032C86" w:rsidRPr="004B23B5" w:rsidRDefault="00032C86" w:rsidP="004B23B5">
            <w:pPr>
              <w:spacing w:line="220" w:lineRule="exact"/>
              <w:rPr>
                <w:rFonts w:ascii="Meiryo UI" w:eastAsia="Meiryo UI" w:hAnsi="Meiryo UI" w:cs="Meiryo UI"/>
                <w:sz w:val="20"/>
                <w:szCs w:val="20"/>
              </w:rPr>
            </w:pPr>
          </w:p>
        </w:tc>
        <w:tc>
          <w:tcPr>
            <w:tcW w:w="4839" w:type="dxa"/>
            <w:gridSpan w:val="2"/>
            <w:tcBorders>
              <w:bottom w:val="single" w:sz="12" w:space="0" w:color="FFFFFF" w:themeColor="background1"/>
            </w:tcBorders>
            <w:shd w:val="clear" w:color="auto" w:fill="EAF1DD" w:themeFill="accent3" w:themeFillTint="33"/>
            <w:vAlign w:val="center"/>
          </w:tcPr>
          <w:p w14:paraId="4410024E" w14:textId="0EB8295D" w:rsidR="004B23B5" w:rsidRDefault="004B23B5" w:rsidP="004B23B5">
            <w:pPr>
              <w:spacing w:line="240" w:lineRule="atLeast"/>
              <w:jc w:val="center"/>
              <w:rPr>
                <w:rFonts w:ascii="Meiryo UI" w:eastAsia="Meiryo UI" w:hAnsi="Meiryo UI" w:cs="Meiryo UI"/>
                <w:b/>
                <w:color w:val="FFFFFF" w:themeColor="background1"/>
                <w:sz w:val="20"/>
                <w:szCs w:val="20"/>
              </w:rPr>
            </w:pPr>
            <w:r>
              <w:rPr>
                <w:rFonts w:ascii="Meiryo UI" w:eastAsia="Meiryo UI" w:hAnsi="Meiryo UI" w:cs="Meiryo UI"/>
                <w:b/>
                <w:noProof/>
                <w:color w:val="FFFFFF" w:themeColor="background1"/>
                <w:sz w:val="20"/>
                <w:szCs w:val="20"/>
              </w:rPr>
              <w:drawing>
                <wp:inline distT="0" distB="0" distL="0" distR="0" wp14:anchorId="55F9C593" wp14:editId="072417F8">
                  <wp:extent cx="1762125" cy="1310640"/>
                  <wp:effectExtent l="0" t="0" r="9525" b="381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62125" cy="1310640"/>
                          </a:xfrm>
                          <a:prstGeom prst="rect">
                            <a:avLst/>
                          </a:prstGeom>
                          <a:noFill/>
                          <a:ln>
                            <a:noFill/>
                          </a:ln>
                        </pic:spPr>
                      </pic:pic>
                    </a:graphicData>
                  </a:graphic>
                </wp:inline>
              </w:drawing>
            </w:r>
          </w:p>
          <w:p w14:paraId="3535412E" w14:textId="7EF917D5" w:rsidR="004B23B5" w:rsidRDefault="004B23B5" w:rsidP="004B23B5">
            <w:pPr>
              <w:numPr>
                <w:ilvl w:val="0"/>
                <w:numId w:val="20"/>
              </w:numPr>
              <w:spacing w:line="240" w:lineRule="exact"/>
              <w:ind w:left="200" w:hangingChars="100" w:hanging="200"/>
              <w:rPr>
                <w:rFonts w:ascii="Meiryo UI" w:eastAsia="Meiryo UI" w:hAnsi="Meiryo UI" w:cs="Meiryo UI"/>
                <w:sz w:val="20"/>
                <w:szCs w:val="20"/>
              </w:rPr>
            </w:pPr>
            <w:r>
              <w:rPr>
                <w:rFonts w:ascii="Meiryo UI" w:eastAsia="Meiryo UI" w:hAnsi="Meiryo UI" w:cs="Meiryo UI" w:hint="eastAsia"/>
                <w:sz w:val="20"/>
                <w:szCs w:val="20"/>
              </w:rPr>
              <w:t>泉佐野市</w:t>
            </w:r>
            <w:r w:rsidRPr="00DE4D2A">
              <w:rPr>
                <w:rFonts w:ascii="Meiryo UI" w:eastAsia="Meiryo UI" w:hAnsi="Meiryo UI" w:cs="Meiryo UI" w:hint="eastAsia"/>
                <w:sz w:val="20"/>
                <w:szCs w:val="20"/>
              </w:rPr>
              <w:t>に集められ</w:t>
            </w:r>
            <w:r>
              <w:rPr>
                <w:rFonts w:ascii="Meiryo UI" w:eastAsia="Meiryo UI" w:hAnsi="Meiryo UI" w:cs="Meiryo UI" w:hint="eastAsia"/>
                <w:sz w:val="20"/>
                <w:szCs w:val="20"/>
              </w:rPr>
              <w:t>た故繊維と大阪府内の工場のカーペット糸の製造工程での廃材をリサイクルした</w:t>
            </w:r>
            <w:r w:rsidR="0046549F">
              <w:rPr>
                <w:rFonts w:ascii="Meiryo UI" w:eastAsia="Meiryo UI" w:hAnsi="Meiryo UI" w:cs="Meiryo UI" w:hint="eastAsia"/>
                <w:sz w:val="20"/>
                <w:szCs w:val="20"/>
              </w:rPr>
              <w:t>ハンガー</w:t>
            </w:r>
            <w:r>
              <w:rPr>
                <w:rFonts w:ascii="Meiryo UI" w:eastAsia="Meiryo UI" w:hAnsi="Meiryo UI" w:cs="Meiryo UI" w:hint="eastAsia"/>
                <w:sz w:val="20"/>
                <w:szCs w:val="20"/>
              </w:rPr>
              <w:t>。</w:t>
            </w:r>
          </w:p>
          <w:p w14:paraId="57124931" w14:textId="10D1E14B" w:rsidR="004B23B5" w:rsidRPr="00DE4D2A" w:rsidRDefault="004B23B5" w:rsidP="004B23B5">
            <w:pPr>
              <w:numPr>
                <w:ilvl w:val="0"/>
                <w:numId w:val="20"/>
              </w:numPr>
              <w:spacing w:line="240" w:lineRule="exact"/>
              <w:ind w:left="200" w:hangingChars="100" w:hanging="200"/>
              <w:rPr>
                <w:rFonts w:ascii="Meiryo UI" w:eastAsia="Meiryo UI" w:hAnsi="Meiryo UI" w:cs="Meiryo UI"/>
                <w:sz w:val="20"/>
                <w:szCs w:val="20"/>
              </w:rPr>
            </w:pPr>
            <w:r w:rsidRPr="00DE4D2A">
              <w:rPr>
                <w:rFonts w:ascii="Meiryo UI" w:eastAsia="Meiryo UI" w:hAnsi="Meiryo UI" w:cs="Meiryo UI" w:hint="eastAsia"/>
                <w:sz w:val="20"/>
                <w:szCs w:val="20"/>
              </w:rPr>
              <w:t>デザイナー、研究者、技術者などがネットワークを組んで廃繊維</w:t>
            </w:r>
            <w:r>
              <w:rPr>
                <w:rFonts w:ascii="Meiryo UI" w:eastAsia="Meiryo UI" w:hAnsi="Meiryo UI" w:cs="Meiryo UI" w:hint="eastAsia"/>
                <w:sz w:val="20"/>
                <w:szCs w:val="20"/>
              </w:rPr>
              <w:t>の</w:t>
            </w:r>
            <w:r w:rsidRPr="004B23B5">
              <w:rPr>
                <w:rFonts w:ascii="Meiryo UI" w:eastAsia="Meiryo UI" w:hAnsi="Meiryo UI" w:cs="Meiryo UI" w:hint="eastAsia"/>
                <w:sz w:val="20"/>
                <w:szCs w:val="20"/>
              </w:rPr>
              <w:t>アップサイクル</w:t>
            </w:r>
            <w:r>
              <w:rPr>
                <w:rFonts w:ascii="Meiryo UI" w:eastAsia="Meiryo UI" w:hAnsi="Meiryo UI" w:cs="Meiryo UI" w:hint="eastAsia"/>
                <w:sz w:val="20"/>
                <w:szCs w:val="20"/>
              </w:rPr>
              <w:t>を行う。</w:t>
            </w:r>
          </w:p>
          <w:p w14:paraId="738EC194" w14:textId="77777777" w:rsidR="004B23B5" w:rsidRPr="00917A09" w:rsidRDefault="004B23B5" w:rsidP="004B23B5">
            <w:pPr>
              <w:spacing w:line="220" w:lineRule="exact"/>
              <w:rPr>
                <w:rFonts w:ascii="Meiryo UI" w:eastAsia="Meiryo UI" w:hAnsi="Meiryo UI" w:cs="Meiryo UI"/>
                <w:b/>
                <w:sz w:val="20"/>
                <w:szCs w:val="20"/>
              </w:rPr>
            </w:pPr>
            <w:r>
              <w:rPr>
                <w:rFonts w:ascii="Meiryo UI" w:eastAsia="Meiryo UI" w:hAnsi="Meiryo UI" w:cs="Meiryo UI" w:hint="eastAsia"/>
                <w:b/>
                <w:sz w:val="20"/>
                <w:szCs w:val="20"/>
              </w:rPr>
              <w:t>問合せ先：株式会社　カラーループ</w:t>
            </w:r>
          </w:p>
          <w:p w14:paraId="46A5305E" w14:textId="77777777" w:rsidR="004B23B5" w:rsidRPr="00025286" w:rsidRDefault="004B23B5" w:rsidP="004B23B5">
            <w:pPr>
              <w:spacing w:line="220" w:lineRule="exact"/>
              <w:rPr>
                <w:rFonts w:ascii="Meiryo UI" w:eastAsia="Meiryo UI" w:hAnsi="Meiryo UI" w:cs="Meiryo UI"/>
                <w:color w:val="000000" w:themeColor="text1"/>
                <w:sz w:val="20"/>
                <w:szCs w:val="20"/>
              </w:rPr>
            </w:pPr>
            <w:r>
              <w:rPr>
                <w:rFonts w:ascii="Meiryo UI" w:eastAsia="Meiryo UI" w:hAnsi="Meiryo UI" w:cs="Meiryo UI" w:hint="eastAsia"/>
                <w:sz w:val="20"/>
                <w:szCs w:val="20"/>
              </w:rPr>
              <w:t>住所：</w:t>
            </w:r>
            <w:r w:rsidRPr="00025286">
              <w:rPr>
                <w:rFonts w:ascii="Meiryo UI" w:eastAsia="Meiryo UI" w:hAnsi="Meiryo UI" w:cs="Meiryo UI" w:hint="eastAsia"/>
                <w:color w:val="000000" w:themeColor="text1"/>
                <w:sz w:val="20"/>
                <w:szCs w:val="20"/>
              </w:rPr>
              <w:t xml:space="preserve">京都市下京区烏丸通仏光寺下る大政所町680-1 </w:t>
            </w:r>
          </w:p>
          <w:p w14:paraId="4A3D6BAD" w14:textId="77777777" w:rsidR="004B23B5" w:rsidRPr="00025286" w:rsidRDefault="004B23B5" w:rsidP="004B23B5">
            <w:pPr>
              <w:spacing w:line="220" w:lineRule="exact"/>
              <w:ind w:firstLineChars="300" w:firstLine="600"/>
              <w:rPr>
                <w:rFonts w:ascii="Meiryo UI" w:eastAsia="Meiryo UI" w:hAnsi="Meiryo UI" w:cs="Meiryo UI"/>
                <w:color w:val="000000" w:themeColor="text1"/>
                <w:sz w:val="20"/>
                <w:szCs w:val="20"/>
              </w:rPr>
            </w:pPr>
            <w:r w:rsidRPr="00025286">
              <w:rPr>
                <w:rFonts w:ascii="Meiryo UI" w:eastAsia="Meiryo UI" w:hAnsi="Meiryo UI" w:cs="Meiryo UI" w:hint="eastAsia"/>
                <w:color w:val="000000" w:themeColor="text1"/>
                <w:sz w:val="20"/>
                <w:szCs w:val="20"/>
              </w:rPr>
              <w:t>第八長谷ビル 2F-222</w:t>
            </w:r>
          </w:p>
          <w:p w14:paraId="3158AA69" w14:textId="77777777" w:rsidR="004B23B5" w:rsidRDefault="004B23B5" w:rsidP="004B23B5">
            <w:pPr>
              <w:spacing w:line="220" w:lineRule="exact"/>
              <w:rPr>
                <w:rFonts w:ascii="Meiryo UI" w:eastAsia="Meiryo UI" w:hAnsi="Meiryo UI" w:cs="Meiryo UI"/>
                <w:sz w:val="20"/>
                <w:szCs w:val="20"/>
              </w:rPr>
            </w:pPr>
            <w:r w:rsidRPr="00917A09">
              <w:rPr>
                <w:rFonts w:ascii="Meiryo UI" w:eastAsia="Meiryo UI" w:hAnsi="Meiryo UI" w:cs="Meiryo UI" w:hint="eastAsia"/>
                <w:sz w:val="20"/>
                <w:szCs w:val="20"/>
              </w:rPr>
              <w:t>電話番号：</w:t>
            </w:r>
            <w:r>
              <w:rPr>
                <w:rFonts w:ascii="Meiryo UI" w:eastAsia="Meiryo UI" w:hAnsi="Meiryo UI" w:cs="Meiryo UI" w:hint="eastAsia"/>
                <w:sz w:val="20"/>
                <w:szCs w:val="20"/>
              </w:rPr>
              <w:t>090-3940-1623</w:t>
            </w:r>
          </w:p>
          <w:p w14:paraId="318E3A77" w14:textId="77777777" w:rsidR="004B23B5" w:rsidRDefault="004B23B5" w:rsidP="004B23B5">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ファックス番号：075-723-7875</w:t>
            </w:r>
          </w:p>
          <w:p w14:paraId="3865A32D" w14:textId="58DF91BE" w:rsidR="004B23B5" w:rsidRPr="004B23B5" w:rsidRDefault="004B23B5" w:rsidP="004B23B5">
            <w:pPr>
              <w:spacing w:line="220" w:lineRule="exact"/>
              <w:rPr>
                <w:rFonts w:ascii="Meiryo UI" w:eastAsia="Meiryo UI" w:hAnsi="Meiryo UI" w:cs="Meiryo UI"/>
                <w:sz w:val="20"/>
                <w:szCs w:val="20"/>
              </w:rPr>
            </w:pPr>
            <w:r>
              <w:rPr>
                <w:rFonts w:ascii="Meiryo UI" w:eastAsia="Meiryo UI" w:hAnsi="Meiryo UI" w:cs="Meiryo UI" w:hint="eastAsia"/>
                <w:sz w:val="20"/>
                <w:szCs w:val="20"/>
              </w:rPr>
              <w:t>URL：</w:t>
            </w:r>
            <w:r w:rsidR="00DC6B34" w:rsidRPr="00246D5F">
              <w:rPr>
                <w:rFonts w:ascii="Meiryo UI" w:eastAsia="Meiryo UI" w:hAnsi="Meiryo UI" w:cs="Meiryo UI"/>
                <w:sz w:val="20"/>
                <w:szCs w:val="20"/>
              </w:rPr>
              <w:t>https://colourloop-jp.com/</w:t>
            </w:r>
          </w:p>
        </w:tc>
      </w:tr>
      <w:tr w:rsidR="004B23B5" w14:paraId="22A5802A" w14:textId="77777777" w:rsidTr="00245E85">
        <w:trPr>
          <w:gridBefore w:val="1"/>
          <w:gridAfter w:val="2"/>
          <w:wBefore w:w="15" w:type="dxa"/>
          <w:wAfter w:w="4839" w:type="dxa"/>
          <w:jc w:val="center"/>
        </w:trPr>
        <w:tc>
          <w:tcPr>
            <w:tcW w:w="4824" w:type="dxa"/>
            <w:tcBorders>
              <w:bottom w:val="single" w:sz="12" w:space="0" w:color="FFFFFF" w:themeColor="background1"/>
            </w:tcBorders>
            <w:shd w:val="clear" w:color="auto" w:fill="76923C" w:themeFill="accent3" w:themeFillShade="BF"/>
            <w:vAlign w:val="center"/>
          </w:tcPr>
          <w:p w14:paraId="43F263A2" w14:textId="0015E6A6" w:rsidR="004B23B5" w:rsidRDefault="004B23B5" w:rsidP="004B23B5">
            <w:pPr>
              <w:spacing w:line="240" w:lineRule="atLeast"/>
              <w:jc w:val="center"/>
              <w:rPr>
                <w:rFonts w:ascii="Meiryo UI" w:eastAsia="Meiryo UI" w:hAnsi="Meiryo UI" w:cs="Meiryo UI"/>
                <w:noProof/>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31054</w:t>
            </w:r>
            <w:r>
              <w:rPr>
                <w:rFonts w:ascii="Meiryo UI" w:eastAsia="Meiryo UI" w:hAnsi="Meiryo UI" w:cs="Meiryo UI" w:hint="eastAsia"/>
                <w:b/>
                <w:color w:val="FFFFFF" w:themeColor="background1"/>
                <w:sz w:val="20"/>
                <w:szCs w:val="20"/>
              </w:rPr>
              <w:t>・</w:t>
            </w:r>
            <w:r w:rsidR="00DC6B34">
              <w:rPr>
                <w:rFonts w:ascii="Meiryo UI" w:eastAsia="Meiryo UI" w:hAnsi="Meiryo UI" w:cs="Meiryo UI" w:hint="eastAsia"/>
                <w:b/>
                <w:color w:val="FFFFFF" w:themeColor="background1"/>
                <w:sz w:val="20"/>
                <w:szCs w:val="20"/>
              </w:rPr>
              <w:t>キーホルダー</w:t>
            </w:r>
            <w:r>
              <w:rPr>
                <w:rFonts w:ascii="Meiryo UI" w:eastAsia="Meiryo UI" w:hAnsi="Meiryo UI" w:cs="Meiryo UI" w:hint="eastAsia"/>
                <w:b/>
                <w:color w:val="FFFFFF" w:themeColor="background1"/>
                <w:sz w:val="20"/>
                <w:szCs w:val="20"/>
              </w:rPr>
              <w:t>（モデルA）</w:t>
            </w:r>
          </w:p>
        </w:tc>
      </w:tr>
      <w:tr w:rsidR="004B23B5" w14:paraId="35A6511F" w14:textId="77777777" w:rsidTr="00245E85">
        <w:trPr>
          <w:gridBefore w:val="1"/>
          <w:gridAfter w:val="2"/>
          <w:wBefore w:w="15" w:type="dxa"/>
          <w:wAfter w:w="4839" w:type="dxa"/>
          <w:jc w:val="center"/>
        </w:trPr>
        <w:tc>
          <w:tcPr>
            <w:tcW w:w="4824" w:type="dxa"/>
            <w:tcBorders>
              <w:bottom w:val="single" w:sz="12" w:space="0" w:color="FFFFFF" w:themeColor="background1"/>
            </w:tcBorders>
            <w:shd w:val="clear" w:color="auto" w:fill="EAF1DD" w:themeFill="accent3" w:themeFillTint="33"/>
            <w:vAlign w:val="center"/>
          </w:tcPr>
          <w:p w14:paraId="4232A300" w14:textId="36528038" w:rsidR="004B23B5" w:rsidRDefault="004B23B5" w:rsidP="004B23B5">
            <w:pPr>
              <w:spacing w:line="240" w:lineRule="atLeast"/>
              <w:jc w:val="center"/>
              <w:rPr>
                <w:rFonts w:ascii="Meiryo UI" w:eastAsia="Meiryo UI" w:hAnsi="Meiryo UI" w:cs="Meiryo UI"/>
                <w:b/>
                <w:color w:val="FFFFFF" w:themeColor="background1"/>
                <w:sz w:val="20"/>
                <w:szCs w:val="20"/>
              </w:rPr>
            </w:pPr>
            <w:r>
              <w:rPr>
                <w:rFonts w:ascii="Meiryo UI" w:eastAsia="Meiryo UI" w:hAnsi="Meiryo UI" w:cs="Meiryo UI"/>
                <w:b/>
                <w:noProof/>
                <w:color w:val="FFFFFF" w:themeColor="background1"/>
                <w:sz w:val="20"/>
                <w:szCs w:val="20"/>
              </w:rPr>
              <w:drawing>
                <wp:inline distT="0" distB="0" distL="0" distR="0" wp14:anchorId="7CFE67F7" wp14:editId="3B57E755">
                  <wp:extent cx="1798320" cy="1402080"/>
                  <wp:effectExtent l="0" t="0" r="0" b="762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98320" cy="1402080"/>
                          </a:xfrm>
                          <a:prstGeom prst="rect">
                            <a:avLst/>
                          </a:prstGeom>
                          <a:noFill/>
                          <a:ln>
                            <a:noFill/>
                          </a:ln>
                        </pic:spPr>
                      </pic:pic>
                    </a:graphicData>
                  </a:graphic>
                </wp:inline>
              </w:drawing>
            </w:r>
          </w:p>
          <w:p w14:paraId="2BA40560" w14:textId="434F66E6" w:rsidR="004B23B5" w:rsidRDefault="004B23B5" w:rsidP="004B23B5">
            <w:pPr>
              <w:numPr>
                <w:ilvl w:val="0"/>
                <w:numId w:val="20"/>
              </w:numPr>
              <w:spacing w:line="240" w:lineRule="exact"/>
              <w:ind w:left="200" w:hangingChars="100" w:hanging="200"/>
              <w:rPr>
                <w:rFonts w:ascii="Meiryo UI" w:eastAsia="Meiryo UI" w:hAnsi="Meiryo UI" w:cs="Meiryo UI"/>
                <w:sz w:val="20"/>
                <w:szCs w:val="20"/>
              </w:rPr>
            </w:pPr>
            <w:r>
              <w:rPr>
                <w:rFonts w:ascii="Meiryo UI" w:eastAsia="Meiryo UI" w:hAnsi="Meiryo UI" w:cs="Meiryo UI" w:hint="eastAsia"/>
                <w:sz w:val="20"/>
                <w:szCs w:val="20"/>
              </w:rPr>
              <w:t>泉佐野市</w:t>
            </w:r>
            <w:r w:rsidRPr="00DE4D2A">
              <w:rPr>
                <w:rFonts w:ascii="Meiryo UI" w:eastAsia="Meiryo UI" w:hAnsi="Meiryo UI" w:cs="Meiryo UI" w:hint="eastAsia"/>
                <w:sz w:val="20"/>
                <w:szCs w:val="20"/>
              </w:rPr>
              <w:t>に集められ</w:t>
            </w:r>
            <w:r>
              <w:rPr>
                <w:rFonts w:ascii="Meiryo UI" w:eastAsia="Meiryo UI" w:hAnsi="Meiryo UI" w:cs="Meiryo UI" w:hint="eastAsia"/>
                <w:sz w:val="20"/>
                <w:szCs w:val="20"/>
              </w:rPr>
              <w:t>た故繊維と大阪府内の工場のカーペット糸の製造工程での廃材をリサイクルした</w:t>
            </w:r>
            <w:r w:rsidR="0046549F">
              <w:rPr>
                <w:rFonts w:ascii="Meiryo UI" w:eastAsia="Meiryo UI" w:hAnsi="Meiryo UI" w:cs="Meiryo UI" w:hint="eastAsia"/>
                <w:sz w:val="20"/>
                <w:szCs w:val="20"/>
              </w:rPr>
              <w:t>キーホルダー</w:t>
            </w:r>
            <w:r>
              <w:rPr>
                <w:rFonts w:ascii="Meiryo UI" w:eastAsia="Meiryo UI" w:hAnsi="Meiryo UI" w:cs="Meiryo UI" w:hint="eastAsia"/>
                <w:sz w:val="20"/>
                <w:szCs w:val="20"/>
              </w:rPr>
              <w:t>。</w:t>
            </w:r>
          </w:p>
          <w:p w14:paraId="7A490086" w14:textId="77777777" w:rsidR="004B23B5" w:rsidRDefault="004B23B5" w:rsidP="004B23B5">
            <w:pPr>
              <w:spacing w:line="220" w:lineRule="exact"/>
              <w:rPr>
                <w:rFonts w:ascii="Meiryo UI" w:eastAsia="Meiryo UI" w:hAnsi="Meiryo UI" w:cs="Meiryo UI"/>
                <w:sz w:val="20"/>
                <w:szCs w:val="20"/>
              </w:rPr>
            </w:pPr>
            <w:r w:rsidRPr="00DE4D2A">
              <w:rPr>
                <w:rFonts w:ascii="Meiryo UI" w:eastAsia="Meiryo UI" w:hAnsi="Meiryo UI" w:cs="Meiryo UI" w:hint="eastAsia"/>
                <w:sz w:val="20"/>
                <w:szCs w:val="20"/>
              </w:rPr>
              <w:t>デザイナー、研究者、技術者などがネットワークを組んで廃繊維</w:t>
            </w:r>
            <w:r>
              <w:rPr>
                <w:rFonts w:ascii="Meiryo UI" w:eastAsia="Meiryo UI" w:hAnsi="Meiryo UI" w:cs="Meiryo UI" w:hint="eastAsia"/>
                <w:sz w:val="20"/>
                <w:szCs w:val="20"/>
              </w:rPr>
              <w:t>の</w:t>
            </w:r>
            <w:r w:rsidRPr="004B23B5">
              <w:rPr>
                <w:rFonts w:ascii="Meiryo UI" w:eastAsia="Meiryo UI" w:hAnsi="Meiryo UI" w:cs="Meiryo UI" w:hint="eastAsia"/>
                <w:sz w:val="20"/>
                <w:szCs w:val="20"/>
              </w:rPr>
              <w:t>アップサイクル</w:t>
            </w:r>
            <w:r>
              <w:rPr>
                <w:rFonts w:ascii="Meiryo UI" w:eastAsia="Meiryo UI" w:hAnsi="Meiryo UI" w:cs="Meiryo UI" w:hint="eastAsia"/>
                <w:sz w:val="20"/>
                <w:szCs w:val="20"/>
              </w:rPr>
              <w:t>を行う。</w:t>
            </w:r>
          </w:p>
          <w:p w14:paraId="1568376A" w14:textId="67887DA5" w:rsidR="004B23B5" w:rsidRPr="00917A09" w:rsidRDefault="004B23B5" w:rsidP="004B23B5">
            <w:pPr>
              <w:spacing w:line="220" w:lineRule="exact"/>
              <w:rPr>
                <w:rFonts w:ascii="Meiryo UI" w:eastAsia="Meiryo UI" w:hAnsi="Meiryo UI" w:cs="Meiryo UI"/>
                <w:b/>
                <w:sz w:val="20"/>
                <w:szCs w:val="20"/>
              </w:rPr>
            </w:pPr>
            <w:r>
              <w:rPr>
                <w:rFonts w:ascii="Meiryo UI" w:eastAsia="Meiryo UI" w:hAnsi="Meiryo UI" w:cs="Meiryo UI" w:hint="eastAsia"/>
                <w:b/>
                <w:sz w:val="20"/>
                <w:szCs w:val="20"/>
              </w:rPr>
              <w:t>問合せ先：株式会社　カラーループ</w:t>
            </w:r>
          </w:p>
          <w:p w14:paraId="5A2298C6" w14:textId="77777777" w:rsidR="004B23B5" w:rsidRPr="00025286" w:rsidRDefault="004B23B5" w:rsidP="004B23B5">
            <w:pPr>
              <w:spacing w:line="220" w:lineRule="exact"/>
              <w:rPr>
                <w:rFonts w:ascii="Meiryo UI" w:eastAsia="Meiryo UI" w:hAnsi="Meiryo UI" w:cs="Meiryo UI"/>
                <w:color w:val="000000" w:themeColor="text1"/>
                <w:sz w:val="20"/>
                <w:szCs w:val="20"/>
              </w:rPr>
            </w:pPr>
            <w:r>
              <w:rPr>
                <w:rFonts w:ascii="Meiryo UI" w:eastAsia="Meiryo UI" w:hAnsi="Meiryo UI" w:cs="Meiryo UI" w:hint="eastAsia"/>
                <w:sz w:val="20"/>
                <w:szCs w:val="20"/>
              </w:rPr>
              <w:t>住所：</w:t>
            </w:r>
            <w:r w:rsidRPr="00025286">
              <w:rPr>
                <w:rFonts w:ascii="Meiryo UI" w:eastAsia="Meiryo UI" w:hAnsi="Meiryo UI" w:cs="Meiryo UI" w:hint="eastAsia"/>
                <w:color w:val="000000" w:themeColor="text1"/>
                <w:sz w:val="20"/>
                <w:szCs w:val="20"/>
              </w:rPr>
              <w:t xml:space="preserve">京都市下京区烏丸通仏光寺下る大政所町680-1 </w:t>
            </w:r>
          </w:p>
          <w:p w14:paraId="7C4BD7C4" w14:textId="77777777" w:rsidR="004B23B5" w:rsidRPr="00025286" w:rsidRDefault="004B23B5" w:rsidP="004B23B5">
            <w:pPr>
              <w:spacing w:line="220" w:lineRule="exact"/>
              <w:ind w:firstLineChars="300" w:firstLine="600"/>
              <w:rPr>
                <w:rFonts w:ascii="Meiryo UI" w:eastAsia="Meiryo UI" w:hAnsi="Meiryo UI" w:cs="Meiryo UI"/>
                <w:color w:val="000000" w:themeColor="text1"/>
                <w:sz w:val="20"/>
                <w:szCs w:val="20"/>
              </w:rPr>
            </w:pPr>
            <w:r w:rsidRPr="00025286">
              <w:rPr>
                <w:rFonts w:ascii="Meiryo UI" w:eastAsia="Meiryo UI" w:hAnsi="Meiryo UI" w:cs="Meiryo UI" w:hint="eastAsia"/>
                <w:color w:val="000000" w:themeColor="text1"/>
                <w:sz w:val="20"/>
                <w:szCs w:val="20"/>
              </w:rPr>
              <w:t>第八長谷ビル 2F-222</w:t>
            </w:r>
          </w:p>
          <w:p w14:paraId="04A1735E" w14:textId="77777777" w:rsidR="004B23B5" w:rsidRDefault="004B23B5" w:rsidP="004B23B5">
            <w:pPr>
              <w:spacing w:line="220" w:lineRule="exact"/>
              <w:rPr>
                <w:rFonts w:ascii="Meiryo UI" w:eastAsia="Meiryo UI" w:hAnsi="Meiryo UI" w:cs="Meiryo UI"/>
                <w:sz w:val="20"/>
                <w:szCs w:val="20"/>
              </w:rPr>
            </w:pPr>
            <w:r w:rsidRPr="00917A09">
              <w:rPr>
                <w:rFonts w:ascii="Meiryo UI" w:eastAsia="Meiryo UI" w:hAnsi="Meiryo UI" w:cs="Meiryo UI" w:hint="eastAsia"/>
                <w:sz w:val="20"/>
                <w:szCs w:val="20"/>
              </w:rPr>
              <w:t>電話番号：</w:t>
            </w:r>
            <w:r>
              <w:rPr>
                <w:rFonts w:ascii="Meiryo UI" w:eastAsia="Meiryo UI" w:hAnsi="Meiryo UI" w:cs="Meiryo UI" w:hint="eastAsia"/>
                <w:sz w:val="20"/>
                <w:szCs w:val="20"/>
              </w:rPr>
              <w:t>090-3940-1623</w:t>
            </w:r>
          </w:p>
          <w:p w14:paraId="317B069F" w14:textId="77777777" w:rsidR="00D12526" w:rsidRDefault="004B23B5" w:rsidP="00D12526">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ファックス番号：075-723-7875</w:t>
            </w:r>
          </w:p>
          <w:p w14:paraId="0DBC6EAF" w14:textId="11A098FB" w:rsidR="00032C86" w:rsidRPr="00D12526" w:rsidRDefault="004B23B5" w:rsidP="00D12526">
            <w:pPr>
              <w:spacing w:line="220" w:lineRule="exact"/>
              <w:rPr>
                <w:rFonts w:ascii="Meiryo UI" w:eastAsia="Meiryo UI" w:hAnsi="Meiryo UI" w:cs="Meiryo UI"/>
                <w:sz w:val="20"/>
                <w:szCs w:val="20"/>
              </w:rPr>
            </w:pPr>
            <w:r>
              <w:rPr>
                <w:rFonts w:ascii="Meiryo UI" w:eastAsia="Meiryo UI" w:hAnsi="Meiryo UI" w:cs="Meiryo UI" w:hint="eastAsia"/>
                <w:sz w:val="20"/>
                <w:szCs w:val="20"/>
              </w:rPr>
              <w:t>URL：</w:t>
            </w:r>
            <w:r w:rsidR="00DC6B34" w:rsidRPr="00DC6B34">
              <w:rPr>
                <w:rFonts w:ascii="Meiryo UI" w:eastAsia="Meiryo UI" w:hAnsi="Meiryo UI" w:cs="Meiryo UI"/>
                <w:sz w:val="20"/>
                <w:szCs w:val="20"/>
              </w:rPr>
              <w:t>https://colourloop-jp.com/</w:t>
            </w:r>
          </w:p>
        </w:tc>
      </w:tr>
    </w:tbl>
    <w:p w14:paraId="7FE55014" w14:textId="1B3E1EC2" w:rsidR="00647354" w:rsidRPr="00032C86" w:rsidRDefault="00647354" w:rsidP="00032C86">
      <w:pPr>
        <w:rPr>
          <w:rFonts w:ascii="Meiryo UI" w:eastAsia="Meiryo UI" w:hAnsi="Meiryo UI" w:cs="Meiryo UI"/>
          <w:b/>
          <w:color w:val="984806" w:themeColor="accent6" w:themeShade="80"/>
          <w:sz w:val="2"/>
          <w:szCs w:val="2"/>
        </w:rPr>
      </w:pPr>
    </w:p>
    <w:sectPr w:rsidR="00647354" w:rsidRPr="00032C86" w:rsidSect="00FE1C10">
      <w:headerReference w:type="default" r:id="rId56"/>
      <w:pgSz w:w="11906" w:h="16838" w:code="9"/>
      <w:pgMar w:top="794" w:right="1134" w:bottom="794" w:left="1134" w:header="397"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482BB" w14:textId="77777777" w:rsidR="00A51D69" w:rsidRDefault="00A51D69" w:rsidP="005A2843">
      <w:pPr>
        <w:ind w:left="210" w:hanging="210"/>
      </w:pPr>
      <w:r>
        <w:separator/>
      </w:r>
    </w:p>
  </w:endnote>
  <w:endnote w:type="continuationSeparator" w:id="0">
    <w:p w14:paraId="26A7FEA3" w14:textId="77777777" w:rsidR="00A51D69" w:rsidRDefault="00A51D69" w:rsidP="005A2843">
      <w:pPr>
        <w:ind w:left="210" w:hanging="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C1A12" w14:textId="77777777" w:rsidR="00A51D69" w:rsidRDefault="00A51D69" w:rsidP="005A2843">
      <w:pPr>
        <w:ind w:left="210" w:hanging="210"/>
      </w:pPr>
      <w:r>
        <w:separator/>
      </w:r>
    </w:p>
  </w:footnote>
  <w:footnote w:type="continuationSeparator" w:id="0">
    <w:p w14:paraId="79B98E5C" w14:textId="77777777" w:rsidR="00A51D69" w:rsidRDefault="00A51D69" w:rsidP="005A2843">
      <w:pPr>
        <w:ind w:left="210" w:hanging="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A7704" w14:textId="49765460" w:rsidR="00536E85" w:rsidRPr="00536E85" w:rsidRDefault="00536E85" w:rsidP="00536E85">
    <w:pPr>
      <w:pStyle w:val="a7"/>
      <w:wordWrap w:val="0"/>
      <w:jc w:val="right"/>
      <w:rPr>
        <w:rFonts w:ascii="Meiryo UI" w:eastAsia="Meiryo UI" w:hAnsi="Meiryo UI" w:cs="Meiryo UI"/>
        <w:color w:val="A6A6A6" w:themeColor="background1" w:themeShade="A6"/>
      </w:rPr>
    </w:pPr>
    <w:r w:rsidRPr="00042B49">
      <w:rPr>
        <w:rFonts w:ascii="Meiryo UI" w:eastAsia="Meiryo UI" w:hAnsi="Meiryo UI" w:cs="Meiryo UI" w:hint="eastAsia"/>
        <w:color w:val="A6A6A6" w:themeColor="background1" w:themeShade="A6"/>
      </w:rPr>
      <w:t>大阪府リサイクル製品認定制度　認定製品一覧(</w:t>
    </w:r>
    <w:r>
      <w:rPr>
        <w:rFonts w:ascii="Meiryo UI" w:eastAsia="Meiryo UI" w:hAnsi="Meiryo UI" w:cs="Meiryo UI" w:hint="eastAsia"/>
        <w:color w:val="A6A6A6" w:themeColor="background1" w:themeShade="A6"/>
      </w:rPr>
      <w:t>令和６年３</w:t>
    </w:r>
    <w:r w:rsidRPr="00042B49">
      <w:rPr>
        <w:rFonts w:ascii="Meiryo UI" w:eastAsia="Meiryo UI" w:hAnsi="Meiryo UI" w:cs="Meiryo UI" w:hint="eastAsia"/>
        <w:color w:val="A6A6A6" w:themeColor="background1" w:themeShade="A6"/>
      </w:rPr>
      <w:t>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6F5A"/>
    <w:multiLevelType w:val="hybridMultilevel"/>
    <w:tmpl w:val="39B2C6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1C75B6"/>
    <w:multiLevelType w:val="hybridMultilevel"/>
    <w:tmpl w:val="C7D829C6"/>
    <w:lvl w:ilvl="0" w:tplc="FF784EF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4D4E8E"/>
    <w:multiLevelType w:val="hybridMultilevel"/>
    <w:tmpl w:val="2A36AC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6830514"/>
    <w:multiLevelType w:val="hybridMultilevel"/>
    <w:tmpl w:val="6632FBFC"/>
    <w:lvl w:ilvl="0" w:tplc="8B223A3C">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5B4ED4"/>
    <w:multiLevelType w:val="hybridMultilevel"/>
    <w:tmpl w:val="050E26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9DF725D"/>
    <w:multiLevelType w:val="hybridMultilevel"/>
    <w:tmpl w:val="C6369614"/>
    <w:lvl w:ilvl="0" w:tplc="EA289626">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17D298E"/>
    <w:multiLevelType w:val="hybridMultilevel"/>
    <w:tmpl w:val="D9F0477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1A81EF2"/>
    <w:multiLevelType w:val="hybridMultilevel"/>
    <w:tmpl w:val="BDAE3BB8"/>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2AF0A0D"/>
    <w:multiLevelType w:val="hybridMultilevel"/>
    <w:tmpl w:val="A3A45C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D805CA6"/>
    <w:multiLevelType w:val="hybridMultilevel"/>
    <w:tmpl w:val="321E13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53C1BA0"/>
    <w:multiLevelType w:val="hybridMultilevel"/>
    <w:tmpl w:val="95927226"/>
    <w:lvl w:ilvl="0" w:tplc="F83EFDAE">
      <w:numFmt w:val="bullet"/>
      <w:lvlText w:val="-"/>
      <w:lvlJc w:val="left"/>
      <w:pPr>
        <w:ind w:left="570" w:hanging="360"/>
      </w:pPr>
      <w:rPr>
        <w:rFonts w:ascii="Century" w:eastAsiaTheme="minorEastAsia" w:hAnsi="Century" w:cstheme="minorBidi"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25DA4BBF"/>
    <w:multiLevelType w:val="hybridMultilevel"/>
    <w:tmpl w:val="5FB886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6665F28"/>
    <w:multiLevelType w:val="hybridMultilevel"/>
    <w:tmpl w:val="975E62D2"/>
    <w:lvl w:ilvl="0" w:tplc="D9C6206E">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A8C7613"/>
    <w:multiLevelType w:val="hybridMultilevel"/>
    <w:tmpl w:val="27F89E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1435BAD"/>
    <w:multiLevelType w:val="hybridMultilevel"/>
    <w:tmpl w:val="674C52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2C135C3"/>
    <w:multiLevelType w:val="hybridMultilevel"/>
    <w:tmpl w:val="4F2A80A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4F123E4"/>
    <w:multiLevelType w:val="hybridMultilevel"/>
    <w:tmpl w:val="44CA643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7275E5E"/>
    <w:multiLevelType w:val="hybridMultilevel"/>
    <w:tmpl w:val="1916A2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8742231"/>
    <w:multiLevelType w:val="hybridMultilevel"/>
    <w:tmpl w:val="B716358A"/>
    <w:lvl w:ilvl="0" w:tplc="B9CC4F0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A8F5E40"/>
    <w:multiLevelType w:val="hybridMultilevel"/>
    <w:tmpl w:val="FA308C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B4C436C"/>
    <w:multiLevelType w:val="hybridMultilevel"/>
    <w:tmpl w:val="977864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BD71ECD"/>
    <w:multiLevelType w:val="hybridMultilevel"/>
    <w:tmpl w:val="65CCC844"/>
    <w:lvl w:ilvl="0" w:tplc="8F04084A">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E744426"/>
    <w:multiLevelType w:val="hybridMultilevel"/>
    <w:tmpl w:val="6060A0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2AF18CE"/>
    <w:multiLevelType w:val="hybridMultilevel"/>
    <w:tmpl w:val="E71224A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6FA4AF3"/>
    <w:multiLevelType w:val="hybridMultilevel"/>
    <w:tmpl w:val="34B2037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9040A91"/>
    <w:multiLevelType w:val="hybridMultilevel"/>
    <w:tmpl w:val="24E23E0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9A113B8"/>
    <w:multiLevelType w:val="hybridMultilevel"/>
    <w:tmpl w:val="6DC22244"/>
    <w:lvl w:ilvl="0" w:tplc="FF784EF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B475095"/>
    <w:multiLevelType w:val="hybridMultilevel"/>
    <w:tmpl w:val="992A6EDA"/>
    <w:lvl w:ilvl="0" w:tplc="04090001">
      <w:start w:val="1"/>
      <w:numFmt w:val="bullet"/>
      <w:lvlText w:val=""/>
      <w:lvlJc w:val="left"/>
      <w:pPr>
        <w:ind w:left="141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E451B3C"/>
    <w:multiLevelType w:val="hybridMultilevel"/>
    <w:tmpl w:val="3EA47A84"/>
    <w:lvl w:ilvl="0" w:tplc="04090001">
      <w:start w:val="1"/>
      <w:numFmt w:val="bullet"/>
      <w:lvlText w:val=""/>
      <w:lvlJc w:val="left"/>
      <w:pPr>
        <w:ind w:left="58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EC37F87"/>
    <w:multiLevelType w:val="hybridMultilevel"/>
    <w:tmpl w:val="368C1B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2241CD4"/>
    <w:multiLevelType w:val="hybridMultilevel"/>
    <w:tmpl w:val="6EA2BDCA"/>
    <w:lvl w:ilvl="0" w:tplc="72686F4E">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55647A4"/>
    <w:multiLevelType w:val="hybridMultilevel"/>
    <w:tmpl w:val="20BE83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DC96854"/>
    <w:multiLevelType w:val="hybridMultilevel"/>
    <w:tmpl w:val="3D1CE1F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8"/>
  </w:num>
  <w:num w:numId="2">
    <w:abstractNumId w:val="30"/>
  </w:num>
  <w:num w:numId="3">
    <w:abstractNumId w:val="16"/>
  </w:num>
  <w:num w:numId="4">
    <w:abstractNumId w:val="12"/>
  </w:num>
  <w:num w:numId="5">
    <w:abstractNumId w:val="7"/>
  </w:num>
  <w:num w:numId="6">
    <w:abstractNumId w:val="17"/>
  </w:num>
  <w:num w:numId="7">
    <w:abstractNumId w:val="32"/>
  </w:num>
  <w:num w:numId="8">
    <w:abstractNumId w:val="6"/>
  </w:num>
  <w:num w:numId="9">
    <w:abstractNumId w:val="15"/>
  </w:num>
  <w:num w:numId="10">
    <w:abstractNumId w:val="19"/>
  </w:num>
  <w:num w:numId="11">
    <w:abstractNumId w:val="18"/>
  </w:num>
  <w:num w:numId="12">
    <w:abstractNumId w:val="22"/>
  </w:num>
  <w:num w:numId="13">
    <w:abstractNumId w:val="31"/>
  </w:num>
  <w:num w:numId="14">
    <w:abstractNumId w:val="8"/>
  </w:num>
  <w:num w:numId="15">
    <w:abstractNumId w:val="29"/>
  </w:num>
  <w:num w:numId="16">
    <w:abstractNumId w:val="3"/>
  </w:num>
  <w:num w:numId="17">
    <w:abstractNumId w:val="10"/>
  </w:num>
  <w:num w:numId="18">
    <w:abstractNumId w:val="21"/>
  </w:num>
  <w:num w:numId="19">
    <w:abstractNumId w:val="5"/>
  </w:num>
  <w:num w:numId="20">
    <w:abstractNumId w:val="25"/>
  </w:num>
  <w:num w:numId="21">
    <w:abstractNumId w:val="0"/>
  </w:num>
  <w:num w:numId="22">
    <w:abstractNumId w:val="20"/>
  </w:num>
  <w:num w:numId="23">
    <w:abstractNumId w:val="4"/>
  </w:num>
  <w:num w:numId="24">
    <w:abstractNumId w:val="2"/>
  </w:num>
  <w:num w:numId="25">
    <w:abstractNumId w:val="27"/>
  </w:num>
  <w:num w:numId="26">
    <w:abstractNumId w:val="23"/>
  </w:num>
  <w:num w:numId="27">
    <w:abstractNumId w:val="14"/>
  </w:num>
  <w:num w:numId="28">
    <w:abstractNumId w:val="28"/>
  </w:num>
  <w:num w:numId="29">
    <w:abstractNumId w:val="11"/>
  </w:num>
  <w:num w:numId="30">
    <w:abstractNumId w:val="9"/>
  </w:num>
  <w:num w:numId="31">
    <w:abstractNumId w:val="13"/>
  </w:num>
  <w:num w:numId="32">
    <w:abstractNumId w:val="24"/>
  </w:num>
  <w:num w:numId="33">
    <w:abstractNumId w:val="1"/>
  </w:num>
  <w:num w:numId="34">
    <w:abstractNumId w:val="26"/>
  </w:num>
  <w:num w:numId="35">
    <w:abstractNumId w:val="28"/>
  </w:num>
  <w:num w:numId="36">
    <w:abstractNumId w:val="28"/>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hideSpellingErrors/>
  <w:proofState w:spelling="clean" w:grammar="dirty"/>
  <w:defaultTabStop w:val="840"/>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7DB"/>
    <w:rsid w:val="0000211A"/>
    <w:rsid w:val="00006DC3"/>
    <w:rsid w:val="0001102E"/>
    <w:rsid w:val="00015459"/>
    <w:rsid w:val="0001671B"/>
    <w:rsid w:val="00020919"/>
    <w:rsid w:val="00023B71"/>
    <w:rsid w:val="00025286"/>
    <w:rsid w:val="00030214"/>
    <w:rsid w:val="00032C86"/>
    <w:rsid w:val="00032DC7"/>
    <w:rsid w:val="00035213"/>
    <w:rsid w:val="00035DAD"/>
    <w:rsid w:val="000378EB"/>
    <w:rsid w:val="000417BA"/>
    <w:rsid w:val="00042B49"/>
    <w:rsid w:val="00042BA2"/>
    <w:rsid w:val="000431EC"/>
    <w:rsid w:val="000467C9"/>
    <w:rsid w:val="00050069"/>
    <w:rsid w:val="000549AF"/>
    <w:rsid w:val="00060173"/>
    <w:rsid w:val="00061ABF"/>
    <w:rsid w:val="000623A2"/>
    <w:rsid w:val="00062E55"/>
    <w:rsid w:val="000676F2"/>
    <w:rsid w:val="00067E88"/>
    <w:rsid w:val="00070F32"/>
    <w:rsid w:val="00074942"/>
    <w:rsid w:val="0008218E"/>
    <w:rsid w:val="0008416B"/>
    <w:rsid w:val="000A5EAE"/>
    <w:rsid w:val="000B364F"/>
    <w:rsid w:val="000B55D3"/>
    <w:rsid w:val="000B63F3"/>
    <w:rsid w:val="000B7EBF"/>
    <w:rsid w:val="000C03DF"/>
    <w:rsid w:val="000D0ECB"/>
    <w:rsid w:val="000D6E14"/>
    <w:rsid w:val="000D6F1D"/>
    <w:rsid w:val="000E0354"/>
    <w:rsid w:val="000E39D4"/>
    <w:rsid w:val="000E5ABF"/>
    <w:rsid w:val="000E71BD"/>
    <w:rsid w:val="000E7799"/>
    <w:rsid w:val="000E785E"/>
    <w:rsid w:val="000E79CE"/>
    <w:rsid w:val="000E7A49"/>
    <w:rsid w:val="000F1E1E"/>
    <w:rsid w:val="000F3204"/>
    <w:rsid w:val="000F3C66"/>
    <w:rsid w:val="000F51F6"/>
    <w:rsid w:val="001000AE"/>
    <w:rsid w:val="001029F3"/>
    <w:rsid w:val="00106E42"/>
    <w:rsid w:val="00110BE5"/>
    <w:rsid w:val="0011311A"/>
    <w:rsid w:val="001131F0"/>
    <w:rsid w:val="00116BF2"/>
    <w:rsid w:val="00117D29"/>
    <w:rsid w:val="0012607E"/>
    <w:rsid w:val="001275BC"/>
    <w:rsid w:val="00132E68"/>
    <w:rsid w:val="00133481"/>
    <w:rsid w:val="00137971"/>
    <w:rsid w:val="0014240B"/>
    <w:rsid w:val="00143917"/>
    <w:rsid w:val="00143FE0"/>
    <w:rsid w:val="00147023"/>
    <w:rsid w:val="00151F98"/>
    <w:rsid w:val="00152D56"/>
    <w:rsid w:val="00155588"/>
    <w:rsid w:val="00160D62"/>
    <w:rsid w:val="00161ECB"/>
    <w:rsid w:val="00170BF3"/>
    <w:rsid w:val="0017217D"/>
    <w:rsid w:val="001749DB"/>
    <w:rsid w:val="001822B0"/>
    <w:rsid w:val="00182510"/>
    <w:rsid w:val="00182B14"/>
    <w:rsid w:val="00186FCF"/>
    <w:rsid w:val="0019503A"/>
    <w:rsid w:val="00197FA0"/>
    <w:rsid w:val="001A0F7C"/>
    <w:rsid w:val="001A502A"/>
    <w:rsid w:val="001A5158"/>
    <w:rsid w:val="001A63AC"/>
    <w:rsid w:val="001A7F3A"/>
    <w:rsid w:val="001B330C"/>
    <w:rsid w:val="001B6AFE"/>
    <w:rsid w:val="001C0DAC"/>
    <w:rsid w:val="001C2763"/>
    <w:rsid w:val="001C3A01"/>
    <w:rsid w:val="001C6CE5"/>
    <w:rsid w:val="001C7551"/>
    <w:rsid w:val="001C7609"/>
    <w:rsid w:val="001C7AB8"/>
    <w:rsid w:val="001C7CFD"/>
    <w:rsid w:val="001D07FF"/>
    <w:rsid w:val="001D4B72"/>
    <w:rsid w:val="001D7E41"/>
    <w:rsid w:val="001E1902"/>
    <w:rsid w:val="001E2846"/>
    <w:rsid w:val="001E5FDD"/>
    <w:rsid w:val="001E67B9"/>
    <w:rsid w:val="001E67D6"/>
    <w:rsid w:val="001F01BB"/>
    <w:rsid w:val="001F5CF3"/>
    <w:rsid w:val="001F5EEA"/>
    <w:rsid w:val="001F6E20"/>
    <w:rsid w:val="00200F1B"/>
    <w:rsid w:val="00201065"/>
    <w:rsid w:val="0020449F"/>
    <w:rsid w:val="002109AC"/>
    <w:rsid w:val="00210FD2"/>
    <w:rsid w:val="002161BB"/>
    <w:rsid w:val="00220D5C"/>
    <w:rsid w:val="0022126F"/>
    <w:rsid w:val="00223846"/>
    <w:rsid w:val="002318E0"/>
    <w:rsid w:val="002366A0"/>
    <w:rsid w:val="00242086"/>
    <w:rsid w:val="00242F50"/>
    <w:rsid w:val="00243D5E"/>
    <w:rsid w:val="002469DB"/>
    <w:rsid w:val="00246D5F"/>
    <w:rsid w:val="00247EB0"/>
    <w:rsid w:val="00251A27"/>
    <w:rsid w:val="00260AE8"/>
    <w:rsid w:val="00261CD5"/>
    <w:rsid w:val="002647B9"/>
    <w:rsid w:val="00273BF2"/>
    <w:rsid w:val="002748C3"/>
    <w:rsid w:val="00276AA8"/>
    <w:rsid w:val="00281B2A"/>
    <w:rsid w:val="002831CD"/>
    <w:rsid w:val="00285EA2"/>
    <w:rsid w:val="002868F1"/>
    <w:rsid w:val="00287FC3"/>
    <w:rsid w:val="002904E0"/>
    <w:rsid w:val="00296A11"/>
    <w:rsid w:val="002A0E92"/>
    <w:rsid w:val="002A10CF"/>
    <w:rsid w:val="002A4136"/>
    <w:rsid w:val="002A601F"/>
    <w:rsid w:val="002A641F"/>
    <w:rsid w:val="002B026A"/>
    <w:rsid w:val="002B03C2"/>
    <w:rsid w:val="002B0BF2"/>
    <w:rsid w:val="002B13F1"/>
    <w:rsid w:val="002B3CC2"/>
    <w:rsid w:val="002B51AE"/>
    <w:rsid w:val="002B51C5"/>
    <w:rsid w:val="002B7647"/>
    <w:rsid w:val="002C00E7"/>
    <w:rsid w:val="002C0237"/>
    <w:rsid w:val="002C08B1"/>
    <w:rsid w:val="002C636D"/>
    <w:rsid w:val="002C68A6"/>
    <w:rsid w:val="002C7A74"/>
    <w:rsid w:val="002D1F88"/>
    <w:rsid w:val="002D3C93"/>
    <w:rsid w:val="002D3D70"/>
    <w:rsid w:val="002E1DC1"/>
    <w:rsid w:val="002F231E"/>
    <w:rsid w:val="002F78EB"/>
    <w:rsid w:val="00300864"/>
    <w:rsid w:val="003025C9"/>
    <w:rsid w:val="0030283B"/>
    <w:rsid w:val="00302CCB"/>
    <w:rsid w:val="003058B6"/>
    <w:rsid w:val="00320363"/>
    <w:rsid w:val="00323D5C"/>
    <w:rsid w:val="0032508D"/>
    <w:rsid w:val="003266C2"/>
    <w:rsid w:val="0033031A"/>
    <w:rsid w:val="00335079"/>
    <w:rsid w:val="0033790D"/>
    <w:rsid w:val="00340C0F"/>
    <w:rsid w:val="00341431"/>
    <w:rsid w:val="00342788"/>
    <w:rsid w:val="00346484"/>
    <w:rsid w:val="00351522"/>
    <w:rsid w:val="003527A5"/>
    <w:rsid w:val="0035595A"/>
    <w:rsid w:val="00356FDB"/>
    <w:rsid w:val="00360A5F"/>
    <w:rsid w:val="00362AA6"/>
    <w:rsid w:val="00365EEC"/>
    <w:rsid w:val="003716A2"/>
    <w:rsid w:val="003716A4"/>
    <w:rsid w:val="0037777C"/>
    <w:rsid w:val="00382133"/>
    <w:rsid w:val="0038275B"/>
    <w:rsid w:val="00383F12"/>
    <w:rsid w:val="0038409D"/>
    <w:rsid w:val="00387095"/>
    <w:rsid w:val="003947A1"/>
    <w:rsid w:val="00397E55"/>
    <w:rsid w:val="003A0276"/>
    <w:rsid w:val="003A2E31"/>
    <w:rsid w:val="003A306B"/>
    <w:rsid w:val="003A3638"/>
    <w:rsid w:val="003A4081"/>
    <w:rsid w:val="003B0150"/>
    <w:rsid w:val="003B111B"/>
    <w:rsid w:val="003B12B7"/>
    <w:rsid w:val="003C0E0D"/>
    <w:rsid w:val="003C0E7C"/>
    <w:rsid w:val="003C2CED"/>
    <w:rsid w:val="003D2157"/>
    <w:rsid w:val="003D25F7"/>
    <w:rsid w:val="003D616B"/>
    <w:rsid w:val="003E20AC"/>
    <w:rsid w:val="003E2AB5"/>
    <w:rsid w:val="003E5433"/>
    <w:rsid w:val="003E59C9"/>
    <w:rsid w:val="003F60AE"/>
    <w:rsid w:val="0040106C"/>
    <w:rsid w:val="004023CA"/>
    <w:rsid w:val="004034FB"/>
    <w:rsid w:val="00403DD0"/>
    <w:rsid w:val="00404AC7"/>
    <w:rsid w:val="004054DB"/>
    <w:rsid w:val="00405D45"/>
    <w:rsid w:val="004112E3"/>
    <w:rsid w:val="00412770"/>
    <w:rsid w:val="00415F25"/>
    <w:rsid w:val="00416854"/>
    <w:rsid w:val="00422AA7"/>
    <w:rsid w:val="0042437B"/>
    <w:rsid w:val="0042639F"/>
    <w:rsid w:val="004273E8"/>
    <w:rsid w:val="004276CC"/>
    <w:rsid w:val="00430CEC"/>
    <w:rsid w:val="004323B2"/>
    <w:rsid w:val="00433584"/>
    <w:rsid w:val="004353C6"/>
    <w:rsid w:val="0043576D"/>
    <w:rsid w:val="00437A07"/>
    <w:rsid w:val="004438CE"/>
    <w:rsid w:val="00444604"/>
    <w:rsid w:val="00447C66"/>
    <w:rsid w:val="004572EC"/>
    <w:rsid w:val="004577B5"/>
    <w:rsid w:val="004579EE"/>
    <w:rsid w:val="0046549F"/>
    <w:rsid w:val="0047038A"/>
    <w:rsid w:val="0047042B"/>
    <w:rsid w:val="00471A38"/>
    <w:rsid w:val="004729A1"/>
    <w:rsid w:val="00472CC9"/>
    <w:rsid w:val="00472FAB"/>
    <w:rsid w:val="00473C12"/>
    <w:rsid w:val="00473D23"/>
    <w:rsid w:val="00473F88"/>
    <w:rsid w:val="00476403"/>
    <w:rsid w:val="004769CD"/>
    <w:rsid w:val="00476D23"/>
    <w:rsid w:val="00481DC0"/>
    <w:rsid w:val="0048216D"/>
    <w:rsid w:val="00482A5E"/>
    <w:rsid w:val="004851BD"/>
    <w:rsid w:val="00486085"/>
    <w:rsid w:val="004860BA"/>
    <w:rsid w:val="00490973"/>
    <w:rsid w:val="00491678"/>
    <w:rsid w:val="00491C3F"/>
    <w:rsid w:val="0049426B"/>
    <w:rsid w:val="00494C75"/>
    <w:rsid w:val="004956AF"/>
    <w:rsid w:val="004965EB"/>
    <w:rsid w:val="00496F39"/>
    <w:rsid w:val="0049756C"/>
    <w:rsid w:val="00497E4E"/>
    <w:rsid w:val="004A3338"/>
    <w:rsid w:val="004A36CF"/>
    <w:rsid w:val="004A3F85"/>
    <w:rsid w:val="004B23B5"/>
    <w:rsid w:val="004B3587"/>
    <w:rsid w:val="004B5358"/>
    <w:rsid w:val="004B607E"/>
    <w:rsid w:val="004C18A8"/>
    <w:rsid w:val="004C511A"/>
    <w:rsid w:val="004C57DD"/>
    <w:rsid w:val="004C7ABF"/>
    <w:rsid w:val="004D0212"/>
    <w:rsid w:val="004D1B37"/>
    <w:rsid w:val="004D2007"/>
    <w:rsid w:val="004D325F"/>
    <w:rsid w:val="004D34C9"/>
    <w:rsid w:val="004D5F8D"/>
    <w:rsid w:val="004E0F8A"/>
    <w:rsid w:val="004E0FE6"/>
    <w:rsid w:val="004E18FE"/>
    <w:rsid w:val="004E5919"/>
    <w:rsid w:val="004F24EB"/>
    <w:rsid w:val="00502A1B"/>
    <w:rsid w:val="005072AE"/>
    <w:rsid w:val="0051147C"/>
    <w:rsid w:val="00513686"/>
    <w:rsid w:val="00513A1F"/>
    <w:rsid w:val="00516795"/>
    <w:rsid w:val="00516D9F"/>
    <w:rsid w:val="00520764"/>
    <w:rsid w:val="00521998"/>
    <w:rsid w:val="00527F12"/>
    <w:rsid w:val="0053162A"/>
    <w:rsid w:val="00533FBB"/>
    <w:rsid w:val="00534593"/>
    <w:rsid w:val="00536079"/>
    <w:rsid w:val="0053612A"/>
    <w:rsid w:val="00536E76"/>
    <w:rsid w:val="00536E85"/>
    <w:rsid w:val="00544E3C"/>
    <w:rsid w:val="00546B9C"/>
    <w:rsid w:val="005529AB"/>
    <w:rsid w:val="0055379D"/>
    <w:rsid w:val="005545F9"/>
    <w:rsid w:val="00554A3C"/>
    <w:rsid w:val="00554CA6"/>
    <w:rsid w:val="00554E12"/>
    <w:rsid w:val="00555088"/>
    <w:rsid w:val="005550E4"/>
    <w:rsid w:val="00555C36"/>
    <w:rsid w:val="005561C3"/>
    <w:rsid w:val="005564C1"/>
    <w:rsid w:val="00560C51"/>
    <w:rsid w:val="005615B9"/>
    <w:rsid w:val="005617CD"/>
    <w:rsid w:val="00563290"/>
    <w:rsid w:val="0056349C"/>
    <w:rsid w:val="005635F8"/>
    <w:rsid w:val="0056363B"/>
    <w:rsid w:val="005648B2"/>
    <w:rsid w:val="005651E4"/>
    <w:rsid w:val="005679AD"/>
    <w:rsid w:val="00571C13"/>
    <w:rsid w:val="005732C5"/>
    <w:rsid w:val="00577F52"/>
    <w:rsid w:val="00577F5F"/>
    <w:rsid w:val="00581E14"/>
    <w:rsid w:val="00586497"/>
    <w:rsid w:val="00592593"/>
    <w:rsid w:val="0059289C"/>
    <w:rsid w:val="00592FE0"/>
    <w:rsid w:val="00595899"/>
    <w:rsid w:val="00596227"/>
    <w:rsid w:val="0059679D"/>
    <w:rsid w:val="005A05CF"/>
    <w:rsid w:val="005A0798"/>
    <w:rsid w:val="005A1DB8"/>
    <w:rsid w:val="005A2843"/>
    <w:rsid w:val="005A5113"/>
    <w:rsid w:val="005B0D20"/>
    <w:rsid w:val="005B20EC"/>
    <w:rsid w:val="005B319A"/>
    <w:rsid w:val="005C0328"/>
    <w:rsid w:val="005C2FFD"/>
    <w:rsid w:val="005C3836"/>
    <w:rsid w:val="005C40B6"/>
    <w:rsid w:val="005C506A"/>
    <w:rsid w:val="005C5227"/>
    <w:rsid w:val="005D0316"/>
    <w:rsid w:val="005D4691"/>
    <w:rsid w:val="005D79D0"/>
    <w:rsid w:val="005D7CD3"/>
    <w:rsid w:val="005E1FF4"/>
    <w:rsid w:val="005E2AF0"/>
    <w:rsid w:val="005E3D1C"/>
    <w:rsid w:val="005E5807"/>
    <w:rsid w:val="005E63A2"/>
    <w:rsid w:val="005F46EB"/>
    <w:rsid w:val="005F5FEF"/>
    <w:rsid w:val="0060099C"/>
    <w:rsid w:val="006036C9"/>
    <w:rsid w:val="00604FCE"/>
    <w:rsid w:val="0060749E"/>
    <w:rsid w:val="006074DE"/>
    <w:rsid w:val="00610F70"/>
    <w:rsid w:val="006117F6"/>
    <w:rsid w:val="006127BF"/>
    <w:rsid w:val="00623346"/>
    <w:rsid w:val="00624A1A"/>
    <w:rsid w:val="0062736E"/>
    <w:rsid w:val="00632051"/>
    <w:rsid w:val="006325A6"/>
    <w:rsid w:val="00641BFA"/>
    <w:rsid w:val="00644B59"/>
    <w:rsid w:val="006450BD"/>
    <w:rsid w:val="006466DE"/>
    <w:rsid w:val="00647354"/>
    <w:rsid w:val="0065644B"/>
    <w:rsid w:val="00661138"/>
    <w:rsid w:val="006713E4"/>
    <w:rsid w:val="006748A0"/>
    <w:rsid w:val="00681A53"/>
    <w:rsid w:val="00683E4A"/>
    <w:rsid w:val="006843C5"/>
    <w:rsid w:val="00687A24"/>
    <w:rsid w:val="006920BD"/>
    <w:rsid w:val="00692BD0"/>
    <w:rsid w:val="00693126"/>
    <w:rsid w:val="006949D1"/>
    <w:rsid w:val="00695824"/>
    <w:rsid w:val="00697B36"/>
    <w:rsid w:val="006A0759"/>
    <w:rsid w:val="006A1922"/>
    <w:rsid w:val="006A3023"/>
    <w:rsid w:val="006A5CE3"/>
    <w:rsid w:val="006A7F8F"/>
    <w:rsid w:val="006B0014"/>
    <w:rsid w:val="006B10AE"/>
    <w:rsid w:val="006B17CD"/>
    <w:rsid w:val="006B2E5C"/>
    <w:rsid w:val="006B340B"/>
    <w:rsid w:val="006B3781"/>
    <w:rsid w:val="006B67BE"/>
    <w:rsid w:val="006C2070"/>
    <w:rsid w:val="006C74BA"/>
    <w:rsid w:val="006D4981"/>
    <w:rsid w:val="006E11D3"/>
    <w:rsid w:val="006E29A5"/>
    <w:rsid w:val="006E462C"/>
    <w:rsid w:val="006E4FB2"/>
    <w:rsid w:val="006E5D38"/>
    <w:rsid w:val="006F3E2A"/>
    <w:rsid w:val="006F5606"/>
    <w:rsid w:val="006F63B2"/>
    <w:rsid w:val="006F7E68"/>
    <w:rsid w:val="00703474"/>
    <w:rsid w:val="00703C4B"/>
    <w:rsid w:val="00711233"/>
    <w:rsid w:val="007130B3"/>
    <w:rsid w:val="007176B0"/>
    <w:rsid w:val="00720C77"/>
    <w:rsid w:val="00722FE3"/>
    <w:rsid w:val="0072328C"/>
    <w:rsid w:val="00732085"/>
    <w:rsid w:val="0073441F"/>
    <w:rsid w:val="007421B3"/>
    <w:rsid w:val="00743C67"/>
    <w:rsid w:val="00744F21"/>
    <w:rsid w:val="00747463"/>
    <w:rsid w:val="00747886"/>
    <w:rsid w:val="00751D45"/>
    <w:rsid w:val="00752942"/>
    <w:rsid w:val="00752E18"/>
    <w:rsid w:val="0075312A"/>
    <w:rsid w:val="0075414D"/>
    <w:rsid w:val="007543A2"/>
    <w:rsid w:val="00754C84"/>
    <w:rsid w:val="00756B8F"/>
    <w:rsid w:val="00756CB0"/>
    <w:rsid w:val="00766253"/>
    <w:rsid w:val="00766D2A"/>
    <w:rsid w:val="00767F24"/>
    <w:rsid w:val="0077069F"/>
    <w:rsid w:val="00774AFB"/>
    <w:rsid w:val="00775167"/>
    <w:rsid w:val="00776DDC"/>
    <w:rsid w:val="007776E0"/>
    <w:rsid w:val="0078001D"/>
    <w:rsid w:val="00780F26"/>
    <w:rsid w:val="00781C85"/>
    <w:rsid w:val="0078303D"/>
    <w:rsid w:val="00783BBB"/>
    <w:rsid w:val="00783E30"/>
    <w:rsid w:val="0078564D"/>
    <w:rsid w:val="00791B43"/>
    <w:rsid w:val="00791E2A"/>
    <w:rsid w:val="007942AE"/>
    <w:rsid w:val="00795290"/>
    <w:rsid w:val="00796FB2"/>
    <w:rsid w:val="00797975"/>
    <w:rsid w:val="007A316D"/>
    <w:rsid w:val="007B127E"/>
    <w:rsid w:val="007B1E3B"/>
    <w:rsid w:val="007B5145"/>
    <w:rsid w:val="007B514D"/>
    <w:rsid w:val="007C51D0"/>
    <w:rsid w:val="007C78FF"/>
    <w:rsid w:val="007D1D39"/>
    <w:rsid w:val="007D22D8"/>
    <w:rsid w:val="007D230E"/>
    <w:rsid w:val="007D36F7"/>
    <w:rsid w:val="007D6817"/>
    <w:rsid w:val="007D7236"/>
    <w:rsid w:val="007E28B3"/>
    <w:rsid w:val="007E5C19"/>
    <w:rsid w:val="007E5F27"/>
    <w:rsid w:val="007E7202"/>
    <w:rsid w:val="007E7601"/>
    <w:rsid w:val="007E77B4"/>
    <w:rsid w:val="007F0FE3"/>
    <w:rsid w:val="007F45EC"/>
    <w:rsid w:val="007F7B05"/>
    <w:rsid w:val="00804942"/>
    <w:rsid w:val="00810298"/>
    <w:rsid w:val="008103EB"/>
    <w:rsid w:val="008104FA"/>
    <w:rsid w:val="00811F72"/>
    <w:rsid w:val="00815737"/>
    <w:rsid w:val="008208C4"/>
    <w:rsid w:val="00822170"/>
    <w:rsid w:val="00823C5C"/>
    <w:rsid w:val="00823DE2"/>
    <w:rsid w:val="008259DD"/>
    <w:rsid w:val="00826BC5"/>
    <w:rsid w:val="008270B4"/>
    <w:rsid w:val="008317B0"/>
    <w:rsid w:val="00835246"/>
    <w:rsid w:val="00837CA5"/>
    <w:rsid w:val="00840441"/>
    <w:rsid w:val="008424CD"/>
    <w:rsid w:val="0084295E"/>
    <w:rsid w:val="008436FC"/>
    <w:rsid w:val="00851085"/>
    <w:rsid w:val="0085661E"/>
    <w:rsid w:val="00865530"/>
    <w:rsid w:val="0086619E"/>
    <w:rsid w:val="00870ACF"/>
    <w:rsid w:val="00871157"/>
    <w:rsid w:val="00881FAF"/>
    <w:rsid w:val="00885465"/>
    <w:rsid w:val="00890FFF"/>
    <w:rsid w:val="00891D87"/>
    <w:rsid w:val="008A0492"/>
    <w:rsid w:val="008A4895"/>
    <w:rsid w:val="008B1F9B"/>
    <w:rsid w:val="008B242D"/>
    <w:rsid w:val="008B2ABF"/>
    <w:rsid w:val="008B5983"/>
    <w:rsid w:val="008B5DEE"/>
    <w:rsid w:val="008B6D0F"/>
    <w:rsid w:val="008C0198"/>
    <w:rsid w:val="008C040B"/>
    <w:rsid w:val="008C4E21"/>
    <w:rsid w:val="008C5232"/>
    <w:rsid w:val="008C7E49"/>
    <w:rsid w:val="008D51ED"/>
    <w:rsid w:val="008D65AC"/>
    <w:rsid w:val="008D79CF"/>
    <w:rsid w:val="008E0914"/>
    <w:rsid w:val="008E0BC6"/>
    <w:rsid w:val="008E0FC2"/>
    <w:rsid w:val="008E31F0"/>
    <w:rsid w:val="008E3926"/>
    <w:rsid w:val="008E5099"/>
    <w:rsid w:val="008E5D56"/>
    <w:rsid w:val="008E68B3"/>
    <w:rsid w:val="008E6B9E"/>
    <w:rsid w:val="008F183C"/>
    <w:rsid w:val="008F3A65"/>
    <w:rsid w:val="008F5C67"/>
    <w:rsid w:val="009016AE"/>
    <w:rsid w:val="009023BC"/>
    <w:rsid w:val="0090643F"/>
    <w:rsid w:val="00914AA4"/>
    <w:rsid w:val="0092698F"/>
    <w:rsid w:val="00931D48"/>
    <w:rsid w:val="009325CD"/>
    <w:rsid w:val="00934131"/>
    <w:rsid w:val="009347AA"/>
    <w:rsid w:val="00934A81"/>
    <w:rsid w:val="00935ED2"/>
    <w:rsid w:val="00951BB6"/>
    <w:rsid w:val="00953676"/>
    <w:rsid w:val="00953A77"/>
    <w:rsid w:val="009543D7"/>
    <w:rsid w:val="00955F24"/>
    <w:rsid w:val="009631CF"/>
    <w:rsid w:val="00963650"/>
    <w:rsid w:val="00963924"/>
    <w:rsid w:val="00964B06"/>
    <w:rsid w:val="00970705"/>
    <w:rsid w:val="009757AF"/>
    <w:rsid w:val="00980A2E"/>
    <w:rsid w:val="0098156F"/>
    <w:rsid w:val="00984105"/>
    <w:rsid w:val="00984B6A"/>
    <w:rsid w:val="00985F04"/>
    <w:rsid w:val="0099555A"/>
    <w:rsid w:val="009A1371"/>
    <w:rsid w:val="009A3E5B"/>
    <w:rsid w:val="009A57BE"/>
    <w:rsid w:val="009A651C"/>
    <w:rsid w:val="009B0007"/>
    <w:rsid w:val="009B1492"/>
    <w:rsid w:val="009B3501"/>
    <w:rsid w:val="009B5D6C"/>
    <w:rsid w:val="009C09FB"/>
    <w:rsid w:val="009C407B"/>
    <w:rsid w:val="009C58B7"/>
    <w:rsid w:val="009C6AC6"/>
    <w:rsid w:val="009D453C"/>
    <w:rsid w:val="009E51EF"/>
    <w:rsid w:val="009F0D06"/>
    <w:rsid w:val="009F1737"/>
    <w:rsid w:val="009F2CE9"/>
    <w:rsid w:val="009F325F"/>
    <w:rsid w:val="009F5D76"/>
    <w:rsid w:val="00A03E81"/>
    <w:rsid w:val="00A05043"/>
    <w:rsid w:val="00A062A4"/>
    <w:rsid w:val="00A067AD"/>
    <w:rsid w:val="00A11774"/>
    <w:rsid w:val="00A205B1"/>
    <w:rsid w:val="00A33073"/>
    <w:rsid w:val="00A4237A"/>
    <w:rsid w:val="00A43611"/>
    <w:rsid w:val="00A45F20"/>
    <w:rsid w:val="00A46C27"/>
    <w:rsid w:val="00A47241"/>
    <w:rsid w:val="00A51D69"/>
    <w:rsid w:val="00A546DF"/>
    <w:rsid w:val="00A56EBE"/>
    <w:rsid w:val="00A61913"/>
    <w:rsid w:val="00A64140"/>
    <w:rsid w:val="00A6653F"/>
    <w:rsid w:val="00A725F5"/>
    <w:rsid w:val="00A74445"/>
    <w:rsid w:val="00A820E5"/>
    <w:rsid w:val="00A8398F"/>
    <w:rsid w:val="00A842E9"/>
    <w:rsid w:val="00A85A4F"/>
    <w:rsid w:val="00A9258F"/>
    <w:rsid w:val="00A93177"/>
    <w:rsid w:val="00A955BC"/>
    <w:rsid w:val="00A9638A"/>
    <w:rsid w:val="00AA30B3"/>
    <w:rsid w:val="00AA3983"/>
    <w:rsid w:val="00AB29C8"/>
    <w:rsid w:val="00AB55BC"/>
    <w:rsid w:val="00AD389A"/>
    <w:rsid w:val="00AD3E95"/>
    <w:rsid w:val="00AD593C"/>
    <w:rsid w:val="00AD7836"/>
    <w:rsid w:val="00AE0B96"/>
    <w:rsid w:val="00AE0CDC"/>
    <w:rsid w:val="00AE7E94"/>
    <w:rsid w:val="00AF40A2"/>
    <w:rsid w:val="00B01232"/>
    <w:rsid w:val="00B03571"/>
    <w:rsid w:val="00B05103"/>
    <w:rsid w:val="00B10B1D"/>
    <w:rsid w:val="00B11A97"/>
    <w:rsid w:val="00B13897"/>
    <w:rsid w:val="00B158FC"/>
    <w:rsid w:val="00B15A55"/>
    <w:rsid w:val="00B166A1"/>
    <w:rsid w:val="00B216ED"/>
    <w:rsid w:val="00B2292A"/>
    <w:rsid w:val="00B234C9"/>
    <w:rsid w:val="00B24BB8"/>
    <w:rsid w:val="00B322A9"/>
    <w:rsid w:val="00B3386B"/>
    <w:rsid w:val="00B37012"/>
    <w:rsid w:val="00B37DE0"/>
    <w:rsid w:val="00B40EE8"/>
    <w:rsid w:val="00B4332D"/>
    <w:rsid w:val="00B4693D"/>
    <w:rsid w:val="00B50AF8"/>
    <w:rsid w:val="00B5130C"/>
    <w:rsid w:val="00B51BED"/>
    <w:rsid w:val="00B53B56"/>
    <w:rsid w:val="00B613B7"/>
    <w:rsid w:val="00B61B43"/>
    <w:rsid w:val="00B62EA0"/>
    <w:rsid w:val="00B63288"/>
    <w:rsid w:val="00B6428A"/>
    <w:rsid w:val="00B64F40"/>
    <w:rsid w:val="00B70183"/>
    <w:rsid w:val="00B73456"/>
    <w:rsid w:val="00B771F1"/>
    <w:rsid w:val="00B80DE0"/>
    <w:rsid w:val="00B80F82"/>
    <w:rsid w:val="00B82A05"/>
    <w:rsid w:val="00B83B9A"/>
    <w:rsid w:val="00B86258"/>
    <w:rsid w:val="00B8737E"/>
    <w:rsid w:val="00B904A3"/>
    <w:rsid w:val="00B90F97"/>
    <w:rsid w:val="00B973BF"/>
    <w:rsid w:val="00BA2F32"/>
    <w:rsid w:val="00BA32EE"/>
    <w:rsid w:val="00BA4C0C"/>
    <w:rsid w:val="00BB0ADD"/>
    <w:rsid w:val="00BB27EB"/>
    <w:rsid w:val="00BB29EF"/>
    <w:rsid w:val="00BB2E86"/>
    <w:rsid w:val="00BB4FFC"/>
    <w:rsid w:val="00BB5902"/>
    <w:rsid w:val="00BB6A41"/>
    <w:rsid w:val="00BC18B3"/>
    <w:rsid w:val="00BC2A5E"/>
    <w:rsid w:val="00BC30F2"/>
    <w:rsid w:val="00BC3AAD"/>
    <w:rsid w:val="00BC3C37"/>
    <w:rsid w:val="00BC5F07"/>
    <w:rsid w:val="00BC63AA"/>
    <w:rsid w:val="00BC6CB3"/>
    <w:rsid w:val="00BD0052"/>
    <w:rsid w:val="00BD1A81"/>
    <w:rsid w:val="00BE06A6"/>
    <w:rsid w:val="00BE19AF"/>
    <w:rsid w:val="00BE1D4D"/>
    <w:rsid w:val="00BE3C07"/>
    <w:rsid w:val="00BE3ECD"/>
    <w:rsid w:val="00BE4D2F"/>
    <w:rsid w:val="00BE7EED"/>
    <w:rsid w:val="00BF281C"/>
    <w:rsid w:val="00BF289D"/>
    <w:rsid w:val="00BF50F0"/>
    <w:rsid w:val="00C01FAD"/>
    <w:rsid w:val="00C0371E"/>
    <w:rsid w:val="00C052D6"/>
    <w:rsid w:val="00C06D4A"/>
    <w:rsid w:val="00C13B68"/>
    <w:rsid w:val="00C167DC"/>
    <w:rsid w:val="00C17541"/>
    <w:rsid w:val="00C246E7"/>
    <w:rsid w:val="00C25D7C"/>
    <w:rsid w:val="00C27659"/>
    <w:rsid w:val="00C346C1"/>
    <w:rsid w:val="00C40F95"/>
    <w:rsid w:val="00C44422"/>
    <w:rsid w:val="00C44BEC"/>
    <w:rsid w:val="00C44D6F"/>
    <w:rsid w:val="00C44DC8"/>
    <w:rsid w:val="00C47EB3"/>
    <w:rsid w:val="00C529EB"/>
    <w:rsid w:val="00C5326C"/>
    <w:rsid w:val="00C54B82"/>
    <w:rsid w:val="00C56854"/>
    <w:rsid w:val="00C666D8"/>
    <w:rsid w:val="00C673EE"/>
    <w:rsid w:val="00C72456"/>
    <w:rsid w:val="00C72F5F"/>
    <w:rsid w:val="00C73EF9"/>
    <w:rsid w:val="00C74022"/>
    <w:rsid w:val="00C8233E"/>
    <w:rsid w:val="00C837CD"/>
    <w:rsid w:val="00C84157"/>
    <w:rsid w:val="00C8446F"/>
    <w:rsid w:val="00C87852"/>
    <w:rsid w:val="00C95744"/>
    <w:rsid w:val="00C95E99"/>
    <w:rsid w:val="00C9678C"/>
    <w:rsid w:val="00CA2FFC"/>
    <w:rsid w:val="00CA5A47"/>
    <w:rsid w:val="00CA7F13"/>
    <w:rsid w:val="00CB6C95"/>
    <w:rsid w:val="00CB7314"/>
    <w:rsid w:val="00CB7E89"/>
    <w:rsid w:val="00CC2C9F"/>
    <w:rsid w:val="00CC4840"/>
    <w:rsid w:val="00CC688D"/>
    <w:rsid w:val="00CD0BEA"/>
    <w:rsid w:val="00CD1705"/>
    <w:rsid w:val="00CD265D"/>
    <w:rsid w:val="00CD2C14"/>
    <w:rsid w:val="00CD307F"/>
    <w:rsid w:val="00CD35B2"/>
    <w:rsid w:val="00CD511D"/>
    <w:rsid w:val="00CD5FA2"/>
    <w:rsid w:val="00CD6932"/>
    <w:rsid w:val="00CD695C"/>
    <w:rsid w:val="00CD71E1"/>
    <w:rsid w:val="00CD7ED9"/>
    <w:rsid w:val="00CE089C"/>
    <w:rsid w:val="00CF3B30"/>
    <w:rsid w:val="00CF7898"/>
    <w:rsid w:val="00D012C9"/>
    <w:rsid w:val="00D015AD"/>
    <w:rsid w:val="00D03FE1"/>
    <w:rsid w:val="00D04114"/>
    <w:rsid w:val="00D04FC4"/>
    <w:rsid w:val="00D10477"/>
    <w:rsid w:val="00D113E9"/>
    <w:rsid w:val="00D12371"/>
    <w:rsid w:val="00D12526"/>
    <w:rsid w:val="00D16C3E"/>
    <w:rsid w:val="00D20C19"/>
    <w:rsid w:val="00D22F67"/>
    <w:rsid w:val="00D27945"/>
    <w:rsid w:val="00D27AF0"/>
    <w:rsid w:val="00D323C4"/>
    <w:rsid w:val="00D339F2"/>
    <w:rsid w:val="00D3408D"/>
    <w:rsid w:val="00D40DDB"/>
    <w:rsid w:val="00D41230"/>
    <w:rsid w:val="00D45E18"/>
    <w:rsid w:val="00D463B7"/>
    <w:rsid w:val="00D468EF"/>
    <w:rsid w:val="00D500FE"/>
    <w:rsid w:val="00D50A20"/>
    <w:rsid w:val="00D52131"/>
    <w:rsid w:val="00D5333B"/>
    <w:rsid w:val="00D5710B"/>
    <w:rsid w:val="00D61AC3"/>
    <w:rsid w:val="00D61E60"/>
    <w:rsid w:val="00D674C3"/>
    <w:rsid w:val="00D707F1"/>
    <w:rsid w:val="00D70CB4"/>
    <w:rsid w:val="00D70FAB"/>
    <w:rsid w:val="00D744C8"/>
    <w:rsid w:val="00D74620"/>
    <w:rsid w:val="00D7481E"/>
    <w:rsid w:val="00D74BD2"/>
    <w:rsid w:val="00D8340E"/>
    <w:rsid w:val="00D83F8D"/>
    <w:rsid w:val="00D84116"/>
    <w:rsid w:val="00D87859"/>
    <w:rsid w:val="00D923F9"/>
    <w:rsid w:val="00D9311D"/>
    <w:rsid w:val="00D95B1B"/>
    <w:rsid w:val="00DA009D"/>
    <w:rsid w:val="00DA1169"/>
    <w:rsid w:val="00DB0B1E"/>
    <w:rsid w:val="00DB7F18"/>
    <w:rsid w:val="00DC295D"/>
    <w:rsid w:val="00DC614E"/>
    <w:rsid w:val="00DC6B34"/>
    <w:rsid w:val="00DD10BA"/>
    <w:rsid w:val="00DD4181"/>
    <w:rsid w:val="00DD4721"/>
    <w:rsid w:val="00DD526B"/>
    <w:rsid w:val="00DE3E79"/>
    <w:rsid w:val="00DE4D2A"/>
    <w:rsid w:val="00DE6D27"/>
    <w:rsid w:val="00DE74D0"/>
    <w:rsid w:val="00DF1936"/>
    <w:rsid w:val="00DF2641"/>
    <w:rsid w:val="00DF2A50"/>
    <w:rsid w:val="00DF63B3"/>
    <w:rsid w:val="00DF6445"/>
    <w:rsid w:val="00E016EA"/>
    <w:rsid w:val="00E03E50"/>
    <w:rsid w:val="00E05AEB"/>
    <w:rsid w:val="00E077C0"/>
    <w:rsid w:val="00E10D5D"/>
    <w:rsid w:val="00E11733"/>
    <w:rsid w:val="00E11E7D"/>
    <w:rsid w:val="00E12F1C"/>
    <w:rsid w:val="00E14DDC"/>
    <w:rsid w:val="00E15D51"/>
    <w:rsid w:val="00E1693B"/>
    <w:rsid w:val="00E16E15"/>
    <w:rsid w:val="00E21CA7"/>
    <w:rsid w:val="00E22963"/>
    <w:rsid w:val="00E2341D"/>
    <w:rsid w:val="00E240F2"/>
    <w:rsid w:val="00E24C26"/>
    <w:rsid w:val="00E30E76"/>
    <w:rsid w:val="00E33BAD"/>
    <w:rsid w:val="00E34588"/>
    <w:rsid w:val="00E358AA"/>
    <w:rsid w:val="00E41E0A"/>
    <w:rsid w:val="00E461DD"/>
    <w:rsid w:val="00E539A1"/>
    <w:rsid w:val="00E53CF2"/>
    <w:rsid w:val="00E55B7E"/>
    <w:rsid w:val="00E56054"/>
    <w:rsid w:val="00E56647"/>
    <w:rsid w:val="00E568F3"/>
    <w:rsid w:val="00E6070D"/>
    <w:rsid w:val="00E62255"/>
    <w:rsid w:val="00E658E5"/>
    <w:rsid w:val="00E67C5E"/>
    <w:rsid w:val="00E73147"/>
    <w:rsid w:val="00E81411"/>
    <w:rsid w:val="00E81B2C"/>
    <w:rsid w:val="00E81C7B"/>
    <w:rsid w:val="00E82713"/>
    <w:rsid w:val="00E83AE8"/>
    <w:rsid w:val="00E862AC"/>
    <w:rsid w:val="00E873B4"/>
    <w:rsid w:val="00E91B7A"/>
    <w:rsid w:val="00E9597A"/>
    <w:rsid w:val="00E962BA"/>
    <w:rsid w:val="00EA0746"/>
    <w:rsid w:val="00EA2E0B"/>
    <w:rsid w:val="00EA3892"/>
    <w:rsid w:val="00EA5C8E"/>
    <w:rsid w:val="00EB001D"/>
    <w:rsid w:val="00EB31C9"/>
    <w:rsid w:val="00EB4317"/>
    <w:rsid w:val="00EC0CAF"/>
    <w:rsid w:val="00EC7294"/>
    <w:rsid w:val="00ED1055"/>
    <w:rsid w:val="00ED1FEB"/>
    <w:rsid w:val="00ED73D5"/>
    <w:rsid w:val="00ED7CF3"/>
    <w:rsid w:val="00EE0867"/>
    <w:rsid w:val="00EE2038"/>
    <w:rsid w:val="00EE3752"/>
    <w:rsid w:val="00EE3B02"/>
    <w:rsid w:val="00EE7404"/>
    <w:rsid w:val="00EF62B6"/>
    <w:rsid w:val="00EF7D0B"/>
    <w:rsid w:val="00F004B6"/>
    <w:rsid w:val="00F0074E"/>
    <w:rsid w:val="00F00806"/>
    <w:rsid w:val="00F00899"/>
    <w:rsid w:val="00F01BA8"/>
    <w:rsid w:val="00F01C79"/>
    <w:rsid w:val="00F02C70"/>
    <w:rsid w:val="00F11A13"/>
    <w:rsid w:val="00F13A07"/>
    <w:rsid w:val="00F145AB"/>
    <w:rsid w:val="00F14B81"/>
    <w:rsid w:val="00F15437"/>
    <w:rsid w:val="00F15B33"/>
    <w:rsid w:val="00F20207"/>
    <w:rsid w:val="00F231F2"/>
    <w:rsid w:val="00F24660"/>
    <w:rsid w:val="00F26421"/>
    <w:rsid w:val="00F26455"/>
    <w:rsid w:val="00F30255"/>
    <w:rsid w:val="00F32632"/>
    <w:rsid w:val="00F3487E"/>
    <w:rsid w:val="00F375F9"/>
    <w:rsid w:val="00F42686"/>
    <w:rsid w:val="00F429D4"/>
    <w:rsid w:val="00F45E5C"/>
    <w:rsid w:val="00F47172"/>
    <w:rsid w:val="00F47992"/>
    <w:rsid w:val="00F5725B"/>
    <w:rsid w:val="00F613C2"/>
    <w:rsid w:val="00F61A20"/>
    <w:rsid w:val="00F637B4"/>
    <w:rsid w:val="00F65D88"/>
    <w:rsid w:val="00F67FC8"/>
    <w:rsid w:val="00F70ACA"/>
    <w:rsid w:val="00F7121A"/>
    <w:rsid w:val="00F7206E"/>
    <w:rsid w:val="00F73F63"/>
    <w:rsid w:val="00F74FE2"/>
    <w:rsid w:val="00F7628C"/>
    <w:rsid w:val="00F80D03"/>
    <w:rsid w:val="00F81B53"/>
    <w:rsid w:val="00F82DAE"/>
    <w:rsid w:val="00F836D0"/>
    <w:rsid w:val="00F85D84"/>
    <w:rsid w:val="00F922B7"/>
    <w:rsid w:val="00F944B6"/>
    <w:rsid w:val="00F960A2"/>
    <w:rsid w:val="00F975DE"/>
    <w:rsid w:val="00FA0D2A"/>
    <w:rsid w:val="00FA1080"/>
    <w:rsid w:val="00FA34FF"/>
    <w:rsid w:val="00FA6F2A"/>
    <w:rsid w:val="00FB0FD7"/>
    <w:rsid w:val="00FB198A"/>
    <w:rsid w:val="00FB7775"/>
    <w:rsid w:val="00FC122F"/>
    <w:rsid w:val="00FC1995"/>
    <w:rsid w:val="00FC28A2"/>
    <w:rsid w:val="00FC2FE6"/>
    <w:rsid w:val="00FC31A4"/>
    <w:rsid w:val="00FC4B64"/>
    <w:rsid w:val="00FC6E39"/>
    <w:rsid w:val="00FD17DB"/>
    <w:rsid w:val="00FD5467"/>
    <w:rsid w:val="00FD7588"/>
    <w:rsid w:val="00FD7A40"/>
    <w:rsid w:val="00FD7C0A"/>
    <w:rsid w:val="00FE1C10"/>
    <w:rsid w:val="00FE3369"/>
    <w:rsid w:val="00FE5B29"/>
    <w:rsid w:val="00FE7280"/>
    <w:rsid w:val="00FE7CE6"/>
    <w:rsid w:val="00FF0E3C"/>
    <w:rsid w:val="00FF2935"/>
    <w:rsid w:val="00FF2CAD"/>
    <w:rsid w:val="00FF3847"/>
    <w:rsid w:val="00FF43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339F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59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1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36E7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36E76"/>
    <w:rPr>
      <w:rFonts w:asciiTheme="majorHAnsi" w:eastAsiaTheme="majorEastAsia" w:hAnsiTheme="majorHAnsi" w:cstheme="majorBidi"/>
      <w:sz w:val="18"/>
      <w:szCs w:val="18"/>
    </w:rPr>
  </w:style>
  <w:style w:type="paragraph" w:styleId="a6">
    <w:name w:val="List Paragraph"/>
    <w:basedOn w:val="a"/>
    <w:uiPriority w:val="34"/>
    <w:qFormat/>
    <w:rsid w:val="007F45EC"/>
    <w:pPr>
      <w:ind w:leftChars="400" w:left="840"/>
    </w:pPr>
  </w:style>
  <w:style w:type="paragraph" w:styleId="a7">
    <w:name w:val="header"/>
    <w:basedOn w:val="a"/>
    <w:link w:val="a8"/>
    <w:uiPriority w:val="99"/>
    <w:unhideWhenUsed/>
    <w:rsid w:val="005C3836"/>
    <w:pPr>
      <w:tabs>
        <w:tab w:val="center" w:pos="4252"/>
        <w:tab w:val="right" w:pos="8504"/>
      </w:tabs>
      <w:snapToGrid w:val="0"/>
    </w:pPr>
  </w:style>
  <w:style w:type="character" w:customStyle="1" w:styleId="a8">
    <w:name w:val="ヘッダー (文字)"/>
    <w:basedOn w:val="a0"/>
    <w:link w:val="a7"/>
    <w:uiPriority w:val="99"/>
    <w:rsid w:val="005C3836"/>
  </w:style>
  <w:style w:type="paragraph" w:styleId="a9">
    <w:name w:val="footer"/>
    <w:basedOn w:val="a"/>
    <w:link w:val="aa"/>
    <w:uiPriority w:val="99"/>
    <w:unhideWhenUsed/>
    <w:rsid w:val="005C3836"/>
    <w:pPr>
      <w:tabs>
        <w:tab w:val="center" w:pos="4252"/>
        <w:tab w:val="right" w:pos="8504"/>
      </w:tabs>
      <w:snapToGrid w:val="0"/>
    </w:pPr>
  </w:style>
  <w:style w:type="character" w:customStyle="1" w:styleId="aa">
    <w:name w:val="フッター (文字)"/>
    <w:basedOn w:val="a0"/>
    <w:link w:val="a9"/>
    <w:uiPriority w:val="99"/>
    <w:rsid w:val="005C3836"/>
  </w:style>
  <w:style w:type="character" w:styleId="ab">
    <w:name w:val="Hyperlink"/>
    <w:basedOn w:val="a0"/>
    <w:uiPriority w:val="99"/>
    <w:unhideWhenUsed/>
    <w:rsid w:val="00D27945"/>
    <w:rPr>
      <w:color w:val="0000FF" w:themeColor="hyperlink"/>
      <w:u w:val="single"/>
    </w:rPr>
  </w:style>
  <w:style w:type="table" w:customStyle="1" w:styleId="1">
    <w:name w:val="表 (格子)1"/>
    <w:basedOn w:val="a1"/>
    <w:next w:val="a3"/>
    <w:uiPriority w:val="59"/>
    <w:rsid w:val="005C5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FF29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D67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951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4851B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59"/>
    <w:rsid w:val="00F81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59"/>
    <w:rsid w:val="00F81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D61AC3"/>
    <w:rPr>
      <w:color w:val="800080" w:themeColor="followedHyperlink"/>
      <w:u w:val="single"/>
    </w:rPr>
  </w:style>
  <w:style w:type="character" w:customStyle="1" w:styleId="10">
    <w:name w:val="未解決のメンション1"/>
    <w:basedOn w:val="a0"/>
    <w:uiPriority w:val="99"/>
    <w:semiHidden/>
    <w:unhideWhenUsed/>
    <w:rsid w:val="00006DC3"/>
    <w:rPr>
      <w:color w:val="605E5C"/>
      <w:shd w:val="clear" w:color="auto" w:fill="E1DFDD"/>
    </w:rPr>
  </w:style>
  <w:style w:type="character" w:styleId="ad">
    <w:name w:val="Unresolved Mention"/>
    <w:basedOn w:val="a0"/>
    <w:uiPriority w:val="99"/>
    <w:semiHidden/>
    <w:unhideWhenUsed/>
    <w:rsid w:val="00595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9121">
      <w:bodyDiv w:val="1"/>
      <w:marLeft w:val="0"/>
      <w:marRight w:val="0"/>
      <w:marTop w:val="0"/>
      <w:marBottom w:val="0"/>
      <w:divBdr>
        <w:top w:val="none" w:sz="0" w:space="0" w:color="auto"/>
        <w:left w:val="none" w:sz="0" w:space="0" w:color="auto"/>
        <w:bottom w:val="none" w:sz="0" w:space="0" w:color="auto"/>
        <w:right w:val="none" w:sz="0" w:space="0" w:color="auto"/>
      </w:divBdr>
      <w:divsChild>
        <w:div w:id="1487628519">
          <w:marLeft w:val="0"/>
          <w:marRight w:val="0"/>
          <w:marTop w:val="0"/>
          <w:marBottom w:val="0"/>
          <w:divBdr>
            <w:top w:val="none" w:sz="0" w:space="0" w:color="auto"/>
            <w:left w:val="none" w:sz="0" w:space="0" w:color="auto"/>
            <w:bottom w:val="none" w:sz="0" w:space="0" w:color="auto"/>
            <w:right w:val="none" w:sz="0" w:space="0" w:color="auto"/>
          </w:divBdr>
          <w:divsChild>
            <w:div w:id="109112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7496">
      <w:bodyDiv w:val="1"/>
      <w:marLeft w:val="0"/>
      <w:marRight w:val="0"/>
      <w:marTop w:val="0"/>
      <w:marBottom w:val="0"/>
      <w:divBdr>
        <w:top w:val="none" w:sz="0" w:space="0" w:color="auto"/>
        <w:left w:val="none" w:sz="0" w:space="0" w:color="auto"/>
        <w:bottom w:val="none" w:sz="0" w:space="0" w:color="auto"/>
        <w:right w:val="none" w:sz="0" w:space="0" w:color="auto"/>
      </w:divBdr>
    </w:div>
    <w:div w:id="315886028">
      <w:bodyDiv w:val="1"/>
      <w:marLeft w:val="0"/>
      <w:marRight w:val="0"/>
      <w:marTop w:val="0"/>
      <w:marBottom w:val="0"/>
      <w:divBdr>
        <w:top w:val="none" w:sz="0" w:space="0" w:color="auto"/>
        <w:left w:val="none" w:sz="0" w:space="0" w:color="auto"/>
        <w:bottom w:val="none" w:sz="0" w:space="0" w:color="auto"/>
        <w:right w:val="none" w:sz="0" w:space="0" w:color="auto"/>
      </w:divBdr>
    </w:div>
    <w:div w:id="337393547">
      <w:bodyDiv w:val="1"/>
      <w:marLeft w:val="0"/>
      <w:marRight w:val="0"/>
      <w:marTop w:val="0"/>
      <w:marBottom w:val="0"/>
      <w:divBdr>
        <w:top w:val="none" w:sz="0" w:space="0" w:color="auto"/>
        <w:left w:val="none" w:sz="0" w:space="0" w:color="auto"/>
        <w:bottom w:val="none" w:sz="0" w:space="0" w:color="auto"/>
        <w:right w:val="none" w:sz="0" w:space="0" w:color="auto"/>
      </w:divBdr>
    </w:div>
    <w:div w:id="687027437">
      <w:bodyDiv w:val="1"/>
      <w:marLeft w:val="0"/>
      <w:marRight w:val="0"/>
      <w:marTop w:val="0"/>
      <w:marBottom w:val="0"/>
      <w:divBdr>
        <w:top w:val="none" w:sz="0" w:space="0" w:color="auto"/>
        <w:left w:val="none" w:sz="0" w:space="0" w:color="auto"/>
        <w:bottom w:val="none" w:sz="0" w:space="0" w:color="auto"/>
        <w:right w:val="none" w:sz="0" w:space="0" w:color="auto"/>
      </w:divBdr>
    </w:div>
    <w:div w:id="761028972">
      <w:bodyDiv w:val="1"/>
      <w:marLeft w:val="0"/>
      <w:marRight w:val="0"/>
      <w:marTop w:val="0"/>
      <w:marBottom w:val="0"/>
      <w:divBdr>
        <w:top w:val="none" w:sz="0" w:space="0" w:color="auto"/>
        <w:left w:val="none" w:sz="0" w:space="0" w:color="auto"/>
        <w:bottom w:val="none" w:sz="0" w:space="0" w:color="auto"/>
        <w:right w:val="none" w:sz="0" w:space="0" w:color="auto"/>
      </w:divBdr>
      <w:divsChild>
        <w:div w:id="1365667031">
          <w:marLeft w:val="0"/>
          <w:marRight w:val="0"/>
          <w:marTop w:val="0"/>
          <w:marBottom w:val="0"/>
          <w:divBdr>
            <w:top w:val="none" w:sz="0" w:space="0" w:color="auto"/>
            <w:left w:val="none" w:sz="0" w:space="0" w:color="auto"/>
            <w:bottom w:val="none" w:sz="0" w:space="0" w:color="auto"/>
            <w:right w:val="none" w:sz="0" w:space="0" w:color="auto"/>
          </w:divBdr>
          <w:divsChild>
            <w:div w:id="8617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86946">
      <w:bodyDiv w:val="1"/>
      <w:marLeft w:val="0"/>
      <w:marRight w:val="0"/>
      <w:marTop w:val="0"/>
      <w:marBottom w:val="0"/>
      <w:divBdr>
        <w:top w:val="none" w:sz="0" w:space="0" w:color="auto"/>
        <w:left w:val="none" w:sz="0" w:space="0" w:color="auto"/>
        <w:bottom w:val="none" w:sz="0" w:space="0" w:color="auto"/>
        <w:right w:val="none" w:sz="0" w:space="0" w:color="auto"/>
      </w:divBdr>
      <w:divsChild>
        <w:div w:id="384333193">
          <w:marLeft w:val="0"/>
          <w:marRight w:val="0"/>
          <w:marTop w:val="0"/>
          <w:marBottom w:val="0"/>
          <w:divBdr>
            <w:top w:val="none" w:sz="0" w:space="0" w:color="auto"/>
            <w:left w:val="none" w:sz="0" w:space="0" w:color="auto"/>
            <w:bottom w:val="none" w:sz="0" w:space="0" w:color="auto"/>
            <w:right w:val="none" w:sz="0" w:space="0" w:color="auto"/>
          </w:divBdr>
          <w:divsChild>
            <w:div w:id="14359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15">
      <w:bodyDiv w:val="1"/>
      <w:marLeft w:val="0"/>
      <w:marRight w:val="0"/>
      <w:marTop w:val="0"/>
      <w:marBottom w:val="0"/>
      <w:divBdr>
        <w:top w:val="none" w:sz="0" w:space="0" w:color="auto"/>
        <w:left w:val="none" w:sz="0" w:space="0" w:color="auto"/>
        <w:bottom w:val="none" w:sz="0" w:space="0" w:color="auto"/>
        <w:right w:val="none" w:sz="0" w:space="0" w:color="auto"/>
      </w:divBdr>
    </w:div>
    <w:div w:id="1367292361">
      <w:bodyDiv w:val="1"/>
      <w:marLeft w:val="0"/>
      <w:marRight w:val="0"/>
      <w:marTop w:val="0"/>
      <w:marBottom w:val="0"/>
      <w:divBdr>
        <w:top w:val="none" w:sz="0" w:space="0" w:color="auto"/>
        <w:left w:val="none" w:sz="0" w:space="0" w:color="auto"/>
        <w:bottom w:val="none" w:sz="0" w:space="0" w:color="auto"/>
        <w:right w:val="none" w:sz="0" w:space="0" w:color="auto"/>
      </w:divBdr>
      <w:divsChild>
        <w:div w:id="1707020992">
          <w:marLeft w:val="0"/>
          <w:marRight w:val="0"/>
          <w:marTop w:val="0"/>
          <w:marBottom w:val="0"/>
          <w:divBdr>
            <w:top w:val="none" w:sz="0" w:space="0" w:color="auto"/>
            <w:left w:val="none" w:sz="0" w:space="0" w:color="auto"/>
            <w:bottom w:val="none" w:sz="0" w:space="0" w:color="auto"/>
            <w:right w:val="none" w:sz="0" w:space="0" w:color="auto"/>
          </w:divBdr>
          <w:divsChild>
            <w:div w:id="15918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374">
      <w:bodyDiv w:val="1"/>
      <w:marLeft w:val="0"/>
      <w:marRight w:val="0"/>
      <w:marTop w:val="0"/>
      <w:marBottom w:val="0"/>
      <w:divBdr>
        <w:top w:val="none" w:sz="0" w:space="0" w:color="auto"/>
        <w:left w:val="none" w:sz="0" w:space="0" w:color="auto"/>
        <w:bottom w:val="none" w:sz="0" w:space="0" w:color="auto"/>
        <w:right w:val="none" w:sz="0" w:space="0" w:color="auto"/>
      </w:divBdr>
    </w:div>
    <w:div w:id="1603297505">
      <w:bodyDiv w:val="1"/>
      <w:marLeft w:val="0"/>
      <w:marRight w:val="0"/>
      <w:marTop w:val="0"/>
      <w:marBottom w:val="0"/>
      <w:divBdr>
        <w:top w:val="none" w:sz="0" w:space="0" w:color="auto"/>
        <w:left w:val="none" w:sz="0" w:space="0" w:color="auto"/>
        <w:bottom w:val="none" w:sz="0" w:space="0" w:color="auto"/>
        <w:right w:val="none" w:sz="0" w:space="0" w:color="auto"/>
      </w:divBdr>
    </w:div>
    <w:div w:id="1647584523">
      <w:bodyDiv w:val="1"/>
      <w:marLeft w:val="0"/>
      <w:marRight w:val="0"/>
      <w:marTop w:val="0"/>
      <w:marBottom w:val="0"/>
      <w:divBdr>
        <w:top w:val="none" w:sz="0" w:space="0" w:color="auto"/>
        <w:left w:val="none" w:sz="0" w:space="0" w:color="auto"/>
        <w:bottom w:val="none" w:sz="0" w:space="0" w:color="auto"/>
        <w:right w:val="none" w:sz="0" w:space="0" w:color="auto"/>
      </w:divBdr>
    </w:div>
    <w:div w:id="1726677780">
      <w:bodyDiv w:val="1"/>
      <w:marLeft w:val="0"/>
      <w:marRight w:val="0"/>
      <w:marTop w:val="0"/>
      <w:marBottom w:val="0"/>
      <w:divBdr>
        <w:top w:val="none" w:sz="0" w:space="0" w:color="auto"/>
        <w:left w:val="none" w:sz="0" w:space="0" w:color="auto"/>
        <w:bottom w:val="none" w:sz="0" w:space="0" w:color="auto"/>
        <w:right w:val="none" w:sz="0" w:space="0" w:color="auto"/>
      </w:divBdr>
    </w:div>
    <w:div w:id="1929385311">
      <w:bodyDiv w:val="1"/>
      <w:marLeft w:val="0"/>
      <w:marRight w:val="0"/>
      <w:marTop w:val="0"/>
      <w:marBottom w:val="0"/>
      <w:divBdr>
        <w:top w:val="none" w:sz="0" w:space="0" w:color="auto"/>
        <w:left w:val="none" w:sz="0" w:space="0" w:color="auto"/>
        <w:bottom w:val="none" w:sz="0" w:space="0" w:color="auto"/>
        <w:right w:val="none" w:sz="0" w:space="0" w:color="auto"/>
      </w:divBdr>
      <w:divsChild>
        <w:div w:id="1170758972">
          <w:marLeft w:val="0"/>
          <w:marRight w:val="0"/>
          <w:marTop w:val="0"/>
          <w:marBottom w:val="0"/>
          <w:divBdr>
            <w:top w:val="none" w:sz="0" w:space="0" w:color="auto"/>
            <w:left w:val="none" w:sz="0" w:space="0" w:color="auto"/>
            <w:bottom w:val="none" w:sz="0" w:space="0" w:color="auto"/>
            <w:right w:val="none" w:sz="0" w:space="0" w:color="auto"/>
          </w:divBdr>
          <w:divsChild>
            <w:div w:id="16517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3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microsoft.com/office/2007/relationships/hdphoto" Target="media/hdphoto3.wdp"/><Relationship Id="rId21" Type="http://schemas.openxmlformats.org/officeDocument/2006/relationships/image" Target="media/image15.jpeg"/><Relationship Id="rId34" Type="http://schemas.openxmlformats.org/officeDocument/2006/relationships/image" Target="media/image27.png"/><Relationship Id="rId42" Type="http://schemas.openxmlformats.org/officeDocument/2006/relationships/image" Target="media/image31.png"/><Relationship Id="rId47" Type="http://schemas.microsoft.com/office/2007/relationships/hdphoto" Target="media/hdphoto7.wdp"/><Relationship Id="rId50" Type="http://schemas.openxmlformats.org/officeDocument/2006/relationships/image" Target="media/image35.jpeg"/><Relationship Id="rId55" Type="http://schemas.openxmlformats.org/officeDocument/2006/relationships/image" Target="media/image40.pn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microsoft.com/office/2007/relationships/hdphoto" Target="media/hdphoto2.wdp"/><Relationship Id="rId40" Type="http://schemas.openxmlformats.org/officeDocument/2006/relationships/image" Target="media/image30.png"/><Relationship Id="rId45" Type="http://schemas.microsoft.com/office/2007/relationships/hdphoto" Target="media/hdphoto6.wdp"/><Relationship Id="rId53" Type="http://schemas.openxmlformats.org/officeDocument/2006/relationships/image" Target="media/image38.jpe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microsoft.com/office/2007/relationships/hdphoto" Target="media/hdphoto1.wdp"/><Relationship Id="rId43" Type="http://schemas.microsoft.com/office/2007/relationships/hdphoto" Target="media/hdphoto5.wdp"/><Relationship Id="rId48" Type="http://schemas.openxmlformats.org/officeDocument/2006/relationships/image" Target="media/image34.jpeg"/><Relationship Id="rId56"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yperlink" Target="https://tamura-sk.com/" TargetMode="External"/><Relationship Id="rId38" Type="http://schemas.openxmlformats.org/officeDocument/2006/relationships/image" Target="media/image29.jpeg"/><Relationship Id="rId46" Type="http://schemas.openxmlformats.org/officeDocument/2006/relationships/image" Target="media/image33.jpeg"/><Relationship Id="rId20" Type="http://schemas.openxmlformats.org/officeDocument/2006/relationships/image" Target="media/image14.jpeg"/><Relationship Id="rId41" Type="http://schemas.microsoft.com/office/2007/relationships/hdphoto" Target="media/hdphoto4.wdp"/><Relationship Id="rId54"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49" Type="http://schemas.microsoft.com/office/2007/relationships/hdphoto" Target="media/hdphoto8.wdp"/><Relationship Id="rId5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2.png"/><Relationship Id="rId52" Type="http://schemas.openxmlformats.org/officeDocument/2006/relationships/image" Target="media/image3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1257</Words>
  <Characters>7171</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2024-02-19T08:36:00Z</dcterms:created>
  <dcterms:modified xsi:type="dcterms:W3CDTF">2024-03-01T01:46:00Z</dcterms:modified>
</cp:coreProperties>
</file>