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12C" w:rsidRDefault="0075112C" w:rsidP="0075112C">
      <w:pPr>
        <w:rPr>
          <w:rFonts w:ascii="Meiryo UI" w:eastAsia="Meiryo UI" w:hAnsi="Meiryo UI"/>
        </w:rPr>
      </w:pPr>
      <w:bookmarkStart w:id="0" w:name="_Hlk149062437"/>
      <w:bookmarkEnd w:id="0"/>
    </w:p>
    <w:p w:rsidR="0005748B" w:rsidRDefault="0005748B" w:rsidP="0075112C">
      <w:pPr>
        <w:rPr>
          <w:rFonts w:ascii="Meiryo UI" w:eastAsia="Meiryo UI" w:hAnsi="Meiryo UI"/>
        </w:rPr>
      </w:pPr>
    </w:p>
    <w:p w:rsidR="0075112C" w:rsidRDefault="0075112C" w:rsidP="0075112C">
      <w:pPr>
        <w:rPr>
          <w:rFonts w:ascii="Meiryo UI" w:eastAsia="Meiryo UI" w:hAnsi="Meiryo UI"/>
        </w:rPr>
      </w:pPr>
    </w:p>
    <w:p w:rsidR="0075112C" w:rsidRPr="00A505DE" w:rsidRDefault="0075112C" w:rsidP="0075112C">
      <w:pPr>
        <w:rPr>
          <w:rFonts w:ascii="Meiryo UI" w:eastAsia="Meiryo UI" w:hAnsi="Meiryo UI"/>
        </w:rPr>
      </w:pPr>
    </w:p>
    <w:p w:rsidR="0075112C" w:rsidRPr="00A505DE" w:rsidRDefault="0075112C" w:rsidP="0075112C">
      <w:pPr>
        <w:rPr>
          <w:rFonts w:ascii="Meiryo UI" w:eastAsia="Meiryo UI" w:hAnsi="Meiryo UI"/>
        </w:rPr>
      </w:pPr>
    </w:p>
    <w:p w:rsidR="0075112C" w:rsidRPr="00A505DE" w:rsidRDefault="0075112C" w:rsidP="0075112C">
      <w:pPr>
        <w:rPr>
          <w:rFonts w:ascii="Meiryo UI" w:eastAsia="Meiryo UI" w:hAnsi="Meiryo UI"/>
        </w:rPr>
      </w:pPr>
    </w:p>
    <w:p w:rsidR="0075112C" w:rsidRPr="00A505DE" w:rsidRDefault="0075112C" w:rsidP="0075112C">
      <w:pPr>
        <w:rPr>
          <w:rFonts w:ascii="Meiryo UI" w:eastAsia="Meiryo UI" w:hAnsi="Meiryo UI"/>
        </w:rPr>
      </w:pPr>
    </w:p>
    <w:p w:rsidR="0075112C" w:rsidRPr="007D63D9" w:rsidRDefault="00C55AB1" w:rsidP="007D63D9">
      <w:pPr>
        <w:jc w:val="center"/>
        <w:rPr>
          <w:rFonts w:ascii="Meiryo UI" w:eastAsia="Meiryo UI" w:hAnsi="Meiryo UI"/>
          <w:sz w:val="52"/>
          <w:szCs w:val="60"/>
        </w:rPr>
      </w:pPr>
      <w:r w:rsidRPr="007D63D9">
        <w:rPr>
          <w:rFonts w:ascii="Meiryo UI" w:eastAsia="Meiryo UI" w:hAnsi="Meiryo UI" w:hint="eastAsia"/>
          <w:sz w:val="52"/>
          <w:szCs w:val="60"/>
        </w:rPr>
        <w:t>プレジャーボート</w:t>
      </w:r>
      <w:r w:rsidR="0075112C" w:rsidRPr="007D63D9">
        <w:rPr>
          <w:rFonts w:ascii="Meiryo UI" w:eastAsia="Meiryo UI" w:hAnsi="Meiryo UI" w:hint="eastAsia"/>
          <w:sz w:val="52"/>
          <w:szCs w:val="60"/>
        </w:rPr>
        <w:t>における免税軽油の取扱い</w:t>
      </w:r>
    </w:p>
    <w:p w:rsidR="0075112C" w:rsidRPr="00BB1D02" w:rsidRDefault="0075112C" w:rsidP="004E16D9">
      <w:pPr>
        <w:jc w:val="left"/>
        <w:rPr>
          <w:rFonts w:ascii="Meiryo UI" w:eastAsia="Meiryo UI" w:hAnsi="Meiryo UI"/>
          <w:sz w:val="22"/>
        </w:rPr>
      </w:pPr>
    </w:p>
    <w:p w:rsidR="0075112C" w:rsidRPr="00A505DE" w:rsidRDefault="0075112C" w:rsidP="0075112C">
      <w:pPr>
        <w:rPr>
          <w:rFonts w:ascii="Meiryo UI" w:eastAsia="Meiryo UI" w:hAnsi="Meiryo UI"/>
        </w:rPr>
      </w:pPr>
    </w:p>
    <w:p w:rsidR="0075112C" w:rsidRPr="00F91C7D" w:rsidRDefault="0075112C" w:rsidP="0075112C">
      <w:pPr>
        <w:jc w:val="center"/>
        <w:rPr>
          <w:rFonts w:ascii="Meiryo UI" w:eastAsia="Meiryo UI" w:hAnsi="Meiryo UI"/>
        </w:rPr>
      </w:pPr>
      <w:r w:rsidRPr="00A505DE">
        <w:rPr>
          <w:rFonts w:ascii="Meiryo UI" w:eastAsia="Meiryo UI" w:hAnsi="Meiryo UI" w:cs="ＭＳ Ｐゴシック" w:hint="eastAsia"/>
          <w:noProof/>
          <w:kern w:val="0"/>
          <w:sz w:val="24"/>
          <w:szCs w:val="24"/>
        </w:rPr>
        <w:drawing>
          <wp:anchor distT="0" distB="0" distL="114300" distR="114300" simplePos="0" relativeHeight="251645952" behindDoc="0" locked="0" layoutInCell="1" allowOverlap="0" wp14:anchorId="1FFEB6A1" wp14:editId="09B0F317">
            <wp:simplePos x="0" y="0"/>
            <wp:positionH relativeFrom="margin">
              <wp:align>center</wp:align>
            </wp:positionH>
            <wp:positionV relativeFrom="page">
              <wp:posOffset>9213215</wp:posOffset>
            </wp:positionV>
            <wp:extent cx="1828800" cy="655955"/>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655955"/>
                    </a:xfrm>
                    <a:prstGeom prst="rect">
                      <a:avLst/>
                    </a:prstGeom>
                    <a:noFill/>
                  </pic:spPr>
                </pic:pic>
              </a:graphicData>
            </a:graphic>
            <wp14:sizeRelH relativeFrom="page">
              <wp14:pctWidth>0</wp14:pctWidth>
            </wp14:sizeRelH>
            <wp14:sizeRelV relativeFrom="page">
              <wp14:pctHeight>0</wp14:pctHeight>
            </wp14:sizeRelV>
          </wp:anchor>
        </w:drawing>
      </w:r>
      <w:r w:rsidR="00A52786">
        <w:rPr>
          <w:noProof/>
        </w:rPr>
        <w:drawing>
          <wp:inline distT="0" distB="0" distL="0" distR="0" wp14:anchorId="71279C14" wp14:editId="179B9212">
            <wp:extent cx="5270499" cy="3952875"/>
            <wp:effectExtent l="0" t="0" r="6985" b="0"/>
            <wp:docPr id="60" name="図 60" descr="https://lovebirds-g.info/wp-content/uploads/2020/12/51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vebirds-g.info/wp-content/uploads/2020/12/5164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3518" cy="3970139"/>
                    </a:xfrm>
                    <a:prstGeom prst="rect">
                      <a:avLst/>
                    </a:prstGeom>
                    <a:noFill/>
                    <a:ln>
                      <a:noFill/>
                    </a:ln>
                  </pic:spPr>
                </pic:pic>
              </a:graphicData>
            </a:graphic>
          </wp:inline>
        </w:drawing>
      </w:r>
      <w:r w:rsidRPr="00A505DE">
        <w:rPr>
          <w:rFonts w:ascii="Meiryo UI" w:eastAsia="Meiryo UI" w:hAnsi="Meiryo UI"/>
        </w:rPr>
        <w:br w:type="page"/>
      </w:r>
    </w:p>
    <w:sdt>
      <w:sdtPr>
        <w:rPr>
          <w:lang w:val="ja-JP"/>
        </w:rPr>
        <w:id w:val="1167051011"/>
        <w:docPartObj>
          <w:docPartGallery w:val="Table of Contents"/>
          <w:docPartUnique/>
        </w:docPartObj>
      </w:sdtPr>
      <w:sdtEndPr>
        <w:rPr>
          <w:rFonts w:ascii="Meiryo UI" w:eastAsia="Meiryo UI" w:hAnsi="Meiryo UI"/>
          <w:b/>
          <w:sz w:val="24"/>
          <w:szCs w:val="24"/>
        </w:rPr>
      </w:sdtEndPr>
      <w:sdtContent>
        <w:p w:rsidR="0075112C" w:rsidRPr="00521858" w:rsidRDefault="0075112C" w:rsidP="0075112C">
          <w:pPr>
            <w:keepNext/>
            <w:keepLines/>
            <w:widowControl/>
            <w:spacing w:before="240" w:line="259" w:lineRule="auto"/>
            <w:jc w:val="center"/>
            <w:rPr>
              <w:rFonts w:asciiTheme="majorHAnsi" w:eastAsiaTheme="majorEastAsia" w:hAnsiTheme="majorHAnsi" w:cstheme="majorBidi"/>
              <w:b/>
              <w:color w:val="365F91" w:themeColor="accent1" w:themeShade="BF"/>
              <w:kern w:val="0"/>
              <w:sz w:val="24"/>
              <w:szCs w:val="24"/>
            </w:rPr>
          </w:pPr>
          <w:r w:rsidRPr="00521858">
            <w:rPr>
              <w:rFonts w:asciiTheme="majorHAnsi" w:eastAsiaTheme="majorEastAsia" w:hAnsiTheme="majorHAnsi" w:cstheme="majorBidi"/>
              <w:b/>
              <w:color w:val="365F91" w:themeColor="accent1" w:themeShade="BF"/>
              <w:kern w:val="0"/>
              <w:sz w:val="24"/>
              <w:szCs w:val="24"/>
              <w:lang w:val="ja-JP"/>
            </w:rPr>
            <w:t>目次</w:t>
          </w:r>
        </w:p>
        <w:p w:rsidR="0075112C" w:rsidRPr="004B416F" w:rsidRDefault="0075112C" w:rsidP="00C0443B">
          <w:pPr>
            <w:widowControl/>
            <w:spacing w:line="430" w:lineRule="exact"/>
            <w:jc w:val="left"/>
            <w:rPr>
              <w:rFonts w:ascii="Meiryo UI" w:eastAsia="Meiryo UI" w:hAnsi="Meiryo UI" w:cs="Times New Roman"/>
              <w:b/>
              <w:kern w:val="0"/>
              <w:sz w:val="24"/>
              <w:szCs w:val="24"/>
            </w:rPr>
          </w:pPr>
          <w:r w:rsidRPr="004B416F">
            <w:rPr>
              <w:rFonts w:ascii="Meiryo UI" w:eastAsia="Meiryo UI" w:hAnsi="Meiryo UI" w:cs="Times New Roman" w:hint="eastAsia"/>
              <w:b/>
              <w:kern w:val="0"/>
              <w:sz w:val="24"/>
              <w:szCs w:val="24"/>
            </w:rPr>
            <w:t>第一章</w:t>
          </w:r>
          <w:r w:rsidRPr="004B416F">
            <w:rPr>
              <w:rFonts w:ascii="Meiryo UI" w:eastAsia="Meiryo UI" w:hAnsi="Meiryo UI" w:cs="Times New Roman"/>
              <w:b/>
              <w:kern w:val="0"/>
              <w:sz w:val="24"/>
              <w:szCs w:val="24"/>
            </w:rPr>
            <w:t xml:space="preserve"> </w:t>
          </w:r>
          <w:r w:rsidRPr="004B416F">
            <w:rPr>
              <w:rFonts w:ascii="Meiryo UI" w:eastAsia="Meiryo UI" w:hAnsi="Meiryo UI" w:cs="Times New Roman" w:hint="eastAsia"/>
              <w:b/>
              <w:kern w:val="0"/>
              <w:sz w:val="24"/>
              <w:szCs w:val="24"/>
            </w:rPr>
            <w:t>～免税軽油使用者</w:t>
          </w:r>
          <w:r w:rsidR="00F250CD" w:rsidRPr="004B416F">
            <w:rPr>
              <w:rFonts w:ascii="Meiryo UI" w:eastAsia="Meiryo UI" w:hAnsi="Meiryo UI" w:cs="Times New Roman" w:hint="eastAsia"/>
              <w:b/>
              <w:kern w:val="0"/>
              <w:sz w:val="24"/>
              <w:szCs w:val="24"/>
            </w:rPr>
            <w:t>証</w:t>
          </w:r>
          <w:r w:rsidRPr="004B416F">
            <w:rPr>
              <w:rFonts w:ascii="Meiryo UI" w:eastAsia="Meiryo UI" w:hAnsi="Meiryo UI" w:cs="Times New Roman" w:hint="eastAsia"/>
              <w:b/>
              <w:kern w:val="0"/>
              <w:sz w:val="24"/>
              <w:szCs w:val="24"/>
            </w:rPr>
            <w:t>交付申請の手続き～</w:t>
          </w:r>
        </w:p>
        <w:p w:rsidR="0075112C" w:rsidRPr="004B416F" w:rsidRDefault="0075112C" w:rsidP="00C0443B">
          <w:pPr>
            <w:widowControl/>
            <w:spacing w:line="430" w:lineRule="exact"/>
            <w:jc w:val="left"/>
            <w:rPr>
              <w:rFonts w:ascii="Meiryo UI" w:eastAsia="Meiryo UI" w:hAnsi="Meiryo UI" w:cs="Times New Roman"/>
              <w:b/>
              <w:kern w:val="0"/>
              <w:sz w:val="24"/>
              <w:szCs w:val="24"/>
              <w:lang w:val="ja-JP"/>
            </w:rPr>
          </w:pPr>
          <w:r w:rsidRPr="004B416F">
            <w:rPr>
              <w:rFonts w:ascii="Meiryo UI" w:eastAsia="Meiryo UI" w:hAnsi="Meiryo UI" w:cs="Times New Roman" w:hint="eastAsia"/>
              <w:kern w:val="0"/>
              <w:sz w:val="24"/>
              <w:szCs w:val="24"/>
            </w:rPr>
            <w:t>■　はじめ</w:t>
          </w:r>
          <w:bookmarkStart w:id="1" w:name="はじめに"/>
          <w:bookmarkEnd w:id="1"/>
          <w:r w:rsidRPr="004B416F">
            <w:rPr>
              <w:rFonts w:ascii="Meiryo UI" w:eastAsia="Meiryo UI" w:hAnsi="Meiryo UI" w:cs="Times New Roman" w:hint="eastAsia"/>
              <w:kern w:val="0"/>
              <w:sz w:val="24"/>
              <w:szCs w:val="24"/>
            </w:rPr>
            <w:t>に</w:t>
          </w:r>
          <w:r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lang w:val="ja-JP"/>
            </w:rPr>
            <w:t>１</w:t>
          </w:r>
        </w:p>
        <w:p w:rsidR="00513755" w:rsidRPr="004B416F" w:rsidRDefault="0075112C"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免税軽油</w:t>
          </w:r>
          <w:r w:rsidR="00E473F4" w:rsidRPr="004B416F">
            <w:rPr>
              <w:rFonts w:ascii="Meiryo UI" w:eastAsia="Meiryo UI" w:hAnsi="Meiryo UI" w:cs="Times New Roman" w:hint="eastAsia"/>
              <w:kern w:val="0"/>
              <w:sz w:val="24"/>
              <w:szCs w:val="24"/>
            </w:rPr>
            <w:t>の使用</w:t>
          </w:r>
          <w:r w:rsidR="00C45DD8">
            <w:rPr>
              <w:rFonts w:ascii="Meiryo UI" w:eastAsia="Meiryo UI" w:hAnsi="Meiryo UI" w:cs="Times New Roman"/>
              <w:kern w:val="0"/>
              <w:sz w:val="24"/>
              <w:szCs w:val="24"/>
            </w:rPr>
            <w:t>に</w:t>
          </w:r>
          <w:r w:rsidR="00C45DD8">
            <w:rPr>
              <w:rFonts w:ascii="Meiryo UI" w:eastAsia="Meiryo UI" w:hAnsi="Meiryo UI" w:cs="Times New Roman" w:hint="eastAsia"/>
              <w:kern w:val="0"/>
              <w:sz w:val="24"/>
              <w:szCs w:val="24"/>
            </w:rPr>
            <w:t>係る手続きの</w:t>
          </w:r>
          <w:r w:rsidR="00E473F4" w:rsidRPr="004B416F">
            <w:rPr>
              <w:rFonts w:ascii="Meiryo UI" w:eastAsia="Meiryo UI" w:hAnsi="Meiryo UI" w:cs="Times New Roman" w:hint="eastAsia"/>
              <w:kern w:val="0"/>
              <w:sz w:val="24"/>
              <w:szCs w:val="24"/>
            </w:rPr>
            <w:t>流れ</w:t>
          </w:r>
          <w:r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１</w:t>
          </w:r>
        </w:p>
        <w:p w:rsidR="0075112C" w:rsidRPr="004B416F" w:rsidRDefault="00B85145" w:rsidP="00C0443B">
          <w:pPr>
            <w:widowControl/>
            <w:spacing w:line="430" w:lineRule="exact"/>
            <w:ind w:firstLineChars="100" w:firstLine="240"/>
            <w:jc w:val="left"/>
            <w:rPr>
              <w:rFonts w:ascii="Meiryo UI" w:eastAsia="Meiryo UI" w:hAnsi="Meiryo UI" w:cs="Times New Roman"/>
              <w:b/>
              <w:bCs/>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免税軽油使用者証・免税証の交付申請について</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２</w:t>
          </w:r>
        </w:p>
        <w:p w:rsidR="0075112C" w:rsidRPr="004B416F" w:rsidRDefault="00B85145" w:rsidP="00C0443B">
          <w:pPr>
            <w:widowControl/>
            <w:spacing w:line="430" w:lineRule="exact"/>
            <w:ind w:firstLineChars="100" w:firstLine="240"/>
            <w:jc w:val="left"/>
            <w:rPr>
              <w:rFonts w:ascii="Meiryo UI" w:eastAsia="Meiryo UI" w:hAnsi="Meiryo UI" w:cs="Times New Roman"/>
              <w:b/>
              <w:bCs/>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免税軽油使用者証・免税証の交付について</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３</w:t>
          </w:r>
        </w:p>
        <w:p w:rsidR="0075112C" w:rsidRPr="000F1657" w:rsidRDefault="0075112C" w:rsidP="000F1657">
          <w:pPr>
            <w:pStyle w:val="aa"/>
            <w:widowControl/>
            <w:numPr>
              <w:ilvl w:val="0"/>
              <w:numId w:val="22"/>
            </w:numPr>
            <w:spacing w:line="430" w:lineRule="exact"/>
            <w:ind w:leftChars="0"/>
            <w:jc w:val="left"/>
            <w:rPr>
              <w:rFonts w:ascii="Meiryo UI" w:eastAsia="Meiryo UI" w:hAnsi="Meiryo UI" w:cs="Times New Roman"/>
              <w:b/>
              <w:bCs/>
              <w:kern w:val="0"/>
              <w:sz w:val="24"/>
              <w:szCs w:val="24"/>
              <w:lang w:val="ja-JP"/>
            </w:rPr>
          </w:pPr>
          <w:r w:rsidRPr="000F1657">
            <w:rPr>
              <w:rFonts w:ascii="Meiryo UI" w:eastAsia="Meiryo UI" w:hAnsi="Meiryo UI" w:cs="Times New Roman" w:hint="eastAsia"/>
              <w:kern w:val="0"/>
              <w:sz w:val="24"/>
              <w:szCs w:val="24"/>
            </w:rPr>
            <w:t>主な様式の</w:t>
          </w:r>
          <w:r w:rsidR="000F1657">
            <w:rPr>
              <w:rFonts w:ascii="Meiryo UI" w:eastAsia="Meiryo UI" w:hAnsi="Meiryo UI" w:cs="Times New Roman" w:hint="eastAsia"/>
              <w:kern w:val="0"/>
              <w:sz w:val="24"/>
              <w:szCs w:val="24"/>
            </w:rPr>
            <w:t>記載</w:t>
          </w:r>
          <w:r w:rsidRPr="000F1657">
            <w:rPr>
              <w:rFonts w:ascii="Meiryo UI" w:eastAsia="Meiryo UI" w:hAnsi="Meiryo UI" w:cs="Times New Roman" w:hint="eastAsia"/>
              <w:kern w:val="0"/>
              <w:sz w:val="24"/>
              <w:szCs w:val="24"/>
            </w:rPr>
            <w:t>例</w:t>
          </w:r>
          <w:r w:rsidR="0081443E" w:rsidRPr="000F1657">
            <w:rPr>
              <w:rFonts w:ascii="Meiryo UI" w:eastAsia="Meiryo UI" w:hAnsi="Meiryo UI" w:cs="Times New Roman" w:hint="eastAsia"/>
              <w:kern w:val="0"/>
              <w:sz w:val="24"/>
              <w:szCs w:val="24"/>
            </w:rPr>
            <w:t>①</w:t>
          </w:r>
        </w:p>
        <w:p w:rsidR="0075112C" w:rsidRPr="004B416F" w:rsidRDefault="00B85145" w:rsidP="00C0443B">
          <w:pPr>
            <w:widowControl/>
            <w:spacing w:line="430" w:lineRule="exact"/>
            <w:ind w:firstLineChars="100" w:firstLine="240"/>
            <w:jc w:val="left"/>
            <w:rPr>
              <w:rFonts w:ascii="Meiryo UI" w:eastAsia="Meiryo UI" w:hAnsi="Meiryo UI" w:cs="Times New Roman"/>
              <w:b/>
              <w:bCs/>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 xml:space="preserve">「免税軽油使用者証交付申請書」の作成　</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６</w:t>
          </w:r>
        </w:p>
        <w:p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w:t>
          </w:r>
          <w:r w:rsidR="00F73E11" w:rsidRPr="004B416F">
            <w:rPr>
              <w:rFonts w:ascii="Meiryo UI" w:eastAsia="Meiryo UI" w:hAnsi="Meiryo UI" w:cs="Times New Roman" w:hint="eastAsia"/>
              <w:kern w:val="0"/>
              <w:sz w:val="24"/>
              <w:szCs w:val="24"/>
            </w:rPr>
            <w:t>誓約書</w:t>
          </w:r>
          <w:r w:rsidR="0075112C" w:rsidRPr="004B416F">
            <w:rPr>
              <w:rFonts w:ascii="Meiryo UI" w:eastAsia="Meiryo UI" w:hAnsi="Meiryo UI" w:cs="Times New Roman" w:hint="eastAsia"/>
              <w:kern w:val="0"/>
              <w:sz w:val="24"/>
              <w:szCs w:val="24"/>
            </w:rPr>
            <w:t>」の作成</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lang w:val="ja-JP"/>
            </w:rPr>
            <w:t>８</w:t>
          </w:r>
        </w:p>
        <w:p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「免税軽油使用機械・車両又は設備台帳」の作成</w:t>
          </w:r>
          <w:r w:rsidR="0075112C" w:rsidRPr="004B416F">
            <w:rPr>
              <w:rFonts w:ascii="Meiryo UI" w:eastAsia="Meiryo UI" w:hAnsi="Meiryo UI" w:cs="Times New Roman"/>
              <w:kern w:val="0"/>
              <w:sz w:val="24"/>
              <w:szCs w:val="24"/>
            </w:rPr>
            <w:ptab w:relativeTo="margin" w:alignment="right" w:leader="dot"/>
          </w:r>
          <w:r w:rsidR="0075112C" w:rsidRPr="004B416F">
            <w:rPr>
              <w:rFonts w:ascii="Meiryo UI" w:eastAsia="Meiryo UI" w:hAnsi="Meiryo UI" w:cs="Times New Roman"/>
              <w:b/>
              <w:kern w:val="0"/>
              <w:sz w:val="24"/>
              <w:szCs w:val="24"/>
              <w:lang w:val="ja-JP"/>
            </w:rPr>
            <w:t>1</w:t>
          </w:r>
          <w:r w:rsidR="00FF23D7">
            <w:rPr>
              <w:rFonts w:ascii="Meiryo UI" w:eastAsia="Meiryo UI" w:hAnsi="Meiryo UI" w:cs="Times New Roman" w:hint="eastAsia"/>
              <w:b/>
              <w:kern w:val="0"/>
              <w:sz w:val="24"/>
              <w:szCs w:val="24"/>
              <w:lang w:val="ja-JP"/>
            </w:rPr>
            <w:t>0</w:t>
          </w:r>
        </w:p>
        <w:p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F73E11" w:rsidRPr="004B416F">
            <w:rPr>
              <w:rFonts w:ascii="Meiryo UI" w:eastAsia="Meiryo UI" w:hAnsi="Meiryo UI" w:cs="Times New Roman" w:hint="eastAsia"/>
              <w:kern w:val="0"/>
              <w:sz w:val="24"/>
              <w:szCs w:val="24"/>
            </w:rPr>
            <w:t>「免税証交付申請書」</w:t>
          </w:r>
          <w:r w:rsidR="00A216AD" w:rsidRPr="004B416F">
            <w:rPr>
              <w:rFonts w:ascii="Meiryo UI" w:eastAsia="Meiryo UI" w:hAnsi="Meiryo UI" w:cs="Times New Roman" w:hint="eastAsia"/>
              <w:kern w:val="0"/>
              <w:sz w:val="24"/>
              <w:szCs w:val="24"/>
            </w:rPr>
            <w:t>（初回申請用）</w:t>
          </w:r>
          <w:r w:rsidR="0075112C" w:rsidRPr="004B416F">
            <w:rPr>
              <w:rFonts w:ascii="Meiryo UI" w:eastAsia="Meiryo UI" w:hAnsi="Meiryo UI" w:cs="Times New Roman" w:hint="eastAsia"/>
              <w:kern w:val="0"/>
              <w:sz w:val="24"/>
              <w:szCs w:val="24"/>
            </w:rPr>
            <w:t>の作成</w:t>
          </w:r>
          <w:r w:rsidR="0075112C" w:rsidRPr="004B416F">
            <w:rPr>
              <w:rFonts w:ascii="Meiryo UI" w:eastAsia="Meiryo UI" w:hAnsi="Meiryo UI" w:cs="Times New Roman"/>
              <w:kern w:val="0"/>
              <w:sz w:val="24"/>
              <w:szCs w:val="24"/>
            </w:rPr>
            <w:ptab w:relativeTo="margin" w:alignment="right" w:leader="dot"/>
          </w:r>
          <w:r w:rsidR="0075112C" w:rsidRPr="004B416F">
            <w:rPr>
              <w:rFonts w:ascii="Meiryo UI" w:eastAsia="Meiryo UI" w:hAnsi="Meiryo UI" w:cs="Times New Roman"/>
              <w:b/>
              <w:kern w:val="0"/>
              <w:sz w:val="24"/>
              <w:szCs w:val="24"/>
              <w:lang w:val="ja-JP"/>
            </w:rPr>
            <w:t>1</w:t>
          </w:r>
          <w:r w:rsidR="00FF23D7">
            <w:rPr>
              <w:rFonts w:ascii="Meiryo UI" w:eastAsia="Meiryo UI" w:hAnsi="Meiryo UI" w:cs="Times New Roman" w:hint="eastAsia"/>
              <w:b/>
              <w:kern w:val="0"/>
              <w:sz w:val="24"/>
              <w:szCs w:val="24"/>
              <w:lang w:val="ja-JP"/>
            </w:rPr>
            <w:t>2</w:t>
          </w:r>
        </w:p>
        <w:p w:rsidR="0075112C" w:rsidRPr="004B416F" w:rsidRDefault="0075112C" w:rsidP="00C0443B">
          <w:pPr>
            <w:widowControl/>
            <w:spacing w:line="430" w:lineRule="exact"/>
            <w:jc w:val="left"/>
            <w:rPr>
              <w:rFonts w:ascii="Meiryo UI" w:eastAsia="Meiryo UI" w:hAnsi="Meiryo UI" w:cs="Times New Roman"/>
              <w:b/>
              <w:kern w:val="0"/>
              <w:sz w:val="24"/>
              <w:szCs w:val="24"/>
            </w:rPr>
          </w:pPr>
          <w:r w:rsidRPr="004B416F">
            <w:rPr>
              <w:rFonts w:ascii="Meiryo UI" w:eastAsia="Meiryo UI" w:hAnsi="Meiryo UI" w:cs="Times New Roman" w:hint="eastAsia"/>
              <w:b/>
              <w:kern w:val="0"/>
              <w:sz w:val="24"/>
              <w:szCs w:val="24"/>
            </w:rPr>
            <w:t>第二章　～免税軽油使用者登録後の手続き～</w:t>
          </w:r>
        </w:p>
        <w:p w:rsidR="00CA4C7A" w:rsidRPr="004B416F" w:rsidRDefault="00CA4C7A"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免税証の使用方法について</w:t>
          </w:r>
          <w:r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bCs/>
              <w:kern w:val="0"/>
              <w:sz w:val="24"/>
              <w:szCs w:val="24"/>
              <w:lang w:val="ja-JP"/>
            </w:rPr>
            <w:t>1</w:t>
          </w:r>
          <w:r w:rsidR="00FF23D7">
            <w:rPr>
              <w:rFonts w:ascii="Meiryo UI" w:eastAsia="Meiryo UI" w:hAnsi="Meiryo UI" w:cs="Times New Roman" w:hint="eastAsia"/>
              <w:b/>
              <w:bCs/>
              <w:kern w:val="0"/>
              <w:sz w:val="24"/>
              <w:szCs w:val="24"/>
              <w:lang w:val="ja-JP"/>
            </w:rPr>
            <w:t>4</w:t>
          </w:r>
        </w:p>
        <w:p w:rsidR="00CA4C7A" w:rsidRPr="004B416F" w:rsidRDefault="00CA4C7A"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免税軽油使用者の報告義務について</w:t>
          </w:r>
          <w:r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bCs/>
              <w:kern w:val="0"/>
              <w:sz w:val="24"/>
              <w:szCs w:val="24"/>
              <w:lang w:val="ja-JP"/>
            </w:rPr>
            <w:t>1</w:t>
          </w:r>
          <w:r w:rsidR="00FF23D7">
            <w:rPr>
              <w:rFonts w:ascii="Meiryo UI" w:eastAsia="Meiryo UI" w:hAnsi="Meiryo UI" w:cs="Times New Roman" w:hint="eastAsia"/>
              <w:b/>
              <w:bCs/>
              <w:kern w:val="0"/>
              <w:sz w:val="24"/>
              <w:szCs w:val="24"/>
              <w:lang w:val="ja-JP"/>
            </w:rPr>
            <w:t>5</w:t>
          </w:r>
        </w:p>
        <w:p w:rsidR="001D1906" w:rsidRPr="004B416F" w:rsidRDefault="001D1906"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免税証の申請・交付手続き</w:t>
          </w:r>
          <w:r w:rsidRPr="004B416F">
            <w:rPr>
              <w:rFonts w:ascii="Meiryo UI" w:eastAsia="Meiryo UI" w:hAnsi="Meiryo UI" w:cs="Times New Roman"/>
              <w:kern w:val="0"/>
              <w:sz w:val="24"/>
              <w:szCs w:val="24"/>
            </w:rPr>
            <w:ptab w:relativeTo="margin" w:alignment="right" w:leader="dot"/>
          </w:r>
          <w:r w:rsidRPr="004B416F">
            <w:rPr>
              <w:rFonts w:ascii="Meiryo UI" w:eastAsia="Meiryo UI" w:hAnsi="Meiryo UI" w:cs="Times New Roman"/>
              <w:b/>
              <w:kern w:val="0"/>
              <w:sz w:val="24"/>
              <w:szCs w:val="24"/>
              <w:lang w:val="ja-JP"/>
            </w:rPr>
            <w:t>1</w:t>
          </w:r>
          <w:r w:rsidR="00FF23D7">
            <w:rPr>
              <w:rFonts w:ascii="Meiryo UI" w:eastAsia="Meiryo UI" w:hAnsi="Meiryo UI" w:cs="Times New Roman" w:hint="eastAsia"/>
              <w:b/>
              <w:kern w:val="0"/>
              <w:sz w:val="24"/>
              <w:szCs w:val="24"/>
              <w:lang w:val="ja-JP"/>
            </w:rPr>
            <w:t>6</w:t>
          </w:r>
        </w:p>
        <w:p w:rsidR="0075112C" w:rsidRPr="004B416F" w:rsidRDefault="0075112C"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その他の手続き</w:t>
          </w:r>
          <w:r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1</w:t>
          </w:r>
          <w:r w:rsidR="00FF23D7">
            <w:rPr>
              <w:rFonts w:ascii="Meiryo UI" w:eastAsia="Meiryo UI" w:hAnsi="Meiryo UI" w:cs="Times New Roman" w:hint="eastAsia"/>
              <w:b/>
              <w:kern w:val="0"/>
              <w:sz w:val="24"/>
              <w:szCs w:val="24"/>
            </w:rPr>
            <w:t>7</w:t>
          </w:r>
        </w:p>
        <w:p w:rsidR="0075112C" w:rsidRPr="004B416F" w:rsidRDefault="0075112C" w:rsidP="00C0443B">
          <w:pPr>
            <w:widowControl/>
            <w:spacing w:line="430" w:lineRule="exact"/>
            <w:jc w:val="left"/>
            <w:rPr>
              <w:rFonts w:ascii="Meiryo UI" w:eastAsia="Meiryo UI" w:hAnsi="Meiryo UI" w:cs="Times New Roman"/>
              <w:b/>
              <w:kern w:val="0"/>
              <w:sz w:val="24"/>
              <w:szCs w:val="24"/>
            </w:rPr>
          </w:pPr>
          <w:r w:rsidRPr="004B416F">
            <w:rPr>
              <w:rFonts w:ascii="Meiryo UI" w:eastAsia="Meiryo UI" w:hAnsi="Meiryo UI" w:cs="Times New Roman" w:hint="eastAsia"/>
              <w:kern w:val="0"/>
              <w:sz w:val="24"/>
              <w:szCs w:val="24"/>
            </w:rPr>
            <w:t>■　申告納付について</w:t>
          </w:r>
          <w:r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rPr>
            <w:t>1</w:t>
          </w:r>
          <w:r w:rsidR="00FF23D7">
            <w:rPr>
              <w:rFonts w:ascii="Meiryo UI" w:eastAsia="Meiryo UI" w:hAnsi="Meiryo UI" w:cs="Times New Roman" w:hint="eastAsia"/>
              <w:b/>
              <w:kern w:val="0"/>
              <w:sz w:val="24"/>
              <w:szCs w:val="24"/>
            </w:rPr>
            <w:t>8</w:t>
          </w:r>
        </w:p>
        <w:p w:rsidR="00867EED" w:rsidRPr="004B416F" w:rsidRDefault="00B85145" w:rsidP="00C0443B">
          <w:pPr>
            <w:spacing w:line="430" w:lineRule="exact"/>
            <w:ind w:firstLineChars="100" w:firstLine="240"/>
            <w:rPr>
              <w:rFonts w:ascii="Meiryo UI" w:eastAsia="Meiryo UI" w:hAnsi="Meiryo UI"/>
              <w:color w:val="000000" w:themeColor="text1"/>
              <w:sz w:val="24"/>
              <w:szCs w:val="24"/>
            </w:rPr>
          </w:pPr>
          <w:r>
            <w:rPr>
              <w:rFonts w:ascii="Meiryo UI" w:eastAsia="Meiryo UI" w:hAnsi="Meiryo UI" w:cs="Times New Roman" w:hint="eastAsia"/>
              <w:bCs/>
              <w:kern w:val="0"/>
              <w:sz w:val="24"/>
              <w:szCs w:val="24"/>
              <w:lang w:val="ja-JP"/>
            </w:rPr>
            <w:t>〇</w:t>
          </w:r>
          <w:r w:rsidR="000F1657">
            <w:rPr>
              <w:rFonts w:ascii="Meiryo UI" w:eastAsia="Meiryo UI" w:hAnsi="Meiryo UI" w:cs="Times New Roman" w:hint="eastAsia"/>
              <w:bCs/>
              <w:kern w:val="0"/>
              <w:sz w:val="24"/>
              <w:szCs w:val="24"/>
              <w:lang w:val="ja-JP"/>
            </w:rPr>
            <w:t xml:space="preserve">　</w:t>
          </w:r>
          <w:r w:rsidR="00867EED" w:rsidRPr="004B416F">
            <w:rPr>
              <w:rFonts w:ascii="Meiryo UI" w:eastAsia="Meiryo UI" w:hAnsi="Meiryo UI" w:hint="eastAsia"/>
              <w:color w:val="000000" w:themeColor="text1"/>
              <w:sz w:val="24"/>
              <w:szCs w:val="24"/>
            </w:rPr>
            <w:t>免税軽油を用途外で消費した場合</w:t>
          </w:r>
          <w:r w:rsidR="00867EED"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kern w:val="0"/>
              <w:sz w:val="24"/>
              <w:szCs w:val="24"/>
            </w:rPr>
            <w:t>1</w:t>
          </w:r>
          <w:r w:rsidR="00FF23D7">
            <w:rPr>
              <w:rFonts w:ascii="Meiryo UI" w:eastAsia="Meiryo UI" w:hAnsi="Meiryo UI" w:cs="Times New Roman" w:hint="eastAsia"/>
              <w:b/>
              <w:kern w:val="0"/>
              <w:sz w:val="24"/>
              <w:szCs w:val="24"/>
            </w:rPr>
            <w:t>8</w:t>
          </w:r>
        </w:p>
        <w:p w:rsidR="00867EED" w:rsidRDefault="00B85145" w:rsidP="00C0443B">
          <w:pPr>
            <w:spacing w:line="430" w:lineRule="exact"/>
            <w:ind w:firstLineChars="100" w:firstLine="240"/>
            <w:rPr>
              <w:rFonts w:ascii="Meiryo UI" w:eastAsia="Meiryo UI" w:hAnsi="Meiryo UI" w:cs="Times New Roman"/>
              <w:b/>
              <w:kern w:val="0"/>
              <w:sz w:val="24"/>
              <w:szCs w:val="24"/>
            </w:rPr>
          </w:pPr>
          <w:r>
            <w:rPr>
              <w:rFonts w:ascii="Meiryo UI" w:eastAsia="Meiryo UI" w:hAnsi="Meiryo UI" w:cs="Times New Roman" w:hint="eastAsia"/>
              <w:bCs/>
              <w:kern w:val="0"/>
              <w:sz w:val="24"/>
              <w:szCs w:val="24"/>
              <w:lang w:val="ja-JP"/>
            </w:rPr>
            <w:t>〇</w:t>
          </w:r>
          <w:r w:rsidR="000F1657">
            <w:rPr>
              <w:rFonts w:ascii="Meiryo UI" w:eastAsia="Meiryo UI" w:hAnsi="Meiryo UI" w:cs="Times New Roman" w:hint="eastAsia"/>
              <w:bCs/>
              <w:kern w:val="0"/>
              <w:sz w:val="24"/>
              <w:szCs w:val="24"/>
              <w:lang w:val="ja-JP"/>
            </w:rPr>
            <w:t xml:space="preserve">　</w:t>
          </w:r>
          <w:r w:rsidR="00867EED" w:rsidRPr="004B416F">
            <w:rPr>
              <w:rFonts w:ascii="Meiryo UI" w:eastAsia="Meiryo UI" w:hAnsi="Meiryo UI" w:hint="eastAsia"/>
              <w:color w:val="000000" w:themeColor="text1"/>
              <w:sz w:val="24"/>
              <w:szCs w:val="24"/>
            </w:rPr>
            <w:t>免税軽油を譲渡</w:t>
          </w:r>
          <w:r w:rsidR="0081443E">
            <w:rPr>
              <w:rFonts w:ascii="Meiryo UI" w:eastAsia="Meiryo UI" w:hAnsi="Meiryo UI" w:hint="eastAsia"/>
              <w:color w:val="000000" w:themeColor="text1"/>
              <w:sz w:val="24"/>
              <w:szCs w:val="24"/>
            </w:rPr>
            <w:t>する</w:t>
          </w:r>
          <w:r w:rsidR="00867EED" w:rsidRPr="004B416F">
            <w:rPr>
              <w:rFonts w:ascii="Meiryo UI" w:eastAsia="Meiryo UI" w:hAnsi="Meiryo UI" w:hint="eastAsia"/>
              <w:color w:val="000000" w:themeColor="text1"/>
              <w:sz w:val="24"/>
              <w:szCs w:val="24"/>
            </w:rPr>
            <w:t>場合</w:t>
          </w:r>
          <w:r w:rsidR="00867EED"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rPr>
            <w:t>19</w:t>
          </w:r>
        </w:p>
        <w:p w:rsidR="004B416F" w:rsidRDefault="00B85145" w:rsidP="00C0443B">
          <w:pPr>
            <w:tabs>
              <w:tab w:val="right" w:pos="9638"/>
              <w:tab w:val="left" w:pos="9735"/>
            </w:tabs>
            <w:spacing w:line="430" w:lineRule="exact"/>
            <w:ind w:firstLineChars="100" w:firstLine="240"/>
            <w:rPr>
              <w:rFonts w:ascii="Meiryo UI" w:eastAsia="Meiryo UI" w:hAnsi="Meiryo UI" w:cs="Times New Roman"/>
              <w:b/>
              <w:kern w:val="0"/>
              <w:sz w:val="24"/>
              <w:szCs w:val="24"/>
            </w:rPr>
          </w:pPr>
          <w:r>
            <w:rPr>
              <w:rFonts w:ascii="Meiryo UI" w:eastAsia="Meiryo UI" w:hAnsi="Meiryo UI" w:cs="Times New Roman" w:hint="eastAsia"/>
              <w:bCs/>
              <w:kern w:val="0"/>
              <w:sz w:val="24"/>
              <w:szCs w:val="24"/>
              <w:lang w:val="ja-JP"/>
            </w:rPr>
            <w:t>〇</w:t>
          </w:r>
          <w:r w:rsidR="000F1657">
            <w:rPr>
              <w:rFonts w:ascii="Meiryo UI" w:eastAsia="Meiryo UI" w:hAnsi="Meiryo UI" w:cs="Times New Roman" w:hint="eastAsia"/>
              <w:bCs/>
              <w:kern w:val="0"/>
              <w:sz w:val="24"/>
              <w:szCs w:val="24"/>
              <w:lang w:val="ja-JP"/>
            </w:rPr>
            <w:t xml:space="preserve">　</w:t>
          </w:r>
          <w:r w:rsidR="0081443E">
            <w:rPr>
              <w:rFonts w:ascii="Meiryo UI" w:eastAsia="Meiryo UI" w:hAnsi="Meiryo UI" w:cs="Times New Roman" w:hint="eastAsia"/>
              <w:bCs/>
              <w:kern w:val="0"/>
              <w:sz w:val="24"/>
              <w:szCs w:val="24"/>
              <w:lang w:val="ja-JP"/>
            </w:rPr>
            <w:t>産業廃棄物管理</w:t>
          </w:r>
          <w:r w:rsidR="003E4B6E">
            <w:rPr>
              <w:rFonts w:ascii="Meiryo UI" w:eastAsia="Meiryo UI" w:hAnsi="Meiryo UI" w:cs="Times New Roman" w:hint="eastAsia"/>
              <w:bCs/>
              <w:kern w:val="0"/>
              <w:sz w:val="24"/>
              <w:szCs w:val="24"/>
              <w:lang w:val="ja-JP"/>
            </w:rPr>
            <w:t>票</w:t>
          </w:r>
          <w:r w:rsidR="0081443E">
            <w:rPr>
              <w:rFonts w:ascii="Meiryo UI" w:eastAsia="Meiryo UI" w:hAnsi="Meiryo UI" w:cs="Times New Roman" w:hint="eastAsia"/>
              <w:bCs/>
              <w:kern w:val="0"/>
              <w:sz w:val="24"/>
              <w:szCs w:val="24"/>
              <w:lang w:val="ja-JP"/>
            </w:rPr>
            <w:t>（</w:t>
          </w:r>
          <w:r w:rsidR="004B416F">
            <w:rPr>
              <w:rFonts w:ascii="Meiryo UI" w:eastAsia="Meiryo UI" w:hAnsi="Meiryo UI" w:cs="Times New Roman" w:hint="eastAsia"/>
              <w:bCs/>
              <w:kern w:val="0"/>
              <w:sz w:val="24"/>
              <w:szCs w:val="24"/>
              <w:lang w:val="ja-JP"/>
            </w:rPr>
            <w:t>マニフェスト</w:t>
          </w:r>
          <w:r w:rsidR="0081443E">
            <w:rPr>
              <w:rFonts w:ascii="Meiryo UI" w:eastAsia="Meiryo UI" w:hAnsi="Meiryo UI" w:cs="Times New Roman" w:hint="eastAsia"/>
              <w:bCs/>
              <w:kern w:val="0"/>
              <w:sz w:val="24"/>
              <w:szCs w:val="24"/>
              <w:lang w:val="ja-JP"/>
            </w:rPr>
            <w:t>）</w:t>
          </w:r>
          <w:r w:rsidR="004B416F">
            <w:rPr>
              <w:rFonts w:ascii="Meiryo UI" w:eastAsia="Meiryo UI" w:hAnsi="Meiryo UI" w:cs="Times New Roman" w:hint="eastAsia"/>
              <w:bCs/>
              <w:kern w:val="0"/>
              <w:sz w:val="24"/>
              <w:szCs w:val="24"/>
              <w:lang w:val="ja-JP"/>
            </w:rPr>
            <w:t>について</w:t>
          </w:r>
          <w:r w:rsidR="004B416F"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rPr>
            <w:t>20</w:t>
          </w:r>
        </w:p>
        <w:p w:rsidR="0026786E" w:rsidRPr="0026786E" w:rsidRDefault="00B85145" w:rsidP="00C0443B">
          <w:pPr>
            <w:tabs>
              <w:tab w:val="right" w:pos="9638"/>
              <w:tab w:val="left" w:pos="9735"/>
            </w:tabs>
            <w:spacing w:line="430" w:lineRule="exact"/>
            <w:ind w:firstLineChars="100" w:firstLine="240"/>
            <w:rPr>
              <w:rFonts w:ascii="Meiryo UI" w:eastAsia="Meiryo UI" w:hAnsi="Meiryo UI"/>
              <w:color w:val="000000" w:themeColor="text1"/>
              <w:sz w:val="24"/>
              <w:szCs w:val="24"/>
            </w:rPr>
          </w:pPr>
          <w:r>
            <w:rPr>
              <w:rFonts w:ascii="Meiryo UI" w:eastAsia="Meiryo UI" w:hAnsi="Meiryo UI" w:cs="Times New Roman" w:hint="eastAsia"/>
              <w:bCs/>
              <w:kern w:val="0"/>
              <w:sz w:val="24"/>
              <w:szCs w:val="24"/>
              <w:lang w:val="ja-JP"/>
            </w:rPr>
            <w:t>〇</w:t>
          </w:r>
          <w:r w:rsidR="000F1657">
            <w:rPr>
              <w:rFonts w:ascii="Meiryo UI" w:eastAsia="Meiryo UI" w:hAnsi="Meiryo UI" w:cs="Times New Roman" w:hint="eastAsia"/>
              <w:bCs/>
              <w:kern w:val="0"/>
              <w:sz w:val="24"/>
              <w:szCs w:val="24"/>
              <w:lang w:val="ja-JP"/>
            </w:rPr>
            <w:t xml:space="preserve">　</w:t>
          </w:r>
          <w:r w:rsidR="0081443E">
            <w:rPr>
              <w:rFonts w:ascii="Meiryo UI" w:eastAsia="Meiryo UI" w:hAnsi="Meiryo UI" w:cs="Times New Roman" w:hint="eastAsia"/>
              <w:bCs/>
              <w:kern w:val="0"/>
              <w:sz w:val="24"/>
              <w:szCs w:val="24"/>
              <w:lang w:val="ja-JP"/>
            </w:rPr>
            <w:t>産業廃棄物管理</w:t>
          </w:r>
          <w:r w:rsidR="003E4B6E">
            <w:rPr>
              <w:rFonts w:ascii="Meiryo UI" w:eastAsia="Meiryo UI" w:hAnsi="Meiryo UI" w:cs="Times New Roman" w:hint="eastAsia"/>
              <w:bCs/>
              <w:kern w:val="0"/>
              <w:sz w:val="24"/>
              <w:szCs w:val="24"/>
              <w:lang w:val="ja-JP"/>
            </w:rPr>
            <w:t>票</w:t>
          </w:r>
          <w:r w:rsidR="0081443E">
            <w:rPr>
              <w:rFonts w:ascii="Meiryo UI" w:eastAsia="Meiryo UI" w:hAnsi="Meiryo UI" w:cs="Times New Roman" w:hint="eastAsia"/>
              <w:bCs/>
              <w:kern w:val="0"/>
              <w:sz w:val="24"/>
              <w:szCs w:val="24"/>
              <w:lang w:val="ja-JP"/>
            </w:rPr>
            <w:t>（</w:t>
          </w:r>
          <w:r w:rsidR="0026786E">
            <w:rPr>
              <w:rFonts w:ascii="Meiryo UI" w:eastAsia="Meiryo UI" w:hAnsi="Meiryo UI" w:cs="Times New Roman" w:hint="eastAsia"/>
              <w:bCs/>
              <w:kern w:val="0"/>
              <w:sz w:val="24"/>
              <w:szCs w:val="24"/>
              <w:lang w:val="ja-JP"/>
            </w:rPr>
            <w:t>マニフェスト</w:t>
          </w:r>
          <w:r w:rsidR="0081443E">
            <w:rPr>
              <w:rFonts w:ascii="Meiryo UI" w:eastAsia="Meiryo UI" w:hAnsi="Meiryo UI" w:cs="Times New Roman" w:hint="eastAsia"/>
              <w:bCs/>
              <w:kern w:val="0"/>
              <w:sz w:val="24"/>
              <w:szCs w:val="24"/>
              <w:lang w:val="ja-JP"/>
            </w:rPr>
            <w:t>）を</w:t>
          </w:r>
          <w:r w:rsidR="0026786E">
            <w:rPr>
              <w:rFonts w:ascii="Meiryo UI" w:eastAsia="Meiryo UI" w:hAnsi="Meiryo UI" w:cs="Times New Roman" w:hint="eastAsia"/>
              <w:bCs/>
              <w:kern w:val="0"/>
              <w:sz w:val="24"/>
              <w:szCs w:val="24"/>
              <w:lang w:val="ja-JP"/>
            </w:rPr>
            <w:t>提出</w:t>
          </w:r>
          <w:r w:rsidR="0081443E">
            <w:rPr>
              <w:rFonts w:ascii="Meiryo UI" w:eastAsia="Meiryo UI" w:hAnsi="Meiryo UI" w:cs="Times New Roman" w:hint="eastAsia"/>
              <w:bCs/>
              <w:kern w:val="0"/>
              <w:sz w:val="24"/>
              <w:szCs w:val="24"/>
              <w:lang w:val="ja-JP"/>
            </w:rPr>
            <w:t>する</w:t>
          </w:r>
          <w:r w:rsidR="0026786E">
            <w:rPr>
              <w:rFonts w:ascii="Meiryo UI" w:eastAsia="Meiryo UI" w:hAnsi="Meiryo UI" w:cs="Times New Roman" w:hint="eastAsia"/>
              <w:bCs/>
              <w:kern w:val="0"/>
              <w:sz w:val="24"/>
              <w:szCs w:val="24"/>
              <w:lang w:val="ja-JP"/>
            </w:rPr>
            <w:t>要件</w:t>
          </w:r>
          <w:r w:rsidR="0026786E"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20</w:t>
          </w:r>
        </w:p>
        <w:p w:rsidR="0075112C" w:rsidRPr="004B416F" w:rsidRDefault="0075112C"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罰則等について</w:t>
          </w:r>
          <w:r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bCs/>
              <w:kern w:val="0"/>
              <w:sz w:val="24"/>
              <w:szCs w:val="24"/>
              <w:lang w:val="ja-JP"/>
            </w:rPr>
            <w:t>21</w:t>
          </w:r>
        </w:p>
        <w:p w:rsidR="0075112C" w:rsidRPr="004B416F" w:rsidRDefault="0075112C"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w:t>
          </w:r>
          <w:r w:rsidR="0081443E">
            <w:rPr>
              <w:rFonts w:ascii="Meiryo UI" w:eastAsia="Meiryo UI" w:hAnsi="Meiryo UI" w:cs="Times New Roman" w:hint="eastAsia"/>
              <w:kern w:val="0"/>
              <w:sz w:val="24"/>
              <w:szCs w:val="24"/>
            </w:rPr>
            <w:t xml:space="preserve">　</w:t>
          </w:r>
          <w:r w:rsidRPr="004B416F">
            <w:rPr>
              <w:rFonts w:ascii="Meiryo UI" w:eastAsia="Meiryo UI" w:hAnsi="Meiryo UI" w:cs="Times New Roman" w:hint="eastAsia"/>
              <w:kern w:val="0"/>
              <w:sz w:val="24"/>
              <w:szCs w:val="24"/>
            </w:rPr>
            <w:t>主な様式の</w:t>
          </w:r>
          <w:r w:rsidR="000F1657">
            <w:rPr>
              <w:rFonts w:ascii="Meiryo UI" w:eastAsia="Meiryo UI" w:hAnsi="Meiryo UI" w:cs="Times New Roman" w:hint="eastAsia"/>
              <w:kern w:val="0"/>
              <w:sz w:val="24"/>
              <w:szCs w:val="24"/>
            </w:rPr>
            <w:t>記載</w:t>
          </w:r>
          <w:r w:rsidRPr="004B416F">
            <w:rPr>
              <w:rFonts w:ascii="Meiryo UI" w:eastAsia="Meiryo UI" w:hAnsi="Meiryo UI" w:cs="Times New Roman" w:hint="eastAsia"/>
              <w:kern w:val="0"/>
              <w:sz w:val="24"/>
              <w:szCs w:val="24"/>
            </w:rPr>
            <w:t>例</w:t>
          </w:r>
          <w:r w:rsidR="0081443E">
            <w:rPr>
              <w:rFonts w:ascii="Meiryo UI" w:eastAsia="Meiryo UI" w:hAnsi="Meiryo UI" w:cs="Times New Roman" w:hint="eastAsia"/>
              <w:kern w:val="0"/>
              <w:sz w:val="24"/>
              <w:szCs w:val="24"/>
            </w:rPr>
            <w:t>②</w:t>
          </w:r>
        </w:p>
        <w:p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「免税証管理簿」の作成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2</w:t>
          </w:r>
          <w:r w:rsidR="00FF23D7">
            <w:rPr>
              <w:rFonts w:ascii="Meiryo UI" w:eastAsia="Meiryo UI" w:hAnsi="Meiryo UI" w:cs="Times New Roman" w:hint="eastAsia"/>
              <w:b/>
              <w:kern w:val="0"/>
              <w:sz w:val="24"/>
              <w:szCs w:val="24"/>
              <w:lang w:val="ja-JP"/>
            </w:rPr>
            <w:t>4</w:t>
          </w:r>
        </w:p>
        <w:p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「免税軽油使用実績表（直接給油用）」の作成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2</w:t>
          </w:r>
          <w:r w:rsidR="00FF23D7">
            <w:rPr>
              <w:rFonts w:ascii="Meiryo UI" w:eastAsia="Meiryo UI" w:hAnsi="Meiryo UI" w:cs="Times New Roman" w:hint="eastAsia"/>
              <w:b/>
              <w:kern w:val="0"/>
              <w:sz w:val="24"/>
              <w:szCs w:val="24"/>
              <w:lang w:val="ja-JP"/>
            </w:rPr>
            <w:t>5</w:t>
          </w:r>
        </w:p>
        <w:p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EF08FA" w:rsidRPr="004B416F">
            <w:rPr>
              <w:rFonts w:ascii="Meiryo UI" w:eastAsia="Meiryo UI" w:hAnsi="Meiryo UI" w:cs="Times New Roman" w:hint="eastAsia"/>
              <w:kern w:val="0"/>
              <w:sz w:val="24"/>
              <w:szCs w:val="24"/>
            </w:rPr>
            <w:t>「免税軽油の引取り等に係る報告書」（直接給油の場合）の作成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2</w:t>
          </w:r>
          <w:r w:rsidR="00FF23D7">
            <w:rPr>
              <w:rFonts w:ascii="Meiryo UI" w:eastAsia="Meiryo UI" w:hAnsi="Meiryo UI" w:cs="Times New Roman" w:hint="eastAsia"/>
              <w:b/>
              <w:kern w:val="0"/>
              <w:sz w:val="24"/>
              <w:szCs w:val="24"/>
              <w:lang w:val="ja-JP"/>
            </w:rPr>
            <w:t>6</w:t>
          </w:r>
        </w:p>
        <w:p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81443E" w:rsidRPr="004B416F">
            <w:rPr>
              <w:rFonts w:ascii="Meiryo UI" w:eastAsia="Meiryo UI" w:hAnsi="Meiryo UI" w:cs="Times New Roman" w:hint="eastAsia"/>
              <w:kern w:val="0"/>
              <w:sz w:val="24"/>
              <w:szCs w:val="24"/>
            </w:rPr>
            <w:t>「免税軽油使用者証・免税証返納書」の作成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2</w:t>
          </w:r>
          <w:r w:rsidR="00FF23D7">
            <w:rPr>
              <w:rFonts w:ascii="Meiryo UI" w:eastAsia="Meiryo UI" w:hAnsi="Meiryo UI" w:cs="Times New Roman" w:hint="eastAsia"/>
              <w:b/>
              <w:kern w:val="0"/>
              <w:sz w:val="24"/>
              <w:szCs w:val="24"/>
              <w:lang w:val="ja-JP"/>
            </w:rPr>
            <w:t>8</w:t>
          </w:r>
        </w:p>
        <w:p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81443E" w:rsidRPr="004B416F">
            <w:rPr>
              <w:rFonts w:ascii="Meiryo UI" w:eastAsia="Meiryo UI" w:hAnsi="Meiryo UI" w:cs="Times New Roman" w:hint="eastAsia"/>
              <w:kern w:val="0"/>
              <w:sz w:val="24"/>
              <w:szCs w:val="24"/>
            </w:rPr>
            <w:t>「免税証交付申請書」</w:t>
          </w:r>
          <w:r w:rsidR="0081443E">
            <w:rPr>
              <w:rFonts w:ascii="Meiryo UI" w:eastAsia="Meiryo UI" w:hAnsi="Meiryo UI" w:cs="Times New Roman" w:hint="eastAsia"/>
              <w:kern w:val="0"/>
              <w:sz w:val="24"/>
              <w:szCs w:val="24"/>
            </w:rPr>
            <w:t>（２回目以降）</w:t>
          </w:r>
          <w:r w:rsidR="0081443E" w:rsidRPr="004B416F">
            <w:rPr>
              <w:rFonts w:ascii="Meiryo UI" w:eastAsia="Meiryo UI" w:hAnsi="Meiryo UI" w:cs="Times New Roman" w:hint="eastAsia"/>
              <w:kern w:val="0"/>
              <w:sz w:val="24"/>
              <w:szCs w:val="24"/>
            </w:rPr>
            <w:t>の作成</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rPr>
            <w:t>30</w:t>
          </w:r>
        </w:p>
        <w:p w:rsidR="0075112C" w:rsidRPr="004B416F" w:rsidRDefault="0075112C" w:rsidP="00C0443B">
          <w:pPr>
            <w:widowControl/>
            <w:spacing w:line="430" w:lineRule="exact"/>
            <w:jc w:val="left"/>
            <w:rPr>
              <w:rFonts w:ascii="Meiryo UI" w:eastAsia="Meiryo UI" w:hAnsi="Meiryo UI" w:cs="Times New Roman"/>
              <w:kern w:val="0"/>
              <w:sz w:val="24"/>
              <w:szCs w:val="24"/>
              <w:lang w:val="ja-JP"/>
            </w:rPr>
          </w:pPr>
          <w:r w:rsidRPr="004B416F">
            <w:rPr>
              <w:rFonts w:ascii="Meiryo UI" w:eastAsia="Meiryo UI" w:hAnsi="Meiryo UI" w:cs="Times New Roman" w:hint="eastAsia"/>
              <w:kern w:val="0"/>
              <w:sz w:val="24"/>
              <w:szCs w:val="24"/>
            </w:rPr>
            <w:t>■</w:t>
          </w:r>
          <w:r w:rsidR="0081443E">
            <w:rPr>
              <w:rFonts w:ascii="Meiryo UI" w:eastAsia="Meiryo UI" w:hAnsi="Meiryo UI" w:cs="Times New Roman" w:hint="eastAsia"/>
              <w:kern w:val="0"/>
              <w:sz w:val="24"/>
              <w:szCs w:val="24"/>
            </w:rPr>
            <w:t xml:space="preserve">　</w:t>
          </w:r>
          <w:r w:rsidRPr="004B416F">
            <w:rPr>
              <w:rFonts w:ascii="Meiryo UI" w:eastAsia="Meiryo UI" w:hAnsi="Meiryo UI" w:cs="Times New Roman" w:hint="eastAsia"/>
              <w:kern w:val="0"/>
              <w:sz w:val="24"/>
              <w:szCs w:val="24"/>
            </w:rPr>
            <w:t>その他様式の</w:t>
          </w:r>
          <w:r w:rsidR="000F1657">
            <w:rPr>
              <w:rFonts w:ascii="Meiryo UI" w:eastAsia="Meiryo UI" w:hAnsi="Meiryo UI" w:cs="Times New Roman" w:hint="eastAsia"/>
              <w:kern w:val="0"/>
              <w:sz w:val="24"/>
              <w:szCs w:val="24"/>
            </w:rPr>
            <w:t>記載</w:t>
          </w:r>
          <w:r w:rsidRPr="004B416F">
            <w:rPr>
              <w:rFonts w:ascii="Meiryo UI" w:eastAsia="Meiryo UI" w:hAnsi="Meiryo UI" w:cs="Times New Roman" w:hint="eastAsia"/>
              <w:kern w:val="0"/>
              <w:sz w:val="24"/>
              <w:szCs w:val="24"/>
            </w:rPr>
            <w:t>例</w:t>
          </w:r>
        </w:p>
        <w:p w:rsidR="0075112C" w:rsidRPr="004B416F" w:rsidRDefault="00B85145" w:rsidP="00C0443B">
          <w:pPr>
            <w:widowControl/>
            <w:spacing w:line="430" w:lineRule="exact"/>
            <w:jc w:val="left"/>
            <w:rPr>
              <w:rFonts w:ascii="Meiryo UI" w:eastAsia="Meiryo UI" w:hAnsi="Meiryo UI" w:cs="Times New Roman"/>
              <w:b/>
              <w:kern w:val="0"/>
              <w:sz w:val="24"/>
              <w:szCs w:val="24"/>
              <w:lang w:val="ja-JP"/>
            </w:rPr>
          </w:pPr>
          <w:r>
            <w:rPr>
              <w:rFonts w:ascii="Meiryo UI" w:eastAsia="Meiryo UI" w:hAnsi="Meiryo UI" w:cs="Times New Roman" w:hint="eastAsia"/>
              <w:kern w:val="0"/>
              <w:sz w:val="24"/>
              <w:szCs w:val="24"/>
            </w:rPr>
            <w:t xml:space="preserve"> </w:t>
          </w:r>
          <w:r>
            <w:rPr>
              <w:rFonts w:ascii="Meiryo UI" w:eastAsia="Meiryo UI" w:hAnsi="Meiryo UI" w:cs="Times New Roman"/>
              <w:kern w:val="0"/>
              <w:sz w:val="24"/>
              <w:szCs w:val="24"/>
            </w:rPr>
            <w:t xml:space="preserve"> </w:t>
          </w: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「免税軽油使用実績表（在庫保有用）」の作成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3</w:t>
          </w:r>
          <w:r w:rsidR="00FF23D7">
            <w:rPr>
              <w:rFonts w:ascii="Meiryo UI" w:eastAsia="Meiryo UI" w:hAnsi="Meiryo UI" w:cs="Times New Roman" w:hint="eastAsia"/>
              <w:b/>
              <w:kern w:val="0"/>
              <w:sz w:val="24"/>
              <w:szCs w:val="24"/>
              <w:lang w:val="ja-JP"/>
            </w:rPr>
            <w:t>4</w:t>
          </w:r>
        </w:p>
        <w:p w:rsidR="002D6922" w:rsidRPr="004B416F" w:rsidRDefault="00B85145" w:rsidP="00C0443B">
          <w:pPr>
            <w:widowControl/>
            <w:spacing w:line="430" w:lineRule="exact"/>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 xml:space="preserve"> </w:t>
          </w:r>
          <w:r>
            <w:rPr>
              <w:rFonts w:ascii="Meiryo UI" w:eastAsia="Meiryo UI" w:hAnsi="Meiryo UI" w:cs="Times New Roman"/>
              <w:kern w:val="0"/>
              <w:sz w:val="24"/>
              <w:szCs w:val="24"/>
            </w:rPr>
            <w:t xml:space="preserve"> 〇</w:t>
          </w:r>
          <w:r w:rsidR="000F1657">
            <w:rPr>
              <w:rFonts w:ascii="Meiryo UI" w:eastAsia="Meiryo UI" w:hAnsi="Meiryo UI" w:cs="Times New Roman" w:hint="eastAsia"/>
              <w:kern w:val="0"/>
              <w:sz w:val="24"/>
              <w:szCs w:val="24"/>
            </w:rPr>
            <w:t xml:space="preserve">　</w:t>
          </w:r>
          <w:r>
            <w:rPr>
              <w:rFonts w:ascii="Meiryo UI" w:eastAsia="Meiryo UI" w:hAnsi="Meiryo UI" w:cs="Times New Roman" w:hint="eastAsia"/>
              <w:kern w:val="0"/>
              <w:sz w:val="24"/>
              <w:szCs w:val="24"/>
            </w:rPr>
            <w:t>「</w:t>
          </w:r>
          <w:r w:rsidR="002D6922" w:rsidRPr="004B416F">
            <w:rPr>
              <w:rFonts w:ascii="Meiryo UI" w:eastAsia="Meiryo UI" w:hAnsi="Meiryo UI" w:cs="Times New Roman" w:hint="eastAsia"/>
              <w:kern w:val="0"/>
              <w:sz w:val="24"/>
              <w:szCs w:val="24"/>
            </w:rPr>
            <w:t>免税軽油の引取り等に係る報告書」</w:t>
          </w:r>
          <w:r w:rsidR="004949C1" w:rsidRPr="004B416F">
            <w:rPr>
              <w:rFonts w:ascii="Meiryo UI" w:eastAsia="Meiryo UI" w:hAnsi="Meiryo UI" w:cs="Times New Roman" w:hint="eastAsia"/>
              <w:kern w:val="0"/>
              <w:sz w:val="24"/>
              <w:szCs w:val="24"/>
            </w:rPr>
            <w:t>（在庫保有の場合）</w:t>
          </w:r>
          <w:r w:rsidR="002D6922" w:rsidRPr="004B416F">
            <w:rPr>
              <w:rFonts w:ascii="Meiryo UI" w:eastAsia="Meiryo UI" w:hAnsi="Meiryo UI" w:cs="Times New Roman" w:hint="eastAsia"/>
              <w:kern w:val="0"/>
              <w:sz w:val="24"/>
              <w:szCs w:val="24"/>
            </w:rPr>
            <w:t>の作成</w:t>
          </w:r>
          <w:r w:rsidR="002D6922"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hint="eastAsia"/>
              <w:b/>
              <w:kern w:val="0"/>
              <w:sz w:val="24"/>
              <w:szCs w:val="24"/>
            </w:rPr>
            <w:t>3</w:t>
          </w:r>
          <w:r w:rsidR="00FF23D7">
            <w:rPr>
              <w:rFonts w:ascii="Meiryo UI" w:eastAsia="Meiryo UI" w:hAnsi="Meiryo UI" w:cs="Times New Roman" w:hint="eastAsia"/>
              <w:b/>
              <w:kern w:val="0"/>
              <w:sz w:val="24"/>
              <w:szCs w:val="24"/>
            </w:rPr>
            <w:t>6</w:t>
          </w:r>
        </w:p>
        <w:p w:rsidR="0075112C" w:rsidRPr="004B416F" w:rsidRDefault="00B85145" w:rsidP="00C0443B">
          <w:pPr>
            <w:widowControl/>
            <w:spacing w:line="430" w:lineRule="exact"/>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 xml:space="preserve"> </w:t>
          </w:r>
          <w:r>
            <w:rPr>
              <w:rFonts w:ascii="Meiryo UI" w:eastAsia="Meiryo UI" w:hAnsi="Meiryo UI" w:cs="Times New Roman"/>
              <w:kern w:val="0"/>
              <w:sz w:val="24"/>
              <w:szCs w:val="24"/>
            </w:rPr>
            <w:t xml:space="preserve"> 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「免税軽油使用者証書換申請書」の作成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3</w:t>
          </w:r>
          <w:r w:rsidR="00255B32">
            <w:rPr>
              <w:rFonts w:ascii="Meiryo UI" w:eastAsia="Meiryo UI" w:hAnsi="Meiryo UI" w:cs="Times New Roman" w:hint="eastAsia"/>
              <w:b/>
              <w:kern w:val="0"/>
              <w:sz w:val="24"/>
              <w:szCs w:val="24"/>
              <w:lang w:val="ja-JP"/>
            </w:rPr>
            <w:t>8</w:t>
          </w:r>
        </w:p>
        <w:p w:rsidR="0075112C" w:rsidRPr="004B416F" w:rsidRDefault="00B85145" w:rsidP="00C0443B">
          <w:pPr>
            <w:widowControl/>
            <w:spacing w:line="430" w:lineRule="exact"/>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 xml:space="preserve"> </w:t>
          </w:r>
          <w:r>
            <w:rPr>
              <w:rFonts w:ascii="Meiryo UI" w:eastAsia="Meiryo UI" w:hAnsi="Meiryo UI" w:cs="Times New Roman"/>
              <w:kern w:val="0"/>
              <w:sz w:val="24"/>
              <w:szCs w:val="24"/>
            </w:rPr>
            <w:t xml:space="preserve"> 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「免税軽油譲渡届出書」の作成</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lang w:val="ja-JP"/>
            </w:rPr>
            <w:t>40</w:t>
          </w:r>
        </w:p>
        <w:p w:rsidR="0075112C" w:rsidRPr="004B416F" w:rsidRDefault="0075112C" w:rsidP="00C0443B">
          <w:pPr>
            <w:widowControl/>
            <w:spacing w:line="430" w:lineRule="exact"/>
            <w:jc w:val="left"/>
            <w:rPr>
              <w:rFonts w:ascii="Meiryo UI" w:eastAsia="Meiryo UI" w:hAnsi="Meiryo UI" w:cs="Times New Roman"/>
              <w:kern w:val="0"/>
              <w:sz w:val="24"/>
              <w:szCs w:val="24"/>
              <w:lang w:val="ja-JP"/>
            </w:rPr>
          </w:pPr>
          <w:r w:rsidRPr="004B416F">
            <w:rPr>
              <w:rFonts w:ascii="Meiryo UI" w:eastAsia="Meiryo UI" w:hAnsi="Meiryo UI" w:cs="Times New Roman" w:hint="eastAsia"/>
              <w:kern w:val="0"/>
              <w:sz w:val="24"/>
              <w:szCs w:val="24"/>
            </w:rPr>
            <w:t>■　参考法令</w:t>
          </w:r>
          <w:r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kern w:val="0"/>
              <w:sz w:val="24"/>
              <w:szCs w:val="24"/>
            </w:rPr>
            <w:t>4</w:t>
          </w:r>
          <w:r w:rsidR="00FF23D7">
            <w:rPr>
              <w:rFonts w:ascii="Meiryo UI" w:eastAsia="Meiryo UI" w:hAnsi="Meiryo UI" w:cs="Times New Roman" w:hint="eastAsia"/>
              <w:b/>
              <w:kern w:val="0"/>
              <w:sz w:val="24"/>
              <w:szCs w:val="24"/>
            </w:rPr>
            <w:t>2</w:t>
          </w:r>
        </w:p>
        <w:p w:rsidR="00C0443B" w:rsidRDefault="0075112C" w:rsidP="00C0443B">
          <w:pPr>
            <w:widowControl/>
            <w:spacing w:line="430" w:lineRule="exact"/>
            <w:jc w:val="left"/>
            <w:rPr>
              <w:rFonts w:ascii="Meiryo UI" w:eastAsia="Meiryo UI" w:hAnsi="Meiryo UI" w:cs="Times New Roman"/>
              <w:b/>
              <w:kern w:val="0"/>
              <w:sz w:val="24"/>
              <w:szCs w:val="24"/>
              <w:lang w:val="ja-JP"/>
            </w:rPr>
          </w:pPr>
          <w:r w:rsidRPr="004B416F">
            <w:rPr>
              <w:rFonts w:ascii="Meiryo UI" w:eastAsia="Meiryo UI" w:hAnsi="Meiryo UI" w:cs="Times New Roman" w:hint="eastAsia"/>
              <w:kern w:val="0"/>
              <w:sz w:val="24"/>
              <w:szCs w:val="24"/>
            </w:rPr>
            <w:t>■　FAQ</w:t>
          </w:r>
          <w:r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4</w:t>
          </w:r>
          <w:r w:rsidR="00FF23D7">
            <w:rPr>
              <w:rFonts w:ascii="Meiryo UI" w:eastAsia="Meiryo UI" w:hAnsi="Meiryo UI" w:cs="Times New Roman" w:hint="eastAsia"/>
              <w:b/>
              <w:kern w:val="0"/>
              <w:sz w:val="24"/>
              <w:szCs w:val="24"/>
              <w:lang w:val="ja-JP"/>
            </w:rPr>
            <w:t>5</w:t>
          </w:r>
        </w:p>
        <w:p w:rsidR="00F823DE" w:rsidRPr="00F823DE" w:rsidRDefault="00FA611A" w:rsidP="00F823DE">
          <w:pPr>
            <w:widowControl/>
            <w:spacing w:line="430" w:lineRule="exact"/>
            <w:jc w:val="left"/>
            <w:rPr>
              <w:rFonts w:ascii="Meiryo UI" w:eastAsia="Meiryo UI" w:hAnsi="Meiryo UI"/>
              <w:b/>
              <w:sz w:val="24"/>
              <w:szCs w:val="24"/>
              <w:lang w:val="ja-JP"/>
            </w:rPr>
          </w:pPr>
          <w:r w:rsidRPr="004B416F">
            <w:rPr>
              <w:rFonts w:ascii="Meiryo UI" w:eastAsia="Meiryo UI" w:hAnsi="Meiryo UI" w:cs="Times New Roman" w:hint="eastAsia"/>
              <w:kern w:val="0"/>
              <w:sz w:val="24"/>
              <w:szCs w:val="24"/>
            </w:rPr>
            <w:t>■</w:t>
          </w:r>
          <w:r w:rsidR="00F823DE">
            <w:rPr>
              <w:rFonts w:ascii="Meiryo UI" w:eastAsia="Meiryo UI" w:hAnsi="Meiryo UI" w:cs="Times New Roman" w:hint="eastAsia"/>
              <w:kern w:val="0"/>
              <w:sz w:val="24"/>
              <w:szCs w:val="24"/>
            </w:rPr>
            <w:t xml:space="preserve">　</w:t>
          </w:r>
          <w:r w:rsidR="00F823DE" w:rsidRPr="00F823DE">
            <w:rPr>
              <w:rFonts w:ascii="Meiryo UI" w:eastAsia="Meiryo UI" w:hAnsi="Meiryo UI" w:hint="eastAsia"/>
              <w:sz w:val="24"/>
              <w:szCs w:val="24"/>
              <w:lang w:val="ja-JP"/>
            </w:rPr>
            <w:t>地方税お支払いサイトについて</w:t>
          </w:r>
          <w:r w:rsidR="00F823DE" w:rsidRPr="004B416F">
            <w:rPr>
              <w:rFonts w:ascii="Meiryo UI" w:eastAsia="Meiryo UI" w:hAnsi="Meiryo UI" w:cs="Times New Roman"/>
              <w:kern w:val="0"/>
              <w:sz w:val="24"/>
              <w:szCs w:val="24"/>
            </w:rPr>
            <w:ptab w:relativeTo="margin" w:alignment="right" w:leader="dot"/>
          </w:r>
          <w:r w:rsidR="00F823DE" w:rsidRPr="00F823DE">
            <w:rPr>
              <w:rFonts w:ascii="Meiryo UI" w:eastAsia="Meiryo UI" w:hAnsi="Meiryo UI" w:hint="eastAsia"/>
              <w:b/>
              <w:sz w:val="24"/>
              <w:szCs w:val="24"/>
              <w:lang w:val="ja-JP"/>
            </w:rPr>
            <w:t>4</w:t>
          </w:r>
          <w:r w:rsidR="00F823DE" w:rsidRPr="00F823DE">
            <w:rPr>
              <w:rFonts w:ascii="Meiryo UI" w:eastAsia="Meiryo UI" w:hAnsi="Meiryo UI"/>
              <w:b/>
              <w:sz w:val="24"/>
              <w:szCs w:val="24"/>
              <w:lang w:val="ja-JP"/>
            </w:rPr>
            <w:t>6</w:t>
          </w:r>
        </w:p>
      </w:sdtContent>
    </w:sdt>
    <w:p w:rsidR="004B416F" w:rsidRPr="00F823DE" w:rsidRDefault="004B416F" w:rsidP="00F823DE">
      <w:pPr>
        <w:widowControl/>
        <w:spacing w:line="430" w:lineRule="exact"/>
        <w:jc w:val="left"/>
        <w:rPr>
          <w:sz w:val="24"/>
          <w:szCs w:val="24"/>
          <w:lang w:val="ja-JP"/>
        </w:rPr>
        <w:sectPr w:rsidR="004B416F" w:rsidRPr="00F823DE" w:rsidSect="00BF5A38">
          <w:footerReference w:type="default" r:id="rId10"/>
          <w:pgSz w:w="11906" w:h="16838"/>
          <w:pgMar w:top="340" w:right="1134" w:bottom="340" w:left="1134" w:header="113" w:footer="397" w:gutter="0"/>
          <w:pgNumType w:start="0"/>
          <w:cols w:space="425"/>
          <w:titlePg/>
          <w:docGrid w:type="lines" w:linePitch="360"/>
        </w:sectPr>
      </w:pPr>
    </w:p>
    <w:p w:rsidR="00BF5A38" w:rsidRPr="00DC78C4" w:rsidRDefault="004B416F" w:rsidP="00396A2A">
      <w:pPr>
        <w:widowControl/>
        <w:spacing w:line="460" w:lineRule="exact"/>
        <w:ind w:firstLineChars="100" w:firstLine="440"/>
        <w:jc w:val="left"/>
        <w:rPr>
          <w:rFonts w:ascii="Meiryo UI" w:eastAsia="Meiryo UI" w:hAnsi="Meiryo UI" w:cs="Times New Roman"/>
          <w:kern w:val="0"/>
          <w:sz w:val="28"/>
          <w:szCs w:val="26"/>
          <w:lang w:val="ja-JP"/>
        </w:rPr>
      </w:pPr>
      <w:r>
        <w:rPr>
          <w:rFonts w:ascii="Meiryo UI" w:eastAsia="Meiryo UI" w:hAnsi="Meiryo UI" w:cs="Times New Roman"/>
          <w:b/>
          <w:noProof/>
          <w:kern w:val="0"/>
          <w:sz w:val="44"/>
          <w:szCs w:val="26"/>
        </w:rPr>
        <w:lastRenderedPageBreak/>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-9525</wp:posOffset>
                </wp:positionV>
                <wp:extent cx="6052820" cy="628650"/>
                <wp:effectExtent l="0" t="0" r="24130" b="19050"/>
                <wp:wrapNone/>
                <wp:docPr id="28" name="リボン: 上に曲がる 28"/>
                <wp:cNvGraphicFramePr/>
                <a:graphic xmlns:a="http://schemas.openxmlformats.org/drawingml/2006/main">
                  <a:graphicData uri="http://schemas.microsoft.com/office/word/2010/wordprocessingShape">
                    <wps:wsp>
                      <wps:cNvSpPr/>
                      <wps:spPr>
                        <a:xfrm>
                          <a:off x="0" y="0"/>
                          <a:ext cx="6052820" cy="628650"/>
                        </a:xfrm>
                        <a:prstGeom prst="ribbon2">
                          <a:avLst>
                            <a:gd name="adj1" fmla="val 16667"/>
                            <a:gd name="adj2" fmla="val 75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75112C" w:rsidRDefault="009E1D41" w:rsidP="0075112C">
                            <w:pPr>
                              <w:widowControl/>
                              <w:spacing w:line="500" w:lineRule="exact"/>
                              <w:jc w:val="center"/>
                              <w:rPr>
                                <w:rFonts w:ascii="Meiryo UI" w:eastAsia="Meiryo UI" w:hAnsi="Meiryo UI" w:cs="Times New Roman"/>
                                <w:b/>
                                <w:kern w:val="0"/>
                                <w:szCs w:val="26"/>
                              </w:rPr>
                            </w:pPr>
                            <w:r w:rsidRPr="0075112C">
                              <w:rPr>
                                <w:rFonts w:ascii="Meiryo UI" w:eastAsia="Meiryo UI" w:hAnsi="Meiryo UI" w:cs="Times New Roman" w:hint="eastAsia"/>
                                <w:b/>
                                <w:kern w:val="0"/>
                                <w:sz w:val="32"/>
                                <w:szCs w:val="26"/>
                              </w:rPr>
                              <w:t>第一章</w:t>
                            </w:r>
                            <w:r w:rsidRPr="0075112C">
                              <w:rPr>
                                <w:rFonts w:ascii="Meiryo UI" w:eastAsia="Meiryo UI" w:hAnsi="Meiryo UI" w:cs="Times New Roman"/>
                                <w:b/>
                                <w:kern w:val="0"/>
                                <w:sz w:val="32"/>
                                <w:szCs w:val="26"/>
                              </w:rPr>
                              <w:t xml:space="preserve"> </w:t>
                            </w:r>
                            <w:r w:rsidRPr="0075112C">
                              <w:rPr>
                                <w:rFonts w:ascii="Meiryo UI" w:eastAsia="Meiryo UI" w:hAnsi="Meiryo UI" w:cs="Times New Roman" w:hint="eastAsia"/>
                                <w:b/>
                                <w:kern w:val="0"/>
                                <w:sz w:val="32"/>
                                <w:szCs w:val="26"/>
                              </w:rPr>
                              <w:t>～免税軽油使用者</w:t>
                            </w:r>
                            <w:r>
                              <w:rPr>
                                <w:rFonts w:ascii="Meiryo UI" w:eastAsia="Meiryo UI" w:hAnsi="Meiryo UI" w:cs="Times New Roman" w:hint="eastAsia"/>
                                <w:b/>
                                <w:kern w:val="0"/>
                                <w:sz w:val="32"/>
                                <w:szCs w:val="26"/>
                              </w:rPr>
                              <w:t>証</w:t>
                            </w:r>
                            <w:r w:rsidRPr="0075112C">
                              <w:rPr>
                                <w:rFonts w:ascii="Meiryo UI" w:eastAsia="Meiryo UI" w:hAnsi="Meiryo UI" w:cs="Times New Roman" w:hint="eastAsia"/>
                                <w:b/>
                                <w:kern w:val="0"/>
                                <w:sz w:val="32"/>
                                <w:szCs w:val="26"/>
                              </w:rPr>
                              <w:t>交付申請の手続き～</w:t>
                            </w:r>
                          </w:p>
                          <w:p w:rsidR="009E1D41" w:rsidRPr="0075112C" w:rsidRDefault="009E1D41" w:rsidP="007511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28" o:spid="_x0000_s1026" type="#_x0000_t54" style="position:absolute;left:0;text-align:left;margin-left:4.8pt;margin-top:-.75pt;width:476.6pt;height:4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ZoyAIAAKsFAAAOAAAAZHJzL2Uyb0RvYy54bWysVM1u1DAQviPxDpbvNNmom5Zos9WqVRFS&#10;1Va0qGevYzdBjm1s72aXW+mt8AbwBHCDC++ziOdg7Px0RSsOiEtie2a+mfnmZ3KwqgVaMmMrJXM8&#10;2okxYpKqopLXOX59efxsHyPriCyIUJLleM0sPpg+fTJpdMYSVSpRMIMARNqs0TkundNZFFlasprY&#10;HaWZBCFXpiYOruY6KgxpAL0WURLHadQoU2ijKLMWXo9aIZ4GfM4ZdWecW+aQyDHE5sLXhO/cf6Pp&#10;hGTXhuiyol0Y5B+iqEklwekAdUQcQQtTPYCqK2qUVdztUFVHivOKspADZDOK/8jmoiSahVyAHKsH&#10;muz/g6Wny3ODqiLHCVRKkhpqtLn9srn9vLn9nqGfP+42N19/ffq2ufm4ef8BgRIw1mibgeGFPjfd&#10;zcLRp7/ipvZ/SAytAsvrgWW2cojCYxqPk/0EikFBlib76TiUIbq31sa6F0zVyB9ybKr5XMkk8EuW&#10;J9YFoosuWlK8GWHEawF1WxKBRmma7nV13dJJtnX2xnHcO+0QwX3vdjqJfIZtTuHk1oJ5p0K+YhzY&#10;gizacEKfskNhELjOMaGUSTcKkdqSFKx99t56d4MFeOkAPTKvhBiwOwA/Aw+xgXEw7PS9KQttPhjH&#10;rfe/GQ8WwbOSbjCuK6nMYwACsuo8t/o9SS01niW3mq+6dpirYg1tZVQ7b1bT4wpKeUKsOycGCgXV&#10;h6XhzuDDhWpyrLoTRqUy7x579/rQ9yDFqIGBzbF9uyCGYSReSpiI56PdXT/h4bI73vMdZrYl822J&#10;XNSHCioGrQPRhaPXd6I/cqPqK9gtM+8VRERS8J1j6kx/OXTtIoHtRNlsFtRgqjVxJ/JCUw/uCfZt&#10;dbm6IkZ3/exgEk5VP9wkCx3Yknuv6y2lmi2c4pXzQk9xy2t3gY0QWqHbXn7lbN+D1v2Onf4GAAD/&#10;/wMAUEsDBBQABgAIAAAAIQB2ccI72wAAAAcBAAAPAAAAZHJzL2Rvd25yZXYueG1sTI/BbsIwEETv&#10;lfgHa5F6AwckUpLGQagSJ9RKpP2AJV6SqPE6jQ2kf9/tqb3NakYzb4vd5Hp1ozF0ng2slgko4trb&#10;jhsDH++HxRZUiMgWe89k4JsC7MrZQ4G59Xc+0a2KjZISDjkaaGMccq1D3ZLDsPQDsXgXPzqMco6N&#10;tiPepdz1ep0kqXbYsSy0ONBLS/VndXUG6Ogyf9yfquAPHaW1fn37wmjM43zaP4OKNMW/MPziCzqU&#10;wnT2V7ZB9QayVIIGFqsNKLGzdC2fnEU8bUCXhf7PX/4AAAD//wMAUEsBAi0AFAAGAAgAAAAhALaD&#10;OJL+AAAA4QEAABMAAAAAAAAAAAAAAAAAAAAAAFtDb250ZW50X1R5cGVzXS54bWxQSwECLQAUAAYA&#10;CAAAACEAOP0h/9YAAACUAQAACwAAAAAAAAAAAAAAAAAvAQAAX3JlbHMvLnJlbHNQSwECLQAUAAYA&#10;CAAAACEAZ9L2aMgCAACrBQAADgAAAAAAAAAAAAAAAAAuAgAAZHJzL2Uyb0RvYy54bWxQSwECLQAU&#10;AAYACAAAACEAdnHCO9sAAAAHAQAADwAAAAAAAAAAAAAAAAAiBQAAZHJzL2Rvd25yZXYueG1sUEsF&#10;BgAAAAAEAAQA8wAAACoGAAAAAA==&#10;" adj="2700,18000" fillcolor="#4f81bd [3204]" strokecolor="#243f60 [1604]" strokeweight="2pt">
                <v:textbox>
                  <w:txbxContent>
                    <w:p w:rsidR="009E1D41" w:rsidRPr="0075112C" w:rsidRDefault="009E1D41" w:rsidP="0075112C">
                      <w:pPr>
                        <w:widowControl/>
                        <w:spacing w:line="500" w:lineRule="exact"/>
                        <w:jc w:val="center"/>
                        <w:rPr>
                          <w:rFonts w:ascii="Meiryo UI" w:eastAsia="Meiryo UI" w:hAnsi="Meiryo UI" w:cs="Times New Roman"/>
                          <w:b/>
                          <w:kern w:val="0"/>
                          <w:szCs w:val="26"/>
                        </w:rPr>
                      </w:pPr>
                      <w:r w:rsidRPr="0075112C">
                        <w:rPr>
                          <w:rFonts w:ascii="Meiryo UI" w:eastAsia="Meiryo UI" w:hAnsi="Meiryo UI" w:cs="Times New Roman" w:hint="eastAsia"/>
                          <w:b/>
                          <w:kern w:val="0"/>
                          <w:sz w:val="32"/>
                          <w:szCs w:val="26"/>
                        </w:rPr>
                        <w:t>第一章</w:t>
                      </w:r>
                      <w:r w:rsidRPr="0075112C">
                        <w:rPr>
                          <w:rFonts w:ascii="Meiryo UI" w:eastAsia="Meiryo UI" w:hAnsi="Meiryo UI" w:cs="Times New Roman"/>
                          <w:b/>
                          <w:kern w:val="0"/>
                          <w:sz w:val="32"/>
                          <w:szCs w:val="26"/>
                        </w:rPr>
                        <w:t xml:space="preserve"> </w:t>
                      </w:r>
                      <w:r w:rsidRPr="0075112C">
                        <w:rPr>
                          <w:rFonts w:ascii="Meiryo UI" w:eastAsia="Meiryo UI" w:hAnsi="Meiryo UI" w:cs="Times New Roman" w:hint="eastAsia"/>
                          <w:b/>
                          <w:kern w:val="0"/>
                          <w:sz w:val="32"/>
                          <w:szCs w:val="26"/>
                        </w:rPr>
                        <w:t>～免税軽油使用者</w:t>
                      </w:r>
                      <w:r>
                        <w:rPr>
                          <w:rFonts w:ascii="Meiryo UI" w:eastAsia="Meiryo UI" w:hAnsi="Meiryo UI" w:cs="Times New Roman" w:hint="eastAsia"/>
                          <w:b/>
                          <w:kern w:val="0"/>
                          <w:sz w:val="32"/>
                          <w:szCs w:val="26"/>
                        </w:rPr>
                        <w:t>証</w:t>
                      </w:r>
                      <w:r w:rsidRPr="0075112C">
                        <w:rPr>
                          <w:rFonts w:ascii="Meiryo UI" w:eastAsia="Meiryo UI" w:hAnsi="Meiryo UI" w:cs="Times New Roman" w:hint="eastAsia"/>
                          <w:b/>
                          <w:kern w:val="0"/>
                          <w:sz w:val="32"/>
                          <w:szCs w:val="26"/>
                        </w:rPr>
                        <w:t>交付申請の手続き～</w:t>
                      </w:r>
                    </w:p>
                    <w:p w:rsidR="009E1D41" w:rsidRPr="0075112C" w:rsidRDefault="009E1D41" w:rsidP="0075112C">
                      <w:pPr>
                        <w:jc w:val="center"/>
                      </w:pPr>
                    </w:p>
                  </w:txbxContent>
                </v:textbox>
              </v:shape>
            </w:pict>
          </mc:Fallback>
        </mc:AlternateContent>
      </w:r>
    </w:p>
    <w:p w:rsidR="0075112C" w:rsidRDefault="0075112C" w:rsidP="00396A2A">
      <w:pPr>
        <w:widowControl/>
        <w:spacing w:line="500" w:lineRule="exact"/>
        <w:ind w:firstLineChars="100" w:firstLine="440"/>
        <w:jc w:val="center"/>
        <w:rPr>
          <w:rFonts w:ascii="Meiryo UI" w:eastAsia="Meiryo UI" w:hAnsi="Meiryo UI" w:cs="Times New Roman"/>
          <w:b/>
          <w:kern w:val="0"/>
          <w:sz w:val="44"/>
          <w:szCs w:val="26"/>
        </w:rPr>
      </w:pPr>
    </w:p>
    <w:p w:rsidR="00F85B36" w:rsidRDefault="00F85B36" w:rsidP="00396A2A">
      <w:pPr>
        <w:ind w:firstLineChars="100" w:firstLine="210"/>
      </w:pPr>
    </w:p>
    <w:p w:rsidR="0075112C" w:rsidRPr="0075112C" w:rsidRDefault="0075112C" w:rsidP="00396A2A">
      <w:pPr>
        <w:ind w:firstLineChars="100" w:firstLine="260"/>
        <w:rPr>
          <w:rFonts w:ascii="HGS創英ﾌﾟﾚｾﾞﾝｽEB" w:eastAsia="HGS創英ﾌﾟﾚｾﾞﾝｽEB"/>
        </w:rPr>
      </w:pPr>
      <w:r w:rsidRPr="0075112C">
        <w:rPr>
          <w:rFonts w:ascii="HGS創英ﾌﾟﾚｾﾞﾝｽEB" w:eastAsia="HGS創英ﾌﾟﾚｾﾞﾝｽEB"/>
          <w:noProof/>
          <w:sz w:val="26"/>
          <w:szCs w:val="26"/>
        </w:rPr>
        <mc:AlternateContent>
          <mc:Choice Requires="wps">
            <w:drawing>
              <wp:anchor distT="0" distB="0" distL="114300" distR="114300" simplePos="0" relativeHeight="251654144" behindDoc="0" locked="0" layoutInCell="1" allowOverlap="1" wp14:anchorId="39584E21" wp14:editId="0BBA2A39">
                <wp:simplePos x="0" y="0"/>
                <wp:positionH relativeFrom="margin">
                  <wp:align>left</wp:align>
                </wp:positionH>
                <wp:positionV relativeFrom="paragraph">
                  <wp:posOffset>37465</wp:posOffset>
                </wp:positionV>
                <wp:extent cx="6119495" cy="601345"/>
                <wp:effectExtent l="0" t="0" r="14605" b="27305"/>
                <wp:wrapNone/>
                <wp:docPr id="201" name="四角形: 角を丸くする 201"/>
                <wp:cNvGraphicFramePr/>
                <a:graphic xmlns:a="http://schemas.openxmlformats.org/drawingml/2006/main">
                  <a:graphicData uri="http://schemas.microsoft.com/office/word/2010/wordprocessingShape">
                    <wps:wsp>
                      <wps:cNvSpPr/>
                      <wps:spPr>
                        <a:xfrm>
                          <a:off x="0" y="0"/>
                          <a:ext cx="6119495" cy="60134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821C32" w:rsidRDefault="009E1D41" w:rsidP="0075112C">
                            <w:pPr>
                              <w:jc w:val="center"/>
                              <w:rPr>
                                <w:rFonts w:ascii="Meiryo UI" w:eastAsia="Meiryo UI" w:hAnsi="Meiryo UI"/>
                                <w:color w:val="000000" w:themeColor="text1"/>
                                <w:sz w:val="32"/>
                              </w:rPr>
                            </w:pPr>
                            <w:r>
                              <w:rPr>
                                <w:rFonts w:ascii="Meiryo UI" w:eastAsia="Meiryo UI" w:hAnsi="Meiryo UI" w:hint="eastAsia"/>
                                <w:color w:val="000000" w:themeColor="text1"/>
                                <w:sz w:val="32"/>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584E21" id="四角形: 角を丸くする 201" o:spid="_x0000_s1027" style="position:absolute;left:0;text-align:left;margin-left:0;margin-top:2.95pt;width:481.85pt;height:47.35pt;z-index:25165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3UvQIAAGMFAAAOAAAAZHJzL2Uyb0RvYy54bWysVLtu2zAU3Qv0HwjujaxUThMhcuDGcFEg&#10;TYI6RWaaoiwBfJWkLaVbsnYokK3I1qW/kKVf4wboZ/SSkh0n6VAUXSTeB+/j3HO5f9AIjhbM2ErJ&#10;DMdbPYyYpCqv5CzDH87GL3Yxso7InHAlWYYvmMUHg+fP9mudsm1VKp4zgyCItGmtM1w6p9MosrRk&#10;gtgtpZkEY6GMIA5EM4tyQ2qILni03evtRLUyuTaKMmtBO2qNeBDiFwWj7qQoLHOIZxhqc+Frwnfq&#10;v9Fgn6QzQ3RZ0a4M8g9VCFJJSLoONSKOoLmpnoQSFTXKqsJtUSUiVRQVZaEH6CbuPepmUhLNQi8A&#10;jtVrmOz/C0uPF6cGVXmGIT9GkggY0t3Nza/v13c/vqUI/sur65+3t8vLL8vLr8urz8g7Amy1tinc&#10;nuhT00kWjh6DpjDC/6E71ASoL9ZQs8YhCsqdON5L9voYUbDt9OKXSd8Hje5va2PdG6YE8ocMGzWX&#10;+XuYZ4CZLI6sa/1Xfj6jVbzKxxXnQTCz6SE3aEFg9sl4N349Cnf5XLxTeasGCvU6EoAaqNKqd1dq&#10;qMe2YUJtD+JziWqArZ9ABEQJkLfgxMFRaIDTyhlGhM9gK6gzIfGD213YJ9XZkuSs1fb/pgrf/ojY&#10;sr0SUnRAculRYGEJOrT8zNop+ZNrpk0Y/XqeU5VfAB2MavfEajquIP4Rse6UGFgM6BSW3Z3Ap+AK&#10;2lfdCaNSmU9/0nt/4CtYMaph0QCaj3NiGEb8rQQm78VJ4jczCEn/1TYIZtMy3bTIuThUME/gKlQX&#10;jt7f8dWxMEqcw5sw9FnBRCSF3O0QOuHQtQ8AvCqUDYfBDbZRE3ckJ5r64B45j+xZc06M7ijogLzH&#10;arWUJH1EwtbX35RqOHeqqAJDPdItrkAhL8AmBzJ1r45/Kjbl4HX/Ng5+AwAA//8DAFBLAwQUAAYA&#10;CAAAACEAPZKi8t8AAAAGAQAADwAAAGRycy9kb3ducmV2LnhtbEyPS0/DMBCE70j8B2uRuKDW4VVI&#10;iFNFIC4UITU8BDc3XpJAvLZipw38epYTHEczmvkmX062F1scQudIwfE8AYFUO9NRo+Dp8XZ2CSJE&#10;TUb3jlDBFwZYFvt7uc6M29Eat1VsBJdQyLSCNkafSRnqFq0Oc+eR2Ht3g9WR5dBIM+gdl9teniTJ&#10;QlrdES+02uN1i/VnNVoFfvw+q0pflS+r9O4V799uHo6eP5Q6PJjKKxARp/gXhl98RoeCmTZuJBNE&#10;r4CPRAXnKQg208XpBYgNp3gTZJHL//jFDwAAAP//AwBQSwECLQAUAAYACAAAACEAtoM4kv4AAADh&#10;AQAAEwAAAAAAAAAAAAAAAAAAAAAAW0NvbnRlbnRfVHlwZXNdLnhtbFBLAQItABQABgAIAAAAIQA4&#10;/SH/1gAAAJQBAAALAAAAAAAAAAAAAAAAAC8BAABfcmVscy8ucmVsc1BLAQItABQABgAIAAAAIQCW&#10;iM3UvQIAAGMFAAAOAAAAAAAAAAAAAAAAAC4CAABkcnMvZTJvRG9jLnhtbFBLAQItABQABgAIAAAA&#10;IQA9kqLy3wAAAAYBAAAPAAAAAAAAAAAAAAAAABcFAABkcnMvZG93bnJldi54bWxQSwUGAAAAAAQA&#10;BADzAAAAIwYAAAAA&#10;" fillcolor="#dce6f2" strokecolor="#385d8a" strokeweight="2pt">
                <v:textbox>
                  <w:txbxContent>
                    <w:p w:rsidR="009E1D41" w:rsidRPr="00821C32" w:rsidRDefault="009E1D41" w:rsidP="0075112C">
                      <w:pPr>
                        <w:jc w:val="center"/>
                        <w:rPr>
                          <w:rFonts w:ascii="Meiryo UI" w:eastAsia="Meiryo UI" w:hAnsi="Meiryo UI"/>
                          <w:color w:val="000000" w:themeColor="text1"/>
                          <w:sz w:val="32"/>
                        </w:rPr>
                      </w:pPr>
                      <w:r>
                        <w:rPr>
                          <w:rFonts w:ascii="Meiryo UI" w:eastAsia="Meiryo UI" w:hAnsi="Meiryo UI" w:hint="eastAsia"/>
                          <w:color w:val="000000" w:themeColor="text1"/>
                          <w:sz w:val="32"/>
                        </w:rPr>
                        <w:t>はじめに</w:t>
                      </w:r>
                    </w:p>
                  </w:txbxContent>
                </v:textbox>
                <w10:wrap anchorx="margin"/>
              </v:roundrect>
            </w:pict>
          </mc:Fallback>
        </mc:AlternateContent>
      </w: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spacing w:line="400" w:lineRule="exact"/>
        <w:ind w:firstLineChars="100" w:firstLine="240"/>
        <w:rPr>
          <w:rFonts w:ascii="Meiryo UI" w:eastAsia="Meiryo UI" w:hAnsi="Meiryo UI"/>
          <w:sz w:val="24"/>
        </w:rPr>
      </w:pPr>
      <w:r w:rsidRPr="0075112C">
        <w:rPr>
          <w:rFonts w:ascii="Meiryo UI" w:eastAsia="Meiryo UI" w:hAnsi="Meiryo UI" w:hint="eastAsia"/>
          <w:sz w:val="24"/>
        </w:rPr>
        <w:t>免税軽油を</w:t>
      </w:r>
      <w:r w:rsidR="00DD124A">
        <w:rPr>
          <w:rFonts w:ascii="Meiryo UI" w:eastAsia="Meiryo UI" w:hAnsi="Meiryo UI" w:hint="eastAsia"/>
          <w:sz w:val="24"/>
        </w:rPr>
        <w:t>使用（購入）するため</w:t>
      </w:r>
      <w:r w:rsidRPr="0075112C">
        <w:rPr>
          <w:rFonts w:ascii="Meiryo UI" w:eastAsia="Meiryo UI" w:hAnsi="Meiryo UI" w:hint="eastAsia"/>
          <w:sz w:val="24"/>
        </w:rPr>
        <w:t>には、あらかじめ</w:t>
      </w:r>
      <w:r w:rsidR="00A17937">
        <w:rPr>
          <w:rFonts w:ascii="Meiryo UI" w:eastAsia="Meiryo UI" w:hAnsi="Meiryo UI" w:hint="eastAsia"/>
          <w:sz w:val="24"/>
        </w:rPr>
        <w:t>免税軽油の使用者（購入者）が</w:t>
      </w:r>
      <w:r w:rsidR="00293DB4">
        <w:rPr>
          <w:rFonts w:ascii="Meiryo UI" w:eastAsia="Meiryo UI" w:hAnsi="Meiryo UI" w:hint="eastAsia"/>
          <w:sz w:val="24"/>
        </w:rPr>
        <w:t>大阪</w:t>
      </w:r>
      <w:r w:rsidRPr="0075112C">
        <w:rPr>
          <w:rFonts w:ascii="Meiryo UI" w:eastAsia="Meiryo UI" w:hAnsi="Meiryo UI" w:hint="eastAsia"/>
          <w:sz w:val="24"/>
        </w:rPr>
        <w:t>府から</w:t>
      </w:r>
      <w:r w:rsidR="00A17937">
        <w:rPr>
          <w:rFonts w:ascii="Meiryo UI" w:eastAsia="Meiryo UI" w:hAnsi="Meiryo UI" w:hint="eastAsia"/>
          <w:sz w:val="24"/>
        </w:rPr>
        <w:t>「</w:t>
      </w:r>
      <w:r w:rsidR="00A17937" w:rsidRPr="00A17937">
        <w:rPr>
          <w:rFonts w:ascii="Meiryo UI" w:eastAsia="Meiryo UI" w:hAnsi="Meiryo UI" w:hint="eastAsia"/>
          <w:b/>
          <w:sz w:val="24"/>
        </w:rPr>
        <w:t>免税軽油使用者証</w:t>
      </w:r>
      <w:r w:rsidR="00A17937">
        <w:rPr>
          <w:rFonts w:ascii="Meiryo UI" w:eastAsia="Meiryo UI" w:hAnsi="Meiryo UI" w:hint="eastAsia"/>
          <w:sz w:val="24"/>
        </w:rPr>
        <w:t>」の交付</w:t>
      </w:r>
      <w:r w:rsidRPr="0075112C">
        <w:rPr>
          <w:rFonts w:ascii="Meiryo UI" w:eastAsia="Meiryo UI" w:hAnsi="Meiryo UI" w:hint="eastAsia"/>
          <w:sz w:val="24"/>
        </w:rPr>
        <w:t>を受け</w:t>
      </w:r>
      <w:r w:rsidR="00A17937">
        <w:rPr>
          <w:rFonts w:ascii="Meiryo UI" w:eastAsia="Meiryo UI" w:hAnsi="Meiryo UI" w:hint="eastAsia"/>
          <w:sz w:val="24"/>
        </w:rPr>
        <w:t>る</w:t>
      </w:r>
      <w:r w:rsidRPr="0075112C">
        <w:rPr>
          <w:rFonts w:ascii="Meiryo UI" w:eastAsia="Meiryo UI" w:hAnsi="Meiryo UI" w:hint="eastAsia"/>
          <w:sz w:val="24"/>
        </w:rPr>
        <w:t>必要があります。</w:t>
      </w:r>
    </w:p>
    <w:p w:rsidR="0075112C" w:rsidRPr="0075112C" w:rsidRDefault="00A17937" w:rsidP="00396A2A">
      <w:pPr>
        <w:spacing w:line="400" w:lineRule="exact"/>
        <w:ind w:firstLineChars="100" w:firstLine="240"/>
        <w:rPr>
          <w:rFonts w:ascii="Meiryo UI" w:eastAsia="Meiryo UI" w:hAnsi="Meiryo UI"/>
          <w:sz w:val="24"/>
        </w:rPr>
      </w:pPr>
      <w:r>
        <w:rPr>
          <w:rFonts w:ascii="Meiryo UI" w:eastAsia="Meiryo UI" w:hAnsi="Meiryo UI" w:hint="eastAsia"/>
          <w:sz w:val="24"/>
        </w:rPr>
        <w:t>この「</w:t>
      </w:r>
      <w:r w:rsidR="0075112C" w:rsidRPr="00C46C51">
        <w:rPr>
          <w:rFonts w:ascii="Meiryo UI" w:eastAsia="Meiryo UI" w:hAnsi="Meiryo UI" w:hint="eastAsia"/>
          <w:sz w:val="24"/>
        </w:rPr>
        <w:t>免税軽油使用者証</w:t>
      </w:r>
      <w:r>
        <w:rPr>
          <w:rFonts w:ascii="Meiryo UI" w:eastAsia="Meiryo UI" w:hAnsi="Meiryo UI" w:hint="eastAsia"/>
          <w:sz w:val="24"/>
        </w:rPr>
        <w:t>」</w:t>
      </w:r>
      <w:r w:rsidR="0075112C" w:rsidRPr="0075112C">
        <w:rPr>
          <w:rFonts w:ascii="Meiryo UI" w:eastAsia="Meiryo UI" w:hAnsi="Meiryo UI" w:hint="eastAsia"/>
          <w:sz w:val="24"/>
        </w:rPr>
        <w:t>の交付を受</w:t>
      </w:r>
      <w:r>
        <w:rPr>
          <w:rFonts w:ascii="Meiryo UI" w:eastAsia="Meiryo UI" w:hAnsi="Meiryo UI" w:hint="eastAsia"/>
          <w:sz w:val="24"/>
        </w:rPr>
        <w:t>けた</w:t>
      </w:r>
      <w:r w:rsidR="0075112C" w:rsidRPr="0075112C">
        <w:rPr>
          <w:rFonts w:ascii="Meiryo UI" w:eastAsia="Meiryo UI" w:hAnsi="Meiryo UI" w:hint="eastAsia"/>
          <w:sz w:val="24"/>
        </w:rPr>
        <w:t>「</w:t>
      </w:r>
      <w:r w:rsidR="0075112C" w:rsidRPr="00C46C51">
        <w:rPr>
          <w:rFonts w:ascii="Meiryo UI" w:eastAsia="Meiryo UI" w:hAnsi="Meiryo UI" w:hint="eastAsia"/>
          <w:color w:val="000000" w:themeColor="text1"/>
          <w:sz w:val="24"/>
        </w:rPr>
        <w:t>免税軽油使用者</w:t>
      </w:r>
      <w:r w:rsidR="0075112C" w:rsidRPr="00C46C51">
        <w:rPr>
          <w:rFonts w:ascii="Meiryo UI" w:eastAsia="Meiryo UI" w:hAnsi="Meiryo UI" w:hint="eastAsia"/>
          <w:sz w:val="24"/>
        </w:rPr>
        <w:t>」</w:t>
      </w:r>
      <w:r>
        <w:rPr>
          <w:rFonts w:ascii="Meiryo UI" w:eastAsia="Meiryo UI" w:hAnsi="Meiryo UI" w:hint="eastAsia"/>
          <w:sz w:val="24"/>
        </w:rPr>
        <w:t>になると</w:t>
      </w:r>
      <w:r w:rsidR="002C608C">
        <w:rPr>
          <w:rFonts w:ascii="Meiryo UI" w:eastAsia="Meiryo UI" w:hAnsi="Meiryo UI" w:hint="eastAsia"/>
          <w:sz w:val="24"/>
        </w:rPr>
        <w:t>、</w:t>
      </w:r>
      <w:r>
        <w:rPr>
          <w:rFonts w:ascii="Meiryo UI" w:eastAsia="Meiryo UI" w:hAnsi="Meiryo UI" w:hint="eastAsia"/>
          <w:sz w:val="24"/>
        </w:rPr>
        <w:t>大阪府に「</w:t>
      </w:r>
      <w:r w:rsidRPr="001D0867">
        <w:rPr>
          <w:rFonts w:ascii="Meiryo UI" w:eastAsia="Meiryo UI" w:hAnsi="Meiryo UI" w:hint="eastAsia"/>
          <w:b/>
          <w:sz w:val="24"/>
        </w:rPr>
        <w:t>免税証</w:t>
      </w:r>
      <w:r>
        <w:rPr>
          <w:rFonts w:ascii="Meiryo UI" w:eastAsia="Meiryo UI" w:hAnsi="Meiryo UI" w:hint="eastAsia"/>
          <w:sz w:val="24"/>
        </w:rPr>
        <w:t>」の交付申請が</w:t>
      </w:r>
      <w:r w:rsidR="00867D4B">
        <w:rPr>
          <w:rFonts w:ascii="Meiryo UI" w:eastAsia="Meiryo UI" w:hAnsi="Meiryo UI" w:hint="eastAsia"/>
          <w:sz w:val="24"/>
        </w:rPr>
        <w:t>でき</w:t>
      </w:r>
      <w:r>
        <w:rPr>
          <w:rFonts w:ascii="Meiryo UI" w:eastAsia="Meiryo UI" w:hAnsi="Meiryo UI" w:hint="eastAsia"/>
          <w:sz w:val="24"/>
        </w:rPr>
        <w:t>ますので、</w:t>
      </w:r>
      <w:r w:rsidR="00A52786">
        <w:rPr>
          <w:rFonts w:ascii="Meiryo UI" w:eastAsia="Meiryo UI" w:hAnsi="Meiryo UI" w:hint="eastAsia"/>
          <w:sz w:val="24"/>
        </w:rPr>
        <w:t>受領</w:t>
      </w:r>
      <w:r>
        <w:rPr>
          <w:rFonts w:ascii="Meiryo UI" w:eastAsia="Meiryo UI" w:hAnsi="Meiryo UI" w:hint="eastAsia"/>
          <w:sz w:val="24"/>
        </w:rPr>
        <w:t>した「</w:t>
      </w:r>
      <w:r w:rsidRPr="001D0867">
        <w:rPr>
          <w:rFonts w:ascii="Meiryo UI" w:eastAsia="Meiryo UI" w:hAnsi="Meiryo UI" w:hint="eastAsia"/>
          <w:sz w:val="24"/>
        </w:rPr>
        <w:t>免税証</w:t>
      </w:r>
      <w:r>
        <w:rPr>
          <w:rFonts w:ascii="Meiryo UI" w:eastAsia="Meiryo UI" w:hAnsi="Meiryo UI" w:hint="eastAsia"/>
          <w:sz w:val="24"/>
        </w:rPr>
        <w:t>」を免税軽油の販売店へ</w:t>
      </w:r>
      <w:r w:rsidR="00434BE8">
        <w:rPr>
          <w:rFonts w:ascii="Meiryo UI" w:eastAsia="Meiryo UI" w:hAnsi="Meiryo UI" w:hint="eastAsia"/>
          <w:sz w:val="24"/>
        </w:rPr>
        <w:t>提出することで免税軽油を購入できます。</w:t>
      </w:r>
    </w:p>
    <w:p w:rsidR="00573C05" w:rsidRPr="00573C05" w:rsidRDefault="00434BE8" w:rsidP="00396A2A">
      <w:pPr>
        <w:spacing w:line="400" w:lineRule="exact"/>
        <w:ind w:firstLineChars="100" w:firstLine="240"/>
        <w:rPr>
          <w:rFonts w:ascii="Meiryo UI" w:eastAsia="Meiryo UI" w:hAnsi="Meiryo UI"/>
          <w:sz w:val="24"/>
        </w:rPr>
      </w:pPr>
      <w:r>
        <w:rPr>
          <w:rFonts w:ascii="Meiryo UI" w:eastAsia="Meiryo UI" w:hAnsi="Meiryo UI" w:hint="eastAsia"/>
          <w:sz w:val="24"/>
        </w:rPr>
        <w:t>なお「</w:t>
      </w:r>
      <w:r w:rsidRPr="001D0867">
        <w:rPr>
          <w:rFonts w:ascii="Meiryo UI" w:eastAsia="Meiryo UI" w:hAnsi="Meiryo UI" w:hint="eastAsia"/>
          <w:sz w:val="24"/>
        </w:rPr>
        <w:t>免税軽油使用者証</w:t>
      </w:r>
      <w:r>
        <w:rPr>
          <w:rFonts w:ascii="Meiryo UI" w:eastAsia="Meiryo UI" w:hAnsi="Meiryo UI" w:hint="eastAsia"/>
          <w:sz w:val="24"/>
        </w:rPr>
        <w:t>」及び「</w:t>
      </w:r>
      <w:r w:rsidR="0075112C" w:rsidRPr="001D0867">
        <w:rPr>
          <w:rFonts w:ascii="Meiryo UI" w:eastAsia="Meiryo UI" w:hAnsi="Meiryo UI" w:hint="eastAsia"/>
          <w:sz w:val="24"/>
        </w:rPr>
        <w:t>免税証</w:t>
      </w:r>
      <w:r w:rsidR="00573C05">
        <w:rPr>
          <w:rFonts w:ascii="Meiryo UI" w:eastAsia="Meiryo UI" w:hAnsi="Meiryo UI" w:hint="eastAsia"/>
          <w:sz w:val="24"/>
        </w:rPr>
        <w:t>」</w:t>
      </w:r>
      <w:r w:rsidR="0075112C" w:rsidRPr="00573C05">
        <w:rPr>
          <w:rFonts w:ascii="Meiryo UI" w:eastAsia="Meiryo UI" w:hAnsi="Meiryo UI" w:hint="eastAsia"/>
          <w:sz w:val="24"/>
        </w:rPr>
        <w:t>には</w:t>
      </w:r>
      <w:r w:rsidR="0075112C" w:rsidRPr="001D0867">
        <w:rPr>
          <w:rFonts w:ascii="Meiryo UI" w:eastAsia="Meiryo UI" w:hAnsi="Meiryo UI" w:hint="eastAsia"/>
          <w:sz w:val="24"/>
        </w:rPr>
        <w:t>有効期間</w:t>
      </w:r>
      <w:r w:rsidR="0075112C" w:rsidRPr="00573C05">
        <w:rPr>
          <w:rFonts w:ascii="Meiryo UI" w:eastAsia="Meiryo UI" w:hAnsi="Meiryo UI" w:hint="eastAsia"/>
          <w:sz w:val="24"/>
        </w:rPr>
        <w:t>があり</w:t>
      </w:r>
      <w:r w:rsidR="00573C05" w:rsidRPr="00867D4B">
        <w:rPr>
          <w:rFonts w:ascii="Meiryo UI" w:eastAsia="Meiryo UI" w:hAnsi="Meiryo UI" w:hint="eastAsia"/>
          <w:sz w:val="24"/>
        </w:rPr>
        <w:t>、</w:t>
      </w:r>
      <w:r w:rsidR="0081443E">
        <w:rPr>
          <w:rFonts w:ascii="Meiryo UI" w:eastAsia="Meiryo UI" w:hAnsi="Meiryo UI" w:hint="eastAsia"/>
          <w:b/>
          <w:sz w:val="24"/>
          <w:u w:val="single"/>
        </w:rPr>
        <w:t>有効</w:t>
      </w:r>
      <w:r w:rsidR="00573C05" w:rsidRPr="00573C05">
        <w:rPr>
          <w:rFonts w:ascii="Meiryo UI" w:eastAsia="Meiryo UI" w:hAnsi="Meiryo UI" w:hint="eastAsia"/>
          <w:b/>
          <w:sz w:val="24"/>
          <w:u w:val="single"/>
        </w:rPr>
        <w:t>期間外</w:t>
      </w:r>
      <w:r w:rsidR="00396A2A">
        <w:rPr>
          <w:rFonts w:ascii="Meiryo UI" w:eastAsia="Meiryo UI" w:hAnsi="Meiryo UI" w:hint="eastAsia"/>
          <w:b/>
          <w:sz w:val="24"/>
          <w:u w:val="single"/>
        </w:rPr>
        <w:t>の免税証を使用した</w:t>
      </w:r>
      <w:r w:rsidR="00573C05" w:rsidRPr="00573C05">
        <w:rPr>
          <w:rFonts w:ascii="Meiryo UI" w:eastAsia="Meiryo UI" w:hAnsi="Meiryo UI" w:hint="eastAsia"/>
          <w:b/>
          <w:sz w:val="24"/>
          <w:u w:val="single"/>
        </w:rPr>
        <w:t>免税軽油の購入</w:t>
      </w:r>
      <w:r w:rsidR="00B85145">
        <w:rPr>
          <w:rFonts w:ascii="Meiryo UI" w:eastAsia="Meiryo UI" w:hAnsi="Meiryo UI" w:hint="eastAsia"/>
          <w:b/>
          <w:sz w:val="24"/>
          <w:u w:val="single"/>
        </w:rPr>
        <w:t>は</w:t>
      </w:r>
      <w:r w:rsidR="00573C05">
        <w:rPr>
          <w:rFonts w:ascii="Meiryo UI" w:eastAsia="Meiryo UI" w:hAnsi="Meiryo UI" w:hint="eastAsia"/>
          <w:b/>
          <w:sz w:val="24"/>
          <w:u w:val="single"/>
        </w:rPr>
        <w:t>できません</w:t>
      </w:r>
      <w:r w:rsidR="00573C05">
        <w:rPr>
          <w:rFonts w:ascii="Meiryo UI" w:eastAsia="Meiryo UI" w:hAnsi="Meiryo UI" w:hint="eastAsia"/>
          <w:sz w:val="24"/>
        </w:rPr>
        <w:t>のでご注意ください。</w:t>
      </w:r>
    </w:p>
    <w:p w:rsidR="0075112C" w:rsidRPr="00B85145" w:rsidRDefault="0075112C" w:rsidP="00396A2A">
      <w:pPr>
        <w:spacing w:line="400" w:lineRule="exact"/>
        <w:ind w:firstLineChars="100" w:firstLine="240"/>
        <w:rPr>
          <w:rFonts w:ascii="Meiryo UI" w:eastAsia="Meiryo UI" w:hAnsi="Meiryo UI"/>
          <w:sz w:val="24"/>
        </w:rPr>
      </w:pPr>
    </w:p>
    <w:p w:rsidR="0075112C" w:rsidRPr="0075112C" w:rsidRDefault="0075112C" w:rsidP="00396A2A">
      <w:pPr>
        <w:spacing w:line="400" w:lineRule="exact"/>
        <w:ind w:firstLineChars="100" w:firstLine="260"/>
        <w:rPr>
          <w:rFonts w:ascii="Meiryo UI" w:eastAsia="Meiryo UI" w:hAnsi="Meiryo UI"/>
          <w:sz w:val="24"/>
        </w:rPr>
      </w:pPr>
      <w:r w:rsidRPr="0075112C">
        <w:rPr>
          <w:rFonts w:ascii="HGS創英ﾌﾟﾚｾﾞﾝｽEB" w:eastAsia="HGS創英ﾌﾟﾚｾﾞﾝｽEB"/>
          <w:noProof/>
          <w:sz w:val="26"/>
          <w:szCs w:val="26"/>
        </w:rPr>
        <mc:AlternateContent>
          <mc:Choice Requires="wps">
            <w:drawing>
              <wp:anchor distT="0" distB="0" distL="114300" distR="114300" simplePos="0" relativeHeight="251653120" behindDoc="0" locked="0" layoutInCell="1" allowOverlap="1" wp14:anchorId="7FF28533" wp14:editId="15ECF416">
                <wp:simplePos x="0" y="0"/>
                <wp:positionH relativeFrom="margin">
                  <wp:align>left</wp:align>
                </wp:positionH>
                <wp:positionV relativeFrom="paragraph">
                  <wp:posOffset>12065</wp:posOffset>
                </wp:positionV>
                <wp:extent cx="6119495" cy="601345"/>
                <wp:effectExtent l="0" t="0" r="14605" b="27305"/>
                <wp:wrapNone/>
                <wp:docPr id="274" name="四角形: 角を丸くする 274"/>
                <wp:cNvGraphicFramePr/>
                <a:graphic xmlns:a="http://schemas.openxmlformats.org/drawingml/2006/main">
                  <a:graphicData uri="http://schemas.microsoft.com/office/word/2010/wordprocessingShape">
                    <wps:wsp>
                      <wps:cNvSpPr/>
                      <wps:spPr>
                        <a:xfrm>
                          <a:off x="0" y="0"/>
                          <a:ext cx="6119495" cy="60134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B85145" w:rsidRDefault="009E1D41" w:rsidP="0075112C">
                            <w:pPr>
                              <w:jc w:val="center"/>
                              <w:rPr>
                                <w:rFonts w:ascii="Meiryo UI" w:eastAsia="Meiryo UI" w:hAnsi="Meiryo UI" w:cs="Times New Roman"/>
                                <w:kern w:val="0"/>
                                <w:sz w:val="28"/>
                                <w:szCs w:val="26"/>
                              </w:rPr>
                            </w:pPr>
                            <w:r w:rsidRPr="00DC78C4">
                              <w:rPr>
                                <w:rFonts w:ascii="Meiryo UI" w:eastAsia="Meiryo UI" w:hAnsi="Meiryo UI" w:cs="Times New Roman" w:hint="eastAsia"/>
                                <w:kern w:val="0"/>
                                <w:sz w:val="28"/>
                                <w:szCs w:val="26"/>
                              </w:rPr>
                              <w:t>免税軽油</w:t>
                            </w:r>
                            <w:r>
                              <w:rPr>
                                <w:rFonts w:ascii="Meiryo UI" w:eastAsia="Meiryo UI" w:hAnsi="Meiryo UI" w:cs="Times New Roman" w:hint="eastAsia"/>
                                <w:kern w:val="0"/>
                                <w:sz w:val="28"/>
                                <w:szCs w:val="26"/>
                              </w:rPr>
                              <w:t>の使用に係る手続きの流れ</w:t>
                            </w:r>
                          </w:p>
                          <w:p w:rsidR="009E1D41" w:rsidRPr="00B85145" w:rsidRDefault="009E1D41" w:rsidP="0075112C">
                            <w:pPr>
                              <w:jc w:val="center"/>
                              <w:rPr>
                                <w:rFonts w:ascii="Meiryo UI" w:eastAsia="Meiryo UI" w:hAnsi="Meiryo UI"/>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F28533" id="四角形: 角を丸くする 274" o:spid="_x0000_s1028" style="position:absolute;left:0;text-align:left;margin-left:0;margin-top:.95pt;width:481.85pt;height:47.35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vVvQIAAGMFAAAOAAAAZHJzL2Uyb0RvYy54bWysVEtvEzEQviPxHyzf6WbDprRRN1VoFIRU&#10;2ooW9ex4vdmV/MJ2sltu7ZUDUm+oNy78hV74NaESP4OxvemTA0Jc7Hl5PPPNY2e3FRwtmbG1kjlO&#10;N3oYMUlVUct5jj+cTF9sYWQdkQXhSrIcnzGLd0fPn+00esj6qlK8YAaBE2mHjc5x5ZweJomlFRPE&#10;bijNJChLZQRxwJp5UhjSgHfBk36vt5k0yhTaKMqsBekkKvEo+C9LRt1hWVrmEM8xxObCacI582cy&#10;2iHDuSG6qmkXBvmHKASpJXx662pCHEELUz9xJWpqlFWl26BKJKosa8pCDpBN2nuUzXFFNAu5ADhW&#10;38Jk/59berA8Mqguctx/lWEkiYAi3Vxd/fp+efPj2xDBvbq4/Hl9vTr/sjr/urr4jLwhwNZoO4TX&#10;x/rIdJwF0mPQlkb4G7JDbYD67BZq1jpEQbiZptvZ9gAjCrrNXvoyG3inyd1rbax7w5RAnsixUQtZ&#10;vId6BpjJct+6aL+28z9axetiWnMeGDOf7XGDlgRqn0230teT8JYvxDtVRDG0UK9rAhBDq0Tx1loM&#10;8djoJsT2wD+XqAHYBhl4QJRA85acOCCFBjitnGNE+BymgjoTPn7wunP7JDpbkYJF6eBvovDpT4it&#10;4pPwRQcklx4FFoagQ8vXLFbJU66dtbH063rOVHEG7WBUnBOr6bQG//vEuiNiYDAgUxh2dwhHyRWk&#10;rzoKo0qZT3+Se3voV9Bi1MCgATQfF8QwjPhbCZ28nWaZn8zAZINXfWDMfc3svkYuxJ6CeqawVjQN&#10;pLd3fE2WRolT2Alj/yuoiKTwdyxCx+y5uABgq1A2HgczmEZN3L481tQ798h5ZE/aU2J014IOmvdA&#10;rYeSDB81YbT1L6UaL5wq69ChHumIK7SQZ2CSQzN1W8evivt8sLrbjaPfAAAA//8DAFBLAwQUAAYA&#10;CAAAACEADvMFdN4AAAAFAQAADwAAAGRycy9kb3ducmV2LnhtbEyPS0/EMAyE70j8h8hIXBCb8lCh&#10;pemqAnGBFRLlIbhlG9MWGidq0t3Cr8d7gpvHY818LpazHcQGx9A7UnCySEAgNc701Cp4fro9vgQR&#10;oiajB0eo4BsDLMv9vULnxm3pETd1bAWHUMi1gi5Gn0sZmg6tDgvnkdj7cKPVkeXYSjPqLYfbQZ4m&#10;SSqt7okbOu3xusPmq56sAj/9nNeVr6vX++zuDVfvNw9HL59KHR7M1RWIiHP8O4YdPqNDyUxrN5EJ&#10;YlDAj0TeZiDYzNKzCxDr3ZCCLAv5n778BQAA//8DAFBLAQItABQABgAIAAAAIQC2gziS/gAAAOEB&#10;AAATAAAAAAAAAAAAAAAAAAAAAABbQ29udGVudF9UeXBlc10ueG1sUEsBAi0AFAAGAAgAAAAhADj9&#10;If/WAAAAlAEAAAsAAAAAAAAAAAAAAAAALwEAAF9yZWxzLy5yZWxzUEsBAi0AFAAGAAgAAAAhAFqU&#10;+9W9AgAAYwUAAA4AAAAAAAAAAAAAAAAALgIAAGRycy9lMm9Eb2MueG1sUEsBAi0AFAAGAAgAAAAh&#10;AA7zBXTeAAAABQEAAA8AAAAAAAAAAAAAAAAAFwUAAGRycy9kb3ducmV2LnhtbFBLBQYAAAAABAAE&#10;APMAAAAiBgAAAAA=&#10;" fillcolor="#dce6f2" strokecolor="#385d8a" strokeweight="2pt">
                <v:textbox>
                  <w:txbxContent>
                    <w:p w:rsidR="009E1D41" w:rsidRPr="00B85145" w:rsidRDefault="009E1D41" w:rsidP="0075112C">
                      <w:pPr>
                        <w:jc w:val="center"/>
                        <w:rPr>
                          <w:rFonts w:ascii="Meiryo UI" w:eastAsia="Meiryo UI" w:hAnsi="Meiryo UI" w:cs="Times New Roman"/>
                          <w:kern w:val="0"/>
                          <w:sz w:val="28"/>
                          <w:szCs w:val="26"/>
                        </w:rPr>
                      </w:pPr>
                      <w:r w:rsidRPr="00DC78C4">
                        <w:rPr>
                          <w:rFonts w:ascii="Meiryo UI" w:eastAsia="Meiryo UI" w:hAnsi="Meiryo UI" w:cs="Times New Roman" w:hint="eastAsia"/>
                          <w:kern w:val="0"/>
                          <w:sz w:val="28"/>
                          <w:szCs w:val="26"/>
                        </w:rPr>
                        <w:t>免税軽油</w:t>
                      </w:r>
                      <w:r>
                        <w:rPr>
                          <w:rFonts w:ascii="Meiryo UI" w:eastAsia="Meiryo UI" w:hAnsi="Meiryo UI" w:cs="Times New Roman" w:hint="eastAsia"/>
                          <w:kern w:val="0"/>
                          <w:sz w:val="28"/>
                          <w:szCs w:val="26"/>
                        </w:rPr>
                        <w:t>の使用に係る手続きの流れ</w:t>
                      </w:r>
                    </w:p>
                    <w:p w:rsidR="009E1D41" w:rsidRPr="00B85145" w:rsidRDefault="009E1D41" w:rsidP="0075112C">
                      <w:pPr>
                        <w:jc w:val="center"/>
                        <w:rPr>
                          <w:rFonts w:ascii="Meiryo UI" w:eastAsia="Meiryo UI" w:hAnsi="Meiryo UI"/>
                          <w:color w:val="000000" w:themeColor="text1"/>
                          <w:sz w:val="32"/>
                        </w:rPr>
                      </w:pPr>
                    </w:p>
                  </w:txbxContent>
                </v:textbox>
                <w10:wrap anchorx="margin"/>
              </v:roundrect>
            </w:pict>
          </mc:Fallback>
        </mc:AlternateContent>
      </w:r>
    </w:p>
    <w:p w:rsidR="0075112C" w:rsidRPr="0075112C" w:rsidRDefault="0075112C" w:rsidP="00396A2A">
      <w:pPr>
        <w:spacing w:line="400" w:lineRule="exact"/>
        <w:ind w:firstLineChars="100" w:firstLine="240"/>
        <w:rPr>
          <w:rFonts w:ascii="Meiryo UI" w:eastAsia="Meiryo UI" w:hAnsi="Meiryo UI"/>
          <w:sz w:val="24"/>
        </w:rPr>
      </w:pP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r w:rsidRPr="0075112C">
        <w:rPr>
          <w:rFonts w:ascii="HGS創英ﾌﾟﾚｾﾞﾝｽEB" w:eastAsia="HGS創英ﾌﾟﾚｾﾞﾝｽEB" w:hint="eastAsia"/>
          <w:noProof/>
        </w:rPr>
        <mc:AlternateContent>
          <mc:Choice Requires="wpg">
            <w:drawing>
              <wp:anchor distT="0" distB="0" distL="114300" distR="114300" simplePos="0" relativeHeight="251658240" behindDoc="0" locked="0" layoutInCell="1" allowOverlap="1" wp14:anchorId="3E5C9B87" wp14:editId="01C751FA">
                <wp:simplePos x="0" y="0"/>
                <wp:positionH relativeFrom="column">
                  <wp:posOffset>162494</wp:posOffset>
                </wp:positionH>
                <wp:positionV relativeFrom="paragraph">
                  <wp:posOffset>86995</wp:posOffset>
                </wp:positionV>
                <wp:extent cx="1000125" cy="876300"/>
                <wp:effectExtent l="0" t="0" r="28575" b="19050"/>
                <wp:wrapNone/>
                <wp:docPr id="45" name="グループ化 45"/>
                <wp:cNvGraphicFramePr/>
                <a:graphic xmlns:a="http://schemas.openxmlformats.org/drawingml/2006/main">
                  <a:graphicData uri="http://schemas.microsoft.com/office/word/2010/wordprocessingGroup">
                    <wpg:wgp>
                      <wpg:cNvGrpSpPr/>
                      <wpg:grpSpPr>
                        <a:xfrm>
                          <a:off x="0" y="0"/>
                          <a:ext cx="1000125" cy="876300"/>
                          <a:chOff x="0" y="0"/>
                          <a:chExt cx="1000125" cy="876300"/>
                        </a:xfrm>
                      </wpg:grpSpPr>
                      <wps:wsp>
                        <wps:cNvPr id="251" name="楕円 251"/>
                        <wps:cNvSpPr/>
                        <wps:spPr>
                          <a:xfrm>
                            <a:off x="0" y="0"/>
                            <a:ext cx="1000125" cy="8763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7421" y="122830"/>
                            <a:ext cx="654050" cy="640080"/>
                          </a:xfrm>
                          <a:prstGeom prst="rect">
                            <a:avLst/>
                          </a:prstGeom>
                          <a:noFill/>
                          <a:ln>
                            <a:noFill/>
                          </a:ln>
                        </pic:spPr>
                      </pic:pic>
                    </wpg:wgp>
                  </a:graphicData>
                </a:graphic>
              </wp:anchor>
            </w:drawing>
          </mc:Choice>
          <mc:Fallback>
            <w:pict>
              <v:group w14:anchorId="54A89C57" id="グループ化 45" o:spid="_x0000_s1026" style="position:absolute;left:0;text-align:left;margin-left:12.8pt;margin-top:6.85pt;width:78.75pt;height:69pt;z-index:251658240" coordsize="10001,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rNBSQQAAI0JAAAOAAAAZHJzL2Uyb0RvYy54bWykVstu4zYU3RfoPxDa&#10;O5YcOXaEOAPXSQYDpDNBk2LWNEVZxEgkS9JRMkU3DTCrbtsuuu6qmwLd9m+C9Dt6SEnOw+kDMwai&#10;8HF1ec/hPffq4MVVXZFLbqxQchYlO3FEuGQqF3I1i76+OBlMI2IdlTmtlOSz6Jrb6MXh558dNDrj&#10;I1WqKueGwIm0WaNnUemczoZDy0peU7ujNJfYLJSpqcPUrIa5oQ2819VwFMd7w0aZXBvFuLVYPWo3&#10;o8Pgvyg4c2+KwnJHqlmE2Fx4mvBc+ufw8IBmK0N1KVgXBv2IKGoqJA7duDqijpK1EVuuasGMsqpw&#10;O0zVQ1UUgvGAAWiS+Amal0atdcCyypqV3tAEap/w9NFu2evLM0NEPovScUQkrXFHt9//fnvz2+3N&#10;n7c3P9/98BPBDmhq9CqD9Uujz/WZ6RZW7cwjvypM7f8DE7kKBF9vCOZXjjAsJnEcJyMcxLA3nezt&#10;xt0NsBLXtPUaK4///cVhf+zQR7cJptFIJnvPl/00vs5Lqnm4BusZ6PgajZOesL9+/fHuwwfiVwIv&#10;wWzDks0sCPtEijZIaaaNdS+5qokfzCJeVUJbHx/N6OWpdQgB1r2VX7aqEvmJqKowubaLypBLCkVA&#10;SLlqIlJR67A4i07Cz6OAi0evVZI0s2hvdwwVMQqlFhV1GNYauWPlKiK0WqEEMGdCKI9etltnXiAl&#10;HpyLvMDvuXM9jiNqyzbg4LUzq6SHw4PIO9j+4luy/Wip8mtcllGt6q1mJwLeTgH2jBrIHFBQutwb&#10;PIpKAZ7qRhEplXn/3Lq3RzZhNyINygawf7OmhgPLK4k820/S1NeZMEnHkxEm5uHO8uGOXNcLhXtA&#10;JiG6MPT2ruqHhVH1W1S4uT8VW1QynN2y3E0Wri1nqJGMz+fBDLVFU3cqzzXzzj1PnseLq7fU6C5v&#10;HG7gtepzeyt3Wlv/plTztVOFCIl1zytSpNPZ4YEWLMNfV6Aw2hLcfxdyvOXWnsi2GdT/y0dNzbu1&#10;HrR4xVJUwl2HvgDMPih5eSaYF5+f3Gt3v1fu3S9/kH2fT/1+aw26BDtV7J0lUi1KKld8bjWaiWfT&#10;i+OxeZg+OmoJTfaC8+MOFG7qSeF+hpe2KRwptq65dG2XMxxqQ4u1JbSODMl4veT5LDKvcuQOQ4d1&#10;KNzaCOnCbeNuIYmgD1TQ0Ii+HU3ncbw/+mKwGMeLQRpPjgfz/XQymMTHkzROp8kiWXzn307SbG05&#10;4NPqSIsudKxuBf9s1+n6c9vPQl9spdurG6GF6tKHiELjGfKxWsO+AskgGGNnuGOlHxaoXN26r0r9&#10;RmD9nmh/JV77ZNl8qXKwQZG1gYwnnSmZTNIRWEMLSkaj6W7XghBP6FF74zQORQ77e2kcT/vAezd9&#10;Ze10ZBBxOOYfiq9UPhECprZibRYAxq8EHG3VCkMACdoKPT9Q1X2f+I+Kh/Ngdf8Vdfg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lWFfOAAAAAJAQAADwAAAGRycy9kb3ducmV2&#10;LnhtbEyPQWvCQBCF74X+h2UKvdVNDFFJsxGRticpVAultzE7JsHsbsiuSfz3HU/1NjPv8eZ7+Xoy&#10;rRio942zCuJZBIJs6XRjKwXfh/eXFQgf0GpsnSUFV/KwLh4fcsy0G+0XDftQCQ6xPkMFdQhdJqUv&#10;azLoZ64jy9rJ9QYDr30ldY8jh5tWzqNoIQ02lj/U2NG2pvK8vxgFHyOOmyR+G3bn0/b6e0g/f3Yx&#10;KfX8NG1eQQSawr8ZbviMDgUzHd3Fai9aBfN0wU6+J0sQN32VxCCOPKTxEmSRy/sGxR8AAAD//wMA&#10;UEsDBAoAAAAAAAAAIQCKs3luszkAALM5AAAUAAAAZHJzL21lZGlhL2ltYWdlMS5wbmeJUE5HDQoa&#10;CgAAAA1JSERSAAAAnQAAAJoIBgAAAcQkevgAAAABc1JHQgCuzhzpAAAABGdBTUEAALGPC/xhBQAA&#10;AAlwSFlzAAAh1QAAIdUBBJy0nQAAOUhJREFUeF7tXQV4FFfX7vd//Whxd9fgLm1xdyguhaLFigR3&#10;96LFgrs7FIq7JRBICIEkeAgQ3K20cP77np3ZzE5md2c3u5uE7vs899md2d3ZO2fOPXbPPfcrcjBs&#10;vmC3Ll35dcigQfyqhtULjh0zlqZMmSodGXDxUiA3LVi8YLYsWahgvnyUPnUaPk6ZNBn5+fnxe3Ow&#10;eMEyP5Sm0aNGSUf6YBMNH12bSg8u96e//vpLOhMZNj+Ue/fu0drVa6WjyNC84MsXL7gnx3d0lM4Y&#10;cDcsjF8vXLjAr1rQvOCN69eld5FRokhRfh02dBgljp+AAq8E8bEMs7f8S4cO5DVvnnQUgWaNm/Dr&#10;33//zayTOF58Ppahm4ZzZ8+W3hnw+fNnvuDd++HSGQNMLogv+AdcohpVq0lnDOjfpw9f4Ouv/iOd&#10;iWDuuHG+kc4YYHLBKyFX+UsZ06ajKhUq8rmz3t7028RJTAJAvhBaQOBlypAmLZ+XYXLBn1q05C8W&#10;KVhIOmPA8CFDjLeobngouCsZJhcs8933/KWjx0/w8dWQEH7VAi4iX9TsBd++fWv418tXpDNEmdKl&#10;l96ZQr4Y2nPBtzJMLggUyl+Ali5ZSh8+fKAlS5dKZyND3TMZkS64Zo35YaUHkS4YVbgvaAoIgARx&#10;41Hvnj3p/fv3fE5mlQkTJvKxGmYvuH37DkoldMhZHx/jBdv93Eb61DzMXvC8nz8lTZjIOKb1wioN&#10;q1WqLL0jluJPby2SjrSh+4K9evSgN2/eCGl+g7Zv3crntKB5wXfPz9PjGzNp/bp1Jj1UvjcHm255&#10;9+7dRhWa1yM3bdy4ifwuBvCxDLMXhHAAzPVKZh+1jjZ7wbatWvNr2L37/Ao0rP+j9C7igmqYXBAi&#10;/dqNm9Spo6k+LpQvPyVLlFg6ilBQx06clM5EwOSC8r+2FwysZOKbN27QyGHDqWK58sbvoG3Ztj2S&#10;NtS8YOb0Gfh41YoV/Ar4Ky4kt9w5cvKrEpoXXLt2nXRGG1u3bDF+V9cFZfMibcpUTNcUSZPysYyn&#10;T57ovODFixR87RrlEzx2QfDXNfFeC/IFtWByQb148vix9C4y7LqgJcT8CzoaTu9gH8/elD9PHqpe&#10;pSpdEEoAXGhOHWnBrg6ukoyV7t260cB+/fk9XCOoMkDWj4CS/S8JEwxDRjaq9cCuDk6bOo1f3717&#10;R107daaEQnHXrlmLxZGj4ZBHrKUi/vnnH34tXrQYv9oLp3SwZLFiFB7YX0i85PT06kC2DerXqSt9&#10;ahts6uDHjx+ph+C7z58+8rHMa1oUfGxBuNkCmzr4TFBDhvwIAa0OQvN/V6wEzZk1m2MKSRIkpFxZ&#10;s1Go8I1/atGCQm/flr5pGTZ1sGXTZvzqffo07d2zl98DWh1MkTgJv548cUIMprf8Hvhj506TkT13&#10;zlxq0rCh9Glk6O4gqFC+dBl+f/7cOX6VodVBGWmSp5TeGSyXAUIswcKWOyhLBHOwe5AoXfMJ48bR&#10;o0eP+H1wcDDzKloO8UjnzplDv02azJ8BP5QsZewc5GLnTp2kT7RhtoOQ+HAxLwnBevqMN9WuUZPO&#10;nj0rfUpUWjjUw4Q3rkSQZLfsEo8RQCcBXOvEyVOUJ2cuoykHxwcm78b16/nYHMx28I9du413igae&#10;UhqaCb75VnpHVK5sWX6N97849L///B8/ylTJkpv83lrT8rcBsx1MJ6w35QXGj59ADRRmtR68fPlS&#10;8GAKOnTkmDEswRZhkqQm10azuYNrhb5VXuCyeHxXhd9Up1Zt6RsGPHn8xChy8MeWoDZNlc3mDgL4&#10;0by58yJdBI+wQpmydCU4hHUwjgHZWDAHrQ76XohCzBVQxgN79ehJP//Uip4/eyadsQ1yB2Fk6IXV&#10;DubPk1d6Fz2w2sHoRozuoFM79+nTJ+mdfXBq51IL2adE+tSmQWNrcHrnhg4aTOlSpSYvr/ksijBy&#10;ERrWgyh17uHDB5QjS1YqVbwEawQZixYskN4Jwf30qYmcc2rnYDF7eXlR5nTp6an4YwR+AKVs9BKC&#10;HFB36vrNWxy8dFrnHj54yApfBoQsoOwcJi9Kl/qO1q5ezdaJvbC5c1Dy8eN8wyPxxPHjlDdXLo4J&#10;gzKOhs2dg14dPHAQR80QBt67/4D0ieMRpQEByBOpaiACV7hQIVqoGBy2wimdq1S+PPu4csuVLbv0&#10;iW1wSueeXJ9Br28NJo/sHty5z5/t0xRO6dwzhXmVOllK4bh/phVzW0ln9MOmzkHSY0B8/vSBCkgm&#10;lVbnrl+/HkmvIl5tK3R3rke3Xyk8sB8/JnhZd8MMHr5W5y4FBFD+3HnJU7KUT586xa+2Qnfn/vn4&#10;nJ7dWc3vQZWtmzfze63OAenTpDFOpcpmfeidO/SdUHXrdE5o6u7c+w8faPq0CC/+wP79/Gquc199&#10;9RU9fvSYHXJM3QBhd8KoU4eOlFy4oHDcg69dZ+fbHHR3bvOmjUbPK1P6iMllc50D7t+7zx1R4vqt&#10;2yb6NsARnQM2rt/AurJt65+lM9qd+7VrN0oSPwG/V+vWtm3aGDsG7w5+sjno7pxH9hz8mkEodSW0&#10;OpfHw4PKfP+9dBQBeGDxhF6GeYXOYXorSQLDTWjBJsoBZX/4QXpnQHJF+AJzuNeuXuPZPnkQqFGy&#10;aDEj5apUqqyZaSLD5s7JUAZ9JowbL70joznVWvi6C+bPFyIlj0lHLwcFGzuXMW1aYzBIC5qdS5Mi&#10;JYcjwBNop719aMyo0SZ/kipZMukd0dLFS2j82LEGAS3ay5cv6NWrV5GohwQeuWNo3mdN44FqaHYu&#10;e+asxgvAiFy+fAVbsamTmTos48eOk96J0bxxI7+mFjcGyB1DGAzXGDViJGUUcs9Xonj4gwcUIkSJ&#10;JWh2DhMoyjtEjgoeB4DJcSVFBg0YQFmzZCG/C350RmgCw2g2TAgvEzelvI6yoWNNGzehwvkLcAKX&#10;FjQ7F3gpIruGm/R4lVA/snOCIlfF6Nu0YSNH3yFcTa5hpWnB7IBQ/1hLkiP6KWOONOkMbwuPUv17&#10;dQO/dWjfwXisBd2dU/MHdKc1DOjXj+rXrUeBihG66889tGr1GpNro2nBbOdkQSm3S+I4TChuQO3J&#10;68WBg4dMrqlsWjDbuSAhTJU/Hi1EycYNG2iyalpTrTstYZ7w+pXXVDYtmO3c7NlzTX5cvEhRkxSM&#10;58+f0/Fjx2jM6DEUYObiapjrnDrRRIbZzl3wv8hePfQfLoBsP3nEYqRWLF+BH33t6jWM56xBq3OW&#10;fme2c0DB/PlpgxANGKk5MmehxUuWioGQli+KmR8l9BiQys7dDjXwryVY7NyI4SPohfDwgZs3b9I1&#10;odI8chisEzVSp7A+SNA5PBG9sNg5PY/KFmyRTHu9sNi56Ia7c/YiZnfOUvK6G5YRo5+sNcBlef36&#10;tXQUGci3W7lsuXTkeMRq4sGAk5fPKPHixQvavGkTT22nFgRG9LpOzVrsaDgSMY548gTt8+emE73Q&#10;qdu2bqXqVatS/LhxqXjhIjR29Fi6evUqf46Ik2xdaDXk2emdCNELlxHvrHBucMNxv/mGV3j07tmL&#10;w2Pv3703MTYQSYXPq56u51kkaZZIiRCV9W6uxVriIVIxceJETlHBNMUD4fzny5NH+pQowbdxpXeG&#10;IJY14oHYV4KD6XJwCO0Wzt20adOpRbPmVLRQYR7K6cUDqCk4FCvhDh44wGnVf/8dkVfmKLiEeA8f&#10;PjQsfhDyZ8O6dZyihYV0oaGhtGvnH+R9xtso+DNnyMCcMlSVvBQT4TLOmyQ4L0GcbyhnlmzUuGEj&#10;WrR4Cbt74Y8e0759+6l/v/4cUkWS1cuXr2xKTokuuEzm/f3xb7OOFOScpQTDmAqXEc8SIOf0EG/l&#10;8hXUoF49evMqnJ6HraFHQSPo2S0vevvmIeXz8GDZ5krEGuIFBiLHdg6FX/LkqcNHQf3J85cKxuno&#10;8MC+PGM3fMhQ6RfOR6whXpdfOlHo1QNUuoQH1ZUyEKGBSxfPTQ+u9Kf7AT15HQVyTeR0cmfD6cTD&#10;dNTSRUsoZ9ZsnODavEkT44I0GXqH7e8zZvJrqeLF+TdKIHsSUxEf31ylN7cGU5NGjaVPnAenEA/z&#10;ya1atKRP/7yjcMERhln6fuL4EZ05Mp+/49mjB78Ceon36OEj5jhLETd1frYz4XDiQajjBsMD+9AD&#10;IYee3lpIn/5+y+tRw8PDqVb1GpGWhuglHqAODONB4f/AdUgFO37sOLVp3drhfqwWnMJ5SRIkosoV&#10;KtIKQUglkGJ2//598j3nK50xwBbiyUBywvKlyzgbArPRUBYzp083WSIDQsPghscScv0Gt02bNlP7&#10;tu0oZ7bsbLQXLViINm4wTI/aCocT79nTpzR7pkE2KdGhXXt+Xb1qFV1RTQraQrxdO3Zyzl/4/XB+&#10;BfBQwNlaUE9Yo2GqA3MuWPuRJX0GWieIh2U+tsKpCmPY0MhmA2a11Bkgeol37+5dWrdmjXRk8HHn&#10;W8h5AF4JAi9atDgSAeWGpCIsc9/z55/SL/TDacT7qXkLHjbTpkylmTNm0CyhKXGzWtBLPHkCVk7D&#10;AXLn8uAUHkvA/yJfSE04cF+B3HlNpsJtgVM5TwlLAlwv8Ro1aMCvR48c4eRmQCvMhEAEFFPAxYu8&#10;Cm+1xpQ62r79B8j3/AX6odR30i9tg8uIB0c/mZBLuDE1/AIucdLDwwcPaMTQYXwOSuD2rVtsEz6R&#10;kqyVaNJYnx2H8BciOmrCYd4ZudJHjh2zWMPFEmwiXsECBfiPmzRuQhXLluMM3eQJE1OWDBmFde9J&#10;t8TNyil6yVTr9JXA3IIaFcqV4yVrl4UbhroJkItZM2SiRQsjqmH06eVpst5Tjfq169D+ffukIwNX&#10;1qpRMxLh0AIvB1HXLl0pd85c0rdth03EgwyD7BgyaDDny0JDwXNo2qQp17xAUhLMAjxV3PyyJcuk&#10;X0Zg4vjxHEW5fcv8olXDb5cac9BOnTjJQxsyr16t2uLBlaVaVavxelMAixkhB+uI1wvnz/O5ObNm&#10;cY4afg8iQsMq03mWLVtO127eMtaCsgc2EQ/cBuIon6CygXjFChehm6F3aIawua4GBxsT3HETCRUR&#10;Y2D/3n3URir1ASAkDyLB2IULNnjAQHazkHmI8ilFChSkJg0bSd8mWjh/PjUVnyNhS90XPMCAwCu8&#10;BGbvvv08UZQjc1aOGQ4ZOIhzjqMKm4gHrYYsCXVHlQ1Ft/CqfKIzp8/g1+TJkmlq3AVe84XhbJow&#10;iO9ly5SZ39cUwn/0iBE8ZNFQIiBIqo7lkCa0LgKze8TDPCcUiF7YRDzcEOYLNDsgGp425B9eLRmd&#10;2TNnMQ4vLXRo145u3wlj+wvX9RMPDOYEJntwbfX/2ttuhYZRJeEJKc/h+nphE/GAksWKm/yZujVv&#10;2oyTxOU1BFqQFQZkG1qO7NlZdqKWy20rC/ihfYsI0fD777NYhKgT88w1fG+r0LqI7KDKoTnx41Ti&#10;4ca1/lRuG4TiQArayBEjNesQDh08mPZLWfyOxHnByYWFTARxxo0dx0RA6R+YRzt37tLNsU4lXpdO&#10;nZmztP4YDYWOtokn7O3tYxyad4VblSJJkkgrVpRIncrUfEFydlSAoOi8eV6afbTUnEo8pBkfPHRY&#10;84/RoHEb/diAs9KRN20JWFPSslkzCgu7wxGOzVsiipFZW0RvDUw8M9mdlppTiQdAZmj9MRpkC0oZ&#10;oBPTJS2L1Rko8Vi7Rg02hAf07S9MmsLUrk0bJjaGOeZylcO8sLSu1F7YQjz09aqFuqDmYBfx0qRM&#10;Sbt2/8k2FFyrrp27sAGNxBpU4ZCFsTJ/F+u+UKdMToifMnUaG8taPm9YWBidOX1aOrIP1ogHk+tt&#10;FOeG7SKeDNhhyIk/fvIkNRdeBjyAn1v/TDv/2MXDFvU/YUOBu2bO/J2Hor8wP6yhzPemS3XsgTni&#10;WZK7tiJKxLt+7RqvTnBkh4Dly6OeUwfizRUK49btUOmM4xEl4gEtmzWX3v37EGXi9VTMgv3bEGXi&#10;/ZvhJl4U4CaenXATzk64CWcnYi3h/M5f4GW/yDTVAia/McFUv659lT6tIdYS7qLwTC5fvmzWrjwp&#10;vBykWngIF9AZ+CIJhzge6ngi5ySVcA+rVa7icALGWsJduhhAp06e4hmy+vXqcXCzYL785NnLk9eI&#10;Yy5DnrGD75pLqrPhKMQowiHsjpXXmIxWA5PPfT17c8ABaylAsB3btkmfYi285RIFXwThMFGEDAFf&#10;X1+qUqkSxfnf/7goXcf27TkkXr6Moe6qEigYoQVcS54IstRiJeHev//Asihr5iz09X//y3kfhw8e&#10;4oma4CBDZQ5gz+4/6azveaogFaxVAnMPaiBSY22aU26xknB1a9ehwKAgHoqHDx0y5sjhFUmMqGUB&#10;7BWyCfOhegj36vVro/zSaqgUcfN2KB07foIWLFxEubLFQsIhTwXR5DfiZrEQD6kNixcu5M9WLF9O&#10;j6WC0noJ91B8H8L/tM9ZWrVqNfXt3Uf8phxncKJkBoY18pyRhuF95gzLTa0J9KjAJYTDjD3mMQyL&#10;6eZyKteJY8fpTmgoVa5QgS4HXuaZfUuEQ1oG5jNyCln4o9CiY0aNogP7D2gqElfAJYRLFC8+TZ06&#10;jQmHGS/MSwAoGoV5B2xGAqxdvYYndpBfEtPhEsLBhNi6bbtx0gZDFaXUkQaGfDok6cSJE4dTLjAE&#10;C+TNx9+LyXCZjNsvtCgSebD14YD+A1iwP3zylPz8A7h+VfWq1SmrIFzGDBl42UBMh0sIF3onjObM&#10;nsMzZEgGxLJOcCH26sNyAdhhejYOi0lwCeGg0eStGNSYNGEihd0Pp7Y/R9RCjA1wCeEsYfLESbxf&#10;pV7CIRMUSgabRObPm5fDRuZ2tnImYg3hwLXQzidPnKT3Ly7Qk2uT6WHwSPrw8iyX1EOtLEfbapYQ&#10;awgHGfjp09+GNWjSmljj2thLvdh9+6FESenbzkesIVymdOnow+sgI7HWLWxOj4OVBBxKxQvbn0ht&#10;K2IF4Xr36kWvXj6i+5d6M5Gmj65LA/r2o0nDahkJd+9id3azXDVcYwXhGv/YgD6LYTqybxVKkSQl&#10;R3iByuUr0u3zIGY/ev/qEiVPZCjt6AraxQrCwY9FupiyNu+nTwbq1K1dm4YNNKRkZM+URRAwgFIm&#10;jdhCwVlwOuFQh6lhvfp843CpUP1GCb0yDguG8+fLx8RLlTIVzfl9lvRJRI3r7du20QOhPH5q6Hwl&#10;4TTCoSRaiiTJ6KrwPT9//kdwCNb7f+ayv1ikIkMv4YBMGTNSly5dpCNtdP+1u3g4B6Uj58EphEuW&#10;MDHvUfDs9nIh0Pvwuv/7wmRIljQZfXh1mVcJyrCFcKNGjaKQoBCzOXoonKAczs6EwwmH1H/IpPsB&#10;Bg2IhjIaH96/FkZqenpydSRHQ2TYQrjECRIyYbB+QkuOIe7nKjiccJAzz24vYYKFXx5Eb5/78uIP&#10;LHADsI+hXIkZsIVwq1eu4sx4JYYMHsyvWMGDWX3UXe9mZTg7Ak4Zqk+CwW19paMInDt3jrKkzygd&#10;GWAL4QCsXswgOLZYocK8MQeG7Xnf8zRq+Ahech4SEkIX/f2pedOmdP3GTXoqhm+JwkVo4rjxdNbn&#10;LFdXdAQcTjh/Pz8qlK8gJU0UeShhPiCJqoy2rYSTgUXESOLGImOsDYPhq9zmceO69cZV1sicR5l4&#10;5DCPEwTE9CMWqnASeEvb94YBHE44OOJAiOislhDHOchAGbYSDg8Gc7Iwb7COVV5j9n2JUkazRAaI&#10;g9mualWq8iRRUiEjsbPBoIGDmKC8BkP0E+8xhWkLHE64b7/+H78qiYNZJhkNhE2ndItsJVzieIbC&#10;COWkfWInTZpEFy5coJXLV/KxEnfDwmjBQlVVCSwrwPrXvfs4GwBB1XWCOwNsXPvqcMKBo1CbHWlW&#10;SqQTcqmgMGDVsIVw3t7evOOMDHAU5mm/L1lKOhMZyRMntTj/Ciugqc46AUo4RTkAsOO0VtSoF4XY&#10;Qjj1ArriRYpI78wDQ1qLYGgYxl06d6G04ju2wimEk2UbdkQJDjJss3fR/yILb3X0Qi/h8DukayH6&#10;u2P7dj7XTgexC+UrwEuotAiH7e0PHjxEObNlk76tH04h3GQhdwrmzUc5RIeQDzJs8BDy8faRPjWF&#10;XsJhZQ9sOBBOrnSzcsUKVhRKeaoFc3ua9OzRk5dUjRszVvqmfjiUcK1atGCZgXX8N6RSj9u3bmO7&#10;yxz0Em7VCoPwB5GwiRUADYvKiVrA9876ePO8LaYlV4jfqwmHXR5On/Exew1LcJqMU8ISR+gl3C/t&#10;O0jvTF0rLZMnT04PWrhgIb0Uxu4HYWZghxM10dBQsqO3Z2+7/FunE+7g/v2s8mGoamHi+Ak8XDAE&#10;lYBiWbl8OW3auImPlZ9XqVjJ6vCUgaWgsNfURMO6W1SlsDf9yyUcB0yfMpWaKuqNyADR5D2YUO1w&#10;965dHAVZs2o1E8tcVvkNnQt3kydOHIloaCDmFiFGkMtiD1xGOABlzmAeaAGLiLHGXw0UtUJ9dhkI&#10;hGLXXtmsgUxtUL8+yzs1QPjGDRpq2nHTp83gGiU/fOfk4lYwB7Aj0snTZ7jmUZGCBSlT2nTsxlSt&#10;VJl2bt/BhAEwjJBxqQXsDrxvz17pyAAMpxHDhnNlV+x/Cxw5fIQ3ppTdKJQUT5MqFd27q73/2Tnh&#10;h6qr8JQQiiHYTDF7ZEzduHWbliyKqP9kC3QTDjKHy2gIdwUZRcqnCHmB/SLnzp3HHAAil/2htPRL&#10;UyxZuIgLHGgh/rff8rp9FK5HAWa50uHePXuoVLES5DVnLp0+eYofjNoeVOPQwYM0efJvJsRSNmyc&#10;eOjIUbqjY7MmLdhEuM1CJqCERr269TgYCaGPfaNHjRrNexRiG0B06oXgDswvaCGjcLat1X6DpoTx&#10;jM1kAaS8Jk6QgL4rUZIjLDCq5eo7Hz/+xcPcI3t2zreTub6jpIXBsXeEz+p7ISLBGg+6cvkKXDJE&#10;HRjQC92EAycsmL/A+OfgOHQAawlQ9udPMfwgdyDoEwq76fq164JTTIdk+bJlOZ0VDyGF8CHNodwP&#10;BgceQHL1j+JBKWsUKxXDk6fPuC/ymoaNmzZTvdp1mJg/CB926eLFxmL34NK34r+DQq5xhlTJosX5&#10;vD2wSTn069vPSDithlxcaElZxaNCjYwt4oa2bt4iHRkArlUOOUw8Z82YiUNAaMDI4SM402nqlCkc&#10;P/MRjr4MKBpLOx1CcyIr3ctrAW97DA2KLWF27tgR5bkJmwgHX1Grg3JDQYFQIbyrV6nK34dWq1qp&#10;EhNHtvbVAGdAZmF4rli2zBjp+PmnVmyKyCU2kFQDuQVA+2YRBNayz6w1/Mb3gh8HNJFXjP+Hx2Pr&#10;ts02EQ7Tc1qdkRvKj2H4whqXh4fPmTP8iv0h1PMFMrQmWUaOGMFcgVn7RPHjG3f2XrN6NdWtVVvT&#10;xLCn4TohQqz4CK2M43Ch9fXAJsJh6Fnq8Bmfs7wdy8qVq4wp+EoMGzSYpkyeLB2ZIuhKRM3h//zn&#10;P1ysDwX6ECzAQ4CGhWbdsfMPhxFNq2EpgB7YRDjILrmKjVaDvJn1+yw6e87XbOFPLF6T9+Q2B6z6&#10;O+93kQkEob9w0WKhUUs4lGC41tp168n7rK/JeacQrnHDhlxSW/lHygaiopQQjM49wnUyB2hoRExO&#10;q0oEfRAyETJHCchJmDl61mvpabBD+/bpy0FRrQ1fnUI4lM62JJBBuHLC8AVxZyh2iFdi5LBhxpAT&#10;9mcFEVHzEgSzViEMSubR48dcDBBVx0AEvVx4RYwADH14E1AOWt9BcwrhkJOBRWpaf4gGwsGcgGeB&#10;1CwtPHz4gE6dPCkd2Q8Qvcx333OKPzLatSpVy0O9vrADKwmD15z7pWxOIRxCQ1qbLMsNGjVlkqT8&#10;CkdcDVjp9hR5twZo316/ducUCazpQgXXK2JkwNwoK4xyeeNfPc0phIOt1b//AM0/lBtWKuM1fWrT&#10;KEhwcHAk+eUswMvoJYXF1f2z1pxCOABzkVp/KDeU08YQUc6qw6jdvjWiYqEa24QPjBrBMmD47v7j&#10;D+nIPkBkaPXPWnMa4VC+VusP5SZ3GJY9bC/UkrO09yC8EQQvlUD1hnNntSd39AIrrtV909OcRri0&#10;Qo1b0mSQMZBx5sJKMmBmgKgg7q9du3KURfZboXVRez0qiHGEw04eWn8ot186dGSTpVVL8xngs4WR&#10;DLNl0YKFXC8YghzElidefHx8zP5WL+whHKwCvbCZcGPHjLHoPaDgKOy4Q8LOAiEQFYFSgA3lkT0n&#10;10DHXCvOyZyL+sI1qlWT/sEwgRNV2EK4C/4BJoVP9cBmwr0Ught/BuMTmwUFqgxicI5MkI8fI4KE&#10;4CCEvRHePnX6jNHGwl41ckBARhWd++JYgl7CPXyob2iqYTPhli1ZQi1btORQOThvq9CI8GGhFLzm&#10;ebGRKRMOBQcAyDFkYiIrCOcRjcCNLVlkWJevBiLLUYU1wqHvUREHNhMOgMGJzEgEBn8Vhie4DKlT&#10;CJ+3a9uO95Fu16atINA13qZq7Jhx3FEQFaZJVyuppnDBogpzhENg09ZhqQW7CAcg+Ii4GwiC3X6z&#10;ZsxI+XLnpqlTprJDfuN2KGdEgvvQWfiIHdu1NyoAc8DnA4QTHlWoCYfIDfxcR8FuwgHIwQVRlECE&#10;Y+mSpRyivuDvz+bLqBEjpE+tA34siitHFTLh8OCCxGhwNKJEOMw4IcPRkbC0N4QtAOGUVbEdjSgR&#10;LnHChMJgdBz7OxIZ06WT3jkHUSJcVeEuRdVQja2IEuGwGRDmSf+NiBLh5EmUfyOiRLh/M9yEsxNu&#10;wtkJN+HshJtwduIra76jG244Gu7R6obL4Wa6aMCL5895MYGc+WcrkJS7fccOjhagxTZt5Wa6aAC2&#10;CEBiM7YJ6PJLJ66FaQtQJR85vpjBHzFsaKwoZ6uEm+miAUqmwx7Ztm4Yh41/GzVsyGkm9+7eJa95&#10;83hFZquWP1HxwkWoWpUqDpmcchbcTBcNUDJdZyHpWjZvIX1iWNCEOl5YvYod8Lt06kTflyjJ09j4&#10;Tfq0WKj0PbVp/TONHT2GNzw+ISQf1uwgyw2rslCG2VLeU3TDzXROBuytp0+fck4WFpFiVrpNq1aU&#10;LnVqXmuUMU063iegYrly1PPXX2nWzN/prI8P1+hG0ghSyeUyM3LOhKU2YcJEzrVwM10MB4xxLJJ9&#10;EB7Ok72rV66kgf3687JDLDTDYlowTlWhtnp17y79Shvv373jyvdYfFa+dFnq3rUbLfDy4uWRytV9&#10;ahj68IYuXNS3TYq55ma6aILSq0MGPGovYQ8Jz569qFD+AhQvzjeUMF48zmPOnD4DtRWqaopQS5cD&#10;A/l3MmCwZxSfI/0DUgcbd/Tu2VP6VBvIQMUuKJBoeoD/CxPqFLl7Wkxka3MznYvx/MVL2rp1Oy97&#10;GDlsOC1ZtFhIrgv06OFDrsUHA1yJ7du3U/IkSTlNOUWSJMycSmCXGKhA7BTjaKaDoY8kMEtLcXU3&#10;hdqdKBwKN9O5CFg5gfylCeMn0K5duynOf79mlQniZ8uchQYPHEhr16zllMgLvr4sBUNDQ1nSgAFQ&#10;72Kh13zpagY4g+meCDUN20zZwCxy6iZyWUOu3+T0dHzmc86XF7ouWLCQRo4cSZ06/kIN6v/IVQ9y&#10;ZM1GadOk4XtCiYnM6TJwWVYUI4nq+nBn4othuqdPnjLhlyxZQkuWLefCSmA4VFjo7enJ3wFD5BP2&#10;1vx5EQyBXTYg5caPHWeiWoGoMN3U337jEmVnTp+hDevX0/hx46ljh468Yq8UvNFMmSlNypTcZ2wt&#10;kDtXLipVrDg1a9yUhg4azJ4rfoc18ajugIV28GzVfYyN+GKYDjv8ovjp9u07eJ8wJH+DAerXqUsN&#10;hWS4c+cO1a9dh8u4QcqdOXOa8ubyYEchl5AYaZKn4N/AhpPL4spMh+WoMtN5WmE64OD+A1wi7pKQ&#10;VM+ePou0ZOHfji+S6bCrn8x0wEYhMfbt3Wt2ugjSA+oIKYEPwh8wg6LIhWePnrw2EKWGoQLhlY4c&#10;Plz6lRv24ouy6RAUnSQM6T+ETQcGRNXNmdOmU7fOXahGlarkkSMHJfgmLheJRG491voUKViIqwEM&#10;HTKUFi5aRPuFlMJOiU+FU/L42XO6c+8+r8WGfZVL/H7wgIHSP7phL74YpoO9k1fYRTNn/s5SCXYY&#10;isndDL1jDLDi3LZt26lF8xZcWzJ/7jxccyNl0qRcXgzFBRCTg/eL9Vnr163nekYowu6G4/DFMB0A&#10;5vCav4A90WKFCwt7rg4NHTyYVgjHAuo18NIlnmJCrXZlnbnFCxdRvly56c7de1StUmVdVbPdsB9f&#10;FNPZC0yWw2FACWNXMR0WbGKG4kvwRm2Fm+kEnMF07CEL1VynZk2uGZQhfXq6etWwCSp27Pl95kya&#10;M2s2zZg2g9q0+ply5/TgSsewP8PvR2zY8CXCzXQCjmY6rMNHiaCJEybQ508f6cW9jXTX7xcKv4S9&#10;UfsZ9+sytH4UHtiX7vl3odcP99Pr1y/pu+IleIoO+XJfItxMJ+BIpoPKRFLlTCHBPr4LpfsBPVRM&#10;1p8eXulPT4L7C2YzPY+GbVTfvfDjrGJ44Od9faUrfzlwM52Ao5ju5s2bnPeGTfMePX5K719eFkzX&#10;i5kJ2zc+Dh5Au9b8TBnSpKOMaTNQyJme2owX0J1tvf59+1KlChW+OLvPzXQCjmI67FOAxMr3L4WX&#10;LNTl46AB9OrmIDq8tT1VKVuAksRPwiW9MNf726RJXKnK/0g3E4YDc4ZfHkh/C0cDsyWonPylwc10&#10;Ao5iug3r1nHcD+GZrZu3UqGChXhWQ71DnAxsHYpq96WK5iLvPZ3o2bUh9PapoXorwjsIYHtL5b8r&#10;lqtI48aONTurEpvwRTEd1BBsqiePn/AEOeY89agmRzsS/n7+/L9yehHeHz16lL3ZQsLeu6Iocw4g&#10;fLJs6VK2BXN7ePA57EyQIG5c8jt/lPfXfn1rCP3UqBQ1aWj7toExDbGW6ZC2hI2IUU4du74grQk7&#10;K0yfOpX+3L2bt89ZuXwFT/hDYqAeKrJ/teBopsN2ZNiMpUDevMxwMuODuVq3aEmjR43iYz34/PkT&#10;rV3QhhrWKkbYFx3bWsR2xCqmw6Q+Svwh6RKSAVLt0z8fhQ0VQE9uzBb20AA2wu/6d6XH12ewpJEf&#10;eOjt21zlc8O69XyshKOZDsD/yjl73/z3aypdqhQznT1QMu6XgFjBdFi3kChufJoxfQZPX7174c9e&#10;X7hQO0oj3GCI96VHVyeSj885Sp4kJYX6eQom7EIf392hujVrc4KjGs5gOuzAi3w5GZiik5ku6EqQ&#10;yU4iWgCToWy4vLPIl4QYz3RTJk3mRS7w+D79/Ya9uwdoRibrR/cv9aIHV4bSu+en6OzZc7xVFXaP&#10;Q5ZtulSpaMv6pVxdu2LZsppp3M5gOuzemSdnThrQrx8zECQtdo/q4+nJ6l9Ou9ICTAckHkBN2ysd&#10;YzJilXq9f8nTwHSC2e4HeNJfb03XNCDD9sihw9KRAUikTJowMXuD5uAMpgOg/juganDyFLR08RLh&#10;4Dw2qsqbN27SxHHjOXMYJeRl9YmUemS7nD5l2O0GsxNYOHT0yBHKlikzFwaXN9FTAswpXyOmI1Yw&#10;HYh544YvDelViX5pVZq2r2hOH9+HS59qA8z2bZw4bAfCyVi/bp30SWQ4i+mUwAwDdqYdP2YsF9+E&#10;JJ6gSJHHulj0s0G9enwMJsqZJRt17dTZhJmwXyj62qNbd97hR15jsWzZCho0YCA1atCQ90BAWX/k&#10;CyKZFRnSNatV5/1bsFmh9xlvCgkOpueiT9GRdBDjmQ72DIKozRo3MaoaqCxswG9JRcFTHTpoEP8G&#10;Us7SlpnOZjo8VKhMvGLjWtwPUuJREgLMiEU2hfMXECrZIMEePHhA8eN8y3tCmANULzZPw0Ie7KJU&#10;rEhR3jmzh2CsWXPm8FbIx0+eogsXDYu2sfr/5u1QzjEEkx49foKraGNbeHj9eA0Nu0vPRb+czYQx&#10;numwFhUJlvbW5sDkO+y5+N98y/u+asGZTIeBkTt7Tl6fgQFwRKhJBJAhgTEQRo8YyXFFGbNmzuSt&#10;IF68eC6d0QYYA4t/oHKxPwcYCxnPeA9GxDGSVjdv2UpDhgylWtjIPFt23nYigaAFGB+7yUyYMIGO&#10;HjtuWI0WFMyp/hggzkSMZzqEHSaOm8BZG52FY9CsSVNKliQJqwc18CBTJDXsLKqM3FuL4juL6eC0&#10;FMidh3dVVQLMd/XqVV7ojV1VmzVuzFvMFsiTl35q1ly3pMF9oeRYxXKG/eBkVWuuKT/Hmlu0I4Lh&#10;YHMeOHiY+vfrz94ysrCdiVjlSOhFeHg4rV+7jsaOHk0X/f1pl5WdxJzBdGCcn1q0ZGbSAqQJ7K5t&#10;QhJBio8bM4buhIZKn+pH2J0wdjyOHD1mwmB6GpiutRgQ2AIFaf1Q8ZMnTJSu7DzESqYDU2EyfPjQ&#10;YUY7TwvYBhSzESdOnJDOaMMZTLdj+3a+5l/CUIcaxb5ePsKAVwLGvbWtRK0BDIudTwYKJwJMpMVc&#10;Wg1SD4yGmZPZs2bztveQeEFmTBBHItYwHYKrxYWxDIdivpcXB4z37t3LRjgyc+FYIMujQL58lDRB&#10;It6PBwFaPXA008EjxKKfSZLUgF2H3LijR47ysQxIt3KlS7PjULJYMbPTdJYAFduvd2+aLAYY7DIt&#10;BtNqYLrly1dQKmGOBF65Qs2bNhWOSF3pqs5FjGY6SDSU19q0cSPNnT2bhg8ewgxxR4xQPKBpv02h&#10;vDk92NEYKj6z1wB2NNMhVohSYPIqMkgjxOPUpSawgSgM+vv37kln7APW7GIJpq+vLxfQOSUkqhaj&#10;yQ0MFyycjTLf/8DFFeHZovQGQjquQIxmOqhOEBTqCe8xqs05Be/evqMObdtSqlSppDP64WimGyHU&#10;fvnSZaQjg32HmQiUjVDWGEGQN50wE85I6UuWgPvfuH4DNWnUiB0QrN2N+3UcLmHRq3sPDh6juhQ2&#10;vtZiNHULEC25cM7+3LuPFi9ZyuYKSqW5ArHekcADHdC3L7Vp1ZquCoLbA5npbofdpXq165Bnjx7S&#10;J/ahW5cukeZ4//nnb7Yvjx01VbG2gBMcNAYdkh8gSVGAR4vBIjWhhrGtKaQsNq7EjnftxYB1FWI9&#10;08nAA9m7Zw+VELYRRq3XnDkWA8JKBAQG8v6MeCDhDx5KZyMDGSPdOnfmlHRkrGBWAelL2cQxov7W&#10;JuaPHzvOU3I3hGpzFKC6EWrpIaSdHpsOqhULzzH7MWzYMI7nIW7oiK3/9eKLYTo1/C74cQFElM5C&#10;gNgSXgg1B4aRpciiBQs46JoxbXpOHsBqfwCqUStIDdWHDeGxpkGpPpWAREbcDvVSlN/Be8xKvHlt&#10;X2xs04YNwpFKxqUvtJhMq+0RKhWrzcBwKEGGPT1dubWb05guICCAp3qwcfP1GzeoVo0aHCTt3cuT&#10;HYDVq1ZxVaSAixc5QIp5QEvhDwAP7vDhw5qZIuYARmpQrz57k1jZbwlIGEieKAnP0/r7+fH25FA9&#10;uIZaauLeJo2fwLl9+B7mRJXA9yEZT504QYkSJqTGPzakaVOmcqHGIVIpMADOBgz4Wb//zmteixQo&#10;RMmEY1S+TFkhGY9ZpAnS4KGyEeDVYi6tdkkwWqsWLalYocI8ewHbs6eQkq6EU5gOqi57liw8imSR&#10;D5GOqDmmaJTN97wfFzH8bfJv1LZ1GyopjG3EixDwhJ2C8vQrly0zRsnBPCgGbQueCoZGqQmkFFkC&#10;mAsN2cjISt61YyenGMFw37plC+/Yixy3xKJvsCFxn2qEhIRwkDVD6rS0Rwwq/MbaYDIHpLVr/QcG&#10;36QJE9gORRkz5UyDteYrNACSANav38hxuuSCwU+7ULUCTmE6MAhsHkw6g9maNmrM0fca1aqzpFu4&#10;cBEdO36CggQT4sbxKgc21QTEeXwO5gXz7BN2G659U0hPvYDNg8lwPCy9AKO8kzKP3wvVW7lCBU5/&#10;hwRD3K1cmTIU5+uvjbE1MAgqYmIuNVD0G2X4YSuh1jEWTSeMG09IuUX83U4dO1LPX00LZkNqHTpw&#10;0Kx6loEiiSj4gwLaL1+95q2mff38uYysNeYDDRfMX8jZJ9hnfPbsOWz/2hMfjAqcwnR4WEi8xB4H&#10;LOlEA/MgGwLHIM7J02do0+YtvNl6185dqXL5ilzaHqMQDytD2rRUMF9+mjRpMhMMoYBKlSrR40eP&#10;eJcZSCMtKaAEbCX0A5t73L51i4PH8Ni2bNwkfUM/ILEQTsEc8Iyp0yKp+Ldv3nJyAlaC4bsojNiv&#10;dx/q1bMnS00stIkbJw6VE+oMJoV6AGCg+gqVvmv3n3zPmGPO6+HBAww2Vz4h4REYR1qUj7e32XuH&#10;pIbdiQF64+YtpjVCKcraxngG0DJIgUK+n6vhFKbDjWNlE4ouw4aQb9aWBiYDQSqUK8/ZE7eERAQz&#10;bhPSEw8M00oVxAPUIj7+f/SIEWzvYGJdCXy2ZtVqZu5fhbSwJvzuht3lMMc1cZ1AwVToU7MmTYTh&#10;bajWCYZG+jmC2LBZ06RIRfmFZB09chSXlrWEk0K6NW3cmLzP+poUq9ZqMPqRBeInvnf46DFatmw5&#10;Deg/QNjKNdkThZTNmjEj22h9+/TmSlXYHEUZMAfdPgiGfPb8BYWKgXHnjv2qPypwmiMB4x27uuiO&#10;HalaoCDwuLHjOCyBHDB4ZyWLFqM+nr2lfyCuE5w1Q0au7QuAqIcPHebUIDx0MJglYEkgJCEYSS15&#10;BokHmjl9eqGO5lPN6jXYtsNKs++E2swuHvIJYR4AeGhQuXVq1aLNQoLK1TyhgmFDItO3bauILBN4&#10;yYjhYfoJhRjBSFr3b1MTjMiqVUgwDFY02G6wlacIp629uD/ssgPtgYGbN2cuavRjAyE1p3GY6dbN&#10;m07PLFHCaUz32+TJnCajN0KublABa9at53lV2B84btGsOeeF/aNgJkigLBkz8R5bAJgHDapVzUjm&#10;cGD/fp4bXbF8uZFRt23dyrYOmEopDfC+sWAk1C7G5yiuCBsJ+XKnT57iGsOLhe2GfubNk4e/j37A&#10;G4ZDUrRgITomPFpbJucd1cCYaPhvTIPJzLl+/QbOOq5TuzZ5iEGeOlkKLsT94MFDevP2ncn9OwJO&#10;YzqENmCLIHuVR6EGEaw1/DaRMMBPe/vwNVDaFVkR1kIfIFLrFj8ZSsAKG8maxJMBmwmSDwu11cA1&#10;Hz96TCcFw6Ao9rjRY3iiHmW95HAKdsVB2CVdmjRs8EPa/SoGA+aGhwmpBjtK6z5jcgPdHwp71JFw&#10;GtNhEQo8o1XCe7OH6fAbeGVQB6vXrOXjg4ePcChFvcmIOUDCIOYG479Jg4a6VIgsKdX4KGwhf6R+&#10;C3UoSymYDgeFOkfeXKpkySiZkHjw1ANFX1u2aMGS/rww4u25f2c39AkN0QVL/cNnsYbpAETzkY1q&#10;l10nEQKLq0cMG270gsGEcn0PWwCvt0XTZuwNjhROhjrYawlzZs9hFYpJdTAkwhqvhIEedvc+MyC8&#10;QzT00XDsH+MYDf25HBTCNiTyDBEZQGC7RvXqvEGK1m/QYh3TwWCuVqWq3WoFD7CqsJmQkg1i4TqI&#10;91la2aWFH+vVM1nZD8cDqjRx/PhsEwKQglgYA9V9XfyP19y5nL+XSdhha9es4e/oAZgZDHkvPJxt&#10;JkhHSDtIFMwA4L5cwZD4DwTj9+0/QO3atWdHCLQbMngInTh12qqEk1usY7pVK1YI7zOH3UQG02GV&#10;EjJj4b2C6TA9hDQhWwDJlC1LFrMzErD5TgpvFN4nQjKIozlyVT0YcYbwfFFXJbsw0BGuwcwL7m2N&#10;MB0wqwAmkNW2PQ00hkbZvmMn/w9CKAifzJ+/kK+LkIs9zyHWMV1wcDCrpb1itGndkLUGdbV48VJK&#10;L4x7eFuQdp07dRbufylNu0sLYKgObdpx3NCWOVtXAYuJsNSwQd167CRB/SNHrrdnb57ROS+8SzAN&#10;GpsYgi5gBA60i/f4DrQJ6IxVb5s3b2EJp6alvS3WMR2yWSGlsG2S1g1ZayDy7j17OcgrB5kxdYPU&#10;IkseLBgSkqpuzVqcqLg2lhYWxCDZuGEDx/qgHuEQISEBuxyCOZGqj83qkPmrpp2jWqxjOgD2VLs2&#10;be0OgnqfPcehD2wZDgLs2bOPDWDMDqgBqYZ9I1A6DHYgmN5WWAqvYHoJWSfRXQfYV6hjh2zZqaPF&#10;SqbDrAEMcgR4tW7KWoOEQ4B40eIlfAzbJ1Xy5HTi2DG+PmJhmEhPnzotLx5GOpGtQAwOGxBjUh7x&#10;N62cOQDSFRLmyGHTeimuxNMnT3jaa57X/Ei0ckaLlUyHCfC0qVPTOTE6tW7KWgOTFRLufZfOXfgY&#10;Wy7B3Uf1cpRPrVK5snFKylYgXy13zpxUVNhQ8up/1EBBaAWT7mogPpgicVLNhd6ugpvpdADzesiL&#10;Q0YJbkDrxiw1eF0NhaqsUqEiG9OY/MckdxfhUNiDqyEhvA4C8b6Z02fwYpRRI0ZyDh+CubNmzTYG&#10;gNWq9oo4B/sSU2zRBVcyHZ4X4o/YGNmRcDrTAYXy56dBAwcxA2ndnKUGZwKxJcSY5Lw6hBpgRMtq&#10;ELsdTho/ngvSyHOdYBh8jpSmuXPmcB2PzBky8FpTrKqHg5NZGOfwEsHIsoeIDA6kZAVeDoo054gU&#10;JSSDRieczXRgNL+Ll+juPeft2uMSpkOyoVrKQW2i8bH4zJIUxIQ0EiYRXI34nmklJrw/evgIT1w3&#10;bdSIU7KRHo60+VuC8Up/9z0lSZiIkzkRF4Njg2uhDwig4kEi7DBPeMdqZpOBIot1a9WWjqIHzmA6&#10;2SlBUNsVcAnTvRPGPiQUR+jFg8Z7ZA+XL1OO1RzWcCI21bN7TzokGAchAASCLTEixD6uqwWsO0Cd&#10;t0Tx4lHRwkVo9+4/mbnk60Fi9u3Tl50CTLOhWoAlrxWAEwFpOVcwZXTCUUx33s9f2Mc3OXCuN+bp&#10;KLiE6bCoeNWKlTwXi6wRrNLq1rUbSxh5L1Z4qWCKAwcP0eTJv3HhGdiCaAh6olbHvgMHmSHxfYzO&#10;Z88MsTpMYSFpE8HVHEINe82bT5cCI7KUsTM11mtgMQoYbfiQoVw9wBb4nkMN4yQuzTvTgr1MB3qh&#10;PXr82OoAczZcwnRq4Kbnz/Oi5StWsE1VTEgjTA0hYRPJhdOmTefsDXm+FZIJzIOt0ocOGsyqEmlT&#10;ID7ieCHXrzNBYTPKEhWr1sGsiOkhTgg1G5URPbB/f86di27YwnTQBqDF6zeuUZt6ES1Mh4dft1Yt&#10;3gQYjIJqkZggl4FIPOyzyRMnGpIhc3nwzAJmIpC+3kl4rnJmBBgTgeMRw0dQbuEcYA1El19+4Sk4&#10;RwF5c4gD/rFjp3Qm+mCJ6TAwMfhuh96xKYvG1YgWpgP279vHc6qy2Ddnn1nCKcFspUqWpHVr1/Je&#10;Ws7CzBkzKF+evNJR9ELNdKCdv3h98uSpy20zexFtTIeS9yjphaWIMGjd0AcwXfZMWWjxosVmZ05i&#10;OqKN6QDE3kaPGu3QNKIvHbCHsX7DlWUgHI1oZbqunTrxWlRzcTE3vkxEK9Pt37eflwuG33dNXTQ3&#10;Ygailenc+HfCzXRuuBxupnPD5XAznRsuh5vp3HA53EznhotB9P8tC7ppQvQ4vAAAAABJRU5ErkJg&#10;glBLAQItABQABgAIAAAAIQCxgme2CgEAABMCAAATAAAAAAAAAAAAAAAAAAAAAABbQ29udGVudF9U&#10;eXBlc10ueG1sUEsBAi0AFAAGAAgAAAAhADj9If/WAAAAlAEAAAsAAAAAAAAAAAAAAAAAOwEAAF9y&#10;ZWxzLy5yZWxzUEsBAi0AFAAGAAgAAAAhAICKs0FJBAAAjQkAAA4AAAAAAAAAAAAAAAAAOgIAAGRy&#10;cy9lMm9Eb2MueG1sUEsBAi0AFAAGAAgAAAAhAKomDr68AAAAIQEAABkAAAAAAAAAAAAAAAAArwYA&#10;AGRycy9fcmVscy9lMm9Eb2MueG1sLnJlbHNQSwECLQAUAAYACAAAACEAYlWFfOAAAAAJAQAADwAA&#10;AAAAAAAAAAAAAACiBwAAZHJzL2Rvd25yZXYueG1sUEsBAi0ACgAAAAAAAAAhAIqzeW6zOQAAszkA&#10;ABQAAAAAAAAAAAAAAAAArwgAAGRycy9tZWRpYS9pbWFnZTEucG5nUEsFBgAAAAAGAAYAfAEAAJRC&#10;AAAAAA==&#10;">
                <v:oval id="楕円 251" o:spid="_x0000_s1027" style="position:absolute;width:10001;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15xQAAANwAAAAPAAAAZHJzL2Rvd25yZXYueG1sRI9Ba8JA&#10;FITvBf/D8gq9iG4SMC2pq4ig9FKwtlC8vWafSWj2bdzdxvjvXUHocZiZb5j5cjCt6Mn5xrKCdJqA&#10;IC6tbrhS8PW5mbyA8AFZY2uZFFzIw3Ixephjoe2ZP6jfh0pECPsCFdQhdIWUvqzJoJ/ajjh6R+sM&#10;hihdJbXDc4SbVmZJkkuDDceFGjta11T+7v+Mgu9DTzicXH7k5/R994PbfDzOlHp6HFavIAIN4T98&#10;b79pBdkshduZeATk4goAAP//AwBQSwECLQAUAAYACAAAACEA2+H2y+4AAACFAQAAEwAAAAAAAAAA&#10;AAAAAAAAAAAAW0NvbnRlbnRfVHlwZXNdLnhtbFBLAQItABQABgAIAAAAIQBa9CxbvwAAABUBAAAL&#10;AAAAAAAAAAAAAAAAAB8BAABfcmVscy8ucmVsc1BLAQItABQABgAIAAAAIQAfTD15xQAAANwAAAAP&#10;AAAAAAAAAAAAAAAAAAcCAABkcnMvZG93bnJldi54bWxQSwUGAAAAAAMAAwC3AAAA+QIAAAAA&#10;" fillcolor="window" strokecolor="windowText"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8" type="#_x0000_t75" style="position:absolute;left:1774;top:1228;width:6540;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uqwQAAANoAAAAPAAAAZHJzL2Rvd25yZXYueG1sRI9Pi8Iw&#10;FMTvC36H8ARva1phF63GooKs7M365/xonm21eSlNtPXbm4UFj8PM/IZZpL2pxYNaV1lWEI8jEMS5&#10;1RUXCo6H7ecUhPPIGmvLpOBJDtLl4GOBibYd7+mR+UIECLsEFZTeN4mULi/JoBvbhjh4F9sa9EG2&#10;hdQtdgFuajmJom9psOKwUGJDm5LyW3Y3Cr7wV+bneH26b67dPvupuZpcWKnRsF/NQXjq/Tv8395p&#10;BTP4uxJugFy+AAAA//8DAFBLAQItABQABgAIAAAAIQDb4fbL7gAAAIUBAAATAAAAAAAAAAAAAAAA&#10;AAAAAABbQ29udGVudF9UeXBlc10ueG1sUEsBAi0AFAAGAAgAAAAhAFr0LFu/AAAAFQEAAAsAAAAA&#10;AAAAAAAAAAAAHwEAAF9yZWxzLy5yZWxzUEsBAi0AFAAGAAgAAAAhAC2Ie6rBAAAA2gAAAA8AAAAA&#10;AAAAAAAAAAAABwIAAGRycy9kb3ducmV2LnhtbFBLBQYAAAAAAwADALcAAAD1AgAAAAA=&#10;">
                  <v:imagedata r:id="rId12" o:title=""/>
                </v:shape>
              </v:group>
            </w:pict>
          </mc:Fallback>
        </mc:AlternateContent>
      </w:r>
    </w:p>
    <w:p w:rsidR="0075112C" w:rsidRPr="0075112C" w:rsidRDefault="0075112C" w:rsidP="00396A2A">
      <w:pPr>
        <w:ind w:firstLineChars="100" w:firstLine="210"/>
        <w:rPr>
          <w:rFonts w:ascii="HGS創英ﾌﾟﾚｾﾞﾝｽEB" w:eastAsia="HGS創英ﾌﾟﾚｾﾞﾝｽEB"/>
        </w:rPr>
      </w:pPr>
      <w:r w:rsidRPr="0075112C">
        <w:rPr>
          <w:rFonts w:ascii="HGS創英ﾌﾟﾚｾﾞﾝｽEB" w:eastAsia="HGS創英ﾌﾟﾚｾﾞﾝｽEB"/>
          <w:noProof/>
        </w:rPr>
        <mc:AlternateContent>
          <mc:Choice Requires="wpg">
            <w:drawing>
              <wp:anchor distT="0" distB="0" distL="114300" distR="114300" simplePos="0" relativeHeight="251656192" behindDoc="0" locked="0" layoutInCell="1" allowOverlap="1" wp14:anchorId="56A0A5AE" wp14:editId="6C00F773">
                <wp:simplePos x="0" y="0"/>
                <wp:positionH relativeFrom="margin">
                  <wp:posOffset>554822</wp:posOffset>
                </wp:positionH>
                <wp:positionV relativeFrom="paragraph">
                  <wp:posOffset>31750</wp:posOffset>
                </wp:positionV>
                <wp:extent cx="5360019" cy="1351721"/>
                <wp:effectExtent l="0" t="0" r="12700" b="39370"/>
                <wp:wrapNone/>
                <wp:docPr id="200" name="グループ化 200"/>
                <wp:cNvGraphicFramePr/>
                <a:graphic xmlns:a="http://schemas.openxmlformats.org/drawingml/2006/main">
                  <a:graphicData uri="http://schemas.microsoft.com/office/word/2010/wordprocessingGroup">
                    <wpg:wgp>
                      <wpg:cNvGrpSpPr/>
                      <wpg:grpSpPr>
                        <a:xfrm>
                          <a:off x="0" y="0"/>
                          <a:ext cx="5360019" cy="1351721"/>
                          <a:chOff x="0" y="0"/>
                          <a:chExt cx="6207179" cy="1351721"/>
                        </a:xfrm>
                      </wpg:grpSpPr>
                      <wps:wsp>
                        <wps:cNvPr id="179" name="AutoShape 29"/>
                        <wps:cNvSpPr>
                          <a:spLocks noChangeArrowheads="1"/>
                        </wps:cNvSpPr>
                        <wps:spPr bwMode="auto">
                          <a:xfrm>
                            <a:off x="2612730" y="203172"/>
                            <a:ext cx="941564" cy="1148549"/>
                          </a:xfrm>
                          <a:prstGeom prst="downArrow">
                            <a:avLst>
                              <a:gd name="adj1" fmla="val 50000"/>
                              <a:gd name="adj2" fmla="val 4384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186" name="グループ化 186"/>
                        <wpg:cNvGrpSpPr/>
                        <wpg:grpSpPr>
                          <a:xfrm>
                            <a:off x="0" y="0"/>
                            <a:ext cx="6207179" cy="666582"/>
                            <a:chOff x="0" y="175565"/>
                            <a:chExt cx="6207179" cy="3201294"/>
                          </a:xfrm>
                        </wpg:grpSpPr>
                        <wps:wsp>
                          <wps:cNvPr id="195" name="四角形: 角を丸くする 195"/>
                          <wps:cNvSpPr/>
                          <wps:spPr>
                            <a:xfrm>
                              <a:off x="0" y="175565"/>
                              <a:ext cx="6207179" cy="2719497"/>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89"/>
                          <wps:cNvSpPr txBox="1">
                            <a:spLocks noChangeArrowheads="1"/>
                          </wps:cNvSpPr>
                          <wps:spPr bwMode="auto">
                            <a:xfrm>
                              <a:off x="815805" y="748850"/>
                              <a:ext cx="4932165" cy="2628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0911FB" w:rsidRDefault="009E1D41" w:rsidP="000911FB">
                                <w:pPr>
                                  <w:spacing w:line="400" w:lineRule="exact"/>
                                  <w:jc w:val="left"/>
                                  <w:rPr>
                                    <w:rFonts w:ascii="Meiryo UI" w:eastAsia="Meiryo UI" w:hAnsi="Meiryo UI"/>
                                    <w:sz w:val="28"/>
                                  </w:rPr>
                                </w:pPr>
                                <w:r w:rsidRPr="000911FB">
                                  <w:rPr>
                                    <w:rFonts w:ascii="Meiryo UI" w:eastAsia="Meiryo UI" w:hAnsi="Meiryo UI" w:hint="eastAsia"/>
                                    <w:sz w:val="28"/>
                                  </w:rPr>
                                  <w:t>免税軽油使用者証・免税証の</w:t>
                                </w:r>
                                <w:r w:rsidRPr="00867D4B">
                                  <w:rPr>
                                    <w:rFonts w:ascii="Meiryo UI" w:eastAsia="Meiryo UI" w:hAnsi="Meiryo UI" w:hint="eastAsia"/>
                                    <w:sz w:val="28"/>
                                  </w:rPr>
                                  <w:t>交付</w:t>
                                </w:r>
                                <w:r w:rsidRPr="00293DB4">
                                  <w:rPr>
                                    <w:rFonts w:ascii="Meiryo UI" w:eastAsia="Meiryo UI" w:hAnsi="Meiryo UI" w:hint="eastAsia"/>
                                    <w:b/>
                                    <w:sz w:val="28"/>
                                  </w:rPr>
                                  <w:t>申請</w:t>
                                </w:r>
                                <w:r w:rsidRPr="000911FB">
                                  <w:rPr>
                                    <w:rFonts w:ascii="Meiryo UI" w:eastAsia="Meiryo UI" w:hAnsi="Meiryo UI" w:hint="eastAsia"/>
                                    <w:sz w:val="28"/>
                                  </w:rPr>
                                  <w:t>を行う。</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6A0A5AE" id="グループ化 200" o:spid="_x0000_s1029" style="position:absolute;left:0;text-align:left;margin-left:43.7pt;margin-top:2.5pt;width:422.05pt;height:106.45pt;z-index:251656192;mso-position-horizontal-relative:margin;mso-width-relative:margin;mso-height-relative:margin" coordsize="62071,1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DvNAUAAKEOAAAOAAAAZHJzL2Uyb0RvYy54bWzUV89v40QUviPxP4x8T2M7Y8eOmq7SpKmQ&#10;ym5Fi/Y88W+wZ8zMtElBHLY9goS0BxDaGxcOXDjuAf6aUIk/gzczdn61S5etWEQOjscznnnve+/7&#10;3vP+k0VVosuEi4LRoeXs2RZKaMTigmZD69PzaSewkJCExqRkNBlaV4mwnhx8+MH+vB4kLstZGScc&#10;wSZUDOb10MqlrAfdrojypCJij9UJhcmU8YpIGPKsG3Myh92rsuvatt+dMx7XnEWJEPB0YiatA71/&#10;miaRfJamIpGoHFpgm9RXrq8zde0e7JNBxkmdF1FjBnkHKypSUDh0tdWESIIueHFnq6qIOBMslXsR&#10;q7osTYso0T6AN469480xZxe19iUbzLN6BRNAu4PTO28bPb085aiIhxagaSFKKgjS8vrX5c0vy5vf&#10;ljc/3H77PVJTANS8zgaw/pjXZ/Upbx5kZqR8X6S8Uv/gFVpoiK9WECcLiSJ46PV823ZCC0Uw5/Q8&#10;p+86JghRDpG6816UHzVv+q7dd/p33+y2B3eVfStz5jUklFhjJh6H2VlO6kSHQigMGsy0PQaz0YVk&#10;ehFyQwOWXqiQUpiI+oRFnwtE2TgnNEtGnLN5npAY7NIAgPUbL6iBgFfRbP4xiyEkBLbXCbYDsus7&#10;br8HkQM4XbsHcBo0W7xD7Hg+buB2cOBhbd0KNDKouZDHCauQuhlaMZtTbZw+jVyeCKnzOm5yg8Sf&#10;ORZKqxJocklK5NnwM2dmG2vczTW4F2BtFxzb7Ah37cEaHlYW8bQoSz3g2WxccgTbD62p/qkD4BWx&#10;uaykaD60Qs/1tKlbc2JzC2WhsXF3i6qQoD5lUQ2tYLWIDFRcjmistUGSojT38HJJwYw2NooQYjBj&#10;8RXEiTMjLSCFcJMz/qWF5iArQ0t8cUF4YqHyIwqx7mM39ECH9CAIQogc35yYbUwQGsFGQ0tayNyO&#10;pVGui5oXWQ7nONpzylTypYVUIK1tagZAAkNdTY0Vi9sMDvw3sd6BqYbkj2X9Fnd93/eCJk13SO/0&#10;Pc/3TDa9gfk90Ek3xE1CGDb8F8xXUTTMv3316s+fX97+/tMAwf/y+uUfr18vX3y3fPHj8vob5MBC&#10;jeKK3c1I0Vtl+w6hDZU3gWipvAWi23dCHPa3YFhTquEylA8afwI1cM1llSLrdXepdyVWzIMqC2IA&#10;iUuEhIcPUxGUSNWQSGV9WhJI26iqY2AAzSCDywwahEjye8h659Bz8HnjYE1NLTK7BFYaMiEiN1qh&#10;JaCBRFGVDBLdAoCGKb//lriijqYF7HYC3p4SDuoGrig2P4NLWjKQGtbcWUjx+77nD7E/dDCGbQ37&#10;sdd3YWDo38wY+jcz9KIaM5BA0FuwTt+q9bJsb1POqufQ/4yU5sBUKxgK5R3JgA4qSkYjvQw6j5rI&#10;E3pWR62EKBzPF88Jr5vUkRCBp6ag3Zc8Zq1C+K3E532U4nAlZCp70CFboGC3EiO5gOet0/9WTQ4c&#10;L7BBHqAk93EQeE15bHmMw57rgMrpFsj1Xag8D9Rk/gCFKVOlE1LcVCgVlOZBU7OACAvZVHJlhu5M&#10;vwrt8Cg4CnAHu/5RB9uTSWc0HeOOPwX5mfQm4/HE+VpF38GDvIjjhKpd2y7ZwW/XUTX9uulvV32y&#10;puo/KvjdbTO0joEvmuVrlxwX24du2Jn6Qb+Dp9jrhH076EDLeRj6Ng7xZLrt0klBk8e79L47kVVE&#10;lPlrKCDcbaB31E4uZgvd5vfaavT/aFzWpV0LuP4O0v4232zqQ2tzrFetvywP/gIAAP//AwBQSwME&#10;FAAGAAgAAAAhAHquzungAAAACAEAAA8AAABkcnMvZG93bnJldi54bWxMj0FrwkAUhO+F/oflFXqr&#10;m9WmasyLiLQ9SaFaKN7W5JkEs7shuybx3/f11B6HGWa+SdejaURPna+dRVCTCATZ3BW1LRG+Dm9P&#10;CxA+aFvoxllCuJGHdXZ/l+qkcIP9pH4fSsEl1icaoQqhTaT0eUVG+4lrybJ3dp3RgWVXyqLTA5eb&#10;Rk6j6EUaXVteqHRL24ryy/5qEN4HPWxm6rXfXc7b2/EQf3zvFCE+PoybFYhAY/gLwy8+o0PGTCd3&#10;tYUXDcJi/sxJhJgfsb2cqRjECWGq5kuQWSr/H8h+AAAA//8DAFBLAQItABQABgAIAAAAIQC2gziS&#10;/gAAAOEBAAATAAAAAAAAAAAAAAAAAAAAAABbQ29udGVudF9UeXBlc10ueG1sUEsBAi0AFAAGAAgA&#10;AAAhADj9If/WAAAAlAEAAAsAAAAAAAAAAAAAAAAALwEAAF9yZWxzLy5yZWxzUEsBAi0AFAAGAAgA&#10;AAAhAIcHwO80BQAAoQ4AAA4AAAAAAAAAAAAAAAAALgIAAGRycy9lMm9Eb2MueG1sUEsBAi0AFAAG&#10;AAgAAAAhAHquzungAAAACAEAAA8AAAAAAAAAAAAAAAAAjgcAAGRycy9kb3ducmV2LnhtbFBLBQYA&#10;AAAABAAEAPMAAACb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30" type="#_x0000_t67" style="position:absolute;left:26127;top:2031;width:9415;height:1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ITwQAAANwAAAAPAAAAZHJzL2Rvd25yZXYueG1sRE/bSgMx&#10;EH0v+A9hhL7ZrK30sm1aRBRUBOnlA4Zkuru4mSybcRv/3ghC3+ZwrrPZJd+qgfrYBDZwPylAEdvg&#10;Gq4MnI4vd0tQUZAdtoHJwA9F2G1vRhssXbjwnoaDVCqHcCzRQC3SlVpHW5PHOAkdcebOofcoGfaV&#10;dj1ecrhv9bQo5tpjw7mhxo6earJfh29v4CFJ8nb+/rZ3p48Z2efPqejBmPFtelyDEkpyFf+7X12e&#10;v1jB3zP5Ar39BQAA//8DAFBLAQItABQABgAIAAAAIQDb4fbL7gAAAIUBAAATAAAAAAAAAAAAAAAA&#10;AAAAAABbQ29udGVudF9UeXBlc10ueG1sUEsBAi0AFAAGAAgAAAAhAFr0LFu/AAAAFQEAAAsAAAAA&#10;AAAAAAAAAAAAHwEAAF9yZWxzLy5yZWxzUEsBAi0AFAAGAAgAAAAhAG1WYhPBAAAA3AAAAA8AAAAA&#10;AAAAAAAAAAAABwIAAGRycy9kb3ducmV2LnhtbFBLBQYAAAAAAwADALcAAAD1AgAAAAA=&#10;" adj="13837">
                  <v:textbox inset="5.85pt,.7pt,5.85pt,.7pt"/>
                </v:shape>
                <v:group id="グループ化 186" o:spid="_x0000_s1031" style="position:absolute;width:62071;height:6665" coordorigin=",1755" coordsize="62071,3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oundrect id="四角形: 角を丸くする 195" o:spid="_x0000_s1032" style="position:absolute;top:1755;width:62071;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wtwgAAANwAAAAPAAAAZHJzL2Rvd25yZXYueG1sRE9Na8JA&#10;EL0L/Q/LFHqRukmhYlM3oVgEkVyMXrwN2Wl2aXY2ZFdN/71bKPQ2j/c562pyvbjSGKxnBfkiA0Hc&#10;em25U3A6bp9XIEJE1th7JgU/FKAqH2ZrLLS/8YGuTexECuFQoAIT41BIGVpDDsPCD8SJ+/Kjw5jg&#10;2Ek94i2Fu16+ZNlSOrScGgwOtDHUfjcXp+BszuHT1vN9i3a/DTnVqz6vlXp6nD7eQUSa4r/4z73T&#10;af7bK/w+ky6Q5R0AAP//AwBQSwECLQAUAAYACAAAACEA2+H2y+4AAACFAQAAEwAAAAAAAAAAAAAA&#10;AAAAAAAAW0NvbnRlbnRfVHlwZXNdLnhtbFBLAQItABQABgAIAAAAIQBa9CxbvwAAABUBAAALAAAA&#10;AAAAAAAAAAAAAB8BAABfcmVscy8ucmVsc1BLAQItABQABgAIAAAAIQDtXZwtwgAAANwAAAAPAAAA&#10;AAAAAAAAAAAAAAcCAABkcnMvZG93bnJldi54bWxQSwUGAAAAAAMAAwC3AAAA9gIAAAAA&#10;" fillcolor="window" strokecolor="windowText" strokeweight="1pt"/>
                  <v:shapetype id="_x0000_t202" coordsize="21600,21600" o:spt="202" path="m,l,21600r21600,l21600,xe">
                    <v:stroke joinstyle="miter"/>
                    <v:path gradientshapeok="t" o:connecttype="rect"/>
                  </v:shapetype>
                  <v:shape id="_x0000_s1033" type="#_x0000_t202" style="position:absolute;left:8158;top:7488;width:49321;height:2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zwwAAANwAAAAPAAAAZHJzL2Rvd25yZXYueG1sRE9La8JA&#10;EL4X/A/LCN7qRsFQU1eJgg96qdpSPI7ZMQlmZ0N21dRf7wqF3ubje85k1ppKXKlxpWUFg34Egjiz&#10;uuRcwffX8vUNhPPIGivLpOCXHMymnZcJJtreeEfXvc9FCGGXoILC+zqR0mUFGXR9WxMH7mQbgz7A&#10;Jpe6wVsIN5UcRlEsDZYcGgqsaVFQdt5fjIJ76dL19nPuj/PRYRVtP2L3k8ZK9bpt+g7CU+v/xX/u&#10;jQ7zxzE8nwkXyOkDAAD//wMAUEsBAi0AFAAGAAgAAAAhANvh9svuAAAAhQEAABMAAAAAAAAAAAAA&#10;AAAAAAAAAFtDb250ZW50X1R5cGVzXS54bWxQSwECLQAUAAYACAAAACEAWvQsW78AAAAVAQAACwAA&#10;AAAAAAAAAAAAAAAfAQAAX3JlbHMvLnJlbHNQSwECLQAUAAYACAAAACEA/xQ388MAAADcAAAADwAA&#10;AAAAAAAAAAAAAAAHAgAAZHJzL2Rvd25yZXYueG1sUEsFBgAAAAADAAMAtwAAAPcCAAAAAA==&#10;" filled="f" stroked="f">
                    <v:textbox inset="5.85pt,.7pt,5.85pt,.7pt">
                      <w:txbxContent>
                        <w:p w:rsidR="009E1D41" w:rsidRPr="000911FB" w:rsidRDefault="009E1D41" w:rsidP="000911FB">
                          <w:pPr>
                            <w:spacing w:line="400" w:lineRule="exact"/>
                            <w:jc w:val="left"/>
                            <w:rPr>
                              <w:rFonts w:ascii="Meiryo UI" w:eastAsia="Meiryo UI" w:hAnsi="Meiryo UI"/>
                              <w:sz w:val="28"/>
                            </w:rPr>
                          </w:pPr>
                          <w:r w:rsidRPr="000911FB">
                            <w:rPr>
                              <w:rFonts w:ascii="Meiryo UI" w:eastAsia="Meiryo UI" w:hAnsi="Meiryo UI" w:hint="eastAsia"/>
                              <w:sz w:val="28"/>
                            </w:rPr>
                            <w:t>免税軽油使用者証・免税証の</w:t>
                          </w:r>
                          <w:r w:rsidRPr="00867D4B">
                            <w:rPr>
                              <w:rFonts w:ascii="Meiryo UI" w:eastAsia="Meiryo UI" w:hAnsi="Meiryo UI" w:hint="eastAsia"/>
                              <w:sz w:val="28"/>
                            </w:rPr>
                            <w:t>交付</w:t>
                          </w:r>
                          <w:r w:rsidRPr="00293DB4">
                            <w:rPr>
                              <w:rFonts w:ascii="Meiryo UI" w:eastAsia="Meiryo UI" w:hAnsi="Meiryo UI" w:hint="eastAsia"/>
                              <w:b/>
                              <w:sz w:val="28"/>
                            </w:rPr>
                            <w:t>申請</w:t>
                          </w:r>
                          <w:r w:rsidRPr="000911FB">
                            <w:rPr>
                              <w:rFonts w:ascii="Meiryo UI" w:eastAsia="Meiryo UI" w:hAnsi="Meiryo UI" w:hint="eastAsia"/>
                              <w:sz w:val="28"/>
                            </w:rPr>
                            <w:t>を行う。</w:t>
                          </w:r>
                        </w:p>
                      </w:txbxContent>
                    </v:textbox>
                  </v:shape>
                </v:group>
                <w10:wrap anchorx="margin"/>
              </v:group>
            </w:pict>
          </mc:Fallback>
        </mc:AlternateContent>
      </w: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r w:rsidRPr="0075112C">
        <w:rPr>
          <w:rFonts w:ascii="HGS創英ﾌﾟﾚｾﾞﾝｽEB" w:eastAsia="HGS創英ﾌﾟﾚｾﾞﾝｽEB"/>
          <w:noProof/>
        </w:rPr>
        <mc:AlternateContent>
          <mc:Choice Requires="wps">
            <w:drawing>
              <wp:anchor distT="0" distB="0" distL="114300" distR="114300" simplePos="0" relativeHeight="251659264" behindDoc="0" locked="0" layoutInCell="1" allowOverlap="1" wp14:anchorId="7C21F58D" wp14:editId="3DD62F50">
                <wp:simplePos x="0" y="0"/>
                <wp:positionH relativeFrom="column">
                  <wp:posOffset>164027</wp:posOffset>
                </wp:positionH>
                <wp:positionV relativeFrom="paragraph">
                  <wp:posOffset>163195</wp:posOffset>
                </wp:positionV>
                <wp:extent cx="1000125" cy="876300"/>
                <wp:effectExtent l="0" t="0" r="28575" b="19050"/>
                <wp:wrapNone/>
                <wp:docPr id="323" name="楕円 323"/>
                <wp:cNvGraphicFramePr/>
                <a:graphic xmlns:a="http://schemas.openxmlformats.org/drawingml/2006/main">
                  <a:graphicData uri="http://schemas.microsoft.com/office/word/2010/wordprocessingShape">
                    <wps:wsp>
                      <wps:cNvSpPr/>
                      <wps:spPr>
                        <a:xfrm>
                          <a:off x="0" y="0"/>
                          <a:ext cx="1000125" cy="8763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AE3E42" id="楕円 323" o:spid="_x0000_s1026" style="position:absolute;left:0;text-align:left;margin-left:12.9pt;margin-top:12.85pt;width:78.7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ulfgIAAAEFAAAOAAAAZHJzL2Uyb0RvYy54bWysVF1OGzEQfq/UO1h+L7tJ+GvEBkWgVJUQ&#10;IEHFs/HaWUte27WdbNIDcIMeoUej5+hn7wKh8FQ1D86MZzzj7/M3e3K6aTVZCx+UNRUd7ZWUCMNt&#10;rcyyot9uF5+OKQmRmZppa0RFtyLQ09nHDyedm4qxbayuhScoYsK0cxVtYnTTogi8ES0Le9YJg6C0&#10;vmURrl8WtWcdqre6GJflYdFZXztvuQgBu+d9kM5yfSkFj1dSBhGJrijuFvPq83qf1mJ2wqZLz1yj&#10;+HAN9g+3aJkyaPpc6pxFRlZevSnVKu5tsDLucdsWVkrFRcYANKPyLzQ3DXMiYwE5wT3TFP5fWX65&#10;vvZE1RWdjCeUGNbikX7/+vn48EDSDvjpXJgi7cZd+8ELMBPYjfRt+gcMssmcbp85FZtIODZHZVmO&#10;xgeUcMSOjw4nZSa9eDntfIhfhG1JMioqtFYuJNhsytYXIaIpsp+y0nawWtULpXV2tuFMe7JmeGEI&#10;o7YdJZqFiM2KLvIvoUCJV8e0IV1FDycHUAVnUJ7ULMJsHbgIZkkJ00tImkefr/LqcHjT8xZ4d/oC&#10;NH7v9U04zllo+gvnqkOaNgmOyKIdYCfqe7KTdW/rLR7L217FwfGFQrULgL1mHrIFFIxivMIitQU8&#10;O1iUNNb/eG8/5UNNiFLSYQyA/fuKeQEsXw109nm0v5/mJjv7B0djOH43cr8bMav2zOIdRhh6x7OZ&#10;8qN+MqW37R0mdp66IsQMR++e5cE5i/14Yua5mM9zGmbFsXhhbhxPxRNPicfbzR3zbtBNxAtc2qeR&#10;eaOdPjedNHa+ilaqLKwXXiGR5GDOsliGb0Ia5F0/Z718uWZ/AAAA//8DAFBLAwQUAAYACAAAACEA&#10;XIEQOt4AAAAJAQAADwAAAGRycy9kb3ducmV2LnhtbEyPQUvDQBCF74L/YRnBS2k3TTApMZsigt4E&#10;rYL0NslOk2B2Nma3afz3bk56mje84b1viv1sejHR6DrLCrabCARxbXXHjYKP96f1DoTzyBp7y6Tg&#10;hxzsy+urAnNtL/xG08E3IoSwy1FB6/2QS+nqlgy6jR2Ig3eyo0Ef1rGResRLCDe9jKMolQY7Dg0t&#10;DvTYUv11OBsFn8eJcP4e0xNn25fXCp/T1SpW6vZmfrgH4Wn2f8ew4Ad0KANTZc+snegVxHeB3C8z&#10;A7H4uyQBUQWRJhnIspD/Pyh/AQAA//8DAFBLAQItABQABgAIAAAAIQC2gziS/gAAAOEBAAATAAAA&#10;AAAAAAAAAAAAAAAAAABbQ29udGVudF9UeXBlc10ueG1sUEsBAi0AFAAGAAgAAAAhADj9If/WAAAA&#10;lAEAAAsAAAAAAAAAAAAAAAAALwEAAF9yZWxzLy5yZWxzUEsBAi0AFAAGAAgAAAAhAJ/J66V+AgAA&#10;AQUAAA4AAAAAAAAAAAAAAAAALgIAAGRycy9lMm9Eb2MueG1sUEsBAi0AFAAGAAgAAAAhAFyBEDre&#10;AAAACQEAAA8AAAAAAAAAAAAAAAAA2AQAAGRycy9kb3ducmV2LnhtbFBLBQYAAAAABAAEAPMAAADj&#10;BQAAAAA=&#10;" fillcolor="window" strokecolor="windowText" strokeweight=".5pt"/>
            </w:pict>
          </mc:Fallback>
        </mc:AlternateContent>
      </w:r>
    </w:p>
    <w:p w:rsidR="0075112C" w:rsidRPr="0075112C" w:rsidRDefault="00D3398B" w:rsidP="00396A2A">
      <w:pPr>
        <w:ind w:firstLineChars="100" w:firstLine="210"/>
        <w:rPr>
          <w:rFonts w:ascii="HGS創英ﾌﾟﾚｾﾞﾝｽEB" w:eastAsia="HGS創英ﾌﾟﾚｾﾞﾝｽEB"/>
        </w:rPr>
      </w:pPr>
      <w:r w:rsidRPr="0075112C">
        <w:rPr>
          <w:rFonts w:hint="eastAsia"/>
          <w:noProof/>
        </w:rPr>
        <mc:AlternateContent>
          <mc:Choice Requires="wpg">
            <w:drawing>
              <wp:anchor distT="0" distB="0" distL="114300" distR="114300" simplePos="0" relativeHeight="251655168" behindDoc="0" locked="0" layoutInCell="1" allowOverlap="1" wp14:anchorId="5CE1EB19" wp14:editId="62051285">
                <wp:simplePos x="0" y="0"/>
                <wp:positionH relativeFrom="column">
                  <wp:posOffset>558476</wp:posOffset>
                </wp:positionH>
                <wp:positionV relativeFrom="paragraph">
                  <wp:posOffset>144780</wp:posOffset>
                </wp:positionV>
                <wp:extent cx="5381703" cy="693072"/>
                <wp:effectExtent l="0" t="0" r="28575" b="0"/>
                <wp:wrapNone/>
                <wp:docPr id="204" name="グループ化 204"/>
                <wp:cNvGraphicFramePr/>
                <a:graphic xmlns:a="http://schemas.openxmlformats.org/drawingml/2006/main">
                  <a:graphicData uri="http://schemas.microsoft.com/office/word/2010/wordprocessingGroup">
                    <wpg:wgp>
                      <wpg:cNvGrpSpPr/>
                      <wpg:grpSpPr>
                        <a:xfrm>
                          <a:off x="0" y="0"/>
                          <a:ext cx="5381703" cy="693072"/>
                          <a:chOff x="-575582" y="129821"/>
                          <a:chExt cx="6810663" cy="3332815"/>
                        </a:xfrm>
                      </wpg:grpSpPr>
                      <wps:wsp>
                        <wps:cNvPr id="205" name="四角形: 角を丸くする 205"/>
                        <wps:cNvSpPr/>
                        <wps:spPr>
                          <a:xfrm>
                            <a:off x="-575582" y="129821"/>
                            <a:ext cx="6810663" cy="2719497"/>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89"/>
                        <wps:cNvSpPr txBox="1">
                          <a:spLocks noChangeArrowheads="1"/>
                        </wps:cNvSpPr>
                        <wps:spPr bwMode="auto">
                          <a:xfrm>
                            <a:off x="128865" y="834626"/>
                            <a:ext cx="5929746" cy="262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3A5BF2" w:rsidRDefault="009E1D41" w:rsidP="0075112C">
                              <w:pPr>
                                <w:spacing w:line="400" w:lineRule="exact"/>
                                <w:ind w:firstLineChars="100" w:firstLine="280"/>
                                <w:jc w:val="left"/>
                                <w:rPr>
                                  <w:rFonts w:ascii="Meiryo UI" w:eastAsia="Meiryo UI" w:hAnsi="Meiryo UI"/>
                                  <w:sz w:val="28"/>
                                </w:rPr>
                              </w:pPr>
                              <w:r w:rsidRPr="003A5BF2">
                                <w:rPr>
                                  <w:rFonts w:ascii="Meiryo UI" w:eastAsia="Meiryo UI" w:hAnsi="Meiryo UI" w:hint="eastAsia"/>
                                  <w:sz w:val="28"/>
                                </w:rPr>
                                <w:t>免税軽油使用者証・免税証の</w:t>
                              </w:r>
                              <w:r w:rsidRPr="00293DB4">
                                <w:rPr>
                                  <w:rFonts w:ascii="Meiryo UI" w:eastAsia="Meiryo UI" w:hAnsi="Meiryo UI" w:hint="eastAsia"/>
                                  <w:b/>
                                  <w:sz w:val="28"/>
                                </w:rPr>
                                <w:t>交付</w:t>
                              </w:r>
                              <w:r w:rsidRPr="003A5BF2">
                                <w:rPr>
                                  <w:rFonts w:ascii="Meiryo UI" w:eastAsia="Meiryo UI" w:hAnsi="Meiryo UI" w:hint="eastAsia"/>
                                  <w:sz w:val="28"/>
                                </w:rPr>
                                <w:t>を受ける。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E1EB19" id="グループ化 204" o:spid="_x0000_s1034" style="position:absolute;left:0;text-align:left;margin-left:43.95pt;margin-top:11.4pt;width:423.75pt;height:54.55pt;z-index:251655168;mso-width-relative:margin;mso-height-relative:margin" coordorigin="-5755,1298" coordsize="68106,3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A5lgQAAKsKAAAOAAAAZHJzL2Uyb0RvYy54bWy8VstuGzcU3RfoPxCzlzUzGs0LlgNZsowC&#10;bmLULrKm5o3OkCxJeeQUXcRetkCBLFoU2XXTRTddZtF+jWqgn9FLzsOSbCNBAlSLEZ+X95x77yEP&#10;n62rEl0lXBSUTAzrwDRQQiIaFySbGF9fLga+gYTEJMYlJcnEuE6E8ezo888OaxYmNs1pGSccgREi&#10;wppNjFxKFg6HIsqTCosDyhICkynlFZbQ5dkw5rgG61U5tE3THdaUx4zTKBECRufNpHGk7adpEskX&#10;aSoSicqJAb5J/eX6u1Tf4dEhDjOOWV5ErRv4I7yocEHg0N7UHEuMVrx4YKoqIk4FTeVBRKshTdMi&#10;SjQGQGOZe2hOOV0xjSUL64z1NAG1ezx9tNno+dU5R0U8MWzTMRDBFQRpc/Pn5vaPze1fm9tf7n78&#10;GakpIKpmWQjrTzm7YOe8HciansK+Tnml/gEVWmuKr3uKk7VEEQyOR77lmSMDRTDnBiPTs5sYRDkE&#10;Sm0bjL3x2LcNBAssO/Btq1tw0tpwfct03dbGaDSyfWus1gw7F4bK096xmkFqiXv2xKexd5Fjluig&#10;CMVGz964Y+/u7dt/f39z9/dvIYL/zc2bf96927z+afP6183ND8Cl9lU5Bbt7IkUogNNHWHyKjo7Q&#10;HTJszwqcwNshA4eMC3ma0AqpxsSApCLxV1AZOmHx1ZmQDXndOuWFoGURL4qy1J1rMSs5usJQRFB7&#10;Ma0NVGIhYXBiLPSvPXJnW0lQrWLomVB5EYbqTkssoVkxyDdBMgPhMgPZiCTXvuzsFg8OvQTMWweb&#10;+vfYwQrIHIu88VhbbZeVROFJtDC0uFUkGu5Va0njawgpp41SCBYtCrB2BmjPMQdpACggd/IFfNKS&#10;Aj7atgyUU/7qsXG1HnIOZg1Ug9QA9m9XmCeA5QsC2RhYjqO0SXecsWdDh2/PLLdnyKqaUQiEBcLK&#10;It1U62XZNVNOq5egilN1KkxhEsHZDcttZyYbCQRdjZLpVC8DPWJYnpELFinjiifF4+X6JeasTR0J&#10;EXhOuwrA4V7yNGvVTkKnK0nTQmfWPa9Qo6oD1ajU5H8pS7crS5U96JiukR+oZFDHtwWI5BrGO9CC&#10;ndHoG4EIneWYZMmUc1rnCY4hUlqKNIR2a2NHpQ9a1l/SGMQTA3DN3p4cWrbvuyASIGv+yHFtV3kB&#10;udgJY2AHngPeKmG0XduH66BN2s5QV59dHb+nhAlV9asPadK+HwChbAthLaEKOjf0ffVdYAYn/onv&#10;DBzbPRk45nw+mC5mzsBdWN54PprPZnPrewXQcsK8iOOEqGO6u9NyPkxd21u8ufX621OXaq86PFv2&#10;svOUygx33dCXAFC6B8myHfPYDgYL1/cGzsIZDwLP9AemFRwHrukEznyxC+msIMmnQ1LyF4zt8SPi&#10;to3taSGrCgmvo7KoIGd6tcOhysYTEuvQSlyUTXuLCuX+PRUQbqBEB1rn7r3ayfVyrS//9n5/oH/v&#10;ky7PsQPI6Ua6fD/olaudaJSrmeh0CDS8aXYqtGK8yHIQq0Z1PkA79AUPLyKNsX29qSfXdh/a22/M&#10;o/8AAAD//wMAUEsDBBQABgAIAAAAIQBsNQQl4AAAAAkBAAAPAAAAZHJzL2Rvd25yZXYueG1sTI9N&#10;S8NAEIbvgv9hGcGb3XxYbWI2pRT1VAq2Qultm0yT0OxsyG6T9N87nvQ4vA/vPG+2nEwrBuxdY0lB&#10;OAtAIBW2bKhS8L3/eFqAcF5TqVtLqOCGDpb5/V2m09KO9IXDzleCS8ilWkHtfZdK6YoajXYz2yFx&#10;dra90Z7PvpJlr0cuN62MguBFGt0Qf6h1h+sai8vuahR8jnpcxeH7sLmc17fjfr49bEJU6vFhWr2B&#10;8Dj5Pxh+9VkdcnY62SuVTrQKFq8JkwqiiBdwnsTzZxAnBuMwAZln8v+C/AcAAP//AwBQSwECLQAU&#10;AAYACAAAACEAtoM4kv4AAADhAQAAEwAAAAAAAAAAAAAAAAAAAAAAW0NvbnRlbnRfVHlwZXNdLnht&#10;bFBLAQItABQABgAIAAAAIQA4/SH/1gAAAJQBAAALAAAAAAAAAAAAAAAAAC8BAABfcmVscy8ucmVs&#10;c1BLAQItABQABgAIAAAAIQBS1uA5lgQAAKsKAAAOAAAAAAAAAAAAAAAAAC4CAABkcnMvZTJvRG9j&#10;LnhtbFBLAQItABQABgAIAAAAIQBsNQQl4AAAAAkBAAAPAAAAAAAAAAAAAAAAAPAGAABkcnMvZG93&#10;bnJldi54bWxQSwUGAAAAAAQABADzAAAA/QcAAAAA&#10;">
                <v:roundrect id="四角形: 角を丸くする 205" o:spid="_x0000_s1035" style="position:absolute;left:-5755;top:1298;width:68105;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jWwwAAANwAAAAPAAAAZHJzL2Rvd25yZXYueG1sRI9Bi8Iw&#10;FITvC/6H8AQvi6YVVqQaRVwEkV509+Lt0TybYPNSmqzWf28WBI/DzHzDLNe9a8SNumA9K8gnGQji&#10;ymvLtYLfn914DiJEZI2NZ1LwoADr1eBjiYX2dz7S7RRrkSAcClRgYmwLKUNlyGGY+JY4eRffOYxJ&#10;drXUHd4T3DVymmUz6dByWjDY0tZQdT39OQVncw7ftvw8VGgPu5BTOW/yUqnRsN8sQETq4zv8au+1&#10;gmn2Bf9n0hGQqycAAAD//wMAUEsBAi0AFAAGAAgAAAAhANvh9svuAAAAhQEAABMAAAAAAAAAAAAA&#10;AAAAAAAAAFtDb250ZW50X1R5cGVzXS54bWxQSwECLQAUAAYACAAAACEAWvQsW78AAAAVAQAACwAA&#10;AAAAAAAAAAAAAAAfAQAAX3JlbHMvLnJlbHNQSwECLQAUAAYACAAAACEA3nJo1sMAAADcAAAADwAA&#10;AAAAAAAAAAAAAAAHAgAAZHJzL2Rvd25yZXYueG1sUEsFBgAAAAADAAMAtwAAAPcCAAAAAA==&#10;" fillcolor="window" strokecolor="windowText" strokeweight="1pt"/>
                <v:shape id="_x0000_s1036" type="#_x0000_t202" style="position:absolute;left:1288;top:8346;width:59298;height:2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MIxgAAANwAAAAPAAAAZHJzL2Rvd25yZXYueG1sRI9Pa8JA&#10;FMTvQr/D8gredLeCQVJXiYJt6cU/LeLxmX0modm3IbvV1E/vCkKPw8z8hpnOO1uLM7W+cqzhZahA&#10;EOfOVFxo+P5aDSYgfEA2WDsmDX/kYT576k0xNe7CWzrvQiEihH2KGsoQmlRKn5dk0Q9dQxy9k2st&#10;hijbQpoWLxFuazlSKpEWK44LJTa0LCn/2f1aDdfKZ++b9SIcF+PDm9p8Jn6fJVr3n7vsFUSgLvyH&#10;H+0Po2GkErifiUdAzm4AAAD//wMAUEsBAi0AFAAGAAgAAAAhANvh9svuAAAAhQEAABMAAAAAAAAA&#10;AAAAAAAAAAAAAFtDb250ZW50X1R5cGVzXS54bWxQSwECLQAUAAYACAAAACEAWvQsW78AAAAVAQAA&#10;CwAAAAAAAAAAAAAAAAAfAQAAX3JlbHMvLnJlbHNQSwECLQAUAAYACAAAACEAzDvDCMYAAADcAAAA&#10;DwAAAAAAAAAAAAAAAAAHAgAAZHJzL2Rvd25yZXYueG1sUEsFBgAAAAADAAMAtwAAAPoCAAAAAA==&#10;" filled="f" stroked="f">
                  <v:textbox inset="5.85pt,.7pt,5.85pt,.7pt">
                    <w:txbxContent>
                      <w:p w:rsidR="009E1D41" w:rsidRPr="003A5BF2" w:rsidRDefault="009E1D41" w:rsidP="0075112C">
                        <w:pPr>
                          <w:spacing w:line="400" w:lineRule="exact"/>
                          <w:ind w:firstLineChars="100" w:firstLine="280"/>
                          <w:jc w:val="left"/>
                          <w:rPr>
                            <w:rFonts w:ascii="Meiryo UI" w:eastAsia="Meiryo UI" w:hAnsi="Meiryo UI"/>
                            <w:sz w:val="28"/>
                          </w:rPr>
                        </w:pPr>
                        <w:r w:rsidRPr="003A5BF2">
                          <w:rPr>
                            <w:rFonts w:ascii="Meiryo UI" w:eastAsia="Meiryo UI" w:hAnsi="Meiryo UI" w:hint="eastAsia"/>
                            <w:sz w:val="28"/>
                          </w:rPr>
                          <w:t>免税軽油使用者証・免税証の</w:t>
                        </w:r>
                        <w:r w:rsidRPr="00293DB4">
                          <w:rPr>
                            <w:rFonts w:ascii="Meiryo UI" w:eastAsia="Meiryo UI" w:hAnsi="Meiryo UI" w:hint="eastAsia"/>
                            <w:b/>
                            <w:sz w:val="28"/>
                          </w:rPr>
                          <w:t>交付</w:t>
                        </w:r>
                        <w:r w:rsidRPr="003A5BF2">
                          <w:rPr>
                            <w:rFonts w:ascii="Meiryo UI" w:eastAsia="Meiryo UI" w:hAnsi="Meiryo UI" w:hint="eastAsia"/>
                            <w:sz w:val="28"/>
                          </w:rPr>
                          <w:t>を受ける。</w:t>
                        </w:r>
                      </w:p>
                    </w:txbxContent>
                  </v:textbox>
                </v:shape>
              </v:group>
            </w:pict>
          </mc:Fallback>
        </mc:AlternateContent>
      </w:r>
      <w:r w:rsidRPr="0075112C">
        <w:rPr>
          <w:rFonts w:hint="eastAsia"/>
          <w:noProof/>
        </w:rPr>
        <w:drawing>
          <wp:anchor distT="0" distB="0" distL="114300" distR="114300" simplePos="0" relativeHeight="251660288" behindDoc="0" locked="0" layoutInCell="1" allowOverlap="1" wp14:anchorId="77A45C7E" wp14:editId="777D485A">
            <wp:simplePos x="0" y="0"/>
            <wp:positionH relativeFrom="margin">
              <wp:posOffset>356766</wp:posOffset>
            </wp:positionH>
            <wp:positionV relativeFrom="paragraph">
              <wp:posOffset>66675</wp:posOffset>
            </wp:positionV>
            <wp:extent cx="630555" cy="627380"/>
            <wp:effectExtent l="0" t="0" r="0" b="1270"/>
            <wp:wrapThrough wrapText="bothSides">
              <wp:wrapPolygon edited="0">
                <wp:start x="0" y="0"/>
                <wp:lineTo x="0" y="20988"/>
                <wp:lineTo x="20882" y="20988"/>
                <wp:lineTo x="20882" y="0"/>
                <wp:lineTo x="0" y="0"/>
              </wp:wrapPolygon>
            </wp:wrapThrough>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C76C3.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555" cy="627380"/>
                    </a:xfrm>
                    <a:prstGeom prst="rect">
                      <a:avLst/>
                    </a:prstGeom>
                  </pic:spPr>
                </pic:pic>
              </a:graphicData>
            </a:graphic>
            <wp14:sizeRelH relativeFrom="margin">
              <wp14:pctWidth>0</wp14:pctWidth>
            </wp14:sizeRelH>
            <wp14:sizeRelV relativeFrom="margin">
              <wp14:pctHeight>0</wp14:pctHeight>
            </wp14:sizeRelV>
          </wp:anchor>
        </w:drawing>
      </w:r>
    </w:p>
    <w:p w:rsidR="0075112C" w:rsidRPr="0075112C" w:rsidRDefault="0075112C" w:rsidP="00396A2A">
      <w:pPr>
        <w:ind w:firstLineChars="100" w:firstLine="210"/>
        <w:rPr>
          <w:rFonts w:ascii="HGS創英ﾌﾟﾚｾﾞﾝｽEB" w:eastAsia="HGS創英ﾌﾟﾚｾﾞﾝｽEB"/>
        </w:rPr>
      </w:pPr>
      <w:r w:rsidRPr="0075112C">
        <w:rPr>
          <w:noProof/>
        </w:rPr>
        <mc:AlternateContent>
          <mc:Choice Requires="wps">
            <w:drawing>
              <wp:anchor distT="0" distB="0" distL="114300" distR="114300" simplePos="0" relativeHeight="251652096" behindDoc="0" locked="0" layoutInCell="1" allowOverlap="1" wp14:anchorId="1C4DAB32" wp14:editId="6AAD5270">
                <wp:simplePos x="0" y="0"/>
                <wp:positionH relativeFrom="column">
                  <wp:posOffset>2857441</wp:posOffset>
                </wp:positionH>
                <wp:positionV relativeFrom="paragraph">
                  <wp:posOffset>33020</wp:posOffset>
                </wp:positionV>
                <wp:extent cx="812972" cy="1148174"/>
                <wp:effectExtent l="0" t="0" r="0" b="0"/>
                <wp:wrapNone/>
                <wp:docPr id="3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972" cy="1148174"/>
                        </a:xfrm>
                        <a:prstGeom prst="downArrow">
                          <a:avLst>
                            <a:gd name="adj1" fmla="val 50000"/>
                            <a:gd name="adj2" fmla="val 4384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w14:anchorId="7A79A76A" id="AutoShape 29" o:spid="_x0000_s1026" type="#_x0000_t67" style="position:absolute;left:0;text-align:left;margin-left:225pt;margin-top:2.6pt;width:64pt;height:90.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kGRgIAAJMEAAAOAAAAZHJzL2Uyb0RvYy54bWysVF9v0zAQf0fiO1h+Z2mylqbR0mnaKEIa&#10;MGnwAVzbaQy2z9hu0/Lpd3HSroU3RB4sn+/ud39+d7m53RtNdtIHBbam+dWEEmk5CGU3Nf3+bfWu&#10;pCREZgXTYGVNDzLQ2+XbNzedq2QBLWghPUEQG6rO1bSN0VVZFngrDQtX4KRFZQPesIii32TCsw7R&#10;jc6KyeR91oEXzgOXIeDrw6Cky4TfNJLHr00TZCS6pphbTKdP57o/s+UNqzaeuVbxMQ32D1kYpiwG&#10;PUE9sMjI1qu/oIziHgI08YqDyaBpFJepBqwmn/xRzXPLnEy1YHOCO7Up/D9Y/mX35IkSNb2eX1Ni&#10;mUGS7rYRUmxSLPoOdS5UaPjsnnxfY3CPwH8GYuG+ZXYj77yHrpVMYF55b59dOPRCQFey7j6DQHiG&#10;8KlZ+8abHhDbQPaJk8OJE7mPhONjmReLeUEJR1WeT8t8Pk0hWHX0dj7EjxIM6S81FdDZlFEKwXaP&#10;ISZixFgcEz9yShqjkecd02Q2wW+cgzMbDPlqM70up8UYdkTMWHUMnHoCWomV0joJfrO+154gfE1X&#10;6Rudw7mZtqSr6WJWzFKqF7pwDtFnOOSIUS/MjIq4PloZbNTJiFU9GR+sSMMdmdLDHZ21HdnpCRmI&#10;XYM4IDkeht3AXcZLC/43JR3uRU3Dry3zkhL9ySLB82mxmOEiJaEsF7hU/lyxPlMwyxGoppGS4Xof&#10;h9XbOq82LcbJU+UW+olrVDzOzpDTmCpOPt4uVutcTlav/5LlCwAAAP//AwBQSwMEFAAGAAgAAAAh&#10;AASaEmfgAAAACQEAAA8AAABkcnMvZG93bnJldi54bWxMj0FLw0AUhO9C/8PyCl7E7jY1NaTZlFYQ&#10;9ODBasHjNvuahGbfhuy2jf/e50mPwwwz3xTr0XXigkNoPWmYzxQIpMrblmoNnx/P9xmIEA1Z03lC&#10;Dd8YYF1ObgqTW3+ld7zsYi24hEJuNDQx9rmUoWrQmTDzPRJ7Rz84E1kOtbSDuXK562Si1FI60xIv&#10;NKbHpwar0+7sNCyOpyTZb+etXWSb+i28fu3D3YvWt9NxswIRcYx/YfjFZ3Qomengz2SD6DQ8pIq/&#10;RA1pAoL99DFjfeBgtlQgy0L+f1D+AAAA//8DAFBLAQItABQABgAIAAAAIQC2gziS/gAAAOEBAAAT&#10;AAAAAAAAAAAAAAAAAAAAAABbQ29udGVudF9UeXBlc10ueG1sUEsBAi0AFAAGAAgAAAAhADj9If/W&#10;AAAAlAEAAAsAAAAAAAAAAAAAAAAALwEAAF9yZWxzLy5yZWxzUEsBAi0AFAAGAAgAAAAhAGpzSQZG&#10;AgAAkwQAAA4AAAAAAAAAAAAAAAAALgIAAGRycy9lMm9Eb2MueG1sUEsBAi0AFAAGAAgAAAAhAASa&#10;EmfgAAAACQEAAA8AAAAAAAAAAAAAAAAAoAQAAGRycy9kb3ducmV2LnhtbFBLBQYAAAAABAAEAPMA&#10;AACtBQAAAAA=&#10;" adj="14895">
                <v:textbox inset="5.85pt,.7pt,5.85pt,.7pt"/>
              </v:shape>
            </w:pict>
          </mc:Fallback>
        </mc:AlternateContent>
      </w: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r w:rsidRPr="0075112C">
        <w:rPr>
          <w:rFonts w:ascii="HGS創英ﾌﾟﾚｾﾞﾝｽEB" w:eastAsia="HGS創英ﾌﾟﾚｾﾞﾝｽEB"/>
          <w:noProof/>
        </w:rPr>
        <mc:AlternateContent>
          <mc:Choice Requires="wps">
            <w:drawing>
              <wp:anchor distT="0" distB="0" distL="114300" distR="114300" simplePos="0" relativeHeight="251661312" behindDoc="0" locked="0" layoutInCell="1" allowOverlap="1" wp14:anchorId="16407226" wp14:editId="4167DF04">
                <wp:simplePos x="0" y="0"/>
                <wp:positionH relativeFrom="column">
                  <wp:posOffset>166939</wp:posOffset>
                </wp:positionH>
                <wp:positionV relativeFrom="paragraph">
                  <wp:posOffset>192405</wp:posOffset>
                </wp:positionV>
                <wp:extent cx="1000125" cy="876300"/>
                <wp:effectExtent l="0" t="0" r="28575" b="19050"/>
                <wp:wrapNone/>
                <wp:docPr id="337" name="楕円 337"/>
                <wp:cNvGraphicFramePr/>
                <a:graphic xmlns:a="http://schemas.openxmlformats.org/drawingml/2006/main">
                  <a:graphicData uri="http://schemas.microsoft.com/office/word/2010/wordprocessingShape">
                    <wps:wsp>
                      <wps:cNvSpPr/>
                      <wps:spPr>
                        <a:xfrm>
                          <a:off x="0" y="0"/>
                          <a:ext cx="1000125" cy="8763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04CEB8" id="楕円 337" o:spid="_x0000_s1026" style="position:absolute;left:0;text-align:left;margin-left:13.15pt;margin-top:15.15pt;width:78.75pt;height:6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wfgIAAAEFAAAOAAAAZHJzL2Uyb0RvYy54bWysVNtOGzEQfa/Uf7D8XnaTcGvEBkWgVJUQ&#10;IEHFs/F6s5Z8q+1kk34Af9BP6KfR7+ixd4FQeKqaB2fGM57xOT6zJ6cbrcha+CCtqehor6REGG5r&#10;aZYV/Xa7+HRMSYjM1ExZIyq6FYGezj5+OOncVIxta1UtPEERE6adq2gbo5sWReCt0CzsWScMgo31&#10;mkW4flnUnnWorlUxLsvDorO+dt5yEQJ2z/sgneX6TSN4vGqaICJRFcXdYl59Xu/TWsxO2HTpmWsl&#10;H67B/uEWmkmDps+lzllkZOXlm1Jacm+DbeIet7qwTSO5yBiAZlT+heamZU5kLCAnuGeawv8ryy/X&#10;157IuqKTyRElhmk80u9fPx8fHkjaAT+dC1Ok3bhrP3gBZgK7abxO/4BBNpnT7TOnYhMJx+aoLMvR&#10;+IASjtjx0eGkzKQXL6edD/GLsJoko6JCKelCgs2mbH0RIpoi+ykrbQerZL2QSmVnG86UJ2uGF4Yw&#10;attRoliI2KzoIv8SCpR4dUwZ0lX0cHIAVXAG5TWKRZjagYtglpQwtYSkefT5Kq8Ohzc9b4F3py9A&#10;4/de34TjnIW2v3CuOqQpk+CILNoBdqK+JztZ97be4rG87VUcHF9IVLsA2GvmIVtAwSjGKyyNsoBn&#10;B4uS1vof7+2nfKgJUUo6jAGwf18xL4Dlq4HOPo/299PcZGf/4GgMx+9G7ncjZqXPLN5hhKF3PJsp&#10;P6ons/FW32Fi56krQsxw9O5ZHpyz2I8nZp6L+TynYVYcixfmxvFUPPGUeLzd3DHvBt1EvMClfRqZ&#10;N9rpc9NJY+eraBuZhfXCKySSHMxZFsvwTUiDvOvnrJcv1+wPAAAA//8DAFBLAwQUAAYACAAAACEA&#10;MSbuu90AAAAJAQAADwAAAGRycy9kb3ducmV2LnhtbEyPQUvDQBCF74L/YRnBS7GbJhBDmk0RQW+C&#10;VkG8TZJpEpqdjdltGv+905OeZob3ePO9YrfYQc00+d6xgc06AkVcu6bn1sDH+9NdBsoH5AYHx2Tg&#10;hzzsyuurAvPGnfmN5n1olYSwz9FAF8KYa+3rjiz6tRuJRTu4yWKQc2p1M+FZwu2g4yhKtcWe5UOH&#10;Iz12VB/3J2vg82smXL6n9MD3m5fXCp/T1So25vZmediCCrSEPzNc8AUdSmGq3IkbrwYDcZqI00AS&#10;ybzoWSJVKlnSLAFdFvp/g/IXAAD//wMAUEsBAi0AFAAGAAgAAAAhALaDOJL+AAAA4QEAABMAAAAA&#10;AAAAAAAAAAAAAAAAAFtDb250ZW50X1R5cGVzXS54bWxQSwECLQAUAAYACAAAACEAOP0h/9YAAACU&#10;AQAACwAAAAAAAAAAAAAAAAAvAQAAX3JlbHMvLnJlbHNQSwECLQAUAAYACAAAACEAAXf/MH4CAAAB&#10;BQAADgAAAAAAAAAAAAAAAAAuAgAAZHJzL2Uyb0RvYy54bWxQSwECLQAUAAYACAAAACEAMSbuu90A&#10;AAAJAQAADwAAAAAAAAAAAAAAAADYBAAAZHJzL2Rvd25yZXYueG1sUEsFBgAAAAAEAAQA8wAAAOIF&#10;AAAAAA==&#10;" fillcolor="window" strokecolor="windowText" strokeweight=".5pt"/>
            </w:pict>
          </mc:Fallback>
        </mc:AlternateContent>
      </w:r>
    </w:p>
    <w:p w:rsidR="0075112C" w:rsidRPr="0075112C" w:rsidRDefault="00D3398B" w:rsidP="00396A2A">
      <w:pPr>
        <w:ind w:firstLineChars="100" w:firstLine="210"/>
        <w:rPr>
          <w:rFonts w:ascii="HGS創英ﾌﾟﾚｾﾞﾝｽEB" w:eastAsia="HGS創英ﾌﾟﾚｾﾞﾝｽEB"/>
        </w:rPr>
      </w:pPr>
      <w:r w:rsidRPr="0075112C">
        <w:rPr>
          <w:noProof/>
        </w:rPr>
        <mc:AlternateContent>
          <mc:Choice Requires="wpg">
            <w:drawing>
              <wp:anchor distT="0" distB="0" distL="114300" distR="114300" simplePos="0" relativeHeight="251651072" behindDoc="0" locked="0" layoutInCell="1" allowOverlap="1" wp14:anchorId="48E373AB" wp14:editId="58D95171">
                <wp:simplePos x="0" y="0"/>
                <wp:positionH relativeFrom="column">
                  <wp:posOffset>546177</wp:posOffset>
                </wp:positionH>
                <wp:positionV relativeFrom="paragraph">
                  <wp:posOffset>176530</wp:posOffset>
                </wp:positionV>
                <wp:extent cx="5489767" cy="693829"/>
                <wp:effectExtent l="0" t="0" r="0" b="0"/>
                <wp:wrapNone/>
                <wp:docPr id="209" name="グループ化 209"/>
                <wp:cNvGraphicFramePr/>
                <a:graphic xmlns:a="http://schemas.openxmlformats.org/drawingml/2006/main">
                  <a:graphicData uri="http://schemas.microsoft.com/office/word/2010/wordprocessingGroup">
                    <wpg:wgp>
                      <wpg:cNvGrpSpPr/>
                      <wpg:grpSpPr>
                        <a:xfrm>
                          <a:off x="0" y="0"/>
                          <a:ext cx="5489767" cy="693829"/>
                          <a:chOff x="0" y="175565"/>
                          <a:chExt cx="6334088" cy="3332149"/>
                        </a:xfrm>
                      </wpg:grpSpPr>
                      <wps:wsp>
                        <wps:cNvPr id="210" name="四角形: 角を丸くする 210"/>
                        <wps:cNvSpPr/>
                        <wps:spPr>
                          <a:xfrm>
                            <a:off x="0" y="175565"/>
                            <a:ext cx="6244429" cy="2719497"/>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89"/>
                        <wps:cNvSpPr txBox="1">
                          <a:spLocks noChangeArrowheads="1"/>
                        </wps:cNvSpPr>
                        <wps:spPr bwMode="auto">
                          <a:xfrm>
                            <a:off x="822688" y="879705"/>
                            <a:ext cx="5511400" cy="2628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3A5BF2" w:rsidRDefault="009E1D41" w:rsidP="0075112C">
                              <w:pPr>
                                <w:spacing w:line="400" w:lineRule="exact"/>
                                <w:jc w:val="left"/>
                                <w:rPr>
                                  <w:rFonts w:ascii="Meiryo UI" w:eastAsia="Meiryo UI" w:hAnsi="Meiryo UI"/>
                                  <w:sz w:val="28"/>
                                </w:rPr>
                              </w:pPr>
                              <w:r w:rsidRPr="003A5BF2">
                                <w:rPr>
                                  <w:rFonts w:ascii="Meiryo UI" w:eastAsia="Meiryo UI" w:hAnsi="Meiryo UI" w:hint="eastAsia"/>
                                  <w:sz w:val="28"/>
                                </w:rPr>
                                <w:t>免税証を石油製品販売業者に</w:t>
                              </w:r>
                              <w:r>
                                <w:rPr>
                                  <w:rFonts w:ascii="Meiryo UI" w:eastAsia="Meiryo UI" w:hAnsi="Meiryo UI" w:hint="eastAsia"/>
                                  <w:sz w:val="28"/>
                                </w:rPr>
                                <w:t>渡し</w:t>
                              </w:r>
                              <w:r w:rsidRPr="003A5BF2">
                                <w:rPr>
                                  <w:rFonts w:ascii="Meiryo UI" w:eastAsia="Meiryo UI" w:hAnsi="Meiryo UI" w:hint="eastAsia"/>
                                  <w:sz w:val="28"/>
                                </w:rPr>
                                <w:t>、</w:t>
                              </w:r>
                              <w:r w:rsidRPr="00867D4B">
                                <w:rPr>
                                  <w:rFonts w:ascii="Meiryo UI" w:eastAsia="Meiryo UI" w:hAnsi="Meiryo UI" w:hint="eastAsia"/>
                                  <w:sz w:val="28"/>
                                </w:rPr>
                                <w:t>免税軽油を</w:t>
                              </w:r>
                              <w:r w:rsidRPr="00293DB4">
                                <w:rPr>
                                  <w:rFonts w:ascii="Meiryo UI" w:eastAsia="Meiryo UI" w:hAnsi="Meiryo UI" w:hint="eastAsia"/>
                                  <w:b/>
                                  <w:sz w:val="28"/>
                                </w:rPr>
                                <w:t>購入</w:t>
                              </w:r>
                              <w:r w:rsidRPr="003A5BF2">
                                <w:rPr>
                                  <w:rFonts w:ascii="Meiryo UI" w:eastAsia="Meiryo UI" w:hAnsi="Meiryo UI" w:hint="eastAsia"/>
                                  <w:sz w:val="28"/>
                                </w:rPr>
                                <w:t>する。</w:t>
                              </w:r>
                            </w:p>
                            <w:p w:rsidR="009E1D41" w:rsidRPr="00FD5ECB" w:rsidRDefault="009E1D41" w:rsidP="0075112C">
                              <w:pPr>
                                <w:spacing w:line="400" w:lineRule="exact"/>
                                <w:ind w:firstLineChars="900" w:firstLine="2160"/>
                                <w:rPr>
                                  <w:rFonts w:ascii="Meiryo UI" w:eastAsia="Meiryo UI" w:hAnsi="Meiryo UI"/>
                                  <w:sz w:val="24"/>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E373AB" id="グループ化 209" o:spid="_x0000_s1037" style="position:absolute;left:0;text-align:left;margin-left:43pt;margin-top:13.9pt;width:432.25pt;height:54.65pt;z-index:251651072;mso-width-relative:margin;mso-height-relative:margin" coordorigin=",1755" coordsize="63340,3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DCkwQAAJ8KAAAOAAAAZHJzL2Uyb0RvYy54bWy8VstuGzcU3RfoPxCzlzUzmjcsB7JkGQXc&#10;xKhdZE3NG50hWZLyyC26iL1sgQJZtCiy66aLbrrMov0a1UA/o5ech2QnboIEqBYjPi4vec6995CH&#10;TzZ1ha5SLkpKpoZ1YBooJTFNSpJPjS8vl6PAQEJikuCKknRqXKfCeHL06SeHDYtSmxa0SlKOwAkR&#10;UcOmRiEli8ZjERdpjcUBZSmByYzyGkvo8nyccNyA97oa26bpjRvKE8ZpnAoBo4t20jjS/rMsjeWz&#10;LBOpRNXUgLNJ/eX6u1Lf8dEhjnKOWVHG3THwB5yixiWBTQdXCywxWvPyDVd1GXMqaCYPYlqPaZaV&#10;caoxABrLfIDmlNM101jyqMnZQBNQ+4CnD3YbP70656hMpoZthgYiuIYgbW/+2N7+vr39c3v7890P&#10;PyE1BUQ1LI/A/pSzC3bOu4G87Snsm4zX6h9QoY2m+HqgON1IFMOg6wSh7/kGimHOCyeBrV3jKC4g&#10;ULtllu+6ntuGJy5OutXeZOKYAaSUWj2ZTGzL0cvH/eZjdcbhSA2DpBI73sTH8XZRYJbqcAjFQ8+b&#10;BXnV8nb36tU/v728++vXCMH/9ubl369fb1/8uH3xy/bme2SDoSZNrx4oFJEANh/lb5+InkTPdhwH&#10;iNM02L4VOqGvXA804IhxIU9TWiPVmBqQSCT5AqpBJym+OhOyte/t1P6CVmWyLKtKd67FvOLoCkPh&#10;QL0ltDFQhYWEwamx1L9uy3vLKoIa0AHbN4GVGENFZxWW0KwZ5JgguYFwlYNUxJLrs9xbLd7Y9BIw&#10;721s6t/bNlZAFlgU7Ym1186sIgpPqsWgw60So2VdtVY0uYZgctqqg2DxsgRvZ4D2HHOQA4ACEief&#10;wSerKOCjXctABeXfvG1c2UO2wayBGpAXwP71GvMUsHxGIA9Dy3GUHumO4/o2dPj+zGp/hqzrOYVA&#10;WCCmLNZNZS+rvplxWj8HJZypXWEKkxj2blnuOnPZyh5oaZzOZtoMNIhheUYuWKycK54Uj5eb55iz&#10;LnUkROAp7XMfRw+Sp7VVKwmdrSXNSp1ZO14hLbs6VAryvxQk0NQWpMoedEw3KOgEbCg9JDcw3oMW&#10;7IzGXwlE6LzAJE9nnNOmSHECkbJ0GqmTQ82rqm1hqPRBq+ZzmoBgYgCu2XsggYFte0quQK0CP/TN&#10;TtD6OnZdy3J0oYCB7dmB2Qrtf9TxO0qYUFW/UNo4atN+GACfXSFsJFSBLgkgR99R34ZmeBKcBM7I&#10;sb2TkWMuFqPZcu6MvCXIz2KymM8X1ncKoOVERZkkKVHb9Pel5byfrnY3d3vTDTemLtVBdXi+GmTn&#10;MZUZ3z+G1j2g9AEky3bMYzscLb3AHzlLxx1BAIKRaYXHoWc6obNY3od0VpL04yEp+Qtd29Xp8Di2&#10;x4WsLiW8iKqyhpwZ1A5HKhtPSKJDK3FZte09KtTxd1RAuIESHWhdfju1k5vVRl/4Ohl3dTro37uk&#10;y4erx+2lKwjCQbm6iVa52oleh0DD22avQmvGy7wAsWpV5z20Q1/t8ArSGLsXm3pm7fehvf+uPPoX&#10;AAD//wMAUEsDBBQABgAIAAAAIQA1W5kC4AAAAAkBAAAPAAAAZHJzL2Rvd25yZXYueG1sTI/LasMw&#10;EEX3hf6DmEJ3jewE5+FYDiG0XYVCk0LpbmJNbBNLMpZiO3/f6apZDvdy55xsM5pG9NT52lkF8SQC&#10;QbZwuralgq/j28sShA9oNTbOkoIbedjkjw8ZptoN9pP6QygFj1ifooIqhDaV0hcVGfQT15Ll7Ow6&#10;g4HPrpS6w4HHTSOnUTSXBmvLHypsaVdRcTlcjYL3AYftLH7t95fz7vZzTD6+9zEp9fw0btcgAo3h&#10;vwx/+IwOOTOd3NVqLxoFyzmrBAXTBRtwvkqiBMSJi7NFDDLP5L1B/gsAAP//AwBQSwECLQAUAAYA&#10;CAAAACEAtoM4kv4AAADhAQAAEwAAAAAAAAAAAAAAAAAAAAAAW0NvbnRlbnRfVHlwZXNdLnhtbFBL&#10;AQItABQABgAIAAAAIQA4/SH/1gAAAJQBAAALAAAAAAAAAAAAAAAAAC8BAABfcmVscy8ucmVsc1BL&#10;AQItABQABgAIAAAAIQAkVbDCkwQAAJ8KAAAOAAAAAAAAAAAAAAAAAC4CAABkcnMvZTJvRG9jLnht&#10;bFBLAQItABQABgAIAAAAIQA1W5kC4AAAAAkBAAAPAAAAAAAAAAAAAAAAAO0GAABkcnMvZG93bnJl&#10;di54bWxQSwUGAAAAAAQABADzAAAA+gcAAAAA&#10;">
                <v:roundrect id="四角形: 角を丸くする 210" o:spid="_x0000_s1038" style="position:absolute;top:1755;width:62444;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2TwAAAANwAAAAPAAAAZHJzL2Rvd25yZXYueG1sRE/LisIw&#10;FN0L8w/hDriRMa0LkWosMoMg0o2PjbtLc6cJNjelibX+/WQx4PJw3ptydK0YqA/Ws4J8noEgrr22&#10;3Ci4XvZfKxAhImtsPZOCFwUotx+TDRbaP/lEwzk2IoVwKFCBibErpAy1IYdh7jvixP363mFMsG+k&#10;7vGZwl0rF1m2lA4tpwaDHX0bqu/nh1NwM7fwY6vZsUZ73IecqlWbV0pNP8fdGkSkMb7F/+6DVrDI&#10;0/x0Jh0Buf0DAAD//wMAUEsBAi0AFAAGAAgAAAAhANvh9svuAAAAhQEAABMAAAAAAAAAAAAAAAAA&#10;AAAAAFtDb250ZW50X1R5cGVzXS54bWxQSwECLQAUAAYACAAAACEAWvQsW78AAAAVAQAACwAAAAAA&#10;AAAAAAAAAAAfAQAAX3JlbHMvLnJlbHNQSwECLQAUAAYACAAAACEAS9xdk8AAAADcAAAADwAAAAAA&#10;AAAAAAAAAAAHAgAAZHJzL2Rvd25yZXYueG1sUEsFBgAAAAADAAMAtwAAAPQCAAAAAA==&#10;" fillcolor="window" strokecolor="windowText" strokeweight="1pt"/>
                <v:shape id="_x0000_s1039" type="#_x0000_t202" style="position:absolute;left:8226;top:8797;width:55114;height:2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2hxgAAANwAAAAPAAAAZHJzL2Rvd25yZXYueG1sRI9Ba8JA&#10;FITvhf6H5RV6q5sIDRJdQ1KoipeqLdLja/Y1Cc2+DdlVY3+9Kwgeh5n5hpllg2nFkXrXWFYQjyIQ&#10;xKXVDVcKvj7fXyYgnEfW2FomBWdykM0fH2aYanviLR13vhIBwi5FBbX3XSqlK2sy6Ea2Iw7er+0N&#10;+iD7SuoeTwFuWjmOokQabDgs1NjRW03l3+5gFPw3Ll9uPgr/U7x+L6LNOnH7PFHq+WnIpyA8Df4e&#10;vrVXWsE4juF6JhwBOb8AAAD//wMAUEsBAi0AFAAGAAgAAAAhANvh9svuAAAAhQEAABMAAAAAAAAA&#10;AAAAAAAAAAAAAFtDb250ZW50X1R5cGVzXS54bWxQSwECLQAUAAYACAAAACEAWvQsW78AAAAVAQAA&#10;CwAAAAAAAAAAAAAAAAAfAQAAX3JlbHMvLnJlbHNQSwECLQAUAAYACAAAACEAxgvNocYAAADcAAAA&#10;DwAAAAAAAAAAAAAAAAAHAgAAZHJzL2Rvd25yZXYueG1sUEsFBgAAAAADAAMAtwAAAPoCAAAAAA==&#10;" filled="f" stroked="f">
                  <v:textbox inset="5.85pt,.7pt,5.85pt,.7pt">
                    <w:txbxContent>
                      <w:p w:rsidR="009E1D41" w:rsidRPr="003A5BF2" w:rsidRDefault="009E1D41" w:rsidP="0075112C">
                        <w:pPr>
                          <w:spacing w:line="400" w:lineRule="exact"/>
                          <w:jc w:val="left"/>
                          <w:rPr>
                            <w:rFonts w:ascii="Meiryo UI" w:eastAsia="Meiryo UI" w:hAnsi="Meiryo UI"/>
                            <w:sz w:val="28"/>
                          </w:rPr>
                        </w:pPr>
                        <w:r w:rsidRPr="003A5BF2">
                          <w:rPr>
                            <w:rFonts w:ascii="Meiryo UI" w:eastAsia="Meiryo UI" w:hAnsi="Meiryo UI" w:hint="eastAsia"/>
                            <w:sz w:val="28"/>
                          </w:rPr>
                          <w:t>免税証を石油製品販売業者に</w:t>
                        </w:r>
                        <w:r>
                          <w:rPr>
                            <w:rFonts w:ascii="Meiryo UI" w:eastAsia="Meiryo UI" w:hAnsi="Meiryo UI" w:hint="eastAsia"/>
                            <w:sz w:val="28"/>
                          </w:rPr>
                          <w:t>渡し</w:t>
                        </w:r>
                        <w:r w:rsidRPr="003A5BF2">
                          <w:rPr>
                            <w:rFonts w:ascii="Meiryo UI" w:eastAsia="Meiryo UI" w:hAnsi="Meiryo UI" w:hint="eastAsia"/>
                            <w:sz w:val="28"/>
                          </w:rPr>
                          <w:t>、</w:t>
                        </w:r>
                        <w:r w:rsidRPr="00867D4B">
                          <w:rPr>
                            <w:rFonts w:ascii="Meiryo UI" w:eastAsia="Meiryo UI" w:hAnsi="Meiryo UI" w:hint="eastAsia"/>
                            <w:sz w:val="28"/>
                          </w:rPr>
                          <w:t>免税軽油を</w:t>
                        </w:r>
                        <w:r w:rsidRPr="00293DB4">
                          <w:rPr>
                            <w:rFonts w:ascii="Meiryo UI" w:eastAsia="Meiryo UI" w:hAnsi="Meiryo UI" w:hint="eastAsia"/>
                            <w:b/>
                            <w:sz w:val="28"/>
                          </w:rPr>
                          <w:t>購入</w:t>
                        </w:r>
                        <w:r w:rsidRPr="003A5BF2">
                          <w:rPr>
                            <w:rFonts w:ascii="Meiryo UI" w:eastAsia="Meiryo UI" w:hAnsi="Meiryo UI" w:hint="eastAsia"/>
                            <w:sz w:val="28"/>
                          </w:rPr>
                          <w:t>する。</w:t>
                        </w:r>
                      </w:p>
                      <w:p w:rsidR="009E1D41" w:rsidRPr="00FD5ECB" w:rsidRDefault="009E1D41" w:rsidP="0075112C">
                        <w:pPr>
                          <w:spacing w:line="400" w:lineRule="exact"/>
                          <w:ind w:firstLineChars="900" w:firstLine="2160"/>
                          <w:rPr>
                            <w:rFonts w:ascii="Meiryo UI" w:eastAsia="Meiryo UI" w:hAnsi="Meiryo UI"/>
                            <w:sz w:val="24"/>
                          </w:rPr>
                        </w:pPr>
                      </w:p>
                    </w:txbxContent>
                  </v:textbox>
                </v:shape>
              </v:group>
            </w:pict>
          </mc:Fallback>
        </mc:AlternateContent>
      </w:r>
      <w:r w:rsidRPr="0075112C">
        <w:rPr>
          <w:noProof/>
        </w:rPr>
        <w:drawing>
          <wp:anchor distT="0" distB="0" distL="114300" distR="114300" simplePos="0" relativeHeight="251662336" behindDoc="0" locked="0" layoutInCell="1" allowOverlap="1" wp14:anchorId="24165297" wp14:editId="076B2BF9">
            <wp:simplePos x="0" y="0"/>
            <wp:positionH relativeFrom="margin">
              <wp:posOffset>363380</wp:posOffset>
            </wp:positionH>
            <wp:positionV relativeFrom="paragraph">
              <wp:posOffset>82550</wp:posOffset>
            </wp:positionV>
            <wp:extent cx="625475" cy="620395"/>
            <wp:effectExtent l="0" t="0" r="3175" b="8255"/>
            <wp:wrapThrough wrapText="bothSides">
              <wp:wrapPolygon edited="0">
                <wp:start x="0" y="0"/>
                <wp:lineTo x="0" y="21224"/>
                <wp:lineTo x="21052" y="21224"/>
                <wp:lineTo x="21052" y="0"/>
                <wp:lineTo x="0" y="0"/>
              </wp:wrapPolygon>
            </wp:wrapThrough>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FC52.tmp"/>
                    <pic:cNvPicPr/>
                  </pic:nvPicPr>
                  <pic:blipFill rotWithShape="1">
                    <a:blip r:embed="rId14" cstate="print">
                      <a:extLst>
                        <a:ext uri="{28A0092B-C50C-407E-A947-70E740481C1C}">
                          <a14:useLocalDpi xmlns:a14="http://schemas.microsoft.com/office/drawing/2010/main" val="0"/>
                        </a:ext>
                      </a:extLst>
                    </a:blip>
                    <a:srcRect l="1482" t="2464"/>
                    <a:stretch/>
                  </pic:blipFill>
                  <pic:spPr bwMode="auto">
                    <a:xfrm>
                      <a:off x="0" y="0"/>
                      <a:ext cx="625475" cy="62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12C" w:rsidRPr="0075112C" w:rsidRDefault="0075112C" w:rsidP="00396A2A">
      <w:pPr>
        <w:ind w:firstLineChars="100" w:firstLine="210"/>
        <w:rPr>
          <w:rFonts w:ascii="HGS創英ﾌﾟﾚｾﾞﾝｽEB" w:eastAsia="HGS創英ﾌﾟﾚｾﾞﾝｽEB"/>
        </w:rPr>
      </w:pPr>
      <w:r w:rsidRPr="0075112C">
        <w:rPr>
          <w:noProof/>
        </w:rPr>
        <mc:AlternateContent>
          <mc:Choice Requires="wps">
            <w:drawing>
              <wp:anchor distT="0" distB="0" distL="114300" distR="114300" simplePos="0" relativeHeight="251650048" behindDoc="0" locked="0" layoutInCell="1" allowOverlap="1" wp14:anchorId="35829D04" wp14:editId="6ECE66B6">
                <wp:simplePos x="0" y="0"/>
                <wp:positionH relativeFrom="column">
                  <wp:posOffset>2860399</wp:posOffset>
                </wp:positionH>
                <wp:positionV relativeFrom="paragraph">
                  <wp:posOffset>66040</wp:posOffset>
                </wp:positionV>
                <wp:extent cx="812972" cy="1148174"/>
                <wp:effectExtent l="0" t="0" r="0" b="0"/>
                <wp:wrapNone/>
                <wp:docPr id="37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972" cy="1148174"/>
                        </a:xfrm>
                        <a:prstGeom prst="downArrow">
                          <a:avLst>
                            <a:gd name="adj1" fmla="val 50000"/>
                            <a:gd name="adj2" fmla="val 4384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w14:anchorId="30908F78" id="AutoShape 29" o:spid="_x0000_s1026" type="#_x0000_t67" style="position:absolute;left:0;text-align:left;margin-left:225.25pt;margin-top:5.2pt;width:64pt;height:90.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ygRQIAAJMEAAAOAAAAZHJzL2Uyb0RvYy54bWysVNuO0zAQfUfiHyy/0zTZdttGTVerLkVI&#10;C6y08AFT22kMvmG7TZevZ+Kk3RbeEHmwPJ6ZM5czk+XdUStyED5Iayqaj8aUCMMsl2ZX0W9fN+/m&#10;lIQIhoOyRlT0RQR6t3r7Ztm6UhS2sYoLTxDEhLJ1FW1idGWWBdYIDWFknTCorK3XEFH0u4x7aBFd&#10;q6wYj2+z1nruvGUiBHx96JV0lfDrWrD4pa6DiERVFHOL6fTp3HZntlpCufPgGsmGNOAfstAgDQY9&#10;Qz1ABLL38i8oLZm3wdZxxKzObF1LJlINWE0+/qOa5wacSLVgc4I7tyn8P1j2+fDkieQVvZndUmJA&#10;I0n3+2hTbFIsug61LpRo+OyefFdjcI+W/QjE2HUDZifuvbdtI4BjXnlnn105dEJAV7JtP1mO8IDw&#10;qVnH2usOENtAjomTlzMn4hgJw8d5XixmBSUMVXk+meezSQoB5cnb+RA/CKtJd6kot61JGaUQcHgM&#10;MRHDh+KAf88pqbVCng+gyHSM3zAHFzYY8tVmcjOfFEPYATGD8hQ49cQqyTdSqST43XatPEH4im7S&#10;NziHSzNlSFvRxbSYplSvdOESosuwzxGjXplpGXF9lNTYqLMRlB0Z7w1Pwx1Bqv6OzsoM7HSE9MRu&#10;LX9BcrztdwN3GS+N9b8oaXEvKhp+7sELStRHgwTPJsViiouUhPl8gUvlLxXbCwUYhkAVjZT013Xs&#10;V2/vvNw1GCdPlRvbTVwt42l2+pyGVHHy8Xa1Wpdysnr9l6x+AwAA//8DAFBLAwQUAAYACAAAACEA&#10;LqTLhOEAAAAKAQAADwAAAGRycy9kb3ducmV2LnhtbEyPwU7DMBBE70j8g7VIXBC1kzYQQpyqICHR&#10;AwcKlTi68TaJGq+j2G3D37Oc4LgzT7Mz5XJyvTjhGDpPGpKZAoFUe9tRo+Hz4+U2BxGiIWt6T6jh&#10;GwMsq8uL0hTWn+kdT5vYCA6hUBgNbYxDIWWoW3QmzPyAxN7ej85EPsdG2tGcOdz1MlXqTjrTEX9o&#10;zYDPLdaHzdFpmO8Pabp9Sjo7z1fNW1h/bcPNq9bXV9PqEUTEKf7B8Fufq0PFnXb+SDaIXsMiUxmj&#10;bKgFCAay+5yFHQsPSQqyKuX/CdUPAAAA//8DAFBLAQItABQABgAIAAAAIQC2gziS/gAAAOEBAAAT&#10;AAAAAAAAAAAAAAAAAAAAAABbQ29udGVudF9UeXBlc10ueG1sUEsBAi0AFAAGAAgAAAAhADj9If/W&#10;AAAAlAEAAAsAAAAAAAAAAAAAAAAALwEAAF9yZWxzLy5yZWxzUEsBAi0AFAAGAAgAAAAhADiV3KBF&#10;AgAAkwQAAA4AAAAAAAAAAAAAAAAALgIAAGRycy9lMm9Eb2MueG1sUEsBAi0AFAAGAAgAAAAhAC6k&#10;y4ThAAAACgEAAA8AAAAAAAAAAAAAAAAAnwQAAGRycy9kb3ducmV2LnhtbFBLBQYAAAAABAAEAPMA&#10;AACtBQAAAAA=&#10;" adj="14895">
                <v:textbox inset="5.85pt,.7pt,5.85pt,.7pt"/>
              </v:shape>
            </w:pict>
          </mc:Fallback>
        </mc:AlternateContent>
      </w: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p>
    <w:p w:rsidR="0075112C" w:rsidRPr="0075112C" w:rsidRDefault="00D3398B" w:rsidP="00396A2A">
      <w:pPr>
        <w:ind w:firstLineChars="100" w:firstLine="210"/>
        <w:rPr>
          <w:rFonts w:ascii="HGS創英ﾌﾟﾚｾﾞﾝｽEB" w:eastAsia="HGS創英ﾌﾟﾚｾﾞﾝｽEB"/>
        </w:rPr>
      </w:pPr>
      <w:r w:rsidRPr="0075112C">
        <w:rPr>
          <w:rFonts w:ascii="HGS創英ﾌﾟﾚｾﾞﾝｽEB" w:eastAsia="HGS創英ﾌﾟﾚｾﾞﾝｽEB"/>
          <w:noProof/>
        </w:rPr>
        <mc:AlternateContent>
          <mc:Choice Requires="wpg">
            <w:drawing>
              <wp:anchor distT="0" distB="0" distL="114300" distR="114300" simplePos="0" relativeHeight="251657216" behindDoc="1" locked="0" layoutInCell="1" allowOverlap="1" wp14:anchorId="7F474029" wp14:editId="6B756266">
                <wp:simplePos x="0" y="0"/>
                <wp:positionH relativeFrom="margin">
                  <wp:posOffset>544399</wp:posOffset>
                </wp:positionH>
                <wp:positionV relativeFrom="paragraph">
                  <wp:posOffset>222250</wp:posOffset>
                </wp:positionV>
                <wp:extent cx="5421395" cy="696728"/>
                <wp:effectExtent l="0" t="0" r="8255" b="8255"/>
                <wp:wrapNone/>
                <wp:docPr id="214" name="グループ化 214"/>
                <wp:cNvGraphicFramePr/>
                <a:graphic xmlns:a="http://schemas.openxmlformats.org/drawingml/2006/main">
                  <a:graphicData uri="http://schemas.microsoft.com/office/word/2010/wordprocessingGroup">
                    <wpg:wgp>
                      <wpg:cNvGrpSpPr/>
                      <wpg:grpSpPr>
                        <a:xfrm>
                          <a:off x="0" y="0"/>
                          <a:ext cx="5421395" cy="696728"/>
                          <a:chOff x="0" y="175565"/>
                          <a:chExt cx="6079295" cy="3351067"/>
                        </a:xfrm>
                      </wpg:grpSpPr>
                      <wps:wsp>
                        <wps:cNvPr id="215" name="四角形: 角を丸くする 215"/>
                        <wps:cNvSpPr/>
                        <wps:spPr>
                          <a:xfrm>
                            <a:off x="0" y="175565"/>
                            <a:ext cx="6076950" cy="2719498"/>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89"/>
                        <wps:cNvSpPr txBox="1">
                          <a:spLocks noChangeArrowheads="1"/>
                        </wps:cNvSpPr>
                        <wps:spPr bwMode="auto">
                          <a:xfrm>
                            <a:off x="815490" y="898625"/>
                            <a:ext cx="5263805" cy="262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3A5BF2" w:rsidRDefault="009E1D41" w:rsidP="0075112C">
                              <w:pPr>
                                <w:spacing w:line="400" w:lineRule="exact"/>
                                <w:jc w:val="left"/>
                                <w:rPr>
                                  <w:rFonts w:ascii="Meiryo UI" w:eastAsia="Meiryo UI" w:hAnsi="Meiryo UI"/>
                                  <w:sz w:val="28"/>
                                </w:rPr>
                              </w:pPr>
                              <w:r w:rsidRPr="003A5BF2">
                                <w:rPr>
                                  <w:rFonts w:ascii="Meiryo UI" w:eastAsia="Meiryo UI" w:hAnsi="Meiryo UI" w:hint="eastAsia"/>
                                  <w:sz w:val="28"/>
                                </w:rPr>
                                <w:t>免税軽油の</w:t>
                              </w:r>
                              <w:r>
                                <w:rPr>
                                  <w:rFonts w:ascii="Meiryo UI" w:eastAsia="Meiryo UI" w:hAnsi="Meiryo UI" w:hint="eastAsia"/>
                                  <w:sz w:val="28"/>
                                </w:rPr>
                                <w:t>購入や使</w:t>
                              </w:r>
                              <w:r w:rsidRPr="003A5BF2">
                                <w:rPr>
                                  <w:rFonts w:ascii="Meiryo UI" w:eastAsia="Meiryo UI" w:hAnsi="Meiryo UI" w:hint="eastAsia"/>
                                  <w:sz w:val="28"/>
                                </w:rPr>
                                <w:t>用の実績</w:t>
                              </w:r>
                              <w:r>
                                <w:rPr>
                                  <w:rFonts w:ascii="Meiryo UI" w:eastAsia="Meiryo UI" w:hAnsi="Meiryo UI" w:hint="eastAsia"/>
                                  <w:sz w:val="28"/>
                                </w:rPr>
                                <w:t>等</w:t>
                              </w:r>
                              <w:r w:rsidRPr="003A5BF2">
                                <w:rPr>
                                  <w:rFonts w:ascii="Meiryo UI" w:eastAsia="Meiryo UI" w:hAnsi="Meiryo UI" w:hint="eastAsia"/>
                                  <w:sz w:val="28"/>
                                </w:rPr>
                                <w:t>を</w:t>
                              </w:r>
                              <w:r w:rsidRPr="00293DB4">
                                <w:rPr>
                                  <w:rFonts w:ascii="Meiryo UI" w:eastAsia="Meiryo UI" w:hAnsi="Meiryo UI" w:hint="eastAsia"/>
                                  <w:b/>
                                  <w:sz w:val="28"/>
                                </w:rPr>
                                <w:t>報告</w:t>
                              </w:r>
                              <w:r w:rsidRPr="003A5BF2">
                                <w:rPr>
                                  <w:rFonts w:ascii="Meiryo UI" w:eastAsia="Meiryo UI" w:hAnsi="Meiryo UI" w:hint="eastAsia"/>
                                  <w:sz w:val="28"/>
                                </w:rPr>
                                <w:t>する</w:t>
                              </w:r>
                              <w:r>
                                <w:rPr>
                                  <w:rFonts w:ascii="Meiryo UI" w:eastAsia="Meiryo UI" w:hAnsi="Meiryo UI" w:hint="eastAsia"/>
                                  <w:sz w:val="28"/>
                                </w:rPr>
                                <w:t>。</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474029" id="グループ化 214" o:spid="_x0000_s1040" style="position:absolute;left:0;text-align:left;margin-left:42.85pt;margin-top:17.5pt;width:426.9pt;height:54.85pt;z-index:-251659264;mso-position-horizontal-relative:margin;mso-width-relative:margin;mso-height-relative:margin" coordorigin=",1755" coordsize="60792,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olkQQAAJ8KAAAOAAAAZHJzL2Uyb0RvYy54bWy8Vstu3DYU3RfoPxDaj0eSJY0keByMZzxB&#10;ATcxahdZcyTqgUokS9LWOEUXsZctUCCLFkV23XTRTZdZtF8zNdDP6CX18HgcI0ECdBYakpePe869&#10;95AHT9Z1hS6JkCWjU8vZsy1EaMLSkuZT6+vz5Si0kFSYprhilEytKyKtJ4eff3bQ8Ji4rGBVSgSC&#10;TaiMGz61CqV4PB7LpCA1lnuMEwrGjIkaK+iKfJwK3MDudTV2bTsYN0ykXLCESAmji9ZoHZr9s4wk&#10;6nmWSaJQNbXAN2W+wnxX+js+PMBxLjAvyqRzA3+EFzUuKRw6bLXACqMLUT7Yqi4TwSTL1F7C6jHL&#10;sjIhBgOgcewdNE8Fu+AGSx43OR9oAmp3eProbZNnl6cClenUch3PQhTXEKTN9Z+bmz82N39tbn65&#10;/fFnpE1AVMPzGOY/FfyMn4puIG97Gvs6E7X+B1RobSi+Gigma4USGPQ919mPfAslYAuiYOKGbQyS&#10;AgJ1t8yZ+H7g96bjbnVgTyK3X72/7zt2MNFzxv3hY+3j4FLDIankHW/y03g7KzAnJhxS8zDwBmha&#10;3m7fvPn399e3f/8WI/jfXL/+5+3bzaufNq9+3Vz/ACwaPNopWD1QKGMJbD7K3zYRPYlAQxD5kM6a&#10;RHfiRF5kWBxowDEXUj0lrEa6MbUgkWj6FVSDSVJ8eSJVS1s/T58vWVWmy7KqTOdKziuBLjEUDtRb&#10;yhoLVVgqGJxaS/PrmL+3rKKoAR1wJ7Z2D0NFZxVW0Kw55JikuYVwlYNUJEoYX+6tlg8OPQfMWwfb&#10;5veugzWQBZZF67HZtZtWUY2HGDHocOsYtKzr1oqlVxBMwVp1kDxZlrDbCaA9xQLkAKCAxKnn8Mkq&#10;BvhY17JQwcTLd43r+ZBtYLVQA/IC2L+9wIIAli8o5GHkeJ7WI9Px/IkLHbFtWW1b6EU9ZxAIB8SU&#10;J6ap56uqb2aC1S9ACWf6VDBhmsDZLctdZ65a2QMtTchsZqaBBnGsTugZT/TmmifN4/n6BRa8Sx0F&#10;EXjG+tzH8U7ytHP1SspmF4plpcmsO16hOnUH6lAryP9SkEFfkDp70BFbozDSyaCP70oPqTWM96Al&#10;P2HJNxJRNi8wzclMCNYUBKcQKcek0dbSdh+dPmjVfMlSEEwMwA17OxIYOr4XQTigTMMoDNxO0Po6&#10;9t1gP7Q7MXQDN7Tt+3L2sI7fU8KU6foFqDhu034YAG3oCmGtoApMSQA55o76LrKj4/A49EaeGxyP&#10;PHuxGM2Wc28ULEF+FvuL+XzhfK8BOl5clGlKqD6mvy8d78N0tbu525tuuDFNqQ6qI/LVIDuPqcz4&#10;vhtG/oHSHUiO69lHbjRaBuFk5C09fxRN7HBkO9FRFNhe5C2W9yGdlJR8OiQtf5EPkdbuPI7tcSGr&#10;SwUvoqqsIWcGtcOxzsZjmprQKlxWbXuLCu3+HRUQbqDEBNqU353aqfVqbS78oC+JHf17n3RNPHMF&#10;t9IVhjq/W+XqDK1ytYZeh0DD22avQhdclHkBYtWqzgdoh7na4RVkMHYvNv3M2u5De/tdefgfAAAA&#10;//8DAFBLAwQUAAYACAAAACEAg++HE+AAAAAJAQAADwAAAGRycy9kb3ducmV2LnhtbEyPQUvDQBCF&#10;74L/YRnBm93ENLaN2ZRS1FMRbAXxts1Ok9DsbMhuk/TfO570OLyPN9/L15NtxYC9bxwpiGcRCKTS&#10;mYYqBZ+H14clCB80Gd06QgVX9LAubm9ynRk30gcO+1AJLiGfaQV1CF0mpS9rtNrPXIfE2cn1Vgc+&#10;+0qaXo9cblv5GEVP0uqG+EOtO9zWWJ73F6vgbdTjJolfht35tL1+H9L3r12MSt3fTZtnEAGn8AfD&#10;rz6rQ8FOR3ch40WrYJkumFSQpDyJ81WySkEcGZzPFyCLXP5fUPwAAAD//wMAUEsBAi0AFAAGAAgA&#10;AAAhALaDOJL+AAAA4QEAABMAAAAAAAAAAAAAAAAAAAAAAFtDb250ZW50X1R5cGVzXS54bWxQSwEC&#10;LQAUAAYACAAAACEAOP0h/9YAAACUAQAACwAAAAAAAAAAAAAAAAAvAQAAX3JlbHMvLnJlbHNQSwEC&#10;LQAUAAYACAAAACEAzx06JZEEAACfCgAADgAAAAAAAAAAAAAAAAAuAgAAZHJzL2Uyb0RvYy54bWxQ&#10;SwECLQAUAAYACAAAACEAg++HE+AAAAAJAQAADwAAAAAAAAAAAAAAAADrBgAAZHJzL2Rvd25yZXYu&#10;eG1sUEsFBgAAAAAEAAQA8wAAAPgHAAAAAA==&#10;">
                <v:roundrect id="四角形: 角を丸くする 215" o:spid="_x0000_s1041" style="position:absolute;top:1755;width:60769;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LxAAAANwAAAAPAAAAZHJzL2Rvd25yZXYueG1sRI/BasMw&#10;EETvgf6D2EIvoZEdSAmulVAaAsX4UicX3xZra4laK2Mpifv3VaDQ4zAzb5hyP7tBXGkK1rOCfJWB&#10;IO68ttwrOJ+Oz1sQISJrHDyTgh8KsN89LEostL/xJ12b2IsE4VCgAhPjWEgZOkMOw8qPxMn78pPD&#10;mOTUSz3hLcHdINdZ9iIdWk4LBkd6N9R9NxenoDVtONh6WXVoq2PIqd4Oea3U0+P89goi0hz/w3/t&#10;D61gnW/gfiYdAbn7BQAA//8DAFBLAQItABQABgAIAAAAIQDb4fbL7gAAAIUBAAATAAAAAAAAAAAA&#10;AAAAAAAAAABbQ29udGVudF9UeXBlc10ueG1sUEsBAi0AFAAGAAgAAAAhAFr0LFu/AAAAFQEAAAsA&#10;AAAAAAAAAAAAAAAAHwEAAF9yZWxzLy5yZWxzUEsBAi0AFAAGAAgAAAAhAFur/gvEAAAA3AAAAA8A&#10;AAAAAAAAAAAAAAAABwIAAGRycy9kb3ducmV2LnhtbFBLBQYAAAAAAwADALcAAAD4AgAAAAA=&#10;" fillcolor="window" strokecolor="windowText" strokeweight="1pt"/>
                <v:shape id="_x0000_s1042" type="#_x0000_t202" style="position:absolute;left:8154;top:8986;width:52638;height:2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XVxgAAANwAAAAPAAAAZHJzL2Rvd25yZXYueG1sRI9Ba8JA&#10;FITvgv9heUJvulFokNRNiIKteKlNS+nxNfuahGbfhuyqsb/eFYQeh5n5hlllg2nFiXrXWFYwn0Ug&#10;iEurG64UfLxvp0sQziNrbC2Tggs5yNLxaIWJtmd+o1PhKxEg7BJUUHvfJVK6siaDbmY74uD92N6g&#10;D7KvpO7xHOCmlYsoiqXBhsNCjR1taip/i6NR8Ne4/OXwuvbf68ev5+iwj91nHiv1MBnyJxCeBv8f&#10;vrd3WsFiHsPtTDgCMr0CAAD//wMAUEsBAi0AFAAGAAgAAAAhANvh9svuAAAAhQEAABMAAAAAAAAA&#10;AAAAAAAAAAAAAFtDb250ZW50X1R5cGVzXS54bWxQSwECLQAUAAYACAAAACEAWvQsW78AAAAVAQAA&#10;CwAAAAAAAAAAAAAAAAAfAQAAX3JlbHMvLnJlbHNQSwECLQAUAAYACAAAACEASeJV1cYAAADcAAAA&#10;DwAAAAAAAAAAAAAAAAAHAgAAZHJzL2Rvd25yZXYueG1sUEsFBgAAAAADAAMAtwAAAPoCAAAAAA==&#10;" filled="f" stroked="f">
                  <v:textbox inset="5.85pt,.7pt,5.85pt,.7pt">
                    <w:txbxContent>
                      <w:p w:rsidR="009E1D41" w:rsidRPr="003A5BF2" w:rsidRDefault="009E1D41" w:rsidP="0075112C">
                        <w:pPr>
                          <w:spacing w:line="400" w:lineRule="exact"/>
                          <w:jc w:val="left"/>
                          <w:rPr>
                            <w:rFonts w:ascii="Meiryo UI" w:eastAsia="Meiryo UI" w:hAnsi="Meiryo UI"/>
                            <w:sz w:val="28"/>
                          </w:rPr>
                        </w:pPr>
                        <w:r w:rsidRPr="003A5BF2">
                          <w:rPr>
                            <w:rFonts w:ascii="Meiryo UI" w:eastAsia="Meiryo UI" w:hAnsi="Meiryo UI" w:hint="eastAsia"/>
                            <w:sz w:val="28"/>
                          </w:rPr>
                          <w:t>免税軽油の</w:t>
                        </w:r>
                        <w:r>
                          <w:rPr>
                            <w:rFonts w:ascii="Meiryo UI" w:eastAsia="Meiryo UI" w:hAnsi="Meiryo UI" w:hint="eastAsia"/>
                            <w:sz w:val="28"/>
                          </w:rPr>
                          <w:t>購入や使</w:t>
                        </w:r>
                        <w:r w:rsidRPr="003A5BF2">
                          <w:rPr>
                            <w:rFonts w:ascii="Meiryo UI" w:eastAsia="Meiryo UI" w:hAnsi="Meiryo UI" w:hint="eastAsia"/>
                            <w:sz w:val="28"/>
                          </w:rPr>
                          <w:t>用の実績</w:t>
                        </w:r>
                        <w:r>
                          <w:rPr>
                            <w:rFonts w:ascii="Meiryo UI" w:eastAsia="Meiryo UI" w:hAnsi="Meiryo UI" w:hint="eastAsia"/>
                            <w:sz w:val="28"/>
                          </w:rPr>
                          <w:t>等</w:t>
                        </w:r>
                        <w:r w:rsidRPr="003A5BF2">
                          <w:rPr>
                            <w:rFonts w:ascii="Meiryo UI" w:eastAsia="Meiryo UI" w:hAnsi="Meiryo UI" w:hint="eastAsia"/>
                            <w:sz w:val="28"/>
                          </w:rPr>
                          <w:t>を</w:t>
                        </w:r>
                        <w:r w:rsidRPr="00293DB4">
                          <w:rPr>
                            <w:rFonts w:ascii="Meiryo UI" w:eastAsia="Meiryo UI" w:hAnsi="Meiryo UI" w:hint="eastAsia"/>
                            <w:b/>
                            <w:sz w:val="28"/>
                          </w:rPr>
                          <w:t>報告</w:t>
                        </w:r>
                        <w:r w:rsidRPr="003A5BF2">
                          <w:rPr>
                            <w:rFonts w:ascii="Meiryo UI" w:eastAsia="Meiryo UI" w:hAnsi="Meiryo UI" w:hint="eastAsia"/>
                            <w:sz w:val="28"/>
                          </w:rPr>
                          <w:t>する</w:t>
                        </w:r>
                        <w:r>
                          <w:rPr>
                            <w:rFonts w:ascii="Meiryo UI" w:eastAsia="Meiryo UI" w:hAnsi="Meiryo UI" w:hint="eastAsia"/>
                            <w:sz w:val="28"/>
                          </w:rPr>
                          <w:t>。</w:t>
                        </w:r>
                      </w:p>
                    </w:txbxContent>
                  </v:textbox>
                </v:shape>
                <w10:wrap anchorx="margin"/>
              </v:group>
            </w:pict>
          </mc:Fallback>
        </mc:AlternateContent>
      </w:r>
      <w:r w:rsidRPr="0075112C">
        <w:rPr>
          <w:rFonts w:ascii="HGS創英ﾌﾟﾚｾﾞﾝｽEB" w:eastAsia="HGS創英ﾌﾟﾚｾﾞﾝｽEB"/>
          <w:noProof/>
        </w:rPr>
        <w:drawing>
          <wp:anchor distT="0" distB="0" distL="114300" distR="114300" simplePos="0" relativeHeight="251664384" behindDoc="0" locked="0" layoutInCell="1" allowOverlap="1" wp14:anchorId="114CC67D" wp14:editId="49675E62">
            <wp:simplePos x="0" y="0"/>
            <wp:positionH relativeFrom="margin">
              <wp:posOffset>361159</wp:posOffset>
            </wp:positionH>
            <wp:positionV relativeFrom="paragraph">
              <wp:posOffset>214630</wp:posOffset>
            </wp:positionV>
            <wp:extent cx="634365" cy="628015"/>
            <wp:effectExtent l="0" t="0" r="0" b="635"/>
            <wp:wrapThrough wrapText="bothSides">
              <wp:wrapPolygon edited="0">
                <wp:start x="0" y="0"/>
                <wp:lineTo x="0" y="20967"/>
                <wp:lineTo x="20757" y="20967"/>
                <wp:lineTo x="20757" y="0"/>
                <wp:lineTo x="0" y="0"/>
              </wp:wrapPolygon>
            </wp:wrapThrough>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12C">
        <w:rPr>
          <w:rFonts w:ascii="HGS創英ﾌﾟﾚｾﾞﾝｽEB" w:eastAsia="HGS創英ﾌﾟﾚｾﾞﾝｽEB"/>
          <w:noProof/>
        </w:rPr>
        <mc:AlternateContent>
          <mc:Choice Requires="wps">
            <w:drawing>
              <wp:anchor distT="0" distB="0" distL="114300" distR="114300" simplePos="0" relativeHeight="251663360" behindDoc="0" locked="0" layoutInCell="1" allowOverlap="1" wp14:anchorId="1D9CBF8D" wp14:editId="216D57EB">
                <wp:simplePos x="0" y="0"/>
                <wp:positionH relativeFrom="column">
                  <wp:posOffset>173475</wp:posOffset>
                </wp:positionH>
                <wp:positionV relativeFrom="paragraph">
                  <wp:posOffset>90805</wp:posOffset>
                </wp:positionV>
                <wp:extent cx="1000125" cy="876300"/>
                <wp:effectExtent l="0" t="0" r="28575" b="19050"/>
                <wp:wrapNone/>
                <wp:docPr id="341" name="楕円 341"/>
                <wp:cNvGraphicFramePr/>
                <a:graphic xmlns:a="http://schemas.openxmlformats.org/drawingml/2006/main">
                  <a:graphicData uri="http://schemas.microsoft.com/office/word/2010/wordprocessingShape">
                    <wps:wsp>
                      <wps:cNvSpPr/>
                      <wps:spPr>
                        <a:xfrm>
                          <a:off x="0" y="0"/>
                          <a:ext cx="1000125" cy="8763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D628F" id="楕円 341" o:spid="_x0000_s1026" style="position:absolute;left:0;text-align:left;margin-left:13.65pt;margin-top:7.15pt;width:78.7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QBfgIAAAEFAAAOAAAAZHJzL2Uyb0RvYy54bWysVF1OGzEQfq/UO1h+L7sJ4acRGxSBUlVC&#10;gAQVz8ZrZy15bdd2skkPwA16hB6NnqOfvQuEwlPVPDgznvGMv8/f7MnpptVkLXxQ1lR0tFdSIgy3&#10;tTLLin67XXw6piREZmqmrREV3YpAT2cfP5x0birGtrG6Fp6giAnTzlW0idFNiyLwRrQs7FknDILS&#10;+pZFuH5Z1J51qN7qYlyWh0Vnfe285SIE7J73QTrL9aUUPF5JGUQkuqK4W8yrz+t9WovZCZsuPXON&#10;4sM12D/comXKoOlzqXMWGVl59aZUq7i3wcq4x21bWCkVFxkD0IzKv9DcNMyJjAXkBPdMU/h/Zfnl&#10;+toTVVd0fzKixLAWj/T718/HhweSdsBP58IUaTfu2g9egJnAbqRv0z9gkE3mdPvMqdhEwrE5Ksty&#10;ND6ghCN2fHS4X2bSi5fTzof4RdiWJKOiQmvlQoLNpmx9ESKaIvspK20Hq1W9UFpnZxvOtCdrhheG&#10;MGrbUaJZiNis6CL/EgqUeHVMG9JV9HD/AKrgDMqTmkWYrQMXwSwpYXoJSfPo81VeHQ5vet4C705f&#10;gMbvvb4JxzkLTX/hXHVI0ybBEVm0A+xEfU92su5tvcVjedurODi+UKh2AbDXzEO2gIJRjFdYpLaA&#10;ZweLksb6H+/tp3yoCVFKOowBsH9fMS+A5auBzj6PJpM0N9mZHByN4fjdyP1uxKzaM4t3gJJwu2ym&#10;/KifTOlte4eJnaeuCDHD0btneXDOYj+emHku5vOchllxLF6YG8dT8cRT4vF2c8e8G3QT8QKX9mlk&#10;3minz00njZ2vopUqC+uFV0gkOZizLJbhm5AGedfPWS9frtkfAAAA//8DAFBLAwQUAAYACAAAACEA&#10;23zo3N0AAAAJAQAADwAAAGRycy9kb3ducmV2LnhtbExPTUvDQBC9C/6HZQQvxW6a1rTEbIoIehO0&#10;CuJtkkyTYHY2Zrdp/PednuppPt7jfWTbyXZqpMG3jg0s5hEo4tJVLdcGPj+e7zagfECusHNMBv7I&#10;wza/vsowrdyR32nchVqJCPsUDTQh9KnWvmzIop+7nliwvRssBjmHWlcDHkXcdjqOokRbbFkcGuzp&#10;qaHyZ3ewBr6+R8Lpd0j2vF68vhX4ksxmsTG3N9PjA6hAU7iQ4RxfokMumQp34MqrzkC8XgpT/iuZ&#10;Z3yzkiqFLPfxEnSe6f8N8hMAAAD//wMAUEsBAi0AFAAGAAgAAAAhALaDOJL+AAAA4QEAABMAAAAA&#10;AAAAAAAAAAAAAAAAAFtDb250ZW50X1R5cGVzXS54bWxQSwECLQAUAAYACAAAACEAOP0h/9YAAACU&#10;AQAACwAAAAAAAAAAAAAAAAAvAQAAX3JlbHMvLnJlbHNQSwECLQAUAAYACAAAACEAUfZ0AX4CAAAB&#10;BQAADgAAAAAAAAAAAAAAAAAuAgAAZHJzL2Uyb0RvYy54bWxQSwECLQAUAAYACAAAACEA23zo3N0A&#10;AAAJAQAADwAAAAAAAAAAAAAAAADYBAAAZHJzL2Rvd25yZXYueG1sUEsFBgAAAAAEAAQA8wAAAOIF&#10;AAAAAA==&#10;" fillcolor="window" strokecolor="windowText" strokeweight=".5pt"/>
            </w:pict>
          </mc:Fallback>
        </mc:AlternateContent>
      </w: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p>
    <w:p w:rsidR="0075112C" w:rsidRPr="0075112C" w:rsidRDefault="0075112C" w:rsidP="00396A2A">
      <w:pPr>
        <w:ind w:firstLineChars="100" w:firstLine="210"/>
        <w:rPr>
          <w:rFonts w:ascii="HGS創英ﾌﾟﾚｾﾞﾝｽEB" w:eastAsia="HGS創英ﾌﾟﾚｾﾞﾝｽEB"/>
        </w:rPr>
      </w:pPr>
    </w:p>
    <w:p w:rsidR="0075112C" w:rsidRDefault="0075112C" w:rsidP="00396A2A">
      <w:pPr>
        <w:ind w:firstLineChars="100" w:firstLine="210"/>
        <w:rPr>
          <w:rFonts w:ascii="HGS創英ﾌﾟﾚｾﾞﾝｽEB" w:eastAsia="HGS創英ﾌﾟﾚｾﾞﾝｽEB"/>
        </w:rPr>
      </w:pPr>
    </w:p>
    <w:p w:rsidR="00BF5A38" w:rsidRDefault="00BF5A38" w:rsidP="00396A2A">
      <w:pPr>
        <w:ind w:firstLineChars="100" w:firstLine="210"/>
        <w:rPr>
          <w:rFonts w:ascii="HGS創英ﾌﾟﾚｾﾞﾝｽEB" w:eastAsia="HGS創英ﾌﾟﾚｾﾞﾝｽEB"/>
        </w:rPr>
      </w:pPr>
    </w:p>
    <w:p w:rsidR="00BF5A38" w:rsidRPr="0075112C" w:rsidRDefault="00BF5A38" w:rsidP="00396A2A">
      <w:pPr>
        <w:ind w:firstLineChars="100" w:firstLine="210"/>
        <w:rPr>
          <w:rFonts w:ascii="HGS創英ﾌﾟﾚｾﾞﾝｽEB" w:eastAsia="HGS創英ﾌﾟﾚｾﾞﾝｽEB"/>
        </w:rPr>
      </w:pPr>
    </w:p>
    <w:p w:rsidR="00585084" w:rsidRDefault="00BF5A38" w:rsidP="00396A2A">
      <w:pPr>
        <w:spacing w:line="400" w:lineRule="exact"/>
        <w:ind w:firstLineChars="100" w:firstLine="260"/>
        <w:rPr>
          <w:rFonts w:ascii="Meiryo UI" w:eastAsia="Meiryo UI" w:hAnsi="Meiryo UI"/>
          <w:sz w:val="24"/>
        </w:rPr>
      </w:pPr>
      <w:r>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669504" behindDoc="0" locked="0" layoutInCell="1" allowOverlap="1" wp14:anchorId="5793DCB1" wp14:editId="5E86447F">
                <wp:simplePos x="0" y="0"/>
                <wp:positionH relativeFrom="margin">
                  <wp:posOffset>48260</wp:posOffset>
                </wp:positionH>
                <wp:positionV relativeFrom="paragraph">
                  <wp:posOffset>98</wp:posOffset>
                </wp:positionV>
                <wp:extent cx="6040755" cy="401320"/>
                <wp:effectExtent l="0" t="0" r="0" b="0"/>
                <wp:wrapThrough wrapText="bothSides">
                  <wp:wrapPolygon edited="0">
                    <wp:start x="0" y="0"/>
                    <wp:lineTo x="0" y="20506"/>
                    <wp:lineTo x="21525" y="20506"/>
                    <wp:lineTo x="21525" y="0"/>
                    <wp:lineTo x="0" y="0"/>
                  </wp:wrapPolygon>
                </wp:wrapThrough>
                <wp:docPr id="320" name="四角形: 角を丸くする 320"/>
                <wp:cNvGraphicFramePr/>
                <a:graphic xmlns:a="http://schemas.openxmlformats.org/drawingml/2006/main">
                  <a:graphicData uri="http://schemas.microsoft.com/office/word/2010/wordprocessingShape">
                    <wps:wsp>
                      <wps:cNvSpPr/>
                      <wps:spPr>
                        <a:xfrm>
                          <a:off x="0" y="0"/>
                          <a:ext cx="60407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585084" w:rsidRDefault="009E1D41" w:rsidP="00677BBF">
                            <w:pPr>
                              <w:pStyle w:val="aa"/>
                              <w:spacing w:line="400" w:lineRule="exact"/>
                              <w:ind w:leftChars="0" w:left="1494" w:firstLineChars="200" w:firstLine="560"/>
                              <w:rPr>
                                <w:rFonts w:ascii="Meiryo UI" w:eastAsia="Meiryo UI" w:hAnsi="Meiryo UI"/>
                                <w:color w:val="000000" w:themeColor="text1"/>
                                <w:sz w:val="28"/>
                              </w:rPr>
                            </w:pPr>
                            <w:r w:rsidRPr="00585084">
                              <w:rPr>
                                <w:rFonts w:ascii="Meiryo UI" w:eastAsia="Meiryo UI" w:hAnsi="Meiryo UI" w:hint="eastAsia"/>
                                <w:color w:val="000000" w:themeColor="text1"/>
                                <w:sz w:val="28"/>
                              </w:rPr>
                              <w:t>免税軽油使用者証・免税証の交付申請について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3DCB1" id="四角形: 角を丸くする 320" o:spid="_x0000_s1043" style="position:absolute;left:0;text-align:left;margin-left:3.8pt;margin-top:0;width:475.65pt;height:31.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x13wIAAPIFAAAOAAAAZHJzL2Uyb0RvYy54bWysVM1O3DAQvlfqO1i+lyTbXaArsmgFoqpE&#10;AQEVZ6/jsJEcj2t7N9ne4NpDJW4Vt176Clz6NFukPkbHTjZsKe2h6iWx5+ebmc8zs7Nbl5LMhbEF&#10;qJQmGzElQnHICnWZ0nfnBy+2KbGOqYxJUCKlC2Hp7uj5s51KD0UPpiAzYQiCKDusdEqnzulhFFk+&#10;FSWzG6CFQmUOpmQOr+YyygyrEL2UUS+ON6MKTKYNcGEtSvcbJR0F/DwX3B3nuRWOyJRibi58TfhO&#10;/Dca7bDhpWF6WvA2DfYPWZSsUBi0g9pnjpGZKX6DKgtuwELuNjiUEeR5wUWoAatJ4kfVnE2ZFqEW&#10;JMfqjib7/2D50fzEkCJL6cse8qNYiY90f3v74+vN/bcvQ4L/5fXN97u75dWn5dXn5fVH4g2Rtkrb&#10;IXqf6RPT3iwePQd1bkr/x+pIHahedFSL2hGOws24H28NBpRw1PXjpAWNHry1se61gJL4Q0oNzFR2&#10;iu8ZaGbzQ+swLNqv7HxEC7LIDgopw8X3kNiThswZvj7jXCjXD+5yVr6FrJFjF8VtH6AYu6URb6/E&#10;GCJ0o0cKAX8JIpUPpcAHbfLxksiT09ARTm4hhbeT6lTkyDYS0AuJdMjrOSaNasoy0YgHf8wlAHrk&#10;HON32C3AU/Un/umwpNbeu4owJp1z/LfEGufOI0QG5TrnslBgngKQrovc2K9IaqjxLLl6UodO3Fq1&#10;1wSyBXangWZsreYHBTbDIbPuhBmcU+xY3D3uGD+5hCql0J4omYL58JTc2+P4oJaSCuc+pfb9jBlB&#10;iXyjcLBeJf2+XxTh0h9s+akw65rJukbNyj3A5kpwy2kejt7eydUxN1Be4Ioa+6ioYopj7JRyZ1aX&#10;PdfsI1xyXIzHwQyXg2buUJ1p7sE9z77Pz+sLZnQ7EQ5n6QhWO4INH81EY+s9FYxnDvIiDIxnuuG1&#10;fQFcLKEj2iXoN9f6PVg9rOrRTwAAAP//AwBQSwMEFAAGAAgAAAAhALRIeX3cAAAABQEAAA8AAABk&#10;cnMvZG93bnJldi54bWxMj7FOw0AQRHsk/uG0SDSInEmESYzXURRBQ0FEoKA824vPiu/OeC+x8/cs&#10;FZSjGc28ydeT69SJBm6DR7ibJaDIV6FufYPw8f58uwTF0fjadMETwpkY1sXlRW6yOoz+jU772Cgp&#10;8ZwZBBtjn2nNlSVneBZ68uJ9hcGZKHJodD2YUcpdp+dJkmpnWi8L1vS0tVQd9keHwE9sti8L+/ld&#10;jufXfne44WRDiNdX0+YRVKQp/oXhF1/QoRCmMhx9zapDeEgliCB/xFzdL1egSoR0MQdd5Po/ffED&#10;AAD//wMAUEsBAi0AFAAGAAgAAAAhALaDOJL+AAAA4QEAABMAAAAAAAAAAAAAAAAAAAAAAFtDb250&#10;ZW50X1R5cGVzXS54bWxQSwECLQAUAAYACAAAACEAOP0h/9YAAACUAQAACwAAAAAAAAAAAAAAAAAv&#10;AQAAX3JlbHMvLnJlbHNQSwECLQAUAAYACAAAACEA4dxsdd8CAADyBQAADgAAAAAAAAAAAAAAAAAu&#10;AgAAZHJzL2Uyb0RvYy54bWxQSwECLQAUAAYACAAAACEAtEh5fdwAAAAFAQAADwAAAAAAAAAAAAAA&#10;AAA5BQAAZHJzL2Rvd25yZXYueG1sUEsFBgAAAAAEAAQA8wAAAEIGAAAAAA==&#10;" fillcolor="#e5dfec [663]" stroked="f" strokeweight="2pt">
                <v:textbox>
                  <w:txbxContent>
                    <w:p w:rsidR="009E1D41" w:rsidRPr="00585084" w:rsidRDefault="009E1D41" w:rsidP="00677BBF">
                      <w:pPr>
                        <w:pStyle w:val="aa"/>
                        <w:spacing w:line="400" w:lineRule="exact"/>
                        <w:ind w:leftChars="0" w:left="1494" w:firstLineChars="200" w:firstLine="560"/>
                        <w:rPr>
                          <w:rFonts w:ascii="Meiryo UI" w:eastAsia="Meiryo UI" w:hAnsi="Meiryo UI"/>
                          <w:color w:val="000000" w:themeColor="text1"/>
                          <w:sz w:val="28"/>
                        </w:rPr>
                      </w:pPr>
                      <w:r w:rsidRPr="00585084">
                        <w:rPr>
                          <w:rFonts w:ascii="Meiryo UI" w:eastAsia="Meiryo UI" w:hAnsi="Meiryo UI" w:hint="eastAsia"/>
                          <w:color w:val="000000" w:themeColor="text1"/>
                          <w:sz w:val="28"/>
                        </w:rPr>
                        <w:t>免税軽油使用者証・免税証の交付申請について</w:t>
                      </w:r>
                    </w:p>
                  </w:txbxContent>
                </v:textbox>
                <w10:wrap type="through" anchorx="margin"/>
              </v:roundrect>
            </w:pict>
          </mc:Fallback>
        </mc:AlternateContent>
      </w:r>
      <w:r w:rsidR="00513755" w:rsidRPr="00F2265D">
        <w:rPr>
          <w:rFonts w:ascii="Meiryo UI" w:eastAsia="Meiryo UI" w:hAnsi="Meiryo UI" w:hint="eastAsia"/>
          <w:sz w:val="24"/>
        </w:rPr>
        <w:t>《</w:t>
      </w:r>
      <w:r w:rsidR="00513755">
        <w:rPr>
          <w:rFonts w:ascii="Meiryo UI" w:eastAsia="Meiryo UI" w:hAnsi="Meiryo UI" w:hint="eastAsia"/>
          <w:sz w:val="24"/>
        </w:rPr>
        <w:t>必要書類</w:t>
      </w:r>
      <w:r w:rsidR="00513755" w:rsidRPr="00F2265D">
        <w:rPr>
          <w:rFonts w:ascii="Meiryo UI" w:eastAsia="Meiryo UI" w:hAnsi="Meiryo UI" w:hint="eastAsia"/>
          <w:sz w:val="24"/>
        </w:rPr>
        <w:t>》</w:t>
      </w:r>
      <w:r w:rsidR="0075112C" w:rsidRPr="00F2265D">
        <w:rPr>
          <w:rFonts w:ascii="Meiryo UI" w:eastAsia="Meiryo UI" w:hAnsi="Meiryo UI" w:hint="eastAsia"/>
          <w:sz w:val="24"/>
        </w:rPr>
        <w:t>をご準備のうえ、なにわ北府税事務所軽油引取税課の窓口で申請</w:t>
      </w:r>
      <w:r w:rsidR="00293DB4">
        <w:rPr>
          <w:rFonts w:ascii="Meiryo UI" w:eastAsia="Meiryo UI" w:hAnsi="Meiryo UI" w:hint="eastAsia"/>
          <w:sz w:val="24"/>
        </w:rPr>
        <w:t>して</w:t>
      </w:r>
      <w:r w:rsidR="0075112C" w:rsidRPr="00F2265D">
        <w:rPr>
          <w:rFonts w:ascii="Meiryo UI" w:eastAsia="Meiryo UI" w:hAnsi="Meiryo UI" w:hint="eastAsia"/>
          <w:sz w:val="24"/>
        </w:rPr>
        <w:t>ください。</w:t>
      </w:r>
      <w:r w:rsidR="0001368C">
        <w:rPr>
          <w:rFonts w:ascii="Meiryo UI" w:eastAsia="Meiryo UI" w:hAnsi="Meiryo UI" w:hint="eastAsia"/>
          <w:sz w:val="24"/>
        </w:rPr>
        <w:t>なお、</w:t>
      </w:r>
      <w:r w:rsidR="00053B79" w:rsidRPr="00A6168F">
        <w:rPr>
          <w:rFonts w:ascii="Meiryo UI" w:eastAsia="Meiryo UI" w:hAnsi="Meiryo UI" w:hint="eastAsia"/>
          <w:b/>
          <w:sz w:val="24"/>
          <w:u w:val="single"/>
        </w:rPr>
        <w:t>初回の申請は郵送では取扱いできませんので、必ず窓口で申請してください。</w:t>
      </w:r>
    </w:p>
    <w:p w:rsidR="0075112C" w:rsidRDefault="0075112C" w:rsidP="00396A2A">
      <w:pPr>
        <w:widowControl/>
        <w:spacing w:line="400" w:lineRule="exact"/>
        <w:ind w:firstLineChars="100" w:firstLine="240"/>
        <w:jc w:val="left"/>
        <w:rPr>
          <w:rFonts w:ascii="HGS創英ﾌﾟﾚｾﾞﾝｽEB" w:eastAsia="HGS創英ﾌﾟﾚｾﾞﾝｽEB"/>
        </w:rPr>
      </w:pPr>
      <w:r>
        <w:rPr>
          <w:rFonts w:ascii="Meiryo UI" w:eastAsia="Meiryo UI" w:hAnsi="Meiryo UI" w:hint="eastAsia"/>
          <w:sz w:val="24"/>
        </w:rPr>
        <w:t>申請の際には、事前に</w:t>
      </w:r>
      <w:r w:rsidR="00E359FD">
        <w:rPr>
          <w:rFonts w:ascii="Meiryo UI" w:eastAsia="Meiryo UI" w:hAnsi="Meiryo UI" w:hint="eastAsia"/>
          <w:sz w:val="24"/>
        </w:rPr>
        <w:t>、</w:t>
      </w:r>
      <w:r>
        <w:rPr>
          <w:rFonts w:ascii="Meiryo UI" w:eastAsia="Meiryo UI" w:hAnsi="Meiryo UI" w:hint="eastAsia"/>
          <w:sz w:val="24"/>
        </w:rPr>
        <w:t>なにわ北府税事務所</w:t>
      </w:r>
      <w:r w:rsidR="00A028C4" w:rsidRPr="00F2265D">
        <w:rPr>
          <w:rFonts w:ascii="Meiryo UI" w:eastAsia="Meiryo UI" w:hAnsi="Meiryo UI" w:hint="eastAsia"/>
          <w:sz w:val="24"/>
        </w:rPr>
        <w:t>軽油引取税課</w:t>
      </w:r>
      <w:r>
        <w:rPr>
          <w:rFonts w:ascii="Meiryo UI" w:eastAsia="Meiryo UI" w:hAnsi="Meiryo UI" w:hint="eastAsia"/>
          <w:sz w:val="24"/>
        </w:rPr>
        <w:t>へ連絡</w:t>
      </w:r>
      <w:r w:rsidR="00867D4B">
        <w:rPr>
          <w:rFonts w:ascii="Meiryo UI" w:eastAsia="Meiryo UI" w:hAnsi="Meiryo UI" w:hint="eastAsia"/>
          <w:sz w:val="24"/>
        </w:rPr>
        <w:t>をお願いします</w:t>
      </w:r>
      <w:r>
        <w:rPr>
          <w:rFonts w:ascii="Meiryo UI" w:eastAsia="Meiryo UI" w:hAnsi="Meiryo UI" w:hint="eastAsia"/>
          <w:sz w:val="24"/>
        </w:rPr>
        <w:t>。</w:t>
      </w:r>
    </w:p>
    <w:tbl>
      <w:tblPr>
        <w:tblStyle w:val="a3"/>
        <w:tblpPr w:leftFromText="142" w:rightFromText="142" w:vertAnchor="text" w:horzAnchor="margin" w:tblpXSpec="center" w:tblpY="828"/>
        <w:tblW w:w="10065" w:type="dxa"/>
        <w:tblLook w:val="04A0" w:firstRow="1" w:lastRow="0" w:firstColumn="1" w:lastColumn="0" w:noHBand="0" w:noVBand="1"/>
      </w:tblPr>
      <w:tblGrid>
        <w:gridCol w:w="709"/>
        <w:gridCol w:w="3686"/>
        <w:gridCol w:w="5670"/>
      </w:tblGrid>
      <w:tr w:rsidR="00F04DB8" w:rsidTr="00F04DB8">
        <w:tc>
          <w:tcPr>
            <w:tcW w:w="709" w:type="dxa"/>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番号</w:t>
            </w:r>
          </w:p>
        </w:tc>
        <w:tc>
          <w:tcPr>
            <w:tcW w:w="3686" w:type="dxa"/>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必要書類</w:t>
            </w:r>
          </w:p>
        </w:tc>
        <w:tc>
          <w:tcPr>
            <w:tcW w:w="5670" w:type="dxa"/>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備考</w:t>
            </w:r>
          </w:p>
        </w:tc>
      </w:tr>
      <w:tr w:rsidR="00F04DB8" w:rsidTr="00F04DB8">
        <w:tc>
          <w:tcPr>
            <w:tcW w:w="709" w:type="dxa"/>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１</w:t>
            </w:r>
          </w:p>
        </w:tc>
        <w:tc>
          <w:tcPr>
            <w:tcW w:w="3686" w:type="dxa"/>
            <w:vAlign w:val="center"/>
          </w:tcPr>
          <w:p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免税軽油使用者証交付申請書</w:t>
            </w:r>
          </w:p>
        </w:tc>
        <w:tc>
          <w:tcPr>
            <w:tcW w:w="5670" w:type="dxa"/>
          </w:tcPr>
          <w:p w:rsidR="00F04DB8" w:rsidRPr="00400A0C" w:rsidRDefault="00F04DB8" w:rsidP="00F04DB8">
            <w:pPr>
              <w:widowControl/>
              <w:jc w:val="left"/>
              <w:rPr>
                <w:rFonts w:ascii="Meiryo UI" w:eastAsia="Meiryo UI" w:hAnsi="Meiryo UI"/>
                <w:sz w:val="20"/>
                <w:szCs w:val="20"/>
              </w:rPr>
            </w:pPr>
            <w:r>
              <w:rPr>
                <w:rFonts w:ascii="Meiryo UI" w:eastAsia="Meiryo UI" w:hAnsi="Meiryo UI" w:hint="eastAsia"/>
                <w:sz w:val="20"/>
                <w:szCs w:val="20"/>
              </w:rPr>
              <w:t>記載</w:t>
            </w:r>
            <w:r w:rsidRPr="00400A0C">
              <w:rPr>
                <w:rFonts w:ascii="Meiryo UI" w:eastAsia="Meiryo UI" w:hAnsi="Meiryo UI" w:hint="eastAsia"/>
                <w:sz w:val="20"/>
                <w:szCs w:val="20"/>
              </w:rPr>
              <w:t>例</w:t>
            </w:r>
            <w:r w:rsidRPr="00421DAE">
              <w:rPr>
                <w:rFonts w:ascii="Meiryo UI" w:eastAsia="Meiryo UI" w:hAnsi="Meiryo UI" w:hint="eastAsia"/>
                <w:sz w:val="20"/>
                <w:szCs w:val="20"/>
              </w:rPr>
              <w:t>（P</w:t>
            </w:r>
            <w:r>
              <w:rPr>
                <w:rFonts w:ascii="Meiryo UI" w:eastAsia="Meiryo UI" w:hAnsi="Meiryo UI" w:hint="eastAsia"/>
                <w:sz w:val="20"/>
                <w:szCs w:val="20"/>
              </w:rPr>
              <w:t>７参照</w:t>
            </w:r>
            <w:r w:rsidRPr="00421DAE">
              <w:rPr>
                <w:rFonts w:ascii="Meiryo UI" w:eastAsia="Meiryo UI" w:hAnsi="Meiryo UI" w:hint="eastAsia"/>
                <w:sz w:val="20"/>
                <w:szCs w:val="20"/>
              </w:rPr>
              <w:t>）</w:t>
            </w:r>
          </w:p>
        </w:tc>
      </w:tr>
      <w:tr w:rsidR="00F04DB8" w:rsidTr="00F04DB8">
        <w:tc>
          <w:tcPr>
            <w:tcW w:w="709" w:type="dxa"/>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２</w:t>
            </w:r>
          </w:p>
        </w:tc>
        <w:tc>
          <w:tcPr>
            <w:tcW w:w="3686" w:type="dxa"/>
            <w:vAlign w:val="center"/>
          </w:tcPr>
          <w:p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誓約書</w:t>
            </w:r>
          </w:p>
        </w:tc>
        <w:tc>
          <w:tcPr>
            <w:tcW w:w="5670" w:type="dxa"/>
          </w:tcPr>
          <w:p w:rsidR="00F04DB8" w:rsidRPr="00400A0C" w:rsidRDefault="00F04DB8" w:rsidP="00F04DB8">
            <w:pPr>
              <w:widowControl/>
              <w:jc w:val="left"/>
              <w:rPr>
                <w:rFonts w:ascii="Meiryo UI" w:eastAsia="Meiryo UI" w:hAnsi="Meiryo UI"/>
                <w:sz w:val="20"/>
                <w:szCs w:val="20"/>
              </w:rPr>
            </w:pPr>
            <w:r>
              <w:rPr>
                <w:rFonts w:ascii="Meiryo UI" w:eastAsia="Meiryo UI" w:hAnsi="Meiryo UI" w:hint="eastAsia"/>
                <w:sz w:val="20"/>
                <w:szCs w:val="20"/>
              </w:rPr>
              <w:t>記載例（P８参照）</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Pr>
                <w:rFonts w:ascii="Meiryo UI" w:eastAsia="Meiryo UI" w:hAnsi="Meiryo UI" w:hint="eastAsia"/>
                <w:sz w:val="20"/>
                <w:szCs w:val="20"/>
              </w:rPr>
              <w:t>3</w:t>
            </w:r>
          </w:p>
        </w:tc>
        <w:tc>
          <w:tcPr>
            <w:tcW w:w="3686"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【法人の場合】</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・商業登記簿謄本</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・定款</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・担当者の本人確認書類</w:t>
            </w:r>
          </w:p>
          <w:p w:rsidR="00F04DB8" w:rsidRPr="00400A0C" w:rsidRDefault="00F04DB8" w:rsidP="00F04DB8">
            <w:pPr>
              <w:widowControl/>
              <w:jc w:val="left"/>
              <w:rPr>
                <w:rFonts w:ascii="Meiryo UI" w:eastAsia="Meiryo UI" w:hAnsi="Meiryo UI"/>
                <w:sz w:val="20"/>
                <w:szCs w:val="20"/>
              </w:rPr>
            </w:pP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【個人の場合】</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・住民票</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・本人確認書類</w:t>
            </w:r>
          </w:p>
        </w:tc>
        <w:tc>
          <w:tcPr>
            <w:tcW w:w="5670" w:type="dxa"/>
          </w:tcPr>
          <w:p w:rsidR="00F04DB8" w:rsidRPr="00400A0C" w:rsidRDefault="00F04DB8" w:rsidP="00F04DB8">
            <w:pPr>
              <w:widowControl/>
              <w:jc w:val="left"/>
              <w:rPr>
                <w:rFonts w:ascii="Meiryo UI" w:eastAsia="Meiryo UI" w:hAnsi="Meiryo UI"/>
                <w:sz w:val="20"/>
                <w:szCs w:val="20"/>
              </w:rPr>
            </w:pP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w:t>
            </w:r>
            <w:r w:rsidRPr="000A6E36">
              <w:rPr>
                <w:rFonts w:ascii="Meiryo UI" w:eastAsia="Meiryo UI" w:hAnsi="Meiryo UI" w:hint="eastAsia"/>
                <w:b/>
                <w:sz w:val="20"/>
                <w:szCs w:val="20"/>
              </w:rPr>
              <w:t>３カ月以内</w:t>
            </w:r>
            <w:r w:rsidRPr="00400A0C">
              <w:rPr>
                <w:rFonts w:ascii="Meiryo UI" w:eastAsia="Meiryo UI" w:hAnsi="Meiryo UI" w:hint="eastAsia"/>
                <w:sz w:val="20"/>
                <w:szCs w:val="20"/>
              </w:rPr>
              <w:t>に発行のもの</w:t>
            </w:r>
          </w:p>
          <w:p w:rsidR="00F04DB8" w:rsidRPr="00400A0C" w:rsidRDefault="00F04DB8" w:rsidP="00F04DB8">
            <w:pPr>
              <w:widowControl/>
              <w:jc w:val="left"/>
              <w:rPr>
                <w:rFonts w:ascii="Meiryo UI" w:eastAsia="Meiryo UI" w:hAnsi="Meiryo UI"/>
                <w:sz w:val="20"/>
                <w:szCs w:val="20"/>
              </w:rPr>
            </w:pP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・運転免許証、マイナンバーカード　等</w:t>
            </w:r>
          </w:p>
          <w:p w:rsidR="00F04DB8" w:rsidRPr="00400A0C" w:rsidRDefault="00F04DB8" w:rsidP="00F04DB8">
            <w:pPr>
              <w:widowControl/>
              <w:jc w:val="left"/>
              <w:rPr>
                <w:rFonts w:ascii="Meiryo UI" w:eastAsia="Meiryo UI" w:hAnsi="Meiryo UI"/>
                <w:sz w:val="20"/>
                <w:szCs w:val="20"/>
              </w:rPr>
            </w:pPr>
          </w:p>
          <w:p w:rsidR="00F04DB8" w:rsidRPr="00400A0C" w:rsidRDefault="00F04DB8" w:rsidP="00F04DB8">
            <w:pPr>
              <w:widowControl/>
              <w:jc w:val="left"/>
              <w:rPr>
                <w:rFonts w:ascii="Meiryo UI" w:eastAsia="Meiryo UI" w:hAnsi="Meiryo UI"/>
                <w:sz w:val="20"/>
                <w:szCs w:val="20"/>
              </w:rPr>
            </w:pP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w:t>
            </w:r>
            <w:r w:rsidRPr="000A6E36">
              <w:rPr>
                <w:rFonts w:ascii="Meiryo UI" w:eastAsia="Meiryo UI" w:hAnsi="Meiryo UI" w:hint="eastAsia"/>
                <w:b/>
                <w:sz w:val="20"/>
                <w:szCs w:val="20"/>
              </w:rPr>
              <w:t>３カ月以内</w:t>
            </w:r>
            <w:r w:rsidRPr="00400A0C">
              <w:rPr>
                <w:rFonts w:ascii="Meiryo UI" w:eastAsia="Meiryo UI" w:hAnsi="Meiryo UI" w:hint="eastAsia"/>
                <w:sz w:val="20"/>
                <w:szCs w:val="20"/>
              </w:rPr>
              <w:t>に発行のもの</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・運転免許証、マイナンバーカード　等</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４</w:t>
            </w:r>
          </w:p>
        </w:tc>
        <w:tc>
          <w:tcPr>
            <w:tcW w:w="3686" w:type="dxa"/>
          </w:tcPr>
          <w:p w:rsidR="002C608C" w:rsidRDefault="002C608C" w:rsidP="002C608C">
            <w:pPr>
              <w:widowControl/>
              <w:rPr>
                <w:rFonts w:ascii="Meiryo UI" w:eastAsia="Meiryo UI" w:hAnsi="Meiryo UI"/>
                <w:sz w:val="20"/>
                <w:szCs w:val="20"/>
              </w:rPr>
            </w:pPr>
          </w:p>
          <w:p w:rsidR="002C608C" w:rsidRDefault="002C608C" w:rsidP="002C608C">
            <w:pPr>
              <w:widowControl/>
              <w:rPr>
                <w:rFonts w:ascii="Meiryo UI" w:eastAsia="Meiryo UI" w:hAnsi="Meiryo UI"/>
                <w:sz w:val="20"/>
                <w:szCs w:val="20"/>
              </w:rPr>
            </w:pPr>
          </w:p>
          <w:p w:rsidR="00F04DB8" w:rsidRPr="00400A0C" w:rsidRDefault="00F04DB8" w:rsidP="002C608C">
            <w:pPr>
              <w:widowControl/>
              <w:rPr>
                <w:rFonts w:ascii="Meiryo UI" w:eastAsia="Meiryo UI" w:hAnsi="Meiryo UI"/>
                <w:sz w:val="20"/>
                <w:szCs w:val="20"/>
              </w:rPr>
            </w:pPr>
            <w:r w:rsidRPr="00400A0C">
              <w:rPr>
                <w:rFonts w:ascii="Meiryo UI" w:eastAsia="Meiryo UI" w:hAnsi="Meiryo UI" w:hint="eastAsia"/>
                <w:sz w:val="20"/>
                <w:szCs w:val="20"/>
              </w:rPr>
              <w:t>免税軽油使用機械・車両又は設備台帳</w:t>
            </w:r>
          </w:p>
        </w:tc>
        <w:tc>
          <w:tcPr>
            <w:tcW w:w="5670" w:type="dxa"/>
          </w:tcPr>
          <w:p w:rsidR="00F04DB8" w:rsidRDefault="00F04DB8" w:rsidP="00F04DB8">
            <w:pPr>
              <w:widowControl/>
              <w:jc w:val="left"/>
              <w:rPr>
                <w:rFonts w:ascii="Meiryo UI" w:eastAsia="Meiryo UI" w:hAnsi="Meiryo UI"/>
                <w:sz w:val="20"/>
                <w:szCs w:val="20"/>
              </w:rPr>
            </w:pPr>
            <w:r>
              <w:rPr>
                <w:rFonts w:ascii="Meiryo UI" w:eastAsia="Meiryo UI" w:hAnsi="Meiryo UI" w:hint="eastAsia"/>
                <w:sz w:val="20"/>
                <w:szCs w:val="20"/>
              </w:rPr>
              <w:t>記載例（P1</w:t>
            </w:r>
            <w:r>
              <w:rPr>
                <w:rFonts w:ascii="Meiryo UI" w:eastAsia="Meiryo UI" w:hAnsi="Meiryo UI"/>
                <w:sz w:val="20"/>
                <w:szCs w:val="20"/>
              </w:rPr>
              <w:t>1</w:t>
            </w:r>
            <w:r>
              <w:rPr>
                <w:rFonts w:ascii="Meiryo UI" w:eastAsia="Meiryo UI" w:hAnsi="Meiryo UI" w:hint="eastAsia"/>
                <w:sz w:val="20"/>
                <w:szCs w:val="20"/>
              </w:rPr>
              <w:t>参照）</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 xml:space="preserve">以下の写真（カラー）の添付が必要です。　</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・船舶を</w:t>
            </w:r>
            <w:r w:rsidRPr="0095547D">
              <w:rPr>
                <w:rFonts w:ascii="Meiryo UI" w:eastAsia="Meiryo UI" w:hAnsi="Meiryo UI" w:hint="eastAsia"/>
                <w:b/>
                <w:sz w:val="20"/>
                <w:szCs w:val="20"/>
              </w:rPr>
              <w:t xml:space="preserve"> ①前　②横　③後ろ</w:t>
            </w:r>
            <w:r w:rsidRPr="00400A0C">
              <w:rPr>
                <w:rFonts w:ascii="Meiryo UI" w:eastAsia="Meiryo UI" w:hAnsi="Meiryo UI" w:hint="eastAsia"/>
                <w:sz w:val="20"/>
                <w:szCs w:val="20"/>
              </w:rPr>
              <w:t xml:space="preserve">　から撮影したもの</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 xml:space="preserve">　（船名及び船舶登録番号が確認できること）</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w:t>
            </w:r>
            <w:r w:rsidRPr="0095547D">
              <w:rPr>
                <w:rFonts w:ascii="Meiryo UI" w:eastAsia="Meiryo UI" w:hAnsi="Meiryo UI" w:hint="eastAsia"/>
                <w:b/>
                <w:sz w:val="20"/>
                <w:szCs w:val="20"/>
              </w:rPr>
              <w:t>④船舶登録番号</w:t>
            </w:r>
            <w:r w:rsidRPr="00400A0C">
              <w:rPr>
                <w:rFonts w:ascii="Meiryo UI" w:eastAsia="Meiryo UI" w:hAnsi="Meiryo UI" w:hint="eastAsia"/>
                <w:sz w:val="20"/>
                <w:szCs w:val="20"/>
              </w:rPr>
              <w:t>を大写しにしたもの</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５</w:t>
            </w:r>
          </w:p>
        </w:tc>
        <w:tc>
          <w:tcPr>
            <w:tcW w:w="3686" w:type="dxa"/>
            <w:vAlign w:val="center"/>
          </w:tcPr>
          <w:p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エンジン番号の写真（カラー）又は石ずり</w:t>
            </w:r>
          </w:p>
        </w:tc>
        <w:tc>
          <w:tcPr>
            <w:tcW w:w="5670"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・軽油を使用し稼働する</w:t>
            </w:r>
            <w:r w:rsidRPr="00396A2A">
              <w:rPr>
                <w:rFonts w:ascii="Meiryo UI" w:eastAsia="Meiryo UI" w:hAnsi="Meiryo UI" w:hint="eastAsia"/>
                <w:sz w:val="20"/>
                <w:szCs w:val="20"/>
              </w:rPr>
              <w:t>エンジンのプレート部分</w:t>
            </w:r>
            <w:r w:rsidRPr="00400A0C">
              <w:rPr>
                <w:rFonts w:ascii="Meiryo UI" w:eastAsia="Meiryo UI" w:hAnsi="Meiryo UI" w:hint="eastAsia"/>
                <w:sz w:val="20"/>
                <w:szCs w:val="20"/>
              </w:rPr>
              <w:t>（発電機含む）</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・写真</w:t>
            </w:r>
            <w:r>
              <w:rPr>
                <w:rFonts w:ascii="Meiryo UI" w:eastAsia="Meiryo UI" w:hAnsi="Meiryo UI" w:hint="eastAsia"/>
                <w:sz w:val="20"/>
                <w:szCs w:val="20"/>
              </w:rPr>
              <w:t>又は</w:t>
            </w:r>
            <w:r w:rsidRPr="00400A0C">
              <w:rPr>
                <w:rFonts w:ascii="Meiryo UI" w:eastAsia="Meiryo UI" w:hAnsi="Meiryo UI" w:hint="eastAsia"/>
                <w:sz w:val="20"/>
                <w:szCs w:val="20"/>
              </w:rPr>
              <w:t>石ずりが不鮮明な場合、余白にボールペンで補記すること</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６</w:t>
            </w:r>
          </w:p>
        </w:tc>
        <w:tc>
          <w:tcPr>
            <w:tcW w:w="3686" w:type="dxa"/>
            <w:vAlign w:val="center"/>
          </w:tcPr>
          <w:p w:rsidR="00F04DB8" w:rsidRDefault="00F04DB8" w:rsidP="00F04DB8">
            <w:pPr>
              <w:widowControl/>
              <w:rPr>
                <w:rFonts w:ascii="Meiryo UI" w:eastAsia="Meiryo UI" w:hAnsi="Meiryo UI"/>
                <w:sz w:val="20"/>
                <w:szCs w:val="20"/>
              </w:rPr>
            </w:pPr>
            <w:r w:rsidRPr="00396A2A">
              <w:rPr>
                <w:rFonts w:ascii="Meiryo UI" w:eastAsia="Meiryo UI" w:hAnsi="Meiryo UI" w:hint="eastAsia"/>
                <w:sz w:val="20"/>
                <w:szCs w:val="20"/>
              </w:rPr>
              <w:t>申請時点でのアワーメーター数値</w:t>
            </w:r>
            <w:r w:rsidRPr="00400A0C">
              <w:rPr>
                <w:rFonts w:ascii="Meiryo UI" w:eastAsia="Meiryo UI" w:hAnsi="Meiryo UI" w:hint="eastAsia"/>
                <w:sz w:val="20"/>
                <w:szCs w:val="20"/>
              </w:rPr>
              <w:t>及び</w:t>
            </w:r>
          </w:p>
          <w:p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燃料計の写真（カラー）</w:t>
            </w:r>
          </w:p>
        </w:tc>
        <w:tc>
          <w:tcPr>
            <w:tcW w:w="5670" w:type="dxa"/>
          </w:tcPr>
          <w:p w:rsidR="00F04DB8" w:rsidRPr="00400A0C" w:rsidRDefault="00F04DB8" w:rsidP="00F04DB8">
            <w:pPr>
              <w:widowControl/>
              <w:jc w:val="left"/>
              <w:rPr>
                <w:rFonts w:ascii="Meiryo UI" w:eastAsia="Meiryo UI" w:hAnsi="Meiryo UI"/>
                <w:sz w:val="20"/>
                <w:szCs w:val="20"/>
              </w:rPr>
            </w:pP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７</w:t>
            </w:r>
          </w:p>
        </w:tc>
        <w:tc>
          <w:tcPr>
            <w:tcW w:w="3686"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船舶国籍証書又は船籍票</w:t>
            </w:r>
          </w:p>
        </w:tc>
        <w:tc>
          <w:tcPr>
            <w:tcW w:w="5670" w:type="dxa"/>
          </w:tcPr>
          <w:p w:rsidR="00F04DB8" w:rsidRPr="00585084" w:rsidRDefault="00F04DB8" w:rsidP="00F04DB8">
            <w:pPr>
              <w:widowControl/>
              <w:jc w:val="left"/>
              <w:rPr>
                <w:rFonts w:ascii="Meiryo UI" w:eastAsia="Meiryo UI" w:hAnsi="Meiryo UI"/>
                <w:color w:val="000000"/>
                <w:sz w:val="20"/>
                <w:szCs w:val="20"/>
              </w:rPr>
            </w:pPr>
            <w:r w:rsidRPr="00400A0C">
              <w:rPr>
                <w:rFonts w:ascii="Meiryo UI" w:eastAsia="Meiryo UI" w:hAnsi="Meiryo UI" w:hint="eastAsia"/>
                <w:color w:val="000000"/>
                <w:sz w:val="20"/>
                <w:szCs w:val="20"/>
              </w:rPr>
              <w:t>総トン数</w:t>
            </w:r>
            <w:r w:rsidRPr="00867D4B">
              <w:rPr>
                <w:rFonts w:ascii="Meiryo UI" w:eastAsia="Meiryo UI" w:hAnsi="Meiryo UI" w:hint="eastAsia"/>
                <w:b/>
                <w:color w:val="000000"/>
                <w:sz w:val="20"/>
                <w:szCs w:val="20"/>
              </w:rPr>
              <w:t>２０トン</w:t>
            </w:r>
            <w:r w:rsidRPr="0095547D">
              <w:rPr>
                <w:rFonts w:ascii="Meiryo UI" w:eastAsia="Meiryo UI" w:hAnsi="Meiryo UI" w:hint="eastAsia"/>
                <w:b/>
                <w:bCs/>
                <w:color w:val="000000"/>
                <w:sz w:val="20"/>
                <w:szCs w:val="20"/>
              </w:rPr>
              <w:t>以上</w:t>
            </w:r>
            <w:r w:rsidRPr="00400A0C">
              <w:rPr>
                <w:rFonts w:ascii="Meiryo UI" w:eastAsia="Meiryo UI" w:hAnsi="Meiryo UI" w:hint="eastAsia"/>
                <w:color w:val="000000"/>
                <w:sz w:val="20"/>
                <w:szCs w:val="20"/>
              </w:rPr>
              <w:t>の船舶のみ</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８</w:t>
            </w:r>
          </w:p>
        </w:tc>
        <w:tc>
          <w:tcPr>
            <w:tcW w:w="3686" w:type="dxa"/>
            <w:vAlign w:val="center"/>
          </w:tcPr>
          <w:p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船舶検査証書</w:t>
            </w:r>
          </w:p>
        </w:tc>
        <w:tc>
          <w:tcPr>
            <w:tcW w:w="5670" w:type="dxa"/>
          </w:tcPr>
          <w:p w:rsidR="00F04DB8" w:rsidRPr="00421DAE" w:rsidRDefault="00F04DB8" w:rsidP="00F04DB8">
            <w:pPr>
              <w:widowControl/>
              <w:jc w:val="left"/>
              <w:rPr>
                <w:rFonts w:ascii="Meiryo UI" w:eastAsia="Meiryo UI" w:hAnsi="Meiryo UI"/>
                <w:sz w:val="20"/>
                <w:szCs w:val="20"/>
              </w:rPr>
            </w:pP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９</w:t>
            </w:r>
          </w:p>
        </w:tc>
        <w:tc>
          <w:tcPr>
            <w:tcW w:w="3686" w:type="dxa"/>
            <w:vAlign w:val="center"/>
          </w:tcPr>
          <w:p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船舶検査手帳（表・裏とも）</w:t>
            </w:r>
          </w:p>
        </w:tc>
        <w:tc>
          <w:tcPr>
            <w:tcW w:w="5670"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総トン数</w:t>
            </w:r>
            <w:r w:rsidRPr="00867D4B">
              <w:rPr>
                <w:rFonts w:ascii="Meiryo UI" w:eastAsia="Meiryo UI" w:hAnsi="Meiryo UI" w:hint="eastAsia"/>
                <w:b/>
                <w:sz w:val="20"/>
                <w:szCs w:val="20"/>
              </w:rPr>
              <w:t>２０トン</w:t>
            </w:r>
            <w:r w:rsidRPr="0095547D">
              <w:rPr>
                <w:rFonts w:ascii="Meiryo UI" w:eastAsia="Meiryo UI" w:hAnsi="Meiryo UI" w:hint="eastAsia"/>
                <w:b/>
                <w:sz w:val="20"/>
                <w:szCs w:val="20"/>
              </w:rPr>
              <w:t>以上</w:t>
            </w:r>
            <w:r w:rsidRPr="00400A0C">
              <w:rPr>
                <w:rFonts w:ascii="Meiryo UI" w:eastAsia="Meiryo UI" w:hAnsi="Meiryo UI" w:hint="eastAsia"/>
                <w:sz w:val="20"/>
                <w:szCs w:val="20"/>
              </w:rPr>
              <w:t>の船舶の場合、</w:t>
            </w:r>
            <w:r w:rsidRPr="0095547D">
              <w:rPr>
                <w:rFonts w:ascii="Meiryo UI" w:eastAsia="Meiryo UI" w:hAnsi="Meiryo UI" w:hint="eastAsia"/>
                <w:b/>
                <w:sz w:val="20"/>
                <w:szCs w:val="20"/>
              </w:rPr>
              <w:t>船舶件名表</w:t>
            </w:r>
            <w:r w:rsidRPr="00400A0C">
              <w:rPr>
                <w:rFonts w:ascii="Meiryo UI" w:eastAsia="Meiryo UI" w:hAnsi="Meiryo UI" w:hint="eastAsia"/>
                <w:sz w:val="20"/>
                <w:szCs w:val="20"/>
              </w:rPr>
              <w:t>も必要です。</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0</w:t>
            </w:r>
          </w:p>
        </w:tc>
        <w:tc>
          <w:tcPr>
            <w:tcW w:w="3686" w:type="dxa"/>
            <w:vAlign w:val="center"/>
          </w:tcPr>
          <w:p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小型船舶登録事項通知書</w:t>
            </w:r>
          </w:p>
        </w:tc>
        <w:tc>
          <w:tcPr>
            <w:tcW w:w="5670"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総トン数</w:t>
            </w:r>
            <w:r w:rsidRPr="00867D4B">
              <w:rPr>
                <w:rFonts w:ascii="Meiryo UI" w:eastAsia="Meiryo UI" w:hAnsi="Meiryo UI" w:hint="eastAsia"/>
                <w:b/>
                <w:sz w:val="20"/>
                <w:szCs w:val="20"/>
              </w:rPr>
              <w:t>２０トン</w:t>
            </w:r>
            <w:r w:rsidRPr="0095547D">
              <w:rPr>
                <w:rFonts w:ascii="Meiryo UI" w:eastAsia="Meiryo UI" w:hAnsi="Meiryo UI" w:hint="eastAsia"/>
                <w:b/>
                <w:sz w:val="20"/>
                <w:szCs w:val="20"/>
              </w:rPr>
              <w:t>未満</w:t>
            </w:r>
            <w:r w:rsidRPr="00400A0C">
              <w:rPr>
                <w:rFonts w:ascii="Meiryo UI" w:eastAsia="Meiryo UI" w:hAnsi="Meiryo UI" w:hint="eastAsia"/>
                <w:sz w:val="20"/>
                <w:szCs w:val="20"/>
              </w:rPr>
              <w:t>の船舶のみ</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1</w:t>
            </w:r>
          </w:p>
        </w:tc>
        <w:tc>
          <w:tcPr>
            <w:tcW w:w="3686" w:type="dxa"/>
            <w:vAlign w:val="center"/>
          </w:tcPr>
          <w:p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船舶の売買契約書　等</w:t>
            </w:r>
          </w:p>
        </w:tc>
        <w:tc>
          <w:tcPr>
            <w:tcW w:w="5670"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船舶所有者と使用者が異なる場合は、リース契約書・傭船契約書 又は</w:t>
            </w:r>
            <w:r w:rsidRPr="0095547D">
              <w:rPr>
                <w:rFonts w:ascii="Meiryo UI" w:eastAsia="Meiryo UI" w:hAnsi="Meiryo UI" w:hint="eastAsia"/>
                <w:sz w:val="20"/>
                <w:szCs w:val="20"/>
              </w:rPr>
              <w:t>所有者から使用者に対する使用承諾書</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2</w:t>
            </w:r>
          </w:p>
        </w:tc>
        <w:tc>
          <w:tcPr>
            <w:tcW w:w="3686" w:type="dxa"/>
            <w:vAlign w:val="center"/>
          </w:tcPr>
          <w:p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船舶の仕様書、カタログ、パンフレット　等</w:t>
            </w:r>
          </w:p>
        </w:tc>
        <w:tc>
          <w:tcPr>
            <w:tcW w:w="5670"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・燃料タンク容量及び燃費が確認できるもの（テクニカルデータ　等）</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・推進用エンジン及び発電用等の船体と一体で燃料を使用するエンジンの定格表を含む</w:t>
            </w:r>
          </w:p>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・外国語で記載されている場合は、該当個所の翻訳文</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3</w:t>
            </w:r>
          </w:p>
        </w:tc>
        <w:tc>
          <w:tcPr>
            <w:tcW w:w="3686"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係留場所の契約書　等</w:t>
            </w:r>
          </w:p>
        </w:tc>
        <w:tc>
          <w:tcPr>
            <w:tcW w:w="5670"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契約者と使用者が異なる場合、契約者から使用者への使用承諾書</w:t>
            </w: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4</w:t>
            </w:r>
          </w:p>
        </w:tc>
        <w:tc>
          <w:tcPr>
            <w:tcW w:w="3686"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係留場所の平面図</w:t>
            </w:r>
          </w:p>
        </w:tc>
        <w:tc>
          <w:tcPr>
            <w:tcW w:w="5670" w:type="dxa"/>
          </w:tcPr>
          <w:p w:rsidR="00F04DB8" w:rsidRPr="00400A0C" w:rsidRDefault="00F04DB8" w:rsidP="00F04DB8">
            <w:pPr>
              <w:widowControl/>
              <w:jc w:val="left"/>
              <w:rPr>
                <w:rFonts w:ascii="Meiryo UI" w:eastAsia="Meiryo UI" w:hAnsi="Meiryo UI"/>
                <w:sz w:val="20"/>
                <w:szCs w:val="20"/>
              </w:rPr>
            </w:pPr>
          </w:p>
        </w:tc>
      </w:tr>
      <w:tr w:rsidR="00F04DB8" w:rsidTr="00F04DB8">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5</w:t>
            </w:r>
          </w:p>
        </w:tc>
        <w:tc>
          <w:tcPr>
            <w:tcW w:w="3686"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軽油を購入する業者の住所・販売</w:t>
            </w:r>
            <w:r>
              <w:rPr>
                <w:rFonts w:ascii="Meiryo UI" w:eastAsia="Meiryo UI" w:hAnsi="Meiryo UI" w:hint="eastAsia"/>
                <w:sz w:val="20"/>
                <w:szCs w:val="20"/>
              </w:rPr>
              <w:t>業者</w:t>
            </w:r>
            <w:r w:rsidRPr="00400A0C">
              <w:rPr>
                <w:rFonts w:ascii="Meiryo UI" w:eastAsia="Meiryo UI" w:hAnsi="Meiryo UI" w:hint="eastAsia"/>
                <w:sz w:val="20"/>
                <w:szCs w:val="20"/>
              </w:rPr>
              <w:t>名</w:t>
            </w:r>
          </w:p>
        </w:tc>
        <w:tc>
          <w:tcPr>
            <w:tcW w:w="5670" w:type="dxa"/>
          </w:tcPr>
          <w:p w:rsidR="00F04DB8" w:rsidRPr="00A3254F" w:rsidRDefault="00F04DB8" w:rsidP="00F04DB8">
            <w:pPr>
              <w:widowControl/>
              <w:jc w:val="left"/>
              <w:rPr>
                <w:rFonts w:ascii="Meiryo UI" w:eastAsia="Meiryo UI" w:hAnsi="Meiryo UI"/>
                <w:b/>
                <w:sz w:val="20"/>
                <w:szCs w:val="20"/>
                <w:u w:val="single"/>
              </w:rPr>
            </w:pPr>
            <w:r w:rsidRPr="00A3254F">
              <w:rPr>
                <w:rFonts w:ascii="Meiryo UI" w:eastAsia="Meiryo UI" w:hAnsi="Meiryo UI" w:hint="eastAsia"/>
                <w:b/>
                <w:sz w:val="20"/>
                <w:szCs w:val="20"/>
                <w:u w:val="single"/>
              </w:rPr>
              <w:t>免税証を取扱いできるか事前に販売業者へご確認ください。</w:t>
            </w:r>
          </w:p>
        </w:tc>
      </w:tr>
      <w:tr w:rsidR="00F04DB8" w:rsidTr="00F04DB8">
        <w:trPr>
          <w:trHeight w:val="54"/>
        </w:trPr>
        <w:tc>
          <w:tcPr>
            <w:tcW w:w="709" w:type="dxa"/>
            <w:vAlign w:val="center"/>
          </w:tcPr>
          <w:p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sz w:val="20"/>
                <w:szCs w:val="20"/>
              </w:rPr>
              <w:t>16</w:t>
            </w:r>
          </w:p>
        </w:tc>
        <w:tc>
          <w:tcPr>
            <w:tcW w:w="3686" w:type="dxa"/>
          </w:tcPr>
          <w:p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免税証交付申請書</w:t>
            </w:r>
          </w:p>
        </w:tc>
        <w:tc>
          <w:tcPr>
            <w:tcW w:w="5670" w:type="dxa"/>
          </w:tcPr>
          <w:p w:rsidR="00F04DB8" w:rsidRPr="00421DAE" w:rsidRDefault="00F04DB8" w:rsidP="00F04DB8">
            <w:pPr>
              <w:widowControl/>
              <w:jc w:val="left"/>
              <w:rPr>
                <w:rFonts w:ascii="Meiryo UI" w:eastAsia="Meiryo UI" w:hAnsi="Meiryo UI"/>
                <w:sz w:val="20"/>
                <w:szCs w:val="20"/>
              </w:rPr>
            </w:pPr>
            <w:r>
              <w:rPr>
                <w:rFonts w:ascii="Meiryo UI" w:eastAsia="Meiryo UI" w:hAnsi="Meiryo UI" w:hint="eastAsia"/>
                <w:sz w:val="20"/>
                <w:szCs w:val="20"/>
              </w:rPr>
              <w:t>記載</w:t>
            </w:r>
            <w:r w:rsidRPr="00421DAE">
              <w:rPr>
                <w:rFonts w:ascii="Meiryo UI" w:eastAsia="Meiryo UI" w:hAnsi="Meiryo UI" w:hint="eastAsia"/>
                <w:sz w:val="20"/>
                <w:szCs w:val="20"/>
              </w:rPr>
              <w:t>例（P1</w:t>
            </w:r>
            <w:r>
              <w:rPr>
                <w:rFonts w:ascii="Meiryo UI" w:eastAsia="Meiryo UI" w:hAnsi="Meiryo UI"/>
                <w:sz w:val="20"/>
                <w:szCs w:val="20"/>
              </w:rPr>
              <w:t>3</w:t>
            </w:r>
            <w:r>
              <w:rPr>
                <w:rFonts w:ascii="Meiryo UI" w:eastAsia="Meiryo UI" w:hAnsi="Meiryo UI" w:hint="eastAsia"/>
                <w:sz w:val="20"/>
                <w:szCs w:val="20"/>
              </w:rPr>
              <w:t>参照</w:t>
            </w:r>
            <w:r w:rsidRPr="00421DAE">
              <w:rPr>
                <w:rFonts w:ascii="Meiryo UI" w:eastAsia="Meiryo UI" w:hAnsi="Meiryo UI" w:hint="eastAsia"/>
                <w:sz w:val="20"/>
                <w:szCs w:val="20"/>
              </w:rPr>
              <w:t>）</w:t>
            </w:r>
          </w:p>
        </w:tc>
      </w:tr>
    </w:tbl>
    <w:p w:rsidR="00F04DB8" w:rsidRDefault="00A028C4" w:rsidP="00F04DB8">
      <w:pPr>
        <w:widowControl/>
        <w:spacing w:line="400" w:lineRule="exact"/>
        <w:ind w:firstLineChars="100" w:firstLine="240"/>
        <w:jc w:val="left"/>
        <w:rPr>
          <w:rFonts w:ascii="Meiryo UI" w:eastAsia="Meiryo UI" w:hAnsi="Meiryo UI"/>
          <w:sz w:val="24"/>
          <w:szCs w:val="24"/>
        </w:rPr>
      </w:pPr>
      <w:r>
        <w:rPr>
          <w:rFonts w:ascii="Meiryo UI" w:eastAsia="Meiryo UI" w:hAnsi="Meiryo UI" w:hint="eastAsia"/>
          <w:sz w:val="24"/>
          <w:szCs w:val="24"/>
        </w:rPr>
        <w:t xml:space="preserve"> </w:t>
      </w:r>
      <w:r>
        <w:rPr>
          <w:rFonts w:ascii="Meiryo UI" w:eastAsia="Meiryo UI" w:hAnsi="Meiryo UI"/>
          <w:sz w:val="24"/>
          <w:szCs w:val="24"/>
        </w:rPr>
        <w:t xml:space="preserve">                                                </w:t>
      </w:r>
      <w:r w:rsidR="00BC1275">
        <w:rPr>
          <w:rFonts w:ascii="Meiryo UI" w:eastAsia="Meiryo UI" w:hAnsi="Meiryo UI" w:hint="eastAsia"/>
          <w:sz w:val="24"/>
          <w:szCs w:val="24"/>
        </w:rPr>
        <w:t>（</w:t>
      </w:r>
      <w:r>
        <w:rPr>
          <w:rFonts w:ascii="Meiryo UI" w:eastAsia="Meiryo UI" w:hAnsi="Meiryo UI" w:hint="eastAsia"/>
          <w:sz w:val="24"/>
          <w:szCs w:val="24"/>
        </w:rPr>
        <w:t>TEL</w:t>
      </w:r>
      <w:r>
        <w:rPr>
          <w:rFonts w:ascii="Meiryo UI" w:eastAsia="Meiryo UI" w:hAnsi="Meiryo UI"/>
          <w:sz w:val="24"/>
          <w:szCs w:val="24"/>
        </w:rPr>
        <w:t xml:space="preserve">  06-6362-8611）</w:t>
      </w:r>
    </w:p>
    <w:p w:rsidR="00A028C4" w:rsidRPr="00F04DB8" w:rsidRDefault="00F04DB8" w:rsidP="00F04DB8">
      <w:pPr>
        <w:widowControl/>
        <w:spacing w:line="400" w:lineRule="exact"/>
        <w:jc w:val="left"/>
        <w:rPr>
          <w:rFonts w:ascii="Meiryo UI" w:eastAsia="Meiryo UI" w:hAnsi="Meiryo UI"/>
          <w:sz w:val="24"/>
          <w:szCs w:val="24"/>
        </w:rPr>
      </w:pPr>
      <w:r w:rsidRPr="00F2265D">
        <w:rPr>
          <w:rFonts w:ascii="Meiryo UI" w:eastAsia="Meiryo UI" w:hAnsi="Meiryo UI" w:hint="eastAsia"/>
          <w:sz w:val="24"/>
        </w:rPr>
        <w:t>《</w:t>
      </w:r>
      <w:r>
        <w:rPr>
          <w:rFonts w:ascii="Meiryo UI" w:eastAsia="Meiryo UI" w:hAnsi="Meiryo UI" w:hint="eastAsia"/>
          <w:sz w:val="24"/>
        </w:rPr>
        <w:t>必要書類</w:t>
      </w:r>
      <w:r w:rsidRPr="00F2265D">
        <w:rPr>
          <w:rFonts w:ascii="Meiryo UI" w:eastAsia="Meiryo UI" w:hAnsi="Meiryo UI" w:hint="eastAsia"/>
          <w:sz w:val="24"/>
        </w:rPr>
        <w:t>》</w:t>
      </w:r>
    </w:p>
    <w:p w:rsidR="00BF5A38" w:rsidRDefault="00BF5A38" w:rsidP="00F823DE">
      <w:pPr>
        <w:widowControl/>
        <w:spacing w:line="400" w:lineRule="exact"/>
        <w:jc w:val="left"/>
        <w:rPr>
          <w:rFonts w:ascii="Meiryo UI" w:eastAsia="Meiryo UI" w:hAnsi="Meiryo UI"/>
          <w:sz w:val="24"/>
        </w:rPr>
      </w:pPr>
    </w:p>
    <w:p w:rsidR="0075112C" w:rsidRPr="00EF42AF" w:rsidRDefault="0075112C" w:rsidP="00585084">
      <w:pPr>
        <w:widowControl/>
        <w:spacing w:line="400" w:lineRule="exact"/>
        <w:ind w:firstLineChars="100" w:firstLine="240"/>
        <w:jc w:val="left"/>
        <w:rPr>
          <w:rFonts w:ascii="Meiryo UI" w:eastAsia="Meiryo UI" w:hAnsi="Meiryo UI"/>
          <w:sz w:val="24"/>
        </w:rPr>
      </w:pPr>
      <w:r w:rsidRPr="00585084">
        <w:rPr>
          <w:rFonts w:ascii="Meiryo UI" w:eastAsia="Meiryo UI" w:hAnsi="Meiryo UI"/>
          <w:noProof/>
          <w:sz w:val="24"/>
        </w:rPr>
        <w:lastRenderedPageBreak/>
        <mc:AlternateContent>
          <mc:Choice Requires="wps">
            <w:drawing>
              <wp:anchor distT="0" distB="0" distL="114300" distR="114300" simplePos="0" relativeHeight="251687936" behindDoc="0" locked="0" layoutInCell="1" allowOverlap="1" wp14:anchorId="5FFE9FF1" wp14:editId="464AB84B">
                <wp:simplePos x="0" y="0"/>
                <wp:positionH relativeFrom="margin">
                  <wp:posOffset>44450</wp:posOffset>
                </wp:positionH>
                <wp:positionV relativeFrom="paragraph">
                  <wp:posOffset>3810</wp:posOffset>
                </wp:positionV>
                <wp:extent cx="6066155" cy="401320"/>
                <wp:effectExtent l="0" t="0" r="0" b="0"/>
                <wp:wrapThrough wrapText="bothSides">
                  <wp:wrapPolygon edited="0">
                    <wp:start x="0" y="0"/>
                    <wp:lineTo x="0" y="20506"/>
                    <wp:lineTo x="21503" y="20506"/>
                    <wp:lineTo x="21503" y="0"/>
                    <wp:lineTo x="0" y="0"/>
                  </wp:wrapPolygon>
                </wp:wrapThrough>
                <wp:docPr id="1900" name="四角形: 角を丸くする 1900"/>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585084" w:rsidRDefault="009E1D41" w:rsidP="00CA4C7A">
                            <w:pPr>
                              <w:pStyle w:val="aa"/>
                              <w:spacing w:line="400" w:lineRule="exact"/>
                              <w:ind w:leftChars="0" w:left="1494" w:firstLineChars="300" w:firstLine="840"/>
                              <w:rPr>
                                <w:rFonts w:ascii="Meiryo UI" w:eastAsia="Meiryo UI" w:hAnsi="Meiryo UI"/>
                                <w:color w:val="000000" w:themeColor="text1"/>
                                <w:sz w:val="28"/>
                              </w:rPr>
                            </w:pPr>
                            <w:r w:rsidRPr="00585084">
                              <w:rPr>
                                <w:rFonts w:ascii="Meiryo UI" w:eastAsia="Meiryo UI" w:hAnsi="Meiryo UI" w:hint="eastAsia"/>
                                <w:color w:val="000000" w:themeColor="text1"/>
                                <w:sz w:val="28"/>
                              </w:rPr>
                              <w:t>免税軽油使用者証・免税証の交付について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E9FF1" id="四角形: 角を丸くする 1900" o:spid="_x0000_s1044" style="position:absolute;left:0;text-align:left;margin-left:3.5pt;margin-top:.3pt;width:477.65pt;height:31.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jH4gIAAPQFAAAOAAAAZHJzL2Uyb0RvYy54bWysVM1u1DAQviPxDpbvNMmyu7SrZqtVqyKk&#10;0q7aop69jtNEcjzG9v5xa68ckHpDvXHhFXrhaZZKPAZjJ5supXBAXBJ7fr6Z+Twzu3uLSpKZMLYE&#10;ldJkK6ZEKA5ZqS5T+u788MU2JdYxlTEJSqR0KSzdGz5/tjvXA9GBAmQmDEEQZQdzndLCOT2IIssL&#10;UTG7BVooVOZgKubwai6jzLA5olcy6sRxP5qDybQBLqxF6UGtpMOAn+eCu5M8t8IRmVLMzYWvCd+J&#10;/0bDXTa4NEwXJW/SYP+QRcVKhUFbqAPmGJma8jeoquQGLORui0MVQZ6XXIQasJokflTNWcG0CLUg&#10;OVa3NNn/B8uPZ2NDygzfbidGghSr8JXub29/fL25//ZlQPC/ur75fne3uvq0uvq8uv5IgiUSN9d2&#10;gP5nemyam8WjZ2GRm8r/sT6yCGQvW7LFwhGOwn7c7ye9HiUcdd04edkJrxE9eGtj3WsBFfGHlBqY&#10;quwUXzQQzWZH1mFYtF/b+YgWZJkdllKGi+8isS8NmTF8f8a5UK4b3OW0egtZLcc+wtJDJ6AY+6UW&#10;b6/FGCL0o0cKAX8JIpUPpcAHrfPxksiTU9MRTm4phbeT6lTkyDcS0AmJtMibOSa1qmCZqMW9P+YS&#10;AD1yjvFb7AbgqfoTXymW1Nh7VxEGpXWO/5ZY7dx6hMigXOtclQrMUwDStZFr+zVJNTWeJbeYLEIv&#10;bvscvWQC2RL700A9uFbzwxKb4YhZN2YGJxVbFrePO8FPLmGeUmhOlBRgPjwl9/Y4QKilZI6Tn1L7&#10;fsqMoES+UThaO0m361dFuHR7r7AvidnUTDY1alrtAzZXgntO83D09k6uj7mB6gKX1MhHRRVTHGOn&#10;lDuzvuy7eiPhmuNiNApmuB40c0fqTHMP7nn2fX6+uGBGNxPhcJaOYb0l2ODRTNS23lPBaOogL8PA&#10;PPDavACultARzRr0u2vzHqwelvXwJwAAAP//AwBQSwMEFAAGAAgAAAAhAGwrjQ3bAAAABQEAAA8A&#10;AABkcnMvZG93bnJldi54bWxMj7FOw0AQRHsk/uG0SDSInIklE4zPURRBQwFKoKA8+xbbim/PeC+x&#10;8/csFZSjGc28Kdaz79UJR+4CGbhbJKCQ6uA6agx8vD/frkBxtORsHwgNnJFhXV5eFDZ3YaIdnvax&#10;UVJCnFsDbYxDrjXXLXrLizAgifcVRm+jyLHRbrSTlPteL5Mk0952JAutHXDbYn3YH70BfmK7fUnb&#10;z+9qOr8Ob4cbTjZozPXVvHkEFXGOf2H4xRd0KIWpCkdyrHoD9/IkGshAifmQLVNQlch0Bbos9H/6&#10;8gcAAP//AwBQSwECLQAUAAYACAAAACEAtoM4kv4AAADhAQAAEwAAAAAAAAAAAAAAAAAAAAAAW0Nv&#10;bnRlbnRfVHlwZXNdLnhtbFBLAQItABQABgAIAAAAIQA4/SH/1gAAAJQBAAALAAAAAAAAAAAAAAAA&#10;AC8BAABfcmVscy8ucmVsc1BLAQItABQABgAIAAAAIQCgrZjH4gIAAPQFAAAOAAAAAAAAAAAAAAAA&#10;AC4CAABkcnMvZTJvRG9jLnhtbFBLAQItABQABgAIAAAAIQBsK40N2wAAAAUBAAAPAAAAAAAAAAAA&#10;AAAAADwFAABkcnMvZG93bnJldi54bWxQSwUGAAAAAAQABADzAAAARAYAAAAA&#10;" fillcolor="#e5dfec [663]" stroked="f" strokeweight="2pt">
                <v:textbox>
                  <w:txbxContent>
                    <w:p w:rsidR="009E1D41" w:rsidRPr="00585084" w:rsidRDefault="009E1D41" w:rsidP="00CA4C7A">
                      <w:pPr>
                        <w:pStyle w:val="aa"/>
                        <w:spacing w:line="400" w:lineRule="exact"/>
                        <w:ind w:leftChars="0" w:left="1494" w:firstLineChars="300" w:firstLine="840"/>
                        <w:rPr>
                          <w:rFonts w:ascii="Meiryo UI" w:eastAsia="Meiryo UI" w:hAnsi="Meiryo UI"/>
                          <w:color w:val="000000" w:themeColor="text1"/>
                          <w:sz w:val="28"/>
                        </w:rPr>
                      </w:pPr>
                      <w:r w:rsidRPr="00585084">
                        <w:rPr>
                          <w:rFonts w:ascii="Meiryo UI" w:eastAsia="Meiryo UI" w:hAnsi="Meiryo UI" w:hint="eastAsia"/>
                          <w:color w:val="000000" w:themeColor="text1"/>
                          <w:sz w:val="28"/>
                        </w:rPr>
                        <w:t>免税軽油使用者証・免税証の交付について</w:t>
                      </w:r>
                    </w:p>
                  </w:txbxContent>
                </v:textbox>
                <w10:wrap type="through" anchorx="margin"/>
              </v:roundrect>
            </w:pict>
          </mc:Fallback>
        </mc:AlternateContent>
      </w:r>
      <w:r w:rsidR="00585084" w:rsidRPr="00585084">
        <w:rPr>
          <w:rFonts w:ascii="Meiryo UI" w:eastAsia="Meiryo UI" w:hAnsi="Meiryo UI" w:hint="eastAsia"/>
          <w:sz w:val="24"/>
        </w:rPr>
        <w:t>免税軽油使用者証・免税証交付申請時に</w:t>
      </w:r>
      <w:r w:rsidRPr="00EF42AF">
        <w:rPr>
          <w:rFonts w:ascii="Meiryo UI" w:eastAsia="Meiryo UI" w:hAnsi="Meiryo UI" w:hint="eastAsia"/>
          <w:sz w:val="24"/>
        </w:rPr>
        <w:t>お伝え</w:t>
      </w:r>
      <w:r w:rsidR="00585084">
        <w:rPr>
          <w:rFonts w:ascii="Meiryo UI" w:eastAsia="Meiryo UI" w:hAnsi="Meiryo UI" w:hint="eastAsia"/>
          <w:sz w:val="24"/>
        </w:rPr>
        <w:t>する</w:t>
      </w:r>
      <w:r w:rsidR="00573C05">
        <w:rPr>
          <w:rFonts w:ascii="Meiryo UI" w:eastAsia="Meiryo UI" w:hAnsi="Meiryo UI" w:hint="eastAsia"/>
          <w:sz w:val="24"/>
        </w:rPr>
        <w:t>受取り</w:t>
      </w:r>
      <w:r w:rsidR="00395EEF">
        <w:rPr>
          <w:rFonts w:ascii="Meiryo UI" w:eastAsia="Meiryo UI" w:hAnsi="Meiryo UI" w:hint="eastAsia"/>
          <w:sz w:val="24"/>
        </w:rPr>
        <w:t>可能日</w:t>
      </w:r>
      <w:r w:rsidRPr="00EF42AF">
        <w:rPr>
          <w:rFonts w:ascii="Meiryo UI" w:eastAsia="Meiryo UI" w:hAnsi="Meiryo UI" w:hint="eastAsia"/>
          <w:sz w:val="24"/>
        </w:rPr>
        <w:t>以降</w:t>
      </w:r>
      <w:r w:rsidR="00395EEF">
        <w:rPr>
          <w:rFonts w:ascii="Meiryo UI" w:eastAsia="Meiryo UI" w:hAnsi="Meiryo UI" w:hint="eastAsia"/>
          <w:sz w:val="24"/>
        </w:rPr>
        <w:t>に</w:t>
      </w:r>
      <w:r w:rsidRPr="00EF42AF">
        <w:rPr>
          <w:rFonts w:ascii="Meiryo UI" w:eastAsia="Meiryo UI" w:hAnsi="Meiryo UI" w:hint="eastAsia"/>
          <w:sz w:val="24"/>
        </w:rPr>
        <w:t>、なにわ北府税事務所軽油引取税課の窓口で「</w:t>
      </w:r>
      <w:r w:rsidRPr="001D0867">
        <w:rPr>
          <w:rFonts w:ascii="Meiryo UI" w:eastAsia="Meiryo UI" w:hAnsi="Meiryo UI" w:hint="eastAsia"/>
          <w:sz w:val="24"/>
        </w:rPr>
        <w:t>免税軽油使用者証</w:t>
      </w:r>
      <w:r w:rsidRPr="00EF42AF">
        <w:rPr>
          <w:rFonts w:ascii="Meiryo UI" w:eastAsia="Meiryo UI" w:hAnsi="Meiryo UI" w:hint="eastAsia"/>
          <w:sz w:val="24"/>
        </w:rPr>
        <w:t>」および「</w:t>
      </w:r>
      <w:r w:rsidRPr="001D0867">
        <w:rPr>
          <w:rFonts w:ascii="Meiryo UI" w:eastAsia="Meiryo UI" w:hAnsi="Meiryo UI" w:hint="eastAsia"/>
          <w:sz w:val="24"/>
        </w:rPr>
        <w:t>免税証</w:t>
      </w:r>
      <w:r w:rsidRPr="00EF42AF">
        <w:rPr>
          <w:rFonts w:ascii="Meiryo UI" w:eastAsia="Meiryo UI" w:hAnsi="Meiryo UI" w:hint="eastAsia"/>
          <w:sz w:val="24"/>
        </w:rPr>
        <w:t>」をお受け取りください。</w:t>
      </w:r>
    </w:p>
    <w:p w:rsidR="0075112C" w:rsidRDefault="0075112C" w:rsidP="0075112C">
      <w:pPr>
        <w:widowControl/>
        <w:spacing w:line="400" w:lineRule="exact"/>
        <w:jc w:val="left"/>
        <w:rPr>
          <w:rFonts w:ascii="Meiryo UI" w:eastAsia="Meiryo UI" w:hAnsi="Meiryo UI"/>
          <w:sz w:val="24"/>
        </w:rPr>
      </w:pPr>
    </w:p>
    <w:p w:rsidR="00EA2F99" w:rsidRDefault="00EA2F99" w:rsidP="00EA2F99">
      <w:pPr>
        <w:widowControl/>
        <w:spacing w:line="400" w:lineRule="exact"/>
        <w:jc w:val="center"/>
        <w:rPr>
          <w:rFonts w:ascii="Meiryo UI" w:eastAsia="Meiryo UI" w:hAnsi="Meiryo UI"/>
          <w:sz w:val="24"/>
        </w:rPr>
      </w:pPr>
      <w:r w:rsidRPr="00EF42AF">
        <w:rPr>
          <w:rFonts w:ascii="Meiryo UI" w:eastAsia="Meiryo UI" w:hAnsi="Meiryo UI" w:hint="eastAsia"/>
          <w:sz w:val="24"/>
        </w:rPr>
        <w:t>＜</w:t>
      </w:r>
      <w:r>
        <w:rPr>
          <w:rFonts w:ascii="Meiryo UI" w:eastAsia="Meiryo UI" w:hAnsi="Meiryo UI" w:hint="eastAsia"/>
          <w:sz w:val="24"/>
        </w:rPr>
        <w:t>免税軽油</w:t>
      </w:r>
      <w:r w:rsidRPr="00EF42AF">
        <w:rPr>
          <w:rFonts w:ascii="Meiryo UI" w:eastAsia="Meiryo UI" w:hAnsi="Meiryo UI" w:hint="eastAsia"/>
          <w:sz w:val="24"/>
        </w:rPr>
        <w:t xml:space="preserve">使用者証イメージ＞　</w:t>
      </w:r>
      <w:r>
        <w:rPr>
          <w:rFonts w:ascii="HGS創英ﾌﾟﾚｾﾞﾝｽEB" w:eastAsia="HGS創英ﾌﾟﾚｾﾞﾝｽEB" w:hint="eastAsia"/>
        </w:rPr>
        <w:t xml:space="preserve">　　　　　　　　　　　　</w:t>
      </w:r>
      <w:r w:rsidRPr="00EF42AF">
        <w:rPr>
          <w:rFonts w:ascii="Meiryo UI" w:eastAsia="Meiryo UI" w:hAnsi="Meiryo UI" w:hint="eastAsia"/>
          <w:sz w:val="24"/>
        </w:rPr>
        <w:t>＜免税証イメージ＞</w:t>
      </w:r>
    </w:p>
    <w:p w:rsidR="007349A5" w:rsidRDefault="007349A5" w:rsidP="00EA2F99">
      <w:pPr>
        <w:widowControl/>
        <w:spacing w:line="400" w:lineRule="exact"/>
        <w:jc w:val="center"/>
        <w:rPr>
          <w:rFonts w:ascii="Meiryo UI" w:eastAsia="Meiryo UI" w:hAnsi="Meiryo UI"/>
          <w:sz w:val="24"/>
        </w:rPr>
      </w:pPr>
    </w:p>
    <w:p w:rsidR="0075112C" w:rsidRPr="00A7361B" w:rsidRDefault="00FF286D" w:rsidP="007349A5">
      <w:pPr>
        <w:widowControl/>
        <w:ind w:firstLineChars="800" w:firstLine="1680"/>
        <w:jc w:val="left"/>
        <w:rPr>
          <w:rFonts w:ascii="Meiryo UI" w:eastAsia="Meiryo UI" w:hAnsi="Meiryo UI"/>
          <w:sz w:val="24"/>
        </w:rPr>
      </w:pPr>
      <w:r>
        <w:rPr>
          <w:rFonts w:ascii="HGS創英ﾌﾟﾚｾﾞﾝｽEB" w:eastAsia="HGS創英ﾌﾟﾚｾﾞﾝｽEB"/>
          <w:noProof/>
        </w:rPr>
        <mc:AlternateContent>
          <mc:Choice Requires="wps">
            <w:drawing>
              <wp:anchor distT="0" distB="0" distL="114300" distR="114300" simplePos="0" relativeHeight="252234752" behindDoc="0" locked="0" layoutInCell="1" allowOverlap="1" wp14:anchorId="6A58CB9D" wp14:editId="6B8823FE">
                <wp:simplePos x="0" y="0"/>
                <wp:positionH relativeFrom="margin">
                  <wp:posOffset>-55690</wp:posOffset>
                </wp:positionH>
                <wp:positionV relativeFrom="paragraph">
                  <wp:posOffset>191770</wp:posOffset>
                </wp:positionV>
                <wp:extent cx="3289465" cy="1001395"/>
                <wp:effectExtent l="0" t="0" r="25400" b="351155"/>
                <wp:wrapNone/>
                <wp:docPr id="24" name="吹き出し: 角を丸めた四角形 24"/>
                <wp:cNvGraphicFramePr/>
                <a:graphic xmlns:a="http://schemas.openxmlformats.org/drawingml/2006/main">
                  <a:graphicData uri="http://schemas.microsoft.com/office/word/2010/wordprocessingShape">
                    <wps:wsp>
                      <wps:cNvSpPr/>
                      <wps:spPr>
                        <a:xfrm>
                          <a:off x="0" y="0"/>
                          <a:ext cx="3289465" cy="1001395"/>
                        </a:xfrm>
                        <a:prstGeom prst="wedgeRoundRectCallout">
                          <a:avLst>
                            <a:gd name="adj1" fmla="val 33851"/>
                            <a:gd name="adj2" fmla="val 80698"/>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免税軽油使用者証の有効期間を記載しています。</w:t>
                            </w:r>
                          </w:p>
                          <w:p w:rsidR="009E1D41" w:rsidRPr="002F7288"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有効期間を超える免税証は交付できませんのでご注意ください。</w:t>
                            </w:r>
                          </w:p>
                          <w:p w:rsidR="009E1D41" w:rsidRPr="0037674C" w:rsidRDefault="009E1D41" w:rsidP="00EA2F99">
                            <w:pPr>
                              <w:spacing w:line="400" w:lineRule="exact"/>
                              <w:jc w:val="center"/>
                              <w:rPr>
                                <w:rFonts w:ascii="Meiryo UI" w:eastAsia="Meiryo UI" w:hAnsi="Meiryo UI"/>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8CB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4" o:spid="_x0000_s1045" type="#_x0000_t62" style="position:absolute;left:0;text-align:left;margin-left:-4.4pt;margin-top:15.1pt;width:259pt;height:78.8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HAMAAGUGAAAOAAAAZHJzL2Uyb0RvYy54bWysVc1uEzEQviPxDpbvdHfzRxJ1U0WpgpCq&#10;tmqLena83mSR115s549beuGEhHrh0AMSF16hIPE0IRKPwdj7k4VWHBA9bD2emW9mvhlPDo9WKUcL&#10;pnQiRYiDAx8jJqiMEjEN8aur8bMuRtoQEREuBQvxmml8NHj65HCZ9VlDziSPmEIAInR/mYV4ZkzW&#10;9zxNZywl+kBmTIAyliolBkQ19SJFloCecq/h+x1vKVWUKUmZ1nB7nCvxwOHHMaPmLI41M4iHGHIz&#10;7qvcd2K/3uCQ9KeKZLOEFmmQf8giJYmAoBXUMTEEzVXyACpNqJJaxuaAytSTcZxQ5mqAagL/j2ou&#10;ZyRjrhYgR2cVTfr/wdLTxblCSRTiRgsjQVLo0e7D1+3m/e7dt+3mYx/9/HK7vbn9cX+/vdlsN592&#10;d3dws/v+GYEDsLfMdB9ALrNzVUgajpaKVaxS+x+KRCvH+LpinK0MonDZbHR7rU4bIwq6wPeDZq9t&#10;Ub29e6a0ecFkiuwhxEsWTdmFnIvoApo7IpzLuXHUk8WJNq4HUVEIiV4HGMUph5YuCEfNZrcdFC2v&#10;2TTqNl2/0+s+tGnWbYJOp/O8SLOICgmXidoUtORJNE44d4IdZjbiCkESIZ5MXQ7g8ZsVFw8d1XRS&#10;uY3HPvwVUWuegGNdPduInHp3MmvOLCAXFyyGBgPZDUeTe1r7bAilTJggV81IxPIk2/VgZf6uLw7Q&#10;IsdQXoVdAJSWOUiJnTe0sLeuzL3Mytn/W2K5c+XhIkthKuc0EVI9BsChqiJybl+SlFNjWTKrycoN&#10;f89a2puJjNbwIJTMN4XO6DiBuTsh2pwTBXMESwTWnTmDT8zlMsSyOGE0k+rtY/fWHl4saDFawqoJ&#10;sX4zJ4phxF8KeMu9oNWyu8kJrfbzBgiqrpnUNWKejiSMEUw2ZOeO1t7w8hgrmV7DVhzaqKAigkLs&#10;EFOjSmFk8hUIe5Wy4dCZwT7KiDkRlxm14JZnO9FXq2uisuLxGXi3p7JcS6Tvhj/neG9rPYUczo2M&#10;E2OVe14LAXaZG6Vi79plWZed1f7XYfALAAD//wMAUEsDBBQABgAIAAAAIQAqAfJa3wAAAAkBAAAP&#10;AAAAZHJzL2Rvd25yZXYueG1sTI/NasMwEITvhb6D2EJvidz0z3EthxAIBEMPSfoAsrW13VorIymx&#10;/fbdntrbLDPMfJtvJtuLK/rQOVLwsExAINXOdNQo+DjvFymIEDUZ3TtCBTMG2BS3N7nOjBvpiNdT&#10;bASXUMi0gjbGIZMy1C1aHZZuQGLv03mrI5++kcbrkcttL1dJ8iKt7ogXWj3grsX6+3SxCnxZPs3b&#10;anLz4XAe919+Lo/vO6Xu76btG4iIU/wLwy8+o0PBTJW7kAmiV7BImTwqeExWINh/TtYsKg6mr2uQ&#10;RS7/f1D8AAAA//8DAFBLAQItABQABgAIAAAAIQC2gziS/gAAAOEBAAATAAAAAAAAAAAAAAAAAAAA&#10;AABbQ29udGVudF9UeXBlc10ueG1sUEsBAi0AFAAGAAgAAAAhADj9If/WAAAAlAEAAAsAAAAAAAAA&#10;AAAAAAAALwEAAF9yZWxzLy5yZWxzUEsBAi0AFAAGAAgAAAAhAFIL/9kcAwAAZQYAAA4AAAAAAAAA&#10;AAAAAAAALgIAAGRycy9lMm9Eb2MueG1sUEsBAi0AFAAGAAgAAAAhACoB8lrfAAAACQEAAA8AAAAA&#10;AAAAAAAAAAAAdgUAAGRycy9kb3ducmV2LnhtbFBLBQYAAAAABAAEAPMAAACCBgAAAAA=&#10;" adj="18112,28231" fillcolor="white [3212]" strokecolor="red" strokeweight="2pt">
                <v:textbox>
                  <w:txbxContent>
                    <w:p w:rsidR="009E1D41"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免税軽油使用者証の有効期間を記載しています。</w:t>
                      </w:r>
                    </w:p>
                    <w:p w:rsidR="009E1D41" w:rsidRPr="002F7288"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有効期間を超える免税証は交付できませんのでご注意ください。</w:t>
                      </w:r>
                    </w:p>
                    <w:p w:rsidR="009E1D41" w:rsidRPr="0037674C" w:rsidRDefault="009E1D41" w:rsidP="00EA2F99">
                      <w:pPr>
                        <w:spacing w:line="400" w:lineRule="exact"/>
                        <w:jc w:val="center"/>
                        <w:rPr>
                          <w:rFonts w:ascii="Meiryo UI" w:eastAsia="Meiryo UI" w:hAnsi="Meiryo UI"/>
                          <w:color w:val="000000" w:themeColor="text1"/>
                          <w:sz w:val="22"/>
                        </w:rPr>
                      </w:pPr>
                    </w:p>
                  </w:txbxContent>
                </v:textbox>
                <w10:wrap anchorx="margin"/>
              </v:shape>
            </w:pict>
          </mc:Fallback>
        </mc:AlternateContent>
      </w:r>
      <w:r w:rsidR="00D031B1">
        <w:rPr>
          <w:noProof/>
        </w:rPr>
        <mc:AlternateContent>
          <mc:Choice Requires="wps">
            <w:drawing>
              <wp:anchor distT="0" distB="0" distL="114300" distR="114300" simplePos="0" relativeHeight="252239872" behindDoc="0" locked="0" layoutInCell="1" allowOverlap="1" wp14:anchorId="3A9FFC93" wp14:editId="26A95C76">
                <wp:simplePos x="0" y="0"/>
                <wp:positionH relativeFrom="column">
                  <wp:posOffset>5413806</wp:posOffset>
                </wp:positionH>
                <wp:positionV relativeFrom="paragraph">
                  <wp:posOffset>1720850</wp:posOffset>
                </wp:positionV>
                <wp:extent cx="895553" cy="19050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895553"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8274C" id="正方形/長方形 39" o:spid="_x0000_s1026" style="position:absolute;left:0;text-align:left;margin-left:426.3pt;margin-top:135.5pt;width:70.5pt;height:15pt;z-index:25223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DWsQIAAJAFAAAOAAAAZHJzL2Uyb0RvYy54bWysVM1uEzEQviPxDpbvdDdpA03UTRW1CkKq&#10;2ogW9ex47exKXo+xnWzCe8ADwJkz4sDjUIm3YOz9SVQqDogcNh7PzDczn2fm7HxbKbIR1pWgMzo4&#10;SikRmkNe6lVG393NX5xS4jzTOVOgRUZ3wtHz6fNnZ7WZiCEUoHJhCYJoN6lNRgvvzSRJHC9ExdwR&#10;GKFRKcFWzKNoV0luWY3olUqGafoyqcHmxgIXzuHtZaOk04gvpeD+RkonPFEZxdx8/Nr4XYZvMj1j&#10;k5Vlpih5mwb7hywqVmoM2kNdMs/I2pZ/QFUlt+BA+iMOVQJSllzEGrCaQfqomtuCGRFrQXKc6Wly&#10;/w+WX28WlpR5Ro/HlGhW4Rs9fP3y8On7zx+fk18fvzUnglqkqjZugh63ZmFbyeEx1L2Vtgr/WBHZ&#10;Rnp3Pb1i6wnHy9PxaDQ6poSjajBOR2mkP9k7G+v8awEVCYeMWny9SCrbXDmPAdG0MwmxNMxLpeIL&#10;Kh0uHKgyD3dRsKvlhbJkw/Dp5/MUf6EExDgwQym4JqGwppR48jslAobSb4VEdjD5Ycwk9qXoYRnn&#10;QvtBoypYLppoWNk+WOjk4BFDR8CALDHLHrsF6CwbkA67ybm1D64itnXvnP4tsca594iRQfveuSo1&#10;2KcAFFbVRm7sO5IaagJLS8h32DsWmqFyhs9LfLcr5vyCWZwinDfcDP4GP1JBnVFoT5QUYD88dR/s&#10;sblRS0mNU5lR937NrKBEvdHY9uPByUkY4yicjF4NUbCHmuWhRq+rC8DXH+AOMjweg71X3VFaqO5x&#10;gcxCVFQxzTF2Rrm3nXDhm22BK4iL2Sya4ega5q/0reEBPLAa+vJue8+saZvXY9dfQzfBbPKohxvb&#10;4KlhtvYgy9jge15bvnHsY+O0KyrslUM5Wu0X6fQ3AAAA//8DAFBLAwQUAAYACAAAACEAWLlgFeAA&#10;AAALAQAADwAAAGRycy9kb3ducmV2LnhtbEyPQU+DQBCF7yb+h82YeDHtUohIkaXRJvbgwcTai7eF&#10;HYGUnSXsUvDfO570OG9e3vtesVtsLy44+s6Rgs06AoFUO9NRo+D08bLKQPigyejeESr4Rg+78vqq&#10;0LlxM73j5RgawSHkc62gDWHIpfR1i1b7tRuQ+PflRqsDn2MjzahnDre9jKMolVZ3xA2tHnDfYn0+&#10;TlZBdfgc99lzcgjTXcrR5+YV32albm+Wp0cQAZfwZ4ZffEaHkpkqN5HxoleQ3ccpWxXEDxsexY7t&#10;NmGlUpBErMiykP83lD8AAAD//wMAUEsBAi0AFAAGAAgAAAAhALaDOJL+AAAA4QEAABMAAAAAAAAA&#10;AAAAAAAAAAAAAFtDb250ZW50X1R5cGVzXS54bWxQSwECLQAUAAYACAAAACEAOP0h/9YAAACUAQAA&#10;CwAAAAAAAAAAAAAAAAAvAQAAX3JlbHMvLnJlbHNQSwECLQAUAAYACAAAACEAEcnQ1rECAACQBQAA&#10;DgAAAAAAAAAAAAAAAAAuAgAAZHJzL2Uyb0RvYy54bWxQSwECLQAUAAYACAAAACEAWLlgFeAAAAAL&#10;AQAADwAAAAAAAAAAAAAAAAALBQAAZHJzL2Rvd25yZXYueG1sUEsFBgAAAAAEAAQA8wAAABgGAAAA&#10;AA==&#10;" filled="f" strokecolor="red" strokeweight="2pt"/>
            </w:pict>
          </mc:Fallback>
        </mc:AlternateContent>
      </w:r>
      <w:r w:rsidR="0075112C">
        <w:rPr>
          <w:rFonts w:hint="eastAsia"/>
          <w:noProof/>
        </w:rPr>
        <mc:AlternateContent>
          <mc:Choice Requires="wps">
            <w:drawing>
              <wp:anchor distT="0" distB="0" distL="114300" distR="114300" simplePos="0" relativeHeight="251692032" behindDoc="0" locked="0" layoutInCell="1" allowOverlap="1" wp14:anchorId="0B5439E1" wp14:editId="393D2802">
                <wp:simplePos x="0" y="0"/>
                <wp:positionH relativeFrom="column">
                  <wp:posOffset>5654715</wp:posOffset>
                </wp:positionH>
                <wp:positionV relativeFrom="paragraph">
                  <wp:posOffset>1501288</wp:posOffset>
                </wp:positionV>
                <wp:extent cx="457200" cy="27305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457200" cy="273050"/>
                        </a:xfrm>
                        <a:prstGeom prst="rect">
                          <a:avLst/>
                        </a:prstGeom>
                        <a:noFill/>
                        <a:ln w="6350">
                          <a:noFill/>
                        </a:ln>
                      </wps:spPr>
                      <wps:txbx>
                        <w:txbxContent>
                          <w:p w:rsidR="009E1D41" w:rsidRPr="009A1CBA" w:rsidRDefault="009E1D41" w:rsidP="0075112C">
                            <w:pPr>
                              <w:rPr>
                                <w:sz w:val="10"/>
                              </w:rPr>
                            </w:pPr>
                            <w:r w:rsidRPr="009A1CBA">
                              <w:rPr>
                                <w:rFonts w:hint="eastAsia"/>
                                <w:sz w:val="10"/>
                              </w:rPr>
                              <w:t>○○○○</w:t>
                            </w:r>
                          </w:p>
                          <w:p w:rsidR="009E1D41" w:rsidRDefault="009E1D41" w:rsidP="00751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39E1" id="テキスト ボックス 199" o:spid="_x0000_s1046" type="#_x0000_t202" style="position:absolute;left:0;text-align:left;margin-left:445.25pt;margin-top:118.2pt;width:36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3mTgIAAG0EAAAOAAAAZHJzL2Uyb0RvYy54bWysVN1u0zAUvkfiHSzfs7Rbt9Fq6VQ2FSFV&#10;26QN7dp1nDZS4mNst0m5XCXEQ/AKiGueJy/CZ6fdxuAKceMc+/x/3zk5O2+qkq2VdQXplPcPepwp&#10;LSkr9CLlH++mb95y5rzQmShJq5RvlOPn49evzmozUoe0pDJTliGIdqPapHzpvRkliZNLVQl3QEZp&#10;KHOylfC42kWSWVEjelUmh73eSVKTzYwlqZzD62Wn5OMYP8+V9Nd57pRnZcpRm4+njec8nMn4TIwW&#10;VphlIXdliH+oohKFRtLHUJfCC7ayxR+hqkJacpT7A0lVQnleSBV7QDf93otubpfCqNgLwHHmESb3&#10;/8LKq/WNZUUG7oZDzrSoQFK7/dI+fG8ffrbbr6zdfmu32/bhB+4sGAGy2rgRPG8NfH3zjhq4798d&#10;HgMSTW6r8EWPDHqAv3kEXDWeSTwOjk9BImcSqsPTo95xJCR5cjbW+feKKhaElFvwGWEW65nzKASm&#10;e5OQS9O0KMvIaalZnfKTI4T8TQOPUsMxtNCVGiTfzJsOheN9H3PKNmjPUjczzshpgSJmwvkbYTEk&#10;qBuD769x5CUhGe0kzpZkP//tPdiDO2g5qzF0KXefVsIqzsoPGqwO+4NBmNJ4ieBwZp9r5s81elVd&#10;EOa6jxUzMopwtr7ci7ml6h77MQlZoRJaInfK/V688N0qYL+kmkyiEebSCD/Tt0aG0AG8APFdcy+s&#10;2fHgQeAV7cdTjF7Q0dl2sE9WnvIichWA7lDd4Y+ZjhTu9i8szfN7tHr6S4x/AQAA//8DAFBLAwQU&#10;AAYACAAAACEAnj3yVuIAAAALAQAADwAAAGRycy9kb3ducmV2LnhtbEyPwU7DMAyG70i8Q2Qkbiyl&#10;bKXtmk5TpQkJscPGLrulTdZWJE5psq3w9JgTHP370+/PxWqyhl306HuHAh5nETCNjVM9tgIO75uH&#10;FJgPEpU0DrWAL+1hVd7eFDJX7oo7fdmHllEJ+lwK6EIYcs5902kr/cwNGml3cqOVgcax5WqUVyq3&#10;hsdRlHAre6QLnRx01enmY3+2Al6rzVbu6tim36Z6eTuth8/DcSHE/d20XgILegp/MPzqkzqU5FS7&#10;MyrPjIA0ixaECoifkjkwIrIkpqSm5DmbAy8L/v+H8gcAAP//AwBQSwECLQAUAAYACAAAACEAtoM4&#10;kv4AAADhAQAAEwAAAAAAAAAAAAAAAAAAAAAAW0NvbnRlbnRfVHlwZXNdLnhtbFBLAQItABQABgAI&#10;AAAAIQA4/SH/1gAAAJQBAAALAAAAAAAAAAAAAAAAAC8BAABfcmVscy8ucmVsc1BLAQItABQABgAI&#10;AAAAIQAqGX3mTgIAAG0EAAAOAAAAAAAAAAAAAAAAAC4CAABkcnMvZTJvRG9jLnhtbFBLAQItABQA&#10;BgAIAAAAIQCePfJW4gAAAAsBAAAPAAAAAAAAAAAAAAAAAKgEAABkcnMvZG93bnJldi54bWxQSwUG&#10;AAAAAAQABADzAAAAtwUAAAAA&#10;" filled="f" stroked="f" strokeweight=".5pt">
                <v:textbox>
                  <w:txbxContent>
                    <w:p w:rsidR="009E1D41" w:rsidRPr="009A1CBA" w:rsidRDefault="009E1D41" w:rsidP="0075112C">
                      <w:pPr>
                        <w:rPr>
                          <w:sz w:val="10"/>
                        </w:rPr>
                      </w:pPr>
                      <w:r w:rsidRPr="009A1CBA">
                        <w:rPr>
                          <w:rFonts w:hint="eastAsia"/>
                          <w:sz w:val="10"/>
                        </w:rPr>
                        <w:t>○○○○</w:t>
                      </w:r>
                    </w:p>
                    <w:p w:rsidR="009E1D41" w:rsidRDefault="009E1D41" w:rsidP="0075112C"/>
                  </w:txbxContent>
                </v:textbox>
              </v:shape>
            </w:pict>
          </mc:Fallback>
        </mc:AlternateContent>
      </w:r>
      <w:r w:rsidR="0075112C">
        <w:rPr>
          <w:noProof/>
        </w:rPr>
        <w:drawing>
          <wp:anchor distT="0" distB="0" distL="114300" distR="114300" simplePos="0" relativeHeight="251689984" behindDoc="0" locked="0" layoutInCell="1" allowOverlap="1" wp14:anchorId="7A34A233" wp14:editId="503F77B0">
            <wp:simplePos x="0" y="0"/>
            <wp:positionH relativeFrom="margin">
              <wp:posOffset>3522616</wp:posOffset>
            </wp:positionH>
            <wp:positionV relativeFrom="paragraph">
              <wp:posOffset>495056</wp:posOffset>
            </wp:positionV>
            <wp:extent cx="2889196" cy="1828800"/>
            <wp:effectExtent l="0" t="0" r="6985" b="0"/>
            <wp:wrapThrough wrapText="bothSides">
              <wp:wrapPolygon edited="0">
                <wp:start x="0" y="0"/>
                <wp:lineTo x="0" y="21375"/>
                <wp:lineTo x="21510" y="21375"/>
                <wp:lineTo x="21510" y="0"/>
                <wp:lineTo x="0" y="0"/>
              </wp:wrapPolygon>
            </wp:wrapThrough>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CBE39.tmp"/>
                    <pic:cNvPicPr/>
                  </pic:nvPicPr>
                  <pic:blipFill rotWithShape="1">
                    <a:blip r:embed="rId16">
                      <a:extLst>
                        <a:ext uri="{28A0092B-C50C-407E-A947-70E740481C1C}">
                          <a14:useLocalDpi xmlns:a14="http://schemas.microsoft.com/office/drawing/2010/main" val="0"/>
                        </a:ext>
                      </a:extLst>
                    </a:blip>
                    <a:srcRect t="2857"/>
                    <a:stretch/>
                  </pic:blipFill>
                  <pic:spPr bwMode="auto">
                    <a:xfrm>
                      <a:off x="0" y="0"/>
                      <a:ext cx="2889196"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9A5">
        <w:rPr>
          <w:rFonts w:ascii="Meiryo UI" w:eastAsia="Meiryo UI" w:hAnsi="Meiryo UI" w:hint="eastAsia"/>
          <w:sz w:val="24"/>
        </w:rPr>
        <w:t xml:space="preserve">　　　　　　　　　　　　　　　　　　　　　　　　　　　　　　　　　　　</w:t>
      </w:r>
      <w:r w:rsidRPr="007349A5">
        <w:rPr>
          <w:rFonts w:ascii="Meiryo UI" w:eastAsia="Meiryo UI" w:hAnsi="Meiryo UI" w:hint="eastAsia"/>
          <w:color w:val="000000" w:themeColor="text1"/>
          <w:sz w:val="24"/>
        </w:rPr>
        <w:t>（表面）</w:t>
      </w:r>
      <w:r w:rsidR="007349A5">
        <w:rPr>
          <w:rFonts w:ascii="Meiryo UI" w:eastAsia="Meiryo UI" w:hAnsi="Meiryo UI" w:hint="eastAsia"/>
          <w:sz w:val="24"/>
        </w:rPr>
        <w:t xml:space="preserve">　　　　　　　　　</w:t>
      </w:r>
      <w:r>
        <w:rPr>
          <w:rFonts w:ascii="Meiryo UI" w:eastAsia="Meiryo UI" w:hAnsi="Meiryo UI" w:hint="eastAsia"/>
          <w:sz w:val="24"/>
        </w:rPr>
        <w:t xml:space="preserve">　　　　　　　　</w:t>
      </w:r>
    </w:p>
    <w:p w:rsidR="0075112C" w:rsidRDefault="007349A5" w:rsidP="0075112C">
      <w:pPr>
        <w:widowControl/>
        <w:jc w:val="left"/>
        <w:rPr>
          <w:rFonts w:ascii="HGS創英ﾌﾟﾚｾﾞﾝｽEB" w:eastAsia="HGS創英ﾌﾟﾚｾﾞﾝｽEB"/>
        </w:rPr>
      </w:pPr>
      <w:r>
        <w:rPr>
          <w:rFonts w:ascii="Meiryo UI" w:eastAsia="Meiryo UI" w:hAnsi="Meiryo UI" w:hint="eastAsia"/>
          <w:noProof/>
          <w:sz w:val="24"/>
        </w:rPr>
        <mc:AlternateContent>
          <mc:Choice Requires="wpg">
            <w:drawing>
              <wp:anchor distT="0" distB="0" distL="114300" distR="114300" simplePos="0" relativeHeight="251693056" behindDoc="0" locked="0" layoutInCell="1" allowOverlap="1" wp14:anchorId="3B8CE39F" wp14:editId="27052474">
                <wp:simplePos x="0" y="0"/>
                <wp:positionH relativeFrom="column">
                  <wp:posOffset>3518090</wp:posOffset>
                </wp:positionH>
                <wp:positionV relativeFrom="paragraph">
                  <wp:posOffset>41910</wp:posOffset>
                </wp:positionV>
                <wp:extent cx="2870835" cy="1819910"/>
                <wp:effectExtent l="0" t="0" r="24765" b="27940"/>
                <wp:wrapNone/>
                <wp:docPr id="222" name="グループ化 222"/>
                <wp:cNvGraphicFramePr/>
                <a:graphic xmlns:a="http://schemas.openxmlformats.org/drawingml/2006/main">
                  <a:graphicData uri="http://schemas.microsoft.com/office/word/2010/wordprocessingGroup">
                    <wpg:wgp>
                      <wpg:cNvGrpSpPr/>
                      <wpg:grpSpPr>
                        <a:xfrm>
                          <a:off x="0" y="0"/>
                          <a:ext cx="2870835" cy="1819910"/>
                          <a:chOff x="0" y="0"/>
                          <a:chExt cx="2870835" cy="1819910"/>
                        </a:xfrm>
                      </wpg:grpSpPr>
                      <wps:wsp>
                        <wps:cNvPr id="158" name="正方形/長方形 158"/>
                        <wps:cNvSpPr/>
                        <wps:spPr>
                          <a:xfrm>
                            <a:off x="0" y="0"/>
                            <a:ext cx="2870835" cy="18199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904672" y="408562"/>
                            <a:ext cx="990600" cy="285750"/>
                          </a:xfrm>
                          <a:prstGeom prst="rect">
                            <a:avLst/>
                          </a:prstGeom>
                          <a:noFill/>
                          <a:ln w="6350">
                            <a:noFill/>
                          </a:ln>
                        </wps:spPr>
                        <wps:txbx>
                          <w:txbxContent>
                            <w:p w:rsidR="009E1D41" w:rsidRPr="007635CC" w:rsidRDefault="009E1D41" w:rsidP="0075112C">
                              <w:pPr>
                                <w:rPr>
                                  <w:sz w:val="20"/>
                                </w:rPr>
                              </w:pPr>
                              <w:r>
                                <w:rPr>
                                  <w:sz w:val="16"/>
                                </w:rPr>
                                <w:t xml:space="preserve">X   </w:t>
                              </w:r>
                              <w:r w:rsidRPr="007635CC">
                                <w:rPr>
                                  <w:rFonts w:hint="eastAsia"/>
                                  <w:sz w:val="16"/>
                                </w:rPr>
                                <w:t>0</w:t>
                              </w:r>
                              <w:r w:rsidRPr="007635CC">
                                <w:rPr>
                                  <w:sz w:val="16"/>
                                </w:rPr>
                                <w:t>1234X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テキスト ボックス 187"/>
                        <wps:cNvSpPr txBox="1"/>
                        <wps:spPr>
                          <a:xfrm>
                            <a:off x="797668" y="651753"/>
                            <a:ext cx="927100" cy="488950"/>
                          </a:xfrm>
                          <a:prstGeom prst="rect">
                            <a:avLst/>
                          </a:prstGeom>
                          <a:noFill/>
                          <a:ln w="6350">
                            <a:noFill/>
                          </a:ln>
                        </wps:spPr>
                        <wps:txbx>
                          <w:txbxContent>
                            <w:p w:rsidR="009E1D41" w:rsidRPr="009A1CBA" w:rsidRDefault="009E1D41" w:rsidP="0075112C">
                              <w:pPr>
                                <w:rPr>
                                  <w:sz w:val="32"/>
                                </w:rPr>
                              </w:pPr>
                              <w:r w:rsidRPr="009A1CBA">
                                <w:rPr>
                                  <w:rFonts w:hint="eastAsia"/>
                                  <w:sz w:val="32"/>
                                </w:rPr>
                                <w:t>＊</w:t>
                              </w:r>
                              <w:r>
                                <w:rPr>
                                  <w:rFonts w:hint="eastAsia"/>
                                  <w:sz w:val="32"/>
                                </w:rPr>
                                <w:t xml:space="preserve"> </w:t>
                              </w:r>
                              <w:r w:rsidRPr="009A1CBA">
                                <w:rPr>
                                  <w:rFonts w:hint="eastAsia"/>
                                  <w:sz w:val="32"/>
                                </w:rPr>
                                <w:t>1</w:t>
                              </w:r>
                              <w:r w:rsidRPr="009A1CBA">
                                <w:rPr>
                                  <w:sz w:val="32"/>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テキスト ボックス 217"/>
                        <wps:cNvSpPr txBox="1"/>
                        <wps:spPr>
                          <a:xfrm>
                            <a:off x="2019705" y="1111519"/>
                            <a:ext cx="628650" cy="254000"/>
                          </a:xfrm>
                          <a:prstGeom prst="rect">
                            <a:avLst/>
                          </a:prstGeom>
                          <a:noFill/>
                          <a:ln w="6350">
                            <a:noFill/>
                          </a:ln>
                        </wps:spPr>
                        <wps:txbx>
                          <w:txbxContent>
                            <w:p w:rsidR="009E1D41" w:rsidRPr="009A1CBA" w:rsidRDefault="009E1D41" w:rsidP="0075112C">
                              <w:pPr>
                                <w:rPr>
                                  <w:sz w:val="10"/>
                                </w:rPr>
                              </w:pPr>
                              <w:r>
                                <w:rPr>
                                  <w:rFonts w:hint="eastAsia"/>
                                  <w:sz w:val="10"/>
                                </w:rPr>
                                <w:t>R</w:t>
                              </w:r>
                              <w:r>
                                <w:rPr>
                                  <w:sz w:val="10"/>
                                </w:rPr>
                                <w:t xml:space="preserve">  5.   2.  1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テキスト ボックス 219"/>
                        <wps:cNvSpPr txBox="1"/>
                        <wps:spPr>
                          <a:xfrm>
                            <a:off x="2009977" y="1196502"/>
                            <a:ext cx="628650" cy="254000"/>
                          </a:xfrm>
                          <a:prstGeom prst="rect">
                            <a:avLst/>
                          </a:prstGeom>
                          <a:noFill/>
                          <a:ln w="6350">
                            <a:noFill/>
                          </a:ln>
                        </wps:spPr>
                        <wps:txbx>
                          <w:txbxContent>
                            <w:p w:rsidR="009E1D41" w:rsidRPr="009A1CBA" w:rsidRDefault="009E1D41" w:rsidP="0075112C">
                              <w:pPr>
                                <w:rPr>
                                  <w:sz w:val="10"/>
                                </w:rPr>
                              </w:pPr>
                              <w:r>
                                <w:rPr>
                                  <w:rFonts w:hint="eastAsia"/>
                                  <w:sz w:val="10"/>
                                </w:rPr>
                                <w:t>R</w:t>
                              </w:r>
                              <w:r>
                                <w:rPr>
                                  <w:sz w:val="10"/>
                                </w:rPr>
                                <w:t xml:space="preserve">  5.   4. 30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テキスト ボックス 197"/>
                        <wps:cNvSpPr txBox="1"/>
                        <wps:spPr>
                          <a:xfrm>
                            <a:off x="165370" y="1313234"/>
                            <a:ext cx="1584325" cy="500932"/>
                          </a:xfrm>
                          <a:prstGeom prst="rect">
                            <a:avLst/>
                          </a:prstGeom>
                          <a:noFill/>
                          <a:ln w="6350">
                            <a:noFill/>
                          </a:ln>
                        </wps:spPr>
                        <wps:txbx>
                          <w:txbxContent>
                            <w:p w:rsidR="009E1D41" w:rsidRPr="00BE1456" w:rsidRDefault="009E1D41" w:rsidP="0075112C">
                              <w:pPr>
                                <w:spacing w:line="180" w:lineRule="atLeast"/>
                                <w:rPr>
                                  <w:rFonts w:ascii="Meiryo UI" w:eastAsia="Meiryo UI" w:hAnsi="Meiryo UI"/>
                                  <w:sz w:val="12"/>
                                </w:rPr>
                              </w:pPr>
                              <w:r w:rsidRPr="00BE1456">
                                <w:rPr>
                                  <w:rFonts w:ascii="Meiryo UI" w:eastAsia="Meiryo UI" w:hAnsi="Meiryo UI" w:hint="eastAsia"/>
                                  <w:sz w:val="12"/>
                                </w:rPr>
                                <w:t>大阪市住之江区南港北○―○―○</w:t>
                              </w:r>
                            </w:p>
                            <w:p w:rsidR="009E1D41" w:rsidRPr="00BE1456" w:rsidRDefault="009E1D41" w:rsidP="0075112C">
                              <w:pPr>
                                <w:spacing w:line="180" w:lineRule="atLeast"/>
                                <w:rPr>
                                  <w:rFonts w:ascii="Meiryo UI" w:eastAsia="Meiryo UI" w:hAnsi="Meiryo UI"/>
                                  <w:sz w:val="12"/>
                                </w:rPr>
                              </w:pPr>
                              <w:r>
                                <w:rPr>
                                  <w:rFonts w:ascii="Meiryo UI" w:eastAsia="Meiryo UI" w:hAnsi="Meiryo UI" w:hint="eastAsia"/>
                                  <w:sz w:val="12"/>
                                </w:rPr>
                                <w:t xml:space="preserve">株式会社　　　</w:t>
                              </w:r>
                              <w:r w:rsidRPr="00BE1456">
                                <w:rPr>
                                  <w:rFonts w:ascii="Meiryo UI" w:eastAsia="Meiryo UI" w:hAnsi="Meiryo UI" w:hint="eastAsia"/>
                                  <w:sz w:val="12"/>
                                </w:rPr>
                                <w:t>咲洲石油店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8CE39F" id="グループ化 222" o:spid="_x0000_s1047" style="position:absolute;margin-left:277pt;margin-top:3.3pt;width:226.05pt;height:143.3pt;z-index:251693056" coordsize="28708,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DpSQQAABoVAAAOAAAAZHJzL2Uyb0RvYy54bWzsWMtu3DYU3RfoPxDa13rM6DWwHLhObRQw&#10;EiNOkTXNoWYESCJLcjzjLj1A0EW3TTdZtcsiaHdFgPZrhAToX/Re6mHHTtJ0UqSB61lo+Li8JA/P&#10;Pbri9p1VVZJTrnQh6szxtzyH8JqJaVHPMuerh/ufJQ7RhtZTWoqaZ84Z186dnU8/2V7KCQ/EXJRT&#10;rgg4qfVkKTNnboycuK5mc15RvSUkr6EzF6qiBqpq5k4VXYL3qnQDz4vcpVBTqQTjWkPr3bbT2bH+&#10;85wzcz/PNTekzBxYm7FPZZ8n+HR3tulkpqicF6xbBt1gFRUtaph0cHWXGkoWqrjmqiqYElrkZouJ&#10;yhV5XjBu9wC78b0ruzlQYiHtXmaT5UwOMAG0V3Da2C27d3qkSDHNnCAIHFLTCg6pOf+1Wf/crH9v&#10;1j+8+O4JwS4AailnE7A/UPJYHqmuYdbWcO+rXFX4D7siKwvx2QAxXxnCoDFIYi8ZhQ5h0Ocnfpr6&#10;3SGwOZzUtXFs/sXfjHT7iV1c37CcpQRC6QvM9Pthdjynktuj0IhBh5kfAr1bzF4+++nlk+cv/vjR&#10;/fP739oSwW4Lkx0zgKYnGvB7X8SGfdOJVNoccFERLGSOAtZbMtLTQ21gAWDam+CstdgvyhLbEaR2&#10;LbZkzkqOBmX9gOdACjwv68iGI98rFTmlEEiUMV4bv+2a0ylvm0MPfrhhmG8YYWvWIXrOYeLBd+cA&#10;Q/2679ZNZ49DuY3mYbD3toW1g4cRdmZRm2FwVdRCvc5BCbvqZm7te5BaaBClEzE9g+NXotUSLdl+&#10;AbAfUm2OqALxAJkBQTT34ZGXYpk5ois5ZC7UN69rR3vgJ/Q6ZAlilDn66wVV3CHllzUwN/XHY1Qv&#10;WxmHcQAVdbnn5HJPvaj2BByTD9IrmS2ivSn7Yq5E9Qh0cxdnhS5aM5g7c5hRfWXPtCIJysv47q41&#10;A8WS1BzWx5Khc0QVafVw9Ygq2XHPQKDfE3200MkVCra2OLIWuwsj8sLy8wLXDm+IXNSbDxHC8RDC&#10;zfpxc/6sOX/erL8lzfpps143579AnfhgBLTABUHwYyATs/pcQHxYumD7G0I69cZRDMIKajf2kjCy&#10;Qgpk7kQtTb0IYsaqYZCEcdjHT6+lfdz+09DGICbAvWgELlu8+6DHrp7WVodw+WZ1srKvgVaOsekG&#10;E938/2iexP2b6i00B6PNaB6ncRRBIAHNo9CPwxH6uUTzIPZ7mo+TJP0IaD4E7i3Nb5CaB/470ByN&#10;NqM55Ohp7EH2iskr/EI/fZXoUZBEQO5Wz8PxRT703+l5l7rf6vmNSlsCYF7/tfbGtAWNNiW6l6Yx&#10;xJIlegqcvpK4fIREt++c28TlpuXn6TsoOqjyhkT3o3AUg2Ajz0f+KBiNXxV0+IQfj4LuvgI+cNOR&#10;DYR/4eN78wzdLvGW6B+O6PZmCS7g7F1Gd1mIN3yX6/aL6uJKc+cvAAAA//8DAFBLAwQUAAYACAAA&#10;ACEATEcKc+AAAAAKAQAADwAAAGRycy9kb3ducmV2LnhtbEyPQUvDQBSE74L/YXmCN7tJaoLGbEop&#10;6qkItoJ4e82+JqHZtyG7TdJ/7/akx2GGmW+K1Ww6MdLgWssK4kUEgriyuuVawdf+7eEJhPPIGjvL&#10;pOBCDlbl7U2BubYTf9K487UIJexyVNB43+dSuqohg25he+LgHe1g0Ac51FIPOIVy08kkijJpsOWw&#10;0GBPm4aq0+5sFLxPOK2X8eu4PR03l599+vG9jUmp+7t5/QLC0+z/wnDFD+hQBqaDPbN2olOQpo/h&#10;i1eQZSCufliLQRwUJM/LBGRZyP8Xyl8AAAD//wMAUEsBAi0AFAAGAAgAAAAhALaDOJL+AAAA4QEA&#10;ABMAAAAAAAAAAAAAAAAAAAAAAFtDb250ZW50X1R5cGVzXS54bWxQSwECLQAUAAYACAAAACEAOP0h&#10;/9YAAACUAQAACwAAAAAAAAAAAAAAAAAvAQAAX3JlbHMvLnJlbHNQSwECLQAUAAYACAAAACEA+4mQ&#10;6UkEAAAaFQAADgAAAAAAAAAAAAAAAAAuAgAAZHJzL2Uyb0RvYy54bWxQSwECLQAUAAYACAAAACEA&#10;TEcKc+AAAAAKAQAADwAAAAAAAAAAAAAAAACjBgAAZHJzL2Rvd25yZXYueG1sUEsFBgAAAAAEAAQA&#10;8wAAALAHAAAAAA==&#10;">
                <v:rect id="正方形/長方形 158" o:spid="_x0000_s1048" style="position:absolute;width:28708;height:1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sYxwAAANwAAAAPAAAAZHJzL2Rvd25yZXYueG1sRI9Pa8JA&#10;EMXvhX6HZYTe6sZCS4muYoVCoX8gRgVvw+6YxGZnQ3araT995yB4m+G9ee83s8XgW3WiPjaBDUzG&#10;GShiG1zDlYFN+Xr/DComZIdtYDLwSxEW89ubGeYunLmg0zpVSkI45migTqnLtY62Jo9xHDpi0Q6h&#10;95hk7SvtejxLuG/1Q5Y9aY8NS0ONHa1qst/rH2+Atrtj8bd/t18fdhkKXqXypfw05m40LKegEg3p&#10;ar5cvznBfxRaeUYm0PN/AAAA//8DAFBLAQItABQABgAIAAAAIQDb4fbL7gAAAIUBAAATAAAAAAAA&#10;AAAAAAAAAAAAAABbQ29udGVudF9UeXBlc10ueG1sUEsBAi0AFAAGAAgAAAAhAFr0LFu/AAAAFQEA&#10;AAsAAAAAAAAAAAAAAAAAHwEAAF9yZWxzLy5yZWxzUEsBAi0AFAAGAAgAAAAhAEYuOxjHAAAA3AAA&#10;AA8AAAAAAAAAAAAAAAAABwIAAGRycy9kb3ducmV2LnhtbFBLBQYAAAAAAwADALcAAAD7AgAAAAA=&#10;" filled="f" strokecolor="#243f60 [1604]" strokeweight="2pt"/>
                <v:shape id="テキスト ボックス 178" o:spid="_x0000_s1049" type="#_x0000_t202" style="position:absolute;left:9046;top:4085;width:99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rsidR="009E1D41" w:rsidRPr="007635CC" w:rsidRDefault="009E1D41" w:rsidP="0075112C">
                        <w:pPr>
                          <w:rPr>
                            <w:sz w:val="20"/>
                          </w:rPr>
                        </w:pPr>
                        <w:r>
                          <w:rPr>
                            <w:sz w:val="16"/>
                          </w:rPr>
                          <w:t xml:space="preserve">X   </w:t>
                        </w:r>
                        <w:r w:rsidRPr="007635CC">
                          <w:rPr>
                            <w:rFonts w:hint="eastAsia"/>
                            <w:sz w:val="16"/>
                          </w:rPr>
                          <w:t>0</w:t>
                        </w:r>
                        <w:r w:rsidRPr="007635CC">
                          <w:rPr>
                            <w:sz w:val="16"/>
                          </w:rPr>
                          <w:t>1234X</w:t>
                        </w:r>
                      </w:p>
                    </w:txbxContent>
                  </v:textbox>
                </v:shape>
                <v:shape id="テキスト ボックス 187" o:spid="_x0000_s1050" type="#_x0000_t202" style="position:absolute;left:7976;top:6517;width:9271;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rsidR="009E1D41" w:rsidRPr="009A1CBA" w:rsidRDefault="009E1D41" w:rsidP="0075112C">
                        <w:pPr>
                          <w:rPr>
                            <w:sz w:val="32"/>
                          </w:rPr>
                        </w:pPr>
                        <w:r w:rsidRPr="009A1CBA">
                          <w:rPr>
                            <w:rFonts w:hint="eastAsia"/>
                            <w:sz w:val="32"/>
                          </w:rPr>
                          <w:t>＊</w:t>
                        </w:r>
                        <w:r>
                          <w:rPr>
                            <w:rFonts w:hint="eastAsia"/>
                            <w:sz w:val="32"/>
                          </w:rPr>
                          <w:t xml:space="preserve"> </w:t>
                        </w:r>
                        <w:r w:rsidRPr="009A1CBA">
                          <w:rPr>
                            <w:rFonts w:hint="eastAsia"/>
                            <w:sz w:val="32"/>
                          </w:rPr>
                          <w:t>1</w:t>
                        </w:r>
                        <w:r w:rsidRPr="009A1CBA">
                          <w:rPr>
                            <w:sz w:val="32"/>
                          </w:rPr>
                          <w:t xml:space="preserve"> 0</w:t>
                        </w:r>
                      </w:p>
                    </w:txbxContent>
                  </v:textbox>
                </v:shape>
                <v:shape id="テキスト ボックス 217" o:spid="_x0000_s1051" type="#_x0000_t202" style="position:absolute;left:20197;top:11115;width:628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rsidR="009E1D41" w:rsidRPr="009A1CBA" w:rsidRDefault="009E1D41" w:rsidP="0075112C">
                        <w:pPr>
                          <w:rPr>
                            <w:sz w:val="10"/>
                          </w:rPr>
                        </w:pPr>
                        <w:r>
                          <w:rPr>
                            <w:rFonts w:hint="eastAsia"/>
                            <w:sz w:val="10"/>
                          </w:rPr>
                          <w:t>R</w:t>
                        </w:r>
                        <w:r>
                          <w:rPr>
                            <w:sz w:val="10"/>
                          </w:rPr>
                          <w:t xml:space="preserve">  5.   2.  1</w:t>
                        </w:r>
                      </w:p>
                    </w:txbxContent>
                  </v:textbox>
                </v:shape>
                <v:shape id="テキスト ボックス 219" o:spid="_x0000_s1052" type="#_x0000_t202" style="position:absolute;left:20099;top:11965;width:6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9E1D41" w:rsidRPr="009A1CBA" w:rsidRDefault="009E1D41" w:rsidP="0075112C">
                        <w:pPr>
                          <w:rPr>
                            <w:sz w:val="10"/>
                          </w:rPr>
                        </w:pPr>
                        <w:r>
                          <w:rPr>
                            <w:rFonts w:hint="eastAsia"/>
                            <w:sz w:val="10"/>
                          </w:rPr>
                          <w:t>R</w:t>
                        </w:r>
                        <w:r>
                          <w:rPr>
                            <w:sz w:val="10"/>
                          </w:rPr>
                          <w:t xml:space="preserve">  5.   4. 30</w:t>
                        </w:r>
                      </w:p>
                    </w:txbxContent>
                  </v:textbox>
                </v:shape>
                <v:shape id="テキスト ボックス 197" o:spid="_x0000_s1053" type="#_x0000_t202" style="position:absolute;left:1653;top:13132;width:15843;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rsidR="009E1D41" w:rsidRPr="00BE1456" w:rsidRDefault="009E1D41" w:rsidP="0075112C">
                        <w:pPr>
                          <w:spacing w:line="180" w:lineRule="atLeast"/>
                          <w:rPr>
                            <w:rFonts w:ascii="Meiryo UI" w:eastAsia="Meiryo UI" w:hAnsi="Meiryo UI"/>
                            <w:sz w:val="12"/>
                          </w:rPr>
                        </w:pPr>
                        <w:r w:rsidRPr="00BE1456">
                          <w:rPr>
                            <w:rFonts w:ascii="Meiryo UI" w:eastAsia="Meiryo UI" w:hAnsi="Meiryo UI" w:hint="eastAsia"/>
                            <w:sz w:val="12"/>
                          </w:rPr>
                          <w:t>大阪市住之江区南港北○―○―○</w:t>
                        </w:r>
                      </w:p>
                      <w:p w:rsidR="009E1D41" w:rsidRPr="00BE1456" w:rsidRDefault="009E1D41" w:rsidP="0075112C">
                        <w:pPr>
                          <w:spacing w:line="180" w:lineRule="atLeast"/>
                          <w:rPr>
                            <w:rFonts w:ascii="Meiryo UI" w:eastAsia="Meiryo UI" w:hAnsi="Meiryo UI"/>
                            <w:sz w:val="12"/>
                          </w:rPr>
                        </w:pPr>
                        <w:r>
                          <w:rPr>
                            <w:rFonts w:ascii="Meiryo UI" w:eastAsia="Meiryo UI" w:hAnsi="Meiryo UI" w:hint="eastAsia"/>
                            <w:sz w:val="12"/>
                          </w:rPr>
                          <w:t xml:space="preserve">株式会社　　　</w:t>
                        </w:r>
                        <w:r w:rsidRPr="00BE1456">
                          <w:rPr>
                            <w:rFonts w:ascii="Meiryo UI" w:eastAsia="Meiryo UI" w:hAnsi="Meiryo UI" w:hint="eastAsia"/>
                            <w:sz w:val="12"/>
                          </w:rPr>
                          <w:t>咲洲石油店</w:t>
                        </w:r>
                      </w:p>
                    </w:txbxContent>
                  </v:textbox>
                </v:shape>
              </v:group>
            </w:pict>
          </mc:Fallback>
        </mc:AlternateContent>
      </w:r>
    </w:p>
    <w:p w:rsidR="002F7288" w:rsidRDefault="002F7288" w:rsidP="0075112C">
      <w:pPr>
        <w:widowControl/>
        <w:jc w:val="left"/>
        <w:rPr>
          <w:rFonts w:ascii="HGS創英ﾌﾟﾚｾﾞﾝｽEB" w:eastAsia="HGS創英ﾌﾟﾚｾﾞﾝｽEB"/>
        </w:rPr>
      </w:pPr>
    </w:p>
    <w:p w:rsidR="007349A5" w:rsidRDefault="007349A5" w:rsidP="0075112C">
      <w:pPr>
        <w:widowControl/>
        <w:jc w:val="left"/>
        <w:rPr>
          <w:rFonts w:ascii="HGS創英ﾌﾟﾚｾﾞﾝｽEB" w:eastAsia="HGS創英ﾌﾟﾚｾﾞﾝｽEB"/>
        </w:rPr>
      </w:pPr>
    </w:p>
    <w:p w:rsidR="007349A5" w:rsidRPr="007349A5" w:rsidRDefault="007349A5" w:rsidP="007349A5">
      <w:pPr>
        <w:widowControl/>
        <w:jc w:val="left"/>
        <w:rPr>
          <w:rFonts w:ascii="HGS創英ﾌﾟﾚｾﾞﾝｽEB" w:eastAsia="HGS創英ﾌﾟﾚｾﾞﾝｽEB"/>
        </w:rPr>
      </w:pPr>
      <w:r>
        <w:rPr>
          <w:noProof/>
        </w:rPr>
        <w:drawing>
          <wp:anchor distT="0" distB="0" distL="114300" distR="114300" simplePos="0" relativeHeight="251688960" behindDoc="0" locked="0" layoutInCell="1" allowOverlap="0" wp14:anchorId="2DDF69D7" wp14:editId="6EEC1AD8">
            <wp:simplePos x="0" y="0"/>
            <wp:positionH relativeFrom="margin">
              <wp:posOffset>-153992</wp:posOffset>
            </wp:positionH>
            <wp:positionV relativeFrom="margin">
              <wp:posOffset>3157236</wp:posOffset>
            </wp:positionV>
            <wp:extent cx="3599180" cy="5492115"/>
            <wp:effectExtent l="0" t="0" r="1270" b="0"/>
            <wp:wrapThrough wrapText="bothSides">
              <wp:wrapPolygon edited="0">
                <wp:start x="21600" y="21600"/>
                <wp:lineTo x="21600" y="97"/>
                <wp:lineTo x="107" y="97"/>
                <wp:lineTo x="107" y="21600"/>
                <wp:lineTo x="21600" y="21600"/>
              </wp:wrapPolygon>
            </wp:wrapThrough>
            <wp:docPr id="1901"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rotWithShape="1">
                    <a:blip r:embed="rId17"/>
                    <a:srcRect l="7088" t="6662" r="11105" b="7753"/>
                    <a:stretch/>
                  </pic:blipFill>
                  <pic:spPr bwMode="auto">
                    <a:xfrm rot="10800000">
                      <a:off x="0" y="0"/>
                      <a:ext cx="3599180" cy="549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37824" behindDoc="0" locked="0" layoutInCell="1" allowOverlap="1">
                <wp:simplePos x="0" y="0"/>
                <wp:positionH relativeFrom="column">
                  <wp:posOffset>2156460</wp:posOffset>
                </wp:positionH>
                <wp:positionV relativeFrom="paragraph">
                  <wp:posOffset>427129</wp:posOffset>
                </wp:positionV>
                <wp:extent cx="1066800" cy="19050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1066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DCB66" id="正方形/長方形 37" o:spid="_x0000_s1026" style="position:absolute;left:0;text-align:left;margin-left:169.8pt;margin-top:33.65pt;width:84pt;height:1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OzrgIAAJEFAAAOAAAAZHJzL2Uyb0RvYy54bWysVM1u1DAQviPxDpbvNMnS36jZatVqEVLV&#10;VrSoZ6/jbCI5HmN7/3gPeIBy5ow48DhU4i0Y20l2VSoOiBycGc/MNz+emdOzdSvJUhjbgCpotpdS&#10;IhSHslHzgr6/m746psQ6pkomQYmCboSlZ+OXL05XOhcjqEGWwhAEUTZf6YLWzuk8SSyvRcvsHmih&#10;UFiBaZlD1syT0rAVorcyGaXpYbICU2oDXFiLtxdRSMcBv6oEd9dVZYUjsqAYmwunCefMn8n4lOVz&#10;w3Td8C4M9g9RtKxR6HSAumCOkYVp/oBqG27AQuX2OLQJVFXDRcgBs8nSJ9nc1kyLkAsWx+qhTPb/&#10;wfKr5Y0hTVnQ10eUKNbiGz1+/fL4+fvPHw/Jr0/fIkVQiqVaaZujxa2+MR1nkfR5ryvT+j9mRNah&#10;vJuhvGLtCMfLLD08PE7xFTjKspP0AGmESbbW2lj3RkBLPFFQg88XqsqWl9ZF1V7FO1MwbaTEe5ZL&#10;5U8Lsin9XWDMfHYuDVkyfPvpNMWvc7ejhs69aeIzi7kEym2kiLDvRIXlwehHIZLQmGKAZZwL5bIo&#10;qlkpojfMbOvMt7K3CJlKhYAeucIoB+wOoNeMID12zLvT96Yi9PVgnP4tsGg8WATPoNxg3DYKzHMA&#10;ErPqPEf9vkixNL5KMyg32DwG4lRZzacNvtsls+6GGRwjfGpcDe4aj0rCqqDQUZTUYD4+d+/1sbtR&#10;SskKx7Kg9sOCGUGJfKuw70+y/X0/x4HZPzgaIWN2JbNdiVq054Cvn+ES0jyQXt/JnqwMtPe4QSbe&#10;K4qY4ui7oNyZnjl3cV3gDuJiMglqOLuauUt1q7kH91X1fXm3vmdGd83rsO2voB9hlj/p4ajrLRVM&#10;Fg6qJjT4tq5dvXHuQ+N0O8ovll0+aG036fg3AAAA//8DAFBLAwQUAAYACAAAACEAuJQi/d4AAAAJ&#10;AQAADwAAAGRycy9kb3ducmV2LnhtbEyPwU7DMAyG70i8Q2QkLoilUNFtpekEk9iBwyQGl93Sxmur&#10;NU6VpGt5e8wJjv796/PnYjPbXlzQh86RgodFAgKpdqajRsHX59v9CkSImozuHaGCbwywKa+vCp0b&#10;N9EHXg6xEQyhkGsFbYxDLmWoW7Q6LNyAxLuT81ZHHn0jjdcTw20vH5Mkk1Z3xBdaPeC2xfp8GK2C&#10;anf029VruovjXcboc/OO+0mp25v55RlExDn+leFXn9WhZKfKjWSC6BWk6TrjqoJsmYLgwlOy5KBS&#10;sOZAloX8/0H5AwAA//8DAFBLAQItABQABgAIAAAAIQC2gziS/gAAAOEBAAATAAAAAAAAAAAAAAAA&#10;AAAAAABbQ29udGVudF9UeXBlc10ueG1sUEsBAi0AFAAGAAgAAAAhADj9If/WAAAAlAEAAAsAAAAA&#10;AAAAAAAAAAAALwEAAF9yZWxzLy5yZWxzUEsBAi0AFAAGAAgAAAAhADUSI7OuAgAAkQUAAA4AAAAA&#10;AAAAAAAAAAAALgIAAGRycy9lMm9Eb2MueG1sUEsBAi0AFAAGAAgAAAAhALiUIv3eAAAACQEAAA8A&#10;AAAAAAAAAAAAAAAACAUAAGRycy9kb3ducmV2LnhtbFBLBQYAAAAABAAEAPMAAAATBgAAAAA=&#10;" filled="f" strokecolor="red" strokeweight="2pt"/>
            </w:pict>
          </mc:Fallback>
        </mc:AlternateContent>
      </w:r>
    </w:p>
    <w:p w:rsidR="007349A5" w:rsidRDefault="007349A5" w:rsidP="007349A5">
      <w:pPr>
        <w:widowControl/>
        <w:jc w:val="left"/>
        <w:rPr>
          <w:rFonts w:ascii="Meiryo UI" w:eastAsia="Meiryo UI" w:hAnsi="Meiryo UI"/>
          <w:color w:val="000000" w:themeColor="text1"/>
          <w:sz w:val="24"/>
        </w:rPr>
      </w:pPr>
      <w:r>
        <w:rPr>
          <w:rFonts w:ascii="HGS創英ﾌﾟﾚｾﾞﾝｽEB" w:eastAsia="HGS創英ﾌﾟﾚｾﾞﾝｽEB"/>
          <w:noProof/>
        </w:rPr>
        <mc:AlternateContent>
          <mc:Choice Requires="wps">
            <w:drawing>
              <wp:anchor distT="0" distB="0" distL="114300" distR="114300" simplePos="0" relativeHeight="252236800" behindDoc="0" locked="0" layoutInCell="1" allowOverlap="1" wp14:anchorId="425CDD2A" wp14:editId="7F9D6613">
                <wp:simplePos x="0" y="0"/>
                <wp:positionH relativeFrom="margin">
                  <wp:posOffset>3495040</wp:posOffset>
                </wp:positionH>
                <wp:positionV relativeFrom="paragraph">
                  <wp:posOffset>1244559</wp:posOffset>
                </wp:positionV>
                <wp:extent cx="2964180" cy="937895"/>
                <wp:effectExtent l="0" t="647700" r="26670" b="14605"/>
                <wp:wrapNone/>
                <wp:docPr id="27" name="吹き出し: 角を丸めた四角形 27"/>
                <wp:cNvGraphicFramePr/>
                <a:graphic xmlns:a="http://schemas.openxmlformats.org/drawingml/2006/main">
                  <a:graphicData uri="http://schemas.microsoft.com/office/word/2010/wordprocessingShape">
                    <wps:wsp>
                      <wps:cNvSpPr/>
                      <wps:spPr>
                        <a:xfrm>
                          <a:off x="0" y="0"/>
                          <a:ext cx="2964180" cy="937895"/>
                        </a:xfrm>
                        <a:prstGeom prst="wedgeRoundRectCallout">
                          <a:avLst>
                            <a:gd name="adj1" fmla="val 30554"/>
                            <a:gd name="adj2" fmla="val -119205"/>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免税証の有効期間を記載しています。</w:t>
                            </w:r>
                          </w:p>
                          <w:p w:rsidR="009E1D41" w:rsidRPr="00D031B1" w:rsidRDefault="009E1D41" w:rsidP="009E1D41">
                            <w:pPr>
                              <w:spacing w:line="400" w:lineRule="exact"/>
                              <w:ind w:firstLineChars="100" w:firstLine="220"/>
                              <w:rPr>
                                <w:rFonts w:ascii="Meiryo UI" w:eastAsia="Meiryo UI" w:hAnsi="Meiryo UI"/>
                                <w:color w:val="000000" w:themeColor="text1"/>
                                <w:sz w:val="22"/>
                              </w:rPr>
                            </w:pPr>
                            <w:r>
                              <w:rPr>
                                <w:rFonts w:ascii="Meiryo UI" w:eastAsia="Meiryo UI" w:hAnsi="Meiryo UI" w:hint="eastAsia"/>
                                <w:color w:val="000000" w:themeColor="text1"/>
                                <w:sz w:val="22"/>
                              </w:rPr>
                              <w:t>免</w:t>
                            </w:r>
                            <w:r w:rsidRPr="00D031B1">
                              <w:rPr>
                                <w:rFonts w:ascii="Meiryo UI" w:eastAsia="Meiryo UI" w:hAnsi="Meiryo UI" w:hint="eastAsia"/>
                                <w:color w:val="000000" w:themeColor="text1"/>
                                <w:sz w:val="22"/>
                              </w:rPr>
                              <w:t>税</w:t>
                            </w:r>
                            <w:r w:rsidRPr="005F2234">
                              <w:rPr>
                                <w:rFonts w:ascii="Meiryo UI" w:eastAsia="Meiryo UI" w:hAnsi="Meiryo UI" w:hint="eastAsia"/>
                                <w:color w:val="000000" w:themeColor="text1"/>
                                <w:sz w:val="22"/>
                              </w:rPr>
                              <w:t>証は受領日以降、有効期間内のみ使用できます。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CDD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7" o:spid="_x0000_s1054" type="#_x0000_t62" style="position:absolute;margin-left:275.2pt;margin-top:98pt;width:233.4pt;height:73.8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crHgMAAGcGAAAOAAAAZHJzL2Uyb0RvYy54bWysVc1uEzEQviPxDpbv7e6mSdpE3VRVqiCk&#10;qq3aop4drzdZ5LUX28km3NILJyTUC4cekLjwCgWJpwmReAzG3p8stOKA6GHr8cx8M/PNeHJ4tEg5&#10;mjOlEylCHOz6GDFBZZSISYhfXY92DjDShoiIcClYiJdM46PB82eHedZnLTmVPGIKAYjQ/TwL8dSY&#10;rO95mk5ZSvSuzJgAZSxVSgyIauJFiuSAnnKv5ftdL5cqypSkTGu4PSmUeODw45hRcx7HmhnEQwy5&#10;GfdV7ju2X29wSPoTRbJpQss0yD9kkZJEQNAa6oQYgmYqeQSVJlRJLWOzS2XqyThOKHM1QDWB/0c1&#10;V1OSMVcLkKOzmib9/2Dp2fxCoSQKcWsfI0FS6NHmw9f16v3m3bf16mMf/fxyt769+/HwsL5drVef&#10;Nvf3cLP5/hmBA7CXZ7oPIFfZhSolDUdLxSJWqf0PRaKFY3xZM84WBlG4bPW67eAAGkNB19vbP+h1&#10;LKi39c6UNi+YTJE9hDhn0YRdypmILqG3Q8K5nBnHPJmfauNaEJV1kOh1gFGccujonHC053c67bLj&#10;DZtW02YnCHot3yUBzWxY7TWtgm6366qHRMu4cKpStUloyZNolHDuBDvNbMgVgjRCPJ4EZZG/WXHx&#10;2FFNxrXbaOTD32NPiGxdPduJgnt3MkvOLCAXlyyGDlu2HVHubW2zIZQyYYJCNSURK5LsNINV+bvO&#10;OECLHEN5NXYJUFkWIBV20dLS3roy9zRrZ/9viRXOtYeLLIWpndNESPUUAIeqysiFfUVSQY1lySzG&#10;Czf9Qdea2quxjJbwJJQsdoXO6CiB0Tsl2lwQBaME0woLz5zDJ+YyD7EsTxhNpXr71L21hzcLWoxy&#10;WDYh1m9mRDGM+EsBr7kXtNt2Ozmh3dlvgaCamnFTI2bpUMIcwXBDdu5o7Q2vjrGS6Q3sxWMbFVRE&#10;UIgdYmpUJQxNsQRhs1J2fOzMYCNlxJyKq4xacEu0HenrxQ1RWfn+DLzcM1ktpnL6C5K3ttZTyOOZ&#10;kXFirHLLaynANnOzVG5euy6bsrPa/j4MfgEAAP//AwBQSwMEFAAGAAgAAAAhAFogczPkAAAADAEA&#10;AA8AAABkcnMvZG93bnJldi54bWxMj09Lw0AQxe+C32EZoRexu/2T1MZsShUEC0VpDXrdJmMSzM6G&#10;7LaN397pSY/D+70376WrwbbihL1vHGmYjBUIpMKVDVUa8vfnu3sQPhgqTesINfygh1V2fZWapHRn&#10;2uFpHyrBIeQTo6EOoUuk9EWN1vix65BY+3K9NYHPvpJlb84cbls5VSqW1jTEH2rT4VONxff+aLnG&#10;bvn2+hHfRtvHTb7Jw2eh5MtW69HNsH4AEXAIfzBc6rMHMu50cEcqvWg1RJGaM8rCMuZRF0JNFlMQ&#10;Bw2z+WwBMkvl/xHZLwAAAP//AwBQSwECLQAUAAYACAAAACEAtoM4kv4AAADhAQAAEwAAAAAAAAAA&#10;AAAAAAAAAAAAW0NvbnRlbnRfVHlwZXNdLnhtbFBLAQItABQABgAIAAAAIQA4/SH/1gAAAJQBAAAL&#10;AAAAAAAAAAAAAAAAAC8BAABfcmVscy8ucmVsc1BLAQItABQABgAIAAAAIQAiZYcrHgMAAGcGAAAO&#10;AAAAAAAAAAAAAAAAAC4CAABkcnMvZTJvRG9jLnhtbFBLAQItABQABgAIAAAAIQBaIHMz5AAAAAwB&#10;AAAPAAAAAAAAAAAAAAAAAHgFAABkcnMvZG93bnJldi54bWxQSwUGAAAAAAQABADzAAAAiQYAAAAA&#10;" adj="17400,-14948" fillcolor="white [3212]" strokecolor="red" strokeweight="2pt">
                <v:textbox>
                  <w:txbxContent>
                    <w:p w:rsidR="009E1D41"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免税証の有効期間を記載しています。</w:t>
                      </w:r>
                    </w:p>
                    <w:p w:rsidR="009E1D41" w:rsidRPr="00D031B1" w:rsidRDefault="009E1D41" w:rsidP="009E1D41">
                      <w:pPr>
                        <w:spacing w:line="400" w:lineRule="exact"/>
                        <w:ind w:firstLineChars="100" w:firstLine="220"/>
                        <w:rPr>
                          <w:rFonts w:ascii="Meiryo UI" w:eastAsia="Meiryo UI" w:hAnsi="Meiryo UI"/>
                          <w:color w:val="000000" w:themeColor="text1"/>
                          <w:sz w:val="22"/>
                        </w:rPr>
                      </w:pPr>
                      <w:r>
                        <w:rPr>
                          <w:rFonts w:ascii="Meiryo UI" w:eastAsia="Meiryo UI" w:hAnsi="Meiryo UI" w:hint="eastAsia"/>
                          <w:color w:val="000000" w:themeColor="text1"/>
                          <w:sz w:val="22"/>
                        </w:rPr>
                        <w:t>免</w:t>
                      </w:r>
                      <w:r w:rsidRPr="00D031B1">
                        <w:rPr>
                          <w:rFonts w:ascii="Meiryo UI" w:eastAsia="Meiryo UI" w:hAnsi="Meiryo UI" w:hint="eastAsia"/>
                          <w:color w:val="000000" w:themeColor="text1"/>
                          <w:sz w:val="22"/>
                        </w:rPr>
                        <w:t>税</w:t>
                      </w:r>
                      <w:r w:rsidRPr="005F2234">
                        <w:rPr>
                          <w:rFonts w:ascii="Meiryo UI" w:eastAsia="Meiryo UI" w:hAnsi="Meiryo UI" w:hint="eastAsia"/>
                          <w:color w:val="000000" w:themeColor="text1"/>
                          <w:sz w:val="22"/>
                        </w:rPr>
                        <w:t>証は受領日以降、有効期間内のみ使用できます。</w:t>
                      </w:r>
                    </w:p>
                  </w:txbxContent>
                </v:textbox>
                <w10:wrap anchorx="margin"/>
              </v:shape>
            </w:pict>
          </mc:Fallback>
        </mc:AlternateContent>
      </w:r>
    </w:p>
    <w:p w:rsidR="007349A5" w:rsidRDefault="007349A5" w:rsidP="0075112C">
      <w:pPr>
        <w:widowControl/>
        <w:ind w:firstLineChars="800" w:firstLine="1920"/>
        <w:jc w:val="left"/>
        <w:rPr>
          <w:rFonts w:ascii="Meiryo UI" w:eastAsia="Meiryo UI" w:hAnsi="Meiryo UI"/>
          <w:color w:val="000000" w:themeColor="text1"/>
          <w:sz w:val="24"/>
        </w:rPr>
      </w:pPr>
    </w:p>
    <w:p w:rsidR="007349A5" w:rsidRPr="005F2234" w:rsidRDefault="007349A5" w:rsidP="0075112C">
      <w:pPr>
        <w:widowControl/>
        <w:ind w:firstLineChars="800" w:firstLine="1920"/>
        <w:jc w:val="left"/>
        <w:rPr>
          <w:rFonts w:ascii="Meiryo UI" w:eastAsia="Meiryo UI" w:hAnsi="Meiryo UI"/>
          <w:color w:val="000000" w:themeColor="text1"/>
          <w:sz w:val="24"/>
        </w:rPr>
      </w:pPr>
      <w:bookmarkStart w:id="2" w:name="_GoBack"/>
      <w:bookmarkEnd w:id="2"/>
    </w:p>
    <w:p w:rsidR="0075112C" w:rsidRDefault="0037674C" w:rsidP="00B80611">
      <w:pPr>
        <w:widowControl/>
        <w:ind w:firstLineChars="800" w:firstLine="1680"/>
        <w:jc w:val="left"/>
        <w:rPr>
          <w:rFonts w:ascii="HGS創英ﾌﾟﾚｾﾞﾝｽEB" w:eastAsia="HGS創英ﾌﾟﾚｾﾞﾝｽEB"/>
        </w:rPr>
      </w:pPr>
      <w:r w:rsidRPr="007349A5">
        <w:rPr>
          <w:rFonts w:hint="eastAsia"/>
          <w:noProof/>
          <w:color w:val="000000" w:themeColor="text1"/>
        </w:rPr>
        <mc:AlternateContent>
          <mc:Choice Requires="wps">
            <w:drawing>
              <wp:anchor distT="0" distB="0" distL="114300" distR="114300" simplePos="0" relativeHeight="252028928" behindDoc="0" locked="0" layoutInCell="1" allowOverlap="1">
                <wp:simplePos x="0" y="0"/>
                <wp:positionH relativeFrom="column">
                  <wp:posOffset>3646644</wp:posOffset>
                </wp:positionH>
                <wp:positionV relativeFrom="paragraph">
                  <wp:posOffset>697230</wp:posOffset>
                </wp:positionV>
                <wp:extent cx="2572603" cy="895350"/>
                <wp:effectExtent l="0" t="0" r="18415" b="19050"/>
                <wp:wrapNone/>
                <wp:docPr id="34" name="正方形/長方形 34"/>
                <wp:cNvGraphicFramePr/>
                <a:graphic xmlns:a="http://schemas.openxmlformats.org/drawingml/2006/main">
                  <a:graphicData uri="http://schemas.microsoft.com/office/word/2010/wordprocessingShape">
                    <wps:wsp>
                      <wps:cNvSpPr/>
                      <wps:spPr>
                        <a:xfrm>
                          <a:off x="0" y="0"/>
                          <a:ext cx="2572603" cy="895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BA37B" id="正方形/長方形 34" o:spid="_x0000_s1026" style="position:absolute;left:0;text-align:left;margin-left:287.15pt;margin-top:54.9pt;width:202.55pt;height:70.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AzsAIAAJEFAAAOAAAAZHJzL2Uyb0RvYy54bWysVM1uEzEQviPxDpbvdDdpUtqomypqFYRU&#10;tREt6tnx2tmVvB5jO9mE94AHKGfOiAOPQyXegrH3p1GpOCBy2Hg8M9/MfJ6Z07NtpchGWFeCzujg&#10;IKVEaA55qVcZfX87f3VMifNM50yBFhndCUfPpi9fnNZmIoZQgMqFJQii3aQ2GS28N5MkcbwQFXMH&#10;YIRGpQRbMY+iXSW5ZTWiVyoZpulRUoPNjQUunMPbi0ZJpxFfSsH9tZROeKIyirn5+LXxuwzfZHrK&#10;JivLTFHyNg32D1lUrNQYtIe6YJ6RtS3/gKpKbsGB9AccqgSkLLmINWA1g/RJNTcFMyLWguQ409Pk&#10;/h8sv9osLCnzjB6OKNGswjd6+Prl4fP3nz/uk1+fvjUnglqkqjZugh43ZmFbyeEx1L2Vtgr/WBHZ&#10;Rnp3Pb1i6wnHy+H49fAoPaSEo+74ZHw4jvwnj97GOv9GQEXCIaMWny+yyjaXzmNENO1MQjAN81Kp&#10;+IRKhwsHqszDXRTsanmuLNkwfPv5PMVfqAEx9sxQCq5JqKypJZ78TomAofQ7IZGekH3MJDam6GEZ&#10;50L7QaMqWC6aaOP9YKGVg0cMHQEDssQse+wWoLNsQDrsJufWPriK2Ne9c/q3xBrn3iNGBu1756rU&#10;YJ8DUFhVG7mx70hqqAksLSHfYfNYaKbKGT4v8d0umfMLZnGMcOBwNfhr/EgFdUahPVFSgP343H2w&#10;x+5GLSU1jmVG3Yc1s4IS9VZj358MRqMwx1EYYUOhYPc1y32NXlfngK8/wCVkeDwGe6+6o7RQ3eEG&#10;mYWoqGKaY+yMcm874dw36wJ3EBezWTTD2TXMX+obwwN4YDX05e32jlnTNq/Htr+CboTZ5EkPN7bB&#10;U8Ns7UGWscEfeW35xrmPjdPuqLBY9uVo9bhJp78BAAD//wMAUEsDBBQABgAIAAAAIQBalUK44QAA&#10;AAsBAAAPAAAAZHJzL2Rvd25yZXYueG1sTI/LTsMwEEX3SPyDNUhsELXpMwlxKqhEF10g0XbDzomH&#10;JGpsR7bThL9nWMFydK/OnJtvJ9OxK/rQOivhaSaAoa2cbm0t4Xx6e0yAhaisVp2zKOEbA2yL25tc&#10;ZdqN9gOvx1gzgtiQKQlNjH3GeagaNCrMXI+Wsi/njYp0+pprr0aCm47PhVhzo1pLHxrV467B6nIc&#10;jIRy/+l3yetiH4eHNaEv9QHfRynv76aXZ2ARp/hXhl99UoeCnEo3WB1YJ2G1WS6oSoFIaQM10k26&#10;BFZKmK9EArzI+f8NxQ8AAAD//wMAUEsBAi0AFAAGAAgAAAAhALaDOJL+AAAA4QEAABMAAAAAAAAA&#10;AAAAAAAAAAAAAFtDb250ZW50X1R5cGVzXS54bWxQSwECLQAUAAYACAAAACEAOP0h/9YAAACUAQAA&#10;CwAAAAAAAAAAAAAAAAAvAQAAX3JlbHMvLnJlbHNQSwECLQAUAAYACAAAACEA4UgwM7ACAACRBQAA&#10;DgAAAAAAAAAAAAAAAAAuAgAAZHJzL2Uyb0RvYy54bWxQSwECLQAUAAYACAAAACEAWpVCuOEAAAAL&#10;AQAADwAAAAAAAAAAAAAAAAAKBQAAZHJzL2Rvd25yZXYueG1sUEsFBgAAAAAEAAQA8wAAABgGAAAA&#10;AA==&#10;" filled="f" strokecolor="red" strokeweight="2pt"/>
            </w:pict>
          </mc:Fallback>
        </mc:AlternateContent>
      </w:r>
      <w:r w:rsidR="00585084" w:rsidRPr="007349A5">
        <w:rPr>
          <w:rFonts w:hint="eastAsia"/>
          <w:noProof/>
          <w:color w:val="000000" w:themeColor="text1"/>
        </w:rPr>
        <mc:AlternateContent>
          <mc:Choice Requires="wpg">
            <w:drawing>
              <wp:anchor distT="0" distB="0" distL="114300" distR="114300" simplePos="0" relativeHeight="251691008" behindDoc="0" locked="0" layoutInCell="1" allowOverlap="1" wp14:anchorId="72CEC415" wp14:editId="01453DF6">
                <wp:simplePos x="0" y="0"/>
                <wp:positionH relativeFrom="column">
                  <wp:posOffset>3445510</wp:posOffset>
                </wp:positionH>
                <wp:positionV relativeFrom="paragraph">
                  <wp:posOffset>454203</wp:posOffset>
                </wp:positionV>
                <wp:extent cx="2962275" cy="1867535"/>
                <wp:effectExtent l="0" t="0" r="9525" b="18415"/>
                <wp:wrapThrough wrapText="bothSides">
                  <wp:wrapPolygon edited="0">
                    <wp:start x="0" y="0"/>
                    <wp:lineTo x="0" y="21593"/>
                    <wp:lineTo x="278" y="21593"/>
                    <wp:lineTo x="21531" y="21593"/>
                    <wp:lineTo x="21531" y="0"/>
                    <wp:lineTo x="0" y="0"/>
                  </wp:wrapPolygon>
                </wp:wrapThrough>
                <wp:docPr id="147" name="グループ化 147"/>
                <wp:cNvGraphicFramePr/>
                <a:graphic xmlns:a="http://schemas.openxmlformats.org/drawingml/2006/main">
                  <a:graphicData uri="http://schemas.microsoft.com/office/word/2010/wordprocessingGroup">
                    <wpg:wgp>
                      <wpg:cNvGrpSpPr/>
                      <wpg:grpSpPr>
                        <a:xfrm>
                          <a:off x="0" y="0"/>
                          <a:ext cx="2962275" cy="1867535"/>
                          <a:chOff x="0" y="0"/>
                          <a:chExt cx="2962275" cy="1867535"/>
                        </a:xfrm>
                      </wpg:grpSpPr>
                      <pic:pic xmlns:pic="http://schemas.openxmlformats.org/drawingml/2006/picture">
                        <pic:nvPicPr>
                          <pic:cNvPr id="155" name="図 15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62275" cy="1867535"/>
                          </a:xfrm>
                          <a:prstGeom prst="rect">
                            <a:avLst/>
                          </a:prstGeom>
                        </pic:spPr>
                      </pic:pic>
                      <wps:wsp>
                        <wps:cNvPr id="157" name="正方形/長方形 157"/>
                        <wps:cNvSpPr/>
                        <wps:spPr>
                          <a:xfrm>
                            <a:off x="74140" y="41189"/>
                            <a:ext cx="2871362" cy="18201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1E6946" id="グループ化 147" o:spid="_x0000_s1026" style="position:absolute;left:0;text-align:left;margin-left:271.3pt;margin-top:35.75pt;width:233.25pt;height:147.05pt;z-index:251691008" coordsize="29622,18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I404S8EAACbCQAADgAAAGRycy9lMm9Eb2MueG1spFZLb+M2EL4X6H8Q&#10;dHckeeXIFuIsXOeBBYJdY7PFnmmasoiVSJakH2nRS3PttdtDb+2xKFCgh6JA+2uCLNB/0RlSlr2x&#10;2w22ASLzMTOc+eabIU+erusqWDJtuBTDMDmKw4AJKmdczIfh568uOv0wMJaIGamkYMPwhpnw6emn&#10;n5ysVM66spTVjOkAjAiTr9QwLK1VeRQZWrKamCOpmIDNQuqaWJjqeTTTZAXW6yrqxvFxtJJ6prSk&#10;zBhYPfOb4amzXxSM2hdFYZgNqmEIvln31e47xW90ekLyuSaq5LRxg3yEFzXhAg5tTZ0RS4KF5num&#10;ak61NLKwR1TWkSwKTpmLAaJJ4gfRXGq5UC6Web6aqxYmgPYBTh9tlj5fTnTAZ5C7NAsDQWpI0t03&#10;v97d/nx3++fd7ff3374NcAuAWql5DvKXWl2riW4W5n6Gsa8LXeMvRBWsHcQ3LcRsbQMKi93Bcbeb&#10;9cKAwl7SP856T3o+CbSETO3p0fL8A5rR5uAI/WvdUZzm8N9gBqM9zD7MLdCyC83Cxkj9KBs10W8W&#10;qgPpVcTyKa+4vXFUhUSiU2I54XSi/WQH/h6A4uG//+G3IIEpIIwKKOM1CEZ0JekbEwg5LomYs5FR&#10;wHGAEqWj98Xd9L3jphVXF7yqMEs4bgKDenjApwPYeK6eSbqombC++DSrIEYpTMmVCQOds3rKgEv6&#10;2Sxx5QBpvzIWj0MCuIL4qtsfxfGg+1ln3IvHnTTOzjujQZp1svg8S+O0n4yT8deonaT5wjCIl1Rn&#10;ije+wuqetwfZ3/QJX1euPoMlcV0AkXIObX6di7CEkKCvxmpmaYnDAtB6CQh7nXbDQbtFE3E3UBOo&#10;8X+qoOUyZFobe8lkHeAAEAUfHKJkCd56bzYiTeK9A84z8AfLFVqq2eQYZo/DDRvqoWZ0XRLFwAU0&#10;u0vbtmu8++Wnd2//uP/rx+jv7373I6Bx0zmcTts2zL+hlaVJCm0aekOaJP2B7wxt7+hnyZPj7qZ3&#10;QMPMUkf7LegbSB6FGsmFxGpANDEqD6Ab2ZuKYTIr8ZIV0B6xczn43cXExpX2ZCKUQjF4rpuSzJhf&#10;7sXw17jWaji2OYNbYjW2GwN46e3b9sn2RCxQlbl7rXUs/i/HvHKr4U6WwrbKNRdSHzJQQVTNyV5+&#10;A5KHBlGaytkNXB5aAj8haUbRCw5kvSLGToiGaxQW4WlgX8CnqORqGMpmFAal1F8eWkd54CnshsEK&#10;ruVhaL5YEOzB1TMBDB4kKRLEuknay7ow0bs7090dsajHEmo+cd65IcrbajMstKxfA+FHeCpsEUHh&#10;7GFIrd5MxtY/F+ANQtlo5MR8c78S1wquBJ88ZN6r9WuiVcM9C7R9LjdVQ/IHhetlMR9CjhZWFtxV&#10;9RbXBm+oYDdyLwBHoea1gk+M3bmT2r6pTv8B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wQUAAYACAAA&#10;ACEAhFkJWeIAAAALAQAADwAAAGRycy9kb3ducmV2LnhtbEyPwU7DMBBE70j8g7VI3KjtlgQIcaqq&#10;Ak5VJVokxM2Nt0nUeB3FbpL+Pe4Jjqt5mnmbLyfbsgF73zhSIGcCGFLpTEOVgq/9+8MzMB80Gd06&#10;QgUX9LAsbm9ynRk30icOu1CxWEI+0wrqELqMc1/WaLWfuQ4pZkfXWx3i2Vfc9HqM5bblcyFSbnVD&#10;caHWHa5rLE+7s1XwMepxtZBvw+Z0XF9+9sn2eyNRqfu7afUKLOAU/mC46kd1KKLTwZ3JeNYqSB7n&#10;aUQVPMkE2BUQ4kUCOyhYpEkKvMj5/x+KXwAAAP//AwBQSwMECgAAAAAAAAAhANO7/Q8JCwEACQsB&#10;ABQAAABkcnMvbWVkaWEvaW1hZ2UxLnRtcIlQTkcNChoKAAAADUlIRFIAAAF7AAAA7wgGAAAAE750&#10;6gAAAAFzUkdCAK7OHOkAAAAEZ0FNQQAAsY8L/GEFAAAACXBIWXMAAA7DAAAOwwHHb6hkAAD/pUlE&#10;QVR4Xuz9h8M1RbHvj94/7v7uPvucc/c+Z3vN7m1WzBkVBUGigCiIICJZEXAjgoEgKCaCiWAmK6Ig&#10;SH5zmFuf+s53da15ZqUngUi9bz3Tobqqurq7uqenZ9b/qytw4MCBPtR1Bw8eTNy/f/8EiUPj8BCc&#10;v2fPnjU0+/fv6/bu3d3t27c3rnu63bsJ75vQ7N27N8sApNU8A7yhAwlbXoX9B5Czq9sTuHff7gjv&#10;ntAakIN8px08eKDbsfPZkLmHWCJp6Lpnz+5u166dgcGvl6syTW/rPtR3DMwPG0jOtF47d+7odux4&#10;qtu9Z0fqQz66QE+53bt3ZhxQ3rhM56F3tSXhakMQW1T9XRYwDeW4Ot1AHHvv3hM22o3Ou/sclR22&#10;8xCgQZexPmN51IGwAVrQtNKhtQ1AGnIrT8rs3r0r9UTf/fuj3Q7sjXy1NX2H9tm9K/KjP+yJ696w&#10;9+5dz2ZfOngQG+yNvvJM0lMOetrmwIHWdw07dz0T7flMytodMncFH8IHQg68dux4WraLPK5ub4Ar&#10;SL1Sv9B1b+Sj/44dOyZ0s6DapwJp5MEX21TAXrSX7U6+5I/zoV0qvdPhP+RdAfpaBnDaEMxv507G&#10;zLQuhMFZehJ3HzCQ5rHsuK/IJ736hjGAHzrBe9jHKtAnaFfafU+0+8GD03pQznUe1p/wUA/rt1YW&#10;dsCn0R7UrbW9+YITZ09mZeJ4JXaacQhOd+UrzYFQhso3bPwAh43Or+D0MV3ARhOTUwwoy6r5gGga&#10;f65MRtBGLJEBZhSPaX0Ij+EioFHMT3KaDuCBlEeDNplC6eH61DKOV6h5lWYsveKyNA1Ic5vixKY7&#10;9LCdh+C8isP0YV8Y8nS40tS0tYgNjfCSs7d9qceB6A8HqY/TelomCLWByk2j+Bum5RhFG7WQnEAc&#10;uWW7fNO18TfNKjYdQs0b0hCuvCsOgTRol2mLIcyiGStDGjLGfIrjw3QDaUNHTNg6O+5rzXP6GAzp&#10;ZtGqzdTG7j+GYdkhn2E+MJYGKA19Kk7zBadW9lsLCB/i8wXGdBvDzYBFfIlrImhQaY3PHbjzLAvQ&#10;1gH2fAMGB5M910X2bfUYw82D7ZLzQgb3uxc+jPURcBpedPYJY7qN4WbAIr6DtIw6reJzAwwg47Lg&#10;QbdKme0EnLxX64vs2+o+hpsLs2W9CKvA87XfbR4M+4dxGrbR2b8wwAPw+daBngudZu1VAjWd8Dza&#10;VaHx4TofkVtlc12kB/menBbRzgL2cpcFZKCjw0M0EN6oXlsJz4dVNDrM08O2ez7ab3OB+tFftIgB&#10;X3T2LxB4vnXgqovDm6kfvOT46mp8LTY64gKnzQOc9bDcKrCIfwVkGC1zbHIkz+nDvOcarM9zrdci&#10;2zj/udZz64H68YCaB/HaonzR2a8Tnm+dZSMd2GVXLT+vTE033SzaVQE+zfHJ4eeDy/IAtIarbIcd&#10;B+A1dM5jdMCsdMOi/DGA1k6e0xbWZxUezxW4rta1Xh1eD6yn7EbkvfAAW8jZa3W/rQ9onxtwp9vs&#10;jvBC6li2z9DhPV/Bugrl1DlupuO9e9LRE/bxyEUAv7GV9BhAt4iWvGV4QWOnXnFZWE+ZzYZFk9J6&#10;dVtPuefSDs8/wBYvOvtNgTF+lrMdTtOyxvRYFYY8tqsO4xB1ytNIY/LVgXHgvj21Q8+VfXZqHZ/V&#10;il6OaFFdoGHbZrYtJdd8PXjGgHRW50wIiwBa4yIYox1LWxbkpO2ojZsPQ32XBdNyXbbcKvyfT1Dr&#10;uHl1gM/0YuLFbZxNBK/6thpoOBrRDbnZYP7PBeCA9HLRmB3VgeWkfOYcx4uuTm9h5S+2kes7m05y&#10;G995E8Pi1W4F6LaCdhGIV+g5Oea7OXwXwap12Mw6bzdY93n6O3/8ZanNheeds9/qCi8L63Gkbrit&#10;rkOVs0hWzV+GHjDdMg5/WZ4V5tMf7N9qXevs7cxB6OaGw4kpTfpVBHwFajrg+DSKHxMIL+w1WYHx&#10;j7DBZRYBNNh4WTv7bU1DlWNeji8C6JZ9twBYz3gYQtVxWV7z5M5LX5b/VgK6L+PEq76brbd5gy86&#10;+xnwfNFjvTA2SBYNWPKcDy24CFxmHl/DMnS8Qbx/P/vvbZBwlS7E4UE97Gx7BxyOixX3kGaWvJpO&#10;eBiftlXjWWUdOIiz1NaR9FkNlrUxYB2Helac1nk+iL7dFQlnwyq8Z4H1rLgRmKXTZvCeB8jdjjt4&#10;YKx/rFK/uqX4vHH2W91AY/BcyFwFVtMNWtdH12H9Fg1Y8k3DVfvhjecYOp9ONUzjX6ONv04PHAPS&#10;tXKODhrOlE5qPlxxsqTr8wJalULPto+cMB27xywPvbZ6Mhz8PHgW69FshXwe+mIPPSuAPzoImZz4&#10;bo1laJKRbuZT5bVry0OKsdIaiA95jaVVvcfAedD5ofaU3D7ccGvAuq4KqWOP7h+zYF7eqmCZw/Ai&#10;GKNdpqxp7Kgr1DZfBP5OEbT/1Hv2NtgyRquwnjLrARp1UYduAM0QpwF+8waY6wXiTPmIE87Aqz85&#10;JxxYW9na6eIE5dx6p9unh9QsC1T+YyC5vbMPHuYZqckrV/w5EfAht93pgKWnHS0PbAmLZl/Qgxne&#10;tzvD0FdYpJMgNIi6mpfqrboaLbPqmHJ7mVr9Nxlu2yyXeru+0wPZYbdd5QE43zzyNFLoMwtM7wfS&#10;oEE2bu0tfBFsp2qrjcBG+dgnLMPH/Qb4p3f21RjLAuXGZtzNBvRa1dlPD9YG7hzz9LY9WA3bUdnh&#10;wlcOpXeg5PWIPOhMIzo5HsJV/3k6SH7v7MEsq7qIb3OkdvbkU8byh85ejpk6RB7lI68C9fVeuPuC&#10;senNlXzxrc5eevVyyS86ypEj0w5f/FRPy2m6G8mvtJ5g0/bZHk1H94/Up7eHy46BeVPWYQNl6/MI&#10;4YtQ7bUZsFE+w3abB5X2BefsXblljQGsSr8MbAY/eNDJlgEGKM4VZ+ABP4Z2EOOD3TTV4cpR5rYI&#10;2MftOIVyEHZ+vlqX4Dzhj1yc6yyAXs5RfNO5hRNj6yZlRTqrdHTA4auuTbb1xiGbXjpKX8pQDxxn&#10;1ou0CE/dsZAPPfl9+aTteSf/pLNzRb7yPdlIf9E6DTtM25ww9W2Tx7BdyOdz3ei/bz93J6p78u7r&#10;hI1A+NQ7CK5j7TwLsh6TCWPtgmGzYVm9thqwUQV0qmNkFlh/T7jbBZa7KvxTr+wN6zXeLIDXoo6y&#10;DMBj2BFnAYMTZ+9Bmv/6elUE4OkO6jTA8XxI2js1OS4cWY99fMzZT5xz73i5ootQ/JGt/f21oHxN&#10;NFPOPtN6B9c7T8tPx9SNOPv+mo42rjhByvi79EwY+w/AQ7wOHIReV8rK2YuH+PBd/pa2xtn3k4Xy&#10;+vLWN8LphEub9DXOsrYVONxeodyevTsiDz13Jco20t0OP+ue9ffKvNnb4UVAHWxz5KLfVsIq/Xsr&#10;YUyH2gbPN1iv3V509gHzGnaVRjctSGMsWw5wA6o8DamreDTMf5kvJ5eYdHIa1XEo3DuBdAg9Rlpb&#10;gcq5CHoZ5pV0vSMhHPS5wsbZ9E5MTk8rykyzQww6OQzVYYgGxyc69XztyFjJcsXZWV/VSTKm0qxX&#10;8MmVfYZVPmkjbtswoWU9sRPlenni1fPmanQcukxDh7WoO5AIl3wNTOopmbYpemCjqr+P6tlGtis4&#10;qUvQwiMx5a1FlTWPyk9hxw3ouL+3NeWl6zTNGIzxeiHBMvXbbhvMk0f6LN/zorNfADbsLONWgIYV&#10;83qgymGgRUpe7bTtKEC2IjzwJ9cYoAx+OTOcTHOC2mPur/32Bg7RWwKtbk1mlS2ewonj6Z1CXvu0&#10;yYqzj0sHOf2qP2hwnT35JGZ5+JAGoqf4uk6i1YrZZTLd16pHjzkJZN1sZ+EUXZRL26R91vIgnzpp&#10;u6PYBTulLm2CrDJaXVV/09uZp+3y2vTTAmBf3o2AamvRGNXmfZuib+K8OyfkN50M9Fs5e8kYoxkD&#10;0y1D+yJsPdAOG3L2ZgBuB7jzjCm8mTCLv2XXgTGLFqg0Y3Szys6ilTPUarcN6OYw7Rir08N5TK82&#10;myO2E5xgn46zlyO2HpLdnJXCTCSWb15cQ8OJDnZW5q1wHw+EDn3kcJszAdW3xHfiYCk74WEc8I6r&#10;HG5LM/+0kdMDmzOdnjizTjkBil4OU3v7lYfrqboQb04edNxp8DVQRy0CsLMQOsmX7NQ5rrUcdvHz&#10;hKxbryPtLDrp77zEoKe9bFuD6KRr9pNePjxA5WnhAL9h+VkAjcfJVsCyejyfYDP0NY9VbWt7jZVZ&#10;2tnPYrAVsJ3yxuSsKr/Sj5WZxWc8nTShnbwGosIe3BVxGB7ME4fTO6mJoxrEcSC5ss+y1oMrnQs5&#10;dkaWZ95c4UGanGo6RWiKjAlCg5xcpfcPGA+udfZ2aJSBd562yfoW2/pEjGVxnaAmFFD69I5xcu0R&#10;3v3dELxSLmm9c3ddWEXbuU4cKfG+nGRNO3hfQTlSgfWvbau6lYmm5698AWU04fftN5GtdmiLAKPb&#10;hofX1KE9CE9ZPY9Jnagr9NbhQNil3y6TvvPB9TJuBdA3tvsB6BCQjR7Lwmboah6bWfcX/DYOhhoz&#10;ltNBN2SlHTuHXMF5lUaDTw7S6cTFH5ppXi5XQeXkuPWiDgO036NNZ8XAJK3HGKzVMWtQ946zx3QW&#10;GdbgtnPAoZFHmSZbOrtsbg/1YWgb9vwCCedDTxxIL2OCWV50yMsfYM4f2Jat9qVjVJ0txw5OTk11&#10;49q2MXq+vUPOLY5e7kT+5NrScG7QTuqQEx226h1f0KZdwvH71I7kIFMO1nUmXSvk1h7W2XwMtqva&#10;X6i2ClunfOnGtebvDbl66B40wbu2Qy2DPmqDtc9IDKp/s1N9OD3ZLsutMsKqr3Wself9coJL/dWG&#10;FaoOxla2ps2HZekMpl2l3CJa8ux0F9ECY/nNDywH5kGZRfKWhX9KZ++0ebPmonzAfAwaHNr6kHPS&#10;YCUcuT3OB/jJ2coJTAZkhhmk/TUwnRdOKfPttNFJA9FoBySnQLx3FDGwcRDTdVC9xRMayUQHO4qJ&#10;syn5M519YtOFMA6iORN01pV8bCadoSWMHgNHZdlxhW7PHk6pDOT2cfTCRnpBTPVtbdHbKmyxL/Jx&#10;8onpRJvOBxlwgXv3YOvAfcErHWOThXzZljLImX28tIHku6/UfiLbTE92soPqbDnSgav7yVrHC4ge&#10;XXudF6DohbWtrIv0oS3V7qFxL0mADsZs74Jj+m0EqiwWaXaQmyXHvCrfVXnPKrMeXuuFLXf221mZ&#10;MbDsoQ7WyzgGs/KdZqfsfA8GbQnEoInBsHYQr70agRr37bUd22Qw5qCP9EStdrXqawO0ogfmxDn0&#10;vNhSIWzZQMpNemT29C6TcqRPyk4a5eMcnD4pU8rCE9uozs1x1DRo7GjXOKfgTVrKwfH38onr4SVh&#10;0Usv6UFY59S18h3KRuYByjBpJo+Q27eZcdImmSeHP6l7IHKzrXp5yB5z9rItcltbSwZ1xXGqn0Sq&#10;4ik76Kcmw15HZGEr6pyO3jZo/bFCOtqkFaaejvc6uz6tXuo37sNNh5aXE03Wt9XJVxDnm3TGrCtl&#10;0Ue2MM4D8qvtKngMmqaOSWCsTAXrswgsY6j7MjCL1vyW5VPBPJct+4J39huFsQ5W09zwAtI0gO3s&#10;jaQJ7bBiYKZDaI09RA26fiDGoITeToW8HOwenOkACmY+Dg5dcWohM/ikY4pwOoyeL7IqEBdv5YM4&#10;TDAnMuvUy7bjwMGJNzLIUzq80MX2Aa1XjWMnvxgmu4l/0916S6fUMa/hgJGJbdCnT8+0/kp6WLQv&#10;r7ugRBwr+vXOXg4demSpzYIwJoSwYfJm4ghEBvGqVy+HK7YY2hWoA1t2lizLQx/0gp/s0+s5QddB&#10;9U7bMmkfaM6+9ccK8Gz6pT1y8oMXdVF9hIojT3oVe03kW2fZe6wPgRofwiwTZSfbdSC6RNrYOANI&#10;I6+OkfH6ibaC6RdBbZNFYJ5VnyE4fZaeFUw3xmez4UVnvw5w41QE2oDQIBnHfmBlJycspwBWvloR&#10;MSAqPXGl4WTSqU0GTdBXDL4eYOhDmBXw7t07I6wBjLNg8Ibmqb9B8qflyrGw3y0nIYcv2Xb2EyfU&#10;60f5lENaP/FIFnWVA3BcdlOa9TV/8Zh29nJSMQnt2TmZhEyfuvd6J/bp1geboNNEFnnULfLt7FN+&#10;TyvdQsfUCR6qm2U1W/T8Q6bSpp0I7VsHtuxMOclJfcIpk7Znjx9Qqy+ZjjTbQPYgnQlY9U89i8wG&#10;A2cfyOQHqi6uQ/DFtuRHe0imJx63k9pH+pGnMHUzWA/QtFnP4OW+ARJWX5sub1B5OXs/5xmvX6M1&#10;H8ufRW9YhgYwXX2eN1bO6WP1GcIqtOuBaq9Nc/ZW2jgG03kRjg6YHSCQ+BBmzbjmM5ZnWIamgjtJ&#10;e6mldmgMRmfVACNstPMD64NC0j3wK2qAMnj7B4u9EwTbwJKsYVnSchUL7tnVHcDBxfVgDhblp8wc&#10;SIRDv9RxwG9CG3r3bYBzQQe1A50Phw4dDkzOqw3SnkfPz3VqfFsd7ThUltU9MsY6NnJlB+kRevX8&#10;7RjgZfvKRmHDqH9uvyA3ZQvJq06fckwI5O3dsyP36MN7Bx85XNBtnXZLm6lvIivr0vNNGa5XpHuF&#10;bZt4tWx+1M31mh7UrBAlwzpAQ7zqYrtO2gA9Bph5oQO6jtk3+RZ69Je9+4mb9IHcbP++XUmr9SDs&#10;uHTETrLnEJCRtuuRuCfrCTo/ZUkHIWVlI8uwbIP9BLa1I94qsJxVgXLz9JqV7/RZ+bMB2oOxuIs7&#10;8n5sb6qzxwjzFJpWOMLR2dy51IjTME0/DaTTyLPAZWeVr1BpQfgy8NhSwFjZ+XA+0RHb4NYAn74N&#10;bgM+HQKd1J24RzvC5JUDVAPJ6AE7VlbyJXt/OKsDvgYf6D2AmERyOyTC2FeDsfGRM7DNqXMLG4lr&#10;gPXOrcd0DIUXWOsEtniUDZ2oE3Gulj2E1BGa5KFBXWWkTeCF/IjLcUc8rnIOUT74T9qh18u62hli&#10;O5z9QfJDzoF9clS2k+udzrevD3Ee8KbdqVOUNX/LgD/6uZ7SedrG4q8+BnBFDhOybK16eyvLutiu&#10;WYe+bhWlBzTznL0mLJcfc/bWxeNy6OytTw1P6Pp09Z8h9O3T64uek7r0dZvkZT4oe6hdFJ6W0eRU&#10;m24lbEQO5eZNEkO+ji/yqbOBMup3xpWdPYLHhNd0h4d0Q5rsWEWZVWDI3/F5xlmUXq9VLzqcB9ua&#10;jhnojpudsu+s0/G1A5SBlw4kaKscdWw5N/MFxUeOXA4f51PRAzYcUl6h1wCRM5AuGU6nRHja/mDU&#10;fupa62tnZh2dPkHSAsnPCQc9Q3euOcBDR+olnG4/dPE34Skv2cSbU0ibJE0vCxtyh9PnEU/b9OVy&#10;8lujY+Sx745OOLeY2HFoamNd09EX+wmJC2UDXc3XbeR658SYPKSb7Ks6u96kpYNFdq8DaVxbmMlD&#10;dXK97LQtc1KvQNlOiyDktFVvP1FSh0mZkI2N4JW2ky6yfV9v6hhX60WYK/1WesCn6U6/MbT6Rn5t&#10;iywjfRuKX+rSx4XwbnpYjmStBdV1bZ51WQWGZdbDY1WwDMtZv0zKUNZje+R79mY+S8C8PAP5i2ek&#10;/va5b9BFPBcB8pbZ01sW3LE96OlwUx12BtaOOqEnzfl1oAZNaww5VuSwB80AUeenjBy8eBHnISEO&#10;QNiO3UmGBw96T3SnPpHn1T/8ctBG/WgL0DpwdZqdhHUZOrkpTJkNrTNlcYA+FQPSTh6U6i8exHZ0&#10;2L/nY1v1D1gndUWnQDnT0CnCqWuP4jXQFZuF/bTtE3YJZ4g82Ue24Zp9s2/7ZkPCWtlP4j1f5JHe&#10;nBXosno2QT3rNoPsLT45DpK/wqy6Vaaf9HoZyTvCrnPVAdREQ300Duzsk3ehA6Wz0qWz6m29K6pt&#10;5PA9ZkHbrqHkctVzp9KOtA9t1seRrXoINfEor2Llj0x0JDwE19f9qgK6jKXPA/PbTkAmuHHwmMa2&#10;apMtcfZjUDtBu9KR1TiTTtlfjW4kx01faUB3LMehGSs3TB/GnWZ+lq+Opg4H8jKQOzyvnnuQ2Em4&#10;QzLIcjCTz8BKnqIFLdsyLcsIDS/XOFyvGqjiI5l9fua18lVv+FtfsNkAWtdXtMoznyq36ag2bE4i&#10;aZNeerUykul8y5VumqhVrj2Ic9nmaHSdpPd67Av6lA+mvV3GOjYeTudhq+oxzRdEN+LOk7xpWviC&#10;tjX9YfJxtYm9p8vClzzxd19rtNO8W9x1Ei853kbjdPFRnstOy5HdqwzTt6vqbxrLl6xGI15uO+e1&#10;Mu5TCls/01SUPRSGZsgLtA3Nt16H4TEc0q5tg+l8x12/mjdMc7rDlfeQ3nlj5UHAaRsHO/sma9P2&#10;7BcBlfnLX/7SXXbZZd3Xv/717qtf/WqGL7300u6///u/u6985Svdl770pe7LX/5yd8kll2QeeO65&#10;52be1772tUyn3DnnnJPXyuP888/PODQXX3xxInTnnXfehJa0L3zhC90FF1yQci688MK8nnXWWSkb&#10;OdDA74wzzug+85nPdKeddlrSkQ7dKaecknSkQXf22Wd3n//851OO+Z555pnd5z73uUhD94si/fzg&#10;f3bwOyX5XnTRRakvunz2s59NHtbvi1/8YqYhCzrL/dSnPpUIX+SQdtJJJ6UsymMn+JGPjuiOTvA7&#10;8cQTu09/+tNZhrLQQkMadKQh69RTT02kzqRRnjC08CZMWeSefPLJeaU8dUEP6EinnPlBQ30IY7fT&#10;Tz895aITPEkjz/pAT7vB1/woTxgZtq3Tjj766O6YY47JesL7pJNOjOvnoq5f6D514gndcccdGzxO&#10;yvg553wpykj2Jz/5yWw3eIHwOPbYY9NG9AV0gea4447LMPwt44QTTki07dH5+OOPzzRsRHnriizk&#10;kAZSL3iiu+mIH3XUUVkeXehD8EWX0047NejODludmXWgPvCEzv0OnbCT2xn7wZv+Yn3QHVnU0/qD&#10;2B4bIh/eX/ziWSnn+OOPy/pDjxx0QSZ6g/CjL1PvKhtdkIlNjjzyyCwPPXnIwcakYQdobSPy4UWf&#10;QB5heEALP+jRlzh8kUk6SHnibh94uE24wg97ogd0HkfIdh91PUmHB/pYd2SbjnTSKEsfBK076aBt&#10;BT1X4ugEH2Rja2TBg+t73vOe7ve//33vKbcGtt3ZX3XVVd11113X/fGPf+yefPLJ7qmnnuoefPDB&#10;7p577unuv//+jD/yyCPdXXfd1d19993dfffd1z377LPdE0880f3tb3/r7r333syj7DPPPJP00IBP&#10;P/109+ijjyYSh5Z8yj/++OPdQw89lDzhBe1jjz2WcisdedCRDh/SLePuu++KtL+F7CeC7vGYuB5K&#10;fOyxR7udO3cEz6cy/6GH/hy6PhL6PZ1p0D/wwP1Jt2PHs/nAl7SHH/5r1PXhKLsz0nekPg8//HDW&#10;k9+NtD5///vfUydoSIOe8sjmKTs8kUUeurIq3rVr1yQdeTzw27VrZ9A8k+no5TCI/tCArKK4qk5P&#10;Z5zVAbJYPcMPXuSDyPJd0O7du7NdpM8zyQd66CwLHkLkSFfC8DRfyiOTdOpdZYAuhy3qKomw+WuV&#10;2Fa8pHm1aFpfvfqqaWvjWoF6lTtOo/CQh1d0QxS9sK2o19JJ77aiF63SGw7LmL/DWo3bHr4Lcb1A&#10;+DY9mixfx+xk/m4b55uX5VW+Q0yauFb9pvJNU7DqYx2GOo2ljeWvmj5MA2ocHNLM489k/Nvf/jb5&#10;GCrNRqD2vW1z9gi94ooruttvv31hJcjDCLUxx2Aej/UC8izb8pVO56r7sXoAyJZAnvPe1x7MkcY+&#10;qMq0Di8kPZD9yQxrT3BYT8Jg1cHx7OhRNnE/zo0HoNLX5cb0NVoHlev1mfDzg+O2P+z0CZY4g7FC&#10;6hj5O3Y8k+VbPSmjcpKn+jZbm2dce1o7eNdpCCkr8tu2D2FNWhMnEshE5eNn5mOeyAAJVztbP4CJ&#10;Ip83hF7YDJSM6fZyGSP6OK3yM6BbtWf2p7z9rkCc8upHmshA9T1OuoimAbKoE1dAuqjcsF29jy6E&#10;Bp0pq3YjPcv1NG6PIdAG2V59v5u0ZbajxoV1mMhFF2xJP+zTJ9jzSF3CLtYnefb5brcxIH1W3nMJ&#10;6ITeBtqIO4M//elPfYrA+m+0Dpv6g+PLKkSlvvvd73a33nrrpEwtq6sQWhyaB7FpnO9yroRxDJw+&#10;lj8syzU7bM/XshPzOFp0Uj8Y7TswA5QXe3IA9WiHoAdOfUftO75p/FCVPOqkQYY8O6kiu9cFvfbn&#10;IKbjmw862bnJbioLjyIvcPIwl8GVYQaOdGk0cvbK00CtdQNlB+j6l7J606aeEdcLTr2cgQ7EKY+O&#10;FHTdqJN1FsoGWad9fTv39FmuDw8RhwWKt2wIL+wiGsu1ffvnBZP8gxmv/QDHnm0c9UFHYdM///Vl&#10;KSOnN92GDldQ/dSHsr9EGJ4VVIby8EQn2lf2t31dl4k+BQHkyFGrfbnCo7Y7qDqp/yEn2z/TQ6Yd&#10;btSPfNff0GSiS9AkvdqS8pYhuVoQOZx16fPBGkZH8+Ba9Xf9DE0H9yl0FLgtjatALbfesgbC6GJA&#10;R7an7rvvvj5lcwH+1mFDzt5MwEWA0B/84Afp7GtDOCweQjoMHYpBWw3j/EozXX4tOH0snzSj4+Zn&#10;mOTlIKDTqoMa6bS1A7qz5uCKuD7AJVrRQdNj8sDJaJBxzVMrvPQT5VOPEM/DRL88xLnyfOMzUDQe&#10;hFw1EIUR7weIBg30uyItruG4OJ8v+ehlhw4N9I2fnITkNcQ58c0ZrZazSQLgsWt3rOjDWR7MzwsE&#10;j+Q7zQOdVAh7azWeds4krkI+UcBDWCa4gwdEizzk2+HSLn3BRDvbYZ8gnO2L7ty5hO57eJs49NEZ&#10;eukAYgMmLN8hoPPu3fw0oFZkySdtI1tkOGhSnwmqb07kDvQBiMvW4kM51WPaOZFG3uRoKs6zb7vE&#10;tKlW+NhD4QbIVl+hrXWd8Mg4dWj90PXR5NLqJTmiVRtCPw3SWTxcjjTiucDIhZLsqjT1paaHdKr1&#10;k85BR3raStjs00Cy1traYLuuAtBPt8fysKgMeTxruO222/qUrYMNOXuMuixgrG9/+9vdHXfckeXc&#10;IMNODdJha0dp0OdnR6FjTHdqwLxczuFVdK3gspNOVjpgdj7ikY6Tdtydk/RcfUEbHVor3p5Pz0s/&#10;TtHqa0ejSaDXPWhVXxxV5EUZZGjbKNJz5SR7GKsMOVsQ+riG09+761mVTTm0gQannE/hl7x7XoHS&#10;D17IVRmDHFwMwnDMEck8HOuaVfFk60HODjn+smTF+COeQbNvj5wv9LKjnBNOCT3Mz+1l24EAV/W1&#10;qCPOJe2OXJwN9m7OQwiPwL4vQkMbmhc6ow/2IMw2kXUymrZiBaVV+kbXnJLr1ZzjPGdvGoN51b4w&#10;cah9uPUDdJCcobMXb9EJZzt7l+cKKg1e2Kg4e9o29bVe4pu6ce3R4ynHV9BSXhOEbSSQHGw5becK&#10;5M3LHwOX2UjZWYC+POh+3jt7wzKGoFLf/OY3c89+DFRenT47S98hKiRN3xnbiliwSP4yQPnWWeiM&#10;vaOjw2Xnah0wse94rAy9z+3OOemgg3KZXlZVDAochurS7Cg96Mw4u6BNPoE4eOIRztWnHX4OGuSR&#10;V5xB0kpulqdc3DnwmQVDk+nBx8BS3eTkGKTiQ77bCYTWek4A8wXqjiTuIlJuq7tokdkGPGl2wpO7&#10;F2T3tsVJuEzWL5ByXn0Lp9tfdeLoquRbTxz8xKaBe7njibRUOkEVSP1Cxu6wFRMWujfoK9nTtf7Y&#10;0g1jevnuw7Sz6jCdhz5Rru+X6mO173Cd5iEb9OWC1ug2qfzSuYO9bW1n60hbDfsVDlf1ECCPMpPJ&#10;IlA6EA6Z+QMp6kfQuU7uG6mLZVRMflEudaXNpye0WmeD6i17+Pp8A3TitM6dd97Zp6yFjehNWeOG&#10;nb2NOJxlhwAdD2h/+ctf9ilDoEFaB3AHngZ16EpXYZ78ZYDy7NeKT3TivmOpszE4NEBqB6wOMR1q&#10;pPvq/FrGnVr5a5296ig98m4hHBEOD6dkB2hnD2944fSxSbWNBpvkWceduzghoy2cg5FuQB6IHtbF&#10;vHgwCQ+cSEPpyeCHN86Sa4KyEvMse5S13dBBg16D3TKQGQqlE7aDzzLBN+9GAg/mr1uJvk4W7gfN&#10;2TaQHWkX7grQUW1kR++r20vtrnLwMsqeuhNooEqaJtsidHO6sIFtXMOKC7FPK98gqCZ1VB7y1Ddt&#10;y2oPbMnplSFAk22QbdHaZJGzb3LHnT2T1tq69f2w58fYV3/EziwcJBv+kqH6+NnARMYAs75RDnrV&#10;WQB/xssQrBf4fHX26MWxTk4AzoKN6G9/Bi509hY0Bs4zzlOG/J/85Cfp7C28gtI8mDWATNNoW+Np&#10;cml6OV2o8uY1BGhmgeuRHS+chG89czXkDkfYAybCdvZOt2OA1o7EVzrrZHCR1qN0lf65rx5peqDq&#10;wQFOD1Y5ZupS646DRSecGxOFJoIcfMgOnSYOY2Dr3Bvv+cSfxHQekzJCyVMYJ8czBvTJtH4Lp8pk&#10;0uKKTPglpi5VfsjGPtAmvSYoO+i0RaCu1cHoim2bXZtD8ErW9veDPttQbSO+KiPd/eXLph+IPINl&#10;Rz8Lnr7DMl2ldXy6vNLNR7LGy7Wx1bDRzkqfhkiNdI9VtU06bxx7XlVf0E7Ydm68Nal6QlAZ11c2&#10;UhnZ3mhajwMtPmR7txU6SL75009o955ugq3tjQbC8LAu8+yxXliVX6V3eJjGexYcR58Htcw8qHyB&#10;ughfamUPsQu5IOB4TZsFdIqbbrqpu+WWWyYdBPBVK4TW4DRW60hr+de8SqOwOp0afly3WqaC67kv&#10;VsCsgvUwT1sRdavGziIdyVTnVZg64ATksFp+GwDQij4dUqap/ikXR907oZxI+sFiGegiJyzgtX/t&#10;dcODB4rP5hYKq+WsZ9a3DQIQG+F0pVOfl1nQi6yWcVhtpEGc9QpdkbVvb9SFD4tR97S96OFPHcRH&#10;0PKUn1sqOHJW89CmTeRE5ez7/ER0phxKihd2QQa/WiU74zR6HnmnINulM4lw6t3bvjp7+lVOcOmg&#10;VA9NeJIHElZbyRaWLUdG+yhvFTB/yrq85YGrQC1XcRqII8N1sF3Qv9U9KfuyXCcTRE+f7Rx86gSA&#10;PSbX3uZJ34fTztEuTpPdhyheY87egJ1qvbIfhA48P4GH6ri5kDZYsm2hHdITr3pz5cWs3/zmNxnf&#10;KMAvT4OFDMcta2lnXzvfslDpKc82DpWq6TU/YhEvK4+BkcYQGqPp2ge1ZFRwCDXdYRA+XO0gJh01&#10;wmxp0EmzE/bO2x0Wx6Fr3ylxJEkrpyLn0udTPtNbPNNwVkwoQQvfdJIumx29ldUesuqHzpzWAfdw&#10;agR+6TT1jZ3wnEmHbSOSVyODW9+4h5fSDkRnyTLBV4Mf3exge+fQ21e24WTLjpDPlstaGZSnXoQN&#10;uX0VaNpcbTPBYeN06L47Un1lL0182IO9erc5V2RA73aEL4h+lCF/qn0cTt5hu7SVbEDdNGlGnLqG&#10;PdwvjI7LFmpj8dXkOqRfBJW2YnX8y0ItT9lxaDZynakL7Zz1jjTLrFfyZPvePtCFs3dcE73sij2w&#10;v1FtqHERNYuy0LsdJJ9rhvtx1tqKssEvyhjacw/pJj1VH5Cw8zYClGc7ZLYtx8E6zUIAnrxFy8GV&#10;CpVmFsyjcbppwJX37GcxnweUoVJ82mD4phhgZSI0gvG3L1+vBqc5Pb9REp3G5Z3vmW4WuLwxV8px&#10;jT+JdB46bHbQ6Hjey6Zju3PbMbmDTjp9IuGCkzwNhHSYe2I1vpctEeSos1outBosVZ46O3ru378z&#10;y7NCltOKwdXfkbR6oXs7TRO1zLBW9/CJAQv/wDz1M9FPA1yDULYVvXTTnQiO3qsu295ORPoTN0yv&#10;voI2aPRswuiVcu+o0SvPhWu7xPUG4JMTcaQPgTp5G4n82j6qH1cmWSY8yttWsj/6s6VjGw5Bdewf&#10;8uLESh2hR09wvVDrubkgu4P0A/UNtXXNq5D1gS7sNKRt7Vxt6z5a8nrMcYNDn9CKX0PoxUNlNL6y&#10;j/b2tF24KjyNTt+I/QHzkIzlwfLnlSeN0ziz3qCdB/Bc5Ncqny139tBbKb5vM1zZA4prcK3F+Bv5&#10;zKzw8NVgXkav+CJG7iR9nlHIZ0WjVaw6/d49cpLxp9c/OmN0NDtMVpfed1bHVGflOsFIzxXshDfp&#10;XOnoXkU5DeeGc2Y7QTr32iVfO2XCcjDi59WNH2zq2/ZBRz53BD1SRjzhrTCoOw6cqk697MnPK7BS&#10;D12yXNgNur049d0Zprx1zwFIHYKWCSLp+5UeNP49AHSV7m5TdGhtDi8/mPU1J7V0BsLc2kFeL4Py&#10;bpvMj3TXy3xTV3gGQuP6Ju/+6rsF8W1lIyHLS3fJMn/LUJsHD/jHZCQeWTRp6E9Zjn9ZZhzM0w88&#10;DVXmEJw2Kx9w3tp84kLy3D9rujD+Fh5DNJ3Dsof7dFwn/Vttl/bOvh4TcD6wpT3qhI6thUpTu9EP&#10;8i412r0Ccj0Ghu1jW4KrAPTwMqxavoLlG4dAGt/P+dWvftWnTEMtQ3io1xhPQOOLRZD79ib+eMki&#10;oNPfeOONiW6YZcGVGqsYHSorNhn8zaEsC9DbOek2VKuL5BcGc6eVAYVa6WogD1EThvjt6engoYmK&#10;Tix+6cBZdUZH1gM+O6xesRxIyFMjNxtEPOmQp2u+dJQvIclpsv0QGRnfM9m/750rPHpectKszLmj&#10;0Gq71j8srCLBX51G5ZKGB8mhd+oUtHqwqiOS5FN/ED62ifRHvHRP5knPxIXzxTYa3HVVn46gR+ok&#10;u0zrGlwmMs2XNDuOnbuelVPG1skr5MWV9oBGeqKvdAQIo/eUnF53EFkKI4O2tuPBTtLRNqh8h0Ae&#10;WLcmAJeZVZZ0940xWKb8MjwW0RhMW9FOXvbp0Y4+kDbBfur/tIPQ/aD1CejJm9ahyZF+xvU6e2Cs&#10;DPyHkzFAnD6yHoAnH4ebdxrHgBzolwH5kX3drt078q6X/rclzh6lhgZBST6ExssDbhRgjHYIpql0&#10;LU0OjKsHWqXnn/LBljcNylP56QHttAzngNYDIJBPD9PIdIC8hqPAYXG1g+KBIWmOmy/OmmvSJx91&#10;6qajdFCjWf9mM+ts3TIt8EDw4kGp43L2O7rdvEQVunPE0Y4yjzsyqMJBc6ImHelErnkHr96mWnF7&#10;nx0kP+zDJEOZGJDcIZAvGqU73Nqm6i0a+HjQyybCHOghU0460theiqvs0pyt4iN8I10TB+0i524e&#10;oJ1904Py086WdOpQ+VIG2c2R93XItmx0YN2yEr+1WKGmcRW/aRrAdMYxoOys8sCwfI0PsY6tWVDp&#10;Gy32a/bINu0debZN3+5R09BVY8HOnnT1AcYQdNPtAwzlVSdvHMKs9HkAvY8yVljEa14+bTO2Zz8G&#10;5jNPlqH1P/XFSNk6Zz+cAQmzjfPrX/+6T1le+TEadzwqYVRHUro7ecb7h0H5ElKgO4v5oqsHcuWF&#10;09bqm05J58Mhec+7d+TRAbmCvFLPapTtENBbI9yysgqmA5u3HIwGodGALjgn+OGEpVeFpqN55Qo7&#10;9IuEKcyVPnrkJxhYhSOXbSpOG+Hgtf3TtmDEm8FJvXftejrydBvIpMD+fK72kwYRYd2c7MJGqQPn&#10;7cXD+sGLVVvunU8GsJwyumc8dMKGXLFpIs449e9PQtF2IYcr+rPlhI5uO8mybPGnvXES5pdOg2uP&#10;1dlP61zBNqFfycFTxrq3cuT3Tqq0tfUj7v45xDEgfdhX3aedvgjm8Z8FLlMRecieB8vqhB1kF/Ub&#10;tbOcvDHzMk1jzW1HOvpsFFyvVcBl1ltuDEhnz35ZZ08brCrfsKUr+6oU4eEDWite6cbA+UN+igs9&#10;ABVv+SCdhlsZnbhonSXzcvAE9jNghvvBKZ7im6v17JxyVHQ+eKYj6R387nCoe/ftTOcOEt6959mg&#10;UzovBqEfvJkw4GN9DdIZ2Tj7Z7McMq2zQHWGDiSfrRpNJpNsmGWa9rqZlJ4NR6ljnYR37Xoy4jGh&#10;xKSSP883Nemp/nv2PNM7WBwun0LmGzHh/FMAIpARzgAd0gE/S2qidZPjZZLUm6gatL3de3majKed&#10;vSbm3tn3kxmIPjno+7LwQFfp7corPR1F8OIqW6h8dfaUlRNRvadtDZgnTk86Zz/o+0xOkr0dQPob&#10;NjYt6PJreY+DeZm+xsFVnT24KljOsjyWd/YC808bRdvYscu5t0UT7ZaOn22cbMfV6zIE89gMXosA&#10;GeDYZEk6e/bz3qA1mM96YV0PaNcjkEZlZc9H+lflYfoxlDORYwrKHhuITg84TWs6whzT1GCchuQZ&#10;nY9TGjhrjueBesmJhx4RZkBHmNUs4d279YaqV9jIxcFrxYtDSMaZr1V/8I3OvD9vDUOvQK7W04i8&#10;dFR0lp4HAedTN308jYEBLzsvOSXRhQ0iH2fLHYMGliYv0I6L45Pogy4SNg3ojpP0FTnN6WmSQs+c&#10;OOCdd3iuh55TVHvTPnYoosfJ84Ey3U3I+ap9Kac9W6VRRkA/kC5qb6Vzkdw2EUznS7Z1anyxc8Th&#10;lzzJa2WNFYZ58xxfpXuuYRl9NwqL6qo2YoJnkaSJHsdYV7HWcRafRTLGAH7PZb0B5LOy/93vfreu&#10;OswG+GCz1q/X5ey1Gl7NSJTjq5e8WDVmZFd0rLKkuUwtSzr7oVSkrcynO4R4ylnUQR05eQ3OGR6C&#10;ZMaKMToezgenzyojTxGAucqIPFbz4UBZPevFIhwuziJ44wiDjtWj973jT4TDfrmCCT7h3HS0Lzp8&#10;XEHXCUQHVri5zUK9k4UmOfJwhqknujFxsFXCqqjfJ05n3NNpxaQ7ETkwyQCTMdbAIePweye9BpKe&#10;gYiu2EBO2LqiO3cPTIIHYmLUBCRe0gddpttnsseKjXqbdX0ZoZw8dXYa7T3pB/xLGraKdAfXtqzQ&#10;VeWSkrIuFzIJk08eurle2JsTSVyps+nHnJARXua9DJhHBcqPpW8VWHfqtFWw2C7UV+3MHSCYqb1u&#10;gO3i+BDm5T1XsIxO2J03aPkRp82tA3y04+ExtyXbOGNAY/385z/vbrjhhqzgsPFd0bHKkuZBRjlf&#10;Qd+CcxXiFBotvwDFryYxoE2jAS8nAJonv4AFvU7NiL9omShwXGwnaAX5xBN/V5z9+t4pZGftnUVO&#10;DEwS/UmYfLs0ZOhTvaF3TjxMApQJXUIvnCwTEjpaN+IcAwXrKll70Xu7u+76Q0xEnjSgw9GzvSQn&#10;b2ev+som5Pk5BTzQO/n2dPDYx9HTjMs2Lksadc0JLB2pdL311pu7Z555KsNMgNoy0raPVt3QSuZt&#10;t/0yfwWLXwPjF7bgrbbHLp4gNOlhY8plXtiF8oS5gu4fchIhJ8qx/QXqOQm0YctAOjxl/JDN6D6R&#10;uoe9cwKjXiFb9WzOfojqIwpTD+y6DLjMEGalzwO30arlgPXIA6b6xILyi2S0/IZDetPU9Bof5gHE&#10;l9FvGTB/4zKwDC368QYt2zir8F4E9FmQo88eP9vm7KkEP0lYP3G8LFCW40ncGXz84x/P33PkCCfx&#10;r33tsu7Ciy4IGjkBOiA/78dP1uG4zz//vO6ETx2fP+PHzwVedNGFvRORk2Lw33nnHfkblfD2b6Ie&#10;/vFPdE8+8WTfWULfQAayf/nlkku+2p0ajfTjH/2o+8Pvf98dEWWffeaZ1DV1Ccezl/36fssEeVl2&#10;Lw4tnA9OoaflQSPO/vrvfre79567uyuvvKK78MILumOPO6Z75zvf0d13773hdKJu6MzKHUcUzouG&#10;POSQt+ZPIVKXPz7wQP40oScF6kb6/fff133vezd0l19+efezn/2s+1HozG/EwpufCvSEkHxDxh23&#10;354O347xmmuuyd/bTYcCXU4qTGaaZB5//LHu3/7t/9v96ld3pm0ffPCP+bOL6JB7/ZGGnJ/85Mfd&#10;Jz5xeP6e6h/+8Ie8fUUP8Q194yqeXpXL9kMMw/VhDQyueccSdlaenLraotnBeS5n4C4h/iatMOLZ&#10;hjEpMvkEDsE8Kr8x3tsByNwsp7YsWN4yMpelWxbglX1mAU/nr+JrZoHrYNwsQDe+ejnrnP36AR39&#10;LFMLli17QDs0MHF+WJzTOO4oywL0/MgwZd7xjnek4//rX/+aDa5jjloFB2XS4Jz4UXO2jJgYcCg/&#10;/8XPw8n9MJ0dv18KPU4AR/+LyPvYxz7WHXroh8IZfSJ/eJkffT4vJoovnv3FpOMztxjuG9/4RuRd&#10;lD8wfMThh+cPc7/uda/LyQee2sZgv5nVs36D9b//+2vd4Yd/PH8M/fjjT+gu/+/Lw6FpZYRjgQ4Z&#10;xxxzdPftb38rHeOxxx6Tn4Om7nv3xB0Jq9GgYUtJq/r93be+9a3u4ou/0n3zm1d1P7jxB93//Nd/&#10;7b7zne/kxJAnW8L5wR/eONLvfe97WY5Jix9MuPrqb/d2kN24guT99re/6VcF+/MjTdgFx6+JgTsd&#10;bZXQkXDe2PaOO26PCf3a7n/8y79kW8OTOxl4uI2YfO+JCY2J+MMf/nDqQj7ln3qKyTWcfOibE+bE&#10;+cphc4UHV9raHRp0h6ZbgYDCDE7xMK3yNGipb0sXkq6r5GH7lidbiaaB06bT+zJ9OcWnYYzXemCz&#10;+CwL7ivLyLRum6UffCx7Hs/NlOfrIpmLgLL17o84Pzy+zAPaMZitD2kaFxozW3j00go4zIBmdcgM&#10;VvOXAWjf//735xbQW9/61vzVdk723Hzzzd3pp38unOJtWSHh/ljF/yW/nY9z42w/zv/aa69NB82P&#10;jkOH8+DKqvfBP/+pu/7673af//znMv7hDx8aet6RK2Z+BNt3AdwZkH/ffffmqvT8889P58ov1uMQ&#10;P/WpE/LHyL1SpuwHPvCBfCjNHQM/3oLD5A6H8jlg+n1lnAFP5Vl1U4dzzz039YaGlf1f//qXXEXn&#10;1lA4ct5E5g6EjsKPsDO5MUHZefo7OaxQaXScPV8d/fOf/5w83/nOd+ZWFHv0ehZAm+jOCJ7sIfLj&#10;4TxUJ/5f//Vf+av4Tz31ROrMg15OyNx0049zQmUC5oumX/3qV7Nu8EEOgP2wHTb+6Ec/0p144qdy&#10;nxL9qfM555zT3XLLzUnD5C2HKgdvJ2/n7rwhIoPrPBpjdRTz+mGjcTn1GcWny2Vb9nwNLuf+ZntM&#10;08zX4fkK1rviLKg0tsE/KwxtRZjxMvYZmWVg2OcakHZwe7dxXDmUYvX7/e9/f1RB0w3TAejf+973&#10;pnN/3/vel0723e9+d/f444+HM31/vxXBqlcr5J/+9Kf5i+04eGTiNNnywZG+4Q1v6P704J/SAODT&#10;Tz/VXX75f4cj/FF33nnndocd9tFcXX/pS2fnqtnGAh9//O+5R/6HP/y++93vftt98pOfzAns/vvv&#10;7+4Nh/zAA/enLl5N4/ioL47v0EMPjTxOzLAvvDfjCrOlxLaFvh3Ejw8zSeEA2VYifEU48p/8+Ee5&#10;rcBe9hOPP5Z1ozzOG8fNRKaVt5yOHtj233vBrrHCxl44WDoWcri7YIsltyt4sBllKIsDhnfyiSt3&#10;QqzsCbvjgExmTCCkP/HEE92b3vSmrDP1Fa3uXhL7CfA///M13ZlfOCPvSthq426Hidk2ttM2cqdU&#10;ZbLlYlpvx5GeE3JvH+rCMVgeqrstvPJnOw593M/G+tsQoPED4qbL2vKEp+PSGd1Svyw7pBnv8/8o&#10;gO609aI6kG+71/BzCdZlswGejJ0x3kOZhFkoDX9wfBGYz2w5WiDR991ft/UBLVsorG7nGYK8IZD2&#10;rne9Kx+gfvCDH8yZkP3nH/7wh92HPvTBUiE5Olah993HPvX3us985jPpkI455pj8wfNHHnkknQSo&#10;h6F7wkFd3J199hfz+pKX/Ec6f+L33ntPTgY8AK1l/vTgH9Npvec970nnxsqefTfJ70+kxOD+xCeO&#10;iPCevJvAqTEocMhc3/72t8dEsjtQp3woxwTFREUdcIRMCITBPKWT+/86e24nyoTzoQ99KPfAuWvi&#10;bTzqyzYSD4Z5wBiR+K8BxtbJ2972Nj39D75sOfnMfb5FG2k4e99VoCuIs3ccXkbSqCN3XiCfsGar&#10;jm2cX/ziF5mHk8Me3/ve9d2//Mv/p7v2umu6ww8/PPU47bTT8nkJ2z/QqU2mV/cOC2tbE1acMOht&#10;vXoclLgcrctxnT/IXb8+NtGj6TN7oDUgb4j/GDBd/9mwLF0F6L0weS5hPbovA/Bctm6Mp/POO2/O&#10;jzqNwyzdWxr56u+EwW119jj64VPnegWh45f5wZrHihzn/r73vbc76qgjc8X9xje+MZzSd9I5aFWn&#10;Vdvf/85JmX25qmd7g3LcDcDb+/U+5cEWEPvF7NsffvjHupe+9P/XXXTRBVHmB/mQ9Ac/vDEdECvw&#10;xx57tPvGN67IO4Bjjj0mOyynSvh085VXXik9wtl46+e0007NFT+/Ht9O+ezPhj3ssMOSL87Kq84T&#10;Tjg+9+lxkA888EA6e2+7PPOM3mT1xAC/008/vXvta1+bjputHL6vwVbLj3/846DRUdDcA6fROQUU&#10;slnZvzFsySkYOXuOGMrZc3IGWh7cMjEy4fCMAtuxHcXkpE8YR5tEWfTiroYJ9WUve1mu7tGFLS0m&#10;VyYgO3se2LJ9AxJmskYGE8vVV1/dvevd74rVzR+TlrbFNqzC3VmzX0Qe6LSsV9+RCUNDl3FfIosr&#10;dpet3fEbzYR2kCZ56oPK5wp/xelf9CXJHOfZ6LmupRtCTXd4DOflz8szLkNT678s/SK6RfmLcFH5&#10;WflOd1vVtFnxRRjUI7g6oNO8PXvJWgtNj2kgjXbLRUlZ2aPftjl7lMAp1r0pK9bHElGuDWpVhoHF&#10;g9Bjjz06nMWx3Wmf+0yeAHnVq16ZjlrOWA9DtfrW6hkni+Nnr9+nSdgq2bEjHGf/8FSOYG/35a9c&#10;lM79rW99Sz4HYNuHdJwlDpZtgXvvvTu3aXg4zORDfeCLg2UiY2UMsreO7jjHN73pjbkt5HrB981v&#10;fnPo9WjEte1EOnofffQnuyOP5AHxcem8b7311nxGwQkbVsrurBxhvfDCC3Nb6Igjjsi6enBSFmef&#10;k0g+SMU2mmROOvGk7otxB/KjmPze+IY3dn/4/e9CV62m8+gn19DlbW87JBzvA2GrS9LZ84yBVTgP&#10;oh966KFw9OpMnBy67tprU49XvOIVKQNdQJ45MDnqJNKe7i9/fSjt/cUvnhWTwQP50Bw6JhJs953v&#10;fDsnXCZJMCeWvr4G4jWtxi2bOGHSKpLmPJdxeacN082v8qlY81ymInyHvI1VD5f3dUg/llZxLK+m&#10;OTyMOzykAdGPibrGoZvFz3mVblYa9Ni2xof5vrpsTatXI/GaVuO+wmssfVa4pjmuNC8aGiptdYAf&#10;uwLD3+aucleBVk464lcY04S31dnjsHhTzGDjA1ZwrSG73L45+uijczXKiZXrr78hnOJR4Xzv7z7y&#10;kQ/nQz8eptpxsiLFmbCKRQZ79Zy2YSWJw7rttl+EY9OWDJMBq8wrrvh6hB/r/uf//Ndu1+6duVX0&#10;6le/Ovfy8+TJfug1mbCC5VQQszEPX1nZsu/M3jtbLeyBx598+Ik+WvHvy6OJ7OHjyFjN601BOTfq&#10;cPzxx3Y333xTyJGz48pW1Gte85rc6sBWDBI7b5B9fep1/fXXJy3PNlgp625BW0pMDmwR/SjuVvSW&#10;6t7u5z+7tfvgB97fveqVr+juv+/eTCMPG37rW9/MB9G8n4Aduc3829/+lncbjz7619Dt2eD7bOjC&#10;nYN0+T//5//kpMADa2zBdhvPNnD2O3dy7p3TO3tyIv35z3+WEwST8Etf+tLcurKdkO9+sKijk0/f&#10;wB6EsQ9h2pSH9ExMHMNl6467De46SGOyJp2tPtqPuyfSoKMc+6cuB5LPXYrLmh8PyYmD2Ic0+jdX&#10;01KWuzvSiMMXGcgmjzgIPYiN0ZM883Oc8pRlmww6lyedLTy2C6E1HWWdRhx6+iwfI6Q+8KeulGVx&#10;QbjSsQ1HnsuzUOPoNHeQpKGv06BHFmVJw3lRljC6ogtp0CILOnQg7nToaA/6A7LJR6chHfaEL3fI&#10;pNG/4Ul7UI509IEOnagvaZSFP2kuSxq8KAsf0HnIJc72M0gdeO5FH60+ir4qh7o60GfxU/Cu4P7M&#10;hLsKyI82vdqY2iJnj5I4gAoIY3CztUK+FGogJZk5pw0J8PINt8w4QFbWd975q3R6+uzu3ujcf5mU&#10;xYHjcOjIlkM5GouOQCPu2hXOJ7c49ufA0O24nAzbNDQc+jOA94fTxGGFpMCYnFLOgVx1/+1vDNIH&#10;wzHycPa+jiN62gPnwSArF9UFfpygqR0iJ5uYHNwYbP1Ih4a5Nx/OlEmOweX6oJvD1MdhkHozGVGW&#10;yefJJ5/IOlJGn1Hg3DsvefEAd2/39FNPThw99Y/Wyyu6MFFYF9uBh5/5MDf397mDgeeBqQ/cEcch&#10;6BfDoIGHBsSf//xgOH8enmLzfUF3V16hwVY8AP/KV76c709w18REw10dV+IXX3xx3g1wZ8PpIyYj&#10;TdZX5Mkh7tx43sDDfO6iWGCATIb0ASZGaNjeI4125E6IU1t+WMwzD3jCD5k8DGfQQ8eDZWQxodKf&#10;kAV/eLKVxzML5LB1CE/oKMsxYPolMrhbgo6xAP9aFn1wdp40KUsaEzn8oCOODMYTcepC3HWxPeBD&#10;OlfS0RMZxEFsRLrl2rFhF2zgNOtPncyPK3aBjjA02MN55kUcfrSFeYHE4UcZl4WeCQIn67LogJ7k&#10;44ShRd9KZx7kE8a5O92O3nJJJw0nb7lcidNniRuRz6TMROLyTPQaS+rPIGGNndWBMctzNia6RQCt&#10;x7rjTlsL8p9Nty1y9laiAgai4RhsVWEDCuH45BClqFD8KIPD2bmTLZhwFOkMhTY4YVZ2TAT1NhEk&#10;Dg/ycbz6frwcN/lMEuYFQi+nGuF0cnLO5MED2lzJ51HI/hehen76WiUrX52yST17h2egLuSz6mXF&#10;O9E/wpTP79eEM4Vvlu/1BNELqHWTTppkVX/xwWErPeoTdtu165lI52UvVuftpEs+AIZ24tjdiTXh&#10;7II+T/eELuTFNTIjLN2qvdEB1CQx7exlv7BnpGuyQwfVn/aWXdWGro/rztVho2lcb4dNW9H0tazL&#10;mMZh2bDl1bLOc7zyc37Vgyvpjg/LgZXO+U4zumyNV118db71GCsHVvmg88fQcghT1mHHzY+r04f5&#10;FYe0Nd26DNNcxlfT1HznDXGYV+U63TQVTU/Ydc7+GWNE47IuTlcH+LKLUBdLs6Dq5Ti6jYN0Qj+P&#10;rU1z9lWJMSDPKwgbzwqhjH5OUIZ1ujD+9rzJw1lQAYxuB8LVqBUt+9ThRMJJyeHQSL1TiyurSpxM&#10;O+MuXk0OTpbTN3rACbIXn1+hjLI4QF5Y4k3P/AAZzis6gMqjAzJxtv0kkK/tyznqZatY5SMfOTh6&#10;GiTuUijPHrqcLZ1J+qlThX49jeqkOmr/HN3hEfTJS2X45IPrhF68kEUdOJKZH29Lm/T5wcN79rKF&#10;kTg2YE+/ndmd2DD0JJ5On7zgo7sVlZfujSd5yFE4bMTLX9BM2oC+oIGkeNPf4TWDPMLI18SmcnrA&#10;32im6FOWkElOfUl56m/Qwk/vNGRbRJp50y9FD537oNMqKr/hdP60TtN9fQydbxjmO28sfVms5WtY&#10;uHa8TeevRRYhDhtqPrYHK8yiNdQ029DpFSqdwfFq+5ruOFDTjJTD6XM1BmWPrcwiMA1XDilwZ7EI&#10;zHvIfxgXkKY9e/mmTTxnP6ZEBYzC7aZ/ltDO2lgHzCIwHTxzlZjOhU6DI8cB9w45HascGJhOJenk&#10;uFhZajvBzoUVN6csng4n9GyurOUUkMVqUy8q+aNjrI71an/UgdMuPX+v1PMzCDlp6DPB2N/l+DER&#10;8qJg0qbT6euRhIET24QecpisLqgPD5ZjIgqHn/vsDJbQc/g9F51msT2ZSKLhQz5XPjSWqZFvW2YZ&#10;6hC8sCnPLnLizDqG3dJOosNurPbz7gXbUe9oC/TBhkxEsqnojbKRHAZXtx2d0ndXmYe8vs1w/pog&#10;pKuRbShvP+VkFTwsB74qP73ykRPX8wZ9u4jvJk07G21lqZ+ozrobsT5hraBRG7X62M4N0IMy6EKf&#10;tC7W35PMGJhmqP+qMIv/+gCd1Ia2xyxw/dbattWtwljaPyIsWw+3PciePc8YZoHpluHbANr2gJY2&#10;2xRnv4wSdFr2K9lrIwx6YOagCGUWgcuprA2gzufBjRGJKzyNlkV+ygxaVh7kkQZfHoikM8CR9mni&#10;GYOWiaQ/Fy+nqUlFe95tYHsgpCMLPjj7vCPYj8MlL1a0uzgzL6csR6VJICcSyqVsndLZs9d3FDgx&#10;tmKeSlomIDla6hS0oZsmIxwtt5pMhHJ40gdnH43PhNA7qKEtobPjBdFFtpVdbQ9+btHPHXC4u3fF&#10;XUOgJyzKZt36ZwCuU8YDxUvtJpQ8VvrQm4fphG4L8sUTB++JkskG/Y3We7qeyJSjp/30fX7lGRS3&#10;LKHtoclfdiK9yZNjo6xlesBV/aWDZDnsOABNRfOcRTMsPwTrMuSxLFT+CiNXNgAXgcubB1DjNd9p&#10;G4VVeC5DU2ER/Vj+WFptO38IbRaYbsjD4PTpfMLqe2qrbT6NwwOn4TaOB8y8jgMtTgvkqTVP6EkT&#10;qtPhODmLDn8/AOOhB8g3W/7614fkHGLA8rkDHtKgDw84eWqPsS+66Mt5bpwfDEEvtpYYLPv2cWzx&#10;xO7Z4M82y4MhH+fCQ0pWyY8++kj3vRtu6C677NI8WnjPvXfnUUI5I7YCcOI4pXAaMZl89CMfyY+m&#10;gTf9+CeZhhPfvfupRO5OOBn0s5/xghV64PSop/b684hnOHs+q/zLX/y8e/KJJzKdCYNVPchvyu7e&#10;83Q644ce+kv3vve+P+nuu+fePGWT39rpbcgDYOzFOX9ODP2eI5lR91NP/Wy+R1Cd2JVXXtXdfx82&#10;vSMfkP7gB9/vzj3nSyEz9MQ5RzkeovNiGrrTxtdcc3XyxFFGN8/2MtIe2Ala0M6UNE7w8I2eH/7w&#10;xmjXW/KtYh7W0w94qIWNaAfo77j9tu5b37yq+/6N38tjtCeccFzy5pMP0Fent2f37u4LZ56ZZdG5&#10;9aU2aKAH6W/0Ezv34BD5cvYgfe5jHzssH4zzwFSf8Dg9T3xQ99rHPfFWOcRBA2GO2nKqigfrlKm6&#10;AbQXt/71EMIs4CQaD5G1qJENVoFp2VyHuBiGMs3TNq75ztsIUB67mPc8fvPyF9nWZWfxcDp6zOJF&#10;Om3Jw+aNALzh1QBZ07htzh5FeJrtNzNV8XFjDeMYywOFgYdjsgHNi/gvf6nTEeRzYoNjVjxhx4nd&#10;+lPKwGNfnrjhaTvHFrmFIsybsjt27EznwCqaEzqcGODEwS233Nq9/nWv724Nvt+44op0cny0CzrO&#10;++OIjjryyO6kk07sPsIRynA0l1x6Sehwbu7bs/fL9bprr8vB9+//9u/d+eed3x0e8r/8ZT7JoJX4&#10;3lzB80kFnPW+7iMxKaje/aqRPfisL3GOGD4Wzvcb3Wte/eo8Kkn99OmD3d2u3c/kHQETEW+r3nXX&#10;3fm2LzLvu+++5JuTQ/DmMw/f+va382QLDvbwIz7e8R0bXi7DYWJj5HN65MijjuzODuf+i7A1deHD&#10;Zl/72mVJx0SYTj/05yubTBw8eOJDabyk9tOYvDh1xATkB8p3331XtgcvqnHaBDp0Ig8dkcvdFnrx&#10;Ep2dFu8fZH2j7U1/9Cc/mRMNn44488wzktc73vH2XBy4n4B8dfRLZ5/TXf2dq7tPnfCpPEJY8+HP&#10;CQy/Hc27CzffcnPKo/9wR8PdDy+Hqf5fy+/6wIOy6IjuHmTYilNGbfGwL4+Hmt4TH6eUWKhwmgZn&#10;Tz04VUMecmnzvJOMMjgITpYQHoLrAH/eYeCYMMdiias/qa7LgG3Sx0ZwMQzlmafTx/I2CuaDDICr&#10;wxVMNy2TMDb0InR1fSpft8W0DAF5fFuKHY9VwLwNhKfrpzo0um129qy67airokMgjwFjRSuyFcS+&#10;PzxYtbsR6cSc3SaPFRYrdGhosDPO+HxOBOz90nicI+coH86DJ+EMagYZZ/FxLMjmyhlmjvr5TU+e&#10;OdAw3A14RYpzwfHjeD/z2VO6B/70QPee976ne/iRhzMf+VzJxzlwLPI//uM/0gniSLiyEkwHHyv4&#10;x/7+t3w7lkmG7wAxoPkOz003/STqqSOadnLoo3O/2n7iGl0r8vfknjofOnvf+9+XOjMJ8hYsR/j4&#10;xAIOXz8wsjdX5xd95cvdIW87JM/7H3HE4eHoLwz7vCGPtXrf77jjj+0+cOj7u08c/YnutM+dlsfQ&#10;OF/vY6HYm/PT2BbbcdSPN4WZUKnPa17z6tSJSRJ96Q98LgFaVurYnYmUOrtdcYq8Z4CzeslLXpJt&#10;TFvzSQz3Cdcde/kjcxzX5K4EG0MPQouOhHkZDYdOW3I0kPKmgwaeLBSog/sDk9vTTz8ZNHL22B59&#10;mEzhwXFJH/fkrUgDd404cOSbP4sW+mq2e6Ac+v60KZMT9oA3qEHLJKK7RPTh6KnuHtYCcjg2zLsZ&#10;OHr40S70M94JYUFDfVcBdIbvZgB8jJsJ7jNjfGfJc/p0HmHSsNHGnP0iQF/aet42zhDg6/68CKoe&#10;2+rs6eBUatggVSGAsBvOtEbOFbMCxaHT4RmEpHPFaeDUOLvMQMWRcJb3gx/ky5O/ixWl9pFx9pyX&#10;5hV/BgTfi+HlHD6jTKdGJsZkcDO5cMUBsfJkFceqi8HE4GQCYbuFF4XOOvus7ohPHNFdfsXl3SeP&#10;/mT314f/kitSaHhr9P4H7svtD/boTjzxxNxKYlJiq0B74Lu62+/4ZTpHHBwyeNsWZ/C5cK6slL3S&#10;BpmIcDgMZBynbuvpBDgUtjCeDP2/mk6BevFGMfXyVQ8o9ezgE7Fi/+CHPpgvdV11lT798OY3vyny&#10;9HASPO20z3bHHH90d8ZZZ3SnnX5a3j3hQKhLXTlio1NOOSXv5GgDP5h/+9vflnUE0Qca2g0bYwPK&#10;soVBOmH4YR8cM3XAmeL8SOeNXrZ04GNkMqOt/KkGVrXY0vnuQ/A45JBDMo1Jj7d94el8EIfIt4+o&#10;C5985i1HeN133z2hm55p8PIefZAX/uDJ3SB9E13R38ALSdQRGSx24I/Dph1sW/oleOON309Z9DEW&#10;GNQ/RkTm8bCYdkVvdKG9AfgNr5bBpIONKePz6kyCpgHRawycX8OOG8bSFgH0tT2q/PXwM7jsWPl5&#10;6dalAWHoWcBoIl4VZskbAnWnf7HoqGUcnsVjXl6FSretzh7nxEqWsBXgSrwOjiFA4wZh8GEYg8uT&#10;z4qYyYRbIsJ8xgBnxSoMx0wYZJWF83nTm96UA4q9YAzORAI/kAHC27YMjI9+9KPpVFlNcjeBE0Zf&#10;HCLf5GEbBCf53euv6w772GHd977/ve7GH9zY/fZ3v8mBjMykjStbR3xUjMmGFSjOUvXnmzqcEtGk&#10;hcMinbsPtpiOP/64cIInT+pBHrZg1c7nk3FafD3v7nvuioljZ0wwWrVfeukl+UlotoT41g5v0nLN&#10;b/Xk3v+O7o47b+ve/JY3d8ced2w45v/OH0RhW+X//t//k7Lp8ExaPI84klX9GeHAr/h62gA9sSX6&#10;2HbsKWN7dMIp47xxOv/2b/8WzvyJyakedMEhsTKm/QjjwJk8ZN99+TIPMnCgTIDoTTp3DKyCax/w&#10;JAY9vN7ylrekcyWv6keYNkUmkwyOGHryAPKpExMoL+TwgTfy4e2JlDaANw4X+1pfFg/0EfMCkENd&#10;eXuaCZ44EzT6+VfU7OzJA9nCoc/pF9M8YEHlYyP6CYC+pFmm68hky4tB0ltpBpdhkcOEAs0QKGOe&#10;hjE+Q5qNwJjMrQRkVdsJCGMfvtPE87vVnf2yAG/GMH6r1t1hdNss2FZnz608g5cK2IBc1xp7Gshz&#10;h2XfGDSQBg/ycS58HZPVFp/wZfCL/77cxsmVeDjV7373ulxx8rVIbv3ZM+eDYjgS6C0PvUAcA3FN&#10;Hvtz24IyHKd7+pmn8mEsH/H60KEf7F79mld3V33zqu7OX9+Zzh55OHBW/jzAZf+XFSevaLPdgdPH&#10;kegugVX7vlwpMgBZ5bICFQ+2EtoxKvTBSWFP68pK+8YbvxdxTvDojD9Omq0jnL0fHCIvt14in4e9&#10;P/rxD7pf/ebX+UMtOPaTTz4pvxHE1hNv4DJhIZtPRxx1zFHd6WeeHnW8Mt++ZAXKyh2ngQ7YD0fF&#10;thh3V9gMJ8eKkm0itkH0G7H63hGO0g6J8tzSMpnDBz1ZPbNi5srkbDomEZwhQJy7Oe6CuONjMmU1&#10;Tduy0iefNvUV3t7vZqANH3QSBnGmtA+O2mnaClQbUB4d83PRESYfZ0/bmRdAOvV81atelfTUAcy7&#10;vmhX2xdnz50f20B8wps7yccff6JjYdn4SX8mUE92xBlbdaUP/0996lPZT9n3586j6kQ+5ViAcVfG&#10;pDYGlHE5rpShrlsFVd52wVAe7aA7ZE3AW6kP9mRrjbFi+xrdXzcLts3Zo3TdHwWHAM1YR6LDcmIG&#10;xLGwEifMCh6HKWepW34cOLfSrJrZnmHA4HhwSvAGcTw4Gpwqt8Ps6/Iwkq9pfj9W5Qw8kEF49dXf&#10;6c47/9wcHKzK2f9kVfXoo39LZ8lpjnujoY475vjuD7//Qzo37hBw6jyk9Mo+apeIXqwa2SZALx6E&#10;kg9GU+eDvAsuOD8nh9e//nVhs19G3XAqekZQOx915g6EjsJeN9tDtqGREx1sT/EQktU1qz3CpGU9&#10;OSUUstki4mEjEyVbX9QVZ/7Rj/BrUrvyLoBjnjhHbMBKhMmVb+CwT82kY7jhhuvzjoKHr2zdfOYz&#10;p+TW0Ctf+Yp8vkE90B0nzqSHntwd8ZmEX/+aT2Hg/EJmyGXywZ44N59wwh7/9V//GQ6s/XaAf5oR&#10;p8bno2l3+DPx0BbYTSvyPfkQmzIP3P9Ad+455/Zay551cHGXQf/A2WPbekdpwL7YhDrgbHlwzESj&#10;/o3j0mKDZy20E3SWQx56gH6ehP2Rx8TGooZPKQzHBWE/7wC5o2OLRjI1jpgIeBZFv2XS4g6Wfs5E&#10;mD9dGTzIw9kzoXGYYRFI5/nOZxkaYFm65wNgV+y1FfrCk7Zhx2ORjPXIp4zLbauzx8nyrZDhoKow&#10;ls6qDueCQbjtZtDwcI04Vxwe5eiwdF5WrzgRbpUZBHy/gz1c5II4WcowOdDReQDKgOQnCnF6OBSO&#10;avLjJXYwOEZWbThBVkw8bMXZP/TnP3U38/A0GorTKDglGo0BxrFByuKoo2aJ7MeyCsORstJGNoOd&#10;gQ4tg96OHQeIXukQeqcGHQgv6oxtsIO3N0gzMuCZHH38EFuxxcEeOE4knUzIQcYf/vC7pPU+OPYi&#10;zq9ksbe/ezcvhu1LJ4qs2g6gtxQAnPxPf3pLyH84HORtKQP7XXHF5en0VKe2etFV9XT9cfLcoeDM&#10;WYWzSIDGdJy2IZw2C/QJGRYGTA7wpI2pN9tKlOFU1M5dz8TExbOKXd0PwpnSZgbKYDcDYdJYTHhB&#10;MQQcp/dbkecDCOKlOwFW8OgKjQd0paltSnrbJhS6jIE0ylq3egUqf5AwCE1Nhw/blLSdy84Dl6u6&#10;DIG8efkG0y1L/1yC6+x22Ex94YVP4I7O/GfBIttXsJ60sctsq7PnVAsO34osA7WDVQQcro0ghwhS&#10;Jjp5ruKakxBO8yOOg1HZkNc7VsflrPrX+nvMF4oyLYyZxyZ58Mg+eb9KTx6SSdzf27e8OmD9qQB0&#10;wGGxshUP6IVR20kYJ8jbt6pnq0fFah8QOXKg4q16SIYdvvPF13UNvdjb38O5/ki3zoHmK70iL08u&#10;KO5fdrLOtpvsgTzfpTSk/lypK3TRsj0P10OTgvW3TRtf8ppNrOOkbD7g5MUyPhcRzpH6hgNsNNN9&#10;kvg0j7V91jRDOtsFnbCp29g8Gq3oqDNX8xnyAw1jeTUfIA5dpXX6GEI3D6DxREF4FpjfIoCP+XF9&#10;vsBQd+tHuuu+TP1mwbA8YRZ9OPuaN0bHYmLMVqYd0oO1vTbV2VuAmVcgjb1IVqGrwCx+BucbGVg4&#10;Q333hs8nsC8aA5zbd/ZaAznvPCyXziUHmwelrjlYwymwKvRnA+BhZ8XqnvPxe3iBCSeCjHAkyBQ9&#10;vJojt/F9tfNKXnZYxYkFJbVs8bjuPxAr2JB34GD/Q9gD88DXUOuH3uiUHzRLPcUvnX06Z+mtvAjn&#10;lkfQ5Dd8dimcOmuVmPzRMOihdVl4qa50TOmODFa4bSINZwttlONa6+cy0KgdVJ/mMNUu2LTR+i6l&#10;0VdIGvSMevBGM05f23CtTWo5wnVVNAvIrwNqGqRbw2ka4qSjd6WpPLnO5j8O5rFKmUVQddkssH6b&#10;qed6YZa9xtKdNpY3D0xfHTZxtuLYuagwbHeXdbwCadDSX+fBljj7MUARjs6xrTKPbgizaMfSlaZB&#10;41W29kJxLnIoCsshEMdIdhzEcVTks1LHOeAcdXokVu/sIYfj46qPpLE1wC06D0I5/y0elsM1tMrV&#10;MNsFrCIpp33jyJ/oUZFG0561Gzv1Sh01eeCU0Q86+Of/Qse18qPu2ubQC17I57QO+bSLykAbk03w&#10;BNNxR53zLdOsl+oDHZ3VHZY4Tjj1y0mj2ZZrKjdwetgantwZcaU+dtaqc0/nO6cIs4XktgBT18iD&#10;t8qqDq3+QstGxxhC/YRhFA0y0EF6qDz1Qxe3wSzI+s+kaXUfoyE+Xd70srHlO9/pi8C04BjMy5sF&#10;0CObSX7VsmNgHYwbAfNAv/XyWkYP0xjdNrOgth390+EKpI2ds690Dg/LEh/iPNi2bRwqy94rJ1Hc&#10;kRfBmHEMrtyQRo6cNCGDn7RhenDIPO+nejVNOoijs3P0yhOEj3lC53TSOMc/LSd49XrCFl3ZQuD7&#10;N/qBE6UDro/KsQLFwSqzpaOf+BoN6fyoR6Blu5zOtYdTjTrhzKgPdzymsQ2TNhxsOmEmy94Ju75M&#10;nOI/LdtQ28I0wmZXwskj+OHA014poznsCWabYM9wMuiFs496TCasmByqLPO3zlrpyx6WL5yGnNTD&#10;HvDXHWAbpOgFzoNhHxyC9ZtHM4QhvcOr8JgFQ97LwnrLzYPN4GkeG3H2y0DVlSvtDhpqPuA4NO7b&#10;QyCPZ0xs46wK5j3Gdwy2dc+eI3Y8ELWCi5TEQLOMRLoHovO5Ju9+3xjUarE5rDr40/FFGijnGo0X&#10;jsVpppfTiDIhRnrTSFzliETbO8Tgw6q8OhpW9XyPhWt+eZJJoa+XdEcXvbWpVe/0fjz58PHdB2jb&#10;NBBNYj8hZGrEvT3jfOkq+7kt0pY4T+TiZAMzHPTIpS5G20ZlVd7yAMJuN2gaXcP8pk3w4Co7iYf1&#10;4W5I8uXo8+NtEUau775AaN0H+BctM6XjUG4wTR0rDGmE0sc4D6zzEJw+qVOPNW4Y5g/BeZO69rge&#10;WG/ZYbmNygfr+F0vVH5bCbNkVPm17Sqt84cAPaevxk56DWGM/1hfmQXb6uw5geIjYrMqX8GVGavQ&#10;sDxhdRxoyUMGZZXmrYbqKLyaB71qZa+ZK8credEqnWCg9FAY5HaWUyd8d+dvjz6SDnHCFzmBmmji&#10;Gqvk3BqJK45LMkP3+C96bWWw2ibMCpPVvetnHc1XcnoePXiyatjKekvLwKkiTgTBg7owyXBOPico&#10;nGro0lbVzdmLb9S9n7C0T687kKoL4apf06lhfoAs6hF/ejRtzysQXZCH3dCH47JsBfKWNJ994Hw7&#10;n1NocrjSD2QnyyJM+2I301Zw/6p8jMvAsC0MpHMSimOSnBDj9BInwDhZ5IdtLmskPmuBYzDtEGal&#10;bxVYnu23LAz1XC+f5xqst9txPUB5jkSv4uy5rgdWcvau3HoAJTnyyO2KFV6k+Cx5Tq95Lc4Vvs3p&#10;Kq58O+TEoJEDIJ8JQY6BD2hxdhpdcYpqTBy89ox/+7tfd1+/4r+7//2//1cOYo5PfvjDh3a33HJz&#10;d9ZZX8hz5ulgeseZzjMdp5xNfsws7gxw9nJG4WRz20h71Fp1c9VEZ/30Ay+abFp9e+hpkm5qtUya&#10;6kqco5q8kMQRQX/vh/PYfBeIl6gmTj6uOUklH5yxMHlFXtoiHWi9uxBYN+uHvjiwVh/rxQBRmxnJ&#10;gwa5fLIZ/nL2+/PFJAYF/JhseY+Cc/W2CVfxaHwJtza2Trrmv15eyxMM4/PA5QGXA9GJo5m80MZb&#10;tbwbwjsW//t//+9Mt01qmYqzgDJVpmFRuc0Gy1tVZi03xOczVD3H2q3S1LDjY0AfsbNfROu8eTTz&#10;YFudPSsaXuoZ66irAGV9Zhh0moGBzQPIdLYjA4Ow0+QktMIFWSnyYhYv5CCDWyw+r+B8aP1SCm/d&#10;+ncyeTuSNOg5dz6RGZjXiXMfdgDCckj+dg9A+SGsLdvAWyL5IHM3K/k2IYDww7nwIpnfWOXNYP8+&#10;rR1PKhmIM/e2ETwzvTjMMf1mgctUCA45AUVNM6Z668qLXrorUj5pIG9E+7MWrO7f9rZDIh3H7zuP&#10;JgP93GY13bzAJndrAB3oQ7zUZV1I4zMc1SZD2/yzQLXBPwKg67A/VRjWx/FZ9AD9AWfvo5fzxpV5&#10;MVYX8R2DbXX2vJKtb4PPNtiyAD942DiVHwOYI3asCk1TjUia6R3GgLyIxQtHPFfgrVBevecMLG+9&#10;8l0c4tx+83o5ExcrNBwP6S996UuzXrwgMZmlcbiB+iWpkBf/rUuT35yPcT32oRzOGMQ561PIqrud&#10;DHVCb3TkRTO+NYP+vB3KK/V1ZYyzBVMfrlmP6ZXoRsDO3ltpyLY8O3rCzoOWiYqXuVynD3zg/Znn&#10;SQmsMKYnZc1bdyZaLGwWWKZtzuKBt5V5UYqtMj5dQV+yHV3GQLjmvZCBOv6j1XOevuStOnZpa75x&#10;xXikHPFZQD7Ii3Dr6SPbtmePcqyAeYPWA2FVZSu44kMgCQeCs2dlPw/MA+TNUfaBcX4Ynu+5sKJn&#10;m4P3A9hr9T4ryJbUv//7v+er6jh/tkaoE7M0r83Dk+0b3tbMbQgUC/Q+NxNRnvuGZrKiRxfsQofx&#10;qld2Ms6E3tn5R0SGtMRtdz4dweTGCtN1Im4nqy2fXp+Ii1/vdHse83Syjea1cfLqUXWOVfAaOzTH&#10;TBp3IkxKtA0v6L33ve8JOe05hugE1g0darzStqtwlq7rBXiyzYfefgOcvvX6179+pjzrvMh+/8hA&#10;nYyObxdUuZsFq/JkrNG+Lsdii+29zQD4uf84btg2Z49w9onZxqGyKFRxVaAMfIZA3RjQOHs5zdmN&#10;AA8bnNttOTwe0u7JzyKwH8wHw/gWD+k2JOl8A+fVr3515rOvz5ckycPZ85kGwmyFcNQSh6/TLXL2&#10;eviKDbSX3x4eCvWbs9rH13HJ1jFmAatunDKoUzXTtJTl8wmsMPnaIp+W4PvwfPqAdBwSX+7URKQV&#10;vlfd4qfrMs6e/EXOCr5ytOz/YxMeFOvEELKVpzTrgb1Z1dA+8OW7POTZaVdZ1s16gH1OTyvE9p7w&#10;Zum6XoAfz0i4I0G++9j/+B//Y6LXEMbq8EID94utsPkiQN4su5M+lrcIVimHHKPjnLNf9WXTRWD+&#10;FbZ1Zc9JCrY4CNdKV3QHMA3gq8H51dmTJnRYgxk6o2lwDvngj1Mw4UxDu0keAC379nxnhbsRPqxm&#10;XsjkU7/8MtG//uu/pr48fGNyIP/Tnz65u/0OfQ9GXzWUI6O8Vt+EFYeGicm6trRwqjj9uNqZReEB&#10;xt9JfdAtVgs9P6/yjV7N3vWHP0Sn+lXi73/3u+4///M/cwuKD8qB+kaKdLMu6fyTp2TZRgal0dF1&#10;ndZJ8UbXEHqXkbOfzuOqdtL2Dp8C5vv6flZDOts4sl/TOcv2fI3SQ3kRyAlL6f35et72DVtjN/pC&#10;0m0CIJc7Qn4sBp2NbP+Rp3o0GwHTdlD8uYKhLhVmpS8Dle96eWw2bESfWhakXWfxMY2B9ud7Wow/&#10;wuBmguWBM519JdoMwEmyRcK+vTv5EKpMaBjYY/IrnYHwMjxBnYOXE477gMC15di75+uFfPSMW28c&#10;DvQ4Jr62iG7/63/9r9yT5ZQFe/Y/+/nPuiOP/MTkV6VwJnY4ockUOl1OR85nmF5xWB5wvai37g4k&#10;j3yuOEImC645iVAHnGc61wO5d8wXMBsfOVHrQ5ndezjtoknVdBWyXNpR8ihnOrczmHQlrDpAw0RE&#10;uWm+5Mnm4sv39fnpRVb6fDnza1+7LCar10RZ2lSTGW0jXeHVbFcng6xbrwPp+uF4vc3ro56q/9q6&#10;rgrUlTso7pr4kiifW+ZLlvQb2wYZXIfg9Gav5xfM0vufGbCJ7eLwIoCWbZzht3E2C/BT1mfbnD18&#10;OGfvXzQa8q3ywDEaQ6Uz1DhXyptHzQNanmWspeHrkDxMa4NSmA5wNz8Osq97+ctfnjRs67CCw0nw&#10;Yx/VschxKG4HJHltxe180A7OYWjASkN5AzqrPpJl3sYsHw4QR6gVbDjFfruE7RyeVVBeMCgb5fRZ&#10;BfhKVrURgMyhfqYzyn6trK7E+TLl+Mkhoexzzz13xWDgyKWOfGKXa6+9puMXwuBBXMh2TNNFfHVN&#10;W1IfrrHwyK9d4tjj7k7PVnpnHzTi0fQFXIdVgDIsckDXiysnvRw2DsH09L9ZNGOwHj1XBeuDrM2G&#10;Ver6fINhe43Vw/7EQJwDIewgbEa9h+1P33Patm3jIIzTIOBQoVWBsvCoRqtAuitpWCSPfCPl3Chu&#10;PDu15pyajFZO6cbgmihavmejFTXOE17T9PtjFe0XroTkU4ayTlO56XpJR/HAQUJTZYPpDJGPzEBt&#10;+aiO5ide085SL3mxYiZtrQ1Na3pwOWi6CWXDhuKHvdHdvI3oOcGJg678ZCvueKq9ZcvgT70jDwef&#10;7xMwUfThtFHQtLZf259WhVav1fo99Mi2LotgPTKWBfguq8d6ofbHfzRYxvZDGsKc9tusPfuhfMsD&#10;t8TZm3kFGpDZy85+GRjj47R6e+KrMagmV4erzGlagR0faQwu7Q03B5FbBOE07EjscOR81EGrw9GD&#10;zmkHZF5Ox0mR5rz8KmSkafUaTjZkVp6Etf1EXaQ/aXyATLwpw2SkMvEnaXRkUqta88Lx+8GkbZO0&#10;vT4gYX8XyPmgw663nTE6GUU3HXZ5o9KQZVoBcfjqKuee+qSjkV7UM59pJKpups0VftSX9Fo+bUld&#10;kQdv8pkMsFdgvsTVTw5Jn+VaPbN86mn9lwfox3ARmM46zCvjvGX4zgLLM1YgvtFJbxEsU89FMKb7&#10;doDlzpM9zCfMVy859r0VAH+315at7Mcq5V/UH+bNgmGjE3aar8OwVh7EhVEq011hwLRgBafBA+dR&#10;HYj5MeBz0OcqWo7BkOUPRPkol6vEwFreYSOrVutIHHk4Lz4pzPfWtQqP/NRTNHXCqTy9Mt29a0du&#10;SRzYF3T7RcO+dG5XpK6eNKgb+dUGkjON40DZavfKp+omWyle+U7LbVD5GScQweSbJ5qYgPkgWtgs&#10;HTt2kJxpbDzUByQfdFtqcgz756o+0sI2lQf1mEwA1Ce344peK4J1WoXHKmVW4VuBcthRY2itLKcN&#10;0zcTNkPGvPIb5V3BvNaOo+WBcuzZD796uVGwXhW2dGVfDUAH4ogiD2iHeYvA9BwRZI/cv67j9Op0&#10;CDM45TgZxJLjKzAsY2TVwgNXdfh9+dODt93GA+W2Krazxcns2q2Hly4ff9I54yxwHF6Fj6F0k/Op&#10;19AsnBmrVm257OWYYfyb5AfawZs+03B6TC5xRSf/SMfevejI5435DVLRNoTnNFY54CodufGRjulA&#10;wxZ5V9TrS73BWXwbD0/cjSa3XtjS2MfbvTh62alNXMKcMPtw5ddzCWy02Ve4SwjbccV+bjfa2ra2&#10;3qTLRsvZZAyqTsZFsCrteqDKMFaoacO8ZWHI1/Fhf6jhVcD8ZpUnHVmbAVXWmLyx9GEaYT5bshXO&#10;fih72/bsGbg4el5cWsWBANCDfJyMM6kcieT0C3cJpMPbDehBzMD0HrnS18qjDM6dV/B5i40f/uVH&#10;qtlD43jlJz5xRHfOOV+aDHQPfE0k4RRyhamVUMpHRCBOOk959E6HMs4krO0ZjnzSIPUhJbrj4GN1&#10;nqtxVveiAe00/TmBKecTDh56HjrizPbt46f3nkmHz5l+3WnobsW6GLAN+stGkgcd8pgAbTuuY3Z0&#10;uibJVlfzAV0HO9BZUGUNIWXAK+56NJHtDN6eSCxf7Y5MyZnmA511AXV3FeV6Z68tHfHx8wLuHLSy&#10;VxtZ3hiI/3jeGEDrvrsqWJbl1fBWwFDWeoByra8JiNd+tiwM+QDEV+WzVTCmB2m1vQmz48FLglsN&#10;2/qAlqNnnOsea6R5AC0r+le+8pU5A3JWnzdX+QoiH/HiEwDmx9UDWYNSsqqBDaSBHJ3kVApHLblj&#10;4KNgnKqhfHX05qlJhDgPQht/f9wsArn6tHNQefFJ5wHPiENc9WQCwBmmE8sjgThJ8YbGqMkCXprM&#10;chsjwmzhpLMKHvkp5VyxEp+2S69koIC8dhUiR3qrfhWHgJOdzhdKnurmuOs6Cyhvfm4fA2l6yEyd&#10;sCMrfD3Udr7vvEA56eny1ZbkqZ5MGJospa/rzrX8wlbPW2XX2gEg3fpvNdg+lsV1K+VW/uuVQznr&#10;DK7tO8tDrbthPXy2CqxL1YcwehuI87vOfK9qq2HLtnGGHZ4wzp7jl/Me8tQyBmg57843Rng7le0c&#10;3ljlgS8rcyYCl/NAt1NVvBkdrM4EXQ477LD8jMPxxx+fD0v4SiF3DbyWz2d0eWnKzsGrVE55OFzT&#10;Q4OkFT1OXT+2oe/J4/A53cI5f8ebQxWgn1aTlukrtEbJbatoOSx0YBJg2+bZuPLrWbsiO+iSftq2&#10;2MErKtvDYcfHYIwW3AioPq2O1Hnyi2Dh2DWxUs9af2yjsFf4QzCdaLlr8iSMTeIa5f37AdXxuH62&#10;kSfYyqvyNq7RL2WpXwg3DtX2Q5iVvtkwHN+rwnrLun6zys/L2ygskm1Ylg6gLXlpc+w0zrI85kHV&#10;Zcuc/fC2jErxnZmbbrppbkcZS+cMOw6ZbRxPFDhkXlhhS6fy4+pB5wEHmKYOFJB0tm7gdckll3SX&#10;Xnpp9+53vzs/g8C3b8jXqRU5Gwb5cKBXRwANV00GpPOThXb2Wilqlc93e9o2A7r4ar5MIOCYTOTV&#10;NH0DP/iHw+ekCnv1bOPwMNPO3nU3VBs4DFQbjYHzwEW0ywJ1oa7orvrJTmyV+dlISM48T6zYwO1C&#10;nOsQ0GvXLvb31T66G4owk0SgZeQE0JdfWydyZGfLla7aLsq26J265YB5N9C3kXTbmI0MtBc6gkNA&#10;57H0rYCNtPl6y7pdZpWfl7dRgO/Qr20UaKuTTz55dM9+M+pSx/aWbeMMFUUoe1NUyoNpDGq6eeB4&#10;KfeBD3xgsuJ++9vf3n3lK1/Jz8dyC+TO74E2jXJoBug8YLjy6dwLL7ww9+rZt2diIf3//t//O0UL&#10;L/bLtY2jeGgZebrtT4fRp3GVA6gThOoDLxA60TZbKeyyTYZ5gpZvueIfefGPzqiVKNtA/TFMZPVy&#10;LQew3Fnps9JAbMKVsg4PwbQG04MG0yi91Ud1lRwmW+koNA13P3b8wSHpDeZLno60Bs+g4bil7cI2&#10;F8ctmXjl8MXDfBqPKBntgSz4eHInXNsJZDKZtM8gLzgm33lQZc6CZWi2GjYqe6v032q+6ofr5z/s&#10;/4RPPfXUDT2gtW5jetW8bduzp1Ks6tlfX9Zg0PmjV6zueeOTwQ+yyudzt457xpWji8EYg1l7tmvl&#10;WD5XkJU933VHFhMLEwjprOyh85l7nLkdUZhxgul4+sGPQyAtB3vSNmOjm2WDFRznbLdkTcswku58&#10;68LVAB9ksDLW6rW3Nf9H5C4C86tXh2scHILzDS5X02g7lQ9+Yd9a9zXyBs6zYlYwUUAZ9YlGQ39I&#10;R5x2ibbAyefkzWRg2rH6IF9tj3525kbLdnvUScgr/1av+eC6Tsv/xwH0dpvOA/L/keq4GfqaR+VD&#10;W/MGLZ/TWC+M8R2DbXX2rMB5QLtMZwBygAdCj2PPrxz2jh1nz4sI5NvRC0XP4NLga+lhlkSnURZH&#10;zoNfldmfdw/+Xsy//Mu/ZJrLe+ASJq3xgwbU4LdjkMzWGKqLHgZmXhaPMkGr7YUoh2NADnWK9MxP&#10;2qb3UhiyKO+yIPKdb73qdQzIs30pb3Cca8VlYLqM6pft1dt2cp3YEL5MujGJ9040/uTVK3LTACqr&#10;lTs2jZ6UaXpZjUlQeusLnm2CsT5uc0PS9nTWSTKkI3L5p7gWKJWu9g2hdW0yloWq12aD6i9cFob0&#10;hN0v5oHLGZ9PMKbPZuhpHpUPtuJT6hw62Qqo8rbN2SOQh7NswVDBZcCKQs+nkXHEzIJMGnxKmDDf&#10;mmf/nrP3wzLqdBr4XD2ogyppyefBCL96hNPn+CVxBjvfL+FTtPACxFPOQeVbg6WT7l+wIt+TguvJ&#10;FYept37J88owVkFBi35gPjDsHQPp+pZN6IzcKL8vyntLZgiut0H1rroqn7rJLoq7TA1XII0yYzAs&#10;Q9h1XgSqp+yVtogr9bUzp95eHQd1YtrK9sC++SCbO6leJvqEfOg4zbRn97Mpw7ZodwbDuyyuorHM&#10;Wi9kt/zWdmMgfu5/qh9IGfpE4z+bxxiY7yplVoX18N9IGdloNTtsB6ynTusFxha/bsdXL7cCal22&#10;zdlTKb74xzftawPPM6zzQFbb3u+3w3K40oHTZTXIPOAip0fRcLLH/Hy1Y+b0kMG8KhpwKHlyJFaO&#10;lsMVuQA8mz5eIYomV5tsJfQf4tIr+15pCknHseWE0Lke1knIqhe9qRtx6dHqLDrxU12RoQHnK2gQ&#10;vXk1O9c8TV6tbpVmHkCDfrZRPoxNm0T5wPiTaOccEWGEOXqZk2CWRX5x9gEcf8We+eM1+Y6B6yxe&#10;rnfVs9IY+dAdMk2LLqC3cMgb2syg+lmWr423UXyWg6HOY7Aofx6Yf5UzjA+B9NoHDPPKAM6vY/f5&#10;BtulE7bjBOBmf8/eUO27rds4rMKHn/LkOjZgAOeZfogV5qdrC4YBFyk9NnAZZIF0YDv+lqfBmYM3&#10;nG51GjjhPeFYcD6W4wENmAfgMqlTrPDtyLlySsQrVxxbykKXfUwGnL0PGRFGTuWFrtwtyPnhNJtz&#10;sc6sSDkVxKkdvndjHoDr3XSbHojk1Tjoco7bXsuAysi5ohc2S+TUEyvusEF+nTOcNnRRQkgZ8qgX&#10;ZSN/emUv3qzsddxVL7apHcTD+lZIR97bCj2wH23DxIqtZE/ZEXTbzwLyZNPgyUPhwrvJsE6bC5Y9&#10;Vs95sGo594dhGYcdfxHmA/bjYMhGVvbYWv1t/vjbVmfPuXg+meAOsgjUaTTAcMAKq2J0NqXN5qPy&#10;4uHBFaWnypiX01qZ1pFbehu4BzIsxPnbwUpHpeEUUmbyEB7o34jFSe3e82w4JY4VUg8cHKvWXeHI&#10;CLMVoclA2zvhIDKfs/NyglVHHjLuCcxTOEGXTr/XBZ3RJU+d5GRBfjjJrNM0uk6OGypNzZuVPg+g&#10;wT7YS6dX2h2RnH1v4z4tSiSqzpEW6WmbfnITTdWFNmUSlR1UrmLTFTR/5LFyT9sF4vCZHNHRdxnQ&#10;6K3bZeopedoyUnnzsMyNwLAe1mk8vaH0mJZtOtreccZFHRsVxvoI4LSxMlsF2ylrvTDLJqSxfbxV&#10;D2hr+rY6e7546R/WHVNsLUDTBiGd1EB5OmLtnAbC7oy1POGGDaCr5ccBmhioMejlEHAoOCut8iST&#10;QYxcXrXXJw88uJ0n2cEjVp27dj0dPHjt/1k58dx+YFuH7Qf27OGhbR3263H8+kxAc+jWm3K7YzUr&#10;mdN3HgDx5B+YH0oLR4nT1IPg0MuqzQD4zBr46wEmG76VnzqH7tgH3q3d1kLereDgA1WHVseGlDc2&#10;B1txLSCPfXwmHvUz7KV2bqt+o45yjvEZB/cVn7TyxDHX4EuA62xwuNliehyAyFWdZuvvctZb5aeh&#10;8X3uAT2M/2iAHXH2PM/cCqh22VZnT4VAwstB66B2XpnaV8AdzmhwnvJ1Lp3y5idcDcS/OXvrU3Ww&#10;42fFidOVU/ZRPU8ElIGHHPb+/bwlyi9f4aTlWLSCb9s2OGNWsjj0vBOIfH5tS05DdaEsK2Rtz7ju&#10;zTbYgTsGJgydSpHjz3KcHtkfbTLHLPBw/TYDmKjQwzrbAcHf1yHkHQ8Y9Lr7aW3QyjIBi1/WOVAV&#10;kw2gS15B2xYLzm9l0imnTg3Rk3T4q8xy0GQiv+cV+q/CYwysf6vHWrCzlj2pMzZrdhgD0xvn8X++&#10;APqpjs8/cBuN6Ufel7/85TxtuBXgNgS21dlzxp4HEcs2CnQMLN5G/fvfH8vfIeWIEncIvGLM2ftn&#10;nnlmygm5Y/JmLd/N4Vs38PjjHx/ozjzzjO6hh/48oXEZydnXfeMb38hz9hydI15pGCggjvuRRx7O&#10;K/nw4ps6Tz75ZMaTMspoG0BOhwFm57F/H05Z6bfeenO3ZzefJMaps3KXo8p9bPhHmSefeLz77nXX&#10;BV2sfuHH1yx5+BgOH1rk89u+fGAOvug97FiEMw2deueKDD6lnFsd6QCm6WvcQP1sk7H8sTSDy8yi&#10;mZfvdD/ETqdcnD3Y9JJDjVLxj7Roo6DlSppwGpznsokho01CDZNftqXa3n2v4iywfkK10awyw7wa&#10;d9pqQDnVL/WP8KowS/4sndwmBtON0W4GbCXvrQL05Ttfd911V5+yMRjWv/qxbXP2DAzeUuWzBMs2&#10;ijsnTg1n/+pXvyod8he+8IX8/VTePONIJrypEMAVOW9+85sz/5577unOP/+87uUvf1n3/e9/L5z/&#10;X3tn2zoiV45aUoaz+3wYjeOdd999d9GTKx9ke7y7/PL/7j73udPyWz18AoIrnyn16lhlqOOB7s9/&#10;fjBf1//qVy/ufvGLn0d4d3fIIW/LI6jXX//d7uMf/2joj/PFke/vzv3SOd1VV17VnfrZz3ZvfP0b&#10;ure++S3d8ccd190TumgLZmeu7rU/vycnO2zBySH0ve2223L/r9YNTEfFarJ3lDjO3bueDrlyoEw2&#10;qXwpU8FpRtu7wrBMhVp2DJbJo+44yXTCiXK0bkuu2toiLtTkqec9walHgct4tUseV2xVwzn50j7Y&#10;MNI0ectZm49xHnjCr3eGs8qRpvo0OzvN4bFyswH6VtfVygpmyUSnmk7Yug/TjZsNljWU+XwHdOW7&#10;X4zdzYBh3Z8TZ49AVp/exgEroIzR4DizHk4Vp33sscfk54ff9773dkcddWSeteecPb8DC8CXwcQP&#10;VH/729/qLv/65XkncNRRR00+Y8yDYk8QIOGzzz67u+yyy/J2iifjr/2v13bf53PM0PU/AuLBj2OE&#10;9+mnn55l+Urms89ypjv0hWfSq+Ph1D/xiU90Hzr0AzFR/D3T/v3f/09+7plJKwcgDomHzZF35hln&#10;5h0Le+m8SzD5gfZA7Smz/cOKXlsK2OKiiy5MG3E09WUve1l+lsK6Is+6s0c/cYbUg69GhrOHpx4S&#10;jzuSGh9eIzRByXF6A9LTbhNHI8faytT4ND85WIepczhKHi6XH4on3zZRneWU88x9pFnGJL0gOulu&#10;gXjIyS+XIr/lcwyTNrDDB9l/b/xo6yFveBiIN3rzIDwLxFN8KpLmfHBZEH3fDtkH1pZdxNP50zTi&#10;i31q/pAGbH1xmL88jPNXOvwXHdrYChjTZ1mgHItTfNJmwFCP2oe21dnzcHbWb9BaIfIMxN2J+Nol&#10;Z+0/8MH3d08++UR32GEfCX4/zi0Mf1IBYHB+4xtf79797nd1J570qe7ii7+S36vnhSwmjPe+973J&#10;EzneruFugYmIt3KZPE455ZTuBzfemB0Hp8v2Sg7M7NQxUwaed+45+cE0nCzOnDKsqOHrFb63bM4+&#10;+4vd448/1jvVA9373//+/CSD3rRk4MFT9Tz5pJNzgmC7ihmf46o48VM+fUr3zauuTMcE4niuuebq&#10;7qabftJ9+csX5V0M53X5XKrqpQ912bGk04o0b2nIiWn/HvlCtYvtY7BtK5AGjfKEKt/KNYBWK1rJ&#10;9l1ELdP4aAtFq2DyiKsOcujSuTl79Kh7/9oSY/JsThV66p82CN5gpsGvv2NI+r4dUjecdCLxSOnr&#10;nBg8eVCr3+eVvqlrkWlQeq8bdMETPYiPAXIqegwYat6ygA7I5iSRdR3CIp5j+Z7EXGfT1P4TVImy&#10;A7RtclgVzHtW2fXw3Cggc71yqctGP5cwD2wrcFudPRWqL1VVIw3jAGFoQbYnfvPb38RK9xfdYR/7&#10;aF7ZGrnyyisnq2qAzsRWzf/z//y/u1e/+pUxa16Qnynmk8is3I844ogpWXwTh20bZDz11FNR5tW5&#10;109nTGeM48uOGTq7Q8f1hBOOjzuN87M+fGL55S9/eb7Fi6N3GXg+9thj4Yg/m87Izp4Pr+HEmSBw&#10;smyl8DIVfI/+5Cdzq+tvf/tb6svq/7777ss67gnngqPftWtHDthf/+ZXcZXz4vs+fLUT/uhup4Y9&#10;cEg4WjsYDUoNPFatskVrE3iABtIMlabdIkIrfsgagsrIyXOFJp1rhNHJ4aDMa+rV6+84V4UdR6fW&#10;d1jxe9LkeUe2Va+bEfnV2WET4nwhVL8hwHORyItytqudmeU0DD36vAzHFbTNXQZQvupp2a7fEOBt&#10;2zo85uxl95YGOD5MB1Sm6QsOAZqxsgbnV3SddRxV7bOWzvb3BD6dD1BHcBFAj4wxqPy2AywPfWbp&#10;tAgohw/jDn5VsOx5dbZu0GzY2bvCY0C6OyoC+SwBTttljIuA1TG3OT/84Q9idX5597a3HRIr8Rty&#10;Zc936H/2s59NeNGhWEm/9rX/1V1xxeXdubECZ/uGbRwc80c/+tHUBXAHY2DxQJeVOlsy/GrM9274&#10;Xvf500/vbrj+hnACcgA4Au0TH+g+dthh6eR51ZlVOHcFtU7QU45PJv/gBzeGDJzt7rw74YEMdWKf&#10;LrdSOG+/Oxx40BxxxOH5jX548B19niPs3cPqUw9S+QwATslOa8eOZ7vDD/9496EPfShtwbeH+Bro&#10;WWd9IerpFSwNrkEerTJB6zoE0mZ1IpdxvhC+bUAPIWlyMpAuRnSiHlxB6aRVeqVxeBaQx9ZOOuaQ&#10;P2mnvqz5c1eDDoR915Nl8/grR1/1jgOOvuaj/1qodpR+1J07BcLYw4BMjph6sktd0C/ppsF2pV8S&#10;HmsH2VxYYVa6oOnbcDWo/Bu2urtuQxpPbKDzgdqHXNd/JLDuxvUA5fgNWhZ4qwJlx/pHharbhpy9&#10;Gc0TZkApXqiiUrWRlyn7+OM8FL08Hf2HP/zh7iUv+Y/cpvnmN6/KCeS6665LPvB9/PG/h5P/em6T&#10;3H77bd3Pf/6z/EUrHqJefLHuBFL+gdbB2KfHyb/uda9Lx++BduYZZ3TXBn8cx56dsfILh0uH/t3v&#10;fpvbJtDCk1U1p350B+A66YoDZotIHX1fbrP4zkHy2VrQ2Xic3BfOPCOdPQ+M/fG3m2++KeU++Kc/&#10;RjkGjlbov//9b9PRv+51r81TTq7Pt7/97dzH9yCTk7VuDKhmd+trdF5zSEozio7B3TvQrHPw7NOR&#10;lXT9P5fRVU5BfBXW4I9yqR/lxbeGQU0A4jWmE+Wh2b1L7yV4Gwc+U9jrIYQ3d1Y7Y7LvX25D/8jD&#10;dqB1MQzlk+dVrRcEk28Y9UAebWZ+06eDpkH80U1yhvJA2lhp08DW0l7aPHWuZc13ms+yUHm5j7U0&#10;1Ye6obfq2PLpH7pLqW0r2R4DpjU4PEwfg2VoVoVl+FnuRmVTnjv99R69XEWHbdvGQSGcEKvrVRQE&#10;oKXDcHSTB6z8ohSnZtieyYeZfacBdoZTZpWOM/7FL36RyENhtnF44MmqGkcKP1bLbOHwIJYtGFb9&#10;yMq9+uDJ791ec/W3u/3hRPbFCvpA3vLv6d4bzp1nCNqPPzvvCK644oo8GupOH1onD7aJmLk5monj&#10;ZwWOjq6/Bw9bRtwhfPzjH8+JiQmKu4A//vGP3Qc+8P5w5r/qTjvt1OCpgfXYY49GvX6UJ314UO3f&#10;46VebP9ccslXw/Hw4DccUQzGXOn2djcCXK1D8g567S/L8TWn1JA0O2wGr7OQwf53hDJdA7s5tSo7&#10;t0ACyfMqOuX3E5nLkmZZFSdCA4ljE+jYIjK9H0SCtAXXWsYyUp+ov2kVr7o7TXYivJZP5O8LvXk4&#10;P6GZBmipX+0jQ9BELr2Bxt+6Vh2mATpeUOMup9YHoP70jfWCecHX8ZTBHV1/VwdSN9A6a8tOZSuP&#10;YVqFSrMIXN56bRYsko0840aA8mwHszux1bCte/ascG+++eZJAy0LnLTBgbHnj4Nldc8WCvvaPHjl&#10;AayNzpWOzUod58oDYVb+zJ6cUmFVffV3vpOrr6SNAeqB8PrXvz4nBvSkHBPE9264vjvIAOTXjsLZ&#10;f+1rl+Xdyc033ZQTDw+dcd7o8PKXvSwms6hf7yjSeQVfJiQalC0W9t5Js77YAfnEWcVz98NkZJ3A&#10;3/72N92b3vTGmKw+H3G+ccNkpUGFjHe96525VcVkSF2Z0C655OLg2Tt7HGtxonaGlj9B8oI/tPkQ&#10;OB1/czIT7J05Ya74LO6UKJMvgUW66i4nngRDWT0v8iuvdBTo6/TiSCo9PJ1GOGkjjDN1/eR0oKnO&#10;Q+iyuTINW1svh8VPPEHANA3NIxC9smzQRh4ITQXi1jPpUpcGymdyYzJQHlfb0RNkq4vyWzjsw3OL&#10;fNje9FTedHxZcBnswtijP1ZetT7ohs0n8chjIq/0s7DCvLwKtoPbbDNhHj/rZdwIUAcOiOAbNhvQ&#10;zTYC1+XsYQCuAgjDWYMWXmEszYCs6vy45SFuJM2Vsm7sh7NaJ99gmpSDqB69pcMq3DSUY/so95Rj&#10;sO3dxctPu3Kb6KlYpf/pfrZUph2FXnxiFa0BkAM0+FVI2QWIQwPCy/RO9xUHxsDhWh0p4fvvv29S&#10;FuQuQSdSQu/QmbP16bwDWfXlyi8cwhBS597R+67Ag7cO6oyn09mfEw/1jYQsZ2dPnpxtc/bTUBpg&#10;gJR3WctzOmlyIAoba1mXC6XiSnoF0aG/bTkE2Vz5WmW3NjFUueQnbdisTpRD2S4jftLD4HamjTgl&#10;BQ1poNqg1dFQ+weIDjmx9yt7cKNgHYZocP9AL8lW/aQL+hFv9BVIl97UbXXYrDo+l4D+nMbZrKOX&#10;FbAvC0dkEF63s5/VgLOAMqw8Z30bh7gd5xBIozwITXVsDtvhe0LwKoQ0A7SkpXNHFnkhjjjplS+o&#10;o5HQBZ9+eyMfjO4NWh6ahgzKuD7wZF//AHcNgWO385ZhcH6VC5inkHQNJA/odC79FXRdQYVxijhi&#10;9Ih4OBC+RcMPoPOgmGcEQ/DKHkwZQYezsxwGNldsQDgHesjDfl7ZH2QySVrkrO7sw4pZxg4jJ6i4&#10;2gaEve1jO5CXZeOqbQPsTtpYP5Uctni0gm5t0YC+KDs3Xmo7A/LTBjj4COfef9hbn7fABugxLdt0&#10;XK2HwW2NTjx7gMZ9JXWIugzLuK1dVrq6fwg3Co23cAiyjfSyrUDsp/pKj/Gy4rlePWfp9I8EtOF5&#10;5523JZ84xjb4KGQA27pnz5l4TuOsH9SpYjT1SDganI5NpXpHbrIJ9mCnJAcVZXBWdM4cUNMdZ9Jh&#10;GfTB/0Cs7A/yYTJ+EAMn0TvXqc4Wg+xADPjIjP84PvTp5cQ1/vSEs8F6zMIhjcEfTssPpaFnhnfl&#10;9UA4eH2HByeEk+Y0j7aCpgZo6MznGHBY6Jwr9uQtJyQeO8NR7gwnxzd9duZgNuCkckKBFucHj8iH&#10;9xBqHcacAXHK25kLw0H3q9aeaoLIlCwtDOaBaYYy5Zzg0+se7QnvtE3o0WTgZEWnMqDK2MnVOhPm&#10;E9jYPSeByI/EPncaLMs8hjqOgeviqxx98OgnK+oghP943QWiS7n95EKYevnUFOXGy84GyrlOoHUB&#10;ZusyDpY/r8wyNPNgI2WHAB/qOAvI49njeh/Qzgb0n8Zt3bNnP3k950kb9IrTGek4EwfPijo6Y8Sj&#10;h0/IJthDPkDLY5Rxjc7Hj2B4QA0beDJIUlbgrp1xz9qviOm4sbIfQu7tB038CTlxxfkHLbx8XQbc&#10;QapeRuczoGsnkrPXh9NYxe/e9Wy/0mR1r9W8HLacNqu/5lA0oO3s9b2cyMOWybs6e54ngDyslv0M&#10;bD9w5xAGSN5yiHY404DuRvjXughIU1muIHcqebcy4Yd+2EV18KSxltc0WCZYQQ6yOvWQ2ztM8kCt&#10;5OXYQcu2rtUxGrJ8TCK0QT4HCT6R2OdOQ8qIdqi8F4Hr4WvVHX7i0eSN1V1AmiZZUHVo9hXOKjsb&#10;KMfdGPUyT6WL16r8FgH83Mbrga3QaRYg59xzzx31i67H+gD9p3Hdzn5VY0CPs+ebMy7LdTU+Ujo7&#10;Hc4unDvbJmGRdOAH6dgYB54VezjIC0/h7JkgWLnqiJwG6VCX1rmDH/yZGBioDH7iMXEYXJZTO/vD&#10;4e4NRwsmbzp38LAzWFNfy01svAyOz0o36NY9BmjvjFih4pDt/O3sNeB6mijjB5oa4NBrckhduQvq&#10;5WTZSOfzCjh9ba9Qp6aDJwTKUl87jEpjMF9uMx2eRjnOoEweILKH+9nki4ZVv2QpvckYQk2bDocN&#10;Y7JiErNzt7Os+oA1PTrIJOznKuhj+eKLfTnHrz4XiWI1gNZPAidbN8tBkyebNfvDT3ycPwSlCUUv&#10;m1sXh5d1PpYjFA8/a7H8aRrhIliGdhmaIaynzHpgKIOwP2Q4hI3pQzlN3Gq7dTp7Cq4640DPSROc&#10;PWFwuDpdDKpAdphceQafXM338cTgm6v9SMtVfjEs8UwLmT0mHeE1gJwYpGGs5MtDz+yskR48uEsw&#10;2B48yGUbZx9ntnGylA1DpxzLK/ok9Pz27Q7eHNtjQgpeY5CyB+WhlU5RDnv2dglG6ej1oTOclxx0&#10;brWkw2/OSs6JySLq2NNropIs+Mu5a9KwI6M5qjps3eCQ4WnnEBqKdgak7gXTjn2dvB8OHzotDrM5&#10;IduCq9KShvpnOpNPCy8DsoUmQsJDrM6eOPWV3dbSQ4ts1Ye+ovbQ8xDap2c1gMpDthvvC/NAtpFc&#10;dJN+EmadhnZRXEg529O6uD6zbEpazZ/0y0yTnZJXf9dHfoUxnbYTqs5bCUMZxPGLvC+0uaC25Gi2&#10;++e2buNwvIgHtK6wcXlQBbIcPALlvAP7K3ms9vfzoBSnH5WcQORx1HJKPjziuhbI72WQ3+OksUoR&#10;4plOJ+Z2dTcruAj3kw7l9I2dNuhUlfhDftLGwOSuo3fWogv0Ncmlcw0b68SpNAbr7twr9mpcR/IY&#10;/HLcWb9AD0Ycem41MBn0HcS8cbQupxW8HEF2JCY/yjPR7ePTA+HUgh69rV+FGnd+pVPYE0YvP+SE&#10;oSKu0zh2HpJhByL6ymc1UD08OCRPvDWR2CZ9+mTiUbzm2z7Svzk765hNWtQTrWSrj6luk/5WIHnw&#10;r+dnZtCJj+U0PsL4mzTT/ICWbj6SbfmJfd40vcBx6w76LqfyVFg8n2/QdNw+QB4re96T2VyothZu&#10;q7PnVoW9KXei9YIbBWwrWTL6PDpcpEcgK2mYlCE/rusB86hA3CdgcJL1biMyA+M/cfQ0wCefIYTT&#10;DUdCmQnv0FkPSHunQ1oB0yVtD8M4q9OJcw/Hmy/bpAPCQSme+haHhUPjNEu+mNSvWuGJvSjLfjnb&#10;KEb45rYWNKGr7iTag8hZbTxP7wpup4Zqz9S7x+DQp6sOy7YtNLNozRt+5j902CD2cpoReqPiSodO&#10;k4HkDiEn595mquu0XjVe5Zm360+7Tae7DtM4BsP0efToWethGsts9aWNBOblOg55/DMC9eelS14S&#10;3VygPaZxW509Z0l5scnHxSq4I1Rwh5gHrCrzq5S5sjef6PS7d6ezrT/SUPmPyVsvmI9lJ+L8A9PO&#10;oZucfZFP2v7QjUHBB87iTsQ65RZK8NBv0HrroEGVZ3BZg/UIAZMwA9CDMCeDsg3B6RyurMba3iro&#10;QalJg9M2OCVNFuKhB7uRxxaRJwQmDCbiopNhqPdYGzudawuHHuE87FDAoJyKu0wF86jp5omOFUhP&#10;Jz6Q0/jjlPtVfr8loRWsHL8mvzY5VP2yTC93CNiMTzZ4u8T14Dqkly6SSxgZSpMM8eht0+sDL9B3&#10;gISHMJZWwTzMpx77tI48N5nYp9fJYLnuF+DzETZTN9e5YgXiZ511Vm5vbyZIDu3S2n9bnT2fFODH&#10;RsYqbajphN2JZoLqNMF07oGclsm99szYHgiT6h/GZeDj7AHqZB17wNnnPj2OJZyk7wKycQKpg53+&#10;VMElwTaeZWegdQQ5LV/BtkL04ARJI59TKeHg+zuH/L1dTgLhfOjcXTi6zFtdb0PVXXdNTbc87ZJ6&#10;tNW1ERjKJa7yrS85bejsAeW17SKw2UlO3HGcmh278nWVw21popE9h/oBtm+EMt/6jtGjV32eYcwe&#10;mLKZbKtdWluY53rAelmncf2IWx/S1yfruYSN2AiwbehbdWIzVoCOX9276aab+pTNArWDToZpLG+7&#10;s+ecfTVmM0BgXN2BCSf2YDph6Uj9ZRJ1uR75Z3D5rYKolRx+yikdhitBLr0OidiBFVDUOSqe+dhm&#10;zSCe8DH28R4mcgZAum1daRy3jhM5wdxhdLCDEg+udBp0kwMBcSz5xch9nOKhLtAGTVgCfqtA1ZNr&#10;0136GLWitE5yuM5z+QqVr3RSPLGGC8LLjrzJYmIgX3HqWV8wq7RC0UovxV2n1KSXZbqYVpPW9ag4&#10;TW/+Q1ReKy/bcFW9p2WuCrXsGJqmtRtp43RbAZspYz08qvwh1vwK2IqPPPIZmc0FZNnZqz9sm7NH&#10;GFs43rOvlSasW+FAVrlsC+Rr/qKZdB6uMVPmKZfSgZcF+AxlbwWY/5gc0jzbD4E00Gfc/VGtSTUp&#10;w1bQoOgYL8OYPMuZBc6n3Cx7mWYP7XaA7YRwuAdpl/5uZh1gnsiUk0Jv5MuB4eRNN+kTJTwGpE/X&#10;n+s0Jv9eFivmJk9hcAg45ryr2cvPRPJyWXWq5tv0s451C7PmG5Drt4AjFihawHwqVN6Ar1sB8K62&#10;rPGaVo/TOs06Om0rAF0se6MAj9rfloF542UWQM/3ujb/pSpB1WdbnT3fgBhu4zgsZOUUA50z7THQ&#10;ImGKhtMsoX2uINuKZXkwn62G1HXKwUzDmB40ijuLfgAlGqlvqAktYdLZ6y8wSw4wJgs54DxwuVmd&#10;13m0Q67ycfZxZe96vWCZsoOcb71aF8t22HFwCJW2T0mEJyj9JaMepXS6J4G1QHnydXdDvV2myXBd&#10;2FqRk6+61rhhqJd4CUxfwWmVfwWnDdPXC5UX1zHHTp1r3Gk1fSvAsixjGF8FKIO+Di8D0/1sOYCe&#10;Hyhaz/fslwH4W6dt3ca58cYbc29qzCjEnEIeRxHrA01gsrIvA/SFCFl/OpqN0gyTjr6e8Tdkmd6u&#10;xnlgmupoDKvwGMKiMovAcnF23jO3AxyCaRfJFD85GqGcaeXP7a5kKD8d+aSPreWP3ab7MVeV9Z76&#10;LKjtBDQehFXXVm+10bSsaTDNWL7zcMobdbaUrQ4QvtWuTh9Czd9OsFwj+q4CtexWATqdccYZuQhe&#10;BOhh+y8LtQ7b6uz54Y76S1UViHlYTfKHNMEjjzVOBuB0/gsKXL1aTeyywNmDQ9sOwfnQ+lZ1PTCU&#10;s0juMgAPkE6NQ46U0BOHMt7JqcMiME/pJ7RDpddxVbjlIdvbOEqfhsbP0Mom7xn6Vhhvq2k+5Jtu&#10;Le1icLn1lB1C5cO16jV0+i8UqHVyeIgbAWzI73zwafVlYFV5+pijxshz4uzdSSoQMyaQP6xYxLNc&#10;pgs3w+DPW+irOakjcY5sDu54gGqDRTbxw1XTVccCtHRtD7izDKHSOT4GQ7p5UHm5nwzRQBgn4y2M&#10;MT1ruSE2/mNyNAnUq7dWQFbKtR/rqrLtOg3iK6TsuINUnDrVfJAywzrWfHAeLEMzDa0uoOSHTplG&#10;3ZvdrOsYuGylnwWmHYNFZbcCqkyH5+E8O4wBdeX3qLfyB8dl+21+QOsf1rXwzYBVjfsPAVGfXMFH&#10;3Qhr/z7qSDWNGwAdzdsdITGrAxfgShvZ0c+zL3nL2N+dbhWwbJB2rnHA4WF6BdKq06xhEKi6KR1+&#10;elibzr3ft9fDWx3JHNqm8psFlmPaihXG0oCx9FV1WA3gBU/Zw+jJT3c+i2Wbdvrz0+Mwiw9p7gPP&#10;F7CuY31qCKSP6U4ap3H4saSthm1d2fs0zqTRMExiEMww0j8dpEmi06SDl40yzop+YiuRVpg1CMY6&#10;Hw6LkyQeeKxYQdOmvILzYBUaED0X0Q+hlqtlHa/odMNY3jBeQXnYUlccG46Kq2wkm43xcXgIzqt1&#10;GKLpGBsOD8G01bkYxuwzD0xX6demcYWnnLWdfLVJLVN5VUh75QNtofjOhtl8JMN9vdI5r+I8WIbG&#10;YHsPwTycN4xXmJd+zjnnrOtzCeY5xncMttXZ8xCCEzl5202D4cD6PeixrYl/SujNgD3y9FHEacwc&#10;zHV1PwAP9lkwnceA5fMHWmkxaLXHPL/8sp2qAnpZN3CzjsaZ7xAYmPSvCkPdh3EDaeJJHjRyctXJ&#10;EweH5WfxBMy3bs2MgekcngXQkG8a4k6bB8iu/CsPYMg3qBKpt/uK09xn1pYROE2oBYXLCtcH8HMd&#10;gLH6mIbrLDDdMgBd+qwl6VcBeOLsf/WrX/Upq8GietT+tq3OHkefe/ahAB/90v5zdNT+bVdgKwz6&#10;DwV99ScrecI0KJ2aaGDGC05o+vAQKq2QgcBAlYNvaePlAfLqIFsVmmwhckF4ukMK5VCmaRsM06fz&#10;le6BPsSkiKvuZGrdGzZd4BF9M++CFAbb26lNhvk63EC62MmvrWujX1tWEFT51/IyZVB+LD4GlcZ6&#10;VdphnZqsdvfnNK70n2F9lNdkiWfTveE4DMvPg5pf6bmurcs0uD2AWTQuX3G9YH2GQDovm37/+9/v&#10;U1YD238tkHZQPxva34Ft6549T51vv+32jg+AVWd/MFYNnK2fZZAXYRqwUcVlYWjfIZ+at/WgzuiV&#10;shyHHoCSPksfpw/PdwOKs8pt2wySU0FOCrqwSF4pV50xV9MYxUf8tZe/eOKD1k7S+lhn46I+L7qm&#10;z5BHhVnpQyDfcpelrVjTDeY15FfLLwPQV0c8D8bkVViUb5hF4/LgbKe6HMwqTz356uWyp3GWB2Qd&#10;fG7eoKVSnMZJZ89+dI/5AbAYCPnZgFBo2U7xIiwH2NRocBxb0wlnwVgZQw2vB3Bcdl7GSJ2kC9fK&#10;IA29nTfUyTxxsGM8SGN1rgHQ5FQkLyeh/oEsNNbN10o/hJZn/k0OutvujW6cByDamAR7PTQhTsuv&#10;tM6bB7XMIjAtONQZnAVDuko7jFeoefPogEUOeFF5wyyaas9l7DoPZukC369//eub/iG0kJhY+962&#10;ruxx9nfg7HNFHwbkJwLZX2Vg5p6gjPoibB7YprWj1bSaPoRhmSHtovLzBkjrhGtRjno239lAGeE0&#10;z7Za3L2b39/Vh9TIE/001LLm5zsQx80THILzwsrEJm/mkm6cZxugtQ86+1ZcE1kF86thx59LsA5j&#10;9STOFlKrY8snbCde08dgGZrNAnQFNxvgedppp23wt7nHALuEfbIPqh9uq7PneNE1V1+jH+nYF4OP&#10;l4N4QOvPI/R0L8LmAfakQ1Wn5DSHZ9m8ptcygMvNKgtAPyvfzrRtb9jJe/W61okuBmQJzV/YnOt0&#10;unAIomVwe49aTraWgZedUgXHLcuTiuojexnngWkkw3qKZ4VleD0XYJ3G+oB1rmhwfMy2zyUM9dws&#10;gCdv0P7iF7/oUzYL0PVgt3uPFgqEt3Ubhx8v+dnPfpb7rcT382C2P4mTJ03WAc+nDvFcgWzQO4O4&#10;8m/iHJxeOqvDFbcLkJVt3zt0O7KKwzz0FzYY1xsnwYTRypqXJxXiDjt9EVhWOq4e9aCW7SD4w08T&#10;VdPb5/HZCpIea/VtYBnGtvIVSo50nsdnFlCmTvjrAenWdAKfb4COstvqNloG1su36lV5kMaOx3e/&#10;+901eZsB1Rbb6ux5EHHnnXdOKjU5dhnXSOgpV4etMNI/ClBvbJtOYOLY7Vyao6w2qh3guQDpIp0n&#10;jjeco7+hP3HQuWc+7uxV52lnA+3UcVJsQjh42+lO0kKWP0+8CNCXH5HJ34/tyx9MXdERefDXcwBk&#10;caUOObH0L2YtcvaA7CJ0G+mKTeqD7NWdtvluBNDFOqDTsE2ea8Au7hcbress2Ahft0HlQZj3j66+&#10;+uo1eZsNW+LsrXRVnAagUlPfxql04DphwuN5CtbNeq6q75DeYafnKhAHxAAkLTp9PviOQUk803oE&#10;NmMwmJ95VX6EPfAc97XREdYKWc5MDt6OjaucqMNNDlj5G4hP0wu96rZM0M4YmbNgIi/45uo9HXvw&#10;irB+mYry+uqlV97mbz3SOU/yxG8Iw/Qa15W4dJazna73ZoHlDicTp1MHT2ZZr34CG8MKNb32l4rL&#10;wpDW5eFr3r6Ogeln5QPz8ueVmwVDfjWMrnxZgM8lDOmGMCvf6bPyDNvm7HFIPHW+/fbb1+RtFDab&#10;32YDutVOPq8zjsGQtvJyXqRAqGcgu3gGEs6MjyDx4bigDw+1hs9GwLIX1WV2HumUl+OwkyTNYRDn&#10;JqciOUOcBvE0nxaXDOeBlqn0cYC/JhVo93V7+UWuvTu7fYH89gI/rA7mr3b1E0rUSNeed51UlKZ6&#10;GCxjDFod49rzFZ9WfjPAOnFFF6PlWA+h6qRJRzTQznrgCpiv8wiblnJD+nkwpDVP+FVw+hBm6bgZ&#10;YL6r8IaWnyVc5g1aaK2/40McQm3HTXf2MEYAb3+CVoI0Pm/MEaOq8DJgWvOqZVfhs+2QusYAjbrv&#10;41y4O9qk/sb5AG212Zj90qmEvSNTJ5ziGoI7/Q5u0AYOyxjG0klz+rxydmzC6TI1PoTsI31HbFh5&#10;0Gfqallp+a+nwQ6Z5jIjOClXrsLGcwiZDk3aWXcarOzzx3ViFb83f693cAdRnDwOkSv62SFaZh18&#10;yjcN5URnaPEh1rz5YLp5tO5P0ziWFhj11ENnwiU9EKhhA/zZXqM96wfkhnTLQC3H1bwcj78TGqdX&#10;mJVeIX+QJ3SFl9qnyTDM472IfwV48wYti2BAZYcoIG9Y3yEOob6PsqnO3kzzl5YI89C1T2MG5wfH&#10;wTHjzQPTJs8e/yEAXcMWOFz/rmxUPt8pyPCgMWcB9R12uqENcBjghCdhVpuZNg3DsmNxnJLlEZ4F&#10;0kuyc7UXjmAZgO+Y3LF0gxyQEDkMyKk06krRwFxo9P1vPZBbN1FvfkR9795d6ayqnLU2kWDy2yTV&#10;6oOdvIqtaeYneuLSt9KtAuZrqHIXge+A/KxkqIPqrWcUhqG8MZhsY03uThrvWeD8WTQ13WGuzY66&#10;DsGy54HKa3xq22ptmWXqsAxQ/pprrskHtI67DsgXrh+23NmD8adHDTw6HK8F33HHHY1mSViF9vkE&#10;NBhbKfsxOM4hOkj+pOKKjWl7VbsNbQJPOgn84I2cvbt3jjr7YeddwyvitTMTHgPla2AgW5102hEY&#10;h1DzhvmO11UwgBxv63hAaLW4pz3MhT5w6k6qxwo13WiejtNurOJx+J5YuFr+NMCfcrJHcJvwGcNW&#10;N/GclMu09iPrqwLlaznHzbfBmE7NruhFOaNo0DWcff4ko/i57Dyw41V52w8ZUbboIVqFcVKzJinS&#10;VF5Qy9qWXOkrQ6BcnaiH/M1D7UuesYHlcx2WB5w2K78CfC677LLJJ47Rze9VjMk2LOJrsA7gluzZ&#10;NxvFHwTxAlVUKl+qCmf/TwNRdzn36Jh0DjpRdGJW+osacwxosKEDBLLj9YMUhPcBth7CSUVGT7W5&#10;YB0ss6LBnWyobwXyXKd5dAC8qZu3UDyguXqAZr1jJYmTZutFdI3/cJAqrT1wtWPS95tou0jLdNXN&#10;Ms2j8jFNcCQl0wHTGIi3Vb4mMNEbRTMst5lAPXnW4NNE/LwidXP9qy4GDgHwaWzqt5pu4mX76FPH&#10;0V755VXkyp5J2dfb7bQKuA803deWN3/zHsogrj7GNo77GwuZ1fQRn8VlyMfZ+3MJlj+rDQDzNhCf&#10;JafmbeHKnoSWjnJ8G6eexkm6Hobhsbgr6LxKA5iuYk031PxVscIwvcYTaWw6Cs4mwvt4YIqjjzgD&#10;XI06o+wMdAeqqFs10gODZ3Z4wjl419JXHMqu8RoeogeAfwkHObU+QB0kFQ2Ea/7Q6ZM3XV7OVgNQ&#10;17a9onxOxuA8/PBUeq3VwWk43V27d6QTS2fPqhUb7o/8oNnHXUOetmkyubpujbd0Y79Xk8G0TKDG&#10;QXhA6zoEReKQbqzsetC6ckVX6rU36p1OP+tIvurkthzi5EH0SN4iZLKA7x7ullKeJlh0mdD0OrbJ&#10;cBrn2UI6qw4Np2mwOVi3N9biNA/rBM6TD47l1/JjeMkll5TPJTh9trMfjhOuTmugsm18buU2TgHi&#10;COQTxxy/tMFNu8gYY0h5yhlIG/KZxZf0Kt9pRuc57lvqWbTGmp5IWjqNKBfIm8PuZENa8xjKGAsP&#10;ZVX51tW8Kp3RMmbxHgubHiSderis862D0eUrVnrHa7kxWqfXq8Nj6Hyj+cs26EQ6aVGPcDo4nj1l&#10;qwYe0FLOaN6Om3d1SoDl1TJVhyE6vea7jLHmOTzkPdZHSQfn0Tqtlh2mV9pKY6zpDlv2UK+Kzq9p&#10;0Bpres2vcctx2DRgjQ/pK43Dzh+Gh2gexjGaiqbhWnUwfvGLX5ycUlwPUA7+0+Xl7P3uCvlbs40z&#10;ABqUSrGFc+2116ajAHfu3Jkzjx0HdHy7xPkgaTt27Oh27WI10DrO3//+9+7BBx/MsPHJJ5/snn76&#10;6Qwjj+vjjz+etM8++2yWBZ966qnu4YcfTtnII438+++/v/vzn/88oYXuj3/8Y14tl/ADDzyQsqEj&#10;jSt0pCMf2fB+8E9/6h566KHUi1UiedD9KdK5Uifo/vrXvyYd9aUsOpFP2iOPPJJxEP4g6bYbvEh7&#10;9NFHJ3amDi7/xBNPpO6EoSUPOtB01AUb0R7Q3XfffZmGTOjQDxnQYk/SkAc/y4f+L3/5S9qQOGHa&#10;jTKkgffee2/yR675kU5bgISRTR5heLocV8rCl3JGaO++++7ut7/9bV6hhQeDh8/G3nLLLfnW9s03&#10;39xdf/313Y03fr+79dabYyXFYYFbuu9974bu0ssuiX55TfejH/0wFiQ/y0UJD83YR/3Rj36Uqy7K&#10;X3rppcmDMCfLuNKff/KTn+TBA8ohi5+ZY8uScj6Bxq065XmLnHLoBR2rOvOEB8+1oOOKDtSB+MUX&#10;X5x3xtDxw/1f/vKXM/1rX/ta941vfCP15BePiJPOMWfSkIsc8sDrrrsu6b/61a9mHFqXNT/yeAES&#10;OvSjPOmEQei4wpt0ruhLOedfcMEFqTNpXNHHMuBnvOiii7rzzjsveVAWfqRBRxpImPqeeeaZeYWf&#10;EUfJ5wbOPffclEXZL3zhC92FF16Ycev3pS99KY84gl/5yleyLKdgzj///MwnTvrZZ5+dtPCFp+sC&#10;LenQoydx9AaRD190Iw4NtCD6QAsvy0c/x7kedthh2c6M3Y0C/ki+SncGWrzId22LswdQgIFIg510&#10;0kndKaeckhXFGBjl9NNP704++eRMo6FI++xnP9t9+tOfTsOTBmI40m1IGod8ynIlDToaADrSaEjS&#10;aDTkYGTzgx5daAAaC6STcKUsZaAhfuqpp6Y8Nyrp6EudzAtZ0JFO57koaC+48ILus5F22uc+l/yg&#10;pUOQX/k4HX7uuNaJMPnwJ44efEAJHsTJc8cjzYPN+eZBmhEakHKmp3PTmS2PdPODh/l5EEIHkk6a&#10;BytlufLCCI7DvKgfTgsnSdxpOBZ+74Cr0+CHc4Kn9ScMDXnE0RVHghOFFgfJ24gMnt/97nd5xTmS&#10;j9NlUrjzzju6H//4R90NN1zf3RKO/+677+r+8Iffd7/5za9zMrjppp90v/898d90v/71r5MHTps0&#10;EB6k43gd58cneDucvVfid911V8qHB7/O9oc//GHCE1omCCane+65J2nJg54w6dATBwmTZhquTGgu&#10;Sx7pTLyMMZdHFhMm9MSNTKyPPfZYlidOWSZSyhKHJ1cmViZ3JlXzYOKnPGVrGvxAy+PKAoLy6EUa&#10;E/Pf/va3pGOxgJ7IZEECLUge/JxG2BM8iyUWTiB80IM0EHrKkm4a4lzJZ0HGQo0wOkFP3LSkkcci&#10;ynHwmWeeSUeJIzYP0r1QBaFhYUQ5FkLQAy5jJ44P9MLVAK0XtZsLWtnXh+Pb5uypMBXiSqU1+0zf&#10;KhE3Ou4rUPNqOfg6DJqmxmvZIVaeDtcrWOU5fai7w07fD4aR85rhpscQK4+aNhYHx3Q1zkoHXQ6s&#10;4THaWXRVNkgcdNh5ph/Smabm13hNq/wI1z5U+TgOOOyrkbLskXNry9X75Vy9raP9+LVbIsZhmuNj&#10;aTWMbF8rXaUxOg2oacOyoOvm9LF8HBFOibB5gS5nWqPTKl3Nq2Wc77R6Jb3mjelvOqdXrDRG2xEY&#10;0pGH46S+Nb2Ga12Mzje/Sl/Tx8oah2WAmj4WB8y7pm0OwO9gTCw7+62cbV7ZAwg1upK5p13SwSHt&#10;sjhWrqbV8Fh8DA1j6WNxA+EDJX8VnNhmBM17DBflAY7ng2Pn8b8PVwSGugAtTmeVk/QKYjp/bZnK&#10;b149QfIrjtFUrHKE0gn9hs7dafv360SPdG9lLW8/e/tRjgeM5ItGfCtaR0PToSEOyU6PuGFIV/MA&#10;4rX+ThsiNHaI68VFdQChqfqMoWGYVq9Gt4U++zGdX8Oydb02uyzSZxUc8jI4XPOGWGEYB2rarHIb&#10;B/jxeWzuLLbZ2Y+BHmCGw8GwgbMARW38rQAbu/LfapnLwNApeAW0CrheY/XgLHq+dUse2T3JvDJr&#10;wQWhR9fV9VsWVqE1qB5y9lw5oeOHVkbypp19s7lXizW/0dS46Md0lA7jaKjhZWHIhyv9o65AVwGX&#10;r/zgVfshV8tYFlxuFpCPLfOBOZNqXNcCPKiX7M72RAV4cPdS9V8Fat1eOMBpuR293bbxq5drgPbI&#10;Nxz7MDgH1tOAGwF1wNUHzGbCZugwr3y+/8CgJdvIJeiXnVig1evz9YuTGnCz5FYYo3HZIQ+Hh9d5&#10;gD5eyTdH0Zw/SB40hBkgSp/WwbRGyvDVTMIhJa7CMZvZltUupq3xVaGWrTjkCw5hmD6LtqbV8LCe&#10;NW8I0DJhzAKVjTaJSdjt1NKb7GGbGUyz3kkOcLlalrBt6XjNnwXDcs8dHOh27X6mt9smruyXNcQE&#10;IB3ii7C9QJsxaEfaYPn2hG7oPJuzWQ+47CwedjRjeaTVVad1kl44AxyvcKLzxMHDF2x8mx6NB+XA&#10;NkFAP7uuY3oa0LXqu17w1s0QZjkd18swT8cxGCs/i8dix0eesNlzmqftj81NO4T5MqbBvBv/tfoT&#10;r7qbZkg3hGXpth5YgO3MPosqm+7sXcFZlZ2kg6zsjSO0L8IWA22B48T0xh7mtV+9toKixwlm6ozy&#10;wKx0g8t6RTwElzfdGEzTNEfBVQPYzr/l5cpwUh+VhcblQPbvpVek89bt5LTDfF0qGoZxYBhfBqhP&#10;c0pGwZgMYJi+KD4Gogm58W9a/nR5taHjjaaB+HBVm6zlgYzp8kqvYHqXmQVjNMSl52w+Y2ljMKv8&#10;LFiVfgizy9EmXoRt6Ru0NdwTBGS8v/J1xr18B2Jv/xneF+F5D7X9xiDbteAYzEqvAE063wW0HqBj&#10;ME+HCtA0Z9Ug02Ow8Hat960NGkD9JDHZfpgta5aMISzKHwPpogkoYj2uDsiuei6jq9+oVf1bucqj&#10;frRuln7L2GYZsMx5sEjWMjw2EyxvvXKXLTPX2a9XsFaLBycfoyI8yQvE2Nkx6RyEuQWF7kXYdnCb&#10;LAvQ2gnXco6rbdtAHwPnzcuHB3LGwPm+Gio/wsZlYUhPWK/z96v+qbxw9KzsB05uWL5CpRnmGWal&#10;zwN0aHoI1wvIH9sSsr0rEJcT193PmC0op2/hWC94rK2jeM3eziK/XsfA8iqtcQxq3qzwPDBdpa/h&#10;ZQBadLbeQ9svw2seDXkg/Dfd2Scg4ADYGl7JCrc0oTvJi7D90NpiOYDWHbOWczo4XAWPgenHoPKa&#10;BcN8wlWfMZjHDzBP86FP7tkbd558tGsNf+pPmpD4EFxmqNdY2sYAXtKHseSttM0CdF072bn9etmd&#10;n9uIZtpeopnGaWj8xoF84ywgry5E1rbZNJhuFaj0Ll/51PCqQLlhn1kvL4N5wXfrnD0C+C5MH1Zy&#10;NQRX4tDMb5QXYWvA7bGK7WuZWq7Gx/KHMGsgLipnqHRch85oDOY5E4D8qhdXfZmxOZBMCxrt8esh&#10;rU4htYHqq3EIs9LXD/AKnv2DZhz+ZsJYXQhTT8tO+f04Bqfbo9E0HAeXHwKyjLPAZcHq9AkvA4to&#10;K1/HK24EKs+x63qBY8PwADd9z35ojFlAnr8sGJE+9UV4LmDWSY55AP16XvOmHH1klXLLDPJhPnH0&#10;i9zIlxOsYaNWwdRdeThK9uj37/exyj67B2RZHki4Qo07v6VZjlbfyIKmjpn1wqzylr8M/1VoK1AH&#10;zri7bLXNPF6VroLStTWlt51nnb0fB/gtsil5TTZ6EhZWMN0YkGd0fBFAg26zgHzbxeC0yp9wjS8D&#10;m+rsgaFCsyCVZasHmhWVfhE2F7ItelwWoB12wGVhVXkMjrEBN4+HB4xo5DzqVYNaeVxbmDxoRDcE&#10;ywRr/Wu6YTyPq+SD8NhKZ7/VMF23pke1zRBMP0bjvGYfHGPjvwyYdl4Z8iS/tX/DBqYD5wF08+RV&#10;WEavKm9I7/xl5Rk2xdkj1Eo67PQhOF8/Gxf0Pb4Izx3Ma69FUMsQrp3UQHqVMQ/HyhsqneOzOj3p&#10;yhPmKjH3lOEPj0jvtz0qTh+lxBFru8ZyhmggPNR9SAtOZE+w5q0fNlp+GRjT1eGx9GGaYbm8vp2i&#10;jbgKx2HIbxifBcqHTm1BH9Hk0sB8hm07BNOJp2AsbQjkeaVPuPXb+WWcX8Nj4Odn0Gyas4dh3R9y&#10;+ixgVR8EoplD9yJsPcxrp0XgsrX9h+AOPAZ1Vct1ni5DPqYfK0MatMpna8ZbAb0T6Qd4PUXi0zXK&#10;F+7bz+cVxutVwfRDmE7nKtnI5fqPBLPqOAbYfiN3LNiGidc2E46D27n2jeWBcvpMg3EIY7xb32p6&#10;uc4Gl5unV+VhenjMK2Oo5WYBYxJe0Gyas593XRWoLJ8/5TOkhPk8qr9k5/1lwjYMK69f/vIXEVfn&#10;cv6q4LLgPFiGZlkY8qm8HZ7QcDFyGeYHTKVN6Ak3mgn06fnJBAh7msqzhsfAee5QtdwyUMupzSg3&#10;LpM0OWfKtPYXbSs3hbnny+8B7Ii7SRz+9D4+nzzIh61Bx0DHwdCPSGdVn85+Pw5A/CxH2KDKdNxX&#10;h9FXdw4+qtj66LDcKrCeMhuBZXQlz2gYS5sFat/ptlX6dNnKc16eYW0aYctSnxjSTNML1Acb3RCH&#10;QFreIfb9awzmlR+DZejrAnxlZ08hV3QVsMBlyuHQ+d715z73uQz/4he/yB864HvTfE/aMx/frubH&#10;J84//7zu1FM/25155hn53XMmCmjWA4t03Gj+GLhMLTsWrjgr3ZgfmBuchloL5IXDDMdDOCJK7iH5&#10;zGnr5mingbRZeUMwXTrcfptFg2GsbD9gIh9HnNf+pR7y4LMWg2bfruj0OyOMDBy+ymRezw/5rP7T&#10;HsE7P5iWv88KrehA6WWMvyEDGxmrbENLh7dO8CBT9RRAA9Ryq8BQ5mZCrdvwugq4nLcW5gG0Q3R6&#10;hWG8wrAsQHhMd6cZ0RGoaeAYkO76zKPzb/jys4ybBfPkAbVez0tnzw9D8GtG/BgFTp4f5PjMZz6T&#10;P7LBD1V4dc+PQjz00J+7N77xDd0f//hAd9zxx8bdwOP5wx/8aMB6wBPJLCBvXv3XaxvKWXaNZ5j0&#10;cNzG3ALryxmhdfksFzTQ8mwkywSNwbTpWHFinFqJcCT0FE0nrrZ35bEIXFZyVJa0MSAdB5j6hANs&#10;HxhrIB5Rn3DUOGt+RtD0IGGh6Pb1TpzV/D4cdwwyfoyclb4drsuw2sK5J68IZ1rPN3lEOcqYXjht&#10;C9fRWME2CKq4qjxhocC2cdlZvGZBpa3XYdp6wHxA18XtuwpUPkMcQu03lWZIO4xXUL+ivad51X7o&#10;tDoBOc1h0ufVl/ShjDGg3VlAsC04hHnlZgH06IXsZWBTtnE2G1jVH3300flLUVSEX8Ph16W4JSFu&#10;5Nd6Pv/507tzzvlSd/KnT+ouvOiC7oQTTsiVPb8k84IB+sAQF8FSZZShL19GRx/pbO6E7uzGZaAO&#10;ksXlyKfjykkTz9RS1o4yHTCr864P96t83R201bgwaODZO2td7cQli/TJFk7gLNnW0VgBmlrfCi3O&#10;dYjj4DJDXstALYs+Dq8XKFtxo2A7AZvFE4BPtX+N4y/G5JA2L38euKxxEQRV6MMiY61zXpbHRmBz&#10;9uzptCjaY8ZXhFpZZll+woyfuuPnyPgpOpw/V34ejoahEbmedtqp3fe//73u/vvvi1X/5d1HP/rR&#10;qVn6BQGYZYiLYE6ZZmthc2CtDQzEsaUHDeiBkVgZD2BCE+jys6DRyfkmbZ8GypH3cnudrTtlWO3z&#10;gJXb5L17d03efHX5+JNX8Y+JIVfrWrG7vHlJvvVtKF6ekNY6e9B3QY1e9hK90yv/cSBvkc1mgcuY&#10;h8PrBcpW3ExAv6EtVwXrBZ9m/wbOr+ljacAwPg8qjyE6v4L6znxnX8sOyy8D03xaGNxEZx8NltsF&#10;0XiE1wkoxW88vvGNb8wVPQOF3/TE8duJG6Hlt1j5fVP29/nRY36bljLgizAOtp3BncE4H9yJaOe2&#10;Cp4H8LSjXgTWLds4+hPfV8rv07AN0+c1Pr0evYOujtrOWzRVLrw1KeyLuwDQZb1Vw93B3n278jqs&#10;n3UbgvSallvr3OqF45eeyJsFpt8sWA8v1WnzdNgskB1bG1jPZfsY4DLL0i8D8KqTzaoyqJPrtUq5&#10;CtMyD+Z2p/vbpjn7g3TifIsuFM7OvnplASqLwT74wQ/mjyAT5weR2a/nB4j50Wg7fX7ImB99ZmLg&#10;B6Vx9vxSP/v7nN55EZYDdzJwcVupE9HO3vfeTEA+euSRsXD2bDHt3ROr9H6fc7o/McDlXKWH9PK+&#10;e0trdYoYpSKNclxFy0qfrRzCua+ab9D6gWyDafkNlC6ZQ7lc7YjIW8bZA6JfK2s9sB4+6ExbGOBR&#10;48vCZtYDGOph/qvIWZV+GYDX0D7LTkBDmvXq5nIqezD8IIsWTUCb5uzzQV842Ozs8W8ICMMQUqIp&#10;RZrRgDM/99xz88glzvznP/95rvJBfpnfZ0dvvPHG7pFHHskHsqzuL7744tz24Vf16y+4vwjzobaB&#10;26W2D1eDnRkOi47EdRaMlxffMbAOCZAE8qCZh6xaZQ9Bzt7OE3TBliZZ5j0mGzr42NlrImBbCLnT&#10;D/hmgfJ7mzCB5Hl+gcuiU90uAocOdbPBsisugjGaeWUX1YFy1YbDdqjps9rIYNp5NPNgmfIb4b8V&#10;MNR5Of3I1/Yn/YzwJq7so5HCCedgiX9DQLnakPMalo7Btza8gnflXIZ8kHywxufx/WcG228MbF/b&#10;zGHb0emAnKGcI6jONJsv7TJdfprfTIAkEfpwxKPH1cgLffoHtYRd0DpGKCmBKtthYasPfDhbv3vP&#10;jjybn/yDhnrMqqdAE0+bMBot5embTgd9V+T+u1VQ29A4C2bREDefMRgrU4GytfyQ1uWHdGNg2lk0&#10;8/IA8paV8XyCoc6LdSSPumpcgAud/TIVDwoI5fB7+qlwjyg8hJrf65e37vv3aXDVfOKgnbsHSaWr&#10;4VWBsp4w4F1lgkBNq3r4bsPpDlccpgPD+DxAdpU5VramW1eXG6ZxrfXlqtVmc+Tkm8bl3Hnadols&#10;PaHhX9KZtsan0QAdjW/e5OXR0dSLLZa4HY2rHnDhOJEduoa+yJTOfobgNmq2IK/W0WWQRfqzzz6T&#10;Rz514mtfOHse8nq/s9mKrUTb45lnnun5iAZ7Ud51kyzVRfKbw+c0kXXmmHClBTcLxnQZphscN42B&#10;OHXm6rquAtAbKzhe84c0FWp+vQ5xkY6m2yow/0U61OsiGPIbxofgfNsCHHX2tcHdSZYBl8lv3RAO&#10;PBBOO3/EhPAIH6dnWYonqqxhwrenBT3gNhu4ozj99NPzOQEDl22i2nkIczT0/PPPz/P/99xzT6Zd&#10;cskl+X4AYZCybDN9/vOf75588smJvmxD/exnP5voDi1Ow/znATTQ8zzDYdvEQJjjp7x9TB46sB1m&#10;WtODbHvxLIQH4ujHS2usTOXkdaUctJYnB0X+3m7Xrp0ZN/BOhJwC7UObU1YOzeXJB6yDQXqJnvK8&#10;Ec32HDTI27Xr2SjL6+zavycNZ1x5Y3OD6+mX8EDqx4P8nTv1i/uerNDplFNO6b7//e8nHbrj/Hfs&#10;wAmr3dx+p512Wrbzjh07ujPPPDPfBUGWsYJ0V53RA1nIDe3SzjxXQufDDjss+5TlDPlsFOA75Dmm&#10;M3TgGJiW+tQy2wlDfQHi1tv1tA2HtNsF1mkRWFfr7TTjRsA8qi3WOHsSV21Q01ppnduOtEDii97k&#10;nOSRzQU+/RcxaxnCyGAf/5BDDskBtBkAX+oM76uvvjoHMUc83/nOd3Y/+MEPpgYgKzuc9amnnprp&#10;V155ZTrUI488csqxmO5HP/pRPlT+8Y9/3L3jHe/ISeQvf/nLhB8ycSCUYVLgAfOll16aJ5AM5MEH&#10;vPbaa9NhoddPfvKTnEzIhx/48MMPp/7wBXn2wTFWdyqQh9lXXXVVd+utt2bZj33sY2nTIz5xRPen&#10;P/0xaOTQuaLTNddc05100kn5QttPf3prn6+VP04LJwrf9773vd0555wT8acmeVyRce+992a9rQNp&#10;DoM4Qujh++c/P5jO1DbmCOX+A/3D/5wQNOnwbIbjuBdccEHqRj3NlyuIbZHt+Mc+/rHQ46FcWaMb&#10;iL5veMPru69c/JU8zXXWF8/qjj76k90tt9w8oWFC/uEPf5hvaOPgL7roou5b3/pWd8MNN3R//etf&#10;J/anD7AAoB3R7ZhjjumOP/741BG9qSP1QH/iTLScNIM3/Yi2sU0M7ivrgVllrW8Fp42l+wqqvRqt&#10;cb1QeZj3EGp+Bac7r8bB5wKQS7+lv83TwTqit+vlssuUW0RT7QGMOvtK4Os8qLQZJmoEluBRy+iN&#10;0bWGIk4FMOKrXvWqXBVtBsAXXrfcckv3ile8It/MxdHgUL/5zW92l1122UQXnB8DkvP8rOZZEeIA&#10;Pv3pT3ff+c53sqHQkU85EGcywNmwGnz7298+6QDmBy13CJRj4OOwcOLIMVAGOpzbySefnLScVMKp&#10;49wtE7oPfehD6XBZpTKx4OzR8/LLL08akM9PMHGwfcCbyieeeGKmn3/B+eG4whH2jnznzmfTWaLX&#10;u9/97pRz9TVXd5dc+tWksdPCbvBAFg/Gb/3pLWG3qzIP54ZTw9EfeuihEx3gxYRz5513pt7mBd55&#10;5x0xmb+1P26ruwy9jNLanzbAmTJJIZdV8mc/+9nJpzJsY9qRvAcffDDpeduaT2s88sjDuW2DvFtv&#10;vSna8eTuzC98vvtC4OdOPy14ndLdfvttucKHBn2/+93v5t0L7f3hD3+4++QnP5l3R/QFZAKPPfZY&#10;3i3h8DkdxkRAP+Ju63e/+23Whzuez3/+c91ZZ30hJ6lPfOIT2VZ33XVXvigIL+S5j/i6CKCr5caA&#10;POOqQBl0q/atuF6gLDxp21l8lpHjvHk02wFVV+MqsIh+Fb6VdqaztyMlPAY1fQ0NUSMwg0eF5MF/&#10;08ZV4YbEje95z3ty9VxhUraHjA/SKlR+7sSvec1rstOxwrMzxFm6I4LIfdnLXpYrO5wv5XDQOC87&#10;IwYdA5g7BBzQF77whe71r399d8H5F2Q5A/Q4IZw7YaMHLbhv777ujjvuyNU1joOJEGfDahD5tBV0&#10;3D3giHCSbAswyeDkubOwTvDGOXulji44IvJZrXKaSU53fzotJgbqxWqW8tSdVTA00lV8jzjiiNw6&#10;4s3lb33rmzGxvS3uTn6T+dDiBD/1qU9lGWwFHTKYAAmzpeI7iq9+9SvdUUcdmbaHVlsp0snoyQfd&#10;sR1hJo52VyPnccGFF+TWHDaC5nOfOy2ue3NP3p9IuPrqb8fq+9hwuod3xx13TNylHdF9PO4AqAef&#10;40AeK3ucO7bDOeP4eav7tttuyxf+Uh51CIQ/W0DYk7Lc+bCA0DG40CPQd07HHntsToLUFf1k+32T&#10;iajZee2qFQTqHQ/heWi6ivNohulDmqbj8rIVb/pHDSb5lb6i5YzlgeY9wexPa/WtZZbFMT7mX3Fe&#10;/hivMXRbV1xLU+w+qSe2HOKSX700QWuQBrPSNwLmOc3XSleMv0HzkY98ZI2zT6D8FPbpBaoso9OZ&#10;RHCQDEC2S3DE3F4zaMnnykr8Ax/4QK7ajzvuuKTDkbFaJp9Bi4Px2X/26fn0A+8D7NrJgI8G2h+3&#10;bT0/Vqbc9ns7BCTdOuVdx823pJP/WTjub4eDZuuFFasf7iGTuwkmGJ4nEGcvGIfOhON6gjgev6+A&#10;HLaguKIjTocwee9///tz0mAbwjqx8mQlS9wOlLsIy0QezwgIG6FjW4Y2u//++yd7+6x63/zmN/f0&#10;esGJl52uvPLr3Tve+bbcUmMLifaQLD08ffLJJ0K393UP/vnBdO7oRT62vvbaqyOsT9VCy8oeedb1&#10;M585JRz4nyK+e/LiFLrRpmyJMVFyl0KYiY47FdqSCYUtGur+jW98I2W+733vy3ToNfh0RHRv1AEZ&#10;rie0ANtReZzzAChnT1kmXtpftgonH3l+E5gJk7s3eIDug9PIBCL75fOMfKYhXVbCviw8NLmSNs1T&#10;z0taGdH2+TPyDhzssZ+05awaEvdW3aTMAKUXzp7yfZpl9flj8cZDsic0TLg9nfk7r5URqs16up4m&#10;9TC6XlmHnt5YymSYOvYf5HPatDx42clrvKpcKVMw9eOFw3D6cnYV5T+MM509AMEQXBBlNgrmZRjG&#10;I6VHz2pN8Xe96125WjS9DcTD4P2xEs4XcvbF4Og/GgaYxkhHozxhX+UQPpMvbOGcoGHLxCtv0nGA&#10;bBmQx0NEVtfspXMbjlMhHT48SGXP1s7wLW95Sz6PSAcAhp6s2pkEcHjwYgXNdg2DH3nw28vKdI+u&#10;995zT/fqV70qV/jkWWccP1d08DeFcOo4X7aQTAsgA1lMAqw+cTbUiVU2D6RTvyhPPpMa7zmQxmRE&#10;fXDY8AKxG/vW0LPaZaXKXRFbP+TZriDpb3rTm1IXp+NMpRttAR2y94bc9+dWCI6YOyL4e2WDY73o&#10;ogu7D33og7niJo9tGu4u/BIJCM9D3nZI6st2Cyvxl7zkJTF5HRcLBfoOTmZ/2hvducvhbon9dSaa&#10;b3/723m3gp7oSB9gu45+AS0TAjbhHQ/rb/2YvKDFNtDIFtRPMvMaCH8mJPqV7BR8or/Dg2cGd999&#10;V05A1Z4Gx+GbYyTP9kuHpXBAS9khmmYSH5SrtJP8GXkNrXfFMbr5OJTjeGIfr/TzsJYdzQcX0fR5&#10;tJ1Oi02nJw7KrMXWvg2maab4BWqisTzKG6dhrrMfAxoGYIBtBOCjATxWOQHKe4XmiuF0uF3/t3/7&#10;t9xeMI+K8adHmIgXMKRL2j4dPiCDnj16BtcrX/nK3ArBeXL7zmCEhitpOGhWhOzNs8LHCTAxmIat&#10;BhwVK1P29l/3utd1P7311u7EuAvAOeP4oWUrghU1Zdiuwclwl6DBrzqDN4fzPeH4E3KFyYqQuxC2&#10;bbjDcX1w8OgPXx4Qs2pnawY+ri/PIbgDsJ6s3An75BFpBmQRRwYTA3apvGw7VunYgK0O6JgUSK8A&#10;LXc5w/QK0FBXPyTH0XHXRJnWB7QC4jQQtExmTGpMDHai6TSD9otfPCvrj8Nn+wUnTT1xrgYeVHN3&#10;hizsj+7cJb31rW9N/sgGkcGdFBMMDpp+yB2WJ+YhsD1FW7DNI/2n+x1l/EDd+eZDHB3pjywsXlAf&#10;9nuBgtu2tvVWg+RpcaOJBJnGaVja2Vt5OqNxI2B+4Czw4Gb/0gMYQzJYGbzV8Uz4cJ0gcSUDs2QS&#10;hw8nYHDqDHBWcmzTsALmtp0Hp9CQx5UVGytCbvFxMmyL4HSIoyPIah+HwITBKhWd//7Y37uncaCR&#10;j468T4BDZYULX+RSttYLmT/58Y+7O8MRWTeuOAMcTe1cyPFKHKeE48VROB+wfsgA0bPGQQNh8uBn&#10;Gq7mZb6kUX+cuXU0jcF0lf8QTIM92D4zP9IiN7H2BfPz1U5eqyDxMppP4yegXbAVExqrcBw9+T7d&#10;A9Ku3jJjoiRMOn0GfmN1It+6gUN7kEdb0X/IMwIuQ19HN2S8CM9vcPu5rd2WWwmW5/c2PEaE07Cu&#10;lf1EQKDT1gOUGxskL8J8OLCfM9rs74dDTecmO67SDtDikBfZn/ytaCPku/8YlpVFWeMsWIbmRXgR&#10;Nhfoa1qMaMHhvkc/ZKsFh8w+u7d57JzXgvstYyS3NnPPPjCu8K8gmuDXb/FInsrX/r/ubRyuCKnM&#10;1gMbLf/PCNn4+9gGig7EbB42xI4gznIZmy5La76bDZZfYRVZY+VfhBfhuQX6Lv1y2tnTVycPWHHW&#10;4eTzYfoSzl79nEmiL58Of/ourzp7+CHbvtl8gJWdfYUhs1kwRrNMuSFQhgFuVCU3b+Vp/my9+EUZ&#10;4lytr+WxX882A7fg6MFeL/uv5FkvtgU4mscWgMuxPcFteeVHmK0WHrpWWoP1YIuJB5HIhBY5/KQg&#10;yAqf6769ezLMufb68lYFeGXZHi0PhN7yyGOrzHW8/fbb8yEl4cqXOFtaPDD3Fol5AYSpM1tMzqcu&#10;fkZQtygog97QVx4VnIYtsQd0RgM0xNmjZ1sGOk72sO3l5y8G68tzFB5W+1SU5ZgXWzfepiNesdJW&#10;G1CG/kS80lBHtgc51svzGfTk2Q/PWUwHVBn0J7YLh0Ae/Hk472c/s4B+62c41nEIyCfd7yaYbqiX&#10;68Szs/vuu29CQ/3H+L7wAfuwCO6fMWbc9rSz9gkaXVVmHGxLJggmh3bKB/7NJ6l9pp29sNEAG3L2&#10;8wAhww6yGUDFcDoMDl74YYBuphycGUfqeLDGg0FO2sDfnZd88jiayX6tv7TJuXcejqIfDQSyH8vx&#10;Pa4MCB4CcqW89YUvtNSDY4jUjTT4GAiDvIHLc4QH7n+ge+lLXpYnjvbyPCNm+4PM+BzbC+xi5ucE&#10;kM5/rx10yOPcv/l6rxokbp04mcKpFJw0e/887MVB+eUogHpAy8THA0z2/+30ax1xkuhP3TmSygNr&#10;jkryULc+4OSK8+PYJ7rMa1e2oXgoDm/kQW9wPXjBjEmF/Xf6Cw9jqUvla1q/Pc2RySqbK3H26nkg&#10;ThhnzZvOtGc+bC+0nEjy6Rp0I04ZECCdxQQPgulj8OTUE6fAaN8qG1qe+cCH+vIAfAjQkMdzJF4K&#10;xL6zgMnH44bJAbsNgcndPDm+i448LCfNQDnbnMmMQwhMNP4suev6zwW02ZizD3ukw+bdiebsQfJm&#10;AX0gbRn0ujMwznf2DadhS5y9FUFRK9SUG1fG+aYfA/LoYEcddVReOcpHh61y1gOWi1PgMwwMFpwW&#10;HR2nSWd2R2cFjhNkAOC4GKiEGdA+aQItg50BwgDkxSAGl8+zmwYgjLPjdA0nPJDLIAMN0DKI/v3f&#10;/z11YwX4zne8q/vBjT/oPp1v1EYH2ruz278nBikdKJw9P8SOA0k52Cauk9k+wieeqBMuDFAeQjNZ&#10;8VIW9NAgn7pzMgh5J550YnfNtVeHg/tqOMQzkhcALXyoJ0cNucPhMxOkkQfAk7seeOLMuNvh+0M4&#10;N2yGI660TKgco7QuQyCNNsDRcpyVY608ZGV1ablcsRkTHu1z8803dR/72Ee77373uug3Zwdv66d+&#10;ygTDBEi/YhJnMmKSgw/5IJ/Ypn1Mg7P33Zj15IoTpy+xCudugskRWtcH2z388F+762+4vvvmN6/s&#10;fvXrO7Mfg9gH/paJfOzEJEVbMTniWFnsWCZ01J/2gp4+6vIGaKmPFx2Up+9SnyGwomfi5nQSfZa4&#10;dTLQ9zmRxgSJfuhEm3Cngj0q7T8PqD8NnT1pGnuMfTls9b82RmYBdoSedze0sp929qD6aPDKPXuF&#10;rUvFLXX2FajsWiUaVOVnARXHYegtz/3pIOvt43qBsnRmVm4clcTZsMJjQNPReenJ/OnIbG1wzh+n&#10;xcTD4OK1fTq6BwV0dH7OYLOyx5EwkXCbXm/VufrFJRwrJ3Nwmry9aoAfZ7/f9ra3JT8GIs6ZFRiO&#10;Dpsc3PVsd2DXjm5f4MF9e7tTPn1yOJ1PBr8nYxKITgIN9o92oLOc/cWzUlfs6MFZdSKdSeorX724&#10;uz+c8Te/dVX3kcMO7d7z3nd2J5xwbJTRj8NAS1nucFhFwzNfHtu1K/OcT92YnLErEwP2Y1LA2dft&#10;Jq44JRzSLLBDw8HQF6g/9udoJW2GPGjQBZlMYldc8fWw64kxAf847Hd5fs5Bg+NAHm/EyeKYcZg4&#10;Qq44fPjBC544NiZx4k4DK6A/q2/0Qz5tRJu1MkImY3S49NKL407isryDhJaJCTrqRD/hLgR+tD/t&#10;wVFf2osVum2GDr6LpE8yOaMrdAZomHzoo/Agzl0ak8gQkI8jJ5/Pb9D/SbM8wP2chQpHh+tC4Z8X&#10;qDv9HVvRL1qfxjaks9/uPrDI2ZOH3b2F419XGzr7Cb/oz4235CNPE80m/FKVBTrs6zCMMPaUUSAi&#10;BZUEajDMXhHAxx2Ks+IMTsosKrcIzJMrZ+u5jWd1RidnsPHTh+QDyMKxMSngXFiBsgfMShXnk40T&#10;AwFnhwNhRceRRBwhq1BWZz67DnD1uW4GDee2cXa1PjhDVm7IxAmxXcSWD2k4AWR2OPmdO7r9ONm9&#10;+7rX/td/dr///e/CyX4rH+LuZauBTkBniPjFX/lyOl2cCvrajgCySWMgX/Wtb3Z/igmP792cePIJ&#10;3VGfPCJ4snWh78tDC1I/tmXgwXYNfEm3PQjjtFhNMqmCbFkxWZMPuA2YAHDAhElzusF8vRVFvmWY&#10;3nVidYpMPr/wmc+cHI7uc2Hvo0PGHcEJvnqxCZvSXjhU2lMvSqlu8OFKu/vOy9uHRmQaOBfPRG+d&#10;6EPigY012Pn+zxXf+Hp30kknRPj2LEM7Uyfzow+xsEAXHD8Tl+tcZXJlLOCYcbrkc6U+BtKYIHg/&#10;hQUM5Xk+QV+rugPkUUfKWB+jgTDlmLxpK/o/9ADpIDTIpL8PZbwwgTqqTw2dPbYBncdV4dl2wX6U&#10;4dROrugP6OGuXqCyX5U8862IfN5FsZwNO3t3Agseg8yDBsXpEI77DVeQS89rFsCHyuMkcCwMBm6t&#10;LX+jAA/2R3H2DGregGV1xJ62V0msJFlF4qAZzDh4nDirIG7d7eTIY2XIYMBBM1B5SQf97QQArtxJ&#10;MFiZVHi7lTTXyXXm+p//+Z8pjxXcy1/+8nQQrEKTPpwvK/p9oec137k6V428fHTySSd2zzC5hEw/&#10;xMXZv/1th+QqEHkMfnRgNaoOqU722te+tjsv7hwuCGdzxJFHdGedfWb3yaOP7A4/4mMxiJ9J/dEL&#10;etoBfvBhIqr6E8aeOD0mUORhP+yGc3X9QMJsm3EnQBh78rCWOhuwn/eJ2aqp71tQxvqzwsUJabvt&#10;ou6zp54SE9Eh3Vlf/ELowEtVoVve9mobB5k4fvixpQYPwLqZH/lMstSXrTraHR4AZfhuEvbg7oy+&#10;hD3oAww6ZLKiu+GG67vPn4FuX43V9c15J0N/pp+YFwA/tsaYPOh77PWTBqITAD0TJP2SdOI4e1bx&#10;BtKxPXei3AU4jv1ZOOGUDdiXhQD1ZQKZd/eMvdha8uQIjfs3CxjSsSuLnBc+YJ+1zr6B8teiwP1s&#10;aGfdAVSc9pGyu3Car5y9t5U25OyrcrM6A2nZ+DgbOmgi4aAP3L+Hh4uhZClrPkN+xBn4vJnKYGNP&#10;nRUi6UPaVcBlGQCs8HDQPGTkDVW2WHAq3O5CBw2rOmhwNHR0Vjbc9pLmLSZoDz/88NySYdCQ/4Y3&#10;vCE/isYeuR/qQQty+86g+1YMjB/jAHt78vKVXyp75Ste0f3kx7qV/2oMZAbqu9717tD17+HE2YrZ&#10;31173bXdl87hR9e1GuDLjW8/5K3d5ZyqYDLgjeRoi0M/pImMh7LeYmFgeqCiE07rolgVn3PuOd0H&#10;D/1gd/rnT+vOP//ccBJfikE+/TkEX7mToY5OczpbCOjN6pjtCj41wF0MtsH5mxa5ODT2iqkfDxO5&#10;46EdDPDjAS6TsB0ztodnfUCI86Q+tAn1O+20z0Zbfi3a9d3d7tyGQp7uAHD2rHRxhPQp7trgA7gO&#10;bOF4EmBSY9GBU/RLWKZlEuYZBXlM4Dh6+MuhUk+2XX4W/eDiaPMrw8YX5kTr/W9kwQcgzITHpM7k&#10;gXwmryENSF2ZFKCjvvQxA/lsSbFnz3Mf4sjE/txRWH+APJ5BwQebctfG3anlVYAHEyCy4AGN+xBt&#10;w4SDDBZRL3zAPvQVO2TbS32bNOc1bD6APN/5iT54BU17QMsWjsa58wFsPS2zYZO3SXv2VbCBuJSQ&#10;oBQYgnH6B6Lz5so+lQiamK2knMD8hjzhRafiQRa3nwwed7Ah7SpAWTooqyEGpo2Po8GZ85CPlRPy&#10;oWPwcWfBqo7OzsCnUzPQmIzUcNpnZ5CzCmWgcezNb2taZ+igxzGxgrvxxh90v/vDXd2+vl7ZAfaG&#10;0wr80llxSx13QzjTG753Q66Wb/vlbfl9HR7gPProI7EKu1uOP5zZwb2BwQfn+Wv0j/Q9u/XwDkfJ&#10;dcxupKETkxIrNxwXzsPOk0mJW3PTmgfOkLoOgXxs5Aey3MV4Rc5EWp9hwB/ZOHd4IRM9QYNtBhoI&#10;O928uBLHmaEbdqff0Ca1LOWg8dFZdGACqjQGywHHAJnkWYcxIJ82ZEHBxMeE6/7nZwIuT1/zwmAR&#10;WK95tPD23ecsgIaFAG2EXuY5xpcH1LTjMI84fKgffQU+L3zABs3BKt7bonfW3G37g34T/8cYPxD9&#10;3tg/wAWTtnf2uV+fYcq29sDO5mcdLLvCpjp7CwcI106CIjoDHgMyOm86/XTyVUEB9HSOyg8gTsXg&#10;qwo2Rz+kXQXM1x2bq/k7jTDXGmZAmM5pNe60Wsbo+tW0Sbk+rMkxHHeE2Z6Rs342wuCOuCsKx703&#10;MML7wrFzBBPk91r37Hw2HT52ZnDnlyDD0UNnObNsRxz9bAeHQetpnV2Wq2mHYFqXrXzNy3yGtMN8&#10;wPlVNljLOZ049bcswuZpcBmng9BXmQbTjeUBVY9ZUGmM8Jxlj1m6DGEZ2dZ/Ho1lDnUZA+s95Gdd&#10;ltHphQPYifqOOHvGJvvtOPDemeO085p3l4G9s2erxjyU3hy+VvexWA6ebhe1KeUs0zgNm+LsAVVo&#10;9iCILpR7xftx+EEXtQlHtDcKhoJ0iudBZ3Ad3DlrZ3e9TFORNHf4YRnideCYzvwIM2lwBSb8mdHD&#10;aR+IFb23vzhDj5PfuzsQZx6O/+CupwKfKHv2fP1Sjp3ybNnAOzsNE0LQWDelS3+jYZg3C8gzra81&#10;XMtzJW1ogwoub7p6NVB2Fg6h8iN/GdlDPq5DRcsb0i4DQx7oNAugq3pxnQXmNU8ny12W36y7AOtk&#10;PiC8DZYzlAe6PQm/sID6015Rv3DaigOkxRjPN2axAXXHdqLJhXA/ATidtImzjzwjY1v56kNA2rLf&#10;HdEzKIUNpt1UZ+/GHIcQbsdOJ2FVHJiOjHJzOvx2AXWgI7KtwHYLRhw6B64MAM6G81DWjprbcrYB&#10;KAMNSJwHoKSxHQIdD6q4bTc/0rh1t924JX7ozw/mpLgvnPrBcPbdQVb1u8KR7+oefeRv3W9+9euw&#10;WejKSn3303Gn9GTX7YgV/s6dYc993Q9/dGM69r8+9GD3u9/8JibZ6EyhMy9eRWSiH3VDH7ZKnAZw&#10;RR+wpo8BefDxC1nE2eape7guDz+2soY2BRxne8mnlSjPMVOu4BCgYT/ee9BjNGx1YV+2TNh2Y6uM&#10;h73QDwG9eFDKHnwF18F6EKY8D2brvviyYH4gzyV4TjQLoKG/sf1lu80CtqLq6aYxYBvLW1RsQcJ/&#10;FkDj91iGQBp7+n5GAlZe1hvb079oVz6hzZYiOtIu8+ryjwnUn/HAgqraAycsp20nbsdOHvHq7Amb&#10;bujseSELGnibP+1kZx+SEqWLwLRb4uylxABD8chMZ5R79jloIp5pMYhy0PR0U2Xjb68sSMVwoCAP&#10;juxsJXN9QFl4wJu9ZY5TcoqCh2H1qBvAAGFvlYe3nMbgYRkOhB+18MkSBhuO4KuXXNy97/3v7S69&#10;7NLuKxdf3F0ejotjiQygWh8ezMGTcjwIO//8CzSwaeiYyVnN7961I2TvisHycHfIW97SXX/dNXL2&#10;u54J2z0djp5tm13dk0883h155CfyXDk/2s0DUSaQ3GPvO5A6kToMdfXzCNfRQD7lScfOOGr20dmH&#10;tc1IZw+e44133fWH7pJLL+6OO/6Y7uvf+Hp3QzhhP3swPQ9bKU8ZP7uwfUGcsk8x8VCXMA/HOUKJ&#10;7aExPVfS+HUxO8IhnsGD9HCCOLgPHXpoPozGoVPWdXRZJgOe0UxOOAVab+jh4c8HgNDx8NG0y4Jl&#10;woPJlje2WTiM8SGOQ+XYKrpZ7wrWkWdYb3rTm6Zs4XwQwOlyygy5PC9hDEHnfID+SbvCB5m0yZAG&#10;PXg3hP6KTZmUed7FuKFNyGcipG/xEh6/P/Da1/5X0vLsZtYD339soD70Z6/MXT/sTx9Su5A+wUme&#10;nHg699zKgU5lcq9+yuG3vguoDBOEHH5DLWAsa9OcPWDh0wJ7pJLRAfZFB7CjzxkKxclDqQjj4KbL&#10;xt9eWRDlOYmB0XiAaEfVZK8OlKdzMhBwxhxhY+BzqoKTGawEzZ8OzCkMBgFH11jFcpKGF7x4CMtq&#10;Bh0ZoByt+9jhh3Xnnn9u90wMxI8edlgOatMgl1UkYZwoL0pdeull3SePPib5/TzuMPL0TKzwH3v0&#10;b91xJ3yqe8UrXtl965tXxZ3HfbnVs2/Pzm7PznD44exZuX/ta5d2p552ap6QwDY4CY7bsQpz5wH1&#10;OwH78wikvxXjOtrWIJMd+lFnHAOTg3UGWakxWTH58itRRx11RPfszqe7Cy46v7vyqivT2XOiAF7I&#10;4HQKEySOk5Melkce/JiY0Iu3f5kAeZjK8T+vRkGcDxMPD8Q55fTSl740JwdO8FBf03EC5OOHH959&#10;+CMf6a777ne7z4VN0J2Jw/XlCi3Oz9+d59gkp6iQQxwakLsIJjXuYngwyUN5PtfgdwKWBeTS13iR&#10;ihfLsAl3ktSfvArwZYIkzwubITCRk8cdDifV6Ie0F20DwNN8KY+NuDKR058JV7n0dx+9pH70HX/i&#10;20CciY8TVUze9CPajgkAXbCb5X7wgx+Ivnhnd+ihHwreP+9e/epXT+S+sAAbjjl7ge1RwU4dX2gk&#10;Dh/naQ8fnowl8a4w7eynobbDpjp7QIxD+b7CKJ3oNBqYCkech444/0xnUKF0fwtEvg1jZd0pqQAO&#10;k4HuY2+mXQ+YJyt0JhIcL84SJ8Yqh9Wl+SMXOl6Bx0ly/BOngrPzyzMgq6xD3vbW7r3vf0/30Y99&#10;tLsmbltxPDhenKZvoRlYTBasEnnD9vEnnuhO//wZOZHdHncOfPpg3+5nuz27d3W/D12O6T/L8GyU&#10;Py1WqJTn+zj7Wfk/+3QM9nd2J518UvfeWC3i1LARTpPTQ9jVzl6nAvZ1H//4x3M1Vm3I1Tbh1524&#10;QkudaIPaDlyxQ+p7+y+7T59yYnfeBed0Hz/iY901113b7Q1ZdvYgDh4nDQ9s4XTi8ENfVog4e5wg&#10;Ey5vDrNyxMlCh3PhmCgrf9qI7QGXt07oS5jfoL3t9tu6G394Y/fhj364O/+CC7KdWNWalvaknujF&#10;3RlOjiOk2IaJHxpomXhwyvQB2pyXlnR+vtnEdQFngfUDceTw4c6QSQPetSxy/ZkNtkSY5Oz04QPQ&#10;H/xjNuRhG/hw1JVTTZUWJ4uNrSM6OGz96fNM6kzKPnFGP2ebyEC9GSdMHHwXifEAbxZBlSe8+CnI&#10;q6/+TveWt7w5xsm1eSfju8MXFlAf2t9Ou9XPtmUMGqFt4en0GseJTyNp4gcMnX3Nq+266St7OmUO&#10;tOy0w9uKgqEEKCevCqSDjzL5cDIwEoO2AfxRno6Cc2Rl5L1wV249YGOgO44F58jKDqdAR64v2CCL&#10;LYhXvepV6YhYdULDKt/nn0FWOR869IPdBw/9QHf0sUenE39fTCQ4C1ap1hdaPnnAQGYQfD94sbJn&#10;lclP0uHsWdk/+rdHurce8rbuwViBfuTDh3YXXHB+rPx/2u3a8XSeytm/e2d3xy9/3t191x+6s7/0&#10;pe7oWGmxzcRExeDX8UZ0U0ekg3D3wfFSnKqPOAK2M6s3Jgm+aOl6De1MW9MWrBL/+vBD0Saf6s45&#10;7+yY4D7SXXLZpbmyn7wzEFecAts3yMOupBvJZ0LB0bKixKGygmZlyfMP05geJ/T/b+/evy07qnqB&#10;/4/6g+P+oGNcB4rXHzRcuOAjhJcSlAuICgFBUIcJCXAVhyEJiARIYAx5aPTKSyAhDklwQCSdfp/u&#10;znZ+qtZ3r9rr7H3OPv0ITdPz9Oy1VtWsWbNmVc2a9Vhrm1n59AJPOXUE0JHt3vv+cvXQww+u3v4H&#10;b6sZzzvaW6v0kXV7fKwh23NxBt36OSNmcJE+eUFyyU86eanHrD2PGGO3C/BSfgOM9kMexpM3Lkxa&#10;NIA+6Ey4+lQX6kz+oUGvriIzI083+NLfyI/x164jn/DIC/FVL9qN9i0OmsXoFwHtVdn1E7NfL47J&#10;k4ePByST2cZjj32ufR7i1+/4tWqHX1zdcccdzTnQDm4toGNtVLuJ7es6hqNRvlyz8BjunMrpnzLu&#10;992gq49+rBp9O7q59TTObmM/3l93z16D4VU0AaqR9AJvQY0VneWEtTdPsCrgZOybkI3ctQuNfzyb&#10;9jp/ddCxQFcDSQ8ZQB6WtUVGRKPVMTV48db0ecI8GnJYT/ZmLC8654khL9TnCu54xa+v7nnPPa0j&#10;/o8aIP7szz7YO2DxVTjpeXXykd+TTz61+tD9D1RHe+fqa1/9WunhwuriuRdWF86dXZ2pQc4ywiv/&#10;9ytWB+XpW8I5OPv86tLZH60ulFfvBM53v/tkOxPPa+aJebHLIMLD0oj6GV8N60p7cYhB5bEacEY9&#10;KAMv0ndulJnBlSaIBqhrndfygbd277rrztUDH76/DOsftH0Kxv6geCVPfPCWbwbHxEFGzXquwY6e&#10;zXr8nGNeVpM2+Xv28o9PAOSMfEAcQ2PP5CMffWB13/33rn7/rW+pwfzlzQgy7ikrWrMTdcRgZTlC&#10;uPjIJt6gZnnHuj/vl2eeeLLlGzXS7gI8LYEoJx3EQHJissQSIAvdMvpotLlRNoCe0eX4GPRSl6EZ&#10;aRlYbcgz1E4NYGRHpz6tqRtsLSsK1/69TT2+2CatGZBZh9l1vvRJL+EFLYn5FpHf0/2t3/rN6rN/&#10;1wYGcozlvDWAjrtR78a669y12cPJKMP+I+GdTrhNWUY8Bl8/tekqvm/udiMfTP0lv27s5wE8cXQc&#10;WU5s7CVKRS4hmYjL/RLm8BJEoRzFJIyKL+wvXOFfAwW6Rura02mMaYQMg6l8L9DhvPaFyERuDddU&#10;VCewPCBMHhqtPIPWiHU8b10adBhYjT9ry646vjVNnqMwXpxvytjIVEaIF6Mr3qyCEbqvvJ7f+723&#10;rr75jW+WsS+jfr46ehlyxyb/uLy6z372c2XUn14998MfrC63D6CVoffFy2oQ//bNr6/+vDo7I89T&#10;NLAoU/KgK1eGlMFJeQwOyqRDe0bD+DC00hiUxPMazWzSUdExUPgzGowEw2k5zMmP5BkdJ/+sU4/h&#10;rgZNSycMKwNnILVvQC5GR1ryoXXPyDM4kTng3ia5N32feeZ7qz/+4z9avetdf9SMtSWPcT0brXVu&#10;5cueAf2ljJGPB0sWg6BlPhud9mDoMvJrn8INoLsALS+dYWR4ORbKqi2ZJcofr9BChlx9kj2fRQgN&#10;J8Ms1zKUNmRZZxdIZ2Cw/KUulUd64SkD2emOsyAvNJa6xAekIQu5DMwcFu1f2bUbtHha2kGjXJbm&#10;6Ed/isN2a0EzVlXubsT7M9B+OCkMtXJP12bs0ye03wpvcRkspoGgHbcsFNfiY9iTXx8k0h6AezRt&#10;0JhmClfl2XdGM+MAodMRR5qR1j26Fl/XJsgkTPukwnRfsT3dRNeuhRqQjsL7tp6YRt9orxKSHl8d&#10;V8cjIw8nm6+m2fJKfrwnHYGXB3U2HiPDKi3k6Vje0Uk1dobhsc99dvXJTzzSjkK2PYrC++67t/F9&#10;XXmKTtB88Yv/sPqLP/+L1fdqwLh0oTygC87UVwe6eH71rW9+Y/XRMtIGl6/+6/9fHbSB4Ezp3TLM&#10;QVvGebCM7jPfe6aVxdo075GBjvwGIl5lnmMoTct50GT37GpGkPiRVlwAf94sgyk/XhsP01QdXeom&#10;fOl53FiH7qEBQNnkay2bkWd81MV4tBWQBQ1vPDwC4XdQjf1rX/tqDY5PtSUEG4XZW0ka94ybQduM&#10;w4CrvsIPXcqcWR5M2lF+iFcGk20w5uueAbRXkGOMwiAIHX1aFkGbfELjSh5xy+WsJaA1U+OAMLgp&#10;1zYUp7zjc0D7YdSFqW/6Yti1regGyg+NGbilxDG/yH/rgPJ0Y9/sWnsWor6Xxp7Bnm1ljH2P6+mr&#10;9qf7buTbEk67dmMPe37il8aejg22HCRx1+Grl0eBzFWqyj8MXTFlyRsy8hdbw1JI6ulK8N2c/Dg3&#10;jHK2wVFxR4E0aYDHQfIYG/4uGPmGt3Jaouqb1dUgYFVW/Vf3VeFG8QMnlkonRXPp/KnVpbPPr65M&#10;J26ah2821NJXBz9fHc7LUpehzot3dSh6W5Qn8oyQ8gh3HcMSHvSczrqkHWkCCQ/kmVHaBeEnn9zv&#10;gtDhmethwINc4vDaze+nCVJXR+n3esNLnd9LD719daM9GPsqc1+e0T8nY18Yz76j/tPDcuYeL9ee&#10;rqcxAHQvfm7TfUDovGbosox4w4198DB0AVphyvg14SnIVXiL6w2y/qu4fs9QbOfXp6jbO/zREBl3&#10;8R1h304iHi2MJ0i+VlblTFlVUlVkM/Tlubd1+PLiLxn4GPYy9lfOPb968Xx5+IUvFg0Pvxt930yZ&#10;jOyVahCXLvSTOZNnxXMb5YxMIzSZCscyhS5h2zDgHm1wW1wgz/LbBWiWuAv2oe35xVMSv5vfTxOk&#10;rrbp7EaBPvBS5/nSQm9fh429Nui9BRut3di3HyBvRj+f8GDk+wZsXsrCC59uyMs+GAzYifas/pbG&#10;fuzbXZYRbxv7gsi4i+8I+3YS8WjhbWPfIc+3jf2PH1JX23R2o+C2sb8Fjf21Vmg+fcyovXipDJZl&#10;iumegbMEshOmvC1j+KRAjIv19ZzJF2YD1hrjCDad/IanTU0vlTjNYV8gp2UA3jbobNgGrOsLa+Wu&#10;ymHQoW+Wy9fGnlMojO+HrM9XnDK0pZypgqIza9SPf+5zq7/9m49Nb8ieWS/V2PAlz0MPfbydWfaC&#10;ivQZML238PDHP7566MG/XT1WPKxBy9eaurXtdPCARuakDtnXg1HhSEMHNhGdALEGb+0/soaf/ZOc&#10;FrEebFPVdeSzBGvz9hR8GTS0+AU8K6v1dfej/oM2/mwsk916t/v1j7lM4F69OyeOzr6K8o55yf8o&#10;JyL57QPoogcvatnLsQEbQxcaa9vK50ij45SOV6pfJ3PQkg8qo3ZqM9W+BdolyM+muPPzXgp0fNSm&#10;qjYekKd1dWvt4W0/yTr6EvCzVv8zP/MzrQ2N+gzYp6Kzo0C6bMTa+LZP4x0TOnGMc1+d/uSA8lQ7&#10;nk7RjOVzTx/deMeAd2MNO31H+kIfTHsYw0bAb1zH70c7pRkdnBvs2V81+DGTy1UojawK6cWry+Wx&#10;9k8tdG92G6wVsUaB3YtxFtzGoEbMAPrVJycuNNgoUudw+sRmo01VBl3HcdqkV1SnE6fRJszpAsb0&#10;s591kuLS6sK5c834Mo7SMy46Nfo3vsELMpOhr8qw6cag2QQmj2OMjz766dXnH3+sDPz51YWzLzSj&#10;/6//8sTqq9VRDUROPDgv7gdEGH6bMLyBr/zjl1tav7Pq9XSnIxgAMuQEDfnJIU/lcnRw3HxOmdLA&#10;DFbK5oUvxmj8XEB0zrA4eYMeMkzO5+vcoaUzL1TJzykUJzjoxYYoY9bqbeInb0YCrUFkCfKwiSq9&#10;I4GMYPKI3AEbvQyc0z9OVxlgljTqm54iq/hs/qdMxwEa9HmBzeDy3vf64Zq/X/lxkt/53TfVoPOf&#10;rXzQpjPjqz4ZfkbaRrOyhJcrOZzocuadrkYZcy+djVnn7x0cIIOTRRmA8ZGnTVJtwsYqB0RdGsS9&#10;PxD9A5vsTldpj3T35JP9x0tgwGZ+XgKTh/pyACFypQyOWTqh5fSSciiDgwveZRjzvDVA3Sp3N+Qp&#10;X668eF55w6Jp9NPLU/rvAWcWTZsZVBstbz5n8hOWWcMI9DznqZ76YIN/5yfupjb2JbhGWnjJD5y4&#10;V6jjjD06yqVfl8m716B5F+51Dicm4nWMHcKr9wYEnqLXunlnTkoANNAxRJ1Gw3ZEkGfvzDVPm2It&#10;ozDkjzzycDMiOjVjblDwoyGtAnj3dZWXY3A8OAOIfPFtx61M+w587Ozc6t+ffqq9mGKWoRN6K9Fx&#10;ws985tHqcDXbabzOrR79zKfLOH+sGT4DHAOQl2uafgrxN7DxhHU6HVbHNTj1htPRyzWMPRrGiYdq&#10;YPDTjfQH8HMElsHWiQ1qjl0yqk6kRK8MDMPl5IZ81AU5olM0wL04g0FOdixBmPI4IptZiXwZljwH&#10;eKD0QPd04tghnStfwECVF+fQuyq3GU3kOw7IH72h56n7Zaz3vKcGuN97c5X9sQqfdats2pF2yVs3&#10;sGlTvO3kCdUNg2x2RncGbrzFhZeBnAOjjvBUXxwbdE5IhdZAYJaDD304hmpgyumzAFrtlh71Ee3H&#10;bE26gIGcwUeTo5sGEGVIfq5mOHhwGLRtz95MVp6xnm4N2N/Yt/jJ0Lv2ttFtwrjks8a2hJPz+YeN&#10;vcEi+briQx4/fHRzG/vJUPcfyS5laIiF7Rv4VQgFqsBmUL2YZXBA47V8HnP/NPAU3jrhpebJfufJ&#10;7zSlaGQUJE6DhMIMAl5sQmv5wss6Gqlpp06XdAwLL0nDldYMQEfq36FXgb3j60g6Am9Gh2EQTYu/&#10;69y9l8mqIrqH78jhk9UBHqh8psotY+8HS9oJmybzQTuHzXtyrvz9739f5fnBDbkYMV7Z+97nV/8f&#10;amfWDSTKFC8P6nx4KKOyMTQMsIFNecivY+vgllt4dz4HoYMyHgYKdK2qipbBoif3kHdKJ+7RydMV&#10;GiSy1JLwpPPsagA1cCgXDCz5mSkov3tG2jX8Ap6Vl3fKQOGtfvEIGJTITEfi5OmM+c/+7M+2+/DN&#10;veuYR0AYZNR46m95y901OP/G6pWvemXprBtE8WRmjOnMgEIfZLCEI23yQ88j5qmbVfmOjjQGTnzQ&#10;aFPqkEOBlzriNOQ9kNDhpWzaYfgb0LKcAgMGxRhty5l0qx2TO0CfBlxy40Mn6syMJvzDV97ydV3G&#10;3VqgTHQ9GfOpfClr+9WpioshrpBG57l77bDac1sGgj3usv24wrZuX/Zgm7FnNziI0nUbKe8X26wf&#10;X/c3p7EvaMqpBlSSr7Gdw58UV25+hRkMqmAVl+/kt83OMva84fYsrgrLkH7kIx+uzvQfzYvW4MbG&#10;BzVgr4l7G9D0/xd+4RdaY+a5J1+oI+UtRumse+pIiQ9vHox7Sw55q5EH9pUvf6VEL3lVjoZRNF60&#10;8pXM7tHDGpGN4tNoby1fZ2ew8nN+lmEY1V7Z/bdaGUAGjQfoRRi0whmFyAV5duQiY5ZbyBfde2Ys&#10;nG3nbTIwPHZGMOUMLV0YZAL0x2iNNBBPOuZRkgUuQZj6MbAZaBiRQPig4aE6j69c+I7xMCDeoMe4&#10;GrTozeA08lVOy2f4yRs/+jZYu4/eGFQDJF2PeYwgnD7QmVVpF/I3oKYOoEHbQGy5hJE041Bf6oRs&#10;yZf+DZCWytCMckcuKJyRVu+ZFYkPoOGkWGKLDGZz5FxCZj9mWGY80QkMiDdb9YKjcsnfYInfsg7k&#10;ZRlNG8oAdGuCcmnnm8YedJ2or8FhneibQa9wHn+Mfmh6Gl47I4+m24MRet1ok52+Y8+b7nveN6mx&#10;Jxghm9IISxnl2SpE4p1eab/iNI2ObRZwUGHny8hb6jFVwqPCKeKDH/jT6mDlaT//o9bgNWIdzZp5&#10;GjKviBGxvMHQ+HQuT3Zp7Bn3vBZOTp6ZDtsGICNr8RJurRIfRsK0mHfEw/lSGVozj74B22chPPw3&#10;vvENq/vu/cvVswxqlVkYXmTTWXR68ljGMVXXob0xmRehzEx47Lw/xpyh55Xxzsa3TNFC5WcA0eio&#10;yhb9ho5hszSSH1WPrsIDMm5mBcLlYdOXAQg/EN2hYQTpz/JJQBxeuULLQwbdpA2I4wUrv3KSiw4s&#10;h8SgBujEeje9ZbmCDCM/z+oJ3bJsyZtx48nSO15jHgCNMMsovGX09O6tYsaSYVfm5G1maNlDG1FO&#10;A4u2qG0KT77o1b19Bcs1BmY6Tn6hEWYG6S1ty1voGOuxPHSljQujJ21Ce1+CeG/jkguN/pA9pwB+&#10;9GCATD8YZYIB9wZ/vOg4jsBIc2uA8hw29q6poxhyNikGvRn6CdtyTDP66g3dnGZ+ntvvzLsv43AW&#10;O985PnjTevagCzyPgHAtvBHQrzhVweq/ftXQeMvlEfvVpiLsSz+FT1VH+IJNz6lhLhsohZkqu+qA&#10;1px59jqlDVE0AD2aeDM8L56bMD8R+CJsFXJl9bJf+qXWISCDaZDgddlobYOYSmT0LeeU/KZi1uU/&#10;WJ40fuSHOq1OSQYGxPJKZDaAkINcjJmlB9N6gwoPTX4ve9nLmjFrMk7lAAyMDmjzlZFpeRakjLww&#10;BoZXKh9GB3+DhEEALxhdSIMngxheI4QvZNAsO4wgHoavGQndp3wBcQa00NkLMIAYdPOWbcA9j1Id&#10;GfxsSi4hfCB61xEit6Us+S4HMhAaG6XkNTP4+Z//+VbOkX/ywMeaN/3aEzJAml0YfNHgAdxbNkOr&#10;jnj4BjD5RQbx+JkxGWQ4BZalDNDkCW3yhrz6zNKWgE57M8tl5LUDDsFIm/vU+zY+S8CXU2T5E/0+&#10;aX6yQHnouRvx/tx1peywDwKbOBrzoLTi+jO6mdeou867246kZfgtGc3xvd5vOmM/FgYq9BoJrmFV&#10;gSDP+IqOV8piPFthy6sv675eIskvYnWj3w2rWQKj34wIRba0XenivvXtb/X7yguN79A0Wepfoyua&#10;g8r3oPg6YeH5IoN37oX2aYOWb9E9zxA3r73zaVeVUvTtCOk0MKxlnyoKTftlKTpoafq6vE7nBI7O&#10;LI4s6WzQMw+bIQ5Kk7hexs37EYUF3OPFIDTZpzQMMIPS60aVzEfDXA1MoQ1NoJVnkhvKc4TE5Ypf&#10;9gdgILIG0Y1pYSA0Y5olJE3ix/QgceHhuo1GeOLyHNmCySN84BgWRAvcjzQjj9CMfHIv3zEsaRI/&#10;4hKEoR15wOQH3MPEj3G7YBufWwvohI7VeTfYHVx7XNbiYWlkuEez+bx5P2Cj7eBZHfT1+jFdp3Gl&#10;czQ3nbE/svEomM1X61eMpWspVgHLYnajedHGLIWWwq15+1CYM/qmTW3j1uBQjbyMYBs0qkGvf1DF&#10;TKHtdhevujY+TZZZaZ2uDDu+NlB9XrhQ2uQjwZXClqYMLpSuGDQ6g0L7dakLp3qaCid/q2x5KlNb&#10;hiosfpmipTLh2HHobNRbEIz3SxC+Tdee8Uv4rvRAXHAXHBcf2JcOpPz7ALqxPLfhNtwY0H4Nkhy1&#10;2dj3dl39c9pgbftybRlHn+5tvjt7wqC2Ohvu9P2i6nQtbgbxTungG8BTm4+z4f6m9Ox1zgg5gmfG&#10;sHnGhWUJC2eliCtN1LU/N4PJ+zfqTekuXWCQK7wKL20z/GWMm8EvT/tKjH151/13YKUthfNy7AnU&#10;1SBwpWYI7WUnA0jxl64tLbURVv4TFm2MeZNP/n5VytuwF06X4e8zgV65RdPoKo8qm9M6Plu8/jJo&#10;oxl4F4Jthj5xRxnFJW3A88gP/2uB8IG7YB+aEa6Gdl/623Abrg60sW3GnsFm4Asng87Yt03XqZ/5&#10;YN8lA0GjYw+6wbd+3/n1/i9u2R+FHZQTiWcAT7zRpu3ftBu023AbxJi2I4yljPqvsJnN9myZR4E/&#10;/9jjq08+8okynF15jic6g/qDH1gLL2NZBr99LriM9r333duXZXjlPP8y6Ay7EzTeUv3uU99dff7x&#10;x1dnz5xuCn5/8bKU8/3vPzsNUpU7nlVRNoWfe+6HJG34YqW3iXwFP59AKBkMOH6oxNcZ8WnLQDV7&#10;OCg6eatMp3UctST7/fd/qG0COlWibGPlq2AyWOMVP1Z4QLw1ZeGJz/34DNHm3okWS0ju0QFXa+82&#10;9GyUQuv2NvfQjRDeeNostEQ0AhnFQZvaOae/hPCxf2EvIc+7aKFN0vwYx5I2z9AGq6OLkUMcvA23&#10;4XjofVx/ZVP6c2/XbMGly2wRA1+2ppA3jqbHa2d9EGj2qLDZLw4kezDZt5zRD0jbjH3x8r7NEsRD&#10;cNMa+3TG3MMIvQEUQhGUSwmtcNXJS4ntkwnVYa37Os2gI9skdfb5gx/8wOruu9+8euihB5vXXhmU&#10;4fVN+Aure977ntU/PfHP/c3QMrK+Q+M454tG5aZ4x9g+3F7iyYkFm2Pve3//ucE+IyiDXhX3wAP3&#10;NyzBGrb0pls1pavpQ+Xb5f5ae7Hm7jL6zqdXxVumaoa/j+pPP/3U6q1v/f2Vc7Ovf8Pr2wayY5Nk&#10;YZQC9MQg+9ERRjdHM0eDhd4mK1pr8Iyb45I2OoWhdbU27ySGdX/PNl7lOzYgV8c9pfW9cvf0hj/e&#10;I9jYxAMvhpzuliDOZqABxAtuNleXgEYZGHsncBj85VHDAF6Oezrp4iUjL785DjnSprz2OOTnSKEN&#10;TEdObfhu43sbbsNh6H18m7G3rLzN2HeDDrXBTWMvfTPw7FtdIWdvbI94i++8ejtO3wQ97/58Uxp7&#10;Ao/GKQJvw/qvYbun3Ha/mcamoVMPTqgw+ne97s7Vl778D2Vc39y85DaKMqoHDPWF1Xv/5H2rBx+c&#10;flCiOj4P/7Lll1K0+yf+6Yl2WuGuu17bvO0Pfei+1S/+4v9cffTDH16dKQPHSDf64itfJ3pSWU3G&#10;GooYeJVjF/1jZZQZ2/fWIMPjdUzvySe/s05DF86H/8qvvHz16U//3ep3ftf5+q+vXvMbr25xMVaQ&#10;sXIyJad3HPl0Bn705KF3BRhM9E6M8MxtyI56Y5ydxHF6Ij/Q4tmsIbzQPfzIw6tnnv2P1ccffnB1&#10;qgZWb3LmKGFoXBlTbwDTa46GMuoG4OSJzoxEnvJPevkFDN74G1DMJBxvNODiuwR1z3DTqSOiDH9e&#10;hgt4L8EJJnryPoTByqkYxz5zcuQ23Ibjodugbca+GeSyMX0pZ8IYfga+BoMr5fwJs5QjvBvvCpuw&#10;zw7E9b6QPtNtQHcKs+QTWWJD0N30yzhLSOFiBHaBOMYsyODq1F5aueuu3169+e43rV772t9effzj&#10;DxZt8SplXTp3ul1f/4Y3ts4uHc9Wfn4GkAE3C7jn3e9uRsa5eN+hedOb3rj61V/9X31QqHiefTv9&#10;U5XiqJ8zz3N5NitBGp4zA9PyqWeG3cAkf+V0dYTuNa95dTP2v//Wu1ePPvqpNmNggM0m0Di/zFj5&#10;pIEPY0HHBb3o4mUuNNEfI5tz2MLl6z6AjhfOSAonB0PJcLoP/bPPfn/1/0qvn/r0J1b3P3Df6hvf&#10;/Ld25I/BHo8dOrZpBuEcOB4Gl/yeK4x+oFmSWYFz7Yy68sgvQF46NbORhziD0Ch/AG/vVDhf7uf9&#10;HMG0pCM8IB20dCRPRw4j0224DftD79vbjL321A0+Y211gFHWH6v/VVj36Od44XljNph0eYM27bP3&#10;z9n7D8o/39tB+2M19gTY1aGOixsNRGB8Hq88REbLmWHe2rve/YdlAN62esc73tY+E9B4lRIv2zSt&#10;EfRV/+fVzeOlROfUW0U5gXPxfDPODBFjdscdv14e9jfKKP5zecrvbt/GychKwY5aMtoGDnKkwpvy&#10;696SDkPvHD4DHwOKbiwfZJhf/vJfLoP5J6tXvOLXavD66/Zbrzkfj54RhIwq+aAXbHLuPbzcW0Jx&#10;Nnt8OzL5Qs+Mshe4wtdZfXpMfONV93/113+1+uSnHlm97R1vXR1UuI+TGeS85BN+yuZqRmHQ8Fp9&#10;zpRDvIB7L7FZEnIm23NecgvI27JN3jeQdnwhyjXgOfIbcHKf/IB7mBeJlDm8Eu+eo+BMfOhvw23Y&#10;BO1i7uOeA2kzaa8xxrmfn9MXOo73ee5h9TRde1vVHzuf8ILtcwk1EMj3x2bsI3QEPgmM6VwVRIFz&#10;v4xnaHxagBFh+F79mleWV/nXZSDevvrCFz5f8X2N3c/72aD9hy9+qRkEnd8adePZRs6utDcUry99&#10;+UvtB5S/851vr157153t3u+dUrrK7lOwy83gjj+W/ZlHP90GBYa+YfGzhGAA4YFn6SLlkI5B5sU+&#10;/vhjZUTvbz+cfeedv7n6zGcfbYYdbQwYep8aSHqevhe6oh8o7ud+7ufaejTvWhnNfCy/JG/0vFzr&#10;14yytXhvrTLS9gHCn7F/5x++c/XVr5def+NVq7M1y2As8fSGbPJMXVhWso7OWNsTGOUKDZks1ag3&#10;6/E8cktMAeFmCD7foNx4qFuzADMYfANoefVeuPJymVmDGZA0gchg4KUDM4GUD7jKx0BHF2YViR/x&#10;Nvy0g3bQjf1scG8cpM1pv93b97yJGQRcf+zG/mpAurGzuQ960Sk/ycd7Fs+A3nnnb7fNOUbo5b/8&#10;stUTT3xl9Y63v231gQ+UsaQsHrkRsCqKAfteGRcGRNr1UU7nXOtqyeXt73j7yu/Ffv7zj7eN09fd&#10;9dr2OrzffpWnClcJDO07y+u0NPB/ywh/4QuPlwGyUWPJ52IzZg/c/0DdX159+1vfXt3z7nvK2PxB&#10;Q7MExy7xMdM49fzzNXjw5t9Vxvlv2qzjX/7F6/MGEvzMDA7awEM231qxvOF7KSp7rafix3jjKdyJ&#10;JBud3/j613tZpw/IGYDuvfe+toRk+eP97//T9YevxGtPrr9bs4d/rtnN617/umbs//3pfy99vK4t&#10;sXS6ub5On36hLafxoN/85rub/Pl4XJexI9keeeQTbWaUtf+0YfcM9gf+9AOrc+f6gGFtnefdDHfJ&#10;H1rG3lLXe95zT9OdU0/941+z95OL00HK+IMf/HCtg0n8Vj9//6m/Xz3y8COr5374XJMBjxHXjE6E&#10;9f9G0MZDw/a3CO+yjWEdDofvhz3NDFfLZzt2wC7YA4Lrm5Ph8rH4jHIvn18K1A42jf3Jsf3tIXPK&#10;1oy9/nGIRrvkUHZn5qZcs98GhO0F2g7impdXnVJHtXbejH2hqczTT/ux5ovlMZ5a/YeTG1UhDOR/&#10;fv/ZVjlL+MbXyxtuPEppTXddgRT3n+URP/FP/7h6+rtPNeMh/cXK41v/VveVxq9FHRycK7TGX7MG&#10;J2vaVMpg0g1ymym0sJoJVJo24Ggknis+L15I245j1sj9fM0c5PPsM90zNdD0QUXj6oj+qSe/3cqG&#10;t/IqdyujBlgoXLwG2RtCbyjb/sQzmMkH3UgrPsdXbZCG9pkyxsKKeeMvjPeRtUX1JR56DrY0E9+e&#10;rjdk9/XfxK8jGnWehr7tL3KHd+4b9jNbE+WLNXBYupvi/UkzpUtbavU0yTan30SydHm2x6+x8Xbt&#10;+fe/Oe4QTnG9Ew9hg066XqbwEUc+hb0Ms+7XZVrc7+SxJWxnmaf4XueFQxop1ve7cBtPOMWTd4nL&#10;8F1pd2F4HMIjeCSv9L3e3vt1I92WtCfGgUfrW6XXwyC+93Pt4iUx9jK6VkhD3gWMQvPqJjqdcn2v&#10;ApoB7T8QwHi6X3fsdLhCkPTSiauARsdQtvPzlCtt3TdeZUwZeIa2GfmLZ+q+8JKv/J0pGkbfy1Fn&#10;G00z/pMhP7hoc9VegHhpPfe34TJQ4NnSFg/80GcwOZDWka6BHu8+4NRzyed9gmbwlXmSt8k8xdMD&#10;tDnU8y50X4i/vC6SofLpx8f6FV2LJ0PoLpLTs3KcK1qet8Gm6zx1IE0Lb6cS8JL3LE+/7zzX+a5l&#10;7+VV/g154CS/c8f9vpczZW1IP+PzRNvKKE/yD3yjA5+cVke+RhpZ4ay/zecxXJlbfOGatpW/5zHL&#10;3fmi6RtyEw95jenrObSXGk1v/zq959DN6LloJ95zHn0A7M+RZarPoYzBdT26Tjw7znm1uHWaXr+d&#10;N70Oum35CEcTGTrGOdrK17XhJG9hb4faVfS3KVfSHOK1QdsxOtkfk3YIG+uu4pJXw5ZHyrcl7YSh&#10;GVH4puzCuq07DBxdnzZn8H+CPPt9oftUA06GuiurV6JrN9az8U5HAa4X25ur3XD25Z1uQGMwW/rG&#10;d+KVgaDRVqNj5KsR9rP5jM1kyItnjJVjVZ22PMpqrFeq4/st2eb96yRopvzxulJxDA4jd7Fw3Qjs&#10;2k/0jX/jLVwj6CN/fuBklFm8BpPwZgBLHmm71wfdb3/OcTD3rhpVO0KmQ5eh984CY9/KWXmQI/mn&#10;kSdt52PQHXGRZ/GJ4Wiff65neshJhX58bcaedskz+ZNXvnP+nYfnLteYf6uzyKuck7zoe/jEWzye&#10;Ld2cZ/S8DE8eXXfJr8dpwZu0HfFpcrSrsO6opMO7Ji49IWnH+t7EzrPz7fpb0nle1+Eg51HYeRxG&#10;ebSNw1ZPI22/j9wjNpqWPvw7rz7w6mPqaOa3DUdeu/AomsRtxnc5xrgRx/Qp47a44Jh2ieIP617c&#10;Noix19Zv8AYtIXaPOjcGqGoTNxUF81zWo+FSvjbV1OFbp9d4+hIIY97StzT92sNzj2flMw0inUa+&#10;Pawv13RD3o1FNfp6ZsD7veUgnuPUeL09W9cmN5nosq4XL0hPBry7zFkWWqM0E+pUzZAXprHJq1K1&#10;+7UhWvPc1McuCC28cqVjfyYnY9GNZO8MXRZhZOm0M5+xo3eceQdMSQ9qhmNwNJD0PEIXPhO2fRvh&#10;M8+UF5JBJ2itRBZTejDzGxCvy8X30lCnxScDRviOWIRrXD7P2GEsw2b8YdzOa4RlXE8De8fvg1OP&#10;m3nRV/ZPuiyb5YHr9jNdk7aFacOtHY317V78EivZBP0Zrzmf8B35L+PmfZWgH6rR3nbzCY40S9xG&#10;fy24Xx5HxXU8Km47lLHXV6qf0NVPnGcfg3RjgEI1Vp1B49dYKbiDsMwAtskgzBqydWv3I437xmuq&#10;mz6jOKiR92x50xpkTS+KAAAK7UlEQVQoT+diW0qA52tEjteaKaHKdpXHtvz3BWnbINwaQTfIBhYy&#10;XQ9I2aOndp0as4GlG9puBJaQsPEalCZlH9MnXj7BgDxHw5TnpkcDb9PrphzhH17L+BHGvJeQOBh5&#10;gwHpxN0oSDl2wShTdDvKtwuil9C6Jq8lD2Fj+Bh3LRCegfAWflIIH313H0g+Sxn2BenSJq4nRK60&#10;9zg1pZlbbxnnWoBC+jo147u9YVLkvCm4CbOit6dtz4IK49FbkrngcwyT95vlhywZVBfa8JiCa35X&#10;AXM6fMqAWuKR38T3WiFlnzt/N7C9fMJ2GxVhxw1my7R5lteyA8lTY0/+27DT7eY5hi8hdNtoxvS5&#10;X/KLzDcKkvcuSHz0dhx9IHKnPLluGzDyjEb8jYLkcy36HOU+DpJf7k8CSXvSdPsDvj8Bxj4NZwkJ&#10;21dB6PBaQsJdgz3c9N66X/9yZQ87nOeYBuR5xITLJx2pySLOvzI+7acH157lYR4j9ngyz7rZjN8f&#10;1mkmw2upyH0M3/UCefSyR27857LugjEusi5xCbvi++DYjX3DaeAc19nRL9sDHI3ZLhjp8yzNkt8u&#10;Xokf75dpt8FRcSOgwS9tMGlyv8R9IfQj3+ASdoXfCHgp8tlWnvE58dvq+zhI2pOmOwzS9x8cj3N1&#10;Uxr7ay/oDLt4CT/shagg69f7TeUCY+ccIc+JQ1c3sunr521Q2Z52E8QtcTfs28jaDML+QFtX7/sS&#10;1xtiDCJ3L++m53VU+YXjsY9HiHZZdvlZOnJN/llK6rL0Mi/TusrzOF2OdHk+LMNx9dshvLbxWMK+&#10;PMHIL2k8J69rgaRf8hnz+mmFq9WBuoHXBvJV73G2fsqWcXYrvivGXzcEhz8Vehh6RUaZ4TGC+Cwh&#10;JL4v1/hZQ0cU+2bScR175j3ibsBryW8b/xi7vsF8OM0u2MZ/G6CxBtobbk/TcW7Ino8vf6cbIbyO&#10;g3UZB1QnGQBgYOTnfjTigW15LmVZPu+C0IzXZbpdfEK7K34EZVjuI7ku9T7GnxRGvpnFLHV3tXAt&#10;cv0kwrK8V1f2zmPEnzpjH9wEz8JHY7D0+pfQ04zp+vMM0jIqplIzLb6X2+arEzc97VH5XB/Yxv9q&#10;8903HZqlQYkhCITmJJD8R767YTkg97qanw/zGPkvZdsvz/1gVx4gcUsYw6TbxzsPr+AuOC5+XyDX&#10;rvzEbSvvLgiPk6S53rCrLNcbduXjeZ4h7wfbeN0yxn5fRSwV0J81wEx3+v3onSzTgGW62XufYeTX&#10;43oaV2F5GWYb/+sNI//cK9tJp/LXQus5GNgWdhycJA09p46ie1cv38zP3Zhs47fM57g8Qw+38Uxc&#10;7tFoAyMclVb4CMKWdCMkzvU4g7EPr6PiRzgJ7VEQPteD19VC6mIfGfah2xUv/Kg2syvdNgjtmPaW&#10;MfbLTrAvUIJO0L8MNxrlWfHBETz3N+HmNB1HGMMPx+MfXPK/kZDyLI3MrQgGM7OrvIiiDtSZDdp5&#10;k3Z7J7saiG6DSxjDd9El7Hq3i215nQROkv7H0a73gavRwUnSHEUrnE5eyn6XZVR53zLGPl7LLkUH&#10;RoWHviNDUEoZpvkxDjPO0PnMBmQbzRiePMY8Ay9Np5hlkd+4Hn29894s42ZZTwozn8Zp/Zz74wDN&#10;WE+pg66DbNx2uhlmuUc9XQ/AczOvwxD59qHbB9At27vyXS3sky/5U4Z96F8qIMs+uh0B7b4zYDTH&#10;0Z0k72sF9Z72e0st4+yrRHRp/FPIBlZzqLgZ57irB3lF6T8eGMo3bRLfKOh667Olnt/V607a1FeW&#10;Xhq2Orq2OtkFPc++d9N1dXS93Sg5dkHy2zdfdBnwNh2Uo+GkRnEbSH+tPK4nRJ6bSaYbCWNZb6kN&#10;2uMqURyjsWnogfuOOkI8vuVJmmuB69Fxrg3GMt5YYy8PurNM0vO7tnJL3/U34A019j2PLP3Ao0B7&#10;einhpPnRk6Omh2eiR4N0V6vjMe3V8rgREA/9ZpLppYK9jX0UNOIuOCnNcbSBbWlGHGFbPGQ0YAz+&#10;jJMRKewv4XRDPx/Rm9MmTWDm0cN2Pff7ynfVja23dXvn2y3viGPewSUs4zdx9uw68r6znt3Dj+dx&#10;OM+AuC7jYUz8Nh5j+La6CYRX97jdH6YJjHEjzbbwEWeaTfmX8UsZt7aL9bJg9Dtjf9Glt6dt9Try&#10;Advi4TbYTuPqWV6b+bXY6X6XPKHJ9SgcacAufoFl3Bh/VNzVwEn47UNzFIzpR9wGy/htdCNNcAkJ&#10;j87H+jzW2CcxBGPiJYy0wSVsowkGtoUFhCX/XRi68XnsnIfTe65ytY7Y77fjmGa7vMFRRwnr9zq5&#10;gcQG4W5jP+p5DBufRxxhW3zn1wcv1270Z1n6/aYs431wLBdYxsMMKHM+u3UHeprjy9b5dBz5boMl&#10;j+Bx+fT75DO2h02aw87CjIHod4n9B6TL027Pm+mWz4ExfFv8EsT3Ou+yV8gal2UKr/F5F+5LN7aT&#10;ZdwSlvEjTZ7HeltCwrfFLSF0o3wg4ceFjTDGb6NZxge3wUlolrKPEJptuDb2HjTgoOeE+7m2vJTh&#10;l5vOnH1hde789J3k5qXOtARBA8dNDY2LR5bXdy9e9LGv06sXTv+ofZlNJwhEBrzgUi68s8t88eL5&#10;1blzfjSjf/K2d6iD4nlmdfbcC6vzJWd4zC+W4Hup8vdN+ItFc7bJcubM81WuF4p2+gpl0VwgZ8Wf&#10;OXuqxbXvtV+uvCqPKlXDs2fPlEw+WqYTdyNOpnkZo+fPQB1c6uU+c/ZHJd+pFgbIRV/nz59rcr9w&#10;+r+KxwuVF1m6EVYOP7lHh/msq9kBDOCjnP376P077KdeeG516pRfV+r6oXv11745X/zPV7lOn/mv&#10;Vs6uny6LHzL3nSDovQA61hZCA9Vp/5a4b/zQ+amWNnVHFmlSf+Jg6jJ5nT79fOV/usJL7kL5yV98&#10;gIFULi+kaYP0ED4g9aqcdNPbhm/Uz0ZVGvXoQ3PqApIveUF5nDt/qtVRsNVHpdO2fGpaHdNLax8l&#10;j/0EdacdqHN4cHCm0jxfun2u4akXfljl7HyuvKi94kM/pTufv2512vVDd2OZyCQf31E6e1Zb1U7T&#10;/3rnj84vV5uiv7PnTrdrH7S6THj3/klWeLa12dD0ttNlaN+Hrzpff1+l5aMefcCv2lC18dYXy4Hg&#10;RKCRf/j0Nj/337SFLouydZnFKTtZtEHlDaDp9VM6LlnQtc8vD/aiyVq81+Wf8oWBOY4eT7c68MHB&#10;5CWfmY9ylA6mfqxsATw8q/v2kUL9r2SiwwBesNetMnXbot8JH2lmuXrfWNpN0OuGDsWr//4jQTMv&#10;Oq86qL7MdkBtaq6z/pXXDWM/ZhAYw3Mv4+p67dpxFGyTPtdkOmKpbuM+EB5LpBTXQA8fZFk3/PDL&#10;/cwTj3pa01XIfD/gRvncb6HDBzYPtsmxSDfRbKQb5Oo4lwd0OTdpej49rsOUz4CBlDP5dg+4y9Lp&#10;pud2TR6538wnvMKv89zEHr6UdzPtLhzp+qA384g8oWvQ7hM28wlN3dV9L59y9rJu5tP/ivckc89z&#10;ipto66bhZniXaU4z55P7yE2SJs2Cx1yuEWc+kTcIuqxjHpvY0020Q9oWn3QDzQzknPl0Xh1GPtKR&#10;s10nWdbpJr7rsjS9zGm34QhzuHSjHNtkGWjkv5XmMAbmsEnWNe7QXfJp93Ncp51kmeQI3RJ6mu35&#10;BUbeS5zBvbBNHuNVeNrm3EYHXF1Z/Tf3dTJ7MRwlTAAAAABJRU5ErkJgglBLAQItABQABgAIAAAA&#10;IQCcDKSICwEAABMCAAATAAAAAAAAAAAAAAAAAAAAAABbQ29udGVudF9UeXBlc10ueG1sUEsBAi0A&#10;FAAGAAgAAAAhADj9If/WAAAAlAEAAAsAAAAAAAAAAAAAAAAAPAEAAF9yZWxzLy5yZWxzUEsBAi0A&#10;FAAGAAgAAAAhAECONOEvBAAAmwkAAA4AAAAAAAAAAAAAAAAAOwIAAGRycy9lMm9Eb2MueG1sUEsB&#10;Ai0AFAAGAAgAAAAhAP86M5i6AAAAIQEAABkAAAAAAAAAAAAAAAAAlgYAAGRycy9fcmVscy9lMm9E&#10;b2MueG1sLnJlbHNQSwECLQAUAAYACAAAACEAhFkJWeIAAAALAQAADwAAAAAAAAAAAAAAAACHBwAA&#10;ZHJzL2Rvd25yZXYueG1sUEsBAi0ACgAAAAAAAAAhANO7/Q8JCwEACQsBABQAAAAAAAAAAAAAAAAA&#10;lggAAGRycy9tZWRpYS9pbWFnZTEudG1wUEsFBgAAAAAGAAYAfAEAANETAQAAAA==&#10;">
                <v:shape id="図 155" o:spid="_x0000_s1027" type="#_x0000_t75" style="position:absolute;width:29622;height:1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cFwgAAANwAAAAPAAAAZHJzL2Rvd25yZXYueG1sRE/fa8Iw&#10;EH4f7H8IJ+xtpgod0pkWEQbu0aq4vd2aW1PWXEoStfrXm8Fgb/fx/bxlNdpenMmHzrGC2TQDQdw4&#10;3XGrYL97e16ACBFZY++YFFwpQFU+Piyx0O7CWzrXsRUphEOBCkyMQyFlaAxZDFM3ECfu23mLMUHf&#10;Su3xksJtL+dZ9iItdpwaDA60NtT81Cer4D2/2bk/1J+L9fZwjHK1//owmVJPk3H1CiLSGP/Ff+6N&#10;TvPzHH6fSRfI8g4AAP//AwBQSwECLQAUAAYACAAAACEA2+H2y+4AAACFAQAAEwAAAAAAAAAAAAAA&#10;AAAAAAAAW0NvbnRlbnRfVHlwZXNdLnhtbFBLAQItABQABgAIAAAAIQBa9CxbvwAAABUBAAALAAAA&#10;AAAAAAAAAAAAAB8BAABfcmVscy8ucmVsc1BLAQItABQABgAIAAAAIQBS4CcFwgAAANwAAAAPAAAA&#10;AAAAAAAAAAAAAAcCAABkcnMvZG93bnJldi54bWxQSwUGAAAAAAMAAwC3AAAA9gIAAAAA&#10;">
                  <v:imagedata r:id="rId19" o:title=""/>
                </v:shape>
                <v:rect id="正方形/長方形 157" o:spid="_x0000_s1028" style="position:absolute;left:741;top:411;width:28714;height:18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9qxAAAANwAAAAPAAAAZHJzL2Rvd25yZXYueG1sRE/fa8Iw&#10;EH4f+D+EE3ybqQM36YyiwkDYHNRuA9+O5GyrzaU0UTv/+kUY+HYf38+bzjtbizO1vnKsYDRMQBBr&#10;ZyouFHzlb48TED4gG6wdk4Jf8jCf9R6mmBp34YzO21CIGMI+RQVlCE0qpdclWfRD1xBHbu9aiyHC&#10;tpCmxUsMt7V8SpJnabHi2FBiQ6uS9HF7sgro++eQXXfv+vNDL1zGq5Av841Sg363eAURqAt38b97&#10;beL88QvcnokXyNkfAAAA//8DAFBLAQItABQABgAIAAAAIQDb4fbL7gAAAIUBAAATAAAAAAAAAAAA&#10;AAAAAAAAAABbQ29udGVudF9UeXBlc10ueG1sUEsBAi0AFAAGAAgAAAAhAFr0LFu/AAAAFQEAAAsA&#10;AAAAAAAAAAAAAAAAHwEAAF9yZWxzLy5yZWxzUEsBAi0AFAAGAAgAAAAhADexr2rEAAAA3AAAAA8A&#10;AAAAAAAAAAAAAAAABwIAAGRycy9kb3ducmV2LnhtbFBLBQYAAAAAAwADALcAAAD4AgAAAAA=&#10;" filled="f" strokecolor="#243f60 [1604]" strokeweight="2pt"/>
                <w10:wrap type="through"/>
              </v:group>
            </w:pict>
          </mc:Fallback>
        </mc:AlternateContent>
      </w:r>
      <w:r w:rsidR="0075112C" w:rsidRPr="007349A5">
        <w:rPr>
          <w:rFonts w:ascii="Meiryo UI" w:eastAsia="Meiryo UI" w:hAnsi="Meiryo UI" w:hint="eastAsia"/>
          <w:color w:val="000000" w:themeColor="text1"/>
          <w:sz w:val="24"/>
        </w:rPr>
        <w:t xml:space="preserve">（裏面）　</w:t>
      </w:r>
      <w:r w:rsidR="0075112C">
        <w:rPr>
          <w:rFonts w:ascii="Meiryo UI" w:eastAsia="Meiryo UI" w:hAnsi="Meiryo UI" w:hint="eastAsia"/>
          <w:sz w:val="24"/>
        </w:rPr>
        <w:t xml:space="preserve">　</w:t>
      </w:r>
      <w:r w:rsidR="0075112C" w:rsidRPr="00251309">
        <w:rPr>
          <w:rFonts w:ascii="Meiryo UI" w:eastAsia="Meiryo UI" w:hAnsi="Meiryo UI" w:hint="eastAsia"/>
          <w:sz w:val="24"/>
        </w:rPr>
        <w:t xml:space="preserve">　</w:t>
      </w:r>
    </w:p>
    <w:p w:rsidR="0075112C" w:rsidRDefault="007349A5" w:rsidP="0075112C">
      <w:pPr>
        <w:widowControl/>
        <w:jc w:val="left"/>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2029952" behindDoc="0" locked="0" layoutInCell="1" allowOverlap="1">
                <wp:simplePos x="0" y="0"/>
                <wp:positionH relativeFrom="column">
                  <wp:posOffset>3516910</wp:posOffset>
                </wp:positionH>
                <wp:positionV relativeFrom="paragraph">
                  <wp:posOffset>2138201</wp:posOffset>
                </wp:positionV>
                <wp:extent cx="2987930" cy="762000"/>
                <wp:effectExtent l="0" t="971550" r="22225" b="19050"/>
                <wp:wrapNone/>
                <wp:docPr id="42" name="吹き出し: 角を丸めた四角形 42"/>
                <wp:cNvGraphicFramePr/>
                <a:graphic xmlns:a="http://schemas.openxmlformats.org/drawingml/2006/main">
                  <a:graphicData uri="http://schemas.microsoft.com/office/word/2010/wordprocessingShape">
                    <wps:wsp>
                      <wps:cNvSpPr/>
                      <wps:spPr>
                        <a:xfrm>
                          <a:off x="0" y="0"/>
                          <a:ext cx="2987930" cy="762000"/>
                        </a:xfrm>
                        <a:prstGeom prst="wedgeRoundRectCallout">
                          <a:avLst>
                            <a:gd name="adj1" fmla="val 36684"/>
                            <a:gd name="adj2" fmla="val -17703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37674C" w:rsidRDefault="009E1D41" w:rsidP="0037674C">
                            <w:pPr>
                              <w:spacing w:line="400" w:lineRule="exact"/>
                              <w:jc w:val="center"/>
                              <w:rPr>
                                <w:rFonts w:ascii="Meiryo UI" w:eastAsia="Meiryo UI" w:hAnsi="Meiryo UI"/>
                                <w:color w:val="000000" w:themeColor="text1"/>
                                <w:sz w:val="22"/>
                              </w:rPr>
                            </w:pPr>
                            <w:r w:rsidRPr="0037674C">
                              <w:rPr>
                                <w:rFonts w:ascii="Meiryo UI" w:eastAsia="Meiryo UI" w:hAnsi="Meiryo UI" w:hint="eastAsia"/>
                                <w:color w:val="000000" w:themeColor="text1"/>
                                <w:sz w:val="22"/>
                              </w:rPr>
                              <w:t>免税証（表面）に記載されている販売業者で</w:t>
                            </w:r>
                          </w:p>
                          <w:p w:rsidR="009E1D41" w:rsidRPr="0037674C" w:rsidRDefault="009E1D41" w:rsidP="0037674C">
                            <w:pPr>
                              <w:spacing w:line="400" w:lineRule="exact"/>
                              <w:jc w:val="center"/>
                              <w:rPr>
                                <w:rFonts w:ascii="Meiryo UI" w:eastAsia="Meiryo UI" w:hAnsi="Meiryo UI"/>
                                <w:color w:val="000000" w:themeColor="text1"/>
                                <w:sz w:val="22"/>
                              </w:rPr>
                            </w:pPr>
                            <w:r w:rsidRPr="0037674C">
                              <w:rPr>
                                <w:rFonts w:ascii="Meiryo UI" w:eastAsia="Meiryo UI" w:hAnsi="Meiryo UI" w:hint="eastAsia"/>
                                <w:color w:val="000000" w:themeColor="text1"/>
                                <w:sz w:val="22"/>
                              </w:rPr>
                              <w:t>免税軽油を購入される場合は記</w:t>
                            </w:r>
                            <w:r>
                              <w:rPr>
                                <w:rFonts w:ascii="Meiryo UI" w:eastAsia="Meiryo UI" w:hAnsi="Meiryo UI" w:hint="eastAsia"/>
                                <w:color w:val="000000" w:themeColor="text1"/>
                                <w:sz w:val="22"/>
                              </w:rPr>
                              <w:t>入</w:t>
                            </w:r>
                            <w:r w:rsidRPr="0037674C">
                              <w:rPr>
                                <w:rFonts w:ascii="Meiryo UI" w:eastAsia="Meiryo UI" w:hAnsi="Meiryo UI" w:hint="eastAsia"/>
                                <w:color w:val="000000" w:themeColor="text1"/>
                                <w:sz w:val="22"/>
                              </w:rPr>
                              <w:t>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42" o:spid="_x0000_s1055" type="#_x0000_t62" style="position:absolute;margin-left:276.9pt;margin-top:168.35pt;width:235.25pt;height:60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LXGwMAAGcGAAAOAAAAZHJzL2Uyb0RvYy54bWysVc1uEzEQviPxDpbv7WaTNGmjbqoqVRBS&#10;1VZtUc+O15ss8trGdrIJt/TCCQn1wqEHJC68QkHiaUIkHoOx9yeBVhwQl43HM/PNzDfjyeHRPONo&#10;xrRJpYhwuNvAiAkq41SMI/zqerizj5GxRMSES8EivGAGH/WfPzvMVY815UTymGkEIML0chXhibWq&#10;FwSGTlhGzK5UTIAykTojFkQ9DmJNckDPeNBsNDpBLnWstKTMGLg9KZS47/GThFF7niSGWcQjDLlZ&#10;/9X+O3LfoH9IemNN1CSlZRrkH7LISCogaA11QixBU50+gspSqqWRid2lMgtkkqSU+RqgmrDxRzVX&#10;E6KYrwXIMaqmyfw/WHo2u9AojSPcbmIkSAY9Wn/4ulq+X7/7tlp+7KGfX+5Wt3c/Hh5Wt8vV8tP6&#10;/h5u1t8/I3AA9nJlegBypS50KRk4Oirmic7cLxSJ5p7xRc04m1tE4bJ5sN89aEFjKOi6Heiob0mw&#10;8Vba2BdMZsgdIpyzeMwu5VTEl9DbAeFcTq1nnsxOjfUtiMs6SPw6xCjJOHR0RjhqdTr77bLjWzZQ&#10;98ZmJ+x2G63WY6vWtlXY6XS6zgYSLePCqUrVJWEkT+NhyrkX3DSzAdcI0ojwaByWvr9ZcfHYUY9H&#10;tdtwCOxU9Gx5QmTnGrhOFNz7k11w5gC5uGQJdNix7Ynyb2uTDaGUCRsWqgmJWZHk3nawKn9fsAd0&#10;yAmUV2OXAJVlAVJhF0yV9s6V+adZOzf+lljhXHv4yFLY2jlLhdRPAXCoqoxc2FckFdQ4lux8NPfT&#10;H/p2uquRjBfwJLQsdoVRdJjC6J0SYy+IhlGCaYWFZ8/hk3CZR1iWJ4wmUr996t7Zw5sFLUY5LJsI&#10;mzdTohlG/KWA13wQtttuO3mhvddtgqC3NaNtjZhmAwlzBMMN2fmjs7e8OiZaZjewF49dVFARQSF2&#10;hKnVlTCwxRKEzUrZ8bE3g42kiD0VV4o6cEe0G+nr+Q3Rqnx/Fl7umawWUzn9BckbW+cp5PHUyiS1&#10;TrnhtRRgm/lZKjevW5fbsrfa/D/0fwEAAP//AwBQSwMEFAAGAAgAAAAhABUmtbHgAAAADAEAAA8A&#10;AABkcnMvZG93bnJldi54bWxMj81OwzAQhO9IvIO1SNyoQ35KG7KpEFLhghCkPICbLEkgXke204S3&#10;xz3BcWdHM98Uu0UP4kTW9YYRblcRCOLaND23CB+H/c0GhPOKGzUYJoQfcrArLy8KlTdm5nc6Vb4V&#10;IYRdrhA678dcSld3pJVbmZE4/D6N1cqH07aysWoO4XqQcRStpVY9h4ZOjfTYUf1dTRqh3vuneara&#10;Z/3ytqXXmA9Wp1+I11fLwz0IT4v/M8MZP6BDGZiOZuLGiQEhy5KA7hGSZH0H4uyI4jQBcURIsyDJ&#10;spD/R5S/AAAA//8DAFBLAQItABQABgAIAAAAIQC2gziS/gAAAOEBAAATAAAAAAAAAAAAAAAAAAAA&#10;AABbQ29udGVudF9UeXBlc10ueG1sUEsBAi0AFAAGAAgAAAAhADj9If/WAAAAlAEAAAsAAAAAAAAA&#10;AAAAAAAALwEAAF9yZWxzLy5yZWxzUEsBAi0AFAAGAAgAAAAhAMppAtcbAwAAZwYAAA4AAAAAAAAA&#10;AAAAAAAALgIAAGRycy9lMm9Eb2MueG1sUEsBAi0AFAAGAAgAAAAhABUmtbHgAAAADAEAAA8AAAAA&#10;AAAAAAAAAAAAdQUAAGRycy9kb3ducmV2LnhtbFBLBQYAAAAABAAEAPMAAACCBgAAAAA=&#10;" adj="18724,-27439" fillcolor="white [3212]" strokecolor="red" strokeweight="2pt">
                <v:textbox>
                  <w:txbxContent>
                    <w:p w:rsidR="009E1D41" w:rsidRPr="0037674C" w:rsidRDefault="009E1D41" w:rsidP="0037674C">
                      <w:pPr>
                        <w:spacing w:line="400" w:lineRule="exact"/>
                        <w:jc w:val="center"/>
                        <w:rPr>
                          <w:rFonts w:ascii="Meiryo UI" w:eastAsia="Meiryo UI" w:hAnsi="Meiryo UI"/>
                          <w:color w:val="000000" w:themeColor="text1"/>
                          <w:sz w:val="22"/>
                        </w:rPr>
                      </w:pPr>
                      <w:r w:rsidRPr="0037674C">
                        <w:rPr>
                          <w:rFonts w:ascii="Meiryo UI" w:eastAsia="Meiryo UI" w:hAnsi="Meiryo UI" w:hint="eastAsia"/>
                          <w:color w:val="000000" w:themeColor="text1"/>
                          <w:sz w:val="22"/>
                        </w:rPr>
                        <w:t>免税証（表面）に記載されている販売業者で</w:t>
                      </w:r>
                    </w:p>
                    <w:p w:rsidR="009E1D41" w:rsidRPr="0037674C" w:rsidRDefault="009E1D41" w:rsidP="0037674C">
                      <w:pPr>
                        <w:spacing w:line="400" w:lineRule="exact"/>
                        <w:jc w:val="center"/>
                        <w:rPr>
                          <w:rFonts w:ascii="Meiryo UI" w:eastAsia="Meiryo UI" w:hAnsi="Meiryo UI"/>
                          <w:color w:val="000000" w:themeColor="text1"/>
                          <w:sz w:val="22"/>
                        </w:rPr>
                      </w:pPr>
                      <w:r w:rsidRPr="0037674C">
                        <w:rPr>
                          <w:rFonts w:ascii="Meiryo UI" w:eastAsia="Meiryo UI" w:hAnsi="Meiryo UI" w:hint="eastAsia"/>
                          <w:color w:val="000000" w:themeColor="text1"/>
                          <w:sz w:val="22"/>
                        </w:rPr>
                        <w:t>免税軽油を購入される場合は記</w:t>
                      </w:r>
                      <w:r>
                        <w:rPr>
                          <w:rFonts w:ascii="Meiryo UI" w:eastAsia="Meiryo UI" w:hAnsi="Meiryo UI" w:hint="eastAsia"/>
                          <w:color w:val="000000" w:themeColor="text1"/>
                          <w:sz w:val="22"/>
                        </w:rPr>
                        <w:t>入</w:t>
                      </w:r>
                      <w:r w:rsidRPr="0037674C">
                        <w:rPr>
                          <w:rFonts w:ascii="Meiryo UI" w:eastAsia="Meiryo UI" w:hAnsi="Meiryo UI" w:hint="eastAsia"/>
                          <w:color w:val="000000" w:themeColor="text1"/>
                          <w:sz w:val="22"/>
                        </w:rPr>
                        <w:t>不要です。</w:t>
                      </w:r>
                    </w:p>
                  </w:txbxContent>
                </v:textbox>
              </v:shape>
            </w:pict>
          </mc:Fallback>
        </mc:AlternateContent>
      </w:r>
    </w:p>
    <w:p w:rsidR="0075112C" w:rsidRDefault="0075112C" w:rsidP="0075112C">
      <w:pPr>
        <w:widowControl/>
        <w:jc w:val="left"/>
        <w:rPr>
          <w:rFonts w:ascii="HGS創英ﾌﾟﾚｾﾞﾝｽEB" w:eastAsia="HGS創英ﾌﾟﾚｾﾞﾝｽEB"/>
        </w:rPr>
      </w:pPr>
    </w:p>
    <w:p w:rsidR="0075112C" w:rsidRDefault="0075112C" w:rsidP="0075112C">
      <w:pPr>
        <w:widowControl/>
        <w:jc w:val="left"/>
        <w:rPr>
          <w:rFonts w:ascii="HGS創英ﾌﾟﾚｾﾞﾝｽEB" w:eastAsia="HGS創英ﾌﾟﾚｾﾞﾝｽEB"/>
        </w:rPr>
      </w:pPr>
    </w:p>
    <w:p w:rsidR="0075112C" w:rsidRDefault="0075112C" w:rsidP="0075112C">
      <w:pPr>
        <w:widowControl/>
        <w:jc w:val="left"/>
        <w:rPr>
          <w:rFonts w:ascii="HGS創英ﾌﾟﾚｾﾞﾝｽEB" w:eastAsia="HGS創英ﾌﾟﾚｾﾞﾝｽEB"/>
        </w:rPr>
      </w:pPr>
    </w:p>
    <w:p w:rsidR="0075112C" w:rsidRDefault="0075112C" w:rsidP="0075112C">
      <w:pPr>
        <w:widowControl/>
        <w:jc w:val="left"/>
        <w:rPr>
          <w:rFonts w:ascii="HGS創英ﾌﾟﾚｾﾞﾝｽEB" w:eastAsia="HGS創英ﾌﾟﾚｾﾞﾝｽEB"/>
        </w:rPr>
      </w:pPr>
    </w:p>
    <w:p w:rsidR="0075112C" w:rsidRDefault="0075112C" w:rsidP="0075112C">
      <w:pPr>
        <w:widowControl/>
        <w:jc w:val="left"/>
        <w:rPr>
          <w:rFonts w:ascii="HGS創英ﾌﾟﾚｾﾞﾝｽEB" w:eastAsia="HGS創英ﾌﾟﾚｾﾞﾝｽEB"/>
        </w:rPr>
      </w:pPr>
    </w:p>
    <w:p w:rsidR="0075112C" w:rsidRDefault="0075112C" w:rsidP="0075112C">
      <w:pPr>
        <w:widowControl/>
        <w:jc w:val="left"/>
        <w:rPr>
          <w:rFonts w:ascii="HGS創英ﾌﾟﾚｾﾞﾝｽEB" w:eastAsia="HGS創英ﾌﾟﾚｾﾞﾝｽEB"/>
        </w:rPr>
      </w:pPr>
    </w:p>
    <w:p w:rsidR="0075112C" w:rsidRPr="00F2265D" w:rsidRDefault="0075112C" w:rsidP="0075112C">
      <w:pPr>
        <w:widowControl/>
        <w:jc w:val="left"/>
        <w:rPr>
          <w:rFonts w:ascii="HGS創英ﾌﾟﾚｾﾞﾝｽEB" w:eastAsia="HGS創英ﾌﾟﾚｾﾞﾝｽEB"/>
        </w:rPr>
      </w:pPr>
    </w:p>
    <w:p w:rsidR="00324F7D" w:rsidRDefault="00324F7D">
      <w:pPr>
        <w:widowControl/>
        <w:jc w:val="left"/>
        <w:rPr>
          <w:rFonts w:ascii="HGS創英ﾌﾟﾚｾﾞﾝｽEB" w:eastAsia="HGS創英ﾌﾟﾚｾﾞﾝｽEB"/>
        </w:rPr>
      </w:pPr>
    </w:p>
    <w:p w:rsidR="00324F7D" w:rsidRDefault="00324F7D">
      <w:pPr>
        <w:widowControl/>
        <w:jc w:val="left"/>
        <w:rPr>
          <w:rFonts w:ascii="HGS創英ﾌﾟﾚｾﾞﾝｽEB" w:eastAsia="HGS創英ﾌﾟﾚｾﾞﾝｽEB"/>
        </w:rPr>
      </w:pPr>
      <w:r>
        <w:rPr>
          <w:rFonts w:ascii="HGS創英ﾌﾟﾚｾﾞﾝｽEB" w:eastAsia="HGS創英ﾌﾟﾚｾﾞﾝｽEB"/>
        </w:rPr>
        <w:br w:type="page"/>
      </w:r>
    </w:p>
    <w:p w:rsidR="0075112C" w:rsidRDefault="0075112C">
      <w:pPr>
        <w:widowControl/>
        <w:jc w:val="left"/>
        <w:rPr>
          <w:rFonts w:ascii="HGS創英ﾌﾟﾚｾﾞﾝｽEB" w:eastAsia="HGS創英ﾌﾟﾚｾﾞﾝｽEB"/>
        </w:rPr>
      </w:pPr>
    </w:p>
    <w:p w:rsidR="00501E23" w:rsidRDefault="00501E23" w:rsidP="00501E23">
      <w:pPr>
        <w:rPr>
          <w:rFonts w:ascii="HGS創英ﾌﾟﾚｾﾞﾝｽEB" w:eastAsia="HGS創英ﾌﾟﾚｾﾞﾝｽEB"/>
        </w:rPr>
      </w:pPr>
      <w:bookmarkStart w:id="3" w:name="_Hlk141961087"/>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BB1D02" w:rsidRDefault="00BB1D02" w:rsidP="00501E23">
      <w:pPr>
        <w:rPr>
          <w:rFonts w:ascii="HGS創英ﾌﾟﾚｾﾞﾝｽEB" w:eastAsia="HGS創英ﾌﾟﾚｾﾞﾝｽEB"/>
        </w:rPr>
      </w:pPr>
    </w:p>
    <w:p w:rsidR="00BB1D02" w:rsidRDefault="00BB1D02" w:rsidP="00501E23">
      <w:pPr>
        <w:rPr>
          <w:rFonts w:ascii="HGS創英ﾌﾟﾚｾﾞﾝｽEB" w:eastAsia="HGS創英ﾌﾟﾚｾﾞﾝｽEB"/>
        </w:rPr>
      </w:pPr>
    </w:p>
    <w:p w:rsidR="00BB1D02" w:rsidRDefault="00BB1D02" w:rsidP="00501E23">
      <w:pPr>
        <w:rPr>
          <w:rFonts w:ascii="HGS創英ﾌﾟﾚｾﾞﾝｽEB" w:eastAsia="HGS創英ﾌﾟﾚｾﾞﾝｽEB"/>
        </w:rPr>
      </w:pPr>
    </w:p>
    <w:p w:rsidR="00BB1D02" w:rsidRDefault="00BB1D02" w:rsidP="00501E23">
      <w:pPr>
        <w:rPr>
          <w:rFonts w:ascii="HGS創英ﾌﾟﾚｾﾞﾝｽEB" w:eastAsia="HGS創英ﾌﾟﾚｾﾞﾝｽEB"/>
        </w:rPr>
      </w:pPr>
    </w:p>
    <w:p w:rsidR="00BB1D02" w:rsidRDefault="00BB1D02" w:rsidP="00501E23">
      <w:pPr>
        <w:rPr>
          <w:rFonts w:ascii="HGS創英ﾌﾟﾚｾﾞﾝｽEB" w:eastAsia="HGS創英ﾌﾟﾚｾﾞﾝｽEB"/>
        </w:rPr>
      </w:pPr>
    </w:p>
    <w:p w:rsidR="00BB1D02" w:rsidRDefault="00BB1D02" w:rsidP="00501E23">
      <w:pPr>
        <w:rPr>
          <w:rFonts w:ascii="HGS創英ﾌﾟﾚｾﾞﾝｽEB" w:eastAsia="HGS創英ﾌﾟﾚｾﾞﾝｽEB"/>
        </w:rPr>
      </w:pPr>
    </w:p>
    <w:p w:rsidR="00BB1D02" w:rsidRDefault="00BB1D02" w:rsidP="00501E23">
      <w:pPr>
        <w:rPr>
          <w:rFonts w:ascii="HGS創英ﾌﾟﾚｾﾞﾝｽEB" w:eastAsia="HGS創英ﾌﾟﾚｾﾞﾝｽEB"/>
        </w:rPr>
      </w:pPr>
    </w:p>
    <w:p w:rsidR="00BB1D02" w:rsidRDefault="00BB1D02" w:rsidP="00501E23">
      <w:pPr>
        <w:rPr>
          <w:rFonts w:ascii="HGS創英ﾌﾟﾚｾﾞﾝｽEB" w:eastAsia="HGS創英ﾌﾟﾚｾﾞﾝｽEB"/>
        </w:rPr>
      </w:pPr>
    </w:p>
    <w:p w:rsidR="00BB1D02" w:rsidRDefault="00BB1D02"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Pr="005B3460" w:rsidRDefault="00501E23" w:rsidP="00501E23">
      <w:pPr>
        <w:rPr>
          <w:rFonts w:ascii="HGS創英ﾌﾟﾚｾﾞﾝｽEB" w:eastAsia="HGS創英ﾌﾟﾚｾﾞﾝｽEB"/>
        </w:rPr>
      </w:pPr>
    </w:p>
    <w:p w:rsidR="00501E23" w:rsidRPr="00316FDD" w:rsidRDefault="00501E23" w:rsidP="00501E23">
      <w:pPr>
        <w:jc w:val="center"/>
        <w:rPr>
          <w:rFonts w:ascii="Meiryo UI" w:eastAsia="Meiryo UI" w:hAnsi="Meiryo UI"/>
          <w:sz w:val="44"/>
          <w:szCs w:val="44"/>
        </w:rPr>
      </w:pPr>
      <w:r>
        <w:rPr>
          <w:rFonts w:ascii="Meiryo UI" w:eastAsia="Meiryo UI" w:hAnsi="Meiryo UI" w:hint="eastAsia"/>
          <w:sz w:val="44"/>
          <w:szCs w:val="44"/>
        </w:rPr>
        <w:t xml:space="preserve">主　な　様　式　</w:t>
      </w:r>
      <w:r w:rsidRPr="00316FDD">
        <w:rPr>
          <w:rFonts w:ascii="Meiryo UI" w:eastAsia="Meiryo UI" w:hAnsi="Meiryo UI" w:hint="eastAsia"/>
          <w:sz w:val="44"/>
          <w:szCs w:val="44"/>
        </w:rPr>
        <w:t xml:space="preserve">の　</w:t>
      </w:r>
      <w:r>
        <w:rPr>
          <w:rFonts w:ascii="Meiryo UI" w:eastAsia="Meiryo UI" w:hAnsi="Meiryo UI" w:hint="eastAsia"/>
          <w:sz w:val="44"/>
          <w:szCs w:val="44"/>
        </w:rPr>
        <w:t xml:space="preserve">記　</w:t>
      </w:r>
      <w:r w:rsidR="00473A6C">
        <w:rPr>
          <w:rFonts w:ascii="Meiryo UI" w:eastAsia="Meiryo UI" w:hAnsi="Meiryo UI" w:hint="eastAsia"/>
          <w:sz w:val="44"/>
          <w:szCs w:val="44"/>
        </w:rPr>
        <w:t>載</w:t>
      </w:r>
      <w:r w:rsidR="007E0BB5">
        <w:rPr>
          <w:rFonts w:ascii="Meiryo UI" w:eastAsia="Meiryo UI" w:hAnsi="Meiryo UI" w:hint="eastAsia"/>
          <w:sz w:val="44"/>
          <w:szCs w:val="44"/>
        </w:rPr>
        <w:t xml:space="preserve">　</w:t>
      </w:r>
      <w:r w:rsidRPr="00316FDD">
        <w:rPr>
          <w:rFonts w:ascii="Meiryo UI" w:eastAsia="Meiryo UI" w:hAnsi="Meiryo UI" w:hint="eastAsia"/>
          <w:sz w:val="44"/>
          <w:szCs w:val="44"/>
        </w:rPr>
        <w:t>例</w:t>
      </w:r>
      <w:r w:rsidR="007E0BB5">
        <w:rPr>
          <w:rFonts w:ascii="Meiryo UI" w:eastAsia="Meiryo UI" w:hAnsi="Meiryo UI" w:hint="eastAsia"/>
          <w:sz w:val="44"/>
          <w:szCs w:val="44"/>
        </w:rPr>
        <w:t xml:space="preserve">　①</w:t>
      </w:r>
    </w:p>
    <w:p w:rsidR="00501E23" w:rsidRDefault="00501E23" w:rsidP="00C176B6">
      <w:pPr>
        <w:spacing w:line="340" w:lineRule="exact"/>
        <w:rPr>
          <w:rFonts w:ascii="Meiryo UI" w:eastAsia="Meiryo UI" w:hAnsi="Meiryo UI"/>
          <w:sz w:val="22"/>
        </w:rPr>
      </w:pPr>
    </w:p>
    <w:p w:rsidR="00CB648B" w:rsidRDefault="00CB648B" w:rsidP="0095764B">
      <w:pPr>
        <w:spacing w:line="400" w:lineRule="exact"/>
        <w:rPr>
          <w:rFonts w:ascii="Meiryo UI" w:eastAsia="Meiryo UI" w:hAnsi="Meiryo UI"/>
          <w:sz w:val="22"/>
        </w:rPr>
      </w:pPr>
    </w:p>
    <w:p w:rsidR="00293DB4" w:rsidRPr="00396A2A" w:rsidRDefault="00396A2A" w:rsidP="00396A2A">
      <w:pPr>
        <w:pStyle w:val="aa"/>
        <w:numPr>
          <w:ilvl w:val="0"/>
          <w:numId w:val="23"/>
        </w:numPr>
        <w:spacing w:line="480" w:lineRule="auto"/>
        <w:ind w:leftChars="0"/>
        <w:jc w:val="left"/>
        <w:rPr>
          <w:rFonts w:ascii="Meiryo UI" w:eastAsia="Meiryo UI" w:hAnsi="Meiryo UI"/>
          <w:sz w:val="36"/>
        </w:rPr>
      </w:pPr>
      <w:r>
        <w:rPr>
          <w:rFonts w:ascii="Meiryo UI" w:eastAsia="Meiryo UI" w:hAnsi="Meiryo UI" w:hint="eastAsia"/>
          <w:sz w:val="36"/>
        </w:rPr>
        <w:t xml:space="preserve">　</w:t>
      </w:r>
      <w:r w:rsidR="00CB648B" w:rsidRPr="00396A2A">
        <w:rPr>
          <w:rFonts w:ascii="Meiryo UI" w:eastAsia="Meiryo UI" w:hAnsi="Meiryo UI" w:hint="eastAsia"/>
          <w:sz w:val="36"/>
        </w:rPr>
        <w:t>免税軽油使用者証交付申請書</w:t>
      </w:r>
    </w:p>
    <w:p w:rsidR="00CB648B" w:rsidRPr="00BB1D02" w:rsidRDefault="00473A6C" w:rsidP="00BB1D02">
      <w:pPr>
        <w:spacing w:line="480" w:lineRule="auto"/>
        <w:ind w:firstLineChars="600" w:firstLine="2160"/>
        <w:jc w:val="left"/>
        <w:rPr>
          <w:rFonts w:ascii="Meiryo UI" w:eastAsia="Meiryo UI" w:hAnsi="Meiryo UI"/>
          <w:sz w:val="36"/>
        </w:rPr>
      </w:pPr>
      <w:r>
        <w:rPr>
          <w:rFonts w:ascii="Meiryo UI" w:eastAsia="Meiryo UI" w:hAnsi="Meiryo UI" w:hint="eastAsia"/>
          <w:sz w:val="36"/>
        </w:rPr>
        <w:t>〇</w:t>
      </w:r>
      <w:r w:rsidR="00396A2A">
        <w:rPr>
          <w:rFonts w:ascii="Meiryo UI" w:eastAsia="Meiryo UI" w:hAnsi="Meiryo UI" w:hint="eastAsia"/>
          <w:sz w:val="36"/>
        </w:rPr>
        <w:t xml:space="preserve">　</w:t>
      </w:r>
      <w:r w:rsidR="00CB648B" w:rsidRPr="00BB1D02">
        <w:rPr>
          <w:rFonts w:ascii="Meiryo UI" w:eastAsia="Meiryo UI" w:hAnsi="Meiryo UI" w:hint="eastAsia"/>
          <w:sz w:val="36"/>
        </w:rPr>
        <w:t>誓約書</w:t>
      </w:r>
    </w:p>
    <w:p w:rsidR="00CB648B" w:rsidRPr="00BB1D02" w:rsidRDefault="00473A6C" w:rsidP="00BB1D02">
      <w:pPr>
        <w:spacing w:line="480" w:lineRule="auto"/>
        <w:ind w:firstLineChars="600" w:firstLine="2160"/>
        <w:jc w:val="left"/>
        <w:rPr>
          <w:rFonts w:ascii="Meiryo UI" w:eastAsia="Meiryo UI" w:hAnsi="Meiryo UI"/>
          <w:sz w:val="36"/>
        </w:rPr>
      </w:pPr>
      <w:r>
        <w:rPr>
          <w:rFonts w:ascii="Meiryo UI" w:eastAsia="Meiryo UI" w:hAnsi="Meiryo UI" w:hint="eastAsia"/>
          <w:sz w:val="36"/>
        </w:rPr>
        <w:t>〇</w:t>
      </w:r>
      <w:r w:rsidR="00396A2A">
        <w:rPr>
          <w:rFonts w:ascii="Meiryo UI" w:eastAsia="Meiryo UI" w:hAnsi="Meiryo UI" w:hint="eastAsia"/>
          <w:sz w:val="36"/>
        </w:rPr>
        <w:t xml:space="preserve">　</w:t>
      </w:r>
      <w:r w:rsidR="00CB648B" w:rsidRPr="00BB1D02">
        <w:rPr>
          <w:rFonts w:ascii="Meiryo UI" w:eastAsia="Meiryo UI" w:hAnsi="Meiryo UI" w:hint="eastAsia"/>
          <w:sz w:val="36"/>
        </w:rPr>
        <w:t>免税軽油使用機械・車両又は設備台帳</w:t>
      </w:r>
    </w:p>
    <w:p w:rsidR="00CB648B" w:rsidRPr="00BB1D02" w:rsidRDefault="00473A6C" w:rsidP="00BB1D02">
      <w:pPr>
        <w:spacing w:line="480" w:lineRule="auto"/>
        <w:ind w:firstLineChars="600" w:firstLine="2160"/>
        <w:jc w:val="left"/>
        <w:rPr>
          <w:rFonts w:ascii="Meiryo UI" w:eastAsia="Meiryo UI" w:hAnsi="Meiryo UI"/>
          <w:sz w:val="24"/>
        </w:rPr>
      </w:pPr>
      <w:r>
        <w:rPr>
          <w:rFonts w:ascii="Meiryo UI" w:eastAsia="Meiryo UI" w:hAnsi="Meiryo UI" w:hint="eastAsia"/>
          <w:sz w:val="36"/>
        </w:rPr>
        <w:t>〇</w:t>
      </w:r>
      <w:r w:rsidR="00C20E3F">
        <w:rPr>
          <w:rFonts w:ascii="Meiryo UI" w:eastAsia="Meiryo UI" w:hAnsi="Meiryo UI" w:hint="eastAsia"/>
          <w:sz w:val="36"/>
        </w:rPr>
        <w:t xml:space="preserve">　</w:t>
      </w:r>
      <w:r w:rsidR="00CB648B" w:rsidRPr="00BB1D02">
        <w:rPr>
          <w:rFonts w:ascii="Meiryo UI" w:eastAsia="Meiryo UI" w:hAnsi="Meiryo UI" w:hint="eastAsia"/>
          <w:sz w:val="36"/>
        </w:rPr>
        <w:t>免税証交付申請書（初回申請用）</w:t>
      </w:r>
    </w:p>
    <w:p w:rsidR="00501E23" w:rsidRPr="00A11439" w:rsidRDefault="00501E23" w:rsidP="00501E23">
      <w:pPr>
        <w:rPr>
          <w:rFonts w:ascii="HGS創英ﾌﾟﾚｾﾞﾝｽEB" w:eastAsia="HGS創英ﾌﾟﾚｾﾞﾝｽEB"/>
          <w:sz w:val="48"/>
          <w:szCs w:val="48"/>
        </w:rPr>
      </w:pPr>
    </w:p>
    <w:p w:rsidR="00501E23" w:rsidRPr="00E53071" w:rsidRDefault="00501E23" w:rsidP="00501E23"/>
    <w:bookmarkEnd w:id="3"/>
    <w:p w:rsidR="00501E23" w:rsidRDefault="00501E23" w:rsidP="00501E23">
      <w:pPr>
        <w:widowControl/>
        <w:jc w:val="left"/>
      </w:pPr>
      <w:r>
        <w:br w:type="page"/>
      </w:r>
    </w:p>
    <w:p w:rsidR="0095547D" w:rsidRDefault="0075112C" w:rsidP="0095547D">
      <w:pPr>
        <w:spacing w:line="340" w:lineRule="exact"/>
        <w:rPr>
          <w:rFonts w:ascii="Meiryo UI" w:eastAsia="Meiryo UI" w:hAnsi="Meiryo UI"/>
          <w:sz w:val="24"/>
          <w:szCs w:val="24"/>
        </w:rPr>
      </w:pPr>
      <w:r w:rsidRPr="0075112C">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704320" behindDoc="0" locked="0" layoutInCell="1" allowOverlap="1" wp14:anchorId="1AEFB97C" wp14:editId="79AB7D38">
                <wp:simplePos x="0" y="0"/>
                <wp:positionH relativeFrom="margin">
                  <wp:posOffset>44450</wp:posOffset>
                </wp:positionH>
                <wp:positionV relativeFrom="paragraph">
                  <wp:posOffset>-669290</wp:posOffset>
                </wp:positionV>
                <wp:extent cx="6066155" cy="401320"/>
                <wp:effectExtent l="0" t="0" r="0" b="0"/>
                <wp:wrapThrough wrapText="bothSides">
                  <wp:wrapPolygon edited="0">
                    <wp:start x="0" y="0"/>
                    <wp:lineTo x="0" y="20506"/>
                    <wp:lineTo x="21503" y="20506"/>
                    <wp:lineTo x="21503" y="0"/>
                    <wp:lineTo x="0" y="0"/>
                  </wp:wrapPolygon>
                </wp:wrapThrough>
                <wp:docPr id="276" name="四角形: 角を丸くする 276"/>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rsidR="009E1D41" w:rsidRPr="000C6881" w:rsidRDefault="009E1D41" w:rsidP="0075112C">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「免税軽油使用者証交付申請書」の作成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FB97C" id="四角形: 角を丸くする 276" o:spid="_x0000_s1056" style="position:absolute;left:0;text-align:left;margin-left:3.5pt;margin-top:-52.7pt;width:477.65pt;height:31.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ktgIAABoFAAAOAAAAZHJzL2Uyb0RvYy54bWysVM1u1DAQviPxDpbvNMmyuy1Rs9WqVRFS&#10;aVe0qGev42wiOR5jezcpt/bKAak31BsXXqEXnmapxGMwdrJtKZwQl2TGM56fb77x7l5bS7ISxlag&#10;MppsxZQIxSGv1CKj788OX+xQYh1TOZOgREYvhKV7k+fPdhudigGUIHNhCAZRNm10RkvndBpFlpei&#10;ZnYLtFBoLMDUzKFqFlFuWIPRaxkN4ngcNWBybYALa/H0oDPSSYhfFIK7k6KwwhGZUazNha8J37n/&#10;RpNdli4M02XF+zLYP1RRs0ph0vtQB8wxsjTVH6HqihuwULgtDnUERVFxEXrAbpL4STenJdMi9ILg&#10;WH0Pk/1/YfnxamZIlWd0sD2mRLEah3R3c/Pz2/Xd968pwf/66vrH7e368vP68sv66hPxjghbo22K&#10;t0/1zPSaRdFj0Bam9n/sjrQB6ot7qEXrCMfDcTweJ6MRJRxtwzh5OQiziB5ua2PdawE18UJGDSxV&#10;/g7nGWBmqyPrMC36b/x8Rguyyg8rKYNiFvN9aciK4ex34vFwOgh35bJ+C3l3jBSKexLgMVJl490f&#10;Y3zbhQm5fosvFWkQttEQIxDOkLyFZA7FWiOcVi0oYXKBW8GdCYkV+NIC43zRB8yWXboQ1mOK6aTy&#10;tYtA3b5Hj3SHrZdcO2/DwJKdzRjmkF/gFA109LaaH1aY4IhZN2MG+YwF4o66E/wUErBq6CVKSjAf&#10;/3bu/ZFmaKWkwf3Ajj4smRGUyDcKCfgqGQ79QgVlONrG+RHz2DJ/bFHLeh9wDAm+BpoH0fs7uREL&#10;A/U5rvLUZ0UTUxxzd9j1yr7r9hYfAy6m0+CGS6SZO1KnmvvgHjoP7Vl7zozumeOQc8ew2SWWPuFO&#10;5+tvKpguHRRVIJaHusMVx+IVXMAwoP6x8Bv+WA9eD0/a5BcAAAD//wMAUEsDBBQABgAIAAAAIQAr&#10;sLco3AAAAAoBAAAPAAAAZHJzL2Rvd25yZXYueG1sTI/BTsMwEETvSPyDtUjcWrtJCRDiVKgqH9AC&#10;9629JBHxOrLdNv17zAmOszOafdNsZjeKM4U4eNawWioQxMbbgTsNH+9viycQMSFbHD2ThitF2LS3&#10;Nw3W1l94T+dD6kQu4Vijhj6lqZYymp4cxqWfiLP35YPDlGXopA14yeVulIVSlXQ4cP7Q40Tbnsz3&#10;4eQ0lJ35pGkfduiqNJhruavsVml9fze/voBINKe/MPziZ3RoM9PRn9hGMWp4zEuShsVKPaxB5MBz&#10;VZQgjvm0LgqQbSP/T2h/AAAA//8DAFBLAQItABQABgAIAAAAIQC2gziS/gAAAOEBAAATAAAAAAAA&#10;AAAAAAAAAAAAAABbQ29udGVudF9UeXBlc10ueG1sUEsBAi0AFAAGAAgAAAAhADj9If/WAAAAlAEA&#10;AAsAAAAAAAAAAAAAAAAALwEAAF9yZWxzLy5yZWxzUEsBAi0AFAAGAAgAAAAhAL+t7WS2AgAAGgUA&#10;AA4AAAAAAAAAAAAAAAAALgIAAGRycy9lMm9Eb2MueG1sUEsBAi0AFAAGAAgAAAAhACuwtyjcAAAA&#10;CgEAAA8AAAAAAAAAAAAAAAAAEAUAAGRycy9kb3ducmV2LnhtbFBLBQYAAAAABAAEAPMAAAAZBgAA&#10;AAA=&#10;" fillcolor="#e6e0ec" stroked="f" strokeweight="2pt">
                <v:textbox>
                  <w:txbxContent>
                    <w:p w:rsidR="009E1D41" w:rsidRPr="000C6881" w:rsidRDefault="009E1D41" w:rsidP="0075112C">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「免税軽油使用者証交付申請書」の作成</w:t>
                      </w:r>
                    </w:p>
                  </w:txbxContent>
                </v:textbox>
                <w10:wrap type="through" anchorx="margin"/>
              </v:roundrect>
            </w:pict>
          </mc:Fallback>
        </mc:AlternateContent>
      </w:r>
    </w:p>
    <w:p w:rsidR="0075112C" w:rsidRPr="00731FFE" w:rsidRDefault="00861E2C" w:rsidP="00C20E3F">
      <w:pPr>
        <w:spacing w:line="340" w:lineRule="exact"/>
        <w:ind w:left="240" w:hangingChars="100" w:hanging="240"/>
        <w:rPr>
          <w:rFonts w:ascii="Meiryo UI" w:eastAsia="Meiryo UI" w:hAnsi="Meiryo UI"/>
          <w:sz w:val="24"/>
        </w:rPr>
      </w:pPr>
      <w:r>
        <w:rPr>
          <w:rFonts w:ascii="Meiryo UI" w:eastAsia="Meiryo UI" w:hAnsi="Meiryo UI" w:hint="eastAsia"/>
          <w:sz w:val="24"/>
          <w:szCs w:val="24"/>
        </w:rPr>
        <w:t>１</w:t>
      </w:r>
      <w:r w:rsidR="00C20E3F">
        <w:rPr>
          <w:rFonts w:ascii="Meiryo UI" w:eastAsia="Meiryo UI" w:hAnsi="Meiryo UI" w:hint="eastAsia"/>
          <w:sz w:val="24"/>
          <w:szCs w:val="24"/>
        </w:rPr>
        <w:t xml:space="preserve">　</w:t>
      </w:r>
      <w:r w:rsidR="0075112C" w:rsidRPr="0075112C">
        <w:rPr>
          <w:rFonts w:ascii="Meiryo UI" w:eastAsia="Meiryo UI" w:hAnsi="Meiryo UI" w:hint="eastAsia"/>
          <w:sz w:val="24"/>
        </w:rPr>
        <w:t>「住所又は事務所若しくは事業所所在地」欄は、個人で申請される場合は住所、法人で申請される場合は事務所若しくは事業所所在地を記入してください。</w:t>
      </w:r>
    </w:p>
    <w:p w:rsidR="00861E2C" w:rsidRDefault="00861E2C" w:rsidP="00673D28">
      <w:pPr>
        <w:spacing w:line="340" w:lineRule="exact"/>
        <w:rPr>
          <w:rFonts w:ascii="Meiryo UI" w:eastAsia="Meiryo UI" w:hAnsi="Meiryo UI"/>
          <w:sz w:val="24"/>
        </w:rPr>
      </w:pPr>
    </w:p>
    <w:p w:rsidR="0075112C" w:rsidRPr="0075112C" w:rsidRDefault="00861E2C" w:rsidP="00861E2C">
      <w:pPr>
        <w:spacing w:line="340" w:lineRule="exact"/>
        <w:rPr>
          <w:rFonts w:ascii="Meiryo UI" w:eastAsia="Meiryo UI" w:hAnsi="Meiryo UI"/>
          <w:sz w:val="24"/>
        </w:rPr>
      </w:pPr>
      <w:r>
        <w:rPr>
          <w:rFonts w:ascii="Meiryo UI" w:eastAsia="Meiryo UI" w:hAnsi="Meiryo UI" w:hint="eastAsia"/>
          <w:sz w:val="24"/>
        </w:rPr>
        <w:t>２</w:t>
      </w:r>
      <w:r w:rsidR="00175E5C">
        <w:rPr>
          <w:rFonts w:ascii="Meiryo UI" w:eastAsia="Meiryo UI" w:hAnsi="Meiryo UI" w:hint="eastAsia"/>
          <w:sz w:val="24"/>
        </w:rPr>
        <w:t xml:space="preserve">　</w:t>
      </w:r>
      <w:r w:rsidR="0075112C" w:rsidRPr="0075112C">
        <w:rPr>
          <w:rFonts w:ascii="Meiryo UI" w:eastAsia="Meiryo UI" w:hAnsi="Meiryo UI" w:hint="eastAsia"/>
          <w:sz w:val="24"/>
        </w:rPr>
        <w:t>「業種」欄は、船舶</w:t>
      </w:r>
      <w:r w:rsidR="00640306">
        <w:rPr>
          <w:rFonts w:ascii="Meiryo UI" w:eastAsia="Meiryo UI" w:hAnsi="Meiryo UI" w:hint="eastAsia"/>
          <w:sz w:val="24"/>
        </w:rPr>
        <w:t>を</w:t>
      </w:r>
      <w:r w:rsidR="0075112C" w:rsidRPr="0075112C">
        <w:rPr>
          <w:rFonts w:ascii="Meiryo UI" w:eastAsia="Meiryo UI" w:hAnsi="Meiryo UI" w:hint="eastAsia"/>
          <w:sz w:val="24"/>
        </w:rPr>
        <w:t>○</w:t>
      </w:r>
      <w:r w:rsidR="00640306">
        <w:rPr>
          <w:rFonts w:ascii="Meiryo UI" w:eastAsia="Meiryo UI" w:hAnsi="Meiryo UI" w:hint="eastAsia"/>
          <w:sz w:val="24"/>
        </w:rPr>
        <w:t>で囲んでください。</w:t>
      </w:r>
    </w:p>
    <w:p w:rsidR="0075112C" w:rsidRPr="00731FFE" w:rsidRDefault="0075112C" w:rsidP="0075112C">
      <w:pPr>
        <w:spacing w:line="340" w:lineRule="exact"/>
        <w:rPr>
          <w:rFonts w:ascii="Meiryo UI" w:eastAsia="Meiryo UI" w:hAnsi="Meiryo UI"/>
          <w:sz w:val="24"/>
        </w:rPr>
      </w:pPr>
    </w:p>
    <w:p w:rsidR="0075112C" w:rsidRPr="0075112C" w:rsidRDefault="00861E2C" w:rsidP="00C20E3F">
      <w:pPr>
        <w:spacing w:line="340" w:lineRule="exact"/>
        <w:ind w:left="240" w:hangingChars="100" w:hanging="240"/>
        <w:rPr>
          <w:rFonts w:ascii="Meiryo UI" w:eastAsia="Meiryo UI" w:hAnsi="Meiryo UI"/>
          <w:sz w:val="24"/>
        </w:rPr>
      </w:pPr>
      <w:r>
        <w:rPr>
          <w:rFonts w:ascii="Meiryo UI" w:eastAsia="Meiryo UI" w:hAnsi="Meiryo UI" w:hint="eastAsia"/>
          <w:sz w:val="24"/>
        </w:rPr>
        <w:t>３</w:t>
      </w:r>
      <w:r w:rsidR="00C20E3F">
        <w:rPr>
          <w:rFonts w:ascii="Meiryo UI" w:eastAsia="Meiryo UI" w:hAnsi="Meiryo UI" w:hint="eastAsia"/>
          <w:sz w:val="24"/>
        </w:rPr>
        <w:t xml:space="preserve">　</w:t>
      </w:r>
      <w:r w:rsidR="0075112C" w:rsidRPr="0075112C">
        <w:rPr>
          <w:rFonts w:ascii="Meiryo UI" w:eastAsia="Meiryo UI" w:hAnsi="Meiryo UI" w:hint="eastAsia"/>
          <w:sz w:val="24"/>
        </w:rPr>
        <w:t>「氏名又は名称」欄は、個人で申請される場合は氏名、法人で申請される場合は法人名</w:t>
      </w:r>
      <w:r w:rsidR="00AD3B4F">
        <w:rPr>
          <w:rFonts w:ascii="Meiryo UI" w:eastAsia="Meiryo UI" w:hAnsi="Meiryo UI" w:hint="eastAsia"/>
          <w:sz w:val="24"/>
        </w:rPr>
        <w:t>及び</w:t>
      </w:r>
      <w:r w:rsidR="0075112C" w:rsidRPr="0075112C">
        <w:rPr>
          <w:rFonts w:ascii="Meiryo UI" w:eastAsia="Meiryo UI" w:hAnsi="Meiryo UI" w:hint="eastAsia"/>
          <w:sz w:val="24"/>
        </w:rPr>
        <w:t>代表者名を記入してください。</w:t>
      </w:r>
    </w:p>
    <w:p w:rsidR="0075112C" w:rsidRPr="00A45550" w:rsidRDefault="0075112C" w:rsidP="0075112C">
      <w:pPr>
        <w:spacing w:line="340" w:lineRule="exact"/>
        <w:ind w:left="720" w:hangingChars="300" w:hanging="720"/>
        <w:rPr>
          <w:rFonts w:ascii="Meiryo UI" w:eastAsia="Meiryo UI" w:hAnsi="Meiryo UI"/>
          <w:sz w:val="24"/>
        </w:rPr>
      </w:pPr>
    </w:p>
    <w:p w:rsidR="0075112C" w:rsidRPr="0075112C" w:rsidRDefault="007E0BB5" w:rsidP="00C20E3F">
      <w:pPr>
        <w:spacing w:line="340" w:lineRule="exact"/>
        <w:ind w:left="240" w:hangingChars="100" w:hanging="240"/>
        <w:rPr>
          <w:rFonts w:ascii="Meiryo UI" w:eastAsia="Meiryo UI" w:hAnsi="Meiryo UI"/>
          <w:sz w:val="24"/>
        </w:rPr>
      </w:pPr>
      <w:r>
        <w:rPr>
          <w:rFonts w:ascii="Meiryo UI" w:eastAsia="Meiryo UI" w:hAnsi="Meiryo UI" w:hint="eastAsia"/>
          <w:sz w:val="24"/>
        </w:rPr>
        <w:t>４</w:t>
      </w:r>
      <w:r w:rsidR="002339B1">
        <w:rPr>
          <w:rFonts w:ascii="Meiryo UI" w:eastAsia="Meiryo UI" w:hAnsi="Meiryo UI" w:hint="eastAsia"/>
          <w:sz w:val="24"/>
        </w:rPr>
        <w:t xml:space="preserve">　</w:t>
      </w:r>
      <w:r w:rsidR="0075112C" w:rsidRPr="0075112C">
        <w:rPr>
          <w:rFonts w:ascii="Meiryo UI" w:eastAsia="Meiryo UI" w:hAnsi="Meiryo UI" w:hint="eastAsia"/>
          <w:sz w:val="24"/>
        </w:rPr>
        <w:t>「この申請に応答する係及び氏名並びに電話番号」欄は、</w:t>
      </w:r>
      <w:r w:rsidR="00573C05">
        <w:rPr>
          <w:rFonts w:ascii="Meiryo UI" w:eastAsia="Meiryo UI" w:hAnsi="Meiryo UI" w:hint="eastAsia"/>
          <w:sz w:val="24"/>
        </w:rPr>
        <w:t>申請手続を</w:t>
      </w:r>
      <w:r w:rsidR="00423719">
        <w:rPr>
          <w:rFonts w:ascii="Meiryo UI" w:eastAsia="Meiryo UI" w:hAnsi="Meiryo UI" w:hint="eastAsia"/>
          <w:sz w:val="24"/>
        </w:rPr>
        <w:t>担当される方の氏名及</w:t>
      </w:r>
      <w:r w:rsidR="00A45550">
        <w:rPr>
          <w:rFonts w:ascii="Meiryo UI" w:eastAsia="Meiryo UI" w:hAnsi="Meiryo UI" w:hint="eastAsia"/>
          <w:sz w:val="24"/>
        </w:rPr>
        <w:t>び</w:t>
      </w:r>
      <w:r w:rsidR="0075112C" w:rsidRPr="0075112C">
        <w:rPr>
          <w:rFonts w:ascii="Meiryo UI" w:eastAsia="Meiryo UI" w:hAnsi="Meiryo UI" w:hint="eastAsia"/>
          <w:sz w:val="24"/>
        </w:rPr>
        <w:t>平日の日中に連絡が取れる電話番号を記入してください。</w:t>
      </w:r>
    </w:p>
    <w:p w:rsidR="0075112C" w:rsidRPr="00A45550" w:rsidRDefault="0075112C" w:rsidP="0075112C">
      <w:pPr>
        <w:spacing w:line="340" w:lineRule="exact"/>
        <w:ind w:left="720" w:hangingChars="300" w:hanging="720"/>
        <w:rPr>
          <w:rFonts w:ascii="Meiryo UI" w:eastAsia="Meiryo UI" w:hAnsi="Meiryo UI"/>
          <w:sz w:val="24"/>
        </w:rPr>
      </w:pPr>
    </w:p>
    <w:p w:rsidR="00573C05" w:rsidRDefault="00861E2C" w:rsidP="00861E2C">
      <w:pPr>
        <w:spacing w:line="340" w:lineRule="exact"/>
        <w:rPr>
          <w:rFonts w:ascii="Meiryo UI" w:eastAsia="Meiryo UI" w:hAnsi="Meiryo UI"/>
          <w:sz w:val="24"/>
        </w:rPr>
      </w:pPr>
      <w:r>
        <w:rPr>
          <w:rFonts w:ascii="Meiryo UI" w:eastAsia="Meiryo UI" w:hAnsi="Meiryo UI" w:hint="eastAsia"/>
          <w:sz w:val="24"/>
        </w:rPr>
        <w:t>５</w:t>
      </w:r>
      <w:r w:rsidR="0075112C" w:rsidRPr="0075112C">
        <w:rPr>
          <w:rFonts w:ascii="Meiryo UI" w:eastAsia="Meiryo UI" w:hAnsi="Meiryo UI" w:hint="eastAsia"/>
          <w:sz w:val="24"/>
        </w:rPr>
        <w:t xml:space="preserve">　</w:t>
      </w:r>
      <w:r w:rsidR="00A52786">
        <w:rPr>
          <w:rFonts w:ascii="Meiryo UI" w:eastAsia="Meiryo UI" w:hAnsi="Meiryo UI" w:hint="eastAsia"/>
          <w:sz w:val="24"/>
        </w:rPr>
        <w:t>「</w:t>
      </w:r>
      <w:r w:rsidR="00573C05">
        <w:rPr>
          <w:rFonts w:ascii="Meiryo UI" w:eastAsia="Meiryo UI" w:hAnsi="Meiryo UI" w:hint="eastAsia"/>
          <w:sz w:val="24"/>
        </w:rPr>
        <w:t>機械、車両又は、設備の明細</w:t>
      </w:r>
      <w:r w:rsidR="00A52786">
        <w:rPr>
          <w:rFonts w:ascii="Meiryo UI" w:eastAsia="Meiryo UI" w:hAnsi="Meiryo UI" w:hint="eastAsia"/>
          <w:sz w:val="24"/>
        </w:rPr>
        <w:t>」</w:t>
      </w:r>
      <w:r w:rsidR="00573C05">
        <w:rPr>
          <w:rFonts w:ascii="Meiryo UI" w:eastAsia="Meiryo UI" w:hAnsi="Meiryo UI" w:hint="eastAsia"/>
          <w:sz w:val="24"/>
        </w:rPr>
        <w:t>欄</w:t>
      </w:r>
    </w:p>
    <w:p w:rsidR="00A27B25" w:rsidRPr="00731FFE" w:rsidRDefault="00A27B25" w:rsidP="00A27B25">
      <w:pPr>
        <w:spacing w:line="340" w:lineRule="exact"/>
        <w:rPr>
          <w:rFonts w:ascii="Meiryo UI" w:eastAsia="Meiryo UI" w:hAnsi="Meiryo UI"/>
          <w:sz w:val="24"/>
          <w:szCs w:val="24"/>
        </w:rPr>
      </w:pPr>
    </w:p>
    <w:p w:rsidR="0075112C" w:rsidRPr="0075112C" w:rsidRDefault="00573C05"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（１）</w:t>
      </w:r>
      <w:r w:rsidR="00C20E3F">
        <w:rPr>
          <w:rFonts w:ascii="Meiryo UI" w:eastAsia="Meiryo UI" w:hAnsi="Meiryo UI" w:hint="eastAsia"/>
          <w:sz w:val="24"/>
          <w:szCs w:val="24"/>
        </w:rPr>
        <w:t xml:space="preserve">　</w:t>
      </w:r>
      <w:r w:rsidR="0075112C" w:rsidRPr="0075112C">
        <w:rPr>
          <w:rFonts w:ascii="Meiryo UI" w:eastAsia="Meiryo UI" w:hAnsi="Meiryo UI" w:hint="eastAsia"/>
          <w:sz w:val="24"/>
          <w:szCs w:val="24"/>
        </w:rPr>
        <w:t>「所在地(定置場</w:t>
      </w:r>
      <w:r w:rsidR="00AA548D">
        <w:rPr>
          <w:rFonts w:ascii="Meiryo UI" w:eastAsia="Meiryo UI" w:hAnsi="Meiryo UI" w:hint="eastAsia"/>
          <w:sz w:val="24"/>
          <w:szCs w:val="24"/>
        </w:rPr>
        <w:t>又は</w:t>
      </w:r>
      <w:r w:rsidR="0075112C" w:rsidRPr="0075112C">
        <w:rPr>
          <w:rFonts w:ascii="Meiryo UI" w:eastAsia="Meiryo UI" w:hAnsi="Meiryo UI" w:hint="eastAsia"/>
          <w:sz w:val="24"/>
          <w:szCs w:val="24"/>
        </w:rPr>
        <w:t>係留地)」欄は、免税軽油を使用する船舶を係留するマリーナ等の情報を記入してください。</w:t>
      </w:r>
    </w:p>
    <w:p w:rsidR="0075112C" w:rsidRPr="00731FFE" w:rsidRDefault="0075112C" w:rsidP="0075112C">
      <w:pPr>
        <w:spacing w:line="340" w:lineRule="exact"/>
        <w:ind w:left="720" w:hangingChars="300" w:hanging="720"/>
        <w:rPr>
          <w:rFonts w:ascii="Meiryo UI" w:eastAsia="Meiryo UI" w:hAnsi="Meiryo UI"/>
          <w:sz w:val="24"/>
        </w:rPr>
      </w:pPr>
    </w:p>
    <w:p w:rsidR="0075112C" w:rsidRPr="0075112C" w:rsidRDefault="006E14A9"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w:t>
      </w:r>
      <w:r w:rsidR="00573C05">
        <w:rPr>
          <w:rFonts w:ascii="Meiryo UI" w:eastAsia="Meiryo UI" w:hAnsi="Meiryo UI" w:hint="eastAsia"/>
          <w:sz w:val="24"/>
        </w:rPr>
        <w:t>２）</w:t>
      </w:r>
      <w:r w:rsidR="00481DB8">
        <w:rPr>
          <w:rFonts w:ascii="Meiryo UI" w:eastAsia="Meiryo UI" w:hAnsi="Meiryo UI" w:hint="eastAsia"/>
          <w:sz w:val="24"/>
        </w:rPr>
        <w:t xml:space="preserve">　</w:t>
      </w:r>
      <w:r w:rsidR="0075112C" w:rsidRPr="0075112C">
        <w:rPr>
          <w:rFonts w:ascii="Meiryo UI" w:eastAsia="Meiryo UI" w:hAnsi="Meiryo UI" w:hint="eastAsia"/>
          <w:sz w:val="24"/>
          <w:szCs w:val="24"/>
        </w:rPr>
        <w:t>「名称」欄は、免税登録番号及び船舶検査証書の「船種及び船名」欄の船名を記入してください。</w:t>
      </w:r>
    </w:p>
    <w:p w:rsidR="0075112C" w:rsidRPr="005C0CBD" w:rsidRDefault="0075112C" w:rsidP="0075112C">
      <w:pPr>
        <w:spacing w:line="340" w:lineRule="exact"/>
        <w:rPr>
          <w:rFonts w:ascii="Meiryo UI" w:eastAsia="Meiryo UI" w:hAnsi="Meiryo UI"/>
          <w:sz w:val="24"/>
          <w:szCs w:val="24"/>
        </w:rPr>
      </w:pPr>
    </w:p>
    <w:p w:rsidR="00815C4B" w:rsidRDefault="006E14A9"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w:t>
      </w:r>
      <w:r w:rsidR="00573C05">
        <w:rPr>
          <w:rFonts w:ascii="Meiryo UI" w:eastAsia="Meiryo UI" w:hAnsi="Meiryo UI" w:hint="eastAsia"/>
          <w:sz w:val="24"/>
          <w:szCs w:val="24"/>
        </w:rPr>
        <w:t>３）</w:t>
      </w:r>
      <w:r w:rsidR="00731FFE">
        <w:rPr>
          <w:rFonts w:ascii="Meiryo UI" w:eastAsia="Meiryo UI" w:hAnsi="Meiryo UI" w:hint="eastAsia"/>
          <w:sz w:val="24"/>
          <w:szCs w:val="24"/>
        </w:rPr>
        <w:t xml:space="preserve">　</w:t>
      </w:r>
      <w:r w:rsidR="0075112C" w:rsidRPr="0075112C">
        <w:rPr>
          <w:rFonts w:ascii="Meiryo UI" w:eastAsia="Meiryo UI" w:hAnsi="Meiryo UI" w:hint="eastAsia"/>
          <w:sz w:val="24"/>
          <w:szCs w:val="24"/>
        </w:rPr>
        <w:t>「所有者の氏名</w:t>
      </w:r>
      <w:r w:rsidR="00B64ACB">
        <w:rPr>
          <w:rFonts w:ascii="Meiryo UI" w:eastAsia="Meiryo UI" w:hAnsi="Meiryo UI" w:hint="eastAsia"/>
          <w:sz w:val="24"/>
          <w:szCs w:val="24"/>
        </w:rPr>
        <w:t>又は</w:t>
      </w:r>
      <w:r w:rsidR="0075112C" w:rsidRPr="0075112C">
        <w:rPr>
          <w:rFonts w:ascii="Meiryo UI" w:eastAsia="Meiryo UI" w:hAnsi="Meiryo UI" w:hint="eastAsia"/>
          <w:sz w:val="24"/>
          <w:szCs w:val="24"/>
        </w:rPr>
        <w:t>名称」欄は、船舶検査証書の「船舶所有者」欄の名前を記入してく</w:t>
      </w:r>
      <w:r w:rsidR="00E014EC">
        <w:rPr>
          <w:rFonts w:ascii="Meiryo UI" w:eastAsia="Meiryo UI" w:hAnsi="Meiryo UI" w:hint="eastAsia"/>
          <w:sz w:val="24"/>
          <w:szCs w:val="24"/>
        </w:rPr>
        <w:t>だ</w:t>
      </w:r>
      <w:r w:rsidR="0075112C" w:rsidRPr="0075112C">
        <w:rPr>
          <w:rFonts w:ascii="Meiryo UI" w:eastAsia="Meiryo UI" w:hAnsi="Meiryo UI" w:hint="eastAsia"/>
          <w:sz w:val="24"/>
          <w:szCs w:val="24"/>
        </w:rPr>
        <w:t>さい。</w:t>
      </w:r>
    </w:p>
    <w:p w:rsidR="0075112C" w:rsidRPr="0075112C" w:rsidRDefault="0056166E" w:rsidP="00871EC7">
      <w:pPr>
        <w:spacing w:line="340" w:lineRule="exact"/>
        <w:ind w:firstLineChars="400" w:firstLine="960"/>
        <w:rPr>
          <w:rFonts w:ascii="Meiryo UI" w:eastAsia="Meiryo UI" w:hAnsi="Meiryo UI"/>
          <w:sz w:val="24"/>
          <w:szCs w:val="24"/>
        </w:rPr>
      </w:pPr>
      <w:r>
        <w:rPr>
          <w:rFonts w:ascii="Meiryo UI" w:eastAsia="Meiryo UI" w:hAnsi="Meiryo UI" w:hint="eastAsia"/>
          <w:sz w:val="24"/>
          <w:szCs w:val="24"/>
        </w:rPr>
        <w:t>なお、</w:t>
      </w:r>
      <w:r w:rsidR="0075112C" w:rsidRPr="0075112C">
        <w:rPr>
          <w:rFonts w:ascii="Meiryo UI" w:eastAsia="Meiryo UI" w:hAnsi="Meiryo UI" w:hint="eastAsia"/>
          <w:sz w:val="24"/>
          <w:szCs w:val="24"/>
        </w:rPr>
        <w:t>リース契約等で所有者と使用者が異なる場合は、リース会社の名称を記入してください。</w:t>
      </w:r>
    </w:p>
    <w:p w:rsidR="00861E2C" w:rsidRPr="00731FFE" w:rsidRDefault="00861E2C" w:rsidP="00861E2C">
      <w:pPr>
        <w:spacing w:line="340" w:lineRule="exact"/>
        <w:rPr>
          <w:rFonts w:ascii="Meiryo UI" w:eastAsia="Meiryo UI" w:hAnsi="Meiryo UI"/>
          <w:sz w:val="24"/>
          <w:szCs w:val="24"/>
          <w:u w:val="single"/>
        </w:rPr>
      </w:pPr>
    </w:p>
    <w:p w:rsidR="0075112C" w:rsidRPr="0075112C" w:rsidRDefault="00F02F5B"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（４</w:t>
      </w:r>
      <w:r w:rsidR="00731FFE">
        <w:rPr>
          <w:rFonts w:ascii="Meiryo UI" w:eastAsia="Meiryo UI" w:hAnsi="Meiryo UI" w:hint="eastAsia"/>
          <w:sz w:val="24"/>
          <w:szCs w:val="24"/>
        </w:rPr>
        <w:t>）</w:t>
      </w:r>
      <w:r w:rsidR="005C0CBD">
        <w:rPr>
          <w:rFonts w:ascii="Meiryo UI" w:eastAsia="Meiryo UI" w:hAnsi="Meiryo UI" w:hint="eastAsia"/>
          <w:sz w:val="24"/>
          <w:szCs w:val="24"/>
        </w:rPr>
        <w:t xml:space="preserve">　</w:t>
      </w:r>
      <w:r w:rsidR="00E014EC" w:rsidRPr="0075112C">
        <w:rPr>
          <w:rFonts w:ascii="Meiryo UI" w:eastAsia="Meiryo UI" w:hAnsi="Meiryo UI" w:hint="eastAsia"/>
          <w:sz w:val="24"/>
          <w:szCs w:val="24"/>
        </w:rPr>
        <w:t>「</w:t>
      </w:r>
      <w:r w:rsidR="0075112C" w:rsidRPr="0075112C">
        <w:rPr>
          <w:rFonts w:ascii="Meiryo UI" w:eastAsia="Meiryo UI" w:hAnsi="Meiryo UI" w:hint="eastAsia"/>
          <w:sz w:val="24"/>
          <w:szCs w:val="24"/>
        </w:rPr>
        <w:t>型式」欄は、船舶検査手帳記載の船体の「製造者名」、「製造者型式」、「製造番号」</w:t>
      </w:r>
      <w:r w:rsidR="00731FFE">
        <w:rPr>
          <w:rFonts w:ascii="Meiryo UI" w:eastAsia="Meiryo UI" w:hAnsi="Meiryo UI" w:hint="eastAsia"/>
          <w:sz w:val="24"/>
          <w:szCs w:val="24"/>
        </w:rPr>
        <w:t xml:space="preserve">　</w:t>
      </w:r>
      <w:r w:rsidR="0075112C" w:rsidRPr="0075112C">
        <w:rPr>
          <w:rFonts w:ascii="Meiryo UI" w:eastAsia="Meiryo UI" w:hAnsi="Meiryo UI" w:hint="eastAsia"/>
          <w:sz w:val="24"/>
          <w:szCs w:val="24"/>
        </w:rPr>
        <w:t>「検査済票の番号」を記入してください。</w:t>
      </w:r>
    </w:p>
    <w:p w:rsidR="0075112C" w:rsidRPr="00731FFE" w:rsidRDefault="0075112C" w:rsidP="0075112C">
      <w:pPr>
        <w:spacing w:line="340" w:lineRule="exact"/>
        <w:ind w:left="240" w:hangingChars="100" w:hanging="240"/>
        <w:rPr>
          <w:rFonts w:ascii="Meiryo UI" w:eastAsia="Meiryo UI" w:hAnsi="Meiryo UI"/>
          <w:sz w:val="24"/>
          <w:szCs w:val="24"/>
        </w:rPr>
      </w:pPr>
    </w:p>
    <w:p w:rsidR="0075112C" w:rsidRPr="0075112C" w:rsidRDefault="00F02F5B"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（５）</w:t>
      </w:r>
      <w:r w:rsidR="00523195">
        <w:rPr>
          <w:rFonts w:ascii="Meiryo UI" w:eastAsia="Meiryo UI" w:hAnsi="Meiryo UI" w:hint="eastAsia"/>
          <w:sz w:val="24"/>
          <w:szCs w:val="24"/>
        </w:rPr>
        <w:t xml:space="preserve">　</w:t>
      </w:r>
      <w:r w:rsidR="0075112C" w:rsidRPr="0075112C">
        <w:rPr>
          <w:rFonts w:ascii="Meiryo UI" w:eastAsia="Meiryo UI" w:hAnsi="Meiryo UI" w:hint="eastAsia"/>
          <w:sz w:val="24"/>
          <w:szCs w:val="24"/>
        </w:rPr>
        <w:t>「軸馬力」欄は、船舶検査手帳記載の機関の「製造者名」、「製造者型式」、「製造番号」</w:t>
      </w:r>
      <w:r w:rsidR="00AE629C">
        <w:rPr>
          <w:rFonts w:ascii="Meiryo UI" w:eastAsia="Meiryo UI" w:hAnsi="Meiryo UI" w:hint="eastAsia"/>
          <w:sz w:val="24"/>
          <w:szCs w:val="24"/>
        </w:rPr>
        <w:t>及び</w:t>
      </w:r>
      <w:r w:rsidR="0075112C" w:rsidRPr="0075112C">
        <w:rPr>
          <w:rFonts w:ascii="Meiryo UI" w:eastAsia="Meiryo UI" w:hAnsi="Meiryo UI" w:hint="eastAsia"/>
          <w:sz w:val="24"/>
          <w:szCs w:val="24"/>
        </w:rPr>
        <w:t>「連続最大出力（</w:t>
      </w:r>
      <w:proofErr w:type="spellStart"/>
      <w:r w:rsidR="0075112C" w:rsidRPr="0075112C">
        <w:rPr>
          <w:rFonts w:ascii="Meiryo UI" w:eastAsia="Meiryo UI" w:hAnsi="Meiryo UI" w:hint="eastAsia"/>
          <w:sz w:val="24"/>
          <w:szCs w:val="24"/>
        </w:rPr>
        <w:t>ps</w:t>
      </w:r>
      <w:proofErr w:type="spellEnd"/>
      <w:r w:rsidR="0075112C" w:rsidRPr="0075112C">
        <w:rPr>
          <w:rFonts w:ascii="Meiryo UI" w:eastAsia="Meiryo UI" w:hAnsi="Meiryo UI" w:hint="eastAsia"/>
          <w:sz w:val="24"/>
          <w:szCs w:val="24"/>
        </w:rPr>
        <w:t>）又は(kw)/連続最大回転数（rpm）」を記入してください。</w:t>
      </w:r>
    </w:p>
    <w:p w:rsidR="0075112C" w:rsidRPr="00731FFE" w:rsidRDefault="0075112C" w:rsidP="0075112C">
      <w:pPr>
        <w:spacing w:line="340" w:lineRule="exact"/>
        <w:ind w:left="240" w:hangingChars="100" w:hanging="240"/>
        <w:rPr>
          <w:rFonts w:ascii="Meiryo UI" w:eastAsia="Meiryo UI" w:hAnsi="Meiryo UI"/>
          <w:sz w:val="24"/>
          <w:szCs w:val="24"/>
        </w:rPr>
      </w:pPr>
    </w:p>
    <w:p w:rsidR="0075112C" w:rsidRPr="0075112C"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（６）</w:t>
      </w:r>
      <w:r w:rsidR="00815C4B">
        <w:rPr>
          <w:rFonts w:ascii="Meiryo UI" w:eastAsia="Meiryo UI" w:hAnsi="Meiryo UI" w:hint="eastAsia"/>
          <w:sz w:val="24"/>
          <w:szCs w:val="24"/>
        </w:rPr>
        <w:t xml:space="preserve"> </w:t>
      </w:r>
      <w:r w:rsidR="0075112C" w:rsidRPr="0075112C">
        <w:rPr>
          <w:rFonts w:ascii="Meiryo UI" w:eastAsia="Meiryo UI" w:hAnsi="Meiryo UI" w:hint="eastAsia"/>
          <w:sz w:val="24"/>
          <w:szCs w:val="24"/>
        </w:rPr>
        <w:t>「燃焼方式」欄は、ディーゼルと記入してください。</w:t>
      </w:r>
    </w:p>
    <w:p w:rsidR="0075112C" w:rsidRPr="00731FFE" w:rsidRDefault="0075112C" w:rsidP="0075112C">
      <w:pPr>
        <w:spacing w:line="340" w:lineRule="exact"/>
        <w:ind w:left="240" w:hangingChars="100" w:hanging="240"/>
        <w:rPr>
          <w:rFonts w:ascii="Meiryo UI" w:eastAsia="Meiryo UI" w:hAnsi="Meiryo UI"/>
          <w:sz w:val="24"/>
          <w:szCs w:val="24"/>
        </w:rPr>
      </w:pPr>
    </w:p>
    <w:p w:rsidR="0075112C" w:rsidRPr="0075112C"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（７）</w:t>
      </w:r>
      <w:r w:rsidR="00815C4B">
        <w:rPr>
          <w:rFonts w:ascii="Meiryo UI" w:eastAsia="Meiryo UI" w:hAnsi="Meiryo UI" w:hint="eastAsia"/>
          <w:sz w:val="24"/>
          <w:szCs w:val="24"/>
        </w:rPr>
        <w:t xml:space="preserve"> </w:t>
      </w:r>
      <w:r w:rsidR="0075112C" w:rsidRPr="0075112C">
        <w:rPr>
          <w:rFonts w:ascii="Meiryo UI" w:eastAsia="Meiryo UI" w:hAnsi="Meiryo UI" w:hint="eastAsia"/>
          <w:sz w:val="24"/>
          <w:szCs w:val="24"/>
        </w:rPr>
        <w:t>「台数」欄は、</w:t>
      </w:r>
      <w:r w:rsidR="00C329F1">
        <w:rPr>
          <w:rFonts w:ascii="Meiryo UI" w:eastAsia="Meiryo UI" w:hAnsi="Meiryo UI" w:hint="eastAsia"/>
          <w:sz w:val="24"/>
          <w:szCs w:val="24"/>
        </w:rPr>
        <w:t>１</w:t>
      </w:r>
      <w:r w:rsidR="0095547D">
        <w:rPr>
          <w:rFonts w:ascii="Meiryo UI" w:eastAsia="Meiryo UI" w:hAnsi="Meiryo UI" w:hint="eastAsia"/>
          <w:sz w:val="24"/>
          <w:szCs w:val="24"/>
        </w:rPr>
        <w:t>（</w:t>
      </w:r>
      <w:r w:rsidR="0075112C" w:rsidRPr="0075112C">
        <w:rPr>
          <w:rFonts w:ascii="Meiryo UI" w:eastAsia="Meiryo UI" w:hAnsi="Meiryo UI" w:hint="eastAsia"/>
          <w:sz w:val="24"/>
          <w:szCs w:val="24"/>
        </w:rPr>
        <w:t>台</w:t>
      </w:r>
      <w:r w:rsidR="0095547D">
        <w:rPr>
          <w:rFonts w:ascii="Meiryo UI" w:eastAsia="Meiryo UI" w:hAnsi="Meiryo UI" w:hint="eastAsia"/>
          <w:sz w:val="24"/>
          <w:szCs w:val="24"/>
        </w:rPr>
        <w:t>）</w:t>
      </w:r>
      <w:r w:rsidR="0075112C" w:rsidRPr="0075112C">
        <w:rPr>
          <w:rFonts w:ascii="Meiryo UI" w:eastAsia="Meiryo UI" w:hAnsi="Meiryo UI" w:hint="eastAsia"/>
          <w:sz w:val="24"/>
          <w:szCs w:val="24"/>
        </w:rPr>
        <w:t>と記入してください。</w:t>
      </w:r>
    </w:p>
    <w:p w:rsidR="0075112C" w:rsidRPr="00731FFE" w:rsidRDefault="0075112C" w:rsidP="0075112C">
      <w:pPr>
        <w:spacing w:line="340" w:lineRule="exact"/>
        <w:ind w:left="240" w:hangingChars="100" w:hanging="240"/>
        <w:rPr>
          <w:rFonts w:ascii="Meiryo UI" w:eastAsia="Meiryo UI" w:hAnsi="Meiryo UI"/>
          <w:sz w:val="24"/>
          <w:szCs w:val="24"/>
        </w:rPr>
      </w:pPr>
    </w:p>
    <w:p w:rsidR="0075112C" w:rsidRPr="0075112C" w:rsidRDefault="00F02F5B" w:rsidP="0095547D">
      <w:pPr>
        <w:spacing w:line="340" w:lineRule="exact"/>
        <w:rPr>
          <w:rFonts w:ascii="Meiryo UI" w:eastAsia="Meiryo UI" w:hAnsi="Meiryo UI"/>
          <w:sz w:val="24"/>
          <w:szCs w:val="24"/>
        </w:rPr>
      </w:pPr>
      <w:r>
        <w:rPr>
          <w:rFonts w:ascii="Meiryo UI" w:eastAsia="Meiryo UI" w:hAnsi="Meiryo UI" w:hint="eastAsia"/>
          <w:sz w:val="24"/>
          <w:szCs w:val="24"/>
        </w:rPr>
        <w:t>６</w:t>
      </w:r>
      <w:r w:rsidR="0075112C" w:rsidRPr="0075112C">
        <w:rPr>
          <w:rFonts w:ascii="Meiryo UI" w:eastAsia="Meiryo UI" w:hAnsi="Meiryo UI" w:hint="eastAsia"/>
          <w:sz w:val="24"/>
          <w:szCs w:val="24"/>
        </w:rPr>
        <w:t xml:space="preserve">　「用途」欄は、船舶検査証書の「用途」欄を記入してください。</w:t>
      </w:r>
    </w:p>
    <w:p w:rsidR="0075112C" w:rsidRPr="00731FFE" w:rsidRDefault="0075112C" w:rsidP="0075112C">
      <w:pPr>
        <w:spacing w:line="340" w:lineRule="exact"/>
        <w:ind w:left="240" w:hangingChars="100" w:hanging="240"/>
        <w:rPr>
          <w:rFonts w:ascii="Meiryo UI" w:eastAsia="Meiryo UI" w:hAnsi="Meiryo UI"/>
          <w:sz w:val="24"/>
          <w:szCs w:val="24"/>
        </w:rPr>
      </w:pPr>
    </w:p>
    <w:p w:rsidR="0075112C" w:rsidRPr="0075112C" w:rsidRDefault="00F02F5B" w:rsidP="00815C4B">
      <w:pPr>
        <w:spacing w:line="340" w:lineRule="exact"/>
        <w:ind w:left="240" w:hangingChars="100" w:hanging="240"/>
        <w:rPr>
          <w:rFonts w:ascii="Meiryo UI" w:eastAsia="Meiryo UI" w:hAnsi="Meiryo UI"/>
          <w:sz w:val="24"/>
          <w:szCs w:val="24"/>
        </w:rPr>
      </w:pPr>
      <w:r>
        <w:rPr>
          <w:rFonts w:ascii="Meiryo UI" w:eastAsia="Meiryo UI" w:hAnsi="Meiryo UI" w:hint="eastAsia"/>
          <w:sz w:val="24"/>
          <w:szCs w:val="24"/>
        </w:rPr>
        <w:t>７</w:t>
      </w:r>
      <w:r w:rsidR="00731FFE">
        <w:rPr>
          <w:rFonts w:ascii="Meiryo UI" w:eastAsia="Meiryo UI" w:hAnsi="Meiryo UI" w:hint="eastAsia"/>
          <w:sz w:val="24"/>
          <w:szCs w:val="24"/>
        </w:rPr>
        <w:t xml:space="preserve">　</w:t>
      </w:r>
      <w:r w:rsidR="0075112C" w:rsidRPr="0075112C">
        <w:rPr>
          <w:rFonts w:ascii="Meiryo UI" w:eastAsia="Meiryo UI" w:hAnsi="Meiryo UI" w:hint="eastAsia"/>
          <w:sz w:val="24"/>
          <w:szCs w:val="24"/>
        </w:rPr>
        <w:t>「年間</w:t>
      </w:r>
      <w:r w:rsidR="00293DB4" w:rsidRPr="0075112C">
        <w:rPr>
          <w:rFonts w:ascii="Meiryo UI" w:eastAsia="Meiryo UI" w:hAnsi="Meiryo UI" w:hint="eastAsia"/>
          <w:sz w:val="24"/>
          <w:szCs w:val="24"/>
        </w:rPr>
        <w:t>見込</w:t>
      </w:r>
      <w:r w:rsidR="0075112C" w:rsidRPr="0075112C">
        <w:rPr>
          <w:rFonts w:ascii="Meiryo UI" w:eastAsia="Meiryo UI" w:hAnsi="Meiryo UI" w:hint="eastAsia"/>
          <w:sz w:val="24"/>
          <w:szCs w:val="24"/>
        </w:rPr>
        <w:t>所要数量」及び「年間</w:t>
      </w:r>
      <w:r w:rsidR="00293DB4" w:rsidRPr="0075112C">
        <w:rPr>
          <w:rFonts w:ascii="Meiryo UI" w:eastAsia="Meiryo UI" w:hAnsi="Meiryo UI" w:hint="eastAsia"/>
          <w:sz w:val="24"/>
          <w:szCs w:val="24"/>
        </w:rPr>
        <w:t>見込</w:t>
      </w:r>
      <w:r w:rsidR="0075112C" w:rsidRPr="0075112C">
        <w:rPr>
          <w:rFonts w:ascii="Meiryo UI" w:eastAsia="Meiryo UI" w:hAnsi="Meiryo UI" w:hint="eastAsia"/>
          <w:sz w:val="24"/>
          <w:szCs w:val="24"/>
        </w:rPr>
        <w:t>所要数量合計」欄は、免税軽油を使用する船舶の年間の使用見込数量を記入してください。</w:t>
      </w:r>
    </w:p>
    <w:p w:rsidR="0075112C" w:rsidRPr="00F02F5B" w:rsidRDefault="0075112C" w:rsidP="0075112C">
      <w:pPr>
        <w:spacing w:line="340" w:lineRule="exact"/>
        <w:ind w:left="240" w:hangingChars="100" w:hanging="240"/>
        <w:rPr>
          <w:rFonts w:ascii="Meiryo UI" w:eastAsia="Meiryo UI" w:hAnsi="Meiryo UI"/>
          <w:sz w:val="24"/>
          <w:szCs w:val="24"/>
        </w:rPr>
      </w:pPr>
    </w:p>
    <w:p w:rsidR="0075112C" w:rsidRPr="0075112C" w:rsidRDefault="0075112C" w:rsidP="0075112C">
      <w:pPr>
        <w:widowControl/>
        <w:jc w:val="left"/>
        <w:rPr>
          <w:rFonts w:ascii="HGS創英ﾌﾟﾚｾﾞﾝｽEB" w:eastAsia="HGS創英ﾌﾟﾚｾﾞﾝｽEB"/>
          <w:sz w:val="26"/>
          <w:szCs w:val="26"/>
        </w:rPr>
      </w:pPr>
      <w:r w:rsidRPr="0075112C">
        <w:rPr>
          <w:noProof/>
          <w:sz w:val="26"/>
          <w:szCs w:val="26"/>
        </w:rPr>
        <mc:AlternateContent>
          <mc:Choice Requires="wps">
            <w:drawing>
              <wp:anchor distT="0" distB="0" distL="114300" distR="114300" simplePos="0" relativeHeight="251697152" behindDoc="0" locked="0" layoutInCell="1" allowOverlap="1" wp14:anchorId="2D6126D7" wp14:editId="031BD875">
                <wp:simplePos x="0" y="0"/>
                <wp:positionH relativeFrom="margin">
                  <wp:align>center</wp:align>
                </wp:positionH>
                <wp:positionV relativeFrom="paragraph">
                  <wp:posOffset>9724390</wp:posOffset>
                </wp:positionV>
                <wp:extent cx="390525" cy="295275"/>
                <wp:effectExtent l="0" t="0" r="9525" b="9525"/>
                <wp:wrapNone/>
                <wp:docPr id="326" name="テキスト ボックス 326"/>
                <wp:cNvGraphicFramePr/>
                <a:graphic xmlns:a="http://schemas.openxmlformats.org/drawingml/2006/main">
                  <a:graphicData uri="http://schemas.microsoft.com/office/word/2010/wordprocessingShape">
                    <wps:wsp>
                      <wps:cNvSpPr txBox="1"/>
                      <wps:spPr>
                        <a:xfrm>
                          <a:off x="0" y="0"/>
                          <a:ext cx="390525" cy="295275"/>
                        </a:xfrm>
                        <a:prstGeom prst="rect">
                          <a:avLst/>
                        </a:prstGeom>
                        <a:solidFill>
                          <a:sysClr val="window" lastClr="FFFFFF"/>
                        </a:solidFill>
                        <a:ln w="6350">
                          <a:noFill/>
                        </a:ln>
                      </wps:spPr>
                      <wps:txbx>
                        <w:txbxContent>
                          <w:p w:rsidR="009E1D41" w:rsidRPr="00DA4E1B" w:rsidRDefault="009E1D41" w:rsidP="0075112C">
                            <w:pPr>
                              <w:rPr>
                                <w:rFonts w:ascii="Meiryo UI" w:eastAsia="Meiryo UI" w:hAnsi="Meiryo UI"/>
                              </w:rPr>
                            </w:pPr>
                            <w:r>
                              <w:rPr>
                                <w:rFonts w:ascii="Meiryo UI" w:eastAsia="Meiryo UI" w:hAnsi="Meiryo UI" w:hint="eastAsia"/>
                              </w:rPr>
                              <w:t>1</w:t>
                            </w:r>
                            <w:r>
                              <w:rPr>
                                <w:rFonts w:ascii="Meiryo UI" w:eastAsia="Meiryo UI" w:hAnsi="Meiryo UI"/>
                              </w:rPr>
                              <w:t>1</w:t>
                            </w:r>
                          </w:p>
                          <w:p w:rsidR="009E1D41" w:rsidRDefault="009E1D41" w:rsidP="00751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126D7" id="テキスト ボックス 326" o:spid="_x0000_s1057" type="#_x0000_t202" style="position:absolute;margin-left:0;margin-top:765.7pt;width:30.75pt;height:23.25pt;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F7cAIAAKYEAAAOAAAAZHJzL2Uyb0RvYy54bWysVM2O2jAQvlfqO1i+l0D42YIIK8qKqhLa&#10;XYmt9mwcByI5Htc2JPS4SFUfoq9Q9dznyYt07ABLtz1V5WDmzzOe75vJ+LoqJNkJY3NQCe202pQI&#10;xSHN1TqhHx/mb95SYh1TKZOgREL3wtLryetX41KPRAwbkKkwBJMoOyp1QjfO6VEUWb4RBbMt0EKh&#10;MwNTMIeqWUepYSVmL2QUt9uDqASTagNcWIvWm8ZJJyF/lgnu7rLMCkdkQvFtLpwmnCt/RpMxG60N&#10;05ucH5/B/uEVBcsVFj2numGOka3J/0hV5NyAhcy1OBQRZFnORegBu+m0X3Sz3DAtQi8IjtVnmOz/&#10;S8tvd/eG5GlCu/GAEsUKJKk+fKmfvtdPP+vDV1IfvtWHQ/30A3XigxCyUtsR3lxqvOuqd1Ah9Se7&#10;RaNHospM4f+xR4J+BH9/BlxUjnA0doftftynhKMrHvbjq77PEj1f1sa69wIK4oWEGuQzwMx2C+ua&#10;0FOIr2VB5uk8lzIoezuThuwYUo8Tk0JJiWTWoTGh8/A7VvvtmlSkTOig22+HSgp8vqaUVPg433vT&#10;o5dctaoCfJ3hCYAVpHvExUAzbFbzeY6vX2Dpe2ZwuhAK3Bh3h0cmAYvBUaJkA+bz3+w+HklHLyUl&#10;TmtC7actMwI7+qBwHIadXs+Pd1B6/asYFXPpWV161LaYAaLSwd3UPIg+3smTmBkoHnGxpr4qupji&#10;WDuh7iTOXLNDuJhcTKchCAdaM7dQS819ak+B5+ahemRGHwl0yPwtnOaajV7w2MT6mwqmWwdZHkj2&#10;QDeoHvHHZQhjclxcv22Xeoh6/rxMfgEAAP//AwBQSwMEFAAGAAgAAAAhANv1577hAAAACQEAAA8A&#10;AABkcnMvZG93bnJldi54bWxMj81OwzAQhO9IvIO1SNyoE6A/hDgVQiCoRFQakLi6yZIE4nVku03o&#10;07M9wXFnRrPfpMvRdGKPzreWFMSTCARSaauWagXvb48XCxA+aKp0ZwkV/KCHZXZ6kuqksgNtcF+E&#10;WnAJ+UQraELoEyl92aDRfmJ7JPY+rTM68OlqWTk9cLnp5GUUzaTRLfGHRvd432D5XeyMgo+heHLr&#10;1errtX/OD+tDkb/gQ67U+dl4dwsi4Bj+wnDEZ3TImGlrd1R50SngIYHV6VV8DYL9WTwFsT0q8/kN&#10;yCyV/xdkvwAAAP//AwBQSwECLQAUAAYACAAAACEAtoM4kv4AAADhAQAAEwAAAAAAAAAAAAAAAAAA&#10;AAAAW0NvbnRlbnRfVHlwZXNdLnhtbFBLAQItABQABgAIAAAAIQA4/SH/1gAAAJQBAAALAAAAAAAA&#10;AAAAAAAAAC8BAABfcmVscy8ucmVsc1BLAQItABQABgAIAAAAIQBxEDF7cAIAAKYEAAAOAAAAAAAA&#10;AAAAAAAAAC4CAABkcnMvZTJvRG9jLnhtbFBLAQItABQABgAIAAAAIQDb9ee+4QAAAAkBAAAPAAAA&#10;AAAAAAAAAAAAAMoEAABkcnMvZG93bnJldi54bWxQSwUGAAAAAAQABADzAAAA2AUAAAAA&#10;" fillcolor="window" stroked="f" strokeweight=".5pt">
                <v:textbox>
                  <w:txbxContent>
                    <w:p w:rsidR="009E1D41" w:rsidRPr="00DA4E1B" w:rsidRDefault="009E1D41" w:rsidP="0075112C">
                      <w:pPr>
                        <w:rPr>
                          <w:rFonts w:ascii="Meiryo UI" w:eastAsia="Meiryo UI" w:hAnsi="Meiryo UI"/>
                        </w:rPr>
                      </w:pPr>
                      <w:r>
                        <w:rPr>
                          <w:rFonts w:ascii="Meiryo UI" w:eastAsia="Meiryo UI" w:hAnsi="Meiryo UI" w:hint="eastAsia"/>
                        </w:rPr>
                        <w:t>1</w:t>
                      </w:r>
                      <w:r>
                        <w:rPr>
                          <w:rFonts w:ascii="Meiryo UI" w:eastAsia="Meiryo UI" w:hAnsi="Meiryo UI"/>
                        </w:rPr>
                        <w:t>1</w:t>
                      </w:r>
                    </w:p>
                    <w:p w:rsidR="009E1D41" w:rsidRDefault="009E1D41" w:rsidP="0075112C"/>
                  </w:txbxContent>
                </v:textbox>
                <w10:wrap anchorx="margin"/>
              </v:shape>
            </w:pict>
          </mc:Fallback>
        </mc:AlternateContent>
      </w:r>
    </w:p>
    <w:tbl>
      <w:tblPr>
        <w:tblpPr w:leftFromText="142" w:rightFromText="142" w:horzAnchor="margin" w:tblpY="315"/>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82"/>
        <w:gridCol w:w="1440"/>
        <w:gridCol w:w="1178"/>
        <w:gridCol w:w="404"/>
        <w:gridCol w:w="408"/>
        <w:gridCol w:w="431"/>
        <w:gridCol w:w="548"/>
        <w:gridCol w:w="999"/>
        <w:gridCol w:w="1001"/>
        <w:gridCol w:w="155"/>
        <w:gridCol w:w="893"/>
        <w:gridCol w:w="1456"/>
      </w:tblGrid>
      <w:tr w:rsidR="0075112C" w:rsidRPr="0075112C" w:rsidTr="00501E23">
        <w:trPr>
          <w:gridBefore w:val="4"/>
          <w:wBefore w:w="3704" w:type="dxa"/>
          <w:trHeight w:val="282"/>
        </w:trPr>
        <w:tc>
          <w:tcPr>
            <w:tcW w:w="408" w:type="dxa"/>
            <w:vMerge w:val="restart"/>
            <w:vAlign w:val="center"/>
          </w:tcPr>
          <w:p w:rsidR="0075112C" w:rsidRPr="0075112C" w:rsidRDefault="0075112C" w:rsidP="0075112C">
            <w:pPr>
              <w:spacing w:line="240" w:lineRule="exact"/>
              <w:rPr>
                <w:rFonts w:asciiTheme="minorEastAsia" w:hAnsiTheme="minorEastAsia"/>
                <w:szCs w:val="21"/>
              </w:rPr>
            </w:pPr>
            <w:r w:rsidRPr="0075112C">
              <w:rPr>
                <w:rFonts w:asciiTheme="minorEastAsia" w:hAnsiTheme="minorEastAsia" w:hint="eastAsia"/>
                <w:szCs w:val="21"/>
              </w:rPr>
              <w:lastRenderedPageBreak/>
              <w:t>＊</w:t>
            </w:r>
          </w:p>
          <w:p w:rsidR="0075112C" w:rsidRPr="0075112C" w:rsidRDefault="0075112C" w:rsidP="0075112C">
            <w:pPr>
              <w:spacing w:line="240" w:lineRule="exact"/>
              <w:rPr>
                <w:rFonts w:asciiTheme="minorEastAsia" w:hAnsiTheme="minorEastAsia"/>
                <w:szCs w:val="21"/>
              </w:rPr>
            </w:pPr>
            <w:r w:rsidRPr="0075112C">
              <w:rPr>
                <w:rFonts w:asciiTheme="minorEastAsia" w:hAnsiTheme="minorEastAsia" w:hint="eastAsia"/>
                <w:noProof/>
                <w:szCs w:val="21"/>
              </w:rPr>
              <mc:AlternateContent>
                <mc:Choice Requires="wps">
                  <w:drawing>
                    <wp:anchor distT="0" distB="0" distL="114300" distR="114300" simplePos="0" relativeHeight="251701248" behindDoc="0" locked="0" layoutInCell="1" allowOverlap="1" wp14:anchorId="5E4BA584" wp14:editId="1719AED2">
                      <wp:simplePos x="0" y="0"/>
                      <wp:positionH relativeFrom="column">
                        <wp:posOffset>-2098040</wp:posOffset>
                      </wp:positionH>
                      <wp:positionV relativeFrom="paragraph">
                        <wp:posOffset>15240</wp:posOffset>
                      </wp:positionV>
                      <wp:extent cx="1054100" cy="977900"/>
                      <wp:effectExtent l="6985" t="5715" r="5715" b="6985"/>
                      <wp:wrapNone/>
                      <wp:docPr id="315" name="楕円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977900"/>
                              </a:xfrm>
                              <a:prstGeom prst="ellipse">
                                <a:avLst/>
                              </a:prstGeom>
                              <a:solidFill>
                                <a:srgbClr val="FFFFFF"/>
                              </a:solidFill>
                              <a:ln w="9525">
                                <a:solidFill>
                                  <a:srgbClr val="000000"/>
                                </a:solidFill>
                                <a:prstDash val="dash"/>
                                <a:round/>
                                <a:headEnd/>
                                <a:tailEnd/>
                              </a:ln>
                            </wps:spPr>
                            <wps:txbx>
                              <w:txbxContent>
                                <w:p w:rsidR="009E1D41" w:rsidRPr="006708FF" w:rsidRDefault="009E1D41" w:rsidP="0075112C">
                                  <w:pPr>
                                    <w:jc w:val="center"/>
                                    <w:rPr>
                                      <w:rFonts w:asciiTheme="minorEastAsia" w:hAnsiTheme="minorEastAsia"/>
                                      <w:sz w:val="16"/>
                                    </w:rPr>
                                  </w:pPr>
                                  <w:r w:rsidRPr="006708FF">
                                    <w:rPr>
                                      <w:rFonts w:asciiTheme="minorEastAsia" w:hAnsiTheme="minorEastAsia" w:hint="eastAsia"/>
                                      <w:sz w:val="16"/>
                                    </w:rPr>
                                    <w:t>受</w:t>
                                  </w:r>
                                </w:p>
                                <w:p w:rsidR="009E1D41" w:rsidRPr="006708FF" w:rsidRDefault="009E1D41" w:rsidP="0075112C">
                                  <w:pPr>
                                    <w:jc w:val="center"/>
                                    <w:rPr>
                                      <w:rFonts w:asciiTheme="minorEastAsia" w:hAnsiTheme="minorEastAsia"/>
                                      <w:sz w:val="8"/>
                                    </w:rPr>
                                  </w:pPr>
                                  <w:r w:rsidRPr="006708FF">
                                    <w:rPr>
                                      <w:rFonts w:asciiTheme="minorEastAsia" w:hAnsiTheme="minorEastAsia" w:hint="eastAsia"/>
                                      <w:sz w:val="16"/>
                                    </w:rPr>
                                    <w:t>付</w:t>
                                  </w:r>
                                </w:p>
                                <w:p w:rsidR="009E1D41" w:rsidRPr="0041185A" w:rsidRDefault="009E1D41" w:rsidP="0075112C">
                                  <w:pPr>
                                    <w:jc w:val="center"/>
                                    <w:rPr>
                                      <w:rFonts w:ascii="Meiryo UI" w:eastAsia="Meiryo UI" w:hAnsi="Meiryo UI"/>
                                      <w:sz w:val="16"/>
                                    </w:rPr>
                                  </w:pPr>
                                  <w:r w:rsidRPr="006708FF">
                                    <w:rPr>
                                      <w:rFonts w:asciiTheme="minorEastAsia" w:hAnsiTheme="minorEastAsia" w:hint="eastAsia"/>
                                      <w:sz w:val="16"/>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BA584" id="楕円 315" o:spid="_x0000_s1058" style="position:absolute;left:0;text-align:left;margin-left:-165.2pt;margin-top:1.2pt;width:83pt;height: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8kOQIAAFwEAAAOAAAAZHJzL2Uyb0RvYy54bWysVFGO0zAQ/UfiDpb/2SRly7ZR09WqSxHS&#10;AistHMB1nMbC8Zix27QcYG/AETganIOx0+12gS9EPqwZz/jNzHt2Zpe7zrCtQq/BVrw4yzlTVkKt&#10;7brinz4uX0w480HYWhiwquJ75fnl/PmzWe9KNYIWTK2QEYj1Ze8q3obgyizzslWd8GfglKVgA9iJ&#10;QC6usxpFT+idyUZ5/irrAWuHIJX3tHs9BPk84TeNkuFD03gVmKk49RbSimldxTWbz0S5RuFaLQ9t&#10;iH/oohPaUtEj1LUIgm1Q/wHVaYngoQlnEroMmkZLlWagaYr8t2nuWuFUmoXI8e5Ik/9/sPL99haZ&#10;riv+shhzZkVHIv38/u3H/T2LO8RP73xJaXfuFuOE3t2A/OyZhUUr7FpdIULfKlFTV0XMz54ciI6n&#10;o2zVv4OawMUmQKJq12AXAYkEtkuK7I+KqF1gkjaLfHxe5CScpNj04mJKdiwhyofTDn14o6Bj0ai4&#10;MkY7H0kTpdje+DBkP2SlAcDoeqmNSQ6uVwuDbCvogizTdyjgT9OMZT01MB6NE/KTmD+FyNP3N4jY&#10;wrXw7VCqJitmiRJhY+tkRRJfH+wgtBlsmtXYA6uRyEGQsFvtkmyjREhkeQX1nnhGGC45PUoyWsCv&#10;nPV0wSvuv2wEKs7MW0taXZyPpqR4SM5kMiWS8TSwOgkIKwmo4oGzwVyE4Q1tHOp1S3WKxIuFK1K3&#10;0Yn1x54O3dMVTtIdnlt8I6d+ynr8Kcx/AQAA//8DAFBLAwQUAAYACAAAACEAW4q/KeAAAAALAQAA&#10;DwAAAGRycy9kb3ducmV2LnhtbEyPwU7DMAyG70i8Q2QkLqhLupaCStNpIDhwmBAb3LPGNBVNUjVZ&#10;27095gQn2/Kn35+rzWJ7NuEYOu8kpCsBDF3jdedaCR+Hl+QeWIjKadV7hxLOGGBTX15UqtR+du84&#10;7WPLKMSFUkkwMQ4l56ExaFVY+QEd7b78aFWkcWy5HtVM4bbnayEKblXn6IJRAz4ZbL73Jythzm92&#10;dyId35677ecZD+3j9JoZKa+vlu0DsIhL/IPhV5/UoSanoz85HVgvIckykRMrYU2FgCQtcuqOhN4W&#10;OfC64v9/qH8AAAD//wMAUEsBAi0AFAAGAAgAAAAhALaDOJL+AAAA4QEAABMAAAAAAAAAAAAAAAAA&#10;AAAAAFtDb250ZW50X1R5cGVzXS54bWxQSwECLQAUAAYACAAAACEAOP0h/9YAAACUAQAACwAAAAAA&#10;AAAAAAAAAAAvAQAAX3JlbHMvLnJlbHNQSwECLQAUAAYACAAAACEA1pW/JDkCAABcBAAADgAAAAAA&#10;AAAAAAAAAAAuAgAAZHJzL2Uyb0RvYy54bWxQSwECLQAUAAYACAAAACEAW4q/KeAAAAALAQAADwAA&#10;AAAAAAAAAAAAAACTBAAAZHJzL2Rvd25yZXYueG1sUEsFBgAAAAAEAAQA8wAAAKAFAAAAAA==&#10;">
                      <v:stroke dashstyle="dash"/>
                      <v:textbox inset="5.85pt,.7pt,5.85pt,.7pt">
                        <w:txbxContent>
                          <w:p w:rsidR="009E1D41" w:rsidRPr="006708FF" w:rsidRDefault="009E1D41" w:rsidP="0075112C">
                            <w:pPr>
                              <w:jc w:val="center"/>
                              <w:rPr>
                                <w:rFonts w:asciiTheme="minorEastAsia" w:hAnsiTheme="minorEastAsia"/>
                                <w:sz w:val="16"/>
                              </w:rPr>
                            </w:pPr>
                            <w:r w:rsidRPr="006708FF">
                              <w:rPr>
                                <w:rFonts w:asciiTheme="minorEastAsia" w:hAnsiTheme="minorEastAsia" w:hint="eastAsia"/>
                                <w:sz w:val="16"/>
                              </w:rPr>
                              <w:t>受</w:t>
                            </w:r>
                          </w:p>
                          <w:p w:rsidR="009E1D41" w:rsidRPr="006708FF" w:rsidRDefault="009E1D41" w:rsidP="0075112C">
                            <w:pPr>
                              <w:jc w:val="center"/>
                              <w:rPr>
                                <w:rFonts w:asciiTheme="minorEastAsia" w:hAnsiTheme="minorEastAsia"/>
                                <w:sz w:val="8"/>
                              </w:rPr>
                            </w:pPr>
                            <w:r w:rsidRPr="006708FF">
                              <w:rPr>
                                <w:rFonts w:asciiTheme="minorEastAsia" w:hAnsiTheme="minorEastAsia" w:hint="eastAsia"/>
                                <w:sz w:val="16"/>
                              </w:rPr>
                              <w:t>付</w:t>
                            </w:r>
                          </w:p>
                          <w:p w:rsidR="009E1D41" w:rsidRPr="0041185A" w:rsidRDefault="009E1D41" w:rsidP="0075112C">
                            <w:pPr>
                              <w:jc w:val="center"/>
                              <w:rPr>
                                <w:rFonts w:ascii="Meiryo UI" w:eastAsia="Meiryo UI" w:hAnsi="Meiryo UI"/>
                                <w:sz w:val="16"/>
                              </w:rPr>
                            </w:pPr>
                            <w:r w:rsidRPr="006708FF">
                              <w:rPr>
                                <w:rFonts w:asciiTheme="minorEastAsia" w:hAnsiTheme="minorEastAsia" w:hint="eastAsia"/>
                                <w:sz w:val="16"/>
                              </w:rPr>
                              <w:t>印</w:t>
                            </w:r>
                          </w:p>
                        </w:txbxContent>
                      </v:textbox>
                    </v:oval>
                  </w:pict>
                </mc:Fallback>
              </mc:AlternateContent>
            </w:r>
            <w:r w:rsidRPr="0075112C">
              <w:rPr>
                <w:rFonts w:asciiTheme="minorEastAsia" w:hAnsiTheme="minorEastAsia" w:hint="eastAsia"/>
                <w:szCs w:val="21"/>
              </w:rPr>
              <w:t>処理事項</w:t>
            </w:r>
          </w:p>
        </w:tc>
        <w:tc>
          <w:tcPr>
            <w:tcW w:w="979" w:type="dxa"/>
            <w:gridSpan w:val="2"/>
            <w:vAlign w:val="center"/>
          </w:tcPr>
          <w:p w:rsidR="0075112C" w:rsidRPr="0075112C" w:rsidRDefault="0075112C" w:rsidP="0075112C">
            <w:pPr>
              <w:spacing w:line="240" w:lineRule="exact"/>
              <w:jc w:val="distribute"/>
              <w:rPr>
                <w:rFonts w:asciiTheme="minorEastAsia" w:hAnsiTheme="minorEastAsia"/>
                <w:szCs w:val="21"/>
              </w:rPr>
            </w:pPr>
            <w:r w:rsidRPr="0075112C">
              <w:rPr>
                <w:rFonts w:asciiTheme="minorEastAsia" w:hAnsiTheme="minorEastAsia" w:hint="eastAsia"/>
                <w:szCs w:val="21"/>
              </w:rPr>
              <w:t>交付</w:t>
            </w:r>
          </w:p>
        </w:tc>
        <w:tc>
          <w:tcPr>
            <w:tcW w:w="999" w:type="dxa"/>
            <w:vAlign w:val="center"/>
          </w:tcPr>
          <w:p w:rsidR="0075112C" w:rsidRPr="0075112C" w:rsidRDefault="0075112C" w:rsidP="0075112C">
            <w:pPr>
              <w:spacing w:line="240" w:lineRule="exact"/>
              <w:jc w:val="distribute"/>
              <w:rPr>
                <w:rFonts w:asciiTheme="minorEastAsia" w:hAnsiTheme="minorEastAsia"/>
                <w:szCs w:val="21"/>
              </w:rPr>
            </w:pPr>
            <w:r w:rsidRPr="0075112C">
              <w:rPr>
                <w:rFonts w:asciiTheme="minorEastAsia" w:hAnsiTheme="minorEastAsia" w:hint="eastAsia"/>
                <w:szCs w:val="21"/>
              </w:rPr>
              <w:t>業種</w:t>
            </w:r>
          </w:p>
        </w:tc>
        <w:tc>
          <w:tcPr>
            <w:tcW w:w="1156" w:type="dxa"/>
            <w:gridSpan w:val="2"/>
            <w:vAlign w:val="center"/>
          </w:tcPr>
          <w:p w:rsidR="0075112C" w:rsidRPr="0075112C" w:rsidRDefault="0075112C" w:rsidP="0075112C">
            <w:pPr>
              <w:spacing w:line="240" w:lineRule="exact"/>
              <w:jc w:val="distribute"/>
              <w:rPr>
                <w:rFonts w:asciiTheme="minorEastAsia" w:hAnsiTheme="minorEastAsia"/>
                <w:szCs w:val="21"/>
              </w:rPr>
            </w:pPr>
            <w:r w:rsidRPr="0075112C">
              <w:rPr>
                <w:rFonts w:asciiTheme="minorEastAsia" w:hAnsiTheme="minorEastAsia" w:hint="eastAsia"/>
                <w:szCs w:val="21"/>
              </w:rPr>
              <w:t>証番号</w:t>
            </w:r>
          </w:p>
        </w:tc>
        <w:tc>
          <w:tcPr>
            <w:tcW w:w="893" w:type="dxa"/>
            <w:vAlign w:val="center"/>
          </w:tcPr>
          <w:p w:rsidR="0075112C" w:rsidRPr="0075112C" w:rsidRDefault="0075112C" w:rsidP="0075112C">
            <w:pPr>
              <w:spacing w:line="240" w:lineRule="exact"/>
              <w:jc w:val="distribute"/>
              <w:rPr>
                <w:rFonts w:asciiTheme="minorEastAsia" w:hAnsiTheme="minorEastAsia"/>
                <w:szCs w:val="21"/>
              </w:rPr>
            </w:pPr>
          </w:p>
        </w:tc>
        <w:tc>
          <w:tcPr>
            <w:tcW w:w="1456" w:type="dxa"/>
            <w:vAlign w:val="center"/>
          </w:tcPr>
          <w:p w:rsidR="0075112C" w:rsidRPr="0075112C" w:rsidRDefault="0075112C" w:rsidP="0075112C">
            <w:pPr>
              <w:spacing w:line="240" w:lineRule="exact"/>
              <w:jc w:val="distribute"/>
              <w:rPr>
                <w:rFonts w:asciiTheme="minorEastAsia" w:hAnsiTheme="minorEastAsia"/>
                <w:szCs w:val="21"/>
              </w:rPr>
            </w:pPr>
            <w:r w:rsidRPr="0075112C">
              <w:rPr>
                <w:rFonts w:asciiTheme="minorEastAsia" w:hAnsiTheme="minorEastAsia" w:hint="eastAsia"/>
                <w:szCs w:val="21"/>
              </w:rPr>
              <w:t>入力日</w:t>
            </w:r>
          </w:p>
        </w:tc>
      </w:tr>
      <w:tr w:rsidR="0075112C" w:rsidRPr="0075112C" w:rsidTr="00501E23">
        <w:trPr>
          <w:gridBefore w:val="4"/>
          <w:wBefore w:w="3704" w:type="dxa"/>
          <w:trHeight w:val="356"/>
        </w:trPr>
        <w:tc>
          <w:tcPr>
            <w:tcW w:w="408" w:type="dxa"/>
            <w:vMerge/>
          </w:tcPr>
          <w:p w:rsidR="0075112C" w:rsidRPr="0075112C" w:rsidRDefault="0075112C" w:rsidP="0075112C">
            <w:pPr>
              <w:spacing w:line="240" w:lineRule="exact"/>
              <w:rPr>
                <w:rFonts w:asciiTheme="minorEastAsia" w:hAnsiTheme="minorEastAsia"/>
                <w:szCs w:val="21"/>
              </w:rPr>
            </w:pPr>
          </w:p>
        </w:tc>
        <w:tc>
          <w:tcPr>
            <w:tcW w:w="979" w:type="dxa"/>
            <w:gridSpan w:val="2"/>
          </w:tcPr>
          <w:p w:rsidR="0075112C" w:rsidRPr="0075112C" w:rsidRDefault="0075112C" w:rsidP="0075112C">
            <w:pPr>
              <w:widowControl/>
              <w:spacing w:line="240" w:lineRule="exact"/>
              <w:jc w:val="left"/>
              <w:rPr>
                <w:rFonts w:asciiTheme="minorEastAsia" w:hAnsiTheme="minorEastAsia"/>
                <w:szCs w:val="21"/>
              </w:rPr>
            </w:pPr>
          </w:p>
          <w:p w:rsidR="0075112C" w:rsidRPr="0075112C" w:rsidRDefault="0075112C" w:rsidP="0075112C">
            <w:pPr>
              <w:spacing w:line="240" w:lineRule="exact"/>
              <w:rPr>
                <w:rFonts w:asciiTheme="minorEastAsia" w:hAnsiTheme="minorEastAsia"/>
                <w:szCs w:val="21"/>
              </w:rPr>
            </w:pPr>
          </w:p>
        </w:tc>
        <w:tc>
          <w:tcPr>
            <w:tcW w:w="999" w:type="dxa"/>
          </w:tcPr>
          <w:p w:rsidR="0075112C" w:rsidRPr="0075112C" w:rsidRDefault="0075112C" w:rsidP="0075112C">
            <w:pPr>
              <w:widowControl/>
              <w:jc w:val="left"/>
              <w:rPr>
                <w:rFonts w:asciiTheme="minorEastAsia" w:hAnsiTheme="minorEastAsia"/>
                <w:szCs w:val="21"/>
              </w:rPr>
            </w:pPr>
          </w:p>
          <w:p w:rsidR="0075112C" w:rsidRPr="0075112C" w:rsidRDefault="0075112C" w:rsidP="0075112C">
            <w:pPr>
              <w:spacing w:line="240" w:lineRule="exact"/>
              <w:rPr>
                <w:rFonts w:asciiTheme="minorEastAsia" w:hAnsiTheme="minorEastAsia"/>
                <w:szCs w:val="21"/>
              </w:rPr>
            </w:pPr>
          </w:p>
        </w:tc>
        <w:tc>
          <w:tcPr>
            <w:tcW w:w="1156" w:type="dxa"/>
            <w:gridSpan w:val="2"/>
          </w:tcPr>
          <w:p w:rsidR="0075112C" w:rsidRPr="0075112C" w:rsidRDefault="0075112C" w:rsidP="0075112C">
            <w:pPr>
              <w:widowControl/>
              <w:jc w:val="left"/>
              <w:rPr>
                <w:rFonts w:asciiTheme="minorEastAsia" w:hAnsiTheme="minorEastAsia"/>
                <w:szCs w:val="21"/>
              </w:rPr>
            </w:pPr>
          </w:p>
          <w:p w:rsidR="0075112C" w:rsidRPr="0075112C" w:rsidRDefault="0075112C" w:rsidP="0075112C">
            <w:pPr>
              <w:spacing w:line="240" w:lineRule="exact"/>
              <w:rPr>
                <w:rFonts w:asciiTheme="minorEastAsia" w:hAnsiTheme="minorEastAsia"/>
                <w:szCs w:val="21"/>
              </w:rPr>
            </w:pPr>
          </w:p>
        </w:tc>
        <w:tc>
          <w:tcPr>
            <w:tcW w:w="893" w:type="dxa"/>
          </w:tcPr>
          <w:p w:rsidR="0075112C" w:rsidRPr="0075112C" w:rsidRDefault="0075112C" w:rsidP="0075112C">
            <w:pPr>
              <w:widowControl/>
              <w:jc w:val="left"/>
              <w:rPr>
                <w:rFonts w:asciiTheme="minorEastAsia" w:hAnsiTheme="minorEastAsia"/>
                <w:szCs w:val="21"/>
              </w:rPr>
            </w:pPr>
          </w:p>
          <w:p w:rsidR="0075112C" w:rsidRPr="0075112C" w:rsidRDefault="0075112C" w:rsidP="0075112C">
            <w:pPr>
              <w:spacing w:line="240" w:lineRule="exact"/>
              <w:rPr>
                <w:rFonts w:asciiTheme="minorEastAsia" w:hAnsiTheme="minorEastAsia"/>
                <w:szCs w:val="21"/>
              </w:rPr>
            </w:pPr>
          </w:p>
        </w:tc>
        <w:tc>
          <w:tcPr>
            <w:tcW w:w="1456" w:type="dxa"/>
          </w:tcPr>
          <w:p w:rsidR="0075112C" w:rsidRPr="0075112C" w:rsidRDefault="0075112C" w:rsidP="0075112C">
            <w:pPr>
              <w:widowControl/>
              <w:jc w:val="left"/>
              <w:rPr>
                <w:rFonts w:asciiTheme="minorEastAsia" w:hAnsiTheme="minorEastAsia"/>
                <w:szCs w:val="21"/>
              </w:rPr>
            </w:pPr>
          </w:p>
          <w:p w:rsidR="0075112C" w:rsidRPr="0075112C" w:rsidRDefault="0075112C" w:rsidP="0075112C">
            <w:pPr>
              <w:spacing w:line="240" w:lineRule="exact"/>
              <w:rPr>
                <w:rFonts w:asciiTheme="minorEastAsia" w:hAnsiTheme="minorEastAsia"/>
                <w:szCs w:val="21"/>
              </w:rPr>
            </w:pPr>
          </w:p>
        </w:tc>
      </w:tr>
      <w:tr w:rsidR="0075112C" w:rsidRPr="0075112C" w:rsidTr="00501E23">
        <w:trPr>
          <w:gridBefore w:val="4"/>
          <w:wBefore w:w="3704" w:type="dxa"/>
          <w:trHeight w:val="429"/>
        </w:trPr>
        <w:tc>
          <w:tcPr>
            <w:tcW w:w="408" w:type="dxa"/>
            <w:vMerge/>
          </w:tcPr>
          <w:p w:rsidR="0075112C" w:rsidRPr="0075112C" w:rsidRDefault="0075112C" w:rsidP="0075112C">
            <w:pPr>
              <w:spacing w:line="240" w:lineRule="exact"/>
              <w:rPr>
                <w:rFonts w:asciiTheme="minorEastAsia" w:hAnsiTheme="minorEastAsia"/>
                <w:szCs w:val="21"/>
              </w:rPr>
            </w:pPr>
          </w:p>
        </w:tc>
        <w:tc>
          <w:tcPr>
            <w:tcW w:w="5483" w:type="dxa"/>
            <w:gridSpan w:val="7"/>
            <w:vAlign w:val="center"/>
          </w:tcPr>
          <w:p w:rsidR="0075112C" w:rsidRPr="0075112C" w:rsidRDefault="0075112C" w:rsidP="0075112C">
            <w:pPr>
              <w:spacing w:line="240" w:lineRule="exact"/>
              <w:ind w:firstLineChars="700" w:firstLine="1470"/>
              <w:jc w:val="center"/>
              <w:rPr>
                <w:rFonts w:asciiTheme="minorEastAsia" w:hAnsiTheme="minorEastAsia"/>
                <w:szCs w:val="21"/>
              </w:rPr>
            </w:pPr>
            <w:r w:rsidRPr="0075112C">
              <w:rPr>
                <w:rFonts w:asciiTheme="minorEastAsia" w:hAnsiTheme="minorEastAsia" w:hint="eastAsia"/>
                <w:szCs w:val="21"/>
              </w:rPr>
              <w:t>年　　月　　　日　　まで有効</w:t>
            </w:r>
          </w:p>
        </w:tc>
      </w:tr>
      <w:tr w:rsidR="0075112C" w:rsidRPr="0075112C" w:rsidTr="00501E23">
        <w:trPr>
          <w:trHeight w:val="1373"/>
        </w:trPr>
        <w:tc>
          <w:tcPr>
            <w:tcW w:w="4112" w:type="dxa"/>
            <w:gridSpan w:val="5"/>
          </w:tcPr>
          <w:p w:rsidR="0075112C" w:rsidRPr="0075112C" w:rsidRDefault="0075112C" w:rsidP="0075112C">
            <w:pPr>
              <w:rPr>
                <w:rFonts w:asciiTheme="minorEastAsia" w:hAnsiTheme="minorEastAsia"/>
                <w:szCs w:val="21"/>
              </w:rPr>
            </w:pPr>
          </w:p>
          <w:p w:rsidR="0075112C" w:rsidRPr="0075112C" w:rsidRDefault="0075112C" w:rsidP="0075112C">
            <w:pPr>
              <w:ind w:firstLineChars="900" w:firstLine="1890"/>
              <w:rPr>
                <w:rFonts w:asciiTheme="minorEastAsia" w:hAnsiTheme="minorEastAsia"/>
                <w:szCs w:val="21"/>
              </w:rPr>
            </w:pPr>
            <w:r w:rsidRPr="0075112C">
              <w:rPr>
                <w:rFonts w:asciiTheme="minorEastAsia" w:hAnsiTheme="minorEastAsia" w:hint="eastAsia"/>
                <w:szCs w:val="21"/>
              </w:rPr>
              <w:t xml:space="preserve">　</w:t>
            </w:r>
            <w:r w:rsidR="00A52786" w:rsidRPr="007F0C3A">
              <w:rPr>
                <w:rFonts w:ascii="HGP行書体" w:eastAsia="HGP行書体" w:hAnsiTheme="minorEastAsia" w:hint="eastAsia"/>
                <w:sz w:val="24"/>
                <w:szCs w:val="21"/>
                <w:highlight w:val="lightGray"/>
              </w:rPr>
              <w:t>〇</w:t>
            </w:r>
            <w:r w:rsidRPr="0075112C">
              <w:rPr>
                <w:rFonts w:asciiTheme="minorEastAsia" w:hAnsiTheme="minorEastAsia" w:hint="eastAsia"/>
                <w:szCs w:val="21"/>
              </w:rPr>
              <w:t xml:space="preserve">年　</w:t>
            </w:r>
            <w:r w:rsidR="00AA4312" w:rsidRPr="007F0C3A">
              <w:rPr>
                <w:rFonts w:ascii="HGP行書体" w:eastAsia="HGP行書体" w:hAnsiTheme="minorEastAsia" w:hint="eastAsia"/>
                <w:sz w:val="24"/>
                <w:szCs w:val="21"/>
                <w:highlight w:val="lightGray"/>
              </w:rPr>
              <w:t>〇</w:t>
            </w:r>
            <w:r w:rsidRPr="0075112C">
              <w:rPr>
                <w:rFonts w:asciiTheme="minorEastAsia" w:hAnsiTheme="minorEastAsia" w:hint="eastAsia"/>
                <w:szCs w:val="21"/>
              </w:rPr>
              <w:t xml:space="preserve">月　</w:t>
            </w:r>
            <w:r w:rsidR="00AA4312" w:rsidRPr="007F0C3A">
              <w:rPr>
                <w:rFonts w:ascii="HGP行書体" w:eastAsia="HGP行書体" w:hAnsiTheme="minorEastAsia" w:hint="eastAsia"/>
                <w:sz w:val="24"/>
                <w:szCs w:val="21"/>
                <w:highlight w:val="lightGray"/>
              </w:rPr>
              <w:t>〇</w:t>
            </w:r>
            <w:r w:rsidRPr="0075112C">
              <w:rPr>
                <w:rFonts w:asciiTheme="minorEastAsia" w:hAnsiTheme="minorEastAsia" w:hint="eastAsia"/>
                <w:szCs w:val="21"/>
              </w:rPr>
              <w:t>日</w:t>
            </w:r>
          </w:p>
          <w:p w:rsidR="0075112C" w:rsidRPr="0075112C" w:rsidRDefault="0075112C" w:rsidP="0075112C">
            <w:pPr>
              <w:ind w:firstLineChars="300" w:firstLine="630"/>
              <w:rPr>
                <w:rFonts w:asciiTheme="minorEastAsia" w:hAnsiTheme="minorEastAsia"/>
                <w:szCs w:val="21"/>
              </w:rPr>
            </w:pPr>
            <w:r w:rsidRPr="0075112C">
              <w:rPr>
                <w:rFonts w:asciiTheme="minorEastAsia" w:hAnsiTheme="minorEastAsia" w:hint="eastAsia"/>
                <w:szCs w:val="21"/>
              </w:rPr>
              <w:t>大阪府なにわ北府税事務所長　様</w:t>
            </w:r>
          </w:p>
        </w:tc>
        <w:tc>
          <w:tcPr>
            <w:tcW w:w="5483" w:type="dxa"/>
            <w:gridSpan w:val="7"/>
            <w:vAlign w:val="center"/>
          </w:tcPr>
          <w:p w:rsidR="0075112C" w:rsidRPr="0075112C" w:rsidRDefault="0075112C" w:rsidP="0075112C">
            <w:pPr>
              <w:jc w:val="center"/>
              <w:rPr>
                <w:rFonts w:asciiTheme="minorEastAsia" w:hAnsiTheme="minorEastAsia"/>
                <w:szCs w:val="21"/>
              </w:rPr>
            </w:pPr>
            <w:r w:rsidRPr="0075112C">
              <w:rPr>
                <w:rFonts w:asciiTheme="minorEastAsia" w:hAnsiTheme="minorEastAsia" w:hint="eastAsia"/>
                <w:szCs w:val="21"/>
              </w:rPr>
              <w:t>免税軽油使用者証交付申請書（その１）</w:t>
            </w:r>
          </w:p>
        </w:tc>
      </w:tr>
      <w:tr w:rsidR="0075112C" w:rsidRPr="0075112C" w:rsidTr="00501E23">
        <w:trPr>
          <w:trHeight w:val="838"/>
        </w:trPr>
        <w:tc>
          <w:tcPr>
            <w:tcW w:w="2122" w:type="dxa"/>
            <w:gridSpan w:val="2"/>
            <w:vAlign w:val="center"/>
          </w:tcPr>
          <w:p w:rsidR="0075112C" w:rsidRPr="0075112C" w:rsidRDefault="0075112C" w:rsidP="0075112C">
            <w:pPr>
              <w:spacing w:line="280" w:lineRule="exact"/>
              <w:jc w:val="distribute"/>
              <w:rPr>
                <w:rFonts w:asciiTheme="minorEastAsia" w:hAnsiTheme="minorEastAsia"/>
                <w:sz w:val="16"/>
                <w:szCs w:val="18"/>
              </w:rPr>
            </w:pPr>
            <w:r w:rsidRPr="0075112C">
              <w:rPr>
                <w:rFonts w:asciiTheme="minorEastAsia" w:hAnsiTheme="minorEastAsia" w:hint="eastAsia"/>
                <w:sz w:val="16"/>
                <w:szCs w:val="18"/>
              </w:rPr>
              <w:t>住所又は事務所若しくは</w:t>
            </w:r>
          </w:p>
          <w:p w:rsidR="0075112C" w:rsidRPr="0075112C" w:rsidRDefault="0075112C" w:rsidP="0075112C">
            <w:pPr>
              <w:spacing w:line="280" w:lineRule="exact"/>
              <w:jc w:val="distribute"/>
              <w:rPr>
                <w:rFonts w:ascii="Meiryo UI" w:eastAsia="Meiryo UI" w:hAnsi="Meiryo UI"/>
                <w:sz w:val="18"/>
                <w:szCs w:val="18"/>
              </w:rPr>
            </w:pPr>
            <w:r w:rsidRPr="0075112C">
              <w:rPr>
                <w:rFonts w:asciiTheme="minorEastAsia" w:hAnsiTheme="minorEastAsia" w:hint="eastAsia"/>
                <w:sz w:val="16"/>
                <w:szCs w:val="18"/>
              </w:rPr>
              <w:t>事業所所在地</w:t>
            </w:r>
          </w:p>
        </w:tc>
        <w:tc>
          <w:tcPr>
            <w:tcW w:w="7473" w:type="dxa"/>
            <w:gridSpan w:val="10"/>
            <w:shd w:val="clear" w:color="auto" w:fill="EEECE1" w:themeFill="background2"/>
          </w:tcPr>
          <w:p w:rsidR="0075112C" w:rsidRPr="0075112C" w:rsidRDefault="0075112C" w:rsidP="0075112C">
            <w:pPr>
              <w:spacing w:line="280" w:lineRule="exact"/>
              <w:jc w:val="center"/>
              <w:rPr>
                <w:rFonts w:ascii="Meiryo UI" w:eastAsia="Meiryo UI" w:hAnsi="Meiryo UI"/>
                <w:szCs w:val="21"/>
              </w:rPr>
            </w:pPr>
          </w:p>
          <w:p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 w:val="28"/>
                <w:szCs w:val="21"/>
              </w:rPr>
              <w:t>大阪市北区西天満３－５－２４</w:t>
            </w:r>
          </w:p>
        </w:tc>
      </w:tr>
      <w:tr w:rsidR="0075112C" w:rsidRPr="0075112C" w:rsidTr="00501E23">
        <w:trPr>
          <w:trHeight w:val="802"/>
        </w:trPr>
        <w:tc>
          <w:tcPr>
            <w:tcW w:w="2122" w:type="dxa"/>
            <w:gridSpan w:val="2"/>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業種</w:t>
            </w:r>
          </w:p>
        </w:tc>
        <w:tc>
          <w:tcPr>
            <w:tcW w:w="7473" w:type="dxa"/>
            <w:gridSpan w:val="10"/>
            <w:shd w:val="clear" w:color="auto" w:fill="EEECE1" w:themeFill="background2"/>
            <w:vAlign w:val="center"/>
          </w:tcPr>
          <w:p w:rsidR="0075112C" w:rsidRPr="0075112C" w:rsidRDefault="0075112C" w:rsidP="0075112C">
            <w:pPr>
              <w:spacing w:line="280" w:lineRule="exact"/>
              <w:rPr>
                <w:rFonts w:asciiTheme="minorEastAsia" w:hAnsiTheme="minorEastAsia"/>
                <w:szCs w:val="21"/>
              </w:rPr>
            </w:pPr>
            <w:r w:rsidRPr="0075112C">
              <w:rPr>
                <w:rFonts w:asciiTheme="minorEastAsia" w:hAnsiTheme="minorEastAsia" w:hint="eastAsia"/>
                <w:szCs w:val="21"/>
              </w:rPr>
              <w:t>船</w:t>
            </w:r>
            <w:r w:rsidRPr="0075112C">
              <w:rPr>
                <w:rFonts w:asciiTheme="minorEastAsia" w:hAnsiTheme="minorEastAsia" w:hint="eastAsia"/>
                <w:noProof/>
                <w:sz w:val="18"/>
                <w:szCs w:val="16"/>
              </w:rPr>
              <mc:AlternateContent>
                <mc:Choice Requires="wps">
                  <w:drawing>
                    <wp:anchor distT="0" distB="0" distL="114300" distR="114300" simplePos="0" relativeHeight="251703296" behindDoc="0" locked="1" layoutInCell="1" allowOverlap="1" wp14:anchorId="4F546E0D" wp14:editId="750ED8AA">
                      <wp:simplePos x="0" y="0"/>
                      <wp:positionH relativeFrom="column">
                        <wp:posOffset>-20320</wp:posOffset>
                      </wp:positionH>
                      <wp:positionV relativeFrom="paragraph">
                        <wp:posOffset>-2540</wp:posOffset>
                      </wp:positionV>
                      <wp:extent cx="294640" cy="208915"/>
                      <wp:effectExtent l="0" t="0" r="10160" b="19685"/>
                      <wp:wrapNone/>
                      <wp:docPr id="238" name="楕円 238"/>
                      <wp:cNvGraphicFramePr/>
                      <a:graphic xmlns:a="http://schemas.openxmlformats.org/drawingml/2006/main">
                        <a:graphicData uri="http://schemas.microsoft.com/office/word/2010/wordprocessingShape">
                          <wps:wsp>
                            <wps:cNvSpPr/>
                            <wps:spPr>
                              <a:xfrm>
                                <a:off x="0" y="0"/>
                                <a:ext cx="294640" cy="2089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8C03C" id="楕円 238" o:spid="_x0000_s1026" style="position:absolute;left:0;text-align:left;margin-left:-1.6pt;margin-top:-.2pt;width:23.2pt;height:1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53cgIAAMgEAAAOAAAAZHJzL2Uyb0RvYy54bWysVEtu2zAQ3RfoHQjuG9mq8xMiB0aCFAWC&#10;xEBSZM1QlCWA4rAkbdk9QG7QI/Ro6Tn6SCmfNl0V9YKe4QyH8x7f6OR022m2Uc63ZEo+3Ztwpoyk&#10;qjWrkn+5vfhwxJkPwlRCk1El3ynPT+fv3530tlA5NaQr5RiKGF/0tuRNCLbIMi8b1Qm/R1YZBGty&#10;nQhw3SqrnOhRvdNZPpkcZD25yjqSynvsng9BPk/161rJcF3XXgWmS47eQlpdWu/jms1PRLFywjat&#10;HNsQ/9BFJ1qDS59LnYsg2Nq1b0p1rXTkqQ57krqM6rqVKmEAmunkDzQ3jbAqYQE53j7T5P9fWXm1&#10;WTrWViXPP+KpjOjwSD9/fH98eGBxB/z01hdIu7FLN3oeZgS7rV0X/wGDbROnu2dO1TYwic38eHYw&#10;A/MSoXxydDzdjzWzl8PW+fBJUceiUXKldWt9RC0Ksbn0Ych+yorbhi5arbEvCm1YD9nlh5N4hYCA&#10;ai0CzM4CkjcrzoReQZkyuFTSk26reDye9jt/ph3bCIgDmqqov0XbnGnhAwLAkn5jw78djf2cC98M&#10;h1NoTNMmllZJe2P7kcGBs2jdU7UD544GMXorL1pUu8SlS+GgPkDBRIVrLLUm4KPR4qwh9+1v+zEf&#10;okCUsx5qBvava+EUsHw2kMvxdBYfISRntn+Yw3GvI/evI2bdnRE4mWJ2rUxmzA/6yawddXcYvEW8&#10;FSFhJO4eWB6dszBMGUZXqsUipUHyVoRLc2NlLB55ijzebu+Es+P7B7zAFT0p/40Ghtx40tBiHahu&#10;k0BeeIW2ooNxSSobRzvO42s/Zb18gOa/AAAA//8DAFBLAwQUAAYACAAAACEAo9L+/90AAAAGAQAA&#10;DwAAAGRycy9kb3ducmV2LnhtbEyOwU7DMBBE70j9B2uRuKDWIU2rEuJUFAlViAOi5QOceElC7XUU&#10;u234+25PcBqNZjTzivXorDjhEDpPCh5mCQik2puOGgVf+9fpCkSImoy2nlDBLwZYl5ObQufGn+kT&#10;T7vYCB6hkGsFbYx9LmWoW3Q6zHyPxNm3H5yObIdGmkGfedxZmSbJUjrdET+0useXFuvD7ugU2Kx5&#10;3+5Xy37xtsH64/F+jNXPRqm72/H5CUTEMf6V4YrP6FAyU+WPZIKwCqbzlJusGQiOs6utFMzTBciy&#10;kP/xywsAAAD//wMAUEsBAi0AFAAGAAgAAAAhALaDOJL+AAAA4QEAABMAAAAAAAAAAAAAAAAAAAAA&#10;AFtDb250ZW50X1R5cGVzXS54bWxQSwECLQAUAAYACAAAACEAOP0h/9YAAACUAQAACwAAAAAAAAAA&#10;AAAAAAAvAQAAX3JlbHMvLnJlbHNQSwECLQAUAAYACAAAACEAnOXed3ICAADIBAAADgAAAAAAAAAA&#10;AAAAAAAuAgAAZHJzL2Uyb0RvYy54bWxQSwECLQAUAAYACAAAACEAo9L+/90AAAAGAQAADwAAAAAA&#10;AAAAAAAAAADMBAAAZHJzL2Rvd25yZXYueG1sUEsFBgAAAAAEAAQA8wAAANYFAAAAAA==&#10;" filled="f" strokecolor="windowText" strokeweight="1pt">
                      <w10:anchorlock/>
                    </v:oval>
                  </w:pict>
                </mc:Fallback>
              </mc:AlternateContent>
            </w:r>
            <w:r w:rsidRPr="0075112C">
              <w:rPr>
                <w:rFonts w:asciiTheme="minorEastAsia" w:hAnsiTheme="minorEastAsia" w:hint="eastAsia"/>
                <w:szCs w:val="21"/>
              </w:rPr>
              <w:t>舶・その他（　　　　　　　　　　　　　　　　　　　　　　　）</w:t>
            </w:r>
          </w:p>
        </w:tc>
      </w:tr>
      <w:tr w:rsidR="0075112C" w:rsidRPr="0075112C" w:rsidTr="00501E23">
        <w:trPr>
          <w:trHeight w:val="623"/>
        </w:trPr>
        <w:tc>
          <w:tcPr>
            <w:tcW w:w="2122" w:type="dxa"/>
            <w:gridSpan w:val="2"/>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ふりがな</w:t>
            </w:r>
          </w:p>
          <w:p w:rsidR="0075112C" w:rsidRPr="0075112C" w:rsidRDefault="0075112C" w:rsidP="0075112C">
            <w:pPr>
              <w:spacing w:line="280" w:lineRule="exact"/>
              <w:jc w:val="distribute"/>
              <w:rPr>
                <w:rFonts w:ascii="Meiryo UI" w:eastAsia="Meiryo UI" w:hAnsi="Meiryo UI"/>
                <w:sz w:val="18"/>
                <w:szCs w:val="18"/>
              </w:rPr>
            </w:pPr>
            <w:r w:rsidRPr="0075112C">
              <w:rPr>
                <w:rFonts w:asciiTheme="minorEastAsia" w:hAnsiTheme="minorEastAsia" w:hint="eastAsia"/>
                <w:sz w:val="18"/>
                <w:szCs w:val="18"/>
              </w:rPr>
              <w:t>氏名又は名称</w:t>
            </w:r>
          </w:p>
        </w:tc>
        <w:tc>
          <w:tcPr>
            <w:tcW w:w="7473" w:type="dxa"/>
            <w:gridSpan w:val="10"/>
            <w:shd w:val="clear" w:color="auto" w:fill="EEECE1" w:themeFill="background2"/>
            <w:vAlign w:val="center"/>
          </w:tcPr>
          <w:p w:rsidR="0075112C" w:rsidRPr="0075112C" w:rsidRDefault="0075112C" w:rsidP="0075112C">
            <w:pPr>
              <w:spacing w:line="280" w:lineRule="exact"/>
              <w:jc w:val="center"/>
              <w:rPr>
                <w:rFonts w:ascii="HGP行書体" w:eastAsia="HGP行書体" w:hAnsi="Meiryo UI"/>
                <w:sz w:val="18"/>
                <w:szCs w:val="21"/>
              </w:rPr>
            </w:pPr>
            <w:r w:rsidRPr="0075112C">
              <w:rPr>
                <w:rFonts w:ascii="HGP行書体" w:eastAsia="HGP行書体" w:hAnsi="Meiryo UI" w:hint="eastAsia"/>
                <w:sz w:val="18"/>
                <w:szCs w:val="21"/>
              </w:rPr>
              <w:t>なにわ　　　　　きたさぶろう</w:t>
            </w:r>
          </w:p>
          <w:p w:rsidR="0075112C" w:rsidRPr="0075112C" w:rsidRDefault="0075112C" w:rsidP="0075112C">
            <w:pPr>
              <w:spacing w:line="280" w:lineRule="exact"/>
              <w:jc w:val="center"/>
              <w:rPr>
                <w:rFonts w:ascii="Meiryo UI" w:eastAsia="Meiryo UI" w:hAnsi="Meiryo UI"/>
                <w:szCs w:val="21"/>
              </w:rPr>
            </w:pPr>
            <w:r w:rsidRPr="0075112C">
              <w:rPr>
                <w:rFonts w:ascii="HGP行書体" w:eastAsia="HGP行書体" w:hAnsi="Meiryo UI" w:hint="eastAsia"/>
                <w:sz w:val="28"/>
                <w:szCs w:val="21"/>
              </w:rPr>
              <w:t>浪速　　　北三郎</w:t>
            </w:r>
          </w:p>
        </w:tc>
      </w:tr>
      <w:tr w:rsidR="0075112C" w:rsidRPr="0075112C" w:rsidTr="00501E23">
        <w:trPr>
          <w:trHeight w:val="604"/>
        </w:trPr>
        <w:tc>
          <w:tcPr>
            <w:tcW w:w="2122" w:type="dxa"/>
            <w:gridSpan w:val="2"/>
            <w:vAlign w:val="center"/>
          </w:tcPr>
          <w:p w:rsidR="0075112C" w:rsidRPr="0075112C" w:rsidRDefault="0075112C" w:rsidP="0075112C">
            <w:pPr>
              <w:spacing w:line="280" w:lineRule="exact"/>
              <w:jc w:val="distribute"/>
              <w:rPr>
                <w:rFonts w:asciiTheme="minorEastAsia" w:hAnsiTheme="minorEastAsia"/>
                <w:sz w:val="16"/>
                <w:szCs w:val="18"/>
              </w:rPr>
            </w:pPr>
            <w:r w:rsidRPr="0075112C">
              <w:rPr>
                <w:rFonts w:asciiTheme="minorEastAsia" w:hAnsiTheme="minorEastAsia" w:hint="eastAsia"/>
                <w:sz w:val="16"/>
                <w:szCs w:val="18"/>
              </w:rPr>
              <w:t>この申請に応答する係及</w:t>
            </w:r>
          </w:p>
          <w:p w:rsidR="0075112C" w:rsidRPr="0075112C" w:rsidRDefault="0075112C" w:rsidP="0075112C">
            <w:pPr>
              <w:spacing w:line="280" w:lineRule="exact"/>
              <w:jc w:val="distribute"/>
              <w:rPr>
                <w:rFonts w:ascii="Meiryo UI" w:eastAsia="Meiryo UI" w:hAnsi="Meiryo UI"/>
                <w:sz w:val="18"/>
                <w:szCs w:val="18"/>
              </w:rPr>
            </w:pPr>
            <w:r w:rsidRPr="0075112C">
              <w:rPr>
                <w:rFonts w:asciiTheme="minorEastAsia" w:hAnsiTheme="minorEastAsia" w:hint="eastAsia"/>
                <w:sz w:val="16"/>
                <w:szCs w:val="18"/>
              </w:rPr>
              <w:t>び氏名並びに電話番号</w:t>
            </w:r>
          </w:p>
        </w:tc>
        <w:tc>
          <w:tcPr>
            <w:tcW w:w="7473" w:type="dxa"/>
            <w:gridSpan w:val="10"/>
            <w:shd w:val="clear" w:color="auto" w:fill="EEECE1" w:themeFill="background2"/>
          </w:tcPr>
          <w:p w:rsidR="0075112C" w:rsidRPr="0075112C" w:rsidRDefault="0075112C" w:rsidP="0075112C">
            <w:pPr>
              <w:spacing w:line="280" w:lineRule="exact"/>
              <w:rPr>
                <w:rFonts w:ascii="Meiryo UI" w:eastAsia="Meiryo UI" w:hAnsi="Meiryo UI"/>
                <w:szCs w:val="21"/>
              </w:rPr>
            </w:pPr>
          </w:p>
          <w:p w:rsidR="0075112C" w:rsidRPr="0075112C" w:rsidRDefault="0075112C" w:rsidP="0075112C">
            <w:pPr>
              <w:spacing w:line="280" w:lineRule="exact"/>
              <w:jc w:val="center"/>
              <w:rPr>
                <w:rFonts w:ascii="HGP行書体" w:eastAsia="HGP行書体" w:hAnsi="Meiryo UI"/>
                <w:sz w:val="28"/>
                <w:szCs w:val="21"/>
              </w:rPr>
            </w:pPr>
            <w:r w:rsidRPr="0075112C">
              <w:rPr>
                <w:rFonts w:ascii="HGP行書体" w:eastAsia="HGP行書体" w:hAnsi="Meiryo UI" w:hint="eastAsia"/>
                <w:sz w:val="28"/>
                <w:szCs w:val="21"/>
              </w:rPr>
              <w:t>浪速　   北三郎</w:t>
            </w:r>
          </w:p>
          <w:p w:rsidR="0075112C" w:rsidRPr="0075112C" w:rsidRDefault="0075112C" w:rsidP="0075112C">
            <w:pPr>
              <w:spacing w:line="280" w:lineRule="exact"/>
              <w:ind w:firstLineChars="1959" w:firstLine="4114"/>
              <w:rPr>
                <w:rFonts w:asciiTheme="minorEastAsia" w:hAnsiTheme="minorEastAsia"/>
                <w:szCs w:val="21"/>
              </w:rPr>
            </w:pPr>
            <w:r w:rsidRPr="0075112C">
              <w:rPr>
                <w:rFonts w:asciiTheme="minorEastAsia" w:hAnsiTheme="minorEastAsia" w:hint="eastAsia"/>
                <w:szCs w:val="21"/>
              </w:rPr>
              <w:t xml:space="preserve">（電話　　</w:t>
            </w:r>
            <w:r w:rsidRPr="0075112C">
              <w:rPr>
                <w:rFonts w:ascii="HGP行書体" w:eastAsia="HGP行書体" w:hAnsiTheme="minorEastAsia" w:hint="eastAsia"/>
                <w:sz w:val="24"/>
                <w:szCs w:val="21"/>
              </w:rPr>
              <w:t>06-6362-8611</w:t>
            </w:r>
            <w:r w:rsidRPr="0075112C">
              <w:rPr>
                <w:rFonts w:asciiTheme="minorEastAsia" w:hAnsiTheme="minorEastAsia" w:hint="eastAsia"/>
                <w:szCs w:val="21"/>
              </w:rPr>
              <w:t xml:space="preserve">　）</w:t>
            </w:r>
          </w:p>
        </w:tc>
      </w:tr>
      <w:tr w:rsidR="0075112C" w:rsidRPr="0075112C" w:rsidTr="00501E23">
        <w:trPr>
          <w:trHeight w:val="652"/>
        </w:trPr>
        <w:tc>
          <w:tcPr>
            <w:tcW w:w="682" w:type="dxa"/>
            <w:vMerge w:val="restart"/>
            <w:vAlign w:val="center"/>
          </w:tcPr>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機</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械</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車</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両</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又</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は</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設</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備</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の</w:t>
            </w:r>
          </w:p>
          <w:p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明</w:t>
            </w:r>
          </w:p>
          <w:p w:rsidR="0075112C" w:rsidRPr="0075112C" w:rsidRDefault="0075112C" w:rsidP="0075112C">
            <w:pPr>
              <w:spacing w:line="280" w:lineRule="exact"/>
              <w:jc w:val="distribute"/>
              <w:rPr>
                <w:rFonts w:ascii="Meiryo UI" w:eastAsia="Meiryo UI" w:hAnsi="Meiryo UI"/>
                <w:szCs w:val="21"/>
              </w:rPr>
            </w:pPr>
            <w:r w:rsidRPr="0075112C">
              <w:rPr>
                <w:rFonts w:asciiTheme="minorEastAsia" w:hAnsiTheme="minorEastAsia" w:hint="eastAsia"/>
                <w:szCs w:val="21"/>
              </w:rPr>
              <w:t>細</w:t>
            </w:r>
          </w:p>
        </w:tc>
        <w:tc>
          <w:tcPr>
            <w:tcW w:w="1440" w:type="dxa"/>
            <w:vAlign w:val="center"/>
          </w:tcPr>
          <w:p w:rsidR="0075112C" w:rsidRPr="0075112C" w:rsidRDefault="0075112C" w:rsidP="00CB3A5D">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所在地</w:t>
            </w:r>
          </w:p>
          <w:p w:rsidR="0075112C" w:rsidRPr="0075112C" w:rsidRDefault="0075112C" w:rsidP="00CB3A5D">
            <w:pPr>
              <w:spacing w:line="280" w:lineRule="exact"/>
              <w:jc w:val="distribute"/>
              <w:rPr>
                <w:rFonts w:asciiTheme="minorEastAsia" w:hAnsiTheme="minorEastAsia"/>
                <w:sz w:val="14"/>
                <w:szCs w:val="14"/>
              </w:rPr>
            </w:pPr>
            <w:r w:rsidRPr="0075112C">
              <w:rPr>
                <w:rFonts w:asciiTheme="minorEastAsia" w:hAnsiTheme="minorEastAsia" w:hint="eastAsia"/>
                <w:sz w:val="12"/>
                <w:szCs w:val="14"/>
              </w:rPr>
              <w:t>(定置場</w:t>
            </w:r>
            <w:r w:rsidR="00A576EA">
              <w:rPr>
                <w:rFonts w:asciiTheme="minorEastAsia" w:hAnsiTheme="minorEastAsia" w:hint="eastAsia"/>
                <w:sz w:val="12"/>
                <w:szCs w:val="14"/>
              </w:rPr>
              <w:t>又は</w:t>
            </w:r>
            <w:r w:rsidRPr="0075112C">
              <w:rPr>
                <w:rFonts w:asciiTheme="minorEastAsia" w:hAnsiTheme="minorEastAsia" w:hint="eastAsia"/>
                <w:sz w:val="12"/>
                <w:szCs w:val="14"/>
              </w:rPr>
              <w:t>係留地)</w:t>
            </w:r>
          </w:p>
        </w:tc>
        <w:tc>
          <w:tcPr>
            <w:tcW w:w="2421" w:type="dxa"/>
            <w:gridSpan w:val="4"/>
            <w:shd w:val="clear" w:color="auto" w:fill="EEECE1" w:themeFill="background2"/>
          </w:tcPr>
          <w:p w:rsidR="0075112C" w:rsidRPr="0075112C" w:rsidRDefault="0075112C" w:rsidP="0075112C">
            <w:pPr>
              <w:spacing w:line="280" w:lineRule="exact"/>
              <w:ind w:firstLineChars="100" w:firstLine="140"/>
              <w:rPr>
                <w:rFonts w:ascii="HGP行書体" w:eastAsia="HGP行書体" w:hAnsi="Meiryo UI"/>
                <w:sz w:val="14"/>
                <w:szCs w:val="14"/>
              </w:rPr>
            </w:pPr>
            <w:r w:rsidRPr="0075112C">
              <w:rPr>
                <w:rFonts w:ascii="HGP行書体" w:eastAsia="HGP行書体" w:hAnsi="Meiryo UI" w:hint="eastAsia"/>
                <w:sz w:val="14"/>
                <w:szCs w:val="14"/>
              </w:rPr>
              <w:t>大阪市北区西天満</w:t>
            </w:r>
            <w:r w:rsidRPr="0075112C">
              <w:rPr>
                <w:rFonts w:ascii="HGP行書体" w:eastAsia="HGP行書体" w:hAnsi="Meiryo UI" w:hint="eastAsia"/>
                <w:sz w:val="14"/>
              </w:rPr>
              <w:t>〇〇－〇－〇</w:t>
            </w:r>
          </w:p>
          <w:p w:rsidR="0075112C" w:rsidRPr="0075112C" w:rsidRDefault="0075112C" w:rsidP="0075112C">
            <w:pPr>
              <w:spacing w:line="280" w:lineRule="exact"/>
              <w:jc w:val="center"/>
              <w:rPr>
                <w:rFonts w:ascii="Meiryo UI" w:eastAsia="Meiryo UI" w:hAnsi="Meiryo UI"/>
                <w:szCs w:val="21"/>
              </w:rPr>
            </w:pPr>
            <w:r w:rsidRPr="0075112C">
              <w:rPr>
                <w:rFonts w:ascii="HGP行書体" w:eastAsia="HGP行書体" w:hAnsi="Meiryo UI" w:hint="eastAsia"/>
                <w:sz w:val="20"/>
                <w:szCs w:val="14"/>
              </w:rPr>
              <w:t>浪速北港</w:t>
            </w:r>
          </w:p>
        </w:tc>
        <w:tc>
          <w:tcPr>
            <w:tcW w:w="2548" w:type="dxa"/>
            <w:gridSpan w:val="3"/>
          </w:tcPr>
          <w:p w:rsidR="0075112C" w:rsidRPr="0075112C" w:rsidRDefault="0075112C" w:rsidP="0075112C">
            <w:pPr>
              <w:spacing w:line="280" w:lineRule="exact"/>
              <w:jc w:val="center"/>
              <w:rPr>
                <w:rFonts w:ascii="Meiryo UI" w:eastAsia="Meiryo UI" w:hAnsi="Meiryo UI"/>
                <w:szCs w:val="21"/>
              </w:rPr>
            </w:pPr>
          </w:p>
        </w:tc>
        <w:tc>
          <w:tcPr>
            <w:tcW w:w="2504" w:type="dxa"/>
            <w:gridSpan w:val="3"/>
          </w:tcPr>
          <w:p w:rsidR="0075112C" w:rsidRPr="0075112C" w:rsidRDefault="0075112C" w:rsidP="0075112C">
            <w:pPr>
              <w:spacing w:line="280" w:lineRule="exact"/>
              <w:jc w:val="center"/>
              <w:rPr>
                <w:rFonts w:ascii="Meiryo UI" w:eastAsia="Meiryo UI" w:hAnsi="Meiryo UI"/>
                <w:szCs w:val="21"/>
              </w:rPr>
            </w:pPr>
          </w:p>
        </w:tc>
      </w:tr>
      <w:tr w:rsidR="0075112C" w:rsidRPr="0075112C" w:rsidTr="00501E23">
        <w:trPr>
          <w:trHeight w:val="465"/>
        </w:trPr>
        <w:tc>
          <w:tcPr>
            <w:tcW w:w="682" w:type="dxa"/>
            <w:vMerge/>
            <w:vAlign w:val="center"/>
          </w:tcPr>
          <w:p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名称</w:t>
            </w:r>
          </w:p>
        </w:tc>
        <w:tc>
          <w:tcPr>
            <w:tcW w:w="2421" w:type="dxa"/>
            <w:gridSpan w:val="4"/>
            <w:shd w:val="clear" w:color="auto" w:fill="EEECE1" w:themeFill="background2"/>
          </w:tcPr>
          <w:p w:rsidR="0075112C" w:rsidRPr="0075112C" w:rsidRDefault="0075112C" w:rsidP="0075112C">
            <w:pPr>
              <w:spacing w:line="280" w:lineRule="exact"/>
              <w:rPr>
                <w:rFonts w:ascii="HGP行書体" w:eastAsia="HGP行書体" w:hAnsi="Meiryo UI"/>
                <w:szCs w:val="21"/>
              </w:rPr>
            </w:pPr>
            <w:r w:rsidRPr="0075112C">
              <w:rPr>
                <w:rFonts w:asciiTheme="minorEastAsia" w:hAnsiTheme="minorEastAsia" w:hint="eastAsia"/>
                <w:szCs w:val="21"/>
              </w:rPr>
              <w:t>№</w:t>
            </w:r>
            <w:r w:rsidRPr="0075112C">
              <w:rPr>
                <w:rFonts w:ascii="Meiryo UI" w:eastAsia="Meiryo UI" w:hAnsi="Meiryo UI" w:hint="eastAsia"/>
                <w:szCs w:val="21"/>
              </w:rPr>
              <w:t xml:space="preserve">　</w:t>
            </w:r>
            <w:r w:rsidRPr="0075112C">
              <w:rPr>
                <w:rFonts w:ascii="HGP行書体" w:eastAsia="HGP行書体" w:hAnsi="Meiryo UI" w:hint="eastAsia"/>
                <w:szCs w:val="21"/>
              </w:rPr>
              <w:t>１</w:t>
            </w:r>
          </w:p>
          <w:p w:rsidR="0075112C" w:rsidRPr="0075112C" w:rsidRDefault="0075112C" w:rsidP="0075112C">
            <w:pPr>
              <w:spacing w:line="280" w:lineRule="exact"/>
              <w:jc w:val="center"/>
              <w:rPr>
                <w:rFonts w:ascii="Meiryo UI" w:eastAsia="Meiryo UI" w:hAnsi="Meiryo UI"/>
                <w:szCs w:val="21"/>
              </w:rPr>
            </w:pPr>
            <w:r w:rsidRPr="0075112C">
              <w:rPr>
                <w:rFonts w:ascii="HGP行書体" w:eastAsia="HGP行書体" w:hAnsi="Meiryo UI" w:hint="eastAsia"/>
                <w:szCs w:val="21"/>
              </w:rPr>
              <w:t>大阪丸</w:t>
            </w:r>
          </w:p>
        </w:tc>
        <w:tc>
          <w:tcPr>
            <w:tcW w:w="2548" w:type="dxa"/>
            <w:gridSpan w:val="3"/>
          </w:tcPr>
          <w:p w:rsidR="0075112C" w:rsidRPr="0075112C" w:rsidRDefault="0075112C" w:rsidP="0075112C">
            <w:pPr>
              <w:spacing w:line="280" w:lineRule="exact"/>
              <w:rPr>
                <w:rFonts w:ascii="Meiryo UI" w:eastAsia="Meiryo UI" w:hAnsi="Meiryo UI"/>
                <w:szCs w:val="21"/>
              </w:rPr>
            </w:pPr>
            <w:r w:rsidRPr="0075112C">
              <w:rPr>
                <w:rFonts w:ascii="Meiryo UI" w:eastAsia="Meiryo UI" w:hAnsi="Meiryo UI" w:hint="eastAsia"/>
                <w:szCs w:val="21"/>
              </w:rPr>
              <w:t>№</w:t>
            </w:r>
          </w:p>
        </w:tc>
        <w:tc>
          <w:tcPr>
            <w:tcW w:w="2504" w:type="dxa"/>
            <w:gridSpan w:val="3"/>
          </w:tcPr>
          <w:p w:rsidR="0075112C" w:rsidRPr="0075112C" w:rsidRDefault="0075112C" w:rsidP="0075112C">
            <w:pPr>
              <w:spacing w:line="280" w:lineRule="exact"/>
              <w:rPr>
                <w:rFonts w:ascii="Meiryo UI" w:eastAsia="Meiryo UI" w:hAnsi="Meiryo UI"/>
                <w:szCs w:val="21"/>
              </w:rPr>
            </w:pPr>
            <w:r w:rsidRPr="0075112C">
              <w:rPr>
                <w:rFonts w:ascii="Meiryo UI" w:eastAsia="Meiryo UI" w:hAnsi="Meiryo UI" w:hint="eastAsia"/>
                <w:szCs w:val="21"/>
              </w:rPr>
              <w:t>№</w:t>
            </w:r>
          </w:p>
        </w:tc>
      </w:tr>
      <w:tr w:rsidR="0075112C" w:rsidRPr="0075112C" w:rsidTr="00501E23">
        <w:trPr>
          <w:trHeight w:val="465"/>
        </w:trPr>
        <w:tc>
          <w:tcPr>
            <w:tcW w:w="682" w:type="dxa"/>
            <w:vMerge/>
            <w:vAlign w:val="center"/>
          </w:tcPr>
          <w:p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所有者の氏名</w:t>
            </w:r>
          </w:p>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又は名称</w:t>
            </w:r>
          </w:p>
        </w:tc>
        <w:tc>
          <w:tcPr>
            <w:tcW w:w="2421" w:type="dxa"/>
            <w:gridSpan w:val="4"/>
            <w:shd w:val="clear" w:color="auto" w:fill="EEECE1" w:themeFill="background2"/>
          </w:tcPr>
          <w:p w:rsidR="0075112C" w:rsidRPr="0075112C" w:rsidRDefault="00E55726" w:rsidP="00B64ACB">
            <w:pPr>
              <w:spacing w:line="360" w:lineRule="auto"/>
              <w:jc w:val="center"/>
              <w:rPr>
                <w:rFonts w:ascii="HGP行書体" w:eastAsia="HGP行書体" w:hAnsi="Meiryo UI"/>
                <w:szCs w:val="21"/>
              </w:rPr>
            </w:pPr>
            <w:r>
              <w:rPr>
                <w:rFonts w:ascii="HGP行書体" w:eastAsia="HGP行書体" w:hAnsi="Meiryo UI" w:hint="eastAsia"/>
                <w:szCs w:val="21"/>
              </w:rPr>
              <w:t>浪速　北三郎</w:t>
            </w:r>
          </w:p>
        </w:tc>
        <w:tc>
          <w:tcPr>
            <w:tcW w:w="2548" w:type="dxa"/>
            <w:gridSpan w:val="3"/>
          </w:tcPr>
          <w:p w:rsidR="0075112C" w:rsidRPr="0075112C" w:rsidRDefault="0075112C" w:rsidP="0075112C">
            <w:pPr>
              <w:spacing w:line="280" w:lineRule="exact"/>
              <w:jc w:val="center"/>
              <w:rPr>
                <w:rFonts w:ascii="Meiryo UI" w:eastAsia="Meiryo UI" w:hAnsi="Meiryo UI"/>
                <w:szCs w:val="21"/>
              </w:rPr>
            </w:pPr>
          </w:p>
        </w:tc>
        <w:tc>
          <w:tcPr>
            <w:tcW w:w="2504" w:type="dxa"/>
            <w:gridSpan w:val="3"/>
          </w:tcPr>
          <w:p w:rsidR="0075112C" w:rsidRPr="0075112C" w:rsidRDefault="0075112C" w:rsidP="0075112C">
            <w:pPr>
              <w:spacing w:line="280" w:lineRule="exact"/>
              <w:jc w:val="center"/>
              <w:rPr>
                <w:rFonts w:ascii="Meiryo UI" w:eastAsia="Meiryo UI" w:hAnsi="Meiryo UI"/>
                <w:szCs w:val="21"/>
              </w:rPr>
            </w:pPr>
          </w:p>
        </w:tc>
      </w:tr>
      <w:tr w:rsidR="0075112C" w:rsidRPr="0075112C" w:rsidTr="00501E23">
        <w:trPr>
          <w:trHeight w:val="465"/>
        </w:trPr>
        <w:tc>
          <w:tcPr>
            <w:tcW w:w="682" w:type="dxa"/>
            <w:vMerge/>
            <w:vAlign w:val="center"/>
          </w:tcPr>
          <w:p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型式</w:t>
            </w:r>
          </w:p>
        </w:tc>
        <w:tc>
          <w:tcPr>
            <w:tcW w:w="2421" w:type="dxa"/>
            <w:gridSpan w:val="4"/>
            <w:shd w:val="clear" w:color="auto" w:fill="EEECE1" w:themeFill="background2"/>
          </w:tcPr>
          <w:p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大阪発動機</w:t>
            </w:r>
          </w:p>
          <w:p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OS-1 0123456</w:t>
            </w:r>
          </w:p>
          <w:p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第123-4567号</w:t>
            </w:r>
          </w:p>
        </w:tc>
        <w:tc>
          <w:tcPr>
            <w:tcW w:w="2548" w:type="dxa"/>
            <w:gridSpan w:val="3"/>
          </w:tcPr>
          <w:p w:rsidR="0075112C" w:rsidRPr="0075112C" w:rsidRDefault="0075112C" w:rsidP="0075112C">
            <w:pPr>
              <w:spacing w:line="280" w:lineRule="exact"/>
              <w:jc w:val="center"/>
              <w:rPr>
                <w:rFonts w:ascii="Meiryo UI" w:eastAsia="Meiryo UI" w:hAnsi="Meiryo UI"/>
                <w:szCs w:val="21"/>
              </w:rPr>
            </w:pPr>
          </w:p>
        </w:tc>
        <w:tc>
          <w:tcPr>
            <w:tcW w:w="2504" w:type="dxa"/>
            <w:gridSpan w:val="3"/>
          </w:tcPr>
          <w:p w:rsidR="0075112C" w:rsidRPr="0075112C" w:rsidRDefault="0075112C" w:rsidP="0075112C">
            <w:pPr>
              <w:spacing w:line="280" w:lineRule="exact"/>
              <w:jc w:val="center"/>
              <w:rPr>
                <w:rFonts w:ascii="Meiryo UI" w:eastAsia="Meiryo UI" w:hAnsi="Meiryo UI"/>
                <w:szCs w:val="21"/>
              </w:rPr>
            </w:pPr>
          </w:p>
        </w:tc>
      </w:tr>
      <w:tr w:rsidR="0075112C" w:rsidRPr="0075112C" w:rsidTr="00501E23">
        <w:trPr>
          <w:trHeight w:val="465"/>
        </w:trPr>
        <w:tc>
          <w:tcPr>
            <w:tcW w:w="682" w:type="dxa"/>
            <w:vMerge/>
            <w:vAlign w:val="center"/>
          </w:tcPr>
          <w:p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軸馬力</w:t>
            </w:r>
          </w:p>
        </w:tc>
        <w:tc>
          <w:tcPr>
            <w:tcW w:w="2421" w:type="dxa"/>
            <w:gridSpan w:val="4"/>
            <w:shd w:val="clear" w:color="auto" w:fill="EEECE1" w:themeFill="background2"/>
          </w:tcPr>
          <w:p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大阪ディーゼル㈱</w:t>
            </w:r>
          </w:p>
          <w:p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B-1  1234567</w:t>
            </w:r>
          </w:p>
          <w:p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250.0ps/3500rpm</w:t>
            </w:r>
          </w:p>
        </w:tc>
        <w:tc>
          <w:tcPr>
            <w:tcW w:w="2548" w:type="dxa"/>
            <w:gridSpan w:val="3"/>
          </w:tcPr>
          <w:p w:rsidR="0075112C" w:rsidRPr="0075112C" w:rsidRDefault="0075112C" w:rsidP="0075112C">
            <w:pPr>
              <w:spacing w:line="280" w:lineRule="exact"/>
              <w:jc w:val="center"/>
              <w:rPr>
                <w:rFonts w:ascii="Meiryo UI" w:eastAsia="Meiryo UI" w:hAnsi="Meiryo UI"/>
                <w:szCs w:val="21"/>
              </w:rPr>
            </w:pPr>
          </w:p>
        </w:tc>
        <w:tc>
          <w:tcPr>
            <w:tcW w:w="2504" w:type="dxa"/>
            <w:gridSpan w:val="3"/>
          </w:tcPr>
          <w:p w:rsidR="0075112C" w:rsidRPr="0075112C" w:rsidRDefault="0075112C" w:rsidP="0075112C">
            <w:pPr>
              <w:spacing w:line="280" w:lineRule="exact"/>
              <w:jc w:val="center"/>
              <w:rPr>
                <w:rFonts w:ascii="Meiryo UI" w:eastAsia="Meiryo UI" w:hAnsi="Meiryo UI"/>
                <w:szCs w:val="21"/>
              </w:rPr>
            </w:pPr>
          </w:p>
        </w:tc>
      </w:tr>
      <w:tr w:rsidR="0075112C" w:rsidRPr="0075112C" w:rsidTr="00501E23">
        <w:trPr>
          <w:trHeight w:val="465"/>
        </w:trPr>
        <w:tc>
          <w:tcPr>
            <w:tcW w:w="682" w:type="dxa"/>
            <w:vMerge/>
            <w:vAlign w:val="center"/>
          </w:tcPr>
          <w:p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燃焼方式</w:t>
            </w:r>
          </w:p>
        </w:tc>
        <w:tc>
          <w:tcPr>
            <w:tcW w:w="2421" w:type="dxa"/>
            <w:gridSpan w:val="4"/>
            <w:shd w:val="clear" w:color="auto" w:fill="EEECE1" w:themeFill="background2"/>
          </w:tcPr>
          <w:p w:rsidR="0075112C" w:rsidRPr="0075112C" w:rsidRDefault="0075112C" w:rsidP="00195239">
            <w:pPr>
              <w:spacing w:line="360" w:lineRule="auto"/>
              <w:jc w:val="center"/>
              <w:rPr>
                <w:rFonts w:ascii="HGP行書体" w:eastAsia="HGP行書体" w:hAnsi="Meiryo UI"/>
                <w:szCs w:val="21"/>
              </w:rPr>
            </w:pPr>
            <w:r w:rsidRPr="0075112C">
              <w:rPr>
                <w:rFonts w:ascii="HGP行書体" w:eastAsia="HGP行書体" w:hAnsi="Meiryo UI" w:hint="eastAsia"/>
                <w:sz w:val="24"/>
                <w:szCs w:val="21"/>
              </w:rPr>
              <w:t>ディーゼル</w:t>
            </w:r>
          </w:p>
        </w:tc>
        <w:tc>
          <w:tcPr>
            <w:tcW w:w="2548" w:type="dxa"/>
            <w:gridSpan w:val="3"/>
          </w:tcPr>
          <w:p w:rsidR="0075112C" w:rsidRPr="0075112C" w:rsidRDefault="0075112C" w:rsidP="0075112C">
            <w:pPr>
              <w:spacing w:line="280" w:lineRule="exact"/>
              <w:jc w:val="center"/>
              <w:rPr>
                <w:rFonts w:ascii="Meiryo UI" w:eastAsia="Meiryo UI" w:hAnsi="Meiryo UI"/>
                <w:szCs w:val="21"/>
              </w:rPr>
            </w:pPr>
          </w:p>
        </w:tc>
        <w:tc>
          <w:tcPr>
            <w:tcW w:w="2504" w:type="dxa"/>
            <w:gridSpan w:val="3"/>
          </w:tcPr>
          <w:p w:rsidR="0075112C" w:rsidRPr="0075112C" w:rsidRDefault="0075112C" w:rsidP="0075112C">
            <w:pPr>
              <w:spacing w:line="280" w:lineRule="exact"/>
              <w:jc w:val="center"/>
              <w:rPr>
                <w:rFonts w:ascii="Meiryo UI" w:eastAsia="Meiryo UI" w:hAnsi="Meiryo UI"/>
                <w:szCs w:val="21"/>
              </w:rPr>
            </w:pPr>
          </w:p>
        </w:tc>
      </w:tr>
      <w:tr w:rsidR="0075112C" w:rsidRPr="0075112C" w:rsidTr="00501E23">
        <w:trPr>
          <w:trHeight w:val="465"/>
        </w:trPr>
        <w:tc>
          <w:tcPr>
            <w:tcW w:w="682" w:type="dxa"/>
            <w:vMerge/>
            <w:vAlign w:val="center"/>
          </w:tcPr>
          <w:p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台数</w:t>
            </w:r>
          </w:p>
        </w:tc>
        <w:tc>
          <w:tcPr>
            <w:tcW w:w="2421" w:type="dxa"/>
            <w:gridSpan w:val="4"/>
            <w:shd w:val="clear" w:color="auto" w:fill="EEECE1" w:themeFill="background2"/>
          </w:tcPr>
          <w:p w:rsidR="0075112C" w:rsidRPr="0075112C" w:rsidRDefault="0075112C" w:rsidP="00195239">
            <w:pPr>
              <w:spacing w:line="360" w:lineRule="auto"/>
              <w:jc w:val="center"/>
              <w:rPr>
                <w:rFonts w:ascii="HGP行書体" w:eastAsia="HGP行書体" w:hAnsi="Meiryo UI"/>
                <w:szCs w:val="21"/>
              </w:rPr>
            </w:pPr>
            <w:r w:rsidRPr="0075112C">
              <w:rPr>
                <w:rFonts w:ascii="HGP行書体" w:eastAsia="HGP行書体" w:hAnsi="Meiryo UI" w:hint="eastAsia"/>
                <w:sz w:val="24"/>
                <w:szCs w:val="21"/>
              </w:rPr>
              <w:t>１</w:t>
            </w:r>
          </w:p>
        </w:tc>
        <w:tc>
          <w:tcPr>
            <w:tcW w:w="2548" w:type="dxa"/>
            <w:gridSpan w:val="3"/>
          </w:tcPr>
          <w:p w:rsidR="0075112C" w:rsidRPr="0075112C" w:rsidRDefault="0075112C" w:rsidP="0075112C">
            <w:pPr>
              <w:spacing w:line="280" w:lineRule="exact"/>
              <w:jc w:val="center"/>
              <w:rPr>
                <w:rFonts w:ascii="Meiryo UI" w:eastAsia="Meiryo UI" w:hAnsi="Meiryo UI"/>
                <w:szCs w:val="21"/>
              </w:rPr>
            </w:pPr>
          </w:p>
        </w:tc>
        <w:tc>
          <w:tcPr>
            <w:tcW w:w="2504" w:type="dxa"/>
            <w:gridSpan w:val="3"/>
          </w:tcPr>
          <w:p w:rsidR="0075112C" w:rsidRPr="0075112C" w:rsidRDefault="0075112C" w:rsidP="0075112C">
            <w:pPr>
              <w:spacing w:line="280" w:lineRule="exact"/>
              <w:jc w:val="center"/>
              <w:rPr>
                <w:rFonts w:ascii="Meiryo UI" w:eastAsia="Meiryo UI" w:hAnsi="Meiryo UI"/>
                <w:szCs w:val="21"/>
              </w:rPr>
            </w:pPr>
          </w:p>
        </w:tc>
      </w:tr>
      <w:tr w:rsidR="0075112C" w:rsidRPr="0075112C" w:rsidTr="00501E23">
        <w:trPr>
          <w:trHeight w:val="616"/>
        </w:trPr>
        <w:tc>
          <w:tcPr>
            <w:tcW w:w="2122" w:type="dxa"/>
            <w:gridSpan w:val="2"/>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用途</w:t>
            </w:r>
          </w:p>
        </w:tc>
        <w:tc>
          <w:tcPr>
            <w:tcW w:w="2421" w:type="dxa"/>
            <w:gridSpan w:val="4"/>
            <w:shd w:val="clear" w:color="auto" w:fill="EEECE1" w:themeFill="background2"/>
          </w:tcPr>
          <w:p w:rsidR="0075112C" w:rsidRPr="0075112C" w:rsidRDefault="0075112C" w:rsidP="00195239">
            <w:pPr>
              <w:spacing w:line="360" w:lineRule="auto"/>
              <w:jc w:val="center"/>
              <w:rPr>
                <w:rFonts w:ascii="HGP行書体" w:eastAsia="HGP行書体" w:hAnsi="Meiryo UI"/>
                <w:szCs w:val="21"/>
              </w:rPr>
            </w:pPr>
            <w:r w:rsidRPr="0075112C">
              <w:rPr>
                <w:rFonts w:ascii="HGP行書体" w:eastAsia="HGP行書体" w:hAnsi="Meiryo UI" w:hint="eastAsia"/>
                <w:szCs w:val="21"/>
              </w:rPr>
              <w:t>プレジャーモーターボート</w:t>
            </w:r>
          </w:p>
        </w:tc>
        <w:tc>
          <w:tcPr>
            <w:tcW w:w="2548" w:type="dxa"/>
            <w:gridSpan w:val="3"/>
          </w:tcPr>
          <w:p w:rsidR="0075112C" w:rsidRPr="0075112C" w:rsidRDefault="0075112C" w:rsidP="0075112C">
            <w:pPr>
              <w:spacing w:line="280" w:lineRule="exact"/>
              <w:jc w:val="center"/>
              <w:rPr>
                <w:rFonts w:ascii="Meiryo UI" w:eastAsia="Meiryo UI" w:hAnsi="Meiryo UI"/>
                <w:szCs w:val="21"/>
              </w:rPr>
            </w:pPr>
          </w:p>
        </w:tc>
        <w:tc>
          <w:tcPr>
            <w:tcW w:w="2504" w:type="dxa"/>
            <w:gridSpan w:val="3"/>
          </w:tcPr>
          <w:p w:rsidR="0075112C" w:rsidRPr="0075112C" w:rsidRDefault="0075112C" w:rsidP="0075112C">
            <w:pPr>
              <w:spacing w:line="280" w:lineRule="exact"/>
              <w:jc w:val="center"/>
              <w:rPr>
                <w:rFonts w:ascii="Meiryo UI" w:eastAsia="Meiryo UI" w:hAnsi="Meiryo UI"/>
                <w:szCs w:val="21"/>
              </w:rPr>
            </w:pPr>
          </w:p>
        </w:tc>
      </w:tr>
      <w:tr w:rsidR="0075112C" w:rsidRPr="0075112C" w:rsidTr="00501E23">
        <w:trPr>
          <w:trHeight w:val="636"/>
        </w:trPr>
        <w:tc>
          <w:tcPr>
            <w:tcW w:w="2122" w:type="dxa"/>
            <w:gridSpan w:val="2"/>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年間見込所要数量</w:t>
            </w:r>
          </w:p>
        </w:tc>
        <w:tc>
          <w:tcPr>
            <w:tcW w:w="2421" w:type="dxa"/>
            <w:gridSpan w:val="4"/>
            <w:shd w:val="clear" w:color="auto" w:fill="EEECE1" w:themeFill="background2"/>
          </w:tcPr>
          <w:p w:rsidR="0075112C" w:rsidRPr="00AA548D" w:rsidRDefault="0075112C" w:rsidP="00AA548D">
            <w:pPr>
              <w:spacing w:line="280" w:lineRule="exact"/>
              <w:jc w:val="right"/>
              <w:rPr>
                <w:rFonts w:asciiTheme="minorEastAsia" w:hAnsiTheme="minorEastAsia"/>
                <w:szCs w:val="21"/>
              </w:rPr>
            </w:pPr>
            <w:r w:rsidRPr="00AA548D">
              <w:rPr>
                <w:rFonts w:ascii="HGP行書体" w:eastAsia="HGP行書体" w:hAnsi="Meiryo UI"/>
                <w:sz w:val="24"/>
                <w:szCs w:val="20"/>
              </w:rPr>
              <w:tab/>
            </w:r>
            <w:r w:rsidRPr="00AA548D">
              <w:rPr>
                <w:rFonts w:asciiTheme="minorEastAsia" w:hAnsiTheme="minorEastAsia" w:hint="eastAsia"/>
                <w:szCs w:val="21"/>
              </w:rPr>
              <w:t>ﾘｯﾄﾙ</w:t>
            </w:r>
          </w:p>
          <w:p w:rsidR="0075112C" w:rsidRPr="00AA548D" w:rsidRDefault="00AA548D" w:rsidP="00AA548D">
            <w:pPr>
              <w:jc w:val="center"/>
              <w:rPr>
                <w:rFonts w:ascii="HGP行書体" w:eastAsia="HGP行書体" w:hAnsi="Meiryo UI"/>
                <w:sz w:val="24"/>
                <w:szCs w:val="20"/>
              </w:rPr>
            </w:pPr>
            <w:r w:rsidRPr="00AA548D">
              <w:rPr>
                <w:rFonts w:ascii="HGP行書体" w:eastAsia="HGP行書体" w:hAnsi="Meiryo UI" w:hint="eastAsia"/>
                <w:sz w:val="24"/>
                <w:szCs w:val="20"/>
              </w:rPr>
              <w:t>２０００</w:t>
            </w:r>
          </w:p>
        </w:tc>
        <w:tc>
          <w:tcPr>
            <w:tcW w:w="2548" w:type="dxa"/>
            <w:gridSpan w:val="3"/>
          </w:tcPr>
          <w:p w:rsidR="0075112C" w:rsidRPr="0075112C" w:rsidRDefault="0075112C" w:rsidP="0075112C">
            <w:pPr>
              <w:spacing w:line="280" w:lineRule="exact"/>
              <w:jc w:val="right"/>
              <w:rPr>
                <w:rFonts w:ascii="Meiryo UI" w:eastAsia="Meiryo UI" w:hAnsi="Meiryo UI"/>
                <w:szCs w:val="21"/>
              </w:rPr>
            </w:pPr>
            <w:r w:rsidRPr="0075112C">
              <w:rPr>
                <w:rFonts w:asciiTheme="minorEastAsia" w:hAnsiTheme="minorEastAsia" w:hint="eastAsia"/>
                <w:szCs w:val="21"/>
              </w:rPr>
              <w:t>ﾘｯﾄﾙ</w:t>
            </w:r>
          </w:p>
        </w:tc>
        <w:tc>
          <w:tcPr>
            <w:tcW w:w="2504" w:type="dxa"/>
            <w:gridSpan w:val="3"/>
          </w:tcPr>
          <w:p w:rsidR="0075112C" w:rsidRPr="0075112C" w:rsidRDefault="0075112C" w:rsidP="0075112C">
            <w:pPr>
              <w:spacing w:line="280" w:lineRule="exact"/>
              <w:jc w:val="right"/>
              <w:rPr>
                <w:rFonts w:ascii="Meiryo UI" w:eastAsia="Meiryo UI" w:hAnsi="Meiryo UI"/>
                <w:szCs w:val="21"/>
              </w:rPr>
            </w:pPr>
            <w:r w:rsidRPr="0075112C">
              <w:rPr>
                <w:rFonts w:asciiTheme="minorEastAsia" w:hAnsiTheme="minorEastAsia" w:hint="eastAsia"/>
                <w:szCs w:val="21"/>
              </w:rPr>
              <w:t>ﾘｯﾄﾙ</w:t>
            </w:r>
          </w:p>
        </w:tc>
      </w:tr>
      <w:tr w:rsidR="0075112C" w:rsidRPr="0075112C" w:rsidTr="00501E23">
        <w:trPr>
          <w:trHeight w:val="607"/>
        </w:trPr>
        <w:tc>
          <w:tcPr>
            <w:tcW w:w="2122" w:type="dxa"/>
            <w:gridSpan w:val="2"/>
            <w:vAlign w:val="center"/>
          </w:tcPr>
          <w:p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年間見込所要数量合計</w:t>
            </w:r>
          </w:p>
        </w:tc>
        <w:tc>
          <w:tcPr>
            <w:tcW w:w="7473" w:type="dxa"/>
            <w:gridSpan w:val="10"/>
            <w:shd w:val="clear" w:color="auto" w:fill="EEECE1" w:themeFill="background2"/>
          </w:tcPr>
          <w:p w:rsidR="0075112C" w:rsidRPr="0075112C" w:rsidRDefault="0075112C" w:rsidP="00AA548D">
            <w:pPr>
              <w:tabs>
                <w:tab w:val="left" w:pos="6105"/>
                <w:tab w:val="right" w:pos="7505"/>
              </w:tabs>
              <w:spacing w:line="280" w:lineRule="exact"/>
              <w:jc w:val="right"/>
              <w:rPr>
                <w:rFonts w:ascii="Meiryo UI" w:eastAsia="Meiryo UI" w:hAnsi="Meiryo UI"/>
                <w:szCs w:val="21"/>
              </w:rPr>
            </w:pPr>
            <w:r w:rsidRPr="0075112C">
              <w:rPr>
                <w:rFonts w:ascii="Meiryo UI" w:eastAsia="Meiryo UI" w:hAnsi="Meiryo UI"/>
                <w:szCs w:val="21"/>
              </w:rPr>
              <w:tab/>
            </w:r>
            <w:r w:rsidRPr="00AA548D">
              <w:rPr>
                <w:rFonts w:ascii="HGP行書体" w:eastAsia="HGP行書体" w:hAnsi="Meiryo UI" w:hint="eastAsia"/>
                <w:sz w:val="28"/>
                <w:szCs w:val="21"/>
              </w:rPr>
              <w:t>2000</w:t>
            </w:r>
            <w:r w:rsidRPr="0075112C">
              <w:rPr>
                <w:rFonts w:asciiTheme="minorEastAsia" w:hAnsiTheme="minorEastAsia" w:hint="eastAsia"/>
                <w:szCs w:val="21"/>
              </w:rPr>
              <w:t>ﾘｯﾄﾙ</w:t>
            </w:r>
          </w:p>
        </w:tc>
      </w:tr>
      <w:tr w:rsidR="0075112C" w:rsidRPr="0075112C" w:rsidTr="00501E23">
        <w:trPr>
          <w:trHeight w:val="231"/>
        </w:trPr>
        <w:tc>
          <w:tcPr>
            <w:tcW w:w="2122" w:type="dxa"/>
            <w:gridSpan w:val="2"/>
            <w:tcBorders>
              <w:left w:val="single" w:sz="4" w:space="0" w:color="FFFFFF"/>
              <w:right w:val="single" w:sz="4" w:space="0" w:color="FFFFFF"/>
            </w:tcBorders>
            <w:vAlign w:val="center"/>
          </w:tcPr>
          <w:p w:rsidR="0075112C" w:rsidRPr="0075112C" w:rsidRDefault="0075112C" w:rsidP="0075112C">
            <w:pPr>
              <w:spacing w:line="280" w:lineRule="exact"/>
              <w:jc w:val="distribute"/>
              <w:rPr>
                <w:rFonts w:ascii="Meiryo UI" w:eastAsia="Meiryo UI" w:hAnsi="Meiryo UI"/>
                <w:szCs w:val="21"/>
              </w:rPr>
            </w:pPr>
          </w:p>
        </w:tc>
        <w:tc>
          <w:tcPr>
            <w:tcW w:w="7473" w:type="dxa"/>
            <w:gridSpan w:val="10"/>
            <w:tcBorders>
              <w:left w:val="single" w:sz="4" w:space="0" w:color="FFFFFF"/>
              <w:right w:val="single" w:sz="4" w:space="0" w:color="FFFFFF"/>
            </w:tcBorders>
          </w:tcPr>
          <w:p w:rsidR="0075112C" w:rsidRPr="0075112C" w:rsidRDefault="0075112C" w:rsidP="0075112C">
            <w:pPr>
              <w:spacing w:line="280" w:lineRule="exact"/>
              <w:jc w:val="center"/>
              <w:rPr>
                <w:rFonts w:ascii="Meiryo UI" w:eastAsia="Meiryo UI" w:hAnsi="Meiryo UI"/>
                <w:szCs w:val="21"/>
              </w:rPr>
            </w:pPr>
          </w:p>
        </w:tc>
      </w:tr>
      <w:tr w:rsidR="0075112C" w:rsidRPr="0075112C" w:rsidTr="00501E23">
        <w:trPr>
          <w:trHeight w:val="405"/>
        </w:trPr>
        <w:tc>
          <w:tcPr>
            <w:tcW w:w="3300" w:type="dxa"/>
            <w:gridSpan w:val="3"/>
          </w:tcPr>
          <w:p w:rsidR="0075112C" w:rsidRPr="0075112C" w:rsidRDefault="0075112C" w:rsidP="0075112C">
            <w:pPr>
              <w:jc w:val="distribute"/>
              <w:rPr>
                <w:rFonts w:asciiTheme="minorEastAsia" w:hAnsiTheme="minorEastAsia"/>
                <w:szCs w:val="21"/>
              </w:rPr>
            </w:pPr>
            <w:r w:rsidRPr="0075112C">
              <w:rPr>
                <w:rFonts w:asciiTheme="minorEastAsia" w:hAnsiTheme="minorEastAsia" w:hint="eastAsia"/>
                <w:szCs w:val="21"/>
              </w:rPr>
              <w:t>免税軽油使用者証受領年月日</w:t>
            </w:r>
          </w:p>
        </w:tc>
        <w:tc>
          <w:tcPr>
            <w:tcW w:w="6295" w:type="dxa"/>
            <w:gridSpan w:val="9"/>
          </w:tcPr>
          <w:p w:rsidR="0075112C" w:rsidRPr="0075112C" w:rsidRDefault="0075112C" w:rsidP="0075112C">
            <w:pPr>
              <w:jc w:val="distribute"/>
              <w:rPr>
                <w:rFonts w:asciiTheme="minorEastAsia" w:hAnsiTheme="minorEastAsia"/>
                <w:szCs w:val="21"/>
              </w:rPr>
            </w:pPr>
            <w:r w:rsidRPr="0075112C">
              <w:rPr>
                <w:rFonts w:asciiTheme="minorEastAsia" w:hAnsiTheme="minorEastAsia" w:hint="eastAsia"/>
                <w:szCs w:val="21"/>
              </w:rPr>
              <w:t>受領者の役職名及び氏名</w:t>
            </w:r>
          </w:p>
        </w:tc>
      </w:tr>
      <w:tr w:rsidR="0075112C" w:rsidRPr="0075112C" w:rsidTr="00501E23">
        <w:trPr>
          <w:trHeight w:val="564"/>
        </w:trPr>
        <w:tc>
          <w:tcPr>
            <w:tcW w:w="3300" w:type="dxa"/>
            <w:gridSpan w:val="3"/>
          </w:tcPr>
          <w:p w:rsidR="0075112C" w:rsidRPr="0075112C" w:rsidRDefault="0075112C" w:rsidP="0075112C">
            <w:pPr>
              <w:ind w:firstLineChars="300" w:firstLine="630"/>
              <w:rPr>
                <w:rFonts w:asciiTheme="minorEastAsia" w:hAnsiTheme="minorEastAsia"/>
                <w:szCs w:val="21"/>
              </w:rPr>
            </w:pPr>
            <w:r w:rsidRPr="0075112C">
              <w:rPr>
                <w:rFonts w:asciiTheme="minorEastAsia" w:hAnsiTheme="minorEastAsia" w:hint="eastAsia"/>
                <w:szCs w:val="21"/>
              </w:rPr>
              <w:t xml:space="preserve">　　年　　　月　　　日</w:t>
            </w:r>
          </w:p>
        </w:tc>
        <w:tc>
          <w:tcPr>
            <w:tcW w:w="6295" w:type="dxa"/>
            <w:gridSpan w:val="9"/>
          </w:tcPr>
          <w:p w:rsidR="0075112C" w:rsidRPr="0075112C" w:rsidRDefault="0075112C" w:rsidP="0075112C">
            <w:pPr>
              <w:jc w:val="right"/>
              <w:rPr>
                <w:rFonts w:asciiTheme="minorEastAsia" w:hAnsiTheme="minorEastAsia"/>
                <w:szCs w:val="21"/>
              </w:rPr>
            </w:pPr>
          </w:p>
        </w:tc>
      </w:tr>
    </w:tbl>
    <w:p w:rsidR="0075112C" w:rsidRPr="0075112C" w:rsidRDefault="00251FFA" w:rsidP="0075112C">
      <w:pPr>
        <w:spacing w:line="340" w:lineRule="exact"/>
        <w:rPr>
          <w:rFonts w:ascii="HGS創英ﾌﾟﾚｾﾞﾝｽEB" w:eastAsia="HGS創英ﾌﾟﾚｾﾞﾝｽEB"/>
          <w:sz w:val="26"/>
          <w:szCs w:val="26"/>
        </w:rPr>
      </w:pPr>
      <w:r>
        <w:rPr>
          <w:noProof/>
        </w:rPr>
        <mc:AlternateContent>
          <mc:Choice Requires="wps">
            <w:drawing>
              <wp:anchor distT="0" distB="0" distL="114300" distR="114300" simplePos="0" relativeHeight="252020736" behindDoc="0" locked="0" layoutInCell="1" allowOverlap="1" wp14:anchorId="200EEC88" wp14:editId="7794DE84">
                <wp:simplePos x="0" y="0"/>
                <wp:positionH relativeFrom="rightMargin">
                  <wp:posOffset>8255</wp:posOffset>
                </wp:positionH>
                <wp:positionV relativeFrom="paragraph">
                  <wp:posOffset>212725</wp:posOffset>
                </wp:positionV>
                <wp:extent cx="495300" cy="200977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495300" cy="2009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251FFA" w:rsidRDefault="009E1D41" w:rsidP="00251FFA">
                            <w:pPr>
                              <w:rPr>
                                <w:color w:val="000000" w:themeColor="text1"/>
                                <w:sz w:val="24"/>
                              </w:rPr>
                            </w:pPr>
                            <w:r w:rsidRPr="00251FFA">
                              <w:rPr>
                                <w:rFonts w:hint="eastAsia"/>
                                <w:color w:val="000000" w:themeColor="text1"/>
                                <w:sz w:val="24"/>
                              </w:rPr>
                              <w:t>第十六号の十六の二様式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0EEC88" id="正方形/長方形 33" o:spid="_x0000_s1059" style="position:absolute;left:0;text-align:left;margin-left:.65pt;margin-top:16.75pt;width:39pt;height:158.25pt;z-index:252020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WpQIAAH0FAAAOAAAAZHJzL2Uyb0RvYy54bWysVE1u1DAU3iNxB8t7msx0htKomWrUqgip&#10;KhUtdO1x7CaS42dsz2SGe8ABYM0aseA4VOIWPNuZtLQVC0QWzvP7+fz+Dw7XrSIrYV0DuqSjnZwS&#10;oTlUjb4u6dvLk2cvKHGe6Yop0KKkG+Ho4ezpk4POFGIMNahKWIIg2hWdKWntvSmyzPFatMztgBEa&#10;hRJsyzxe7XVWWdYhequycZ4/zzqwlbHAhXPIPU5COov4UgruX0vphCeqpOibj6eN5yKc2eyAFdeW&#10;mbrhvRvsH7xoWaPx0QHqmHlGlrZ5ANU23IID6Xc4tBlI2XARY8BoRvm9aC5qZkSMBZPjzJAm9/9g&#10;+dnq3JKmKunuLiWatVijm69fbj59//njc/br47dEEZRiqjrjCrS4MOe2vzkkQ9xradvwx4jIOqZ3&#10;M6RXrD3hyJzsT3dzLAJHEdZuf29vGkCzW2tjnX8poCWBKKnF8sWsstWp80l1qxIe03DSKIV8Vij9&#10;BwMxAycLDicXI+U3SiTtN0Ji1OjUOD4Q+00cKUtWDDuFcS60HyVRzSqR2NMcv97lwSIGoDQCBmSJ&#10;Dg3YPUDo5YfYKZxeP5iK2K6Dcf43x5LxYBFfBu0H47bRYB8DUBhV/3LS3yYppSZkya8X69gR46ga&#10;WAuoNtgmFtL8OMNPGqzQKXP+nFkcGKwqLgH/Gg+poCsp9BQlNdgPj/GDfkkFe4d/SjocwZK690tm&#10;BSXqlcYe3x9NJmFm42Uy3Rvjxd6VLO5K9LI9AqzdCBeO4ZEM+l5tSWmhvcJtMQ/voohpjr6VlHu7&#10;vRz5tBpw33Axn0c1nFPD/Km+MDyAh1SHHrxcXzFr+kb12OJnsB1XVtzr16QbLDXMlx5kE5v5NrN9&#10;EXDGYzf1+ygskbv3qHW7NWe/AQAA//8DAFBLAwQUAAYACAAAACEAsLeYFNoAAAAHAQAADwAAAGRy&#10;cy9kb3ducmV2LnhtbEyOTU+EMBRF9yb+h+aZuHNaJfiBlIkhMWYyqwEXLjv0CUT6SmgZ0F/vc+Us&#10;T+7NvSffrm4QJ5xC70nD7UaBQGq87anV8F6/3jyCCNGQNYMn1PCNAbbF5UVuMusXOuCpiq3gEQqZ&#10;0dDFOGZShqZDZ8LGj0icffrJmcg4tdJOZuFxN8g7pe6lMz3xQ2dGLDtsvqrZadit9ceu3Kfz4vZv&#10;h7Kt6p9uqbW+vlpfnkFEXON/Gf70WR0Kdjr6mWwQA3PCRQ1JkoLg+OGJ+cicKgWyyOW5f/ELAAD/&#10;/wMAUEsBAi0AFAAGAAgAAAAhALaDOJL+AAAA4QEAABMAAAAAAAAAAAAAAAAAAAAAAFtDb250ZW50&#10;X1R5cGVzXS54bWxQSwECLQAUAAYACAAAACEAOP0h/9YAAACUAQAACwAAAAAAAAAAAAAAAAAvAQAA&#10;X3JlbHMvLnJlbHNQSwECLQAUAAYACAAAACEAGvhZFqUCAAB9BQAADgAAAAAAAAAAAAAAAAAuAgAA&#10;ZHJzL2Uyb0RvYy54bWxQSwECLQAUAAYACAAAACEAsLeYFNoAAAAHAQAADwAAAAAAAAAAAAAAAAD/&#10;BAAAZHJzL2Rvd25yZXYueG1sUEsFBgAAAAAEAAQA8wAAAAYGAAAAAA==&#10;" filled="f" stroked="f" strokeweight="2pt">
                <v:textbox style="layout-flow:vertical-ideographic">
                  <w:txbxContent>
                    <w:p w:rsidR="009E1D41" w:rsidRPr="00251FFA" w:rsidRDefault="009E1D41" w:rsidP="00251FFA">
                      <w:pPr>
                        <w:rPr>
                          <w:color w:val="000000" w:themeColor="text1"/>
                          <w:sz w:val="24"/>
                        </w:rPr>
                      </w:pPr>
                      <w:r w:rsidRPr="00251FFA">
                        <w:rPr>
                          <w:rFonts w:hint="eastAsia"/>
                          <w:color w:val="000000" w:themeColor="text1"/>
                          <w:sz w:val="24"/>
                        </w:rPr>
                        <w:t>第十六号の十六の二様式</w:t>
                      </w:r>
                    </w:p>
                  </w:txbxContent>
                </v:textbox>
                <w10:wrap anchorx="margin"/>
              </v:rect>
            </w:pict>
          </mc:Fallback>
        </mc:AlternateContent>
      </w:r>
    </w:p>
    <w:p w:rsidR="0075112C" w:rsidRPr="0075112C" w:rsidRDefault="0075112C" w:rsidP="0075112C">
      <w:pPr>
        <w:widowControl/>
        <w:jc w:val="left"/>
        <w:rPr>
          <w:rFonts w:ascii="HGS創英ﾌﾟﾚｾﾞﾝｽEB" w:eastAsia="HGS創英ﾌﾟﾚｾﾞﾝｽEB"/>
          <w:sz w:val="26"/>
          <w:szCs w:val="26"/>
        </w:rPr>
      </w:pPr>
      <w:r w:rsidRPr="0075112C">
        <w:rPr>
          <w:noProof/>
          <w:sz w:val="26"/>
          <w:szCs w:val="26"/>
        </w:rPr>
        <mc:AlternateContent>
          <mc:Choice Requires="wps">
            <w:drawing>
              <wp:anchor distT="0" distB="0" distL="114300" distR="114300" simplePos="0" relativeHeight="251698176" behindDoc="0" locked="0" layoutInCell="1" allowOverlap="1" wp14:anchorId="111AD41A" wp14:editId="4D47AE01">
                <wp:simplePos x="0" y="0"/>
                <wp:positionH relativeFrom="margin">
                  <wp:align>center</wp:align>
                </wp:positionH>
                <wp:positionV relativeFrom="paragraph">
                  <wp:posOffset>9267190</wp:posOffset>
                </wp:positionV>
                <wp:extent cx="390525" cy="295275"/>
                <wp:effectExtent l="0" t="0" r="9525" b="9525"/>
                <wp:wrapNone/>
                <wp:docPr id="327" name="テキスト ボックス 327"/>
                <wp:cNvGraphicFramePr/>
                <a:graphic xmlns:a="http://schemas.openxmlformats.org/drawingml/2006/main">
                  <a:graphicData uri="http://schemas.microsoft.com/office/word/2010/wordprocessingShape">
                    <wps:wsp>
                      <wps:cNvSpPr txBox="1"/>
                      <wps:spPr>
                        <a:xfrm>
                          <a:off x="0" y="0"/>
                          <a:ext cx="390525" cy="295275"/>
                        </a:xfrm>
                        <a:prstGeom prst="rect">
                          <a:avLst/>
                        </a:prstGeom>
                        <a:solidFill>
                          <a:sysClr val="window" lastClr="FFFFFF"/>
                        </a:solidFill>
                        <a:ln w="6350">
                          <a:noFill/>
                        </a:ln>
                      </wps:spPr>
                      <wps:txbx>
                        <w:txbxContent>
                          <w:p w:rsidR="009E1D41" w:rsidRPr="00DA4E1B" w:rsidRDefault="009E1D41" w:rsidP="0075112C">
                            <w:pPr>
                              <w:rPr>
                                <w:rFonts w:ascii="Meiryo UI" w:eastAsia="Meiryo UI" w:hAnsi="Meiryo UI"/>
                              </w:rPr>
                            </w:pPr>
                            <w:r>
                              <w:rPr>
                                <w:rFonts w:ascii="Meiryo UI" w:eastAsia="Meiryo UI" w:hAnsi="Meiryo UI" w:hint="eastAsia"/>
                              </w:rPr>
                              <w:t>1</w:t>
                            </w:r>
                            <w:r>
                              <w:rPr>
                                <w:rFonts w:ascii="Meiryo UI" w:eastAsia="Meiryo UI" w:hAnsi="Meiryo UI"/>
                              </w:rPr>
                              <w:t>2</w:t>
                            </w:r>
                          </w:p>
                          <w:p w:rsidR="009E1D41" w:rsidRDefault="009E1D41" w:rsidP="00751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1AD41A" id="テキスト ボックス 327" o:spid="_x0000_s1060" type="#_x0000_t202" style="position:absolute;margin-left:0;margin-top:729.7pt;width:30.75pt;height:23.25pt;z-index:251698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qYcAIAAKYEAAAOAAAAZHJzL2Uyb0RvYy54bWysVM2O2jAQvlfqO1i+l0CApSDCirKiqoR2&#10;V2KrPRvHgUiOx7UNCT0uUtWH6CtUPfd58iIdO8DSbU9VOZj584zn+2Yyvq4KSXbC2BxUQjutNiVC&#10;cUhztU7ox4f5m7eUWMdUyiQokdC9sPR68vrVuNQjEcMGZCoMwSTKjkqd0I1zehRFlm9EwWwLtFDo&#10;zMAUzKFq1lFqWInZCxnF7fZVVIJJtQEurEXrTeOkk5A/ywR3d1lmhSMyofg2F04TzpU/o8mYjdaG&#10;6U3Oj89g//CKguUKi55T3TDHyNbkf6Qqcm7AQuZaHIoIsiznIvSA3XTaL7pZbpgWoRcEx+ozTPb/&#10;peW3u3tD8jSh3XhAiWIFklQfvtRP3+unn/XhK6kP3+rDoX76gTrxQQhZqe0Iby413nXVO6iQ+pPd&#10;otEjUWWm8P/YI0E/gr8/Ay4qRzgau8N2P+5TwtEVD/vxoO+zRM+XtbHuvYCCeCGhBvkMMLPdwrom&#10;9BTia1mQeTrPpQzK3s6kITuG1OPEpFBSIpl1aEzoPPyO1X67JhUpE3rV7bdDJQU+X1NKKnyc773p&#10;0UuuWlUBvjg+AbCCdI+4GGiGzWo+z/H1Cyx9zwxOF0KBG+Pu8MgkYDE4SpRswHz+m93HI+nopaTE&#10;aU2o/bRlRmBHHxSOw7DT6/nxDkqvP4hRMZee1aVHbYsZICod3E3Ng+jjnTyJmYHiERdr6quiiymO&#10;tRPqTuLMNTuEi8nFdBqCcKA1cwu11Nyn9hR4bh6qR2b0kUCHzN/Caa7Z6AWPTay/qWC6dZDlgWQP&#10;dIPqEX9chjAmx8X123aph6jnz8vkFwAAAP//AwBQSwMEFAAGAAgAAAAhAGlSrHngAAAACQEAAA8A&#10;AABkcnMvZG93bnJldi54bWxMj8FOwzAQRO9I/IO1SNyoU9RUNMSpEAJBJaJCQOLqxksSiNeR7Tah&#10;X89yguPOjGbf5OvJ9uKAPnSOFMxnCQik2pmOGgVvr/cXVyBC1GR07wgVfGOAdXF6kuvMuJFe8FDF&#10;RnAJhUwraGMcMilD3aLVYeYGJPY+nLc68ukbabweudz28jJJltLqjvhDqwe8bbH+qvZWwftYPfjt&#10;ZvP5PDyWx+2xKp/wrlTq/Gy6uQYRcYp/YfjFZ3QomGnn9mSC6BXwkMjqIl0tQLC/nKcgdqykSboC&#10;WeTy/4LiBwAA//8DAFBLAQItABQABgAIAAAAIQC2gziS/gAAAOEBAAATAAAAAAAAAAAAAAAAAAAA&#10;AABbQ29udGVudF9UeXBlc10ueG1sUEsBAi0AFAAGAAgAAAAhADj9If/WAAAAlAEAAAsAAAAAAAAA&#10;AAAAAAAALwEAAF9yZWxzLy5yZWxzUEsBAi0AFAAGAAgAAAAhAGuxqphwAgAApgQAAA4AAAAAAAAA&#10;AAAAAAAALgIAAGRycy9lMm9Eb2MueG1sUEsBAi0AFAAGAAgAAAAhAGlSrHngAAAACQEAAA8AAAAA&#10;AAAAAAAAAAAAygQAAGRycy9kb3ducmV2LnhtbFBLBQYAAAAABAAEAPMAAADXBQAAAAA=&#10;" fillcolor="window" stroked="f" strokeweight=".5pt">
                <v:textbox>
                  <w:txbxContent>
                    <w:p w:rsidR="009E1D41" w:rsidRPr="00DA4E1B" w:rsidRDefault="009E1D41" w:rsidP="0075112C">
                      <w:pPr>
                        <w:rPr>
                          <w:rFonts w:ascii="Meiryo UI" w:eastAsia="Meiryo UI" w:hAnsi="Meiryo UI"/>
                        </w:rPr>
                      </w:pPr>
                      <w:r>
                        <w:rPr>
                          <w:rFonts w:ascii="Meiryo UI" w:eastAsia="Meiryo UI" w:hAnsi="Meiryo UI" w:hint="eastAsia"/>
                        </w:rPr>
                        <w:t>1</w:t>
                      </w:r>
                      <w:r>
                        <w:rPr>
                          <w:rFonts w:ascii="Meiryo UI" w:eastAsia="Meiryo UI" w:hAnsi="Meiryo UI"/>
                        </w:rPr>
                        <w:t>2</w:t>
                      </w:r>
                    </w:p>
                    <w:p w:rsidR="009E1D41" w:rsidRDefault="009E1D41" w:rsidP="0075112C"/>
                  </w:txbxContent>
                </v:textbox>
                <w10:wrap anchorx="margin"/>
              </v:shape>
            </w:pict>
          </mc:Fallback>
        </mc:AlternateContent>
      </w:r>
    </w:p>
    <w:p w:rsidR="0075112C" w:rsidRPr="0075112C" w:rsidRDefault="0075112C" w:rsidP="0075112C">
      <w:pPr>
        <w:widowControl/>
        <w:jc w:val="left"/>
        <w:rPr>
          <w:rFonts w:ascii="HGS創英ﾌﾟﾚｾﾞﾝｽEB" w:eastAsia="HGS創英ﾌﾟﾚｾﾞﾝｽEB"/>
          <w:sz w:val="26"/>
          <w:szCs w:val="26"/>
        </w:rPr>
      </w:pPr>
    </w:p>
    <w:p w:rsidR="0075112C" w:rsidRPr="0075112C" w:rsidRDefault="0075112C" w:rsidP="0075112C">
      <w:pPr>
        <w:widowControl/>
        <w:jc w:val="left"/>
        <w:rPr>
          <w:rFonts w:ascii="HGS創英ﾌﾟﾚｾﾞﾝｽEB" w:eastAsia="HGS創英ﾌﾟﾚｾﾞﾝｽEB"/>
          <w:sz w:val="26"/>
          <w:szCs w:val="26"/>
        </w:rPr>
      </w:pPr>
    </w:p>
    <w:p w:rsidR="0075112C" w:rsidRPr="0075112C" w:rsidRDefault="0075112C" w:rsidP="0075112C">
      <w:pPr>
        <w:widowControl/>
        <w:jc w:val="left"/>
        <w:rPr>
          <w:rFonts w:ascii="HGS創英ﾌﾟﾚｾﾞﾝｽEB" w:eastAsia="HGS創英ﾌﾟﾚｾﾞﾝｽEB"/>
          <w:sz w:val="26"/>
          <w:szCs w:val="26"/>
        </w:rPr>
      </w:pPr>
    </w:p>
    <w:p w:rsidR="001C1626" w:rsidRPr="00A551B1" w:rsidRDefault="009C5022" w:rsidP="009C5022">
      <w:pPr>
        <w:widowControl/>
        <w:jc w:val="center"/>
      </w:pPr>
      <w:r>
        <w:rPr>
          <w:noProof/>
        </w:rPr>
        <w:lastRenderedPageBreak/>
        <mc:AlternateContent>
          <mc:Choice Requires="wps">
            <w:drawing>
              <wp:anchor distT="0" distB="0" distL="114300" distR="114300" simplePos="0" relativeHeight="251966464" behindDoc="0" locked="0" layoutInCell="1" allowOverlap="1" wp14:anchorId="3291514F" wp14:editId="0BE92509">
                <wp:simplePos x="0" y="0"/>
                <wp:positionH relativeFrom="margin">
                  <wp:posOffset>-71120</wp:posOffset>
                </wp:positionH>
                <wp:positionV relativeFrom="paragraph">
                  <wp:posOffset>1117600</wp:posOffset>
                </wp:positionV>
                <wp:extent cx="6162675" cy="8496300"/>
                <wp:effectExtent l="0" t="0" r="28575" b="19050"/>
                <wp:wrapNone/>
                <wp:docPr id="1910" name="正方形/長方形 1910"/>
                <wp:cNvGraphicFramePr/>
                <a:graphic xmlns:a="http://schemas.openxmlformats.org/drawingml/2006/main">
                  <a:graphicData uri="http://schemas.microsoft.com/office/word/2010/wordprocessingShape">
                    <wps:wsp>
                      <wps:cNvSpPr/>
                      <wps:spPr>
                        <a:xfrm>
                          <a:off x="0" y="0"/>
                          <a:ext cx="6162675" cy="8496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35DE" id="正方形/長方形 1910" o:spid="_x0000_s1026" style="position:absolute;left:0;text-align:left;margin-left:-5.6pt;margin-top:88pt;width:485.25pt;height:669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dsAIAAJUFAAAOAAAAZHJzL2Uyb0RvYy54bWysVM1uEzEQviPxDpbvdHdDmrZRN1XUqgip&#10;aiNa1LPrtbsreT3GdrIJ7wEPUM6cEQceh0q8BWPvT6JScUDksJnxzHzzP8cn61qRlbCuAp3TbC+l&#10;RGgORaXvc/r+5vzVISXOM10wBVrkdCMcPZm9fHHcmKkYQQmqEJYgiHbTxuS09N5Mk8TxUtTM7YER&#10;GoUSbM08svY+KSxrEL1WyShNJ0kDtjAWuHAOX89aIZ1FfCkF91dSOuGJyinG5uPXxu9d+CazYza9&#10;t8yUFe/CYP8QRc0qjU4HqDPmGVna6g+ouuIWHEi/x6FOQMqKi5gDZpOlT7K5LpkRMRcsjjNDmdz/&#10;g+WXq4UlVYG9O8qwQJrV2KXHr18eP3//+eMh+fXpW0uRKMdyNcZN0eraLGzHOSRD7mtp6/CPWZF1&#10;LPFmKLFYe8LxcZJNRpODfUo4yg7HR5PXaWxCsjU31vk3AmoSiJxa7GEsLVtdOI8uUbVXCd40nFdK&#10;xT4qHR4cqKoIb5EJgyROlSUrhiPg11loOULsaCEXLJOQWZtLpPxGiQCh9DshsUQY/SgGEodzi8k4&#10;F9pnrahkhWhd7af46531UUTXETAgSwxywO4Aes0WpMduY+70g6mIsz0Yp38LrDUeLKJn0H4wrisN&#10;9jkAhVl1nlv9vkhtaUKV7qDY4ABZaDfLGX5eYdsumPMLZnGVcKbwPPgr/EgFTU6hoygpwX587j3o&#10;44SjlJIGVzOn7sOSWUGJeqtx9o+y8TjscmTG+wcjZOyu5G5Xopf1KWDrMzxEhkcy6HvVk9JCfYtX&#10;ZB68oohpjr5zyr3tmVPfngy8Q1zM51EN99cwf6GvDQ/goaphLG/Wt8yabnY9jv0l9GvMpk9GuNUN&#10;lhrmSw+yivO9rWtXb9z9ODjdnQrHZZePWttrOvsNAAD//wMAUEsDBBQABgAIAAAAIQCvD2JQ5AAA&#10;AAwBAAAPAAAAZHJzL2Rvd25yZXYueG1sTI/BTsMwEETvSPyDtUhcqtZJoIWGOFWFVFohgUSBAzc3&#10;3sYR8TqK3Tb8fZcTHHfmaXamWAyuFUfsQ+NJQTpJQCBV3jRUK/h4X43vQYSoyejWEyr4wQCL8vKi&#10;0LnxJ3rD4zbWgkMo5FqBjbHLpQyVRafDxHdI7O1973Tks6+l6fWJw10rsySZSacb4g9Wd/hosfre&#10;HpyC1dqOlvL55bPbhNe9yzbd03r0pdT11bB8ABFxiH8w/Nbn6lByp50/kAmiVTBO04xRNu5mPIqJ&#10;+XR+A2LHyjS9TUCWhfw/ojwDAAD//wMAUEsBAi0AFAAGAAgAAAAhALaDOJL+AAAA4QEAABMAAAAA&#10;AAAAAAAAAAAAAAAAAFtDb250ZW50X1R5cGVzXS54bWxQSwECLQAUAAYACAAAACEAOP0h/9YAAACU&#10;AQAACwAAAAAAAAAAAAAAAAAvAQAAX3JlbHMvLnJlbHNQSwECLQAUAAYACAAAACEA03/lXbACAACV&#10;BQAADgAAAAAAAAAAAAAAAAAuAgAAZHJzL2Uyb0RvYy54bWxQSwECLQAUAAYACAAAACEArw9iUOQA&#10;AAAMAQAADwAAAAAAAAAAAAAAAAAKBQAAZHJzL2Rvd25yZXYueG1sUEsFBgAAAAAEAAQA8wAAABsG&#10;AAAAAA==&#10;" filled="f" strokecolor="black [3213]" strokeweight="2pt">
                <w10:wrap anchorx="margin"/>
              </v:rect>
            </w:pict>
          </mc:Fallback>
        </mc:AlternateContent>
      </w:r>
      <w:r>
        <w:rPr>
          <w:rFonts w:ascii="HGS創英ﾌﾟﾚｾﾞﾝｽEB" w:eastAsia="HGS創英ﾌﾟﾚｾﾞﾝｽEB"/>
          <w:noProof/>
          <w:sz w:val="26"/>
          <w:szCs w:val="26"/>
        </w:rPr>
        <mc:AlternateContent>
          <mc:Choice Requires="wps">
            <w:drawing>
              <wp:anchor distT="0" distB="0" distL="114300" distR="114300" simplePos="0" relativeHeight="251968512" behindDoc="0" locked="0" layoutInCell="1" allowOverlap="1" wp14:anchorId="61BF153D" wp14:editId="7A9EA0F2">
                <wp:simplePos x="0" y="0"/>
                <wp:positionH relativeFrom="margin">
                  <wp:posOffset>0</wp:posOffset>
                </wp:positionH>
                <wp:positionV relativeFrom="paragraph">
                  <wp:posOffset>114300</wp:posOffset>
                </wp:positionV>
                <wp:extent cx="6066155" cy="401320"/>
                <wp:effectExtent l="0" t="0" r="0" b="0"/>
                <wp:wrapThrough wrapText="bothSides">
                  <wp:wrapPolygon edited="0">
                    <wp:start x="0" y="0"/>
                    <wp:lineTo x="0" y="20506"/>
                    <wp:lineTo x="21503" y="20506"/>
                    <wp:lineTo x="21503" y="0"/>
                    <wp:lineTo x="0" y="0"/>
                  </wp:wrapPolygon>
                </wp:wrapThrough>
                <wp:docPr id="400" name="四角形: 角を丸くする 400"/>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0C6881" w:rsidRDefault="009E1D41" w:rsidP="001C1626">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「誓約書」の作成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F153D" id="四角形: 角を丸くする 400" o:spid="_x0000_s1061" style="position:absolute;left:0;text-align:left;margin-left:0;margin-top:9pt;width:477.65pt;height:31.6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BG4gIAAPMFAAAOAAAAZHJzL2Uyb0RvYy54bWysVM1u1DAQviPxDpbvNMl2dylRs9WqVRFS&#10;aVdtUc9ex+lGcjzG9v5xa68ckHpDvXHhFXrhaZZKPAZjJ5supXBAXBJ7fr6Z+Twzu3uLSpKZMLYE&#10;ldFkK6ZEKA55qS4z+u788MUOJdYxlTMJSmR0KSzdGzx/tjvXqejABGQuDEEQZdO5zujEOZ1GkeUT&#10;UTG7BVooVBZgKubwai6j3LA5olcy6sRxP5qDybUBLqxF6UGtpIOAXxSCu5OisMIRmVHMzYWvCd+x&#10;/0aDXZZeGqYnJW/SYP+QRcVKhUFbqAPmGJma8jeoquQGLBRui0MVQVGUXIQasJokflTN2YRpEWpB&#10;cqxuabL/D5Yfz0aGlHlGuzHyo1iFj3R/e/vj6839ty8pwf/q+ub73d3q6tPq6vPq+iPxhkjbXNsU&#10;vc/0yDQ3i0fPwaIwlf9jdWQRqF62VIuFIxyF/bjfT3o9SjjqunGy3Qmg0YO3Nta9FlARf8ioganK&#10;T/E9A81sdmQdhkX7tZ2PaEGW+WEpZbj4HhL70pAZw9dnnAvlusFdTqu3kNdy7KK6IJaiGLulFu+s&#10;xRgidKNHCgF/CSKVD6XAB63z8ZLIk1PTEU5uKYW3k+pUFMg2EtAJibTImzkmtWrCclGLe3/MJQB6&#10;5ALjt9gNwFP1J/7psKTG3ruKMCatc/y3xGrn1iNEBuVa56pUYJ4CkK6NXNuvSaqp8Sy5xXgROrGz&#10;ve6vMeRLbE8D9dxazQ9L7IYjZt2IGRxUbFlcPu4EP4WEeUahOVEyAfPhKbm3x/lBLSVzHPyM2vdT&#10;ZgQl8o3CyXqVdLt+U4RLt/cSG5OYTc14U6Om1T5gdyW45jQPR2/v5PpYGKgucEcNfVRUMcUxdka5&#10;M+vLvqsXEm45LobDYIbbQTN3pM409+CeaN/o54sLZnQzEg6H6RjWS4Klj4aitvWeCoZTB0UZJsZT&#10;XfPaPAFultASzRb0q2vzHqwedvXgJwAAAP//AwBQSwMEFAAGAAgAAAAhAA5hOjLdAAAABgEAAA8A&#10;AABkcnMvZG93bnJldi54bWxMjzFPw0AMhXck/sPJSCyovbRVUQi5VFUFCwOIwtDRSUwuas4Xctcm&#10;/feYCSbr+Vnvfc43k+vUmYbQejawmCegiCtft9wY+Px4nqWgQkSusfNMBi4UYFNcX+WY1X7kdzrv&#10;Y6MkhEOGBmyMfaZ1qCw5DHPfE4v35QeHUeTQ6HrAUcJdp5dJcq8dtiwNFnvaWaqO+5MzEJ4C7l5W&#10;9vBdjpfX/u14F5ItGXN7M20fQUWa4t8x/OILOhTCVPoT10F1BuSRKNtUprgP6/UKVGkgXSxBF7n+&#10;j1/8AAAA//8DAFBLAQItABQABgAIAAAAIQC2gziS/gAAAOEBAAATAAAAAAAAAAAAAAAAAAAAAABb&#10;Q29udGVudF9UeXBlc10ueG1sUEsBAi0AFAAGAAgAAAAhADj9If/WAAAAlAEAAAsAAAAAAAAAAAAA&#10;AAAALwEAAF9yZWxzLy5yZWxzUEsBAi0AFAAGAAgAAAAhAI1goEbiAgAA8wUAAA4AAAAAAAAAAAAA&#10;AAAALgIAAGRycy9lMm9Eb2MueG1sUEsBAi0AFAAGAAgAAAAhAA5hOjLdAAAABgEAAA8AAAAAAAAA&#10;AAAAAAAAPAUAAGRycy9kb3ducmV2LnhtbFBLBQYAAAAABAAEAPMAAABGBgAAAAA=&#10;" fillcolor="#e5dfec [663]" stroked="f" strokeweight="2pt">
                <v:textbox>
                  <w:txbxContent>
                    <w:p w:rsidR="009E1D41" w:rsidRPr="000C6881" w:rsidRDefault="009E1D41" w:rsidP="001C1626">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「誓約書」の作成</w:t>
                      </w:r>
                    </w:p>
                  </w:txbxContent>
                </v:textbox>
                <w10:wrap type="through" anchorx="margin"/>
              </v:roundrect>
            </w:pict>
          </mc:Fallback>
        </mc:AlternateContent>
      </w:r>
      <w:r>
        <w:rPr>
          <w:rFonts w:ascii="Meiryo UI" w:eastAsia="Meiryo UI" w:hAnsi="Meiryo UI" w:hint="eastAsia"/>
          <w:sz w:val="24"/>
        </w:rPr>
        <w:t>（表面）</w:t>
      </w:r>
    </w:p>
    <w:p w:rsidR="001C1626" w:rsidRDefault="001C1626" w:rsidP="001C1626">
      <w:pPr>
        <w:jc w:val="center"/>
        <w:rPr>
          <w:sz w:val="28"/>
          <w:szCs w:val="24"/>
        </w:rPr>
      </w:pPr>
      <w:r>
        <w:rPr>
          <w:noProof/>
        </w:rPr>
        <mc:AlternateContent>
          <mc:Choice Requires="wps">
            <w:drawing>
              <wp:anchor distT="0" distB="0" distL="114300" distR="114300" simplePos="0" relativeHeight="251967488" behindDoc="0" locked="0" layoutInCell="1" allowOverlap="1" wp14:anchorId="0A3E7BE0" wp14:editId="1A22FD4B">
                <wp:simplePos x="0" y="0"/>
                <wp:positionH relativeFrom="rightMargin">
                  <wp:posOffset>-85725</wp:posOffset>
                </wp:positionH>
                <wp:positionV relativeFrom="paragraph">
                  <wp:posOffset>130175</wp:posOffset>
                </wp:positionV>
                <wp:extent cx="619125" cy="2009775"/>
                <wp:effectExtent l="0" t="0" r="0" b="0"/>
                <wp:wrapNone/>
                <wp:docPr id="1907" name="正方形/長方形 1907"/>
                <wp:cNvGraphicFramePr/>
                <a:graphic xmlns:a="http://schemas.openxmlformats.org/drawingml/2006/main">
                  <a:graphicData uri="http://schemas.microsoft.com/office/word/2010/wordprocessingShape">
                    <wps:wsp>
                      <wps:cNvSpPr/>
                      <wps:spPr>
                        <a:xfrm>
                          <a:off x="0" y="0"/>
                          <a:ext cx="619125" cy="2009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1C1626">
                            <w:pPr>
                              <w:rPr>
                                <w:color w:val="000000" w:themeColor="text1"/>
                                <w:sz w:val="24"/>
                              </w:rPr>
                            </w:pPr>
                            <w:r>
                              <w:rPr>
                                <w:rFonts w:hint="eastAsia"/>
                                <w:color w:val="000000" w:themeColor="text1"/>
                                <w:sz w:val="24"/>
                              </w:rPr>
                              <w:t>（第十六号の十八様式）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3E7BE0" id="正方形/長方形 1907" o:spid="_x0000_s1062" style="position:absolute;left:0;text-align:left;margin-left:-6.75pt;margin-top:10.25pt;width:48.75pt;height:158.25pt;z-index:251967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ptqAIAAIEFAAAOAAAAZHJzL2Uyb0RvYy54bWysVM9u0zAYvyPxDpbvLEnVrjRaOlWbhpCm&#10;bWKDnV3HXiI5trHdJuU94AHgzBlx4HGYxFvw2U7Tsk0cEDk4n78/P3//j467RqA1M7ZWssDZQYoR&#10;k1SVtbwr8NubsxcvMbKOyJIIJVmBN8zi4/nzZ0etztlIVUqUzCAAkTZvdYEr53SeJJZWrCH2QGkm&#10;QciVaYiDq7lLSkNaQG9EMkrTw6RVptRGUWYtcE+jEM8DPueMukvOLXNIFBh8c+E04Vz6M5kfkfzO&#10;EF3VtHeD/IMXDaklPDpAnRJH0MrUj6CamhplFXcHVDWJ4rymLMQA0WTpg2iuK6JZiAWSY/WQJvv/&#10;YOnF+sqguoTazdIpRpI0UKX7r1/uP33/+eNz8uvjt0ihIId0tdrmYHWtr0x/s0D62DtuGv+HqFAX&#10;UrwZUsw6hygwD7NZNppgREEE9ZtNpxNfg2RnrY11r5hqkCcKbKCEIbNkfW5dVN2q+MekOquFAD7J&#10;hfyDAZiek3iHo4uBchvBovYbxiFycGoUHgg9x06EQWsC3UIoZdJlUVSRkkX2JIWvd3mwCAEICYAe&#10;mYNDA3YP4Pv5MXYMp9f3piy07GCc/s2xaDxYhJeVdINxU0tlngIQEFX/ctTfJimmxmfJdcsudMVo&#10;7FU9a6nKDbSKUXGGrKZnNVTonFh3RQwMDYwXLAJ3CQcXqi2w6imMKmU+PMX3+gVm5B38MWphDAts&#10;36+IYRiJ1xL6fJaNx35uw2U8mY7gYvYly32JXDUnCmqXwdLRNJBe34ktyY1qbmFjLPy7ICKSgm8F&#10;ps5sLycurgfYOZQtFkENZlUTdy6vNfXgPtW+B2+6W2J036gOWvxCbUeW5A/6Nep6S6kWK6d4HZp5&#10;l9m+CDDnoZv6neQXyf49aO025/w3AAAA//8DAFBLAwQUAAYACAAAACEAEjHvYOAAAAAJAQAADwAA&#10;AGRycy9kb3ducmV2LnhtbEyPwU7DMAyG70i8Q2QkbluylcHUNZ1QJYSmndZy4Jg1WVPROFWTroWn&#10;x5zYybL86ff3Z/vZdexqhtB6lLBaCmAGa69bbCR8VG+LLbAQFWrVeTQSvk2AfX5/l6lU+wlP5lrG&#10;hlEIhlRJsDH2KeehtsapsPS9Qbpd/OBUpHVouB7UROGu42shnrlTLdIHq3pTWFN/laOTcJirz0Nx&#10;3IyTO76fiqasfuxUSfn4ML/ugEUzx38Y/vRJHXJyOvsRdWCdhMUq2RAqYS1oErB9om5nCUnyIoDn&#10;Gb9tkP8CAAD//wMAUEsBAi0AFAAGAAgAAAAhALaDOJL+AAAA4QEAABMAAAAAAAAAAAAAAAAAAAAA&#10;AFtDb250ZW50X1R5cGVzXS54bWxQSwECLQAUAAYACAAAACEAOP0h/9YAAACUAQAACwAAAAAAAAAA&#10;AAAAAAAvAQAAX3JlbHMvLnJlbHNQSwECLQAUAAYACAAAACEAENaqbagCAACBBQAADgAAAAAAAAAA&#10;AAAAAAAuAgAAZHJzL2Uyb0RvYy54bWxQSwECLQAUAAYACAAAACEAEjHvYOAAAAAJAQAADwAAAAAA&#10;AAAAAAAAAAACBQAAZHJzL2Rvd25yZXYueG1sUEsFBgAAAAAEAAQA8wAAAA8GAAAAAA==&#10;" filled="f" stroked="f" strokeweight="2pt">
                <v:textbox style="layout-flow:vertical-ideographic">
                  <w:txbxContent>
                    <w:p w:rsidR="009E1D41" w:rsidRDefault="009E1D41" w:rsidP="001C1626">
                      <w:pPr>
                        <w:rPr>
                          <w:color w:val="000000" w:themeColor="text1"/>
                          <w:sz w:val="24"/>
                        </w:rPr>
                      </w:pPr>
                      <w:r>
                        <w:rPr>
                          <w:rFonts w:hint="eastAsia"/>
                          <w:color w:val="000000" w:themeColor="text1"/>
                          <w:sz w:val="24"/>
                        </w:rPr>
                        <w:t>（第十六号の十八様式）</w:t>
                      </w:r>
                    </w:p>
                  </w:txbxContent>
                </v:textbox>
                <w10:wrap anchorx="margin"/>
              </v:rect>
            </w:pict>
          </mc:Fallback>
        </mc:AlternateContent>
      </w:r>
      <w:r>
        <w:rPr>
          <w:rFonts w:hint="eastAsia"/>
          <w:sz w:val="32"/>
          <w:szCs w:val="24"/>
        </w:rPr>
        <w:t>誓　　　約　　　書</w:t>
      </w:r>
    </w:p>
    <w:p w:rsidR="001C1626" w:rsidRDefault="001C1626" w:rsidP="001C1626">
      <w:pPr>
        <w:jc w:val="center"/>
        <w:rPr>
          <w:sz w:val="24"/>
          <w:szCs w:val="24"/>
        </w:rPr>
      </w:pPr>
    </w:p>
    <w:p w:rsidR="001C1626" w:rsidRDefault="001C1626" w:rsidP="001C1626">
      <w:pPr>
        <w:spacing w:line="280" w:lineRule="exact"/>
        <w:jc w:val="left"/>
        <w:rPr>
          <w:sz w:val="24"/>
          <w:szCs w:val="24"/>
        </w:rPr>
      </w:pPr>
      <w:r>
        <w:rPr>
          <w:rFonts w:hint="eastAsia"/>
          <w:sz w:val="24"/>
          <w:szCs w:val="24"/>
        </w:rPr>
        <w:t xml:space="preserve">　　私</w:t>
      </w:r>
    </w:p>
    <w:p w:rsidR="001C1626" w:rsidRDefault="001C1626" w:rsidP="001C1626">
      <w:pPr>
        <w:spacing w:line="280" w:lineRule="exact"/>
        <w:ind w:firstLineChars="400" w:firstLine="960"/>
        <w:jc w:val="left"/>
        <w:rPr>
          <w:sz w:val="24"/>
          <w:szCs w:val="24"/>
        </w:rPr>
      </w:pPr>
      <w:r>
        <w:rPr>
          <w:rFonts w:hint="eastAsia"/>
          <w:sz w:val="24"/>
          <w:szCs w:val="24"/>
        </w:rPr>
        <w:t>は地方税法施行令第</w:t>
      </w:r>
      <w:r>
        <w:rPr>
          <w:rFonts w:hint="eastAsia"/>
          <w:sz w:val="24"/>
          <w:szCs w:val="24"/>
        </w:rPr>
        <w:t>43</w:t>
      </w:r>
      <w:r>
        <w:rPr>
          <w:rFonts w:hint="eastAsia"/>
          <w:sz w:val="24"/>
          <w:szCs w:val="24"/>
        </w:rPr>
        <w:t>条の</w:t>
      </w:r>
      <w:r>
        <w:rPr>
          <w:rFonts w:hint="eastAsia"/>
          <w:sz w:val="24"/>
          <w:szCs w:val="24"/>
        </w:rPr>
        <w:t>15</w:t>
      </w:r>
      <w:r>
        <w:rPr>
          <w:rFonts w:hint="eastAsia"/>
          <w:sz w:val="24"/>
          <w:szCs w:val="24"/>
        </w:rPr>
        <w:t>第</w:t>
      </w:r>
      <w:r>
        <w:rPr>
          <w:rFonts w:hint="eastAsia"/>
          <w:sz w:val="24"/>
          <w:szCs w:val="24"/>
        </w:rPr>
        <w:t>15</w:t>
      </w:r>
      <w:r>
        <w:rPr>
          <w:rFonts w:hint="eastAsia"/>
          <w:sz w:val="24"/>
          <w:szCs w:val="24"/>
        </w:rPr>
        <w:t>項第１号から第４号までのいずれにも</w:t>
      </w:r>
    </w:p>
    <w:p w:rsidR="001C1626" w:rsidRDefault="001C1626" w:rsidP="001C1626">
      <w:pPr>
        <w:spacing w:line="280" w:lineRule="exact"/>
        <w:ind w:firstLineChars="100" w:firstLine="240"/>
        <w:jc w:val="left"/>
        <w:rPr>
          <w:sz w:val="24"/>
          <w:szCs w:val="24"/>
        </w:rPr>
      </w:pPr>
      <w:r>
        <w:rPr>
          <w:rFonts w:hint="eastAsia"/>
          <w:sz w:val="24"/>
          <w:szCs w:val="24"/>
        </w:rPr>
        <w:t>私　共</w:t>
      </w:r>
    </w:p>
    <w:p w:rsidR="001C1626" w:rsidRDefault="001C1626" w:rsidP="001C1626">
      <w:pPr>
        <w:spacing w:line="280" w:lineRule="exact"/>
        <w:jc w:val="left"/>
        <w:rPr>
          <w:sz w:val="24"/>
          <w:szCs w:val="24"/>
        </w:rPr>
      </w:pPr>
    </w:p>
    <w:p w:rsidR="001C1626" w:rsidRDefault="001C1626" w:rsidP="001C1626">
      <w:pPr>
        <w:ind w:firstLineChars="100" w:firstLine="240"/>
        <w:jc w:val="left"/>
        <w:rPr>
          <w:sz w:val="24"/>
          <w:szCs w:val="24"/>
        </w:rPr>
      </w:pPr>
      <w:r>
        <w:rPr>
          <w:rFonts w:hint="eastAsia"/>
          <w:sz w:val="24"/>
          <w:szCs w:val="24"/>
        </w:rPr>
        <w:t>該当しない者であることを誓約します。</w:t>
      </w:r>
    </w:p>
    <w:p w:rsidR="001C1626" w:rsidRDefault="001C1626" w:rsidP="002231FB">
      <w:pPr>
        <w:ind w:right="960"/>
        <w:rPr>
          <w:sz w:val="24"/>
          <w:szCs w:val="24"/>
        </w:rPr>
      </w:pPr>
      <w:r>
        <w:rPr>
          <w:rFonts w:hint="eastAsia"/>
          <w:sz w:val="24"/>
          <w:szCs w:val="24"/>
        </w:rPr>
        <w:t xml:space="preserve">　　　　　　　　　　　　　　　　　　　</w:t>
      </w:r>
      <w:r w:rsidR="002231FB">
        <w:rPr>
          <w:rFonts w:hint="eastAsia"/>
          <w:sz w:val="24"/>
          <w:szCs w:val="24"/>
        </w:rPr>
        <w:t xml:space="preserve">　　　　　　　　令和</w:t>
      </w:r>
      <w:r w:rsidR="00A52786" w:rsidRPr="007F0C3A">
        <w:rPr>
          <w:rFonts w:ascii="HGS行書体" w:eastAsia="HGS行書体" w:hint="eastAsia"/>
          <w:sz w:val="28"/>
          <w:szCs w:val="24"/>
          <w:highlight w:val="lightGray"/>
        </w:rPr>
        <w:t>〇</w:t>
      </w:r>
      <w:r>
        <w:rPr>
          <w:rFonts w:hint="eastAsia"/>
          <w:sz w:val="24"/>
          <w:szCs w:val="24"/>
        </w:rPr>
        <w:t>年</w:t>
      </w:r>
      <w:r w:rsidR="00A52786" w:rsidRPr="007F0C3A">
        <w:rPr>
          <w:rFonts w:ascii="HGS行書体" w:eastAsia="HGS行書体" w:hint="eastAsia"/>
          <w:sz w:val="28"/>
          <w:szCs w:val="24"/>
          <w:highlight w:val="lightGray"/>
        </w:rPr>
        <w:t>〇</w:t>
      </w:r>
      <w:r>
        <w:rPr>
          <w:rFonts w:hint="eastAsia"/>
          <w:sz w:val="24"/>
          <w:szCs w:val="24"/>
        </w:rPr>
        <w:t>月</w:t>
      </w:r>
      <w:r w:rsidR="00A52786" w:rsidRPr="007F0C3A">
        <w:rPr>
          <w:rFonts w:ascii="HGS行書体" w:eastAsia="HGS行書体" w:hint="eastAsia"/>
          <w:sz w:val="28"/>
          <w:szCs w:val="24"/>
          <w:highlight w:val="lightGray"/>
        </w:rPr>
        <w:t>〇</w:t>
      </w:r>
      <w:r>
        <w:rPr>
          <w:rFonts w:hint="eastAsia"/>
          <w:sz w:val="24"/>
          <w:szCs w:val="24"/>
        </w:rPr>
        <w:t>日</w:t>
      </w:r>
    </w:p>
    <w:p w:rsidR="001C1626" w:rsidRDefault="001C1626" w:rsidP="001C1626">
      <w:pPr>
        <w:ind w:right="1200"/>
        <w:jc w:val="left"/>
        <w:rPr>
          <w:sz w:val="24"/>
          <w:szCs w:val="24"/>
        </w:rPr>
      </w:pPr>
    </w:p>
    <w:p w:rsidR="001C1626" w:rsidRDefault="001C1626" w:rsidP="001C1626">
      <w:pPr>
        <w:ind w:right="1200"/>
        <w:jc w:val="left"/>
        <w:rPr>
          <w:sz w:val="24"/>
          <w:szCs w:val="24"/>
        </w:rPr>
      </w:pPr>
    </w:p>
    <w:p w:rsidR="001C1626" w:rsidRDefault="001C1626" w:rsidP="001C1626">
      <w:pPr>
        <w:ind w:right="1200"/>
        <w:jc w:val="left"/>
        <w:rPr>
          <w:sz w:val="24"/>
          <w:szCs w:val="24"/>
        </w:rPr>
      </w:pPr>
      <w:r>
        <w:rPr>
          <w:rFonts w:hint="eastAsia"/>
          <w:sz w:val="24"/>
          <w:szCs w:val="24"/>
        </w:rPr>
        <w:t xml:space="preserve">　大阪府なにわ北府税事務所長　様</w:t>
      </w:r>
    </w:p>
    <w:p w:rsidR="001C1626" w:rsidRDefault="001C1626" w:rsidP="001C1626">
      <w:pPr>
        <w:ind w:right="1200"/>
        <w:jc w:val="left"/>
        <w:rPr>
          <w:sz w:val="24"/>
          <w:szCs w:val="24"/>
        </w:rPr>
      </w:pPr>
    </w:p>
    <w:p w:rsidR="001C1626" w:rsidRDefault="001C1626" w:rsidP="001C1626">
      <w:pPr>
        <w:ind w:right="1200"/>
        <w:jc w:val="left"/>
        <w:rPr>
          <w:sz w:val="24"/>
          <w:szCs w:val="24"/>
        </w:rPr>
      </w:pPr>
    </w:p>
    <w:p w:rsidR="001C1626" w:rsidRDefault="001C1626" w:rsidP="001C1626">
      <w:pPr>
        <w:ind w:firstLineChars="1000" w:firstLine="2400"/>
        <w:jc w:val="left"/>
        <w:rPr>
          <w:sz w:val="24"/>
          <w:szCs w:val="24"/>
        </w:rPr>
      </w:pPr>
      <w:r>
        <w:rPr>
          <w:rFonts w:hint="eastAsia"/>
          <w:sz w:val="24"/>
          <w:szCs w:val="24"/>
        </w:rPr>
        <w:t>氏名又は名称</w:t>
      </w:r>
    </w:p>
    <w:p w:rsidR="001C1626" w:rsidRPr="00A551B1" w:rsidRDefault="001C1626" w:rsidP="001C1626">
      <w:pPr>
        <w:jc w:val="left"/>
        <w:rPr>
          <w:rFonts w:ascii="HGS行書体" w:eastAsia="HGS行書体"/>
          <w:sz w:val="32"/>
          <w:szCs w:val="24"/>
        </w:rPr>
      </w:pPr>
      <w:r>
        <w:rPr>
          <w:rFonts w:hint="eastAsia"/>
          <w:sz w:val="24"/>
          <w:szCs w:val="24"/>
        </w:rPr>
        <w:t xml:space="preserve">　　　　　　　　　　　　　　　　　　　　　　　　　</w:t>
      </w:r>
      <w:r w:rsidRPr="007F0C3A">
        <w:rPr>
          <w:rFonts w:ascii="HGS行書体" w:eastAsia="HGS行書体" w:hint="eastAsia"/>
          <w:sz w:val="32"/>
          <w:szCs w:val="24"/>
          <w:highlight w:val="lightGray"/>
        </w:rPr>
        <w:t>浪速　北三郎</w:t>
      </w:r>
    </w:p>
    <w:p w:rsidR="001C1626" w:rsidRDefault="001C1626" w:rsidP="001C1626">
      <w:pPr>
        <w:ind w:right="840"/>
        <w:jc w:val="right"/>
        <w:rPr>
          <w:szCs w:val="21"/>
        </w:rPr>
      </w:pPr>
    </w:p>
    <w:p w:rsidR="001C1626" w:rsidRDefault="001C1626" w:rsidP="001C1626">
      <w:pPr>
        <w:jc w:val="center"/>
        <w:rPr>
          <w:sz w:val="24"/>
          <w:szCs w:val="24"/>
        </w:rPr>
      </w:pPr>
    </w:p>
    <w:p w:rsidR="001C1626" w:rsidRDefault="001C1626" w:rsidP="001C1626">
      <w:pPr>
        <w:jc w:val="center"/>
        <w:rPr>
          <w:sz w:val="24"/>
          <w:szCs w:val="24"/>
        </w:rPr>
      </w:pPr>
    </w:p>
    <w:p w:rsidR="001C1626" w:rsidRDefault="0001368C" w:rsidP="001C1626">
      <w:pPr>
        <w:jc w:val="center"/>
        <w:rPr>
          <w:sz w:val="24"/>
          <w:szCs w:val="24"/>
        </w:rPr>
      </w:pPr>
      <w:r w:rsidRPr="0022770E">
        <w:rPr>
          <w:rFonts w:ascii="HGP行書体" w:eastAsia="HGP行書体" w:hAnsi="Meiryo UI" w:hint="eastAsia"/>
          <w:noProof/>
          <w:sz w:val="16"/>
          <w:szCs w:val="16"/>
        </w:rPr>
        <mc:AlternateContent>
          <mc:Choice Requires="wps">
            <w:drawing>
              <wp:anchor distT="0" distB="0" distL="114300" distR="114300" simplePos="0" relativeHeight="251969536" behindDoc="0" locked="0" layoutInCell="1" allowOverlap="1" wp14:anchorId="4B5BF392" wp14:editId="219C1343">
                <wp:simplePos x="0" y="0"/>
                <wp:positionH relativeFrom="margin">
                  <wp:posOffset>119882</wp:posOffset>
                </wp:positionH>
                <wp:positionV relativeFrom="paragraph">
                  <wp:posOffset>160581</wp:posOffset>
                </wp:positionV>
                <wp:extent cx="4613910" cy="1083945"/>
                <wp:effectExtent l="0" t="857250" r="15240" b="20955"/>
                <wp:wrapNone/>
                <wp:docPr id="1911" name="吹き出し: 角を丸めた四角形 1911"/>
                <wp:cNvGraphicFramePr/>
                <a:graphic xmlns:a="http://schemas.openxmlformats.org/drawingml/2006/main">
                  <a:graphicData uri="http://schemas.microsoft.com/office/word/2010/wordprocessingShape">
                    <wps:wsp>
                      <wps:cNvSpPr/>
                      <wps:spPr>
                        <a:xfrm>
                          <a:off x="0" y="0"/>
                          <a:ext cx="4613910" cy="1083945"/>
                        </a:xfrm>
                        <a:prstGeom prst="wedgeRoundRectCallout">
                          <a:avLst>
                            <a:gd name="adj1" fmla="val 39921"/>
                            <a:gd name="adj2" fmla="val -127902"/>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EE4FAA" w:rsidRDefault="009E1D41" w:rsidP="001C1626">
                            <w:pPr>
                              <w:spacing w:line="400" w:lineRule="exact"/>
                              <w:rPr>
                                <w:rFonts w:ascii="Meiryo UI" w:eastAsia="Meiryo UI" w:hAnsi="Meiryo UI"/>
                                <w:color w:val="000000" w:themeColor="text1"/>
                                <w:sz w:val="24"/>
                                <w:szCs w:val="24"/>
                              </w:rPr>
                            </w:pPr>
                            <w:r w:rsidRPr="00E27F4E">
                              <w:rPr>
                                <w:rFonts w:ascii="Meiryo UI" w:eastAsia="Meiryo UI" w:hAnsi="Meiryo UI" w:hint="eastAsia"/>
                                <w:color w:val="000000" w:themeColor="text1"/>
                                <w:sz w:val="24"/>
                                <w:szCs w:val="24"/>
                              </w:rPr>
                              <w:t>裏面記載の地方税法施行令第43条の15第15項</w:t>
                            </w:r>
                            <w:r>
                              <w:rPr>
                                <w:rFonts w:ascii="Meiryo UI" w:eastAsia="Meiryo UI" w:hAnsi="Meiryo UI" w:hint="eastAsia"/>
                                <w:color w:val="000000" w:themeColor="text1"/>
                                <w:sz w:val="24"/>
                                <w:szCs w:val="24"/>
                              </w:rPr>
                              <w:t>をご確認のうえ、個人で登録される場合は氏名、法人で登録される場合は法人名及び代表者名を記入してください。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F392" id="吹き出し: 角を丸めた四角形 1911" o:spid="_x0000_s1063" type="#_x0000_t62" style="position:absolute;left:0;text-align:left;margin-left:9.45pt;margin-top:12.65pt;width:363.3pt;height:85.3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D1IAMAAGwGAAAOAAAAZHJzL2Uyb0RvYy54bWysVc1uEzEQviPxDpbv7f4kTZuom6pKFYRU&#10;tVVb1LPj9SaLvPZiO9mEW3rhhIR64dADEhdeoSDxNCESj8HYu5sstOKA6GFre2a+mfnmJ4dH84yj&#10;GVM6lSLCwa6PERNUxqkYR/jV9XDnACNtiIgJl4JFeME0Puo/f3ZY5D0WyonkMVMIQITuFXmEJ8bk&#10;Pc/TdMIyondlzgQIE6kyYuCqxl6sSAHoGfdC3+94hVRxriRlWsPrSSnEfYefJIya8yTRzCAeYYjN&#10;uK9y35H9ev1D0hsrkk9SWoVB/iGKjKQCnG6gToghaKrSR1BZSpXUMjG7VGaeTJKUMpcDZBP4f2Rz&#10;NSE5c7kAOTrf0KT/Hyw9m10olMZQu24QYCRIBlVaf/i6Wr5fv/u2Wn7soZ9f7la3dz8eHla3y9Xy&#10;0/r+Hl7W3z8jZwIMFrnuAdBVfqGqm4ajpWOeqMz+h0TR3LG+2LDO5gZReGx3glY3gOJQkAX+Qavb&#10;3rN18bbmudLmBZMZsocIFywes0s5FfElFHhAOJdT4+gns1NtXB3iKhUSv4a0koxDWWeEo1a3GwZV&#10;2Rs6YVNnJwj3u374WKvV1Ao6nc5+FWjlF0KuQ7VBaMnTeJhy7i62pdmAKwRhRHg0dlGAxW9aXDw2&#10;VOPRxmw49OGv8tqwBBxr6tlSlOS7k1lwZgG5uGQJlBnoDh1RbsC20RBKmTBBKZqQmJVB7jWd1fG7&#10;yjhAi5xAehvsCqDWLEFq7LKklb41ZW4+N8b+3wIrjTcWzrMUZmOcpUKqpwA4ZFV5LvVrkkpqLEtm&#10;Ppq7EQhd39mnkYwXMBdKlgtD53SYQuudEm0uiIJWgnaFrWfO4ZNwWURYVieMJlK9ferd6sPgghSj&#10;AjZOhPWbKVEMI/5SwEh3g3bbrih3ae/th3BRTcmoKRHTbCChj6C5ITp3tPqG18dEyewGluOx9Qoi&#10;Iij4jjA1qr4MTLkJYb1Sdnzs1GAt5cSciqucWnBLtG3p6/kNUXk1fwZG90zW24n0XPeXJG91raWQ&#10;x1Mjk9RY4ZbX6gIrzfVStX7tzmzendb2R6L/CwAA//8DAFBLAwQUAAYACAAAACEAk5LjfuAAAAAJ&#10;AQAADwAAAGRycy9kb3ducmV2LnhtbEyPy07DMBBF90j8gzVI7KhNafoIcaqKh4TYAE1ZsJvEQxIa&#10;21HstuHvGVawvDpXd85k69F24khDaL3TcD1RIMhV3rSu1rArHq+WIEJEZ7DzjjR8U4B1fn6WYWr8&#10;yb3RcRtrwSMupKihibFPpQxVQxbDxPfkmH36wWLkONTSDHjicdvJqVJzabF1fKHBnu4aqvbbg9Xw&#10;sXsoNl9q9mLL4vnpHfeLe3wttb68GDe3ICKN8a8Mv/qsDjk7lf7gTBAd5+WKmxqmyQ0I5otZkoAo&#10;GazmCmSeyf8f5D8AAAD//wMAUEsBAi0AFAAGAAgAAAAhALaDOJL+AAAA4QEAABMAAAAAAAAAAAAA&#10;AAAAAAAAAFtDb250ZW50X1R5cGVzXS54bWxQSwECLQAUAAYACAAAACEAOP0h/9YAAACUAQAACwAA&#10;AAAAAAAAAAAAAAAvAQAAX3JlbHMvLnJlbHNQSwECLQAUAAYACAAAACEA1eIA9SADAABsBgAADgAA&#10;AAAAAAAAAAAAAAAuAgAAZHJzL2Uyb0RvYy54bWxQSwECLQAUAAYACAAAACEAk5LjfuAAAAAJAQAA&#10;DwAAAAAAAAAAAAAAAAB6BQAAZHJzL2Rvd25yZXYueG1sUEsFBgAAAAAEAAQA8wAAAIcGAAAAAA==&#10;" adj="19423,-16827" fillcolor="white [3212]" strokecolor="red" strokeweight="2pt">
                <v:textbox>
                  <w:txbxContent>
                    <w:p w:rsidR="009E1D41" w:rsidRPr="00EE4FAA" w:rsidRDefault="009E1D41" w:rsidP="001C1626">
                      <w:pPr>
                        <w:spacing w:line="400" w:lineRule="exact"/>
                        <w:rPr>
                          <w:rFonts w:ascii="Meiryo UI" w:eastAsia="Meiryo UI" w:hAnsi="Meiryo UI"/>
                          <w:color w:val="000000" w:themeColor="text1"/>
                          <w:sz w:val="24"/>
                          <w:szCs w:val="24"/>
                        </w:rPr>
                      </w:pPr>
                      <w:r w:rsidRPr="00E27F4E">
                        <w:rPr>
                          <w:rFonts w:ascii="Meiryo UI" w:eastAsia="Meiryo UI" w:hAnsi="Meiryo UI" w:hint="eastAsia"/>
                          <w:color w:val="000000" w:themeColor="text1"/>
                          <w:sz w:val="24"/>
                          <w:szCs w:val="24"/>
                        </w:rPr>
                        <w:t>裏面記載の地方税法施行令第43条の15第15項</w:t>
                      </w:r>
                      <w:r>
                        <w:rPr>
                          <w:rFonts w:ascii="Meiryo UI" w:eastAsia="Meiryo UI" w:hAnsi="Meiryo UI" w:hint="eastAsia"/>
                          <w:color w:val="000000" w:themeColor="text1"/>
                          <w:sz w:val="24"/>
                          <w:szCs w:val="24"/>
                        </w:rPr>
                        <w:t>をご確認のうえ、個人で登録される場合は氏名、法人で登録される場合は法人名及び代表者名を記入してください。</w:t>
                      </w:r>
                    </w:p>
                  </w:txbxContent>
                </v:textbox>
                <w10:wrap anchorx="margin"/>
              </v:shape>
            </w:pict>
          </mc:Fallback>
        </mc:AlternateContent>
      </w:r>
    </w:p>
    <w:p w:rsidR="001C1626" w:rsidRDefault="001C1626" w:rsidP="001C1626">
      <w:pPr>
        <w:jc w:val="center"/>
        <w:rPr>
          <w:sz w:val="24"/>
          <w:szCs w:val="24"/>
        </w:rPr>
      </w:pPr>
    </w:p>
    <w:p w:rsidR="001C1626" w:rsidRDefault="001C1626" w:rsidP="001C1626">
      <w:pPr>
        <w:jc w:val="center"/>
        <w:rPr>
          <w:sz w:val="24"/>
          <w:szCs w:val="24"/>
        </w:rPr>
      </w:pPr>
    </w:p>
    <w:p w:rsidR="001C1626" w:rsidRDefault="001C1626" w:rsidP="001C1626">
      <w:pPr>
        <w:rPr>
          <w:sz w:val="24"/>
          <w:szCs w:val="24"/>
        </w:rPr>
      </w:pPr>
    </w:p>
    <w:p w:rsidR="001C1626" w:rsidRDefault="001C1626" w:rsidP="001C1626">
      <w:pPr>
        <w:jc w:val="center"/>
        <w:rPr>
          <w:sz w:val="24"/>
          <w:szCs w:val="24"/>
        </w:rPr>
      </w:pPr>
    </w:p>
    <w:p w:rsidR="001C1626" w:rsidRDefault="001C1626" w:rsidP="001C1626">
      <w:pPr>
        <w:jc w:val="center"/>
        <w:rPr>
          <w:sz w:val="24"/>
          <w:szCs w:val="24"/>
        </w:rPr>
      </w:pPr>
    </w:p>
    <w:p w:rsidR="001C1626" w:rsidRDefault="001C1626" w:rsidP="001C1626">
      <w:pPr>
        <w:jc w:val="center"/>
        <w:rPr>
          <w:sz w:val="24"/>
          <w:szCs w:val="24"/>
        </w:rPr>
      </w:pPr>
    </w:p>
    <w:p w:rsidR="001C1626" w:rsidRDefault="001C1626" w:rsidP="001C1626">
      <w:pPr>
        <w:jc w:val="center"/>
        <w:rPr>
          <w:sz w:val="24"/>
          <w:szCs w:val="24"/>
        </w:rPr>
      </w:pPr>
    </w:p>
    <w:p w:rsidR="001C1626" w:rsidRDefault="001C1626" w:rsidP="001C1626">
      <w:pPr>
        <w:jc w:val="center"/>
        <w:rPr>
          <w:sz w:val="24"/>
          <w:szCs w:val="24"/>
        </w:rPr>
      </w:pPr>
    </w:p>
    <w:p w:rsidR="001C1626" w:rsidRDefault="001C1626" w:rsidP="001C1626">
      <w:pPr>
        <w:jc w:val="center"/>
        <w:rPr>
          <w:sz w:val="24"/>
          <w:szCs w:val="24"/>
        </w:rPr>
      </w:pPr>
    </w:p>
    <w:p w:rsidR="001C1626" w:rsidRDefault="001C1626" w:rsidP="001C1626">
      <w:pPr>
        <w:jc w:val="center"/>
        <w:rPr>
          <w:sz w:val="24"/>
          <w:szCs w:val="24"/>
        </w:rPr>
      </w:pPr>
    </w:p>
    <w:p w:rsidR="001C1626" w:rsidRDefault="001C1626" w:rsidP="001C1626">
      <w:pPr>
        <w:jc w:val="center"/>
        <w:rPr>
          <w:sz w:val="24"/>
          <w:szCs w:val="24"/>
        </w:rPr>
      </w:pPr>
    </w:p>
    <w:p w:rsidR="001C1626" w:rsidRDefault="001C1626" w:rsidP="001C1626">
      <w:pPr>
        <w:rPr>
          <w:sz w:val="24"/>
          <w:szCs w:val="24"/>
        </w:rPr>
      </w:pPr>
    </w:p>
    <w:p w:rsidR="001C1626" w:rsidRDefault="001C1626" w:rsidP="001C1626">
      <w:pPr>
        <w:spacing w:line="360" w:lineRule="exact"/>
        <w:ind w:firstLineChars="100" w:firstLine="240"/>
        <w:jc w:val="left"/>
        <w:rPr>
          <w:sz w:val="24"/>
          <w:szCs w:val="24"/>
        </w:rPr>
      </w:pPr>
      <w:r>
        <w:rPr>
          <w:rFonts w:hint="eastAsia"/>
          <w:sz w:val="24"/>
          <w:szCs w:val="24"/>
        </w:rPr>
        <w:t>備考</w:t>
      </w:r>
    </w:p>
    <w:p w:rsidR="001C1626" w:rsidRDefault="001C1626" w:rsidP="001C1626">
      <w:pPr>
        <w:spacing w:line="360" w:lineRule="exact"/>
        <w:ind w:firstLineChars="200" w:firstLine="480"/>
        <w:jc w:val="left"/>
        <w:rPr>
          <w:sz w:val="24"/>
          <w:szCs w:val="24"/>
        </w:rPr>
      </w:pPr>
      <w:r>
        <w:rPr>
          <w:rFonts w:hint="eastAsia"/>
          <w:sz w:val="24"/>
          <w:szCs w:val="24"/>
        </w:rPr>
        <w:t>二人以上の者が代表者を定めて免税軽油使用者証の交付を受ける場合</w:t>
      </w:r>
    </w:p>
    <w:p w:rsidR="001C1626" w:rsidRDefault="001C1626" w:rsidP="001C1626">
      <w:pPr>
        <w:spacing w:line="360" w:lineRule="exact"/>
        <w:ind w:firstLineChars="100" w:firstLine="240"/>
        <w:jc w:val="left"/>
      </w:pPr>
      <w:r>
        <w:rPr>
          <w:rFonts w:hint="eastAsia"/>
          <w:sz w:val="24"/>
          <w:szCs w:val="24"/>
        </w:rPr>
        <w:t>にあっては、免税軽油使用者全員その氏名又は名称を記載すること</w:t>
      </w:r>
      <w:r>
        <w:rPr>
          <w:rFonts w:hint="eastAsia"/>
        </w:rPr>
        <w:t>。</w:t>
      </w:r>
    </w:p>
    <w:p w:rsidR="001C1626" w:rsidRDefault="001C1626" w:rsidP="001C1626">
      <w:pPr>
        <w:spacing w:line="360" w:lineRule="exact"/>
        <w:ind w:firstLineChars="100" w:firstLine="210"/>
        <w:jc w:val="left"/>
      </w:pPr>
    </w:p>
    <w:p w:rsidR="001C1626" w:rsidRDefault="001C1626" w:rsidP="001C1626"/>
    <w:p w:rsidR="009C5022" w:rsidRPr="00BC201E" w:rsidRDefault="009C5022" w:rsidP="001C1626"/>
    <w:p w:rsidR="00C44B06" w:rsidRPr="009C5022" w:rsidRDefault="00866311" w:rsidP="009C5022">
      <w:pPr>
        <w:jc w:val="center"/>
        <w:rPr>
          <w:rFonts w:ascii="Meiryo UI" w:eastAsia="Meiryo UI" w:hAnsi="Meiryo UI"/>
          <w:sz w:val="24"/>
        </w:rPr>
      </w:pPr>
      <w:r>
        <w:rPr>
          <w:noProof/>
        </w:rPr>
        <mc:AlternateContent>
          <mc:Choice Requires="wps">
            <w:drawing>
              <wp:anchor distT="0" distB="0" distL="114300" distR="114300" simplePos="0" relativeHeight="251980800" behindDoc="0" locked="0" layoutInCell="1" allowOverlap="1" wp14:anchorId="5B15B29C" wp14:editId="6A71E6AE">
                <wp:simplePos x="0" y="0"/>
                <wp:positionH relativeFrom="margin">
                  <wp:posOffset>-110490</wp:posOffset>
                </wp:positionH>
                <wp:positionV relativeFrom="paragraph">
                  <wp:posOffset>460375</wp:posOffset>
                </wp:positionV>
                <wp:extent cx="6362700" cy="8629650"/>
                <wp:effectExtent l="0" t="0" r="19050" b="19050"/>
                <wp:wrapNone/>
                <wp:docPr id="2009" name="正方形/長方形 2009"/>
                <wp:cNvGraphicFramePr/>
                <a:graphic xmlns:a="http://schemas.openxmlformats.org/drawingml/2006/main">
                  <a:graphicData uri="http://schemas.microsoft.com/office/word/2010/wordprocessingShape">
                    <wps:wsp>
                      <wps:cNvSpPr/>
                      <wps:spPr>
                        <a:xfrm>
                          <a:off x="0" y="0"/>
                          <a:ext cx="6362700" cy="8629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DE40C" id="正方形/長方形 2009" o:spid="_x0000_s1026" style="position:absolute;left:0;text-align:left;margin-left:-8.7pt;margin-top:36.25pt;width:501pt;height:67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z/sAIAAJUFAAAOAAAAZHJzL2Uyb0RvYy54bWysVM1uEzEQviPxDpbvdDehTduomypqVYRU&#10;tRUt6tn12t2VvB5jO9mE94AHKGfOiAOPQyXegrG9u4lKxQGRw2bGM/PN/xwdrxpFlsK6GnRBRzs5&#10;JUJzKGt9X9D3N2evDihxnumSKdCioGvh6PHs5Yuj1kzFGCpQpbAEQbSbtqaglfdmmmWOV6JhbgeM&#10;0CiUYBvmkbX3WWlZi+iNysZ5PslasKWxwIVz+HqahHQW8aUU3F9K6YQnqqAYm49fG7934ZvNjtj0&#10;3jJT1bwLg/1DFA2rNTodoE6ZZ2Rh6z+gmppbcCD9DocmAylrLmIOmM0of5LNdcWMiLlgcZwZyuT+&#10;Hyy/WF5ZUpcFxWoeUqJZg116/Prl8fP3nz8esl+fviWKRDmWqzVuilbX5sp2nEMy5L6Stgn/mBVZ&#10;xRKvhxKLlSccHyevJ+P9HDvBUXYwGR9O9mITso25sc6/EdCQQBTUYg9jadny3Hl0iaq9SvCm4axW&#10;KvZR6fDgQNVleItMGCRxoixZMhwBvxqFliPElhZywTILmaVcIuXXSgQIpd8JiSXC6McxkDicG0zG&#10;udB+lEQVK0VytZfjr3fWRxFdR8CALDHIAbsD6DUTSI+dYu70g6mIsz0Y538LLBkPFtEzaD8YN7UG&#10;+xyAwqw6z0m/L1IqTajSHZRrHCALabOc4Wc1tu2cOX/FLK4SthrPg7/Ej1TQFhQ6ipIK7Mfn3oM+&#10;TjhKKWlxNQvqPiyYFZSotxpn/3C0uxt2OTK7e/tjZOy25G5bohfNCWDrR3iIDI9k0PeqJ6WF5hav&#10;yDx4RRHTHH0XlHvbMyc+nQy8Q1zM51EN99cwf66vDQ/goaphLG9Wt8yabnY9jv0F9GvMpk9GOOkG&#10;Sw3zhQdZx/ne1LWrN+5+HJzuToXjss1Hrc01nf0GAAD//wMAUEsDBBQABgAIAAAAIQAvACOF5AAA&#10;AAsBAAAPAAAAZHJzL2Rvd25yZXYueG1sTI/LTsMwEEX3SPyDNUhsqtZJSB+EOFWFVFohgUSBBTs3&#10;nsYR8diK3Tb8fc0KlqN7dO+ZcjmYjp2w960lAekkAYZUW9VSI+DjfT1eAPNBkpKdJRTwgx6W1fVV&#10;KQtlz/SGp11oWCwhX0gBOgRXcO5rjUb6iXVIMTvY3sgQz77hqpfnWG46niXJjBvZUlzQ0uGjxvp7&#10;dzQC1hs9WvHnl0+39a8Hk23d02b0JcTtzbB6ABZwCH8w/OpHdaii094eSXnWCRin8zyiAubZFFgE&#10;7hf5DNg+kvldOgVelfz/D9UFAAD//wMAUEsBAi0AFAAGAAgAAAAhALaDOJL+AAAA4QEAABMAAAAA&#10;AAAAAAAAAAAAAAAAAFtDb250ZW50X1R5cGVzXS54bWxQSwECLQAUAAYACAAAACEAOP0h/9YAAACU&#10;AQAACwAAAAAAAAAAAAAAAAAvAQAAX3JlbHMvLnJlbHNQSwECLQAUAAYACAAAACEAs17M/7ACAACV&#10;BQAADgAAAAAAAAAAAAAAAAAuAgAAZHJzL2Uyb0RvYy54bWxQSwECLQAUAAYACAAAACEALwAjheQA&#10;AAALAQAADwAAAAAAAAAAAAAAAAAKBQAAZHJzL2Rvd25yZXYueG1sUEsFBgAAAAAEAAQA8wAAABsG&#10;AAAAAA==&#10;" filled="f" strokecolor="black [3213]" strokeweight="2pt">
                <w10:wrap anchorx="margin"/>
              </v:rect>
            </w:pict>
          </mc:Fallback>
        </mc:AlternateContent>
      </w:r>
      <w:r w:rsidR="009C5022">
        <w:rPr>
          <w:rFonts w:ascii="Meiryo UI" w:eastAsia="Meiryo UI" w:hAnsi="Meiryo UI" w:hint="eastAsia"/>
          <w:sz w:val="24"/>
        </w:rPr>
        <w:t>（裏面）</w:t>
      </w:r>
    </w:p>
    <w:p w:rsidR="00866311" w:rsidRPr="00866311" w:rsidRDefault="00866311" w:rsidP="00866311">
      <w:pPr>
        <w:rPr>
          <w:rFonts w:ascii="游明朝" w:eastAsia="游明朝" w:hAnsi="游明朝" w:cs="Times New Roman"/>
        </w:rPr>
      </w:pPr>
    </w:p>
    <w:p w:rsidR="00866311" w:rsidRPr="00866311" w:rsidRDefault="00866311" w:rsidP="00866311">
      <w:pPr>
        <w:rPr>
          <w:rFonts w:ascii="游明朝" w:eastAsia="游明朝" w:hAnsi="游明朝" w:cs="Times New Roman"/>
        </w:rPr>
      </w:pPr>
      <w:r w:rsidRPr="00866311">
        <w:rPr>
          <w:rFonts w:ascii="游明朝" w:eastAsia="游明朝" w:hAnsi="游明朝" w:cs="Times New Roman" w:hint="eastAsia"/>
        </w:rPr>
        <w:t>地方税法施行令第43条15（抜粋）</w:t>
      </w:r>
    </w:p>
    <w:p w:rsidR="00866311" w:rsidRPr="00866311" w:rsidRDefault="00866311" w:rsidP="00866311">
      <w:pPr>
        <w:ind w:left="424" w:hangingChars="202" w:hanging="424"/>
        <w:rPr>
          <w:rFonts w:ascii="游明朝" w:eastAsia="游明朝" w:hAnsi="游明朝" w:cs="Times New Roman"/>
        </w:rPr>
      </w:pPr>
      <w:r w:rsidRPr="00866311">
        <w:rPr>
          <w:rFonts w:ascii="游明朝" w:eastAsia="游明朝" w:hAnsi="游明朝" w:cs="Times New Roman" w:hint="eastAsia"/>
        </w:rPr>
        <w:t xml:space="preserve">15　　</w:t>
      </w:r>
      <w:hyperlink r:id="rId20" w:history="1">
        <w:r w:rsidRPr="00866311">
          <w:rPr>
            <w:rFonts w:ascii="游明朝" w:eastAsia="游明朝" w:hAnsi="游明朝" w:cs="Times New Roman" w:hint="eastAsia"/>
          </w:rPr>
          <w:t>法</w:t>
        </w:r>
      </w:hyperlink>
      <w:hyperlink r:id="rId21" w:anchor="4032" w:history="1">
        <w:r w:rsidRPr="00866311">
          <w:rPr>
            <w:rFonts w:ascii="游明朝" w:eastAsia="游明朝" w:hAnsi="游明朝" w:cs="Times New Roman" w:hint="eastAsia"/>
          </w:rPr>
          <w:t>第144条の21第３項</w:t>
        </w:r>
      </w:hyperlink>
      <w:r w:rsidRPr="00866311">
        <w:rPr>
          <w:rFonts w:ascii="游明朝" w:eastAsia="游明朝" w:hAnsi="游明朝" w:cs="Times New Roman" w:hint="eastAsia"/>
        </w:rPr>
        <w:t>に規定する政令で定めるときは、次の各号のいずれかに該当するときとする。</w:t>
      </w:r>
    </w:p>
    <w:p w:rsidR="00866311" w:rsidRPr="00866311" w:rsidRDefault="00866311" w:rsidP="00866311">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一　免税軽油使用者が地方税に関する</w:t>
      </w:r>
      <w:hyperlink r:id="rId22" w:history="1">
        <w:r w:rsidRPr="00866311">
          <w:rPr>
            <w:rFonts w:ascii="游明朝" w:eastAsia="游明朝" w:hAnsi="游明朝" w:cs="Times New Roman" w:hint="eastAsia"/>
          </w:rPr>
          <w:t>法</w:t>
        </w:r>
      </w:hyperlink>
      <w:r w:rsidRPr="00866311">
        <w:rPr>
          <w:rFonts w:ascii="游明朝" w:eastAsia="游明朝" w:hAnsi="游明朝" w:cs="Times New Roman" w:hint="eastAsia"/>
        </w:rPr>
        <w:t>令の規定に違反したことにより</w:t>
      </w:r>
      <w:hyperlink r:id="rId23" w:history="1">
        <w:r w:rsidRPr="00866311">
          <w:rPr>
            <w:rFonts w:ascii="游明朝" w:eastAsia="游明朝" w:hAnsi="游明朝" w:cs="Times New Roman" w:hint="eastAsia"/>
          </w:rPr>
          <w:t>法</w:t>
        </w:r>
      </w:hyperlink>
      <w:hyperlink r:id="rId24" w:anchor="4033" w:history="1">
        <w:r w:rsidRPr="00866311">
          <w:rPr>
            <w:rFonts w:ascii="游明朝" w:eastAsia="游明朝" w:hAnsi="游明朝" w:cs="Times New Roman" w:hint="eastAsia"/>
          </w:rPr>
          <w:t>第144条の21第４項</w:t>
        </w:r>
      </w:hyperlink>
      <w:r w:rsidRPr="00866311">
        <w:rPr>
          <w:rFonts w:ascii="游明朝" w:eastAsia="游明朝" w:hAnsi="游明朝" w:cs="Times New Roman" w:hint="eastAsia"/>
        </w:rPr>
        <w:t>の規定により免税軽油使用者証及び免税証の返納を命ぜられ、その日から起算して２年を経過しない者であるとき。</w:t>
      </w:r>
    </w:p>
    <w:p w:rsidR="00866311" w:rsidRPr="00866311" w:rsidRDefault="00866311" w:rsidP="00866311">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二　免税軽油使用者が国税又は地方税の滞納処分を受け、その滞納処分の日から起算して２年を経過しない者であるとき。</w:t>
      </w:r>
    </w:p>
    <w:p w:rsidR="00866311" w:rsidRPr="00866311" w:rsidRDefault="00866311" w:rsidP="00866311">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三　免税軽油使用者が国税若しくは地方税に関する</w:t>
      </w:r>
      <w:r w:rsidRPr="00866311">
        <w:rPr>
          <w:rFonts w:ascii="游明朝" w:eastAsia="游明朝" w:hAnsi="游明朝" w:cs="Times New Roman"/>
        </w:rPr>
        <w:fldChar w:fldCharType="begin"/>
      </w:r>
      <w:r w:rsidRPr="00866311">
        <w:rPr>
          <w:rFonts w:ascii="游明朝" w:eastAsia="游明朝" w:hAnsi="游明朝" w:cs="Times New Roman"/>
        </w:rPr>
        <w:instrText xml:space="preserve"> HYPERLINK "https://elaws.e-gov.go.jp/search/elawsSearch/elaws_search/lsg0500/325AC0000000226_20190601_431AC0000000002" </w:instrText>
      </w:r>
      <w:r w:rsidRPr="00866311">
        <w:rPr>
          <w:rFonts w:ascii="游明朝" w:eastAsia="游明朝" w:hAnsi="游明朝" w:cs="Times New Roman"/>
        </w:rPr>
        <w:fldChar w:fldCharType="separate"/>
      </w:r>
      <w:r w:rsidRPr="00866311">
        <w:rPr>
          <w:rFonts w:ascii="游明朝" w:eastAsia="游明朝" w:hAnsi="游明朝" w:cs="Times New Roman" w:hint="eastAsia"/>
        </w:rPr>
        <w:t>法</w:t>
      </w:r>
      <w:r w:rsidRPr="00866311">
        <w:rPr>
          <w:rFonts w:ascii="游明朝" w:eastAsia="游明朝" w:hAnsi="游明朝" w:cs="Times New Roman"/>
        </w:rPr>
        <w:fldChar w:fldCharType="end"/>
      </w:r>
      <w:r w:rsidRPr="00866311">
        <w:rPr>
          <w:rFonts w:ascii="游明朝" w:eastAsia="游明朝" w:hAnsi="游明朝" w:cs="Times New Roman" w:hint="eastAsia"/>
        </w:rPr>
        <w:t>令の規定により罰金以上の刑に処せられ、又は</w:t>
      </w:r>
      <w:hyperlink r:id="rId25" w:history="1">
        <w:r w:rsidRPr="00866311">
          <w:rPr>
            <w:rFonts w:ascii="游明朝" w:eastAsia="游明朝" w:hAnsi="游明朝" w:cs="Times New Roman" w:hint="eastAsia"/>
          </w:rPr>
          <w:t>国税通則法</w:t>
        </w:r>
      </w:hyperlink>
      <w:hyperlink r:id="rId26" w:anchor="1194" w:history="1">
        <w:r w:rsidRPr="00866311">
          <w:rPr>
            <w:rFonts w:ascii="游明朝" w:eastAsia="游明朝" w:hAnsi="游明朝" w:cs="Times New Roman" w:hint="eastAsia"/>
          </w:rPr>
          <w:t>第157条第１項</w:t>
        </w:r>
      </w:hyperlink>
      <w:r w:rsidRPr="00866311">
        <w:rPr>
          <w:rFonts w:ascii="游明朝" w:eastAsia="游明朝" w:hAnsi="游明朝" w:cs="Times New Roman" w:hint="eastAsia"/>
        </w:rPr>
        <w:t>、</w:t>
      </w:r>
      <w:hyperlink r:id="rId27" w:history="1">
        <w:r w:rsidRPr="00866311">
          <w:rPr>
            <w:rFonts w:ascii="游明朝" w:eastAsia="游明朝" w:hAnsi="游明朝" w:cs="Times New Roman" w:hint="eastAsia"/>
          </w:rPr>
          <w:t>関税法</w:t>
        </w:r>
      </w:hyperlink>
      <w:hyperlink r:id="rId28" w:anchor="1706" w:history="1">
        <w:r w:rsidRPr="00866311">
          <w:rPr>
            <w:rFonts w:ascii="游明朝" w:eastAsia="游明朝" w:hAnsi="游明朝" w:cs="Times New Roman" w:hint="eastAsia"/>
          </w:rPr>
          <w:t>第146条第１項</w:t>
        </w:r>
      </w:hyperlink>
      <w:r w:rsidRPr="00866311">
        <w:rPr>
          <w:rFonts w:ascii="游明朝" w:eastAsia="游明朝" w:hAnsi="游明朝" w:cs="Times New Roman" w:hint="eastAsia"/>
        </w:rPr>
        <w:t>（</w:t>
      </w:r>
      <w:hyperlink r:id="rId29" w:history="1">
        <w:r w:rsidRPr="00866311">
          <w:rPr>
            <w:rFonts w:ascii="游明朝" w:eastAsia="游明朝" w:hAnsi="游明朝" w:cs="Times New Roman" w:hint="eastAsia"/>
          </w:rPr>
          <w:t>とん税法</w:t>
        </w:r>
      </w:hyperlink>
      <w:hyperlink r:id="rId30" w:anchor="62" w:history="1">
        <w:r w:rsidRPr="00866311">
          <w:rPr>
            <w:rFonts w:ascii="游明朝" w:eastAsia="游明朝" w:hAnsi="游明朝" w:cs="Times New Roman" w:hint="eastAsia"/>
          </w:rPr>
          <w:t>第14条</w:t>
        </w:r>
      </w:hyperlink>
      <w:r w:rsidRPr="00866311">
        <w:rPr>
          <w:rFonts w:ascii="游明朝" w:eastAsia="游明朝" w:hAnsi="游明朝" w:cs="Times New Roman" w:hint="eastAsia"/>
        </w:rPr>
        <w:t>及び</w:t>
      </w:r>
      <w:hyperlink r:id="rId31" w:history="1">
        <w:r w:rsidRPr="00866311">
          <w:rPr>
            <w:rFonts w:ascii="游明朝" w:eastAsia="游明朝" w:hAnsi="游明朝" w:cs="Times New Roman" w:hint="eastAsia"/>
          </w:rPr>
          <w:t>特別とん税法</w:t>
        </w:r>
      </w:hyperlink>
      <w:hyperlink r:id="rId32" w:anchor="43" w:history="1">
        <w:r w:rsidRPr="00866311">
          <w:rPr>
            <w:rFonts w:ascii="游明朝" w:eastAsia="游明朝" w:hAnsi="游明朝" w:cs="Times New Roman" w:hint="eastAsia"/>
          </w:rPr>
          <w:t>第12条</w:t>
        </w:r>
      </w:hyperlink>
      <w:r w:rsidRPr="00866311">
        <w:rPr>
          <w:rFonts w:ascii="游明朝" w:eastAsia="游明朝" w:hAnsi="游明朝" w:cs="Times New Roman" w:hint="eastAsia"/>
        </w:rPr>
        <w:t>において準用する場合を含む。）若しくは</w:t>
      </w:r>
      <w:r w:rsidRPr="00866311">
        <w:rPr>
          <w:rFonts w:ascii="游明朝" w:eastAsia="游明朝" w:hAnsi="游明朝" w:cs="Times New Roman"/>
        </w:rPr>
        <w:fldChar w:fldCharType="begin"/>
      </w:r>
      <w:r w:rsidRPr="00866311">
        <w:rPr>
          <w:rFonts w:ascii="游明朝" w:eastAsia="游明朝" w:hAnsi="游明朝" w:cs="Times New Roman"/>
        </w:rPr>
        <w:instrText xml:space="preserve"> HYPERLINK "https://elaws.e-gov.go.jp/search/elawsSearch/elaws_search/lsg0500/325AC0000000226_20190601_431AC0000000002" </w:instrText>
      </w:r>
      <w:r w:rsidRPr="00866311">
        <w:rPr>
          <w:rFonts w:ascii="游明朝" w:eastAsia="游明朝" w:hAnsi="游明朝" w:cs="Times New Roman"/>
        </w:rPr>
        <w:fldChar w:fldCharType="separate"/>
      </w:r>
      <w:r w:rsidRPr="00866311">
        <w:rPr>
          <w:rFonts w:ascii="游明朝" w:eastAsia="游明朝" w:hAnsi="游明朝" w:cs="Times New Roman" w:hint="eastAsia"/>
        </w:rPr>
        <w:t>法</w:t>
      </w:r>
      <w:r w:rsidRPr="00866311">
        <w:rPr>
          <w:rFonts w:ascii="游明朝" w:eastAsia="游明朝" w:hAnsi="游明朝" w:cs="Times New Roman"/>
        </w:rPr>
        <w:fldChar w:fldCharType="end"/>
      </w:r>
      <w:hyperlink r:id="rId33" w:anchor="896" w:history="1">
        <w:r w:rsidRPr="00866311">
          <w:rPr>
            <w:rFonts w:ascii="游明朝" w:eastAsia="游明朝" w:hAnsi="游明朝" w:cs="Times New Roman" w:hint="eastAsia"/>
          </w:rPr>
          <w:t>第22条の28第１項</w:t>
        </w:r>
      </w:hyperlink>
      <w:r w:rsidRPr="00866311">
        <w:rPr>
          <w:rFonts w:ascii="游明朝" w:eastAsia="游明朝" w:hAnsi="游明朝" w:cs="Times New Roman" w:hint="eastAsia"/>
        </w:rPr>
        <w:t>の規定により通告処分を受け、それぞれ、その刑の執行を終わり、若しくは執行を受けることがなくなった日又はその通告の旨を履行した日から起算して３年を経過しない者であるとき。</w:t>
      </w:r>
    </w:p>
    <w:p w:rsidR="00866311" w:rsidRPr="00866311" w:rsidRDefault="00866311" w:rsidP="00A7431E">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四　免税軽油使用者が法人であって、その役員のうちに前３号のいずれかに該当する者があるとき。</w:t>
      </w:r>
    </w:p>
    <w:p w:rsidR="00866311" w:rsidRPr="00866311" w:rsidRDefault="00866311" w:rsidP="00A7431E">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五　前各号に掲げるときのほか、免税軽油使用者証を交付することが軽油引取税の取締り又は保全上特に不適当と認めるとき。</w:t>
      </w:r>
    </w:p>
    <w:p w:rsidR="00866311" w:rsidRPr="00866311" w:rsidRDefault="00866311" w:rsidP="00866311">
      <w:pPr>
        <w:rPr>
          <w:rFonts w:ascii="游明朝" w:eastAsia="游明朝" w:hAnsi="游明朝" w:cs="Times New Roman"/>
        </w:rPr>
      </w:pPr>
    </w:p>
    <w:p w:rsidR="00866311" w:rsidRPr="00866311" w:rsidRDefault="00866311" w:rsidP="00866311">
      <w:pPr>
        <w:spacing w:line="360" w:lineRule="exact"/>
        <w:ind w:firstLineChars="100" w:firstLine="210"/>
        <w:jc w:val="left"/>
        <w:rPr>
          <w:rFonts w:ascii="游明朝" w:eastAsia="游明朝" w:hAnsi="游明朝" w:cs="Times New Roman"/>
        </w:rPr>
      </w:pPr>
    </w:p>
    <w:p w:rsidR="00C44B06" w:rsidRDefault="00E27F4E">
      <w:pPr>
        <w:widowControl/>
        <w:jc w:val="left"/>
      </w:pPr>
      <w:r>
        <w:rPr>
          <w:rFonts w:ascii="游明朝" w:eastAsia="游明朝" w:hAnsi="游明朝" w:cs="Times New Roman"/>
          <w:noProof/>
        </w:rPr>
        <mc:AlternateContent>
          <mc:Choice Requires="wps">
            <w:drawing>
              <wp:anchor distT="0" distB="0" distL="114300" distR="114300" simplePos="0" relativeHeight="251981824" behindDoc="0" locked="0" layoutInCell="1" allowOverlap="1">
                <wp:simplePos x="0" y="0"/>
                <wp:positionH relativeFrom="column">
                  <wp:posOffset>184785</wp:posOffset>
                </wp:positionH>
                <wp:positionV relativeFrom="paragraph">
                  <wp:posOffset>50800</wp:posOffset>
                </wp:positionV>
                <wp:extent cx="5705475" cy="3009900"/>
                <wp:effectExtent l="0" t="0" r="28575" b="19050"/>
                <wp:wrapNone/>
                <wp:docPr id="2010" name="四角形: 角を丸くする 2010"/>
                <wp:cNvGraphicFramePr/>
                <a:graphic xmlns:a="http://schemas.openxmlformats.org/drawingml/2006/main">
                  <a:graphicData uri="http://schemas.microsoft.com/office/word/2010/wordprocessingShape">
                    <wps:wsp>
                      <wps:cNvSpPr/>
                      <wps:spPr>
                        <a:xfrm>
                          <a:off x="0" y="0"/>
                          <a:ext cx="5705475" cy="3009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E27F4E">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免税軽油使用者が地方税に関する法令に違反し、免税軽油使用者証及び免税証の返納を命ぜられた日から起算して２年が経過していない場合は、</w:t>
                            </w:r>
                            <w:r w:rsidRPr="002F64DA">
                              <w:rPr>
                                <w:rFonts w:ascii="Meiryo UI" w:eastAsia="Meiryo UI" w:hAnsi="Meiryo UI" w:hint="eastAsia"/>
                                <w:color w:val="000000" w:themeColor="text1"/>
                                <w:sz w:val="24"/>
                              </w:rPr>
                              <w:t>免税軽油使用者証及び免税証</w:t>
                            </w:r>
                            <w:r>
                              <w:rPr>
                                <w:rFonts w:ascii="Meiryo UI" w:eastAsia="Meiryo UI" w:hAnsi="Meiryo UI" w:hint="eastAsia"/>
                                <w:color w:val="000000" w:themeColor="text1"/>
                                <w:sz w:val="24"/>
                              </w:rPr>
                              <w:t>は交付できません。</w:t>
                            </w:r>
                          </w:p>
                          <w:p w:rsidR="009E1D41" w:rsidRDefault="009E1D41" w:rsidP="00630F0C">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また、</w:t>
                            </w:r>
                            <w:r w:rsidRPr="002F64DA">
                              <w:rPr>
                                <w:rFonts w:ascii="Meiryo UI" w:eastAsia="Meiryo UI" w:hAnsi="Meiryo UI" w:hint="eastAsia"/>
                                <w:color w:val="000000" w:themeColor="text1"/>
                                <w:sz w:val="24"/>
                              </w:rPr>
                              <w:t>免税軽油使用者が国税又は地方税の滞納処分を受け、その滞納処分の日から起算して2年を経過しない場合</w:t>
                            </w:r>
                            <w:r>
                              <w:rPr>
                                <w:rFonts w:ascii="Meiryo UI" w:eastAsia="Meiryo UI" w:hAnsi="Meiryo UI" w:hint="eastAsia"/>
                                <w:color w:val="000000" w:themeColor="text1"/>
                                <w:sz w:val="24"/>
                              </w:rPr>
                              <w:t>等、</w:t>
                            </w:r>
                            <w:r w:rsidRPr="002F64DA">
                              <w:rPr>
                                <w:rFonts w:ascii="Meiryo UI" w:eastAsia="Meiryo UI" w:hAnsi="Meiryo UI" w:hint="eastAsia"/>
                                <w:color w:val="000000" w:themeColor="text1"/>
                                <w:sz w:val="24"/>
                              </w:rPr>
                              <w:t>一定の要件に該当するときは免税軽油使用者証及び免税証が交付</w:t>
                            </w:r>
                            <w:r>
                              <w:rPr>
                                <w:rFonts w:ascii="Meiryo UI" w:eastAsia="Meiryo UI" w:hAnsi="Meiryo UI" w:hint="eastAsia"/>
                                <w:color w:val="000000" w:themeColor="text1"/>
                                <w:sz w:val="24"/>
                              </w:rPr>
                              <w:t>できません</w:t>
                            </w:r>
                            <w:r w:rsidRPr="002F64DA">
                              <w:rPr>
                                <w:rFonts w:ascii="Meiryo UI" w:eastAsia="Meiryo UI" w:hAnsi="Meiryo UI" w:hint="eastAsia"/>
                                <w:color w:val="000000" w:themeColor="text1"/>
                                <w:sz w:val="24"/>
                              </w:rPr>
                              <w:t>。</w:t>
                            </w:r>
                          </w:p>
                          <w:p w:rsidR="009E1D41" w:rsidRDefault="009E1D41" w:rsidP="00630F0C">
                            <w:pPr>
                              <w:spacing w:line="400" w:lineRule="exact"/>
                              <w:jc w:val="left"/>
                              <w:rPr>
                                <w:rFonts w:ascii="Meiryo UI" w:eastAsia="Meiryo UI" w:hAnsi="Meiryo UI"/>
                                <w:color w:val="000000" w:themeColor="text1"/>
                                <w:sz w:val="24"/>
                              </w:rPr>
                            </w:pPr>
                            <w:r>
                              <w:rPr>
                                <w:rFonts w:ascii="Meiryo UI" w:eastAsia="Meiryo UI" w:hAnsi="Meiryo UI" w:hint="eastAsia"/>
                                <w:color w:val="000000" w:themeColor="text1"/>
                                <w:sz w:val="24"/>
                              </w:rPr>
                              <w:t>(</w:t>
                            </w:r>
                            <w:r w:rsidRPr="00E27F4E">
                              <w:rPr>
                                <w:rFonts w:ascii="Meiryo UI" w:eastAsia="Meiryo UI" w:hAnsi="Meiryo UI" w:hint="eastAsia"/>
                                <w:color w:val="000000" w:themeColor="text1"/>
                                <w:sz w:val="24"/>
                              </w:rPr>
                              <w:t>免税軽油使用者が法人である場合は、当該法人の役員を含みます。</w:t>
                            </w:r>
                            <w:r>
                              <w:rPr>
                                <w:rFonts w:ascii="Meiryo UI" w:eastAsia="Meiryo UI" w:hAnsi="Meiryo UI" w:hint="eastAsia"/>
                                <w:color w:val="000000" w:themeColor="text1"/>
                                <w:sz w:val="24"/>
                              </w:rPr>
                              <w:t>)</w:t>
                            </w:r>
                          </w:p>
                          <w:p w:rsidR="009E1D41" w:rsidRDefault="009E1D41" w:rsidP="000042FC">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なお、税の滞納がある場合や違法係留をしている場合等、免税軽油使用者証を交付することが軽油引取税の取締り又は保全上、不適当と認められるときは</w:t>
                            </w:r>
                            <w:r w:rsidRPr="002F64DA">
                              <w:rPr>
                                <w:rFonts w:ascii="Meiryo UI" w:eastAsia="Meiryo UI" w:hAnsi="Meiryo UI" w:hint="eastAsia"/>
                                <w:color w:val="000000" w:themeColor="text1"/>
                                <w:sz w:val="24"/>
                              </w:rPr>
                              <w:t>免税軽油使用者証及び免税証が交付</w:t>
                            </w:r>
                            <w:r>
                              <w:rPr>
                                <w:rFonts w:ascii="Meiryo UI" w:eastAsia="Meiryo UI" w:hAnsi="Meiryo UI" w:hint="eastAsia"/>
                                <w:color w:val="000000" w:themeColor="text1"/>
                                <w:sz w:val="24"/>
                              </w:rPr>
                              <w:t>できません</w:t>
                            </w:r>
                            <w:r w:rsidRPr="002F64DA">
                              <w:rPr>
                                <w:rFonts w:ascii="Meiryo UI" w:eastAsia="Meiryo UI" w:hAnsi="Meiryo UI" w:hint="eastAsia"/>
                                <w:color w:val="000000" w:themeColor="text1"/>
                                <w:sz w:val="24"/>
                              </w:rPr>
                              <w:t>。</w:t>
                            </w:r>
                          </w:p>
                          <w:p w:rsidR="009E1D41" w:rsidRPr="00E27F4E" w:rsidRDefault="009E1D41" w:rsidP="00BC201E">
                            <w:pPr>
                              <w:spacing w:line="400" w:lineRule="exact"/>
                              <w:ind w:firstLineChars="250" w:firstLine="600"/>
                              <w:jc w:val="left"/>
                              <w:rPr>
                                <w:rFonts w:ascii="Meiryo UI" w:eastAsia="Meiryo UI" w:hAnsi="Meiryo UI"/>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四角形: 角を丸くする 2010" o:spid="_x0000_s1064" style="position:absolute;margin-left:14.55pt;margin-top:4pt;width:449.25pt;height:237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ln0gIAALgFAAAOAAAAZHJzL2Uyb0RvYy54bWysVL1u2zAQ3gv0HQjujWTXThohcmAkcFEg&#10;SIMkRWaaoiwBFI8l6b9uydqhQLYiW5e+QpY+jRugj9Ej9RMjDToU1UDxeHff8Y7f3cHhqpJkIYwt&#10;QaW0txNTIhSHrFSzlH64nLx6Q4l1TGVMghIpXQtLD0cvXxwsdSL6UIDMhCEIomyy1CktnNNJFFle&#10;iIrZHdBCoTIHUzGHoplFmWFLRK9k1I/j3WgJJtMGuLAWT49rJR0F/DwX3L3PcysckSnFu7mwmrBO&#10;/RqNDlgyM0wXJW+uwf7hFhUrFQbtoI6ZY2Ruyj+gqpIbsJC7HQ5VBHlechFywGx68ZNsLgqmRcgF&#10;i2N1Vyb7/2D56eLMkDJLqY9PiWIVvtLD3d2v77cPP74lBP+bm9uf9/eb6y+b66+bm88kWGLhltom&#10;6H+hz0wjWdz6KqxyU/k/5kdWodjrrthi5QjHw+FePBzsDSnhqHsdx/v7cXiO6NFdG+veCqiI36TU&#10;wFxl5/ikodJscWIdxkX71s6HVDAppQzPKpU/sCDLzJ8FwcymR9KQBUM+TCYxfp4CiLFlhpJ3jXx+&#10;dUZh59ZSeAypzkWOJcMc+uEmgayig2WcC+V6tapgmaijDbeDeXp7jxA6AHrkHG/ZYTcArWUN0mLX&#10;d27svasIXO+c479drHbuPEJkUK5zrkoF5jkAiVk1kWv7tkh1aXyV3Gq6qum060390RSyNXLMQN18&#10;VvNJie95wqw7Ywa7DWmHE8S9xyWXsEwpNDtKCjCfnjv39tgEqKVkid2bUvtxzoygRL5T2B77vcHA&#10;t3sQBsO9PgpmWzPd1qh5dQRIiB7OKs3D1ts72W5zA9UVDpqxj4oqpjjGTil3phWOXD1VcFRxMR4H&#10;M2xxzdyJutDcg/tCe6perq6Y0Q2pHfbDKbSdzpIntK5tvaeC8dxBXgbOP9a1eQIcD4FLzSjz82db&#10;DlaPA3f0GwAA//8DAFBLAwQUAAYACAAAACEAS0dj+d8AAAAIAQAADwAAAGRycy9kb3ducmV2Lnht&#10;bEyPzU7DMBCE70i8g7VI3KhTC5UkjVNRpAo4cKCNOLvxNoka/yh2mvTtWU70OJrRzDfFZjY9u+AQ&#10;OmclLBcJMLS1051tJFSH3VMKLERlteqdRQlXDLAp7+8KlWs32W+87GPDqMSGXEloY/Q556Fu0aiw&#10;cB4teSc3GBVJDg3Xg5qo3PRcJMmKG9VZWmiVx7cW6/N+NBLcJOad/+xPh/F966trlf1sP76kfHyY&#10;X9fAIs7xPwx/+IQOJTEd3Wh1YL0EkS0pKSGlR2Rn4mUF7CjhORUJ8LLgtwfKXwAAAP//AwBQSwEC&#10;LQAUAAYACAAAACEAtoM4kv4AAADhAQAAEwAAAAAAAAAAAAAAAAAAAAAAW0NvbnRlbnRfVHlwZXNd&#10;LnhtbFBLAQItABQABgAIAAAAIQA4/SH/1gAAAJQBAAALAAAAAAAAAAAAAAAAAC8BAABfcmVscy8u&#10;cmVsc1BLAQItABQABgAIAAAAIQCzwKln0gIAALgFAAAOAAAAAAAAAAAAAAAAAC4CAABkcnMvZTJv&#10;RG9jLnhtbFBLAQItABQABgAIAAAAIQBLR2P53wAAAAgBAAAPAAAAAAAAAAAAAAAAACwFAABkcnMv&#10;ZG93bnJldi54bWxQSwUGAAAAAAQABADzAAAAOAYAAAAA&#10;" filled="f" strokecolor="red" strokeweight="2pt">
                <v:textbox>
                  <w:txbxContent>
                    <w:p w:rsidR="009E1D41" w:rsidRDefault="009E1D41" w:rsidP="00E27F4E">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免税軽油使用者が地方税に関する法令に違反し、免税軽油使用者証及び免税証の返納を命ぜられた日から起算して２年が経過していない場合は、</w:t>
                      </w:r>
                      <w:r w:rsidRPr="002F64DA">
                        <w:rPr>
                          <w:rFonts w:ascii="Meiryo UI" w:eastAsia="Meiryo UI" w:hAnsi="Meiryo UI" w:hint="eastAsia"/>
                          <w:color w:val="000000" w:themeColor="text1"/>
                          <w:sz w:val="24"/>
                        </w:rPr>
                        <w:t>免税軽油使用者証及び免税証</w:t>
                      </w:r>
                      <w:r>
                        <w:rPr>
                          <w:rFonts w:ascii="Meiryo UI" w:eastAsia="Meiryo UI" w:hAnsi="Meiryo UI" w:hint="eastAsia"/>
                          <w:color w:val="000000" w:themeColor="text1"/>
                          <w:sz w:val="24"/>
                        </w:rPr>
                        <w:t>は交付できません。</w:t>
                      </w:r>
                    </w:p>
                    <w:p w:rsidR="009E1D41" w:rsidRDefault="009E1D41" w:rsidP="00630F0C">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また、</w:t>
                      </w:r>
                      <w:r w:rsidRPr="002F64DA">
                        <w:rPr>
                          <w:rFonts w:ascii="Meiryo UI" w:eastAsia="Meiryo UI" w:hAnsi="Meiryo UI" w:hint="eastAsia"/>
                          <w:color w:val="000000" w:themeColor="text1"/>
                          <w:sz w:val="24"/>
                        </w:rPr>
                        <w:t>免税軽油使用者が国税又は地方税の滞納処分を受け、その滞納処分の日から起算して2年を経過しない場合</w:t>
                      </w:r>
                      <w:r>
                        <w:rPr>
                          <w:rFonts w:ascii="Meiryo UI" w:eastAsia="Meiryo UI" w:hAnsi="Meiryo UI" w:hint="eastAsia"/>
                          <w:color w:val="000000" w:themeColor="text1"/>
                          <w:sz w:val="24"/>
                        </w:rPr>
                        <w:t>等、</w:t>
                      </w:r>
                      <w:r w:rsidRPr="002F64DA">
                        <w:rPr>
                          <w:rFonts w:ascii="Meiryo UI" w:eastAsia="Meiryo UI" w:hAnsi="Meiryo UI" w:hint="eastAsia"/>
                          <w:color w:val="000000" w:themeColor="text1"/>
                          <w:sz w:val="24"/>
                        </w:rPr>
                        <w:t>一定の要件に該当するときは免税軽油使用者証及び免税証が交付</w:t>
                      </w:r>
                      <w:r>
                        <w:rPr>
                          <w:rFonts w:ascii="Meiryo UI" w:eastAsia="Meiryo UI" w:hAnsi="Meiryo UI" w:hint="eastAsia"/>
                          <w:color w:val="000000" w:themeColor="text1"/>
                          <w:sz w:val="24"/>
                        </w:rPr>
                        <w:t>できません</w:t>
                      </w:r>
                      <w:r w:rsidRPr="002F64DA">
                        <w:rPr>
                          <w:rFonts w:ascii="Meiryo UI" w:eastAsia="Meiryo UI" w:hAnsi="Meiryo UI" w:hint="eastAsia"/>
                          <w:color w:val="000000" w:themeColor="text1"/>
                          <w:sz w:val="24"/>
                        </w:rPr>
                        <w:t>。</w:t>
                      </w:r>
                    </w:p>
                    <w:p w:rsidR="009E1D41" w:rsidRDefault="009E1D41" w:rsidP="00630F0C">
                      <w:pPr>
                        <w:spacing w:line="400" w:lineRule="exact"/>
                        <w:jc w:val="left"/>
                        <w:rPr>
                          <w:rFonts w:ascii="Meiryo UI" w:eastAsia="Meiryo UI" w:hAnsi="Meiryo UI"/>
                          <w:color w:val="000000" w:themeColor="text1"/>
                          <w:sz w:val="24"/>
                        </w:rPr>
                      </w:pPr>
                      <w:r>
                        <w:rPr>
                          <w:rFonts w:ascii="Meiryo UI" w:eastAsia="Meiryo UI" w:hAnsi="Meiryo UI" w:hint="eastAsia"/>
                          <w:color w:val="000000" w:themeColor="text1"/>
                          <w:sz w:val="24"/>
                        </w:rPr>
                        <w:t>(</w:t>
                      </w:r>
                      <w:r w:rsidRPr="00E27F4E">
                        <w:rPr>
                          <w:rFonts w:ascii="Meiryo UI" w:eastAsia="Meiryo UI" w:hAnsi="Meiryo UI" w:hint="eastAsia"/>
                          <w:color w:val="000000" w:themeColor="text1"/>
                          <w:sz w:val="24"/>
                        </w:rPr>
                        <w:t>免税軽油使用者が法人である場合は、当該法人の役員を含みます。</w:t>
                      </w:r>
                      <w:r>
                        <w:rPr>
                          <w:rFonts w:ascii="Meiryo UI" w:eastAsia="Meiryo UI" w:hAnsi="Meiryo UI" w:hint="eastAsia"/>
                          <w:color w:val="000000" w:themeColor="text1"/>
                          <w:sz w:val="24"/>
                        </w:rPr>
                        <w:t>)</w:t>
                      </w:r>
                    </w:p>
                    <w:p w:rsidR="009E1D41" w:rsidRDefault="009E1D41" w:rsidP="000042FC">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なお、税の滞納がある場合や違法係留をしている場合等、免税軽油使用者証を交付することが軽油引取税の取締り又は保全上、不適当と認められるときは</w:t>
                      </w:r>
                      <w:r w:rsidRPr="002F64DA">
                        <w:rPr>
                          <w:rFonts w:ascii="Meiryo UI" w:eastAsia="Meiryo UI" w:hAnsi="Meiryo UI" w:hint="eastAsia"/>
                          <w:color w:val="000000" w:themeColor="text1"/>
                          <w:sz w:val="24"/>
                        </w:rPr>
                        <w:t>免税軽油使用者証及び免税証が交付</w:t>
                      </w:r>
                      <w:r>
                        <w:rPr>
                          <w:rFonts w:ascii="Meiryo UI" w:eastAsia="Meiryo UI" w:hAnsi="Meiryo UI" w:hint="eastAsia"/>
                          <w:color w:val="000000" w:themeColor="text1"/>
                          <w:sz w:val="24"/>
                        </w:rPr>
                        <w:t>できません</w:t>
                      </w:r>
                      <w:r w:rsidRPr="002F64DA">
                        <w:rPr>
                          <w:rFonts w:ascii="Meiryo UI" w:eastAsia="Meiryo UI" w:hAnsi="Meiryo UI" w:hint="eastAsia"/>
                          <w:color w:val="000000" w:themeColor="text1"/>
                          <w:sz w:val="24"/>
                        </w:rPr>
                        <w:t>。</w:t>
                      </w:r>
                    </w:p>
                    <w:p w:rsidR="009E1D41" w:rsidRPr="00E27F4E" w:rsidRDefault="009E1D41" w:rsidP="00BC201E">
                      <w:pPr>
                        <w:spacing w:line="400" w:lineRule="exact"/>
                        <w:ind w:firstLineChars="250" w:firstLine="600"/>
                        <w:jc w:val="left"/>
                        <w:rPr>
                          <w:rFonts w:ascii="Meiryo UI" w:eastAsia="Meiryo UI" w:hAnsi="Meiryo UI"/>
                          <w:color w:val="000000" w:themeColor="text1"/>
                          <w:sz w:val="24"/>
                        </w:rPr>
                      </w:pPr>
                    </w:p>
                  </w:txbxContent>
                </v:textbox>
              </v:roundrect>
            </w:pict>
          </mc:Fallback>
        </mc:AlternateContent>
      </w:r>
      <w:r w:rsidR="00C44B06">
        <w:br w:type="page"/>
      </w:r>
    </w:p>
    <w:p w:rsidR="00516865" w:rsidRDefault="00516865" w:rsidP="001C1626">
      <w:r>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978752" behindDoc="0" locked="0" layoutInCell="1" allowOverlap="1" wp14:anchorId="695E330E" wp14:editId="5DD98AA2">
                <wp:simplePos x="0" y="0"/>
                <wp:positionH relativeFrom="margin">
                  <wp:posOffset>0</wp:posOffset>
                </wp:positionH>
                <wp:positionV relativeFrom="paragraph">
                  <wp:posOffset>0</wp:posOffset>
                </wp:positionV>
                <wp:extent cx="6066155" cy="401320"/>
                <wp:effectExtent l="0" t="0" r="0" b="0"/>
                <wp:wrapThrough wrapText="bothSides">
                  <wp:wrapPolygon edited="0">
                    <wp:start x="0" y="0"/>
                    <wp:lineTo x="0" y="20506"/>
                    <wp:lineTo x="21503" y="20506"/>
                    <wp:lineTo x="21503" y="0"/>
                    <wp:lineTo x="0" y="0"/>
                  </wp:wrapPolygon>
                </wp:wrapThrough>
                <wp:docPr id="51" name="四角形: 角を丸くする 51"/>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0C6881" w:rsidRDefault="009E1D41" w:rsidP="00516865">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w:t>
                            </w:r>
                            <w:r w:rsidRPr="0075112C">
                              <w:rPr>
                                <w:rFonts w:ascii="Meiryo UI" w:eastAsia="Meiryo UI" w:hAnsi="Meiryo UI" w:hint="eastAsia"/>
                                <w:color w:val="000000" w:themeColor="text1"/>
                                <w:sz w:val="28"/>
                              </w:rPr>
                              <w:t>免税軽油使用機械・車両又は設備台帳</w:t>
                            </w:r>
                            <w:r>
                              <w:rPr>
                                <w:rFonts w:ascii="Meiryo UI" w:eastAsia="Meiryo UI" w:hAnsi="Meiryo UI" w:hint="eastAsia"/>
                                <w:color w:val="000000" w:themeColor="text1"/>
                                <w:sz w:val="28"/>
                              </w:rPr>
                              <w:t>」の作成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E330E" id="四角形: 角を丸くする 51" o:spid="_x0000_s1065" style="position:absolute;left:0;text-align:left;margin-left:0;margin-top:0;width:477.65pt;height:31.6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F4QIAAPEFAAAOAAAAZHJzL2Uyb0RvYy54bWysVL1u2zAQ3gv0HQjujWTXdlIhcmAkSFEg&#10;TYwkRWaaomIBFI8lacvulqwdCmQrsnXpK2Tp07gB+hg9UrLipmmHootE3s93dx/vbndvUUoyF8YW&#10;oFLa2YopEYpDVqjLlL47P3yxQ4l1TGVMghIpXQpL94bPn+1WOhFdmILMhCEIomxS6ZROndNJFFk+&#10;FSWzW6CFQmUOpmQOr+YyygyrEL2UUTeOB1EFJtMGuLAWpQe1kg4Dfp4L7k7y3ApHZEoxNxe+Jnwn&#10;/hsNd1lyaZieFrxJg/1DFiUrFAZtoQ6YY2Rmit+gyoIbsJC7LQ5lBHlecBFqwGo68aNqzqZMi1AL&#10;kmN1S5P9f7D8eD42pMhS2u9QoliJb3R/e/vj6839ty8Jwf/q+ub73d3q6tPq6vPq+iNBOySt0jZB&#10;3zM9Ns3N4tEzsMhN6f9YG1kEopct0WLhCEfhIB4MOv0+JRx1vbjzshteInrw1sa61wJK4g8pNTBT&#10;2Sm+ZiCZzY+sw7Bov7bzES3IIjsspAwX30FiXxoyZ/j2jHOhXC+4y1n5FrJajj0UN12AYuyVWryz&#10;FmOI0IseKQT8JYhUPpQCH7TOx0siT05NRzi5pRTeTqpTkSPXSEA3JNIib+bYqVVTlola3P9jLgHQ&#10;I+cYv8VuAJ6qPzwdltTYe1cRhqR1jv+WWF1i6xEig3Ktc1koME8BSNdGru3XJNXUeJbcYrIIfdjd&#10;XvfXBLIlNqeBemqt5ocFdsMRs27MDI4pDjSuHneCn1xClVJoTpRMwXx4Su7tcXpQS0mFY59S+37G&#10;jKBEvlE4V686vZ7fE+HS629jYxKzqZlsatSs3AfsLhwdzC4cvb2T62NuoLzADTXyUVHFFMfYKeXO&#10;rC/7rl5HuOO4GI2CGe4GzdyROtPcg3uifaOfLy6Y0c1IOBymY1ivCJY8Gora1nsqGM0c5EWYGE91&#10;zWvzBLhXQl83O9Avrs17sHrY1MOfAAAA//8DAFBLAwQUAAYACAAAACEAvFBucNwAAAAEAQAADwAA&#10;AGRycy9kb3ducmV2LnhtbEyPQUvDQBCF74L/YRnBi7QbG1pqzKaUohcPitWDx0l2TEKzszGzbdJ/&#10;7+pFLwOP93jvm3wzuU6daJDWs4HbeQKKuPK25drA+9vjbA1KArLFzjMZOJPApri8yDGzfuRXOu1D&#10;rWIJS4YGmhD6TGupGnIoc98TR+/TDw5DlEOt7YBjLHedXiTJSjtsOS402NOuoeqwPzoD8iC4e0qb&#10;j69yPD/3L4cbSbZkzPXVtL0HFWgKf2H4wY/oUESm0h/ZiuoMxEfC743e3XKZgioNrNIF6CLX/+GL&#10;bwAAAP//AwBQSwECLQAUAAYACAAAACEAtoM4kv4AAADhAQAAEwAAAAAAAAAAAAAAAAAAAAAAW0Nv&#10;bnRlbnRfVHlwZXNdLnhtbFBLAQItABQABgAIAAAAIQA4/SH/1gAAAJQBAAALAAAAAAAAAAAAAAAA&#10;AC8BAABfcmVscy8ucmVsc1BLAQItABQABgAIAAAAIQBV/jXF4QIAAPEFAAAOAAAAAAAAAAAAAAAA&#10;AC4CAABkcnMvZTJvRG9jLnhtbFBLAQItABQABgAIAAAAIQC8UG5w3AAAAAQBAAAPAAAAAAAAAAAA&#10;AAAAADsFAABkcnMvZG93bnJldi54bWxQSwUGAAAAAAQABADzAAAARAYAAAAA&#10;" fillcolor="#e5dfec [663]" stroked="f" strokeweight="2pt">
                <v:textbox>
                  <w:txbxContent>
                    <w:p w:rsidR="009E1D41" w:rsidRPr="000C6881" w:rsidRDefault="009E1D41" w:rsidP="00516865">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w:t>
                      </w:r>
                      <w:r w:rsidRPr="0075112C">
                        <w:rPr>
                          <w:rFonts w:ascii="Meiryo UI" w:eastAsia="Meiryo UI" w:hAnsi="Meiryo UI" w:hint="eastAsia"/>
                          <w:color w:val="000000" w:themeColor="text1"/>
                          <w:sz w:val="28"/>
                        </w:rPr>
                        <w:t>免税軽油使用機械・車両又は設備台帳</w:t>
                      </w:r>
                      <w:r>
                        <w:rPr>
                          <w:rFonts w:ascii="Meiryo UI" w:eastAsia="Meiryo UI" w:hAnsi="Meiryo UI" w:hint="eastAsia"/>
                          <w:color w:val="000000" w:themeColor="text1"/>
                          <w:sz w:val="28"/>
                        </w:rPr>
                        <w:t>」の作成</w:t>
                      </w:r>
                    </w:p>
                  </w:txbxContent>
                </v:textbox>
                <w10:wrap type="through" anchorx="margin"/>
              </v:roundrect>
            </w:pict>
          </mc:Fallback>
        </mc:AlternateContent>
      </w:r>
    </w:p>
    <w:p w:rsidR="00CB3024" w:rsidRDefault="00516865" w:rsidP="00731FFE">
      <w:pPr>
        <w:spacing w:line="340" w:lineRule="exact"/>
        <w:rPr>
          <w:rFonts w:ascii="Meiryo UI" w:eastAsia="Meiryo UI" w:hAnsi="Meiryo UI"/>
          <w:sz w:val="24"/>
          <w:szCs w:val="24"/>
        </w:rPr>
      </w:pPr>
      <w:r>
        <w:rPr>
          <w:rFonts w:ascii="Meiryo UI" w:eastAsia="Meiryo UI" w:hAnsi="Meiryo UI" w:hint="eastAsia"/>
          <w:sz w:val="24"/>
          <w:szCs w:val="24"/>
        </w:rPr>
        <w:t>１</w:t>
      </w:r>
      <w:r w:rsidRPr="0075112C">
        <w:rPr>
          <w:rFonts w:ascii="Meiryo UI" w:eastAsia="Meiryo UI" w:hAnsi="Meiryo UI" w:hint="eastAsia"/>
          <w:sz w:val="24"/>
          <w:szCs w:val="24"/>
        </w:rPr>
        <w:t xml:space="preserve">　「所有者の氏名</w:t>
      </w:r>
      <w:r w:rsidR="0016185C">
        <w:rPr>
          <w:rFonts w:ascii="Meiryo UI" w:eastAsia="Meiryo UI" w:hAnsi="Meiryo UI" w:hint="eastAsia"/>
          <w:sz w:val="24"/>
          <w:szCs w:val="24"/>
        </w:rPr>
        <w:t>又は</w:t>
      </w:r>
      <w:r w:rsidRPr="0075112C">
        <w:rPr>
          <w:rFonts w:ascii="Meiryo UI" w:eastAsia="Meiryo UI" w:hAnsi="Meiryo UI" w:hint="eastAsia"/>
          <w:sz w:val="24"/>
          <w:szCs w:val="24"/>
        </w:rPr>
        <w:t>名称」欄は、船舶検査証書の「船舶所有者」欄の名前を記入してください。</w:t>
      </w:r>
    </w:p>
    <w:p w:rsidR="00516865" w:rsidRPr="0075112C" w:rsidRDefault="00871EC7" w:rsidP="00871EC7">
      <w:pPr>
        <w:spacing w:line="340" w:lineRule="exact"/>
        <w:ind w:firstLineChars="100" w:firstLine="240"/>
        <w:rPr>
          <w:rFonts w:ascii="Meiryo UI" w:eastAsia="Meiryo UI" w:hAnsi="Meiryo UI"/>
          <w:sz w:val="24"/>
          <w:szCs w:val="24"/>
        </w:rPr>
      </w:pPr>
      <w:r w:rsidRPr="0075112C">
        <w:rPr>
          <w:rFonts w:ascii="Meiryo UI" w:eastAsia="Meiryo UI" w:hAnsi="Meiryo UI" w:hint="eastAsia"/>
          <w:sz w:val="24"/>
          <w:szCs w:val="24"/>
        </w:rPr>
        <w:t xml:space="preserve">　</w:t>
      </w:r>
      <w:r w:rsidR="002924E7">
        <w:rPr>
          <w:rFonts w:ascii="Meiryo UI" w:eastAsia="Meiryo UI" w:hAnsi="Meiryo UI" w:hint="eastAsia"/>
          <w:sz w:val="24"/>
          <w:szCs w:val="24"/>
        </w:rPr>
        <w:t>なお、</w:t>
      </w:r>
      <w:r w:rsidR="00516865" w:rsidRPr="0075112C">
        <w:rPr>
          <w:rFonts w:ascii="Meiryo UI" w:eastAsia="Meiryo UI" w:hAnsi="Meiryo UI" w:hint="eastAsia"/>
          <w:sz w:val="24"/>
          <w:szCs w:val="24"/>
        </w:rPr>
        <w:t>リース契約等で所有者と使用者が異なる場合は、リース会社の名称を記入してください。</w:t>
      </w:r>
    </w:p>
    <w:p w:rsidR="00516865" w:rsidRDefault="00516865" w:rsidP="00516865">
      <w:pPr>
        <w:spacing w:line="340" w:lineRule="exact"/>
        <w:rPr>
          <w:rFonts w:ascii="Meiryo UI" w:eastAsia="Meiryo UI" w:hAnsi="Meiryo UI"/>
          <w:sz w:val="24"/>
        </w:rPr>
      </w:pPr>
    </w:p>
    <w:p w:rsidR="00516865" w:rsidRPr="0075112C" w:rsidRDefault="00516865" w:rsidP="00CB3024">
      <w:pPr>
        <w:spacing w:line="340" w:lineRule="exact"/>
        <w:ind w:left="240" w:hangingChars="100" w:hanging="240"/>
        <w:rPr>
          <w:rFonts w:ascii="Meiryo UI" w:eastAsia="Meiryo UI" w:hAnsi="Meiryo UI"/>
          <w:sz w:val="24"/>
          <w:szCs w:val="24"/>
        </w:rPr>
      </w:pPr>
      <w:r>
        <w:rPr>
          <w:rFonts w:ascii="Meiryo UI" w:eastAsia="Meiryo UI" w:hAnsi="Meiryo UI" w:hint="eastAsia"/>
          <w:sz w:val="24"/>
        </w:rPr>
        <w:t>２</w:t>
      </w:r>
      <w:r w:rsidR="005C0CBD">
        <w:rPr>
          <w:rFonts w:ascii="Meiryo UI" w:eastAsia="Meiryo UI" w:hAnsi="Meiryo UI" w:hint="eastAsia"/>
          <w:sz w:val="24"/>
        </w:rPr>
        <w:t xml:space="preserve">　</w:t>
      </w:r>
      <w:r w:rsidRPr="0075112C">
        <w:rPr>
          <w:rFonts w:ascii="Meiryo UI" w:eastAsia="Meiryo UI" w:hAnsi="Meiryo UI" w:hint="eastAsia"/>
          <w:sz w:val="24"/>
          <w:szCs w:val="24"/>
        </w:rPr>
        <w:t>「定置場又は係留地」欄は、免税軽油を使用する船舶を係留するマリーナ等の情報を記入してください。</w:t>
      </w:r>
    </w:p>
    <w:p w:rsidR="00516865" w:rsidRPr="00861E2C" w:rsidRDefault="00516865" w:rsidP="00516865">
      <w:pPr>
        <w:spacing w:line="340" w:lineRule="exact"/>
        <w:rPr>
          <w:rFonts w:ascii="Meiryo UI" w:eastAsia="Meiryo UI" w:hAnsi="Meiryo UI"/>
          <w:sz w:val="24"/>
        </w:rPr>
      </w:pPr>
    </w:p>
    <w:p w:rsidR="00516865" w:rsidRDefault="00516865" w:rsidP="00C240E9">
      <w:pPr>
        <w:spacing w:line="340" w:lineRule="exact"/>
        <w:ind w:left="240" w:hangingChars="100" w:hanging="240"/>
        <w:rPr>
          <w:rFonts w:ascii="Meiryo UI" w:eastAsia="Meiryo UI" w:hAnsi="Meiryo UI"/>
          <w:sz w:val="24"/>
          <w:szCs w:val="24"/>
        </w:rPr>
      </w:pPr>
      <w:r>
        <w:rPr>
          <w:rFonts w:ascii="Meiryo UI" w:eastAsia="Meiryo UI" w:hAnsi="Meiryo UI" w:hint="eastAsia"/>
          <w:sz w:val="24"/>
        </w:rPr>
        <w:t>３</w:t>
      </w:r>
      <w:r w:rsidR="005C0CBD">
        <w:rPr>
          <w:rFonts w:ascii="Meiryo UI" w:eastAsia="Meiryo UI" w:hAnsi="Meiryo UI" w:hint="eastAsia"/>
          <w:sz w:val="24"/>
        </w:rPr>
        <w:t xml:space="preserve">　</w:t>
      </w:r>
      <w:r w:rsidRPr="0075112C">
        <w:rPr>
          <w:rFonts w:ascii="Meiryo UI" w:eastAsia="Meiryo UI" w:hAnsi="Meiryo UI" w:hint="eastAsia"/>
          <w:sz w:val="24"/>
        </w:rPr>
        <w:t>「</w:t>
      </w:r>
      <w:r>
        <w:rPr>
          <w:rFonts w:ascii="Meiryo UI" w:eastAsia="Meiryo UI" w:hAnsi="Meiryo UI" w:hint="eastAsia"/>
          <w:sz w:val="24"/>
        </w:rPr>
        <w:t>機械</w:t>
      </w:r>
      <w:r w:rsidR="00E54F71">
        <w:rPr>
          <w:rFonts w:ascii="Meiryo UI" w:eastAsia="Meiryo UI" w:hAnsi="Meiryo UI" w:hint="eastAsia"/>
          <w:sz w:val="24"/>
        </w:rPr>
        <w:t>、</w:t>
      </w:r>
      <w:r>
        <w:rPr>
          <w:rFonts w:ascii="Meiryo UI" w:eastAsia="Meiryo UI" w:hAnsi="Meiryo UI" w:hint="eastAsia"/>
          <w:sz w:val="24"/>
        </w:rPr>
        <w:t>車両又は設備名（船名）</w:t>
      </w:r>
      <w:r w:rsidRPr="0075112C">
        <w:rPr>
          <w:rFonts w:ascii="Meiryo UI" w:eastAsia="Meiryo UI" w:hAnsi="Meiryo UI" w:hint="eastAsia"/>
          <w:sz w:val="24"/>
        </w:rPr>
        <w:t>」欄は、</w:t>
      </w:r>
      <w:r w:rsidRPr="0075112C">
        <w:rPr>
          <w:rFonts w:ascii="Meiryo UI" w:eastAsia="Meiryo UI" w:hAnsi="Meiryo UI" w:hint="eastAsia"/>
          <w:sz w:val="24"/>
          <w:szCs w:val="24"/>
        </w:rPr>
        <w:t>船舶検査証書の「船種及び船名」欄の船名を記入</w:t>
      </w:r>
      <w:r w:rsidR="00D958FF">
        <w:rPr>
          <w:rFonts w:ascii="Meiryo UI" w:eastAsia="Meiryo UI" w:hAnsi="Meiryo UI" w:hint="eastAsia"/>
          <w:sz w:val="24"/>
          <w:szCs w:val="24"/>
        </w:rPr>
        <w:t>し</w:t>
      </w:r>
      <w:r w:rsidRPr="0075112C">
        <w:rPr>
          <w:rFonts w:ascii="Meiryo UI" w:eastAsia="Meiryo UI" w:hAnsi="Meiryo UI" w:hint="eastAsia"/>
          <w:sz w:val="24"/>
          <w:szCs w:val="24"/>
        </w:rPr>
        <w:t>てください。</w:t>
      </w:r>
    </w:p>
    <w:p w:rsidR="00516865" w:rsidRPr="0075112C" w:rsidRDefault="00516865" w:rsidP="00516865">
      <w:pPr>
        <w:spacing w:line="340" w:lineRule="exact"/>
        <w:ind w:left="360" w:hangingChars="150" w:hanging="360"/>
        <w:rPr>
          <w:rFonts w:ascii="Meiryo UI" w:eastAsia="Meiryo UI" w:hAnsi="Meiryo UI"/>
          <w:sz w:val="24"/>
        </w:rPr>
      </w:pPr>
    </w:p>
    <w:p w:rsidR="00AA4312" w:rsidRDefault="00175E5C" w:rsidP="00516865">
      <w:pPr>
        <w:spacing w:line="340" w:lineRule="exact"/>
        <w:ind w:leftChars="11" w:left="383" w:hangingChars="150" w:hanging="360"/>
        <w:rPr>
          <w:rFonts w:ascii="Meiryo UI" w:eastAsia="Meiryo UI" w:hAnsi="Meiryo UI"/>
          <w:sz w:val="24"/>
        </w:rPr>
      </w:pPr>
      <w:r>
        <w:rPr>
          <w:rFonts w:ascii="Meiryo UI" w:eastAsia="Meiryo UI" w:hAnsi="Meiryo UI" w:hint="eastAsia"/>
          <w:sz w:val="24"/>
        </w:rPr>
        <w:t>４</w:t>
      </w:r>
      <w:r w:rsidR="00516865" w:rsidRPr="0075112C">
        <w:rPr>
          <w:rFonts w:ascii="Meiryo UI" w:eastAsia="Meiryo UI" w:hAnsi="Meiryo UI" w:hint="eastAsia"/>
          <w:sz w:val="24"/>
        </w:rPr>
        <w:t xml:space="preserve">　「</w:t>
      </w:r>
      <w:r w:rsidR="00293DB4">
        <w:rPr>
          <w:rFonts w:ascii="Meiryo UI" w:eastAsia="Meiryo UI" w:hAnsi="Meiryo UI" w:hint="eastAsia"/>
          <w:sz w:val="24"/>
        </w:rPr>
        <w:t>機械</w:t>
      </w:r>
      <w:r w:rsidR="00E54F71">
        <w:rPr>
          <w:rFonts w:ascii="Meiryo UI" w:eastAsia="Meiryo UI" w:hAnsi="Meiryo UI" w:hint="eastAsia"/>
          <w:sz w:val="24"/>
        </w:rPr>
        <w:t>等</w:t>
      </w:r>
      <w:r w:rsidR="00516865" w:rsidRPr="0075112C">
        <w:rPr>
          <w:rFonts w:ascii="Meiryo UI" w:eastAsia="Meiryo UI" w:hAnsi="Meiryo UI" w:hint="eastAsia"/>
          <w:sz w:val="24"/>
        </w:rPr>
        <w:t>」欄</w:t>
      </w:r>
    </w:p>
    <w:p w:rsidR="00D958FF" w:rsidRDefault="00F02F5B" w:rsidP="006E14A9">
      <w:pPr>
        <w:spacing w:line="340" w:lineRule="exact"/>
        <w:rPr>
          <w:rFonts w:ascii="Meiryo UI" w:eastAsia="Meiryo UI" w:hAnsi="Meiryo UI"/>
          <w:sz w:val="24"/>
          <w:szCs w:val="24"/>
        </w:rPr>
      </w:pPr>
      <w:r>
        <w:rPr>
          <w:rFonts w:ascii="Meiryo UI" w:eastAsia="Meiryo UI" w:hAnsi="Meiryo UI" w:hint="eastAsia"/>
          <w:sz w:val="24"/>
        </w:rPr>
        <w:t>（１）</w:t>
      </w:r>
      <w:r w:rsidR="00C240E9">
        <w:rPr>
          <w:rFonts w:ascii="Meiryo UI" w:eastAsia="Meiryo UI" w:hAnsi="Meiryo UI" w:hint="eastAsia"/>
          <w:sz w:val="24"/>
        </w:rPr>
        <w:t xml:space="preserve">　</w:t>
      </w:r>
      <w:r w:rsidR="00D958FF">
        <w:rPr>
          <w:rFonts w:ascii="Meiryo UI" w:eastAsia="Meiryo UI" w:hAnsi="Meiryo UI" w:hint="eastAsia"/>
          <w:sz w:val="24"/>
        </w:rPr>
        <w:t>「メーカー名」欄</w:t>
      </w:r>
      <w:r w:rsidR="00516865" w:rsidRPr="0075112C">
        <w:rPr>
          <w:rFonts w:ascii="Meiryo UI" w:eastAsia="Meiryo UI" w:hAnsi="Meiryo UI" w:hint="eastAsia"/>
          <w:sz w:val="24"/>
        </w:rPr>
        <w:t>は、</w:t>
      </w:r>
      <w:r w:rsidR="00D958FF" w:rsidRPr="0075112C">
        <w:rPr>
          <w:rFonts w:ascii="Meiryo UI" w:eastAsia="Meiryo UI" w:hAnsi="Meiryo UI" w:hint="eastAsia"/>
          <w:sz w:val="24"/>
          <w:szCs w:val="24"/>
        </w:rPr>
        <w:t>船舶検査手帳記載の船体の「製造者名」</w:t>
      </w:r>
      <w:r w:rsidR="00D958FF">
        <w:rPr>
          <w:rFonts w:ascii="Meiryo UI" w:eastAsia="Meiryo UI" w:hAnsi="Meiryo UI" w:hint="eastAsia"/>
          <w:sz w:val="24"/>
          <w:szCs w:val="24"/>
        </w:rPr>
        <w:t>を記入してください。</w:t>
      </w:r>
    </w:p>
    <w:p w:rsidR="00516865" w:rsidRPr="00731FFE" w:rsidRDefault="00516865" w:rsidP="00D958FF">
      <w:pPr>
        <w:spacing w:line="340" w:lineRule="exact"/>
        <w:rPr>
          <w:rFonts w:ascii="Meiryo UI" w:eastAsia="Meiryo UI" w:hAnsi="Meiryo UI"/>
          <w:sz w:val="24"/>
        </w:rPr>
      </w:pPr>
    </w:p>
    <w:p w:rsidR="00D958FF" w:rsidRPr="005C0CBD" w:rsidRDefault="00F02F5B" w:rsidP="00C240E9">
      <w:pPr>
        <w:spacing w:line="340" w:lineRule="exact"/>
        <w:ind w:left="720" w:hangingChars="300" w:hanging="720"/>
        <w:rPr>
          <w:rFonts w:ascii="Meiryo UI" w:eastAsia="Meiryo UI" w:hAnsi="Meiryo UI"/>
          <w:sz w:val="24"/>
          <w:szCs w:val="24"/>
        </w:rPr>
      </w:pPr>
      <w:r>
        <w:rPr>
          <w:rFonts w:ascii="Meiryo UI" w:eastAsia="Meiryo UI" w:hAnsi="Meiryo UI" w:hint="eastAsia"/>
          <w:sz w:val="24"/>
        </w:rPr>
        <w:t>（２）</w:t>
      </w:r>
      <w:r w:rsidR="00C240E9">
        <w:rPr>
          <w:rFonts w:ascii="Meiryo UI" w:eastAsia="Meiryo UI" w:hAnsi="Meiryo UI" w:hint="eastAsia"/>
          <w:sz w:val="24"/>
        </w:rPr>
        <w:t xml:space="preserve">　</w:t>
      </w:r>
      <w:r>
        <w:rPr>
          <w:rFonts w:ascii="Meiryo UI" w:eastAsia="Meiryo UI" w:hAnsi="Meiryo UI" w:hint="eastAsia"/>
          <w:sz w:val="24"/>
        </w:rPr>
        <w:t>「</w:t>
      </w:r>
      <w:r w:rsidR="00D958FF">
        <w:rPr>
          <w:rFonts w:ascii="Meiryo UI" w:eastAsia="Meiryo UI" w:hAnsi="Meiryo UI" w:hint="eastAsia"/>
          <w:sz w:val="24"/>
        </w:rPr>
        <w:t>型式」欄は、</w:t>
      </w:r>
      <w:r w:rsidR="00D958FF" w:rsidRPr="0075112C">
        <w:rPr>
          <w:rFonts w:ascii="Meiryo UI" w:eastAsia="Meiryo UI" w:hAnsi="Meiryo UI" w:hint="eastAsia"/>
          <w:sz w:val="24"/>
          <w:szCs w:val="24"/>
        </w:rPr>
        <w:t>船舶検査手帳記載の船体の「製造者型式」</w:t>
      </w:r>
      <w:r w:rsidR="00D958FF">
        <w:rPr>
          <w:rFonts w:ascii="Meiryo UI" w:eastAsia="Meiryo UI" w:hAnsi="Meiryo UI" w:hint="eastAsia"/>
          <w:sz w:val="24"/>
          <w:szCs w:val="24"/>
        </w:rPr>
        <w:t>及び</w:t>
      </w:r>
      <w:r w:rsidR="00D958FF" w:rsidRPr="0075112C">
        <w:rPr>
          <w:rFonts w:ascii="Meiryo UI" w:eastAsia="Meiryo UI" w:hAnsi="Meiryo UI" w:hint="eastAsia"/>
          <w:sz w:val="24"/>
          <w:szCs w:val="24"/>
        </w:rPr>
        <w:t>「製造番号」</w:t>
      </w:r>
      <w:r w:rsidR="00D958FF">
        <w:rPr>
          <w:rFonts w:ascii="Meiryo UI" w:eastAsia="Meiryo UI" w:hAnsi="Meiryo UI" w:hint="eastAsia"/>
          <w:sz w:val="24"/>
          <w:szCs w:val="24"/>
        </w:rPr>
        <w:t>を記入してください。</w:t>
      </w:r>
    </w:p>
    <w:p w:rsidR="00516865" w:rsidRPr="00731FFE" w:rsidRDefault="00516865" w:rsidP="00D958FF">
      <w:pPr>
        <w:spacing w:line="340" w:lineRule="exact"/>
        <w:rPr>
          <w:rFonts w:ascii="Meiryo UI" w:eastAsia="Meiryo UI" w:hAnsi="Meiryo UI"/>
          <w:sz w:val="24"/>
        </w:rPr>
      </w:pPr>
    </w:p>
    <w:p w:rsidR="00D958FF" w:rsidRPr="0075112C" w:rsidRDefault="00F02F5B" w:rsidP="00871EC7">
      <w:pPr>
        <w:spacing w:line="340" w:lineRule="exact"/>
        <w:ind w:left="240" w:hangingChars="100" w:hanging="240"/>
        <w:rPr>
          <w:rFonts w:ascii="Meiryo UI" w:eastAsia="Meiryo UI" w:hAnsi="Meiryo UI"/>
          <w:sz w:val="24"/>
          <w:szCs w:val="24"/>
        </w:rPr>
      </w:pPr>
      <w:r>
        <w:rPr>
          <w:rFonts w:ascii="Meiryo UI" w:eastAsia="Meiryo UI" w:hAnsi="Meiryo UI" w:hint="eastAsia"/>
          <w:sz w:val="24"/>
        </w:rPr>
        <w:t>５</w:t>
      </w:r>
      <w:r w:rsidR="00516865" w:rsidRPr="0075112C">
        <w:rPr>
          <w:rFonts w:ascii="Meiryo UI" w:eastAsia="Meiryo UI" w:hAnsi="Meiryo UI" w:hint="eastAsia"/>
          <w:sz w:val="24"/>
        </w:rPr>
        <w:t xml:space="preserve">　</w:t>
      </w:r>
      <w:r w:rsidR="00D958FF">
        <w:rPr>
          <w:rFonts w:ascii="Meiryo UI" w:eastAsia="Meiryo UI" w:hAnsi="Meiryo UI" w:hint="eastAsia"/>
          <w:sz w:val="24"/>
        </w:rPr>
        <w:t>「車体番号又は船舶登録番号」欄は、</w:t>
      </w:r>
      <w:r w:rsidR="00D958FF" w:rsidRPr="0075112C">
        <w:rPr>
          <w:rFonts w:ascii="Meiryo UI" w:eastAsia="Meiryo UI" w:hAnsi="Meiryo UI" w:hint="eastAsia"/>
          <w:sz w:val="24"/>
          <w:szCs w:val="24"/>
        </w:rPr>
        <w:t>船舶検査手帳記載の船体の「検査済票の番号」を記入してください。</w:t>
      </w:r>
    </w:p>
    <w:p w:rsidR="00516865" w:rsidRPr="00731FFE" w:rsidRDefault="00516865" w:rsidP="00516865">
      <w:pPr>
        <w:spacing w:line="340" w:lineRule="exact"/>
        <w:rPr>
          <w:rFonts w:ascii="Meiryo UI" w:eastAsia="Meiryo UI" w:hAnsi="Meiryo UI"/>
          <w:sz w:val="24"/>
          <w:szCs w:val="24"/>
        </w:rPr>
      </w:pPr>
    </w:p>
    <w:p w:rsidR="00F02F5B" w:rsidRDefault="00F02F5B" w:rsidP="00516865">
      <w:pPr>
        <w:spacing w:line="340" w:lineRule="exact"/>
        <w:rPr>
          <w:rFonts w:ascii="Meiryo UI" w:eastAsia="Meiryo UI" w:hAnsi="Meiryo UI"/>
          <w:sz w:val="24"/>
          <w:szCs w:val="24"/>
        </w:rPr>
      </w:pPr>
      <w:r>
        <w:rPr>
          <w:rFonts w:ascii="Meiryo UI" w:eastAsia="Meiryo UI" w:hAnsi="Meiryo UI" w:hint="eastAsia"/>
          <w:sz w:val="24"/>
          <w:szCs w:val="24"/>
        </w:rPr>
        <w:t>６</w:t>
      </w:r>
      <w:r w:rsidR="00D958FF">
        <w:rPr>
          <w:rFonts w:ascii="Meiryo UI" w:eastAsia="Meiryo UI" w:hAnsi="Meiryo UI" w:hint="eastAsia"/>
          <w:sz w:val="24"/>
          <w:szCs w:val="24"/>
        </w:rPr>
        <w:t xml:space="preserve"> 「エンジン」欄</w:t>
      </w:r>
    </w:p>
    <w:p w:rsidR="00D958FF"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（１）</w:t>
      </w:r>
      <w:r w:rsidR="00666C9C">
        <w:rPr>
          <w:rFonts w:ascii="Meiryo UI" w:eastAsia="Meiryo UI" w:hAnsi="Meiryo UI" w:hint="eastAsia"/>
          <w:sz w:val="24"/>
          <w:szCs w:val="24"/>
        </w:rPr>
        <w:t xml:space="preserve">　</w:t>
      </w:r>
      <w:r w:rsidR="00D958FF">
        <w:rPr>
          <w:rFonts w:ascii="Meiryo UI" w:eastAsia="Meiryo UI" w:hAnsi="Meiryo UI" w:hint="eastAsia"/>
          <w:sz w:val="24"/>
        </w:rPr>
        <w:t>「メーカー名」欄</w:t>
      </w:r>
      <w:r w:rsidR="00D958FF" w:rsidRPr="0075112C">
        <w:rPr>
          <w:rFonts w:ascii="Meiryo UI" w:eastAsia="Meiryo UI" w:hAnsi="Meiryo UI" w:hint="eastAsia"/>
          <w:sz w:val="24"/>
        </w:rPr>
        <w:t>は、</w:t>
      </w:r>
      <w:r w:rsidR="002C7281" w:rsidRPr="0075112C">
        <w:rPr>
          <w:rFonts w:ascii="Meiryo UI" w:eastAsia="Meiryo UI" w:hAnsi="Meiryo UI" w:hint="eastAsia"/>
          <w:sz w:val="24"/>
          <w:szCs w:val="24"/>
        </w:rPr>
        <w:t>船舶検査手帳記載の機関の</w:t>
      </w:r>
      <w:r w:rsidR="00D958FF" w:rsidRPr="0075112C">
        <w:rPr>
          <w:rFonts w:ascii="Meiryo UI" w:eastAsia="Meiryo UI" w:hAnsi="Meiryo UI" w:hint="eastAsia"/>
          <w:sz w:val="24"/>
          <w:szCs w:val="24"/>
        </w:rPr>
        <w:t>「製造者名」</w:t>
      </w:r>
      <w:r w:rsidR="00D958FF">
        <w:rPr>
          <w:rFonts w:ascii="Meiryo UI" w:eastAsia="Meiryo UI" w:hAnsi="Meiryo UI" w:hint="eastAsia"/>
          <w:sz w:val="24"/>
          <w:szCs w:val="24"/>
        </w:rPr>
        <w:t>を記入してください。</w:t>
      </w:r>
    </w:p>
    <w:p w:rsidR="00D958FF" w:rsidRPr="00731FFE" w:rsidRDefault="00D958FF" w:rsidP="00516865">
      <w:pPr>
        <w:spacing w:line="340" w:lineRule="exact"/>
        <w:rPr>
          <w:rFonts w:ascii="Meiryo UI" w:eastAsia="Meiryo UI" w:hAnsi="Meiryo UI"/>
          <w:sz w:val="24"/>
          <w:szCs w:val="24"/>
        </w:rPr>
      </w:pPr>
    </w:p>
    <w:p w:rsidR="002C7281"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（２）</w:t>
      </w:r>
      <w:r w:rsidR="00666C9C">
        <w:rPr>
          <w:rFonts w:ascii="Meiryo UI" w:eastAsia="Meiryo UI" w:hAnsi="Meiryo UI" w:hint="eastAsia"/>
          <w:sz w:val="24"/>
          <w:szCs w:val="24"/>
        </w:rPr>
        <w:t xml:space="preserve">　</w:t>
      </w:r>
      <w:r w:rsidR="00D958FF">
        <w:rPr>
          <w:rFonts w:ascii="Meiryo UI" w:eastAsia="Meiryo UI" w:hAnsi="Meiryo UI" w:hint="eastAsia"/>
          <w:sz w:val="24"/>
          <w:szCs w:val="24"/>
        </w:rPr>
        <w:t>「</w:t>
      </w:r>
      <w:r w:rsidR="00D958FF">
        <w:rPr>
          <w:rFonts w:ascii="Meiryo UI" w:eastAsia="Meiryo UI" w:hAnsi="Meiryo UI" w:hint="eastAsia"/>
          <w:sz w:val="24"/>
        </w:rPr>
        <w:t>型式」欄は、</w:t>
      </w:r>
      <w:r w:rsidR="002C7281" w:rsidRPr="0075112C">
        <w:rPr>
          <w:rFonts w:ascii="Meiryo UI" w:eastAsia="Meiryo UI" w:hAnsi="Meiryo UI" w:hint="eastAsia"/>
          <w:sz w:val="24"/>
          <w:szCs w:val="24"/>
        </w:rPr>
        <w:t>船舶検査手帳記載の機関の「製造</w:t>
      </w:r>
      <w:r w:rsidR="00E54F71">
        <w:rPr>
          <w:rFonts w:ascii="Meiryo UI" w:eastAsia="Meiryo UI" w:hAnsi="Meiryo UI" w:hint="eastAsia"/>
          <w:sz w:val="24"/>
          <w:szCs w:val="24"/>
        </w:rPr>
        <w:t>者型式</w:t>
      </w:r>
      <w:r w:rsidR="002C7281" w:rsidRPr="0075112C">
        <w:rPr>
          <w:rFonts w:ascii="Meiryo UI" w:eastAsia="Meiryo UI" w:hAnsi="Meiryo UI" w:hint="eastAsia"/>
          <w:sz w:val="24"/>
          <w:szCs w:val="24"/>
        </w:rPr>
        <w:t>」</w:t>
      </w:r>
      <w:r w:rsidR="002C7281">
        <w:rPr>
          <w:rFonts w:ascii="Meiryo UI" w:eastAsia="Meiryo UI" w:hAnsi="Meiryo UI" w:hint="eastAsia"/>
          <w:sz w:val="24"/>
          <w:szCs w:val="24"/>
        </w:rPr>
        <w:t>を記入してください。</w:t>
      </w:r>
    </w:p>
    <w:p w:rsidR="00516865" w:rsidRPr="00F02F5B" w:rsidRDefault="00516865" w:rsidP="00516865">
      <w:pPr>
        <w:spacing w:line="340" w:lineRule="exact"/>
        <w:ind w:left="240" w:hangingChars="100" w:hanging="240"/>
        <w:rPr>
          <w:rFonts w:ascii="Meiryo UI" w:eastAsia="Meiryo UI" w:hAnsi="Meiryo UI"/>
          <w:sz w:val="24"/>
          <w:szCs w:val="24"/>
        </w:rPr>
      </w:pPr>
    </w:p>
    <w:p w:rsidR="002C7281"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（３）</w:t>
      </w:r>
      <w:r w:rsidR="00666C9C">
        <w:rPr>
          <w:rFonts w:ascii="Meiryo UI" w:eastAsia="Meiryo UI" w:hAnsi="Meiryo UI" w:hint="eastAsia"/>
          <w:sz w:val="24"/>
          <w:szCs w:val="24"/>
        </w:rPr>
        <w:t xml:space="preserve">　</w:t>
      </w:r>
      <w:r w:rsidR="002C7281">
        <w:rPr>
          <w:rFonts w:ascii="Meiryo UI" w:eastAsia="Meiryo UI" w:hAnsi="Meiryo UI" w:hint="eastAsia"/>
          <w:sz w:val="24"/>
          <w:szCs w:val="24"/>
        </w:rPr>
        <w:t>「製造番号」欄は、</w:t>
      </w:r>
      <w:r w:rsidR="002C7281" w:rsidRPr="0075112C">
        <w:rPr>
          <w:rFonts w:ascii="Meiryo UI" w:eastAsia="Meiryo UI" w:hAnsi="Meiryo UI" w:hint="eastAsia"/>
          <w:sz w:val="24"/>
          <w:szCs w:val="24"/>
        </w:rPr>
        <w:t>船舶検査手帳記載の機関の「製造番号」</w:t>
      </w:r>
      <w:r w:rsidR="002C7281">
        <w:rPr>
          <w:rFonts w:ascii="Meiryo UI" w:eastAsia="Meiryo UI" w:hAnsi="Meiryo UI" w:hint="eastAsia"/>
          <w:sz w:val="24"/>
          <w:szCs w:val="24"/>
        </w:rPr>
        <w:t>を記入してください。</w:t>
      </w:r>
    </w:p>
    <w:p w:rsidR="002C7281" w:rsidRPr="00731FFE" w:rsidRDefault="002C7281" w:rsidP="00516865">
      <w:pPr>
        <w:spacing w:line="340" w:lineRule="exact"/>
        <w:ind w:left="240" w:hangingChars="100" w:hanging="240"/>
        <w:rPr>
          <w:rFonts w:ascii="Meiryo UI" w:eastAsia="Meiryo UI" w:hAnsi="Meiryo UI"/>
          <w:sz w:val="24"/>
          <w:szCs w:val="24"/>
        </w:rPr>
      </w:pPr>
    </w:p>
    <w:p w:rsidR="00516865" w:rsidRPr="0075112C" w:rsidRDefault="00F02F5B" w:rsidP="00666C9C">
      <w:pPr>
        <w:spacing w:line="340" w:lineRule="exact"/>
        <w:ind w:left="240" w:hangingChars="100" w:hanging="240"/>
        <w:rPr>
          <w:rFonts w:ascii="Meiryo UI" w:eastAsia="Meiryo UI" w:hAnsi="Meiryo UI"/>
          <w:sz w:val="24"/>
          <w:szCs w:val="24"/>
        </w:rPr>
      </w:pPr>
      <w:r>
        <w:rPr>
          <w:rFonts w:ascii="Meiryo UI" w:eastAsia="Meiryo UI" w:hAnsi="Meiryo UI" w:hint="eastAsia"/>
          <w:sz w:val="24"/>
          <w:szCs w:val="24"/>
        </w:rPr>
        <w:t>７</w:t>
      </w:r>
      <w:r w:rsidR="00666C9C">
        <w:rPr>
          <w:rFonts w:ascii="Meiryo UI" w:eastAsia="Meiryo UI" w:hAnsi="Meiryo UI" w:hint="eastAsia"/>
          <w:sz w:val="24"/>
          <w:szCs w:val="24"/>
        </w:rPr>
        <w:t xml:space="preserve">　</w:t>
      </w:r>
      <w:r w:rsidR="00516865" w:rsidRPr="0075112C">
        <w:rPr>
          <w:rFonts w:ascii="Meiryo UI" w:eastAsia="Meiryo UI" w:hAnsi="Meiryo UI" w:hint="eastAsia"/>
          <w:sz w:val="24"/>
          <w:szCs w:val="24"/>
        </w:rPr>
        <w:t>「軸馬力」欄は、船舶検査手帳記載の機関の「連続最大出力（</w:t>
      </w:r>
      <w:proofErr w:type="spellStart"/>
      <w:r w:rsidR="00516865" w:rsidRPr="0075112C">
        <w:rPr>
          <w:rFonts w:ascii="Meiryo UI" w:eastAsia="Meiryo UI" w:hAnsi="Meiryo UI" w:hint="eastAsia"/>
          <w:sz w:val="24"/>
          <w:szCs w:val="24"/>
        </w:rPr>
        <w:t>ps</w:t>
      </w:r>
      <w:proofErr w:type="spellEnd"/>
      <w:r w:rsidR="00516865" w:rsidRPr="0075112C">
        <w:rPr>
          <w:rFonts w:ascii="Meiryo UI" w:eastAsia="Meiryo UI" w:hAnsi="Meiryo UI" w:hint="eastAsia"/>
          <w:sz w:val="24"/>
          <w:szCs w:val="24"/>
        </w:rPr>
        <w:t>）又は(kw)/連続最大回転数（rpm）」を記入してください。</w:t>
      </w:r>
    </w:p>
    <w:p w:rsidR="00516865" w:rsidRPr="00F02F5B" w:rsidRDefault="00516865" w:rsidP="00516865">
      <w:pPr>
        <w:spacing w:line="340" w:lineRule="exact"/>
        <w:ind w:left="240" w:hangingChars="100" w:hanging="240"/>
        <w:rPr>
          <w:rFonts w:ascii="Meiryo UI" w:eastAsia="Meiryo UI" w:hAnsi="Meiryo UI"/>
          <w:sz w:val="24"/>
          <w:szCs w:val="24"/>
        </w:rPr>
      </w:pPr>
    </w:p>
    <w:p w:rsidR="00516865" w:rsidRPr="0075112C" w:rsidRDefault="00F02F5B" w:rsidP="00516865">
      <w:pPr>
        <w:spacing w:line="340" w:lineRule="exact"/>
        <w:rPr>
          <w:rFonts w:ascii="Meiryo UI" w:eastAsia="Meiryo UI" w:hAnsi="Meiryo UI"/>
          <w:sz w:val="24"/>
          <w:szCs w:val="24"/>
        </w:rPr>
      </w:pPr>
      <w:r>
        <w:rPr>
          <w:rFonts w:ascii="Meiryo UI" w:eastAsia="Meiryo UI" w:hAnsi="Meiryo UI" w:hint="eastAsia"/>
          <w:sz w:val="24"/>
          <w:szCs w:val="24"/>
        </w:rPr>
        <w:t>８</w:t>
      </w:r>
      <w:r w:rsidR="00666C9C">
        <w:rPr>
          <w:rFonts w:ascii="Meiryo UI" w:eastAsia="Meiryo UI" w:hAnsi="Meiryo UI" w:hint="eastAsia"/>
          <w:sz w:val="24"/>
          <w:szCs w:val="24"/>
        </w:rPr>
        <w:t xml:space="preserve">　</w:t>
      </w:r>
      <w:r w:rsidR="00516865" w:rsidRPr="0075112C">
        <w:rPr>
          <w:rFonts w:ascii="Meiryo UI" w:eastAsia="Meiryo UI" w:hAnsi="Meiryo UI" w:hint="eastAsia"/>
          <w:sz w:val="24"/>
          <w:szCs w:val="24"/>
        </w:rPr>
        <w:t>「</w:t>
      </w:r>
      <w:r w:rsidR="00E54F71">
        <w:rPr>
          <w:rFonts w:ascii="Meiryo UI" w:eastAsia="Meiryo UI" w:hAnsi="Meiryo UI" w:hint="eastAsia"/>
          <w:sz w:val="24"/>
          <w:szCs w:val="24"/>
        </w:rPr>
        <w:t>燃料</w:t>
      </w:r>
      <w:r w:rsidR="002C7281">
        <w:rPr>
          <w:rFonts w:ascii="Meiryo UI" w:eastAsia="Meiryo UI" w:hAnsi="Meiryo UI" w:hint="eastAsia"/>
          <w:sz w:val="24"/>
          <w:szCs w:val="24"/>
        </w:rPr>
        <w:t>タンク容量</w:t>
      </w:r>
      <w:r w:rsidR="00516865" w:rsidRPr="0075112C">
        <w:rPr>
          <w:rFonts w:ascii="Meiryo UI" w:eastAsia="Meiryo UI" w:hAnsi="Meiryo UI" w:hint="eastAsia"/>
          <w:sz w:val="24"/>
          <w:szCs w:val="24"/>
        </w:rPr>
        <w:t>」欄は、</w:t>
      </w:r>
      <w:r w:rsidR="002C7281">
        <w:rPr>
          <w:rFonts w:ascii="Meiryo UI" w:eastAsia="Meiryo UI" w:hAnsi="Meiryo UI" w:hint="eastAsia"/>
          <w:sz w:val="24"/>
          <w:szCs w:val="24"/>
        </w:rPr>
        <w:t>船舶のカタログ等に記載の燃料タンク容量を</w:t>
      </w:r>
      <w:r w:rsidR="00516865" w:rsidRPr="0075112C">
        <w:rPr>
          <w:rFonts w:ascii="Meiryo UI" w:eastAsia="Meiryo UI" w:hAnsi="Meiryo UI" w:hint="eastAsia"/>
          <w:sz w:val="24"/>
          <w:szCs w:val="24"/>
        </w:rPr>
        <w:t>記入してください。</w:t>
      </w:r>
    </w:p>
    <w:p w:rsidR="00516865" w:rsidRDefault="00516865" w:rsidP="00516865">
      <w:pPr>
        <w:spacing w:line="340" w:lineRule="exact"/>
        <w:ind w:left="240" w:hangingChars="100" w:hanging="240"/>
        <w:rPr>
          <w:rFonts w:ascii="Meiryo UI" w:eastAsia="Meiryo UI" w:hAnsi="Meiryo UI"/>
          <w:sz w:val="24"/>
          <w:szCs w:val="24"/>
        </w:rPr>
      </w:pPr>
    </w:p>
    <w:p w:rsidR="00F02F5B" w:rsidRDefault="00F02F5B" w:rsidP="00516865">
      <w:pPr>
        <w:spacing w:line="340" w:lineRule="exact"/>
        <w:ind w:left="240" w:hangingChars="100" w:hanging="240"/>
        <w:rPr>
          <w:rFonts w:ascii="Meiryo UI" w:eastAsia="Meiryo UI" w:hAnsi="Meiryo UI"/>
          <w:sz w:val="24"/>
          <w:szCs w:val="24"/>
        </w:rPr>
      </w:pPr>
      <w:r>
        <w:rPr>
          <w:rFonts w:ascii="Meiryo UI" w:eastAsia="Meiryo UI" w:hAnsi="Meiryo UI" w:hint="eastAsia"/>
          <w:sz w:val="24"/>
          <w:szCs w:val="24"/>
        </w:rPr>
        <w:t>９</w:t>
      </w:r>
      <w:r w:rsidR="00666C9C">
        <w:rPr>
          <w:rFonts w:ascii="Meiryo UI" w:eastAsia="Meiryo UI" w:hAnsi="Meiryo UI" w:hint="eastAsia"/>
          <w:sz w:val="24"/>
          <w:szCs w:val="24"/>
        </w:rPr>
        <w:t xml:space="preserve">　</w:t>
      </w:r>
      <w:r>
        <w:rPr>
          <w:rFonts w:ascii="Meiryo UI" w:eastAsia="Meiryo UI" w:hAnsi="Meiryo UI" w:hint="eastAsia"/>
          <w:sz w:val="24"/>
          <w:szCs w:val="24"/>
        </w:rPr>
        <w:t>「使用開始年月日</w:t>
      </w:r>
      <w:r>
        <w:rPr>
          <w:rFonts w:ascii="Meiryo UI" w:eastAsia="Meiryo UI" w:hAnsi="Meiryo UI"/>
          <w:sz w:val="24"/>
          <w:szCs w:val="24"/>
        </w:rPr>
        <w:t>」</w:t>
      </w:r>
      <w:r>
        <w:rPr>
          <w:rFonts w:ascii="Meiryo UI" w:eastAsia="Meiryo UI" w:hAnsi="Meiryo UI" w:hint="eastAsia"/>
          <w:sz w:val="24"/>
          <w:szCs w:val="24"/>
        </w:rPr>
        <w:t>欄に記入は不要です。</w:t>
      </w:r>
    </w:p>
    <w:p w:rsidR="00F02F5B" w:rsidRPr="00F02F5B" w:rsidRDefault="00F02F5B" w:rsidP="00516865">
      <w:pPr>
        <w:spacing w:line="340" w:lineRule="exact"/>
        <w:ind w:left="240" w:hangingChars="100" w:hanging="240"/>
        <w:rPr>
          <w:rFonts w:ascii="Meiryo UI" w:eastAsia="Meiryo UI" w:hAnsi="Meiryo UI"/>
          <w:sz w:val="24"/>
          <w:szCs w:val="24"/>
        </w:rPr>
      </w:pPr>
    </w:p>
    <w:p w:rsidR="00516865" w:rsidRDefault="006A340B" w:rsidP="00516865">
      <w:pPr>
        <w:spacing w:line="340" w:lineRule="exact"/>
        <w:rPr>
          <w:rFonts w:ascii="Meiryo UI" w:eastAsia="Meiryo UI" w:hAnsi="Meiryo UI"/>
          <w:sz w:val="24"/>
          <w:szCs w:val="24"/>
        </w:rPr>
      </w:pPr>
      <w:r>
        <w:rPr>
          <w:rFonts w:ascii="Meiryo UI" w:eastAsia="Meiryo UI" w:hAnsi="Meiryo UI" w:hint="eastAsia"/>
          <w:sz w:val="24"/>
          <w:szCs w:val="24"/>
        </w:rPr>
        <w:t>10</w:t>
      </w:r>
      <w:r w:rsidR="00516865" w:rsidRPr="0075112C">
        <w:rPr>
          <w:rFonts w:ascii="Meiryo UI" w:eastAsia="Meiryo UI" w:hAnsi="Meiryo UI" w:hint="eastAsia"/>
          <w:sz w:val="24"/>
          <w:szCs w:val="24"/>
        </w:rPr>
        <w:t xml:space="preserve">　「用途」欄は、船舶検査証書の「用途」欄を記入してください。</w:t>
      </w:r>
    </w:p>
    <w:p w:rsidR="002C7281" w:rsidRPr="00F02F5B" w:rsidRDefault="002C7281" w:rsidP="00516865">
      <w:pPr>
        <w:spacing w:line="340" w:lineRule="exact"/>
        <w:rPr>
          <w:rFonts w:ascii="Meiryo UI" w:eastAsia="Meiryo UI" w:hAnsi="Meiryo UI"/>
          <w:sz w:val="24"/>
          <w:szCs w:val="24"/>
        </w:rPr>
      </w:pPr>
    </w:p>
    <w:p w:rsidR="002C7281" w:rsidRPr="002C7281" w:rsidRDefault="002C7281" w:rsidP="00516865">
      <w:pPr>
        <w:spacing w:line="340" w:lineRule="exact"/>
        <w:rPr>
          <w:rFonts w:ascii="Meiryo UI" w:eastAsia="Meiryo UI" w:hAnsi="Meiryo UI"/>
          <w:sz w:val="24"/>
          <w:szCs w:val="24"/>
        </w:rPr>
      </w:pPr>
      <w:r>
        <w:rPr>
          <w:rFonts w:ascii="Meiryo UI" w:eastAsia="Meiryo UI" w:hAnsi="Meiryo UI" w:hint="eastAsia"/>
          <w:sz w:val="24"/>
          <w:szCs w:val="24"/>
        </w:rPr>
        <w:t>1</w:t>
      </w:r>
      <w:r w:rsidR="00F02F5B">
        <w:rPr>
          <w:rFonts w:ascii="Meiryo UI" w:eastAsia="Meiryo UI" w:hAnsi="Meiryo UI"/>
          <w:sz w:val="24"/>
          <w:szCs w:val="24"/>
        </w:rPr>
        <w:t>1</w:t>
      </w:r>
      <w:r w:rsidR="00731FFE">
        <w:rPr>
          <w:rFonts w:ascii="Meiryo UI" w:eastAsia="Meiryo UI" w:hAnsi="Meiryo UI" w:hint="eastAsia"/>
          <w:sz w:val="24"/>
          <w:szCs w:val="24"/>
        </w:rPr>
        <w:t xml:space="preserve">　</w:t>
      </w:r>
      <w:r w:rsidR="00AA4046">
        <w:rPr>
          <w:rFonts w:ascii="Meiryo UI" w:eastAsia="Meiryo UI" w:hAnsi="Meiryo UI" w:hint="eastAsia"/>
          <w:sz w:val="24"/>
          <w:szCs w:val="24"/>
        </w:rPr>
        <w:t>「１時間当たりの燃料消費数量」欄は、船舶のカタログ等に記載されている数量を記入してください。</w:t>
      </w:r>
    </w:p>
    <w:p w:rsidR="00516865" w:rsidRPr="00F02F5B" w:rsidRDefault="00516865" w:rsidP="00516865">
      <w:pPr>
        <w:spacing w:line="340" w:lineRule="exact"/>
        <w:ind w:left="240" w:hangingChars="100" w:hanging="240"/>
        <w:rPr>
          <w:rFonts w:ascii="Meiryo UI" w:eastAsia="Meiryo UI" w:hAnsi="Meiryo UI"/>
          <w:sz w:val="24"/>
          <w:szCs w:val="24"/>
        </w:rPr>
      </w:pPr>
    </w:p>
    <w:p w:rsidR="00516865" w:rsidRPr="0075112C" w:rsidRDefault="00516865" w:rsidP="00666C9C">
      <w:pPr>
        <w:spacing w:line="340" w:lineRule="exact"/>
        <w:ind w:left="360" w:hangingChars="150" w:hanging="360"/>
        <w:rPr>
          <w:rFonts w:ascii="Meiryo UI" w:eastAsia="Meiryo UI" w:hAnsi="Meiryo UI"/>
          <w:sz w:val="24"/>
          <w:szCs w:val="24"/>
        </w:rPr>
      </w:pPr>
      <w:r w:rsidRPr="0075112C">
        <w:rPr>
          <w:rFonts w:ascii="Meiryo UI" w:eastAsia="Meiryo UI" w:hAnsi="Meiryo UI" w:hint="eastAsia"/>
          <w:sz w:val="24"/>
          <w:szCs w:val="24"/>
        </w:rPr>
        <w:t>1</w:t>
      </w:r>
      <w:r w:rsidR="00F02F5B">
        <w:rPr>
          <w:rFonts w:ascii="Meiryo UI" w:eastAsia="Meiryo UI" w:hAnsi="Meiryo UI"/>
          <w:sz w:val="24"/>
          <w:szCs w:val="24"/>
        </w:rPr>
        <w:t>2</w:t>
      </w:r>
      <w:r w:rsidR="00666C9C">
        <w:rPr>
          <w:rFonts w:ascii="Meiryo UI" w:eastAsia="Meiryo UI" w:hAnsi="Meiryo UI" w:hint="eastAsia"/>
          <w:sz w:val="24"/>
          <w:szCs w:val="24"/>
        </w:rPr>
        <w:t xml:space="preserve">　</w:t>
      </w:r>
      <w:r w:rsidRPr="0075112C">
        <w:rPr>
          <w:rFonts w:ascii="Meiryo UI" w:eastAsia="Meiryo UI" w:hAnsi="Meiryo UI" w:hint="eastAsia"/>
          <w:sz w:val="24"/>
          <w:szCs w:val="24"/>
        </w:rPr>
        <w:t>「</w:t>
      </w:r>
      <w:r w:rsidR="00AA4046">
        <w:rPr>
          <w:rFonts w:ascii="Meiryo UI" w:eastAsia="Meiryo UI" w:hAnsi="Meiryo UI" w:hint="eastAsia"/>
          <w:sz w:val="24"/>
          <w:szCs w:val="24"/>
        </w:rPr>
        <w:t>主機アワ</w:t>
      </w:r>
      <w:r w:rsidR="00E54F71">
        <w:rPr>
          <w:rFonts w:ascii="Meiryo UI" w:eastAsia="Meiryo UI" w:hAnsi="Meiryo UI" w:hint="eastAsia"/>
          <w:sz w:val="24"/>
          <w:szCs w:val="24"/>
        </w:rPr>
        <w:t>ー</w:t>
      </w:r>
      <w:r w:rsidR="00AA4046">
        <w:rPr>
          <w:rFonts w:ascii="Meiryo UI" w:eastAsia="Meiryo UI" w:hAnsi="Meiryo UI" w:hint="eastAsia"/>
          <w:sz w:val="24"/>
          <w:szCs w:val="24"/>
        </w:rPr>
        <w:t>メーター」</w:t>
      </w:r>
      <w:r w:rsidR="00F02F5B">
        <w:rPr>
          <w:rFonts w:ascii="Meiryo UI" w:eastAsia="Meiryo UI" w:hAnsi="Meiryo UI" w:hint="eastAsia"/>
          <w:sz w:val="24"/>
          <w:szCs w:val="24"/>
        </w:rPr>
        <w:t>及び「補機アワーメーター」</w:t>
      </w:r>
      <w:r w:rsidR="00AA4046">
        <w:rPr>
          <w:rFonts w:ascii="Meiryo UI" w:eastAsia="Meiryo UI" w:hAnsi="Meiryo UI" w:hint="eastAsia"/>
          <w:sz w:val="24"/>
          <w:szCs w:val="24"/>
        </w:rPr>
        <w:t>欄は、申請時のアワ</w:t>
      </w:r>
      <w:r w:rsidR="00E54F71">
        <w:rPr>
          <w:rFonts w:ascii="Meiryo UI" w:eastAsia="Meiryo UI" w:hAnsi="Meiryo UI" w:hint="eastAsia"/>
          <w:sz w:val="24"/>
          <w:szCs w:val="24"/>
        </w:rPr>
        <w:t>ー</w:t>
      </w:r>
      <w:r w:rsidR="00AA4046">
        <w:rPr>
          <w:rFonts w:ascii="Meiryo UI" w:eastAsia="Meiryo UI" w:hAnsi="Meiryo UI" w:hint="eastAsia"/>
          <w:sz w:val="24"/>
          <w:szCs w:val="24"/>
        </w:rPr>
        <w:t>メーターの数値を記入してください。</w:t>
      </w:r>
    </w:p>
    <w:p w:rsidR="00AA4046" w:rsidRPr="00F02F5B" w:rsidRDefault="00AA4046" w:rsidP="001C1626"/>
    <w:p w:rsidR="005A4918" w:rsidRPr="00BB5EC4" w:rsidRDefault="005861DF" w:rsidP="00BB5EC4">
      <w:pPr>
        <w:spacing w:line="340" w:lineRule="exact"/>
        <w:rPr>
          <w:rFonts w:ascii="Meiryo UI" w:eastAsia="Meiryo UI" w:hAnsi="Meiryo UI"/>
          <w:noProof/>
          <w:sz w:val="24"/>
        </w:rPr>
      </w:pPr>
      <w:r w:rsidRPr="00BB5EC4">
        <w:rPr>
          <w:rFonts w:ascii="Meiryo UI" w:eastAsia="Meiryo UI" w:hAnsi="Meiryo UI" w:hint="eastAsia"/>
          <w:noProof/>
          <w:sz w:val="24"/>
        </w:rPr>
        <w:t>1</w:t>
      </w:r>
      <w:r w:rsidR="00F02F5B">
        <w:rPr>
          <w:rFonts w:ascii="Meiryo UI" w:eastAsia="Meiryo UI" w:hAnsi="Meiryo UI"/>
          <w:noProof/>
          <w:sz w:val="24"/>
        </w:rPr>
        <w:t>3</w:t>
      </w:r>
      <w:r w:rsidR="00666C9C">
        <w:rPr>
          <w:rFonts w:ascii="Meiryo UI" w:eastAsia="Meiryo UI" w:hAnsi="Meiryo UI" w:hint="eastAsia"/>
          <w:noProof/>
          <w:sz w:val="24"/>
        </w:rPr>
        <w:t xml:space="preserve">　</w:t>
      </w:r>
      <w:r w:rsidRPr="00BB5EC4">
        <w:rPr>
          <w:rFonts w:ascii="Meiryo UI" w:eastAsia="Meiryo UI" w:hAnsi="Meiryo UI" w:hint="eastAsia"/>
          <w:noProof/>
          <w:sz w:val="24"/>
        </w:rPr>
        <w:t>「写真」</w:t>
      </w:r>
      <w:r w:rsidR="005A4918" w:rsidRPr="00BB5EC4">
        <w:rPr>
          <w:rFonts w:ascii="Meiryo UI" w:eastAsia="Meiryo UI" w:hAnsi="Meiryo UI" w:hint="eastAsia"/>
          <w:noProof/>
          <w:sz w:val="24"/>
        </w:rPr>
        <w:t>は以下のものが必要になります。</w:t>
      </w:r>
    </w:p>
    <w:p w:rsidR="005A4918" w:rsidRPr="00BB5EC4" w:rsidRDefault="005A4918" w:rsidP="00BB5EC4">
      <w:pPr>
        <w:spacing w:line="340" w:lineRule="exact"/>
        <w:rPr>
          <w:rFonts w:ascii="Meiryo UI" w:eastAsia="Meiryo UI" w:hAnsi="Meiryo UI"/>
          <w:noProof/>
          <w:sz w:val="24"/>
        </w:rPr>
      </w:pPr>
      <w:r w:rsidRPr="00BB5EC4">
        <w:rPr>
          <w:rFonts w:ascii="Meiryo UI" w:eastAsia="Meiryo UI" w:hAnsi="Meiryo UI" w:hint="eastAsia"/>
          <w:noProof/>
          <w:sz w:val="24"/>
        </w:rPr>
        <w:t xml:space="preserve">　</w:t>
      </w:r>
      <w:r w:rsidR="00513755">
        <w:rPr>
          <w:rFonts w:ascii="Meiryo UI" w:eastAsia="Meiryo UI" w:hAnsi="Meiryo UI" w:hint="eastAsia"/>
          <w:noProof/>
          <w:sz w:val="24"/>
        </w:rPr>
        <w:t xml:space="preserve">　</w:t>
      </w:r>
      <w:r w:rsidR="00234FA7">
        <w:rPr>
          <w:rFonts w:ascii="Meiryo UI" w:eastAsia="Meiryo UI" w:hAnsi="Meiryo UI" w:hint="eastAsia"/>
          <w:noProof/>
          <w:sz w:val="24"/>
        </w:rPr>
        <w:t>〇</w:t>
      </w:r>
      <w:r w:rsidR="00666C9C">
        <w:rPr>
          <w:rFonts w:ascii="Meiryo UI" w:eastAsia="Meiryo UI" w:hAnsi="Meiryo UI" w:hint="eastAsia"/>
          <w:noProof/>
          <w:sz w:val="24"/>
        </w:rPr>
        <w:t xml:space="preserve">　</w:t>
      </w:r>
      <w:r w:rsidRPr="00BB5EC4">
        <w:rPr>
          <w:rFonts w:ascii="Meiryo UI" w:eastAsia="Meiryo UI" w:hAnsi="Meiryo UI" w:hint="eastAsia"/>
          <w:noProof/>
          <w:sz w:val="24"/>
        </w:rPr>
        <w:t>船舶の</w:t>
      </w:r>
      <w:r w:rsidR="00D87E5C">
        <w:rPr>
          <w:rFonts w:ascii="Meiryo UI" w:eastAsia="Meiryo UI" w:hAnsi="Meiryo UI" w:hint="eastAsia"/>
          <w:noProof/>
          <w:sz w:val="24"/>
        </w:rPr>
        <w:t>①</w:t>
      </w:r>
      <w:r w:rsidRPr="00BB5EC4">
        <w:rPr>
          <w:rFonts w:ascii="Meiryo UI" w:eastAsia="Meiryo UI" w:hAnsi="Meiryo UI" w:hint="eastAsia"/>
          <w:b/>
          <w:noProof/>
          <w:sz w:val="24"/>
        </w:rPr>
        <w:t>前</w:t>
      </w:r>
      <w:r w:rsidRPr="00BB5EC4">
        <w:rPr>
          <w:rFonts w:ascii="Meiryo UI" w:eastAsia="Meiryo UI" w:hAnsi="Meiryo UI" w:hint="eastAsia"/>
          <w:noProof/>
          <w:sz w:val="24"/>
        </w:rPr>
        <w:t>、</w:t>
      </w:r>
      <w:r w:rsidR="00D87E5C">
        <w:rPr>
          <w:rFonts w:ascii="Meiryo UI" w:eastAsia="Meiryo UI" w:hAnsi="Meiryo UI" w:hint="eastAsia"/>
          <w:noProof/>
          <w:sz w:val="24"/>
        </w:rPr>
        <w:t>②</w:t>
      </w:r>
      <w:r w:rsidRPr="00BB5EC4">
        <w:rPr>
          <w:rFonts w:ascii="Meiryo UI" w:eastAsia="Meiryo UI" w:hAnsi="Meiryo UI" w:hint="eastAsia"/>
          <w:b/>
          <w:noProof/>
          <w:sz w:val="24"/>
        </w:rPr>
        <w:t>横</w:t>
      </w:r>
      <w:r w:rsidRPr="00BB5EC4">
        <w:rPr>
          <w:rFonts w:ascii="Meiryo UI" w:eastAsia="Meiryo UI" w:hAnsi="Meiryo UI" w:hint="eastAsia"/>
          <w:noProof/>
          <w:sz w:val="24"/>
        </w:rPr>
        <w:t>、</w:t>
      </w:r>
      <w:r w:rsidR="00D87E5C">
        <w:rPr>
          <w:rFonts w:ascii="Meiryo UI" w:eastAsia="Meiryo UI" w:hAnsi="Meiryo UI" w:hint="eastAsia"/>
          <w:noProof/>
          <w:sz w:val="24"/>
        </w:rPr>
        <w:t>③</w:t>
      </w:r>
      <w:r w:rsidRPr="00BB5EC4">
        <w:rPr>
          <w:rFonts w:ascii="Meiryo UI" w:eastAsia="Meiryo UI" w:hAnsi="Meiryo UI" w:hint="eastAsia"/>
          <w:b/>
          <w:noProof/>
          <w:sz w:val="24"/>
        </w:rPr>
        <w:t>後</w:t>
      </w:r>
      <w:r w:rsidRPr="00BB5EC4">
        <w:rPr>
          <w:rFonts w:ascii="Meiryo UI" w:eastAsia="Meiryo UI" w:hAnsi="Meiryo UI" w:hint="eastAsia"/>
          <w:noProof/>
          <w:sz w:val="24"/>
        </w:rPr>
        <w:t>及び</w:t>
      </w:r>
      <w:r w:rsidR="00D87E5C">
        <w:rPr>
          <w:rFonts w:ascii="Meiryo UI" w:eastAsia="Meiryo UI" w:hAnsi="Meiryo UI" w:hint="eastAsia"/>
          <w:noProof/>
          <w:sz w:val="24"/>
        </w:rPr>
        <w:t>④</w:t>
      </w:r>
      <w:r w:rsidRPr="00BB5EC4">
        <w:rPr>
          <w:rFonts w:ascii="Meiryo UI" w:eastAsia="Meiryo UI" w:hAnsi="Meiryo UI" w:hint="eastAsia"/>
          <w:b/>
          <w:noProof/>
          <w:sz w:val="24"/>
        </w:rPr>
        <w:t>船舶登録番号の大写し</w:t>
      </w:r>
    </w:p>
    <w:p w:rsidR="005A4918" w:rsidRPr="00BB5EC4" w:rsidRDefault="005A4918" w:rsidP="00BB5EC4">
      <w:pPr>
        <w:spacing w:line="340" w:lineRule="exact"/>
        <w:rPr>
          <w:rFonts w:ascii="Meiryo UI" w:eastAsia="Meiryo UI" w:hAnsi="Meiryo UI"/>
          <w:noProof/>
          <w:sz w:val="24"/>
        </w:rPr>
      </w:pPr>
      <w:r w:rsidRPr="00BB5EC4">
        <w:rPr>
          <w:rFonts w:ascii="Meiryo UI" w:eastAsia="Meiryo UI" w:hAnsi="Meiryo UI" w:hint="eastAsia"/>
          <w:noProof/>
          <w:sz w:val="24"/>
        </w:rPr>
        <w:t xml:space="preserve">　</w:t>
      </w:r>
      <w:r w:rsidR="00513755">
        <w:rPr>
          <w:rFonts w:ascii="Meiryo UI" w:eastAsia="Meiryo UI" w:hAnsi="Meiryo UI" w:hint="eastAsia"/>
          <w:noProof/>
          <w:sz w:val="24"/>
        </w:rPr>
        <w:t xml:space="preserve">　</w:t>
      </w:r>
      <w:r w:rsidR="00234FA7">
        <w:rPr>
          <w:rFonts w:ascii="Meiryo UI" w:eastAsia="Meiryo UI" w:hAnsi="Meiryo UI" w:hint="eastAsia"/>
          <w:noProof/>
          <w:sz w:val="24"/>
        </w:rPr>
        <w:t>〇</w:t>
      </w:r>
      <w:r w:rsidR="00666C9C">
        <w:rPr>
          <w:rFonts w:ascii="Meiryo UI" w:eastAsia="Meiryo UI" w:hAnsi="Meiryo UI" w:hint="eastAsia"/>
          <w:noProof/>
          <w:sz w:val="24"/>
        </w:rPr>
        <w:t xml:space="preserve">　</w:t>
      </w:r>
      <w:r w:rsidRPr="00BB5EC4">
        <w:rPr>
          <w:rFonts w:ascii="Meiryo UI" w:eastAsia="Meiryo UI" w:hAnsi="Meiryo UI" w:hint="eastAsia"/>
          <w:noProof/>
          <w:sz w:val="24"/>
        </w:rPr>
        <w:t>軽油を使用して稼働する</w:t>
      </w:r>
      <w:r w:rsidR="007B0281">
        <w:rPr>
          <w:rFonts w:ascii="Meiryo UI" w:eastAsia="Meiryo UI" w:hAnsi="Meiryo UI" w:hint="eastAsia"/>
          <w:noProof/>
          <w:sz w:val="24"/>
        </w:rPr>
        <w:t>船舶の</w:t>
      </w:r>
      <w:r w:rsidRPr="00BB5EC4">
        <w:rPr>
          <w:rFonts w:ascii="Meiryo UI" w:eastAsia="Meiryo UI" w:hAnsi="Meiryo UI" w:hint="eastAsia"/>
          <w:b/>
          <w:noProof/>
          <w:sz w:val="24"/>
        </w:rPr>
        <w:t>エンジンのプレート部分</w:t>
      </w:r>
      <w:r w:rsidRPr="00BB5EC4">
        <w:rPr>
          <w:rFonts w:ascii="Meiryo UI" w:eastAsia="Meiryo UI" w:hAnsi="Meiryo UI" w:hint="eastAsia"/>
          <w:noProof/>
          <w:sz w:val="24"/>
        </w:rPr>
        <w:t>（写真がとりにくい場合は</w:t>
      </w:r>
      <w:r w:rsidRPr="00BB5EC4">
        <w:rPr>
          <w:rFonts w:ascii="Meiryo UI" w:eastAsia="Meiryo UI" w:hAnsi="Meiryo UI" w:hint="eastAsia"/>
          <w:noProof/>
          <w:sz w:val="24"/>
          <w:u w:val="single"/>
        </w:rPr>
        <w:t>石ずり</w:t>
      </w:r>
      <w:r w:rsidRPr="00BB5EC4">
        <w:rPr>
          <w:rFonts w:ascii="Meiryo UI" w:eastAsia="Meiryo UI" w:hAnsi="Meiryo UI" w:hint="eastAsia"/>
          <w:noProof/>
          <w:sz w:val="24"/>
        </w:rPr>
        <w:t>でも可）</w:t>
      </w:r>
    </w:p>
    <w:p w:rsidR="00513755" w:rsidRDefault="005A4918" w:rsidP="001445A9">
      <w:pPr>
        <w:spacing w:line="340" w:lineRule="exact"/>
        <w:rPr>
          <w:rFonts w:ascii="Meiryo UI" w:eastAsia="Meiryo UI" w:hAnsi="Meiryo UI"/>
          <w:sz w:val="24"/>
        </w:rPr>
      </w:pPr>
      <w:r w:rsidRPr="00BB5EC4">
        <w:rPr>
          <w:rFonts w:ascii="Meiryo UI" w:eastAsia="Meiryo UI" w:hAnsi="Meiryo UI" w:hint="eastAsia"/>
          <w:sz w:val="24"/>
        </w:rPr>
        <w:t xml:space="preserve">　　</w:t>
      </w:r>
      <w:r w:rsidR="006A340B">
        <w:rPr>
          <w:rFonts w:ascii="Meiryo UI" w:eastAsia="Meiryo UI" w:hAnsi="Meiryo UI" w:hint="eastAsia"/>
          <w:sz w:val="24"/>
        </w:rPr>
        <w:t>〇</w:t>
      </w:r>
      <w:r w:rsidR="00666C9C">
        <w:rPr>
          <w:rFonts w:ascii="Meiryo UI" w:eastAsia="Meiryo UI" w:hAnsi="Meiryo UI" w:hint="eastAsia"/>
          <w:sz w:val="24"/>
        </w:rPr>
        <w:t xml:space="preserve">　</w:t>
      </w:r>
      <w:r w:rsidR="00513755">
        <w:rPr>
          <w:rFonts w:ascii="Meiryo UI" w:eastAsia="Meiryo UI" w:hAnsi="Meiryo UI" w:hint="eastAsia"/>
          <w:sz w:val="24"/>
        </w:rPr>
        <w:t>申請</w:t>
      </w:r>
      <w:r w:rsidRPr="00BB5EC4">
        <w:rPr>
          <w:rFonts w:ascii="Meiryo UI" w:eastAsia="Meiryo UI" w:hAnsi="Meiryo UI" w:hint="eastAsia"/>
          <w:sz w:val="24"/>
        </w:rPr>
        <w:t>時点でのアワーメーター数値</w:t>
      </w:r>
    </w:p>
    <w:p w:rsidR="002E282A" w:rsidRPr="00513755" w:rsidRDefault="002E282A" w:rsidP="001445A9">
      <w:pPr>
        <w:spacing w:line="340" w:lineRule="exact"/>
        <w:rPr>
          <w:rFonts w:ascii="Meiryo UI" w:eastAsia="Meiryo UI" w:hAnsi="Meiryo UI"/>
          <w:sz w:val="24"/>
        </w:rPr>
      </w:pPr>
    </w:p>
    <w:p w:rsidR="003B7300" w:rsidRDefault="00324F7D" w:rsidP="003B7300">
      <w:pPr>
        <w:widowControl/>
        <w:rPr>
          <w:rFonts w:ascii="Meiryo UI" w:eastAsia="Meiryo UI" w:hAnsi="Meiryo UI"/>
          <w:sz w:val="24"/>
        </w:rPr>
      </w:pPr>
      <w:r w:rsidRPr="00BB2337">
        <w:rPr>
          <w:noProof/>
        </w:rPr>
        <w:drawing>
          <wp:anchor distT="0" distB="0" distL="114300" distR="114300" simplePos="0" relativeHeight="252224512" behindDoc="0" locked="0" layoutInCell="1" allowOverlap="0" wp14:anchorId="398D6C26">
            <wp:simplePos x="0" y="0"/>
            <wp:positionH relativeFrom="column">
              <wp:posOffset>70485</wp:posOffset>
            </wp:positionH>
            <wp:positionV relativeFrom="paragraph">
              <wp:posOffset>454025</wp:posOffset>
            </wp:positionV>
            <wp:extent cx="6090920" cy="8335645"/>
            <wp:effectExtent l="0" t="0" r="5080" b="8255"/>
            <wp:wrapSquare wrapText="bothSides"/>
            <wp:docPr id="1985" name="図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0920" cy="833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649" w:rsidRDefault="00102649" w:rsidP="003B7300">
      <w:pPr>
        <w:widowControl/>
        <w:rPr>
          <w:rFonts w:ascii="Meiryo UI" w:eastAsia="Meiryo UI" w:hAnsi="Meiryo UI"/>
          <w:sz w:val="24"/>
        </w:rPr>
      </w:pPr>
    </w:p>
    <w:p w:rsidR="001445A9" w:rsidRDefault="0075112C" w:rsidP="001445A9">
      <w:pPr>
        <w:spacing w:line="340" w:lineRule="exact"/>
        <w:rPr>
          <w:rFonts w:ascii="Meiryo UI" w:eastAsia="Meiryo UI" w:hAnsi="Meiryo UI"/>
          <w:sz w:val="24"/>
        </w:rPr>
      </w:pPr>
      <w:r>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715584" behindDoc="0" locked="0" layoutInCell="1" allowOverlap="1" wp14:anchorId="2E01A6A1" wp14:editId="1062317A">
                <wp:simplePos x="0" y="0"/>
                <wp:positionH relativeFrom="margin">
                  <wp:posOffset>10160</wp:posOffset>
                </wp:positionH>
                <wp:positionV relativeFrom="paragraph">
                  <wp:posOffset>34436</wp:posOffset>
                </wp:positionV>
                <wp:extent cx="6066155" cy="401320"/>
                <wp:effectExtent l="0" t="0" r="0" b="0"/>
                <wp:wrapThrough wrapText="bothSides">
                  <wp:wrapPolygon edited="0">
                    <wp:start x="0" y="0"/>
                    <wp:lineTo x="0" y="20506"/>
                    <wp:lineTo x="21503" y="20506"/>
                    <wp:lineTo x="21503" y="0"/>
                    <wp:lineTo x="0" y="0"/>
                  </wp:wrapPolygon>
                </wp:wrapThrough>
                <wp:docPr id="284" name="四角形: 角を丸くする 284"/>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0C6881" w:rsidRDefault="009E1D41" w:rsidP="0075112C">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「免税証交付申請書」（初回申請用）の作成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1A6A1" id="四角形: 角を丸くする 284" o:spid="_x0000_s1066" style="position:absolute;left:0;text-align:left;margin-left:.8pt;margin-top:2.7pt;width:477.65pt;height:31.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lu4QIAAPMFAAAOAAAAZHJzL2Uyb0RvYy54bWysVM1u1DAQviPxDpbvNMmyu5RVs9WqVRFS&#10;aau2qGev4zSRHI+xvZtdbvTKAak31BsXXqEXnmapxGMwdrLpUgoHxCWx5+ebmc8zs7O7qCSZC2NL&#10;UClNtmJKhOKQleoypW/PD55tU2IdUxmToERKl8LS3fHTJzu1HokeFCAzYQiCKDuqdUoL5/Qoiiwv&#10;RMXsFmihUJmDqZjDq7mMMsNqRK9k1IvjYVSDybQBLqxF6X6jpOOAn+eCu+M8t8IRmVLMzYWvCd+p&#10;/0bjHTa6NEwXJW/TYP+QRcVKhUE7qH3mGJmZ8jeoquQGLORui0MVQZ6XXIQasJokflDNWcG0CLUg&#10;OVZ3NNn/B8uP5ieGlFlKe9t9ShSr8JHubm5+fL2++/ZlRPC/urr+fnu7+vBp9eHz6uoj8YZIW63t&#10;CL3P9IlpbxaPnoNFbir/x+rIIlC97KgWC0c4CofxcJgMBpRw1PXj5HkvvEV0762Nda8EVMQfUmpg&#10;prJTfM9AM5sfWodh0X5t5yNakGV2UEoZLr6HxJ40ZM7w9RnnQrl+cJez6g1kjRy7KG77AMXYLY14&#10;ey3GEKEbPVII+EsQqXwoBT5ok4+XRJ6cho5wckspvJ1UpyJHtpGAXkikQ97MMWlUBctEIx78MZcA&#10;6JFzjN9htwCP1Z/4p8OSWnvvKsKYdM7x3xJrnDuPEBmU65yrUoF5DEC6LnJjvyapocaz5BbTRduJ&#10;6/6aQrbE9jTQzK3V/KDEbjhk1p0wg4OKI43Lxx3jJ5dQpxTaEyUFmPePyb09zg9qKalx8FNq382Y&#10;EZTI1won62XS7/tNES79wQtsTGI2NdNNjZpVe4DdleCa0zwcvb2T62NuoLrAHTXxUVHFFMfYKeXO&#10;rC97rllIuOW4mEyCGW4HzdyhOtPcg3uifaOfLy6Y0e1IOBymI1gvCTZ6MBSNrfdUMJk5yMswMZ7q&#10;htf2CXCzhJZot6BfXZv3YHW/q8c/AQAA//8DAFBLAwQUAAYACAAAACEA3vF1ldwAAAAGAQAADwAA&#10;AGRycy9kb3ducmV2LnhtbEyOTU/DMBBE70j8B2uRuCDq8FGrDXGqqoILBxCFQ49OvI2jxnbIuk36&#10;71lOcBzN6M0rVpPvxAkHamPQcDfLQGCoo21Do+Hr8+V2AYKSCdZ0MaCGMxKsysuLwuQ2juEDT9vU&#10;CIYEyo0Gl1KfS0m1Q29oFnsM3O3j4E3iODTSDmZkuO/kfZYp6U0b+MGZHjcO68P26DXQM5nN64Pb&#10;fVfj+a1/P9xQtkatr6+m9ROIhFP6G8OvPqtDyU5VPAZLouOseKhh/giC2+VcLUFUGtRCgSwL+V+/&#10;/AEAAP//AwBQSwECLQAUAAYACAAAACEAtoM4kv4AAADhAQAAEwAAAAAAAAAAAAAAAAAAAAAAW0Nv&#10;bnRlbnRfVHlwZXNdLnhtbFBLAQItABQABgAIAAAAIQA4/SH/1gAAAJQBAAALAAAAAAAAAAAAAAAA&#10;AC8BAABfcmVscy8ucmVsc1BLAQItABQABgAIAAAAIQDDC1lu4QIAAPMFAAAOAAAAAAAAAAAAAAAA&#10;AC4CAABkcnMvZTJvRG9jLnhtbFBLAQItABQABgAIAAAAIQDe8XWV3AAAAAYBAAAPAAAAAAAAAAAA&#10;AAAAADsFAABkcnMvZG93bnJldi54bWxQSwUGAAAAAAQABADzAAAARAYAAAAA&#10;" fillcolor="#e5dfec [663]" stroked="f" strokeweight="2pt">
                <v:textbox>
                  <w:txbxContent>
                    <w:p w:rsidR="009E1D41" w:rsidRPr="000C6881" w:rsidRDefault="009E1D41" w:rsidP="0075112C">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「免税証交付申請書」（初回申請用）の作成</w:t>
                      </w:r>
                    </w:p>
                  </w:txbxContent>
                </v:textbox>
                <w10:wrap type="through" anchorx="margin"/>
              </v:roundrect>
            </w:pict>
          </mc:Fallback>
        </mc:AlternateContent>
      </w:r>
      <w:r w:rsidRPr="00316FDD">
        <w:rPr>
          <w:rFonts w:ascii="Meiryo UI" w:eastAsia="Meiryo UI" w:hAnsi="Meiryo UI"/>
          <w:noProof/>
        </w:rPr>
        <w:drawing>
          <wp:anchor distT="0" distB="0" distL="114300" distR="114300" simplePos="0" relativeHeight="251706368" behindDoc="1" locked="1" layoutInCell="0" allowOverlap="0" wp14:anchorId="2210D7A2" wp14:editId="7B2D322C">
            <wp:simplePos x="0" y="0"/>
            <wp:positionH relativeFrom="column">
              <wp:posOffset>0</wp:posOffset>
            </wp:positionH>
            <wp:positionV relativeFrom="page">
              <wp:posOffset>11083290</wp:posOffset>
            </wp:positionV>
            <wp:extent cx="6076315" cy="8572500"/>
            <wp:effectExtent l="0" t="0" r="635"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315" cy="8572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445A9" w:rsidRPr="0075112C" w:rsidRDefault="001445A9"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１</w:t>
      </w:r>
      <w:r w:rsidR="00666C9C">
        <w:rPr>
          <w:rFonts w:ascii="Meiryo UI" w:eastAsia="Meiryo UI" w:hAnsi="Meiryo UI" w:hint="eastAsia"/>
          <w:sz w:val="24"/>
          <w:szCs w:val="24"/>
        </w:rPr>
        <w:t xml:space="preserve">　</w:t>
      </w:r>
      <w:r w:rsidRPr="0075112C">
        <w:rPr>
          <w:rFonts w:ascii="Meiryo UI" w:eastAsia="Meiryo UI" w:hAnsi="Meiryo UI" w:hint="eastAsia"/>
          <w:sz w:val="24"/>
        </w:rPr>
        <w:t>「</w:t>
      </w:r>
      <w:r w:rsidR="008104B4">
        <w:rPr>
          <w:rFonts w:ascii="Meiryo UI" w:eastAsia="Meiryo UI" w:hAnsi="Meiryo UI" w:hint="eastAsia"/>
          <w:sz w:val="24"/>
        </w:rPr>
        <w:t>免税軽油の使用に係る</w:t>
      </w:r>
      <w:r w:rsidRPr="0075112C">
        <w:rPr>
          <w:rFonts w:ascii="Meiryo UI" w:eastAsia="Meiryo UI" w:hAnsi="Meiryo UI" w:hint="eastAsia"/>
          <w:sz w:val="24"/>
        </w:rPr>
        <w:t>事務所</w:t>
      </w:r>
      <w:r w:rsidR="001324E8">
        <w:rPr>
          <w:rFonts w:ascii="Meiryo UI" w:eastAsia="Meiryo UI" w:hAnsi="Meiryo UI" w:hint="eastAsia"/>
          <w:sz w:val="24"/>
        </w:rPr>
        <w:t>又は</w:t>
      </w:r>
      <w:r w:rsidRPr="0075112C">
        <w:rPr>
          <w:rFonts w:ascii="Meiryo UI" w:eastAsia="Meiryo UI" w:hAnsi="Meiryo UI" w:hint="eastAsia"/>
          <w:sz w:val="24"/>
        </w:rPr>
        <w:t>事業所所在地」欄は、個人で申請される場合は住所、法人で申請される場合は事務所若しくは事業所所在地を記入してください。</w:t>
      </w:r>
    </w:p>
    <w:p w:rsidR="001445A9" w:rsidRPr="0036783A" w:rsidRDefault="001445A9" w:rsidP="0075112C">
      <w:pPr>
        <w:spacing w:line="340" w:lineRule="exact"/>
        <w:rPr>
          <w:rFonts w:ascii="Meiryo UI" w:eastAsia="Meiryo UI" w:hAnsi="Meiryo UI"/>
          <w:sz w:val="24"/>
        </w:rPr>
      </w:pPr>
    </w:p>
    <w:p w:rsidR="0075112C" w:rsidRDefault="001445A9" w:rsidP="0075112C">
      <w:pPr>
        <w:spacing w:line="340" w:lineRule="exact"/>
        <w:rPr>
          <w:rFonts w:ascii="Meiryo UI" w:eastAsia="Meiryo UI" w:hAnsi="Meiryo UI"/>
          <w:sz w:val="24"/>
        </w:rPr>
      </w:pPr>
      <w:r w:rsidRPr="00F8640B">
        <w:rPr>
          <w:rFonts w:ascii="Meiryo UI" w:eastAsia="Meiryo UI" w:hAnsi="Meiryo UI" w:hint="eastAsia"/>
          <w:sz w:val="24"/>
        </w:rPr>
        <w:t>２</w:t>
      </w:r>
      <w:r>
        <w:rPr>
          <w:rFonts w:ascii="Meiryo UI" w:eastAsia="Meiryo UI" w:hAnsi="Meiryo UI" w:hint="eastAsia"/>
          <w:sz w:val="24"/>
        </w:rPr>
        <w:t xml:space="preserve"> </w:t>
      </w:r>
      <w:r w:rsidR="0075112C" w:rsidRPr="00F8640B">
        <w:rPr>
          <w:rFonts w:ascii="Meiryo UI" w:eastAsia="Meiryo UI" w:hAnsi="Meiryo UI" w:hint="eastAsia"/>
          <w:sz w:val="24"/>
        </w:rPr>
        <w:t>「業種」欄は、船舶</w:t>
      </w:r>
      <w:r w:rsidR="00640306">
        <w:rPr>
          <w:rFonts w:ascii="Meiryo UI" w:eastAsia="Meiryo UI" w:hAnsi="Meiryo UI" w:hint="eastAsia"/>
          <w:sz w:val="24"/>
        </w:rPr>
        <w:t>を</w:t>
      </w:r>
      <w:r w:rsidR="00640306" w:rsidRPr="0075112C">
        <w:rPr>
          <w:rFonts w:ascii="Meiryo UI" w:eastAsia="Meiryo UI" w:hAnsi="Meiryo UI" w:hint="eastAsia"/>
          <w:sz w:val="24"/>
        </w:rPr>
        <w:t>○</w:t>
      </w:r>
      <w:r w:rsidR="00640306">
        <w:rPr>
          <w:rFonts w:ascii="Meiryo UI" w:eastAsia="Meiryo UI" w:hAnsi="Meiryo UI" w:hint="eastAsia"/>
          <w:sz w:val="24"/>
        </w:rPr>
        <w:t>で囲んでください。</w:t>
      </w:r>
    </w:p>
    <w:p w:rsidR="00640306" w:rsidRPr="00F8640B" w:rsidRDefault="00640306" w:rsidP="0075112C">
      <w:pPr>
        <w:spacing w:line="340" w:lineRule="exact"/>
        <w:rPr>
          <w:rFonts w:ascii="Meiryo UI" w:eastAsia="Meiryo UI" w:hAnsi="Meiryo UI"/>
          <w:sz w:val="24"/>
        </w:rPr>
      </w:pPr>
    </w:p>
    <w:p w:rsidR="0095547D" w:rsidRPr="0075112C" w:rsidRDefault="001445A9"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３</w:t>
      </w:r>
      <w:r w:rsidR="00666C9C">
        <w:rPr>
          <w:rFonts w:ascii="Meiryo UI" w:eastAsia="Meiryo UI" w:hAnsi="Meiryo UI" w:hint="eastAsia"/>
          <w:sz w:val="24"/>
        </w:rPr>
        <w:t xml:space="preserve">　</w:t>
      </w:r>
      <w:r w:rsidR="0075112C" w:rsidRPr="00F8640B">
        <w:rPr>
          <w:rFonts w:ascii="Meiryo UI" w:eastAsia="Meiryo UI" w:hAnsi="Meiryo UI" w:hint="eastAsia"/>
          <w:sz w:val="24"/>
        </w:rPr>
        <w:t>「免税軽油使用者証の番号及び氏名</w:t>
      </w:r>
      <w:r w:rsidR="0075112C" w:rsidRPr="00F8640B">
        <w:rPr>
          <w:rFonts w:ascii="Meiryo UI" w:eastAsia="Meiryo UI" w:hAnsi="Meiryo UI"/>
          <w:sz w:val="24"/>
        </w:rPr>
        <w:t>(</w:t>
      </w:r>
      <w:r w:rsidR="0075112C" w:rsidRPr="00F8640B">
        <w:rPr>
          <w:rFonts w:ascii="Meiryo UI" w:eastAsia="Meiryo UI" w:hAnsi="Meiryo UI" w:hint="eastAsia"/>
          <w:sz w:val="24"/>
        </w:rPr>
        <w:t>名称</w:t>
      </w:r>
      <w:r w:rsidR="0075112C" w:rsidRPr="00F8640B">
        <w:rPr>
          <w:rFonts w:ascii="Meiryo UI" w:eastAsia="Meiryo UI" w:hAnsi="Meiryo UI"/>
          <w:sz w:val="24"/>
        </w:rPr>
        <w:t>)</w:t>
      </w:r>
      <w:r w:rsidR="0075112C" w:rsidRPr="00F8640B">
        <w:rPr>
          <w:rFonts w:ascii="Meiryo UI" w:eastAsia="Meiryo UI" w:hAnsi="Meiryo UI" w:hint="eastAsia"/>
          <w:sz w:val="24"/>
        </w:rPr>
        <w:t>」欄は、</w:t>
      </w:r>
      <w:r w:rsidR="0095547D" w:rsidRPr="0075112C">
        <w:rPr>
          <w:rFonts w:ascii="Meiryo UI" w:eastAsia="Meiryo UI" w:hAnsi="Meiryo UI" w:hint="eastAsia"/>
          <w:sz w:val="24"/>
        </w:rPr>
        <w:t>個人で申請される場合は氏名、法人で申請される場合は法人名</w:t>
      </w:r>
      <w:r w:rsidR="0095547D">
        <w:rPr>
          <w:rFonts w:ascii="Meiryo UI" w:eastAsia="Meiryo UI" w:hAnsi="Meiryo UI" w:hint="eastAsia"/>
          <w:sz w:val="24"/>
        </w:rPr>
        <w:t>及び</w:t>
      </w:r>
      <w:r w:rsidR="0095547D" w:rsidRPr="0075112C">
        <w:rPr>
          <w:rFonts w:ascii="Meiryo UI" w:eastAsia="Meiryo UI" w:hAnsi="Meiryo UI" w:hint="eastAsia"/>
          <w:sz w:val="24"/>
        </w:rPr>
        <w:t>代表者名を記入してください。</w:t>
      </w:r>
    </w:p>
    <w:p w:rsidR="0075112C" w:rsidRPr="0095547D" w:rsidRDefault="0075112C" w:rsidP="0075112C">
      <w:pPr>
        <w:spacing w:line="340" w:lineRule="exact"/>
        <w:ind w:left="720" w:hangingChars="300" w:hanging="720"/>
        <w:rPr>
          <w:rFonts w:ascii="Meiryo UI" w:eastAsia="Meiryo UI" w:hAnsi="Meiryo UI"/>
          <w:sz w:val="24"/>
        </w:rPr>
      </w:pPr>
    </w:p>
    <w:p w:rsidR="00423719" w:rsidRPr="0075112C" w:rsidRDefault="001445A9"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４</w:t>
      </w:r>
      <w:r w:rsidR="0075112C" w:rsidRPr="00F8640B">
        <w:rPr>
          <w:rFonts w:ascii="Meiryo UI" w:eastAsia="Meiryo UI" w:hAnsi="Meiryo UI" w:hint="eastAsia"/>
          <w:sz w:val="24"/>
        </w:rPr>
        <w:t xml:space="preserve">　</w:t>
      </w:r>
      <w:r w:rsidR="00423719" w:rsidRPr="0075112C">
        <w:rPr>
          <w:rFonts w:ascii="Meiryo UI" w:eastAsia="Meiryo UI" w:hAnsi="Meiryo UI" w:hint="eastAsia"/>
          <w:sz w:val="24"/>
        </w:rPr>
        <w:t>「この申請に応答する係及び氏名並びに電話番号」欄は、</w:t>
      </w:r>
      <w:r w:rsidR="00F02F5B">
        <w:rPr>
          <w:rFonts w:ascii="Meiryo UI" w:eastAsia="Meiryo UI" w:hAnsi="Meiryo UI" w:hint="eastAsia"/>
          <w:sz w:val="24"/>
        </w:rPr>
        <w:t>申請手続を</w:t>
      </w:r>
      <w:r w:rsidR="00423719">
        <w:rPr>
          <w:rFonts w:ascii="Meiryo UI" w:eastAsia="Meiryo UI" w:hAnsi="Meiryo UI" w:hint="eastAsia"/>
          <w:sz w:val="24"/>
        </w:rPr>
        <w:t>担当される方の氏名及び</w:t>
      </w:r>
      <w:r w:rsidR="00423719" w:rsidRPr="0075112C">
        <w:rPr>
          <w:rFonts w:ascii="Meiryo UI" w:eastAsia="Meiryo UI" w:hAnsi="Meiryo UI" w:hint="eastAsia"/>
          <w:sz w:val="24"/>
        </w:rPr>
        <w:t>平日の日中</w:t>
      </w:r>
      <w:r w:rsidR="00F02F5B">
        <w:rPr>
          <w:rFonts w:ascii="Meiryo UI" w:eastAsia="Meiryo UI" w:hAnsi="Meiryo UI" w:hint="eastAsia"/>
          <w:sz w:val="24"/>
        </w:rPr>
        <w:t>に</w:t>
      </w:r>
      <w:r w:rsidR="00423719" w:rsidRPr="0075112C">
        <w:rPr>
          <w:rFonts w:ascii="Meiryo UI" w:eastAsia="Meiryo UI" w:hAnsi="Meiryo UI" w:hint="eastAsia"/>
          <w:sz w:val="24"/>
        </w:rPr>
        <w:t>連絡が取れる電話番号を記入してください。</w:t>
      </w:r>
    </w:p>
    <w:p w:rsidR="0075112C" w:rsidRPr="006A340B" w:rsidRDefault="0075112C" w:rsidP="0075112C">
      <w:pPr>
        <w:spacing w:line="340" w:lineRule="exact"/>
        <w:ind w:left="720" w:hangingChars="300" w:hanging="720"/>
        <w:rPr>
          <w:rFonts w:ascii="Meiryo UI" w:eastAsia="Meiryo UI" w:hAnsi="Meiryo UI"/>
          <w:sz w:val="24"/>
        </w:rPr>
      </w:pPr>
    </w:p>
    <w:p w:rsidR="005F6F0B" w:rsidRDefault="005F6F0B" w:rsidP="0075112C">
      <w:pPr>
        <w:spacing w:line="340" w:lineRule="exact"/>
        <w:ind w:left="720" w:hangingChars="300" w:hanging="720"/>
        <w:rPr>
          <w:rFonts w:ascii="Meiryo UI" w:eastAsia="Meiryo UI" w:hAnsi="Meiryo UI"/>
          <w:sz w:val="24"/>
        </w:rPr>
      </w:pPr>
      <w:r>
        <w:rPr>
          <w:rFonts w:ascii="Meiryo UI" w:eastAsia="Meiryo UI" w:hAnsi="Meiryo UI" w:hint="eastAsia"/>
          <w:sz w:val="24"/>
        </w:rPr>
        <w:t>５　「機械、車両又は設備名（番号）」欄は</w:t>
      </w:r>
      <w:r w:rsidR="00481DB8">
        <w:rPr>
          <w:rFonts w:ascii="Meiryo UI" w:eastAsia="Meiryo UI" w:hAnsi="Meiryo UI" w:hint="eastAsia"/>
          <w:sz w:val="24"/>
        </w:rPr>
        <w:t>、</w:t>
      </w:r>
      <w:r>
        <w:rPr>
          <w:rFonts w:ascii="Meiryo UI" w:eastAsia="Meiryo UI" w:hAnsi="Meiryo UI" w:hint="eastAsia"/>
          <w:sz w:val="24"/>
        </w:rPr>
        <w:t>登録を予定される船名を記入してください。</w:t>
      </w:r>
    </w:p>
    <w:p w:rsidR="005F6F0B" w:rsidRPr="00423719" w:rsidRDefault="005F6F0B" w:rsidP="0075112C">
      <w:pPr>
        <w:spacing w:line="340" w:lineRule="exact"/>
        <w:ind w:left="720" w:hangingChars="300" w:hanging="720"/>
        <w:rPr>
          <w:rFonts w:ascii="Meiryo UI" w:eastAsia="Meiryo UI" w:hAnsi="Meiryo UI"/>
          <w:sz w:val="24"/>
        </w:rPr>
      </w:pPr>
    </w:p>
    <w:p w:rsidR="0075112C" w:rsidRDefault="000F3F3B" w:rsidP="0075112C">
      <w:pPr>
        <w:spacing w:line="340" w:lineRule="exact"/>
        <w:ind w:left="720" w:hangingChars="300" w:hanging="720"/>
        <w:rPr>
          <w:rFonts w:ascii="Meiryo UI" w:eastAsia="Meiryo UI" w:hAnsi="Meiryo UI"/>
          <w:sz w:val="24"/>
        </w:rPr>
      </w:pPr>
      <w:r>
        <w:rPr>
          <w:rFonts w:ascii="Meiryo UI" w:eastAsia="Meiryo UI" w:hAnsi="Meiryo UI" w:hint="eastAsia"/>
          <w:sz w:val="24"/>
        </w:rPr>
        <w:t>６</w:t>
      </w:r>
      <w:r w:rsidR="0075112C" w:rsidRPr="00F8640B">
        <w:rPr>
          <w:rFonts w:ascii="Meiryo UI" w:eastAsia="Meiryo UI" w:hAnsi="Meiryo UI" w:hint="eastAsia"/>
          <w:sz w:val="24"/>
        </w:rPr>
        <w:t xml:space="preserve">　「所要数量合計」欄は、免税軽油の</w:t>
      </w:r>
      <w:r w:rsidR="00481DB8">
        <w:rPr>
          <w:rFonts w:ascii="Meiryo UI" w:eastAsia="Meiryo UI" w:hAnsi="Meiryo UI" w:hint="eastAsia"/>
          <w:sz w:val="24"/>
        </w:rPr>
        <w:t>所要</w:t>
      </w:r>
      <w:r w:rsidR="005F6F0B">
        <w:rPr>
          <w:rFonts w:ascii="Meiryo UI" w:eastAsia="Meiryo UI" w:hAnsi="Meiryo UI" w:hint="eastAsia"/>
          <w:sz w:val="24"/>
        </w:rPr>
        <w:t>予定</w:t>
      </w:r>
      <w:r w:rsidR="0075112C" w:rsidRPr="00F8640B">
        <w:rPr>
          <w:rFonts w:ascii="Meiryo UI" w:eastAsia="Meiryo UI" w:hAnsi="Meiryo UI" w:hint="eastAsia"/>
          <w:sz w:val="24"/>
        </w:rPr>
        <w:t>数量を記</w:t>
      </w:r>
      <w:r w:rsidR="0075112C">
        <w:rPr>
          <w:rFonts w:ascii="Meiryo UI" w:eastAsia="Meiryo UI" w:hAnsi="Meiryo UI" w:hint="eastAsia"/>
          <w:sz w:val="24"/>
        </w:rPr>
        <w:t>入</w:t>
      </w:r>
      <w:r w:rsidR="0075112C" w:rsidRPr="00F8640B">
        <w:rPr>
          <w:rFonts w:ascii="Meiryo UI" w:eastAsia="Meiryo UI" w:hAnsi="Meiryo UI" w:hint="eastAsia"/>
          <w:sz w:val="24"/>
        </w:rPr>
        <w:t>してください。</w:t>
      </w:r>
    </w:p>
    <w:p w:rsidR="005F6F0B" w:rsidRPr="000F3F3B" w:rsidRDefault="005F6F0B" w:rsidP="0075112C">
      <w:pPr>
        <w:spacing w:line="340" w:lineRule="exact"/>
        <w:ind w:left="720" w:hangingChars="300" w:hanging="720"/>
        <w:rPr>
          <w:rFonts w:ascii="Meiryo UI" w:eastAsia="Meiryo UI" w:hAnsi="Meiryo UI"/>
          <w:sz w:val="24"/>
        </w:rPr>
      </w:pPr>
    </w:p>
    <w:p w:rsidR="00F92D02" w:rsidRDefault="005F6F0B"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７</w:t>
      </w:r>
      <w:r w:rsidRPr="00F8640B">
        <w:rPr>
          <w:rFonts w:ascii="Meiryo UI" w:eastAsia="Meiryo UI" w:hAnsi="Meiryo UI" w:hint="eastAsia"/>
          <w:sz w:val="24"/>
        </w:rPr>
        <w:t xml:space="preserve">　「所要数量計算期間」欄は、</w:t>
      </w:r>
      <w:r>
        <w:rPr>
          <w:rFonts w:ascii="Meiryo UI" w:eastAsia="Meiryo UI" w:hAnsi="Meiryo UI" w:hint="eastAsia"/>
          <w:sz w:val="24"/>
        </w:rPr>
        <w:t>免税軽油の使用予定期間（免税証の有効期間）</w:t>
      </w:r>
      <w:r w:rsidRPr="00F8640B">
        <w:rPr>
          <w:rFonts w:ascii="Meiryo UI" w:eastAsia="Meiryo UI" w:hAnsi="Meiryo UI" w:hint="eastAsia"/>
          <w:sz w:val="24"/>
        </w:rPr>
        <w:t>を記</w:t>
      </w:r>
      <w:r>
        <w:rPr>
          <w:rFonts w:ascii="Meiryo UI" w:eastAsia="Meiryo UI" w:hAnsi="Meiryo UI" w:hint="eastAsia"/>
          <w:sz w:val="24"/>
        </w:rPr>
        <w:t>入</w:t>
      </w:r>
      <w:r w:rsidRPr="00F8640B">
        <w:rPr>
          <w:rFonts w:ascii="Meiryo UI" w:eastAsia="Meiryo UI" w:hAnsi="Meiryo UI" w:hint="eastAsia"/>
          <w:sz w:val="24"/>
        </w:rPr>
        <w:t>してくだ</w:t>
      </w:r>
      <w:r>
        <w:rPr>
          <w:rFonts w:ascii="Meiryo UI" w:eastAsia="Meiryo UI" w:hAnsi="Meiryo UI" w:hint="eastAsia"/>
          <w:sz w:val="24"/>
        </w:rPr>
        <w:t>さ</w:t>
      </w:r>
      <w:r w:rsidRPr="00F8640B">
        <w:rPr>
          <w:rFonts w:ascii="Meiryo UI" w:eastAsia="Meiryo UI" w:hAnsi="Meiryo UI" w:hint="eastAsia"/>
          <w:sz w:val="24"/>
        </w:rPr>
        <w:t>い</w:t>
      </w:r>
      <w:r>
        <w:rPr>
          <w:rFonts w:ascii="Meiryo UI" w:eastAsia="Meiryo UI" w:hAnsi="Meiryo UI" w:hint="eastAsia"/>
          <w:sz w:val="24"/>
        </w:rPr>
        <w:t>。</w:t>
      </w:r>
    </w:p>
    <w:p w:rsidR="005F6F0B" w:rsidRPr="00175E5C" w:rsidRDefault="00F92D02" w:rsidP="00053B79">
      <w:pPr>
        <w:spacing w:line="340" w:lineRule="exact"/>
        <w:ind w:leftChars="200" w:left="660" w:hangingChars="100" w:hanging="240"/>
        <w:rPr>
          <w:rFonts w:ascii="Meiryo UI" w:eastAsia="Meiryo UI" w:hAnsi="Meiryo UI"/>
          <w:sz w:val="24"/>
        </w:rPr>
      </w:pPr>
      <w:r w:rsidRPr="00F92D02">
        <w:rPr>
          <w:rFonts w:ascii="Meiryo UI" w:eastAsia="Meiryo UI" w:hAnsi="Meiryo UI" w:hint="eastAsia"/>
          <w:sz w:val="24"/>
        </w:rPr>
        <w:t>なお、</w:t>
      </w:r>
      <w:r w:rsidR="005F6F0B" w:rsidRPr="002924E7">
        <w:rPr>
          <w:rFonts w:ascii="Meiryo UI" w:eastAsia="Meiryo UI" w:hAnsi="Meiryo UI" w:hint="eastAsia"/>
          <w:b/>
          <w:sz w:val="24"/>
          <w:u w:val="single"/>
        </w:rPr>
        <w:t>初回の免税証の有効期間は</w:t>
      </w:r>
      <w:r w:rsidR="00867D4B" w:rsidRPr="002924E7">
        <w:rPr>
          <w:rFonts w:ascii="Meiryo UI" w:eastAsia="Meiryo UI" w:hAnsi="Meiryo UI" w:hint="eastAsia"/>
          <w:b/>
          <w:sz w:val="24"/>
          <w:u w:val="single"/>
        </w:rPr>
        <w:t>最</w:t>
      </w:r>
      <w:r w:rsidR="00481DB8" w:rsidRPr="002924E7">
        <w:rPr>
          <w:rFonts w:ascii="Meiryo UI" w:eastAsia="Meiryo UI" w:hAnsi="Meiryo UI" w:hint="eastAsia"/>
          <w:b/>
          <w:sz w:val="24"/>
          <w:u w:val="single"/>
        </w:rPr>
        <w:t>長</w:t>
      </w:r>
      <w:r w:rsidR="005F6F0B" w:rsidRPr="002924E7">
        <w:rPr>
          <w:rFonts w:ascii="Meiryo UI" w:eastAsia="Meiryo UI" w:hAnsi="Meiryo UI" w:hint="eastAsia"/>
          <w:b/>
          <w:sz w:val="24"/>
          <w:u w:val="single"/>
        </w:rPr>
        <w:t>２か月です。</w:t>
      </w:r>
      <w:r w:rsidR="00175E5C">
        <w:rPr>
          <w:rFonts w:ascii="Meiryo UI" w:eastAsia="Meiryo UI" w:hAnsi="Meiryo UI" w:hint="eastAsia"/>
          <w:sz w:val="24"/>
        </w:rPr>
        <w:t xml:space="preserve">　</w:t>
      </w:r>
    </w:p>
    <w:p w:rsidR="0075112C" w:rsidRPr="0095547D" w:rsidRDefault="0075112C" w:rsidP="0075112C">
      <w:pPr>
        <w:spacing w:line="340" w:lineRule="exact"/>
        <w:ind w:left="720" w:hangingChars="300" w:hanging="720"/>
        <w:rPr>
          <w:rFonts w:ascii="Meiryo UI" w:eastAsia="Meiryo UI" w:hAnsi="Meiryo UI"/>
          <w:sz w:val="24"/>
        </w:rPr>
      </w:pPr>
    </w:p>
    <w:p w:rsidR="00867D4B" w:rsidRPr="00F8640B" w:rsidRDefault="000F3F3B"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８</w:t>
      </w:r>
      <w:r w:rsidR="0075112C" w:rsidRPr="00F8640B">
        <w:rPr>
          <w:rFonts w:ascii="Meiryo UI" w:eastAsia="Meiryo UI" w:hAnsi="Meiryo UI" w:hint="eastAsia"/>
          <w:sz w:val="24"/>
        </w:rPr>
        <w:t xml:space="preserve">　「</w:t>
      </w:r>
      <w:r w:rsidR="0075112C">
        <w:rPr>
          <w:rFonts w:ascii="Meiryo UI" w:eastAsia="Meiryo UI" w:hAnsi="Meiryo UI" w:hint="eastAsia"/>
          <w:sz w:val="24"/>
        </w:rPr>
        <w:t>希望する販売業者及び所在地</w:t>
      </w:r>
      <w:r w:rsidR="0075112C" w:rsidRPr="00F8640B">
        <w:rPr>
          <w:rFonts w:ascii="Meiryo UI" w:eastAsia="Meiryo UI" w:hAnsi="Meiryo UI" w:hint="eastAsia"/>
          <w:sz w:val="24"/>
        </w:rPr>
        <w:t>」欄は、</w:t>
      </w:r>
      <w:r w:rsidR="0075112C">
        <w:rPr>
          <w:rFonts w:ascii="Meiryo UI" w:eastAsia="Meiryo UI" w:hAnsi="Meiryo UI" w:hint="eastAsia"/>
          <w:sz w:val="24"/>
        </w:rPr>
        <w:t>免税軽油を購入予定の販売業者名及び所在地を記入してください。</w:t>
      </w:r>
    </w:p>
    <w:p w:rsidR="00C0443B" w:rsidRPr="0095547D" w:rsidRDefault="00C0443B" w:rsidP="00C0443B">
      <w:pPr>
        <w:spacing w:line="340" w:lineRule="exact"/>
        <w:ind w:leftChars="200" w:left="420"/>
        <w:rPr>
          <w:rFonts w:ascii="Meiryo UI" w:eastAsia="Meiryo UI" w:hAnsi="Meiryo UI"/>
          <w:sz w:val="24"/>
        </w:rPr>
      </w:pPr>
    </w:p>
    <w:p w:rsidR="0075112C" w:rsidRPr="00293DB4" w:rsidRDefault="000F3F3B"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９</w:t>
      </w:r>
      <w:r w:rsidR="0075112C" w:rsidRPr="00F8640B">
        <w:rPr>
          <w:rFonts w:ascii="Meiryo UI" w:eastAsia="Meiryo UI" w:hAnsi="Meiryo UI" w:hint="eastAsia"/>
          <w:sz w:val="24"/>
        </w:rPr>
        <w:t xml:space="preserve">　「免税証の種類」､「枚数」及び「数量」欄は、免税証の</w:t>
      </w:r>
      <w:r w:rsidR="00867D4B">
        <w:rPr>
          <w:rFonts w:ascii="Meiryo UI" w:eastAsia="Meiryo UI" w:hAnsi="Meiryo UI" w:hint="eastAsia"/>
          <w:sz w:val="24"/>
        </w:rPr>
        <w:t>所要</w:t>
      </w:r>
      <w:r w:rsidR="0075112C" w:rsidRPr="00F8640B">
        <w:rPr>
          <w:rFonts w:ascii="Meiryo UI" w:eastAsia="Meiryo UI" w:hAnsi="Meiryo UI" w:hint="eastAsia"/>
          <w:sz w:val="24"/>
        </w:rPr>
        <w:t>数量を免税証の種類ごとに記</w:t>
      </w:r>
      <w:r w:rsidR="0075112C">
        <w:rPr>
          <w:rFonts w:ascii="Meiryo UI" w:eastAsia="Meiryo UI" w:hAnsi="Meiryo UI" w:hint="eastAsia"/>
          <w:sz w:val="24"/>
        </w:rPr>
        <w:t>入するともに、枚数と数量の合計を「計」欄に記入</w:t>
      </w:r>
      <w:r w:rsidR="0075112C" w:rsidRPr="00F8640B">
        <w:rPr>
          <w:rFonts w:ascii="Meiryo UI" w:eastAsia="Meiryo UI" w:hAnsi="Meiryo UI" w:hint="eastAsia"/>
          <w:sz w:val="24"/>
        </w:rPr>
        <w:t>してください。</w:t>
      </w:r>
    </w:p>
    <w:p w:rsidR="00E31497" w:rsidRDefault="00E31497" w:rsidP="00A44765">
      <w:pPr>
        <w:spacing w:line="340" w:lineRule="exact"/>
        <w:ind w:firstLineChars="200" w:firstLine="480"/>
        <w:rPr>
          <w:rFonts w:ascii="Meiryo UI" w:eastAsia="Meiryo UI" w:hAnsi="Meiryo UI"/>
          <w:sz w:val="24"/>
        </w:rPr>
      </w:pPr>
    </w:p>
    <w:tbl>
      <w:tblPr>
        <w:tblStyle w:val="14"/>
        <w:tblW w:w="0" w:type="auto"/>
        <w:tblInd w:w="974" w:type="dxa"/>
        <w:tblLook w:val="04A0" w:firstRow="1" w:lastRow="0" w:firstColumn="1" w:lastColumn="0" w:noHBand="0" w:noVBand="1"/>
      </w:tblPr>
      <w:tblGrid>
        <w:gridCol w:w="3949"/>
        <w:gridCol w:w="3728"/>
      </w:tblGrid>
      <w:tr w:rsidR="00E31497" w:rsidRPr="00501E23" w:rsidTr="00AA1CBA">
        <w:tc>
          <w:tcPr>
            <w:tcW w:w="7677" w:type="dxa"/>
            <w:gridSpan w:val="2"/>
            <w:tcBorders>
              <w:top w:val="single" w:sz="4" w:space="0" w:color="auto"/>
              <w:left w:val="single" w:sz="4" w:space="0" w:color="auto"/>
              <w:bottom w:val="doub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rPr>
            </w:pPr>
            <w:r w:rsidRPr="00501E23">
              <w:rPr>
                <w:rFonts w:ascii="Meiryo UI" w:eastAsia="Meiryo UI" w:hAnsi="Meiryo UI" w:hint="eastAsia"/>
                <w:sz w:val="22"/>
                <w:szCs w:val="22"/>
              </w:rPr>
              <w:t>免税証の種類</w:t>
            </w:r>
          </w:p>
        </w:tc>
      </w:tr>
      <w:tr w:rsidR="00E31497" w:rsidRPr="00501E23" w:rsidTr="00AA1CBA">
        <w:tc>
          <w:tcPr>
            <w:tcW w:w="3949" w:type="dxa"/>
            <w:tcBorders>
              <w:top w:val="doub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shd w:val="pct15" w:color="auto" w:fill="FFFFFF"/>
              </w:rPr>
            </w:pPr>
            <w:r w:rsidRPr="00501E23">
              <w:rPr>
                <w:rFonts w:ascii="Meiryo UI" w:eastAsia="Meiryo UI" w:hAnsi="Meiryo UI" w:hint="eastAsia"/>
                <w:sz w:val="22"/>
                <w:szCs w:val="22"/>
              </w:rPr>
              <w:t>１ﾘｯﾄﾙ</w:t>
            </w:r>
          </w:p>
        </w:tc>
        <w:tc>
          <w:tcPr>
            <w:tcW w:w="3728" w:type="dxa"/>
            <w:tcBorders>
              <w:top w:val="doub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200ﾘｯﾄﾙ</w:t>
            </w:r>
          </w:p>
        </w:tc>
      </w:tr>
      <w:tr w:rsidR="00E31497" w:rsidRPr="00501E23" w:rsidTr="00AA1CBA">
        <w:tc>
          <w:tcPr>
            <w:tcW w:w="3949"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shd w:val="pct15" w:color="auto" w:fill="FFFFFF"/>
              </w:rPr>
            </w:pPr>
            <w:r w:rsidRPr="00501E23">
              <w:rPr>
                <w:rFonts w:ascii="Meiryo UI" w:eastAsia="Meiryo UI" w:hAnsi="Meiryo UI" w:hint="eastAsia"/>
                <w:sz w:val="22"/>
                <w:szCs w:val="22"/>
              </w:rPr>
              <w:t>5ﾘｯﾄﾙ</w:t>
            </w:r>
          </w:p>
        </w:tc>
        <w:tc>
          <w:tcPr>
            <w:tcW w:w="3728"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500ﾘｯﾄﾙ</w:t>
            </w:r>
          </w:p>
        </w:tc>
      </w:tr>
      <w:tr w:rsidR="00E31497" w:rsidRPr="00501E23" w:rsidTr="00AA1CBA">
        <w:tc>
          <w:tcPr>
            <w:tcW w:w="3949"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10ﾘｯﾄﾙ</w:t>
            </w:r>
          </w:p>
        </w:tc>
        <w:tc>
          <w:tcPr>
            <w:tcW w:w="3728"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1000ﾘｯﾄﾙ</w:t>
            </w:r>
          </w:p>
        </w:tc>
      </w:tr>
      <w:tr w:rsidR="00E31497" w:rsidRPr="00501E23" w:rsidTr="00AA1CBA">
        <w:tc>
          <w:tcPr>
            <w:tcW w:w="3949"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18ﾘｯﾄﾙ</w:t>
            </w:r>
          </w:p>
        </w:tc>
        <w:tc>
          <w:tcPr>
            <w:tcW w:w="3728"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５</w:t>
            </w:r>
            <w:r w:rsidR="00293DB4">
              <w:rPr>
                <w:rFonts w:ascii="Meiryo UI" w:eastAsia="Meiryo UI" w:hAnsi="Meiryo UI" w:hint="eastAsia"/>
                <w:sz w:val="22"/>
                <w:szCs w:val="22"/>
              </w:rPr>
              <w:t>キロ</w:t>
            </w:r>
            <w:r w:rsidRPr="00501E23">
              <w:rPr>
                <w:rFonts w:ascii="Meiryo UI" w:eastAsia="Meiryo UI" w:hAnsi="Meiryo UI" w:hint="eastAsia"/>
                <w:sz w:val="22"/>
                <w:szCs w:val="22"/>
              </w:rPr>
              <w:t>ﾘｯﾄﾙ</w:t>
            </w:r>
          </w:p>
        </w:tc>
      </w:tr>
      <w:tr w:rsidR="00E31497" w:rsidRPr="00501E23" w:rsidTr="00AA1CBA">
        <w:tc>
          <w:tcPr>
            <w:tcW w:w="3949"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20ﾘｯﾄﾙ</w:t>
            </w:r>
          </w:p>
        </w:tc>
        <w:tc>
          <w:tcPr>
            <w:tcW w:w="3728"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10</w:t>
            </w:r>
            <w:r w:rsidR="00293DB4">
              <w:rPr>
                <w:rFonts w:ascii="Meiryo UI" w:eastAsia="Meiryo UI" w:hAnsi="Meiryo UI" w:hint="eastAsia"/>
                <w:sz w:val="22"/>
                <w:szCs w:val="22"/>
              </w:rPr>
              <w:t>キロ</w:t>
            </w:r>
            <w:r w:rsidRPr="00501E23">
              <w:rPr>
                <w:rFonts w:ascii="Meiryo UI" w:eastAsia="Meiryo UI" w:hAnsi="Meiryo UI" w:hint="eastAsia"/>
                <w:sz w:val="22"/>
                <w:szCs w:val="22"/>
              </w:rPr>
              <w:t>ﾘｯﾄﾙ</w:t>
            </w:r>
          </w:p>
        </w:tc>
      </w:tr>
      <w:tr w:rsidR="00E31497" w:rsidRPr="00501E23" w:rsidTr="00AA1CBA">
        <w:tc>
          <w:tcPr>
            <w:tcW w:w="3949"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50ﾘｯﾄﾙ</w:t>
            </w:r>
          </w:p>
        </w:tc>
        <w:tc>
          <w:tcPr>
            <w:tcW w:w="3728"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50</w:t>
            </w:r>
            <w:r w:rsidR="00293DB4">
              <w:rPr>
                <w:rFonts w:ascii="Meiryo UI" w:eastAsia="Meiryo UI" w:hAnsi="Meiryo UI" w:hint="eastAsia"/>
                <w:sz w:val="22"/>
                <w:szCs w:val="22"/>
              </w:rPr>
              <w:t>キロ</w:t>
            </w:r>
            <w:r w:rsidRPr="00501E23">
              <w:rPr>
                <w:rFonts w:ascii="Meiryo UI" w:eastAsia="Meiryo UI" w:hAnsi="Meiryo UI" w:hint="eastAsia"/>
                <w:sz w:val="22"/>
                <w:szCs w:val="22"/>
              </w:rPr>
              <w:t>ﾘｯﾄﾙ</w:t>
            </w:r>
          </w:p>
        </w:tc>
      </w:tr>
      <w:tr w:rsidR="00E31497" w:rsidRPr="00501E23" w:rsidTr="00AA1CBA">
        <w:tc>
          <w:tcPr>
            <w:tcW w:w="3949"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100ﾘｯﾄﾙ</w:t>
            </w:r>
          </w:p>
        </w:tc>
        <w:tc>
          <w:tcPr>
            <w:tcW w:w="3728" w:type="dxa"/>
            <w:tcBorders>
              <w:top w:val="single" w:sz="4" w:space="0" w:color="auto"/>
              <w:left w:val="single" w:sz="4" w:space="0" w:color="auto"/>
              <w:bottom w:val="single" w:sz="4" w:space="0" w:color="auto"/>
              <w:right w:val="single" w:sz="4" w:space="0" w:color="auto"/>
            </w:tcBorders>
          </w:tcPr>
          <w:p w:rsidR="00E31497" w:rsidRPr="00501E23" w:rsidRDefault="00E31497" w:rsidP="00AA1CBA">
            <w:pPr>
              <w:spacing w:line="340" w:lineRule="exact"/>
              <w:jc w:val="center"/>
              <w:rPr>
                <w:rFonts w:ascii="Meiryo UI" w:eastAsia="Meiryo UI" w:hAnsi="Meiryo UI"/>
                <w:sz w:val="22"/>
                <w:szCs w:val="22"/>
                <w:shd w:val="pct15" w:color="auto" w:fill="FFFFFF"/>
              </w:rPr>
            </w:pPr>
            <w:r w:rsidRPr="00501E23">
              <w:rPr>
                <w:rFonts w:ascii="Meiryo UI" w:eastAsia="Meiryo UI" w:hAnsi="Meiryo UI" w:hint="eastAsia"/>
                <w:sz w:val="22"/>
                <w:szCs w:val="22"/>
              </w:rPr>
              <w:t>100</w:t>
            </w:r>
            <w:r w:rsidR="00293DB4">
              <w:rPr>
                <w:rFonts w:ascii="Meiryo UI" w:eastAsia="Meiryo UI" w:hAnsi="Meiryo UI" w:hint="eastAsia"/>
                <w:sz w:val="22"/>
                <w:szCs w:val="22"/>
              </w:rPr>
              <w:t>キロ</w:t>
            </w:r>
            <w:r w:rsidRPr="00501E23">
              <w:rPr>
                <w:rFonts w:ascii="Meiryo UI" w:eastAsia="Meiryo UI" w:hAnsi="Meiryo UI" w:hint="eastAsia"/>
                <w:sz w:val="22"/>
                <w:szCs w:val="22"/>
              </w:rPr>
              <w:t>ﾘｯﾄﾙ</w:t>
            </w:r>
          </w:p>
        </w:tc>
      </w:tr>
    </w:tbl>
    <w:p w:rsidR="00A44765" w:rsidRDefault="00A44765" w:rsidP="0075112C">
      <w:pPr>
        <w:spacing w:line="340" w:lineRule="exact"/>
        <w:rPr>
          <w:rFonts w:ascii="Meiryo UI" w:eastAsia="Meiryo UI" w:hAnsi="Meiryo UI"/>
          <w:sz w:val="24"/>
        </w:rPr>
      </w:pPr>
    </w:p>
    <w:p w:rsidR="004823E4" w:rsidRDefault="000F3F3B" w:rsidP="004823E4">
      <w:pPr>
        <w:spacing w:line="340" w:lineRule="exact"/>
        <w:rPr>
          <w:rFonts w:ascii="Meiryo UI" w:eastAsia="Meiryo UI" w:hAnsi="Meiryo UI"/>
          <w:sz w:val="24"/>
        </w:rPr>
      </w:pPr>
      <w:r>
        <w:rPr>
          <w:rFonts w:ascii="Meiryo UI" w:eastAsia="Meiryo UI" w:hAnsi="Meiryo UI"/>
          <w:sz w:val="24"/>
        </w:rPr>
        <w:t>10</w:t>
      </w:r>
      <w:r w:rsidR="006A340B">
        <w:rPr>
          <w:rFonts w:ascii="Meiryo UI" w:eastAsia="Meiryo UI" w:hAnsi="Meiryo UI" w:hint="eastAsia"/>
          <w:sz w:val="24"/>
        </w:rPr>
        <w:t xml:space="preserve">　</w:t>
      </w:r>
      <w:r w:rsidR="00293DB4" w:rsidRPr="001445A9">
        <w:rPr>
          <w:rFonts w:ascii="Meiryo UI" w:eastAsia="Meiryo UI" w:hAnsi="Meiryo UI" w:hint="eastAsia"/>
          <w:sz w:val="24"/>
        </w:rPr>
        <w:t>「交付方法の希望」欄は、窓口</w:t>
      </w:r>
      <w:r w:rsidR="00293DB4">
        <w:rPr>
          <w:rFonts w:ascii="Meiryo UI" w:eastAsia="Meiryo UI" w:hAnsi="Meiryo UI" w:hint="eastAsia"/>
          <w:sz w:val="24"/>
        </w:rPr>
        <w:t>を</w:t>
      </w:r>
      <w:r w:rsidR="00293DB4" w:rsidRPr="0075112C">
        <w:rPr>
          <w:rFonts w:ascii="Meiryo UI" w:eastAsia="Meiryo UI" w:hAnsi="Meiryo UI" w:hint="eastAsia"/>
          <w:sz w:val="24"/>
        </w:rPr>
        <w:t>○</w:t>
      </w:r>
      <w:r w:rsidR="00293DB4">
        <w:rPr>
          <w:rFonts w:ascii="Meiryo UI" w:eastAsia="Meiryo UI" w:hAnsi="Meiryo UI" w:hint="eastAsia"/>
          <w:sz w:val="24"/>
        </w:rPr>
        <w:t>で囲んでください。</w:t>
      </w:r>
    </w:p>
    <w:p w:rsidR="00293DB4" w:rsidRPr="00053B79" w:rsidRDefault="00F92D02" w:rsidP="00A3254F">
      <w:pPr>
        <w:spacing w:line="340" w:lineRule="exact"/>
        <w:ind w:firstLineChars="200" w:firstLine="480"/>
        <w:rPr>
          <w:rFonts w:ascii="Meiryo UI" w:eastAsia="Meiryo UI" w:hAnsi="Meiryo UI"/>
          <w:sz w:val="24"/>
        </w:rPr>
      </w:pPr>
      <w:r w:rsidRPr="00F92D02">
        <w:rPr>
          <w:rFonts w:ascii="Meiryo UI" w:eastAsia="Meiryo UI" w:hAnsi="Meiryo UI" w:hint="eastAsia"/>
          <w:sz w:val="24"/>
        </w:rPr>
        <w:t>なお、</w:t>
      </w:r>
      <w:r w:rsidR="00293DB4" w:rsidRPr="00F92D02">
        <w:rPr>
          <w:rFonts w:ascii="Meiryo UI" w:eastAsia="Meiryo UI" w:hAnsi="Meiryo UI" w:hint="eastAsia"/>
          <w:b/>
          <w:sz w:val="24"/>
          <w:u w:val="single"/>
        </w:rPr>
        <w:t>初</w:t>
      </w:r>
      <w:r w:rsidR="00293DB4" w:rsidRPr="00344D70">
        <w:rPr>
          <w:rFonts w:ascii="Meiryo UI" w:eastAsia="Meiryo UI" w:hAnsi="Meiryo UI" w:hint="eastAsia"/>
          <w:b/>
          <w:sz w:val="24"/>
          <w:u w:val="single"/>
        </w:rPr>
        <w:t>回</w:t>
      </w:r>
      <w:r w:rsidR="00293DB4">
        <w:rPr>
          <w:rFonts w:ascii="Meiryo UI" w:eastAsia="Meiryo UI" w:hAnsi="Meiryo UI" w:hint="eastAsia"/>
          <w:b/>
          <w:sz w:val="24"/>
          <w:u w:val="single"/>
        </w:rPr>
        <w:t>申請時の交付方法は窓口のみです。</w:t>
      </w:r>
    </w:p>
    <w:p w:rsidR="00F92D02" w:rsidRDefault="00F92D02" w:rsidP="0075112C">
      <w:pPr>
        <w:spacing w:line="340" w:lineRule="exact"/>
        <w:rPr>
          <w:rFonts w:ascii="Meiryo UI" w:eastAsia="Meiryo UI" w:hAnsi="Meiryo UI"/>
          <w:sz w:val="24"/>
        </w:rPr>
      </w:pPr>
    </w:p>
    <w:p w:rsidR="00A44765" w:rsidRDefault="00053B79" w:rsidP="0075112C">
      <w:pPr>
        <w:spacing w:line="340" w:lineRule="exact"/>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2068864" behindDoc="0" locked="0" layoutInCell="1" allowOverlap="1">
                <wp:simplePos x="0" y="0"/>
                <wp:positionH relativeFrom="column">
                  <wp:posOffset>3241</wp:posOffset>
                </wp:positionH>
                <wp:positionV relativeFrom="paragraph">
                  <wp:posOffset>217559</wp:posOffset>
                </wp:positionV>
                <wp:extent cx="6120765" cy="525438"/>
                <wp:effectExtent l="0" t="0" r="13335" b="27305"/>
                <wp:wrapNone/>
                <wp:docPr id="13" name="正方形/長方形 13"/>
                <wp:cNvGraphicFramePr/>
                <a:graphic xmlns:a="http://schemas.openxmlformats.org/drawingml/2006/main">
                  <a:graphicData uri="http://schemas.microsoft.com/office/word/2010/wordprocessingShape">
                    <wps:wsp>
                      <wps:cNvSpPr/>
                      <wps:spPr>
                        <a:xfrm>
                          <a:off x="0" y="0"/>
                          <a:ext cx="6120765" cy="5254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2924E7" w:rsidRDefault="009E1D41" w:rsidP="00666C9C">
                            <w:pPr>
                              <w:spacing w:line="340" w:lineRule="exact"/>
                              <w:jc w:val="center"/>
                              <w:rPr>
                                <w:rFonts w:ascii="Meiryo UI" w:eastAsia="Meiryo UI" w:hAnsi="Meiryo UI"/>
                                <w:color w:val="000000" w:themeColor="text1"/>
                                <w:sz w:val="28"/>
                              </w:rPr>
                            </w:pPr>
                            <w:r w:rsidRPr="002924E7">
                              <w:rPr>
                                <w:rFonts w:ascii="Meiryo UI" w:eastAsia="Meiryo UI" w:hAnsi="Meiryo UI" w:hint="eastAsia"/>
                                <w:color w:val="000000" w:themeColor="text1"/>
                                <w:sz w:val="28"/>
                              </w:rPr>
                              <w:t>２回目以降の免税証交付申請についてはP</w:t>
                            </w:r>
                            <w:r>
                              <w:rPr>
                                <w:rFonts w:ascii="Meiryo UI" w:eastAsia="Meiryo UI" w:hAnsi="Meiryo UI"/>
                                <w:color w:val="000000" w:themeColor="text1"/>
                                <w:sz w:val="28"/>
                              </w:rPr>
                              <w:t>3</w:t>
                            </w:r>
                            <w:r>
                              <w:rPr>
                                <w:rFonts w:ascii="Meiryo UI" w:eastAsia="Meiryo UI" w:hAnsi="Meiryo UI" w:hint="eastAsia"/>
                                <w:color w:val="000000" w:themeColor="text1"/>
                                <w:sz w:val="28"/>
                              </w:rPr>
                              <w:t>0</w:t>
                            </w:r>
                            <w:r w:rsidRPr="002924E7">
                              <w:rPr>
                                <w:rFonts w:ascii="Meiryo UI" w:eastAsia="Meiryo UI" w:hAnsi="Meiryo UI" w:hint="eastAsia"/>
                                <w:color w:val="000000" w:themeColor="text1"/>
                                <w:sz w:val="28"/>
                              </w:rPr>
                              <w:t>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 o:spid="_x0000_s1067" style="position:absolute;left:0;text-align:left;margin-left:.25pt;margin-top:17.15pt;width:481.95pt;height:41.3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ugIAAKQFAAAOAAAAZHJzL2Uyb0RvYy54bWysVM1u2zAMvg/YOwi6r3bcpD9GnSJokWFA&#10;0QZrh54VWYoNyJImKbGz99geYDvvPOywx1mBvcUoyXGDrthhmA8yKZIff0Ty7LxrBNowY2slCzw6&#10;SDFikqqylqsCv7ubvzrByDoiSyKUZAXeMovPpy9fnLU6Z5mqlCiZQQAibd7qAlfO6TxJLK1YQ+yB&#10;0kyCkCvTEAesWSWlIS2gNyLJ0vQoaZUptVGUWQu3l1GIpwGfc0bdDeeWOSQKDLG5cJpwLv2ZTM9I&#10;vjJEVzXtwyD/EEVDaglOB6hL4gham/oPqKamRlnF3QFVTaI4rykLOUA2o/RJNrcV0SzkAsWxeiiT&#10;/X+w9HqzMKgu4e0OMZKkgTd6+Prl4dP3nz8+J78+fosUAimUqtU2B4tbvTA9Z4H0eXfcNP4PGaEu&#10;lHc7lJd1DlG4PBpl6fHRBCMKskk2GR+eeNDk0Vob614z1SBPFNjA84Wqks2VdVF1p+KdSTWvhYB7&#10;kgvpT6tEXfq7wJjV8kIYtCHw9vN5Cl/vbk8NnHvTxGcWcwmU2woWYd8yDuWB6LMQSWhMNsASSpl0&#10;oyiqSMmit8m+M9/K3iJkKiQAemQOUQ7YPcBOM4LssGPevb43ZaGvB+P0b4FF48EieFbSDcZNLZV5&#10;DkBAVr3nqL8rUiyNr5Lrll1onezUq/qrpSq30E9GxUGzms5reMorYt2CGJgsmEHYFu4GDi5UW2DV&#10;UxhVynx47t7rQ8ODFKMWJrXA9v2aGIaReCNhFE5H47Ef7cCMJ8cZMGZfstyXyHVzoaAhRrCXNA2k&#10;13diR3KjmntYKjPvFUREUvBdYOrMjrlwcYPAWqJsNgtqMM6auCt5q6kH94X2rXrX3ROj+352MAnX&#10;ajfVJH/S1lHXW0o1WzvF69Dzj3XtnwBWQeilfm35XbPPB63H5Tr9DQAA//8DAFBLAwQUAAYACAAA&#10;ACEAvhNy+twAAAAHAQAADwAAAGRycy9kb3ducmV2LnhtbEyOMU/DMBBGdyT+g3VILIg6JSGUEKeC&#10;SnRgQKKwsDnxkUSNz5HtNOHfc0wwnr6nd6/cLnYQJ/Shd6RgvUpAIDXO9NQq+Hh/vt6ACFGT0YMj&#10;VPCNAbbV+VmpC+NmesPTIbaCJRQKraCLcSykDE2HVoeVG5F4+3Le6sinb6Xxema5HeRNkuTS6p74&#10;Q6dH3HXYHA+TVVDvP/1u85Tu43SVs/rYvuDrrNTlxfL4ACLiEv9g+M3ndKi4qXYTmSAGBbfMKUiz&#10;FASv93mWgagZW98lIKtS/u+vfgAAAP//AwBQSwECLQAUAAYACAAAACEAtoM4kv4AAADhAQAAEwAA&#10;AAAAAAAAAAAAAAAAAAAAW0NvbnRlbnRfVHlwZXNdLnhtbFBLAQItABQABgAIAAAAIQA4/SH/1gAA&#10;AJQBAAALAAAAAAAAAAAAAAAAAC8BAABfcmVscy8ucmVsc1BLAQItABQABgAIAAAAIQD/APDvugIA&#10;AKQFAAAOAAAAAAAAAAAAAAAAAC4CAABkcnMvZTJvRG9jLnhtbFBLAQItABQABgAIAAAAIQC+E3L6&#10;3AAAAAcBAAAPAAAAAAAAAAAAAAAAABQFAABkcnMvZG93bnJldi54bWxQSwUGAAAAAAQABADzAAAA&#10;HQYAAAAA&#10;" filled="f" strokecolor="red" strokeweight="2pt">
                <v:textbox>
                  <w:txbxContent>
                    <w:p w:rsidR="009E1D41" w:rsidRPr="002924E7" w:rsidRDefault="009E1D41" w:rsidP="00666C9C">
                      <w:pPr>
                        <w:spacing w:line="340" w:lineRule="exact"/>
                        <w:jc w:val="center"/>
                        <w:rPr>
                          <w:rFonts w:ascii="Meiryo UI" w:eastAsia="Meiryo UI" w:hAnsi="Meiryo UI"/>
                          <w:color w:val="000000" w:themeColor="text1"/>
                          <w:sz w:val="28"/>
                        </w:rPr>
                      </w:pPr>
                      <w:r w:rsidRPr="002924E7">
                        <w:rPr>
                          <w:rFonts w:ascii="Meiryo UI" w:eastAsia="Meiryo UI" w:hAnsi="Meiryo UI" w:hint="eastAsia"/>
                          <w:color w:val="000000" w:themeColor="text1"/>
                          <w:sz w:val="28"/>
                        </w:rPr>
                        <w:t>２回目以降の免税証交付申請についてはP</w:t>
                      </w:r>
                      <w:r>
                        <w:rPr>
                          <w:rFonts w:ascii="Meiryo UI" w:eastAsia="Meiryo UI" w:hAnsi="Meiryo UI"/>
                          <w:color w:val="000000" w:themeColor="text1"/>
                          <w:sz w:val="28"/>
                        </w:rPr>
                        <w:t>3</w:t>
                      </w:r>
                      <w:r>
                        <w:rPr>
                          <w:rFonts w:ascii="Meiryo UI" w:eastAsia="Meiryo UI" w:hAnsi="Meiryo UI" w:hint="eastAsia"/>
                          <w:color w:val="000000" w:themeColor="text1"/>
                          <w:sz w:val="28"/>
                        </w:rPr>
                        <w:t>0</w:t>
                      </w:r>
                      <w:r w:rsidRPr="002924E7">
                        <w:rPr>
                          <w:rFonts w:ascii="Meiryo UI" w:eastAsia="Meiryo UI" w:hAnsi="Meiryo UI" w:hint="eastAsia"/>
                          <w:color w:val="000000" w:themeColor="text1"/>
                          <w:sz w:val="28"/>
                        </w:rPr>
                        <w:t>をご参照ください。</w:t>
                      </w:r>
                    </w:p>
                  </w:txbxContent>
                </v:textbox>
              </v:rect>
            </w:pict>
          </mc:Fallback>
        </mc:AlternateContent>
      </w:r>
    </w:p>
    <w:p w:rsidR="00E31497" w:rsidRDefault="00BB5EC4" w:rsidP="0075112C">
      <w:pPr>
        <w:spacing w:line="340" w:lineRule="exact"/>
        <w:rPr>
          <w:rFonts w:ascii="Meiryo UI" w:eastAsia="Meiryo UI" w:hAnsi="Meiryo UI"/>
          <w:sz w:val="24"/>
        </w:rPr>
      </w:pPr>
      <w:r>
        <w:rPr>
          <w:rFonts w:ascii="Meiryo UI" w:eastAsia="Meiryo UI" w:hAnsi="Meiryo UI" w:hint="eastAsia"/>
          <w:sz w:val="24"/>
        </w:rPr>
        <w:t xml:space="preserve">　　</w:t>
      </w:r>
    </w:p>
    <w:p w:rsidR="00595BE6" w:rsidRPr="00595BE6" w:rsidRDefault="00595BE6" w:rsidP="0075112C">
      <w:pPr>
        <w:spacing w:line="340" w:lineRule="exact"/>
        <w:rPr>
          <w:rFonts w:ascii="Meiryo UI" w:eastAsia="Meiryo UI" w:hAnsi="Meiryo UI"/>
          <w:sz w:val="24"/>
        </w:rPr>
      </w:pPr>
    </w:p>
    <w:p w:rsidR="00E31497" w:rsidRDefault="00E31497" w:rsidP="0075112C">
      <w:pPr>
        <w:spacing w:line="340" w:lineRule="exact"/>
        <w:rPr>
          <w:rFonts w:ascii="Meiryo UI" w:eastAsia="Meiryo UI" w:hAnsi="Meiryo UI"/>
          <w:sz w:val="24"/>
        </w:rPr>
      </w:pPr>
    </w:p>
    <w:p w:rsidR="00A44765" w:rsidRDefault="00A44765" w:rsidP="0075112C">
      <w:pPr>
        <w:spacing w:line="340" w:lineRule="exact"/>
        <w:rPr>
          <w:rFonts w:ascii="Meiryo UI" w:eastAsia="Meiryo UI" w:hAnsi="Meiryo UI"/>
          <w:sz w:val="24"/>
        </w:rPr>
      </w:pPr>
    </w:p>
    <w:p w:rsidR="0075112C" w:rsidRDefault="0075112C" w:rsidP="0075112C">
      <w:pPr>
        <w:widowControl/>
        <w:jc w:val="left"/>
      </w:pPr>
    </w:p>
    <w:p w:rsidR="0075112C" w:rsidRDefault="0075112C" w:rsidP="0075112C">
      <w:pPr>
        <w:widowControl/>
        <w:jc w:val="left"/>
      </w:pPr>
    </w:p>
    <w:p w:rsidR="0075112C" w:rsidRPr="00821080" w:rsidRDefault="0075112C" w:rsidP="0075112C">
      <w:pPr>
        <w:widowControl/>
        <w:jc w:val="left"/>
        <w:rPr>
          <w:rFonts w:ascii="Meiryo UI" w:eastAsia="Meiryo UI" w:hAnsi="Meiryo UI"/>
        </w:rPr>
      </w:pPr>
    </w:p>
    <w:tbl>
      <w:tblPr>
        <w:tblStyle w:val="a3"/>
        <w:tblW w:w="9769" w:type="dxa"/>
        <w:tblInd w:w="250" w:type="dxa"/>
        <w:tblLayout w:type="fixed"/>
        <w:tblCellMar>
          <w:left w:w="0" w:type="dxa"/>
          <w:right w:w="0" w:type="dxa"/>
        </w:tblCellMar>
        <w:tblLook w:val="04A0" w:firstRow="1" w:lastRow="0" w:firstColumn="1" w:lastColumn="0" w:noHBand="0" w:noVBand="1"/>
      </w:tblPr>
      <w:tblGrid>
        <w:gridCol w:w="376"/>
        <w:gridCol w:w="69"/>
        <w:gridCol w:w="756"/>
        <w:gridCol w:w="416"/>
        <w:gridCol w:w="415"/>
        <w:gridCol w:w="234"/>
        <w:gridCol w:w="182"/>
        <w:gridCol w:w="279"/>
        <w:gridCol w:w="144"/>
        <w:gridCol w:w="243"/>
        <w:gridCol w:w="247"/>
        <w:gridCol w:w="595"/>
        <w:gridCol w:w="206"/>
        <w:gridCol w:w="21"/>
        <w:gridCol w:w="125"/>
        <w:gridCol w:w="213"/>
        <w:gridCol w:w="56"/>
        <w:gridCol w:w="472"/>
        <w:gridCol w:w="204"/>
        <w:gridCol w:w="285"/>
        <w:gridCol w:w="371"/>
        <w:gridCol w:w="20"/>
        <w:gridCol w:w="392"/>
        <w:gridCol w:w="92"/>
        <w:gridCol w:w="78"/>
        <w:gridCol w:w="252"/>
        <w:gridCol w:w="455"/>
        <w:gridCol w:w="197"/>
        <w:gridCol w:w="226"/>
        <w:gridCol w:w="71"/>
        <w:gridCol w:w="394"/>
        <w:gridCol w:w="104"/>
        <w:gridCol w:w="491"/>
        <w:gridCol w:w="77"/>
        <w:gridCol w:w="537"/>
        <w:gridCol w:w="50"/>
        <w:gridCol w:w="400"/>
        <w:gridCol w:w="24"/>
      </w:tblGrid>
      <w:tr w:rsidR="0075112C" w:rsidRPr="00F94E03" w:rsidTr="007C0989">
        <w:trPr>
          <w:trHeight w:val="224"/>
        </w:trPr>
        <w:tc>
          <w:tcPr>
            <w:tcW w:w="2727" w:type="dxa"/>
            <w:gridSpan w:val="8"/>
            <w:vMerge w:val="restart"/>
            <w:tcBorders>
              <w:top w:val="nil"/>
              <w:left w:val="nil"/>
              <w:right w:val="single" w:sz="12" w:space="0" w:color="auto"/>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387" w:type="dxa"/>
            <w:gridSpan w:val="2"/>
            <w:vMerge w:val="restart"/>
            <w:tcBorders>
              <w:top w:val="single" w:sz="12" w:space="0" w:color="auto"/>
              <w:left w:val="nil"/>
              <w:right w:val="single" w:sz="12" w:space="0" w:color="auto"/>
            </w:tcBorders>
            <w:textDirection w:val="tbRlV"/>
            <w:vAlign w:val="center"/>
          </w:tcPr>
          <w:p w:rsidR="0075112C" w:rsidRPr="00C645FE" w:rsidRDefault="0075112C" w:rsidP="00501E23">
            <w:pPr>
              <w:spacing w:line="0" w:lineRule="atLeast"/>
              <w:ind w:left="113" w:right="113"/>
              <w:jc w:val="center"/>
              <w:rPr>
                <w:rFonts w:asciiTheme="minorEastAsia" w:hAnsiTheme="minorEastAsia"/>
                <w:sz w:val="15"/>
                <w:szCs w:val="15"/>
              </w:rPr>
            </w:pPr>
            <w:r w:rsidRPr="00C645FE">
              <w:rPr>
                <w:rFonts w:asciiTheme="minorEastAsia" w:hAnsiTheme="minorEastAsia" w:hint="eastAsia"/>
                <w:sz w:val="13"/>
                <w:szCs w:val="15"/>
              </w:rPr>
              <w:t>※処理事項</w:t>
            </w:r>
          </w:p>
        </w:tc>
        <w:tc>
          <w:tcPr>
            <w:tcW w:w="1069" w:type="dxa"/>
            <w:gridSpan w:val="4"/>
            <w:tcBorders>
              <w:top w:val="single" w:sz="12" w:space="0" w:color="auto"/>
              <w:left w:val="single" w:sz="12" w:space="0" w:color="auto"/>
            </w:tcBorders>
            <w:vAlign w:val="center"/>
          </w:tcPr>
          <w:p w:rsidR="0075112C" w:rsidRPr="00C645FE" w:rsidRDefault="0075112C" w:rsidP="00501E23">
            <w:pPr>
              <w:spacing w:line="0" w:lineRule="atLeast"/>
              <w:ind w:leftChars="100" w:left="210" w:rightChars="100" w:right="210"/>
              <w:jc w:val="center"/>
              <w:rPr>
                <w:rFonts w:asciiTheme="minorEastAsia" w:hAnsiTheme="minorEastAsia"/>
                <w:sz w:val="16"/>
                <w:szCs w:val="16"/>
              </w:rPr>
            </w:pPr>
            <w:r w:rsidRPr="00C645FE">
              <w:rPr>
                <w:rFonts w:asciiTheme="minorEastAsia" w:hAnsiTheme="minorEastAsia" w:hint="eastAsia"/>
                <w:sz w:val="16"/>
                <w:szCs w:val="16"/>
              </w:rPr>
              <w:t>交付</w:t>
            </w:r>
          </w:p>
        </w:tc>
        <w:tc>
          <w:tcPr>
            <w:tcW w:w="1070" w:type="dxa"/>
            <w:gridSpan w:val="5"/>
            <w:tcBorders>
              <w:top w:val="single" w:sz="12" w:space="0" w:color="auto"/>
            </w:tcBorders>
            <w:vAlign w:val="center"/>
          </w:tcPr>
          <w:p w:rsidR="0075112C" w:rsidRPr="00C645FE" w:rsidRDefault="0075112C" w:rsidP="00501E23">
            <w:pPr>
              <w:spacing w:line="0" w:lineRule="atLeast"/>
              <w:ind w:leftChars="100" w:left="210" w:rightChars="100" w:right="210"/>
              <w:jc w:val="center"/>
              <w:rPr>
                <w:rFonts w:asciiTheme="minorEastAsia" w:hAnsiTheme="minorEastAsia"/>
                <w:sz w:val="16"/>
                <w:szCs w:val="16"/>
              </w:rPr>
            </w:pPr>
            <w:r w:rsidRPr="00C645FE">
              <w:rPr>
                <w:rFonts w:asciiTheme="minorEastAsia" w:hAnsiTheme="minorEastAsia" w:hint="eastAsia"/>
                <w:sz w:val="16"/>
                <w:szCs w:val="16"/>
              </w:rPr>
              <w:t>業種</w:t>
            </w:r>
          </w:p>
        </w:tc>
        <w:tc>
          <w:tcPr>
            <w:tcW w:w="1068" w:type="dxa"/>
            <w:gridSpan w:val="4"/>
            <w:tcBorders>
              <w:top w:val="single" w:sz="12" w:space="0" w:color="auto"/>
            </w:tcBorders>
            <w:vAlign w:val="center"/>
          </w:tcPr>
          <w:p w:rsidR="0075112C" w:rsidRPr="00C645FE" w:rsidRDefault="0075112C" w:rsidP="00501E23">
            <w:pPr>
              <w:spacing w:line="0" w:lineRule="atLeast"/>
              <w:ind w:leftChars="100" w:left="210" w:rightChars="100" w:right="210"/>
              <w:jc w:val="center"/>
              <w:rPr>
                <w:rFonts w:asciiTheme="minorEastAsia" w:hAnsiTheme="minorEastAsia"/>
                <w:sz w:val="16"/>
                <w:szCs w:val="16"/>
              </w:rPr>
            </w:pPr>
            <w:r w:rsidRPr="00C645FE">
              <w:rPr>
                <w:rFonts w:asciiTheme="minorEastAsia" w:hAnsiTheme="minorEastAsia" w:hint="eastAsia"/>
                <w:sz w:val="16"/>
                <w:szCs w:val="16"/>
              </w:rPr>
              <w:t>証番号</w:t>
            </w:r>
          </w:p>
        </w:tc>
        <w:tc>
          <w:tcPr>
            <w:tcW w:w="1074" w:type="dxa"/>
            <w:gridSpan w:val="5"/>
            <w:tcBorders>
              <w:top w:val="single" w:sz="12" w:space="0" w:color="auto"/>
            </w:tcBorders>
            <w:vAlign w:val="center"/>
          </w:tcPr>
          <w:p w:rsidR="0075112C" w:rsidRPr="00C645FE" w:rsidRDefault="0075112C" w:rsidP="00501E23">
            <w:pPr>
              <w:spacing w:line="0" w:lineRule="atLeast"/>
              <w:ind w:leftChars="100" w:left="210" w:rightChars="100" w:right="210"/>
              <w:jc w:val="center"/>
              <w:rPr>
                <w:rFonts w:asciiTheme="minorEastAsia" w:hAnsiTheme="minorEastAsia"/>
                <w:sz w:val="16"/>
                <w:szCs w:val="16"/>
              </w:rPr>
            </w:pPr>
            <w:r w:rsidRPr="00C645FE">
              <w:rPr>
                <w:rFonts w:asciiTheme="minorEastAsia" w:hAnsiTheme="minorEastAsia" w:hint="eastAsia"/>
                <w:sz w:val="16"/>
                <w:szCs w:val="16"/>
              </w:rPr>
              <w:t>リットル</w:t>
            </w:r>
          </w:p>
        </w:tc>
        <w:tc>
          <w:tcPr>
            <w:tcW w:w="1286" w:type="dxa"/>
            <w:gridSpan w:val="5"/>
            <w:tcBorders>
              <w:top w:val="single" w:sz="12" w:space="0" w:color="auto"/>
            </w:tcBorders>
            <w:vAlign w:val="center"/>
          </w:tcPr>
          <w:p w:rsidR="0075112C" w:rsidRPr="00C645FE" w:rsidRDefault="0075112C" w:rsidP="00501E23">
            <w:pPr>
              <w:spacing w:line="0" w:lineRule="atLeast"/>
              <w:ind w:leftChars="100" w:left="210" w:rightChars="100" w:right="210"/>
              <w:jc w:val="center"/>
              <w:rPr>
                <w:rFonts w:asciiTheme="minorEastAsia" w:hAnsiTheme="minorEastAsia"/>
                <w:sz w:val="16"/>
                <w:szCs w:val="16"/>
              </w:rPr>
            </w:pPr>
          </w:p>
        </w:tc>
        <w:tc>
          <w:tcPr>
            <w:tcW w:w="1088" w:type="dxa"/>
            <w:gridSpan w:val="5"/>
            <w:tcBorders>
              <w:top w:val="single" w:sz="12" w:space="0" w:color="auto"/>
              <w:right w:val="single" w:sz="12" w:space="0" w:color="auto"/>
            </w:tcBorders>
            <w:vAlign w:val="center"/>
          </w:tcPr>
          <w:p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6"/>
                <w:szCs w:val="16"/>
              </w:rPr>
              <w:t>担 当 者</w:t>
            </w:r>
          </w:p>
        </w:tc>
      </w:tr>
      <w:tr w:rsidR="0075112C" w:rsidRPr="00F94E03" w:rsidTr="007C0989">
        <w:trPr>
          <w:trHeight w:val="712"/>
        </w:trPr>
        <w:tc>
          <w:tcPr>
            <w:tcW w:w="2727" w:type="dxa"/>
            <w:gridSpan w:val="8"/>
            <w:vMerge/>
            <w:tcBorders>
              <w:left w:val="nil"/>
              <w:bottom w:val="single" w:sz="12"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387" w:type="dxa"/>
            <w:gridSpan w:val="2"/>
            <w:vMerge/>
            <w:tcBorders>
              <w:left w:val="nil"/>
              <w:bottom w:val="single" w:sz="12" w:space="0" w:color="auto"/>
              <w:right w:val="single" w:sz="12" w:space="0" w:color="auto"/>
            </w:tcBorders>
            <w:vAlign w:val="center"/>
          </w:tcPr>
          <w:p w:rsidR="0075112C" w:rsidRPr="00C645FE" w:rsidRDefault="0075112C" w:rsidP="00501E23">
            <w:pPr>
              <w:spacing w:line="0" w:lineRule="atLeast"/>
              <w:jc w:val="center"/>
              <w:rPr>
                <w:rFonts w:asciiTheme="minorEastAsia" w:hAnsiTheme="minorEastAsia"/>
                <w:sz w:val="16"/>
                <w:szCs w:val="16"/>
              </w:rPr>
            </w:pPr>
          </w:p>
        </w:tc>
        <w:tc>
          <w:tcPr>
            <w:tcW w:w="1069" w:type="dxa"/>
            <w:gridSpan w:val="4"/>
            <w:tcBorders>
              <w:left w:val="single" w:sz="12" w:space="0" w:color="auto"/>
              <w:bottom w:val="single" w:sz="12" w:space="0" w:color="auto"/>
            </w:tcBorders>
            <w:vAlign w:val="center"/>
          </w:tcPr>
          <w:p w:rsidR="0075112C" w:rsidRPr="00C645FE" w:rsidRDefault="0075112C" w:rsidP="00501E23">
            <w:pPr>
              <w:spacing w:line="0" w:lineRule="atLeast"/>
              <w:jc w:val="center"/>
              <w:rPr>
                <w:rFonts w:asciiTheme="minorEastAsia" w:hAnsiTheme="minorEastAsia"/>
                <w:sz w:val="16"/>
                <w:szCs w:val="16"/>
              </w:rPr>
            </w:pPr>
          </w:p>
        </w:tc>
        <w:tc>
          <w:tcPr>
            <w:tcW w:w="1070" w:type="dxa"/>
            <w:gridSpan w:val="5"/>
            <w:tcBorders>
              <w:bottom w:val="single" w:sz="12" w:space="0" w:color="auto"/>
            </w:tcBorders>
            <w:vAlign w:val="center"/>
          </w:tcPr>
          <w:p w:rsidR="0075112C" w:rsidRPr="00C645FE" w:rsidRDefault="0075112C" w:rsidP="00501E23">
            <w:pPr>
              <w:spacing w:line="0" w:lineRule="atLeast"/>
              <w:jc w:val="center"/>
              <w:rPr>
                <w:rFonts w:asciiTheme="minorEastAsia" w:hAnsiTheme="minorEastAsia"/>
                <w:sz w:val="16"/>
                <w:szCs w:val="16"/>
              </w:rPr>
            </w:pPr>
          </w:p>
        </w:tc>
        <w:tc>
          <w:tcPr>
            <w:tcW w:w="1068" w:type="dxa"/>
            <w:gridSpan w:val="4"/>
            <w:tcBorders>
              <w:bottom w:val="single" w:sz="12" w:space="0" w:color="auto"/>
            </w:tcBorders>
            <w:vAlign w:val="center"/>
          </w:tcPr>
          <w:p w:rsidR="0075112C" w:rsidRPr="007C0989" w:rsidRDefault="0075112C" w:rsidP="00501E23">
            <w:pPr>
              <w:spacing w:line="0" w:lineRule="atLeast"/>
              <w:ind w:leftChars="50" w:left="105" w:rightChars="50" w:right="105"/>
              <w:jc w:val="center"/>
              <w:rPr>
                <w:rFonts w:asciiTheme="minorEastAsia" w:hAnsiTheme="minorEastAsia"/>
                <w:sz w:val="12"/>
                <w:szCs w:val="28"/>
              </w:rPr>
            </w:pPr>
            <w:r w:rsidRPr="007C0989">
              <w:rPr>
                <w:rFonts w:asciiTheme="minorEastAsia" w:hAnsiTheme="minorEastAsia" w:hint="eastAsia"/>
                <w:sz w:val="12"/>
                <w:szCs w:val="28"/>
              </w:rPr>
              <w:t xml:space="preserve">第　　　　</w:t>
            </w:r>
            <w:r w:rsidR="007C0989" w:rsidRPr="007C0989">
              <w:rPr>
                <w:rFonts w:asciiTheme="minorEastAsia" w:hAnsiTheme="minorEastAsia" w:hint="eastAsia"/>
                <w:sz w:val="12"/>
                <w:szCs w:val="28"/>
              </w:rPr>
              <w:t xml:space="preserve">　</w:t>
            </w:r>
            <w:r w:rsidRPr="007C0989">
              <w:rPr>
                <w:rFonts w:asciiTheme="minorEastAsia" w:hAnsiTheme="minorEastAsia" w:hint="eastAsia"/>
                <w:sz w:val="12"/>
                <w:szCs w:val="28"/>
              </w:rPr>
              <w:t>号</w:t>
            </w:r>
          </w:p>
        </w:tc>
        <w:tc>
          <w:tcPr>
            <w:tcW w:w="1074" w:type="dxa"/>
            <w:gridSpan w:val="5"/>
            <w:tcBorders>
              <w:bottom w:val="single" w:sz="12" w:space="0" w:color="auto"/>
            </w:tcBorders>
            <w:vAlign w:val="center"/>
          </w:tcPr>
          <w:p w:rsidR="0075112C" w:rsidRPr="00C645FE" w:rsidRDefault="0075112C" w:rsidP="00501E23">
            <w:pPr>
              <w:spacing w:line="0" w:lineRule="atLeast"/>
              <w:jc w:val="center"/>
              <w:rPr>
                <w:rFonts w:asciiTheme="minorEastAsia" w:hAnsiTheme="minorEastAsia"/>
                <w:sz w:val="16"/>
                <w:szCs w:val="16"/>
              </w:rPr>
            </w:pPr>
          </w:p>
        </w:tc>
        <w:tc>
          <w:tcPr>
            <w:tcW w:w="1286" w:type="dxa"/>
            <w:gridSpan w:val="5"/>
            <w:tcBorders>
              <w:bottom w:val="single" w:sz="12" w:space="0" w:color="auto"/>
            </w:tcBorders>
            <w:vAlign w:val="center"/>
          </w:tcPr>
          <w:p w:rsidR="0075112C" w:rsidRPr="00C645FE" w:rsidRDefault="0075112C" w:rsidP="00501E23">
            <w:pPr>
              <w:spacing w:line="0" w:lineRule="atLeast"/>
              <w:jc w:val="center"/>
              <w:rPr>
                <w:rFonts w:asciiTheme="minorEastAsia" w:hAnsiTheme="minorEastAsia"/>
                <w:sz w:val="16"/>
                <w:szCs w:val="16"/>
              </w:rPr>
            </w:pPr>
          </w:p>
        </w:tc>
        <w:tc>
          <w:tcPr>
            <w:tcW w:w="1088" w:type="dxa"/>
            <w:gridSpan w:val="5"/>
            <w:tcBorders>
              <w:bottom w:val="single" w:sz="12" w:space="0" w:color="auto"/>
              <w:right w:val="single" w:sz="12" w:space="0" w:color="auto"/>
            </w:tcBorders>
            <w:vAlign w:val="center"/>
          </w:tcPr>
          <w:p w:rsidR="0075112C" w:rsidRPr="00C645FE" w:rsidRDefault="0075112C" w:rsidP="00501E23">
            <w:pPr>
              <w:spacing w:line="0" w:lineRule="atLeast"/>
              <w:jc w:val="center"/>
              <w:rPr>
                <w:rFonts w:asciiTheme="minorEastAsia" w:hAnsiTheme="minorEastAsia"/>
                <w:sz w:val="16"/>
                <w:szCs w:val="16"/>
              </w:rPr>
            </w:pPr>
          </w:p>
        </w:tc>
      </w:tr>
      <w:tr w:rsidR="0075112C" w:rsidRPr="00F94E03" w:rsidTr="00501E23">
        <w:trPr>
          <w:trHeight w:val="565"/>
        </w:trPr>
        <w:tc>
          <w:tcPr>
            <w:tcW w:w="3114" w:type="dxa"/>
            <w:gridSpan w:val="10"/>
            <w:vMerge w:val="restart"/>
            <w:tcBorders>
              <w:top w:val="single" w:sz="12" w:space="0" w:color="auto"/>
              <w:left w:val="single" w:sz="12" w:space="0" w:color="auto"/>
              <w:bottom w:val="single" w:sz="4" w:space="0" w:color="auto"/>
            </w:tcBorders>
            <w:vAlign w:val="center"/>
          </w:tcPr>
          <w:p w:rsidR="0075112C" w:rsidRPr="00F94E03" w:rsidRDefault="0075112C" w:rsidP="00501E23">
            <w:pPr>
              <w:spacing w:line="0" w:lineRule="atLeast"/>
              <w:jc w:val="center"/>
              <w:rPr>
                <w:rFonts w:ascii="Meiryo UI" w:eastAsia="Meiryo UI" w:hAnsi="Meiryo UI"/>
                <w:sz w:val="16"/>
                <w:szCs w:val="16"/>
              </w:rPr>
            </w:pPr>
            <w:r w:rsidRPr="00F94E03">
              <w:rPr>
                <w:rFonts w:ascii="Meiryo UI" w:eastAsia="Meiryo UI" w:hAnsi="Meiryo UI" w:hint="eastAsia"/>
                <w:noProof/>
                <w:sz w:val="16"/>
                <w:szCs w:val="16"/>
              </w:rPr>
              <mc:AlternateContent>
                <mc:Choice Requires="wps">
                  <w:drawing>
                    <wp:anchor distT="0" distB="0" distL="114300" distR="114300" simplePos="0" relativeHeight="251709440" behindDoc="0" locked="0" layoutInCell="1" allowOverlap="1" wp14:anchorId="0FEAB766" wp14:editId="3A8A8FCF">
                      <wp:simplePos x="0" y="0"/>
                      <wp:positionH relativeFrom="column">
                        <wp:posOffset>66675</wp:posOffset>
                      </wp:positionH>
                      <wp:positionV relativeFrom="paragraph">
                        <wp:posOffset>110490</wp:posOffset>
                      </wp:positionV>
                      <wp:extent cx="1885950" cy="99060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188595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D41" w:rsidRDefault="009E1D41" w:rsidP="0075112C">
                                  <w:pPr>
                                    <w:jc w:val="distribute"/>
                                    <w:rPr>
                                      <w:sz w:val="18"/>
                                      <w:szCs w:val="18"/>
                                    </w:rPr>
                                  </w:pPr>
                                </w:p>
                                <w:p w:rsidR="009E1D41" w:rsidRPr="00C645FE" w:rsidRDefault="009E1D41" w:rsidP="0075112C">
                                  <w:pPr>
                                    <w:jc w:val="distribute"/>
                                    <w:rPr>
                                      <w:rFonts w:asciiTheme="minorEastAsia" w:hAnsiTheme="minorEastAsia"/>
                                      <w:sz w:val="18"/>
                                      <w:szCs w:val="18"/>
                                    </w:rPr>
                                  </w:pPr>
                                  <w:r>
                                    <w:rPr>
                                      <w:rFonts w:hint="eastAsia"/>
                                      <w:sz w:val="18"/>
                                      <w:szCs w:val="18"/>
                                    </w:rPr>
                                    <w:t xml:space="preserve">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年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月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日</w:t>
                                  </w:r>
                                </w:p>
                                <w:p w:rsidR="009E1D41" w:rsidRPr="00C645FE" w:rsidRDefault="009E1D41" w:rsidP="0075112C">
                                  <w:pPr>
                                    <w:jc w:val="distribute"/>
                                    <w:rPr>
                                      <w:rFonts w:asciiTheme="minorEastAsia" w:hAnsiTheme="minorEastAsia"/>
                                      <w:sz w:val="18"/>
                                      <w:szCs w:val="18"/>
                                    </w:rPr>
                                  </w:pPr>
                                </w:p>
                                <w:p w:rsidR="009E1D41" w:rsidRPr="00C645FE" w:rsidRDefault="009E1D41" w:rsidP="0075112C">
                                  <w:pPr>
                                    <w:jc w:val="distribute"/>
                                    <w:rPr>
                                      <w:rFonts w:asciiTheme="minorEastAsia" w:hAnsiTheme="minorEastAsia"/>
                                      <w:sz w:val="18"/>
                                      <w:szCs w:val="18"/>
                                    </w:rPr>
                                  </w:pPr>
                                  <w:r w:rsidRPr="00C645FE">
                                    <w:rPr>
                                      <w:rFonts w:asciiTheme="minorEastAsia" w:hAnsiTheme="minorEastAsia" w:hint="eastAsia"/>
                                      <w:sz w:val="18"/>
                                      <w:szCs w:val="18"/>
                                    </w:rPr>
                                    <w:t>大阪府なにわ北府税事務所長様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B766" id="テキスト ボックス 228" o:spid="_x0000_s1068" type="#_x0000_t202" style="position:absolute;left:0;text-align:left;margin-left:5.25pt;margin-top:8.7pt;width:148.5pt;height: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1PMogIAAH8FAAAOAAAAZHJzL2Uyb0RvYy54bWysVM1u2zAMvg/YOwi6r07SnzVBnSJr0WFA&#10;0RZrh54VWUqMyaImKbGzYwMMe4i9wrDznscvMkq2kyzbpcMutkR+pEh+JM/Oq0KRpbAuB53S/kGP&#10;EqE5ZLmepfTDw9WrU0qcZzpjCrRI6Uo4ej5++eKsNCMxgDmoTFiCTrQblSalc+/NKEkcn4uCuQMw&#10;QqNSgi2Yx6udJZllJXovVDLo9U6SEmxmLHDhHEovGyUdR/9SCu5vpXTCE5VSjM3Hr43fafgm4zM2&#10;mllm5jlvw2D/EEXBco2PblxdMs/IwuZ/uCpybsGB9AccigSkzLmIOWA2/d5eNvdzZkTMBYvjzKZM&#10;7v+55TfLO0vyLKWDAVKlWYEk1esv9dP3+ulnvf5K6vW3er2un37gnQQQlqw0boSW9wZtffUGKqS+&#10;kzsUhkpU0hbhjzkS1GPxV5uCi8oTHoxOT4+Hx6jiqBsOeye9yEiytTbW+bcCChIOKbVIaKwzW147&#10;j5EgtIOExzRc5UpFUpUmZUpPDtH9bxq0UDpIRGyP1k3IqIk8nvxKiYBR+r2QWJ6YQBDExhQXypIl&#10;w5ZinAvtY+7RL6IDSmIQzzFs8duonmPc5NG9DNpvjItcg43Z74WdfexClg0eC7mTdzj6alrFvjiM&#10;lATRFLIVEm6hmSJn+FWOrFwz5++YxbFBInEV+Fv8SAVYfWhPlMzBfv6bPOCxm1FLSYljmFL3acGs&#10;oES909jnw/7RUZjbeDk6fj3Ai93VTHc1elFcANLSx6VjeDwGvFfdUVooHnFjTMKrqGKa49sp9d3x&#10;wjfLATcOF5NJBOGkGuav9b3hwXVgKfTcQ/XIrGkb02NL30A3sGy0158NNlhqmCw8yDw277aqLQE4&#10;5bGn240U1sjuPaK2e3P8CwAA//8DAFBLAwQUAAYACAAAACEAM94djN4AAAAJAQAADwAAAGRycy9k&#10;b3ducmV2LnhtbExPy07DMBC8I/EP1iJxozZ90CqNU1WRKiQEh5ZeuG1iN4kar0PstoGvZ3sqp9U8&#10;NDuTrgbXirPtQ+NJw/NIgbBUetNQpWH/uXlagAgRyWDryWr4sQFW2f1dionxF9ra8y5WgkMoJKih&#10;jrFLpAxlbR2Gke8ssXbwvcPIsK+k6fHC4a6VY6VepMOG+EONnc1rWx53J6fhLd984LYYu8Vvm7++&#10;H9bd9/5rpvXjw7Begoh2iDczXOtzdci4U+FPZIJoGasZO/nOpyBYn6g5E8WVmExBZqn8vyD7AwAA&#10;//8DAFBLAQItABQABgAIAAAAIQC2gziS/gAAAOEBAAATAAAAAAAAAAAAAAAAAAAAAABbQ29udGVu&#10;dF9UeXBlc10ueG1sUEsBAi0AFAAGAAgAAAAhADj9If/WAAAAlAEAAAsAAAAAAAAAAAAAAAAALwEA&#10;AF9yZWxzLy5yZWxzUEsBAi0AFAAGAAgAAAAhADTjU8yiAgAAfwUAAA4AAAAAAAAAAAAAAAAALgIA&#10;AGRycy9lMm9Eb2MueG1sUEsBAi0AFAAGAAgAAAAhADPeHYzeAAAACQEAAA8AAAAAAAAAAAAAAAAA&#10;/AQAAGRycy9kb3ducmV2LnhtbFBLBQYAAAAABAAEAPMAAAAHBgAAAAA=&#10;" filled="f" stroked="f" strokeweight=".5pt">
                      <v:textbox>
                        <w:txbxContent>
                          <w:p w:rsidR="009E1D41" w:rsidRDefault="009E1D41" w:rsidP="0075112C">
                            <w:pPr>
                              <w:jc w:val="distribute"/>
                              <w:rPr>
                                <w:sz w:val="18"/>
                                <w:szCs w:val="18"/>
                              </w:rPr>
                            </w:pPr>
                          </w:p>
                          <w:p w:rsidR="009E1D41" w:rsidRPr="00C645FE" w:rsidRDefault="009E1D41" w:rsidP="0075112C">
                            <w:pPr>
                              <w:jc w:val="distribute"/>
                              <w:rPr>
                                <w:rFonts w:asciiTheme="minorEastAsia" w:hAnsiTheme="minorEastAsia"/>
                                <w:sz w:val="18"/>
                                <w:szCs w:val="18"/>
                              </w:rPr>
                            </w:pPr>
                            <w:r>
                              <w:rPr>
                                <w:rFonts w:hint="eastAsia"/>
                                <w:sz w:val="18"/>
                                <w:szCs w:val="18"/>
                              </w:rPr>
                              <w:t xml:space="preserve">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年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月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日</w:t>
                            </w:r>
                          </w:p>
                          <w:p w:rsidR="009E1D41" w:rsidRPr="00C645FE" w:rsidRDefault="009E1D41" w:rsidP="0075112C">
                            <w:pPr>
                              <w:jc w:val="distribute"/>
                              <w:rPr>
                                <w:rFonts w:asciiTheme="minorEastAsia" w:hAnsiTheme="minorEastAsia"/>
                                <w:sz w:val="18"/>
                                <w:szCs w:val="18"/>
                              </w:rPr>
                            </w:pPr>
                          </w:p>
                          <w:p w:rsidR="009E1D41" w:rsidRPr="00C645FE" w:rsidRDefault="009E1D41" w:rsidP="0075112C">
                            <w:pPr>
                              <w:jc w:val="distribute"/>
                              <w:rPr>
                                <w:rFonts w:asciiTheme="minorEastAsia" w:hAnsiTheme="minorEastAsia"/>
                                <w:sz w:val="18"/>
                                <w:szCs w:val="18"/>
                              </w:rPr>
                            </w:pPr>
                            <w:r w:rsidRPr="00C645FE">
                              <w:rPr>
                                <w:rFonts w:asciiTheme="minorEastAsia" w:hAnsiTheme="minorEastAsia" w:hint="eastAsia"/>
                                <w:sz w:val="18"/>
                                <w:szCs w:val="18"/>
                              </w:rPr>
                              <w:t>大阪府なにわ北府税事務所長様</w:t>
                            </w:r>
                          </w:p>
                        </w:txbxContent>
                      </v:textbox>
                    </v:shape>
                  </w:pict>
                </mc:Fallback>
              </mc:AlternateContent>
            </w:r>
          </w:p>
        </w:tc>
        <w:tc>
          <w:tcPr>
            <w:tcW w:w="2815" w:type="dxa"/>
            <w:gridSpan w:val="12"/>
            <w:tcBorders>
              <w:top w:val="single" w:sz="12" w:space="0" w:color="auto"/>
              <w:bottom w:val="single" w:sz="4" w:space="0" w:color="auto"/>
            </w:tcBorders>
            <w:vAlign w:val="center"/>
          </w:tcPr>
          <w:p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免税軽油の使用に係る</w:t>
            </w:r>
          </w:p>
          <w:p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事務所又は事業所所在地</w:t>
            </w:r>
          </w:p>
        </w:tc>
        <w:tc>
          <w:tcPr>
            <w:tcW w:w="3840" w:type="dxa"/>
            <w:gridSpan w:val="16"/>
            <w:tcBorders>
              <w:top w:val="single" w:sz="12" w:space="0" w:color="auto"/>
              <w:bottom w:val="single" w:sz="4" w:space="0" w:color="auto"/>
              <w:right w:val="single" w:sz="12" w:space="0" w:color="auto"/>
            </w:tcBorders>
            <w:shd w:val="clear" w:color="auto" w:fill="EEECE1" w:themeFill="background2"/>
            <w:vAlign w:val="center"/>
          </w:tcPr>
          <w:p w:rsidR="0075112C" w:rsidRPr="0022770E" w:rsidRDefault="0075112C" w:rsidP="00501E23">
            <w:pPr>
              <w:spacing w:line="0" w:lineRule="atLeast"/>
              <w:ind w:leftChars="50" w:left="105" w:rightChars="50" w:right="105"/>
              <w:jc w:val="center"/>
              <w:rPr>
                <w:rFonts w:ascii="HGP行書体" w:eastAsia="HGP行書体" w:hAnsi="Meiryo UI"/>
                <w:sz w:val="18"/>
                <w:szCs w:val="18"/>
              </w:rPr>
            </w:pPr>
            <w:r w:rsidRPr="00C645FE">
              <w:rPr>
                <w:rFonts w:ascii="HGP行書体" w:eastAsia="HGP行書体" w:hAnsi="Meiryo UI" w:hint="eastAsia"/>
                <w:sz w:val="22"/>
                <w:szCs w:val="18"/>
              </w:rPr>
              <w:t>大阪市北区西天満3-5-24</w:t>
            </w:r>
            <w:r w:rsidRPr="001A05C4">
              <w:rPr>
                <w:rFonts w:ascii="HGP行書体" w:eastAsia="HGP行書体" w:hAnsi="Meiryo UI" w:hint="eastAsia"/>
                <w:szCs w:val="18"/>
              </w:rPr>
              <w:fldChar w:fldCharType="begin"/>
            </w:r>
            <w:r w:rsidRPr="001A05C4">
              <w:rPr>
                <w:rFonts w:ascii="HGP行書体" w:eastAsia="HGP行書体" w:hAnsi="Meiryo UI" w:hint="eastAsia"/>
                <w:szCs w:val="18"/>
              </w:rPr>
              <w:instrText xml:space="preserve"> MERGEFIELD 住所2 </w:instrText>
            </w:r>
            <w:r w:rsidRPr="001A05C4">
              <w:rPr>
                <w:rFonts w:ascii="HGP行書体" w:eastAsia="HGP行書体" w:hAnsi="Meiryo UI" w:hint="eastAsia"/>
                <w:szCs w:val="18"/>
              </w:rPr>
              <w:fldChar w:fldCharType="end"/>
            </w:r>
          </w:p>
        </w:tc>
      </w:tr>
      <w:tr w:rsidR="0075112C" w:rsidRPr="00F94E03" w:rsidTr="00501E23">
        <w:trPr>
          <w:trHeight w:val="565"/>
        </w:trPr>
        <w:tc>
          <w:tcPr>
            <w:tcW w:w="3114" w:type="dxa"/>
            <w:gridSpan w:val="10"/>
            <w:vMerge/>
            <w:tcBorders>
              <w:left w:val="single" w:sz="12" w:space="0" w:color="auto"/>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2815" w:type="dxa"/>
            <w:gridSpan w:val="12"/>
            <w:vAlign w:val="center"/>
          </w:tcPr>
          <w:p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業種</w:t>
            </w:r>
          </w:p>
        </w:tc>
        <w:tc>
          <w:tcPr>
            <w:tcW w:w="3840" w:type="dxa"/>
            <w:gridSpan w:val="16"/>
            <w:tcBorders>
              <w:bottom w:val="single" w:sz="4" w:space="0" w:color="auto"/>
              <w:right w:val="single" w:sz="12" w:space="0" w:color="auto"/>
            </w:tcBorders>
            <w:shd w:val="clear" w:color="auto" w:fill="EEECE1" w:themeFill="background2"/>
            <w:vAlign w:val="center"/>
          </w:tcPr>
          <w:p w:rsidR="0075112C" w:rsidRPr="00C645FE" w:rsidRDefault="0075112C" w:rsidP="00501E23">
            <w:pPr>
              <w:jc w:val="left"/>
              <w:rPr>
                <w:rFonts w:asciiTheme="minorEastAsia" w:hAnsiTheme="minorEastAsia"/>
                <w:sz w:val="18"/>
                <w:szCs w:val="16"/>
              </w:rPr>
            </w:pPr>
            <w:r w:rsidRPr="00C645FE">
              <w:rPr>
                <w:rFonts w:asciiTheme="minorEastAsia" w:hAnsiTheme="minorEastAsia" w:hint="eastAsia"/>
                <w:noProof/>
                <w:sz w:val="18"/>
                <w:szCs w:val="16"/>
              </w:rPr>
              <mc:AlternateContent>
                <mc:Choice Requires="wps">
                  <w:drawing>
                    <wp:anchor distT="0" distB="0" distL="114300" distR="114300" simplePos="0" relativeHeight="251710464" behindDoc="0" locked="1" layoutInCell="1" allowOverlap="1" wp14:anchorId="70BBC42D" wp14:editId="6E61D33A">
                      <wp:simplePos x="0" y="0"/>
                      <wp:positionH relativeFrom="column">
                        <wp:posOffset>48895</wp:posOffset>
                      </wp:positionH>
                      <wp:positionV relativeFrom="paragraph">
                        <wp:posOffset>19050</wp:posOffset>
                      </wp:positionV>
                      <wp:extent cx="294640" cy="208915"/>
                      <wp:effectExtent l="0" t="0" r="10160" b="19685"/>
                      <wp:wrapNone/>
                      <wp:docPr id="12" name="楕円 12"/>
                      <wp:cNvGraphicFramePr/>
                      <a:graphic xmlns:a="http://schemas.openxmlformats.org/drawingml/2006/main">
                        <a:graphicData uri="http://schemas.microsoft.com/office/word/2010/wordprocessingShape">
                          <wps:wsp>
                            <wps:cNvSpPr/>
                            <wps:spPr>
                              <a:xfrm>
                                <a:off x="0" y="0"/>
                                <a:ext cx="294640" cy="2089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F7BFF" id="楕円 12" o:spid="_x0000_s1026" style="position:absolute;left:0;text-align:left;margin-left:3.85pt;margin-top:1.5pt;width:23.2pt;height:1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pogIAAI8FAAAOAAAAZHJzL2Uyb0RvYy54bWysVEtu2zAQ3RfoHQjuG0mG8xMiB0aCFAWC&#10;JGhSZM1QZCSA4rAkbdk9QG7QI/Ro7Tk6JCXZaIIuinohk5yZN/Pmd3a+6RRZC+ta0BUtDnJKhOZQ&#10;t/q5ol8erj6cUOI80zVToEVFt8LR88X7d2e9KcUMGlC1sARBtCt7U9HGe1NmmeON6Jg7ACM0CiXY&#10;jnm82uestqxH9E5lszw/ynqwtbHAhXP4epmEdBHxpRTc30rphCeqohibj18bv0/hmy3OWPlsmWla&#10;PoTB/iGKjrUanU5Ql8wzsrLtK6iu5RYcSH/AoctAypaLyAHZFPkfbO4bZkTkgslxZkqT+3+w/GZ9&#10;Z0lbY+1mlGjWYY1+/fj+8+WF4ANmpzeuRKV7c2eHm8NjoLqRtgv/SIJsYka3U0bFxhOOj7PT+dEc&#10;885RNMtPTovDgJntjI11/qOAjoRDRYVSrXGBMyvZ+tr5pD1qhWcNV61S+M5KpUkfAj/O82jhQLV1&#10;kAZhbCFxoSxZMyy+3xSD6z0tDERpjCeQTLTiyW+VSPifhcTkBCLJQWjLHSbjXGhfJFHDapFcHeb4&#10;G52NFpG10ggYkCUGOWEPAKNmAhmxUwIG/WAqYldPxgPzvxlPFtEzaD8Zd60G+xYzhawGz0l/TFJK&#10;TcjSE9RbbB0Laaac4Vct1vCaOX/HLA4Rlh0Xg7/Fj1SAhYLhREkD9ttb70EfexullPQ4lBV1X1fM&#10;CkrUJ41df1rMQzf5eJkfHs/wYvclT/sSveouAEtf4AoyPB6DvlfjUVroHnF/LINXFDHN0XdFubfj&#10;5cKnZYEbiIvlMqrh5Brmr/W94QE8ZDU06MPmkVkzNLLHCbiBcYBfNXPSDZYalisPso2dvsvrkG+c&#10;+tg4w4YKa2X/HrV2e3TxGwAA//8DAFBLAwQUAAYACAAAACEAbiWD/doAAAAFAQAADwAAAGRycy9k&#10;b3ducmV2LnhtbEyPzU7DMBCE70i8g7VIXCpqt6W0hDgVQgLKsYUH2CZLEjVeR7Gbn7dnOcFxNKOZ&#10;b9Ld6BrVUxdqzxYWcwOKOPdFzaWFr8/Xuy2oEJELbDyThYkC7LLrqxSTwg98oP4YSyUlHBK0UMXY&#10;JlqHvCKHYe5bYvG+fecwiuxKXXQ4SLlr9NKYB+2wZlmosKWXivLz8eIs9G/LPc0mnIZy207mMHv/&#10;OJuVtbc34/MTqEhj/AvDL76gQyZMJ3/hIqjGwmYjQQsrOSTu+n4B6iRy/Qg6S/V/+uwHAAD//wMA&#10;UEsBAi0AFAAGAAgAAAAhALaDOJL+AAAA4QEAABMAAAAAAAAAAAAAAAAAAAAAAFtDb250ZW50X1R5&#10;cGVzXS54bWxQSwECLQAUAAYACAAAACEAOP0h/9YAAACUAQAACwAAAAAAAAAAAAAAAAAvAQAAX3Jl&#10;bHMvLnJlbHNQSwECLQAUAAYACAAAACEAnQf8qaICAACPBQAADgAAAAAAAAAAAAAAAAAuAgAAZHJz&#10;L2Uyb0RvYy54bWxQSwECLQAUAAYACAAAACEAbiWD/doAAAAFAQAADwAAAAAAAAAAAAAAAAD8BAAA&#10;ZHJzL2Rvd25yZXYueG1sUEsFBgAAAAAEAAQA8wAAAAMGAAAAAA==&#10;" filled="f" strokecolor="black [3213]" strokeweight="1pt">
                      <w10:anchorlock/>
                    </v:oval>
                  </w:pict>
                </mc:Fallback>
              </mc:AlternateContent>
            </w:r>
            <w:r w:rsidRPr="00C645FE">
              <w:rPr>
                <w:rFonts w:asciiTheme="minorEastAsia" w:hAnsiTheme="minorEastAsia" w:hint="eastAsia"/>
                <w:sz w:val="18"/>
                <w:szCs w:val="16"/>
              </w:rPr>
              <w:t xml:space="preserve">　船舶・その他（　　　　　　　　　　　　）</w:t>
            </w:r>
          </w:p>
        </w:tc>
      </w:tr>
      <w:tr w:rsidR="0075112C" w:rsidRPr="00F94E03" w:rsidTr="00501E23">
        <w:trPr>
          <w:trHeight w:val="565"/>
        </w:trPr>
        <w:tc>
          <w:tcPr>
            <w:tcW w:w="3114" w:type="dxa"/>
            <w:gridSpan w:val="10"/>
            <w:vMerge/>
            <w:tcBorders>
              <w:left w:val="single" w:sz="12" w:space="0" w:color="auto"/>
              <w:bottom w:val="single" w:sz="4" w:space="0" w:color="auto"/>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2815" w:type="dxa"/>
            <w:gridSpan w:val="12"/>
            <w:tcBorders>
              <w:bottom w:val="single" w:sz="4" w:space="0" w:color="auto"/>
            </w:tcBorders>
            <w:vAlign w:val="center"/>
          </w:tcPr>
          <w:p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免税軽油使用者証の</w:t>
            </w:r>
          </w:p>
          <w:p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番号及び氏名（名称）</w:t>
            </w:r>
          </w:p>
        </w:tc>
        <w:tc>
          <w:tcPr>
            <w:tcW w:w="3366" w:type="dxa"/>
            <w:gridSpan w:val="13"/>
            <w:tcBorders>
              <w:bottom w:val="single" w:sz="4" w:space="0" w:color="auto"/>
              <w:right w:val="nil"/>
            </w:tcBorders>
            <w:shd w:val="clear" w:color="auto" w:fill="EEECE1" w:themeFill="background2"/>
          </w:tcPr>
          <w:p w:rsidR="0075112C" w:rsidRPr="00F94E03" w:rsidRDefault="0075112C" w:rsidP="00501E23">
            <w:pPr>
              <w:spacing w:line="0" w:lineRule="atLeast"/>
              <w:ind w:leftChars="50" w:left="105" w:rightChars="50" w:right="105" w:firstLineChars="400" w:firstLine="720"/>
              <w:rPr>
                <w:rFonts w:ascii="Meiryo UI" w:eastAsia="Meiryo UI" w:hAnsi="Meiryo UI"/>
                <w:sz w:val="18"/>
                <w:szCs w:val="16"/>
              </w:rPr>
            </w:pPr>
            <w:r w:rsidRPr="00C645FE">
              <w:rPr>
                <w:rFonts w:asciiTheme="minorEastAsia" w:hAnsiTheme="minorEastAsia" w:hint="eastAsia"/>
                <w:sz w:val="18"/>
                <w:szCs w:val="16"/>
              </w:rPr>
              <w:t>第</w:t>
            </w:r>
            <w:r w:rsidRPr="00F94E03">
              <w:rPr>
                <w:rFonts w:ascii="Meiryo UI" w:eastAsia="Meiryo UI" w:hAnsi="Meiryo UI" w:hint="eastAsia"/>
                <w:sz w:val="18"/>
                <w:szCs w:val="16"/>
              </w:rPr>
              <w:t xml:space="preserve">　　　</w:t>
            </w:r>
            <w:r w:rsidRPr="00146EB4">
              <w:rPr>
                <w:rFonts w:ascii="Meiryo UI" w:eastAsia="Meiryo UI" w:hAnsi="Meiryo UI" w:hint="eastAsia"/>
                <w:sz w:val="24"/>
                <w:szCs w:val="24"/>
              </w:rPr>
              <w:t xml:space="preserve">　</w:t>
            </w:r>
            <w:r w:rsidR="00971075">
              <w:rPr>
                <w:rFonts w:ascii="HGP行書体" w:eastAsia="HGP行書体" w:hAnsi="Meiryo UI" w:hint="eastAsia"/>
                <w:sz w:val="24"/>
                <w:szCs w:val="24"/>
              </w:rPr>
              <w:t xml:space="preserve">　　　　　</w:t>
            </w:r>
            <w:r w:rsidRPr="00F94E03">
              <w:rPr>
                <w:rFonts w:ascii="Meiryo UI" w:eastAsia="Meiryo UI" w:hAnsi="Meiryo UI" w:hint="eastAsia"/>
                <w:sz w:val="18"/>
                <w:szCs w:val="16"/>
              </w:rPr>
              <w:t xml:space="preserve">　　　</w:t>
            </w:r>
            <w:r w:rsidRPr="00C645FE">
              <w:rPr>
                <w:rFonts w:asciiTheme="minorEastAsia" w:hAnsiTheme="minorEastAsia" w:hint="eastAsia"/>
                <w:sz w:val="18"/>
                <w:szCs w:val="16"/>
              </w:rPr>
              <w:t>号</w:t>
            </w:r>
          </w:p>
          <w:p w:rsidR="0075112C" w:rsidRPr="0022770E" w:rsidRDefault="0075112C" w:rsidP="00501E23">
            <w:pPr>
              <w:tabs>
                <w:tab w:val="left" w:pos="1095"/>
              </w:tabs>
              <w:rPr>
                <w:rFonts w:ascii="HGP行書体" w:eastAsia="HGP行書体" w:hAnsi="Meiryo UI"/>
                <w:sz w:val="18"/>
                <w:szCs w:val="16"/>
              </w:rPr>
            </w:pPr>
            <w:r w:rsidRPr="00F94E03">
              <w:rPr>
                <w:rFonts w:ascii="Meiryo UI" w:eastAsia="Meiryo UI" w:hAnsi="Meiryo UI" w:hint="eastAsia"/>
                <w:sz w:val="18"/>
                <w:szCs w:val="16"/>
              </w:rPr>
              <w:tab/>
              <w:t xml:space="preserve">　</w:t>
            </w:r>
            <w:r w:rsidRPr="001A05C4">
              <w:rPr>
                <w:rFonts w:ascii="HGP行書体" w:eastAsia="HGP行書体" w:hAnsi="Meiryo UI" w:hint="eastAsia"/>
                <w:szCs w:val="16"/>
              </w:rPr>
              <w:t>浪速　北三郎</w:t>
            </w:r>
          </w:p>
        </w:tc>
        <w:tc>
          <w:tcPr>
            <w:tcW w:w="474" w:type="dxa"/>
            <w:gridSpan w:val="3"/>
            <w:tcBorders>
              <w:left w:val="nil"/>
              <w:bottom w:val="single" w:sz="4" w:space="0" w:color="auto"/>
              <w:right w:val="single" w:sz="12" w:space="0" w:color="auto"/>
            </w:tcBorders>
            <w:shd w:val="clear" w:color="auto" w:fill="EEECE1" w:themeFill="background2"/>
            <w:vAlign w:val="center"/>
          </w:tcPr>
          <w:p w:rsidR="0075112C" w:rsidRPr="00F94E03" w:rsidRDefault="0075112C" w:rsidP="00501E23">
            <w:pPr>
              <w:spacing w:line="0" w:lineRule="atLeast"/>
              <w:ind w:leftChars="50" w:left="105" w:rightChars="50" w:right="105"/>
              <w:jc w:val="left"/>
              <w:rPr>
                <w:rFonts w:ascii="Meiryo UI" w:eastAsia="Meiryo UI" w:hAnsi="Meiryo UI"/>
                <w:sz w:val="22"/>
              </w:rPr>
            </w:pPr>
            <w:r w:rsidRPr="00F94E03">
              <w:rPr>
                <w:rFonts w:ascii="Meiryo UI" w:eastAsia="Meiryo UI" w:hAnsi="Meiryo UI" w:hint="eastAsia"/>
                <w:sz w:val="22"/>
              </w:rPr>
              <w:t xml:space="preserve">　</w:t>
            </w:r>
          </w:p>
        </w:tc>
      </w:tr>
      <w:tr w:rsidR="0075112C" w:rsidRPr="00F94E03" w:rsidTr="00501E23">
        <w:trPr>
          <w:trHeight w:val="565"/>
        </w:trPr>
        <w:tc>
          <w:tcPr>
            <w:tcW w:w="3114" w:type="dxa"/>
            <w:gridSpan w:val="10"/>
            <w:vMerge/>
            <w:tcBorders>
              <w:left w:val="single" w:sz="12" w:space="0" w:color="auto"/>
              <w:bottom w:val="single" w:sz="12" w:space="0" w:color="auto"/>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2815" w:type="dxa"/>
            <w:gridSpan w:val="12"/>
            <w:tcBorders>
              <w:bottom w:val="single" w:sz="12" w:space="0" w:color="auto"/>
            </w:tcBorders>
            <w:vAlign w:val="center"/>
          </w:tcPr>
          <w:p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この申請に応答する係及び</w:t>
            </w:r>
          </w:p>
          <w:p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氏名並びに電話番号</w:t>
            </w:r>
          </w:p>
        </w:tc>
        <w:tc>
          <w:tcPr>
            <w:tcW w:w="3840" w:type="dxa"/>
            <w:gridSpan w:val="16"/>
            <w:tcBorders>
              <w:bottom w:val="single" w:sz="12" w:space="0" w:color="auto"/>
              <w:right w:val="single" w:sz="12" w:space="0" w:color="auto"/>
            </w:tcBorders>
            <w:shd w:val="clear" w:color="auto" w:fill="EEECE1" w:themeFill="background2"/>
            <w:vAlign w:val="center"/>
          </w:tcPr>
          <w:p w:rsidR="0075112C" w:rsidRPr="00C645FE" w:rsidRDefault="0075112C" w:rsidP="00501E23">
            <w:pPr>
              <w:spacing w:line="0" w:lineRule="atLeast"/>
              <w:ind w:leftChars="100" w:left="210" w:rightChars="100" w:right="210"/>
              <w:jc w:val="center"/>
              <w:rPr>
                <w:rFonts w:asciiTheme="minorEastAsia" w:hAnsiTheme="minorEastAsia"/>
                <w:sz w:val="18"/>
                <w:szCs w:val="16"/>
              </w:rPr>
            </w:pPr>
            <w:r w:rsidRPr="00C645FE">
              <w:rPr>
                <w:rFonts w:asciiTheme="minorEastAsia" w:hAnsiTheme="minorEastAsia" w:hint="eastAsia"/>
                <w:sz w:val="18"/>
                <w:szCs w:val="16"/>
              </w:rPr>
              <w:t>（係）</w:t>
            </w:r>
          </w:p>
          <w:p w:rsidR="0075112C" w:rsidRPr="00F94E03" w:rsidRDefault="0075112C" w:rsidP="00501E23">
            <w:pPr>
              <w:spacing w:line="0" w:lineRule="atLeast"/>
              <w:ind w:leftChars="100" w:left="210" w:rightChars="100" w:right="210"/>
              <w:jc w:val="distribute"/>
              <w:rPr>
                <w:rFonts w:ascii="Meiryo UI" w:eastAsia="Meiryo UI" w:hAnsi="Meiryo UI"/>
                <w:sz w:val="18"/>
                <w:szCs w:val="16"/>
              </w:rPr>
            </w:pPr>
            <w:r w:rsidRPr="00C645FE">
              <w:rPr>
                <w:rFonts w:asciiTheme="minorEastAsia" w:hAnsiTheme="minorEastAsia" w:hint="eastAsia"/>
                <w:sz w:val="18"/>
                <w:szCs w:val="16"/>
              </w:rPr>
              <w:t>（</w:t>
            </w:r>
            <w:r w:rsidRPr="00F94E03">
              <w:rPr>
                <w:rFonts w:ascii="Meiryo UI" w:eastAsia="Meiryo UI" w:hAnsi="Meiryo UI" w:hint="eastAsia"/>
                <w:sz w:val="18"/>
                <w:szCs w:val="16"/>
              </w:rPr>
              <w:t xml:space="preserve">　　</w:t>
            </w:r>
            <w:r w:rsidRPr="0022770E">
              <w:rPr>
                <w:rFonts w:ascii="HGP行書体" w:eastAsia="HGP行書体" w:hAnsi="Meiryo UI" w:hint="eastAsia"/>
                <w:sz w:val="18"/>
                <w:szCs w:val="16"/>
              </w:rPr>
              <w:t>０６－６３６２-８６１１</w:t>
            </w:r>
            <w:r w:rsidRPr="00F94E03">
              <w:rPr>
                <w:rFonts w:ascii="Meiryo UI" w:eastAsia="Meiryo UI" w:hAnsi="Meiryo UI" w:hint="eastAsia"/>
                <w:sz w:val="18"/>
                <w:szCs w:val="16"/>
              </w:rPr>
              <w:t xml:space="preserve">　　</w:t>
            </w:r>
            <w:r w:rsidRPr="00C645FE">
              <w:rPr>
                <w:rFonts w:asciiTheme="minorEastAsia" w:hAnsiTheme="minorEastAsia" w:hint="eastAsia"/>
                <w:sz w:val="18"/>
                <w:szCs w:val="16"/>
              </w:rPr>
              <w:t>）</w:t>
            </w:r>
          </w:p>
        </w:tc>
      </w:tr>
      <w:tr w:rsidR="0075112C" w:rsidRPr="00F94E03" w:rsidTr="00501E23">
        <w:trPr>
          <w:trHeight w:val="445"/>
        </w:trPr>
        <w:tc>
          <w:tcPr>
            <w:tcW w:w="9769" w:type="dxa"/>
            <w:gridSpan w:val="38"/>
            <w:tcBorders>
              <w:top w:val="single" w:sz="12" w:space="0" w:color="auto"/>
              <w:left w:val="single" w:sz="12" w:space="0" w:color="auto"/>
              <w:bottom w:val="single" w:sz="12" w:space="0" w:color="auto"/>
              <w:right w:val="single" w:sz="12" w:space="0" w:color="auto"/>
            </w:tcBorders>
            <w:vAlign w:val="center"/>
          </w:tcPr>
          <w:p w:rsidR="0075112C" w:rsidRPr="00C645FE" w:rsidRDefault="0075112C" w:rsidP="00501E23">
            <w:pPr>
              <w:spacing w:line="0" w:lineRule="atLeast"/>
              <w:ind w:leftChars="1300" w:left="2730" w:rightChars="1300" w:right="2730"/>
              <w:jc w:val="distribute"/>
              <w:rPr>
                <w:rFonts w:asciiTheme="minorEastAsia" w:hAnsiTheme="minorEastAsia"/>
                <w:sz w:val="16"/>
                <w:szCs w:val="16"/>
              </w:rPr>
            </w:pPr>
            <w:r w:rsidRPr="00C645FE">
              <w:rPr>
                <w:rFonts w:asciiTheme="minorEastAsia" w:hAnsiTheme="minorEastAsia" w:hint="eastAsia"/>
                <w:sz w:val="36"/>
                <w:szCs w:val="16"/>
              </w:rPr>
              <w:t>免税証交付申請書</w:t>
            </w:r>
          </w:p>
        </w:tc>
      </w:tr>
      <w:tr w:rsidR="0075112C" w:rsidRPr="00F94E03" w:rsidTr="00501E23">
        <w:trPr>
          <w:trHeight w:val="168"/>
        </w:trPr>
        <w:tc>
          <w:tcPr>
            <w:tcW w:w="2871" w:type="dxa"/>
            <w:gridSpan w:val="9"/>
            <w:vMerge w:val="restart"/>
            <w:tcBorders>
              <w:top w:val="single" w:sz="12" w:space="0" w:color="auto"/>
              <w:left w:val="single" w:sz="12" w:space="0" w:color="auto"/>
            </w:tcBorders>
            <w:shd w:val="clear" w:color="auto" w:fill="auto"/>
            <w:vAlign w:val="center"/>
          </w:tcPr>
          <w:p w:rsidR="0075112C" w:rsidRPr="00C645FE" w:rsidRDefault="0075112C" w:rsidP="00501E23">
            <w:pPr>
              <w:spacing w:line="0" w:lineRule="atLeast"/>
              <w:ind w:leftChars="300" w:left="630" w:rightChars="300" w:right="630"/>
              <w:jc w:val="distribute"/>
              <w:rPr>
                <w:rFonts w:asciiTheme="minorEastAsia" w:hAnsiTheme="minorEastAsia"/>
                <w:sz w:val="18"/>
                <w:szCs w:val="16"/>
              </w:rPr>
            </w:pPr>
            <w:r w:rsidRPr="00C645FE">
              <w:rPr>
                <w:rFonts w:asciiTheme="minorEastAsia" w:hAnsiTheme="minorEastAsia" w:hint="eastAsia"/>
                <w:sz w:val="18"/>
                <w:szCs w:val="16"/>
              </w:rPr>
              <w:t>機械、車両又は</w:t>
            </w:r>
          </w:p>
          <w:p w:rsidR="0075112C" w:rsidRPr="00C645FE" w:rsidRDefault="0075112C" w:rsidP="00501E23">
            <w:pPr>
              <w:spacing w:line="0" w:lineRule="atLeast"/>
              <w:ind w:leftChars="300" w:left="630" w:rightChars="300" w:right="630"/>
              <w:jc w:val="distribute"/>
              <w:rPr>
                <w:rFonts w:asciiTheme="minorEastAsia" w:hAnsiTheme="minorEastAsia"/>
                <w:sz w:val="18"/>
                <w:szCs w:val="16"/>
              </w:rPr>
            </w:pPr>
            <w:r w:rsidRPr="00C645FE">
              <w:rPr>
                <w:rFonts w:asciiTheme="minorEastAsia" w:hAnsiTheme="minorEastAsia" w:hint="eastAsia"/>
                <w:sz w:val="18"/>
                <w:szCs w:val="16"/>
              </w:rPr>
              <w:t>設備名（番号）</w:t>
            </w:r>
          </w:p>
        </w:tc>
        <w:tc>
          <w:tcPr>
            <w:tcW w:w="490" w:type="dxa"/>
            <w:gridSpan w:val="2"/>
            <w:tcBorders>
              <w:top w:val="single" w:sz="12" w:space="0" w:color="auto"/>
              <w:bottom w:val="nil"/>
              <w:right w:val="nil"/>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1688" w:type="dxa"/>
            <w:gridSpan w:val="7"/>
            <w:tcBorders>
              <w:top w:val="single" w:sz="12" w:space="0" w:color="auto"/>
              <w:left w:val="nil"/>
              <w:bottom w:val="nil"/>
              <w:right w:val="nil"/>
            </w:tcBorders>
            <w:shd w:val="clear" w:color="auto" w:fill="EEECE1" w:themeFill="background2"/>
            <w:vAlign w:val="center"/>
          </w:tcPr>
          <w:p w:rsidR="0075112C" w:rsidRPr="00C645FE" w:rsidRDefault="00AA26FD" w:rsidP="00501E23">
            <w:pPr>
              <w:spacing w:line="0" w:lineRule="atLeast"/>
              <w:jc w:val="center"/>
              <w:rPr>
                <w:rFonts w:ascii="HGP行書体" w:eastAsia="HGP行書体" w:hAnsi="Meiryo UI"/>
                <w:sz w:val="18"/>
                <w:szCs w:val="16"/>
              </w:rPr>
            </w:pPr>
            <w:r>
              <w:rPr>
                <w:rFonts w:ascii="HGP行書体" w:eastAsia="HGP行書体" w:hAnsi="Meiryo UI" w:hint="eastAsia"/>
                <w:sz w:val="18"/>
                <w:szCs w:val="16"/>
              </w:rPr>
              <w:t>大阪丸</w:t>
            </w:r>
          </w:p>
        </w:tc>
        <w:tc>
          <w:tcPr>
            <w:tcW w:w="489" w:type="dxa"/>
            <w:gridSpan w:val="2"/>
            <w:tcBorders>
              <w:top w:val="single" w:sz="12" w:space="0" w:color="auto"/>
              <w:left w:val="nil"/>
              <w:bottom w:val="nil"/>
              <w:right w:val="nil"/>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1660" w:type="dxa"/>
            <w:gridSpan w:val="7"/>
            <w:tcBorders>
              <w:top w:val="single" w:sz="12" w:space="0" w:color="auto"/>
              <w:left w:val="nil"/>
              <w:bottom w:val="nil"/>
              <w:right w:val="nil"/>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p>
        </w:tc>
        <w:tc>
          <w:tcPr>
            <w:tcW w:w="494" w:type="dxa"/>
            <w:gridSpan w:val="3"/>
            <w:tcBorders>
              <w:top w:val="single" w:sz="12" w:space="0" w:color="auto"/>
              <w:left w:val="nil"/>
              <w:bottom w:val="nil"/>
              <w:right w:val="nil"/>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2077" w:type="dxa"/>
            <w:gridSpan w:val="8"/>
            <w:tcBorders>
              <w:top w:val="single" w:sz="12" w:space="0" w:color="auto"/>
              <w:left w:val="nil"/>
              <w:bottom w:val="nil"/>
              <w:right w:val="single" w:sz="12" w:space="0" w:color="auto"/>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p>
        </w:tc>
      </w:tr>
      <w:tr w:rsidR="0075112C" w:rsidRPr="00F94E03" w:rsidTr="00501E23">
        <w:trPr>
          <w:trHeight w:val="223"/>
        </w:trPr>
        <w:tc>
          <w:tcPr>
            <w:tcW w:w="2871" w:type="dxa"/>
            <w:gridSpan w:val="9"/>
            <w:vMerge/>
            <w:tcBorders>
              <w:left w:val="single" w:sz="12" w:space="0" w:color="auto"/>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p>
        </w:tc>
        <w:tc>
          <w:tcPr>
            <w:tcW w:w="490" w:type="dxa"/>
            <w:gridSpan w:val="2"/>
            <w:tcBorders>
              <w:top w:val="nil"/>
              <w:right w:val="nil"/>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1688" w:type="dxa"/>
            <w:gridSpan w:val="7"/>
            <w:tcBorders>
              <w:top w:val="nil"/>
              <w:left w:val="nil"/>
              <w:right w:val="nil"/>
            </w:tcBorders>
            <w:shd w:val="clear" w:color="auto" w:fill="auto"/>
            <w:vAlign w:val="center"/>
          </w:tcPr>
          <w:p w:rsidR="0075112C" w:rsidRPr="00F94E03" w:rsidRDefault="0075112C" w:rsidP="00501E23">
            <w:pPr>
              <w:spacing w:line="0" w:lineRule="atLeast"/>
              <w:jc w:val="center"/>
              <w:rPr>
                <w:rFonts w:ascii="Meiryo UI" w:eastAsia="Meiryo UI" w:hAnsi="Meiryo UI"/>
                <w:sz w:val="18"/>
                <w:szCs w:val="16"/>
              </w:rPr>
            </w:pPr>
          </w:p>
        </w:tc>
        <w:tc>
          <w:tcPr>
            <w:tcW w:w="489" w:type="dxa"/>
            <w:gridSpan w:val="2"/>
            <w:tcBorders>
              <w:top w:val="nil"/>
              <w:left w:val="nil"/>
              <w:right w:val="nil"/>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1660" w:type="dxa"/>
            <w:gridSpan w:val="7"/>
            <w:tcBorders>
              <w:top w:val="nil"/>
              <w:left w:val="nil"/>
              <w:right w:val="nil"/>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p>
        </w:tc>
        <w:tc>
          <w:tcPr>
            <w:tcW w:w="494" w:type="dxa"/>
            <w:gridSpan w:val="3"/>
            <w:tcBorders>
              <w:top w:val="nil"/>
              <w:left w:val="nil"/>
              <w:right w:val="nil"/>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2077" w:type="dxa"/>
            <w:gridSpan w:val="8"/>
            <w:tcBorders>
              <w:top w:val="nil"/>
              <w:left w:val="nil"/>
              <w:right w:val="single" w:sz="12" w:space="0" w:color="auto"/>
            </w:tcBorders>
            <w:shd w:val="clear" w:color="auto" w:fill="auto"/>
            <w:vAlign w:val="center"/>
          </w:tcPr>
          <w:p w:rsidR="0075112C" w:rsidRPr="00C645FE" w:rsidRDefault="0075112C" w:rsidP="00501E23">
            <w:pPr>
              <w:spacing w:line="0" w:lineRule="atLeast"/>
              <w:jc w:val="center"/>
              <w:rPr>
                <w:rFonts w:asciiTheme="minorEastAsia" w:hAnsiTheme="minorEastAsia"/>
                <w:sz w:val="18"/>
                <w:szCs w:val="16"/>
              </w:rPr>
            </w:pPr>
          </w:p>
        </w:tc>
      </w:tr>
      <w:tr w:rsidR="0075112C" w:rsidRPr="00F94E03" w:rsidTr="00501E23">
        <w:trPr>
          <w:trHeight w:val="574"/>
        </w:trPr>
        <w:tc>
          <w:tcPr>
            <w:tcW w:w="2266" w:type="dxa"/>
            <w:gridSpan w:val="6"/>
            <w:tcBorders>
              <w:left w:val="single" w:sz="12" w:space="0" w:color="auto"/>
            </w:tcBorders>
            <w:vAlign w:val="center"/>
          </w:tcPr>
          <w:p w:rsidR="0075112C" w:rsidRPr="00C645FE" w:rsidRDefault="0075112C" w:rsidP="00501E23">
            <w:pPr>
              <w:spacing w:line="0" w:lineRule="atLeast"/>
              <w:ind w:leftChars="150" w:left="315" w:rightChars="150" w:right="315"/>
              <w:jc w:val="distribute"/>
              <w:rPr>
                <w:rFonts w:asciiTheme="minorEastAsia" w:hAnsiTheme="minorEastAsia"/>
                <w:sz w:val="16"/>
                <w:szCs w:val="16"/>
              </w:rPr>
            </w:pPr>
            <w:r w:rsidRPr="00C645FE">
              <w:rPr>
                <w:rFonts w:asciiTheme="minorEastAsia" w:hAnsiTheme="minorEastAsia" w:hint="eastAsia"/>
                <w:sz w:val="18"/>
                <w:szCs w:val="16"/>
              </w:rPr>
              <w:t>所要数量合計</w:t>
            </w:r>
          </w:p>
        </w:tc>
        <w:tc>
          <w:tcPr>
            <w:tcW w:w="2255" w:type="dxa"/>
            <w:gridSpan w:val="10"/>
            <w:shd w:val="clear" w:color="auto" w:fill="EEECE1" w:themeFill="background2"/>
          </w:tcPr>
          <w:p w:rsidR="0075112C" w:rsidRPr="00C645FE" w:rsidRDefault="0075112C" w:rsidP="00501E23">
            <w:pPr>
              <w:wordWrap w:val="0"/>
              <w:spacing w:line="0" w:lineRule="atLeast"/>
              <w:jc w:val="right"/>
              <w:rPr>
                <w:rFonts w:asciiTheme="minorEastAsia" w:hAnsiTheme="minorEastAsia"/>
                <w:sz w:val="16"/>
                <w:szCs w:val="16"/>
              </w:rPr>
            </w:pPr>
            <w:r w:rsidRPr="00F94E03">
              <w:rPr>
                <w:rFonts w:ascii="Meiryo UI" w:eastAsia="Meiryo UI" w:hAnsi="Meiryo UI" w:hint="eastAsia"/>
                <w:sz w:val="20"/>
                <w:szCs w:val="20"/>
              </w:rPr>
              <w:t xml:space="preserve">   </w:t>
            </w:r>
            <w:r w:rsidRPr="00C645FE">
              <w:rPr>
                <w:rFonts w:asciiTheme="minorEastAsia" w:hAnsiTheme="minorEastAsia" w:hint="eastAsia"/>
                <w:sz w:val="16"/>
                <w:szCs w:val="16"/>
              </w:rPr>
              <w:t>リットル</w:t>
            </w:r>
          </w:p>
          <w:p w:rsidR="0075112C" w:rsidRPr="0022770E" w:rsidRDefault="0075112C" w:rsidP="00501E23">
            <w:pPr>
              <w:spacing w:line="0" w:lineRule="atLeast"/>
              <w:jc w:val="center"/>
              <w:rPr>
                <w:rFonts w:ascii="HGP行書体" w:eastAsia="HGP行書体" w:hAnsi="Meiryo UI"/>
                <w:sz w:val="16"/>
                <w:szCs w:val="16"/>
              </w:rPr>
            </w:pPr>
            <w:r>
              <w:rPr>
                <w:rFonts w:ascii="HGP行書体" w:eastAsia="HGP行書体" w:hAnsi="Meiryo UI"/>
                <w:sz w:val="24"/>
                <w:szCs w:val="24"/>
              </w:rPr>
              <w:t>20</w:t>
            </w:r>
            <w:r w:rsidRPr="0022770E">
              <w:rPr>
                <w:rFonts w:ascii="HGP行書体" w:eastAsia="HGP行書体" w:hAnsi="Meiryo UI" w:hint="eastAsia"/>
                <w:sz w:val="24"/>
                <w:szCs w:val="24"/>
              </w:rPr>
              <w:t>00</w:t>
            </w:r>
          </w:p>
        </w:tc>
        <w:tc>
          <w:tcPr>
            <w:tcW w:w="2222" w:type="dxa"/>
            <w:gridSpan w:val="10"/>
            <w:vAlign w:val="center"/>
          </w:tcPr>
          <w:p w:rsidR="0075112C" w:rsidRPr="00C645FE" w:rsidRDefault="0075112C" w:rsidP="00501E23">
            <w:pPr>
              <w:spacing w:line="0" w:lineRule="atLeast"/>
              <w:ind w:leftChars="100" w:left="210" w:rightChars="100" w:right="210"/>
              <w:jc w:val="distribute"/>
              <w:rPr>
                <w:rFonts w:asciiTheme="minorEastAsia" w:hAnsiTheme="minorEastAsia"/>
                <w:sz w:val="16"/>
                <w:szCs w:val="16"/>
              </w:rPr>
            </w:pPr>
            <w:r w:rsidRPr="00C645FE">
              <w:rPr>
                <w:rFonts w:asciiTheme="minorEastAsia" w:hAnsiTheme="minorEastAsia" w:hint="eastAsia"/>
                <w:sz w:val="18"/>
                <w:szCs w:val="16"/>
              </w:rPr>
              <w:t>所要数量計算期間</w:t>
            </w:r>
          </w:p>
        </w:tc>
        <w:tc>
          <w:tcPr>
            <w:tcW w:w="3026" w:type="dxa"/>
            <w:gridSpan w:val="12"/>
            <w:tcBorders>
              <w:right w:val="single" w:sz="12" w:space="0" w:color="auto"/>
            </w:tcBorders>
            <w:vAlign w:val="center"/>
          </w:tcPr>
          <w:p w:rsidR="0075112C" w:rsidRPr="00F94E03" w:rsidRDefault="0075112C" w:rsidP="00501E23">
            <w:pPr>
              <w:spacing w:line="0" w:lineRule="atLeast"/>
              <w:ind w:leftChars="200" w:left="420" w:rightChars="200" w:right="420"/>
              <w:jc w:val="distribute"/>
              <w:rPr>
                <w:rFonts w:ascii="Meiryo UI" w:eastAsia="Meiryo UI" w:hAnsi="Meiryo UI"/>
                <w:sz w:val="18"/>
                <w:szCs w:val="16"/>
              </w:rPr>
            </w:pPr>
            <w:r w:rsidRPr="0022770E">
              <w:rPr>
                <w:rFonts w:ascii="HGP行書体" w:eastAsia="HGP行書体" w:hAnsi="Meiryo UI" w:hint="eastAsia"/>
                <w:sz w:val="18"/>
                <w:szCs w:val="16"/>
              </w:rPr>
              <w:t xml:space="preserve">　</w:t>
            </w:r>
            <w:r>
              <w:rPr>
                <w:rFonts w:ascii="HGP行書体" w:eastAsia="HGP行書体" w:hAnsi="Meiryo UI" w:hint="eastAsia"/>
                <w:sz w:val="18"/>
                <w:szCs w:val="16"/>
              </w:rPr>
              <w:t>令和</w:t>
            </w:r>
            <w:r w:rsidRPr="0022770E">
              <w:rPr>
                <w:rFonts w:ascii="HGP行書体" w:eastAsia="HGP行書体" w:hAnsi="Meiryo UI" w:hint="eastAsia"/>
                <w:sz w:val="18"/>
                <w:szCs w:val="16"/>
              </w:rPr>
              <w:t>5</w:t>
            </w:r>
            <w:r w:rsidRPr="00C645FE">
              <w:rPr>
                <w:rFonts w:asciiTheme="minorEastAsia" w:hAnsiTheme="minorEastAsia" w:hint="eastAsia"/>
                <w:sz w:val="18"/>
                <w:szCs w:val="16"/>
              </w:rPr>
              <w:t>年</w:t>
            </w:r>
            <w:r w:rsidRPr="00F94E03">
              <w:rPr>
                <w:rFonts w:ascii="Meiryo UI" w:eastAsia="Meiryo UI" w:hAnsi="Meiryo UI" w:hint="eastAsia"/>
                <w:sz w:val="18"/>
                <w:szCs w:val="16"/>
              </w:rPr>
              <w:t xml:space="preserve">　</w:t>
            </w:r>
            <w:r w:rsidRPr="0022770E">
              <w:rPr>
                <w:rFonts w:ascii="HGP行書体" w:eastAsia="HGP行書体" w:hAnsi="Meiryo UI" w:hint="eastAsia"/>
                <w:sz w:val="18"/>
                <w:szCs w:val="16"/>
              </w:rPr>
              <w:t>4</w:t>
            </w:r>
            <w:r w:rsidRPr="00C645FE">
              <w:rPr>
                <w:rFonts w:asciiTheme="minorEastAsia" w:hAnsiTheme="minorEastAsia" w:hint="eastAsia"/>
                <w:sz w:val="18"/>
                <w:szCs w:val="16"/>
              </w:rPr>
              <w:t>月</w:t>
            </w:r>
            <w:r w:rsidRPr="00F94E03">
              <w:rPr>
                <w:rFonts w:ascii="Meiryo UI" w:eastAsia="Meiryo UI" w:hAnsi="Meiryo UI" w:hint="eastAsia"/>
                <w:sz w:val="18"/>
                <w:szCs w:val="16"/>
              </w:rPr>
              <w:t xml:space="preserve">　</w:t>
            </w:r>
            <w:r w:rsidRPr="0022770E">
              <w:rPr>
                <w:rFonts w:ascii="HGP行書体" w:eastAsia="HGP行書体" w:hAnsi="Meiryo UI" w:hint="eastAsia"/>
                <w:sz w:val="18"/>
                <w:szCs w:val="16"/>
              </w:rPr>
              <w:t>11</w:t>
            </w:r>
            <w:r w:rsidRPr="00C645FE">
              <w:rPr>
                <w:rFonts w:asciiTheme="minorEastAsia" w:hAnsiTheme="minorEastAsia" w:hint="eastAsia"/>
                <w:sz w:val="18"/>
                <w:szCs w:val="16"/>
              </w:rPr>
              <w:t>日から</w:t>
            </w:r>
          </w:p>
          <w:p w:rsidR="0075112C" w:rsidRPr="00F94E03" w:rsidRDefault="0075112C" w:rsidP="00501E23">
            <w:pPr>
              <w:spacing w:line="0" w:lineRule="atLeast"/>
              <w:ind w:leftChars="200" w:left="420" w:rightChars="200" w:right="420"/>
              <w:jc w:val="distribute"/>
              <w:rPr>
                <w:rFonts w:ascii="Meiryo UI" w:eastAsia="Meiryo UI" w:hAnsi="Meiryo UI"/>
                <w:sz w:val="16"/>
                <w:szCs w:val="16"/>
              </w:rPr>
            </w:pPr>
            <w:r w:rsidRPr="00F94E03">
              <w:rPr>
                <w:rFonts w:ascii="Meiryo UI" w:eastAsia="Meiryo UI" w:hAnsi="Meiryo UI" w:hint="eastAsia"/>
                <w:sz w:val="18"/>
                <w:szCs w:val="16"/>
              </w:rPr>
              <w:t xml:space="preserve">　</w:t>
            </w:r>
            <w:r>
              <w:rPr>
                <w:rFonts w:ascii="HGP行書体" w:eastAsia="HGP行書体" w:hAnsi="Meiryo UI" w:hint="eastAsia"/>
                <w:sz w:val="18"/>
                <w:szCs w:val="16"/>
              </w:rPr>
              <w:t>令和</w:t>
            </w:r>
            <w:r w:rsidRPr="0022770E">
              <w:rPr>
                <w:rFonts w:ascii="HGP行書体" w:eastAsia="HGP行書体" w:hAnsi="Meiryo UI" w:hint="eastAsia"/>
                <w:sz w:val="18"/>
                <w:szCs w:val="16"/>
              </w:rPr>
              <w:t>5</w:t>
            </w:r>
            <w:r w:rsidRPr="00C645FE">
              <w:rPr>
                <w:rFonts w:asciiTheme="minorEastAsia" w:hAnsiTheme="minorEastAsia" w:hint="eastAsia"/>
                <w:sz w:val="18"/>
                <w:szCs w:val="16"/>
              </w:rPr>
              <w:t>年</w:t>
            </w:r>
            <w:r w:rsidRPr="0022770E">
              <w:rPr>
                <w:rFonts w:ascii="HGP行書体" w:eastAsia="HGP行書体" w:hAnsi="Meiryo UI" w:hint="eastAsia"/>
                <w:sz w:val="18"/>
                <w:szCs w:val="16"/>
              </w:rPr>
              <w:t xml:space="preserve">　</w:t>
            </w:r>
            <w:r w:rsidR="00ED224F">
              <w:rPr>
                <w:rFonts w:ascii="HGP行書体" w:eastAsia="HGP行書体" w:hAnsi="Meiryo UI" w:hint="eastAsia"/>
                <w:sz w:val="18"/>
                <w:szCs w:val="16"/>
              </w:rPr>
              <w:t>６</w:t>
            </w:r>
            <w:r w:rsidRPr="00C645FE">
              <w:rPr>
                <w:rFonts w:asciiTheme="minorEastAsia" w:hAnsiTheme="minorEastAsia" w:hint="eastAsia"/>
                <w:sz w:val="18"/>
                <w:szCs w:val="16"/>
              </w:rPr>
              <w:t>月</w:t>
            </w:r>
            <w:r w:rsidRPr="00F94E03">
              <w:rPr>
                <w:rFonts w:ascii="Meiryo UI" w:eastAsia="Meiryo UI" w:hAnsi="Meiryo UI" w:hint="eastAsia"/>
                <w:sz w:val="18"/>
                <w:szCs w:val="16"/>
              </w:rPr>
              <w:t xml:space="preserve">　</w:t>
            </w:r>
            <w:r w:rsidRPr="0022770E">
              <w:rPr>
                <w:rFonts w:ascii="HGP行書体" w:eastAsia="HGP行書体" w:hAnsi="Meiryo UI" w:hint="eastAsia"/>
                <w:sz w:val="18"/>
                <w:szCs w:val="16"/>
              </w:rPr>
              <w:t>10</w:t>
            </w:r>
            <w:r w:rsidRPr="00C645FE">
              <w:rPr>
                <w:rFonts w:asciiTheme="minorEastAsia" w:hAnsiTheme="minorEastAsia" w:hint="eastAsia"/>
                <w:sz w:val="18"/>
                <w:szCs w:val="16"/>
              </w:rPr>
              <w:t>日まで</w:t>
            </w:r>
          </w:p>
        </w:tc>
      </w:tr>
      <w:tr w:rsidR="0075112C" w:rsidRPr="00F94E03" w:rsidTr="00501E23">
        <w:trPr>
          <w:trHeight w:val="415"/>
        </w:trPr>
        <w:tc>
          <w:tcPr>
            <w:tcW w:w="4521" w:type="dxa"/>
            <w:gridSpan w:val="16"/>
            <w:tcBorders>
              <w:left w:val="single" w:sz="12" w:space="0" w:color="auto"/>
            </w:tcBorders>
            <w:vAlign w:val="center"/>
          </w:tcPr>
          <w:p w:rsidR="0075112C" w:rsidRPr="00C645FE" w:rsidRDefault="0075112C" w:rsidP="00501E23">
            <w:pPr>
              <w:spacing w:line="0" w:lineRule="atLeast"/>
              <w:ind w:leftChars="300" w:left="630" w:rightChars="300" w:right="630"/>
              <w:jc w:val="distribute"/>
              <w:rPr>
                <w:rFonts w:asciiTheme="minorEastAsia" w:hAnsiTheme="minorEastAsia"/>
                <w:sz w:val="16"/>
                <w:szCs w:val="16"/>
              </w:rPr>
            </w:pPr>
            <w:r w:rsidRPr="00C645FE">
              <w:rPr>
                <w:rFonts w:asciiTheme="minorEastAsia" w:hAnsiTheme="minorEastAsia" w:hint="eastAsia"/>
                <w:sz w:val="18"/>
                <w:szCs w:val="16"/>
              </w:rPr>
              <w:t>希望する販売業者名及び所在地</w:t>
            </w:r>
          </w:p>
        </w:tc>
        <w:tc>
          <w:tcPr>
            <w:tcW w:w="1970" w:type="dxa"/>
            <w:gridSpan w:val="9"/>
            <w:vAlign w:val="center"/>
          </w:tcPr>
          <w:p w:rsidR="0075112C" w:rsidRPr="00C645FE" w:rsidRDefault="0075112C" w:rsidP="00501E23">
            <w:pPr>
              <w:spacing w:line="0" w:lineRule="atLeast"/>
              <w:ind w:leftChars="100" w:left="210" w:rightChars="100" w:right="210"/>
              <w:jc w:val="distribute"/>
              <w:rPr>
                <w:rFonts w:asciiTheme="minorEastAsia" w:hAnsiTheme="minorEastAsia"/>
                <w:sz w:val="16"/>
                <w:szCs w:val="16"/>
              </w:rPr>
            </w:pPr>
            <w:r w:rsidRPr="00C645FE">
              <w:rPr>
                <w:rFonts w:asciiTheme="minorEastAsia" w:hAnsiTheme="minorEastAsia" w:hint="eastAsia"/>
                <w:sz w:val="18"/>
                <w:szCs w:val="16"/>
              </w:rPr>
              <w:t>免税証の種類</w:t>
            </w:r>
          </w:p>
        </w:tc>
        <w:tc>
          <w:tcPr>
            <w:tcW w:w="1130" w:type="dxa"/>
            <w:gridSpan w:val="4"/>
            <w:vAlign w:val="center"/>
          </w:tcPr>
          <w:p w:rsidR="0075112C" w:rsidRPr="00C645FE" w:rsidRDefault="0075112C" w:rsidP="00501E23">
            <w:pPr>
              <w:spacing w:line="0" w:lineRule="atLeast"/>
              <w:ind w:leftChars="100" w:left="210" w:rightChars="100" w:right="210"/>
              <w:jc w:val="distribute"/>
              <w:rPr>
                <w:rFonts w:asciiTheme="minorEastAsia" w:hAnsiTheme="minorEastAsia"/>
                <w:sz w:val="16"/>
                <w:szCs w:val="16"/>
              </w:rPr>
            </w:pPr>
            <w:r w:rsidRPr="00C645FE">
              <w:rPr>
                <w:rFonts w:asciiTheme="minorEastAsia" w:hAnsiTheme="minorEastAsia" w:hint="eastAsia"/>
                <w:sz w:val="18"/>
                <w:szCs w:val="16"/>
              </w:rPr>
              <w:t>枚数</w:t>
            </w:r>
          </w:p>
        </w:tc>
        <w:tc>
          <w:tcPr>
            <w:tcW w:w="1137" w:type="dxa"/>
            <w:gridSpan w:val="5"/>
            <w:vAlign w:val="center"/>
          </w:tcPr>
          <w:p w:rsidR="0075112C" w:rsidRPr="00C645FE" w:rsidRDefault="0075112C" w:rsidP="00501E23">
            <w:pPr>
              <w:spacing w:line="0" w:lineRule="atLeast"/>
              <w:ind w:leftChars="100" w:left="210" w:rightChars="100" w:right="210"/>
              <w:jc w:val="distribute"/>
              <w:rPr>
                <w:rFonts w:asciiTheme="minorEastAsia" w:hAnsiTheme="minorEastAsia"/>
                <w:sz w:val="16"/>
                <w:szCs w:val="16"/>
              </w:rPr>
            </w:pPr>
            <w:r w:rsidRPr="00C645FE">
              <w:rPr>
                <w:rFonts w:asciiTheme="minorEastAsia" w:hAnsiTheme="minorEastAsia" w:hint="eastAsia"/>
                <w:sz w:val="18"/>
                <w:szCs w:val="16"/>
              </w:rPr>
              <w:t>数量</w:t>
            </w:r>
          </w:p>
        </w:tc>
        <w:tc>
          <w:tcPr>
            <w:tcW w:w="1011" w:type="dxa"/>
            <w:gridSpan w:val="4"/>
            <w:tcBorders>
              <w:right w:val="single" w:sz="12" w:space="0" w:color="auto"/>
            </w:tcBorders>
            <w:vAlign w:val="center"/>
          </w:tcPr>
          <w:p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6"/>
                <w:szCs w:val="16"/>
              </w:rPr>
              <w:t>※処理事項</w:t>
            </w:r>
          </w:p>
        </w:tc>
      </w:tr>
      <w:tr w:rsidR="0075112C" w:rsidRPr="00F94E03" w:rsidTr="00501E23">
        <w:trPr>
          <w:trHeight w:val="211"/>
        </w:trPr>
        <w:tc>
          <w:tcPr>
            <w:tcW w:w="4521" w:type="dxa"/>
            <w:gridSpan w:val="16"/>
            <w:vMerge w:val="restart"/>
            <w:tcBorders>
              <w:left w:val="single" w:sz="12" w:space="0" w:color="auto"/>
            </w:tcBorders>
            <w:shd w:val="clear" w:color="auto" w:fill="EEECE1" w:themeFill="background2"/>
          </w:tcPr>
          <w:p w:rsidR="0075112C" w:rsidRPr="00F94E03" w:rsidRDefault="0075112C" w:rsidP="00501E23">
            <w:pPr>
              <w:spacing w:line="0" w:lineRule="atLeast"/>
              <w:rPr>
                <w:rFonts w:ascii="Meiryo UI" w:eastAsia="Meiryo UI" w:hAnsi="Meiryo UI"/>
                <w:sz w:val="16"/>
                <w:szCs w:val="16"/>
              </w:rPr>
            </w:pPr>
          </w:p>
          <w:p w:rsidR="0075112C" w:rsidRPr="00F94E03" w:rsidRDefault="0075112C" w:rsidP="00501E23">
            <w:pPr>
              <w:spacing w:line="0" w:lineRule="atLeast"/>
              <w:rPr>
                <w:rFonts w:ascii="Meiryo UI" w:eastAsia="Meiryo UI" w:hAnsi="Meiryo UI"/>
                <w:sz w:val="16"/>
                <w:szCs w:val="16"/>
              </w:rPr>
            </w:pPr>
          </w:p>
          <w:p w:rsidR="0075112C" w:rsidRPr="00F94E03" w:rsidRDefault="0075112C" w:rsidP="00501E23">
            <w:pPr>
              <w:spacing w:line="0" w:lineRule="atLeast"/>
              <w:rPr>
                <w:rFonts w:ascii="Meiryo UI" w:eastAsia="Meiryo UI" w:hAnsi="Meiryo UI"/>
                <w:sz w:val="16"/>
                <w:szCs w:val="16"/>
              </w:rPr>
            </w:pPr>
          </w:p>
          <w:p w:rsidR="0075112C" w:rsidRPr="00F94E03" w:rsidRDefault="0075112C" w:rsidP="00501E23">
            <w:pPr>
              <w:spacing w:line="0" w:lineRule="atLeast"/>
              <w:rPr>
                <w:rFonts w:ascii="Meiryo UI" w:eastAsia="Meiryo UI" w:hAnsi="Meiryo UI"/>
                <w:sz w:val="16"/>
                <w:szCs w:val="16"/>
              </w:rPr>
            </w:pPr>
          </w:p>
          <w:p w:rsidR="0075112C" w:rsidRPr="00F94E03" w:rsidRDefault="0075112C" w:rsidP="00501E23">
            <w:pPr>
              <w:spacing w:line="0" w:lineRule="atLeast"/>
              <w:rPr>
                <w:rFonts w:ascii="Meiryo UI" w:eastAsia="Meiryo UI" w:hAnsi="Meiryo UI"/>
                <w:sz w:val="16"/>
                <w:szCs w:val="16"/>
              </w:rPr>
            </w:pPr>
          </w:p>
          <w:p w:rsidR="0075112C" w:rsidRPr="0022770E" w:rsidRDefault="0075112C" w:rsidP="00501E23">
            <w:pPr>
              <w:spacing w:line="0" w:lineRule="atLeast"/>
              <w:ind w:firstLineChars="500" w:firstLine="1400"/>
              <w:rPr>
                <w:rFonts w:ascii="HGP行書体" w:eastAsia="HGP行書体" w:hAnsi="Meiryo UI"/>
                <w:sz w:val="28"/>
                <w:szCs w:val="28"/>
              </w:rPr>
            </w:pPr>
            <w:r w:rsidRPr="0022770E">
              <w:rPr>
                <w:rFonts w:ascii="HGP行書体" w:eastAsia="HGP行書体" w:hAnsi="Meiryo UI" w:hint="eastAsia"/>
                <w:sz w:val="28"/>
                <w:szCs w:val="28"/>
              </w:rPr>
              <w:t>咲洲石油店</w:t>
            </w:r>
            <w:r w:rsidRPr="0022770E">
              <w:rPr>
                <w:rFonts w:ascii="HGP行書体" w:eastAsia="HGP行書体" w:hAnsi="Meiryo UI" w:hint="eastAsia"/>
                <w:sz w:val="28"/>
                <w:szCs w:val="28"/>
              </w:rPr>
              <w:fldChar w:fldCharType="begin"/>
            </w:r>
            <w:r w:rsidRPr="0022770E">
              <w:rPr>
                <w:rFonts w:ascii="HGP行書体" w:eastAsia="HGP行書体" w:hAnsi="Meiryo UI" w:hint="eastAsia"/>
                <w:sz w:val="28"/>
                <w:szCs w:val="28"/>
              </w:rPr>
              <w:instrText xml:space="preserve"> MERGEFIELD  券種4 \#,### </w:instrText>
            </w:r>
            <w:r w:rsidRPr="0022770E">
              <w:rPr>
                <w:rFonts w:ascii="HGP行書体" w:eastAsia="HGP行書体" w:hAnsi="Meiryo UI" w:hint="eastAsia"/>
                <w:sz w:val="28"/>
                <w:szCs w:val="28"/>
              </w:rPr>
              <w:fldChar w:fldCharType="end"/>
            </w:r>
          </w:p>
          <w:bookmarkStart w:id="4" w:name="_Hlk136359891"/>
          <w:p w:rsidR="0075112C" w:rsidRPr="0022770E" w:rsidRDefault="0075112C" w:rsidP="00501E23">
            <w:pPr>
              <w:spacing w:line="0" w:lineRule="atLeast"/>
              <w:ind w:firstLineChars="100" w:firstLine="160"/>
              <w:rPr>
                <w:rFonts w:ascii="HGP行書体" w:eastAsia="HGP行書体" w:hAnsi="Meiryo UI"/>
                <w:sz w:val="16"/>
                <w:szCs w:val="16"/>
              </w:rPr>
            </w:pPr>
            <w:r w:rsidRPr="0022770E">
              <w:rPr>
                <w:rFonts w:ascii="HGP行書体" w:eastAsia="HGP行書体" w:hAnsi="Meiryo UI" w:hint="eastAsia"/>
                <w:noProof/>
                <w:sz w:val="16"/>
                <w:szCs w:val="16"/>
              </w:rPr>
              <mc:AlternateContent>
                <mc:Choice Requires="wps">
                  <w:drawing>
                    <wp:anchor distT="0" distB="0" distL="114300" distR="114300" simplePos="0" relativeHeight="251713536" behindDoc="0" locked="0" layoutInCell="1" allowOverlap="1" wp14:anchorId="39F15307" wp14:editId="7A0B103A">
                      <wp:simplePos x="0" y="0"/>
                      <wp:positionH relativeFrom="column">
                        <wp:posOffset>283210</wp:posOffset>
                      </wp:positionH>
                      <wp:positionV relativeFrom="paragraph">
                        <wp:posOffset>572770</wp:posOffset>
                      </wp:positionV>
                      <wp:extent cx="3086100" cy="323850"/>
                      <wp:effectExtent l="0" t="0" r="19050" b="228600"/>
                      <wp:wrapNone/>
                      <wp:docPr id="340" name="吹き出し: 角を丸めた四角形 340"/>
                      <wp:cNvGraphicFramePr/>
                      <a:graphic xmlns:a="http://schemas.openxmlformats.org/drawingml/2006/main">
                        <a:graphicData uri="http://schemas.microsoft.com/office/word/2010/wordprocessingShape">
                          <wps:wsp>
                            <wps:cNvSpPr/>
                            <wps:spPr>
                              <a:xfrm>
                                <a:off x="0" y="0"/>
                                <a:ext cx="3086100" cy="323850"/>
                              </a:xfrm>
                              <a:prstGeom prst="wedgeRoundRectCallout">
                                <a:avLst>
                                  <a:gd name="adj1" fmla="val -3617"/>
                                  <a:gd name="adj2" fmla="val 11246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EE4FAA" w:rsidRDefault="009E1D41" w:rsidP="0075112C">
                                  <w:pPr>
                                    <w:jc w:val="center"/>
                                    <w:rPr>
                                      <w:rFonts w:ascii="Meiryo UI" w:eastAsia="Meiryo UI" w:hAnsi="Meiryo U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5307" id="吹き出し: 角を丸めた四角形 340" o:spid="_x0000_s1069" type="#_x0000_t62" style="position:absolute;left:0;text-align:left;margin-left:22.3pt;margin-top:45.1pt;width:243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zGAMAAGgGAAAOAAAAZHJzL2Uyb0RvYy54bWysVc1uEzEQviPxDpbv7e4maVqibqooVRBS&#10;1UZtUc+O15ss8tqL7WQTbumFExLqhUMPSFx4hYLE04RIPAZj709SUnFA9LD1eGa+mfk8Mzk+macc&#10;zZjSiRQhDvZ9jJigMkrEOMSvrwd7RxhpQ0REuBQsxAum8Un3+bPjPOuwhpxIHjGFAEToTp6FeGJM&#10;1vE8TScsJXpfZkyAMpYqJQZENfYiRXJAT7nX8P22l0sVZUpSpjXcnhZK3HX4ccyouYhjzQziIYbc&#10;jPsq9x3Zr9c9Jp2xItkkoWUa5B+ySEkiIGgNdUoMQVOV7EClCVVSy9jsU5l6Mo4TylwNUE3g/1HN&#10;1YRkzNUC5Oispkn/P1h6PhsqlEQhbraAH0FSeKT1x2+r5Yf1+++r5acO+vX1bnV79/PhYXW7XC0/&#10;r+/v4Wb94wuyHsBfnukOwFxlQ1VKGo6WjHmsUvsfykRzx/mi5pzNDaJw2fSP2oEPoSnomo3m0YED&#10;9TbemdLmJZMpsocQ5ywas0s5FdElvG6fcC6nxnFPZmfauEeIykJI9CbAKE45vOmMcLTXbAeH5Ztv&#10;2TS2bYKg0Wo3d42aj4za7bYDgjzLsHCqMrU5aMmTaJBw7gTbzqzPFYIsQjwaBxYfPB5ZcbHrqMaj&#10;2m0w8OFv1xNwrKtnH6Kg3p3MgjMLyMUli+GJgeyG48kN1yYbQikTJihUExKxIsmD7WBV/i5pB2iR&#10;Yyivxi4BKssCpMIuqi3trStzs1k7+39LrHCuPVxkKUztnCZCqqcAOFRVRi7sK5IKaixLZj6aF+3v&#10;TO3VSEYLmAkli2WhMzpIoPPOiDZDoqCToFlh45kL+MRc5iGW5QmjiVTvnrq39jC0oMUoh20TYv12&#10;ShTDiL8SMM4vgpYdP+OE1sFhAwS1rRlta8Q07UvoI+htyM4drb3h1TFWMr2BxdizUUFFBIXYIaZG&#10;VULfFFsQVitlvZ4zg5WUEXMmrjJqwS3RtqWv5zdEZeX4GRjcc1ltprL7C5I3ttZTyN7UyDgxVrnh&#10;tRRgnbleKlev3ZfbsrPa/EB0fwMAAP//AwBQSwMEFAAGAAgAAAAhACLODKvgAAAACQEAAA8AAABk&#10;cnMvZG93bnJldi54bWxMj8tOwzAQRfdI/IM1SOyo3RBKCXEqnpVggUSDBEs3NknAHgfbacPfM6xg&#10;OXOP7pwpV5OzbGdC7D1KmM8EMION1z22El7q+5MlsJgUamU9GgnfJsKqOjwoVaH9Hp/NbpNaRiUY&#10;CyWhS2koOI9NZ5yKMz8YpOzdB6cSjaHlOqg9lTvLMyEW3Kke6UKnBnPTmeZzMzoJ129CvOaP58uH&#10;jzrY8emutl/rWymPj6arS2DJTOkPhl99UoeKnLZ+RB2ZlZDnCyIlXIgMGOVnp4IWWwLzeQa8Kvn/&#10;D6ofAAAA//8DAFBLAQItABQABgAIAAAAIQC2gziS/gAAAOEBAAATAAAAAAAAAAAAAAAAAAAAAABb&#10;Q29udGVudF9UeXBlc10ueG1sUEsBAi0AFAAGAAgAAAAhADj9If/WAAAAlAEAAAsAAAAAAAAAAAAA&#10;AAAALwEAAF9yZWxzLy5yZWxzUEsBAi0AFAAGAAgAAAAhAPr/KbMYAwAAaAYAAA4AAAAAAAAAAAAA&#10;AAAALgIAAGRycy9lMm9Eb2MueG1sUEsBAi0AFAAGAAgAAAAhACLODKvgAAAACQEAAA8AAAAAAAAA&#10;AAAAAAAAcgUAAGRycy9kb3ducmV2LnhtbFBLBQYAAAAABAAEAPMAAAB/BgAAAAA=&#10;" adj="10019,35092" fillcolor="white [3212]" strokecolor="red" strokeweight="2pt">
                      <v:textbox>
                        <w:txbxContent>
                          <w:p w:rsidR="009E1D41" w:rsidRPr="00EE4FAA" w:rsidRDefault="009E1D41" w:rsidP="0075112C">
                            <w:pPr>
                              <w:jc w:val="center"/>
                              <w:rPr>
                                <w:rFonts w:ascii="Meiryo UI" w:eastAsia="Meiryo UI" w:hAnsi="Meiryo UI"/>
                                <w:color w:val="000000" w:themeColor="text1"/>
                                <w:sz w:val="24"/>
                                <w:szCs w:val="24"/>
                              </w:rPr>
                            </w:pPr>
                          </w:p>
                        </w:txbxContent>
                      </v:textbox>
                    </v:shape>
                  </w:pict>
                </mc:Fallback>
              </mc:AlternateContent>
            </w:r>
            <w:r w:rsidRPr="0022770E">
              <w:rPr>
                <w:rFonts w:ascii="HGP行書体" w:eastAsia="HGP行書体" w:hint="eastAsia"/>
                <w:noProof/>
              </w:rPr>
              <mc:AlternateContent>
                <mc:Choice Requires="wps">
                  <w:drawing>
                    <wp:anchor distT="0" distB="0" distL="114300" distR="114300" simplePos="0" relativeHeight="251714560" behindDoc="0" locked="0" layoutInCell="1" allowOverlap="1" wp14:anchorId="157A755D" wp14:editId="15F520AB">
                      <wp:simplePos x="0" y="0"/>
                      <wp:positionH relativeFrom="column">
                        <wp:posOffset>121285</wp:posOffset>
                      </wp:positionH>
                      <wp:positionV relativeFrom="paragraph">
                        <wp:posOffset>458470</wp:posOffset>
                      </wp:positionV>
                      <wp:extent cx="3343275" cy="438150"/>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3343275" cy="438150"/>
                              </a:xfrm>
                              <a:prstGeom prst="rect">
                                <a:avLst/>
                              </a:prstGeom>
                              <a:noFill/>
                              <a:ln w="6350">
                                <a:noFill/>
                              </a:ln>
                            </wps:spPr>
                            <wps:txbx>
                              <w:txbxContent>
                                <w:p w:rsidR="009E1D41" w:rsidRPr="00EE4FAA" w:rsidRDefault="009E1D41" w:rsidP="0075112C">
                                  <w:pPr>
                                    <w:jc w:val="center"/>
                                    <w:rPr>
                                      <w:rFonts w:ascii="Meiryo UI" w:eastAsia="Meiryo UI" w:hAnsi="Meiryo UI"/>
                                      <w:color w:val="000000" w:themeColor="text1"/>
                                      <w:sz w:val="24"/>
                                      <w:szCs w:val="24"/>
                                    </w:rPr>
                                  </w:pPr>
                                  <w:r>
                                    <w:rPr>
                                      <w:rFonts w:hint="eastAsia"/>
                                      <w:color w:val="000000" w:themeColor="text1"/>
                                    </w:rPr>
                                    <w:t>「</w:t>
                                  </w:r>
                                  <w:r w:rsidRPr="00EE4FAA">
                                    <w:rPr>
                                      <w:rFonts w:ascii="Meiryo UI" w:eastAsia="Meiryo UI" w:hAnsi="Meiryo UI" w:hint="eastAsia"/>
                                      <w:color w:val="000000" w:themeColor="text1"/>
                                      <w:sz w:val="24"/>
                                      <w:szCs w:val="24"/>
                                    </w:rPr>
                                    <w:t>参考」欄は、初回申請の場合は</w:t>
                                  </w:r>
                                  <w:r>
                                    <w:rPr>
                                      <w:rFonts w:ascii="Meiryo UI" w:eastAsia="Meiryo UI" w:hAnsi="Meiryo UI" w:hint="eastAsia"/>
                                      <w:color w:val="000000" w:themeColor="text1"/>
                                      <w:sz w:val="24"/>
                                      <w:szCs w:val="24"/>
                                    </w:rPr>
                                    <w:t>記入</w:t>
                                  </w:r>
                                  <w:r w:rsidRPr="00EE4FAA">
                                    <w:rPr>
                                      <w:rFonts w:ascii="Meiryo UI" w:eastAsia="Meiryo UI" w:hAnsi="Meiryo UI" w:hint="eastAsia"/>
                                      <w:color w:val="000000" w:themeColor="text1"/>
                                      <w:sz w:val="24"/>
                                      <w:szCs w:val="24"/>
                                    </w:rPr>
                                    <w:t>不要</w:t>
                                  </w:r>
                                  <w:r>
                                    <w:rPr>
                                      <w:rFonts w:ascii="Meiryo UI" w:eastAsia="Meiryo UI" w:hAnsi="Meiryo UI" w:hint="eastAsia"/>
                                      <w:color w:val="000000" w:themeColor="text1"/>
                                      <w:sz w:val="24"/>
                                      <w:szCs w:val="24"/>
                                    </w:rPr>
                                    <w:t>です。</w:t>
                                  </w:r>
                                </w:p>
                                <w:p w:rsidR="009E1D41" w:rsidRPr="00EE4FAA" w:rsidRDefault="009E1D41" w:rsidP="00751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A755D" id="テキスト ボックス 343" o:spid="_x0000_s1070" type="#_x0000_t202" style="position:absolute;left:0;text-align:left;margin-left:9.55pt;margin-top:36.1pt;width:263.2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UgIAAG4EAAAOAAAAZHJzL2Uyb0RvYy54bWysVEtu2zAQ3RfoHQjuG/mXT43IgZvARQEj&#10;CZAUWdMUFQuQOCxJW3KXMVD0EL1C0XXPo4v0kbKTNO2q6IYazgzn896MTs+aqmRrZV1BOuX9gx5n&#10;SkvKCn2f8o+3szcnnDkvdCZK0irlG+X42eT1q9PajNWAllRmyjIE0W5cm5QvvTfjJHFyqSrhDsgo&#10;DWNOthIeV3ufZFbUiF6VyaDXO0pqspmxJJVz0F50Rj6J8fNcSX+V5055VqYctfl42nguwplMTsX4&#10;3gqzLOSuDPEPVVSi0Ej6GOpCeMFWtvgjVFVIS45yfyCpSijPC6liD+im33vRzc1SGBV7ATjOPMLk&#10;/l9Yebm+tqzIUj4cDTnTogJJ7fZL+/C9ffjZbr+ydvut3W7bhx+4s+AEyGrjxnh5Y/DWN++oAfV7&#10;vYMyINHktgpf9MhgB/ibR8BV45mEcoh4g+NDziRso+FJ/zAykjy9Ntb594oqFoSUWxAacRbrufOo&#10;BK57l5BM06woy0hqqVmd8qMhQv5mwYtS42Hooas1SL5ZNB0Mg30jC8o26M9SNzTOyFmBIubC+Wth&#10;MSVoCZPvr3DkJSEZ7STOlmQ//00f/EEerJzVmLqUu08rYRVn5QcNWt/2R6MwpvEyOjwe4GKfWxbP&#10;LXpVnRMGu48dMzKKwd+XezG3VN1hQaYhK0xCS+ROud+L577bBSyYVNNpdMJgGuHn+sbIEDqAFyC+&#10;be6ENTsePBi8pP18ivELOjrfDvbpylNeRK4C0B2qO/wx1JHC3QKGrXl+j15Pv4nJLwAAAP//AwBQ&#10;SwMEFAAGAAgAAAAhAELLAnngAAAACQEAAA8AAABkcnMvZG93bnJldi54bWxMj8tOwzAQRfdI/IM1&#10;SOyoE6spJY1TVZEqJASLlm7YOfE0iepHiN028PUMK1henas7Z4r1ZA274Bh67ySkswQYusbr3rUS&#10;Du/bhyWwEJXTyniHEr4wwLq8vSlUrv3V7fCyjy2jERdyJaGLccg5D02HVoWZH9ARO/rRqkhxbLke&#10;1ZXGreEiSRbcqt7RhU4NWHXYnPZnK+Gl2r6pXS3s8ttUz6/HzfB5+MikvL+bNitgEaf4V4ZffVKH&#10;kpxqf3Y6MEP5KaWmhEchgBHP5tkCWE1gngrgZcH/f1D+AAAA//8DAFBLAQItABQABgAIAAAAIQC2&#10;gziS/gAAAOEBAAATAAAAAAAAAAAAAAAAAAAAAABbQ29udGVudF9UeXBlc10ueG1sUEsBAi0AFAAG&#10;AAgAAAAhADj9If/WAAAAlAEAAAsAAAAAAAAAAAAAAAAALwEAAF9yZWxzLy5yZWxzUEsBAi0AFAAG&#10;AAgAAAAhAP/2b6lSAgAAbgQAAA4AAAAAAAAAAAAAAAAALgIAAGRycy9lMm9Eb2MueG1sUEsBAi0A&#10;FAAGAAgAAAAhAELLAnngAAAACQEAAA8AAAAAAAAAAAAAAAAArAQAAGRycy9kb3ducmV2LnhtbFBL&#10;BQYAAAAABAAEAPMAAAC5BQAAAAA=&#10;" filled="f" stroked="f" strokeweight=".5pt">
                      <v:textbox>
                        <w:txbxContent>
                          <w:p w:rsidR="009E1D41" w:rsidRPr="00EE4FAA" w:rsidRDefault="009E1D41" w:rsidP="0075112C">
                            <w:pPr>
                              <w:jc w:val="center"/>
                              <w:rPr>
                                <w:rFonts w:ascii="Meiryo UI" w:eastAsia="Meiryo UI" w:hAnsi="Meiryo UI"/>
                                <w:color w:val="000000" w:themeColor="text1"/>
                                <w:sz w:val="24"/>
                                <w:szCs w:val="24"/>
                              </w:rPr>
                            </w:pPr>
                            <w:r>
                              <w:rPr>
                                <w:rFonts w:hint="eastAsia"/>
                                <w:color w:val="000000" w:themeColor="text1"/>
                              </w:rPr>
                              <w:t>「</w:t>
                            </w:r>
                            <w:r w:rsidRPr="00EE4FAA">
                              <w:rPr>
                                <w:rFonts w:ascii="Meiryo UI" w:eastAsia="Meiryo UI" w:hAnsi="Meiryo UI" w:hint="eastAsia"/>
                                <w:color w:val="000000" w:themeColor="text1"/>
                                <w:sz w:val="24"/>
                                <w:szCs w:val="24"/>
                              </w:rPr>
                              <w:t>参考」欄は、初回申請の場合は</w:t>
                            </w:r>
                            <w:r>
                              <w:rPr>
                                <w:rFonts w:ascii="Meiryo UI" w:eastAsia="Meiryo UI" w:hAnsi="Meiryo UI" w:hint="eastAsia"/>
                                <w:color w:val="000000" w:themeColor="text1"/>
                                <w:sz w:val="24"/>
                                <w:szCs w:val="24"/>
                              </w:rPr>
                              <w:t>記入</w:t>
                            </w:r>
                            <w:r w:rsidRPr="00EE4FAA">
                              <w:rPr>
                                <w:rFonts w:ascii="Meiryo UI" w:eastAsia="Meiryo UI" w:hAnsi="Meiryo UI" w:hint="eastAsia"/>
                                <w:color w:val="000000" w:themeColor="text1"/>
                                <w:sz w:val="24"/>
                                <w:szCs w:val="24"/>
                              </w:rPr>
                              <w:t>不要</w:t>
                            </w:r>
                            <w:r>
                              <w:rPr>
                                <w:rFonts w:ascii="Meiryo UI" w:eastAsia="Meiryo UI" w:hAnsi="Meiryo UI" w:hint="eastAsia"/>
                                <w:color w:val="000000" w:themeColor="text1"/>
                                <w:sz w:val="24"/>
                                <w:szCs w:val="24"/>
                              </w:rPr>
                              <w:t>です。</w:t>
                            </w:r>
                          </w:p>
                          <w:p w:rsidR="009E1D41" w:rsidRPr="00EE4FAA" w:rsidRDefault="009E1D41" w:rsidP="0075112C"/>
                        </w:txbxContent>
                      </v:textbox>
                    </v:shape>
                  </w:pict>
                </mc:Fallback>
              </mc:AlternateContent>
            </w:r>
            <w:r w:rsidRPr="0022770E">
              <w:rPr>
                <w:rFonts w:ascii="HGP行書体" w:eastAsia="HGP行書体" w:hAnsi="Meiryo UI" w:hint="eastAsia"/>
                <w:sz w:val="28"/>
                <w:szCs w:val="28"/>
              </w:rPr>
              <w:t>大阪市住之江区南港北</w:t>
            </w:r>
            <w:bookmarkEnd w:id="4"/>
            <w:r w:rsidRPr="00146EB4">
              <w:rPr>
                <w:rFonts w:ascii="HGP行書体" w:eastAsia="HGP行書体" w:hAnsi="Meiryo UI" w:hint="eastAsia"/>
                <w:sz w:val="28"/>
                <w:szCs w:val="24"/>
              </w:rPr>
              <w:t>〇－〇－〇</w:t>
            </w:r>
          </w:p>
        </w:tc>
        <w:tc>
          <w:tcPr>
            <w:tcW w:w="1970" w:type="dxa"/>
            <w:gridSpan w:val="9"/>
            <w:tcBorders>
              <w:bottom w:val="single" w:sz="4" w:space="0" w:color="FFFFFF" w:themeColor="background1"/>
            </w:tcBorders>
            <w:vAlign w:val="center"/>
          </w:tcPr>
          <w:p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6"/>
                <w:szCs w:val="16"/>
              </w:rPr>
              <w:t>リットル券</w:t>
            </w:r>
          </w:p>
        </w:tc>
        <w:tc>
          <w:tcPr>
            <w:tcW w:w="1130" w:type="dxa"/>
            <w:gridSpan w:val="4"/>
            <w:tcBorders>
              <w:bottom w:val="single" w:sz="4" w:space="0" w:color="FFFFFF" w:themeColor="background1"/>
            </w:tcBorders>
            <w:vAlign w:val="center"/>
          </w:tcPr>
          <w:p w:rsidR="0075112C" w:rsidRPr="00C645FE" w:rsidRDefault="0075112C" w:rsidP="00501E23">
            <w:pPr>
              <w:spacing w:line="0" w:lineRule="atLeast"/>
              <w:jc w:val="center"/>
              <w:rPr>
                <w:rFonts w:asciiTheme="minorEastAsia" w:hAnsiTheme="minorEastAsia"/>
                <w:sz w:val="16"/>
                <w:szCs w:val="16"/>
              </w:rPr>
            </w:pPr>
          </w:p>
        </w:tc>
        <w:tc>
          <w:tcPr>
            <w:tcW w:w="1137" w:type="dxa"/>
            <w:gridSpan w:val="5"/>
            <w:tcBorders>
              <w:bottom w:val="single" w:sz="4" w:space="0" w:color="FFFFFF" w:themeColor="background1"/>
            </w:tcBorders>
            <w:vAlign w:val="center"/>
          </w:tcPr>
          <w:p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6"/>
                <w:szCs w:val="16"/>
              </w:rPr>
              <w:t>リットル</w:t>
            </w:r>
          </w:p>
        </w:tc>
        <w:tc>
          <w:tcPr>
            <w:tcW w:w="1011" w:type="dxa"/>
            <w:gridSpan w:val="4"/>
            <w:tcBorders>
              <w:bottom w:val="single" w:sz="4" w:space="0" w:color="FFFFFF" w:themeColor="background1"/>
              <w:right w:val="single" w:sz="12" w:space="0" w:color="auto"/>
            </w:tcBorders>
            <w:vAlign w:val="center"/>
          </w:tcPr>
          <w:p w:rsidR="0075112C" w:rsidRPr="00F94E03" w:rsidRDefault="0075112C" w:rsidP="00501E23">
            <w:pPr>
              <w:spacing w:line="0" w:lineRule="atLeast"/>
              <w:jc w:val="center"/>
              <w:rPr>
                <w:rFonts w:ascii="Meiryo UI" w:eastAsia="Meiryo UI" w:hAnsi="Meiryo UI"/>
                <w:sz w:val="16"/>
                <w:szCs w:val="16"/>
              </w:rPr>
            </w:pPr>
          </w:p>
        </w:tc>
      </w:tr>
      <w:tr w:rsidR="0075112C" w:rsidRPr="00F94E03" w:rsidTr="00501E23">
        <w:trPr>
          <w:trHeight w:val="306"/>
        </w:trPr>
        <w:tc>
          <w:tcPr>
            <w:tcW w:w="4521" w:type="dxa"/>
            <w:gridSpan w:val="16"/>
            <w:vMerge/>
            <w:tcBorders>
              <w:left w:val="single" w:sz="12"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single" w:sz="4" w:space="0" w:color="FFFFFF" w:themeColor="background1"/>
              <w:bottom w:val="dotted" w:sz="4" w:space="0" w:color="auto"/>
            </w:tcBorders>
            <w:shd w:val="clear" w:color="auto" w:fill="EEECE1" w:themeFill="background2"/>
            <w:vAlign w:val="center"/>
          </w:tcPr>
          <w:p w:rsidR="0075112C" w:rsidRPr="0022770E" w:rsidRDefault="0075112C" w:rsidP="00501E23">
            <w:pPr>
              <w:spacing w:line="0" w:lineRule="atLeast"/>
              <w:ind w:rightChars="400" w:right="840"/>
              <w:jc w:val="right"/>
              <w:rPr>
                <w:rFonts w:ascii="HGP行書体" w:eastAsia="HGP行書体" w:hAnsi="Meiryo UI"/>
                <w:sz w:val="24"/>
                <w:szCs w:val="24"/>
              </w:rPr>
            </w:pPr>
            <w:r w:rsidRPr="0022770E">
              <w:rPr>
                <w:rFonts w:ascii="HGP行書体" w:eastAsia="HGP行書体" w:hAnsi="Meiryo UI" w:hint="eastAsia"/>
                <w:sz w:val="24"/>
                <w:szCs w:val="24"/>
              </w:rPr>
              <w:t>50</w:t>
            </w:r>
          </w:p>
        </w:tc>
        <w:tc>
          <w:tcPr>
            <w:tcW w:w="1130" w:type="dxa"/>
            <w:gridSpan w:val="4"/>
            <w:tcBorders>
              <w:top w:val="single" w:sz="4" w:space="0" w:color="FFFFFF" w:themeColor="background1"/>
              <w:bottom w:val="dotted" w:sz="4" w:space="0" w:color="auto"/>
            </w:tcBorders>
            <w:shd w:val="clear" w:color="auto" w:fill="EEECE1" w:themeFill="background2"/>
            <w:vAlign w:val="center"/>
          </w:tcPr>
          <w:p w:rsidR="0075112C" w:rsidRPr="00F94E03" w:rsidRDefault="0075112C" w:rsidP="00501E23">
            <w:pPr>
              <w:spacing w:line="0" w:lineRule="atLeast"/>
              <w:ind w:rightChars="200" w:right="420"/>
              <w:jc w:val="right"/>
              <w:rPr>
                <w:rFonts w:ascii="Meiryo UI" w:eastAsia="Meiryo UI" w:hAnsi="Meiryo UI"/>
                <w:sz w:val="24"/>
                <w:szCs w:val="24"/>
              </w:rPr>
            </w:pPr>
            <w:r>
              <w:rPr>
                <w:rFonts w:ascii="HGP行書体" w:eastAsia="HGP行書体" w:hAnsi="Meiryo UI"/>
                <w:sz w:val="24"/>
                <w:szCs w:val="24"/>
              </w:rPr>
              <w:t>2</w:t>
            </w:r>
            <w:r w:rsidRPr="0022770E">
              <w:rPr>
                <w:rFonts w:ascii="HGP行書体" w:eastAsia="HGP行書体" w:hAnsi="Meiryo UI" w:hint="eastAsia"/>
                <w:sz w:val="24"/>
                <w:szCs w:val="24"/>
              </w:rPr>
              <w:t>0</w:t>
            </w:r>
          </w:p>
        </w:tc>
        <w:tc>
          <w:tcPr>
            <w:tcW w:w="1137" w:type="dxa"/>
            <w:gridSpan w:val="5"/>
            <w:tcBorders>
              <w:top w:val="single" w:sz="4" w:space="0" w:color="FFFFFF" w:themeColor="background1"/>
              <w:bottom w:val="dotted" w:sz="4" w:space="0" w:color="auto"/>
            </w:tcBorders>
            <w:shd w:val="clear" w:color="auto" w:fill="EEECE1" w:themeFill="background2"/>
            <w:vAlign w:val="center"/>
          </w:tcPr>
          <w:p w:rsidR="0075112C" w:rsidRPr="00F94E03" w:rsidRDefault="0075112C" w:rsidP="00501E23">
            <w:pPr>
              <w:spacing w:line="0" w:lineRule="atLeast"/>
              <w:ind w:rightChars="150" w:right="315"/>
              <w:jc w:val="right"/>
              <w:rPr>
                <w:rFonts w:ascii="Meiryo UI" w:eastAsia="Meiryo UI" w:hAnsi="Meiryo UI"/>
                <w:sz w:val="24"/>
                <w:szCs w:val="24"/>
              </w:rPr>
            </w:pPr>
            <w:r>
              <w:rPr>
                <w:rFonts w:ascii="HGP行書体" w:eastAsia="HGP行書体" w:hAnsi="Meiryo UI"/>
                <w:sz w:val="24"/>
                <w:szCs w:val="24"/>
              </w:rPr>
              <w:t>10</w:t>
            </w:r>
            <w:r w:rsidRPr="0022770E">
              <w:rPr>
                <w:rFonts w:ascii="HGP行書体" w:eastAsia="HGP行書体" w:hAnsi="Meiryo UI" w:hint="eastAsia"/>
                <w:sz w:val="24"/>
                <w:szCs w:val="24"/>
              </w:rPr>
              <w:t>00</w:t>
            </w:r>
          </w:p>
        </w:tc>
        <w:tc>
          <w:tcPr>
            <w:tcW w:w="1011" w:type="dxa"/>
            <w:gridSpan w:val="4"/>
            <w:tcBorders>
              <w:top w:val="single" w:sz="4" w:space="0" w:color="FFFFFF" w:themeColor="background1"/>
              <w:bottom w:val="dotted"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06"/>
        </w:trPr>
        <w:tc>
          <w:tcPr>
            <w:tcW w:w="4521" w:type="dxa"/>
            <w:gridSpan w:val="16"/>
            <w:vMerge/>
            <w:tcBorders>
              <w:left w:val="single" w:sz="12"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shd w:val="clear" w:color="auto" w:fill="EEECE1" w:themeFill="background2"/>
            <w:vAlign w:val="center"/>
          </w:tcPr>
          <w:p w:rsidR="0075112C" w:rsidRPr="0022770E" w:rsidRDefault="0075112C" w:rsidP="00501E23">
            <w:pPr>
              <w:spacing w:line="0" w:lineRule="atLeast"/>
              <w:ind w:rightChars="400" w:right="840"/>
              <w:jc w:val="right"/>
              <w:rPr>
                <w:rFonts w:ascii="HGP行書体" w:eastAsia="HGP行書体" w:hAnsi="Meiryo UI"/>
                <w:sz w:val="24"/>
                <w:szCs w:val="24"/>
              </w:rPr>
            </w:pPr>
            <w:r w:rsidRPr="0022770E">
              <w:rPr>
                <w:rFonts w:ascii="HGP行書体" w:eastAsia="HGP行書体" w:hAnsi="Meiryo UI" w:hint="eastAsia"/>
                <w:sz w:val="24"/>
                <w:szCs w:val="24"/>
              </w:rPr>
              <w:t>100</w:t>
            </w:r>
          </w:p>
        </w:tc>
        <w:tc>
          <w:tcPr>
            <w:tcW w:w="1130" w:type="dxa"/>
            <w:gridSpan w:val="4"/>
            <w:tcBorders>
              <w:top w:val="dotted" w:sz="4" w:space="0" w:color="auto"/>
              <w:bottom w:val="dotted" w:sz="4" w:space="0" w:color="auto"/>
            </w:tcBorders>
            <w:shd w:val="clear" w:color="auto" w:fill="EEECE1" w:themeFill="background2"/>
            <w:vAlign w:val="center"/>
          </w:tcPr>
          <w:p w:rsidR="0075112C" w:rsidRPr="0022770E" w:rsidRDefault="0075112C" w:rsidP="00501E23">
            <w:pPr>
              <w:spacing w:line="0" w:lineRule="atLeast"/>
              <w:ind w:rightChars="200" w:right="420"/>
              <w:jc w:val="right"/>
              <w:rPr>
                <w:rFonts w:ascii="HGP行書体" w:eastAsia="HGP行書体" w:hAnsi="Meiryo UI"/>
                <w:sz w:val="24"/>
                <w:szCs w:val="24"/>
              </w:rPr>
            </w:pPr>
            <w:r w:rsidRPr="0022770E">
              <w:rPr>
                <w:rFonts w:ascii="HGP行書体" w:eastAsia="HGP行書体" w:hAnsi="Meiryo UI" w:hint="eastAsia"/>
                <w:sz w:val="24"/>
                <w:szCs w:val="24"/>
              </w:rPr>
              <w:t>10</w:t>
            </w:r>
          </w:p>
        </w:tc>
        <w:tc>
          <w:tcPr>
            <w:tcW w:w="1137" w:type="dxa"/>
            <w:gridSpan w:val="5"/>
            <w:tcBorders>
              <w:top w:val="dotted" w:sz="4" w:space="0" w:color="auto"/>
              <w:bottom w:val="dotted" w:sz="4" w:space="0" w:color="auto"/>
            </w:tcBorders>
            <w:shd w:val="clear" w:color="auto" w:fill="EEECE1" w:themeFill="background2"/>
            <w:vAlign w:val="center"/>
          </w:tcPr>
          <w:p w:rsidR="0075112C" w:rsidRPr="0022770E" w:rsidRDefault="0075112C" w:rsidP="00501E23">
            <w:pPr>
              <w:spacing w:line="0" w:lineRule="atLeast"/>
              <w:ind w:rightChars="150" w:right="315"/>
              <w:jc w:val="right"/>
              <w:rPr>
                <w:rFonts w:ascii="HGP行書体" w:eastAsia="HGP行書体" w:hAnsi="Meiryo UI"/>
                <w:sz w:val="24"/>
                <w:szCs w:val="24"/>
              </w:rPr>
            </w:pPr>
            <w:r w:rsidRPr="0022770E">
              <w:rPr>
                <w:rFonts w:ascii="HGP行書体" w:eastAsia="HGP行書体" w:hAnsi="Meiryo UI" w:hint="eastAsia"/>
                <w:sz w:val="24"/>
                <w:szCs w:val="24"/>
              </w:rPr>
              <w:t>1000</w:t>
            </w:r>
          </w:p>
        </w:tc>
        <w:tc>
          <w:tcPr>
            <w:tcW w:w="1011" w:type="dxa"/>
            <w:gridSpan w:val="4"/>
            <w:tcBorders>
              <w:top w:val="dotted" w:sz="4" w:space="0" w:color="auto"/>
              <w:bottom w:val="dotted"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06"/>
        </w:trPr>
        <w:tc>
          <w:tcPr>
            <w:tcW w:w="4521" w:type="dxa"/>
            <w:gridSpan w:val="16"/>
            <w:vMerge/>
            <w:tcBorders>
              <w:left w:val="single" w:sz="12"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75112C" w:rsidRPr="00F94E03" w:rsidRDefault="0075112C" w:rsidP="00501E23">
            <w:pPr>
              <w:spacing w:line="0" w:lineRule="atLeast"/>
              <w:ind w:rightChars="400" w:right="840"/>
              <w:jc w:val="right"/>
              <w:rPr>
                <w:rFonts w:ascii="Meiryo UI" w:eastAsia="Meiryo UI" w:hAnsi="Meiryo UI"/>
                <w:sz w:val="18"/>
                <w:szCs w:val="16"/>
              </w:rPr>
            </w:pPr>
          </w:p>
        </w:tc>
        <w:tc>
          <w:tcPr>
            <w:tcW w:w="1130" w:type="dxa"/>
            <w:gridSpan w:val="4"/>
            <w:tcBorders>
              <w:top w:val="dotted" w:sz="4" w:space="0" w:color="auto"/>
              <w:bottom w:val="dotted" w:sz="4" w:space="0" w:color="auto"/>
            </w:tcBorders>
            <w:vAlign w:val="center"/>
          </w:tcPr>
          <w:p w:rsidR="0075112C" w:rsidRPr="00F94E03" w:rsidRDefault="0075112C" w:rsidP="00501E23">
            <w:pPr>
              <w:spacing w:line="0" w:lineRule="atLeast"/>
              <w:ind w:rightChars="200" w:right="420"/>
              <w:jc w:val="right"/>
              <w:rPr>
                <w:rFonts w:ascii="Meiryo UI" w:eastAsia="Meiryo UI" w:hAnsi="Meiryo UI"/>
                <w:sz w:val="18"/>
                <w:szCs w:val="16"/>
              </w:rPr>
            </w:pPr>
          </w:p>
        </w:tc>
        <w:tc>
          <w:tcPr>
            <w:tcW w:w="1137" w:type="dxa"/>
            <w:gridSpan w:val="5"/>
            <w:tcBorders>
              <w:top w:val="dotted" w:sz="4" w:space="0" w:color="auto"/>
              <w:bottom w:val="dotted" w:sz="4" w:space="0" w:color="auto"/>
            </w:tcBorders>
            <w:vAlign w:val="center"/>
          </w:tcPr>
          <w:p w:rsidR="0075112C" w:rsidRPr="00F94E03" w:rsidRDefault="0075112C" w:rsidP="00501E23">
            <w:pPr>
              <w:spacing w:line="0" w:lineRule="atLeast"/>
              <w:ind w:rightChars="150" w:right="315"/>
              <w:jc w:val="right"/>
              <w:rPr>
                <w:rFonts w:ascii="Meiryo UI" w:eastAsia="Meiryo UI" w:hAnsi="Meiryo UI"/>
                <w:sz w:val="18"/>
                <w:szCs w:val="16"/>
              </w:rPr>
            </w:pPr>
          </w:p>
        </w:tc>
        <w:tc>
          <w:tcPr>
            <w:tcW w:w="1011" w:type="dxa"/>
            <w:gridSpan w:val="4"/>
            <w:tcBorders>
              <w:top w:val="dotted" w:sz="4" w:space="0" w:color="auto"/>
              <w:bottom w:val="dotted"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06"/>
        </w:trPr>
        <w:tc>
          <w:tcPr>
            <w:tcW w:w="4521" w:type="dxa"/>
            <w:gridSpan w:val="16"/>
            <w:vMerge/>
            <w:tcBorders>
              <w:left w:val="single" w:sz="12"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券種4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枚数4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数量4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06"/>
        </w:trPr>
        <w:tc>
          <w:tcPr>
            <w:tcW w:w="4521" w:type="dxa"/>
            <w:gridSpan w:val="16"/>
            <w:vMerge/>
            <w:tcBorders>
              <w:left w:val="single" w:sz="12"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券種5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枚数5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数量5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06"/>
        </w:trPr>
        <w:tc>
          <w:tcPr>
            <w:tcW w:w="4521" w:type="dxa"/>
            <w:gridSpan w:val="16"/>
            <w:vMerge/>
            <w:tcBorders>
              <w:left w:val="single" w:sz="12"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券種6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枚数6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数量6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06"/>
        </w:trPr>
        <w:tc>
          <w:tcPr>
            <w:tcW w:w="4521" w:type="dxa"/>
            <w:gridSpan w:val="16"/>
            <w:vMerge/>
            <w:tcBorders>
              <w:left w:val="single" w:sz="12"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券種7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枚数7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数量7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06"/>
        </w:trPr>
        <w:tc>
          <w:tcPr>
            <w:tcW w:w="4521" w:type="dxa"/>
            <w:gridSpan w:val="16"/>
            <w:vMerge/>
            <w:tcBorders>
              <w:left w:val="single" w:sz="12"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券種8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枚数8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数量8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06"/>
        </w:trPr>
        <w:tc>
          <w:tcPr>
            <w:tcW w:w="4521" w:type="dxa"/>
            <w:gridSpan w:val="16"/>
            <w:vMerge/>
            <w:tcBorders>
              <w:left w:val="single" w:sz="12"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券種9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枚数9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数量9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06"/>
        </w:trPr>
        <w:tc>
          <w:tcPr>
            <w:tcW w:w="4521" w:type="dxa"/>
            <w:gridSpan w:val="16"/>
            <w:vMerge/>
            <w:tcBorders>
              <w:left w:val="single" w:sz="12" w:space="0" w:color="auto"/>
              <w:bottom w:val="single" w:sz="4" w:space="0" w:color="auto"/>
            </w:tcBorders>
            <w:shd w:val="clear" w:color="auto" w:fill="EEECE1" w:themeFill="background2"/>
            <w:vAlign w:val="center"/>
          </w:tcPr>
          <w:p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single" w:sz="4" w:space="0" w:color="auto"/>
            </w:tcBorders>
            <w:vAlign w:val="center"/>
          </w:tcPr>
          <w:p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計</w:t>
            </w:r>
          </w:p>
        </w:tc>
        <w:tc>
          <w:tcPr>
            <w:tcW w:w="1130" w:type="dxa"/>
            <w:gridSpan w:val="4"/>
            <w:tcBorders>
              <w:top w:val="dotted" w:sz="4" w:space="0" w:color="auto"/>
              <w:bottom w:val="single" w:sz="4" w:space="0" w:color="auto"/>
            </w:tcBorders>
            <w:shd w:val="clear" w:color="auto" w:fill="EEECE1" w:themeFill="background2"/>
            <w:vAlign w:val="center"/>
          </w:tcPr>
          <w:p w:rsidR="0075112C" w:rsidRPr="0022770E" w:rsidRDefault="0075112C" w:rsidP="00501E23">
            <w:pPr>
              <w:spacing w:line="0" w:lineRule="atLeast"/>
              <w:jc w:val="center"/>
              <w:rPr>
                <w:rFonts w:ascii="HGP行書体" w:eastAsia="HGP行書体" w:hAnsi="Meiryo UI"/>
                <w:sz w:val="24"/>
                <w:szCs w:val="24"/>
              </w:rPr>
            </w:pPr>
            <w:r>
              <w:rPr>
                <w:rFonts w:ascii="HGP行書体" w:eastAsia="HGP行書体" w:hAnsi="Meiryo UI"/>
                <w:sz w:val="24"/>
                <w:szCs w:val="24"/>
              </w:rPr>
              <w:t>30</w:t>
            </w:r>
          </w:p>
        </w:tc>
        <w:tc>
          <w:tcPr>
            <w:tcW w:w="1137" w:type="dxa"/>
            <w:gridSpan w:val="5"/>
            <w:tcBorders>
              <w:top w:val="dotted" w:sz="4" w:space="0" w:color="auto"/>
              <w:bottom w:val="single" w:sz="4" w:space="0" w:color="auto"/>
            </w:tcBorders>
            <w:shd w:val="clear" w:color="auto" w:fill="EEECE1" w:themeFill="background2"/>
            <w:vAlign w:val="center"/>
          </w:tcPr>
          <w:p w:rsidR="0075112C" w:rsidRPr="0022770E" w:rsidRDefault="0075112C" w:rsidP="00501E23">
            <w:pPr>
              <w:spacing w:line="0" w:lineRule="atLeast"/>
              <w:ind w:rightChars="150" w:right="315"/>
              <w:jc w:val="right"/>
              <w:rPr>
                <w:rFonts w:ascii="HGP行書体" w:eastAsia="HGP行書体" w:hAnsi="Meiryo UI"/>
                <w:sz w:val="24"/>
                <w:szCs w:val="24"/>
              </w:rPr>
            </w:pPr>
            <w:r>
              <w:rPr>
                <w:rFonts w:ascii="HGP行書体" w:eastAsia="HGP行書体" w:hAnsi="Meiryo UI"/>
                <w:sz w:val="24"/>
                <w:szCs w:val="24"/>
              </w:rPr>
              <w:t>20</w:t>
            </w:r>
            <w:r w:rsidRPr="0022770E">
              <w:rPr>
                <w:rFonts w:ascii="HGP行書体" w:eastAsia="HGP行書体" w:hAnsi="Meiryo UI" w:hint="eastAsia"/>
                <w:sz w:val="24"/>
                <w:szCs w:val="24"/>
              </w:rPr>
              <w:t>00</w:t>
            </w:r>
          </w:p>
        </w:tc>
        <w:tc>
          <w:tcPr>
            <w:tcW w:w="1011" w:type="dxa"/>
            <w:gridSpan w:val="4"/>
            <w:tcBorders>
              <w:top w:val="dotted" w:sz="4" w:space="0" w:color="auto"/>
              <w:bottom w:val="single" w:sz="4" w:space="0" w:color="auto"/>
              <w:right w:val="single" w:sz="12" w:space="0" w:color="auto"/>
            </w:tcBorders>
            <w:vAlign w:val="center"/>
          </w:tcPr>
          <w:p w:rsidR="0075112C" w:rsidRPr="00F94E03" w:rsidRDefault="0075112C" w:rsidP="00501E23">
            <w:pPr>
              <w:spacing w:line="0" w:lineRule="atLeast"/>
              <w:jc w:val="center"/>
              <w:rPr>
                <w:rFonts w:ascii="Meiryo UI" w:eastAsia="Meiryo UI" w:hAnsi="Meiryo UI"/>
                <w:sz w:val="18"/>
                <w:szCs w:val="16"/>
              </w:rPr>
            </w:pPr>
          </w:p>
        </w:tc>
      </w:tr>
      <w:tr w:rsidR="0075112C" w:rsidRPr="00F94E03" w:rsidTr="00501E23">
        <w:trPr>
          <w:trHeight w:val="348"/>
        </w:trPr>
        <w:tc>
          <w:tcPr>
            <w:tcW w:w="445" w:type="dxa"/>
            <w:gridSpan w:val="2"/>
            <w:vMerge w:val="restart"/>
            <w:tcBorders>
              <w:left w:val="single" w:sz="12" w:space="0" w:color="auto"/>
            </w:tcBorders>
            <w:shd w:val="clear" w:color="auto" w:fill="auto"/>
            <w:textDirection w:val="tbRlV"/>
            <w:vAlign w:val="center"/>
          </w:tcPr>
          <w:p w:rsidR="0075112C" w:rsidRPr="00C645FE" w:rsidRDefault="005A04F0" w:rsidP="00D8760F">
            <w:pPr>
              <w:spacing w:line="276" w:lineRule="auto"/>
              <w:ind w:left="113" w:right="113"/>
              <w:jc w:val="center"/>
              <w:rPr>
                <w:rFonts w:asciiTheme="minorEastAsia" w:hAnsiTheme="minorEastAsia"/>
                <w:sz w:val="16"/>
                <w:szCs w:val="16"/>
              </w:rPr>
            </w:pPr>
            <w:r>
              <w:rPr>
                <w:rFonts w:ascii="Meiryo UI" w:eastAsia="Meiryo UI" w:hAnsi="Meiryo UI" w:hint="eastAsia"/>
                <w:noProof/>
                <w:sz w:val="28"/>
                <w:szCs w:val="28"/>
              </w:rPr>
              <mc:AlternateContent>
                <mc:Choice Requires="wps">
                  <w:drawing>
                    <wp:anchor distT="0" distB="0" distL="114300" distR="114300" simplePos="0" relativeHeight="251909120" behindDoc="0" locked="0" layoutInCell="1" allowOverlap="1">
                      <wp:simplePos x="0" y="0"/>
                      <wp:positionH relativeFrom="column">
                        <wp:posOffset>-262890</wp:posOffset>
                      </wp:positionH>
                      <wp:positionV relativeFrom="paragraph">
                        <wp:posOffset>13335</wp:posOffset>
                      </wp:positionV>
                      <wp:extent cx="6169660" cy="1564640"/>
                      <wp:effectExtent l="0" t="0" r="21590" b="35560"/>
                      <wp:wrapNone/>
                      <wp:docPr id="131" name="直線コネクタ 131"/>
                      <wp:cNvGraphicFramePr/>
                      <a:graphic xmlns:a="http://schemas.openxmlformats.org/drawingml/2006/main">
                        <a:graphicData uri="http://schemas.microsoft.com/office/word/2010/wordprocessingShape">
                          <wps:wsp>
                            <wps:cNvCnPr/>
                            <wps:spPr>
                              <a:xfrm flipV="1">
                                <a:off x="0" y="0"/>
                                <a:ext cx="6169660" cy="15646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2244D" id="直線コネクタ 131" o:spid="_x0000_s1026" style="position:absolute;left:0;text-align:left;flip:y;z-index:251909120;visibility:visible;mso-wrap-style:square;mso-wrap-distance-left:9pt;mso-wrap-distance-top:0;mso-wrap-distance-right:9pt;mso-wrap-distance-bottom:0;mso-position-horizontal:absolute;mso-position-horizontal-relative:text;mso-position-vertical:absolute;mso-position-vertical-relative:text" from="-20.7pt,1.05pt" to="465.1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xQBQIAACIEAAAOAAAAZHJzL2Uyb0RvYy54bWysU82O0zAQviPxDpbvNMmyG7FR0z3sqlwQ&#10;VPzdXWfcWvKfbNO013LmBeAhOLASRx6mh30Nxk4bFhAHEDlYGc/MN/N9M55ebbUiG/BBWtPSalJS&#10;AobbTppVS9+8nj96QkmIzHRMWQMt3UGgV7OHD6a9a+DMrq3qwBMEMaHpXUvXMbqmKAJfg2ZhYh0Y&#10;dArrNYto+lXRedYjulbFWVnWRW9957zlEALe3gxOOsv4QgCPL4QIEIlqKfYW8+nzuUxnMZuyZuWZ&#10;W0t+bIP9QxeaSYNFR6gbFhl55+VvUFpyb4MVccKtLqwQkkPmgGyq8hc2r9bMQeaC4gQ3yhT+Hyx/&#10;vll4Ijuc3eOKEsM0Dunu0+3d14+H/ZfD+w+H/efD/htJXtSqd6HBlGuz8EcruIVPxLfCayKUdG8R&#10;KkuB5Mg2K70blYZtJBwv66q+rGscCEdfdVGf1+d5FsUAlACdD/EpWE3ST0uVNEkK1rDNsxCxOIae&#10;QtK1MqRHqMvyosxhwSrZzaVSyRn8anmtPNkwXIP5vMQvsUGIe2FoKYOXiePAKv/FnYKhwEsQqBR2&#10;P/DLOwojLOMcTMwqZSSMTmkCWxgTj62l5f5T4jE+pULe379JHjNyZWvimKylsX4Q5ufqcXtqWQzx&#10;JwUG3kmCpe12ed5ZGlzErNzx0aRNv2/n9B9Pe/YdAAD//wMAUEsDBBQABgAIAAAAIQAl8ak73wAA&#10;AAkBAAAPAAAAZHJzL2Rvd25yZXYueG1sTI9BS8NAFITvgv9heYK3dpM0So3ZlFKwEKVgq9632dck&#10;NPs2ZLdp/Pc+T3ocZpj5Jl9NthMjDr51pCCeRyCQKmdaqhV8frzMliB80GR05wgVfKOHVXF7k+vM&#10;uCvtcTyEWnAJ+UwraELoMyl91aDVfu56JPZObrA6sBxqaQZ95XLbySSKHqXVLfFCo3vcNFidDxer&#10;gN5eh/35fbf52m5xXKz70pzKUqn7u2n9DCLgFP7C8IvP6FAw09FdyHjRKZilccpRBUkMgv2nRZSA&#10;OLJOlw8gi1z+f1D8AAAA//8DAFBLAQItABQABgAIAAAAIQC2gziS/gAAAOEBAAATAAAAAAAAAAAA&#10;AAAAAAAAAABbQ29udGVudF9UeXBlc10ueG1sUEsBAi0AFAAGAAgAAAAhADj9If/WAAAAlAEAAAsA&#10;AAAAAAAAAAAAAAAALwEAAF9yZWxzLy5yZWxzUEsBAi0AFAAGAAgAAAAhAPi0vFAFAgAAIgQAAA4A&#10;AAAAAAAAAAAAAAAALgIAAGRycy9lMm9Eb2MueG1sUEsBAi0AFAAGAAgAAAAhACXxqTvfAAAACQEA&#10;AA8AAAAAAAAAAAAAAAAAXwQAAGRycy9kb3ducmV2LnhtbFBLBQYAAAAABAAEAPMAAABrBQAAAAA=&#10;" strokecolor="red" strokeweight="1.5pt"/>
                  </w:pict>
                </mc:Fallback>
              </mc:AlternateContent>
            </w:r>
            <w:r>
              <w:rPr>
                <w:rFonts w:ascii="Meiryo UI" w:eastAsia="Meiryo UI" w:hAnsi="Meiryo UI" w:hint="eastAsia"/>
                <w:noProof/>
                <w:sz w:val="28"/>
                <w:szCs w:val="28"/>
              </w:rPr>
              <mc:AlternateContent>
                <mc:Choice Requires="wps">
                  <w:drawing>
                    <wp:anchor distT="0" distB="0" distL="114300" distR="114300" simplePos="0" relativeHeight="251712512" behindDoc="0" locked="0" layoutInCell="1" allowOverlap="1" wp14:anchorId="77F2F637" wp14:editId="3EDCA1BA">
                      <wp:simplePos x="0" y="0"/>
                      <wp:positionH relativeFrom="column">
                        <wp:posOffset>-267335</wp:posOffset>
                      </wp:positionH>
                      <wp:positionV relativeFrom="paragraph">
                        <wp:posOffset>9525</wp:posOffset>
                      </wp:positionV>
                      <wp:extent cx="6169660" cy="1564640"/>
                      <wp:effectExtent l="19050" t="19050" r="21590" b="16510"/>
                      <wp:wrapNone/>
                      <wp:docPr id="339" name="正方形/長方形 339"/>
                      <wp:cNvGraphicFramePr/>
                      <a:graphic xmlns:a="http://schemas.openxmlformats.org/drawingml/2006/main">
                        <a:graphicData uri="http://schemas.microsoft.com/office/word/2010/wordprocessingShape">
                          <wps:wsp>
                            <wps:cNvSpPr/>
                            <wps:spPr>
                              <a:xfrm>
                                <a:off x="0" y="0"/>
                                <a:ext cx="6169660" cy="1564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AEA07" id="正方形/長方形 339" o:spid="_x0000_s1026" style="position:absolute;left:0;text-align:left;margin-left:-21.05pt;margin-top:.75pt;width:485.8pt;height:12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9vuAIAAJ4FAAAOAAAAZHJzL2Uyb0RvYy54bWysVM1uEzEQviPxDpbvdLNpsm2jbqqoVRBS&#10;1Va0qGfHa2dX8nqM7fzxHvAAcOaMOPA4VOItGHt/GpWKA2IP3hnPzDee39Ozba3IWlhXgc5pejCg&#10;RGgORaWXOX13N391TInzTBdMgRY53QlHz6YvX5xuzEQMoQRVCEsQRLvJxuS09N5MksTxUtTMHYAR&#10;GoUSbM08snaZFJZtEL1WyXAwyJIN2MJY4MI5vL1ohHQa8aUU3F9L6YQnKqf4Nh9PG89FOJPpKZss&#10;LTNlxdtnsH94Rc0qjU57qAvmGVnZ6g+ouuIWHEh/wKFOQMqKixgDRpMOnkRzWzIjYiyYHGf6NLn/&#10;B8uv1jeWVEVODw9PKNGsxiI9fP3y8On7zx+fk18fvzUUCWJM1sa4Cdrcmhvbcg7JEPlW2jr8MSay&#10;jQne9QkWW084XmZpdpJlWAeOsnScjbJRLEHyaG6s868F1CQQObVYwZhYtr50Hl2iaqcSvGmYV0rF&#10;KipNNjkdHo+PxtHCgaqKIA16zi4X58qSNcNGmM8H+IVwEG1PDTml8TIE2YQVKb9TImAo/VZIzBUG&#10;Mmw8hC4VPSzjXGifNqKSFaLxNt531llE1xEwIEt8ZY/dAnSaDUiH3by51Q+mIjZ5bzz428Ma494i&#10;egbte+O60mCfA1AYVeu50e+S1KQmZGkBxQ47yUIzYs7weYUVvGTO3zCLM4VVxz3hr/GQCrBS0FKU&#10;lGA/PHcf9LHVUUrJBmc0p+79illBiXqjcQhO0hH2D/GRGY2PhsjYfcliX6JX9Tlg9VPcSIZHMuh7&#10;1ZHSQn2P62QWvKKIaY6+c8q97Zhz3+wOXEhczGZRDQfZMH+pbw0P4CGroUPvtvfMmraNPU7AFXTz&#10;zCZPurnRDZYaZisPsoqt/pjXNt+4BGLjtAsrbJl9Pmo9rtXpbwAAAP//AwBQSwMEFAAGAAgAAAAh&#10;AMPX/mvfAAAACQEAAA8AAABkcnMvZG93bnJldi54bWxMj8FOwzAMhu9IvENkJC5oS1eNjZamE2JC&#10;3CZR0HZ1m6ytSJyqybbC02NOcLP1/fr9udhMzoqzGUPvScFinoAw1HjdU6vg4/1l9gAiRCSN1pNR&#10;8GUCbMrrqwJz7S/0Zs5VbAWXUMhRQRfjkEsZms44DHM/GGJ29KPDyOvYSj3ihcudlWmSrKTDnvhC&#10;h4N57kzzWZ2cgno/2O/j1h2mfbUi3L3ukLZ3St3eTE+PIKKZ4l8YfvVZHUp2qv2JdBBWwWyZLjjK&#10;4B4E8yzNeKgVpMt1BrIs5P8Pyh8AAAD//wMAUEsBAi0AFAAGAAgAAAAhALaDOJL+AAAA4QEAABMA&#10;AAAAAAAAAAAAAAAAAAAAAFtDb250ZW50X1R5cGVzXS54bWxQSwECLQAUAAYACAAAACEAOP0h/9YA&#10;AACUAQAACwAAAAAAAAAAAAAAAAAvAQAAX3JlbHMvLnJlbHNQSwECLQAUAAYACAAAACEAdjkPb7gC&#10;AACeBQAADgAAAAAAAAAAAAAAAAAuAgAAZHJzL2Uyb0RvYy54bWxQSwECLQAUAAYACAAAACEAw9f+&#10;a98AAAAJAQAADwAAAAAAAAAAAAAAAAASBQAAZHJzL2Rvd25yZXYueG1sUEsFBgAAAAAEAAQA8wAA&#10;AB4GAAAAAA==&#10;" filled="f" strokecolor="red" strokeweight="2.25pt"/>
                  </w:pict>
                </mc:Fallback>
              </mc:AlternateContent>
            </w:r>
            <w:r w:rsidR="0075112C" w:rsidRPr="00C645FE">
              <w:rPr>
                <w:rFonts w:asciiTheme="minorEastAsia" w:hAnsiTheme="minorEastAsia" w:hint="eastAsia"/>
                <w:sz w:val="18"/>
                <w:szCs w:val="16"/>
              </w:rPr>
              <w:t>参　　　　　考</w:t>
            </w:r>
          </w:p>
        </w:tc>
        <w:tc>
          <w:tcPr>
            <w:tcW w:w="3863" w:type="dxa"/>
            <w:gridSpan w:val="13"/>
            <w:shd w:val="clear" w:color="auto" w:fill="auto"/>
            <w:vAlign w:val="center"/>
          </w:tcPr>
          <w:p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前回交付を受けた免税証</w:t>
            </w:r>
          </w:p>
        </w:tc>
        <w:tc>
          <w:tcPr>
            <w:tcW w:w="3882" w:type="dxa"/>
            <w:gridSpan w:val="17"/>
            <w:shd w:val="clear" w:color="auto" w:fill="auto"/>
            <w:vAlign w:val="center"/>
          </w:tcPr>
          <w:p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前回交付を受けた免税証のうちの使用量</w:t>
            </w:r>
          </w:p>
        </w:tc>
        <w:tc>
          <w:tcPr>
            <w:tcW w:w="1579" w:type="dxa"/>
            <w:gridSpan w:val="6"/>
            <w:vMerge w:val="restart"/>
            <w:tcBorders>
              <w:right w:val="single" w:sz="12" w:space="0" w:color="auto"/>
            </w:tcBorders>
            <w:shd w:val="clear" w:color="auto" w:fill="auto"/>
            <w:vAlign w:val="center"/>
          </w:tcPr>
          <w:p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（ア）－（イ）</w:t>
            </w:r>
          </w:p>
        </w:tc>
      </w:tr>
      <w:tr w:rsidR="0075112C" w:rsidRPr="00F94E03" w:rsidTr="005A04F0">
        <w:trPr>
          <w:trHeight w:val="305"/>
        </w:trPr>
        <w:tc>
          <w:tcPr>
            <w:tcW w:w="445" w:type="dxa"/>
            <w:gridSpan w:val="2"/>
            <w:vMerge/>
            <w:tcBorders>
              <w:left w:val="single" w:sz="12" w:space="0" w:color="auto"/>
            </w:tcBorders>
            <w:shd w:val="clear" w:color="auto" w:fill="auto"/>
            <w:vAlign w:val="center"/>
          </w:tcPr>
          <w:p w:rsidR="0075112C" w:rsidRPr="00F94E03" w:rsidRDefault="0075112C" w:rsidP="00501E23">
            <w:pPr>
              <w:spacing w:line="0" w:lineRule="atLeast"/>
              <w:jc w:val="center"/>
              <w:rPr>
                <w:rFonts w:ascii="Meiryo UI" w:eastAsia="Meiryo UI" w:hAnsi="Meiryo UI"/>
                <w:sz w:val="16"/>
                <w:szCs w:val="16"/>
              </w:rPr>
            </w:pPr>
          </w:p>
        </w:tc>
        <w:tc>
          <w:tcPr>
            <w:tcW w:w="2282" w:type="dxa"/>
            <w:gridSpan w:val="6"/>
            <w:tcBorders>
              <w:bottom w:val="single" w:sz="4" w:space="0" w:color="auto"/>
            </w:tcBorders>
            <w:shd w:val="clear" w:color="auto" w:fill="auto"/>
            <w:vAlign w:val="center"/>
          </w:tcPr>
          <w:p w:rsidR="0075112C" w:rsidRPr="00C645FE" w:rsidRDefault="0075112C" w:rsidP="00501E23">
            <w:pPr>
              <w:spacing w:line="0" w:lineRule="atLeast"/>
              <w:ind w:leftChars="200" w:left="420" w:rightChars="200" w:right="420"/>
              <w:jc w:val="distribute"/>
              <w:rPr>
                <w:rFonts w:asciiTheme="minorEastAsia" w:hAnsiTheme="minorEastAsia"/>
                <w:sz w:val="16"/>
                <w:szCs w:val="16"/>
              </w:rPr>
            </w:pPr>
            <w:r w:rsidRPr="00C645FE">
              <w:rPr>
                <w:rFonts w:asciiTheme="minorEastAsia" w:hAnsiTheme="minorEastAsia" w:hint="eastAsia"/>
                <w:sz w:val="18"/>
                <w:szCs w:val="16"/>
              </w:rPr>
              <w:t>計算期間</w:t>
            </w:r>
          </w:p>
        </w:tc>
        <w:tc>
          <w:tcPr>
            <w:tcW w:w="1581" w:type="dxa"/>
            <w:gridSpan w:val="7"/>
            <w:tcBorders>
              <w:bottom w:val="single" w:sz="4" w:space="0" w:color="auto"/>
            </w:tcBorders>
            <w:shd w:val="clear" w:color="auto" w:fill="auto"/>
            <w:vAlign w:val="center"/>
          </w:tcPr>
          <w:p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数量（ア）</w:t>
            </w:r>
          </w:p>
        </w:tc>
        <w:tc>
          <w:tcPr>
            <w:tcW w:w="2105" w:type="dxa"/>
            <w:gridSpan w:val="9"/>
            <w:tcBorders>
              <w:bottom w:val="single" w:sz="4" w:space="0" w:color="auto"/>
            </w:tcBorders>
            <w:shd w:val="clear" w:color="auto" w:fill="auto"/>
            <w:vAlign w:val="center"/>
          </w:tcPr>
          <w:p w:rsidR="0075112C" w:rsidRPr="00C645FE" w:rsidRDefault="0075112C" w:rsidP="00501E23">
            <w:pPr>
              <w:spacing w:line="0" w:lineRule="atLeast"/>
              <w:ind w:leftChars="200" w:left="420" w:rightChars="200" w:right="420"/>
              <w:jc w:val="distribute"/>
              <w:rPr>
                <w:rFonts w:asciiTheme="minorEastAsia" w:hAnsiTheme="minorEastAsia"/>
                <w:sz w:val="16"/>
                <w:szCs w:val="16"/>
              </w:rPr>
            </w:pPr>
            <w:r w:rsidRPr="00C645FE">
              <w:rPr>
                <w:rFonts w:asciiTheme="minorEastAsia" w:hAnsiTheme="minorEastAsia" w:hint="eastAsia"/>
                <w:sz w:val="18"/>
                <w:szCs w:val="16"/>
              </w:rPr>
              <w:t>期間</w:t>
            </w:r>
          </w:p>
        </w:tc>
        <w:tc>
          <w:tcPr>
            <w:tcW w:w="1777" w:type="dxa"/>
            <w:gridSpan w:val="8"/>
            <w:tcBorders>
              <w:bottom w:val="single" w:sz="4" w:space="0" w:color="auto"/>
            </w:tcBorders>
            <w:shd w:val="clear" w:color="auto" w:fill="auto"/>
            <w:vAlign w:val="center"/>
          </w:tcPr>
          <w:p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数量（イ）</w:t>
            </w:r>
          </w:p>
        </w:tc>
        <w:tc>
          <w:tcPr>
            <w:tcW w:w="1579" w:type="dxa"/>
            <w:gridSpan w:val="6"/>
            <w:vMerge/>
            <w:tcBorders>
              <w:bottom w:val="single" w:sz="4" w:space="0" w:color="auto"/>
              <w:right w:val="single" w:sz="12" w:space="0" w:color="auto"/>
            </w:tcBorders>
            <w:shd w:val="clear" w:color="auto" w:fill="auto"/>
            <w:vAlign w:val="center"/>
          </w:tcPr>
          <w:p w:rsidR="0075112C" w:rsidRPr="00F94E03" w:rsidRDefault="0075112C" w:rsidP="00501E23">
            <w:pPr>
              <w:spacing w:line="0" w:lineRule="atLeast"/>
              <w:jc w:val="center"/>
              <w:rPr>
                <w:rFonts w:ascii="Meiryo UI" w:eastAsia="Meiryo UI" w:hAnsi="Meiryo UI"/>
                <w:sz w:val="16"/>
                <w:szCs w:val="16"/>
              </w:rPr>
            </w:pPr>
          </w:p>
        </w:tc>
      </w:tr>
      <w:tr w:rsidR="0075112C" w:rsidRPr="00F94E03" w:rsidTr="005A04F0">
        <w:trPr>
          <w:trHeight w:val="427"/>
        </w:trPr>
        <w:tc>
          <w:tcPr>
            <w:tcW w:w="445" w:type="dxa"/>
            <w:gridSpan w:val="2"/>
            <w:vMerge/>
            <w:tcBorders>
              <w:left w:val="single" w:sz="12" w:space="0" w:color="auto"/>
            </w:tcBorders>
            <w:shd w:val="clear" w:color="auto" w:fill="auto"/>
            <w:vAlign w:val="center"/>
          </w:tcPr>
          <w:p w:rsidR="0075112C" w:rsidRPr="00F94E03" w:rsidRDefault="0075112C" w:rsidP="00501E23">
            <w:pPr>
              <w:spacing w:line="0" w:lineRule="atLeast"/>
              <w:jc w:val="center"/>
              <w:rPr>
                <w:rFonts w:ascii="Meiryo UI" w:eastAsia="Meiryo UI" w:hAnsi="Meiryo UI"/>
                <w:sz w:val="16"/>
                <w:szCs w:val="16"/>
              </w:rPr>
            </w:pPr>
          </w:p>
        </w:tc>
        <w:tc>
          <w:tcPr>
            <w:tcW w:w="2282" w:type="dxa"/>
            <w:gridSpan w:val="6"/>
            <w:shd w:val="clear" w:color="auto" w:fill="auto"/>
            <w:vAlign w:val="center"/>
          </w:tcPr>
          <w:p w:rsidR="0075112C" w:rsidRPr="00F94E03" w:rsidRDefault="0075112C" w:rsidP="005A04F0">
            <w:pPr>
              <w:spacing w:line="300" w:lineRule="atLeast"/>
              <w:ind w:firstLineChars="200" w:firstLine="360"/>
              <w:rPr>
                <w:rFonts w:ascii="Meiryo UI" w:eastAsia="Meiryo UI" w:hAnsi="Meiryo UI"/>
                <w:sz w:val="18"/>
                <w:szCs w:val="16"/>
              </w:rPr>
            </w:pPr>
            <w:r w:rsidRPr="00C645FE">
              <w:rPr>
                <w:rFonts w:asciiTheme="minorEastAsia" w:hAnsiTheme="minorEastAsia" w:hint="eastAsia"/>
                <w:sz w:val="18"/>
                <w:szCs w:val="16"/>
              </w:rPr>
              <w:t>年</w:t>
            </w:r>
            <w:r w:rsidR="005A04F0">
              <w:rPr>
                <w:rFonts w:asciiTheme="minorEastAsia" w:hAnsiTheme="minorEastAsia" w:hint="eastAsia"/>
                <w:sz w:val="18"/>
                <w:szCs w:val="16"/>
              </w:rPr>
              <w:t xml:space="preserve">　</w:t>
            </w:r>
            <w:r w:rsidRPr="001A05C4">
              <w:rPr>
                <w:rFonts w:ascii="Meiryo UI" w:eastAsia="Meiryo UI" w:hAnsi="Meiryo UI" w:hint="eastAsia"/>
                <w:sz w:val="20"/>
                <w:szCs w:val="16"/>
              </w:rPr>
              <w:t xml:space="preserve">　</w:t>
            </w:r>
            <w:r w:rsidRPr="00C645FE">
              <w:rPr>
                <w:rFonts w:asciiTheme="minorEastAsia" w:hAnsiTheme="minorEastAsia" w:hint="eastAsia"/>
                <w:sz w:val="18"/>
                <w:szCs w:val="16"/>
              </w:rPr>
              <w:t>月</w:t>
            </w:r>
            <w:r w:rsidR="005A04F0">
              <w:rPr>
                <w:rFonts w:ascii="HGP行書体" w:eastAsia="HGP行書体" w:hAnsi="Meiryo UI" w:hint="eastAsia"/>
                <w:sz w:val="20"/>
                <w:szCs w:val="16"/>
              </w:rPr>
              <w:t xml:space="preserve">　　</w:t>
            </w:r>
            <w:r w:rsidRPr="00C645FE">
              <w:rPr>
                <w:rFonts w:asciiTheme="minorEastAsia" w:hAnsiTheme="minorEastAsia" w:hint="eastAsia"/>
                <w:sz w:val="18"/>
                <w:szCs w:val="16"/>
              </w:rPr>
              <w:t>日から</w:t>
            </w:r>
          </w:p>
          <w:p w:rsidR="0075112C" w:rsidRPr="005A04F0" w:rsidRDefault="005A04F0" w:rsidP="005A04F0">
            <w:pPr>
              <w:spacing w:line="300" w:lineRule="atLeast"/>
              <w:ind w:firstLineChars="200" w:firstLine="360"/>
              <w:rPr>
                <w:rFonts w:ascii="Meiryo UI" w:eastAsia="Meiryo UI" w:hAnsi="Meiryo UI"/>
                <w:sz w:val="18"/>
                <w:szCs w:val="16"/>
              </w:rPr>
            </w:pPr>
            <w:r w:rsidRPr="00C645FE">
              <w:rPr>
                <w:rFonts w:asciiTheme="minorEastAsia" w:hAnsiTheme="minorEastAsia" w:hint="eastAsia"/>
                <w:sz w:val="18"/>
                <w:szCs w:val="16"/>
              </w:rPr>
              <w:t>年</w:t>
            </w:r>
            <w:r>
              <w:rPr>
                <w:rFonts w:asciiTheme="minorEastAsia" w:hAnsiTheme="minorEastAsia" w:hint="eastAsia"/>
                <w:sz w:val="18"/>
                <w:szCs w:val="16"/>
              </w:rPr>
              <w:t xml:space="preserve">　</w:t>
            </w:r>
            <w:r w:rsidRPr="001A05C4">
              <w:rPr>
                <w:rFonts w:ascii="Meiryo UI" w:eastAsia="Meiryo UI" w:hAnsi="Meiryo UI" w:hint="eastAsia"/>
                <w:sz w:val="20"/>
                <w:szCs w:val="16"/>
              </w:rPr>
              <w:t xml:space="preserve">　</w:t>
            </w:r>
            <w:r w:rsidRPr="00C645FE">
              <w:rPr>
                <w:rFonts w:asciiTheme="minorEastAsia" w:hAnsiTheme="minorEastAsia" w:hint="eastAsia"/>
                <w:sz w:val="18"/>
                <w:szCs w:val="16"/>
              </w:rPr>
              <w:t>月</w:t>
            </w:r>
            <w:r>
              <w:rPr>
                <w:rFonts w:ascii="HGP行書体" w:eastAsia="HGP行書体" w:hAnsi="Meiryo UI" w:hint="eastAsia"/>
                <w:sz w:val="20"/>
                <w:szCs w:val="16"/>
              </w:rPr>
              <w:t xml:space="preserve">　　</w:t>
            </w:r>
            <w:r w:rsidRPr="00C645FE">
              <w:rPr>
                <w:rFonts w:asciiTheme="minorEastAsia" w:hAnsiTheme="minorEastAsia" w:hint="eastAsia"/>
                <w:sz w:val="18"/>
                <w:szCs w:val="16"/>
              </w:rPr>
              <w:t>日</w:t>
            </w:r>
            <w:r>
              <w:rPr>
                <w:rFonts w:asciiTheme="minorEastAsia" w:hAnsiTheme="minorEastAsia" w:hint="eastAsia"/>
                <w:sz w:val="18"/>
                <w:szCs w:val="16"/>
              </w:rPr>
              <w:t>まで</w:t>
            </w:r>
          </w:p>
        </w:tc>
        <w:tc>
          <w:tcPr>
            <w:tcW w:w="1581" w:type="dxa"/>
            <w:gridSpan w:val="7"/>
            <w:shd w:val="clear" w:color="auto" w:fill="auto"/>
          </w:tcPr>
          <w:p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4"/>
                <w:szCs w:val="16"/>
              </w:rPr>
              <w:t>リットル</w:t>
            </w:r>
          </w:p>
          <w:p w:rsidR="0075112C" w:rsidRPr="0022770E" w:rsidRDefault="0075112C" w:rsidP="00501E23">
            <w:pPr>
              <w:jc w:val="center"/>
              <w:rPr>
                <w:rFonts w:ascii="HGP行書体" w:eastAsia="HGP行書体" w:hAnsi="Meiryo UI"/>
                <w:sz w:val="20"/>
                <w:szCs w:val="20"/>
              </w:rPr>
            </w:pPr>
          </w:p>
        </w:tc>
        <w:tc>
          <w:tcPr>
            <w:tcW w:w="2105" w:type="dxa"/>
            <w:gridSpan w:val="9"/>
            <w:shd w:val="clear" w:color="auto" w:fill="auto"/>
            <w:vAlign w:val="center"/>
          </w:tcPr>
          <w:p w:rsidR="005A04F0" w:rsidRPr="00F94E03" w:rsidRDefault="005A04F0" w:rsidP="005A04F0">
            <w:pPr>
              <w:spacing w:line="300" w:lineRule="atLeast"/>
              <w:ind w:firstLineChars="200" w:firstLine="360"/>
              <w:rPr>
                <w:rFonts w:ascii="Meiryo UI" w:eastAsia="Meiryo UI" w:hAnsi="Meiryo UI"/>
                <w:sz w:val="18"/>
                <w:szCs w:val="16"/>
              </w:rPr>
            </w:pPr>
            <w:r w:rsidRPr="00C645FE">
              <w:rPr>
                <w:rFonts w:asciiTheme="minorEastAsia" w:hAnsiTheme="minorEastAsia" w:hint="eastAsia"/>
                <w:sz w:val="18"/>
                <w:szCs w:val="16"/>
              </w:rPr>
              <w:t>年</w:t>
            </w:r>
            <w:r>
              <w:rPr>
                <w:rFonts w:asciiTheme="minorEastAsia" w:hAnsiTheme="minorEastAsia" w:hint="eastAsia"/>
                <w:sz w:val="18"/>
                <w:szCs w:val="16"/>
              </w:rPr>
              <w:t xml:space="preserve">　</w:t>
            </w:r>
            <w:r w:rsidRPr="001A05C4">
              <w:rPr>
                <w:rFonts w:ascii="Meiryo UI" w:eastAsia="Meiryo UI" w:hAnsi="Meiryo UI" w:hint="eastAsia"/>
                <w:sz w:val="20"/>
                <w:szCs w:val="16"/>
              </w:rPr>
              <w:t xml:space="preserve">　</w:t>
            </w:r>
            <w:r w:rsidRPr="00C645FE">
              <w:rPr>
                <w:rFonts w:asciiTheme="minorEastAsia" w:hAnsiTheme="minorEastAsia" w:hint="eastAsia"/>
                <w:sz w:val="18"/>
                <w:szCs w:val="16"/>
              </w:rPr>
              <w:t>月</w:t>
            </w:r>
            <w:r>
              <w:rPr>
                <w:rFonts w:ascii="HGP行書体" w:eastAsia="HGP行書体" w:hAnsi="Meiryo UI" w:hint="eastAsia"/>
                <w:sz w:val="20"/>
                <w:szCs w:val="16"/>
              </w:rPr>
              <w:t xml:space="preserve">　　</w:t>
            </w:r>
            <w:r w:rsidRPr="00C645FE">
              <w:rPr>
                <w:rFonts w:asciiTheme="minorEastAsia" w:hAnsiTheme="minorEastAsia" w:hint="eastAsia"/>
                <w:sz w:val="18"/>
                <w:szCs w:val="16"/>
              </w:rPr>
              <w:t>日から</w:t>
            </w:r>
          </w:p>
          <w:p w:rsidR="0075112C" w:rsidRPr="00F94E03" w:rsidRDefault="005A04F0" w:rsidP="005A04F0">
            <w:pPr>
              <w:spacing w:line="0" w:lineRule="atLeast"/>
              <w:ind w:firstLineChars="200" w:firstLine="360"/>
              <w:rPr>
                <w:rFonts w:ascii="Meiryo UI" w:eastAsia="Meiryo UI" w:hAnsi="Meiryo UI"/>
                <w:sz w:val="16"/>
                <w:szCs w:val="16"/>
              </w:rPr>
            </w:pPr>
            <w:r w:rsidRPr="00C645FE">
              <w:rPr>
                <w:rFonts w:asciiTheme="minorEastAsia" w:hAnsiTheme="minorEastAsia" w:hint="eastAsia"/>
                <w:sz w:val="18"/>
                <w:szCs w:val="16"/>
              </w:rPr>
              <w:t>年</w:t>
            </w:r>
            <w:r>
              <w:rPr>
                <w:rFonts w:asciiTheme="minorEastAsia" w:hAnsiTheme="minorEastAsia" w:hint="eastAsia"/>
                <w:sz w:val="18"/>
                <w:szCs w:val="16"/>
              </w:rPr>
              <w:t xml:space="preserve">　</w:t>
            </w:r>
            <w:r w:rsidRPr="001A05C4">
              <w:rPr>
                <w:rFonts w:ascii="Meiryo UI" w:eastAsia="Meiryo UI" w:hAnsi="Meiryo UI" w:hint="eastAsia"/>
                <w:sz w:val="20"/>
                <w:szCs w:val="16"/>
              </w:rPr>
              <w:t xml:space="preserve">　</w:t>
            </w:r>
            <w:r w:rsidRPr="00C645FE">
              <w:rPr>
                <w:rFonts w:asciiTheme="minorEastAsia" w:hAnsiTheme="minorEastAsia" w:hint="eastAsia"/>
                <w:sz w:val="18"/>
                <w:szCs w:val="16"/>
              </w:rPr>
              <w:t>月</w:t>
            </w:r>
            <w:r>
              <w:rPr>
                <w:rFonts w:ascii="HGP行書体" w:eastAsia="HGP行書体" w:hAnsi="Meiryo UI" w:hint="eastAsia"/>
                <w:sz w:val="20"/>
                <w:szCs w:val="16"/>
              </w:rPr>
              <w:t xml:space="preserve">　　</w:t>
            </w:r>
            <w:r w:rsidRPr="00C645FE">
              <w:rPr>
                <w:rFonts w:asciiTheme="minorEastAsia" w:hAnsiTheme="minorEastAsia" w:hint="eastAsia"/>
                <w:sz w:val="18"/>
                <w:szCs w:val="16"/>
              </w:rPr>
              <w:t>日</w:t>
            </w:r>
            <w:r>
              <w:rPr>
                <w:rFonts w:asciiTheme="minorEastAsia" w:hAnsiTheme="minorEastAsia" w:hint="eastAsia"/>
                <w:sz w:val="18"/>
                <w:szCs w:val="16"/>
              </w:rPr>
              <w:t>まで</w:t>
            </w:r>
          </w:p>
        </w:tc>
        <w:tc>
          <w:tcPr>
            <w:tcW w:w="1777" w:type="dxa"/>
            <w:gridSpan w:val="8"/>
            <w:shd w:val="clear" w:color="auto" w:fill="auto"/>
          </w:tcPr>
          <w:p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4"/>
                <w:szCs w:val="16"/>
              </w:rPr>
              <w:t>リットル</w:t>
            </w:r>
          </w:p>
          <w:p w:rsidR="0075112C" w:rsidRPr="0022770E" w:rsidRDefault="0075112C" w:rsidP="00501E23">
            <w:pPr>
              <w:jc w:val="center"/>
              <w:rPr>
                <w:rFonts w:ascii="HGP行書体" w:eastAsia="HGP行書体" w:hAnsi="Meiryo UI"/>
                <w:sz w:val="20"/>
                <w:szCs w:val="20"/>
              </w:rPr>
            </w:pPr>
          </w:p>
        </w:tc>
        <w:tc>
          <w:tcPr>
            <w:tcW w:w="1579" w:type="dxa"/>
            <w:gridSpan w:val="6"/>
            <w:tcBorders>
              <w:right w:val="single" w:sz="12" w:space="0" w:color="auto"/>
            </w:tcBorders>
            <w:shd w:val="clear" w:color="auto" w:fill="auto"/>
          </w:tcPr>
          <w:p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4"/>
                <w:szCs w:val="16"/>
              </w:rPr>
              <w:t>リットル</w:t>
            </w:r>
          </w:p>
          <w:p w:rsidR="0075112C" w:rsidRPr="0022770E" w:rsidRDefault="0075112C" w:rsidP="00501E23">
            <w:pPr>
              <w:jc w:val="center"/>
              <w:rPr>
                <w:rFonts w:ascii="HGP行書体" w:eastAsia="HGP行書体" w:hAnsi="Meiryo UI"/>
                <w:sz w:val="16"/>
                <w:szCs w:val="16"/>
              </w:rPr>
            </w:pPr>
          </w:p>
        </w:tc>
      </w:tr>
      <w:tr w:rsidR="0075112C" w:rsidRPr="00F94E03" w:rsidTr="00501E23">
        <w:trPr>
          <w:trHeight w:val="459"/>
        </w:trPr>
        <w:tc>
          <w:tcPr>
            <w:tcW w:w="445" w:type="dxa"/>
            <w:gridSpan w:val="2"/>
            <w:vMerge/>
            <w:tcBorders>
              <w:left w:val="single" w:sz="12" w:space="0" w:color="auto"/>
            </w:tcBorders>
            <w:shd w:val="clear" w:color="auto" w:fill="auto"/>
            <w:vAlign w:val="center"/>
          </w:tcPr>
          <w:p w:rsidR="0075112C" w:rsidRPr="00F94E03" w:rsidRDefault="0075112C" w:rsidP="00501E23">
            <w:pPr>
              <w:spacing w:line="0" w:lineRule="atLeast"/>
              <w:jc w:val="center"/>
              <w:rPr>
                <w:rFonts w:ascii="Meiryo UI" w:eastAsia="Meiryo UI" w:hAnsi="Meiryo UI"/>
                <w:sz w:val="16"/>
                <w:szCs w:val="16"/>
              </w:rPr>
            </w:pPr>
          </w:p>
        </w:tc>
        <w:tc>
          <w:tcPr>
            <w:tcW w:w="6753" w:type="dxa"/>
            <w:gridSpan w:val="25"/>
            <w:tcBorders>
              <w:bottom w:val="single" w:sz="4" w:space="0" w:color="auto"/>
            </w:tcBorders>
            <w:shd w:val="clear" w:color="auto" w:fill="auto"/>
            <w:vAlign w:val="center"/>
          </w:tcPr>
          <w:p w:rsidR="0075112C" w:rsidRPr="00C645FE" w:rsidRDefault="0075112C" w:rsidP="00501E23">
            <w:pPr>
              <w:spacing w:line="0" w:lineRule="atLeast"/>
              <w:ind w:leftChars="300" w:left="630"/>
              <w:jc w:val="left"/>
              <w:rPr>
                <w:rFonts w:asciiTheme="minorEastAsia" w:hAnsiTheme="minorEastAsia"/>
                <w:spacing w:val="10"/>
                <w:sz w:val="18"/>
                <w:szCs w:val="16"/>
              </w:rPr>
            </w:pPr>
            <w:r w:rsidRPr="00C645FE">
              <w:rPr>
                <w:rFonts w:asciiTheme="minorEastAsia" w:hAnsiTheme="minorEastAsia" w:hint="eastAsia"/>
                <w:spacing w:val="10"/>
                <w:sz w:val="18"/>
                <w:szCs w:val="16"/>
              </w:rPr>
              <w:t>前回交付を受けた免税証に記載された販売業者以外の販売業者から</w:t>
            </w:r>
          </w:p>
          <w:p w:rsidR="0075112C" w:rsidRPr="00C645FE" w:rsidRDefault="0075112C" w:rsidP="00501E23">
            <w:pPr>
              <w:spacing w:line="0" w:lineRule="atLeast"/>
              <w:ind w:leftChars="300" w:left="630"/>
              <w:jc w:val="left"/>
              <w:rPr>
                <w:rFonts w:asciiTheme="minorEastAsia" w:hAnsiTheme="minorEastAsia"/>
                <w:sz w:val="16"/>
                <w:szCs w:val="16"/>
              </w:rPr>
            </w:pPr>
            <w:r w:rsidRPr="00C645FE">
              <w:rPr>
                <w:rFonts w:asciiTheme="minorEastAsia" w:hAnsiTheme="minorEastAsia" w:hint="eastAsia"/>
                <w:spacing w:val="10"/>
                <w:sz w:val="18"/>
                <w:szCs w:val="16"/>
              </w:rPr>
              <w:t>免税軽油の引取りを行った場合の販売業者の氏名又は名称</w:t>
            </w:r>
          </w:p>
        </w:tc>
        <w:tc>
          <w:tcPr>
            <w:tcW w:w="2571" w:type="dxa"/>
            <w:gridSpan w:val="11"/>
            <w:tcBorders>
              <w:bottom w:val="single" w:sz="4" w:space="0" w:color="auto"/>
              <w:right w:val="single" w:sz="12" w:space="0" w:color="auto"/>
            </w:tcBorders>
            <w:shd w:val="clear" w:color="auto" w:fill="auto"/>
            <w:vAlign w:val="center"/>
          </w:tcPr>
          <w:p w:rsidR="0075112C" w:rsidRPr="00C645FE" w:rsidRDefault="0075112C" w:rsidP="00501E23">
            <w:pPr>
              <w:spacing w:line="0" w:lineRule="atLeast"/>
              <w:ind w:leftChars="400" w:left="840" w:rightChars="400" w:right="840"/>
              <w:jc w:val="distribute"/>
              <w:rPr>
                <w:rFonts w:asciiTheme="minorEastAsia" w:hAnsiTheme="minorEastAsia"/>
                <w:sz w:val="16"/>
                <w:szCs w:val="16"/>
              </w:rPr>
            </w:pPr>
            <w:r w:rsidRPr="00C645FE">
              <w:rPr>
                <w:rFonts w:asciiTheme="minorEastAsia" w:hAnsiTheme="minorEastAsia" w:hint="eastAsia"/>
                <w:sz w:val="18"/>
                <w:szCs w:val="16"/>
              </w:rPr>
              <w:t>数量</w:t>
            </w:r>
          </w:p>
        </w:tc>
      </w:tr>
      <w:tr w:rsidR="0075112C" w:rsidRPr="00F94E03" w:rsidTr="005A04F0">
        <w:trPr>
          <w:trHeight w:val="289"/>
        </w:trPr>
        <w:tc>
          <w:tcPr>
            <w:tcW w:w="445" w:type="dxa"/>
            <w:gridSpan w:val="2"/>
            <w:vMerge/>
            <w:tcBorders>
              <w:left w:val="single" w:sz="12" w:space="0" w:color="auto"/>
            </w:tcBorders>
            <w:shd w:val="clear" w:color="auto" w:fill="auto"/>
            <w:vAlign w:val="center"/>
          </w:tcPr>
          <w:p w:rsidR="0075112C" w:rsidRPr="00F94E03" w:rsidRDefault="0075112C" w:rsidP="00501E23">
            <w:pPr>
              <w:spacing w:line="0" w:lineRule="atLeast"/>
              <w:jc w:val="center"/>
              <w:rPr>
                <w:rFonts w:ascii="Meiryo UI" w:eastAsia="Meiryo UI" w:hAnsi="Meiryo UI"/>
                <w:sz w:val="16"/>
                <w:szCs w:val="16"/>
              </w:rPr>
            </w:pPr>
          </w:p>
        </w:tc>
        <w:tc>
          <w:tcPr>
            <w:tcW w:w="6753" w:type="dxa"/>
            <w:gridSpan w:val="25"/>
            <w:tcBorders>
              <w:bottom w:val="dotted" w:sz="4" w:space="0" w:color="auto"/>
            </w:tcBorders>
            <w:shd w:val="clear" w:color="auto" w:fill="auto"/>
            <w:vAlign w:val="center"/>
          </w:tcPr>
          <w:p w:rsidR="0075112C" w:rsidRPr="0022770E" w:rsidRDefault="0075112C" w:rsidP="005A04F0">
            <w:pPr>
              <w:spacing w:line="0" w:lineRule="atLeast"/>
              <w:rPr>
                <w:rFonts w:ascii="HGP行書体" w:eastAsia="HGP行書体" w:hAnsi="Meiryo UI"/>
                <w:sz w:val="24"/>
                <w:szCs w:val="24"/>
              </w:rPr>
            </w:pPr>
          </w:p>
        </w:tc>
        <w:tc>
          <w:tcPr>
            <w:tcW w:w="2571" w:type="dxa"/>
            <w:gridSpan w:val="11"/>
            <w:tcBorders>
              <w:bottom w:val="dotted" w:sz="4" w:space="0" w:color="auto"/>
              <w:right w:val="single" w:sz="12" w:space="0" w:color="auto"/>
            </w:tcBorders>
            <w:shd w:val="clear" w:color="auto" w:fill="auto"/>
          </w:tcPr>
          <w:p w:rsidR="0075112C" w:rsidRPr="00F94E03" w:rsidRDefault="0075112C" w:rsidP="00501E23">
            <w:pPr>
              <w:tabs>
                <w:tab w:val="center" w:pos="1275"/>
                <w:tab w:val="right" w:pos="2551"/>
              </w:tabs>
              <w:spacing w:line="0" w:lineRule="atLeast"/>
              <w:jc w:val="left"/>
              <w:rPr>
                <w:rFonts w:ascii="Meiryo UI" w:eastAsia="Meiryo UI" w:hAnsi="Meiryo UI"/>
                <w:sz w:val="20"/>
                <w:szCs w:val="20"/>
              </w:rPr>
            </w:pPr>
            <w:r w:rsidRPr="00F94E03">
              <w:rPr>
                <w:rFonts w:ascii="Meiryo UI" w:eastAsia="Meiryo UI" w:hAnsi="Meiryo UI"/>
                <w:sz w:val="14"/>
                <w:szCs w:val="16"/>
              </w:rPr>
              <w:tab/>
            </w:r>
            <w:r w:rsidRPr="00F94E03">
              <w:rPr>
                <w:rFonts w:ascii="Meiryo UI" w:eastAsia="Meiryo UI" w:hAnsi="Meiryo UI"/>
                <w:sz w:val="14"/>
                <w:szCs w:val="16"/>
              </w:rPr>
              <w:tab/>
            </w:r>
            <w:r w:rsidRPr="00C645FE">
              <w:rPr>
                <w:rFonts w:asciiTheme="minorEastAsia" w:hAnsiTheme="minorEastAsia" w:hint="eastAsia"/>
                <w:sz w:val="14"/>
                <w:szCs w:val="16"/>
              </w:rPr>
              <w:t>リットル</w:t>
            </w:r>
          </w:p>
        </w:tc>
      </w:tr>
      <w:tr w:rsidR="0075112C" w:rsidRPr="00F94E03" w:rsidTr="00501E23">
        <w:trPr>
          <w:trHeight w:val="209"/>
        </w:trPr>
        <w:tc>
          <w:tcPr>
            <w:tcW w:w="445" w:type="dxa"/>
            <w:gridSpan w:val="2"/>
            <w:vMerge/>
            <w:tcBorders>
              <w:left w:val="single" w:sz="12" w:space="0" w:color="auto"/>
              <w:bottom w:val="single" w:sz="12" w:space="0" w:color="auto"/>
            </w:tcBorders>
            <w:shd w:val="clear" w:color="auto" w:fill="auto"/>
            <w:vAlign w:val="center"/>
          </w:tcPr>
          <w:p w:rsidR="0075112C" w:rsidRPr="00F94E03" w:rsidRDefault="0075112C" w:rsidP="00501E23">
            <w:pPr>
              <w:spacing w:line="0" w:lineRule="atLeast"/>
              <w:jc w:val="center"/>
              <w:rPr>
                <w:rFonts w:ascii="Meiryo UI" w:eastAsia="Meiryo UI" w:hAnsi="Meiryo UI"/>
                <w:sz w:val="16"/>
                <w:szCs w:val="16"/>
              </w:rPr>
            </w:pPr>
          </w:p>
        </w:tc>
        <w:tc>
          <w:tcPr>
            <w:tcW w:w="6753" w:type="dxa"/>
            <w:gridSpan w:val="25"/>
            <w:tcBorders>
              <w:top w:val="dotted" w:sz="4" w:space="0" w:color="auto"/>
              <w:bottom w:val="single" w:sz="12" w:space="0" w:color="auto"/>
            </w:tcBorders>
            <w:shd w:val="clear" w:color="auto" w:fill="auto"/>
            <w:vAlign w:val="center"/>
          </w:tcPr>
          <w:p w:rsidR="0075112C" w:rsidRPr="00F94E03" w:rsidRDefault="0075112C" w:rsidP="00501E23">
            <w:pPr>
              <w:spacing w:line="0" w:lineRule="atLeast"/>
              <w:rPr>
                <w:rFonts w:ascii="Meiryo UI" w:eastAsia="Meiryo UI" w:hAnsi="Meiryo UI"/>
                <w:sz w:val="16"/>
                <w:szCs w:val="16"/>
              </w:rPr>
            </w:pPr>
          </w:p>
        </w:tc>
        <w:tc>
          <w:tcPr>
            <w:tcW w:w="2571" w:type="dxa"/>
            <w:gridSpan w:val="11"/>
            <w:tcBorders>
              <w:top w:val="dotted" w:sz="4" w:space="0" w:color="auto"/>
              <w:bottom w:val="single" w:sz="12" w:space="0" w:color="auto"/>
              <w:right w:val="single" w:sz="12" w:space="0" w:color="auto"/>
            </w:tcBorders>
            <w:shd w:val="clear" w:color="auto" w:fill="auto"/>
            <w:vAlign w:val="center"/>
          </w:tcPr>
          <w:p w:rsidR="0075112C" w:rsidRPr="00F94E03" w:rsidRDefault="0075112C" w:rsidP="00501E23">
            <w:pPr>
              <w:spacing w:line="0" w:lineRule="atLeast"/>
              <w:jc w:val="center"/>
              <w:rPr>
                <w:rFonts w:ascii="Meiryo UI" w:eastAsia="Meiryo UI" w:hAnsi="Meiryo UI"/>
                <w:sz w:val="16"/>
                <w:szCs w:val="16"/>
              </w:rPr>
            </w:pPr>
          </w:p>
        </w:tc>
      </w:tr>
      <w:tr w:rsidR="0075112C" w:rsidRPr="00F94E03" w:rsidTr="007C0989">
        <w:trPr>
          <w:gridAfter w:val="1"/>
          <w:wAfter w:w="24" w:type="dxa"/>
          <w:trHeight w:val="274"/>
        </w:trPr>
        <w:tc>
          <w:tcPr>
            <w:tcW w:w="376"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69"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756"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p w:rsidR="0075112C" w:rsidRPr="00F94E03" w:rsidRDefault="0075112C" w:rsidP="00501E23">
            <w:pPr>
              <w:spacing w:line="0" w:lineRule="atLeast"/>
              <w:jc w:val="center"/>
              <w:rPr>
                <w:rFonts w:ascii="Meiryo UI" w:eastAsia="Meiryo UI" w:hAnsi="Meiryo UI"/>
                <w:sz w:val="16"/>
                <w:szCs w:val="16"/>
              </w:rPr>
            </w:pPr>
          </w:p>
        </w:tc>
        <w:tc>
          <w:tcPr>
            <w:tcW w:w="416"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15"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16" w:type="dxa"/>
            <w:gridSpan w:val="2"/>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23" w:type="dxa"/>
            <w:gridSpan w:val="2"/>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90" w:type="dxa"/>
            <w:gridSpan w:val="2"/>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595"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206"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15" w:type="dxa"/>
            <w:gridSpan w:val="4"/>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72"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89" w:type="dxa"/>
            <w:gridSpan w:val="2"/>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371"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12" w:type="dxa"/>
            <w:gridSpan w:val="2"/>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22" w:type="dxa"/>
            <w:gridSpan w:val="3"/>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55"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94" w:type="dxa"/>
            <w:gridSpan w:val="3"/>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394"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595" w:type="dxa"/>
            <w:gridSpan w:val="2"/>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77"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587" w:type="dxa"/>
            <w:gridSpan w:val="2"/>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c>
          <w:tcPr>
            <w:tcW w:w="400" w:type="dxa"/>
            <w:tcBorders>
              <w:top w:val="single" w:sz="12" w:space="0" w:color="auto"/>
              <w:left w:val="nil"/>
              <w:bottom w:val="single" w:sz="12" w:space="0" w:color="auto"/>
              <w:right w:val="nil"/>
            </w:tcBorders>
            <w:vAlign w:val="center"/>
          </w:tcPr>
          <w:p w:rsidR="0075112C" w:rsidRPr="00F94E03" w:rsidRDefault="0075112C" w:rsidP="00501E23">
            <w:pPr>
              <w:spacing w:line="0" w:lineRule="atLeast"/>
              <w:jc w:val="center"/>
              <w:rPr>
                <w:rFonts w:ascii="Meiryo UI" w:eastAsia="Meiryo UI" w:hAnsi="Meiryo UI"/>
                <w:sz w:val="16"/>
                <w:szCs w:val="16"/>
              </w:rPr>
            </w:pPr>
          </w:p>
        </w:tc>
      </w:tr>
      <w:tr w:rsidR="0075112C" w:rsidRPr="00511439" w:rsidTr="00501E23">
        <w:trPr>
          <w:trHeight w:val="324"/>
        </w:trPr>
        <w:tc>
          <w:tcPr>
            <w:tcW w:w="4162" w:type="dxa"/>
            <w:gridSpan w:val="13"/>
            <w:tcBorders>
              <w:top w:val="single" w:sz="4" w:space="0" w:color="auto"/>
              <w:left w:val="single" w:sz="12" w:space="0" w:color="auto"/>
              <w:bottom w:val="single" w:sz="12" w:space="0" w:color="auto"/>
            </w:tcBorders>
            <w:vAlign w:val="center"/>
          </w:tcPr>
          <w:p w:rsidR="0075112C" w:rsidRPr="00511439" w:rsidRDefault="0075112C" w:rsidP="00501E23">
            <w:pPr>
              <w:spacing w:line="0" w:lineRule="atLeast"/>
              <w:ind w:leftChars="300" w:left="630" w:rightChars="300" w:right="630"/>
              <w:jc w:val="distribute"/>
              <w:rPr>
                <w:rFonts w:asciiTheme="minorEastAsia" w:hAnsiTheme="minorEastAsia"/>
                <w:sz w:val="18"/>
                <w:szCs w:val="16"/>
              </w:rPr>
            </w:pPr>
            <w:r w:rsidRPr="00511439">
              <w:rPr>
                <w:rFonts w:asciiTheme="minorEastAsia" w:hAnsiTheme="minorEastAsia" w:hint="eastAsia"/>
                <w:sz w:val="18"/>
                <w:szCs w:val="16"/>
              </w:rPr>
              <w:t>交付方法の希望</w:t>
            </w:r>
          </w:p>
          <w:p w:rsidR="0075112C" w:rsidRPr="00511439" w:rsidRDefault="0075112C" w:rsidP="00501E23">
            <w:pPr>
              <w:spacing w:line="0" w:lineRule="atLeast"/>
              <w:ind w:leftChars="300" w:left="630" w:rightChars="300" w:right="630"/>
              <w:jc w:val="distribute"/>
              <w:rPr>
                <w:rFonts w:asciiTheme="minorEastAsia" w:hAnsiTheme="minorEastAsia"/>
                <w:sz w:val="18"/>
                <w:szCs w:val="16"/>
              </w:rPr>
            </w:pPr>
            <w:r w:rsidRPr="00511439">
              <w:rPr>
                <w:rFonts w:asciiTheme="minorEastAsia" w:hAnsiTheme="minorEastAsia" w:hint="eastAsia"/>
                <w:sz w:val="18"/>
                <w:szCs w:val="16"/>
              </w:rPr>
              <w:t>（希望する方法を○で囲むこと）</w:t>
            </w:r>
          </w:p>
        </w:tc>
        <w:tc>
          <w:tcPr>
            <w:tcW w:w="5607" w:type="dxa"/>
            <w:gridSpan w:val="25"/>
            <w:tcBorders>
              <w:bottom w:val="single" w:sz="12" w:space="0" w:color="auto"/>
              <w:right w:val="single" w:sz="12" w:space="0" w:color="auto"/>
            </w:tcBorders>
            <w:shd w:val="clear" w:color="auto" w:fill="EEECE1" w:themeFill="background2"/>
            <w:vAlign w:val="center"/>
          </w:tcPr>
          <w:p w:rsidR="0075112C" w:rsidRPr="00511439" w:rsidRDefault="0075112C" w:rsidP="00501E23">
            <w:pPr>
              <w:spacing w:line="276" w:lineRule="auto"/>
              <w:ind w:leftChars="300" w:left="630" w:rightChars="300" w:right="630"/>
              <w:jc w:val="distribute"/>
              <w:rPr>
                <w:rFonts w:asciiTheme="minorEastAsia" w:hAnsiTheme="minorEastAsia"/>
                <w:sz w:val="18"/>
                <w:szCs w:val="16"/>
              </w:rPr>
            </w:pPr>
            <w:r w:rsidRPr="00511439">
              <w:rPr>
                <w:rFonts w:asciiTheme="minorEastAsia" w:hAnsiTheme="minorEastAsia" w:hint="eastAsia"/>
                <w:noProof/>
                <w:sz w:val="18"/>
                <w:szCs w:val="16"/>
              </w:rPr>
              <mc:AlternateContent>
                <mc:Choice Requires="wps">
                  <w:drawing>
                    <wp:anchor distT="0" distB="0" distL="114300" distR="114300" simplePos="0" relativeHeight="251711488" behindDoc="0" locked="0" layoutInCell="1" allowOverlap="1" wp14:anchorId="31353F41" wp14:editId="62C85C8E">
                      <wp:simplePos x="0" y="0"/>
                      <wp:positionH relativeFrom="column">
                        <wp:posOffset>294005</wp:posOffset>
                      </wp:positionH>
                      <wp:positionV relativeFrom="paragraph">
                        <wp:posOffset>4445</wp:posOffset>
                      </wp:positionV>
                      <wp:extent cx="971550" cy="266700"/>
                      <wp:effectExtent l="0" t="0" r="19050" b="19050"/>
                      <wp:wrapNone/>
                      <wp:docPr id="48" name="楕円 48"/>
                      <wp:cNvGraphicFramePr/>
                      <a:graphic xmlns:a="http://schemas.openxmlformats.org/drawingml/2006/main">
                        <a:graphicData uri="http://schemas.microsoft.com/office/word/2010/wordprocessingShape">
                          <wps:wsp>
                            <wps:cNvSpPr/>
                            <wps:spPr>
                              <a:xfrm>
                                <a:off x="0" y="0"/>
                                <a:ext cx="97155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E69FB" id="楕円 48" o:spid="_x0000_s1026" style="position:absolute;left:0;text-align:left;margin-left:23.15pt;margin-top:.35pt;width:76.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giogIAAI8FAAAOAAAAZHJzL2Uyb0RvYy54bWysVF1OGzEQfq/UO1h+L5uNEigRGxSBqCoh&#10;QIWKZ+O1WUu2x7WdbNIDcIMeoUdrz9Gx94e0oD5UzcPG45n5xt/8nZxujSYb4YMCW9HyYEKJsBxq&#10;ZR8r+vnu4t17SkJktmYarKjoTgR6unz75qR1CzGFBnQtPEEQGxatq2gTo1sUReCNMCwcgBMWlRK8&#10;YRFF/1jUnrWIbnQxnUwOixZ87TxwEQLenndKusz4Ugoer6UMIhJdUXxbzF+fvw/pWyxP2OLRM9co&#10;3j+D/cMrDFMWg45Q5ywysvbqBZRR3EMAGQ84mAKkVFxkDsimnPzB5rZhTmQumJzgxjSF/wfLrzY3&#10;nqi6ojOslGUGa/Tz+7cfT08ELzA7rQsLNLp1N76XAh4T1a30Jv0jCbLNGd2NGRXbSDheHh+V8znm&#10;naNqenh4NMkZL56dnQ/xgwBD0qGiQmvlQuLMFmxzGSLGROvBKl1buFBa57ppS1psummCTaoAWtVJ&#10;m4XUQuJMe7JhWPy4LRMdBNuzQklbvEwkO1r5FHdaJAhtPwmJyUEi0y7A75iMc2Fj2akaVosu1HyC&#10;vyHY4JFDZ8CELPGRI3YPMFh2IAN29+bePrmK3NWjc8/8b86jR44MNo7ORlnwrzHTyKqP3NkPSepS&#10;k7L0APUOW8dDN1PB8QuFNbxkId4wj0OEZcfFEK/xIzVgoaA/UdKA//rafbLH3kYtJS0OZUXDlzXz&#10;ghL90WLXH5ezWZriLMzmR1MU/L7mYV9j1+YMsPQlriDH8zHZRz0cpQdzj/tjlaKiilmOsSvKox+E&#10;s9gtC9xAXKxW2Qwn17F4aW8dT+Apq6lB77b3zLu+kSNOwBUMA/yimTvb5GlhtY4gVe7057z2+cap&#10;z43Tb6i0VvblbPW8R5e/AAAA//8DAFBLAwQUAAYACAAAACEA8kQMvNkAAAAGAQAADwAAAGRycy9k&#10;b3ducmV2LnhtbEyOyU7DMBRF90j8g/WQ2FTUJkUd0jgVQmJatvABbvyaRI2fo9jN8Pe8rujyDrr3&#10;ZLvRNaLHLtSeNDzPFQikwtuaSg2/P+9PaxAhGrKm8YQaJgywy+/vMpNaP9Ae+0MsBY9QSI2GKsY2&#10;lTIUFToT5r5F4uzkO2ciy66UtjMDj7tGJkotpTM18UNlWnyrsDgfLk5D/5F84Wwy01Cu20ntZ5/f&#10;Z7XQ+vFhfN2CiDjG/zJc8RkdcmY6+gvZIBoNL8sFNzWsQFzTzYblke1kBTLP5C1+/gcAAP//AwBQ&#10;SwECLQAUAAYACAAAACEAtoM4kv4AAADhAQAAEwAAAAAAAAAAAAAAAAAAAAAAW0NvbnRlbnRfVHlw&#10;ZXNdLnhtbFBLAQItABQABgAIAAAAIQA4/SH/1gAAAJQBAAALAAAAAAAAAAAAAAAAAC8BAABfcmVs&#10;cy8ucmVsc1BLAQItABQABgAIAAAAIQAqlygiogIAAI8FAAAOAAAAAAAAAAAAAAAAAC4CAABkcnMv&#10;ZTJvRG9jLnhtbFBLAQItABQABgAIAAAAIQDyRAy82QAAAAYBAAAPAAAAAAAAAAAAAAAAAPwEAABk&#10;cnMvZG93bnJldi54bWxQSwUGAAAAAAQABADzAAAAAgYAAAAA&#10;" filled="f" strokecolor="black [3213]" strokeweight="1pt"/>
                  </w:pict>
                </mc:Fallback>
              </mc:AlternateContent>
            </w:r>
            <w:r w:rsidRPr="00511439">
              <w:rPr>
                <w:rFonts w:asciiTheme="minorEastAsia" w:hAnsiTheme="minorEastAsia" w:hint="eastAsia"/>
                <w:sz w:val="18"/>
                <w:szCs w:val="16"/>
              </w:rPr>
              <w:t>窓口・郵送</w:t>
            </w:r>
          </w:p>
        </w:tc>
      </w:tr>
    </w:tbl>
    <w:p w:rsidR="00390058" w:rsidRDefault="0096057C" w:rsidP="0075112C">
      <w:pPr>
        <w:ind w:leftChars="200" w:left="900" w:hangingChars="300" w:hanging="480"/>
        <w:rPr>
          <w:rFonts w:asciiTheme="minorEastAsia" w:hAnsiTheme="minorEastAsia"/>
          <w:color w:val="FF0000"/>
          <w:sz w:val="22"/>
        </w:rPr>
      </w:pPr>
      <w:r w:rsidRPr="00390058">
        <w:rPr>
          <w:rFonts w:ascii="HGP行書体" w:eastAsia="HGP行書体" w:hAnsi="Meiryo UI" w:hint="eastAsia"/>
          <w:noProof/>
          <w:sz w:val="16"/>
          <w:szCs w:val="16"/>
        </w:rPr>
        <mc:AlternateContent>
          <mc:Choice Requires="wps">
            <w:drawing>
              <wp:anchor distT="0" distB="0" distL="114300" distR="114300" simplePos="0" relativeHeight="252228608" behindDoc="0" locked="0" layoutInCell="1" allowOverlap="1" wp14:anchorId="227AD593" wp14:editId="5D604038">
                <wp:simplePos x="0" y="0"/>
                <wp:positionH relativeFrom="margin">
                  <wp:posOffset>203835</wp:posOffset>
                </wp:positionH>
                <wp:positionV relativeFrom="paragraph">
                  <wp:posOffset>125730</wp:posOffset>
                </wp:positionV>
                <wp:extent cx="3086100" cy="352425"/>
                <wp:effectExtent l="0" t="152400" r="19050" b="19050"/>
                <wp:wrapNone/>
                <wp:docPr id="26" name="吹き出し: 角を丸めた四角形 26"/>
                <wp:cNvGraphicFramePr/>
                <a:graphic xmlns:a="http://schemas.openxmlformats.org/drawingml/2006/main">
                  <a:graphicData uri="http://schemas.microsoft.com/office/word/2010/wordprocessingShape">
                    <wps:wsp>
                      <wps:cNvSpPr/>
                      <wps:spPr>
                        <a:xfrm>
                          <a:off x="0" y="0"/>
                          <a:ext cx="3086100" cy="352425"/>
                        </a:xfrm>
                        <a:prstGeom prst="wedgeRoundRectCallout">
                          <a:avLst>
                            <a:gd name="adj1" fmla="val 47309"/>
                            <a:gd name="adj2" fmla="val -95511"/>
                            <a:gd name="adj3" fmla="val 16667"/>
                          </a:avLst>
                        </a:prstGeom>
                        <a:solidFill>
                          <a:sysClr val="window" lastClr="FFFFFF"/>
                        </a:solidFill>
                        <a:ln w="25400" cap="flat" cmpd="sng" algn="ctr">
                          <a:solidFill>
                            <a:srgbClr val="FF0000"/>
                          </a:solidFill>
                          <a:prstDash val="solid"/>
                        </a:ln>
                        <a:effectLst/>
                      </wps:spPr>
                      <wps:txbx>
                        <w:txbxContent>
                          <w:p w:rsidR="009E1D41" w:rsidRPr="00390058" w:rsidRDefault="009E1D41" w:rsidP="00390058">
                            <w:pPr>
                              <w:jc w:val="center"/>
                              <w:rPr>
                                <w:rFonts w:ascii="Meiryo UI" w:eastAsia="Meiryo UI" w:hAnsi="Meiryo UI"/>
                                <w:color w:val="000000" w:themeColor="text1"/>
                                <w:szCs w:val="20"/>
                              </w:rPr>
                            </w:pPr>
                            <w:r>
                              <w:rPr>
                                <w:rFonts w:ascii="Meiryo UI" w:eastAsia="Meiryo UI" w:hAnsi="Meiryo UI" w:hint="eastAsia"/>
                                <w:color w:val="000000" w:themeColor="text1"/>
                                <w:szCs w:val="20"/>
                              </w:rPr>
                              <w:t>初回の免税証の交付方法は窓口のみです。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AD593" id="吹き出し: 角を丸めた四角形 26" o:spid="_x0000_s1071" type="#_x0000_t62" style="position:absolute;left:0;text-align:left;margin-left:16.05pt;margin-top:9.9pt;width:243pt;height:27.7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LB8AIAAKMFAAAOAAAAZHJzL2Uyb0RvYy54bWysVL1u2zAQ3gv0HQjuiST/JREiB4YDFwWC&#10;xEhSZKYpylZBkSxJW3Y3Z+lUoMjSIUOBLn2FtECfxjXQx+iRUhynyVRUA8Ujj/fzfXd3eDQvOJox&#10;bXIpEhzthhgxQWWai3GC31wOdvYxMpaIlHApWIIXzOCj7ssXh6WKWUNOJE+ZRmBEmLhUCZ5Yq+Ig&#10;MHTCCmJ2pWICLjOpC2JB1OMg1aQE6wUPGmHYCUqpU6UlZcbA6XF1ibvefpYxas+yzDCLeIIhNutX&#10;7deRW4PuIYnHmqhJTuswyD9EUZBcgNONqWNiCZrq/ImpIqdaGpnZXSqLQGZZTpnPAbKJwr+yuZgQ&#10;xXwuAI5RG5jM/zNLT2dDjfI0wY0ORoIUwNH60/fV8uP6w4/V8nOMfn+7WV3f/Lq7W10vV8sv69tb&#10;OFn//IrgAaBXKhODkQs11LVkYOugmGe6cH9IEs094osN4mxuEYXDZrjfiUIghsJds91oNdrOaPDw&#10;WmljXzFZILdJcMnSMTuXU5GeA7d9wrmcWo88mZ0Y6ylI6zxI+jbCKCs4MDojHLX2muFBzfiWTmNb&#10;Z+eg3Y6ip0rNbaWo0+ns1XHWbiHi+0hdDEbyPB3knHthYfpcIwgB4s9FKkuMODEWDhM88F9t7NEz&#10;LlAJtLRbHh8CzZFxYgGqQgFdRowxInwMXUet9gg8em30eLTxOhiE8D3nxAV9TMykis5bqNW4cLEz&#10;30OArGPFcV2x63Z2Ppr7ymk23RN3NJLpAspJy6rPjKKDHBycQLJDooEGYBqGhT2DJeMS0pP1DqOJ&#10;1O+fO3f6UO9wi1EJjQqpv5sSzQDD1wI64SBqtVxne6HV3muAoLdvRts3Ylr0JfAAhQHR+a3Tt/x+&#10;m2lZXMFM6TmvcEUEBd8VyLXQt9UAgalEWa/n1aCbFbEn4kJRZ9xB56C9nF8RreratVD1p/K+qUns&#10;S6eq9gdd91LI3tTKLN+AXuFaMwCTwHdIPbXcqNmWvdbDbO3+AQAA//8DAFBLAwQUAAYACAAAACEA&#10;mRNW+d4AAAAIAQAADwAAAGRycy9kb3ducmV2LnhtbEyPQU+DQBCF7yb+h82YeLMLNK0UWRol8WBi&#10;Y6z1PoURsOwsYbct+usdT3qc917efC9fT7ZXJxp959hAPItAEVeu7rgxsHt7vElB+YBcY++YDHyR&#10;h3VxeZFjVrszv9JpGxolJewzNNCGMGRa+6oli37mBmLxPtxoMcg5Nroe8SzlttdJFC21xY7lQ4sD&#10;lS1Vh+3RGtBP5S7Fl+TwUC035catvt/d86cx11fT/R2oQFP4C8MvvqBDIUx7d+Taq97APIklKfpK&#10;Foi/iFMR9gZuF3PQRa7/Dyh+AAAA//8DAFBLAQItABQABgAIAAAAIQC2gziS/gAAAOEBAAATAAAA&#10;AAAAAAAAAAAAAAAAAABbQ29udGVudF9UeXBlc10ueG1sUEsBAi0AFAAGAAgAAAAhADj9If/WAAAA&#10;lAEAAAsAAAAAAAAAAAAAAAAALwEAAF9yZWxzLy5yZWxzUEsBAi0AFAAGAAgAAAAhAK1YUsHwAgAA&#10;owUAAA4AAAAAAAAAAAAAAAAALgIAAGRycy9lMm9Eb2MueG1sUEsBAi0AFAAGAAgAAAAhAJkTVvne&#10;AAAACAEAAA8AAAAAAAAAAAAAAAAASgUAAGRycy9kb3ducmV2LnhtbFBLBQYAAAAABAAEAPMAAABV&#10;BgAAAAA=&#10;" adj="21019,-9830" fillcolor="window" strokecolor="red" strokeweight="2pt">
                <v:textbox>
                  <w:txbxContent>
                    <w:p w:rsidR="009E1D41" w:rsidRPr="00390058" w:rsidRDefault="009E1D41" w:rsidP="00390058">
                      <w:pPr>
                        <w:jc w:val="center"/>
                        <w:rPr>
                          <w:rFonts w:ascii="Meiryo UI" w:eastAsia="Meiryo UI" w:hAnsi="Meiryo UI"/>
                          <w:color w:val="000000" w:themeColor="text1"/>
                          <w:szCs w:val="20"/>
                        </w:rPr>
                      </w:pPr>
                      <w:r>
                        <w:rPr>
                          <w:rFonts w:ascii="Meiryo UI" w:eastAsia="Meiryo UI" w:hAnsi="Meiryo UI" w:hint="eastAsia"/>
                          <w:color w:val="000000" w:themeColor="text1"/>
                          <w:szCs w:val="20"/>
                        </w:rPr>
                        <w:t>初回の免税証の交付方法は窓口のみです。</w:t>
                      </w:r>
                    </w:p>
                  </w:txbxContent>
                </v:textbox>
                <w10:wrap anchorx="margin"/>
              </v:shape>
            </w:pict>
          </mc:Fallback>
        </mc:AlternateContent>
      </w:r>
    </w:p>
    <w:p w:rsidR="00390058" w:rsidRDefault="00390058" w:rsidP="0075112C">
      <w:pPr>
        <w:ind w:leftChars="200" w:left="1080" w:hangingChars="300" w:hanging="660"/>
        <w:rPr>
          <w:rFonts w:asciiTheme="minorEastAsia" w:hAnsiTheme="minorEastAsia"/>
          <w:color w:val="FF0000"/>
          <w:sz w:val="22"/>
        </w:rPr>
      </w:pPr>
    </w:p>
    <w:p w:rsidR="0075112C" w:rsidRPr="00511439" w:rsidRDefault="0075112C" w:rsidP="0075112C">
      <w:pPr>
        <w:ind w:leftChars="200" w:left="960" w:hangingChars="300" w:hanging="540"/>
        <w:rPr>
          <w:rFonts w:asciiTheme="minorEastAsia" w:hAnsiTheme="minorEastAsia"/>
          <w:color w:val="FF0000"/>
          <w:sz w:val="22"/>
        </w:rPr>
      </w:pPr>
      <w:r w:rsidRPr="00511439">
        <w:rPr>
          <w:rFonts w:asciiTheme="minorEastAsia" w:hAnsiTheme="minorEastAsia" w:hint="eastAsia"/>
          <w:noProof/>
          <w:sz w:val="18"/>
          <w:szCs w:val="16"/>
        </w:rPr>
        <mc:AlternateContent>
          <mc:Choice Requires="wps">
            <w:drawing>
              <wp:anchor distT="0" distB="0" distL="114300" distR="114300" simplePos="0" relativeHeight="251707392" behindDoc="0" locked="0" layoutInCell="1" allowOverlap="1" wp14:anchorId="3B93996A" wp14:editId="28714B94">
                <wp:simplePos x="0" y="0"/>
                <wp:positionH relativeFrom="column">
                  <wp:posOffset>6457950</wp:posOffset>
                </wp:positionH>
                <wp:positionV relativeFrom="paragraph">
                  <wp:posOffset>-8348980</wp:posOffset>
                </wp:positionV>
                <wp:extent cx="228600" cy="1419225"/>
                <wp:effectExtent l="0" t="0" r="0" b="9525"/>
                <wp:wrapNone/>
                <wp:docPr id="229" name="テキスト ボックス 229"/>
                <wp:cNvGraphicFramePr/>
                <a:graphic xmlns:a="http://schemas.openxmlformats.org/drawingml/2006/main">
                  <a:graphicData uri="http://schemas.microsoft.com/office/word/2010/wordprocessingShape">
                    <wps:wsp>
                      <wps:cNvSpPr txBox="1"/>
                      <wps:spPr>
                        <a:xfrm>
                          <a:off x="0" y="0"/>
                          <a:ext cx="2286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D41" w:rsidRPr="003F532A" w:rsidRDefault="009E1D41" w:rsidP="0075112C">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第十六号の二十一様式</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996A" id="テキスト ボックス 229" o:spid="_x0000_s1072" type="#_x0000_t202" style="position:absolute;left:0;text-align:left;margin-left:508.5pt;margin-top:-657.4pt;width:18pt;height:11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R/ngIAAHEFAAAOAAAAZHJzL2Uyb0RvYy54bWysVM1u1DAQviPxDpbvNLvpj9pVs9XSqgip&#10;aita6Nnr2N0I22Ns7ybLsSshHoJXQJx5nrwIYyfZVoULiIsz8Xwznvnm5/ik0YqshPMVmIKOd0aU&#10;CMOhrMx9Qd/fnr86pMQHZkqmwIiCroWnJ9OXL45rOxE5LECVwhF0YvyktgVdhGAnWeb5Qmjmd8AK&#10;g0oJTrOAv+4+Kx2r0btWWT4aHWQ1uNI64MJ7vD3rlHSa/EspeLiS0otAVEExtpBOl855PLPpMZvc&#10;O2YXFe/DYP8QhWaVwUe3rs5YYGTpqt9c6Yo78CDDDgedgZQVFykHzGY8epbNzYJZkXJBcrzd0uT/&#10;n1t+ubp2pCoLmudHlBimsUjt5kv78L19+NluvpJ2863dbNqHH/hPIggpq62foOWNRdvQvIYGSz/c&#10;e7yMTDTS6fjFHAnqkfz1lnDRBMLxMs8PD0ao4aga742P8nw/uskera3z4Y0ATaJQUIcFTTyz1YUP&#10;HXSAxMcMnFdKpaIqQ+qCHuzuj5LBVoPOlYlYkdqjdxMz6iJPUlgrETHKvBMS6UkJxIvUmOJUObJi&#10;2FKMc2FCyj35RXRESQzibwx7/GNUf2Pc5TG8DCZsjXVlwKXsn4VdfhxClh0eOX+SdxRDM29SX+zu&#10;DZWdQ7nGgjvopshbfl5hVS6YD9fM4dhgJXEVhCs8pAJkH3qJkgW4z3+6j/iCCvYBv5TUOIgF9Z+W&#10;zAlK1FuDnR6ndhDcIMwHwSz1KWAhxrhmLE8iGrigBlE60He4I2bxHVQxwzGWguJrnXgaunWAO4aL&#10;2SyBcDYtCxfmxvLoOtYldtltc8ec7VsxYBNfwjCibPKsIztstDQwWwaQVWrXSG3HY085znVq+H4H&#10;xcXx9D+hHjfl9BcAAAD//wMAUEsDBBQABgAIAAAAIQDtBm324gAAABEBAAAPAAAAZHJzL2Rvd25y&#10;ZXYueG1sTI/BTsMwEETvSPyDtUjcWtuEQglxqgiJE1xooOrRiZckIrZD7Dbh79mc4Dizo9l52W62&#10;PTvjGDrvFMi1AIau9qZzjYL38nm1BRaidkb33qGCHwywyy8vMp0aP7k3PO9jw6jEhVQraGMcUs5D&#10;3aLVYe0HdHT79KPVkeTYcDPqicptz2+EuONWd44+tHrApxbrr/3JKtBF+12WB8M/Xotyc9yKl8ma&#10;Sqnrq7l4BBZxjn9hWObTdMhpU+VPzgTWkxbynmCigpVM5C1hLCGxScisFlM8yAR4nvH/JPkvAAAA&#10;//8DAFBLAQItABQABgAIAAAAIQC2gziS/gAAAOEBAAATAAAAAAAAAAAAAAAAAAAAAABbQ29udGVu&#10;dF9UeXBlc10ueG1sUEsBAi0AFAAGAAgAAAAhADj9If/WAAAAlAEAAAsAAAAAAAAAAAAAAAAALwEA&#10;AF9yZWxzLy5yZWxzUEsBAi0AFAAGAAgAAAAhAPexZH+eAgAAcQUAAA4AAAAAAAAAAAAAAAAALgIA&#10;AGRycy9lMm9Eb2MueG1sUEsBAi0AFAAGAAgAAAAhAO0GbfbiAAAAEQEAAA8AAAAAAAAAAAAAAAAA&#10;+AQAAGRycy9kb3ducmV2LnhtbFBLBQYAAAAABAAEAPMAAAAHBgAAAAA=&#10;" filled="f" stroked="f" strokeweight=".5pt">
                <v:textbox style="layout-flow:vertical-ideographic" inset="0,0,0,0">
                  <w:txbxContent>
                    <w:p w:rsidR="009E1D41" w:rsidRPr="003F532A" w:rsidRDefault="009E1D41" w:rsidP="0075112C">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第十六号の二十一様式</w:t>
                      </w:r>
                    </w:p>
                  </w:txbxContent>
                </v:textbox>
              </v:shape>
            </w:pict>
          </mc:Fallback>
        </mc:AlternateContent>
      </w:r>
      <w:r w:rsidRPr="00511439">
        <w:rPr>
          <w:rFonts w:asciiTheme="minorEastAsia" w:hAnsiTheme="minorEastAsia" w:hint="eastAsia"/>
          <w:noProof/>
          <w:sz w:val="22"/>
        </w:rPr>
        <mc:AlternateContent>
          <mc:Choice Requires="wpg">
            <w:drawing>
              <wp:anchor distT="0" distB="0" distL="114300" distR="114300" simplePos="0" relativeHeight="251708416" behindDoc="0" locked="0" layoutInCell="1" allowOverlap="1" wp14:anchorId="1D6D3EF7" wp14:editId="0315472D">
                <wp:simplePos x="0" y="0"/>
                <wp:positionH relativeFrom="column">
                  <wp:posOffset>288925</wp:posOffset>
                </wp:positionH>
                <wp:positionV relativeFrom="paragraph">
                  <wp:posOffset>-8672195</wp:posOffset>
                </wp:positionV>
                <wp:extent cx="1384300" cy="1250950"/>
                <wp:effectExtent l="0" t="0" r="25400" b="25400"/>
                <wp:wrapNone/>
                <wp:docPr id="232" name="グループ化 232"/>
                <wp:cNvGraphicFramePr/>
                <a:graphic xmlns:a="http://schemas.openxmlformats.org/drawingml/2006/main">
                  <a:graphicData uri="http://schemas.microsoft.com/office/word/2010/wordprocessingGroup">
                    <wpg:wgp>
                      <wpg:cNvGrpSpPr/>
                      <wpg:grpSpPr>
                        <a:xfrm>
                          <a:off x="0" y="0"/>
                          <a:ext cx="1384300" cy="1250950"/>
                          <a:chOff x="0" y="-66675"/>
                          <a:chExt cx="1384300" cy="1250950"/>
                        </a:xfrm>
                      </wpg:grpSpPr>
                      <wps:wsp>
                        <wps:cNvPr id="233" name="円/楕円 4"/>
                        <wps:cNvSpPr/>
                        <wps:spPr>
                          <a:xfrm>
                            <a:off x="0" y="-66675"/>
                            <a:ext cx="1384300" cy="1250950"/>
                          </a:xfrm>
                          <a:prstGeom prst="ellipse">
                            <a:avLst/>
                          </a:prstGeom>
                          <a:solidFill>
                            <a:schemeClr val="bg1"/>
                          </a:solidFill>
                          <a:ln w="63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3F532A" w:rsidRDefault="009E1D41" w:rsidP="0075112C">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35" name="円/楕円 2"/>
                        <wps:cNvSpPr/>
                        <wps:spPr>
                          <a:xfrm>
                            <a:off x="161925" y="85725"/>
                            <a:ext cx="1079500" cy="1079500"/>
                          </a:xfrm>
                          <a:prstGeom prst="ellipse">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C645FE" w:rsidRDefault="009E1D41" w:rsidP="0075112C">
                              <w:pPr>
                                <w:jc w:val="center"/>
                                <w:rPr>
                                  <w:rFonts w:asciiTheme="minorEastAsia" w:hAnsiTheme="minorEastAsia"/>
                                  <w:color w:val="000000" w:themeColor="text1"/>
                                </w:rPr>
                              </w:pPr>
                              <w:r w:rsidRPr="00C645FE">
                                <w:rPr>
                                  <w:rFonts w:asciiTheme="minorEastAsia" w:hAnsiTheme="minorEastAsia" w:hint="eastAsia"/>
                                  <w:color w:val="000000" w:themeColor="text1"/>
                                </w:rPr>
                                <w:t>受　付　印</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6D3EF7" id="グループ化 232" o:spid="_x0000_s1073" style="position:absolute;left:0;text-align:left;margin-left:22.75pt;margin-top:-682.85pt;width:109pt;height:98.5pt;z-index:251708416;mso-width-relative:margin;mso-height-relative:margin" coordorigin=",-666" coordsize="13843,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0thgMAAIMLAAAOAAAAZHJzL2Uyb0RvYy54bWzsVstu1DAU3SPxD5b3bSbzahs1g6qWVkgV&#10;rSiPtcdxJpEc29ieZsqSSl2xBb6AFRs+gL+p4Du4tpPMFApFRSCEyCLx4z7P9T3x9r1FxdEp06aU&#10;IsXxeg8jJqjMSjFL8ZPH+2ubGBlLREa4FCzFZ8zge5O7d7ZrlbC+LCTPmEZgRJikVikurFVJFBla&#10;sIqYdamYgM1c6opYmOpZlGlSg/WKR/1ebxzVUmdKS8qMgdW9sIkn3n6eM2qP8twwi3iKITbr39q/&#10;p+4dTbZJMtNEFSVtwiC3iKIipQCnnak9Ygma6/IbU1VJtTQyt+tUVpHM85IynwNkE/e+yuZAy7ny&#10;ucySeqY6mADar3C6tVn68PRYozJLcX/Qx0iQCop0+fLD5fn7y/OPl+dvP716g9wWAFWrWQLyB1qd&#10;qGPdLMzCzOW+yHXlvpAVWniIzzqI2cIiCovxYHM46EElKOzF/VFva9QUgRZQqaXe2ng83hiF+tDi&#10;/g3qUes9ckF2MdUKTpVZAmd+DbiTgijm62EcEB1wgxa4TxcX0ed3r+GDhgExL9jBZRIDyH0Xq9Wc&#10;bwKsy5gkSht7wGSF3CDFjPNSGRcnScjpobFQKZBupdyykbzM9kvO/cT1GtvlGp0S6JLpLHahg8YV&#10;KS5QneLxAMp1SwsugD1iiuAmg1Hjhwtw50oVwPEje8aZ88PFI5bD+YSj0w+Or0ZLKGXCxmGrIBkL&#10;1kc9eNo0Wg2flDfoLOeQfme7MdBKBiOt7YBGI+9UmSeWTrlB5EfKnYb3LIXtlKtSSH1dZhyyajwH&#10;+RakAI1DyS6mC9+7A98obmkqszM4l1oGpjOK7peA+yEx9phooDZoPaBrewSvnEsoqWxGGBVSv7hu&#10;3cnDsSJP4YtRDWSZYvN8TjTDiD8Q0FRb8XDo2NVPhqONPkz06s50dUfMq10JJy2GX4OifujkLW+H&#10;uZbVM+D1HecXtoigEFuKqdXtZNcGEoc/A2U7O14MGFUReyhOFHXGHdTuzD1ePCNaNc1hoa8eyraR&#10;v2mQIOs0hdyZW5mXvnuWyDZFAFJxfPhH2GV0Dbs0fPyT7BKP460+mAHK3YTiNKzaMUxvA0gYYPaU&#10;3EzCyWsZveWOv4Vh7KLtjSsc9Z9hgFZ+E8OMHRkt++BPMwwcz8Aujik8mcAgsAoM/hVG8bcXuOn5&#10;P1VzK3VXydW5Z6Dl3XnyBQAA//8DAFBLAwQUAAYACAAAACEAZwC3seQAAAAOAQAADwAAAGRycy9k&#10;b3ducmV2LnhtbEyPwWrDMAyG74O9g9Fgt9Zxs6Qli1NK2XYqg7WDsZsbq0loLIfYTdK3n3taj/r1&#10;8etTvp5MywbsXWNJgphHwJBKqxuqJHwf3mcrYM4r0qq1hBKu6GBdPD7kKtN2pC8c9r5ioYRcpiTU&#10;3ncZ566s0Sg3tx1S2J1sb5QPY19x3asxlJuWL6Io5UY1FC7UqsNtjeV5fzESPkY1bmLxNuzOp+31&#10;95B8/uwESvn8NG1egXmc/D8MN/2gDkVwOtoLacdaCS9JEkgJMxGnyRJYQBZpHLLjLRPpagm8yPn9&#10;G8UfAAAA//8DAFBLAQItABQABgAIAAAAIQC2gziS/gAAAOEBAAATAAAAAAAAAAAAAAAAAAAAAABb&#10;Q29udGVudF9UeXBlc10ueG1sUEsBAi0AFAAGAAgAAAAhADj9If/WAAAAlAEAAAsAAAAAAAAAAAAA&#10;AAAALwEAAF9yZWxzLy5yZWxzUEsBAi0AFAAGAAgAAAAhAGZ53S2GAwAAgwsAAA4AAAAAAAAAAAAA&#10;AAAALgIAAGRycy9lMm9Eb2MueG1sUEsBAi0AFAAGAAgAAAAhAGcAt7HkAAAADgEAAA8AAAAAAAAA&#10;AAAAAAAA4AUAAGRycy9kb3ducmV2LnhtbFBLBQYAAAAABAAEAPMAAADxBgAAAAA=&#10;">
                <v:oval id="円/楕円 4" o:spid="_x0000_s1074" style="position:absolute;top:-666;width:13843;height:1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NxQAAANwAAAAPAAAAZHJzL2Rvd25yZXYueG1sRI9Ba8JA&#10;FITvQv/D8gredFMFkdRVYjXiQZTa0l4f2WcSmn0bsmuM/npXEHocZuYbZrboTCVaalxpWcHbMAJB&#10;nFldcq7g+ysdTEE4j6yxskwKruRgMX/pzTDW9sKf1B59LgKEXYwKCu/rWEqXFWTQDW1NHLyTbQz6&#10;IJtc6gYvAW4qOYqiiTRYclgosKaPgrK/49koSG/79Cdpk+UJr8t1uVtJufk9KNV/7ZJ3EJ46/x9+&#10;trdawWg8hseZcATk/A4AAP//AwBQSwECLQAUAAYACAAAACEA2+H2y+4AAACFAQAAEwAAAAAAAAAA&#10;AAAAAAAAAAAAW0NvbnRlbnRfVHlwZXNdLnhtbFBLAQItABQABgAIAAAAIQBa9CxbvwAAABUBAAAL&#10;AAAAAAAAAAAAAAAAAB8BAABfcmVscy8ucmVsc1BLAQItABQABgAIAAAAIQAn/L4NxQAAANwAAAAP&#10;AAAAAAAAAAAAAAAAAAcCAABkcnMvZG93bnJldi54bWxQSwUGAAAAAAMAAwC3AAAA+QIAAAAA&#10;" fillcolor="white [3212]" strokecolor="white [3212]" strokeweight=".5pt">
                  <v:stroke dashstyle="dash"/>
                  <v:textbox style="layout-flow:vertical-ideographic">
                    <w:txbxContent>
                      <w:p w:rsidR="009E1D41" w:rsidRPr="003F532A" w:rsidRDefault="009E1D41" w:rsidP="0075112C">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v:textbox>
                </v:oval>
                <v:oval id="円/楕円 2" o:spid="_x0000_s1075" style="position:absolute;left:1619;top:857;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P+xAAAANwAAAAPAAAAZHJzL2Rvd25yZXYueG1sRI9fa8Iw&#10;FMXfhX2HcAe+yEx0VEY1ypiI25u6MXy8NNe2trkpTdS6T28EYY+H3/nDmS06W4sztb50rGE0VCCI&#10;M2dKzjX8fK9e3kD4gGywdkwaruRhMX/qzTA17sJbOu9CLmIJ+xQ1FCE0qZQ+K8iiH7qGOLKDay2G&#10;KNtcmhYvsdzWcqzURFosOS4U2NBHQVm1O1kNKhK1r47Lr2sVBr9/m6SbrBOt+8/d+xREoC78mx/p&#10;T6Nh/JrA/Uw8AnJ+AwAA//8DAFBLAQItABQABgAIAAAAIQDb4fbL7gAAAIUBAAATAAAAAAAAAAAA&#10;AAAAAAAAAABbQ29udGVudF9UeXBlc10ueG1sUEsBAi0AFAAGAAgAAAAhAFr0LFu/AAAAFQEAAAsA&#10;AAAAAAAAAAAAAAAAHwEAAF9yZWxzLy5yZWxzUEsBAi0AFAAGAAgAAAAhALDLU/7EAAAA3AAAAA8A&#10;AAAAAAAAAAAAAAAABwIAAGRycy9kb3ducmV2LnhtbFBLBQYAAAAAAwADALcAAAD4AgAAAAA=&#10;" fillcolor="white [3212]" strokecolor="black [3213]" strokeweight=".5pt">
                  <v:stroke dashstyle="dash"/>
                  <v:textbox style="layout-flow:vertical-ideographic" inset="0,0,0,0">
                    <w:txbxContent>
                      <w:p w:rsidR="009E1D41" w:rsidRPr="00C645FE" w:rsidRDefault="009E1D41" w:rsidP="0075112C">
                        <w:pPr>
                          <w:jc w:val="center"/>
                          <w:rPr>
                            <w:rFonts w:asciiTheme="minorEastAsia" w:hAnsiTheme="minorEastAsia"/>
                            <w:color w:val="000000" w:themeColor="text1"/>
                          </w:rPr>
                        </w:pPr>
                        <w:r w:rsidRPr="00C645FE">
                          <w:rPr>
                            <w:rFonts w:asciiTheme="minorEastAsia" w:hAnsiTheme="minorEastAsia" w:hint="eastAsia"/>
                            <w:color w:val="000000" w:themeColor="text1"/>
                          </w:rPr>
                          <w:t>受　付　印</w:t>
                        </w:r>
                      </w:p>
                    </w:txbxContent>
                  </v:textbox>
                </v:oval>
              </v:group>
            </w:pict>
          </mc:Fallback>
        </mc:AlternateContent>
      </w:r>
    </w:p>
    <w:tbl>
      <w:tblPr>
        <w:tblStyle w:val="a3"/>
        <w:tblW w:w="9754" w:type="dxa"/>
        <w:tblInd w:w="250" w:type="dxa"/>
        <w:tblLayout w:type="fixed"/>
        <w:tblCellMar>
          <w:left w:w="0" w:type="dxa"/>
          <w:right w:w="0" w:type="dxa"/>
        </w:tblCellMar>
        <w:tblLook w:val="04A0" w:firstRow="1" w:lastRow="0" w:firstColumn="1" w:lastColumn="0" w:noHBand="0" w:noVBand="1"/>
      </w:tblPr>
      <w:tblGrid>
        <w:gridCol w:w="4178"/>
        <w:gridCol w:w="5576"/>
      </w:tblGrid>
      <w:tr w:rsidR="0075112C" w:rsidRPr="00C645FE" w:rsidTr="00501E23">
        <w:trPr>
          <w:trHeight w:val="230"/>
        </w:trPr>
        <w:tc>
          <w:tcPr>
            <w:tcW w:w="4178" w:type="dxa"/>
            <w:tcBorders>
              <w:top w:val="single" w:sz="12" w:space="0" w:color="auto"/>
              <w:left w:val="single" w:sz="12" w:space="0" w:color="auto"/>
            </w:tcBorders>
            <w:vAlign w:val="center"/>
          </w:tcPr>
          <w:p w:rsidR="0075112C" w:rsidRPr="00C645FE" w:rsidRDefault="0075112C" w:rsidP="00501E23">
            <w:pPr>
              <w:spacing w:line="0" w:lineRule="atLeast"/>
              <w:ind w:leftChars="300" w:left="630" w:rightChars="300" w:right="630"/>
              <w:jc w:val="distribute"/>
              <w:rPr>
                <w:rFonts w:asciiTheme="minorEastAsia" w:hAnsiTheme="minorEastAsia"/>
                <w:sz w:val="16"/>
                <w:szCs w:val="16"/>
              </w:rPr>
            </w:pPr>
            <w:r w:rsidRPr="00C645FE">
              <w:rPr>
                <w:rFonts w:asciiTheme="minorEastAsia" w:hAnsiTheme="minorEastAsia" w:hint="eastAsia"/>
                <w:sz w:val="18"/>
                <w:szCs w:val="16"/>
              </w:rPr>
              <w:t>免税証受領年月日</w:t>
            </w:r>
          </w:p>
        </w:tc>
        <w:tc>
          <w:tcPr>
            <w:tcW w:w="5576" w:type="dxa"/>
            <w:tcBorders>
              <w:top w:val="single" w:sz="12" w:space="0" w:color="auto"/>
              <w:bottom w:val="single" w:sz="4" w:space="0" w:color="auto"/>
              <w:right w:val="single" w:sz="12" w:space="0" w:color="auto"/>
            </w:tcBorders>
            <w:vAlign w:val="center"/>
          </w:tcPr>
          <w:p w:rsidR="0075112C" w:rsidRPr="00C645FE" w:rsidRDefault="0075112C" w:rsidP="00501E23">
            <w:pPr>
              <w:spacing w:line="0" w:lineRule="atLeast"/>
              <w:ind w:leftChars="300" w:left="630" w:rightChars="300" w:right="630"/>
              <w:jc w:val="distribute"/>
              <w:rPr>
                <w:rFonts w:asciiTheme="minorEastAsia" w:hAnsiTheme="minorEastAsia"/>
                <w:sz w:val="16"/>
                <w:szCs w:val="16"/>
              </w:rPr>
            </w:pPr>
            <w:r w:rsidRPr="00C645FE">
              <w:rPr>
                <w:rFonts w:asciiTheme="minorEastAsia" w:hAnsiTheme="minorEastAsia" w:hint="eastAsia"/>
                <w:sz w:val="18"/>
                <w:szCs w:val="16"/>
              </w:rPr>
              <w:t>受領者の役職名及び氏名</w:t>
            </w:r>
          </w:p>
        </w:tc>
      </w:tr>
      <w:tr w:rsidR="0075112C" w:rsidRPr="00C645FE" w:rsidTr="00501E23">
        <w:trPr>
          <w:trHeight w:val="581"/>
        </w:trPr>
        <w:tc>
          <w:tcPr>
            <w:tcW w:w="4178" w:type="dxa"/>
            <w:tcBorders>
              <w:left w:val="single" w:sz="12" w:space="0" w:color="auto"/>
              <w:bottom w:val="single" w:sz="12" w:space="0" w:color="auto"/>
            </w:tcBorders>
            <w:vAlign w:val="center"/>
          </w:tcPr>
          <w:p w:rsidR="0075112C" w:rsidRPr="00C645FE" w:rsidRDefault="0075112C" w:rsidP="00501E23">
            <w:pPr>
              <w:spacing w:line="0" w:lineRule="atLeast"/>
              <w:ind w:leftChars="300" w:left="630" w:rightChars="300" w:right="630"/>
              <w:jc w:val="distribute"/>
              <w:rPr>
                <w:rFonts w:asciiTheme="minorEastAsia" w:hAnsiTheme="minorEastAsia"/>
                <w:sz w:val="16"/>
                <w:szCs w:val="16"/>
              </w:rPr>
            </w:pPr>
            <w:r w:rsidRPr="00C645FE">
              <w:rPr>
                <w:rFonts w:asciiTheme="minorEastAsia" w:hAnsiTheme="minorEastAsia" w:hint="eastAsia"/>
                <w:sz w:val="18"/>
                <w:szCs w:val="16"/>
              </w:rPr>
              <w:t xml:space="preserve">　　年　月　日</w:t>
            </w:r>
          </w:p>
        </w:tc>
        <w:tc>
          <w:tcPr>
            <w:tcW w:w="5576" w:type="dxa"/>
            <w:tcBorders>
              <w:bottom w:val="single" w:sz="12" w:space="0" w:color="auto"/>
              <w:right w:val="single" w:sz="12" w:space="0" w:color="auto"/>
            </w:tcBorders>
            <w:vAlign w:val="center"/>
          </w:tcPr>
          <w:p w:rsidR="0075112C" w:rsidRPr="00C645FE" w:rsidRDefault="0075112C" w:rsidP="00501E23">
            <w:pPr>
              <w:spacing w:line="0" w:lineRule="atLeast"/>
              <w:ind w:rightChars="300" w:right="630"/>
              <w:jc w:val="right"/>
              <w:rPr>
                <w:rFonts w:asciiTheme="minorEastAsia" w:hAnsiTheme="minorEastAsia"/>
                <w:sz w:val="24"/>
                <w:szCs w:val="24"/>
              </w:rPr>
            </w:pPr>
          </w:p>
        </w:tc>
      </w:tr>
    </w:tbl>
    <w:p w:rsidR="00E45009" w:rsidRDefault="00E45009" w:rsidP="0075112C">
      <w:r w:rsidRPr="00390058">
        <w:rPr>
          <w:rFonts w:ascii="HGP行書体" w:eastAsia="HGP行書体" w:hAnsi="Meiryo UI" w:hint="eastAsia"/>
          <w:noProof/>
          <w:sz w:val="16"/>
          <w:szCs w:val="16"/>
        </w:rPr>
        <mc:AlternateContent>
          <mc:Choice Requires="wps">
            <w:drawing>
              <wp:anchor distT="0" distB="0" distL="114300" distR="114300" simplePos="0" relativeHeight="252230656" behindDoc="0" locked="0" layoutInCell="1" allowOverlap="1" wp14:anchorId="04F7E4EC" wp14:editId="3515E55C">
                <wp:simplePos x="0" y="0"/>
                <wp:positionH relativeFrom="margin">
                  <wp:posOffset>130700</wp:posOffset>
                </wp:positionH>
                <wp:positionV relativeFrom="paragraph">
                  <wp:posOffset>113444</wp:posOffset>
                </wp:positionV>
                <wp:extent cx="4452620" cy="352425"/>
                <wp:effectExtent l="0" t="171450" r="24130" b="28575"/>
                <wp:wrapNone/>
                <wp:docPr id="21" name="吹き出し: 角を丸めた四角形 21"/>
                <wp:cNvGraphicFramePr/>
                <a:graphic xmlns:a="http://schemas.openxmlformats.org/drawingml/2006/main">
                  <a:graphicData uri="http://schemas.microsoft.com/office/word/2010/wordprocessingShape">
                    <wps:wsp>
                      <wps:cNvSpPr/>
                      <wps:spPr>
                        <a:xfrm>
                          <a:off x="0" y="0"/>
                          <a:ext cx="4452620" cy="352425"/>
                        </a:xfrm>
                        <a:prstGeom prst="wedgeRoundRectCallout">
                          <a:avLst>
                            <a:gd name="adj1" fmla="val 40294"/>
                            <a:gd name="adj2" fmla="val -97344"/>
                            <a:gd name="adj3" fmla="val 16667"/>
                          </a:avLst>
                        </a:prstGeom>
                        <a:solidFill>
                          <a:sysClr val="window" lastClr="FFFFFF"/>
                        </a:solidFill>
                        <a:ln w="25400" cap="flat" cmpd="sng" algn="ctr">
                          <a:solidFill>
                            <a:srgbClr val="FF0000"/>
                          </a:solidFill>
                          <a:prstDash val="solid"/>
                        </a:ln>
                        <a:effectLst/>
                      </wps:spPr>
                      <wps:txbx>
                        <w:txbxContent>
                          <w:p w:rsidR="009E1D41" w:rsidRPr="00390058" w:rsidRDefault="009E1D41" w:rsidP="00E45009">
                            <w:pPr>
                              <w:jc w:val="center"/>
                              <w:rPr>
                                <w:rFonts w:ascii="Meiryo UI" w:eastAsia="Meiryo UI" w:hAnsi="Meiryo UI"/>
                                <w:color w:val="000000" w:themeColor="text1"/>
                                <w:szCs w:val="20"/>
                              </w:rPr>
                            </w:pPr>
                            <w:r>
                              <w:rPr>
                                <w:rFonts w:ascii="Meiryo UI" w:eastAsia="Meiryo UI" w:hAnsi="Meiryo UI" w:hint="eastAsia"/>
                                <w:color w:val="000000" w:themeColor="text1"/>
                                <w:szCs w:val="20"/>
                              </w:rPr>
                              <w:t>窓口で免税証を交付する際に記入いただくため、申請時には記入不要です。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7E4EC" id="吹き出し: 角を丸めた四角形 21" o:spid="_x0000_s1076" type="#_x0000_t62" style="position:absolute;left:0;text-align:left;margin-left:10.3pt;margin-top:8.95pt;width:350.6pt;height:27.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Ry7gIAAKMFAAAOAAAAZHJzL2Uyb0RvYy54bWysVL1u2zAQ3gv0HQjuiWxZdhojcmA4cFEg&#10;SIIkRWaaoiwVFMmStCV3c5ZOBYosHTIU6NJXSAv0aVwDfYweKcVx2kxFNVBH8ng/33d3B4dVwdGc&#10;aZNLEeP2bgsjJqhMcjGN8evL8c4LjIwlIiFcChbjBTP4cPD82UGp+iyUmeQJ0wiMCNMvVYwza1U/&#10;CAzNWEHMrlRMwGUqdUEsbPU0SDQpwXrBg7DV6gWl1InSkjJj4PSovsQDbz9NGbWnaWqYRTzGEJv1&#10;q/brxK3B4ID0p5qoLKdNGOQfoihILsDpxtQRsQTNdP6XqSKnWhqZ2l0qi0CmaU6ZzwGyabf+yOYi&#10;I4r5XAAcozYwmf9nlp7MzzTKkxiHbYwEKYCj9cdvq+WH9fvvq+WnPvr19WZ1ffPz7m51vVwtP69v&#10;b+Fk/eMLggeAXqlMH4xcqDPd7AyIDooq1YX7Q5Ko8ogvNoizyiIKh1HUDXshEEPhrtMNo7DrjAYP&#10;r5U29iWTBXJCjEuWTNm5nInkHLgdEc7lzHrkyfzYWE9B0uRBkjeQU1pwYHROOIpa4X7UML6lE27r&#10;7OzvdaInlDrbSu1er7fXxNm4hYjvI3UxGMnzZJxz7jcLM+IaQQgQfy4SWWLEibFwGOOx/xpjj55x&#10;gUqgpRu1HD4EmiPlxIJYKKDLiClGhE+h66jVHoFHr42eTjZex+MWfE85cUEfEZPV0XkLjRoXLnbm&#10;ewiQdaw4rmt2nWSrSeUrp+OxcEcTmSygnLSs+8woOs7BwTEke0Y00ACZwLCwp7CkXEJ6spEwyqR+&#10;99S504d6h1uMSmhUSP3tjGgGGL4S0An77Shyne03UXfPVZPevpls34hZMZLAAxQGROdFp2/5vZhq&#10;WVzBTBk6r3BFBAXfNcjNZmTrAQJTibLh0KtBNytij8WFos64g85Be1ldEa2a2rVQ9SfyvqlJ35dO&#10;Xe0Puu6lkMOZlWm+Ab3GtWEAJoHvkGZquVGzvfdaD7N18BsAAP//AwBQSwMEFAAGAAgAAAAhAOLi&#10;YF3fAAAACAEAAA8AAABkcnMvZG93bnJldi54bWxMj0FPwzAMhe9I/IfISNxYum7qoDSdKgTigNC0&#10;De2cNl5baJwqybby7zEnuNl+T8/fK9aTHcQZfegdKZjPEhBIjTM9tQo+9i939yBC1GT04AgVfGOA&#10;dXl9VejcuAtt8byLreAQCrlW0MU45lKGpkOrw8yNSKwdnbc68upbaby+cLgdZJokmbS6J/7Q6RGf&#10;Omy+dierYFvvs2P1edi8G28OVfZaLxfPb0rd3kzVI4iIU/wzwy8+o0PJTLU7kQliUJAmGTv5vnoA&#10;wfoqnXOVmofFEmRZyP8Fyh8AAAD//wMAUEsBAi0AFAAGAAgAAAAhALaDOJL+AAAA4QEAABMAAAAA&#10;AAAAAAAAAAAAAAAAAFtDb250ZW50X1R5cGVzXS54bWxQSwECLQAUAAYACAAAACEAOP0h/9YAAACU&#10;AQAACwAAAAAAAAAAAAAAAAAvAQAAX3JlbHMvLnJlbHNQSwECLQAUAAYACAAAACEAy6NUcu4CAACj&#10;BQAADgAAAAAAAAAAAAAAAAAuAgAAZHJzL2Uyb0RvYy54bWxQSwECLQAUAAYACAAAACEA4uJgXd8A&#10;AAAIAQAADwAAAAAAAAAAAAAAAABIBQAAZHJzL2Rvd25yZXYueG1sUEsFBgAAAAAEAAQA8wAAAFQG&#10;AAAAAA==&#10;" adj="19504,-10226" fillcolor="window" strokecolor="red" strokeweight="2pt">
                <v:textbox>
                  <w:txbxContent>
                    <w:p w:rsidR="009E1D41" w:rsidRPr="00390058" w:rsidRDefault="009E1D41" w:rsidP="00E45009">
                      <w:pPr>
                        <w:jc w:val="center"/>
                        <w:rPr>
                          <w:rFonts w:ascii="Meiryo UI" w:eastAsia="Meiryo UI" w:hAnsi="Meiryo UI"/>
                          <w:color w:val="000000" w:themeColor="text1"/>
                          <w:szCs w:val="20"/>
                        </w:rPr>
                      </w:pPr>
                      <w:r>
                        <w:rPr>
                          <w:rFonts w:ascii="Meiryo UI" w:eastAsia="Meiryo UI" w:hAnsi="Meiryo UI" w:hint="eastAsia"/>
                          <w:color w:val="000000" w:themeColor="text1"/>
                          <w:szCs w:val="20"/>
                        </w:rPr>
                        <w:t>窓口で免税証を交付する際に記入いただくため、申請時には記入不要です。</w:t>
                      </w:r>
                    </w:p>
                  </w:txbxContent>
                </v:textbox>
                <w10:wrap anchorx="margin"/>
              </v:shape>
            </w:pict>
          </mc:Fallback>
        </mc:AlternateContent>
      </w:r>
    </w:p>
    <w:p w:rsidR="002924E7" w:rsidRDefault="00473A6C" w:rsidP="0075112C">
      <w:r>
        <w:rPr>
          <w:rFonts w:ascii="Meiryo UI" w:eastAsia="Meiryo UI" w:hAnsi="Meiryo UI"/>
          <w:noProof/>
          <w:sz w:val="16"/>
          <w:szCs w:val="16"/>
        </w:rPr>
        <mc:AlternateContent>
          <mc:Choice Requires="wps">
            <w:drawing>
              <wp:anchor distT="0" distB="0" distL="114300" distR="114300" simplePos="0" relativeHeight="252104704" behindDoc="0" locked="1" layoutInCell="1" allowOverlap="1" wp14:anchorId="4AAD341C" wp14:editId="71B4F45B">
                <wp:simplePos x="0" y="0"/>
                <wp:positionH relativeFrom="margin">
                  <wp:posOffset>175260</wp:posOffset>
                </wp:positionH>
                <wp:positionV relativeFrom="paragraph">
                  <wp:posOffset>-788670</wp:posOffset>
                </wp:positionV>
                <wp:extent cx="6191250" cy="542925"/>
                <wp:effectExtent l="0" t="0" r="19050" b="28575"/>
                <wp:wrapNone/>
                <wp:docPr id="38" name="直線コネクタ 38"/>
                <wp:cNvGraphicFramePr/>
                <a:graphic xmlns:a="http://schemas.openxmlformats.org/drawingml/2006/main">
                  <a:graphicData uri="http://schemas.microsoft.com/office/word/2010/wordprocessingShape">
                    <wps:wsp>
                      <wps:cNvCnPr/>
                      <wps:spPr>
                        <a:xfrm flipV="1">
                          <a:off x="0" y="0"/>
                          <a:ext cx="619125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17AEA" id="直線コネクタ 38" o:spid="_x0000_s1026" style="position:absolute;left:0;text-align:left;flip:y;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pt,-62.1pt" to="501.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L72gEAAMgDAAAOAAAAZHJzL2Uyb0RvYy54bWysU0uOEzEQ3SNxB8t70h/IiGmlM4sZwQZB&#10;xG/vcZcTC/9km3SyDWsuAIdgMUgsOUwWcw3K7k6D+EgIsbHarnqv6r2qXlzstCJb8EFa09JqVlIC&#10;httOmnVLX718dO8hJSEy0zFlDbR0D4FeLO/eWfSugdpurOrAEyQxoeldSzcxuqYoAt+AZmFmHRgM&#10;Cus1i3j166LzrEd2rYq6LM+K3vrOecshBHy9GoJ0mfmFAB6fCREgEtVS7C3m0+fzOp3FcsGatWdu&#10;I/nYBvuHLjSTBotOVFcsMvLWy1+otOTeBivijFtdWCEkh6wB1VTlT2pebJiDrAXNCW6yKfw/Wv50&#10;u/JEdi29j5MyTOOMbj9+vv3y4Xi4Ob57fzx8Oh6+EgyiU70LDQIuzcqPt+BWPsneCa+JUNK9xiXI&#10;RqA0sss+7yefYRcJx8ez6ryq5zgOjrH5g/q8nif6YuBJfM6H+BisJumjpUqa5ANr2PZJiEPqKQVx&#10;qa+hk/wV9wpSsjLPQaA2rDj0lLcKLpUnW4b70L2pxrI5M0GEVGoClbnkH0FjboJB3rS/BU7ZuaI1&#10;cQJqaaz/XdW4O7UqhvyT6kFrkn1tu32eS7YD1yUbOq522scf7xn+/QdcfgMAAP//AwBQSwMEFAAG&#10;AAgAAAAhAA438F7gAAAADAEAAA8AAABkcnMvZG93bnJldi54bWxMj8tOwzAQRfdI/IM1SGyq1q6B&#10;JErjVKgSG1hQCh/gxG4S4UeI3dT9e6YrWM6doztnqm2yhsx6CoN3AtYrBkS71qvBdQK+Pl+WBZAQ&#10;pVPSeKcFXHSAbX17U8lS+bP70PMhdgRLXCilgD7GsaQ0tL22Mqz8qB3ujn6yMuI4dVRN8ozl1lDO&#10;WEatHBxe6OWod71uvw8nK+D1fb+48JQtfvKnZpfmwqS3YIS4v0vPGyBRp/gHw1Uf1aFGp8afnArE&#10;COB5hqSA5Zo/ciBXgjGOWYPZQ5EDrSv6/4n6FwAA//8DAFBLAQItABQABgAIAAAAIQC2gziS/gAA&#10;AOEBAAATAAAAAAAAAAAAAAAAAAAAAABbQ29udGVudF9UeXBlc10ueG1sUEsBAi0AFAAGAAgAAAAh&#10;ADj9If/WAAAAlAEAAAsAAAAAAAAAAAAAAAAALwEAAF9yZWxzLy5yZWxzUEsBAi0AFAAGAAgAAAAh&#10;ALSc0vvaAQAAyAMAAA4AAAAAAAAAAAAAAAAALgIAAGRycy9lMm9Eb2MueG1sUEsBAi0AFAAGAAgA&#10;AAAhAA438F7gAAAADAEAAA8AAAAAAAAAAAAAAAAANAQAAGRycy9kb3ducmV2LnhtbFBLBQYAAAAA&#10;BAAEAPMAAABBBQAAAAA=&#10;" strokecolor="black [3040]">
                <w10:wrap anchorx="margin"/>
                <w10:anchorlock/>
              </v:line>
            </w:pict>
          </mc:Fallback>
        </mc:AlternateContent>
      </w:r>
    </w:p>
    <w:p w:rsidR="0075112C" w:rsidRDefault="00501E23" w:rsidP="0075112C">
      <w:r>
        <w:rPr>
          <w:rFonts w:ascii="Meiryo UI" w:eastAsia="Meiryo UI" w:hAnsi="Meiryo UI" w:cs="Times New Roman"/>
          <w:b/>
          <w:noProof/>
          <w:kern w:val="0"/>
          <w:sz w:val="44"/>
          <w:szCs w:val="26"/>
        </w:rPr>
        <w:lastRenderedPageBreak/>
        <mc:AlternateContent>
          <mc:Choice Requires="wps">
            <w:drawing>
              <wp:anchor distT="0" distB="0" distL="114300" distR="114300" simplePos="0" relativeHeight="251727872" behindDoc="0" locked="0" layoutInCell="1" allowOverlap="1" wp14:anchorId="0023C303" wp14:editId="76FCE9C8">
                <wp:simplePos x="0" y="0"/>
                <wp:positionH relativeFrom="column">
                  <wp:posOffset>0</wp:posOffset>
                </wp:positionH>
                <wp:positionV relativeFrom="paragraph">
                  <wp:posOffset>-635</wp:posOffset>
                </wp:positionV>
                <wp:extent cx="6052820" cy="628650"/>
                <wp:effectExtent l="0" t="0" r="24130" b="19050"/>
                <wp:wrapNone/>
                <wp:docPr id="1906" name="リボン: 上に曲がる 1906"/>
                <wp:cNvGraphicFramePr/>
                <a:graphic xmlns:a="http://schemas.openxmlformats.org/drawingml/2006/main">
                  <a:graphicData uri="http://schemas.microsoft.com/office/word/2010/wordprocessingShape">
                    <wps:wsp>
                      <wps:cNvSpPr/>
                      <wps:spPr>
                        <a:xfrm>
                          <a:off x="0" y="0"/>
                          <a:ext cx="6052820" cy="628650"/>
                        </a:xfrm>
                        <a:prstGeom prst="ribbon2">
                          <a:avLst>
                            <a:gd name="adj1" fmla="val 16667"/>
                            <a:gd name="adj2" fmla="val 75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75112C" w:rsidRDefault="009E1D41" w:rsidP="00501E23">
                            <w:pPr>
                              <w:widowControl/>
                              <w:spacing w:line="500" w:lineRule="exact"/>
                              <w:jc w:val="center"/>
                              <w:rPr>
                                <w:rFonts w:ascii="Meiryo UI" w:eastAsia="Meiryo UI" w:hAnsi="Meiryo UI" w:cs="Times New Roman"/>
                                <w:b/>
                                <w:kern w:val="0"/>
                                <w:sz w:val="28"/>
                                <w:szCs w:val="26"/>
                              </w:rPr>
                            </w:pPr>
                            <w:r w:rsidRPr="0075112C">
                              <w:rPr>
                                <w:rFonts w:ascii="Meiryo UI" w:eastAsia="Meiryo UI" w:hAnsi="Meiryo UI" w:cs="Times New Roman" w:hint="eastAsia"/>
                                <w:b/>
                                <w:kern w:val="0"/>
                                <w:sz w:val="28"/>
                                <w:szCs w:val="26"/>
                              </w:rPr>
                              <w:t>第二章　～免税軽油使用者登録後の手続き～</w:t>
                            </w:r>
                          </w:p>
                          <w:p w:rsidR="009E1D41" w:rsidRPr="00501E23"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3C303" id="リボン: 上に曲がる 1906" o:spid="_x0000_s1077" type="#_x0000_t54" style="position:absolute;left:0;text-align:left;margin-left:0;margin-top:-.05pt;width:476.6pt;height:4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SKzQIAALcFAAAOAAAAZHJzL2Uyb0RvYy54bWysVM1uEzEQviPxDpbvdDeh2aZRNlXUqgip&#10;aita1LPjtZtF/sN2kg036A14A3gCuMGF9wniORh7fxLRigPismt7Zr6Z+eZnfFRJgZbMulKrHPf2&#10;UoyYoroo1W2OX16fPhli5DxRBRFasRyvmcNHk8ePxiszYn0916JgFgGIcqOVyfHcezNKEkfnTBK3&#10;pw1TIOTaSuLham+TwpIVoEuR9NM0S1baFsZqypyD15NaiCcRn3NG/QXnjnkkcgyx+fi18TsL32Qy&#10;JqNbS8y8pE0Y5B+ikKRU4LSDOiGeoIUt70HJklrtNPd7VMtEc15SFnOAbHrpH9lczYlhMRcgx5mO&#10;Jvf/YOn58tKisoDaHaYZRopIqNLm7svm7vPm7vsI/fzxfvP2669P3zZvP27efUBRDVhbGTcC4ytz&#10;aZubg2OgoOJWhj8kh6rI9LpjmlUeUXjM0kF/2IeCUJBl/WE2iKVIttbGOv+MaYnCIce2nM206keO&#10;yfLM+Uh20cRLilc9jLgUULslEaiXZdlBU9sdnf6uzsEgTVunDSK4b91OxknIsM4pnvxasOBUqBeM&#10;A2OQRR1O7FV2LCwC1zkmlDLlezFSNycFq5+Dt9ZdZwFeGsCAzEshOuwGIMzBfWxgHAwb/WDKYqt3&#10;xmnt/W/GnUX0rJXvjGWptH0IQEBWjedavyWppiaw5KtZFbvp6TCohqeZLtbQYlbXs+cMPS2hpGfE&#10;+UtioWDQBbBA/AV8uNCrHOvmhNFc2zcPvQd9mAGQYrSC4c2xe70glmEkniuYjsPe/n6Y9njZHxyE&#10;TrO7ktmuRC3ksYbKQQtBdPEY9L1oj9xqeQN7Zhq8gogoCr5zTL1tL8e+XiqwqSibTqMaTLgh/kxd&#10;GRrAA9Ghva6rG2JN09ceJuJct4NORrETa5K3usFS6enCa176INzy2lxgO8SWaDZZWD+796i13beT&#10;3wAAAP//AwBQSwMEFAAGAAgAAAAhAE7Sv1TaAAAABQEAAA8AAABkcnMvZG93bnJldi54bWxMj8Fu&#10;wjAQRO+V+g/WVuIGDlQgEuIgVIkTKhJpP2CJlyRqvE5jA+Hvuz21tx3NaOZtvh1dp240hNazgfks&#10;AUVcedtybeDzYz9dgwoR2WLnmQw8KMC2eH7KMbP+zie6lbFWUsIhQwNNjH2mdagachhmvicW7+IH&#10;h1HkUGs74F3KXacXSbLSDluWhQZ7emuo+iqvzgAdXOoPu1MZ/L6lVaXfj98YjZm8jLsNqEhj/AvD&#10;L76gQyFMZ39lG1RnQB6JBqZzUGKmy9cFqLMc6xR0kev/9MUPAAAA//8DAFBLAQItABQABgAIAAAA&#10;IQC2gziS/gAAAOEBAAATAAAAAAAAAAAAAAAAAAAAAABbQ29udGVudF9UeXBlc10ueG1sUEsBAi0A&#10;FAAGAAgAAAAhADj9If/WAAAAlAEAAAsAAAAAAAAAAAAAAAAALwEAAF9yZWxzLy5yZWxzUEsBAi0A&#10;FAAGAAgAAAAhAF6J5IrNAgAAtwUAAA4AAAAAAAAAAAAAAAAALgIAAGRycy9lMm9Eb2MueG1sUEsB&#10;Ai0AFAAGAAgAAAAhAE7Sv1TaAAAABQEAAA8AAAAAAAAAAAAAAAAAJwUAAGRycy9kb3ducmV2Lnht&#10;bFBLBQYAAAAABAAEAPMAAAAuBgAAAAA=&#10;" adj="2700,18000" fillcolor="#4f81bd [3204]" strokecolor="#243f60 [1604]" strokeweight="2pt">
                <v:textbox>
                  <w:txbxContent>
                    <w:p w:rsidR="009E1D41" w:rsidRPr="0075112C" w:rsidRDefault="009E1D41" w:rsidP="00501E23">
                      <w:pPr>
                        <w:widowControl/>
                        <w:spacing w:line="500" w:lineRule="exact"/>
                        <w:jc w:val="center"/>
                        <w:rPr>
                          <w:rFonts w:ascii="Meiryo UI" w:eastAsia="Meiryo UI" w:hAnsi="Meiryo UI" w:cs="Times New Roman"/>
                          <w:b/>
                          <w:kern w:val="0"/>
                          <w:sz w:val="28"/>
                          <w:szCs w:val="26"/>
                        </w:rPr>
                      </w:pPr>
                      <w:r w:rsidRPr="0075112C">
                        <w:rPr>
                          <w:rFonts w:ascii="Meiryo UI" w:eastAsia="Meiryo UI" w:hAnsi="Meiryo UI" w:cs="Times New Roman" w:hint="eastAsia"/>
                          <w:b/>
                          <w:kern w:val="0"/>
                          <w:sz w:val="28"/>
                          <w:szCs w:val="26"/>
                        </w:rPr>
                        <w:t>第二章　～免税軽油使用者登録後の手続き～</w:t>
                      </w:r>
                    </w:p>
                    <w:p w:rsidR="009E1D41" w:rsidRPr="00501E23" w:rsidRDefault="009E1D41" w:rsidP="00501E23">
                      <w:pPr>
                        <w:jc w:val="center"/>
                      </w:pPr>
                    </w:p>
                  </w:txbxContent>
                </v:textbox>
              </v:shape>
            </w:pict>
          </mc:Fallback>
        </mc:AlternateContent>
      </w:r>
    </w:p>
    <w:p w:rsidR="00501E23" w:rsidRDefault="00501E23" w:rsidP="0075112C"/>
    <w:p w:rsidR="0075112C" w:rsidRDefault="0075112C">
      <w:pPr>
        <w:widowControl/>
        <w:jc w:val="left"/>
      </w:pPr>
    </w:p>
    <w:p w:rsidR="00FD57F0" w:rsidRDefault="00FD57F0" w:rsidP="00501E23">
      <w:pPr>
        <w:rPr>
          <w:rFonts w:ascii="HGS創英ﾌﾟﾚｾﾞﾝｽEB" w:eastAsia="HGS創英ﾌﾟﾚｾﾞﾝｽEB"/>
          <w:sz w:val="26"/>
          <w:szCs w:val="26"/>
        </w:rPr>
      </w:pPr>
    </w:p>
    <w:p w:rsidR="00CA4C7A" w:rsidRDefault="00CA4C7A" w:rsidP="00501E23">
      <w:pPr>
        <w:rPr>
          <w:rFonts w:ascii="HGS創英ﾌﾟﾚｾﾞﾝｽEB" w:eastAsia="HGS創英ﾌﾟﾚｾﾞﾝｽEB"/>
          <w:sz w:val="26"/>
          <w:szCs w:val="26"/>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2007424" behindDoc="0" locked="0" layoutInCell="1" allowOverlap="1" wp14:anchorId="71B153CF" wp14:editId="3AE92463">
                <wp:simplePos x="0" y="0"/>
                <wp:positionH relativeFrom="column">
                  <wp:posOffset>0</wp:posOffset>
                </wp:positionH>
                <wp:positionV relativeFrom="paragraph">
                  <wp:posOffset>-635</wp:posOffset>
                </wp:positionV>
                <wp:extent cx="6120063" cy="601579"/>
                <wp:effectExtent l="0" t="0" r="14605" b="27305"/>
                <wp:wrapNone/>
                <wp:docPr id="2013" name="四角形: 角を丸くする 2013"/>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CA4C7A" w:rsidRDefault="009E1D41" w:rsidP="00CA4C7A">
                            <w:pPr>
                              <w:pStyle w:val="aa"/>
                              <w:spacing w:line="400" w:lineRule="exact"/>
                              <w:ind w:leftChars="0" w:left="717"/>
                              <w:jc w:val="center"/>
                              <w:rPr>
                                <w:rFonts w:ascii="Meiryo UI" w:eastAsia="Meiryo UI" w:hAnsi="Meiryo UI"/>
                                <w:color w:val="000000" w:themeColor="text1"/>
                                <w:sz w:val="28"/>
                              </w:rPr>
                            </w:pPr>
                            <w:r w:rsidRPr="003B7AF7">
                              <w:rPr>
                                <w:rFonts w:ascii="Meiryo UI" w:eastAsia="Meiryo UI" w:hAnsi="Meiryo UI" w:hint="eastAsia"/>
                                <w:color w:val="000000" w:themeColor="text1"/>
                                <w:sz w:val="28"/>
                              </w:rPr>
                              <w:t>免税証の</w:t>
                            </w:r>
                            <w:r>
                              <w:rPr>
                                <w:rFonts w:ascii="Meiryo UI" w:eastAsia="Meiryo UI" w:hAnsi="Meiryo UI" w:hint="eastAsia"/>
                                <w:color w:val="000000" w:themeColor="text1"/>
                                <w:sz w:val="28"/>
                              </w:rPr>
                              <w:t>使用方法について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B153CF" id="四角形: 角を丸くする 2013" o:spid="_x0000_s1078" style="position:absolute;left:0;text-align:left;margin-left:0;margin-top:-.05pt;width:481.9pt;height:47.3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0EuwIAAGYFAAAOAAAAZHJzL2Uyb0RvYy54bWysVLlu2zAY3gv0HQjujazEziFEDtwYLgqk&#10;SdCkyExTpCWAV0naUrola4cC2YpsXfoKWfo0boA+Rn9Scs4ORdFF+i/+x/cfu3uNFGjBrKu0ynG6&#10;1sOIKaqLSs1y/OF08mobI+eJKojQiuX4nDm8N3z5Yrc2GVvXpRYFswicKJfVJsel9yZLEkdLJolb&#10;04YpUHJtJfHA2llSWFKDdymS9V5vM6m1LYzVlDkH0nGrxMPon3NG/RHnjnkkcgy5+fi18TsN32S4&#10;S7KZJaasaJcG+YcsJKkUBL1zNSaeoLmtnrmSFbXaae7XqJaJ5ryiLNYA1aS9J9WclMSwWAuA48wd&#10;TO7/uaWHi2OLqiLHEH8DI0UkdOn2+vrX96vbH98yBP/l5dXPm5vlxZflxdfl5WcULQG42rgM3p+Y&#10;Y9txDsiAQsOtDH+oDzUR7PM7sFnjEQXhZhr6ByEp6DZ76WBrJ3QjuX9trPNvmJYoEDm2eq6K99DR&#10;CDRZHDjf2q/sQkSnRVVMKiEiY2fTfWHRgkD3+5Pt9PU4vhVz+U4XrRiS6HVjAGIYlla8vRJDPq51&#10;E3N75F8oVANwgz54QJTA+HJBPJDSAKBOzTAiYgZ7Qb2NgR+97tw+y86VpGCtdPA3WYTyx8SV7ZMY&#10;ogNSqIACi2vQoRV61nYpUL6ZNrH5GxH7IJrq4hwmwup2VZyhkwoCHBDnj4mF3YBSYd/9EXy40FC/&#10;7iiMSm0//Uke7GFkQYtRDbsG2HycE8swEm8VDPNO2u+H5YxMf7C1Dox9qJk+1Ki53NfQ0BQui6GR&#10;DPZerEhutTyDszAKUUFFFIXYbRc6Zt+3NwAOC2WjUTSDhTTEH6gTQ4PzAF2A9rQ5I9Z0M+hheg/1&#10;ai9J9mQKW9vwUunR3GtexRG9xxVmKDCwzHGausMTrsVDPlrdn8fhbwAAAP//AwBQSwMEFAAGAAgA&#10;AAAhANwD9Q7fAAAABQEAAA8AAABkcnMvZG93bnJldi54bWxMj8FOwzAQRO9I/IO1SFxQ6xSqqA1x&#10;qgjEBRASoSC4ufGSBOK1FTtt4OtZTnCb1axm3uSbyfZij0PoHClYzBMQSLUzHTUKtk83sxWIEDUZ&#10;3TtCBV8YYFMcH+U6M+5Aj7ivYiM4hEKmFbQx+kzKULdodZg7j8TeuxusjnwOjTSDPnC47eV5kqTS&#10;6o64odUer1qsP6vRKvDj97IqfVW+3K1vX/H+7frh7PlDqdOTqbwEEXGKf8/wi8/oUDDTzo1kgugV&#10;8JCoYLYAweY6veAdOxbLFGSRy//0xQ8AAAD//wMAUEsBAi0AFAAGAAgAAAAhALaDOJL+AAAA4QEA&#10;ABMAAAAAAAAAAAAAAAAAAAAAAFtDb250ZW50X1R5cGVzXS54bWxQSwECLQAUAAYACAAAACEAOP0h&#10;/9YAAACUAQAACwAAAAAAAAAAAAAAAAAvAQAAX3JlbHMvLnJlbHNQSwECLQAUAAYACAAAACEAYsfd&#10;BLsCAABmBQAADgAAAAAAAAAAAAAAAAAuAgAAZHJzL2Uyb0RvYy54bWxQSwECLQAUAAYACAAAACEA&#10;3AP1Dt8AAAAFAQAADwAAAAAAAAAAAAAAAAAVBQAAZHJzL2Rvd25yZXYueG1sUEsFBgAAAAAEAAQA&#10;8wAAACEGAAAAAA==&#10;" fillcolor="#dce6f2" strokecolor="#385d8a" strokeweight="2pt">
                <v:textbox>
                  <w:txbxContent>
                    <w:p w:rsidR="009E1D41" w:rsidRPr="00CA4C7A" w:rsidRDefault="009E1D41" w:rsidP="00CA4C7A">
                      <w:pPr>
                        <w:pStyle w:val="aa"/>
                        <w:spacing w:line="400" w:lineRule="exact"/>
                        <w:ind w:leftChars="0" w:left="717"/>
                        <w:jc w:val="center"/>
                        <w:rPr>
                          <w:rFonts w:ascii="Meiryo UI" w:eastAsia="Meiryo UI" w:hAnsi="Meiryo UI"/>
                          <w:color w:val="000000" w:themeColor="text1"/>
                          <w:sz w:val="28"/>
                        </w:rPr>
                      </w:pPr>
                      <w:r w:rsidRPr="003B7AF7">
                        <w:rPr>
                          <w:rFonts w:ascii="Meiryo UI" w:eastAsia="Meiryo UI" w:hAnsi="Meiryo UI" w:hint="eastAsia"/>
                          <w:color w:val="000000" w:themeColor="text1"/>
                          <w:sz w:val="28"/>
                        </w:rPr>
                        <w:t>免税証の</w:t>
                      </w:r>
                      <w:r>
                        <w:rPr>
                          <w:rFonts w:ascii="Meiryo UI" w:eastAsia="Meiryo UI" w:hAnsi="Meiryo UI" w:hint="eastAsia"/>
                          <w:color w:val="000000" w:themeColor="text1"/>
                          <w:sz w:val="28"/>
                        </w:rPr>
                        <w:t>使用方法について</w:t>
                      </w:r>
                    </w:p>
                  </w:txbxContent>
                </v:textbox>
              </v:roundrect>
            </w:pict>
          </mc:Fallback>
        </mc:AlternateContent>
      </w:r>
    </w:p>
    <w:p w:rsidR="00CA4C7A" w:rsidRDefault="00CA4C7A" w:rsidP="00501E23">
      <w:pPr>
        <w:rPr>
          <w:rFonts w:ascii="HGS創英ﾌﾟﾚｾﾞﾝｽEB" w:eastAsia="HGS創英ﾌﾟﾚｾﾞﾝｽEB"/>
          <w:sz w:val="26"/>
          <w:szCs w:val="26"/>
        </w:rPr>
      </w:pPr>
    </w:p>
    <w:p w:rsidR="00CA4C7A" w:rsidRDefault="00CA4C7A" w:rsidP="00CA4C7A">
      <w:pPr>
        <w:spacing w:line="400" w:lineRule="exact"/>
        <w:rPr>
          <w:rFonts w:ascii="Meiryo UI" w:eastAsia="Meiryo UI" w:hAnsi="Meiryo UI"/>
          <w:sz w:val="24"/>
        </w:rPr>
      </w:pPr>
      <w:bookmarkStart w:id="5" w:name="_Hlk141194282"/>
    </w:p>
    <w:p w:rsidR="005F6F0B" w:rsidRDefault="00CA4C7A" w:rsidP="007C1A3F">
      <w:pPr>
        <w:spacing w:line="400" w:lineRule="exact"/>
        <w:ind w:firstLineChars="100" w:firstLine="240"/>
        <w:rPr>
          <w:rFonts w:ascii="Meiryo UI" w:eastAsia="Meiryo UI" w:hAnsi="Meiryo UI"/>
          <w:sz w:val="24"/>
        </w:rPr>
      </w:pPr>
      <w:r>
        <w:rPr>
          <w:rFonts w:ascii="Meiryo UI" w:eastAsia="Meiryo UI" w:hAnsi="Meiryo UI" w:hint="eastAsia"/>
          <w:sz w:val="24"/>
        </w:rPr>
        <w:t>免税</w:t>
      </w:r>
      <w:r w:rsidRPr="00795E84">
        <w:rPr>
          <w:rFonts w:ascii="Meiryo UI" w:eastAsia="Meiryo UI" w:hAnsi="Meiryo UI" w:hint="eastAsia"/>
          <w:sz w:val="24"/>
        </w:rPr>
        <w:t>軽油を購入する</w:t>
      </w:r>
      <w:r w:rsidR="005F6F0B">
        <w:rPr>
          <w:rFonts w:ascii="Meiryo UI" w:eastAsia="Meiryo UI" w:hAnsi="Meiryo UI" w:hint="eastAsia"/>
          <w:sz w:val="24"/>
        </w:rPr>
        <w:t>とき</w:t>
      </w:r>
      <w:r>
        <w:rPr>
          <w:rFonts w:ascii="Meiryo UI" w:eastAsia="Meiryo UI" w:hAnsi="Meiryo UI" w:hint="eastAsia"/>
          <w:sz w:val="24"/>
        </w:rPr>
        <w:t>に</w:t>
      </w:r>
      <w:r w:rsidRPr="00795E84">
        <w:rPr>
          <w:rFonts w:ascii="Meiryo UI" w:eastAsia="Meiryo UI" w:hAnsi="Meiryo UI" w:hint="eastAsia"/>
          <w:sz w:val="24"/>
        </w:rPr>
        <w:t>、購入数量と同じ数量の免税証を販売業者に渡します。</w:t>
      </w:r>
    </w:p>
    <w:p w:rsidR="00CA4C7A" w:rsidRPr="006D1BDB" w:rsidRDefault="00CA4C7A" w:rsidP="007C1A3F">
      <w:pPr>
        <w:spacing w:line="400" w:lineRule="exact"/>
        <w:ind w:firstLineChars="100" w:firstLine="240"/>
        <w:rPr>
          <w:rFonts w:ascii="Meiryo UI" w:eastAsia="Meiryo UI" w:hAnsi="Meiryo UI"/>
          <w:b/>
          <w:sz w:val="24"/>
        </w:rPr>
      </w:pPr>
      <w:r w:rsidRPr="006D1BDB">
        <w:rPr>
          <w:rFonts w:ascii="Meiryo UI" w:eastAsia="Meiryo UI" w:hAnsi="Meiryo UI" w:hint="eastAsia"/>
          <w:b/>
          <w:sz w:val="24"/>
          <w:u w:val="single"/>
        </w:rPr>
        <w:t>免税証</w:t>
      </w:r>
      <w:r w:rsidR="00CC6844" w:rsidRPr="006D1BDB">
        <w:rPr>
          <w:rFonts w:ascii="Meiryo UI" w:eastAsia="Meiryo UI" w:hAnsi="Meiryo UI" w:hint="eastAsia"/>
          <w:b/>
          <w:sz w:val="24"/>
          <w:u w:val="single"/>
        </w:rPr>
        <w:t>の</w:t>
      </w:r>
      <w:r w:rsidR="00A52786" w:rsidRPr="006D1BDB">
        <w:rPr>
          <w:rFonts w:ascii="Meiryo UI" w:eastAsia="Meiryo UI" w:hAnsi="Meiryo UI" w:hint="eastAsia"/>
          <w:b/>
          <w:sz w:val="24"/>
          <w:u w:val="single"/>
        </w:rPr>
        <w:t>受領</w:t>
      </w:r>
      <w:r w:rsidRPr="006D1BDB">
        <w:rPr>
          <w:rFonts w:ascii="Meiryo UI" w:eastAsia="Meiryo UI" w:hAnsi="Meiryo UI" w:hint="eastAsia"/>
          <w:b/>
          <w:sz w:val="24"/>
          <w:u w:val="single"/>
        </w:rPr>
        <w:t>日以降、有効期間内のみ使用できます。</w:t>
      </w:r>
    </w:p>
    <w:p w:rsidR="00595BE6" w:rsidRPr="005B3460" w:rsidRDefault="00595BE6" w:rsidP="00595BE6">
      <w:pPr>
        <w:ind w:firstLineChars="700" w:firstLine="1470"/>
        <w:rPr>
          <w:rFonts w:ascii="HGS創英ﾌﾟﾚｾﾞﾝｽEB" w:eastAsia="HGS創英ﾌﾟﾚｾﾞﾝｽEB"/>
        </w:rPr>
      </w:pPr>
      <w:r>
        <w:rPr>
          <w:rFonts w:hint="eastAsia"/>
          <w:noProof/>
        </w:rPr>
        <mc:AlternateContent>
          <mc:Choice Requires="wpg">
            <w:drawing>
              <wp:anchor distT="0" distB="0" distL="114300" distR="114300" simplePos="0" relativeHeight="251994112" behindDoc="0" locked="0" layoutInCell="1" allowOverlap="1" wp14:anchorId="463230D7" wp14:editId="0E88701D">
                <wp:simplePos x="0" y="0"/>
                <wp:positionH relativeFrom="column">
                  <wp:posOffset>3302635</wp:posOffset>
                </wp:positionH>
                <wp:positionV relativeFrom="paragraph">
                  <wp:posOffset>408940</wp:posOffset>
                </wp:positionV>
                <wp:extent cx="2962275" cy="1867535"/>
                <wp:effectExtent l="0" t="0" r="9525" b="18415"/>
                <wp:wrapThrough wrapText="bothSides">
                  <wp:wrapPolygon edited="0">
                    <wp:start x="0" y="0"/>
                    <wp:lineTo x="0" y="21593"/>
                    <wp:lineTo x="278" y="21593"/>
                    <wp:lineTo x="21531" y="21593"/>
                    <wp:lineTo x="21531" y="0"/>
                    <wp:lineTo x="0" y="0"/>
                  </wp:wrapPolygon>
                </wp:wrapThrough>
                <wp:docPr id="16" name="グループ化 16"/>
                <wp:cNvGraphicFramePr/>
                <a:graphic xmlns:a="http://schemas.openxmlformats.org/drawingml/2006/main">
                  <a:graphicData uri="http://schemas.microsoft.com/office/word/2010/wordprocessingGroup">
                    <wpg:wgp>
                      <wpg:cNvGrpSpPr/>
                      <wpg:grpSpPr>
                        <a:xfrm>
                          <a:off x="0" y="0"/>
                          <a:ext cx="2962275" cy="1867535"/>
                          <a:chOff x="0" y="0"/>
                          <a:chExt cx="2962275" cy="1867535"/>
                        </a:xfrm>
                      </wpg:grpSpPr>
                      <pic:pic xmlns:pic="http://schemas.openxmlformats.org/drawingml/2006/picture">
                        <pic:nvPicPr>
                          <pic:cNvPr id="417" name="図 4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62275" cy="1867535"/>
                          </a:xfrm>
                          <a:prstGeom prst="rect">
                            <a:avLst/>
                          </a:prstGeom>
                        </pic:spPr>
                      </pic:pic>
                      <wps:wsp>
                        <wps:cNvPr id="414" name="正方形/長方形 414"/>
                        <wps:cNvSpPr/>
                        <wps:spPr>
                          <a:xfrm>
                            <a:off x="74140" y="41189"/>
                            <a:ext cx="2871362" cy="18201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D99D9E" id="グループ化 16" o:spid="_x0000_s1026" style="position:absolute;left:0;text-align:left;margin-left:260.05pt;margin-top:32.2pt;width:233.25pt;height:147.05pt;z-index:251994112" coordsize="29622,18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qDxZiwEAACZCQAADgAAAGRycy9lMm9Eb2MueG1spFZLb+M2EL4X6H8Q&#10;dHckeWXLFuIsXOeBBYJdY7PFnmmasoiVSJak46RFL8211+4e9tYeiwIFeigKtL8myAL9F50hJTkP&#10;t7tIA0TmY2Y48803Q+4/vair4Jxpw6WYhMleHAZMULnkYjUJv3x13BuFgbFELEklBZuEl8yETw8+&#10;/2x/o3LWl6WslkwHYESYfKMmYWmtyqPI0JLVxOxJxQRsFlLXxMJUr6KlJhuwXldRP46H0UbqpdKS&#10;MmNg9dBvhgfOflEwal8UhWE2qCYh+GbdV7vvAr/RwT7JV5qoktPGDfIIL2rCBRzamToklgRrzR+Y&#10;qjnV0sjC7lFZR7IoOGUuBogmie9Fc6LlWrlYVvlmpTqYANp7OD3aLH1+PtcBX0LuhmEgSA05uv7u&#10;1+urn6+v/ry+enfz/dsAdgCmjVrlIH2i1Zma62Zh5WcY+UWha/yFmIILB/BlBzC7sAGFxf542O9n&#10;gzCgsJeMhtngycCngJaQpwd6tDz6iGbUHhyhf507itMc/hvEYPQAsY8zC7TsWrOwMVJ/ko2a6Ddr&#10;1YPkKmL5glfcXjqiQhrRKXE+53Su/WQLfppkLfo3738LcAoIowLKeA2CEZ1K+sYEQs5KIlZsahQw&#10;HKBE6eiuuJveOW5RcXXMqwqzhOMmMKiGe2zagY1n6qGk65oJ60tPswpilMKUXJkw0DmrFwyYpJ8t&#10;E1cMkPZTY/E4JIArh2/6o2kcj/tf9GaDeNZL4+yoNx2nWS+Lj7I0TkfJLJl9i9pJmq8Ng3hJdah4&#10;4yusPvB2J/ebLuGrylVncE5cD0CknEPtr3MRlhAS9NVYzSwtcVgAWi8BYa/TbThot2gi7gZqAjX+&#10;TxV0XIZMa2NPmKwDHACi4INDlJyDt96bVqRJvHfAeQb+YLlCQzVtjmH2abhhO93Vis5Kohi4gGZv&#10;0zZtafvhl58+vP3j5q8fo79/+N2PgMYpErPR6dqG+Te0MlCAJg29IU2S0dh3hq53jLLkybDf9g5o&#10;l5mz/ljUSC4kVgOiiR56AN3IXlYMk1mJl6yA5oidy8HvriU2q7QnE6EUisFz3ZRkyfzyIIY/V5FA&#10;JrzIUMOxzRncEqux3RhoJe/a9sn2RCxQlblbrXMs/i/HvHKn4U6WwnbKNRdS7zJQQVTNyV6+BclD&#10;gygt5PISrg4tgZ+QNKPoMQeynhJj50TDJQqL8DCwL+BTVHIzCWUzCoNS6q93raM88BR2w2ADl/Ik&#10;NF+tCfbg6pkABo+TFAli3SQdZH2Y6Ns7i9s7Yl3PJNR84rxzQ5S3VTsstKxfA+GneCpsEUHh7ElI&#10;rW4nM+sfC/ACoWw6dWK+uZ+KMwVXgk8eFuOri9dEq6ZiLdD2uWyrhuT3CtfLYj6EnK6tLLir6i2u&#10;Dd5QwW7k7n9Hoeatgg+M23MntX1RHfwDAAD//wMAUEsDBBQABgAIAAAAIQD/OjOYugAAACEBAAAZ&#10;AAAAZHJzL19yZWxzL2Uyb0RvYy54bWwucmVsc4SPywrCMBBF94L/EGZv07oQkabdiNCt1A8Ykmkb&#10;bB4kUezfG3BjQXA593LPYer2ZWb2pBC1swKqogRGVjql7Sjg1l92R2AxoVU4O0sCForQNttNfaUZ&#10;Ux7FSfvIMsVGAVNK/sR5lBMZjIXzZHMzuGAw5TOM3KO840h8X5YHHr4Z0KyYrFMCQqcqYP3is/k/&#10;2w2DlnR28mHIph8Krk12ZyCGkZIAQ0rjJ6yKZDzwpuarx5o3AAAA//8DAFBLAwQUAAYACAAAACEA&#10;PUm9U+EAAAAKAQAADwAAAGRycy9kb3ducmV2LnhtbEyPQWuDQBCF74X+h2UKvTWrSRRjHEMIbU+h&#10;0KRQepvoRCXurrgbNf++21NzHN7He99km0m1YuDeNkYjhLMABOvClI2uEL6Oby8JCOtIl9QazQg3&#10;trDJHx8ySksz6k8eDq4SvkTblBBq57pUSlvUrMjOTMfaZ2fTK3L+7CtZ9jT6ctXKeRDEUlGj/UJN&#10;He9qLi6Hq0J4H2ncLsLXYX85724/x+jjex8y4vPTtF2DcDy5fxj+9L065N7pZK66tKJFiOZB6FGE&#10;eLkE4YFVEscgTgiLKIlA5pm8fyH/BQAA//8DAFBLAwQKAAAAAAAAACEA07v9DwkLAQAJCwEAFAAA&#10;AGRycy9tZWRpYS9pbWFnZTEudG1wiVBORw0KGgoAAAANSUhEUgAAAXsAAADvCAYAAAATvnTqAAAA&#10;AXNSR0IArs4c6QAAAARnQU1BAACxjwv8YQUAAAAJcEhZcwAADsMAAA7DAcdvqGQAAP+lSURBVHhe&#10;7P2HwzVFse+P3j/u/u4++5xz9z5ne83ubVbMGRUFQaKAKIggIlkRcCOCgSAoJoKJYCYroiBIfnOY&#10;W5/6znd1rXlmpSeBSL1vPdOhuqq6uru6p6dn1v+rK3DgwIE+1HUHDx5M3L9//wSJQ+PwEJy/Z8+e&#10;NTT79+/r9u7d3e3btzeue7rduwnvm9Ds3bs3ywCk1TwDvKEDCVtehf0HkLOr2xO4d9/uCO+e0BqQ&#10;g3ynHTx4oNux89mQuYdYImnoumfP7m7Xrp2Bwa+XqzJNb+s+1HcMzA8bSM60Xjt37uh27Hiq271n&#10;R+pDPrpAT7ndu3dmHFDeuEznoXe1JeFqQxBbVP1dFjAN5bg63UAce+/eEzbajc67+xyVHbbzEKBB&#10;l7E+Y3nUgbABWtC00qG1DUAacitPyuzevSv1RN/9+6PdDuyNfLU1fYf22b0r8qM/7Inr3rD37l3P&#10;Zl86eBAb7I2+8kzSUw562ubAgdZ3DTt3PRPt+UzK2h0ydwUfwgdCDrx27Hhatos8rm5vgCtIvVK/&#10;0HVv5KP/jh07JnSzoNqnAmnkwRfbVMBetJftTr7kj/OhXSq90+E/5F0B+loGcNoQzG/nTsbMtC6E&#10;wVl6EncfMJDmsey4r8gnvfqGMYAfOsF72Mcq0CdoV9p9T7T7wYPTelDOdR7Wn/BQD+u3VhZ2wKfR&#10;HtSttb35ghNnT2Zl4ngldppxCE535SvNgVCGyjds/ACHjc6v4PQxXcBGE5NTDCjLqvmAaBp/rkxG&#10;0EYskQFmFI9pfQiP4SKgUcxPcpoO4IGUR4M2mULp4frUMo5XqHmVZiy94rI0DUhzm+LEpjv0sJ2H&#10;4LyKw/RhXxjydLjS1LS1iA2N8JKzt32px4HoDwepj9N6WiYItYHKTaP4G6blGEUbtZCcQBy5Zbt8&#10;07XxN80qNh1CzRvSEK68Kw6BNGiXaYshzKIZK0MaMsZ8iuPDdANpQ0dM2Do77mvNc/oYDOlm0arN&#10;1MbuP4Zh2SGfYT4wlgYoDX0qTvMFp1b2WwsIH+LzBcZ0G8PNgEV8iWsiaFBpjc8duPMsC9DWAfZ8&#10;AwYHkz3XRfZt9RjDzYPtkvNCBve7Fz6M9RFwGl509gljuo3hZsAivoO0jDqt4nMDDCDjsuBBt0qZ&#10;7QScvFfri+zb6j6GmwuzZb0Iq8Dztd9tHgz7h3EattHZvzDAA/D51oGeC51m7VUCNZ3wPNpVofHh&#10;Oh+RW2VzXaQH+Z6cFtHOAvZylwVkoKPDQzQQ3qheWwnPh1U0OszTw7Z7Ptpvc4H60V+0iAFfdPYv&#10;EHi+deCqi8ObqR+85PjqanwtNjriAqfNA5z1sNwqsIh/BWQYLXNsciTP6cO85xqsz3Ot1yLbOP+5&#10;1nPrgfrxgJoH8dqifNHZrxOeb51lIx3YZVctP69MTTfdLNpVAT7N8cnh54PL8gC0hqtshx0H4DV0&#10;zmN0wKx0w6L8MYDWTp7TFtZnFR7PFbiu1rVeHV4PrKfsRuS98ABbyNlrdb+tD2ifG3Cn2+yO8ELq&#10;WLbP0OE9X8G6CuXUOW6m47170tET9vHIRQC/sZX0GEC3iJa8ZXhBY6decVlYT5nNhkWT0np1W0+5&#10;59IOzz/AFi86+02BMX6Wsx1O07LG9FgVhjy2qw7jEHXK00hj8tWBceC+PbVDz5V9dmodn9WKXo5o&#10;UV2gYdtmti0l13w9eMaAdFbnTAiLAFrjIhijHUtbFuSk7aiNmw9DfZcF03Jdttwq/J9PUOu4eXWA&#10;z/Ri4sVtnE0Er/q2Gmg4GtENudlg/s8F4ID0ctGYHdWB5aR85hzHi65Ob2HlL7aR6zubTnIb33kT&#10;w+LVbgXotoJ2EYhX6Dk55rs5fBfBqnXYzDpvN1j3efo7f/xlqc2F552z3+oKLwvrcaRuuK2uQ5Wz&#10;SFbNX4YeMN0yDn9ZnhXm0x/s32pd6+ztzEHo5obDiSlN+lUEfAVqOuD4NIofEwgv7DVZgfGPsMFl&#10;FgE02HhZO/ttTUOVY16OLwLoln23AFjPeBhC1XFZXvPkzktflv9WArov48Srvputt3mDLzr7GfB8&#10;0WO9MDZIFg1Y8pwPLbgIXGYeX8MydLxBvH8/++9tkHCVLsThQT3sbHsHHI6LFfeQZpa8mk54GJ+2&#10;VeNZZR04iLPU1pH0WQ2WtTFgHYd6VpzWeT6Ivt0VCWfDKrxngfWsuBGYpdNm8J4HyN2OO3hgrH+s&#10;Ur+6pfi8cfZb3UBj8FzIXAVW0w1a10fXYf0WDVjyTcNV++GN5xg6n041TONfo42/Tg8cA9K1co4O&#10;Gs6UTmo+XHGypOvzAlqVQs+2j5wwHbvHLA+9tnoyHPw8eBbr0WyFfB76Yg89K4A/OgiZnPhujWVo&#10;kpFu5lPltWvLQ4qx0hqID3mNpVW9x8B50Pmh9pTcPtxwa8C6rgqpY4/uH7NgXt6qYJnD8CIYo12m&#10;rGnsqCvUNl8E/k4RtP/Ue/Y22DJGq7CeMusBGnVRh24AzRCnAX7zBpjrBeJM+YgTzsCrPzknHFhb&#10;2drp4gTl3Hqn26eH1CwLVP5jILm9sw8e5hmpyStX/DkR8CG33emApacdLQ9sCYtmX9CDGd63O8PQ&#10;V1ikkyA0iLqal+qtuhots+qYcnuZWv03GW7bLJd6u77TA9lht13lATjfPPI0UugzC0zvB9KgQTZu&#10;7S18EWynaquNwEb52Ccsw8f9Bvind/bVGMsC5cZm3M0G9FrV2U8P1gbuHPP0tj1YDdtR2eHCVw6l&#10;d6Dk9Yg86EwjOjkewlX/eTpIfu/swSyruohvc6R29uRTxvKHzl6OmTpEHuUjrwL19V64+4Kx6c2V&#10;fPGtzl569XLJLzrKkSPTDl/8VE/Labobya+0nmDT9tkeTUf3j9Snt4fLjoF5U9ZhA2Xr8wjhi1Dt&#10;tRmwUT7DdpsHlfYF5+xduWWNAaxKvwxsBj940MmWAQYozhVn4AE/hnYQ44PdNNXhylHmtgjYx+04&#10;hXIQdn6+WpfgPOGPXJzrLIBezlF807mFE2PrJmVFOqt0dMDhq65NtvXGIZteOkpfylAPHGfWi7QI&#10;T92xkA89+X35pO15J/+ks3NFvvI92Uh/0ToNO0zbnDD1bZPHsF3I53Pd6L9vP3cnqnvy7uuEjUD4&#10;1DsIrmPtPAuyHpMJY+2CYbNhWb22GrBRBXSqY2QWWH9PuNsFlrsq/FOv7A3rNd4sgNeijrIMwGPY&#10;EWcBgxNn70Ga//p6VQTg6Q7qNMDxfEjaOzU5LhxZj318zNlPnHPveLmii1D8ka39/bWgfE00U84+&#10;03oH1ztPy0/H1I04+/6ajjauOEHK+Lv0TBj7D8BDvA4chF5XysrZi4f48F3+lrbG2feThfL68tY3&#10;wumES5v0Nc6ythU43F6h3J69OyIPPXclyjbS3Q4/657198q82dvhRUAdbHPkot9Wwir9eythTIfa&#10;Bs83WK/dXnT2AfMadpVGNy1IYyxbDnADqjwNqat4NMx/mS8nl5h0chrVcSjcO4F0CD1GWluByrkI&#10;ehnmlXS9IyEc9LnCxtn0TkxOTyvKTLNDDDo5DNVhiAbHJzr1fO3IWMlyxdlZX9VJMqbSrFfwyZV9&#10;hlU+aSNu2zChZT2xE+V6eeLV8+ZqdBy6TEOHtag7kAiXfA1M6imZtil6YKOqv4/q2Ua2KzipS9DC&#10;IzHlrUWVNY/KT2HHDei4v7c15aXrNM0YjPF6IcEy9dtuG8yTR/os3/Ois18ANuws41aAhhXzeqDK&#10;YaBFSl7ttO0oQLYiPPAn1xigDH45M5xMc4LaY+6v/fYGDtFbAq1uTWaVLZ7CiePpnUJe+7TJirOP&#10;Swc5/ao/aHCdPfkkZnn4kAaip/i6TqLVitllMt3XqkePOQlk3Wxn4RRdlEvbpH3W8iCfOmm7o9gF&#10;O6UubYKsMlpdVX/T25mn7fLa9NMCYF/ejYBqa9EY1eZ9m6Jv4rw7J+Q3nQz0Wzl7yRijGQPTLUP7&#10;Imw90A4bcvZmAG4HuPOMKbyZMIu/ZdeBMYsWqDRjdLPKzqKVM9Rqtw3o5jDtGKvTw3lMrzabI7YT&#10;nGCfjrOXI7Yekt2clcJMJJZvXlxDw4kOdlbmrXAfD4QOfeRwmzMB1bfEd+JgKTvhYRzwjqscbksz&#10;/7SR0wObM52eOLNOOQGKXg5Te/uVh+upuhBvTh503GnwNVBHLQKwsxA6yZfs1DmutRx28fOErFuv&#10;I+0sOunvvMSgp71sW4PopGv2k14+PEDlaeEAv2H5WQCNx8lWwLJ6PJ9gM/Q1j1Vta3uNlVna2c9i&#10;sBWwnfLG5Kwqv9KPlZnFZzydNKGdvAaiwh7cFXEYHswTh9M7qYmjGsRxILmyz7LWgyudCzl2RpZn&#10;3lzhQZqcajpFaIqMCUKDnFyl9w8YD6519nZolIF3nrbJ+hbb+kSMZXGdoCYUUPr0jnFy7RHe/d0Q&#10;vFIuab1zd11YRdu5Thwp8b6cZE07eF9BOVKB9a9tq7qViabnr3wBZTTh9+03ka12aIsAo9uGh9fU&#10;oT0IT1k9j0mdqCv01uFA2KXfLpO+88H1Mm4F0De2+wHoEJCNHsvCZuhqHptZ9xf8Ng6GGjOW00E3&#10;ZKUdO4dcwXmVRoNPDtLpxMUfmmleLldB5eS49aIOA7Tfo01nxcAkrccYrNUxa1D3jrPHdBYZ1uC2&#10;c8ChkUeZJls6u2xuD/VhaBv2/AIJ50NPHEgvY4JZXnTIyx9gzh/Ylq32pWNUnS3HDk5OTXXj2rYx&#10;er69Q84tjl7uRP7k2tJwbtBO6pATHbbqHV/Qpl3C8fvUjuQgUw7WdSZdK+TWHtbZfAy2q9pfqLYK&#10;W6d86ca15u8NuXroHjTBu7ZDLYM+aoO1z0gMqn+zU304Pdkuy60ywqqvdax6V/1ygkv91YYVqg7G&#10;VramzYdl6QymXaXcIlry7HQX0QJj+c0PLAfmQZlF8paFf0pn77R5s+aifMB8DBoc2vqQc9JgJRy5&#10;Pc4H+MnZyglMBmSGGaT9NTCdF04p8+200UkD0WgHJKdAvHcUMbBxENN1UL3FExrJRAc7iomzKfkz&#10;nX1i04UwDqI5E3TWlXxsJp2hJYweA0dl2XGFbs8eTqkM5PZx9MJGekFM9W1t0dsqbLEv8nHyielE&#10;m84HGXCBe/dg68B9wSsdY5OFfNmWMsiZfby0geS7r9R+IttMT3ayg+psOdKBq/vJWscLiB5de50X&#10;oOiFta2si/ShLdXuoXEvSYAOxmzvgmP6bQSqLBZpdpCbJce8Kt9Vec8qsx5e64Utd/bbWZkxsOyh&#10;DtbLOAaz8p1mp+x8DwZtCcSgicGwdhCvvRqBGvfttR3bZDDmoI/0RK12teprA7SiB+bEOfS82FIh&#10;bNlAyk16ZPb0LpNypE/KThrl4xycPilTysIT26jOzXHUNGjsaNc4p+BNWsrB8ffyievhJWHRSy/p&#10;QVjn1LXyHcpG5gHKMGkmj5Dbt5lx0iaZJ4c/qXsgcrOtennIHnP2si1yW1tLBnXFcaqfRKriKTvo&#10;pybDXkdkYSvqnI7eNmj9sUI62qQVpp6O9zq7Pq1e6jfuw02HlpcTTda31clXEOebdMasK2XRR7Yw&#10;zgPyq+0qeAyapo5JYKxMBeuzCCxjqPsyMIvW/JblU8E8ly37gnf2G4WxDlbT3PAC0jSA7eyNpAnt&#10;sGJgpkNojT1EDbp+IMaghN5Ohbwc7B6c6QAKZj4ODl1xaiEz+KRjinA6jJ4vsioQF2/lgzhMMCcy&#10;69TLtuPAwYk3MshTOrzQxfYBrVeNYye/GCa7iX/T3XpLp9Qxr+GAkYlt0KdPz7T+SnpYtC+vu6BE&#10;HCv69c5eDh16ZKnNgjAmhLBh8mbiCEQG8apXL4crthjaFagDW3aWLMtDH/SCn+zT6zlB10H1Ttsy&#10;aR9ozr71xwrwbPqlPXLygxd1UX2EiiNPehV7TeRbZ9l7rA+BGh/CLBNlJ9t1ILpE2tg4A0gjr46R&#10;8fqJtoLpF0Ftk0VgnlWfITh9lp4VTDfGZ7PhRWe/DnDjVATagNAgGcd+YGUnJyynAFa+WhExICo9&#10;caXhZNKpTQZN0FcMvh5g6EOYFfDu3TsjrAGMs2Dwhuapv0Hyp+XKsbDfLSchhy/ZdvYTJ9TrR/mU&#10;Q1o/8UgWdZUDcFx2U5r1NX/xmHb2clIxCe3ZOZmETJ+693on9unWB5ug00QWedQt8u3sU35PK91C&#10;x9QJHqqbZTVb9PxDptKmnQjtWwe27Ew5yUl9wimTtmePH1CrL5mONNtA9iCdCVj1Tz2LzAYDZx/I&#10;5AeqLq5D8MW25Ed7SKYnHreT2kf6kacwdTNYD9C0Wc/g5b4BElZfmy5vUHk5ez/nGa9fozUfy59F&#10;b1iGBjBdfZ43Vs7pY/UZwiq064Fqr01z9lbaOAbTeRGODpgdIJD4EGbNuOYzlmdYhqaCO0l7qaV2&#10;aAxGZ9UAI2y08wPrg0LSPfAraoAyePsHi70TBNvAkqxhWdJyFQvu2dUdwMHF9WAOFuWnzBxIhEO/&#10;1HHAb0IbevdtgHNBB7UDnQ+HDh0OTM6rDdKeR8/PdWp8Wx3tOFSW1T0yxjo2cmUH6RF69fztGOBl&#10;+8pGYcOof26/IDdlC8mrTp9yTAjk7d2zI/fow3sHHzlc0G2ddkubqW8iK+vS800Zrleke4Vtm3i1&#10;bH7UzfWaHtSsECXDOkBDvOpiu07aAD0GmHmhA7qO2Tf5Fnr0l737iZv0gdxs/75dSav1IOy4dMRO&#10;sucQkJG265G4J+sJOj9lSQchZWUjy7Bsg/0EtrUj3iqwnFWBcvP0mpXv9Fn5swHag7G4izvyfmxv&#10;qrPHCPMUmlY4wtHZ3LnUiNMwTT8NpNPIs8BlZ5WvUGlB+DLw2FLAWNn5cD7REdvg1gCfvg1uAz4d&#10;Ap3UnbhHO8LklQNUA8noATtWVvIle384qwO+Bh/oPYCYRHI7JMLYV4Ox8ZEzsM2pcwsbiWuA9c6t&#10;x3QMhRdY6wS2eJQNnagTca6WPYTUEZrkoUFdZaRN4IX8iMtxRzyucg5RPvhP2qHXy7raGWI7nP1B&#10;8kPOgX1yVLaT653Ot68PcR7wpt2pU5Q1f8uAP/q5ntJ52sbirz4GcEUOE7JsrXp7K8u62K5Zh75u&#10;FaUHNPOcvSYslx9z9tbF43Lo7K1PDU/o+nT1nyH07dPri56TuvR1m+RlPih7qF0UnpbR5FSbbiVs&#10;RA7l5k0SQ76OL/Kps4Ey6nfGlZ09gseE13SHh3RDmuxYRZlVYMjf8XnGWZRer1UvOpwH25qOGeiO&#10;m52y76zT8bUDlIGXDiRoqxx1bDk38wXFR45cDh/nU9EDNhxSXqHXAJEzkC4ZTqdEeNr+YNR+6lrr&#10;a2dmHZ0+QdICyc8JBz1Dd645wENH6iWcbj908TfhKS/ZxJtTSJskTS8LG3KH0+cRT9v05XLyW6Nj&#10;5LHvjk44t5jYcWhqY13T0Rf7CYkLZQNdzddt5HrnxJg8pJvsqzq73qSlg0V2rwNpXFuYyUN1cr3s&#10;tC1zUq9A2U6LIOS0VW8/UVKHSZmQjY3glbaTLrJ9X2/qGFfrRZgr/VZ6wKfpTr8xtPpGfm2LLCN9&#10;G4pf6tLHhfBueliOZK0F1XVtnnVZBYZl1sNjVbAMy1m/TMpQ1mN75Hv2Zj5LwLw8A/mLZ6T+9rlv&#10;0EU8FwHyltnTWxbcsT3o6XBTHXYG1o46oSfN+XWgBk1rDDlW5LAHzQBR56eMHLx4EechIQ5A2I7d&#10;SYYHD3pPdKc+kefVP/xy0Eb9aAvQOnB1mp2EdRk6uSlMmQ2tM2VxgD4VA9JOHpTqLx7EdnTYv+dj&#10;W/UPWCd1RadAOdPQKcKpa4/iNdAVm4X9tO0TdglniDzZR7bhmn2zb/tmQ8Ja2U/iPV/kkd6cFeiy&#10;ejZBPes2g+wtPjkOkr/CrLpVpp/0ehnJO8Kuc9UB1ERDfTQO7OyTd6EDpbPSpbPqbb0rqm3k8D1m&#10;QduuoeRy1XOn0o60D23Wx5Gtegg18SivYuWPTHQkPATX1/2qArqMpc8D89tOQCa4cfCYxrZqky1x&#10;9mNQO0G70pHVOJNO2V+NbiTHTV9pQHcsx6EZKzdMH8adZn6Wr46mDgfyMpA7PK+ee5DYSbhDMshy&#10;MJPPwEqeogUt2zItywgNL9c4XK8aqOIjmX1+5rXyVW/4W1+w2QBa11e0yjOfKrfpqDZsTiJpk156&#10;tTKS6XzLlW6aqFWuPYhz2eZodJ2k93rsC/qUD6a9XcY6Nh5O52Gr6jHNF0Q34s6TvGla+IK2Nf1h&#10;8nG1ib2ny8KXPPF3X2u007xb3HUSLzneRuN08VGey07Lkd2rDNO3q+pvGsuXrEYjXm4757Uy7lMK&#10;Wz/TVJQ9FIZmyAu0Dc23XofhMRzSrm2D6XzHXb+aN0xzusOV95DeeWPlQcBpGwc7+yZr0/bsFwGV&#10;+ctf/tJddtll3de//vXuq1/9aoYvvfTS7r//+7+7r3zlK92XvvSl7stf/nJ3ySWXZB547rnnZt7X&#10;vva1TKfcOeeck9fK4/zzz884NBdffHEidOedd96ElrQvfOEL3QUXXJByLrzwwryeddZZKRs50MDv&#10;jDPO6D7zmc90p512WtKRDt0pp5ySdKRBd/bZZ3ef//znU475nnnmmd3nPve5SEP3iyL9/OB/dvA7&#10;JfledNFFqS+6fPazn00e1u+LX/xipiELOsv91Kc+lQhf5JB20kknpSzKYyf4kY+O6I5O8DvxxBO7&#10;T3/601mGstBCQxp0pCHr1FNPTaTOpFGeMLTwJkxZ5J588sl5pTx1QQ/oSKec+UFDfQhjt9NPPz3l&#10;ohM8SSPP+kBPu8HX/ChPGBm2rdOOPvro7phjjsl6wvukk06M6+eirl/oPnXiCd1xxx0bPE7K+Dnn&#10;fCnKSPYnP/nJbDd4gfA49thj00b0BXSB5rjjjssw/C3jhBNOSLTt0fn444/PNGxEeeuKLOSQBlIv&#10;eKK76YgfddRRWR5d6EPwRZfTTjs16M4OW52ZdaA+8ITO/Q6dsJPbGfvBm/5ifdAdWdTT+oPYHhsi&#10;H95f/OJZKef444/L+kOPHHRBJnqD8KMvU+8qG12QiU2OPPLILA89ecjBxqRhB2htI/LhRZ9AHmF4&#10;QAs/6NGXOHyRSTpIeeJuH3i4TbjCD3uiB3QeR8h2H3U9SYcH+lh3ZJuOdNIoSx8ErTvpoG0FPVfi&#10;6AQfZGNrZMGD63ve857u97//fe8ptwa23dlfddVV3XXXXdf98Y9/7J588snuqaee6h588MHunnvu&#10;6e6///6MP/LII91dd93V3X333d19993XPfvss90TTzzR/e1vf+vuvffezKPsM888k/TQgE8//XT3&#10;6KOPJhKHlnzKP/74491DDz2UPOEF7WOPPZZyKx150JEOH9It4+6774q0v4XsJ4Lu8Zi4Hkp87LFH&#10;u507dwTPpzL/oYf+HLo+Evo9nWnQP/DA/Um3Y8ez+cCXtIcf/mvU9eEouzPSd6Q+Dz/8cNaT3420&#10;Pn//+99TJ2hIg57yyOYpOzyRRR66siretWvXJB15PPDbtWtn0DyT6ejlMIj+0ICsoriqTk9nnNUB&#10;slg9ww9e5IPI8l3Q7t27s12kzzPJB3roLAseQuRIV8LwNF/KI5N06l1lgC6HLeoqibD5a5XYVryk&#10;ebVoWl+9+qppa+NagXqVO06j8JCHV3RDFL2wrajX0knvtqIXrdIbDsuYv8NajdsevgtxvUD4Nj2a&#10;LF/H7GT+bhvnm5flVb5DTJq4Vv2m8k1TsOpjHYY6jaWN5a+aPkwDahwc0szjz2T829/+NvkYKs1G&#10;oPa9bXP2CL3iiiu622+/fWElyMMItTHHYB6P9QLyLNvylU7nqvuxegDIlkCe897XHsyRxj6oyrQO&#10;LyQ9kP3JDGtPcFhPwmDVwfHs6FE2cT/OjQeg0tflxvQ1WgeV6/WZ8POD47Y/7PQJljiDsULqGPk7&#10;djyT5Vs9KaNykqf6NlubZ1x7Wjt412kIKSvy27YPYU1aEycSyETl42fmY57IAAlXO1s/gIkinzeE&#10;XtgMlIzp9nIZI/o4rfIzoFu1Z/anvP2uQJzy6keayED1PU66iKYBsqgTV0C6qNywXb2PLoQGnSmr&#10;diM9y/U0bo8h0AbZXn2/m7RltqPGhXWYyEUXbEk/7NMn2PNIXcIu1id59vlutzEgfVbecwnohN4G&#10;2og7gz/96U99isD6b7QOm/qD48sqRKW++93vdrfeeuukTC2rqxBaHJoHsWmc73KuhHEMnD6WPyzL&#10;NTtsz9eyE/M4WnRSPxjtOzADlBd7cgD1aIegB059R+07vmn8UJU86qRBhjw7qSK71wW99ucgpuOb&#10;DzrZucluKguPIi9w8jCXwZVhBo50aTRy9srTQK11A2UH6PqXsnrTpp4R1wtOvZyBDsQpj44UdN2o&#10;k3UWygZZp319O/f0Wa4PDxGHBYq3bAgv7CIay7V9++cFk/yDGa/9AMeebRz1QUdh0z//9WUpI6c3&#10;3YYOV1D91Ieyv0QYnhVUhvLwRCfaV/a3fV2XiT4FAeTIUat9ucKjtjuoOqn/ISfbP9NDph1u1I98&#10;19/QZKJL0CS92pLyliG5WhA5nHXp88EaRkfz4Fr1d/0MTQf3KXQUuC2Nq0Att96yBsLoYkBHtqfu&#10;u+++PmVzAf7WYUPO3kzARYDQH/zgB+nsa0M4LB5COgwdikFbDeP8SjNdfi04fSyfNKPj5meY5OUg&#10;oNOqgxrptLUDurPm4Iq4PsAlWtFB02PywMlokHHNUyu89BPlU48Qz8NEvzzEufJ84zNQNB6EXDUQ&#10;hRHvB4gGDfS7Ii2u4bg4ny/56GWHDg30jZ+chOQ1xDnxzRmtlrNJAuCxa3es6MNZHszPCwSP5DvN&#10;A51UCHtrNZ52ziSuQj5RwENYJriDB0SLPOTb4dIufcFEO9thnyCc7Yvu3LmE7nt4mzj00Rl66QBi&#10;AyYs3yGg8+7d/DSgVmTJJ20jW2Q4aFKfCapvTuQO9AGIy9biQznVY9o5kUbe5GgqzrNvu8S0qVb4&#10;2EPhBshWX6GtdZ3wyDh1aP3Q9dHk0uolOaJVG0I/DdJZPFyONOK5wMiFkuyqNPWlpod0qvWTzkFH&#10;etpK2OzTQLLW2tpgu64C0E+3x/KwqAx5PGu47bbb+pStgw05e4y6LGCsb3/7290dd9yR5dwgw04N&#10;0mFrR2nQ52dHoWNMd2rAvFzO4VV0reCyk05WOmB2PuKRjpN23J2T9Fx9QRsdWivenk/PSz9O0epr&#10;R6NJoNc9aFVfHFXkRRlkaNso0nPlJHsYqww5WxD6uIbT37vrWZVNObSBBqecT+GXvHtegdIPXshV&#10;GYMcXAzCcMwRyTwc65pV8WTrQc4OOf6yZMX4I55Bs2+PnC/0sqOcE04JPczP7WXbgQBX9bWoI84l&#10;7Y5cnA32bs5DCI/Avi9CQxuaFzqjD/YgzDaRdTKatmIFpVX6RteckuvVnOM8Z28ag3nVvjBxqH24&#10;9QN0kJyhsxdv0QlnO3uX5woqDV7YqDh72jb1tV7im7px7dHjKcdX0FJeE4RtJJAcbDlt5wrkzcsf&#10;A5fZSNlZgL486H7eO3vDMoagUt/85jdzz34MVF6dPjtL3yEqJE3fGduKWLBI/jJA+dZZ6Iy9o6PD&#10;ZedqHTCx73isDL3P7c456aCDcpleVlUMChyG6tLsKD3ozDi7oE0+gTh44hHO1acdfg4a5JFXnEHS&#10;Sm6Wp1zcOfCZBUOT6cHHwFLd5OQYpOJDvtsJhNZ6TgDzBeqOJO4iUm6ru2iR2QY8aXbCk7sXZPe2&#10;xUm4TNYvkHJefQun21914uiq5FtPHPzEpoF7ueOJtFQ6QRVI/ULG7rAVExa6N+gr2dO1/tjSDWN6&#10;+e7DtLPqMJ2HPlGu75fqY7XvcJ3mIRv05YLW6Dap/NK5g71tbWfrSFsN+xUOV/UQII8yk8kiUDoQ&#10;Dpn5AynqR9C5Tu4bqYtlVEx+US51pc2nJ7RaZ4PqLXv4+nwDdOK0zp133tmnrIWN6E1Z44advY04&#10;nGWHAB0PaH/5y1/2KUOgQVoHcAeeBnXoSldhnvxlgPLs14pPdOK+Y6mzMTg0QGoHrA4xHWqk++r8&#10;WsadWvlrnb3qKD3ybiEcEQ4Pp2QHaGcPb3jh9LFJtY0Gm+RZx527OCGjLZyDkW5AHoge1sW8eDAJ&#10;D5xIQ+nJ4Ic3zpJrgrIS8yx7lLXd0EGDXoPdMpAZCqUTtoPPMsE370YCD+avW4m+ThbuB83ZNpAd&#10;aRfuCtBRbWRH76vbS+2ucvAyyp66E2igSpom2yJ0c7qwgW1cw4oLsU8r3yCoJnVUHvLUN23Lag9s&#10;yemVIUCTbZBt0dpkkbNvcsedPZPW2rr1/bDnx9hXf8TOLBwkG/6Sofr42cBExgCzvlEOetVZAH/G&#10;yxCsF/h8dfboxbFOTgDOgo3ob38GLnT2FjQGzjPOU4b8n/zkJ+nsLbyC0jyYNYBM02hb42lyaXo5&#10;Xajy5jUEaGaB65EdL5yEbz1zNeQOR9gDJsJ29k63Y4DWjsRXOutkcJHWo3SV/rmvHml6oOrBAU4P&#10;Vjlm6lLrjoNFJ5wbE4Umghx8yA6dJg5jYOvcG+/5xJ/EdB6TMkLJUxgnxzMG9Mm0fgunymTS4opM&#10;+CWmLlV+yMY+0Ca9Jig76LRFoK7VweiKbZtdm0PwStb294M+21BtI74qI9395cumH4g8g2VHPwue&#10;vsMyXaV1fLq80s1HssbLtbHVsNHOSp+GSI10j1W1TTpvHHteVV/QTth2brw1qXpCUBnXVzZSGdne&#10;aFqPAy0+ZHu3FTpIvvnTT2j3nm6Cre2NBsLwsC7z7LFeWJVfpXd4mMZ7FhxHnwe1zDyofIG6CF9q&#10;ZQ+xC7kg4HhNmwV0iptuuqm75ZZbJh0E8FUrhNbgNFbrSGv517xKo7A6nRp+XLdapoLruS9WwKyC&#10;9TBPWxF1q8bOIh3JVOdVmDrgBOSwWn4bANCKPh1Spqn+KRdH3TuhnEj6wWIZ6CInLOC1f+11w4MH&#10;is/mFgqr5axn1rcNAhAb4XSlU5+XWdCLrJZxWG2kQZz1Cl2RtW9v1IUPi1H3tL3o4U8dxEfQ8pSf&#10;Wyo4clbz0KZN5ETl7Pv8RHSmHEqKF3ZBBr9aJTvjNHoeeacg26UziXDq3du+Onv6VU5w6aBUD014&#10;kgcSVlvJFpYtR0b7KG8VMH/KurzlgatALVdxGogjw3WwXdC/1T0p+7JcJxNET5/tHHzqBIA9Jtfe&#10;5knfh9PO0S5Ok92HKF5jzt6AnWq9sh+EDjw/gYfquLmQNliybaEd0hOvenPlxazf/OY3Gd8owC9P&#10;g4UMxy1raWdfO9+yUOkpzzYOlarpNT9iES8rj4GRxhAao+naB7VkVHAINd1hED5c7SAmHTXCbGnQ&#10;SbMT9s7bHRbHoWvfKXEkSSunIufS51M+01s803BWTChBC990ki6bHb2V1R6y6ofOnNYB93BqBH7p&#10;NPWNnfCcSYdtI5JXI4Nb37iHl9IORGfJMsFXgx/d7GB759DbV7bhZMuOkM+Wy1oZlKdehA25fRVo&#10;2lxtM8Fh43TovjtSfWUvTXzYg716tzlXZEDvdoQviH6UIX+qfRxO3mG7tJVsQN00aUacuoY93C+M&#10;jssWamPx1eQ6pF8ElbZidfzLQi1P2XFoNnKdqQvtnPWONMusV/Jk+94+0IWzd1wTveyKPbC/UW2o&#10;cRE1i7LQux0kn2uG+3HW2oqywS/KGNpzD+kmPVUfkLDzNgKUZztkti3HwTrNQgCevEXLwZUKlWYW&#10;zKNxumnAlffsZzGfB5ShUnzaYPimGGBlIjSC8bcvX68Gpzk9v1ESncblne+Zbha4vDFXynGNP4l0&#10;HjpsdtDoeN7LpmO7c9sxuYNOOn0i4YKTPA2EdJh7YjW+ly0R5KizWi60GixVnjo7eu7fvzPLs0KW&#10;04rB1d+RtHqheztNE7XMsFb38IkBC//APPUz0U8DXINQthW9dNOdCI7eqy7b3k5E+hM3TK++gjZo&#10;9GzC6JVy76jRK8+Fa7vE9QbgkxNxpA+BOnkbifzaPqofVyZZJjzK21ayP/qzpWMbDkF17B/y4sRK&#10;HaFHT3C9UOu5uSC7g/QD9Q21dc2rkPWBLuw0pG3tXG3rPlryesxxg0Of0IpfQ+jFQ2U0vrKP9va0&#10;XbgqPI1O34j9AfOQjOXB8ueVJ43TOLPeoJ0H8Fzk1yqfLXf20Fspvm8zXNkDimtwrcX4G/nMrPDw&#10;1WBeRq/4IkbuJH2eUchnRaNVrDr93j1ykvGn1z86Y3Q0O0xWl953VsdUZ+U6wUjPFeyEN+lc6ehe&#10;RTkN54ZzZjtBOvfaJV87ZcJyMOLn1Y0fbOrb9kFHPncEPVJGPOGtMKg7DpyqTr3syc8rsFIPXbJc&#10;2A26vTj13RmmvHXPAUgdgpYJIun7lR40/j0AdJXublN0aG0OLz+Y9TUntXQGwtzaQV4vg/Jum8yP&#10;dNfLfFNXeAZC4/om7/7quwXxbWUjIctLd8kyf8tQmwcP+MdkJB5ZNGnoT1mOf1lmHMzTDzwNVeYQ&#10;nDYrH3De2nziQvLcP2u6MP4WHkM0ncOyh/t0XCf9W22X9s6+HhNwPrClPeqEjq2FSlO70Q/yLjXa&#10;vQJyPQaG7WNbgqsA9PAyrFq+guUbh0Aa38/51a9+1adMQy1DeKjXGE9A44tFkPv2Jv54ySKg0994&#10;442JbphlwZUaqxgdKis2GfzNoSwL0Ns56TZUq4vkFwZzp5UBhVrpaiAPUROG+O3p6eChiYpOLH7p&#10;wFl1RkfWAz47rF6xHEjIUyM3G0Q86ZCna750lC8hyWmy/RAZGd8z2b/vnSs8el5y0qzMuaPQarvW&#10;PyysIsFfnUblkoYHyaF36hS0erCqI5LkU38QPraJ9Ee8dE/mSc/EhfPFNhrcdVWfjqBH6iS7TOsa&#10;XCYyzZc0O46du56VU8bWySvkxZX2gEZ6oq90BAij95ScXncQWQojg7a248FO0tE2qHyHQB5YtyYA&#10;l5lVlnT3jTFYpvwyPBbRGExb0U5e9unRjj6QNsF+6v+0g9D9oPUJ6Mmb1qHJkX7G9Tp7YKwM/IeT&#10;MUCcPrIegCcfh5t3GseAHOiXAfmRfd2u3Tvyrpf+tyXOHqWGBkFJPoTGywNuFGCMdgimqXQtTQ6M&#10;qwdapeef8sGWNw3KU/npAe20DOeA1gMgkE8P08h0gLyGo8BhcbWD4oEhaY6bL86aa9InH3XqpqN0&#10;UKNZ/2Yz62zdMi3wQPDiQanjcvY7ut28RBW6c8TRjjKPOzKowkFzoiYd6USueQev3qZacXufHSQ/&#10;7MMkQ5kYkNwhkC8apTvc2qbqLRr4eNDLJsIc6CFTTjrS2F6Kq+zSnK3iI3wjXRMH7SLnbh6gnX3T&#10;g/LTzpZ06lD5UgbZzZH3dci2bHRg3bISv7VYoaZxFb9pGsB0xjGg7KzywLB8jQ+xjq1ZUOkbLfZr&#10;9sg27R15tk3f7lHT0FVjwc6edPUBxhB00+0DDOVVJ28cwqz0eQC9jzJWWMRrXj5tM7ZnPwbmM0+W&#10;ofU/9cVI2TpnP5wBCbON8+tf/7pPWV75MRp3PCphVEdSujt5xvuHQfkSUqA7i/miqwdy5YXT1uqb&#10;TknnwyF5z7t35NEBuYK8Us9qlO0Q0Fsj3LKyCqYDm7ccjAah0YAuOCf44YSlV4Wmo3nlCjv0i4Qp&#10;zJU+euQnGFiFI5dtKk4b4eC1/dO2YMSbwUm9d+16OvJ0G8ikwP58rvaTBhFh3ZzswkapA+ftxcP6&#10;wYtVW+6dTwawnDK6Zzx0woZcsWkizjj1709C0XYhhyv6s+WEjm47ybJs8ae9cRLml06Da4/V2U/r&#10;XME2oV/JwVPGurdy5PdOqrS19SPu/jnEMSB92Ffdp52+CObxnwUuUxF5yJ4Hy+qEHWQX9Ru1s5y8&#10;MfMyTWPNbUc6+mwUXK9VwGXWW24MSGfPfllnTxusKt+wpSv7qhTh4QNaK17pxsD5Q36KCz0AFW/5&#10;IJ2GWxmduGidJfNy8AT2M2CG+8EpnuKbq/XsnHJUdD54piPpHfzucKh79+1M5w4S3r3n2aBTOi8G&#10;oR+8mTDgY30N0hnZOPtnsxwyrbNAdYYOJJ+tGk0mk2yYZZr2upmUng1HqWOdhHftejLiMaHEpJI/&#10;zzc16an+e/Y80ztYHC6fQuYbMeH8UwAikBHOAB3SAT9LaqJ1k+NlktSbqBq0vd17eZqMp529Jube&#10;2feTGYg+Oej7svBAV+ntyis9HUXw4ipbqHx19pSVE1G9p20NmCdOTzpnP+j7TE6SvR1A+hs2Ni3o&#10;8mt5j4N5mb7GwVWdPbgqWM6yPJZ39gLzTxtF29ixy7m3RRPtlo6fbZxsx9XrMgTz2AxeiwAZ4Nhk&#10;STp79vPeoDWYz3phXQ9o1yOQRmVlz0f6V+Vh+jGUM5FjCsoeG4hODzhNazrCHNPUYJyG5Bmdj1Ma&#10;OGuO54F6yYmHHhFmQEeY1Szh3bv1hqpX2MjFwWvFi0NIxpmvVX/wjc68P28NQ69ArtbTiLx0VHSW&#10;ngcB51M3fTyNgQEvOy85JdGFDSIfZ8sdgwaWJi/Qjovjk+iDLhI2DeiOk/QVOc3paZJCz5w44J13&#10;eK6HnlNUe9M+diiix8nzgTLdTcj5qn0ppz1bpVFGQD+QLmpvpXOR3DYRTOdLtnVqfLFzxOGXPMlr&#10;ZY0VhnnzHF+le65hGX03CovqqjZigmeRpIkex1hXsdZxFp9FMsYAfs9lvQHks7L/3e9+t646zAb4&#10;YLPWr9fl7LUaXs1IlOOrl7xYNWZkV3SssqS5TC1LOvuhVKStzKc7hHjKWdRBHTl5Dc4ZHoJkxoox&#10;Oh7OB6fPKiNPEYC5yog8VvPhQFk968UiHC7OInjjCIOO1aP3veNPhMN+uYIJPuHcdLQvOnxcQdcJ&#10;RAdWuLnNQr2ThSY58nCGqSe6MXGwVcKqqN8nTmfc02nFpDsROTDJAJMx1sAh4/B7J70Gkp6BiK7Y&#10;QE7YuqI7dw9MggdiYtQEJF7SB12m22eyx4qNept1fRmhnDx1dhrtPekH/Esatop0B9e2rNBV5ZKS&#10;si4XMgmTTx66uV7YmxNJXKmz6ceckBFe5r0MmEcFyo+lbxVYd+q0VbDYLtRX7cwdIJipvW6A7eL4&#10;EOblPVewjE7YnTdo+RGnza0DfLTj4TG3Jds4Y0Bj/fznP+9uuOGGrOCw8V3RscqS5kFGOV9B34Jz&#10;FeIUGi2/AMWvJjGgTaMBLycAmie/gAW9Ts2Iv2iZKHBcbCdoBfnEE39XnP363ilkZ+2dRU4MTBL9&#10;SZh8uzRk6FO9oXdOPEwClAldQi+cLBMSOlo34hwDBesqWXvRe7u77vpDTESeNKDD0bO9JCdvZ6/6&#10;yibk+TkFPNA7+fZ08NjH0dOMyzYuSxp1zQksHal0vfXWm7tnnnkqw0yA2jLSto9W3dBK5m23/TJ/&#10;BYtfA+MXtuCttscuniA06WFjymVe2IXyhLmC7h9yEiEnyrH9Beo5CbRhy0A6PGX8kM3oPpG6h71z&#10;AqNeIVv1bM5+iOojClMP7LoMuMwQZqXPA7fRquWA9cgDpvrEgvKLZLT8hkN609T0Gh/mAcSX0W8Z&#10;MH/jMrAMLfrxBi3bOKvwXgT0WZCjzx4/2+bsqQQ/SVg/cbwsUJbjSdwZfPzjH8/fc+QIJ/Gvfe2y&#10;7sKLLggaOQE6ID/vx0/W4bjPP/+87oRPHZ8/48fPBV500YW9E5GTYvDfeecd+RuV8PZvoh7+8U90&#10;Tz7xZN9ZQt9ABrJ/+eWSS77anRqN9OMf/aj7w+9/3x0RZZ995pnUNXUJx7OX/fp+ywR5WXYvDi2c&#10;D06hp+VBI87++u9+t7v3nru7K6+8orvwwgu6Y487pnvnO9/R3XfvveF0om7ozModRxTOi4Y85JC3&#10;5k8hUpc/PvBA/jShJwXqRvr999/Xfe97N3SXX35597Of/az7UejMb8TCm58K9ISQfEPGHbffng7f&#10;jvGaa67J39tNhwJdTipMZppkHn/8se7f/u3/2/3qV3embR988I/5s4vokHv9kYacn/zkx90nPnF4&#10;/p7qH/7wh7x9RQ/xDX3jKp5elcv2QwzD9WENDK55xxJ2Vp6cutqi2cF5LmfgLiH+Jq0w4tmGMSky&#10;+QQOwTwqvzHe2wHI3CyntixY3jIyl6VbFuCVfWYBT+ev4mtmgetg3CxAN756Oeuc/foBHf0sUwuW&#10;LXtAOzQwcX5YnNM47ijLAvT8yDBl3vGOd6Tj/+tf/5oNrmOOWgUHZdLgnPhRc7aMmBhwKD//xc/D&#10;yf0wnR2/Xwo9TgBH/4vI+9jHPtYdeuiHwhl9In94mR99Pi8mii+e/cWk4zO3GO4b3/hG5F2UPzB8&#10;xOGH5w9zv+51r8vJB57axmC/mdWzfoP1v//7a93hh388fwz9+ONP6C7/78vDoWllhGOBDhnHHHN0&#10;9+1vfysd47HHHpOfg6bue/fEHQmr0aBhS0mr+v3dt771re7ii7/SffObV3U/uPEH3f/813/tvvOd&#10;7+TEkCdbwvnBH9440u9973tZjkmLH0y4+upv93aQ3biC5P32t7/pVwX78yNN2AXHr4mBOx1tldCR&#10;cN7Y9o47bo8J/druf/zLv2Rbw5M7GXi4jZh874kJjYn4wx/+cOpCPuWfeorJNZx86JsT5sT5ymFz&#10;hQdX2todGnSHpluBgMIMTvEwrfI0aKlvSxeSrqvkYfuWJ1uJpoHTptP7Mn05xadhjNd6YLP4LAvu&#10;K8vItG6bpR98LHsez82U5+simYuAsvXujzg/PL7MA9oxmK0PaRoXGjNbePTSCjjMgGZ1yAxW85cB&#10;aN///vfnFtBb3/rW/NV2TvbcfPPN3emnfy6c4m1ZIeH+WMX/Jb+dj3PjbD/O/9prr00HzY+OQ4fz&#10;4Mqq98E//6m7/vrvdp///Ocy/uEPHxp63pErZn4E23cB3BmQf9999+aq9Pzzz0/nyi/W4xA/9akT&#10;8sfIvVKm7Ac+8IF8KM0dAz/egsPkDofyOWD6fWWcAU/lWXVTh3PPPTf1hoaV/V//+pdcRefWUDhy&#10;3kTmDoSOwo+wM7kxQdl5+js5rFBpdJw9Xx3985//nDzf+c535lYUe/R6FkCb6M4Inuwh8uPhPFQn&#10;/l//9V/5q/hPPfVE6syDXk7I3HTTj3NCZQLmi6Zf/epXs27wQQ6A/bAdNv7oRz/SnXjip3KfEv2p&#10;8znnnNPdcsvNScPkLYcqB28nb+fuvCEig+s8GmN1FPP6YaNxOfUZxafLZVv2fA0u5/5me0zTzNfh&#10;+QrWu+IsqDS2wT8rDG1FmPEy9hmZZWDY5xqQdnB7t3FcOZRi9fv9739/VEHTDdMB6N/73vemc3/f&#10;+96XTvbd73539/jjj4czfX+/FcGqVyvkn/70p/mL7Th4ZOI02fLBkb7hDW/o/vTgn9IA4NNPP9Vd&#10;fvl/hyP8UXfeeed2hx320Vxdf+lLZ+eq2cYCH3/877lH/oc//L773e9+233yk5/MCez+++/v7g2H&#10;/MAD96cuXk3j+Kgvju/QQw+NPE7MsC+8N+MKs6XEtoW+HcSPDzNJ4QDZViJ8RTjyn/z4R7mtwF72&#10;E48/lnWjPM4bx81EppW3nI4e2Pbfe8GuscLGXjhYOhZyuLtgiyW3K3iwGWUoiwOGd/KJK3dCrOwJ&#10;u+OATGZMIKQ/8cQT3Zve9KasM/UVre5eEvsJ8D//8zXdmV84I+9K2GrjboeJ2Ta20zZyp1RlsuVi&#10;Wm/HkZ4Tcm8f6sIxWB6quy288mc7Dn3cz8b62xCg8QPipsva8oSn49IZ3VK/LDukGe/z/yiA7rT1&#10;ojqQb7vX8HMJ1mWzAZ6MnTHeQ5mEWSgNf3B8EZjPbDlaINH33V+39QEtWyisbucZgrwhkPaud70r&#10;H6B+8IMfzJmQ/ecf/vCH3Yc+9MFSITk6VqH33cc+9fe6z3zmM+mQjjnmmPzB80ceeSSdBKiHoXvC&#10;QV3cnX32F/P6kpf8Rzp/4vfee09OBjwArWX+9OAf02m95z3vSefGyp59N8nvT6TE4P7EJ46I8J68&#10;m8CpMShwyFzf/va3x0SyO1CnfCjHBMVERR1whEwIhME8pZP7/zp7bifKhPOhD30o98C5a+JtPOrL&#10;NhIPhnnAGJH4rwHG1snb3vY2Pf0Pvmw5+cx9vkUbaTh731WgK4izdxxeRtKoI3deIJ+wZquObZxf&#10;/OIXmYeTwx7f+9713b/8y/+nu/a6a7rDDz889TjttNPyeQnbP9CpTaZX9w4La1sTVpww6G29ehyU&#10;uByty3GdP8hdvz420aPpM3ugNSBviP8YMF3/2bAsXQXovTB5LmE9ui8D8Fy2boyn8847b86POo3D&#10;LN1bGvnq74TBbXX2OPrhU+d6BaHjl/nBmseKHOf+vve9tzvqqCNzxf3GN74xnNJ30jloVadV29//&#10;zkmZfbmqZ3uDctwNwNv79T7lwRYQ+8Xs2x9++Me6l770/9dddNEFUeYH+ZD0Bz+8MR0QK/DHHnu0&#10;+8Y3rsg7gGOOPSY7LKdK+HTzlVdeKT3C2Xjr57TTTs0VP78e30757M+GPeyww5IvzsqrzhNOOD73&#10;6XGQDzzwQDp7b7s884zeZPXEAL/TTz+9e+1rX5uOm60cvq/BVsuPf/zjoNFR0NwDp9E5BRSyWdm/&#10;MWzJKRg5e44YytlzcgZaHtwyMTLh8IwC27EdxeSkTxhHm0RZ9OKuhgn1ZS97Wa7u0YUtLSZXJiA7&#10;ex7Ysn0DEmayRgYTy9VXX929693vitXNH5OWtsU2rMLdWbNfRB7otKxX35EJQ0OXcV8iiyt2l63d&#10;8RvNhHaQJnnqg8rnCn/F6V/0Jckc59noua6lG0JNd3gM5+XPyzMuQ1Prvyz9IrpF+YtwUflZ+U53&#10;W9W0WfFFGNQjuDqg07w9e8laC02PaSCNdstFSVnZo9+2OXuUwCnWvSkr1scSUa4NalWGgcWD0GOP&#10;PTqcxbHdaZ/7TJ4AedWrXpmOWs5YD0O1+tbqGSeL42ev36dJ2CrZsSMcZ//wVI5gb/flr1yUzv2t&#10;b31LPgdg24d0nCUOlm2Be++9O7dpeDjM5EN94IuDZSJjZQyyt47uOMc3vemNuS3kesH3zW9+c+j1&#10;aMS17UQ6eh999Ce7I4/kAfFx6bxvvfXWfEbBCRtWyu6sHGG98MILc1voiCOOyLp6cFIWZ5+TSD5I&#10;xTaaZE468aTui3EH8qOY/N74hjd2f/j970JXrabz6CfX0OVtbzskHO8DYatL0tnzjIFVOA+iH3ro&#10;oXD06kycHLru2mtTj1e84hUpA11AnjkwOeok0p7uL399KO39xS+eFZPBA/nQHDomEmz3ne98Oydc&#10;JkkwJ5a+vgbiNa3GLZs4YdIqkuY8l3F5pw3Tza/yqVjzXKYifIe8jVUPl/d1SD+WVnEsr6Y5PIw7&#10;PKQB0Y+Jusahm8XPeZVuVhr02LbGh/m+umxNq1cj8ZpW477Cayx9VrimOa40LxoaKm11gB+7AsPf&#10;5q5yV4FWTjriVxjThLfV2eOweFPMYOMDVnCtIbvcvjn66KNzNcqJleuvvyGc4lHhfO/vPvKRD+dD&#10;Px6m2nGyIsWZsIpFBnv1nLZhJYnDuu22X4Rj05YMkwGrzCuu+HqEH+v+5//8127X7p25VfTqV786&#10;9/Lz5Ml+6DWZsILlVBCzMQ9fWdmy78zeO1st7IHHn3z4iT5a8e/Lo4ns4ePIWM3rTUE5N+pw/PHH&#10;djfffFPIkbPjylbUa17zmtzqwFYMEjtvkH196nX99dcnLc82WCnrbkFbSkwObBH9KO5W9Jbq3u7n&#10;P7u1++AH3t+96pWv6O6/795MIw8bfutb38wH0byfgB25zfzb3/6WdxuPPvrX0O3Z4Pts6MKdg3T5&#10;P//n/+SkwANrbMF2G882cPY7d3LundM7e3Ii/fnPf5YTBJPwS1/60ty6sp2Q736wqKOTT9/AHoSx&#10;D2HalIf0TEwcw2XrjrsN7jpIY7Imna0+2o+7J9Kgoxz7py4Hks9disuaHw/JiYPYhzT6N1fTUpa7&#10;O9KIwxcZyCaPOAg9iI3Rkzzzc5zylGWbDDqXJ50tPLYLoTUdZZ1GHHr6LB8jpD7wp66UZXFBuNKx&#10;DUeey7NQ4+g0d5Ckoa/ToEcWZUnDeVGWMLqiC2nQIgs6dCDudOhoD/oDsslHpyEd9oQvd8ik0b/h&#10;SXtQjnT0gQ6dqC9plIU/aS5LGrwoCx/QecglzvYzSB147kUfrT6KviqHujrQZ/FT8K7g/syEuwrI&#10;jza92pjaImePkjiACghjcLO1Qr4UaiAlmTmnDQnw8g23zDhAVtZ33vmrdHr67O7e6Nx/mZTFgeNw&#10;6MiWQzkai45AI+7aFc4ntzj258DQ7bicDNs0NBz6M4D3h9PEYYWkwJicUs6BXHX/7W8M0gfDMfJw&#10;9r6OI3raA+fBICsX1QV+nKCpHSInm5gc3Bhs/UiHhrk3H86USY7B5fqgm8PUx2GQejMZUZbJ58kn&#10;n8g6UkafUeDcOy958QB3b/f0U09OHD31j9bLK7owUVgX24GHn/kwN/f3uYOB54GpD9wRxyHoF8Og&#10;gYcGxJ///GA4fx6eYvN9QXdXXqHBVjwA/8pXvpzvT3DXxETDXR1X4hdffHHeDXBnw+kjJiNN1lfk&#10;ySHu3HjewMN87qJYYIBMhvQBJkZo2N4jjXbkTohTW35YzDMPeMIPmTwMZ9BDx4NlZDGh0p+QBX94&#10;spXHMwvksHUIT+goyzFg+iUyuFuCjrEA/1oWfXB2njQpSxoTOfygI44MxhNx6kLcdbE94EM6V9LR&#10;ExnEQWxEuuXasWEXbOA060+dzI8rdoGOMDTYw3nmRRx+tIV5gcThRxmXhZ4JAifrsuiAnuTjhKFF&#10;30pnHuQTxrk73Y7eckknDSdvuVyJ02eJG5HPpMxE4vJM9BpL6s8gYY2d1YExy3M2JrpFAK3HuuNO&#10;Wwvyn023LXL2VqICBqLhGGxVYQMK4fjkEKWoUPwog8PZuZMtmHAU6QyFNjhhVnZMBPU2ESQOD/Jx&#10;vPp+vBw3+UwS5gVCL6ca4XRycs7kwQPaXMnnUcj+F6F6fvpaJStfnbJJPXuHZ6Au5LPqZcU70T/C&#10;lM/v14QzhW+W7/UE0QuodZNOmmRVf/HBYSs96hN227XrmUjnZS9W5+2kSz4Ahnbi2N2JNeHsgj5P&#10;94Qu5MU1MiMs3aq90QHUJDHt7GW/sGeka7JDB9Wf9pZd1Yauj+vO1WGjaVxvh01b0fS1rMuYxmHZ&#10;sOXVss5zvPJzftWDK+mOD8uBlc75TjO6bI1XXXx1vvUYKwdW+aDzx9ByCFPWYcfNj6vTh/kVh7Q1&#10;3boM01zGV9PUfOcNcZhX5TrdNBVNT9h1zv4ZY0Tjsi5OVwf4sotQF0uzoOrlOLqNg3RCP4+tTXP2&#10;VYkxIM8rCBvPCqGMfk5QhnW6MP72vMnDWVABjG4HwtWoFS371OFEwknJ4dBIvVOLK6tKnEw74y5e&#10;TQ5OltM3esAJshefX6GMsjhAXljiTc/8ABnOKzqAyqMDMnG2/SSQr+3LOeplq1jlIx85OHoaJO5S&#10;KM8eupwtnUn6qVOFfj2N6qQ6av8c3eER9MlLZfjkg+uEXryQRR04kpkfb0ub9PnBw3v2soWRODZg&#10;T7+d2Z3YMPQknk6fvOCjuxWVl+6NJ3nIUThsxMtf0EzagL6ggaR409/hNYM8wsjXxKZyesDfaKbo&#10;U5aQSU59SXnqb9DCT+80ZFtEmnnTL0UPnfug0yoqv+F0/rRO0319DJ1vGOY7byx9Wazla1i4drxN&#10;569FFiEOG2o+tgcrzKI11DTb0OkVKp3B8Wr7mu44UNOMlMPpczUGZY+tzCIwDVcOKXBnsQjMe8h/&#10;GBeQpj17+aZNPGc/pkQFjMLtpn+W0M7aWAfMIjAdPHOVmM6FToMjxwH3DjkdqxwYmE4l6eS4WFlq&#10;O8HOhRU3pyyeDif0bK6s5RSQxWpTLyr5o2OsjvVqf9SB0y49f6/U8zMIOWnoM8HY3+X4MRHyomDS&#10;ptPp65GEgRPbhB5ymKwuqA8PlmMiCoef++wMltBz+D0XnWaxPZlIouFDPlc+NJapkW9bZhnqELyw&#10;Kc8ucuLMOobd0k6iw26s9vPuBdtR72gL9MGGTESyqeiNspEcBle3HZ3Sd1eZh7y+zXD+miCkq5Ft&#10;KG8/5WQVPCwHvio/vfKRE9fzBn27iO8mTTsbbWWpn6jOuhuxPmGtoFEbtfrYzg3QgzLoQp+0Ltbf&#10;k8wYmGao/6owi//6AJ3UhrbHLHD91tq21a3CWNo/IixbD7c9yJ49zxhmgemW4dsA2vaAljbbFGe/&#10;jBJ0WvYr2WsjDHpg5qAIZRaBy6msDaDO58GNEYkrPI2WRX7KDFpWHuSRBl8eiKQzwJH2aeIZg5aJ&#10;pD8XL6epSUV73m1geyCkIws+OPu8I9iPwyUvVrS7ODMvpyxHpUkgJxLKpWyd0tmz13cUODG2Yp5K&#10;WiYgOVrqFLShmyYjHC23mkyEcnjSB2cfjc+E0DuooS2hs+MF0UW2lV1tD35u0c8dcLi7d8VdQ6An&#10;LMpm3fpnAK5TxgPFS+0mlDxW+tCbh+mEbgvyxRMH74mSyQb9jdZ7up7IlKOn/fR9fuUZFLcsoe2h&#10;yV92Ir3Jk2OjrGV6wFX9pYNkOew4AE1F85xFMyw/BOsy5LEsVP4KI1c2ABeBy5sHUOM132kbhVV4&#10;LkNTYRH9WP5YWm07fwhtFphuyMPg9Ol8wup7aqttPo3DA6fhNo4HzLyOAy1OC+SpNU/oSROq0+E4&#10;OYsOfz8A46EHyDdb/vrXh+QcYsDyuQMe0qAPDzh5ao+xL7roy3lunB8MQS+2lhgs+/ZxbPHE7tng&#10;zzbLgyEf58JDSlbJjz76SPe9G27oLrvs0jxaeM+9d+dRQjkjtgJw4jilcBoxmXz0Ix/Jj6aBN/34&#10;J5mGE9+9+6lE7k44GfSzn/GCFXrg9Kin9vrziGc4ez6r/Mtf/Lx78oknMp0Jg1U9yG/K7t7zdDrj&#10;hx76S/e+974/6e675948ZZPf2ultyANg7MU5f04M/Z4jmVH3U0/9bL5HUJ3YlVde1d1/Hza9Ix+Q&#10;/uAH3+/OPedLITP0xDlHOR6i82IautPG11xzdfLEUUY3z/Yy0h7YCVrQzpQ0TvDwjZ4f/vDGaNdb&#10;8q1iHtbTD3iohY1oB+jvuP227lvfvKr7/o3fy2O0J5xwXPLmkw/QV6e3Z/fu7gtnnpll0bn1pTZo&#10;oAfpb/QTO/fgEPly9iB97mMfOywfjPPAVJ/wOD1PfFD32sc98VY5xEEDYY7acqqKB+uUqboBtBe3&#10;/vUQwizgJBoPkbWokQ1WgWnZXIe4GIYyzdM2rvnO2whQHruY9zx+8/IX2dZlZ/FwOnrM4kU6bcnD&#10;5o0AvOHVAFnTuG3OHkV4mu03M1XxcWMN4xjLA4WBh2OyAc2L+C9/qdMR5HNig2NWPGHHid36U8rA&#10;Y1+euOFpO8cWuYUizJuyO3bsTOfAKpoTOpwY4MTBLbfc2r3+da/vbg2+37jiinRyfLQLOs7744iO&#10;OvLI7qSTTuw+whHKcDSXXHpJ6HBu7tuz98v1umuvy8H37//27935553fHR7yv/xlPsmglfjeXMHz&#10;SQWc9b7uIzEpqN79qpE9+KwvcY4YPhbO9xvda1796jwqSf306YPd3a7dz+QdARMRb6veddfd+bYv&#10;Mu+7777km5ND8OYzD9/69rfzZAsO9vAjPt7xHRteLsNhYmPkc3rkyKOO7M4O5/6LsDV14cNmX/va&#10;ZUnHRJhOP/TnK5tMHDx44kNpvKT205i8OHXEBOQHynfffVe2By+qcdoEOnQiDx2Ry90WevESnZ0W&#10;7x9kfaPtTX/0Jz+ZEw2fjjjzzDOS1zve8fZcHLifgHx19Etnn9Nd/Z2ru0+d8Kk8Qljz4c8JDL8d&#10;zbsLN99yc8qj/3BHw90PL4ep/l/L7/rAg7LoiO4eZNiKU0Zt8bAvj4ea3hMfp5RYqHCaBmdPPThV&#10;Qx5yafO8k4wyOAhOlhAegusAf95h4Jgwx2KJqz+prsuAbdLHRnAxDOWZp9PH8jYK5oMMgKvDFUw3&#10;LZMwNvQidHV9Kl+3xbQMAXl8W4odj1XAvA2Ep+unOjS6bXb2rLrtqKuiQyCPAWNFK7IVxL4/PFi1&#10;uxHpxJzdJo8VFit0aGiwM874fE4E7P3SeJwj5ygfzoMn4QxqBhln8XEsyObKGWaO+vlNT5450DDc&#10;DXhFinPB8eN4P/PZU7oH/vRA9573vqd7+JGHMx/5XMnHOXAs8j/+4z/SCeJIuLISTAcfK/jH/v63&#10;fDuWSYbvADGg+Q7PTTf9JOqpI5p2cuijc7/afuIaXSvy9+SeOh86e9/735c6MwnyFixH+PjEAg5f&#10;PzCyN1fnF33ly90hbzskz/sfccTh4egvDPu8IY+1et/vuOOP7T5w6Pu7Txz9ie60z52Wx9A4X+9j&#10;odib89PYFttx1I83hZlQqc9rXvPq1IlJEn3pD3wuAVpW6tidiZQ6u11xirxngLN6yUtekm1MW/NJ&#10;DPcJ1x17+SNzHNfkrgQbQw9Ci46EeRkNh05bcjSQ8qaDBp4sFKiD+wOT29NPPxk0cvbYHn2YTOHB&#10;cUkf9+StSAN3jThw5Js/ixb6arZ7oBz6/rQpkxP2gDeoQcskortE9OHoqe4e1gJyODbMuxk4evjR&#10;LvQz3glhQUN9VwF0hu9mAHyMmwnuM2N8Z8lz+nQeYdKw0cac/SJAX9p63jbOEODr/rwIqh7b6uzp&#10;4FRq2CBVIYCwG860Rs4VswLFodPhGYSkc8Vp4NQ4u8xAxZFwlveDH+TLk7+LFaX2kXH2nJfmFX8G&#10;BN+L4eUcPqNMp0YmxmRwM7lwxQGx8mQVx6qLwcTgZAJhu4UXhc46+6zuiE8c0V1+xeXdJ4/+ZPfX&#10;h/+SK1JoeGv0/gfuy+0P9uhOPPHE3EpiUmKrQHvgu7rb7/hlOkccHDJ42xZn8LlwrqyUvdIGmYhw&#10;OAxkHKdu6+kEOBS2MJ4M/b+aToF68UYx9fJVDyj17OATsWL/4Ic+mC91XXWVPv3w5je/KfL0cBI8&#10;7bTPdsccf3R3xllndKedflrePeFAqEtdOWKjU045Je/kaAM/mH/729+WdQTRBxraDRtjA8qyhUE6&#10;YfhhHxwzdcCZ4vxI541etnTgY2Qyo638qQZWtdjS+e5D8DjkkEMyjUmPt33h6XwQh8i3j6gLn3zm&#10;LUd43XffPaGbnmnw8h59kBf+4MndIH0TXdHfwAtJ1BEZLHbgj8OmHWxb+iV4443fT1n0MRYY1D9G&#10;RObxsJh2RW90ob0B+A2vlsGkg40p4/PqTIKmAdFrDJxfw44bxtIWAfS1Par89fAzuOxY+Xnp1qUB&#10;YehZwGgiXhVmyRsCdad/seioZRyexWNeXoVKt63OHufESpawFeBKvA6OIUDjBmHwYRiDy5PPipjJ&#10;hFsiwnzGAGfFKgzHTBhklYXzedOb3pQDir1gDM5EAj+QAcLbtgyMj370o+lUWU1yN4ETRl8cIt/k&#10;YRsEJ/nd66/rDvvYYd33vv+97sYf3Nj99ne/yYGMzKSNK1tHfFSMyYYVKM5S9eebOpwS0aSFwyKd&#10;uw+2mI4//rhwgidP6kEetmDVzueTcVp8Pe/ue+6KiWNnTDBatV966SX5SWi2hPjWDm/Scs1v9eTe&#10;/47ujjtv6978ljd3xx53bDjm/84fRGFb5f/+3/+TsunwTFo8jziSVf0Z4cCv+HraAD2xJfrYduwp&#10;Y3t0winjvHE6//Zv/xbO/InJqR50wSGxMqb9COPAmTxk3335Mg8ycKBMgOhNOncMrIJrH/AkBj28&#10;3vKWt6RzJa/qR5g2RSaTDI4YevIA8qkTEygv5PCBN/Lh7YmUNoA3Dhf7Wl8WD/QR8wKQQ115e5oJ&#10;njgTNPr5V9Ts7MkD2cKhz+kX0zxgQeVjI/oJgL6kWabryGTLi0HSW2kGl2GRw4QCzRAoY56GMT5D&#10;mo3AmMytBGRV2wkIYx++08Tzu9Wd/bIAb8YwfqvW3WF02yzYVmfPrTyDlwrYgFzXGnsayHOHZd8Y&#10;NJAGD/JxLnwdk9UWn/Bl8Iv/vtzGyZV4ONXvfve6XHHytUhu/dkz54NiOBLoLQ+9QBwDcU0e+3Pb&#10;gjIcp3v6mafyYSwf8frQoR/sXv2aV3dXffOq7s5f35nOHnk4cFb+PMBl/5cVJ69os92B08eR6C6B&#10;Vfu+XCkyAFnlsgIVD7YS2jEq9MFJYU/rykr7xhu/F3FO8OiMP06arSOcvR8cIi+3XiKfh70/+vEP&#10;ul/95tf5Qy049pNPPim/EcTWE2/gMmEhm09HHHXMUd3pZ54edbwy375kBcrKHaeBDtgPR8W2GHdX&#10;2Awnx4qSbSK2QfQbsfreEY7SDony3NIymcMHPVk9s2LmyuRsOiYRnCFAnLs57oK442MyZTVN27LS&#10;J5829RXe3u9moA0fdBIGcaa0D47aadoKVBtQHh3zc9ERJh9nT9uZF0A69XzVq16V9NQBzLu+aFfb&#10;F2fPnR/bQHzCmzvJxx9/omNh2fhJfyZQT3bEGVt1pQ//T33qU9lP2ffnzqPqRD7lWIBxV8akNgaU&#10;cTmulKGuWwVV3nbBUB7toDtkTcBbqQ/2ZGuNsWL7Gt1fNwu2zdmjdN0fBYcAzVhHosNyYgbEsbAS&#10;J8wKHocpZ6lbfhw4t9KsmtmeYcDgeHBK8AZxPDganCq3w+zr8jCSr2l+P1blDDyQQXj11d/pzjv/&#10;3BwcrMrZ/2RV9eijf0tnyWmOe6Ohjjvm+O4Pv/9DOjfuEHDqPKT0yj5ql4herBrZJkAvHoSSD0ZT&#10;54O8Cy44PyeH17/+dWGzX0bdcCp6RlA7H3XmDoSOwl4320O2oZETHWxP8RCS1TWrPcKkZT05JRSy&#10;2SLiYSMTJVtf1BVn/tGP8GtSu/IugGOeOEdswEqEyZVv4LBPzaRjuOGG6/OOgoevbN185jOn5NbQ&#10;K1/5iny+QT3QHSfOpIee3B3xmYRf/5pPYeD8QmbIZfLBnjg3n3DCHv/1X/8ZDqz9doB/mhGnxuej&#10;aXf4M/HQFthNK/I9+RCbMg/c/0B37jnn9lrLnnVwcZdB/8DZY9t6R2nAvtiEOuBseXDMRKP+jePS&#10;YoNnLbQTdJZDHnqAfp6E/ZHHxMaihk8pDMcFYT/vALmjY4tGMjWOmAh4FkW/ZdLiDpZ+zkSYP10Z&#10;PMjD2TOhcZhhEUjn+c5nGRpgWbrnA2BX7LUV+sKTtmHHY5GM9cinjMttq7PHyfKtkOGgqjCWzqoO&#10;54JBuO1m0PBwjThXHB7l6LB0XlavOBFulRkEfL+DPVzkgjhZyjA50NF5AMqA5CcKcXo4FI5q8uMl&#10;djA4RlZtOEFWTDxsxdk/9Oc/dTfz8DQaitMoOCUajQHGsUHK4qijZonsx7IKw5Gy0kY2g52BDi2D&#10;3o4dB4he6RB6pwYdCC/qjG2wg7c3SDMy4JkcffwQW7HFwR44TiSdTMhBxh/+8Luk9T449iLOr2Sx&#10;t797Ny+G7UsniqzaDqC3FACc/E9/ekvIfzgc5G0pA/tdccXl6fRUp7Z60VX1dP1x8tyh4MxZhbNI&#10;gMZ0nLYhnDYL9AkZFgZMDvCkjak320qU4VTUzl3PxMTFs4pd3Q/CmdJmBspgNwNh0lhMeEExBByn&#10;91uR5wMI4qU7AVbw6AqNB3SlqW1KetsmFLqMgTTKWrd6BSp/kDAITU2HD9uUtJ3LzgOXq7oMgbx5&#10;+QbTLUv/XILr7HbYTH3hhU/gjs78Z8Ei21ewnrSxy2yrs+dUCw7fiiwDtYNVBByujSCHCFImOnmu&#10;4pqTEE7zI46DUdmQ1ztWx+Ws+tf6e8wXijItjJnHJnnwyD55v0pPHpJJ3N/bt7w6YP2pAHTAYbGy&#10;FQ/ohVHbSRgnyNu3qmerR8VqHxA5cqDirXpIhh2+88XXdQ292Nvfw7n+SLfOgeYrvSIvTy4o7l92&#10;ss62m+yBPN+lNKT+XKkrdNGyPQ/XQ5OC9bdNG1/ymk2s46RsPuDkxTI+FxHOkfqGA2w0032S+DSP&#10;tX3WNEM62wWdsKnb2DwareioM1fzGfIDDWN5NR8gDl2ldfoYQjcPoPFEQXgWmN8igI/5cX2+wFB3&#10;60e6675M/WbBsDxhFn04+5o3RsdiYsxWph3Sg7W9NtXZW4CZVyCNvUhWoavALH4G5xsZWDhDffeG&#10;zyewLxoDnNt39loDOe88LJfOJQebB6WuOVjDKbAq9GcD4GFnxeqe8/F7eIEJJ4KMcCTIFD28miO3&#10;8X2180pedljFiQUltWzxuO4/ECvYkHfgYP9D2APzwNdQ64fe6JQfNEs9xS+dfTpn6a28COeWR9Dk&#10;N3x2KZw6a5WY/NEw6KF1WXiprnRM6Y4MVrhtIg1nC22U41rr5zLQqB1Un+Yw1S7YtNH6LqXRV0ga&#10;9Ix68EYzTl/bcK1NajnCdVU0C8ivA2oapFvDaRripKN3pak8uc7mPw7msUqZRVB12Sywfpup53ph&#10;lr3G0p02ljcPTF8dNnG24ti5qDBsd5d1vAJp0NJf58GWOPsxQBGOzrGtMo9uCLNox9KVpkHjVbb2&#10;QnEucigKyyEQx0h2HMRxVOSzUsc54Bx1eiRW7+whh+Pjqo+ksTXALToPQjn/LR6WwzW0ytUw2wWs&#10;IimnfePIn+hRkUbTnrUbO/VKHTV54JTRDzr45/9Cx7Xyo+7a5tALXsjntA75tIvKQBuTTfAE03FH&#10;nfMt06yX6gMdndUdljhOOPXLSaPZlmsqN3B62Bqe3BlxpT521qpzT+c7pwizheS2AFPXyIO3yqoO&#10;rf5Cy0bHGEL9hGEUDTLQQXqoPPVDF7fBLMj6z6RpdR+jIT5d3vSyseU73+mLwLTgGMzLmwXQI5tJ&#10;ftWyY2AdjBsB80C/9fJaRg/TGN02s6C2Hf3T4QqkjZ2zr3QOD8sSH+I82LZtHCrL3isnUdyRF8GY&#10;cQyu3JBGjpw0IYOftGF6cMg876d6NU06iKOzc/TKE4SPeULndNI4xz8tJ3j1esIWXdlC4Ps3+oET&#10;pQOuj8qxAsXBKrOlo5/4Gg3p/KhHoGW7nM61h1ONOuHMqA93PKaxDZM2HGw6YSbL3gm7vkyc4j8t&#10;21DbwjTCZlfCySP44cDTXimjOewJZptgz3Ay6IWzj3pMJqyYHKos87fOWunLHpYvnIac1MMe8Ncd&#10;YBuk6AXOg2EfHIL1m0czhCG9w6vwmAVD3svCesvNg83gaR4bcfbLQNWVK+0OGmo+4Dg07ttDII9n&#10;TGzjrArmPcZ3DLZ1z54jdjwQtYKLlMRAs4xEugei87km737fGNRqsTmsOvjT8UUaKOcajReOxWmm&#10;l9OIMiFGetNIXOWIRNs7xODDqrw6Glb1fI+Fa355kkmhr5d0Rxe9talV7/R+PPnw8d0HaNs0EE1i&#10;PyFkasS9PeN86Sr7uS3SljhP5OJkAzMc9MilLkbbRmVV3vIAwm43aBpdw/ymTfDgKjuJh/Xhbkjy&#10;5ejz420RRq7vvkBo3Qf4Fy0zpeNQbjBNHSsMaYTSxzgPrPMQnD6pU481bhjmD8F5k7r2uB5Yb9lh&#10;uY3KB+v4XS9UflsJs2RU+bXtKq3zhwA9p6/GTnoNYYz/WF+ZBdvq7DmB4iNisypfwZUZq9CwPGF1&#10;HGjJQwZlleathuoovJoHvWplr5krxyt50SqdYKD0UBjkdpZTJ3x352+PPpIOccIXOYGaaOIaq+Tc&#10;GokrjksyQ/f4L3ptZbDaJswKk9W962cdzVdyeh49eLJq2Mp6S8vAqSJOBMGDujDJcE4+JyicaujS&#10;VtXN2Ytv1L2fsLRPrzuQqgvhql/TqWF+gCzqEX96NG3PKxBdkIfd0IfjsmwF8pY0n33gfDufU2hy&#10;uNIPZCfLIkz7YjfTVnD/qnyMy8CwLQykcxKKY5KcEOP0EifAOFnkh20uayQ+a4FjMO0QZqVvFVie&#10;7bcsDPVcL5/nGqy323E9QHmORK/i7LmuB1Zy9q7cegAlOfLI7YoVXqT4LHlOr3ktzhW+zekqrnw7&#10;5MSgkQMgnwlBjoEPaHF2Gl1ximpMHLz2jH/7u193X7/iv7v//b//Vw5ijk9++MOHdrfccnN31llf&#10;yHPm6WB6x5nOMx2nnE1+zCzuDHD2ckbhZHPbSHvUWnVz1URn/fQDL5psWn176GmSbmq1TJrqSpyj&#10;mryQxBFBf++H89h8F4iXqCZOPq45SSUfnLEweUVe2iIdaL27EFg364e+OLBWH+vFAFGbGcmDBrl8&#10;shn+cvb788UkBgX8mGx5j4Jz9bYJV/FofAm3NrZOuua/Xl7LEwzj88DlAZcD0YmjmbzQxlu1vBvC&#10;Oxb/+3//70y3TWqZirOAMlWmYVG5zQbLW1VmLTfE5zNUPcfardLUsONjQB+xs19E67x5NPNgW509&#10;Kxpe6hnrqKsAZX1mGHSagYHNA8h0tiMDg7DT5CS0wgVZKfJiFi/kIINbLD6v4Hxo/VIKb936dzJ5&#10;O5I06Dl3PpEZmNeJcx92AMJySP52D0D5Iawt28BbIvkgczcr+TYhgPDDufAimd9Y5c1g/z6tHU8q&#10;GYgz97YRPDO9OMwx/WaBy1QIDjkBRU0zpnrryoteuitSPmkgb0T7sxas7t/2tkMiHcfvO48mA/3c&#10;ZjXdvMAmd2sAHehDvNRlXUjjMxzVJkPb/LNAtcE/AqDrsD9VGNbH8Vn0AP0BZ++jl/PGlXkxVhfx&#10;HYNtdfa8kq1vg8822LIAP3jYOJUfA5gjdqwKTVONSJrpHcaAvIjFC0c8V+CtUF695wwsb73yXRzi&#10;3H7zejkTFys0HA/pL33pS7NevCAxmaVxuIH6JamQF/+tS5PfnI9xPfahHM4YxDnrU8iqu50MdUJv&#10;dORFM741g/68Hcor9XVljLMFUx+uWY/plehGwM7eW2nItjw7esLOg5aJipe5XKcPfOD9medJCaww&#10;pidlzVt3JlosbBZYpm3O4oG3lXlRiq0yPl1BX7IdXcZAuOa9kIE6/qPVc56+5K06dmlrvnHFeKQc&#10;8VlAPsiLcOvpI9u2Z49yrIB5g9YDYVVlK7jiQyAJB4KzZ2U/D8wD5M1R9oFxfhie77mwomebg/cD&#10;2Gv1PivIltS///u/56vqOH+2RqgTszSvzcOT7Rve1sxtCBQL9D43E1Ge+4ZmsqJHF+xCh/GqV3Yy&#10;zoTe2flHRIa0xG13Ph3B5MYK03UibierLZ9en4iLX+90ex7zdLKN5rVx8upRdY5V8Bo7NMdMGnci&#10;TEq0DS/ovfe97wk57TmG6ATWDR1qvNK2q3CWrusFeLLNh95+A5y+9frXv36mPOu8yH7/yECdjI5v&#10;F1S5mwWr8mSs0b4ux2KL7b3NAPi5/zhu2DZnj3D2idnGobIoVHFVoAx8hkDdGNA4eznN2Y0ADxuc&#10;2205PB7S7snPIrAfzAfD+BYP6TYk6XwD59WvfnXms6/PlyTJw9nzmQbCbIVw1BKHr9MtcvZ6+IoN&#10;tJffHh4K9Zuz2sfXccnWMWYBq26cMqhTNdO0lOXzCaww+doin5bg+/B8+oB0HBJf7tREpBW+V93i&#10;p+syzp78Rc4KvnK07P9jEx4U68QQspWnNOuBvVnV0D7w5bs85NlpV1nWzXqAfU5PK8T2nvBm6bpe&#10;gB/PSLgjQb772P/4H/9jotcQxurwQgP3i62w+SJA3iy7kz6WtwhWKYcco+Ocs1/1ZdNFYP4VtnVl&#10;z0kKtjgI10pXdAcwDeCrwfnV2ZMmdFiDGTqjaXAO+eCPUzDhTEO7SR4ALfv2fGeFuxE+rGZeyORT&#10;v/wy0b/+67+mvjx8Y3Ig/9OfPrm7/Q59D0ZfNZQjo7xW34QVh4aJybq2tHCqOP242plF4QHG30l9&#10;0C1WCz0/r/KNXs3e9Yc/RKf6VeLvf/e77j//8z9zC4oPyoH6Rop0sy7p/JOnZNlGBqXR0XWd1knx&#10;RtcQepeRs5/O46p20vYOnwLm+/p+VkM62ziyX9M5y/Z8jdJDeRHICUvp/fl63vYNW2M3+kLSbQIg&#10;lztCfiwGnY1s/5GnejQbAdN2UPy5gqEuFWalLwOV73p5bDZsRJ9aFqRdZ/ExjYH253tajD/C4GaC&#10;5YEznX0l2gzASbJFwr69O/kQqkxoGNhj8iudgfAyPEGdg5cTjvuAwLXl2Lvn64V89IxbbxwO9Dgm&#10;vraIbv/rf/2v3JPllAV79j/7+c+6I4/8xORXpXAmdjihyRQ6XU5HzmeYXnFYHnC9qLfuDiSPfK44&#10;QiYLrjmJUAecZzrXA7l3zBcwGx85UetDmd17OO2iSdV0FbJc2lHyKGc6tzOYdCWsOkDDRES5ab7k&#10;yebiy/f1+elFVvp8OfNrX7ssJqvXRFnaVJMZbSNd4dVsVyeDrFuvA+n64Xi9zeujnqr/2rquCtSV&#10;OyjumviSKJ9b5kuW9BvbBhlch+D0Zq/nF8zS+58ZsInt4vAigJZtnOG3cTYL8FPWZ9ucPXw4Z+9f&#10;NBryrfLAMRpDpTPUOFfKm0fNA1qeZayl4euQPExrg1KYDnA3Pw6yr3v5y1+eNGzrsILDSfBjH9Wx&#10;yHEobgckeW3F7XzQDs5haMBKQ3kDOqs+kmXexiwfDhBHqBVsOMV+u4TtHJ5VUF4wKBvl9FkF+EpW&#10;tRGAzKF+pjPKfq2srsT5MuX4ySGh7HPPPXfFYODIpY58Ypdrr72m4xfC4EFcyHZM00V8dU1bUh+u&#10;sfDIr13i2OPuTs9WemcfNOLR9AVch1WAMixyQNeLKye9HDYOwfT0v1k0Y7AePVcF64OszYZV6vp8&#10;g2F7jdXD/sRAnAMh7CBsRr2H7U/fc9q2beMgjNMg4FChVYGy8KhGq0C6K2lYJI98I+XcKG48O7Xm&#10;nJqMVk7pxuCaKFq+Z6MVNc4TXtP0+2MV7ReuhORThrJOU7npeklH8cBBQlNlg+kMkY/MQG35qI7m&#10;J17TzlIvebFiJm2tDU1renA5aLoJZcOG4oe90d28jeg5wYmDrvxkK+54qr1ly+BPvSMPB5/vEzBR&#10;9OG0UdC0tl/bn1aFVq/V+j30yLYui2A9MpYF+C6rx3qh9sd/NFjG9kMawpz226w9+6F8ywO3xNmb&#10;eQUakNnLzn4ZGOPjtHp74qsxqCZXh6vMaVqBHR9pDC7tDTcHkVsE4TTsSOxw5HzUQavD0YPOaQdk&#10;Xk7HSZHmvPwqZKRp9RpONmRWnoS1/URdpD9pfIBMvCnDZKQy8SdpdGRSq1rzwvH7waRtk7S9PiBh&#10;fxfI+aDDrredMToZRTcddnmj0pBlWgFx+Ooq5576pKORXtQzn2kkqm6mzRV+1Jf0Wj5tSV2RB2/y&#10;mQywV2C+xNVPDkmf5Vo9s3zqaf2XB+jHcBGYzjrMK+O8ZfjOAsszViC+0UlvESxTz0Uwpvt2gOXO&#10;kz3MJ8xXLzn2vRUAf7fXlq3sxyrlX9Qf5s2CYaMTdpqvw7BWHsSFUSrTXWHAtGAFp8ED51EdiPkx&#10;4HPQ5ypajsGQ5Q9E+SiXq8TAWt5hI6tW60gceTgvPinM99a1Co/81FM0dcKpPL0y3b1rR25JHNgX&#10;dPtFw750blekrp40qBv51QaSM43jQNlq98qn6iZbKV75TsttUPkZJxDB5JsnmpiA+SBa2CwdO3aQ&#10;nGlsPNQHJB90W2pyDPvnqj7SwjaVB/WYTADUJ7fjil4rgnVahccqZVbhW4Fy2FFjaK0spw3TNxM2&#10;Q8a88hvlXcG81o6j5YFy7NkPv3q5UbBeFbZ0ZV8NQAfiiCIPaId5i8D0HBFkj9y/ruP06nQIMzjl&#10;OBnEkuMrMCxjZNXCA1d1+H3504O33cYD5bYqtrPFyezarYeXLh9/0jnjLHAcXoWPoXST86nX0Cyc&#10;GatWbbns5Zhh/JvkB9rBmz7TcHpMLnFFJ/9Ix9696MjnjfkNUtE2hOc0VjngKh258ZGO6UDDFnlX&#10;1OtLvcFZfBsPT9yNJrde2NLYx9u9OHrZqU1cwpww+3Dl13MJbLTZV7hLCNtxxX5uN9ratrbepMtG&#10;y9lkDKpOxkWwKu16oMowVqhpw7xlYcjX8WF/qOFVwPxmlScdWZsBVdaYvLH0YRphPluyFc5+KHvb&#10;9uwZuDh6XlxaxYEA0IN8nIwzqRyJ5PQLdwmkw9sN6EHMwPQeudLXyqMMzp1X8HmLjR/+5Ueq2UPj&#10;eOUnPnFEd845X5oMdA98TSThFHKFqZVQykdEIE46T3n0TocyziSs7RmOfNIg9SEluuPgY3Weq3FW&#10;96IB7TT9OYEp5xMOHnoeOuLM9u3jp/eeSYfPmX7daehuxboYsA36y0aSBx3ymABtO65jdnS6JslW&#10;V/MBXQc70FlQZQ0hZcAr7no0ke0M3p5ILF/tjkzJmeYDnXUBdXcV5Xpnry0d8fHzAu4ctLJXG1ne&#10;GIj/eN4YQOu+uypYluXV8FbAUNZ6gHKtrwmI1362LAz5AMRX5bNVMKYHabW9CbPjwUuCWw3b+oCW&#10;o2ec6x5rpHkALSv6V77ylTkDclafN1f5CiIf8eITAObH1QNZg1KyqoENpIEcneRUCkctuWPgo2Cc&#10;qqF8dfTmqUmEOA9CG39/3CwCufq0c1B58UnnAc+IQ1z1ZALAGaYTyyOBOEnxhsaoyQJemsxyGyPC&#10;bOGkswoe+SnlXLESn7ZLr2SggLx2FSJHeqt+FYeAk53OF0qe6ua46zoLKG9+bh8DaXrITJ2wIyt8&#10;PdR2vu+8QDnp6fLVluSpnkwYmiylr+vOtfzCVs9bZdfaASDd+m812D6WxXUr5Vb+65VDOesMru07&#10;y0Otu2E9fLYKrEvVhzB6G4jzu858r2qrYcu2cYYdnjDOnuOX8x7y1DIGaDnvzjdGeDuV7RzeWOWB&#10;LytzJgKX80C3U1W8GR2szgRdDjvssPyMw/HHH58PS/hKIXcNvJbPZ3R5acrOwatUTnk4XNNDg6QV&#10;PU5dP7ah78nj8Dndwjl/x5tDFaCfVpOW6Su0Rsltq2g5LHRgEmDb5tm48utZuyI76JJ+2rbYwSsq&#10;28Nhx8dgjBbcCKg+rY7UefKLYOHYNbFSz1p/bKOwV/hDMJ1ouWvyJIxN4hrl/fsB1fG4fraRJ9jK&#10;q/I2rtEvZalfCDcO1fZDmJW+2TAc36vCesu6frPKz8vbKCySbViWDqAteWlz7DTOsjzmQdVly5z9&#10;8LaMSvGdmZtuumluRxlL5ww7DpltHE8UOGReWGFLp/Lj6kHnAQeYpg4UkHS2buB1ySWXdJdeemn3&#10;7ne/Oz+DwLdvyNepFTkbBvlwoFdHAA1XTQak85OFdvZaKWqVz3d72jYDuvhqvkwg4JhM5NU0fQM/&#10;+IfD56QKe/Vs4/Aw087edTdUGzgMVBuNgfPARbTLAnWhruiu+slObJX52UhIzjxPrNjA7UKc6xDQ&#10;a9cu9vfVProbijCTRKBl5ATQl19bJ3JkZ8uVrtouyrbonbrlgHk30LeRdNuYjQy0FzqCQ0DnsfSt&#10;gI20+XrLul1mlZ+Xt1GA79CvbRRoq5NPPnl0z34z6lLH9pZt4wwVRSh7U1TKg2kMarp54Hgp94EP&#10;fGCy4n7729/efeUrX8nPx3IL5M7vgTaNcmgG6DxguPLp3AsvvDD36tm3Z2Ih/f/+3/87RQsv9su1&#10;jaN4aBl5uu1Ph9GncZUDqBOE6gMvEDrRNlsp7LJNhnmClm+54h958Y/OqJUo20D9MUxk9XItB7Dc&#10;Wemz0kBswpWyDg/BtAbTgwbTKL3VR3WVHCZb6Sg0DXc/dvzBIekN5kuejrQGz6DhuKXtwjYXxy2Z&#10;eOXwxcN8Go8oGe2BLPh4cidc2wlkMpm0zyAvOCbfeVBlzoJlaLYaNip7q/Tfar7qh+vnP+z/hE89&#10;9dQNPaC1bmN61bxt27OnUqzq2V9f1mDQ+aNXrO5545PBD7LK53O3jnvGlaOLwRiDWXu2a+VYPleQ&#10;lT3fdUcWEwsTCOms7KHzmXucuR1RmHGC6Xj6wY9DIC0He9I2Y6ObZYMVHOdst2RNyzCS7nzrwtUA&#10;H2SwMtbqtbc1/0fkLgLzq1eHaxwcgvMNLlfTaDuVD35h31r3NfIGzrNiVjBRQBn1iUZDf0hHnHaJ&#10;tsDJ5+TNZGDasfogX22PfnbmRst2e9RJyCv/Vq/54LpOy//HAfR2m84D8v+R6rgZ+ppH5UNb8wYt&#10;n9NYL4zxHYNtdfaswHlAu0xnAHKAB0KPY8+vHPaOHWfPiwjk29ELRc/g0uBr6WGWRKdRFkfOg1+V&#10;2Z93D/5ezL/8y79kmst74BImrfGDBtTgt2OQzNYYqoseBmZeFo8yQavthSiHY0AOdYr0zE/apvdS&#10;GLIo77Ig8p1vvep1DMizfSlvcJxrxWVguozql+3V23ZyndgQvky6MYn3TjT+5NUrctMAKquVOzaN&#10;npRpelmNSVB66wuebYKxPm5zQ9L2dNZJMqQjcvmnuBYola72DaF1bTKWharXZoPqL1wWhvSE3S/m&#10;gcsZn08wps9m6GkelQ+24lPqHDrZCqjyts3ZI5CHs2zBUMFlwIpCz6eRccTMgkwafEqYMN+aZ/+e&#10;s/fDMup0GvhcPaiDKmnJ58EIv3qE0+f4JXEGO98v4VO08ALEU85B5VuDpZPuX7Ai35OC68kVh6m3&#10;fsnzyjBWQUGLfmA+MOwdA+n6lk3ojNwovy/Ke0tmCK63QfWuuiqfuskuirtMDVcgjTJjMCxD2HVe&#10;BKqn7JW2iCv1tTOn3l4dB3Vi2sr2wL75IJs7qV4m+oR86DjNtGf3synDtmh3BsO7LK6iscxaL2S3&#10;/NZ2YyB+7n+qH0gZ+kTjP5vHGJjvKmVWhfXw30gZ2Wg1O2wHrKdO6wXGFr9ux1cvtwJqXbbN2VMp&#10;vvjHN+1rA88zrPNAVtve77fDcrjSgdNlNcg84CKnR9Fwssf8fLVj5vSQwbwqGnAoeXIkVo6WwxW5&#10;ADybPl4hiiZXm2wl9B/i0iv7XmkKScex5YTQuR7WSciqF72pG3Hp0eosOvFTXZGhAecraBC9eTU7&#10;1zxNXq1ulWYeQIN+tlE+jE2bRPnA+JNo5xwRYYQ5epmTYJZFfnH2ARx/xZ754zX5joHrLF6ud9Wz&#10;0hj50B0yTYsuoLdwyBvazKD6WZavjbdRfJaDoc5jsCh/Hph/lTOMD4H02gcM88oAzq9j9/kG26UT&#10;tuME4GZ/z95Q7but2ziswoef8uQ6NmAA55l+iBXmp2sLhgEXKT02cBlkgXRgO/6Wp8GZgzecbnUa&#10;OOE94VhwPpbjAQ2YB+AyqVOs8O3IuXJKxCtXHFvKQpd9TAacvQ8ZEUZO5YWu3C3I+eE0m3OxzqxI&#10;ORXEqR2+d2MegOvddJseiOTVOOhyjttey4DKyLmiFzZL5NQTK+6wQX6dM5w2dFFCSBnyqBdlI396&#10;ZS/erOx13FUvtqkdxMP6VkhH3tsKPbAfbcPEiq1kT9kRdNvPAvJk0+DJQ+HCu8mwTpsLlj1Wz3mw&#10;ajn3h2EZhx1/EeYD9uNgyEZW9tha/W3++NtWZ8+5eD6Z4A6yCNRpNMBwwAqrYnQ2pc3mo/Li4cEV&#10;pafKmJfTWpnWkVt6G7gHMizE+dvBSkel4RRSZvIQHujfiMVJ7d7zbDgljhVSDxwcq9Zd4cgIsxWh&#10;yUDbO+EgMp+z83KCVUceMu4JzFM4QZdOv9cFndElT53kZEF+OMms0zS6To4bKk3Nm5U+D6DBPthL&#10;p1faHZGcfW/jPi1KJKrOkRbpaZt+chNN1YU2ZRKVHVSuYtMVNH/ksXJP2wXi8Jkc0dF3GdDordtl&#10;6il52jJSefOwzI3AsB7WaTy9ofSYlm062t5xxkUdGxXG+gjgtLEyWwXbKWu9MMsmpLF9vFUPaGv6&#10;tjp7vnjpH9YdU2wtQNMGIZ3UQHk6Yu2cBsLujLU84YYNoKvlxwGaGKgx6OUQcCg4K63yJJNBjFxe&#10;tdcnDzy4nSfZwSNWnbt2PR08eO3/WTnx3H5gW4ftB/bs4aFtHfbrcfz6TEBz6NabcrtjNSuZ03ce&#10;APHkH5gfSgtHidPUg+DQy6rNAPjMGvjrASYbvpWfOofu2Aferd3WQt6t4OADVYdWx4aUNzYHW3Et&#10;II99fCYe9TPspXZuq36jjnKO8RkH9xWftPLEMdfgS4DrbHC42WJ6HIDIVZ1m6+9y1lvlp6Hxfe4B&#10;PYz/aIAdcfY8z9wKqHbZVmdPhUDCy0HroHZemdpXwB3OaHCe8nUunfLmJ1wNxL85e+tTdbDjZ8WJ&#10;05VT9lE9TwSUgYcc9v79vCXKL1/hpOVYtIJv2zY4Y1ayOPS8E4h8fm1LTkN1oSwrZG3PuO7NNtiB&#10;OwYmDJ1KkePPcpwe2R9tMscs8HD9NgOYqNDDOtsBwd/XIeQdDxj0uvtpbdDKMgGLX9Y5UBWTDaBL&#10;XkHbFgvOb2XSKadODdGTdPirzHLQZCK/5xX6r8JjDKx/q8dasLOWPakzNmt2GAPTG+fxf74A+qmO&#10;zz9wG43pR96Xv/zlPG24FeA2BLbV2XPGngcRyzYKdAws3kb9+98fy98h5YgSdwi8YszZ+2eeeWbK&#10;Cblj8mYt383hWzfw+OMfH+jOPPOM7qGH/jyhcRnJ2dd94xvfyHP2HJ0jXmkYKCCO+5FHHs4r+fDi&#10;mzpPPvlkxpMyymgbQE6HAWbnsX8fTlnpt956c7dnN58kxqmzcpejyn1s+EeZJ594vPvuddcFXax+&#10;4cfXLHn4GA4fWuTz2758YA6+6D3sWIQzDZ1654oMPqWcWx3pAKbpa9xA/WyTsfyxNIPLzKKZl+90&#10;P8ROp1ycPdj0kkONUvGPtGijoOVKmnAanOeyiSGjTUINk1+2pdrefa/iLLB+QrXRrDLDvBp32mpA&#10;OdUv9Y/wqjBL/iyd3CYG043RbgZsJe+tAvTlO1933XVXn7IxGNa/+rFtc/YMDN5S5bMEyzaKOydO&#10;DWf/6le/Kh3yF77whfz9VN4840gmvKkQwBU5b37zmzP/nnvu6c4//7zu5S9/Wff9738vnP9fe2fb&#10;OiJXjlpShrP7fBiN451333130ZMrH2R7vLv88v/uPve50/JbPXwCgiufKfXqWGWo44Huz39+MF/X&#10;/+pXL+5+8YufR3h3d8ghb8sjqNdf/93u4x//aOiP88WR7+/O/dI53VVXXtWd+tnPdm98/Ru6t775&#10;Ld3xxx3X3RO6aAtmZ67utT+/Jyc7bMHJIfS97bbbcv+v1g1MR8VqsneUOM7du54OuXKgTDapfClT&#10;wWlG27vCsEyFWnYMlsmj7jjJdMKJcrRuS67a2iIu1OSp5z3BqUeBy3i1Sx5XbFXDOfnSPtgw0jR5&#10;y1mbj3EeeMKvd4azypGm+jQ7O83hsXKzAfpW19XKCmbJRKeaTti6D9ONmw2WNZT5fAd05btfjN3N&#10;gGHdnxNnj0BWn97GASugjNHgOLMeThWnfeyxx+Tnh9/3vvd2Rx11ZJ6155w9vwMLwJfBxA9Uf/vb&#10;3+ou//rleSdw1FFHTT5jzINiTxAg4bPPPru77LLL8naKJ+Ov/a/Xdt/nc8zQ9T8C4sGPY4T36aef&#10;nmX5Suazz3KmO/SFZ9Kr4+HUP/GJT3QfOvQDMVH8PdP+/d//T37umUkrByAOiYfNkXfmGWfmHQt7&#10;6bxLMPmB9kDtKbP9w4peWwrY4qKLLkwbcTT1ZS97WX6Wwroiz7qzRz9xhtSDr0aGs4enHhKPO5Ia&#10;H14jNEHJcXoD0tNuE0cjx9rK1Pg0PzlYh6lzOEoeLpcfiiffNlGd5ZTzzH2kWcYkvSA66W6BeMjJ&#10;L5civ+VzDJM2sMMH2X9v/GjrIW94GIg3evMgPAvEU3wqkuZ8cFkQfd8O2QfWll3E0/nTNOKLfWr+&#10;kAZsfXGYvzyM81c6/Bcd2tgKGNNnWaAci1N80mbAUI/ah7bV2fNwdtZv0Foh8gzE3Yn42iVn7T/w&#10;wfd3Tz75RHfYYR8Jfj/OLQx/UgFgcH7jG1/v3v3ud3UnnvSp7uKLv5Lfq+eFLCaM9773vckTOd6u&#10;4W6BiYi3cpk8TjnllO4HN96YHQeny/ZKDszs1DFTBp537jn5wTScLM6cMqyo4esVvrdszj77i93j&#10;jz/WO9UD3fvf//78JIPetGTgwVP1PPmkk3OCYLuKGZ/jqjjxUz59SvfNq65MxwTieK655uruppt+&#10;0n35yxflXQzndflcquqlD3XZsaTTijRvaciJaf8e+UK1i+1jsG0rkAaN8oQq38o1gFYrWsn2XUQt&#10;0/hoC0WrYPKIqw5y6NK5OXv0qHv/2hJj8mxOFXrqnzYI3mCmwa+/Y0j6vh1SN5x0IvFI6eucGDx5&#10;UKvf55W+qWuRaVB6rxt0wRM9iI8Bcip6DBhq3rKADsjmJJF1HcIinmP5nsRcZ9PU/hNUibIDtG1y&#10;WBXMe1bZ9fDcKCBzvXKpy0Y/lzAPbCtwW509FaovVVUjDeMAYWhBtid+89vfxEr3F91hH/toXtka&#10;ufLKKyeraoDOxFbN//P//L+7V7/6lTFrXpCfKeaTyKzcjzjiiClZfBOHbRtkPPXUU1Hm1bnXT2dM&#10;Z4zjy44ZOrtDx/WEE46PO43zsz58YvnlL395vsWLo3cZeD722GPhiD+bzsjOng+v4cSZIHCybKXw&#10;MhV8j/7kJ3Or629/+1vqy+r/vvvuyzruCeeCo9+1a0cO2F//5ldxlfPi+z58tRP+6G6nhj1wSDha&#10;OxgNSg08Vq2yRWsTeIAG0gyVpt0iQit+yBqCysjJc4UmnWuE0cnhoMxr6tXr7zhXhR1Hp9Z3WPF7&#10;0uR5R7ZVr5sR+dXZYRPifCFUvyHAc5HIi3K2q52Z5TQMPfq8DMcVtM1dBlC+6mnZrt8Q4G3bOjzm&#10;7GX3lgY4PkwHVKbpCw4BmrGyBudXdJ11HFXts5bO9vcEPp0PUEdwEUCPjDGo/LYDLA99Zum0CCiH&#10;D+MOflWw7Hl1tm7QbNjZu8JjQLo7KgL5LAFO22WMi4DVMbc5P/zhD2J1fnn3trcdEivxG3Jlz3fo&#10;f/azn0140aFYSb/2tf/VXXHF5d25sQJn+4ZtHBzzRz/60dQFcAdjYPFAl5U6WzL8asz3bvhe9/nT&#10;T+9uuP6GcAJyADgC7RMf6D522GHp5HnVmVU4dwW1TtBTjk8m/+AHN4YMnO3uvDvhgQx1Yp8ut1I4&#10;b787HHjQHHHE4fmNfnjwHX2eI+zdw+pTD1L5DABOyU5rx45nu8MP/3j3oQ99KG3Bt4f4GuhZZ30h&#10;6ukVLA2uQR6tMkHrOgTSZnUil3G+EL5tQA8haXIykC5GdKIeXEHppFV6pXF4FpDH1k465pA/aae+&#10;rPlzV4MOhH3Xk2Xz+CtHX/WOA46+5qP/Wqh2lH7UnTsFwtjDgEyOmHqyS13QL+mmwXalXxIeawfZ&#10;XFhhVrqg6dtwNaj8G7a6u25DGk9soPOB2odc138ksO7G9QDl+A1aFnirAmXH+keFqtuGnL0ZzRNm&#10;QCleqKJStZGXKfv44zwUvTwd/Yc//OHuJS/5j9ym+eY3r8oJ5Lrrrks+8H388b+Hk/96bpPcfvtt&#10;3c9//rP8RSseol58se4EUv6B1sHYp8fJv+51r0vH74F25hlndNcGfxzHnp2x8guHS4f+3e9+m9sm&#10;0MKTVTWnfnQH4DrpigNmi0gdfV9us/jOQfLZWtDZeJzcF848I509D4z98bebb74p5T74pz9GOQaO&#10;Vui///1v09G/7nWvzVNOrs+3v/3t3Mf3IJOTtW4MqGZ362t0XnNISjOKjsHdO9Csc/Ds05GVdP0/&#10;l9FVTkF8Fdbgj3KpH+XFt4ZBTQDiNaYT5aHZvUvvJXgbBz5T2OshhDd3Vjtjsu9fbkP/yMN2oHUx&#10;DOWT51WtFwSTbxj1QB5tZn7Tp4OmQfzRTXKG8kDaWGnTwNbSXto8da5lzXeaz7JQebmPtTTVh7qh&#10;t+rY8ukfukupbSvZHgOmNTg8TB+DZWhWhWX4We5GZVOeO/31Hr1cRYdt28ZBIZwQq+tVFASgpcNw&#10;dJMHrPyiFKdm2J7Jh5l9pwF2hlNmlY4z/sUvfpHIQ2G2cXjgyaoaRwo/Vsts4fAgli0YVv3Iyr36&#10;4Mnv3V5z9be7/eFE9sUK+kDe8u/p3hvOnWcI2o8/O+8Irrjiijwa6k4fWicPtomYuTmaieNnBY6O&#10;rr8HD1tG3CF8/OMfz4mJCYq7gD/+8Y/dBz7w/nDmv+pOO+3U4KmB9dhjj0a9fpQnfXhQ7d/jpV5s&#10;/1xyyVfD8fDgNxxRDMZc6fZ2NwJcrUPyDnrtL8vxNafUkDQ7bAavs5DB/neEMl0Duzm1Kju3QALJ&#10;8yo65fcTmcuSZlkVJ0IDiWMT6NgiMr0fRIK0BddaxjJSn6i/aRWvujtNdiK8lk/k7wu9eTg/oZkG&#10;aKlf7SND0EQuvYHG37pWHaYBOl5Q4y6n1geg/vSN9YJ5wdfxlMEdXX9XB1I30Dpry05lK49hWoVK&#10;swhc3nptFiySjTzjRoDybAezO7HVsK179qxwb7755kkDLQuctMGBseePg2V1zxYK+9o8eOUBrI3O&#10;lY7NSh3nygNhVv7MnpxSYVV99Xe+k6uvpI0B6oHw+te/PicG9KQcE8T3bri+O8gA5NeOwtl/7WuX&#10;5d3JzTfdlBMPD51x3ujw8pe9LCazqF/vKNJ5BV8mJBqULRb23kmzvtgB+cRZxXP3w2RkncDf/vY3&#10;3Zve9MaYrD4fcb5xw2SlQYWMd73rnblVxWRIXZnQLrnk4uDZO3sca3GidoaWP0Hygj+0+RA4HX9z&#10;MhPsnTlhrvgs7pQoky+BRbrqLieeBENZPS/yK690FOjr9OJIKj08nUY4aSOMM3X95HSgqc5D6LK5&#10;Mg1bWy+HxU88QcA0Dc0jEL2ybNBGHghNBeLWM+lSlwbKZ3JjMlAeV9vRE2Sri/JbOOzDc4t82N70&#10;VN50fFlwGezC2KM/Vl61PuiGzSfxyGMir/SzsMK8vAq2g9tsM2EeP+tl3AhQBw6I4Bs2G9DNNgLX&#10;5exhAK4CCMNZgxZeYSzNgKzq/LjlIW4kzZWybuyHs1on32CalIOoHr2lwyrcNJRj+yj3lGOw7d3F&#10;y0+7cpvoqVil/+l+tlSmHYVefGIVrQGQAzT4VUjZBYhDA8LL9E73FQfGwOFaHSnh+++/b1IW5C5B&#10;J1JC79CZs/XpvANZ9eXKLxzCEFLn3tH7rsCDtw7qjKfT2Z8TD/WNhCxnZ0+enG1z9tNQGmCAlHdZ&#10;y3M6aXIgChtrWZcLpeJKegXRob9tOQTZXPlaZbc2MVS55Cdt2KxOlEPZLiN+0sPgdqaNOCUFDWmg&#10;2qDV0VD7B4gOObH3K3two2Adhmhw/0AvyVb9pAv6EW/0FUiX3tRtddisOj6XgP6cxtmso5cVsC8L&#10;R2QQXrezn9WAs4AyrDxnfRuHuB3nEEijPAhNdWwO2+F7QvAqhDQDtKSlc0cWeSGOOOmVL6ijkdAF&#10;n357Ix+M7g1aHpqGDMq4PvBkX/8Adw2BY7fzlmFwfpULmKeQdA0kD+h0Lv0VdF1BhXGKOGL0iHg4&#10;EL5Fww+g86CYZwRD8MoeTBlBh7OzHAY2V2xAOAd6yMN+XtkfZDJJWuSs7uzDilnGDiMnqLjaBoS9&#10;7WM7kJdl46ptA+xO2lg/lRy2eLSCbm3RgL4oOzdeajsD8tMGOPgI595/2Fuft8AG6DEt23RcrYfB&#10;bY1OPHuAxn0ldYi6DMu4rV1Wurp/CDcKjbdwCLKN9LKtQOyn+kqP8bLiuV49Z+n0jwS04Xnnnbcl&#10;nzjGNvgoZADbumfPmXhO46wf1KliNPVIOBqcjk2lekdusgn2YKckBxVlcFZ0zhxQ0x1n0mEZ9MH/&#10;QKzsD/JhMn4QAyfRO9epzhaD7EAM+MiM/zg+9OnlxDX+9ISzwXrMwiGNwR9Oyw+loWeGd+X1QDh4&#10;fYcHJ4ST5jSPtoKmBmjozOcYcFjonCv25C0nJB47w1HuDCfHN3125mA24KRyQoEW5wePyIf3EGod&#10;xpwBccrbmQvDQfer1p5qgsiULC0M5oFphjLlnODT6x7tCe+0TejRZOBkRacyoMrYydU6E+YT2Ng9&#10;J4HIj8Q+dxosyzyGOo6B6+KrHH3w6Ccr6iCE/3jdBaJLuf3kQph6+dQU5cbLzgbKuU6gdQFm6zIO&#10;lj+vzDI082AjZYcAH+o4C8jj2eN6H9DOBvSfxm3ds2c/eT3nSRv0itMZ6TgTB8+KOjpjxKOHT8gm&#10;2EM+QMtjlHGNzsePYHhADRt4MkhSVuCunXHP2q+I6bixsh9C7u0HTfwJOXHF+QctvHxdBtxBql5G&#10;5zOgayeSs9eH01jF7971bL/SZHWv1bwctpw2q7/mUDSg7ez1vZzIw5bJuzp7nieAPKyW/QxsP3Dn&#10;EAZI3nKIdjjTgO5G+Ne6CEhTWa4gdyp5tzLhh37YRXXwpLGW1zRYJlhBDrI69ZDbO0zyQK3k5dhB&#10;y7au1TEasnxMIrRBPgcJPpHY505Dyoh2qLwXgevha9UdfuLR5I3VXUCaJllQdWj2Fc4qOxsox90Y&#10;9TJPpYvXqvwWAfzcxuuBrdBpFiDn3HPPHfWLrsf6AP2ncd3OflVjQI+z55szLst1NT5SOjsdzi6c&#10;O9smYZF04Afp2BgHnhV7OMgLT+HsmSBYueqInAbpUJfWuYMf/JkYGKgMfuIxcRhcllM7+8Ph7g1H&#10;CyZvOnfwsDNYU1/LTWy8DI7PSjfo1j0GaO+MWKHikO387ew14HqaKOMHmhrg0GtySF25C+rlZNlI&#10;5/MKOH1tr1CnpoMnBMpSXzuMSmMwX24zHZ5GOc6gTB4gsof72eSLhlW/ZCm9yRhCTZsOhw1jsmIS&#10;s3O3s6z6gDU9Osgk7Ocq6GP54ot9OcevPheJYjWA1k8CJ1s3y0GTJ5s1+8NPfJw/BKUJRS+bWxeH&#10;l3U+liMUDz9rsfxpGuEiWIZ2GZohrKfMemAog7A/ZDiEjelDOU3cart1OnsKrjrjQM9JE5w9YXC4&#10;Ol0MqkB2mFx5Bp9czffxxOCbq/1Iy1V+MSzxTAuZPSYd4TWAnBikYazky0PP7KyRHjy4SzDYHjzI&#10;ZRtnH2e2cbKUDUOnHMsr+iT0/PbtDt4c22NCCl5jkLIH5aGVTlEOe/Z2CUbp6PWhM5yXHHRutaTD&#10;b85KzonJIurY02uikiz4y7lr0rAjozmqOmzd4JDhaecQGop2BqTuBdOOfZ28Hw4fOi0Oszkh24Kr&#10;0pKG+mc6k08LLwOyhSZCwkOszp449ZXd1tJDi2zVh76i9tDzENqnZzWAykO2G+8L80C2kVx0k34S&#10;Zp2GdlFcSDnb07q4PrNsSlrNn/TLTJOdkld/10d+hTGdthOqzlsJQxnE8Yu8L7S5oLbkaLb757Zu&#10;43C8iAe0rrBxeVAFshw8AuW8A/sreaz29/OgFKcflZxA5HHUcko+POK6FsjvZZDf46SxShHimU4n&#10;5nZ1Nyu4CPeTDuX0jZ026FSV+EN+0sbA5K6jd9aiC/Q1yaVzDRvrxKk0Buvu3Cv2alxH8hj8ctxZ&#10;v0APRhx6bjUwGfQdxLxxtC6nFbwcQXYkJj/KM9Ht49MD4dSCHr2tX4Uad36lU9gTRi8/5IShIq7T&#10;OHYekmEHIvrKZzVQPTw4JE+8NZHYJn36ZOJRvObbPtK/OTvrmE1a1BOtZKuPqW6T/lYgefCv52dm&#10;0ImP5TQ+wvibNNP8gJZuPpJt+Yl93jS9wHHrDvoup/JUWDyfb9B03D5AHit73pPZXKi2Fm6rs+dW&#10;hb0pd6L1ghsFbCtZMvo8OlykRyAraZiUIT+u6wHzqEDcJ2BwkvVuIzID4z9x9DTAJ58hhNMNR0KZ&#10;Ce/QWQ9Ie6dDWgHTJW0Pwzir04lzD8ebL9ukA8JBKZ76FoeFQ+M0S76Y1K9a4Ym9KMt+OdsoRvjm&#10;thY0oavuJNqDyFltPE/vCm6nhmrP1LvH4NCnqw7Lti00s2jNG37mP3TYIPZymhF6o+JKh06TgeQO&#10;ISfn3maq67ReNV7lmbfrT7tNp7sO0zgGw/R59OhZ62Eay2z1pY0E5uU6Dnn8MwL156VLXhLdXKA9&#10;pnFbnT1nSXmxycfFKrgjVHCHmAesKvOrlLmyN5/o9Lt3p7OtP9JQ+Y/JWy+Yj2Un4vwD086hm5x9&#10;kU/a/tCNQcEHzuJOxDrlFkrw0G/QeuugQZVncFmD9QgBkzAD0IMwJ4OyDcHpHK6sxtreKuhBqUmD&#10;0zY4JU0W4qEHu5HHFpEnBCYMJuKik2Go91gbO51rC4ce4TzsUMCgnIq7TAXzqOnmiY4VSE8nPpDT&#10;+OOU+1V+vyWhFawcvya/NjlU/bJML3cI2IxPNni7xPXgOqSXLpJLGBlKkwzx6G3T6wMv0HeAhIcw&#10;llbBPMynHvu0jjw3mdin18lgue4X4PMRNlM317liBeJnnXVWbm9vJkgO7dLaf1udPZ8U4MdGxipt&#10;qOmE3Ylmguo0wXTugZyWyb32zNgeCJPqH8Zl4OPsAepkHXvA2ec+PY4lnKTvArJxAqmDnf5UwSXB&#10;Np5lZ6B1BDktX8G2QvTgBEkjn1Mp4eD7O4f8vV1OAuF86NxdOLrMW11vQ9Vdd01Ntzztknq01bUR&#10;GMolrvKtLzlt6OwB5bXtIrDZSU7ccZyaHbvydZXDbWmikT2H+gG2b4Qy3/qO0aNXfZ5hzB6Yspls&#10;q11aW5jnesB6Wadx/YhbH9LXJ+u5hI3YCLBt6Ft1YjNWgI5f3bvpppv6lM0CtYNOhmksb7uz55x9&#10;NWYzQGBc3YEJJ/ZgOmHpSP1lEnW5HvlncPmtgqiVHH7KKR2GK0EuvQ6J2IEVUNQ5Kp752GbNIJ7w&#10;MfbxHiZyBkC6bV1pHLeOEznB3GF0sIMSD650GnSTAwFxLPnFyH2c4qEu0AZNWAJ+q0DVk2vTXfoY&#10;taK0TnK4znP5CpWvdFI8sYYLwsuOvMliYiBfcepZXzCrtELRSi/FXafUpJdluphWk9b1qDhNb/5D&#10;VF4rL9twVb2nZa4KtewYmqa1G2njdFsBmyljPTyq/CHW/ArYio888hmZzQVk2dmrP2ybs0cYWzje&#10;s6+VJqxb4UBWuWwL5Gv+opl0Hq4xU+Ypl9KBlwX4DGVvBZj/mBzSPNsPgTTQZ9z9Ua1JNSnDVtCg&#10;6Bgvw5g8y5kFzqfcLHuZZg/tdoDthHC4B2mX/m5mHWCeyJSTQm/ky4Hh5E036RMlPAakT9ef6zQm&#10;/14WK+YmT2FwCDjmvKvZy89E8nJZdarm2/SzjnULs+YbkOu3gCMWKFrAfCpU3oCvWwHwrras8ZpW&#10;j9M6zTo6bSsAXSx7owCP2t+WgXnjZRZAz/e6Nv+lKkHVZ1udPd+AGG7jOCxk5RQDnTPtMdAiYYqG&#10;0yyhfa4g24pleTCfrYbUdcrBTMOYHjSKO4t+ACUaqW+oCS1h0tnrLzBLDjAmCzngPHC5WZ3XebRD&#10;rvJx9nFl73q9YJmyg5xvvVoXy3bYcXAIlbZPSYQnKP0lox6ldLongbVAefJ1d0O9XabJcF3YWpGT&#10;r7rWuGGol3gJTF/BaZV/BacN09cLlRfXMcdOnWvcaTV9K8CyLGMYXwUog74OLwPT/Ww5gJ4fKFrP&#10;9+yXAfhbp23dxrnxxhtzb2rMKMScQh5HEesDTWCysi8D9IUIWX86mo3SDJOOvp7xN2SZ3q7GeWCa&#10;6mgMq/AYwqIyi8BycXbeM7cDHIJpF8kUPzkaoZxp5c/trmQoPx35pI+t5Y/dpvsxV5X1nvosqO0E&#10;NB6EVddWb7XRtKxpMM1YvvNwyht1tpStDhC+1a5OH0LN306wXCP6rgK17FYBOp1xxhm5CF4E6GH7&#10;Lwu1Dtvq7PnhjvpLVRWIeVhN8oc0wSOPNU4G4HT+CwpcvVpN7LLA2YND2w7B+dD6VnU9MJSzSO4y&#10;AA+QTo1DjpTQE4cy3smpwyIwT+kntEOl13FVuOUh29s4Sp+Gxs/QyibvGfpWGG+raT7km24t7WJw&#10;ufWUHULlw7XqNXT6LxSodXJ4iBsBbMjvfPBp9WVgVXn6mKPGyHPi7N1JKhAzJpA/rFjEs1ymCzfD&#10;4M9b6Ks5qSNxjmwO7niAaoNFNvHDVdNVxwK0dG0PuLMModI5PgZDunlQebmfDNFAGCfjLYwxPWu5&#10;ITb+Y3I0CdSrt1ZAVsq1H+uqsu06DeIrpOy4g1ScOtV8kDLDOtZ8cB4sQzMNrS6g5IdOmUbdm92s&#10;6xi4bKWfBaYdg0VltwKqTIfn4Tw7jAF15feot/IHx2X7bX5A6x/WtfDNgFWN+w8BUZ9cwUfdCGv/&#10;PupINY0bAB3N2x0hMasDF+BKG9nRz7MvecvY351uFbBskHauccDhYXoF0qrTrGEQqLopHX56WJvO&#10;vd+318NbHckc2qbymwWWY9qKFcbSgLH0VXVYDeAFT9nD6MlPdz6LZZt2+vPT4zCLD2nuA88XsK5j&#10;fWoIpI/pThqncfixpK2GbV3Z+zTOpNEwTGIQzDDSPx2kSaLTpIOXjTLOin5iK5FWmDUIxjofDouT&#10;JB54rFhB06a8gvNgFRoQPRfRD6GWq2Udr+h0w1jeMF5BedhSVxwbjoqrbCSbjfFxeAjOq3UYoukY&#10;Gw4PwbTVuRjG7DMPTFfp16ZxhaectZ18tUktU3lVSHvlA22h+M6G2Xwkw3290jmv4jxYhsZgew/B&#10;PJw3jFeYl37OOees63MJ5jnGdwy21dnzEIITOXnbTYPhwPo96LGtiX9K6M2APfL0UcRpzBzMdXU/&#10;AA/2WTCdx4Dl8wdaaTFotcc8v/yynaoCelk3cLOOxpnvEBiY9K8KQ92HcQNp4kkeNHJy1ckTB4fl&#10;Z/EEzLduzYyB6RyeBdCQbxriTpsHyK78Kw9gyDeoEqm3+4rT3GfWlhE4TagFhcsK1wfwcx2AsfqY&#10;hussMN0yAF36rCXpVwF44ux/9atf9SmrwaJ61P62rc4eR5979qEAH/3S/nN01P5tV2ArDPoPBX31&#10;Jyt5wjQonZpoYMYLTmj68BAqrZCBwECVg29p4+UB8uogWxWabCFyQXi6QwrlUKZpGwzTp/OV7oE+&#10;xKSIq+5kat0bNl3gEX0z74IUBtvbqU2G+TrcQLrYya+ta6NfW1YQVPnX8jJlUH4sPgaVxnpV2mGd&#10;mqx29+c0rvSfYX2U12SJZ9O94TgMy8+Dml/pua6tyzS4PYBZNC5fcb1gfYZAOi+bfv/73+9TVgPb&#10;fy2QdlA/G9rfgW3rnj1PnW+/7faOD4BVZ38wVg2crZ9lkBdhGrBRxWVhaN8hn5q39aDO6JWyHIce&#10;gJI+Sx+nD893A4qzym3bDJJTQU4KurBIXilXnTFX0xjFR/y1l7944oPWTtL6WGfjoj4vuqbPkEeF&#10;WelDIN9yl6WtWNMN5jXkV8svA9BXRzwPxuRVWJRvmEXj8uBsp7oczCpPPfnq5bKncZYHZB18bt6g&#10;pVKcxklnz350j/kBsBgI+dmAUGjZTvEiLAfY1GhwHFvTCWfBWBlDDa8HcFx2XsZInaQL18ogDb2d&#10;N9TJPHGwYzxIY3WuAdDkVCQvJ6H+gSw01s3XSj+Elmf+TQ662+6NbpwHINqYBHs9NCFOy6+0zpsH&#10;tcwiMC041BmcBUO6SjuMV6h58+iARQ54UXnDLJpqz2XsOg9m6QLfr3/965v+IbSQmFj73rau7HH2&#10;d+Dsc0UfBuQnAtlfZWDmnqCM+iJsHtimtaPVtJo+hGGZIe2i8vMGSOuEa1GOejbf2UAZ4TTPtlrc&#10;vZvf39WH1MgT/TTUsubnOxDHzRMcgvPCysQmb+aSbpxnG6C1Dzr7VlwTWQXzq2HHn0uwDmP1JM4W&#10;UqtjyydsJ17Tx2AZms0CdAU3G+B52mmnbfC3uccAu4R9sg+qH26rs+d40TVXX6Mf6dgXg4+Xg3hA&#10;688j9HQvwuYB9qRDVafkNIdn2bym1zKAy80qC0A/K9/OtG1v2Ml79brWiS4GZAnNX9ic63S6cAii&#10;ZXB7j1pOtpaBl51SBccty5OK6iN7GeeBaSTDeopnhWV4PRdgncb6gHWuaHB8zLbPJQz13CyAJ2/Q&#10;/uIXv+hTNgvQ9WC3e48WCoS3dRuHHy/52c9+lvutxPfzYLY/iZMnTdYBz6cO8VyBbNA7g7jyb+Ic&#10;nF46q8MVtwuQlW3fO3Q7sorDPPQXNhjXGyfBhNHKmpcnFeIOO30RWFY6rh71oJbtIPjDTxNV09vn&#10;8dkKkh5r9W1gGca28hVKjnSex2cWUKZO+OsB6dZ0Ap9vgI6y2+o2WgbWy7fqVXmQxo7Hd7/73TV5&#10;mwHVFtvq7HkQceedd04qNTl2GddI6ClXh60w0j8KUG9sm05g4tjtXJqjrDaqHeC5AOkinSeON5yj&#10;v6E/cdC5Zz7u7FXnaWcD7dRxUmxCOHjb6U7SQpY/T7wI0Jcfkcnfj+3LH0xd0RF58NdzAGRxpQ45&#10;sfQvZi1y9oDsInQb6YpN6oPs1Z22+W4E0MU6oNOwTZ5rwC7uFxut6yzYCF+3QeVBmPePrr766jV5&#10;mw1b4uytdFWcBqBSU9/GqXTgOmHC43kK1s16rqrvkN5hp+cqEAfEACQtOn0++I5BSTzTegQ2YzCY&#10;n3lVfoQ98Bz3tdER1gpZzkwO3o6Nq5yow00OWPkbiE/TC73qtkzQzhiZs2AiL/jm6j0de/CKsH6Z&#10;ivL66qVX3uZvPdI5T/LEbwjD9BrXlbh0lrOdrvdmgeUOJxOnUwdPZlmvfgIbwwo1vfaXisvCkNbl&#10;4Wvevo6B6WflA/Py55WbBUN+NYyufFmAzyUM6YYwK9/ps/IM2+bscUg8db799tvX5G0UNpvfZgO6&#10;1U4+rzOOwZC28nJepECoZyC7eAYSzoyPIPHhuKAPD7WGz0bAshfVZXYe6ZSX47CTJM1hEOcmpyI5&#10;Q5wG8TSfFpcM54GWqfRxgL8mFWj3dXv5Ra69O7t9gfz2Aj+sDuavdvUTStRI1553nVSUpnoYLGMM&#10;Wh3j2vMVn1Z+M8A6cUUXo+VYD6HqpElHNNDOeuAKmK/zCJuWckP6eTCkNU/4VXD6EGbpuBlgvqvw&#10;hpafJVzmDVporb/jQxxCbcdNd/YwRgBvf4JWgjQ+b8wRo6rwMmBa86plV+Gz7ZC6xgCNuu/jXLg7&#10;2qT+xvkAbbXZmP3SqYS9I1MnnOIagjv9Dm7QBg7LGMbSSXP6vHJ2bMLpMjU+hOwjfUdsWHnQZ+pq&#10;WWn5r6fBDpnmMiM4KVeuwsZzCJkOTdpZdxqs7PPHdWIVvzd/r3dwB1GcPA6RK/rZIVpmHXzKNw3l&#10;RGdo8SHWvPlgunm07k/TOJYWGPXUQ2fCJT0QqGED/Nleoz3rB+SGdMtALcfVvByPvxMap1eYlV4h&#10;f5AndIWX2qfJMMzjvYh/BXjzBi2LYEBlhyggb1jfIQ6hvo+yqc7eTPOXlgjz0LVPYwbnB8fBMePN&#10;A9Mmzx7/IQBdwxY4XP+ubFQ+3ynI8KAxZwH1HXa6oQ1wGOCEJ2FWm5k2DcOyY3GckuURngXSS7Jz&#10;tReOYBmA75jcsXSDHJAQOQzIqTTqStHAXGj0/W89kFs3UW9+RH3v3l3prKqctTaRYPLbJNXqg528&#10;iq1p5id64tK30q0C5muocheB74D8rGSog+qtZxSGobwxmGxjTe5OGu9Z4PxZNDXdYa7NjroOwbLn&#10;gcprfGrbam2ZZeqwDFD+mmuuyQe0jrsOyBeuH7bc2YPxp0cNPDocrwXfcccdjWZJWIX2+QQ0GFsp&#10;+zE4ziE6SP6k4oqNaXtVuw1tAk86CfzgjZy9u3eOOvth513DK+K1MxMeA+VrYCBbnXTaERiHUPOG&#10;+Y7XVTCAHG/reEBotbinPcyFPnDqTqrHCjXdaJ6O026s4nH4nli4Wv40wJ9yskdwm/AZw1Y38ZyU&#10;y7T2I+urAuVrOcfNt8GYTs2u6EU5o2jQNZx9/iSj+LnsPLDjVXnbDxlRtughWoVxUrMmKdJUXlDL&#10;2pZc6StDoFydqIf8zUPtS56xgeVzHZYHnDYrvwJ8LrvsssknjtHN71WMyTYs4muwDuCW7Nk3G8Uf&#10;BPECVVQqX6oKZ/9PA1F3OffomHQOOlF0Ylb6ixpzDGiwoQMEsuP1gxSE9wG2HsJJRUZPtblgHSyz&#10;osGdbKhvBfJcp3l0ALypm7dQPKC5eoBmvWMliZNm60V0jf9wkCqtPXC1Y9L3m2i7SMt01c0yzaPy&#10;MU1wJCXTAdMYiLdVviYw0RtFMyy3mUA9edbg00T8vCJ1c/2rLgYOAfBpbOq3mm7iZfvoU8fRXvnl&#10;VeTKnknZ19vttAq4DzTd15Y3f/MeyiCuPsY2jvsbC5nV9BGfxWXIx9n7cwmWP6sNAPM2EJ8lp+Zt&#10;4cqehJaOcnwbp57GSboehuGxuCvovEoDmK5iTTfU/FWxwjC9xhNpbDoKzibC+3hgiqOPOANcjTqj&#10;7Ax0B6qoWzXSA4NndnjCOXjX0lccyq7xGh6iB4B/CQc5tT5AHSQVDYRr/tDpkzddXs5WA1DXtr2i&#10;fE7G4Dz88FR6rdXBaTjdXbt3pBNLZ8+qFRvuj/yg2cddQ562aTK5um6Nt3Rjv1eTwbRMoMZBeEDr&#10;OgRF4pBurOx60LpyRVfqtTfqnU4/60i+6uS2HOLkQfRI3iJksoDvHu6WUp4mWHSZ0PQ6tslwGufZ&#10;QjqrDg2nabA5WLc31uI0D+sEzpMPjuXX8mN4ySWXlM8lOH22sx+OE65Oa6CybXxu5TZOAeII5BPH&#10;HL+0wU27yBhjSHnKGUgb8pnFl/Qq32lG5znuW+pZtMaankhaOo0oF8ibw+5kQ1rzGMoYCw9lVfnW&#10;1bwqndEyZvEeC5seJJ16uKzzrYPR5StWesdruTFap9erw2PofKP5yzboRDppUY9wOjiePWWrBh7Q&#10;Us5o3o6bd3VKgOXVMlWHITq95ruMseY5POQ91kdJB+fROq2WHaZX2kpjrOkOW/ZQr4rOr2nQGmt6&#10;za9xy3HYNGCND+krjcPOH4aHaB7GMZqKpuFadTB+8YtfnJxSXA9QDv7T5eXs/e4K+VuzjTMAGpRK&#10;sYVz7bXXpqMAd+7cmTOPHQd0fLvE+SBpO3bs6HbtYjXQOs7f//737sEHH8yw8cknn+yefvrpDCOP&#10;6+OPP560zz77bJYFn3rqqe7hhx9O2cgjjfz777+/+/Of/zyhhe6Pf/xjXi2X8AMPPJCyoSONK3Sk&#10;Ix/Z8H7wT3/qHnroodSLVSJ50P0p0rlSJ+j++te/Jh31pSw6kU/aI488knEQ/iDpthu8SHv00Ucn&#10;dqYOLv/EE0+k7oShJQ860HTUBRvRHtDdd999mYZM6NAPGdBiT9KQBz/Lh/4vf/lL2pA4YdqNMqSB&#10;9957b/JHrvmRTluAhJFNHmF4uhxXysKXckZo77777u63v/1tXqGFB4OHz8becsst+db2zTff3F1/&#10;/fXdjTd+v7v11ptjJcVhgVu6733vhu7Syy6JfnlN96Mf/TAWJD/LRQkPzdhH/dGPfpSrLspfeuml&#10;yYMwJ8u40p9/8pOf5MEDyiGLn5ljy5JyPoHGrTrleYuccugFHas684QHz7Wg44oO1IH4xRdfnHfG&#10;0PHD/V/+8pcz/Wtf+1r3jW98I/XkF4+Ik84xZ9KQixzywOuuuy7pv/rVr2YcWpc1P/J4ARI69KM8&#10;6YRB6LjCm3Su6Es5519wwQWpM2lc0ccy4Ge86KKLuvPOOy95UBZ+pEFHGkiY+p555pl5hZ8RR8nn&#10;Bs4999yURdkvfOEL3YUXXphx6/elL30pjziCX/nKV7Isp2DOP//8zCdO+tlnn5208IWn6wIt6dCj&#10;J3H0BpEPX3QjDg20IPpACy/LRz/HuR522GHZzozdjQL+SL5KdwZavMh3bYuzB1CAgUiDnXTSSd0p&#10;p5ySFcUYGOX000/vTj755EyjoUj77Gc/2336059Ow5MGYjjSbUgah3zKciUNOhoAOtJoSNJoNORg&#10;ZPODHl1oABoLpJNwpSxloCF+6qmnpjw3KunoS53MC1nQkU7nuShoL7jwgu6zkXba5z6X/KClQ5Bf&#10;+Tgdfu641okw+fAnjh58QAkexMlzxyPNg8355kGaERqQcqanc9OZLY9084OH+XkQQgeSTpoHK2W5&#10;8sIIjsO8qB9OCydJ3Gk4Fn7vgKvT4Idzgqf1JwwNecTRFUeCE4UWB8nbiAye3/3ud3nFOZKP02VS&#10;uPPOO7of//hH3Q03XN/dEo7/7rvv6v7wh993v/nNr3MyuOmmn3S//z3x33S//vWvkwdOmzQQHqTj&#10;eB3nxyd4O5y9V+J33XVXyocHv872hz/8YcITWiYIJqd77rknacmDnjDp0BMHCZNmGq5MaC5LHulM&#10;vIwxl0cWEyb0xI1MrI899liWJ05ZJlLKEocnVyZWJncmVfNg4qc8ZWsa/EDL48oCgvLoRRoT89/+&#10;9rekY7GAnshkQQItSB78nEbYEzyLJRZOIHzQgzQQesqSbhriXMlnQcZCjTA6QU/ctKSRxyLKcfCZ&#10;Z55JR4kjNg/SvVAFoWFhRDkWQtADLmMnjg/0wtUArRe1mwta2deH49vm7KkwFeJKpTX7TN8qETc6&#10;7itQ82o5+DoMmqbGa9khVp4O1ytY5Tl9qLvDTt8PhpHzmuGmxxArj5o2FgfHdDXOSgddDqzhMdpZ&#10;dFU2SBx02HmmH9KZpubXeE2r/AjXPlT5OA447KuRsuyRc2vL1fvlXL2to/34tVsixmGa42NpNYxs&#10;XytdpTE6Dahpw7Kg6+b0sXwcEU6JsHmBLmdao9MqXc2rZZzvtHolveaN6W86p1esNEbbERjSkYfj&#10;pL41vYZrXYzON79KX9PHyhqHZYCaPhYHzLumbQ7A72BMLDv7rZxtXtkDCDW6krmnXdLBIe2yOFau&#10;ptXwWHwMDWPpY3ED4QMlfxWc2GYEzXsMF+UBjueDY+fxvw9XBIa6AC1OZ5WT9ApiOn9tmcpvXj1B&#10;8iuO0VSscoTSCf2Gzt1p+/frRI90b2Utbz97+1GOB4zki0Z8K1pHQ9OhIQ7JTo+4YUhX8wDitf5O&#10;GyI0dojrxUV1AKGp+oyhYZhWr0a3hT77MZ1fw7J1vTa7LNJnFRzyMjhc84ZYYRgHatqschsH+PF5&#10;bO4sttnZj4EeYIbDwbCBswBFbfytABu78t9qmcvA0Cl4BbQKuF5j9eAser51Sx7ZPcm8MmvBBaFH&#10;19X1WxZWoTWoHnL2XDmh44dWRvKmnX2zuVeLNb/R1Ljox3SUDuNoqOFlYciHK/2jrkBXAZev/OBV&#10;+yFXy1gWXG4WkI8t84E5k2pc1wI8qJfszvZEBXhw91L1XwVq3V44wGm5Hb3dtvGrl2uA9sg3HPsw&#10;OAfW04AbAXXA1QfMZsJm6DCvfL7/wKAl28gl6JedWKDV6/P1i5MacLPkVhijcdkhD4eH13mAPl7J&#10;N0fRnD9IHjSEGSBKn9bBtEbK8NVMwiElrsIxm9mW1S6mrfFVoZatOOQLDmGYPou2ptXwsJ41bwjQ&#10;MmHMApWNNolJ2O3U0pvsYZsZTLPeSQ5wuVqWsG3peM2fBcNyzx0c6Hbtfqa32yau7Jc1xAQgHeKL&#10;sL1AmzFoR9pg+faEbug8m7NZD7jsLB52NGN5pNVVp3WSXjgDHK9wovPEwcMXbHybHo0H5cA2QUA/&#10;u65jehrQteq7XvDWzRBmOR3XyzBPxzEYKz+Lx2LHR56w2XOap+2PzU07hPkypsG8G/+1+hOvuptm&#10;SDeEZem2HliA7cw+iyqb7uxdwVmVnaSDrOyNI7QvwhYDbYHjxPTGHua1X722gqLHCWbqjPLArHSD&#10;y3pFPASXN90YTNM0R8FVA9jOv+XlynBSH5WFxuVA9u+lV6Tz1u3ktMN8XSoahnFgGF8GqE9zSkbB&#10;mAxgmL4oPgaiCbnxb1r+dHm1oeONpoH4cFWbrOWBjOnySq9gepeZBWM0xKXnbD5jaWMwq/wsWJV+&#10;CLPL0SZehG3pG7Q13BMEZLy/8nXGvXwHYm//Gd4X4XkPtf3GINu14BjMSq8ATTrfBbQeoGMwT4cK&#10;0DRn1SDTY7Dwdq33rQ0aQP0kMdl+mC1rlowhLMofA+miCShiPa4OyK56LqOr36hV/Vu5yqN+tG6W&#10;fsvYZhmwzHmwSNYyPDYTLG+9cpctM9fZr1ewVosHJx+jIjzJC8TY2THpHIS5BYXuRdh2cJssC9Da&#10;Cddyjqtt20AfA+fNy4cHcsbA+b4aKj/CxmVhSE9Yr/P3q/6pvHD0rOwHTm5YvkKlGeYZZqXPA3Ro&#10;egjXC8gf2xKyvSsQlxPX3c+YLSinb+FYL3israN4zd7OIr9ex8DyKq1xDGrerPA8MF2lr+FlAFp0&#10;tt5D2y/Dax4NeSD8N93ZJyDgANgaXskKtzShO8mLsP3Q2mI5gNYds5ZzOjhcBY+B6ceg8poFw3zC&#10;VZ8xmMcPME/zoU/u2Rt3nny0aw1/6k+akPgQXGao11jaxgBe0oex5K20zQJ0XTvZuf162Z2f24hm&#10;2l6imcZpaPzGgXzjLCCvLkTWttk0mG4VqPQuX/nU8KpAuWGfWS8vg3nBd+ucPQL4LkwfVnI1BFfi&#10;0MxvlBdha8DtsYrta5larsbH8ocwayAuKmeodFyHzmgM5jkTgPyqF1d9mbE5kEwLGu3x6yGtTiG1&#10;geqrcQiz0tcP8Aqe/YNmHP5mwlhdCFNPy075/TgGp9uj0TQcB5cfArKMs8Blwer0CS8Di2grX8cr&#10;bgQqz7HreoFjw/AAN33PfmiMWUCevywYkT71RXguYNZJjnkA/Xpe86YcfWSVcssM8mE+cfSL3MiX&#10;E6xho1bB1F15OEr26Pfv97HKPrsHZFkeSLhCjTu/pVmOVt/IgqaOmfXCrPKWvwz/VWgrUAfOuLts&#10;tc08XpWugtK1NaW3nWedvR8H+C2yKXlNNnoSFlYw3RiQZ3R8EUCDbrOAfNvF4LTKn3CNLwOb6uyB&#10;oUKzIJVlqweaFZV+ETYXsi16XBagHXbAZWFVeQyOsQE3j4cHjGjkPOpVg1p5XFuYPGhENwTLBGv9&#10;a7phPI+r5IPw2Epnv9UwXbemR7XNEEw/RuO8Zh8cY+O/DJh2XhnyJL+1f8MGpgPnAXTz5FVYRq8q&#10;b0jv/GXlGTbF2SPUSjrs9CE4Xz8bF/Q9vgjPHcxrr0VQyxCundRAepUxD8fKGyqd47M6PenKE+Yq&#10;MfeU4Q+PSO+3PSpOH6XEEWu7xnKGaCA81H1IC05kT7DmrR82Wn4ZGNPV4bH0YZphuby+naKNuArH&#10;YchvGJ8FyodObUEf0eTSwHyGbTsE04mnYCxtCOR5pU+49dv5ZZxfw2Pg52fQbJqzh2HdH3L6LGBV&#10;HwSimUP3Imw9zGunReCytf2H4A48BnVVy3WeLkM+ph8rQxq0ymdrxlsBvRPpB3g9ReLTNcoX7tvP&#10;5xXG61XB9EOYTucq2cjl+o8Es+o4Bth+I3cs2IaJ1zYTjoPbufaN5YFy+kyDcQhjvFvfanq5zgaX&#10;m6dX5WF6eMwrY6jlZgFjEl7QbJqzn3ddFagsnz/lM6SE+Tyqv2Tn/WXCNgwrr1/+8hcRV+dy/qrg&#10;suA8WIZmWRjyqbwdntBwMXIZ5gdMpU3oCTeaCfTp+ckECHuayrOGx8B57lC13DJQy6nNKDcukzQ5&#10;Z8q09hdtKzeFuefL7wHsiLtJHP70Pj6fPMiHrUHHQMfB0I9IZ1Wfzn4/DkD8LEfYoMp03FeH0Vd3&#10;Dj6q2ProsNwqsJ4yG4FldCXPaBhLmwVq3+m2Vfp02cpzXp5hbRphy1KfGNJM0wvUBxvdEIdAWt4h&#10;9v1rDOaVH4Nl6OsCfGVnTyFXdBWwwGXK4dD53vXnPve5DP/iF7/IHzrge9N8T9ozH9+u5scnzj//&#10;vO7UUz/bnXnmGfndcyYKaNYDi3TcaP4YuEwtOxauOCvdmB+YG5yGWgvkhcMMx0M4IkruIfnMaevm&#10;aKeBtFl5QzBdOtx+m0WDYaxsP2AiH0ec1/6lHvLgsxaDZt+u6PQ7I4wMHL7KZF7PD/ms/tMewTs/&#10;mJa/zwqt6EDpZYy/IQMbGatsQ0uHt07wIFP1FEAD1HKrwFDmZkKt2/C6CrictxbmAbRDdHqFYbzC&#10;sCxAeEx3pxnREahp4BiQ7vrMo/Nv+PKzjJsF8+QBtV7PS2fPD0Pwa0b8GAVOnh/k+MxnPpM/ssEP&#10;VXh1z49CPPTQn7s3vvEN3R//+EB33PHHxt3A4/nDH/xowHrAE8ksIG9e/ddrG8pZdo1nmPRw3Mbc&#10;AuvLGaF1+SwXNNDybCTLBI3BtOlYcWKcWolwJPQUTSeutnflsQhcVnJUlrQxIB0HmPqEA2wfGGsg&#10;HlGfcNQ4a35G0PQgYaHo9vVOnNX8Phx3DDJ+jJyVvh2uy7DawrknrwhnWs83eUQ5ypheOG0L19FY&#10;wTYIqriqPGGhwLZx2Vm8ZkGlrddh2nrAfEDXxe27ClQ+QxxC7TeVZkg7jFdQv6K9p3nVfui0OgE5&#10;zWHS59WX9KGMMaDdWUCwLTiEeeVmAfTohexlYFO2cTYbWNUfffTR+UtRVIRfw+HXpbglIW7k13o+&#10;//nTu3PO+VJ38qdP6i686ILuhBNOyJU9vyTzggH6wBAXwVJllKEvX0ZHH+ls7oTu7MZloA6SxeXI&#10;p+PKSRPP1FLWjjIdMKvzrg/3q3zdHbTVuDBo4Nk7a13txCWL9MkWTuAs2dbRWAGaWt8KLc51iOPg&#10;MkNey0Atiz4OrxcoW3GjYDsBm8UTgE+1f43jL8bkkDYvfx64rHERBFXowyJjrXNelsdGYHP27Om0&#10;KNpjxleEWllmWX7CjJ+64+fI+Ck6nD9Xfh6OhqERuZ522qnd97//ve7++++LVf/l3Uc/+tGpWfoF&#10;AZhliItgTplma2FzYK0NDMSxpQcN6IGRWBkPYEIT6PKzoNHJ+SZtnwbKkfdye52tO2VY7fOAldvk&#10;vXt3Td58dfn4k1fxj4khV+tasbu8eUm+9W0oXp6Q1jp70HdBjV72Er3TK/9xIG+RzWaBy5iHw+sF&#10;ylbcTEC/oS1XBesFn2b/Bs6v6WNpwDA+DyqPITq/gvrOfGdfyw7LLwPTfFoY3ERnHw2W2wXReITX&#10;CSjFbzy+8Y1vzBU9A4Xf9MTx24kboeW3WPl9U/b3+dFjfpuWMuCLMA62ncGdwTgf3Ilo57YKngfw&#10;tKNeBNYt2zj6E99Xyu/TsA3T5zU+vR69g66O2s5bNFUuvDUp7Iu7ANBlvVXD3cHefbvyOqyfdRuC&#10;9JqWW+vc6oXjl57ImwWm3yxYDy/VafN02CyQHVsbWM9l+xjgMsvSLwPwqpPNqjKok+u1SrkK0zIP&#10;5nan+9umOfuDdOJ8iy4Uzs6+emUBKovBPvjBD+aPIBPnB5HZr+cHiPnRaDt9fsiYH31mYuAHpXH2&#10;/FI/+/uc3nkRlgN3MnBxW6kT0c7e995MQD565JGxcPZsMe3dE6v0fp9zuj8xwOVcpYf08r57S2t1&#10;ihilIo1yXEXLSp+tHMK5r5pv0PqBbINp+Q2ULplDuVztiMhbxtkDol8raz2wHj7oTFsY4FHjy8Jm&#10;1gMY6mH+q8hZlX4ZgNfQPstOQEOa9ermcip7MPwgixZNQJvm7PNBXzjY7OzxbwgIwxBSoilFmtGA&#10;Mz/33HPzyCXO/Oc//3mu8kF+md9nR2+88cbukUceyQeyrO4vvvji3PbhV/XrL7i/CPOhtoHbpbYP&#10;V4OdGQ6LjsR1FoyXF98xsA4JkATyoJmHrFplD0HO3s4TdMGWJlnmPSYbOvjY2WsiYFsIudMP+GaB&#10;8nubMIHkeX6By6JT3S4Chw51s8GyKy6CMZp5ZRfVgXLVhsN2qOmz2shg2nk082CZ8hvhvxUw1Hk5&#10;/cjX9if9jPAmruyjkcIJ52CJf0NAudqQ8xqWjsG3NryCd+VchnyQfLDG5/H9ZwbbbwxsX9vMYdvR&#10;6YCcoZwjqM40my/tMl1+mt9MgCQR+nDEo8fVyAt9+ge1hF3QOkYoKYEq22Fhqw98OFu/e8+OPJuf&#10;/IOGesyqp0ATT5swGi3l6ZtOB31X5P67VVDb0DgLZtEQN58xGCtTgbK1/JDW5Yd0Y2DaWTTz8gDy&#10;lpXxfIKhzot1JI+6alyAC539MhUPCgjl8Hv6qXCPKDyEmt/rl7fu+/dpcNV84qCduwdJpavhVYGy&#10;njDgXWWCQE2revhuw+kOVxymA8P4PEB2lTlWtqZbV5cbpnGt9eWq1WZz5OSbxuXcedp2iWw9oeFf&#10;0pm2xqfRAB2Nb97k5dHR1IstlrgdjasecOE4kR26hr7IlM5+huA2arYgr9bRZZBF+rPPPpNHPnXi&#10;a184ex7yer+z2YqtRNvjmWee6fmIBntR3nWTLNVF8pvD5zSRdeaYcKUFNwvGdBmmGxw3jYE4debq&#10;uq4C0BsrOF7zhzQVan69DnGRjqbbKjD/RTrU6yIY8hvGh+B82wIcdfa1wd1JlgGXyW/dEA48EE47&#10;f8SE8Agfp2dZiieqrGHCt6cFPeA2G7ijOP300/M5AQOXbaLaeQhzNPT888/P8//33HNPpl1yySX5&#10;fgBhkLJsM33+85/vnnzyyYm+bEP97Gc/m+gOLU7D/OcBNNDzPMNh28RAmOOnvH1MHjqwHWZa04Ns&#10;e/EshAfi6MdLa6xM5eR1pRy0licHRf7ebteunRk38E6EnALtQ5tTVg7N5ckHrINBeome8rwRzfYc&#10;NMjbtevZKMvr7Nq/Jw1nXHljc4Pr6ZfwQOrHg/ydO/WL+56s0OmUU07pvv/97ycduuP8d+zACavd&#10;3H6nnXZatvOOHTu6M888M98FQZaxgnRXndEDWcgN7dLOPFdC58MOOyz7lOUM+WwU4DvkOaYzdOAY&#10;mJb61DLbCUN9AeLW2/W0DYe02wXWaRFYV+vtNONGwDyqLdY4exJXbVDTWmmd2460QOKL3uSc5JHN&#10;BT79FzFrGcLIYB//kEMOyQG0GQBf6gzvq6++OgcxRzzf+c53dj/4wQ+mBiArO5z1qaeemulXXnll&#10;OtQjjzxyyrGY7kc/+lE+VP7xj3/cveMd78hJ5C9/+cuEHzJxIJRhUuAB86WXXponkAzkwQe89tpr&#10;02Gh109+8pOcTMiHH/jwww+n/vAFefbBMVZ3KpCH2VdddVV36623ZtmPfexjadMjPnFE96c//TFo&#10;5NC5otM111zTnXTSSflC209/emufr5U/TgsnCt/3vve93TnnnBPxpyZ5XJFx7733Zr2tA2kOgzhC&#10;6OH75z8/mM7UNuYI5f4D/cP/nBA06fBshuO4F1xwQepGPc2XK4htke34xz7+sdDjoVxZoxuIvm94&#10;w+u7r1z8lTzNddYXz+qOPvqT3S233DyhYUL+4Q9/mG9o4+Avuuii7lvf+lZ3ww03dH/9618n9qcP&#10;sACgHdHtmGOO6Y4//vjUEb2pI/VAf+JMtJw0gzf9iLaxTQzuK+uBWWWtbwWnjaX7Cqq9Gq1xvVB5&#10;mPcQan4FpzuvxsHnApBLv6W/zdPBOqK36+Wyy5RbRFPtAYw6+0rg6zyotBkmagSW4FHL6I3RtYYi&#10;TgUw4qte9apcFW0GwBdet9xyS/eKV7wi38zF0eBQv/nNb3aXXXbZRBecHwOS8/ys5lkR4gA+/elP&#10;d9/5zneyodCRTzkQZzLA2bAafPvb3z7pAOYHLXcIlGPg47Bw4sgxUAY6nNvJJ5+ctJxUwqnj3C0T&#10;ug996EPpcFmlMrHg7NHz8ssvTxqQz08wcbB9wJvKJ554Yqaff8H54bjCEfaOfOfOZ9NZote73/3u&#10;lHP1NVd3l1z61aSx08Ju8EAWD8Zv/ektYberMg/nhlPD0R966KETHeDFhHPnnXem3uYF3nnnHTGZ&#10;v7U/bqu7DL2M0tqfNsCZMkkhl1XyZz/72cmnMmxj2pG8Bx98MOl525pPazzyyMO5bYO8W2+9Kdrx&#10;5O7ML3y++0Lg504/LXid0t1++225wocGfb/73e/m3Qvt/eEPf7j75Cc/mXdH9AVkAo899ljeLeHw&#10;OR3GREA/4m7rd7/7bdaHO57Pf/5z3VlnfSEnqU984hPZVnfddVe+KAgv5LmP+LoIoKvlxoA846pA&#10;GXSr9q24XqAsPGnbWXyWkeO8eTTbAVVX4yqwiH4VvpV2prO3IyU8BjV9DQ1RIzCDR4XkwX/TxlXh&#10;hsSN73nPe3L1XGFStoeMD9IqVH7uxK95zWuy07HCszPEWbojgsh92ctelis7nC/lcNA4LzsjBh0D&#10;mDsEHNAXvvCF7vWvf313wfkXZDkD9DghnDthowctuG/vvu6OO+7I1TWOg4kQZ8NqEPm0FXTcPeCI&#10;cJJsCzDJ4OS5s7BO8MY5e6WOLjgi8lmtcppJTnd/Oi0mBurFapby1J1VMDTSVXyPOOKI3DrizeVv&#10;feubMbG9Le5OfpP50OIEP/WpT2UZbAUdMpgACbOl4juKr371K91RRx2ZtodWWynSyejJB92xHWEm&#10;jnZXI+dxwYUX5NYcNoLmc587La57c0/en0i4+upvx+r72HC6h3fHHXdM3KUd0X087gCoB5/jQB4r&#10;e5w7tsM54/h5q/u2227LF/5SHnUIhD9bQNiTstz5sIDQMbjQI9B3Tscee2xOgtQV/WT7fZOJqNl5&#10;7aoVBOodD+F5aLqK82iG6UOapuPyshVv+kcNJvmVvqLljOWB5j3B7E9r9a1llsUxPuZfcV7+GK8x&#10;dFtXXEtT7D6pJ7Yc4pJfvTRBa5AGs9I3AuY5zddKV4y/QfORj3xkjbNPoPwU9ukFqiyj05lEcJAM&#10;QLZLcMTcXjNoyefKSvwDH/hArtqPO+64pMORsVomn0GLg/HZf/bp+fQD7wPs2smAjwbaH7dtPT9W&#10;ptz2ezsEJN065V3Hzbekk/9ZOO5vh4Nm64UVqx/uIZO7CSYYnicQZy8Yh86E43qCOB6/r4ActqC4&#10;oiNOhzB573//+3PSYBvCOrHyZCVL3A6UuwjLRB7PCAgboWNbhja7//77J3v7rHrf/OY39/R6wYmX&#10;na688uvdO975ttxSYwuJ9pAsPTx98sknQrf3dQ/++cF07uhFPra+9tqrI6xP1ULLyh551vUznzkl&#10;HPifIr578uIUutGmbIkxUXKXQpiJjjsV2pIJhS0a6v6Nb3wjZb7vfe/LdOg1+HREdG/UARmuJ7QA&#10;21F5nPMAKGdPWSZe2l+2CicfeX4TmAmTuzd4gO6D08gEIvvl84x8piFdVsK+LDw0uZI2zVPPS1oZ&#10;0fb5M/IOHOyxn7TlrBoS91bdpMwApRfOnvJ9mmX1+WPxxkOyJzRMuD2d+TuvlRGqzXq6nib1MLpe&#10;WYee3ljKZJg69h/kc9q0PHjZyWu8qlwpUzD144XDcPpydhXlP4wznT0AwRBcEGU2CuZlGMYjpUfP&#10;ak3xd73rXblaNL0NxMPg/bESzhdy9sXg6D8aBpjGSEejPGFf5RA+ky9s4ZygYcvEK2/ScYBsGZDH&#10;Q0RW1+ylcxuOUyEdPjxIZc/WzvAtb3lLPo9IBwCGnqzamQRwePBiBc12DYMfefDby8p0j6733nNP&#10;9+pXvSpX+ORZZxw/V3TwN4Vw6jhftpBMCyADWUwCrD5xNtSJVTYPpFO/KE8+kxrvOZDGZER9cNjw&#10;ArEb+9bQs9plpcpdEVs/5NmuIOlvetObUhen40ylG20BHbL3htz351YIjpg7Ivh7ZYNjveiiC7sP&#10;feiDueImj20a7i78EgkIz0Pedkjqy3YLK/GXvOQlMXkdFwsF+g5OZn/aG925y+Fuif11Jppvf/vb&#10;ebeCnuhIH2C7jn4BLRMCNuEdD+tv/Zi8oMU20MgW1E8y8xoIfyYk+pXsFHyiv8ODZwZ3331XTkDV&#10;ngbH4ZtjJM/2S4elcEBL2SGaZhIflKu0k/wZeQ2td8Uxuvk4lON4Yh+v9POwlh3NBxfR9Hm0nU6L&#10;TacnDsqsxda+DaZppvgFaqKxPMobp2Gusx8DGgZggG0E4KMBPFY5Acp7heaK4XS4Xf+3f/u33F4w&#10;j4rxp0eYiBcwpEvaPh0+IIOePXoG1ytf+crcCsF5cvvOYISGK2k4aFaE7M2zwscJMDGYhq0GHBUr&#10;U/b2X/e613U/vfXW7sS4C8A54/ihZSuCFTVl2K7ByXCXoMGvOoM3h/M94fgTcoXJipC7ELZtuMNx&#10;fXDw6A9fHhCzamdrBj6uL88huAOwnqzcCfvkEWkGZBFHBhMDdqm8bDtW6diArQ7omBRIrwAtdznD&#10;9ArQUFc/JMfRcddEmdYHtALiNBC0TGZMakwMdqLpNIP2i188K+uPw2f7BSdNPXGuBh5Uc3eGLOyP&#10;7twlvfWtb03+yAaRwZ0UEwwOmn7IHZYn5iGwPUVbsM0j/af7HWX8QN355kMcHemPLCxeUB/2e4GC&#10;27a29VaD5Glxo4kEmcZpWNrZW3k6o3EjYH7gLPDgZv/SAxhDMlgZvNXxTPhwnSBxJQOzZBKHDydg&#10;cOoMcFZybNOwAua2nQen0JDHlRUbK0Ju8XEybIvgdIijI8hqH4fAhMEqFZ3//tjfu6dxoJGPjrxP&#10;gENlhQtf5FK21guZP/nxj7s7wxFZN644AxxN7VzI8Uocp4TjxVE4H7B+yADRs8ZBA2Hy4GcaruZl&#10;vqRRf5y5dTSNwXSV/xBMgz3YPjM/0iI3sfYF8/PVTl6rIPEymk/jJ6BdsBUTGqtwHD35Pt0D0q7e&#10;MmOiJEw6fQZ+Y3Ui37qBQ3uQR1vRf8gzAi5DX0c3ZLwIz29w+7mt3ZZbCZbn9zY8RoTTsK6V/URA&#10;oNPWA5QbGyQvwnw4sJ8z2uzvh0NN5yY7rtIO0OKQF9mf/K1oI+S7/xiWlUVZ4yxYhuZFeBE2F+hr&#10;WoxoweG+Rz9kqwWHzD67t3nsnNeC+y1jJLc2c88+MK7wryCa4Ndv8Uieytf+v+5tHK4IqczWAxst&#10;/88I2fj72AaKDsRsHjbEjiDOchmbLktrvpsNll9hFVlj5V+EF+G5Bfou/XLa2dNXJw9Ycdbh5PNh&#10;+hLOXv2cSaIvnw5/+i6vOnv4Idu+2XyAlZ19hSGzWTBGs0y5IVCGAW5UJTdv5Wn+bL34RRniXK2v&#10;5bFfzzYDt+DowV4v+6/kWS+2BTiaxxaAy7E9wW155UeYrRYeulZag/Vgi4kHkciEFjn8pCDICp/r&#10;vr17Msy59vryVgV4ZdkeLQ+E3vLIY6vMdbz99tvzISXhypc4W1o8MPcWiXkBhKkzW0zOpy5+RlC3&#10;KCiD3tBXHhWchi2xB3RGAzTE2aNnWwY6Tvaw7eXnLwbry3MUHlb7VJTlmBdbN96mI16x0lYbUIb+&#10;RLzSUEe2BznWy/MZ9OTZD89ZTAdUGfQntguHQB78eTjvZz+zgH7rZzjWcQjIJ93vJphuqJfrxLOz&#10;++67b0JD/cf4vvAB+7AI7p8xZtz2tLP2CRpdVWYcbEsmCCaHdsoH/s0nqX2mnb2w0QAbcvbzACHD&#10;DrIZQMVwOgwOXvhhgG6mHJwZR+p4sMaDQU7awN+dl3zyOJrJfq2/tMm5dx6Ooh8NBLIfy/E9rgwI&#10;HgJypbz1hS+01INjiNSNNPgYCIO8gctzhAfuf6B76UtelieO9vI8I2b7g8z4HNsL7GLm5wSQzn+v&#10;HXTI49y/+XqvGiRunTiZwqkUnDR7/zzsxUH55SiAekDLxMcDTPb/7fRrHXGS6E/dOZLKA2uOSvJQ&#10;tz7g5Irz49gnusxrV7aheCgOb+RBb3A9eMGMSYX9d/oLD2OpS+VrWr89zZHJKpsrcfbqeSBOGGfN&#10;m860Zz5sL7ScSPLpGnQjThkQIJ3FBA+C6WPw5NQTp8Bo3yobWp75wIf68gB8CNCQx3MkXgrEvrOA&#10;ycfjhskBuw2Byd08Ob6LjjwsJ81AOducyYxDCEw0/iy56/rPBbTZmLMPe6TD5t2J5uxB8mYBfSBt&#10;GfS6MzDOd/YNp2FLnL0VQVEr1JQbV8b5ph8D8uhgRx11VF45ykeHrXLWA5aLU+AzDAwWnBYdHadJ&#10;Z3ZHZwWOE2QA4LgYqIQZ0D5pAi2DnQHCAOTFIAaXz7ObBiCMs+N0DSc8kMsgAw3QMoj+/d//PXVj&#10;BfjOd7yr+8GNP+g+nW/URgfau7PbvycGKR0onD0/xI4DSTnYJq6T2T7CJ56oEy4MUB5CM1nxUhb0&#10;0CCfunMyCHknnnRid821V4eD+2o4xDOSFwAtfKgnRw25w+EzE6SRB8CTux544sy42+H7Qzg3bIYj&#10;rrRMqByjtC5DII02wNFynJVjrTxkZXVpuVyxGRMe7XPzzTd1H/vYR7vvfve66DdnB2/rp37KBMME&#10;SL9iEmcyYpKDD/kgn9imfUyDs/fdmPXkihOnL7EK526CyRFa1wfbPfzwX7vrb7i+++Y3r+x+9es7&#10;sx+D2Af+lol87MQkRVsxOeJYWexYJnTUn/aCnj7q8gZoqY8XHZSn71KfIbCiZ+LmdBJ9lrh1MtD3&#10;OZHGBIl+6ESbcKeCPSrtPw+oPw2dPWkae4x9OWz1vzZGZgF2hJ53N7Syn3b2oPpo8Mo9e4WtS8Ut&#10;dfYVqOxaJRpU5WcBFcdh6C3P/ekg6+3jeoGydGZWbhyVxNmwwmNA09F56cn86chsbXDOH6fFxMPg&#10;4rV9OroHBXR0fs5gs7LHkTCRcJteb9W5+sUlHCsnc3CavL1qgB9nv9/2trclPwYizpkVGI4Omxzc&#10;9Wx3YNeObl/gwX17u1M+fXI4nU8GvydjEohOAg32j3ags5z9xbNSV+zowVl1Ip1J6itfvbi7P5zx&#10;N791VfeRww7t3vPed3YnnHBslNGPw0BLWe5wWEXDM18e27Ur85xP3ZicsSsTA/ZjUsDZ1+0mrjgl&#10;HNIssEPDwdAXqD/252glbYY8aNAFmUxiV1zx9bDriTEB/zjsd3l+zkGD40Aeb8TJ4phxmDhCrjh8&#10;+MELnjg2JnHiTgMroD+rb/RDPm1Em7UyQiZjdLj00ovjTuKyvIOElokJOupEP+EuBH60P+3BUV/a&#10;ixW6bYYOvoukTzI5oyt0BmiYfOij8CDOXRqTyBCQjyMnn89v0P9JszzA/ZyFCkeH60LhnxeoO/0d&#10;W9EvWp/GNqSz3+4+sMjZk4fdvYXjX1cbOvsJv+jPjbfkI08TzSb8UpUFOuzrMIww9pRRICIFlQRq&#10;MMxeEcDHHYqz4gxOyiwqtwjMkytn67mNZ3VGJ2ew8dOH5APIwrExKeBcWIGyB8xKFeeTjRMDAWeH&#10;A2FFx5FEHCGrUFZnPrsOcPW5bgYN57ZxdrU+OENWbsjECbFdxJYPaTgBZHY4+Z07uv042b37utf+&#10;1392v//978LJfisf4u5lq4FOQGeI+MVf+XI6XZwK+tqOALJJYyBf9a1vdn+KCY/v3Zx48gndUZ88&#10;IniydaHvy0MLUj+2ZeDBdg18Sbc9COO0WE0yqYJsWTFZkw+4DZgAcMCESXO6wXy9FUW+ZZjedWJ1&#10;ikw+v/CZz5wcju5zYe+jQ8YdwQm+erEJm9JeOFTaUy9KqW7w4Uq7+87L24dGZBo4F89Eb53oQ+KB&#10;jTXY+f7PFd/4enfSSSdE+PYsQztTJ/OjD7GwQBccPxOX61xlcmUs4JhxuuRzpT4G0pggeD+FBQzl&#10;eT5BX6u6A+RRR8pYH6OBMOWYvGkr+j/0AOkgNMikvw9lvDCBOqpPDZ09tgGdx1Xh2XbBfpTh1E6u&#10;6A/o4a5eoLJflTzzrYh83kWxnA07e3cCCx6DzIMGxekQjvsNV5BLz2sWwIfK4yRwLAwGbq0tf6MA&#10;D/ZHcfYMat6AZXXEnrZXSawkWUXioBnMOHicOKsgbt3t5MhjZchgwEEzUHlJB/3tBACu3EkwWJlU&#10;eLuVNNfJdeb6n//5nymPFdzLX/7ydBCsQpM+nC8r+n2h5zXfuTpXjbx8dPJJJ3bPMLmETD/Exdm/&#10;/W2H5CoQeQx+dGA1qg6pTvba1762Oy/uHC4IZ3PEkUd0Z519ZvfJo4/sDj/iYzGIn0n90Qt62gF+&#10;8GEiqvoTxp44PSZQ5GE/7IZzdf1AwmybcSdAGHvysJY6G7Cf94nZqqnvW1DG+rPCxQlpu+2i7rOn&#10;nhIT0SHdWV/8QujAS1WhW972ahsHmTh++LGlBg/Aupkf+Uyy1JetOtodHgBl+G4S9uDujL6EPegD&#10;DDpksqK74Ybru8+fgW5fjdX1zXknQ3+mn5gXAD+2xpg86Hvs9ZMGohMAPRMk/ZJ04jh7VvEG0rE9&#10;d6LcBTiO/Vk44ZQN2JeFAPVlApl394y92Fry5AiN+zcLGNKxK4ucFz5gn7XOvoHy16LA/WxoZ90B&#10;VJz2kbK7cJqvnL23lTbk7KtyszoDadn4OBs6aCLhoA/cv4eHi6FkKWs+Q37EGfi8mcpgY0+dFSLp&#10;Q9pVwGUZAKzwcNA8ZOQNVbZYcCrc7kIHDas6aHA0dHRWNtz2kuYtJmgPP/zw3JJh0JD/hje8IT+K&#10;xh65H+pBC3L7zqD7VgyMH+MAe3vy8pVfKnvlK17R/eTHupX/agxkBuq73vXu0PXv4cTZitnfXXvd&#10;td2XzuFH17Ua4MuNbz/krd3lnKpgMuCN5GiLQz+kiYyHst5iYWB6oKITTuuiWBWfc+453QcP/WB3&#10;+udP684//9xwEl+KQT79OQRfuZOhjk5zOlsI6M3qmO0KPjXAXQy2wfmbFrk4NPaKqR8PE7njoR0M&#10;8OMBLpOwHTO2h2d9QIjzpD60CfU77bTPRlt+Ldr13d3u3IZCnu4AcPasdHGE9Cnu2uADuA5s4XgS&#10;YFJj0YFT9EtYpmUS5hkFeUzgOHr4y6FST7Zdfhb94OJo8yvDxhfmROv9b2TBByDMhMekzuSBfCav&#10;IQ1IXZkUoKO+9DED+WxJsWfPcx/iyMT+3FFYf4A8nkHBB5ty18bdqeVVgAcTILLgAY37EG3DhIMM&#10;FlEvfMA+9BU7ZNtLfZs05zVsPoA83/mJPngFTXtAyxaOxrnzAWw9LbNhk7dJe/ZVsIG4lJCgFBiC&#10;cfoHovPmyj6VCJqYraScwPyGPOFFp+JBFrefDB53sCHtKkBZOiirIQamjY+jwZnzkI+VE/KhY/Bx&#10;Z8Gqjs7OwKdTM9CYjNRw2mdnkLMKZaBx7M1va1pn6KDHMbGCu/HGH3S/+8Nd3b6+XtkB9obTCvzS&#10;WXFLHXdDONMbvndDrpZv++Vt+X0dHuA8+ugjsQq7W44/nNnBvYHBB+f5a/SP9D279fAOR8l1zG6k&#10;oROTEis3HBfOw86TSYlbc9OaB86Qug6BfGzkB7LcxXhFzkRan2HAH9k4d3ghEz1Bg20GGgg73by4&#10;EseZoRt2p9/QJrUs5aDx0Vl0YAKqNAbLAccAmeRZhzEgnzZkQcHEx4Tr/udnAi5PX/PCYBFYr3m0&#10;8Pbd5yyAhoUAbYRe5jnGlwfUtOMwjzh8qB99BT4vfMAGzcEq3tuid9bcbfuDfhP/xxg/EP3e2D/A&#10;BZO2d/a5X59hyrb2wM7mZx0su8KmOnsLBwjXToIiOgMeAzI6bzr9dPJVQQH0dI7KDyBOxeCrCjZH&#10;P6RdBczXHZur+TuNMNcaZkCYzmk17rRaxuj61bRJuT6syTEcd4TZnpGzfjbC4I64KwrHvTcwwvvC&#10;sXMEE+T3WvfsfDYdPnZmcOeXIMPRQ2c5s2xHHP1sB4dB62mdXZaraYdgWpetfM3LfIa0w3zA+VU2&#10;WMs5nTj1tyzC5mlwGaeD0FeZBtON5QFVj1lQaYzwnGWPWboMYRnZ1n8ejWUOdRkD6z3kZ12W0emF&#10;A9iJ+o44e8Ym++048N6Z47TzmneXgb2zZ6vGPJTeHL5W97FYDp5uF7Up5SzTOA2b4uwBVWj2IIgu&#10;lHvF+3H4QRe1CUe0NwqGgnSK50FncB3cOWtnd71MU5E0d/hhGeJ14JjO/AgzaXAFJvyZ0cNpH4gV&#10;vbe/OEOPk9+7OxBnHo7/4K6nAp8oe/Z8/VKOnfJs2cA7Ow0TQtBYN6VLf6NhmDcLyDOtrzVcy3Ml&#10;bWiDCi5vuno1UHYWDqHyI38Z2UM+rkNFyxvSLgNDHug0C6CrenGdBeY1TyfLXZbfrLsA62Q+ILwN&#10;ljOUB7o9Cb+wgPrTXlG/cNqKA6TFGM83ZrEBdcd2osmFcD8BOJ20ibOPPCNjW/nqQ0Dast8d0TMo&#10;hQ2m3VRn78YchxBux04nYVUcmI6McnM6/HYBdaAjsq3AdgtGHDoHrgwAzobzUNaOmttytgEoAw1I&#10;nAegpLEdAh0PqrhtNz/SuHW33bglfujPD+akuC+c+sFw9t1BVvW7wpHv6h595G/db37167BZ6MpK&#10;fffTcaf0ZNftiBX+zp1hz33dD390Yzr2vz70YPe73/wmJtnoTKEzL15FZKIfdUMftkqcBnBFH7Cm&#10;jwF58PELWcTZ5ql7uC4PP7ayhjYFHGd7yaeVKM8xU67gEKBhP9570GM0bHVhX7ZM2HZjq4yHvdAP&#10;Ab14UMoefAXXwXoQpjwPZuu++LJgfiDPJXhONAugob+x/WW7zQK2ourppjFgG8tbVGxBwn8WQOP3&#10;WIZAGnv6fkYCVl7WG9vTv2hXPqHNliI60i7z6vKPCdSf8cCCqtoDJyynbSdux04e8ersCZtu6Ox5&#10;IQsaeJs/7WRnH5ISpYvAtFvi7KXEAEPxyExnlHv2OWginmkxiHLQ9HRTZeNvryxIxXCgIA+O7Gwl&#10;c31AWXjAm71ljlNyioKHYfWoG8AAYW+Vh7ecxuBhGQ6EH7XwyRIGG47gq5dc3L3v/e/tLr3s0u4r&#10;F1/cXR6Oi2OJDKBaHx7MwZNyPAg7//wLNLBp6JjJWc3v3rUjZO+KwfJwd8hb3tJdf901cva7ngnb&#10;PR2Onm2bXd2TTzzeHXnkJ/JcOT/azQNRJpDcY+87kDqROgx19fMI19FAPuVJx844avbR2Ye1zUhn&#10;D57jjXfd9Yfukksv7o47/pju69/4endDOGE/ezA9D1spTxk/u7B9QZyyTzHxUJcwD8c5QontoTE9&#10;V9L4dTE7wiGewYP0cII4uA8demg+jMahU9Z1dFkmA57RTE44BVpv6OHhzweA0PHw0bTLgmXCg8mW&#10;N7ZZOIzxIY5D5dgqulnvCtaRZ1hvetObpmzhfBDA6XLKDLk8L2EMQed8gP5Ju8IHmbTJkAY9eDeE&#10;/opNmZR53sW4oU3IZyKkb/ESHr8/8NrX/lfS8uxm1gPff2ygPvRnr8xdP+xPH1K7kD7BSZ6ceDr3&#10;3MqBTmVyr37K4be+C6gME4QcfkMtYCxr05w9YOHTAnukktEB9kUHsKPPGQrFyUOpCOPgpsvG315Z&#10;EOU5iYHReIBoR9Vkrw6Up3MyEHDGHGFj4HOqgpMZrATNnw7MKQwGAUfXWMVykoYXvHgIy2oGHRmg&#10;HK372OGHdeeef273TAzEjx52WA5q0yCXVSRhnCgvSl166WXdJ48+Jvn9PO4w8vRMrPAfe/Rv3XEn&#10;fKp7xSte2X3rm1fFncd9udWzb8/Obs/OcPjh7Fm5f+1rl3annnZqnpDANjgJjtuxCnPnAfU7Afvz&#10;CKS/FeM62tYgkx36UWccA5ODdQZZqTFZMfnyK1FHHXVE9+zOp7sLLjq/u/KqK9PZc6IAXsjgdAoT&#10;JI6Tkx6WRx78mJjQi7d/mQB5mMrxP69GQZwPEw8PxDnl9NKXvjQnB07wUF/TcQLk44cf3n34Ix/p&#10;rvvud7vPhU3QnYnD9eUKLc7P353n2CSnqJBDHBqQuwgmNe5ieDDJQ3k+1+B3ApYF5NLXeJGKF8uw&#10;CXeS1J+8CvBlgiTPC5shMJGTxx0OJ9Xoh7QXbQPA03wpj424MpHTnwlXufR3H72kfvQdf+LbQJyJ&#10;jxNVTN70I9qOCQBdsJvlfvCDH4i+eGd36KEfCt4/71796ldP5L6wABuOOXuB7VHBTh1faCQOH+dp&#10;Dx+ejCXxrjDt7KehtsOmOntAjEP5vsIoneg0GpgKR5yHjjj/TGdQoXR/C0S+DWNl3SmpAA6Tge5j&#10;b6ZdD5gnK3QmEhwvzhInxiqH1aX5Ixc6XoHHSXL8E6eCs/PLMyCrrEPe9tbuve9/T/fRj320uyZu&#10;W3E8OF6cpm+hGVhMFqwSecP28See6E7//Bk5kd0edw58+mDf7me7Pbt3db8PXY7pP8vwbJQ/LVao&#10;lOf7OPtZ+T/7dAz2d3YnnXxS995YLeLUsBFOk9ND2NXOXqcC9nUf//jHczVWbcjVNuHXnbhCS51o&#10;g9oOXLFD6nv7L7tPn3Jid94F53QfP+Jj3TXXXdvtDVl29iAOHicND2zhdOLwQ19WiDh7nCATLm8O&#10;s3LEyUKHc+GYKCt/2ojtAZe3TuhLmN+gve3227obf3hj9+GPfrg7/4ILsp1Y1ZqW9qSe6MXdGU6O&#10;I6TYhokfGmiZeHDK9AHanJeWdH6+2cR1AWeB9QNx5PDhzpBJA961LHL9mQ22RJjk7PThA9Af/GM2&#10;5GEb+HDUlVNNlRYni42tIzo4bP3p80zqTMo+cUY/Z5vIQL0ZJ0wcfBeJ8QBvFkGVJ7z4Kcirr/5O&#10;95a3vDnGybV5J+O7wxcWUB/a30671c+2ZQwaoW3h6fQax4lPI2niBwydfc2r7brpK3s6ZQ607LTD&#10;24qCoQQoJ68KpIOPMvlwMjASg7YB/FGejoJzZGXkvXBXbj1gY6A7jgXnyMoOp0BHri/YIIstiFe9&#10;6lXpiFh1QsMq3+efQVY5Hzr0g90HD/1Ad/SxR6cTf19MJDgLVqnWF1o+ecBAZhB8P3ixsmeVyU/S&#10;4exZ2T/6t0e6tx7ytu7BWIF+5MOHdhdccH6s/H/a7drxdJ7K2b97Z3fHL3/e3X3XH7qzv/Sl7uhY&#10;abHNxETF4NfxRnRTR6SDcPfB8VKcqo84ArYzqzcmCb5o6XoN7Uxb0xasEv/68EPRJp/qzjnv7Jjg&#10;PtJdctmlubKfvDMQV5wC2zfIw66kG8lnQsHRsqLEobKCZmXJ8w/TmB4n9P9v796/LTuqeoH/j/qD&#10;4/6gY1wHitcfNFy44COElxKUC4gKAUFQhwkJcBWHIQmIBEhgDHlo9MpLICEOSXBAJJ1+n+7Odn6q&#10;1nev2uvsfc4+/QhN0/P07LVW1axZs2ZVzZr1WGubWfn0Ak85dQTQke3e+/5y9dDDD67e/gdvqxnP&#10;O9pbq/SRdXt8rCHbc3EG3fo5I2ZwkT55QXLJTzp5qcesPY8YY7cL8FJ+A4z2Qx7GkzcuTFo0gD7o&#10;TLj6VBfqTP6hQa+uIjMjTzf40t/Ij/HXriOf8MgL8VUv2o32LQ6axegXAe1V2fUTs18vjsmTh48H&#10;JJPZxmOPfa59HuLX7/i1aodfXN1xxx3NOdAObi2gY21Uu4nt6zqGo1G+XLPwGO6cyumfMu733aCr&#10;j36sGn07urn1NM5uYz/eX3fPXoPhVTQBqpH0Am9BjRWd5YS1N0+wKuBk7JuQjdy1C41/PJv2On91&#10;0LFAVwNJDxlAHpa1RUZEo9UxNXjx1vR5wjwaclhP9mYsLzrniSEv1OcK7njFr6/uec89rSP+jxog&#10;/uzPPtg7YPFVOOl5dfKR35NPPrX60P0PVEd75+prX/1a6eHC6uK5F1YXzp1dnalBzjLCK//3K1YH&#10;5elbwjk4+/zq0tkfrS6UV+8Ezne/+2Q7E89r5ol5scsgwsPSiPoZXw3rSntxiEHlsRpwRj0oAy/S&#10;d26UmcGVJogGqGud1/KBt3bvuuvO1QMfvr8M6x+0fQrG/qB4JU988JZvBsfEQUbNeq7Bjp7Nevyc&#10;Y15Wkzb5e/byj08A5Ix8QBxDY8/kIx99YHXf/feufv+tb6nB/OXNCDLuKStasxN1xGBlOUK4+Mgm&#10;3qBmece6P++XZ554suUbNdLuAjwtgSgnHcRAcmKyxBIgC90y+mi0uVE2gJ7R5fgY9FKXoRlpGVht&#10;yDPUTg1gZEenPq2pG2wtKwrX/r1NPb7YJq0ZkFmH2XW+9Ekv4QUtifkWkd/T/a3f+s3qs3/XBgZy&#10;jOW8NYCOu1Hvxrrr3LXZw8kow/4j4Z1OuE1ZRjwGXz+16Sq+b+52Ix9M/SW/buznATxxdBxZTmzs&#10;JUpFLiGZiMv9EubwEkShHMUkjIov7C9c4V8DBbpG6trTaYxphAyDqXwv0OG89oXIRG4N11RUJ7A8&#10;IEweGq08g9aIdTxvXRp0GFiNP2vLrjq+NU2eozBenG/K2MhURogXoyverIIRuq+8nt/7vbeuvvmN&#10;b5axL6N+vjp6GXLHJv+4vLrPfvZzZdSfXj33wx+sLrcPoJWh98XLahD/9s2vr/68Ojsjz1M0sChT&#10;8qArV4aUwUl5DA7KpEN7RsP4MLTSGJTE8xrNbNJR0TFQ+DMajATDaTnMyY/kGR0n/6xTj+GuBk1L&#10;JwwrA2cgtW9ALkZHWvKhdc/IMziROeDeJrk3fZ955nurP/7jP1q9611/1Iy1JY9xPRutdW7ly54B&#10;/aWMkY8HSxaDoGU+G532YOgy8mufwg2guwAtL51hZHg5FsqqLZklyh+v0EKGXH2SPZ9FCA0nwyzX&#10;MpQ2ZFlnF0hnYLD8pS6VR3rhKQPZ6Y6zIC80lrrEB6QhC7kMzBwW7V/ZtRu0eFraQaNcluboR3+K&#10;w3ZrQTNWVe5uxPsz0H44KQy1ck/XZuzTJ7TfCm9xGSymgaAdtywU1+Jj2JNfHyTSHoB7NG3QmGYK&#10;V+XZd0Yz4wCh0xFHmpHWPboWX9cmyCRM+6TCdF+xPd1E166FGpCOwvu2nphG32ivEpIeXx1XxyMj&#10;Dyebr6bZ8kp+vCcdgZcHdTYeI8MqLeTpWN7RSTV2huGxz3129clPPNKOQrY9isL77ru38X1deYpO&#10;0Hzxi/+w+os//4vV92rAuHShPKALztRXB7p4fvWtb35j9dEy0gaXr/7r/18dtIHgTOndMsxBW8Z5&#10;sIzuM997ppXF2jTvkYGO/AYiXmWeYyhNy3nQZPfsakaQ+JFWXAB/3iyDKT9eGw/TVB1d6iZ86Xnc&#10;WIfuoQFA2eRrLZuRZ3zUxXi0FZAFDW88PALhd1CN/Wtf+2oNjk+1JQQbhdlbSRr3jJtB24zDgKu+&#10;wg9dypxZHkzaUX6IVwaTbTDm654BtFeQY4zCIAgdfVoWQZt8QuNKHnHL5awloDVT44AwuCnXNhSn&#10;vONzQPth1IWpb/pi2LWt6AbKD40ZuKXEMb/If+uA8nRj3+xaexaivpfGnsGebWWMfY/r6av2p/tu&#10;5NsSTrt2Yw97fuKXxp6ODbYcJHHX4auXR4HMVarKPwxdMWXJGzLyF1vDUkjq6Urw3Zz8ODeMcrbB&#10;UXFHgTRpgMdB8hgb/i4Y+Ya3clqi6pvV1SBgVVb9V/dV4UbxAyeWSidFc+n8qdWls8+vrkwnbpqH&#10;bzbU0lcHP18dzstSl6HOi3d1KHpblCfyjJDyCHcdwxIe9JzOuqQdaQIJD+SZUdoF4Sef3O+C0OGZ&#10;62HAg1zi8NrN76cJUldH6fd6w0ud30sPvX11oz0Y+ypzX57RPydjXxjPvqP+08Ny5h4v156upzEA&#10;dC9+btN9QOi8ZuiyjHjDjX3wMHQBWmHK+DXhKchVeIvrDbL+q7h+z1Bs59enqNs7/NEQGXfxHWHf&#10;TiIeLYwnSL5WVuVMWVVSVWQz9OW5t3X48uIvGfgY9jL2V849v3rxfHn4hS8WDQ+/G33fTJmM7JVq&#10;EJcu9JM5k2fFcxvljEwjNJkKxzKFLmHbMOAebXBbXCDP8tsFaJa4C/ah7fnFUxK/m99PE6Sutuns&#10;RoE+8FLn+dJCb1+Hjb026L0FG63d2LcfIG9GP5/wYOT7BmxeysILn27Iyz4YDNiJ9qz+lsZ+7Ntd&#10;lhFvG/uCyLiL7wj7dhLxaOFtY98hz7eN/Y8fUlfbdHaj4LaxvwWN/bVWaD59zKi9eKkMlmWK6Z6B&#10;swSyE6a8LWP4pECMi/X1nMkXZgPWGuMINp38hqdNTS+VOM1hXyCnZQDeNuhs2Aas6wtr5a7KYdCh&#10;b5bL18aeUyiM74esz1ecMrSlnKmCojNr1I9/7nOrv/2bj01vyJ5ZL9XY8CXPQw99vJ1Z9oKK9Bkw&#10;vbfw8Mc/vnrowb9dPVY8rEHL15q6te108IBG5qQO2deDUeFIQwc2EZ0AsQZv7T+yhp/9k5wWsR5s&#10;U9V15LMEa/P2FHwZNLT4BTwrq/V196P+gzb+bCyT3Xq3+/WPuUzgXr07J47OvoryjnnJ/ygnIvnt&#10;A+iiBy9q2cuxARtDFxpr28rnSKPjlI5Xql8nc9CSDyqjdmoz1b4F2iXIz6a48/NeCnR81KaqNh6Q&#10;p3V1a+3hbT/JOvoS8LNW/zM/8zOtDY36DNinorOjQLpsxNr4tk/jHRM6cYxzX53+5IDyVDueTtGM&#10;5XNPH914x4B3Yw07fUf6Qh9MexjDRsBvXMfvRzulGR2cG+zZXzX4MZPLVSiNrArpxavL5bH2Ty10&#10;b3YbrBWxRoHdi3EW3MagRswA+tUnJy402ChS53D6xGajTVUGXcdx2qRXVKcTp9EmzOkCxvSzn3WS&#10;4tLqwrlzzfgyjtIzLjo1+je+wQsyk6GvyrDpxqDZBCaPY4yPPvrp1ecff6wM/PnVhbMvNKP/r//y&#10;xOqr1VENRE48OC/uB0QYfpswvIGv/OOXW1q/s+r1dKcjGAAy5AQN+ckhT+VydHDcfE6Z0sAMVsrm&#10;hS/GaPxcQHTOsDh5gx4yTM7n69yhpTMvVMnPKRQnOOjFhihj1upt4idvRgKtQWQJ8rCJKr0jgYxg&#10;8ojcARu9DJzTP05XGWCWNOqbniKr+Gz+p0zHARr0eYHN4PLe9/rhmr9f+XGS3/ndN9Wg85+tfNCm&#10;M+OrPhl+RtpGs7KElys5nOhy5p2uRhlzL52NWefvHRwgg5NFGYDxkadNUm3CxioHRF0axL0/EP0D&#10;m+xOV2mPdPfkk/3HS2DAZn5eApOH+nIAIXKlDI5ZOqHl9JJyKIODC95lGPO8NUDdKnc35Clfrrx4&#10;XnnDomn008tT+u8BZxZNmxlUGy1vPmfyE5ZZwwj0POepnvpgg3/nJ+6mNvYluEZaeMkPnLhXqOOM&#10;PTrKpV+XybvXoHkX7nUOJybidYwdwqv3BgSeote6eWdOSgA00DFEnUbDdkSQZ+/MNU+bYi2jMOSP&#10;PPJwMyI6NWNuUPCjIa0CePd1lZdjcDw4A4h88W3HrUz7Dnzs7Nzq359+qr2YYpahE3or0XHCz3zm&#10;0epwNdtpvM6tHv3Mp8s4f6wZPgMcA5CXa5p+CvE3sPGEdTodVsc1OPWG09HLNYw9GsaJh2pg8NON&#10;9AfwcwSWwdaJDWqOXTKqTqRErwwMw+XkhnzUBTmiUzTAvTiDQU52LEGY8jgim1mJfBmWPAd4oPRA&#10;93Ti2CGdK1/AQJUX59C7KrcZTeQ7DsgfvaHnqftlrPe8pwa433tzlf2xCp91q2zakXbJWzewaVO8&#10;7eQJ1Q2DbHZGdwZuvMWFl4GcA6OO8FRfHBt0TkiF1kBgloMPfTiGamDK6bMAWu2WHvUR7cdsTbqA&#10;gZzBR5OjmwYQZUh+rmY4eHAYtG3P3kxWnrGebg3Y39i3+MnQu/a20W3CuOSzxraEk/P5h429wSL5&#10;uuJDHj98dHMb+8lQ9x/JLmVoiIXtG/hVCAWqwGZQvZhlcEDjtXwec/808BTeOuGl5sl+58nvNKVo&#10;ZBQkToOEwgwCXmxCa/nCyzoaqWmnTpd0DAsvScOV1gxAR+rfoVeBvePrSDoCb0aHYRBNi7/r3L2X&#10;yaoiuofvyOGT1QEeqHymyi1j7wdL2gmbJvNBO4fNe3Ku/P3vf1/l+cENuRgxXtn73udX/x9qZ9YN&#10;JMoULw/qfHgoo7IxNAywgU15yK9j6+CWW3h3PgehgzIeBgp0raqKlsGiJ/eQd0on7tHJ0xUaJLLU&#10;kvCk8+xqADVwKBcMLPmZKSi/e0baNfwCnpWXd8pA4a1+8QgYlMhMR+Lk6Yz5z/7sz7b78M2965hH&#10;QBhk1Hjqb3nL3TU4/8bqla96ZemsG0TxZGaM6cyAQh9ksIQjbfJDzyPmqZtV+Y6ONAZOfNBoU+qQ&#10;Q4GXOuI05D2Q0OGlbNph+BvQspwCAwbFGG3LmXSrHZM7QJ8GXHLjQyfqzIwm/MNX3vJ1XcbdWqBM&#10;dD0Z86l8KWv71amKiyGukEbnuXvtsNpzWwaCPe6y/bjCtm5f9mCbsWc3OIjSdRsp7xfbrB9f9zen&#10;sS9oyqkGVJKvsZ3DnxRXbn6FGQyqYBWX7+S3zc4y9rzh9iyuCsuQfuQjH67O9B/Ni9bgxsYHNWCv&#10;iXsb0PT/F37hF1pj5rknX6gj5S1G6ax76kiJD28ejHtLDnmrkQf2lS9/pUQveVWOhlE0XrTylczu&#10;0cMakY3i02hvLV9nZ7Dyc36WYRjVXtn9t1oZQAaNB+hFGLTCGYXIBXl25CJjllvIF917Ziycbedt&#10;MjA8dkYw5QwtXRhkAvTHaI00EE865lGSBS5BmPoxsBloGJFA+KDhoTqPr1z4jvEwIN6gx7gatOjN&#10;4DTyVU7LZ/jJGz/6Nli7j94YVAMkXY95jCCcPtCZVWkX8jegpg6gQdtAbLmEkTTjUF/qhGzJl/4N&#10;kJbK0IxyRy4onJFW75kViQ+g4aRYYosMZnPkXEJmP2ZYZjzRCQyIN1v1gqNyyd9gid+yDuRlGU0b&#10;ygB0a4Jyaeebxh50naivwWGd6JtBr3Aef4x+aHoaXjsjj6bbgxF63WiTnb5jz5vue943qbEnGCGb&#10;0ghLGeXZKkTinV5pv+I0jY5tFnBQYefLyFvqMVXCo8Ip4oMf+NPqYOVpP/+j1uA1Yh3NmnkaMq+I&#10;EbG8wdD4dC5PdmnsGfe8Fk5OnpkO2wYgI2vxEm6tEh9GwrSYd8TD+VIZWjOPvgHbZyE8/De+8Q2r&#10;++79y9WzDGqVWRheZNNZdHryWMYxVdehvTGZF6HMTHjsvD/GnKHnlfHOxrdM0ULlZwDR6KjKFv2G&#10;jmGzNJIfVY+uwgMybmYFwuVh05cBCD8Q3aFhBOnP8klAHF65QstDBt2kDYjjBSu/cpKLDiyHxKAG&#10;6MR6N71luYIMIz/P6gndsmzJm3HjydI7XmMeAI0wyyi8ZfT07q1ixpJhV+bkbWZo2UMbUU4Di7ao&#10;bQpPvujVvX0FyzUGZjpOfqERZgbpLW3LW+gY67E8dKWNC6MnbUJ7X4J4b+OSC43+kD2nAH70YIBM&#10;PxhlggH3Bn+86DiOwEhza4DyHDb2rqmjGHI2KQa9GfoJ23JMM/rqDd2cZn6e2+/Muy/jcBY73zk+&#10;eNN69qALPI+AcC28EdCvOFXB6r9+1dB4y+UR+9WmIuxLP4VPVUf4gk3PqWEuGyiFmSq76oDWnHn2&#10;OqUNUTQAPZp4MzwvnpswPxH4ImwVcmX1sl/6pdYhIINpkOB12Whtg5hKZPQt55T8pmLW5T9YnjR+&#10;5Ic6rU5JBgbE8kpkNoCQg1yMmaUH03qDCg9Nfi972cuaMWsyTuUADIwOaPOVkWl5FqSMvDAGhlcq&#10;H0YHf4OEQQAvGF1IgyeDGF4jhC9k0Cw7jCAehq8ZCd2nfAFxBrTQ2QswgBh085ZtwD2PUh0Z/GxK&#10;LiF8IHrXESK3pSz5LgcyEBobpeQ1M/j5n//5Vs6Rf/LAx5o3/doTMkCaXRh80eAB3Fs2Q6uOePgG&#10;MPlFBvH4mTEZZDgFlqUM0OQJbfKGvPrM0paATnszy2XktQMOwUib+9T7Nj5LwJdTZPkT/T5pfrJA&#10;eei5G/H+3HWl7LAPAps4GvOgtOL6M7qZ16i7zrvbjqRl+C0ZzfG93m86Yz8WBir0GgmuYVWBIM/4&#10;io5XymI8W2HLqy/rvl4iyS9idaPfDatZAqPfjAhFtrRd6eK+9e1v9fvKC43v0DRZ6l+jK5qDyveg&#10;+Dph4fkig3fuhfZpg5Zv0T3PEDevvfNpV5VS9O0I6TQwrGWfKgpN+2UpOmhp+rq8TucEjs4sjizp&#10;bNAzD5shDkqTuF7GzfsRhQXc48UgNNmnNAwwg9LrRpXMR8NcDUyhDU2glWeSG8pzhMTlil/2B2Ag&#10;sgbRjWlhIDRjmiUkTeLH9CBx4eG6jUZ44vIc2YLJI3zgGBZEC9yPNCOP0Ix8ci/fMSxpEj/iEoSh&#10;HXnA5Afcw8SPcbtgG59bC+iEjtV5N9gdXHtc1uJhaWS4R7P5vHk/YKPt4Fkd9PX6MV2ncaVzNDed&#10;sT+y8SiYzVfrV4ylaylWActidqN50cYshZbCrXn7UJgz+qZNbePW4FCNvIxgGzSqQa9/UMVMoe12&#10;F6+6Nj5Nlllpna4MO742UH1euFDa5CPBlcKWpgwulK4YNDqDQvt1qQunepoKJ3+rbHkqU1uGKix+&#10;maKlMuHYcehs1FsQjPdLEL5N157xS/iu9EBccBccFx/Ylw6k/PsAurE8t+E23BjQfg2SHLXZ2Pd2&#10;Xf1z2mBt+3JtGUef7m2+O3vCoLY6G+70/aLqdC1uBvFO6eAbwFObj7Ph/qb07HXOCDmCZ8awecaF&#10;ZQkLZ6WIK03UtT83g8n7N+pN6S5dYJArvAovbTP8ZYybwS9P+0qMfXnX/XdgpS2F83LsCdTVIHCl&#10;ZgjtZScDSPGXri0ttRFW/hMWbYx5k0/+flXK27AXTpfh7zOBXrlF0+gqjyqb0zo+W7z+MmijGXgX&#10;gm2GPnFHGcUlbcDzyA//a4HwgbtgH5oRroZ2X/rbcBuuDrSxbcaewWbgCyeDzti3Tdepn/lg3yUD&#10;QaNjD7rBt37f+fX+L27ZH4UdlBOJZwBPvNGm7d+0G7TbcBvEmLYjjKWM+q+wmc32bJlHgT//2OOr&#10;Tz7yiTKcXXmOJzqD+oMfWAsvY1kGv30uuIz2vffd25dleOU8/zLoDLsTNN5S/e5T3119/vHHV2fP&#10;nG4Kfn/xspTz/e8/Ow1SlTueVVE2hZ977ockbfhipbeJfAU/n0AoGQw4fqjE1xnxactANXs4KDp5&#10;q0yndRy1JPv993+obQI6VaJsY+WrYDJY4xU/VnhAvDVl4YnP/fgM0ebeiRZLSO7RAVdr7zb0bJRC&#10;6/Y299CNEN542iy0RDQCGcVBm9o5p7+E8LF/YS8hz7tooU3S/BjHkjbP0Aaro4uRQxy8DbfheOh9&#10;XH9lU/pzb9dswaXLbBEDX7amkDeOpsdrZ30QaPaosNkvDiR7MNm3nNEPSNuMffHyvs0SxENw0xr7&#10;dMbcwwi9ARRCEZRLCa1w1clLie2TCdVhrfs6zaAj2yR19vmDH/zA6u6737x66KEHm9deGZTh9U34&#10;C6t73vue1T898c/9zdAysr5D4zjni0blpnjH2D7cXuLJiQWbY+97f/+5wT4jKINeFffAA/c3LMEa&#10;tvSmWzWlq+lD5dvl/lp7sebuMvrOp1fFW6Zqhr+P6k8//dTqrW/9/ZVzs69/w+vbBrJjk2RhlAL0&#10;xCD70RFGN0czR4OF3iYrWmvwjJvjkjY6haF1tTbvJIZ1f882XuU7NiBXxz2l9b1y9/SGP94j2NjE&#10;Ay+GnO6WIM5moAHEC242V5eARhkYeydwGPzlUcMAXo57OuniJSMvvzkOOdKmvPY45OdIoQ1MR05t&#10;+G7jextuw2HofXybsbesvM3Yd4MOtcFNYy99M/DsW10hZ29sj3iL77x6O07fBD3v/nxTGnsCj8Yp&#10;Am/D+q9hu6fcdr+ZxqahUw9OqDD6d73uztWXvvwPZVzf3LzkNooyqgcM9YXVe//kfasHH5x+UKI6&#10;Pg//suWXUrT7J/7piXZa4a67Xtu87Q996L7VL/7i/1x99MMfXp0pA8dIN/riK18nelJZTcYaihh4&#10;lWMX/WNllBnb99Ygw+N1TO/JJ7+zTkMXzof/yq+8fPXpT//d6nd+1/n6r69e8xuvbnExVpCxcjIl&#10;p3cc+XQGfvTkoXcFGEz0TozwzG3IjnpjnJ3EcXoiP9Di2awhvNA9/MjDq2ee/Y/Vxx9+cHWqBlZv&#10;cuYoYWhcGVNvANNrjoYy6gbg5InOjESe8k96+QUM3vgbUMwkHG804OK7BHXPcNOpI6IMf16GC3gv&#10;wQkmevI+hMHKqRjHPnNy5DbchuOh26Btxr4Z5LIxfSlnwhh+Br4Ggyvl/AmzlCO8G+8Km7DPDsT1&#10;vpA+021Adwqz5BNZYkPQ3fTLOEtI4WIEdoE4xizI4OrUXlq5667fXr357jetXvva3159/OMPFm3x&#10;KmVdOne6XV//hje2zi4dz1Z+fgaQATcLuOfd725Gxrl436F505veuPrVX/1ffVCoeJ59O/1TleKo&#10;nzPPc3k2K0EanjMD0/KpZ4bdwCR/5XR1hO41r3l1M/a//9a7V48++qk2Y2CAzSbQOL/MWPmkgQ9j&#10;QccFvejiZS400R8jm3PYwuXrPoCOF85ICicHQ8lwug/9s89+f/X/Sq+f+vQnVvc/cN/qG9/8t3bk&#10;j8Eejx06tmkG4Rw4HgaX/J4rjH6gWZJZgXPtjLryyC9AXjo1s5GHOIPQKH8Ab+9UOF/u5/0cwbSk&#10;IzwgHbR0JE9HDiPTbbgN+0Pv29uMvfbUDT5jbXWAUdYfq/9VWPfo53jheWM2mHR5gzbts/fP2fsP&#10;yj/f20H7YzX2BNjVoY6LGw1EYHwerzxERsuZYd7au979h2UA3rZ6xzve1j4T0HiVEi/bNK0R9FX/&#10;59XN46VE59RbRTmBc/F8M84MEWN2xx2/Xh72N8oo/nN5yu9u38bJyErBjloy2gYOcqTCm/Lr3pIO&#10;Q+8cPgMfA4puLB9kmF/+8l8ug/knq1e84tdq8Prr9luvOR+PnhGEjCr5oBdscu49vNxbQnE2e3w7&#10;MvlCz4yyF7jC11l9ekx841X3f/XXf7X65KceWb3tHW9dHVS4j5MZ5LzkE37K5mpGYdDwWn3OlEO8&#10;gHsvsVkScibbc15yC8jbsk3eN5B2fCHKNeA58htwcp/8gHuYF4mUObwS756j4Ex86G/DbdgE7WLu&#10;454DaTNprzHGuZ+f0xc6jvd57mH1NF17W9UfO5/wgu1zCTUQyPfHZuwjdAQ+CYzpXBVEgXO/jGdo&#10;fFqAEWH4Xv2aV5ZX+ddlIN6++sIXPl/xfY3dz/vZoP2HL36pGQSd3xp149lGzq60NxSvL335S+0H&#10;lL/znW+vXnvXne3e751SusruU7DLzeCOP5b9mUc/3QYFhr5h8bOEYADhgWfpIuWQjkHmxT7++GNl&#10;RO9vP5x9552/ufrMZx9thh1tDBh6nxpIep6+F7qiHyju537u59p6NO9aGc18LL8kb/S8XOvXjLK1&#10;eG+tMtL2AcKfsX/nH75z9dWvl15/41WrszXLYCzx9IZs8kxdWFayjs5Y2xMY5QoNmSzVqDfr8Txy&#10;S0wB4WYIPt+g3HioW7MAMxh8A2h59V648nKZWYMZkDSByGDgpQMzgZQPuMrHQEcXZhWJH/E2/LSD&#10;dtCN/WxwbxykzWm/3dv3vIkZBFx/7Mb+akC6sbO5D3rRKT/Jx3sWz4Deeedvt805Rujlv/yy1RNP&#10;fGX1jre/bfWBD5SxpCweuRGwKooB+14ZFwZE2vVRTudc62rJ5e3vePvK78V+/vOPt43T19312vY6&#10;vN9+lacKVwkM7TvL67Q08H/LCH/hC4+XAbJRY8nnYjNmD9z/QN1fXn37W99e3fPue8rY/EFDswTH&#10;LvEx0zj1/PM1ePDm31XG+W/arONf/sXr8wYS/MwMDtrAQzbfWrG84XspKnutp+LHeOMp3IkkG53f&#10;+PrXe1mnD8gZgO699762hGT54/3v/9P1h6/Ea0+uv1uzh3+u2c3rXv+6Zuz//el/L328ri2xdLq5&#10;vk6ffqEtp/Gg3/zmu5v8+Xhcl7Ej2R555BNtZpS1/7Rh9wz2B/70A6tz5/qAYW2d590Md8kfWsbe&#10;Utd73nNP051TT/3jX7P3k4vTQcr4gx/8cK2DSfxWP3//qb9fPfLwI6vnfvhckwGPEdeMToT1/0bQ&#10;xkPD9rcI77KNYR0Oh++HPc0MV8tnO3bALtgDguubk+HysfiMci+fXwrUDjaN/cmx/e0hc8rWjL3+&#10;cYhGu+RQdmfmplyz3waE7QXaDuKal1edUke1dt6MfaGpzNNP+7Hmi+Uxnlr9h5MbVSEM5H9+/9lW&#10;OUv4xtfLG248SmlNd12BFPef5RE/8U//uHr6u0814yH9xcrjW/9W95XGr0UdHJwrtMZfswYna9pU&#10;ymDSDXKbKbSwmglUmjbgaCSeKz4vXkjbjmPWyP18zRzk8+wz3TM10PRBRePqiP6pJ7/dyoa38ip3&#10;K6MGWChcvAbZG0JvKNv+xDOYyQfdSCs+x1dtkIb2mTLGwop54y+M95G1RfUlHnoOtjQT356uN2T3&#10;9d/EryMadZ6Gvu0vcod37hv2M1sT5Ys1cFi6m+L9STOlS1tq9TTJNqffRLJ0ebbHr7Hxdu359785&#10;7hBOcb0TD2GDTrpepvARRz6FvQyz7tdlWtzv5LElbGeZp/he54VDGinW97twG084xZN3icvwXWl3&#10;YXgcwiN4JK/0vd7e+3Uj3Za0J8aBR+tbpdfDIL73c+3iJTH2MrpWSEPeBYxC8+omOp1yfa8CmgHt&#10;PxDAeLpfd+x0uEKQ9NKJq4BGx1C28/OUK23dN15lTBl4hrYZ+Ytn6r7wkq/8nSkaRt/LUWcbTTP+&#10;kyE/uGhz1V6AeGk997fhMlDg2dIWD/zQZzA5kNaRroEe7z7g1HPJ532CZvCVeZK3yTzF0wO0OdTz&#10;LnRfiL+8LpKh8unHx/oVXYsnQ+guktOzcpwrWp63wabrPHUgTQtvpxLwkvcsT7/vPNf5rmXv5VX+&#10;DXngJL9zx/2+lzNlbUg/4/NE28ooT/IPfKMDn5xWR75GGlnhrL/N5zFcmVt84Zq2lb/nMcvd+aLp&#10;G3ITD3mN6es5tJcaTW//Or3n0M3ouWgn3nMefQDsz5Flqs+hjMF1PbpOPDvOebW4dZpev503vQ66&#10;bfkIRxMZOsY52srXteEkb2Fvh9pV9LcpV9Ic4rVB2zE62R+Tdggb667iklfDlkfKtyXthKEZUfim&#10;7MK6rTsMHF2fNmfwf4I8+32h+1QDToa6K6tXoms31rPxTkcBrhfbm6vdcPblnW5AYzBb+sZ34pWB&#10;oNFWo2PkqxH2s/mMzWTIi2eMlWNVnbY8ymqsV6rj+y3Z5v3rJGim/PG6UnEMDiN3sXDdCOzaT/SN&#10;f+MtXCPoI39+4GSUWbwGk/BmAEseabvXB91vf85xMPeuGlU7QqZDl6H3zgJj38pZeZAj+aeRJ23n&#10;Y9AdcZFn8YnhaJ9/rmd6yEmFfnxtxp52yTP5k1e+c/6dh+cu15h/q7PIq5yTvOh7+MRbPJ4t3Zxn&#10;9LwMTx5dd8mvx2nBm7Qd8WlytKuw7qikw7smLj0hacf63sTOs/Pt+lvSeV7X4SDnUdh5HEZ5tI3D&#10;Vk8jbb+P3CM2mpY+/DuvPvDqY+po5rcNR1678CiaxG3GdznGuBHH9CnjtrjgmHaJ4g/rXtw2iLHX&#10;1m/wBi0hdo86NwaoahM3FQXzXNaj4VK+NtXU4Vun13j6Eghj3tK3NP3aw3OPZ+UzDSKdRr49rC/X&#10;dEPejUU1+npmwPu95SCe49R4vT1b1yY3meiyrhcvSE8GvLvMWRZaozQT6lTNkBemscmrUrX7tSFa&#10;89zUxy4ILbxypWN/Jidj0Y1k7wxdFmFk6bQzn7Gjd5x5B0xJD2qGY3A0kPQ8Qhc+E7Z9G+Ezz5QX&#10;kkEnaK1EFlN6MPMbEK/LxffSUKfFJwNG+I5YhGtcPs/YYSzDZvxh3M5rhGVcTwN7x++DU4+bedFX&#10;9k+6LJvlgev2M12TtoVpw60djfXtXvwSK9kE/RmvOZ/wHfkv4+Z9laAfqtHedvMJjjRL3EZ/Lbhf&#10;HkfFdTwqbjuUsddXqp/Q1U+cZx+DdGOAQjVWnUHj11gpuIOwzAC2ySDMGrJ1a/cjjfvGa6qbPqM4&#10;qJH3bHnTGmRNL4oAAArtSURBVChP52JbSoDna0SO15opocp2lce2/PcFadsg3BpBN8gGFjJdD0jZ&#10;o6d2nRqzgaUb2m4ElpCw8RqUJmUf0ydePsGAPEfDlOemRwNv0+umHOEfXsv4Eca8l5A4GHmDAenE&#10;3ShIOXbBKFN0O8q3C6KX0LomryUPYWP4GHctEJ6B8BZ+UggffXcfSD5LGfYF6dImridErrT3ODWl&#10;mVtvGedagEL6OjXju71hUuS8KbgJs6K3p23Pggrj0VuSueBzDJP3m+WHLBlUF9rwmIJrflcBczp8&#10;yoBa4pHfxPdaIWWfO383sL18wnYbFWHHDWbLtHmW17IDyVNjT/7bsNPt5jmGLyF022jG9Llf8ovM&#10;NwqS9y5IfPR2HH0gcqc8uW4bMPKMRvyNguRzLfoc5T4Okl/uTwJJe9J0+wO+PwHGPg1nCQnbV0Ho&#10;8FpCwl2DPdz03rpf/3JlDzuc55gG5HnEhMsnHanJIs6/Mj7tpwfXnuVhHiP2eDLPutmM3x/WaSbD&#10;a6nIfQzf9QJ59LJHbvznsu6CMS6yLnEJu+L74NiNfcNp4BzX2dEv2wMcjdkuGOnzLM2S3y5eiR/v&#10;l2m3wVFxI6DBL20waXK/xH0h9CPf4BJ2hd8IeCny2Vae8Tnx2+r7OEjak6Y7DNL3HxyPc3VTGvtr&#10;L+gMu3gJP+yFqCDr1/tN5QJj5xwhz4lDVzey6evnbVDZnnYTxC1xN+zbyNoMwv5AW1fv+xLXG2IM&#10;Incv76bndVT5heOxj0eIdll2+Vk6ck3+WUrqsvQyL9O6yvM4XY50eT4sw3H12yG8tvFYwr48wcgv&#10;aTwnr2uBpF/yGfP6aYWr1YG6gdcG8lXvcbZ+ypZxdiu+K8ZfNwSHPxV6GHpFRpnhMYL4LCEkvi/X&#10;+FlDRxT7ZtJxHXvmPeJuwGvJbxv/GLu+wXw4zS7Yxn8boLEG2htuT9Nxbsiejy9/pxshvI6DdRkH&#10;VCcZAGBg5Od+NOKBbXkuZVk+74LQjNdlul18QrsrfgRlWO4juS71PsafFEa+mcUsdXe1cC1y/STC&#10;srxXV/bOY8SfOmMf3ATPwkdjsPT6l9DTjOn68wzSMiqmUjMtvpfb5qsTNz3tUflcH9jG/2rz3Tcd&#10;mqVBiSEIhOYkkPxHvrthOSD3upqfD/MY+S9l2y/P/WBXHiBxSxjDpNvHOw+v4C44Ln5fINeu/MRt&#10;K+8uCI+TpLnesKss1xt25eN5niHvB9t43TLGfl9FLBXQnzXATHf6/eidLNOAZbrZe59h5NfjehpX&#10;YXkZZhv/6w0j/9wr20mn8tdC6zkY2BZ2HJwkDT2njqJ7Vy/fzM/dmGzjt8znuDxDD7fxTFzu0WgD&#10;IxyVVvgIwpZ0IyTO9TiDsQ+vo+JHOAntURA+14PX1ULqYh8Z9qHbFS/8qDazK902CO2Y9pYx9stO&#10;sC9Qgk7Qvww3GuVZ8cERPPc34eY0HUcYww/H4x9c8r+RkPIsjcytCAYzs6u8iKIO1JkN2nmTdnsn&#10;uxqIboNLGMN30SXsereLbXmdBE6S/sfRrveBq9HBSdIcRSucTl7KfpdlVHnfMsY+XssuRQdGhYe+&#10;I0NQShmm+TEOM87Q+cwGZBvNGJ48xjwDL02nmGWR37gefb3z3izjZllPCjOfxmn9nPvjAM1YT6mD&#10;roNs3Ha6GWa5Rz1dD8BzM6/DEPn2odsH0C3bu/JdLeyTL/lThn3oXyogyz66HQHtvjNgNMfRnSTv&#10;awX1nvZ7Sy3j7KtEdGn8U8gGVnOouBnnuKsHeUXpPx4YyjdtEt8o6Hrrs6We39XrTtrUV5ZeGrY6&#10;urY62QU9z75303V1dL3dKDl2QfLbN190GfA2HZSj4aRGcRtIf608ridEnptJphsJY1lvqQ3a4ypR&#10;HKOxaeiB+446Qjy+5Umaa4Hr0XGuDcYy3lhjLw+6s0zS87u2ckvf9TfgDTX2PY8s/cCjQHt6KeGk&#10;+dGTo6aHZ6JHg3RXq+Mx7dXyuBEQD/1mkumlgr2NfRQ04i44Kc1xtIFtaUYcYVs8ZDRgDP6MkxEp&#10;7C/hdEM/H9Gb0yZNYObRw3Y99/vKd9WNrbd1e+fbLe+IY97BJSzjN3H27DryvrOe3cOP53E4z4C4&#10;LuNhTPw2HmP4troJhFf3uN0fpgmMcSPNtvARZ5pN+ZfxSxm3tov1smD0O2N/0aW3p231OvIB2+Lh&#10;NthO4+pZXpv5tdjpfpc8ocn1KBxpwC5+gWXcGH9U3NXASfjtQ3MUjOlH3AbL+G10I01wCQmPzsf6&#10;PNbYJzEEY+IljLTBJWyjCQa2hQWEJf9dGLrxeeych9N7rnK1jtjvt+OYZru8wVFHCev3OrmBxAbh&#10;bmM/6nkMG59HHGFbfOfXBy/XbvRnWfr9pizjfXAsF1jGwwwocz67dQd6muPL1vl0HPlugyWP4HH5&#10;9PvkM7aHTZrDzsKMgeh3if0HpMvTbs+b6ZbPgTF8W/wSxPc677JXyBqXZQqv8XkX7ks3tpNl3BKW&#10;8SNNnsd6W0LCt8UtIXSjfCDhx4WNMMZvo1nGB7fBSWiWso8Qmm24NvYeNOCg54T7uba8lOGXm86c&#10;fWF17vz0neTmpc60BEEDx00NjYtHltd3L170sa/TqxdO/6h9mU0nCEQGvOBSLryzy3zx4vnVuXN+&#10;NKN/8rZ3qIPieWZ19twLq/MlZ3jML5bge6ny9034i0Vztsly5szzVa4Xinb6CmXRXCBnxZ85e6rF&#10;te+1X668Ko8qVcOzZ8+UTD5aphN3I06meRmj589AHVzq5T5z9kcl36kWBshFX+fPn2tyv3D6v4rH&#10;C5UXWboRVg4/uUeH+ayr2QEM4KOc/fvo/Tvsp154bnXqlF9X6vqhe/XXvjlf/M9XuU6f+a9Wzq6f&#10;LosfMvedIOi9ADrWFkID1Wn/lrhv/ND5qZY2dUcWaVJ/4mDqMnmdPv185X+6wkvuQvnJX3yAgVQu&#10;L6Rpg/QQPiD1qpx009uGb9TPRlUa9ehDc+oCki95QXmcO3+q1VGw1Uel07Z8alod00trHyWP/QR1&#10;px2oc3hwcKbSPF+6fa7hqRd+WOXsfK68qL3iQz+lO5+/bnXa9UN3Y5nIJB/fUTp7VlvVTtP/eueP&#10;zi9Xm6K/s+dOt2sftLpMePf+SVZ4trXZ0PS202Vo34evOl9/X6Xlox59wK/aULXx1hfLgeBEoJF/&#10;+PQ2P/fftIUui7J1mcUpO1m0QeUNoOn1UzouWdC1zy8P9qLJWrzX5Z/yhYE5jh5PtzrwwcHkJZ+Z&#10;j3KUDqZ+rGwBPDyr+/aRQv2vZKLDAF6w160yddui3wkfaWa5et9Y2k3Q64YOxav//iNBMy86rzqo&#10;vsx2QG1qrrP+ldcNYz9mEBjDcy/j6nrt2nEUbJM+12Q6Yqlu4z4QHkukFNdADx9kWTf88Mv9zBOP&#10;elrTVch8P+BG+dxvocMHNg+2ybFIN9FspBvk6jiXB3Q5N2l6Pj2uw5TPgIGUM/l2D7jL0umm53ZN&#10;HrnfzCe8wq/z3MQevpR3M+0uHOn6oDfziDyha9DuEzbzCU3d1X0vn3L2sm7m0/+K9yRzz3OKm2jr&#10;puFmeJdpTjPnk/vITZImzYLHXK4RZz6RNwi6rGMem9jTTbRD2hafdAPNDOSc+XReHUY+0pGzXSdZ&#10;1ukmvuuyNL3MabfhCHO4dKMc22QZaOS/leYwBuawSdY17tBd8mn3c1ynnWSZ5AjdEnqa7fkFRt5L&#10;nMG9sE0e41V42ubcRgdcXVn9N/d1MnsxHCVMAAAAAElFTkSuQmCCUEsBAi0AFAAGAAgAAAAhAJwM&#10;pIgLAQAAEwIAABMAAAAAAAAAAAAAAAAAAAAAAFtDb250ZW50X1R5cGVzXS54bWxQSwECLQAUAAYA&#10;CAAAACEAOP0h/9YAAACUAQAACwAAAAAAAAAAAAAAAAA8AQAAX3JlbHMvLnJlbHNQSwECLQAUAAYA&#10;CAAAACEAXqDxZiwEAACZCQAADgAAAAAAAAAAAAAAAAA7AgAAZHJzL2Uyb0RvYy54bWxQSwECLQAU&#10;AAYACAAAACEA/zozmLoAAAAhAQAAGQAAAAAAAAAAAAAAAACTBgAAZHJzL19yZWxzL2Uyb0RvYy54&#10;bWwucmVsc1BLAQItABQABgAIAAAAIQA9Sb1T4QAAAAoBAAAPAAAAAAAAAAAAAAAAAIQHAABkcnMv&#10;ZG93bnJldi54bWxQSwECLQAKAAAAAAAAACEA07v9DwkLAQAJCwEAFAAAAAAAAAAAAAAAAACSCAAA&#10;ZHJzL21lZGlhL2ltYWdlMS50bXBQSwUGAAAAAAYABgB8AQAAzRMBAAAA&#10;">
                <v:shape id="図 417" o:spid="_x0000_s1027" type="#_x0000_t75" style="position:absolute;width:29622;height:1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atxAAAANwAAAAPAAAAZHJzL2Rvd25yZXYueG1sRI9BawIx&#10;FITvgv8hPKE3zSq1la1RRBDao6vS9va6ed0s3bwsSdTVX2+EgsdhZr5h5svONuJEPtSOFYxHGQji&#10;0umaKwX73WY4AxEissbGMSm4UIDlot+bY67dmbd0KmIlEoRDjgpMjG0uZSgNWQwj1xIn79d5izFJ&#10;X0nt8ZzgtpGTLHuRFmtOCwZbWhsq/4qjVfAxvdqJPxTfs/X28Bnlav/zZTKlngbd6g1EpC4+wv/t&#10;d63gefwK9zPpCMjFDQAA//8DAFBLAQItABQABgAIAAAAIQDb4fbL7gAAAIUBAAATAAAAAAAAAAAA&#10;AAAAAAAAAABbQ29udGVudF9UeXBlc10ueG1sUEsBAi0AFAAGAAgAAAAhAFr0LFu/AAAAFQEAAAsA&#10;AAAAAAAAAAAAAAAAHwEAAF9yZWxzLy5yZWxzUEsBAi0AFAAGAAgAAAAhADZ6Bq3EAAAA3AAAAA8A&#10;AAAAAAAAAAAAAAAABwIAAGRycy9kb3ducmV2LnhtbFBLBQYAAAAAAwADALcAAAD4AgAAAAA=&#10;">
                  <v:imagedata r:id="rId19" o:title=""/>
                </v:shape>
                <v:rect id="正方形/長方形 414" o:spid="_x0000_s1028" style="position:absolute;left:741;top:411;width:28714;height:18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tZxgAAANwAAAAPAAAAZHJzL2Rvd25yZXYueG1sRI9Ba8JA&#10;FITvBf/D8oTemo1FpERXUUEotBZiVPD22H0m0ezbkN1q2l/fLRR6HGbmG2a26G0jbtT52rGCUZKC&#10;INbO1Fwq2BebpxcQPiAbbByTgi/ysJgPHmaYGXfnnG67UIoIYZ+hgiqENpPS64os+sS1xNE7u85i&#10;iLIrpenwHuG2kc9pOpEWa44LFba0rkhfd59WAR2Ol/z79KY/3vXS5bwOxarYKvU47JdTEIH68B/+&#10;a78aBePRGH7PxCMg5z8AAAD//wMAUEsBAi0AFAAGAAgAAAAhANvh9svuAAAAhQEAABMAAAAAAAAA&#10;AAAAAAAAAAAAAFtDb250ZW50X1R5cGVzXS54bWxQSwECLQAUAAYACAAAACEAWvQsW78AAAAVAQAA&#10;CwAAAAAAAAAAAAAAAAAfAQAAX3JlbHMvLnJlbHNQSwECLQAUAAYACAAAACEAPGcrWcYAAADcAAAA&#10;DwAAAAAAAAAAAAAAAAAHAgAAZHJzL2Rvd25yZXYueG1sUEsFBgAAAAADAAMAtwAAAPoCAAAAAA==&#10;" filled="f" strokecolor="#243f60 [1604]" strokeweight="2pt"/>
                <w10:wrap type="through"/>
              </v:group>
            </w:pict>
          </mc:Fallback>
        </mc:AlternateContent>
      </w:r>
      <w:r>
        <w:rPr>
          <w:rFonts w:hint="eastAsia"/>
          <w:noProof/>
        </w:rPr>
        <mc:AlternateContent>
          <mc:Choice Requires="wpg">
            <w:drawing>
              <wp:anchor distT="0" distB="0" distL="114300" distR="114300" simplePos="0" relativeHeight="251644927" behindDoc="0" locked="0" layoutInCell="1" allowOverlap="1">
                <wp:simplePos x="0" y="0"/>
                <wp:positionH relativeFrom="column">
                  <wp:posOffset>76200</wp:posOffset>
                </wp:positionH>
                <wp:positionV relativeFrom="paragraph">
                  <wp:posOffset>448310</wp:posOffset>
                </wp:positionV>
                <wp:extent cx="2888615" cy="1828800"/>
                <wp:effectExtent l="0" t="0" r="6985" b="0"/>
                <wp:wrapNone/>
                <wp:docPr id="36" name="グループ化 36"/>
                <wp:cNvGraphicFramePr/>
                <a:graphic xmlns:a="http://schemas.openxmlformats.org/drawingml/2006/main">
                  <a:graphicData uri="http://schemas.microsoft.com/office/word/2010/wordprocessingGroup">
                    <wpg:wgp>
                      <wpg:cNvGrpSpPr/>
                      <wpg:grpSpPr>
                        <a:xfrm>
                          <a:off x="0" y="0"/>
                          <a:ext cx="2888615" cy="1828800"/>
                          <a:chOff x="0" y="0"/>
                          <a:chExt cx="2888615" cy="1828800"/>
                        </a:xfrm>
                      </wpg:grpSpPr>
                      <pic:pic xmlns:pic="http://schemas.openxmlformats.org/drawingml/2006/picture">
                        <pic:nvPicPr>
                          <pic:cNvPr id="418" name="図 418"/>
                          <pic:cNvPicPr>
                            <a:picLocks noChangeAspect="1"/>
                          </pic:cNvPicPr>
                        </pic:nvPicPr>
                        <pic:blipFill rotWithShape="1">
                          <a:blip r:embed="rId16">
                            <a:extLst>
                              <a:ext uri="{28A0092B-C50C-407E-A947-70E740481C1C}">
                                <a14:useLocalDpi xmlns:a14="http://schemas.microsoft.com/office/drawing/2010/main" val="0"/>
                              </a:ext>
                            </a:extLst>
                          </a:blip>
                          <a:srcRect t="2857"/>
                          <a:stretch/>
                        </pic:blipFill>
                        <pic:spPr bwMode="auto">
                          <a:xfrm>
                            <a:off x="0" y="0"/>
                            <a:ext cx="2888615" cy="1828800"/>
                          </a:xfrm>
                          <a:prstGeom prst="rect">
                            <a:avLst/>
                          </a:prstGeom>
                          <a:ln>
                            <a:noFill/>
                          </a:ln>
                          <a:extLst>
                            <a:ext uri="{53640926-AAD7-44D8-BBD7-CCE9431645EC}">
                              <a14:shadowObscured xmlns:a14="http://schemas.microsoft.com/office/drawing/2010/main"/>
                            </a:ext>
                          </a:extLst>
                        </pic:spPr>
                      </pic:pic>
                      <wps:wsp>
                        <wps:cNvPr id="413" name="テキスト ボックス 413"/>
                        <wps:cNvSpPr txBox="1"/>
                        <wps:spPr>
                          <a:xfrm>
                            <a:off x="923925" y="409575"/>
                            <a:ext cx="990600" cy="285750"/>
                          </a:xfrm>
                          <a:prstGeom prst="rect">
                            <a:avLst/>
                          </a:prstGeom>
                          <a:noFill/>
                          <a:ln w="6350">
                            <a:noFill/>
                          </a:ln>
                        </wps:spPr>
                        <wps:txbx>
                          <w:txbxContent>
                            <w:p w:rsidR="009E1D41" w:rsidRPr="007635CC" w:rsidRDefault="009E1D41" w:rsidP="00CA4C7A">
                              <w:pPr>
                                <w:rPr>
                                  <w:sz w:val="20"/>
                                </w:rPr>
                              </w:pPr>
                              <w:r>
                                <w:rPr>
                                  <w:sz w:val="16"/>
                                </w:rPr>
                                <w:t xml:space="preserve">X   </w:t>
                              </w:r>
                              <w:r w:rsidRPr="007635CC">
                                <w:rPr>
                                  <w:rFonts w:hint="eastAsia"/>
                                  <w:sz w:val="16"/>
                                </w:rPr>
                                <w:t>0</w:t>
                              </w:r>
                              <w:r w:rsidRPr="007635CC">
                                <w:rPr>
                                  <w:sz w:val="16"/>
                                </w:rPr>
                                <w:t>1234X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テキスト ボックス 412"/>
                        <wps:cNvSpPr txBox="1"/>
                        <wps:spPr>
                          <a:xfrm>
                            <a:off x="819150" y="666750"/>
                            <a:ext cx="927100" cy="488950"/>
                          </a:xfrm>
                          <a:prstGeom prst="rect">
                            <a:avLst/>
                          </a:prstGeom>
                          <a:noFill/>
                          <a:ln w="6350">
                            <a:noFill/>
                          </a:ln>
                        </wps:spPr>
                        <wps:txbx>
                          <w:txbxContent>
                            <w:p w:rsidR="009E1D41" w:rsidRPr="009A1CBA" w:rsidRDefault="009E1D41" w:rsidP="00CA4C7A">
                              <w:pPr>
                                <w:rPr>
                                  <w:sz w:val="32"/>
                                </w:rPr>
                              </w:pPr>
                              <w:r w:rsidRPr="009A1CBA">
                                <w:rPr>
                                  <w:rFonts w:hint="eastAsia"/>
                                  <w:sz w:val="32"/>
                                </w:rPr>
                                <w:t>＊</w:t>
                              </w:r>
                              <w:r>
                                <w:rPr>
                                  <w:rFonts w:hint="eastAsia"/>
                                  <w:sz w:val="32"/>
                                </w:rPr>
                                <w:t xml:space="preserve"> </w:t>
                              </w:r>
                              <w:r w:rsidRPr="009A1CBA">
                                <w:rPr>
                                  <w:rFonts w:hint="eastAsia"/>
                                  <w:sz w:val="32"/>
                                </w:rPr>
                                <w:t>1</w:t>
                              </w:r>
                              <w:r w:rsidRPr="009A1CBA">
                                <w:rPr>
                                  <w:sz w:val="32"/>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テキスト ボックス 410"/>
                        <wps:cNvSpPr txBox="1"/>
                        <wps:spPr>
                          <a:xfrm>
                            <a:off x="1971675" y="1123950"/>
                            <a:ext cx="628650" cy="254000"/>
                          </a:xfrm>
                          <a:prstGeom prst="rect">
                            <a:avLst/>
                          </a:prstGeom>
                          <a:noFill/>
                          <a:ln w="6350">
                            <a:noFill/>
                          </a:ln>
                        </wps:spPr>
                        <wps:txbx>
                          <w:txbxContent>
                            <w:p w:rsidR="009E1D41" w:rsidRPr="009A1CBA" w:rsidRDefault="009E1D41" w:rsidP="00CA4C7A">
                              <w:pPr>
                                <w:rPr>
                                  <w:sz w:val="10"/>
                                </w:rPr>
                              </w:pPr>
                              <w:r>
                                <w:rPr>
                                  <w:rFonts w:hint="eastAsia"/>
                                  <w:sz w:val="10"/>
                                </w:rPr>
                                <w:t>R</w:t>
                              </w:r>
                              <w:r>
                                <w:rPr>
                                  <w:sz w:val="10"/>
                                </w:rPr>
                                <w:t xml:space="preserve">  5.   2.  1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テキスト ボックス 409"/>
                        <wps:cNvSpPr txBox="1"/>
                        <wps:spPr>
                          <a:xfrm>
                            <a:off x="1971675" y="1228725"/>
                            <a:ext cx="628650" cy="254000"/>
                          </a:xfrm>
                          <a:prstGeom prst="rect">
                            <a:avLst/>
                          </a:prstGeom>
                          <a:noFill/>
                          <a:ln w="6350">
                            <a:noFill/>
                          </a:ln>
                        </wps:spPr>
                        <wps:txbx>
                          <w:txbxContent>
                            <w:p w:rsidR="009E1D41" w:rsidRPr="009A1CBA" w:rsidRDefault="009E1D41" w:rsidP="00CA4C7A">
                              <w:pPr>
                                <w:rPr>
                                  <w:sz w:val="10"/>
                                </w:rPr>
                              </w:pPr>
                              <w:r>
                                <w:rPr>
                                  <w:rFonts w:hint="eastAsia"/>
                                  <w:sz w:val="10"/>
                                </w:rPr>
                                <w:t>R</w:t>
                              </w:r>
                              <w:r>
                                <w:rPr>
                                  <w:sz w:val="10"/>
                                </w:rPr>
                                <w:t xml:space="preserve">  5.   4. 30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テキスト ボックス 402"/>
                        <wps:cNvSpPr txBox="1"/>
                        <wps:spPr>
                          <a:xfrm>
                            <a:off x="190500" y="1323975"/>
                            <a:ext cx="1584325" cy="500932"/>
                          </a:xfrm>
                          <a:prstGeom prst="rect">
                            <a:avLst/>
                          </a:prstGeom>
                          <a:noFill/>
                          <a:ln w="6350">
                            <a:noFill/>
                          </a:ln>
                        </wps:spPr>
                        <wps:txbx>
                          <w:txbxContent>
                            <w:p w:rsidR="009E1D41" w:rsidRPr="00BE1456" w:rsidRDefault="009E1D41" w:rsidP="00CA4C7A">
                              <w:pPr>
                                <w:spacing w:line="180" w:lineRule="atLeast"/>
                                <w:rPr>
                                  <w:rFonts w:ascii="Meiryo UI" w:eastAsia="Meiryo UI" w:hAnsi="Meiryo UI"/>
                                  <w:sz w:val="12"/>
                                </w:rPr>
                              </w:pPr>
                              <w:r w:rsidRPr="00BE1456">
                                <w:rPr>
                                  <w:rFonts w:ascii="Meiryo UI" w:eastAsia="Meiryo UI" w:hAnsi="Meiryo UI" w:hint="eastAsia"/>
                                  <w:sz w:val="12"/>
                                </w:rPr>
                                <w:t>大阪市住之江区南港北○―○―○</w:t>
                              </w:r>
                            </w:p>
                            <w:p w:rsidR="009E1D41" w:rsidRPr="00BE1456" w:rsidRDefault="009E1D41" w:rsidP="00CA4C7A">
                              <w:pPr>
                                <w:spacing w:line="180" w:lineRule="atLeast"/>
                                <w:rPr>
                                  <w:rFonts w:ascii="Meiryo UI" w:eastAsia="Meiryo UI" w:hAnsi="Meiryo UI"/>
                                  <w:sz w:val="12"/>
                                </w:rPr>
                              </w:pPr>
                              <w:r>
                                <w:rPr>
                                  <w:rFonts w:ascii="Meiryo UI" w:eastAsia="Meiryo UI" w:hAnsi="Meiryo UI" w:hint="eastAsia"/>
                                  <w:sz w:val="12"/>
                                </w:rPr>
                                <w:t xml:space="preserve">株式会社　　　</w:t>
                              </w:r>
                              <w:r w:rsidRPr="00BE1456">
                                <w:rPr>
                                  <w:rFonts w:ascii="Meiryo UI" w:eastAsia="Meiryo UI" w:hAnsi="Meiryo UI" w:hint="eastAsia"/>
                                  <w:sz w:val="12"/>
                                </w:rPr>
                                <w:t>咲洲石油店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6" o:spid="_x0000_s1079" style="position:absolute;left:0;text-align:left;margin-left:6pt;margin-top:35.3pt;width:227.45pt;height:2in;z-index:251644927" coordsize="28886,1828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d5ypP4EAAAzFQAADgAAAGRycy9lMm9Eb2MueG1s7FjNbuM2EL4X6DsQ&#10;ujuWZEmWjDgLx04WC6SboNkiZ5qWLGElUSXp2Nmilxgoeui5PbRvUBQt0FOBvo2x79EZUlL+jG42&#10;C+wughwic0iKHH7zzceJdp+tipycx0JmvBxazo5tkbhkfJaV86H1zavDTmgRqWg5ozkv46F1EUvr&#10;2d6XX+wuq0Hs8pTns1gQWKSUg2U1tFKlqkG3K1kaF1Tu8CouYTDhoqAKTDHvzgRdwupF3nVtO+gu&#10;uZhVgrNYSuidmEFrT6+fJDFTx0kiY0XyoQW+Kf0U+jnFZ3dvlw7mglZpxmo36AO8KGhWwqbtUhOq&#10;KFmI7M5SRcYElzxRO4wXXZ4kGYv1GeA0jn3rNM8FX1T6LPPBcl61MAG0t3B68LLs5fmJINlsaPUC&#10;i5S0gBhtLv/arH/frP/drH95+9PPBEYApmU1H8Ds56I6rU5E3TE3Fp58lYgCf+FMZKUBvmgBjleK&#10;MOh0wzAMHN8iDMacEEy7DgFLIU533mPpwTve7DYbd9G/1p0qYwP4qxGD1h3E3s0seEstRGzVixT3&#10;WqOg4vWi6kBwK6qyaZZn6kITFcKITpXnJxk7Eca4At9zIE8M+m9//ZugCQjjCzjHvEHxREecvZak&#10;5OOUlvN4JCtgOECJs7s3p2vzxnbTPKsOszwngquzTKWnKa0g3I4mLg7WJ4X0uEWvLWAZ6k44WxRx&#10;qUwuijiHQ/NSplklLSIGcTGNgVrixcxsAjw4kgpZgozQ+fGdG45sO3L3O2PfHnc8u3/QGUVev9O3&#10;D/qe7YXO2Bl/jy463mAhYwCA5pMqq32F3jvebk2GWjZMmul0JedUiwJCpx1qfrWL0IWQoK9SsK8B&#10;ZhQPN/T7iDV0KhErlja4N9iaoEnIEDJdfsVngC9dKK4h/pAMaXkOLBBSPY95QbAB4IJrenl6Do6b&#10;wzRT0NG8xGfJMfJm1PRsi4XfCzyIRdAZjSb9judNws7+PrTG44PI6zmB5x+0sZApnfHl8VQySJLZ&#10;h4fD+AZe3QwDkhrhrPkNJkoRXBayoStY96MAXhXbZFbnAUCIy15PyV6Tkpv1D5vLPzaX/2zWP5LN&#10;+rfNer25/BNsSNQe0qF+E4WRqNU+B6nTKYn9xvlGplp9jNxe5IISghAC5H7fN7TCvECljCI7AG3U&#10;Qomk87VOPpwFbfyREGQ5tIIeLLmNGSCkjdPYUqvpSt8PnvYAu6Z8dgEHBRXRMi8rdpgBFY+oVCdU&#10;wPUJfkNJoI7hkeQcNuN1yyIpF2+29eN8iCKMWmQJ1/HQkt8uKKpv/qKE+EaOBw4QpQ3P77tgiOsj&#10;0+sj5aIYc0huB4qPiukmzld500wEL86ADiPcFYZoyWDvoaWa5liZIgEqDxaPRnqSEfWj8rSCq8AI&#10;Gibaq9UZFVWdjQoC+JI3jKKDW0lp5hrYR6ALSaYz9gpVoDkawO6PRnP3PjR3H0jz0IkcIBrSPAiC&#10;msZG/jXN3b7T0NwLw+gzoHmbuE80f1Q0BxLW5e3/qHmrcXAPvI+aO1HfAXZrnjsOSLsh8hXRAzcM&#10;MA+w8HV9zzZ17yfV8zaln4j+mIhuR/cgOkx6WNlyg+iuG/ahhoGVPmuityXaE9EfFdHvU7jYrcq9&#10;t6LbPlYm+KGiB4J+u0B3/NDrYQGPig4zo57e6ZMqutck9RPRPw7R9Ucn+DKn/2WtvyLip7/rtq7o&#10;r7517v0HAAD//wMAUEsDBBQABgAIAAAAIQD/OjOY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ZDzwpuarx5o3AAAA//8DAFBLAwQUAAYACAAAACEABbFOEeAAAAAJAQAADwAAAGRy&#10;cy9kb3ducmV2LnhtbEyPQWvCQBSE74X+h+UVequbaE1tmo2ItD2JUC2It2f2mQSzb0N2TeK/7/bU&#10;HocZZr7JlqNpRE+dqy0riCcRCOLC6ppLBd/7j6cFCOeRNTaWScGNHCzz+7sMU20H/qJ+50sRStil&#10;qKDyvk2ldEVFBt3EtsTBO9vOoA+yK6XucAjlppHTKEqkwZrDQoUtrSsqLrurUfA54LCaxe/95nJe&#10;3477+fawiUmpx4dx9QbC0+j/wvCLH9AhD0wne2XtRBP0NFzxCl6iBETwn5PkFcRJwWy+SEDmmfz/&#10;IP8BAAD//wMAUEsDBAoAAAAAAAAAIQBq3lGhkg4DAJIOAwAUAAAAZHJzL21lZGlhL2ltYWdlMS50&#10;bXCJUE5HDQoaCgAAAA1JSERSAAABeAAAAPUIBgAAAFrE7hQAAAABc1JHQgCuzhzpAAAABGdBTUEA&#10;ALGPC/xhBQAAAAlwSFlzAAAOwwAADsMBx2+oZAAA/6VJREFUeF50/YV7pNfR7o2eP+ecs/f3vft1&#10;bA8zz5jtkEN2nDhghxM7iR07ZubxMDMzMzOLWa1mNajVakktmKlz/2q17Ox9fceXn5HU/TzrWVDr&#10;rrtq1ar1/7L/+K9QKNjvf/97a21ttebmZmtra7NoNOq/c8Xjcevo6PDPubiPq7Gx0f/mnpaWFv8Z&#10;iUT8fp7n+2QyabFYzDo7O/339vZ2v+fll1+2RCLhz1E29488x9/8znMj5aVSKUun035RTk9Pj/X3&#10;91s2m/XvaEMmk7F8Pm9dXV3+O/fxXr7nJ9+VSiX/vq+vz8vo7u72v3O5nP9NOXzG95TP/b29vd+8&#10;j7/5rlwu+08u7i8Wi37P0NCQDQ8P28DAgA0ODtrdu3f9uZHy+GzkOe7l4l7u4zn+pmx+jjwzch/f&#10;/+f1/+/zke9Gyrx3797/4+cjz/L3SF3/87P//Jvv//OZkWvkHq7/s5yRMkbu+z+fG7mXa6Tcb8un&#10;TL7n3pHr23JDGeGzcP//3qaRMoaHB3QN/m+f8/vI3//nu//zYlz4OdJ2fnKNfD9Snl/6+67/5HuN&#10;32DZBvV7KJdn9ZNLv3/zbOUZ6uAXn+kK/TJkGrVKmeFzfv/P935bd/qEcb5bue759W3fhGfv6W+u&#10;8OygZv7IM+F+/RPu8d/1P2VW/r43HD7jP/4eee/QoPpX9w3ob9rbxzgM9tmA6j8wXLaBwYI+G7Je&#10;XQOZiPVfO2rdJxdb9sJuG4jWW19/0Yb0jiHKpM1DmjeqX1n18vHV77331AZ+98+oz4D13dP7+f1u&#10;Qf2jOXKXevCs+k514Pl7wyXVpWRD2UbrvXnQots/sfyuT614c6slm5daXWKZNXTut+bYHrWly9t4&#10;l3ep7J5yxOoTa602ttLqI5usPJjWe4ct111tDR27rDVxwPI9tfpsUHVQvXmf6lPsjVtvOep9Nzzc&#10;Z51d160xusmaEuss033Fop3H1VehLO4ZHMpbXWSNZQpXVP9eL+/uPWGD2pXsOm6F3vrK2JatLXHE&#10;WtJbLdJ5zOLZ05bKnbVU4ZLVdKy2tuRJjUlZ9/br85sWAJ6BtLvWK9Davn2Hbdq0wdavX6Nrua1a&#10;vdjWrVtla9euteXLl9vKlStt9erVtm79WluzZo0+X6W/l9qKFct03xr/fp3uXbNmta1aucoWL1qq&#10;5xbbytXzbdnyL231qhX6fLW+X+H3btmyTc9T/kp9rnesWGBr1i7V72v0+Urdt9ZW6Zlly5bp5ypb&#10;sZzfl+t9q2zJ4mUqe6WuFX6tWLFUZS7WzwX6udxWr1lpS5Ys0t+Us8aWLlU9df+iRYt0/1JbvGSx&#10;LVn2tS1Z+rUtXvq5fn5uS3X/Yn2/dKm+W7zUFixQvZctUnmUv0htWKgy53vdly5dpN8X6vsl/j5+&#10;rli+xBbqmc8+/8C+mv+Zff31AvvyC5WvZxYs/EzlfW3LVI9FixbY/K++0t8LbbHasUzPUdeFC6i/&#10;6rj4K/ti/icqU/VcrLosXWALF9KWJfbVVx/rsy9t0YIvbcH8r/S56kRdli5Uedz3te5TmUtD+2nD&#10;/K++1nOqy/zP7cuvPrUPP3zH3n/vQ/vog4/t40/et/c/eMPmq6z587+0T/T32++8oc9et08+fdfe&#10;f/99e/fdD+zTTz/Xdx/Zl19+qWc+so8+/NDefe9Nf/7d997SPe/YO++8ax988L69p9/fe/dNPfuu&#10;vffeeyrvTXv37Tf1vk9Uxuf2r9df9ef8vvfesbfffkO/v2uvv/aKvfHGGypPdfr4PXvvw7fsk88/&#10;Vn0/tA/e/8DLev/9t3W9YZ98/JH+/pe/4+23X9W7/21vvfUv++Djf9v7H76u3z+wjz/+RPX5wD7/&#10;4lN/9q239N0HqufbKkNlv/3+Wyr7I/vwg/dUf8pVHT983956+5/24Ucf2oefvOJt/uADvV/3fPCh&#10;LpX3rtr5ySf6/oOP1C/qQ9Xlo48+9nveUVs//ex9lfOZPn9f9fzEPvtM7f70E72bZz/0Or/z3mt6&#10;x9ve35Tx1XxdX863L778yD77Qu1/7yN9x3O8Q+14/yN784237IvPP1OZKvuTd7xeH370vt75jt75&#10;mX2o932s7z5SnT/++GN788231Z/qI5VFv9GP7737ntftI7X77Xdet/fUlx+oLxiPj9WG999VmR9+&#10;YG+8+brK/tje+Pdb3q7332es3lZf/9vr5Z998La99i+NxUdql2Th3Q9f05h9aJ+q7959T7LwvsZe&#10;Y/v2+2rrh5IpyQlj8uEnn3k7Vnz6L1v07t9s/idv2eUdiy15eolAf7sV7xywwfY7drcrasPlgt0b&#10;LNrdoaKD9927AmspJn4HuO8O9QnMi1IK+l1K5W5P3IZSzdZz57TK2mxdxxZZZPdfLHHyA+tvr7Lh&#10;vrTu7xMwV1tLfI+A8JwAd68lcmcE6kFRofju3UXhla2nr83qYyusKb7ZFZW+0D0l6x+MWFepQfcO&#10;BJAeTluueMtimTMC9w7/TJXy+wHygaGcdRYuWkN0g9VFl1vvQJN/znsgID39rQL1fn8OJdCW2mGt&#10;yR0O/EGxUA73duv9PXpvn+V6bqisFdaa2W01UkLx3CUp1IK+K1tvf7IC8NLgelKaS7+heVXhfLHB&#10;2tKbdG2VtqIRFXbxzYWm7rXO/A11zlkrD2gAKIbK0vHSIGjYu7p6+sTqY7tV2d0WSZ1QQzv1nsDK&#10;XNvonVwDQwXrSB9V467qWZgBg4n2psyy1807Xp3Az7sMgC6eheVlCzXSaMcsktml32/rcwaKQfqW&#10;ITmT8/rBsIY1SCk9c80SXaetPXVEWnG/BiciNkA/8B6evWt95ay09R71S6PGDFYkFi6B6+ppUplq&#10;gz4bvidtmz+rgdllifwxy3Td9noziL1lWT+dBy2ePyQhyYZy70kgEVbXuNRPjG+4VwOjOuXPWCS3&#10;19JFaeThvPcBbe4fkPWTOO39lO++Hd5xr1Nl0j8aP9XDx0BtGxjMq+xefa6+pH7q8369O5I+pb7u&#10;UpliHHqov9zl2r6nt0P3i2X1Z6w9eczaO3eJedxSO3v8Wb4bErNyBqoJAkOJdem+3E7130n93ar7&#10;1Le8iz5S2dRlcDgnhnFZz8KyVIba2Nl9Q+Xv0aSiLkl9JvYlxtpfzuh9XZrAJSv0yYLLX7JMzwU9&#10;f87bfvder6W6z6h/T0vmui3XVWXZnsv6/qQmzxUrlOrFeM5bW26T6tMS+ll9B3MeHgz1ciaqvu7u&#10;b7Z0z1VNkhpNoKil87f19wFde32ClQdyevcp1aPG+56yzAJLQyb4idz1D7ZbtnRO3wM0khv1UU9f&#10;g5VUfk9fq95FHWSJqf6Z0nmxwtvW3XdT9b6ov09apveQgKJastKnevY42xsc7lR5lAUD1POMqc+Z&#10;ICtYCP2DcTG7O5buuqD+kyypXX0DGb0z5n2c67mtvix42wcGuy3VdUqg0uZl8nes85xApcbrkRTI&#10;9Q8gZ5Ijfd8nGegsnbFs71m1I6L7u1SO5qP6cqAc5ibzf0j30wdDYqD50mVLFParbWH+DA4Oab5U&#10;az5ss46c2KWwpEdjOqTPh/R8odgsbLlpQwPqR302XJbcNy6xvuZ9dq9dY3ltmyVOrLT2PZ9Y68bX&#10;LLHl79a9+03Lr3/X+vYv1PWx5be/ad37PrXk9nctsetda97xhnUcWmSFCztssOG83cvWy4o/ZG2R&#10;jdYR32kFYRkyD8umb4bvibELxO86a+anrHO1FxlkfPWP/u+31tQWAe0KyVeDfyaNozIoJ2BeqT9q&#10;TdEd1hhfJQzZo76M+TvMsJAg0MEq4B1dpZtSFhukDG7qbxQA5fFDisKtqUHN0UPWGFuvsb2kMZWy&#10;0H18Xnmh+hfsqbLycNxa09utNr5WlsgKsfg1Vtu+yeUOq6rC4MM1LKFwQUGwJGzlgbQVetp0tftn&#10;ASCpAI0etq7umNW2bfBGlZhMaB8qAqh+c5lM3D5VMmbdvbUSqtN6edwFhQkTTBp+F8BLA7YkdlpL&#10;covq0VP5XGZSf7uEZF/QcDxTKZtJNzCYkTnUqvc3u7nU1XtdQJWQ8Cf93a4hvXOCFuXD8LwsloGU&#10;3rXHujTZ7qrj+waiGsjt1hzf5crGB5DneZfalum+5EJxVx2NUMfSFzXoqy3bfavSLzLdCk0+OHkB&#10;R3ep3Z9lsiXyJ6xB/dSW3mnt+j6RO6/n7lg0c1pm21b1dd7rNDjULUVzwOrjy602usYaYmukGI6q&#10;PmIdrjAFAgJcBHFYoJgp3PIBbpa271X976E0uEdavCW+1xplfqYLF7x+KJtk4azXI5WtknK4rnaE&#10;8go9LQLVbpV7z4WjJbVZ9dinun+ruPkdRdXbnxZYmkAxY03JzdaQXGOx3CGLd17ycaOMMLZSkOrv&#10;vMCrKbVV7wpgxYUS6S0n9HtQHgBGXgJbH1tlrZ0bVN5ha05uEiuZL/N4ucWyp0JdpJzbpNyaNeGC&#10;POgd6oe793r0fQDYvoGsm92JLoEuk4Z+c4BmUspWVd1gYAkpj3q9o9hfq7oh9/0CxZuSo32qW0p/&#10;D0sedmi8dqv/c94HI7ITyqOd9wRSzdaQWCwFc8v7nntrI6s0hgutKbZZdZIsa850S07rE4tEKM5Z&#10;sa9J761zMlLTvkKTvdrfjzKMpPfpOzFN/e3v8/nGhSzy7iGLZy5KLg77XGkQc8sWpRTu5tVvJ9V/&#10;G9VfyJv6IAv5yro8NEV3SpFf9jKHxAK7S83qd0hMSd+jWBlrKQmNTVQy15Rcr3Zt0Disk7zc0H30&#10;45CDWUfnEc3VvWrLWcnyaY39Gc2Py6rPdsnOdoFYjeo74PcWpSAzhSrrKjJeEDS1w3otkjygMjap&#10;Hg3q/6INqB4dXWetdzjpCmJoUKCLQhYmZbqOWmfumDAiJzIl5dV3zaraVlt3d7W+l6xJRhmLIcge&#10;mKN29OIucnLW6fO2PChcEKbhMkllr6te1fos6/1xV7JJ33d0HrK6jlWW7WoOfa7vesvCuchy68hu&#10;Ea7gduFz5nufLuT8nsrpcsYciG3AjHsiI7hbUO6Osbja1IfRzAHN+dUiUYfdBaM7vYxwgU9qg9o8&#10;goH8TV9CgvSL/57KXrT66BLJ5l6N0zprTK/TXBFexLdZY3K5vltqkezW/3DR6P+e3jZriR1TJ6T0&#10;UQCs/wTgb8E9XMOqBA1Od10UcJ8Jn6tzUQ6x9AU14Kg6Z0T78B3P8XtoKD+LYo3F3oj/Lp6ljuq0&#10;RmnColh/8Gvp3QKAvFhWS2KHRdPnHASD6RSR0G6XZbBNz2ngNEi834FFdYUhB61H+9CkdJTqLUEq&#10;D6XU0SesjkkY3656duo7mFmfWNFtMUJ8W9dkcZx2cA0dTVGU2y+2d9OVCiwZgHTtT32/aSsCh1mW&#10;t1ypyhpT6y2WPynG0G99Qxkxw6tWpwFB6zYl8acdVF+mHHDpg9roSuvInPTnYRODgwyuD5YuSTPC&#10;IlCLa3IBZjWxZZYpVnkbQl1lNfTH3fqin6gP7WgR0KYE+IBQT2+z6lgO5XnjQvs6pcgaBLTuW/Qx&#10;wwKJavJukvAvkZI4oueGVN8OAdZKCdR2TY4e6+3r1ES+rfFs8T5xX7WEMi52XZ9aY1HVNSJQCv2J&#10;LNFfmLdBebSlD1hrdrtF84dVPpZHUYB1xooDUj6SgXsCh/LdhDV1brem9EaBMSCIHKnPJTv8ZMw7&#10;MmetOvGxK1K3oFQ+VhaWWQB7Kff+DoH3PqvvXCwr4bS3x8eN/vMx1KX3YXKnC+fF3JrUOXwmAJTM&#10;4/vMFe+4FZDrbdD4rvXxhSh430vui32N1pE6KcAM8wmS05hYJ4Z7R+2RDOs+TO3yALJHfwAyXVIw&#10;mrSxbZqHmTDcupCtWApQahSQ3tCcu6w6YwH36rMGyfAWa05sE3BsV58dE1vXnMwecrcCCoD5NDgk&#10;oPe5w0CrXA25qT8cHSufUYdhKXrApV8WTHv6sLsJhqQ8GC/6oVUKr07KozG9WOMvAqL39A+EOdxV&#10;qtdny1T/nVLAEa9jKFf96mPE+4KsodyH1N6O1GFn8vc09wDrIfXzwFC/lN8Ja+7cLLnYYQmB4l0B&#10;/qAeHZbF25zcbzUCuOboFlcsXUVZ0oAp4KgxEBxaWfVlvg3Srz62oc33hE/x/AH11xYpl4AzPeVa&#10;9zCgrAaGEz42YUx0r/ozkT2v+qJwQ58lcxelOJBjCAvsP8hxkCFhlv5O5a4Ls7ZKOd3x72nzkOYF&#10;zDxfrNM9PBcU9vDdLn2P3OmHfvKL/254AETASnXC2PN6Brm5Z535q8Kpq9bWuVX9f9hSPeeEAeuE&#10;SR2SywbNswM+hysuGk1yXqSCUjJvm6K7fQK45mDyuVai0ghgtwAosE1nMZi/Epq21F51Ztb/psP6&#10;BiMq67QGQCZv1zUNmEweytN7AJ2UzMrSQLtY4mEJ/gjA69I9XQLE1vghCWWNAxGKhM8Hh1PqVFhf&#10;mLQAeWf3eQH1ce9Q/g4T854YaasDlQOvK6bQaZjR0cxRq5cpU9ex1kG+PCRz2DsXEMH9UPRJ1p7R&#10;5OjYrPqwiAJ4sNDWK4A8IjC96PcCAgxEGGTew99coZz25BGxILG52GYxxmvqI9xDTNgB6yze1udi&#10;q10HnBE1xra4BdGe3qPf98j8ErvwgaZc+k5tNNrI74xLt0D3iAZ2sSbcOgEbCzdiON7Pak+lP01C&#10;CpMu9rdIiA9qAlTGwtlNQv2qcbsnJuHlDuu9Gd23S5MWtsJng1aS2Y911a5x7upp9PuKYtB18RUO&#10;kEN3i5qo56w5vUQMcoWDTYtYdiRzWIAsJigl0JBe5kot13PL8pKBdPaOgz0yMywm0yJhbcgsstbM&#10;Rusv59RJspQE7LgeXG4EqE1S5o2dayzdA8CFyZHvaXLrBUBivLsFZrDPrr7berassvss33tL4LrB&#10;otljkour1j8UsUJ/jTWk1llW9VFz9Cwyon5Df9IXtN0vvR8FoAuro1VtaUwsd+uqURZMqxh3XXyl&#10;A9JdC7JKfZ0U3c06WPb0xwQUp8SwVltddLEI0FV9H+YV7iIfY39u0FJ5zUEx296KmR8+H5B1ekls&#10;f6k1RDXWncf12QiD1Fj0NVt7dqPkUjKmfsOPTB2wuJL5M/o7sHPKH6r4b112VbY+1KX7ARNcFcwX&#10;2qy/+8oFH/NM8Yosi5MOTtH8HvXjKfXBFot3ybKSHIb+EzmQVdgqQK6NfiZLeHuYu152mJ/MEwhW&#10;aK/eq6tLVlOD5mN3j1izZJJ51S8gjBcvyVLbJzmSLELAVH99qckGIejSuy6LDMqCSW1Qf+1zkkeZ&#10;Q7SH+giQC721VijUaVgpN8zhAWEY8y3Tfc3fFcAZkA1WO7jWI8VdKrfq+Rp3uaB4g3uOPhMZloxF&#10;VUay66TGAze2LJbKOOW6mzTvD7m1PiAyx3jwDGNVKjcJB46G/teH3g8qsyN1XuMti99lnYv7w/dY&#10;Bm3JPWozSlafIWP62T8UdRcnZDXfW2e1moudhRpvI+Pd1dPwHwyeAVXlYNZUfoDJos4G0Hv0gs7C&#10;HYG4zLL4AYskjlUqiG8Qv9WAmO5xabmLmmQxb5SbcwhlT52e2a+GVUBcHRjtlKAn12rwdosFJnRv&#10;RcicYSPsYshdV8U+1gmIxXyzYkYwTe8lGHlg5QhKRAyjObFeJuo1va+kzwMjyRdrXcDiEkT3h/mz&#10;WCH9boLDbrp7G1Vunw8c3/lAM2FUHwYb7c87eLcLvL7v6W/UBN8ppSQt74MjpScWBQPHXM0KtJ2d&#10;oVg0sPjPmuM79S5WwcPAIEwaJf+7qPLcHJOJ2qc+imR2yrRf65o49C/vFXPqkXWlcppiu3Qf/lkU&#10;7pAmfbVAc4WzVRQmjM6FFHYAKNEe1XEAANVk6ZRQ0z8AH2PUljjo7C+ZP6f7EfS7lhUYNsQltJp4&#10;vqLvkwBmhxJDWahewwPWIeGqT65QGzSB/HsmBsr7vDNG2t5XTuq+PbqOClDrXRDbMoc8KqFOjAOX&#10;Hf2Q6roiBbBBbd/g7qx+Ftaoj4MSzEkKqq/e2SOsriArgYmAe6cxsVFKdIUU0EFJEOA1JADarc+3&#10;u1Lr7mmXIgzvbJS11CF5SuYuaXJetFqxzUz3bQ2GI4LLgQr+j58QmIK7VSAlKJlo9oDmwm5njoAb&#10;7LY1s8nrzppMmKDIOtMqgG0PFlBKFpCUcVev+tXZYOhX2ocMjIwVrsJG9b8DG+s1fg/9W5QcNGtC&#10;s2aBKw4igdzyvruWVn1gc+nuK3qOOch3PFdRILoPsGiO7lc96/U37wv3YEW3JQ64e5B7HPh9XtzT&#10;d42ymDZbJBeiOWCb+OrxVQdLZKQOyEVZmJEWcTqm/rmgOvDuIWFKh+Rsm4Bql2NIHwpcz/AO5hj+&#10;6KSstQHhAfMsWEuArVj5vaI+Y96ENoS5iPz3qy/0Ls3lpEjGt4oDRXNL79ntRI15HupIRFu35uo+&#10;YcZGd1+F+rl2Cs/qworGi9Ao/GmMbhaBgIGrL7w/AnmjPmXhSmtqm4B1ifqlkQmtz1kH6dQ769Q3&#10;od4Q4r6BuIhHjQO1u/v0uf7RBRHot460FKYURSR9UJbgKc2TGpcr3sU8BR+oQ99gq2RZ45TZL1Kx&#10;RHK4U9+X1P7rVtWxUGS0wduPLJd64yMAD2CaFXsirmF5+bAvzGCiHfSJWNOxSgzxiJsv/f0ADL47&#10;GhQmH24FXx3uWOE+rGinAIPOcFdCBTi9MWWB6zGZV8vFYK+EjvcB00/urbAKfIbdMn2zmnzdvU3+&#10;XOiTMFBBMwZfNKvZdA4LwyOTlHe7FivdkvkmMHDhwLfVIxN2vwM/Hecswp8xtbdbiuyq2hIWQQPg&#10;Vwb9bs5iYmiprnOu9MJzQai5r9BX7T7rWFYselCDoTbgroApoMTCfaEsJndZfRtMNEBc/aLPsEya&#10;xZKbErucMYT+4h24rjJ6P/7OcxXBEZfXZy0yK7vUT30DXWrvgGUL1c4QsDxiAiJcPLQdgamLrQ1+&#10;esp0009sfTCpCdwmU7XN/8Y/CTBieuPf6+nX53qeOo+wMerU258QuK/VxN+idh/RhE15m8P4MDkB&#10;37LK1wTs2iF2eVCAINDR80MyMxO5K2LOdwSeAguNY4uUZrUsqmAtSaacXHT6BYvq78fCCC4C3CE9&#10;YkKhLmUBf6PlNc74e0N/inB07tLEWx6YrmSkPJS1tMa2fzjuz9GfCTHbejH4fsluGJ+KHOr7kb/1&#10;j/o24aw50rnDy3YmqEkVwKFPpvgNTbZFVpdYqXqg7ACBktqWVd0bnNyUyu2ydE64VcN6Q3iPZKSL&#10;RcjdbjUzFvpQ49ivzw5ZM2tRel8AeNWtIv8o+1j6+jfjweJztnhL5voukSaBkghPl+YM3/FQaE9o&#10;G4qdNS1YaUpjMDCIe5EAh6xHf6TyrDMF2QvPo+Cy6vPNFs2dD232PgjjjAvGF06FG24h+OfMYVwb&#10;J4QDuK2w+jMC8LPW3rlT43BWbUT26Sfdr+fAiLwsKeQ2kb3gZX8jT+pv5ks8c16gGtYzwviw6N8v&#10;ZXJIYL7Dic9IvZFb1riGRWzCOFGnYcndGckra1ph/rGOk5Zl/a3bMNS/rPnE4j/1DuPFFbAp9Kcu&#10;YVUqf0UytMAxDdITPh+Ro4CLuKvAxCaNSwxvw/CIrHFRFv1AKGnRgzRqOlaKLKyUgmQRNtSHtg4O&#10;lqw5JjxOLPUwyY7OE8JQkRWRDzwm4Ab1YB6g1Ev9HSMAj+SYED+pxujlPlAsLnRIsMVMBAyR/A4J&#10;UtpBMAg4rg+UVuhomFSh1CKAvOSaEx81FdMd+kl5vEYNljnRltwvAFlhKTEOBMRdLiqDDk9kbrmw&#10;qd3+THgw/AAIXWNLaBo79mhysJCDINzThK9Tg/drMnY40Jf6NZEr7+QX70iVmS+ISWgiooxYfGTg&#10;KF+/aDLB1E5qQHboHaedDYdCKgMppgyLDAOIUoTpC1S7GgVMRDOIOQ3gVtF3egxLhYEtDwJ+NILX&#10;MEGbrTYiAO3cLuXFYg6NA6yKGri1VhMRUIgJuj9X3wWQD5MguJxQRv16fp8Y/0FZGgJJvZOxgD03&#10;i5HHs+c1Dnu9L/BPMulrBVLZ7uBuClcYZ+8YsRPGoiTGWxtfJaa7Qcpc9WbyaaxZzW8TC/a2qE5D&#10;AgYWdhJiabA4F27qSXe54A5JQG+4G6MhtUzsWaDMWoC/V+MhBUN79IeeKast+3XfRt1DfxDH3CVG&#10;vlfMfJuAbpcDCA3vH+oQ2KwRG5RJPpDRs4x/6NfQHn5q0ku5NSZ2iMGrPJeBUCd+0ta8+gGW3JTZ&#10;6IBK3YcF1nkxsTQ+7gLyW2mP3lHQeKBcwkTX/bxP9fF1AU3iWNchkZZVAub9ktE2MTLJkVhgbcci&#10;tWGlFNgOWTH7rLVziwAzgCoymSnUWq50VbJ8U+Xk9TKqKEZdbtQYrBBxkJXpfcaE4EuCEVKSQ0xx&#10;AJ6Ii+OSs+Xue48KpHHDESpHewk4YE0El0aoO/0gO6e/SWC6QSBPxNrI57QHwKm0W/8AoKyv1SVW&#10;WbOsJ0jViAsHIElkL8vK1ripPJcl9S1VRREm8sdVl91eT7c4BeqAcVt6m/rnhBVLkA2aHACY+dcq&#10;4GoScXCCgzypr7F4sMZRPliJyKnXTWQtnb/qpLItvdE687f1DOMS+jCM0T0p2WpZCLd9TQmQdTDX&#10;d6W+lMYoLHI3RfeoPawZSM4Mq5VC6HPaUnbLDfIGAdLDupiX3b4+UJ9c6corX7yueUm9VYSzfZEw&#10;ySjRStSBRdygIFWm9wmySxtRVH2OrU48CmLzyTWaw2f0vdqBT9fbI4u975bVRVdbcaDW29+R2SPL&#10;a6e+63XG3y55roostZTkt1iuHgF4Lky5Hl+9xm3By1kJp7ObUuulKa5rILdrUqywaPKsGFxU8+2e&#10;gxoLDkzAIPCEQMGs9XulkTSitz/mINFZuK7vi5br1eSPb9bvmPxoRm4tS2AIVzzorCAAnNixTOy0&#10;Gh0VC0Q48FFjxgaTDO2G66Wk5/ZqADeJBW9yTcbnYZCYTEPq7A6fXIPS3rh0WDwqlmJqPCMSJlxw&#10;q0TdZYF1wFd0XoiCWar68zkTIoATv3eVbqusXS5kLJ6MfEdkAxMPpUeEAtXhP+rd09euz2/p/uDP&#10;NvVbtwCkTeZXoa9F9wAilE84Ku4UJnmY6PQz9W9IrLb66HpNiu1ioXnvR+rPpBz5/a7GBdZfH9to&#10;6eJlCRmRKGqnJikLxNwTLLigtAHV9txetalF/ZVyZdqmSYrPuVWMMitAgr2n8if1/q3WK4UdhJZV&#10;fqKwiMrh72ABskbSnNpkBQDAx4quCX1N+1xwNZlyYuB18fVW9oUrNoq0q/zNUiJbrVnMGZlRp1if&#10;5K5ekzTnYYWMg+RVYz8wgEuH39WP3R3uDkmKsTs40l76Q7/7UANCkq3uvlYxpW1SGqzBSHkMZ/X3&#10;Fim4pbJ2BPz4/73fqSuX3geASB5YYCOMMsi8Wbfax0I3rJuoLiJGIDORtEA3e1T9rrmlSd2WFsvK&#10;4HKkL0bK5QpgpF/0v/pSQMOCeEfmqNede3AsBxngHt6L0u8VSN90K2Mk/LdbSgF5YC7iGmhKbJBC&#10;xCVx8dv3eh+3WK67XmUwzypl+tgQ1UTbKR/23CnZuWNV0SVuqdJ+2p0S88XiJYIOa9kXUfUMwQdZ&#10;yVpTfJPazoJ5eCfkEZDuSB+RXFyUnMDiGRDaNKSybkpOV6vvV7kFMqLYenpjTqy8HJU/Mg5dIkos&#10;IOe661R2l5TldZ9z1D2MC5iG+0OKJrFbSmKH3nHNy3S5UXkus0Ml96GzthLpFCnCJaO+0w0qC/fh&#10;GY3rRil4wmU1t435TRRhnVtkPcIVPB8R3IeaE6Xyf3gSvL6VfkU+VS4uMCLtQtQbdSxaJt/g6xuR&#10;9H7NFZEPyX6DLNBcz3XJ9AjW9Kt+R6VsFzqDZ62JNZYyQTGqF3M6mj2h+bHBGjtlMajOAeD1YiqN&#10;KyNo+j5Ldp2Vht8qUF+rjrvhFUvlbslMwk9W1OAEX2f/YMyi6VMauPNu9rigaMAYHIStLGArDUQE&#10;dPhbz0rToyU1cOr8TpVbKAngGBAGzTsdxVKvd29y1wEdne25LfZACNBqMSEWPGAntJmOCwPpHTXE&#10;DsNur0dvH373AJIws5TMwrroMrH8A6p7MEFLAqpo5ogv4LCA0T+A64m6UTjlqy0uSPWuodl91qyO&#10;J/6a76wSueHvVhuI0x+pE9ZGXzkjFr1HbH2JhEwmnDOu/xjwigAEkGNRNuxcC98DznelFC9IiFeL&#10;4d1SmdwnfiFgqYmuEHvf5RZAYISANmUzMcOEpS1pTeo6TYKW5F4fNwrgu2zxptW2r1b7DztgB+Eb&#10;Vv8c0ZhgpcBq72p8UxZLn/c+GHEpseehSQIWy51CeEJfaayjqQsSzMUq47DuYxFPFsFgs7smVLg+&#10;w+IRI1P5RF91M74aI8C12N9uralDXnfq7WxG5rj7dH2PheqHoi2clnDv15gGlkV7WTQFTAYF1Fgc&#10;hKfWxhe78kSu2RjCWg1sJ9N93eulArzOkdxuvUdg6OUXVfejlimeC4pagKQPvc0jwEpbh3Ufux4j&#10;GVw2GlPVg7j9htg2WaXHJZ8wcd3ISl9Y7fOLRWDWPKo1du2Z3ZL/KyqefuJ21rQYd8ZNzG8oKQW3&#10;TpbNQU3kNsk0zJCxDeA1dDercUNe2f8QLAosIl8r61TdBGpBoQ56GG9K8xkGG2QDha6qVQhUkEXa&#10;xrsHxRzVx6m1Gh/89IALRI36dwrsYb/IYZC18BgKlPoDvGWNxXqrblvspAf5GWkXSjXIBb9zVT73&#10;v0PUSa4HpXFD75eyd9dZRb70LuSC7wFcQpZbUhtE/thnIBtAZIJ1QKymVllRA2x+Upks0OOGQomF&#10;KEDaGvqA9+sfl2FkC7ctId9Y4/69yiXyKioLpt/nvJ5lDO71qF0sfB4MsuPlaKRFjFEwKJJczyX3&#10;8fvairdPylakINtz3uoiG9z1HIjiSN8MyaLIqq5gBO28I1J5UkTzpCxKFskLkqsu1fGYyO45n0dl&#10;YS8un4BbtLVHllva+z2S2S65+YbBB41UKkfdfYJ/ri6y3k1q4sFxoeAnxYzIdov6i/ngh3YNLGHj&#10;u0TmmjVGjvg9waUgs7bUKlDeoGutL/yMaPLQUXR8yZpiWzRgakTXRa+Qx7SqsviP3K8ngQHAcEWw&#10;kNbVFxb0RoSSgQCwv/XpBcDFjMTcYiB6yixQ7nfWW+pNqVwmBN9jeosFRDfKtN7hk9a3F6sMRozy&#10;esvtGuBjmlBh4RhBGpYp1FtOWt9gm4A/uCgcIF3AeQ73QxhY6tAjjY51QVQP4Iay4PnQH+p7+kL9&#10;3FVkFZ12+YxXuUXV+5CAlLj6IHTUPV28JLa7RqyV/qG/eKcuFxjKrPxtbJzpEpjsEJu9pO+D0gAE&#10;PbqicNSZjUcAALRqg0c+icWm8mIOXhb1Cf3KuOLbg6Gy6JYtXfLJoS/9+5KstM7uszKbb/gzjF1c&#10;5XUWr1ZuG3YXG1u+WTOBUY6UnRWDR1Z6yix8B9D3cfS2wSKzAt9TYierZBKvktI4KuG/4GNalyaK&#10;aI0m9l4pihpnmY3pVSorqpdiyhMVtV8sbI3GYZ/KB2QYr7KsH9YpYOKhHkGOGEfaTd8GFjiEVevz&#10;hPqEtYB450VZHIBQALhW9i+IfbqrQJ8FEAWdkEnGJiwototU1Ku+hOGGNsrq1QTG/A/gwwahFtVt&#10;k5QZ7HuzJm3YB8K7kbcWQiKlUDz0U89TNyKZCmK+MDcWoz26hXaoDTzHHNcfqtQIwEuBl7s0nyOV&#10;zwPwdXbd9vWXtsQxl3V9qIvQxYKUPdYooB36gfoX+9vU9oOWKV10BskaDjH2Tlb0fmQ2kCraGuQJ&#10;2ceFx0YoPAXUIwAefc8i+T7h0D49NxJJpvkgy7QlvksgvFbys8niuSM+NlQPucS1OzSc01ypEQhe&#10;13XDrTMnA7zbZRmrptOyXQ0eEecP+3e0oza4e2Sxlvpw8dJ3XEE2kCPWdADw4OIlNJw+owyK4j4s&#10;+hp9v1bWtWSwj2CJQLaY35HUMSeutJ9FYtxcJfUfqQ9KfQF7QnuDzDDmzbFdwqd97vLtG2RPUsC6&#10;ohR/NLtf43RE351wsPc9NB1rKqGZgyMAr4FXQ3LFKn25TpOB/Ao1ahAFaSKocmg/r6QqT2RLY2yT&#10;XhzYMMyRSRkYfGATXORHqI0u9cWCoE3pSCrP9/wuc1rmJO4ULoAl+Pi5Rx3nwJeXsB0WK9kZlIWE&#10;ms0OwRxkYGWCpc77poEQ7025g76CjLWBMCDsmI1BeDQSmLouaGFgWVugHeywDWZjKAMG0Z44I0C+&#10;7CwpADJ1yqrte11TtokZwzz8vSoTUGOzU67i63bh0XcwViYquSiSXYdV3+MqHx9ymHTpXJXqiBuj&#10;MnHcGpBVIOFUB3vZ/I0vkBjkbAmTFZACFBgfgWnnZY+7DiwrCAlRLISRtaRxEzA+oQ0j5X3DItQv&#10;tJf2IHSE0oV7Kv1UCc9EyGFKtQIyYtRdfLy/JB+VOvul8nplutYl1op1X9DffA5Y9qkv2GkZNi35&#10;WEsRRTLH3DQnygC/MfcyFj4RVI+B4ay1i23Xp5ZYa2abFQeqfbxhWy0S8haZ1kkx71heciSzuUbW&#10;Wq5HZEDPhgnMgm8+tKtS38G7OSmq7W7dpHNXnQl5ffx7gaba09lVI0A+ICZ9SmNB/+m7/7gngDdr&#10;FzHJ5zr38Q7dTXudXR40PowHrrHQn8OWE/jVJ4nekRLVZ6wXIfvIRyR1VMw87v2E6Y7CxbXJAizz&#10;C3dFFyHAhauyvo4K8HY6O28Xm2QfQZ9kuX8oobJ2SUalFPoCaQjRH4w1defCRdOs5446K3S/Om3h&#10;Vh9zwks15m7pcH8AHHzZbfETPn60BYbamoCEnJAyP6P37hMIJcP8pBy1j70uLbH9Pu6At/dXb5cU&#10;PCkCTqrt21VPlBd1CHXEH06kU/9AwoGQy8cE5aw+xQ1MH4U+pd6hXfpH994V8B11d080d1ykFDkI&#10;rmN27KIYCS8c8tjz8AzKNZI6or48J9IgizC2M4y3yvUx1vOEgxPlQn+nCxfV17hGeC9tpRjaFu4l&#10;QKQxvlpECWJLm5AV7kUhBEJNpB+L9ygrwj0HUJzeHu7jGdoM7g44UWWXPd4ACCe7osP6WL+UfMwt&#10;m0a1t01EoDwkJaA+IgS6AvDUjh2AcU0kfHlin8KdEZMG092TCgm8uIgRJYaUBZRkFnCrdLCEw/1p&#10;+h2XBQNPrDkxwMM+sKHyDFJgTfwdBpVGBKEJjXLwUacArunui/7elNghvqeia0U9C1BjgsOSVSc2&#10;AvC7ilX9iXeNySzfK+E76+/QzfpJ5wEebObA7KoIog8MO0l7xcCqNKkuS+jYnYuiYbLzrO71dobV&#10;8aF7YhfGZg025Qy4ayCRvaIOl4ZWO/SAX6H8AdW7Mbik1PkoLszCYinhEzase1B+GA/Kc5cMZfhk&#10;QUH2S1sftZrY11ISYRdqABLe0a/x06TIXnaARnHwfKvAq1bMtVpC1FmQhaR7Q4qFZvVVcC+4EAnM&#10;fOv6yEKo7qM+gA/uioxMfxc6yQQunJoYUVCX9RnvVv3UDz5mAHIFHNpTJ6w+vVJgtll1q4R9uhIY&#10;YcLU/a6zdtYIUkVAFOAnXrjdGjsE2uTWUH0HVV5z6pDaskRlfi1wIwqKftHE1TNDmoxBTnvEJvf4&#10;wi5sa2RyjYxxeEYyozrG89dU3kpry22W/NSpzshESUyr0fLdjGHRcn0iKfGl6r+1ArcGPcuYhDFi&#10;rFxBS+ZxB7GY2hBd71aKf6f3wYZr2lZaUzSwUcarR8BAmbiNQp/gf74qkxyic8T721+iomHLiTTR&#10;ZkEeSGnAOkhQLGUHCaxIwlOzYsPx/HEnBT0DbEha733g/e11pc+pP88CQm0icrcFLlgCYde1t03t&#10;AQDoM6wAtyy8PVxEjN0RWzwVXHn6ENeAz1uNkf+uNga/+ohsDnq9AdC05NYjuxwnguwNDpW8D7hf&#10;/+jS45X6ouybo4etVRZ4b39OX1R2cwoPGJ+SGC79QXt4BpccAE8qjDoR0XThmvqNOaxvhqLCJBQQ&#10;8y0QSH+Xk0U2JRLlhbwMiiidsmj6vBSMSBj95fXh1QGcQ7uwsktO8IJXgHrBlcvCR4Iylonc7NXf&#10;31pMpnkSrNmy+uS2MKFB4B3xKBjvD6+HLB/mCaLljUJmweF+9fs5q+1Y7Eo/kDvGRhSpPyvgJ5cO&#10;Ll7qNmyJzNURgKcQDeYQ/kp8yYBm2dlOWmDX1YPfHAHD/9qlwvGDXRL7rhUgsCEqgMnIoshIRxBH&#10;Xd2+TGBUWZhURQDDdk3UzsJ5/U3HhcpQNuwEP72nAyCfiQCIyI2OzCE9h5tIZpTe19uH2YZwUCbv&#10;Y4DogNARlNuvBmeLF2WurtHE2yjTNSxmhroNu++axR4mGT494mhZqCJKJE44oiYKizYFmVUuDDzr&#10;79Q7UCwuiKq7CweLyAlrSa0Wk1wli2OXA9SIEPAcgMp7YCxE72Tyzd5/LEKRk8UXrb3+vCswbw8J&#10;Y2j8VfRdjzVFBHLRhc7iIzLHylKU7Nyjb8i1Et5JPcV6y32a4AfUB9ss03tZzA6GgK8vLgHGTcQ6&#10;BWMmkCT1Qm6/+2tH+pLQwubkTl/RbxITZ5LyPDHu9Yml1lEJw4RtkWsm012vNjVrUuQltHFZXfus&#10;MStTtXOlK5poihBTmBeLV/QbMtMvgLqiOq63tgybwU6ofu1ufXXkScEgiyd3Tcq6S0x7n8ZS45lc&#10;a1GNz11NdoDaZc8nB+0vSske031LBfT7AjjRpxonTNpsN/HFgRF2S5YiAtSGuIAgf0sgIyXcG5Fp&#10;LaUUW6r67FebbqhO593FRUx6ACWEiDGKWVbMKZknp8xVa+4UG5PCYDckfn9kBtKCSyurcnIAkfpv&#10;UHVslxXCAh0WcV9ZjN3l21HAn6POsO6i2H5d+1r1cYsm/JADJLH9zKd01w3Ll244o8QNOaz7h9zS&#10;ZvNQq8CMjWkHvC6BwVMubaz3PDABqJhT9Zp3Z7xM+hAscBlSW3GzZgoNFeBDNiUbqiv5oppSm6xv&#10;iBDQiPrvkofr5YrXBSz4yG+pv1iAx7oUAAlcsb5ro8udXfcNdUgOApiGcUMO+Vtv93ryN3sfZO3E&#10;FmmObHfsoesBunThtMpb5ykE8Di4W4/v9BwXu8fr4l+7VRXNiXXnb0rG8cODObSN8vUeKRq1KLyP&#10;elT6aMCt2Z2SpVP6nHpVwNTnMyBPf+IeLjg+9QioM11hjQNLpT212wo99SKL11yxD4uMEbwBKfO+&#10;VTnuylY9OvO1vu7AnKPPCHkF+5h/hW8Wl6mXypbMtcpKxD3pBNzrTHm0TUoGIqrPkOVE+loF4Cv/&#10;MRgs9BWKEnyZAc3JHeqgSuw0DXNwxEyH5bQKRLsdKDHbMHnwLRN5ASDxD66M9s7dHhrFhqekzM1M&#10;zxVNrCY1msEatqxM4ELppmXz9apgl/ua8Q+HiktgZUan8pc1yQ5bouuoGpilBZVGBeGgDp1SOrB9&#10;FntxffQKdFgwi+WPOBjki2Ibah8r/nQgHQRrwXzs6qnVYLCVOzDaEVdDSQCA0HoqhuwJB6/QuG8v&#10;BIMBRLBbEuTgqPKyPUZVCoLJj/+YNrHdmcx0XX03BSy7BQZrLdZ10COKIqmdMpX1TPclKaM2TeI6&#10;1Qt/NKkEgvAzAQFlQq7SMv3a09s8wqkxeUD9juAgiFLCYiJdmsCsJ5BjhIlBVAoROr4q7+sDCAf3&#10;B2HjwjXQ25eXMBYtlj5j7VmBe2aJgHaf+wdpR+hzgCeqcVO/52+7q4CdtPXJdWLOAtY07rRlHq9b&#10;J4VXm9ik8Tujfr9srZ27LNrNTsiDag9uC4ZT1o8EOZ2/LisoqveXNJ4XrDm9SUB4UOoUYNVUlNVV&#10;LLWoX65ad49AR4Qk1nlIQLxDYLnZFweH1F4ih/IlkZCeM75W5GOqF5GnpS4x35oTIbcMuXGwolhX&#10;8rQMDg59KoeoiQ1SYoQ0qo7IA5NGfRQiVXq9zK5u/OT7pXDWqO3LLd51QmMj8CwRAUI4nYZOisWB&#10;lAkoNpyXgiFEkHUZgheIQOuUwg8uCM1OB7BBY7d3vnRdcgsrPyg5vKjJ3+EWKZuZ4vmTkqEdmlOX&#10;JJtnjV26rZ18d9THfkBWRF7zKlE4JAVw0UqyoFCEJKDKF5rF+NgPgCJnXiMDkp8KOOgP1adb7ahz&#10;eSuJ8WKF87yPl4AFxdKY2igFvEuKdIf6YYcUOtdO68jtVf9t9TFPdV2VEryucdwt61t4kmKD20Y9&#10;TwJDEpWFdoMV9AWROcU+LH4pPNUDa5T1KxL1FXqr/G+iRQh0IDST7IztkjeiY7qkjGJ53CeXhV+H&#10;xHYv6Bnd03PB48ojqlux1KY5edjvD0oEhdjvuIPbBUKEu5ixSkleSFqIVZiSJUkOJuZJ6AT6jL0a&#10;mivZ464gu/puSI4bpVD2qCxCHPs1L1mnE3aove2JI6p30v3tYEGy65Qra7DULahKmZAViAv9Viei&#10;0SHLOqwNMUAi4DB8/cS6yBWveaBETvg2KLnvUTkk2yO30eDQN9kkw3/hBUMC+KQGh05ZrhcsV6ez&#10;aESHY4IjrAgFHVPSpDnqK89sUGDHZlhwBDAoq+wLSV29t9XRxG9qsqu8Pl8dRwMGNtEaO6jKJVG/&#10;epbPQ/muTf0z6iaNlLniixe+ccjfwWJhmwNXT79AWmyoU8LMpIQpDnjejUp9dRHXzg62RrFAwo0w&#10;P5356TtMu6Hhgg8uPi43f/y9vQ6oKLomMSJvf4Xh6FsphiY3cZsktETMEOEDg2Ci1wvkYLrZbnLE&#10;4LoAGATXYsvNib36frVYCC4sDS7+NH3Pyjksp7rjS19QGnkmtCHUdeR3WEaj+jzaLQZTAXcWbBo6&#10;tqtcNlasdQsFhRUYecjdk5dl5VaJ9y1lYdaOgL0+1wQaGIrp+c0C51XfLtAClDAfHxsmB3VGsQgU&#10;ZaU1abJ3SrBYhCe/D2kJajsXWKR7t/u7y5SZEnCmVKbkgjqg+CgjRAAhYyx8kculQaboejH7XdY/&#10;TMhsn4SeCKmMDdxNqn8brLv/mpTQBosV92h8NjuTpD2EtjXGQ6hYa3qP+0NpHxM0VTjmrqhQb9wj&#10;I/3J3+F3FCnhanXJZRVZo729nneGviCfTojwCG5Ldg+yRwLWONIvjBkAH3zRuDzCGLKDmg1oziC9&#10;75Gnkd9RBvRpjyZolSyWTQLCaslLSZM5auw0RV7wLVdHvxCTOyIZJlGY5FqAWh2VVSfFyY5JfOvN&#10;YpHVqle9QLU5s9V6h3G/Mc7UaUSW1AfMOcO1qb8NxRTGuKunRtbMOilvvVMKnJBKnocAsA7TnNli&#10;nb0CvkEsiqD0wsK85nW5SWMiXJD8lO8C2GH9JVO8KRxgXWyLgOmAu6OoCxYMVnablBTkp4fMpMii&#10;vguLymwWWqL5v1FjsN99zSQtJIqFCDUSojXIeiI3EqHSDdEtVhqqc8U0pLHr6UtIcZ+0cjkvQiAM&#10;0PsLImzkOyKNARFpBBz4pjMpSzKbtiVO6O9tkqtm9XFedYJN44pysNT/jDWWQ78szIzwb68s+C2S&#10;8TVOeshrxToKrikPJR0KwRQdmX1O5liopU6+vsUcB4skF5SXLV1WP7GHZKHkIOwD8TB2SBHMXX3D&#10;XEgJp+s6FjuZatT8a5IVWZv8WuRoh0jU8f8d4L9NJqYJNiDwiO3QBNsiAJO5Ie2IOeImju7BNAdY&#10;mzr2WVRsj1wlfYRtqQxCDpm4WAN9/ZrYA4QVpVVRNjitl4Y7IQ1G5j1NaJkSvX0k2ZK5LeDDj93d&#10;V+c+LPfvO7MR+IqtEZ7XGj8qpSBmOlRyN0Z7ar8Gig0OgzYwgHuJwzRKGsSDYhZHvTwXYA0GE6VR&#10;E6SRRR2xWwAfa4Sy8aHiKsAnSbgosdywnaFBfNspCasYqiZWaD/uLFkXXt+YM08W2XDTwPBgHky8&#10;5vh+q2lfLetGSkdlDco8GxwkJTAr7dL0GlzSP6TymsSEcgmICUes7VjtFgB9xqDjnsLiwZIiXWle&#10;DM1DCCWY3f2tEtYNlpcSHRwoi9kKxHK3fddfrPOC7sVvHCY072c3bnXrGvX/OVlDpBNWfd1i0dhr&#10;EqIYyeJHSF+dlHZ1dKUm4z6x72s+nmTNw22BC8Z3++mdtK1DpmyzzOhc7x0JMItBS60mutSqE1JW&#10;5GyRLLVED4nFbRHgrHFzlbS6ztoE9oTn5ntuWIuU/dAAFka/s7GaxBIJ+lZr0ySuV30AhxqBd7XG&#10;ogZ/vCyYOk3Imo5NApqU6sLieEZ9uFbKaZ1AfpkR39wjmSEZXbZwS+Mk+fH0ypAUSEa7xqPa/b0+&#10;TgN3nc3VJzdKiWY90yBpdhsT27w/auILNYHPqz+JLCOqqF31WuwK2ePRJSOU7e5OBzbCQ0ti0VGB&#10;117JLfIuedUcSmZveBSEMzpZoAODQfEwHvRNfWSj6iulVi66u6Ygq468OhCw3rI+lwz3DqTdKqmK&#10;LJZCqNe7SOVM2ovDAuflkvddkl2yTm4Xe5WM4xYS+xsWoKPgmHsFsUh+0i9EtxFaSMADu7Fb0gDX&#10;BgF8o+5R2waGJfetvvP4TvsKJ3buQlKdmXvMQdwLDfFNGgc2fx3VmBBOCLZI9mXN+8a52Bm1DfcU&#10;fnjNfymJaPaIyhUpSF1Q26S8BjRvB++K6TZL6ZLBcqtHEGWLrM1kvB8Zh/b0Ad9tny6SZ0iW6GC7&#10;ZHKf3Wxa5AyYzLFEBJGojFTbdchQB32zUWz+pq9tsSO4PFBwgjKkucVYAvbN6VVWF9lidW07fX56&#10;ymy9N9GJtwHLaNCtMNramNpk1e20e6UTPvL3sFG0RYqCfve1N4BfcxprhGgyLMiAUQNuNbUj61Ks&#10;bamD+n6vz2PAnQVbsrfGuk4K90gXLqUh4CeksiayRvMNBbdapGevrJbLdktjUwF4pxqVAYDBoInF&#10;4obx72IKsftTL8QV4FvsJdT99QLsjRpI3DewApQD/rw2DzdMZq94xzu4SJBI68sCULMYVVN6rcXF&#10;pACTAD5oLSZRkyYjWfFk+sk8Dv7gADwjIOWArOfIdUFOZWKsw1bi8P5Sb1bfHXHzsdW32rOTkWcB&#10;/7LHh7aLJTh4ojadOTGhKIPJFcoZ8dHpHwc1FvWyxRvqaIEPn7MCpudHGDBljSzQjExQfLYdUjSE&#10;e4XQvFA25njoY9wuI6wYkCVK6bb7o7tkjoa+43OyH6Y8cqk1TaKpw5W+w1Jol1W0Wv1FjpqkPgsK&#10;mmf8p7N/yg+fc3IM7Lc8TPrhUM8QXyuAEWgERpjVOLb4jtH6lCyX5A6B+mXvexbXG8mAKXafzF8K&#10;dVc5icI5YwdsvJKIjU0+mZ5bYiDbLFrQBPfNREUB51VfoM32VHnb6U/y6DSrzfWxlZr4lYgbfZeT&#10;0qpLrpZAnxZrz6lv6vSchDy+zdgoQ6hpQWZxc+dWgfwK6xbT8pj63lZZQWJ7ks+62HoHO2c9KjOe&#10;PepyNtInIbqJ7f0rNYFGdnWykey63ntKv2usJF9tiUPODhvEqttz263Qj/uMsRPY9TVYooswRogB&#10;bif6HmKCrDDOQ7J0z/vaQXN6s9qMZYns4N7L6/lqdyuQhC2MGXOwX9aGGKQYWaEXlkuf6JLyCHKD&#10;O1XK9a5kM3dEY7Rak1pzTgwPdxTl07dZjdewW5U9UqDXdN8ma0yu8gi3kMSNBdBagQnROGfc5cGC&#10;3YiscuFWbc2sE1kgnLZSD7VpQNhQlOKDFBVJjUC7eU51ZL0HtxlrYOzUdX87Muh9E8bCx8AvppKs&#10;z4FmWR1S2LL0iRoZeT/f4Sbh3fQL8z88F+YexKAxLqs8u8cypetOqJAN1j/IDdXeecj7p6unxecs&#10;LlXGHRc0Ibb16W0Cc1xWzFH6jSCIguZCv2T5lvvYUaqZnjMuP56rX/ViviFLpETwk5pKFyTrh7wO&#10;hGcyNoMCZpLG4Z5GAcRyB3R/tconUmzA4rnD6qdNGmMCOlif3G/tmZ16L65U1ooIz0XxdskKkHXO&#10;JqaUMFJWGet3ITAFS1JKeUjzQQqI9jFPScPx7SKrC1wQDO9Ud0PAcLgA9CZ/iB12pcGYhGSD+90R&#10;ZJQDz/My4rZLbsqECRQGgrIpR2aGJjm+QWJEMbMwhYb0XUmA2xjb6ptMUBps5GCCoKFIFsRiLqY7&#10;FxEa+PwaEmt1L0CNCRxAttSXdDDCHRHcEBUh4TlNCN5JeGOHNCvmDu0L5bIKz07JnAY76ZPazSEX&#10;IuqP/7Vfpu8R97MxODwXyibcs8HYCEWKg0T2moMmzxKKRUwxuc5DNjgmPhOE5/rcjxb6OZi4rKi3&#10;JveIpbAB51sXEyfJsI5AyJ0PuupDnSmf/OnVHSs82Zhu9vuD6wFWxCKoGKrn4ta7xdaJsuiXSZkX&#10;2yYcNiKhhf3Vii03inWQnqJRZi6x5Q1Sxumes9/0IwuqhPN15A7JClIfqw4AXTR3VopmpZQPscGV&#10;fjEWnDpDP7psaTJq7CM5mbGJvao7C469GsetuvSZ2AkgQ3/SPHbe1sj0BBTL/WzSUj95mfiDS9Kx&#10;9yyXR5ZWi9GH0FHey1pOSYy9T/1RkqLyBGwwVYFciy9+MX7Uh4giDkCRZZHaKmsoJDDjO/KhkzBK&#10;v+pvFpYbJZvnrbNLSp7oKbWFMRhQ21gD4ECIEG1CmXlZtadVxllXlshhWiBHxA7++pGj3ILMhvnh&#10;suSL99RLcjyYUJ+ss3T3Md3f4mDCOgj1cBDSuyLpCwLew87a2L3tREfvDxFZMucl7wGQ1Zm6POJD&#10;QEPuekx72oqLiQgpwJ+NO5CIbyJH1Nsehqx3NCVWCSxRQNRXdaeujKnKDfLMpWaoKVibgD6AxCIy&#10;8fDsHkcWiSIL6TkqkSUsckoGIGKNUYGX3kNa8LBTvdeBFxcbScpYf/O+Ur2QO9qDbDfGNltn8bju&#10;BTQr88vlLYwxGBHSL7M+SCVVZ/V/hxRjdWK+tXcd0jgVnJ1DfnDPkYKgDAh7+xgX8l8lpBRYd9jh&#10;u54hWY3Rze5q8Qy8ZLpVfyHvgdzyfvqJMRlw0sB+m1K5UfcE9xOL43WeGmS95IvQ15MqF0wLskBb&#10;2eQGaSaMcvAu0Xuau4QHS5bZBOdHFqrNHKbDT9KlNIjYsJ4QAJ5y1AAGISwAEMkSYkB5R+iwUFEY&#10;XhupbVPLdS8pMnmWynCxyguwIYBhgxK53Om4wKSpiCqhsnp6467N/FQaDVJ7fpeElPSiCCnvLEvT&#10;3RD73S9LYYuE8Ko+DOFbMKDmxB51Crk6iEzggTBRABufpPrJxCIcksXBEKOPMlGd8AUWrjsT7Oll&#10;k8fIZBsWk7og1jdf30lLxvb6s6FtJKhKCci2G2FRlEFFgwAQEsgBFWsEUqs8pOvb1XINogahNX7Y&#10;w5ZCpEJQnPQ1u/5QAESZ4OYBNKhzQoDJQROc8EO9PVzT60E9+T3Ul3bVR9fIVF4igGpUnagP4NOv&#10;cbykvtsmAVwnsCGsECUy6AtfdTKf2zKb3BcIm8v3VktRkIv9gOrb7kJVFlDGus6LURDFFNgo/Upo&#10;Z9nT+dLn6uMB/Jq7xdbZBRhCMcM48xOXHecGdKqbJUdSMEmyUKrOA5KPrt56ydN+K99N6Z6c94HL&#10;j55PdF2xGgl/s8DXs5uqvMBeGd8AWrSJjTZYD8nimcp4McnD2IRoB5mxhUaL5PfpvuWawAd1HyAW&#10;ZAWGRB0ZE+rNpiZi31nYCwwpkIBQLm1m6AFMXApYLosqrjDWRUidvUuyuUgWyXKNL4t7uyTfB90a&#10;qYktkuVDZAb1Qw7YP0LGSOYYw4clG5cckR5CDFjA0ZoS8AlYSPhFTphM6ZZAoN993y3ZnVIaGxxI&#10;Q3vILHhOYy5rQTIc5xg6lKHjGkfBidnFFhsJtoIMhT7gcvem6hKsVz5DdmMCpqsuq74vRnVm/uG2&#10;JE2JH3ajOTUy1jmx2VbywoiojYwDjJiUxWRhxerHQgcTPE252kx2TIgTbfD0GVhbKotgjLrEGpGX&#10;ZSIfi4wdzGHtY1Dz96az9mZZRQRTeASJ6sA6S7JwQ7JbtD4Be6Gf9Zt+tYPMl5WFb9UJogRBrI0t&#10;NdJTsFCLkiZdAMEipO1uEuGEcFDXUIbqSSrv1Aoph4Nq4wW9f4P6os1dW2Fu33Nl3BQXWVVfEyAS&#10;0rOQEoGxznubQ39hkZStI8uZDgs0VrIOKsEn/r3u4x/GiXXBaOagu8Y6NX+JtqGPWa9grmJRkPoE&#10;UshaIv1DfSoMHgE2Dc51CdJCZ5DuiqhUIgh1ABUaGs2qYWwlRsM5U6QySJDKUqWoNNEsCBjHdLEr&#10;ljjPwCrD4HE/K9ps1MBkJwKDXZ4ALeVgrpBfHN+vM3EaSjXpFNWFSU1ub3zYveST554RcGcA1ZEk&#10;d2rQpEI7sqruA0AhYh9MLFKK4v8K7YRJhA6HpWIJlIeI5mHihTYiRHSw/vB3EY2S77lu2QKpQXG7&#10;lCRgnepwwIg2cmtoL/054mdjN2xRiimeOSez/Laxy5KVcPy5wfUj83dAzDB5QKygstVbdUCpsPqP&#10;H50TgUZOuEJjMyYpjwwIfcy7YCP4kEk1GtgcSq/fkt2nBErEbO/RdwG4w/jXW29f2HzFu7BEWFyr&#10;FSBg2QR3DP0sloarTgJLe/gdP291x0oxEhQ5MsBhHyzCn3dwahY4saCFm6a7v1oAv1b1JWncVk0g&#10;soX64FYuKRGxHBb3quMrZN5WTiHS+yLZQ3rusiYePlhZRHqOnYksJNbFNnv8OmMGu+JkJ8DK1zbE&#10;HGvFdKsFFCyyk3UzyHborwC4sKWMRTKnXbGQRIvDk8NE1Pe+YIoM8QznChz36JkGgS67IJkbfM5C&#10;Kn5ptqN3CgSJba+T4m/MrhRw77BUlgM/eiTbN3RdtnrNDyK1XEb0LnaW1gsgusu3HdA4ktCjT0Ro&#10;aqLrda0TEO0Vu79k7TLxG6UARggMYItPObgwt6p/SRCGJYjMQgg6ZemFMMvQDi5AOMzvIAuBHSNr&#10;uEqTGTYqAqAQNym/VDhIpCUNwMrK6MK11+3zgQNS2Ew0XImHD4pePF0A59Eizsjr9Nx6jeFZjVHc&#10;60R/cKOPhUeNMZ/I/HrVEt2nnQRGxbRxJbGInCtdMrKmcq4qMuVz1NvX5RlO6zXv69NL3AoliCGU&#10;jcUiq2CwwyPEIFaR1EH1b4hiCvM7LERTH1JJoIwgg2HuMgeFfyIoTekNzvLBg4CP1JvxB0c0x4R/&#10;KPmG+GIpVJEvEahAIABc+jjUFyuHMW3Q2GKpBKwBZ0nwd0V1l8WmqYF10prY5Z6PutiXlurhmMc2&#10;j1JsF1NPqd/D6WRE4wS8QPYrPviwys+CB4PDDqgg7GnXQp6Gk4miC6bXJE1XrwmArzv4o0ZytTM5&#10;6eSM2O9Oi+eDP5YNQ2GgBx0Ag7Kgw1kJTvi290h+f6UcyuBH0PwjQuf+bXUIE8Azyqk8Ds8gDAqz&#10;ktAzzCPd4j87WKUWA4rmT7rF0TNA54V3UtfQkQzMgJuMpBHNFkaiIHgng6GfUkruJ1VnYo2MDCbW&#10;CUmjMCeJXAkTKAgowgIry5eqpFFxy/A5/ZkTaB8RO9jsde4dwFQVQMvqgVEGt0sAeMoJk45+Ixwr&#10;bMFuiGzXs2udofnmI8ZF7+5TP7alOfQA5UL7Ql14PihIylQ5sgjIzlgtxkB60cDMGf8A/oCEflFb&#10;URydbkmQCTGkaqD9GsOBdgn+diO3PG6apFgKoahh81NYEMJ11NXfIOUgQIp97a6JtrSsHDGjWgFx&#10;tZh0k6yW7v6wpdqfUV2kOrz9HVJ+1dElVqUySSxGO1mUbUhs0vNrrCqyyE1iQizx79cl1llEJjfy&#10;SIhsRAycBV1PlSAlnum5oXfK0tGE4xzZQXcByqIb7nYfd06AD6AQFkggQF1qjWSXfOZhLEidEesk&#10;nUa9gxyyQb4mgIToDSIlRtL3Mm88p3ql/4m+wB9aHVspi5OIHtqbd1cAE5a4+2ZZkx1p3HsXPJKK&#10;xGsskgZ3C9bsLckN5n2bW709/fVucdVIwWCVsH4S5Ay5DoqI9gTgDzLEQic57VHiBESwYI9lnZQS&#10;xnXJ4ifPB2uew2oOq43sjA59FcoMmRW5+gXO+OxZw2DTIwuNrqgqrirGhmCL4AqtzHl9Ttl4CZpi&#10;211BtMYZt5GItnBYNHlbGBsAOSiXEA7NImtTbKO71UKKa8aHNo/MZzaDsaawR8z+iFthkCdn+Po+&#10;lb0tuYd4HlG7CGIoWbfmVZvaCqEjkASCF/LXEAUT5kdof5gj7JbGLZYsnPB7wucQIjacBfcTaRCC&#10;6+umEzLkgwOLaAftwX3ITmaOomxO7RZx4XvCH0MbmA+MCUQhWJuQlpz6hRP0pDwko7h3WCclaqhG&#10;MlgjpRktHHSFxnxhk9y3i6z8651EZQedWdJJmSK5J2AAwQRhIwiTkqRh7J7jnEc2GpA5kMUdP9dQ&#10;kyueQeDwz6NNAnMg9plDtylHX/p3CADRKWh0YoNDkitqFEAWwWDrM2GNcU3MSOaQkQ97ZIESASDC&#10;odQnNisGwf2pwnkBPAmpcG8ENusAMYzAdYQOc20K+N0TQzgudrRcgoGZHZQd9QsTtCzBarH2xHEH&#10;baNNql9PuUVgs159EQaUCQQwwZY6kufFDvapb3Z4TLLHm+v9mImY3ezIzXbB+sVaKEwX4Ia/FlN/&#10;JOUwwtDVW6NJRmKlna4QcAFggrFIHFhYAHMy6lW1L7bG6CFnUyPtY7GmSUqI80d7xQJgO3HCTRMr&#10;ZSGNpBCg7kQGqa2l5mCO47f2/uWcz+MCE8zr/Rq/k25O48JiIbMlsUdjc1gm5AmxIikOMW7YJ5EA&#10;jBlH1PmCZ0wArDEhnQBgXJNYIZZO3wW2hBuo3SOHaHtYeyFffB0Lk5346wNLY5cpazLU0ZOLqf7I&#10;J6cLEV/dmj6od4vVxjYIJBd4WCFxyigqz3cja6ImtkIWx04xsZOSux26b4XqGFL9tmX3ii1LibBH&#10;QSwYVxtpiRl/mB6WB7tDCWNkHahOEyuAKwBCnyPXANUI2Pa5Jcb6Rp36nIPhw5jh4imqnGqNd1hT&#10;YJ2J9Mp1sWUetUU8swMj82eAY9uYH8NudRIZ0prb7WsUZLFsTe9SP5DKgMRkYul9IR3ECGBwHiyW&#10;ebKLNAM9rrDYt8E+CuSYczw5iIM5xfeA37DnkgGYwxwG7IJlj9wFuaF97PomBw9h1Wz8cmDUd0Ti&#10;MSbNnQLkzP5vfOihn1jXEFFIrTIOyqEcZKGnP+pRU9VS7LgRQ5tDX8Le2NfRnN4qxbrG5x5EhAXY&#10;dOGSZOKOQBrQBhtCHdm92iRC1aL5WJL8D9wVARBe4CEgCoxjAx20JeOANiy4JrVcJICNX4GsQTwZ&#10;B4geMoHPHx93XMAd5kkIXkBJ49ZB3tgERzsZN3arsuBMcj4OEWION3Rs0Xhsd0sc3PpWkYC/9A/9&#10;3WukXcdF7d4EfUdkFpYr7qR4VnXU37jkGlVv5hWnOrWkt3sUEekWKgAf/gsCSWx53AtlocTjsH1Q&#10;MFOHHQRGhAbAZIMIuWbcRaEBwpxE2MI2/rCQAqNpju9xRuD5KPjcXREsHnaJVZxT4zWxBPRs8OFz&#10;f6cmAbk12BDEqUUogrb0HmeHfMeY6xcnvWSRZOGUONaG+EY3f1nkC3UlwVBEEw0Tb7c6NWSpRHD6&#10;9VwLG3PUXnf1eFsD4FEubiUGN5m96cxCjfQ2UUadBAIADcKO0gKUAfKYGGJStwb/rR8crH7ErVAT&#10;XeQKCMVBG3iP/vAYfyYcOdyZfGESDAok96ndG1U/TcQIOfmxgOgbqhKYDf1A+RlNrloBaVdvrdrV&#10;qT4h/S9J2lYKwGQuRlloyruQwHQ58ov6omA0Shr3dquNLLPqyNc+ptSB8edYwNqEJm/vVd9Res/y&#10;ErikM7/gM2dylq08HBUwsuFpo/UOEalC3pmUlAKRK2E3NH7QhvgOMfOvHJRRai1icFXRr9Q37Jjd&#10;am3RY1aSqRzPnxKArRaIbpIFFja4OJB6m5GfAbWlW5ZCldqHApFys5C0CiVQ375d7Bz2rwmvcSyV&#10;k9Ym8lEjOeqUiZ/rvaL+Wukn4dRGV/tVHdPvUj5V8UUaR00+dQ8sHiWCgmdzEoukgCgnLtUJDGC+&#10;yIUkRfcyATNqd2WhUgNFHHUtkTrp9Zo/rFHpc3f3VEBSdQtrBZo/pauyjmDqsGmUS0nAiHILoEi7&#10;2fAUz59X3yy3hjShgWKOUv6x7DkPFWzEqohv0N8n1e9NPjfZg9AoOYLdBtIFoy94OYS4slclLODf&#10;tQSWicaCzX++NqV3kyuGU45QEjBjIpWQQfACQGcdp17gkpMCVtFqH/lietWODmHCdTFuwptZBGWe&#10;cAM5eDjnd6Nbpt4++lDXwLAs5nKNrMHrmnNhtzUlUm828XlKZzaW5c+4nLMDHp85ljHRLChzUo4Q&#10;7pnKX7TWjLAlvcKtxyRrD36sIn7tE+5fD30as7qILGvyNmV2ac5slWxCGO9pzgijusW0xZTbO7dq&#10;3kCC9JxYux7W/7RHc0XthZlzX6vmHVY+kUfIf3t2m7uL4gJj/OzsdHfSoudUkJfDZqWeXll+KLRK&#10;X0BgiKZqFZGC9Pjt6kMsBrduhu96gAebC/O99a78GiSTkRyp3Vf/7wA/8h8x5sSE0ulEk9CpAwOa&#10;SDKV2dI/wvrCRNNPTW52dEXEbJpkipJLPIRgURvKy6nytRUtxeeV5zzAP5TDYhlZCPFrEsIUPiNn&#10;d5UmaZXKKEoAcxIa2CmH5LIT8JYrmVCGJkf3bTVqve+aCyYZ9QwMnp1q7Az8dkEoPIc5Bnurj2+2&#10;9hR5OyqMBdCqZNfjfqJYAA7Ma4CVsC8y1sH6AogEheHPUb4rBz6jLJSjQGKw3/2OrnmxVHywwuAS&#10;BzzkERfhfQwcA9goYebMVRb92HGLQoRljTCK7h6BDXHjKqNPoMLZoPVRCakUFvG8CAVWF1ETIfEU&#10;9ZHl1J+2uo41PqYjY+LbrmXScmAL6x+8g3p0SlnWiJ1xGHaXrKcwrnrmm/GjrWWLpi7andjnqu9y&#10;1QtlSblBSYS+oT+lLAsCoihMAxcRGTujsjBOaxw4z3Wr5WTaDglMiZ++E1sqsF0iAkDmSUAAYhH8&#10;pQBjqS8h8Fyva6kDGzlIwlb3kF2QicAzAHJ9lBj8Je6LB4Dpa9Yp2JSVKpxyZscB6HWaGNXq83Ck&#10;o/ralUrot3Dd8/bBsu9El6mfO1xHMpb4TTnkJSSPIhpC/SqlWCuLorlzk7FLlw146S4iJs66v5xz&#10;AJwpq6+zPVdlAbPRDvk0fX9O9RajzP7HiUGaUwBztSwUdgYzX+nfXr2vPXtYxGOtQGqvA3UDVo1M&#10;/XT3Od/W3xzfJbkqqLIaD/K2SMa/GR+VX8ANonFpSJCTvUqfh/YiL9meS7KO2GS0P7hxfXx5zjSP&#10;2vSuVZW1Dcm9xsbngS69wGUpKKigpLhwgxDbnS1ABirzVfeyD8NlxWWmcn+lf8kWyWYo1meSXReE&#10;CSKSvEf9xRoNAQB4A0Kkkl6teUqwAGmhCcroFvmhvjD3SOduXYRMQz76nG0PaQ6wpkS6Ytbw+jXf&#10;CMxoiu3WnBo5vi/0Ca4Qdq4zzzl0hzL5DuuOTWLhvqD0cSun2eQVWyIFxEY7xox6g1H0EwvaLW7B&#10;xXKkT8HixvoXqRahZSE5ghUivApuQ90vC4YDfnBBtUhu+8uDUnBshOPs44U+Hv+PAA8oqwQXAE6U&#10;J9KDPCscGhCAnzGjYryIW4knFkuX2dCSXif2TvpeKk9BoTNCZzPRshrQO+qYO67ZAJXQEQwuMaqd&#10;HoXCMW1xmdDkfI7iXyfEUM/j30vlrqjBh2S+qXMrgMzJ9OT7bkwu9UWHEJoX2sEVhEXPS5gpg04a&#10;JspHQMvGEzZmwI7z3a0O5v6YCxXgLpYf269JdkiDfkp9UufA52Vq4BKZS85wwvskPZo2A2LIdDws&#10;N6fBjmdYAMW/La48mLeOJIdvBDZOf/uz/MrE8P7gGpKw1IhhLnD27P1YaQsmOIvXRNqEcC7GRMLl&#10;56mySWKH6sTiM/ePTCxcUrBt/Pa9ztoIjQuKZUTg9F7vK1iClJImB9k4AW0mPgt0PO+VZjHMXWn6&#10;qf4gK2dV+yp3LdANoTwW7PAFa6KwiYfJpQmDGwXfcXuGuGL2NpQFlBH1WzcN0b1FL4dNTXXJDc7o&#10;6LdCT4OsOFJaH5HCrnMLqiqxxG61c4rNNd/IwnsZV2QLFum+XX1GTHNV/GP15xoBbNidTb9h0Tjz&#10;1mRu9HwpayVHLApLTtQuUhrwvB7gf124FlvdtVElcgAh8e8k6yRnQxGHU7yCjPQNxNR/UmgpWRiS&#10;uTbJc3V0sUB/hSsTlAL1HhLjJEVIRiCP75w1B9JB4Idt8fUSyAkLljLx1S+1HRs8eCH0M4oIMFF9&#10;Ncbu51ffx6XYa+LzNS5Ym4EoIQ9hHYF2UXXV0wGZg+Bl7msOE61Ddko2WY3MX+4HqKlX6AfkpEfj&#10;zsatHndloejJu9Ij5o5VwToNmUC/6T/NYRQa88zr7Qqk1yO+OMCb0EUOsfb1ANVT//i8gMwQFNFX&#10;ImKEPC1FvTfr8x4F5+m3XSlSR2SdcqkfaRXqpXTZP8JBQuT0gZUnNLfIk3/Sd+GzCSzVRUAHOEQC&#10;sYsiq6ulTHarDWQazVZwg44IF7H6RPO1pLfp514pdcZoZM2t0rfMA/2C5RtH4Wq8WZdjUyfy7OMs&#10;hesuJdULvOCchtrICvXDGsdV+gm2T+juyEFErIsmsqf13m2yXLapbcTEk6+JIzT3iRiuEaO/VAF4&#10;RstXrvWrAzIdy9/9FkmeE6CFnaqcUD7CYn2TiUw4r5gaAtuEAbNlOyXWEQ6uoByEjwuh6HWzqE6M&#10;pFFMszW5Qw1FKMMg+2CrkbD22gim5kpnHt7p9JQaSowzg4KiCIOoeupzyuCEnc6uKgn1cYEri64C&#10;Ld96zX0whHvOmNB2zVJWda2yNorNlfdj7hMZcdA4+BrA88/1PBOULcVsdsF0K5ZhsSzWBtZB29nZ&#10;5uF7+pv8ORwpiJlb27beqiO0AwZKHwCyrNATQgVoh/pTFpqaHbwwgLDzT4IhlsOh1U2a5OEQXvX/&#10;cLCsPNa2Al6hDwS3d6VokzulVLAq+I62UQ755mUuatJykg+fMxHxBbKI2hI/6gIXGAWsLkwSYp+r&#10;xPyqY4skB+wYpv7cE9rKngFA4C47HDW5SVNLhENQEqRi7nRFVBdZI0XNafJYG4RqXhTorBBbYUco&#10;B510+47RwQHVV6A6fLdTgHTR2vLbrSr2hfpwhfp0u9UIyGsiy6ymY6F+3yAScM5aswcF2rIaKnHs&#10;+J7xg3IICKYyrghAmjDMqnYifeKqB/WlLbSVSQ0w9Fsyc8vN50KJFAqML/I+oAmaVluJc8YiELPO&#10;xKwtxgagPbJ2WFcKgMl2dL73ManIHeOMxUIYKyBKBFhCzLXkxAJTm+RZ7FLc5JupyBXPMXKd5PT2&#10;fhzZ3MPYm1sdKH3C65h/+HWxmjnOjYNCQjgs84qQz7L6hzHe68oTC5NNYizMsXkv5CsfaT8ujSsC&#10;oa3GcYe9UlyuNDQHSDWR8VDJ4Lagn1GMJGmrbV1vPe6yYb5rbDvv2M32zzRmq9y1SLoIFsJ5D/WN&#10;JM64gvx27pKLqEb3bjKObSSJGWsnbGILlo0JcK8KX/ZYr5MWxm3Ic57XR5eq31YLdwC0G/55AFgx&#10;emEQJIdFdK4Q5qnvhDHeBn93ICYJ4Uy2jxPAkO0wfvlexmSDLlkEA8iMPnd5wM1GW0ztyHrfksG0&#10;pmNZwEi1izEJ40+01FV9v0vEgUPfVxp5gHLdVVYfWetzgxh9GDpuNIgXHg/2PqSEu2wyDe1hPHG1&#10;kX22Qe9c73sk4p1Ek6U1FuAwngVIC8T8rLB2JFWBt4hTdHIyYSrsVA3ArZIvhcxmIXwxhBkVSrXq&#10;7IOuTUp9af+chuNLCybDEX13SgIVBnVksuN7IlqFvBr4e8NuUnyWWXcjOBsHeDQwsfxBYyclfjju&#10;8VH2i3eF8jB7QofTMCaePtflrg0JKINDnLdPPmeYCd85xjZfNB4pT0c2JIUy8fnH1OE73IQmDDGR&#10;5WDoyuq2OtD3B3hnB4UQ8kLwXpniAmBYJ1qUE6loF64BDg0nHDH4kEMdaROhfGEBRwIroeOEKUz7&#10;mrY1GkQ244QJQLY/NHpcYOjhjs4yKIMLpRHKHZaJ2h4/LWa8TMyDVLR8h1XUKwA/KNBY6aDH9nPK&#10;YHcjR8w1p1nAZaGPg1ZanLlxFihCSr9mpSxqE1+K7R9zIRt5b1Ksqy6yztoTp1QvIpikQLtu+CKs&#10;j7sulB25QshqWNNKRACLxCziN/i6DGsnpBDAzZTNZi2ZTNnGjRtt8pSJ9tjjD9u7H70iJnPA11RI&#10;n8AkII6dcwvCmQViRjk2WS2UQrijNrE+EpVSWiDWtt6ZGe+ESBAjjGJlYSyk1CDEs2znzp+x3/zm&#10;V/bzn//Mbt0KIXF83tbeaoVCt0CT1AcbNKasYXRasbtkT3zvcRs1dpR9Mf9NlQmwMMHoF/oHAJJS&#10;1dizr4KJjendkWJRTN/7/GLMK5f6KZ67ICU6X+C+WpboSQeAwLaDbFIeyoj1MXau3u5YZJHcUY1T&#10;tTNfwjprEmvsjuSEc1m9/9UOAJlDUtw9p7lFnRpEPjjlq0qK0v3fkh8ADzkl3TF9HRZoy1bqzUlG&#10;9oql7rXqjtV6F+QNcgWxkcWRPK+5wtnKwgiVD3jCYkmzgGXSK4uP7KqAfL6PtaGU2oWiQWZpW5jD&#10;1BWZxx0LMyZfC9v1wR8WFbEyh/05ZJrnqDM7QTlKc4u3uUXWKIEEtJPItLrIJpfPsAGK94nNd7c5&#10;SBKxwoL+tzt/w/cj/Y3sc8ZtbWyZsGSjSMs11a1G7Tojud0umT6uuQL4stYgmb6b8bmDpdU7FNfz&#10;Uh6aq0TasRGKdCq0C4vD5576C2BmvYZycZdyEA5/hz7BZdOsvmODE5+RTqXe/eocU5iWNcB9gYiR&#10;5bfbg138hCu1gzYTzvofAH9PQnVLwnpJFcOsxPwI55uS6jaAq7SmJghmfdhKPCLUXIHB8DegyWYB&#10;TAV2LgKMMAUGzVew0bIuCDI7xLQbPQFWrdgyFS5ZOluthu0TQK/TtdXLALTdpPZ34Ysj//Fxdehu&#10;gfURCdoxfQY7DAOEywUmjB8ajTsSNUBecvcHeicHEBoYjruPccRSwORs4XT62EafeEF5qFxXPmWx&#10;pRq9EzfBXj8sOfjeyEF9U0CwVsqN7HH4oOkfBBFXB1q5XWDD8VoAN35Ljjs87QrEGZr6HcDqdmUH&#10;UCAkWEdipLnTntelObPJF8UGUS6qE/d5qJaXidkYFRPaKFDZIAUlYYaVqxB8kuwixApw1qrJQcRB&#10;bUSAkmPdQ8q91OYsuaptmd1uXSzWsVcsM6KxabXq6NdW1bpaJACFKLBRXWGSniU03WJnznBIOUfG&#10;XXJGgnyENYigDGEmbP++deeW7Tuwx/bt32NLV3xpf/vbyzZ9xlSbMn2MjZ841qbMnGLjp463GfNm&#10;2LQ5U23y9Kk2e95su3iZXdMwWBSWmFkvG1jK+hnXuAp8IovE2s/qM5QKi3utanvR8l0JmzN7nv3m&#10;ty/YH/74ov38uZ/bj370E/vB0z+wOQ/NtklTJtjEKeNt9tyZNmXqRPvww/c1nsN25co1u+/+/8s/&#10;f//jf0p5XHPCw/h/8cWXNmPOFJs1b4qNHnOfXbzAmcScRZt3YgALxhpD/qo7vhZb3q76kD8JogBA&#10;MU/MLl28YL29QcERddEa2+PuS1cWLsfsh+gRyDJmnGpVUN9KUcYX+hoBG8BaVTYRLGz0YtEfZk/W&#10;RhJsIePUuUYKnx2PQRYhFgVnpPkSpy4B5EF5ACYkOGNcg5KSvGsM04VbYpNXZIHIAswcFmBtceBi&#10;d7YfPKE+J+igU3MB+QPAQ0ixLs1zlBJ1JZ0EbDf0Q5insPCEiAvzMizyMs+J+44YabSJcKqPbdJc&#10;4T3Uc9A9B7hakKcQyoirddAtLw4jItiAtAcdmd1exzA3mL8sSNZLrrdLKWiOCFQJpw2HwARsoTx2&#10;jCLHWO3NKRL27Xfiynii/HAv4+5hk1Mif8jxgvHESmbzZKveWyyTDrnbFWh5aARz7knxSOmz053F&#10;dtV56B5WsxSp5hkL2GHfSwB40nqzyY0TpPC9F2Sl4fXA2gku6NCH/GTRG1IZjt8MeEM5FR88PlUG&#10;H38lkQ9RsbbLYtEBoGGfmF5qvRc87O4XNJ4qImGE1WbFnhCK8Dkv1aD3kzhnl7T+bgdxFmiDKcsV&#10;NujA7DyYH6HGBILdqIJ0DsqAejBozYkN6nTC0YISYQMJ26fT3Yddm5Ky2N9f8fmjjCiQQwna0rvd&#10;5OO4LEBHQ6GvAGvSJtyQll9rDZGtGugMFfALc5BERD2aeLAbPsONhNXR2LFP7dorRUc2PCYkgCnG&#10;J6uGg7A59Z62+E49vatHjLI+stknTyp7w8sJwtQVhK19p0CBvC5YKtSbd+lHpa3k0y7KrOPQiVqZ&#10;8Cx6en58gTu7Y8kcSAKwrgIhVxzRd9yjQXCF1Ue2CCRgrCgLXSoepQEQApAsblZ1LJbAb5Iw3pRw&#10;JzRZpYxlMmJW9osxJ1IJB7gGKRifMKqXLxKpkulUzp5//tc2YfJY+/DTf/nEqY4u1HjtdBAICkXs&#10;sBS1aLzDps+cISAfY5Mmz9Az4236LAH4Q9NtxuwpNm3WNJs4Y6yNnzbGps2dYtPnThXQT7X/fuD/&#10;tmOn9uidbNiSQkM+cO0B+OoffLyEubE4ye+eNE+NRPBLpYI98eQ8B+PpsyfqnZNs6oxJetdkmzlv&#10;uk2dxedTbeK00fbMc9+127chE4N24+YFGzN2nM2aM1tgPsEK3UX1ucjAQNmmTZ/iAD9jzmSbIeUU&#10;j6OoL3poZnXHQvXnV+r7jQImDvBeKMWPFaoBlUz0lDoEXikpuAP2wIP32T9e+Zt99dVXtnXrZlu2&#10;bKH99S9/sZdf+of97Gc/tUWL59vu3dvs6pXLUgR6/xDHYHZoPp0UiO93MPC1Co1hkwDUj4PsPmE1&#10;0VX6ec3TUte0b3a235KoHPQtGaBfgpsFGYMwiYD1CxxlaZRktTpw+PfMb2Sx8reeJYUAp/oTDVbT&#10;gTuWTVCk4W61GlkPdWovgQGcLhZkhLk+rHnEhp6VAsXt6l8+o3w2oLEjdZ2s1tWac0ckmwAh9Rqy&#10;vsG4Rx6xh6IsqwCFky2IxZIHHpnt4JB75BFlRh3LFs+clhWzXsx7veb2SA4fiBCgyZzvsdb4MXfj&#10;xrsOWXXbSs0dLL+ACUk298k6bEuzqz4kIwy4qEoxp6mbLhQ4u1/ZxIYlLOBxdy77FeoS6z3ksjNf&#10;XXmAtvLjnisP6t/WSdjkCXdpspgf+pv+CsrIXeSap+xIZdGUsGQWsv3EOb/32zJ5N1gAYcS3j+cB&#10;1yRzpcLgmfHczIISOS72q8B1YmeVVXRdDvDeWQgECz3hfMLWtDSMa7KT4V6/pyIYmoiAG4uzCD+H&#10;xH4jLF5BNLKYqv6GBWOKkC+5H23tz6taAn5YAocoEDHB5wPDWBfkXucg6sAO/acmNv40zxnPgKiT&#10;0K7sHozlpal95yVtoQ0cfJFyNw05PobEvqjvyHf48usTCyzJApgLZMW01vvRjiyiceACsbe8m3s6&#10;BKwtyd2BoTBIlcGFRWNesQ3cWW1l8HiGI/IaYivcwuEZwMtZlsxzMlziQ3SGLjDOyGwnNXEZk1N1&#10;od2c2k90RG07GSJP6LluTYYeixVOWDXpC3rrvV94J+zTs3Cqj9hOrabIRC2IpewxDttIpmSi1zfa&#10;/AWf2wcfvW9vvPmGM9gJU8ba7//4e/X5Zk3GtdaWOKx3XfT67tmzw8aO+47Y8EwbM2GMnbywRf22&#10;Rox6qS8YYZkMDvSJje2wk2d32ZRpEwSa023W7JkC94kCyWli6RMEtpPsy4Xv2Mq1C+yTL94Vox9n&#10;M+cK8MXm129aqXqrD/S+7u6CtbQ024IF823J4iW2ZMlie/kfL9lfX/qTLV35mcVSdeo/sbqhHiv2&#10;tAvg0/b++2/auEmjBepT9J6JAvupNl3WwTSBND8nTBtnb773L+vtI4JiUH0jxhnfal8t+pdNnDRB&#10;SmmKvfnW25LRIbtw4ZyNm/CgK6bJ0yZZc7OsIoFSn2SOTYGsf7R3HpMSJt02lhT5kiqbxFT/WFoA&#10;3HJAVsM4mzRtrE2bMVn9O8HGThrlbZ2gz1FAU6ZO0CVlpHeMGXefffe7T9lf/voHe+HFF+2nzz5j&#10;/377JWuOHrRM/pwNlHvcpQAAwhhvRxZYlRh+vUCuOva5AGebADbl35NDH6XgIXeSTeLjW1RnXDPE&#10;VrsLCVlRm1jgRcYBGbegVX8skHDqvywHEaxsLy5c3DVkSG0RIbvpwRYcphMCIAJgYTGwqNzaqXe4&#10;my/Mf+Qalw4ZYn2BUveGxGTDIm/X1Y4lHtba44uowXqD7TOfYLNRDhenbzWhUEAk5arrJCX1ZuEE&#10;LBnXJwdwHBRB5OhNom1Ivau5cDcnZUWiORa6L+mzHrfkCZhgQ1EXETOaj72am5w70DfQ6kw6xK73&#10;qo0nXOGBU6qAt4lMlvUio3XJpQLaJscT/aM2j6z13PO6++7uTpEhKUnOy3AFUymDsgAIZCZdQJkv&#10;M86oHQkcoU89coq+5V5CbtVfhMOSmpzQU8JDGasKwIfNO77QqgoUZIpxaDGpL4uDDeoIAIaLAdEl&#10;cMFMISSHlW0OfmWzBuCOe4aDl30xTZ3jDSpdl7DjI2VnIBoaf36Ihw0mq5hk7oLVJBZKW6+SFsa/&#10;FECJ753Vqm6kt2UgYMKwQ3YO6gb9zyIUoUSHZcJu0T1XdD89wddlXxMgJniA3Zh6Z7gqQuHv5ycd&#10;WhE6/aRzMZFYpU7kYD+soHMfgJ2R0toqpbXGLQMOBXBlhRbVgBOihj/elRQRGLxD7aa9Qegxi1XO&#10;3azVp9dZfadMKwlwEGz8sjDzK2JfADen+ciKEHtEODty58Ti12nCpGywXLbuAomcuqxYTOgeJqbe&#10;pzJwI1W3sfGkWpMfd1TYmVrPBiAxsEj6rBRqnxUKRVu9crW99dab9v2nv2ejBV5jJ4+xKTMn21Sx&#10;6lkPz7SZD8Fwx9n8pe9aY+c6I8vi4AD9JjDsK9qjj8KQZ9ioMRPtwqVTVieztiV70PqG49YvZch5&#10;q2zAOH91l8BxtD306BwphDkOtlNmjbFfvfhTa27H58wO2LtW39hg94/6b5syY7zunWc9vb2WzXfZ&#10;wiULbfS4UTZWZYyZdJ+NnTLaxk9/0GYKqKeJSY+fON7e/eDflu+tEVtca3c6FujncvXZQfvz339k&#10;kwWao8b9Txs3foxNmDRJAD3Zps2cZuMmjrPLV7GgggsOd1aSgyPyN2yG+mG2FNKTTz2mepRs8bIl&#10;sgLGSWGMsn+8+jcBCmsxWHB61k8hY62pRzJ43q2tO7I+C34cIGMAAclbTcNFe3D0d2zGrJmyXCbY&#10;1Jljva0Tp46tuH6kAOdOd6to4tRxDvpYH1NmTFRbZ8jikdJVHU6d5eDy02KyWwXGIeoE0pDogsUu&#10;szvRr/VzpUC8zUhZAQEAfKrEljnAgnnIuk1bZpvVJhcJAEP2VghBpqvaqlqXeYgmu65DGyW/akeu&#10;54bkXt+J6ZKOO8yhAF4ONCJLxO+PzF/kjmMZ49kzvkbDZ7jakEvWN7AACKsOc5IymCedsrgPy1re&#10;VYkUqmBBwEv9DoejTzWfCGfmeykh0jyTupn0H5SnD60gwCa3Ty3nTXOeL2cfq5595Yxb9cTOQ0o6&#10;coclf92ONbjcUAp3RVDAGRb22S/haVXY4CiLhfh4dylV2k1MfksnOfhl3cSWqi5YN9SRmHtS/BJe&#10;GlzBLFCzPkU0WLUYfVmkC5zzflBb2B8Sl9w2xBeJVIGJ5PZR+/G26B528hIm6S4l4Uhw4WXdGwG4&#10;+3t1VQDe1YL+B4yGBIanjcMaWtJ71Jh13nDyJPsgeiWKegFbYit+PYEWgI7GJzF/S2KLNCG+JMq7&#10;q4ly3UGZk8EZZIAwvBOAl4ZUZxFB0J7bpXft83j2oEyCFtMvfuGjq8NnrE4Jm51g4+HiFB3yP4TF&#10;oZEMl4QX5d03VR9fKnZF2ltyV6BNA6BTBCZYtnjTcrq6BIiY0AgzdSAtcjhBPQAAn6FJYWvkH8Gk&#10;JfYWwWTRBDcNib/wVbILjwxvADPtYJcoZ0JmxHJS3Tdl/ewXw1vugxLLnq/UKWhjBpxFbM7q9GgZ&#10;TQgWbVs692niLhJL2mVHjxyySRMnisXOt0QiImZG1AT+SDYUFSQ8CMhOI4siE2pAzI2c2izSpbvw&#10;4w3ZylXLbdTo+2yyWPqUGWKrgOXsqTZD7BnGO00gz++TZoyz1977hZS+zOK+EE0Fk4GNPPzQw87A&#10;J08bY2cu7JCiXmJ3xNZgJySKqm5f7REVt2oPiJFOFLiOt+kzpgu0pkhxTLKXxMAHxSyz2YzV1NfZ&#10;/kP7Hdioz+///IL97o+/s1Fjx4j1ThAgi3VX3CpTZ063KXNw80ySVTBDgDnVHhzzv2SCn7Uaz1W+&#10;xG63LvEFPpfN9lt28dpu6yqy5tIjgP67TZo60Zl4V3fY0o/rZ++eg/bEE0/Yux+9beMni/E/NE3K&#10;brz6A3fSLGfYE6aMsd37ttutW9esquqWDUjhEUnlCdqyx93Sqk9sstuxheqDlbJwWYhkbO+KEZbs&#10;xd+/IGYuZTrhAXv8u3Ptlddfsh/+5HsC/Blqz3R/xxvvvGZfzP/UPvvqE/vBj58MwD9PCneurI5J&#10;Y6yuAfbcLRZ7wRPghQ1sbF3f5m1vy+xyWWOc2TVKbnOydqJwyWHvQKpnIpkTYsoLff54HSWHyBxK&#10;g6P5yJOP7LsMScYbRaKIxmK9ALcBG/s4MaotdUIkrkrvY56ACaQ1uO0KyA+m98/63cLG8iVUlfBF&#10;TiHSTNX3kEjcUC2enA9/N6waayOePefrPaR+Zq6HNAOQmXCxwzWRD6fKxbJsqmLdEEyjXCwMdu+2&#10;6LtD+i4AvGMM87KvzkNDScXrJ4A5bvR4G0nHgCLMCJPIbspZFk3p1R5+CqgGnBKhkuXUFJdF0cXh&#10;54ctlj8pWZBMOWkkJfMt4Q8HkbDoK9ZfqRtWRH1qg6z/cHYryo50wihVSCxzDKwJPvWKZtM7OYeX&#10;RGtscmsU5nL2LGtgMc3tgWHWQXpU5okRgAcNEb7wMKvjJAHC157vaZAptF8FEkIUBggtHOnco1sB&#10;e8z+gvvPSF7vpwUJYAO4h4u/3ZclxUAkQcgIxz2cQZgTGyC3+AWBGAw2nFxCQqCshIsNOsF8IQqm&#10;08Mb2XARFkaCMGKahc0v+syBGdCnTfzO6jPHBdIRG6wptVyCFfysYXAI9YsYyfmJHeXEGFb+vd4S&#10;aAQBs5dt/Rxo65dbNBoMfNpiO64tdS/uLT+aq3O72rTKOjiWrtJGkq+RQ4bcI0x4DksgB3tPb4ss&#10;hVoB/WYrlGvVTxxj1ut95kLo7hWAv19C1Cwzd6sm4ypN3u329jtv2qTJ423KlMn26r/+qcmXE0tj&#10;QuKL4yDoBgHres/l4idNUW+123P2qGwODPnRj592cJwj4Jg0RSxy0liB6f1iyg84g5whIJ05b4qN&#10;0+9nrq11Jn5b4MFYZAo1mlRHbO68aQKeaQKd++3SFfKmrxdzXeaRP1UC2LwmJpt7OOJx2/aNtmXb&#10;Ytu7d7uz0IkAvt47a/Z0KZkJNmb8KF0POpOdNnOS/ewXP7Q5Dwu8+V73Anwz9Pmzv/ixLI4f2sNP&#10;zrXpsOx5Ar3Jek5Mt7uY1cRo1liKVCROWGtrgz3y2CP21jv/tiXLv7RVq1faX1/+iz38+Dwpimm+&#10;yPrnv/7J1m9Yb/985R/OrqfNGmeTZ071dYDpUnAz5s4U0E93cA3+9ymugMZi8Ywba/989a/ux26M&#10;79U4b9MkS4hJ37QbkS9EXnaqPqS/RUZR+Hettb3evl78kZ04fcDWb1plT//se6qLlOT08Tb3kVmu&#10;4FBkT3z3UXvu+WcE/k9JuQj8UYpTR9nOvWslK10+zliHyCEyjYuyXjJMqOGqtYvsqae+a3/561/t&#10;pZf/Zn95+Q/28Wcf2+dffmEffPCBff31F7Z06UJbue5zyRMLiZett1Ryq6Rc7pciSvrpVwQz4N4k&#10;woz9J0RneJ4Ywoo7ZRWQAE0yWY07pWODZXtlNWo+QvpCPpZ6EZawmAvGIKdkN+XEoZSsbQ5nz/ci&#10;+6SoYMNilSsXX6itACTRNcgToYiERLaQspewQn3fX845eayPbFA/1+v+AOoEBBCBUx7Iulsq7CgH&#10;Y0ZwCUVWFKZs87j/+sSK4AYWpoF3rPFxiAvrY7SdBWmIDZ4CQqAhX7ST9CccOAIxDYunwsVv5hk4&#10;Qztg7VgYIm2yjugL03vAsRZCLEX08GIwpswt0qagvIMi4IhMEbhv1j4lQ3qOQ08apAiaM6vDepn6&#10;oanjkHX13rLO7ssekVVZZMXuQVA41g2NBfAxGGFAAhircRIm/Kr464il9Y7Uc24eyPT0KBbXarhU&#10;AJMBdRhRIyNpOkPHjgw0ndWW1cCoY/29AkzMDPzSMPVI6pRrOJ5hERjfKC4YfG+t8eNiYi3e0LA4&#10;gZkWFJWbMf5C6kL9GUxOrr+mdy0VKF2suC363Qz3E1PusWMtLTAmZ3QYIN+IpK6BiTBYnsNFbKQj&#10;eVWdicCGxFup3E09m1L7i5ocJWtPHnJFUduxUYymQabsdqtuWybWvdLNx/qO1RLEwIJZoOaUqmoB&#10;P75GNus0d5yyfDfHiRGmxsk7hFhiHpctKkVxRxOpKbndPvnsU4HeeJv38Fz7+fM/FuM4arcal4nR&#10;nVc9ilbsicpS0EAL6KqatqitlV13EpyyWFSp2GMTJkx2Zjphymh79PFptmLVJ3bx0lk7e+6kHTl6&#10;QKA73kH+wbET7GrNVgH8Orsd+VrCrIlbrPX2z5+/0H3qowWMt2/eFCM8ZE2dLFDXSlGzcSyntrBL&#10;UH08JACRJdJdyLv/eeos3CQCbRY9ueZO8UXXqTPxlU+3Z5//vs17bLrqyH2TnaWvWPm1ZIFQtx57&#10;78N3bYoD/xj7y0u/tlRm5ASvYQFUXu8u2b/feM3GTfqO2PpoGyvlMWHyaIH6WJU/w8udMQfQnmrj&#10;Jo5ypTNtpj6fMdtmzpnkYDpqzFi77/7/tv+6//9j//Wd/7eNHv8dXQ/YlOm4V9QGWRLP/Oox40zU&#10;Wo17SFMxZPGua2KGO+za7RO2a/ceO336tK1Ysdz765VXX3Wlc/8DD0qhPKgyZBVMvd+e+uFMq2u6&#10;Yp99+bH6/DuqV7CkWKfAbQPAT5j6Hcvm4u52QfaIxOL4OpQHAJYscJ6uFMfGRTbVfflTva0zpKin&#10;zhrr/TBTZc6YKcWs9o+RFfHCX35sJfXp9KmzJBPjZWmNty++/qcY4T4B3DVXIMWejF25Idluvqj5&#10;3uWfscDJTm6yS+ZKF8Qaj3gMf3Nsh4fHhugXLFgCDpiLI5jC2hkAyFm5x0RElgg4D3qYXygXUhOw&#10;xJntEDl4bltWZKVQFsOVldLMjloxedZ5CAskgRxzxietSVHIAiAChdDj5sRWB3t/P5ig9xIWyila&#10;Xb0sZLJOd9znGljic1njSJgm605El/mub+EaKRZYXI1kdjgecgZESIdOfSsYpzaSKpjUFtkeiCpn&#10;aeCOwsLWfUCaY5MwbyhlDSRwTKy2guZUeN6/9v/4G6uEM1z7BmUteaQM9wwY+eNxL7EmSbrh8nCL&#10;sFlkMs7+g10B4AMIksipXSb9Gg00/nR8xRSC9gm+YxrfImBpTm4WEBObSWNoFJ3GFRrGdnZOMiLm&#10;vL59pzpW93qFYeKVZ/y+WquOC5BYoHXzDCaMu6VBYHzDWedI3WgsQgJLhjkU+2uktdlBtsXXAIgb&#10;dsWi8sH2IESkUCDNbdiBxrmJgGCudF1C2ajnJay8X5PBF354XJ3PSnfSd/Buk4JCQMPzJHkimscT&#10;MWky4Z7B9VTTRpzzKoumLulzTPWirITLAu2vnO1y8DbslY1FBbHwYk+ExuhdbG2/JQ2+XcAJg1hp&#10;JApi9x87AxEEPxZR/U0IZocUUV1kv8zE4yonYoeOHBIwjxV7nWFPfv8h1a/G0rk7luuK2Asv/toe&#10;fPABAeYsO3RylUzlalfCmG6xzmtWp3FJd5+1TTs/sBf++LTtObjMrbBc6YqUA+ysbH19JbHTUc6a&#10;f/fnn1u0sNM4p5QoDU7dQQHjaz139pxNFDASHXPyhMx0sbY7rVJihHti2UjxE7nQoEkUzbB3ImXD&#10;g3ftZ8/82CYJnHGRTJsh4JKVMPeR6fbcr36qd8qaUNv++Jfn7cfPPuwLmxNZG5g2wf70519bMnvL&#10;F21HjxdYTx1jP3n2u86egnuKQ0FymnRRjVHaHn/yUbFtgZoY8rTpswRsMwSoIQpm2qxJzuKnzJwg&#10;EBW4z5rgIArw875fPP8j27Vzp92+fc0amu7YxSunraHlgs1f/IbNe2SOTZs92car3hu3LtHYAToc&#10;YsNuzh5r1t+t2RM25xGVL7Y/eeo0Gz9higB2jK6xYuiTpSQm2tyHZrmyeOEPP7fWjtuSU42T5OjX&#10;LzzvC80ouynTx+oaY489Odtu3gmHMAN47Jlg8xdhwFgGMMq21DEpmm2aE3GbrfGnPTNkYU3BItHv&#10;WAqzVe68h2e7NTRxygP255eft97+vP3j7y+rjybZnDmz7f7vPGANDVVqS2ChO3Zsd5kaP36y/eKX&#10;P/c5Eeb1kGSm19fIkJvuUossTRGW6BLf7wDLHtCcIBsnliwpfrEyfc3LSItbJba8XfcvlfWzU+PI&#10;AjCEpl9z6rLaGXb28pmaqLEtykLZIouBfEbrhBdE/lAP8GcEh9iElPDQw2ThlEd3pdVfQ/puWFfI&#10;u7TcGiK7NNdU9yGBeW+DcIXNXVjm7CEgBBProVkKZCR8EXAmTUGTLPVdKnelA38A7UDCAr4Nyzo5&#10;6y5Y8kDVyWrvHyCQgnpCRqmn2i95Zb2sNi7Spj4Y9iiZ0N9BwQVMZe9Rvax+kpZxwI0nJFQZ5IRi&#10;rwU7w3H/EFlFmGttlFPXdlQAHvcMGq+7WibQcvdxqZUqhGgRspiFDmNxklwfTO7mONuYicQIFXWT&#10;3+PY6ZB6i4ntEkvK4cmwRrQnJ0ARK/zNAKjBmHacHsQ2dW+8N5wGosEZfHJ/nxVIspP0mJ4PC5T+&#10;Tt3HYlFt+6qwHqACvGxdpDMldwRHsZHxskReb29Th+q/NviG1VbfnUeEhpcp01RtbohIeMRC6mPr&#10;xKY5qb+ojr/rjBVWHpFCaOvcZzWRtVbVtljtvCJB2hncUxowBiZbwO0ittu2xIUatxQTBcGhXUwO&#10;JiRRGwxoj0Dv8vWj9qe//NZ2796v78OiHcqSnYV32tdZewYNLkavyd9ViNjRk4cdIGB4gOOPf/Yj&#10;+4lAk0W4SdMAq0nO2GbOnWyffvqBnyFZH93qAM1iUbUEHHZPyofegQZf8ImkL9u2Het0bbZXXnvF&#10;xk4aK8Y4zv7x+guW7jnnbKE6usAzYlJHTPU7VRfcrQIorl2/Qp/1ug+a8DNSVrB1HrfBnY4ldqtt&#10;oZFnHiB6/Y1XnDlPVhuOnTpiHXHCwPqsqaXe3UQojcPHNtvVqnW2dfdnAvtf2ozps222njl4dJv9&#10;6aVfuesIJffh5y8J9NlSzhGTUYHeBrvZ8pUE/4j97o+/tkmTJ/tFOOYM9ctEmK3AfMLU8TZJwP6L&#10;F75vP/zx9+wXv/mJPfbdGd5/uEk+/+oLjWVjsKg0TowZJnlz+3kB4VT17UwpqMmWiHdKobWp3fv0&#10;s1VylLC62AaLdp2x1euXqazRNnX2mMD4cTOxhqCf/I0rZqpA9cnvPWZ//PPv7KW//9Xefu8t++4P&#10;nlT5gDIKcLJ9/sUn1trWJAvrvKwB5lK3L3IS2gcYIaexzCXN4dVuEXb3t9uRYwdltYxyxYiMBIU2&#10;RXIzSRbLWHv1tZfsxKnd7poAWM+eOyclJKtNCnDSlDG2cvVCGxzot+vXr3hkzywUgxTbnIcnCvQ6&#10;NbYQPw7DSbtl2pYOWRLJf18j0CISBnLIgiYBEpH0Xp8zEZGrEWI4JAIVzZ02Mm6ydsJZDjBw5iPh&#10;v+zFadQc9o2B4IMuNik1xkJYMimeNeVVf1k0+UuytM84IONKhdyhDLFqaqIiMdnDViy3SMF0aG5x&#10;QhpZcHE1D6u/ODx9tUjIaSlrtUMKGtllDcPB1sEZbApY0JhcI6a80UNEyfeeK153iyGrNuPLx3rM&#10;9dao3HoPmijjz3e85JDuTpcjslN6f0XWuLtr2D0WZSnnapW129cs6VssffLSF/pE9NLstj8gRYXH&#10;BObL4j6priOyKK6oXuDbSuvsOf8fPnj+V+U5rsuZstguibTI9Bg0Cm6PQRdeYtpjeZLPs+tuvzMJ&#10;OoCOIu+K58LQSwEAOp6Xc3oTPrT2JGl3YeZD6uSIKrLAV6gb45vUEbgtcAcxiCRp6vQQy3pPmr9A&#10;zx7Ud/jQ6CSZYoCHWD7MGsBw1o4i0vdsgCGxEoIEY/DUsmpnKnfD7ghk2KHm29sFbOSnoT4oDI7L&#10;IlkRGelG/IwoDHKpNHZss9tiDVWqD+FbVfGl1pI4pLIJyeu0AU0ENLL7yqwoQdUAS1lintXWXxYj&#10;Du9B2NH6mNZ+DJdAbVCWywsv/k7gM11geb99vWC+hwQOSTni+8Nvh1BzPFc2m7Pf/+nnNnbCKE1W&#10;gYzMeH5OEgucJkCYKlbJBWvDNJ/90FSxrgl2+CixtFGVo/dLcbQnpThz1+zsmYu2auU6AehfxOwe&#10;tbETR9vYyQKF2RNsjCb5gwLvTTvn+8ELbKK5owkay7ErkyRUnZr8p1SX+wSK4+2Xv3pGCnNQQnhW&#10;CvmkBJlUD4wj8b5RD/vEHzs8eM/+9dq/HODGTRpjf3/1JVu+aqktW7HM1m9YJ3CZaA+OfsAuXtsn&#10;oFwrxbLCWmKn7IEHxXwBn6mTxIqlHMRAHxz/f9n524t8EREfNCmFa1rZAr7Do7xOnTkisJxr737y&#10;ol24vt5u3LoopTLJZqp/Jk2fbE89PdcPC8/1XrNM7zkpj83qA4GxgJCFz9MXdtutOyetpbXBGhub&#10;rbauRiD8BzHyiTZ9zkSb99gksVfipcOiIpFPLB7ejnwlxbzUrtds1RhNFNCOtukzZroiZLycWfNT&#10;zHqa6oEVM5E1FdXNFbf6BmXN/Vg53ubpU1TWTBs9ZrQdOLDfiQeRUxCopJjc7Vb81JJfAR27zPGd&#10;r1y5xN579w1777033f0FSI8e96AtXrZI8kQeoD4rl4kGEnCW++3Djz/wd+MWeueDNyyfz9pjjz/i&#10;iog6z354gq3e8rqIzm6xxp2yMiFePSIrGuty2gMtqkQCGhNbBYQjKQkCE0X5d3bd1nvDhjkWhhOS&#10;QerMwdEtsvRIXBgIF2SNe0oCOcgkf4NFIpHs7hZR46hFt/RVNiHZ8ewpYdIBWajrPKABRktwQnvy&#10;lFvCNbE1mvvrBKwkTaROKCeiYfCH90qGSDu9xIG+BpDsviUZLvh6WbfAFR8/Cf4IP4bosrjJGl9z&#10;dK/m9FX1+2GRQHBB1r+AH6xy8B1odXcOJ1shJ+TAZ2e0u1OHE5pHeESCm9mxT4DO0afEv7ekUCIQ&#10;YOGe8JTIGdwvfoSis3zc4aLoUijM54ZUsLI5S/c/AJ4O5eZ7XjG0RyxzXC+v5HzxggIDHRxkoZGo&#10;mSbrLJ4U4O9QwxstW7rh0SrEwnZxiIIqkO+ul2biuKmjwU/GarBrsbDowMo472uVxqwRcPopQxpg&#10;fFXkiea0GFg851uyWo/fjtj2kEODsKlQFlECId0vIIuCoGMF0MSOuoDxGZ2Qt3ypwXODE25YFV3p&#10;bJwzDtmQ0t550M0pFlXI91IsESPPAnG/+/hiYuP1EgIsDw6YQJlRtseXlztV59PWkTprnblaS6ZT&#10;duTEITHI523suNHuC71yFTP1mlW3LbI7zasEuHGVT+bDQXv40YcdvObMmyKzf5yNnzLK3njrFctm&#10;SDw1ZNu2bbe/vfRXZ2KEzHmUSwUEAErcDFNmjrPJM8brmujXjNmz9Z3+nnq/mN9p9QeMKyz0Deq9&#10;xWLOHnp4jk0TC8VtMHXWaP3EDy2mN2eyjZl8v/3s+ccl8ERmSLHJWiI3DRkrOZkf/2g2k1F9Rwl4&#10;Ztmf//qi+g3/Zqvu2eJb6WOZ82JiVb7IdVftBFCwdH7zwvPuY8YNMX7yGFdYE2Qx4OohWuaBUffZ&#10;nYZjUsQr7VbkS8nIAXvj7bdsisB/xqwZDvCEc/79tRd90bkmskDKnK3uCffREwLIuhGkodB/SxN8&#10;vRTPafvLS39wBj/Zo4akBB+eYmu2fqyJtNdutcrCyN20UeMekIITyM0co3EYY6PHco2SZTHaxk8a&#10;r0tsWHUcM36M7dov83swpj5lsbNXAHPIbrYucYBjwRCGmUx22OEju2WhPa/+1XgIwAFMftLXEyaF&#10;dQHcNrPnTVe/AKaTbY5H7UgRzNW9M8apveNVZzF/gS9lse2e93bma2UtrlFf4RK8Zn/684v2zLM/&#10;so8/ed++/OpTsf+PfX8DFgHv++4Pn9KzpN4QmxwY0DVoq1ettn+++nf7+a+eVd/KapDyeejxubZw&#10;4deucGfOnaG+GGsXrx4T8bskZr3NF/lIDhYWF7Gqe3ye1suC4zAeJ3kOWrhGWDQctH37d9msWTPt&#10;Jz/9kW9cwpJszezQ/XUOxkT45HpahSN33N0DaRopAxxywpDYoWd2abzDmQJBGQD+KKqQox6AD+DP&#10;u0uWKpK8bpnm7zqNF+6Su44bjbJiCS0tC1TLIp9YEIQ8cqZEVfsyK/a3+vod9zFvmzr2a97jAmQd&#10;hHej3MWmRcYgmmyuZPMZxyKa5gcuZ9KjkI6gTpYzacuLfXUqg/6orBkId7EqUJDBLS7M8nmEVbHc&#10;z2TFEvF7RbQ5E5t8QqSeCAfKozxLamfZMqUrwrWFToy+BXg60Nkx5zZeElviFBTYq0woMVIWH8lt&#10;3NsHE6YC4V4qQxQKvq7qjkVWl1gsM22vNNt1VZaEZI3O+gEWr4SvRJfUOY0aPLQ7AA3r1WcDHUZe&#10;Ebb8sn25joOkZWb6Iove5bnjc5c0SclHTaQLMfK4cvo8CoadeOS6YUIRjw/DpK6+CFPOqokoDgmz&#10;gLojd1SDvd6iGgjAqyqy0H2GADwbn4hfJ/VpVWtIscqmhmj6lMritKYu1571HZtdKAFfWGtbe7Pt&#10;2LXWnvvFT+2hh+YJoB7wxUsW0EJ882R7/je/9AVa+oTV8hB9I4Af7LUPPnlNTG2cs3gAm4iKUWP/&#10;S0rhhDU3NdhYgQwLqjPnCgBUFmb9FE16QB4QePjxmbZw8ae2ZNl8+81vf+Fm+TSB/vefflxCddBi&#10;vhEKMxdXGrsXk2IdzfaHPz/jvlhSAkydNcHmzhtvs8U4UTSvvv5Hi3dWC7RIbXvHOMEpkT8rFk90&#10;jCwu6i8hHy+Amj3vIb1znKU6230NpUYstlpmMUCHDxZiUBbjd0HUeP7i+efcZeALnbOnqT3BVTFN&#10;IMY1ZvwDdqV6o5jwUrsh4M32SgFHOuzxJx7x56aozrhoDhzZ5+N2s+Vzq2peJ1LBzkApMllgdyXD&#10;5LlpipzWxDxmL72Mghzl4zFtNgychcepNnbSA7Zi9SJN6sPW3LnWXn/vFzbjIYB1hk2awSIoACdF&#10;KqsGoMXvf//Y/2G//dMPrVWWLukd2hJnNLZJWaPb7Hrbl76WIm6htnfLkjwt2bxgFy6el0xICQPw&#10;YsN/EBC/8/6/7cChnfbJZ+9KEY8RyLN4O97mPTLTnv/tT+z5F562n/7iCZug7whbnTmPTVaTBca/&#10;EhPcK/aXkCKtEWFh9+xWO35qp02WJTBDCoI+ggiMkwIFnFkLALxRcL/49XMq41VbsXK5/Upy6YoV&#10;0qB3sAEM5YsCxWqYNjPs+p332FyVf8LOnD+pthYkt2Ry5GD1XpfnSOq4r8EwT4o9BYtGW6y/n2Rv&#10;/VJCuEQK9re/vSRrZbwU+v+y2w1bpZjmW6ZY7bIE4bkjEMW1eUuWYrWsIXbT4yHANQmBqmlbL3kW&#10;PslKdj8+GCAWOyjlihXuIK/6hBwuAV84I4Hc/7iNomLjYAKWvmNN9oLIAetopCY542Gb4ERvP2mD&#10;t0gmjjiTZ9GUiDo8C3gNPIJQ5XCQUV6WG5E+nifeiXKoRyDGYQ0z3X3VLQNCIqlfuI8r+OQJvKiL&#10;bLBk1znNsTOam5TF3omkr7FwL3inX1TWRatj/VAknE2XkF720UCcErmr1iBsS3QfHAH4oEGE8v47&#10;Lww73dgckxPAbXcWxcJJ/1CInw3XiHYOp7eQl5uzMYsCgZDAh/LQcFy4XLrVYbukeXaKTa31irgp&#10;Rjn81MUA4Y8mvwanwDBwusEvfPsMBq4TL9vfHQYYHzfuJEKeWMVvT57we2gLoZbkiCGygJStNZFN&#10;as8ya8/t0/McIxh1k4Ydfbh8sFLQnNwHU79dv8vWrV8ioZbGlEAP8UxZgtiyymplVubzcVu0aJE9&#10;8MB9Nl4sFAYGS5ospkYIX4hewIUyyn75mx+rb1E6/S70vX1ZV2L0M4fzvvrvP2iCj7XHvzfX/v76&#10;rwSWrd7eSHvEmeP0h8V4H56tSTrGnnhqln359TvOdImd/udrfxKAk0qibPv37xbjvM/mzJ5p3/3e&#10;YzKnD9q15i9lMTXrvfgVS2JgR7wf9h9eLdAbJyY72eY9MdWaWq5aKnNHAtfiR7vFYh1WVX3dclnC&#10;zQYtk6u22+0L1Je7LZG5ZiQ6mvfIQzbv0TlioqOsLXbWbjfDupdbTZpJtd4yXfhS90kpbpQ1dtEn&#10;BqF/08RGUYITBbpzH5pqP/7ZI76gC/g+MPZBu3pnlyb7KrvWusCVEaxm+fIl7sZg89VkKbCXX/2z&#10;rLDjUtKLJPC4zHK+Vb6hfYelKwek45t/653XPFKGMZkiwA7jIkUhBYNFdP/999mBUwullJarjodt&#10;w+Y1YtujbNZcsWwB49xHZ+pelMpoMeCH7OqtQ1I6N8Xy1tudyNeW0gQeHM5bonDKNxj1DqQlS0xQ&#10;jrDcJQZ51i5fv6h64/ef4OA+MIh7hPBJybB+zpqFomNT0wR7/+M3Vf5Va8vKlM8fsxVrFgn4UToT&#10;bcLEiZbJxiS7nOCUk3W1WWO5Xr/nrab6tk2chIUAKOMOCq4Vd/VILmkv7qdJajPf048TpvJ7iCaa&#10;JaXGAjO7eKdMYw/EaCk19ZUUxkTVe9ykcfZf991nX87/RO0zyVOv5vJFzYWNAucF1qS2ksjt+V//&#10;SrL5oD30yFz7+S+fsR/99Glbt3Gt5wCarnbOmTdLLLdB/SQrVlYW84oj6EgFEsns8f0aWNjVbKgS&#10;qx8W0cwI2JjPYdGVuX9XmNQpK2KXCOEG4xAQXCDf4IkAjzTRNQBn4bSRjhmm7n53h5B7Yr2Sj6EO&#10;se4Tshxu6bMRL8CwdRbPWHN6h3H8J2nFeR99TDRfIKv9mgeb9O6lwiwWSne4teDvJ8KQNTf9TgqN&#10;ttQBq4suNfK9k1EW5UTOLDZ2cl4xrqhobq/LH3l7OrJ7HZ/C4eRgIEoDcn3PMj23dc8S46xezlcm&#10;dHWY9Tzf84KLHSJerAC8dCGLGvpEF1hKIdwcDt5lJ1VMzDrTzTbwwNwxwwAA8taUyi1GtjXC/JrS&#10;HHB9sDIAFYCXFkMDY9axUtwhoIVxYQ65hioT3YHvHYC/Z33SSA0JMaL0Pv2NCUMdR1aeuYj55QzP&#10;ojq54AsSvqNO3wPQ7FwNUT5ozgGx/mvSaKuloBZpMi6ydM9JDdw11WW/LI3jYnx1HgfcGN/qigIz&#10;n7Mf091XXLBef+NVGzdOTHnqNCuWcpqUuFS63dXCZoTv//ARTbgHbZYmzSwiMzzEb5y99uaf7Y9/&#10;eVGTQ+b87En22fx/W13rXl8Ahj0gHM3RfWIpX0tA1nsEAQmTunra3Yfalt0lC6hdE4gcKENiZDPE&#10;KqfZ9Hkz7Ne//ZlFk5cs0lGniSjgV/lT9J7aupu6t9eKxbw9+/MfyRqYYJME3oVS1BdrSW2A9QWg&#10;dPZckdWz1XbuXivlMcE3NH3vR0/a/K+/tL//40/24u9+ac8995wU12hZEveJ5U+za9cuW66rSaC7&#10;2G61fmlN0T3uP5wyDXCYbGPFuiMdTWpHm8zIXXYntszuyBLDXK5pXydFuljPfiVAuGQPP/aw6jzV&#10;xky4306d3y75Oi8ZOWa7D6yx8ZMB8Al25PhumdQb7GZkvvUOJi2fS9vvfv+CgJf6EqM+xSZMG2PP&#10;/PIHYoM7ZWVdkCzW2M3Wr+1m+ydi9ctlfV21r+Z/4T7uqdOJjhnvvnWADQb/3R8+rnH6lT3+5HQ7&#10;d2upL1CRXoK1gPETZYEJ1M5fPKs+EtBrjB99cqZForLcZB1gkqey1zRmRFL0SSFKduM73eroEbMm&#10;kRgbULZv32pPfu8JKfjnHCRnPTTDF3W379gshbXU1q9fZ59+9rGHpU6foTpOmWRbtm3yoIaayFZr&#10;7ris/prnVh2RPk889agVCmkbZoOVlGVdfIsm/GbNiz5Lp1L27HM/lDJ7UKD6A3v0iYclkwJ1XVgO&#10;k9Sv/CT6x91cuqbOwqWHi2+s/fTZH9rb779ii1e+4+5F3EMTJsPspQhnaR6w6WvmTPvry7922YQw&#10;NMhyqJYVnCpccLfJ879+1i2l6VgQ02VxTOXdxPkT0hostjkPTbKLlwlZ7rdk7qb6nOyyWMPkTsL1&#10;2S+iJkIW+8qjzJpSR0Umgr+5rz+rOY9bbMDJAnOnpoO1ujXCEgA2WP2EL7LGx9mnWNrgSSpXJVmr&#10;dqDv7msWGxdThhj7nATYg+IgbQGuSBZTOzhwpeKFIK0CO9hxBeIlAGsIpySvE26T7n5y4AScYsG/&#10;swjubbJaWbMQW8K8B8AnlYWb29OM5EKqFzZdEvrp+KQ2hQ1dMHeAOVgD7PGoF2kiH1C96oFrsTzc&#10;rnnZrvc1CaPIhcW990YYfLh8pdjZNhrwrjRWRppxk/UNsGOVd1ABMeyBiIMvWgPfeCwtrVq4qEZv&#10;0/1i0BFplsgOse0zGoQ21z4cFMzmKJJ1eQy6R9zIjOuv1nNiwUWO6uMd+J061Bnk/V4ukOWE9pCj&#10;Imjl4GvDr0/OeA4jITwIRcMABQUVFAG+r8D4ib3uUbltYnZEWuA7HrYBKQl8dQ3S/LXR9Sprt8ff&#10;EwlAbGo4hGHY3n3nQ02OMRLO0XanigVbYqz7rb6hzs5dPKIJ9KhYjwBu1mxdYmCaKFdvnrBMvtUW&#10;L/1awj3VHn58ioC9yprETjKFKxLKnNfD/XPJ4+6nrm+6InCM2eDgXQ14ld1sXmx17Vs14LD4AXvt&#10;9VedeY6fMkHlfu6unvbYZXv8u9MFWlPsgdH/5WFt5TIRFQP2hz++YLMfmiIm/6CdOnVagnzHmUy+&#10;r0pC2Kg+r9dkKrp/dsJkABMf6ziBSwhRnIofnxhzscZpAgByuEwS2+4ToOMPx3wmgyAb3R4RiMyY&#10;K1AWaMRjSRtQHdhkxLbtls4Dam/JSn054yzRSOqsGE1eQDnP3/nA6NEWiTVZZ67RTpzaYX/7+wtq&#10;5wQB9wT7ze+fkVW4RtbHIk24Lvv1r561UaMfsJlzpvsi6TQplSkzpouZjhZgPmW5fEqMMCnZ2Gk3&#10;Wr42Uul+9tVHUjxqj8B99tzp9t/3/w9bsmyhAHCM2j3GNm1dI6LAGkrS85G3dO5QH5bsk08/8dQK&#10;/3z1ZfXnkLNZcsi8+IdfOJDi+8bED7HNsCzcCOTvP2xVsQWS0fNW7CEc8K79458vCxRh0jN84xSu&#10;ENZSiMsfNeYBGzN+tNeHPoe9w3C/+/3v2/yFn9qylQvF9v+o51lMlwUhK2nN+qV6r94tWSQs7rqU&#10;bU0MCzPsembneU8pr6tbFmbGnnzqcd9IxqIuC7hPfe9xWUs/tIceIyXCePUnkTXUZ4wstE4HEYIN&#10;OnI7PJLsNy/+XN+PdyWOW5Bn3v3wH5KffleGLWyG7CIwgTwpZVf4k0jspj6fKTBnvwZtw5LAZekW&#10;hRTL+AmT7Te/fdEuXDpv2WzSVixfbePGSr6XLLDbt29rHDgj4YbAfbe1d3FOQ6/mcb3et1YW9AL3&#10;Z3eXb8s6JOhjo7Wm9ongsO4GToi2DnZ7wMWIqwTs4KSqOs13jmis5wS0js0qd+T7EJ/POdBRgXqz&#10;5AEfuO/7EWYEfGqxFilxDhov9N9xOdDHjju5kshhSvIzLOUjzKoTDgLCRKvxXt+BD1D7/cIzPUPg&#10;Q3XrSlkP7Pat1EP14fAVzkL2JHdqB4u0KckzoZkc/kHoM2uF7NEp9cXdnVwT/coVA/OfPvgPF41Z&#10;rlAnVnpRjS3q7yF17HUHz5DeMzDxbOm6NOVmK0gA0IYjviZPcjWUUcH6KbDt7qn1CJZMvs7NVlIH&#10;oyxiAv321CmVfVsm01lpr3XGNmR2cNEwgBdfUlaVT4rx32mSRZA+qMaNJP1ic1Gbm0iprjMCy9u6&#10;go+O+oWEPAwEpyEBaMvcBRIUBL46LAI0uVQMn4nJEl7VN4yZ2KVBE+uU4JChkcyKuKouX7ngoXhu&#10;wmqSYUKPHvuARzLASMZ6mttRmvwIv9iRhPk3Lzxn6zeu1ESFMY61jz99S21k81FESuaC2i2l0rZN&#10;7winDmXETB94cJQAZYz9TMx76YqF1pG6rbaf8EyUWCj/+tc/BcAAwVi7dOmEh1iihF974yW9d7Im&#10;3WjbvWe7Ph+wSKTd/vrXP6rOU4zcLcdPHNbn3QJl3AmLrLpthbXHNdYSnud/9ZwrJfyumOwwubET&#10;R9logc84omlmCgAeYkFzrCbmOMt3JQUqREAttbq2nc7g58kM5z6239+pIgNpUWPPQRdLrDG1RRYR&#10;Od1ZWCpZd7HLDhzarz4N5RJ9w4LbhAnjbPToUVKIYQF53BT1hZhoouuKXbq9V/X8tU1WfUjAheJB&#10;2U2R4iG+e/bDgIgATOPz6acfWyzeIAvnhr3x1l9C2J/GDstquhjoDlksN25ekdU1VgprrCyWjxw4&#10;OGDjevPXIiIX7bQU4rgJYz3+fvHSrxy02OkLSL7zztsupyiE6raNIiicf7nT+wTZSxWuei4YNsb1&#10;l9mIM2iPin3jImH9BBeJp4AQ2CJLAD+bzfgeXz8gSmQUfm9AdaKAcrKAkoRu3EdkVCzOHgPNPwFq&#10;QvPnNmMqtlnqZ3MeAQzMyUFdA/bHP/7epsgiIPPlTL0TK2HTZuZ1vzW2nbb33v+3Ww3TZ46zp5/+&#10;sSVSMUtm6jVHCck7IzA5LYWRtxUrl3q0D4vp4yY9aFU1mpOqA3lWAMzSAG6UIUvK+vxq0T/s60Uf&#10;aMx+KSAnFBTLQex/VtityxoIYaK4M1nUZ/fwY7JKJorp0zcTpWzGyfKc++g8+/7T37XP579hdc0n&#10;3DolZDVGlFYSq1AkL3pA7465ewf58kg2EQo24TmbF4iy4F4SqSHOnKRmbSJViTyAKes+tlltvaox&#10;JQChT1bgWY3nDuOg7vJwwtKyLthUFrAOLwP+/U5h5SXfwJjJc+RgwJxif0TPbpJyZJG5XvexYUpW&#10;P1lOhT3urhnU3yKQI0kSKZd0BGRwDZtKAflB99nXJObL0mZPUMZi6ue21C53mRMSGRQS93Koeotb&#10;GhyAT2pnwj45pOnbRVYATx2UK6gT3Nd1S9prvZHSEjeHmwcaPDYVAL50BFqFrfn5nlvWGNkjbRJW&#10;ph1gHVBRAMMC50tiVGtltjeqoRl1fMhN3lWq0/McWExER486kwT8IX40dBhRLIngv5VW4p1EynAI&#10;NbHxmHBsOrh7r9sZh+eHj+/SxGNHGwm36qw2ttpaMvt9Zd7XFdSGkbawIEK6UXK00NGAP6yWHPO4&#10;km7WHLQz5w8LQF8RSI5xlwBx1LAoLhgJIYV/e/UXdvTCV7bv+Hxbvfkjm/vYJI+uwE9M1MKch6bb&#10;gkXz7eChg5o8bdYSuWg1TfutLU58PAu/w3b1+mUbJaY9TZNs2qzxYkAT3I/6i1/+yE5dXClhumLv&#10;v/+upxIA3PAPZ/NpO3z0oP3s2R/ps3GaeCHc7vs/+IGUxQNGfvMpM2BmbEx5RsI9YG2yfKpk2pEa&#10;AhBubmrUuybbvIcf0nuZhMRG/0as9221Z6mt37ZA4Kl2C1S+/5O5Vtd4ToqC1Xo21HBOJCfRZMQ2&#10;n3RwGjX+fquqvmrDbHzRBKsV+6kiPlpMpLFjpyb9p/adUd/xyT4FRiowc2Ceod814afo/ZjvRLdM&#10;ZrF19nT73Z9f1MRXn0xlAXiawGqC/fTZRzU22+xXv/6pu1pmzMXXTESOAENl4PYZO+m/bOe+Zfb4&#10;k3OceaMAX3njeclpzo4dO+LgDXAuXPKJxqBf8tLgi8kbtqyUVTbXXTMsmCcSHbJaesVIJ+izKfbZ&#10;F587cOKm5Cg8DoTgWMPeMmcGl32zU5tICREcuB9hUxMmqb0C8/Fi30F53u+/QwDwecPYAToW4j2v&#10;j4B8Cpf6FBmaikxI8bLA+uZ7r2rs2N08IKaZE+Fa42tMxEljFRImmu6qtUIxY6++/ooUBIvtuEmk&#10;4CSzM2ZIsc6cbCdOHJNyztqWbetc1mDUrBuNk6INidgm25/+8gf7euGXtmjxMnvokVnucpk5Z469&#10;/Oof1C4pxQLpvDcKXDaK9LHoDrAIIwoNduToHrWRHb+4d/DhT5IlO0fKdrJ97/uP2dM/edIefnSu&#10;+kaWi8ZhItkzVU+IFOM/g527snb4CcFirr34u9/ZoiWLrba2VmDer/on9b6kz98hvdt96sIQogA5&#10;6yDTfVnj1Gykkahq22BN6a2W7b0jGYgKE5oEjCIC2YMiImvFvkVGNSe6hAFswiRXu7tsBLaE2yYK&#10;F4Q/cWFEreYAPnOYM3mrwDnwY1jPFH1tilTdRM6EvDyBWDoYCxfTIj7VUkyEHLcmj2heEukjpSzl&#10;xEEhI5YCxJodqbUdS1yJ8x7cgD19DRrfK7oPlzSH8pB3vspD0bHqCEHtQdFIcf2HiyYwXDY9oQk5&#10;Iq5O2iOWJ+1nAHiVyG380HVPmuKIGDJx7DKVyJ8soMUnFc4l5Bndr785+ae2Y5WHIVJBbywbGbwc&#10;/a6Ksq24JrLOFUFUrMEthsrzgDFsuqun1TUrrDAhRk+HkU+luxhzlsv2aDYb0PEMOKGa1XrvrY6v&#10;7E7rfGli8t14IKkmQsGqIhvsVvsiq5PyaEmd0TtQLHfFEJIyi7+UUE70bdwwTaJUALBvNhDpd8x7&#10;XCAcW0Yyrdsqq7Zjk52/fMhZNoyMC/YyXoxn1Jj7PdyO7en/fd937Lvf+77A+Rnbs3ePReNtHoY3&#10;c7ZYmibaOL13vADoqe89YvlCq8AibdFYxMaNG63yptiPn/mhmP6P7YHR93loIWyIhV2iT6bPZEOK&#10;JonuG9mGz9b07u6s2rpP/bFAyvuIlORNKd879sR35ziTnTrzATt2ip19WTERMYLUNgnJPpu/6BNf&#10;hHvhj8+pj3JW7h90phTPn7TbrV/JUjsjFvy5AFYKRszs+k2Zs8N9lu2qsRvNi+1m20Jng909SZs1&#10;Z6bNeXimzXpE/TKvwuQ0uWdqUo8jll4WylPff0IMUYpMbZk4fZwvatLn7EQFdGc/PFaK/LDez2nz&#10;R1zZYsFwAfJTZ87wDUwvvfaMZXouW3uk0TZvWWdr167SpBbzlcxt3bJNSvt+B9ATZ3ZZXV2t3bxV&#10;ZT/40ffdEps6Y7pAb5TdvsOuYgFpX5/6WQrHWfAMW7xkodU13LGmNrHcWIvGptUiHVEBblaysMY4&#10;BjGRuWjVLZvEzE7br377jD37i6dt18Gv7fi59Xb09A5btW5pWNCcMlHXWHvu+aet0JO2V//9d5uk&#10;erGgyyasUeP+262QF3//nKfJgD2yaY6J3SprmHh7ts7f01zoG2jxTTMkDPzHq39RuVIKegcX+Xym&#10;yyogDh7LAPnoiHbYgoWLJXv36+9AEmbNJcslkVxhQxSpmyfKmpoxZ4zNEeMmMV1N7S3JZFEKfI1V&#10;xxdq7q6WLJHSQFb0IK6qQfvk4y/9OZRXCN2dIAsUMJ8gZT3OHn5sln30yXv2mxd/pvH+v70vxk58&#10;wK2DiZI3DnsB4LFCZyMzD5FQboorqlGjH/QcO/UaA7KvEoGDFV/ojYkQ1vk5CGSD5KCO1hh7b9Ie&#10;sloVWaJrgfBtq7XG9xlpDCLpw1YvBUWIKe7DENVCaCWuNxjygJTAEc3vpa5Iq9uWqqxbjhV+gWMs&#10;NkvhpIRxROQ1iU2HTUssymatPXFS+EVUDEQ67fjV1nnQ7rQtFzGorAEIW9UKwVOIXkR5tKTWGPmr&#10;2DUfSO+g97HvZNXfuK8gpOFQklMWDgff6hZ6U3T3/+6DDz5uGLG0cLnDOLyZsB7CvUJD0UKYKcTC&#10;96mTNrlpgW8X5sALORqspnWzNCsLTHpGHU++DDbHVKlj8MuX/fTyYEbhQxwY6PYwx1utX1t160ax&#10;+ogNDkjVDPbrXrafB+bdnjype75yXzk+XRYKPY/8YMZ97Z7wXp/BmGBY7DzslgVAiFNz7KgzroEB&#10;LI+iOjUlBnpcALbbmhM7rL6NhVnCuYZsxYpVvhGE+GzYx5yHZ4vRCOQ16fAfPiHQ3bJjoz0iljd5&#10;2jT7yTM/spbYeatq3WS3mzfYzdvnZf6Ljc3Fz8gOSrEmfI4C3qkSWi62prNlfcz4/7Yf/+xJDyn7&#10;zQvP+vb9v/z1RVu7bpGAqcYKhZSn5i33h9QB8+bNdmblcfACdSJCMPPxc87WBJnlpj2bZcbqM4Hn&#10;LCb4ZBs95r8FvBcskjtjN2TOX21ealdbFwrEd9mpMwdkpr9lp/WTxau7g2WLZ6/Z9Zb51prZbL9+&#10;4Tnvh1+9+BMPZ8v2NIqZSoFK4d5uXi52U2XvvveOAEDsWXU5eeqwJrlM06G8GPF5lbNQwJq09evX&#10;21gx1xlkfhQL9EXSWdMF7GPtB08/Zvv277D29gY/3OKxJx9V3QXqZHLUT9rMFnq26h85s9HdhFdb&#10;PrJbMpGPnllqs6U4WESd+7D6RnX45W9/am2Jo5LFDe6TJcLAY+JZGB0YstMnTwt8Rqu+k+z5Xz9j&#10;D0rpjhPbJGXvTCke0vP+7vdi+/3dake/9ff3uXLiHUR/kHqYxdoxHh9PGoVx9l///f+1A6c+F7ie&#10;V//0igm2iaktFSnZJguzQzKbt1zPbbtTf8wOHt1pDz36kMZGICqL7Ac/fMziSRhkSWPxno2bMkqW&#10;yRg7cfqg5OmCtUqRkD8In/6AyMnw4LBxHufNlmW+kNzVw5xhTpTtwsWTsqieknxNktyh4PH5hwVW&#10;WPRMWWQe/jhjhn382ftWVXfaXn/zJbF7KQD6evZ4gSnWaiVXDxEvIjKe0G3iRNu/jz5NCUBP2LWW&#10;JXa9dYVFZD1jjfarDp35JiMD5aZNG6Uox3v47ST9xNIiL/8UzSUAnjk1SZbVn1/+mZMENgu+9e4r&#10;9uXCN2zB4g/sz3/7nd7Pe2cEK8+VT1D07BcZPXa0rV6zQDhTFlaUjfS8VW1rfM8NaZkJ2ySd9ZBw&#10;hOgvFA9ZJiPJ07LyyR0FFoQdwM3pQyJ78z2SbXhAjFv9mMhcdrcdlhJpHIgUcneULBYyR/qhOyKS&#10;7IbtKlW5T54Q8ZbEHikaPSdsC668rO+mJ9UASdQqwYqOqVgWI4vLZkQugmlEFPUI7w5bU2K5p24G&#10;c/WPf886Ji4jlFqu56avYbbqnezCz3TdVhvJ8NkhxZKqAPwIwlf+A+TxF0UzEqz0Ng8fbIntd003&#10;ElvaO9DkjQ1aBS12z4qluNW0bJXgXfBFHiYVbgESIcUyV53Bt0hr1ravNJJxsTljWB0c6zyh8g+5&#10;+VMeDOlBiS9vFvhWNW2w9uhZAVyfPmuwm82LJNALVDdCi3ptaOCuypDVoMnLgc2srMf0XUzsLtZ5&#10;3RfLhgZ73ZfImaCNsV12p3mTA342X+N1TGWuixmxJTgjwUzbG2/9W4IJ6xhr4yc/YM/9+ml75hc/&#10;8AkS4ojFuAQEI5uNSB37l5d/JQZTZRev7XHzcyruEU3Qv/7tT/bDHz3lDB4mNEPCyeXhk5o448TM&#10;/vHPVzRgefXHBevMVktYc5pAMu0Hu9W+XusrleydN9+248eP2gsv/kbCzntl2gtQYe6Y1fhW8dty&#10;BN1Lf/+zLV/zqTW2n7THv/eoA95oWQ+371zX2NyyKzUC98b5mpxfSjgOOTAMDoiVaywG1M9D5X5Z&#10;XfVi5wLS5iP2xBOPClynCeC/78B6pUmKuG29VTVv93DImrbNtnT5F7JaxPRUt8VLvla/9nq++nyp&#10;w640LNJYXLbq6psO5lNniQ0+NNZzuv/4mR+oz/a6SQwQ014Yyvz5XzmIYkU9/+JP7Znnn7InfzDF&#10;zl/Z48yxPXHZrtYttFSeNZgrtm7TF+rPib6hjKiimvrLlsnXW2eO/ixIbkUiOs5YNHXOYsmbdu7s&#10;KY3JGLdMPvriJfv7K7+WtfYdAdwU1XGiPfWDRysJvUoCd4BzyA8V8Xw5D830/gboAf25D4sICID+&#10;8vIvxbj22JXaFZrILdbQUGe3bl8RS26zYyeO2vnzF+21196yhx9/SO8WuAmAAfFJUx6QdbFAMky+&#10;ogF77733JWvsXB1vl6+cFej3WKE7bc3RE3bhznwBlD6Tgm2JHrfrjavsWsMqgcEx68oW7MCB3bI0&#10;HlA78O0HS/Ohx2bbT579oeR1vOT5fjt+ao89/t3Z9uCY+2z+ktd9DFP561J0v1B/jxbg/sL2H9ki&#10;8sGhK1hNKM1xvgD7y1//SEQqbm0xEYXGr93Cu9Oyxaqbt2h+cdzjVsnH5xZPX7PXXn/Z6xE2pE2w&#10;H6sO/3ztJQH37z1FNfscWGD+9Kt/iElz/GWjL+ATdgsgJ+Jxu//B/+WkhfnC2gFjRrvGielPnzXe&#10;mloY3z6N6xXN640C0b2WKzRJjskdddtqVafW5Am1caPvU0CBshCNQuD3ohh/c2yvrKDldquFs5Bb&#10;NNY9Fk1etrq2HXarcbG+3yVc6FSfs6ZR8jWW643LHFPYCNoWu2C3m1bYjXrIDlFsmkMDAv8h/fQo&#10;Kj2H+7t0VTi3TWOMpyCsJxJ4UR/F88AxifdU9xtqwxp3YSMLYaOms+9gKehi8yfKZIjkaripyknJ&#10;d9J6SuSar+AxuCyroMLgsQ/4ApbOl+GnpzZlIUAmCrtQszJ92H1FKmFCETvzdfqOBcuQf6Wru0kD&#10;e1UTdAT0ufieiBnKk/mh7zAvUAawDc5WhOWgHT2FrxpARsmals0ybQ9ad1+17iccSR0lJt9OIqXI&#10;etei+KXYAlwoEpbETtMuWR2waJlh0uRsbMGvdU/vSWWrpCDI2bxTwPWl7yhLF29YWW1MF2/abRKG&#10;qaPZ3v6Dn0yz0ePvE6DMsU3bltuegxvF6JgcnMKDiwY2FHyigC3s4onvPmLLVy0TkxNLmiqQ0GR4&#10;7d9/1eAOqPPztnjZxwKEyQKPUTZTrHWWGDfm7tTpY6y28ZIm736vd0Rau7+cEUCWxWQF9OWi/er5&#10;5+y++/6n7d+/y956+3VNfE1eAR/A/uIfnrOtOxfZD370hOp3n9d75761MimPW0t6s/3s5z90i4G0&#10;wqdPn3SwY7GGxedbrcss38uB4FKqEsYBjQsbKgbcb9wncG6xF37/K5uq9o2fMM6+XvyhJbo0sZuX&#10;+TZrGDwum7jMzdVrF0rZTPZF4Fu4NZw1DVhJTI+DoEmHGknvs1VrP7MHx/4P++FPnvDUBAN3k1Iy&#10;W+ymQKqnD6uPiTEoZXZcfTjW5j06WePWYV19NcYxa/2DEZcbwmF7ZJ0xCZqi260xudSi+V0CvTMC&#10;QxLM8X7J3xBb2CMWkeVYHVmnNi/xiXz56km77/7v2E+eY5fuGkvkj9rv/4TyHGU//+VPramd/P/s&#10;B2GS8nNA5CHqII7rjP7EQpojCwMr7afPPWk17Ztkmm+1LsnZypVL7YH7R9l93/lvGzNOlpqY/hTS&#10;DUwZG1ioLzKOl9w8bJksufxhmrIuxMw//fQjEQjJlhTA737/O8vlMxrP0xqzbTLrj1qhv83HJyPL&#10;iZOOyuqDlatW2k9/9rT6jDDLWaqbrDlZdIDh0uWL7Fe//bkr/+9//3HNX/LXXLBb1XvFLjmLN261&#10;9Tdt/EQW6sdbXfNVq2u84QobC3DW3PG298B223dgp+YcuW5W2J32Rb7AGXzRRTHYO1bVvkQKbr+7&#10;PJev+lIgTpgkUWVTbMzE+8XeRxlppT/5/H231pYuW+SRaAPDpDfg+LqtArt11pYMDDzS0ax+e8AB&#10;fvyEB+xO1UVbv+lLWZRPi+W/LoJ5UfJAtFuf5s1RXwv0Q3NGsEsEkHQg1dGVdie6RH13XGOKjz4s&#10;ZBLZx9kSLFy2ZQ6oj3HPCO9Epj1UU2URqVIteenMXxM2DUreO2XxH/B1D3bgdqQvWLGfZGRRJ2l+&#10;oDi+cZGzTO6WWwfkxWEjo+flF3G9J/l217Nw0Y/M9EAErDApuHLEct01wsvuwPQd28FjYarqzgeE&#10;xbam8N+z34AdxMOyENvUhzvdagkupkFZB23/CfAqRB/CnjAlCz1tDt7+BtLv+puGpGET1hDZ6QH7&#10;bPPVTaFAAfBdWJuYO5OLXaCc40nuZPK/EF4ZKoqbJ1QYRVEX26xrvYSUPMwCcQk45kkye907zJ9z&#10;rUTd2PWpdwx1qTPqrL59h+qy3bp7a3VP2WK5yzKzFngMKR0OULJSza4xzCiSKeHGYTI3dGyxvqG4&#10;vidqp98TDTV0CCCS2yyWqLKFiz6z9z96w37w4+86C/Kdk2LsuFbwlz79k+/Zk2LqMD7cB27aEhWg&#10;STVBbP2J706zt9552eaJ7T373NO2/5DApfqwfTn/LZnPj9hDj0wVs3/M9u5frbaes6rIKg3YKdVh&#10;p7XGjlhGg5zXgB8+tksAMVrm6HcsmWq3nTt3iknhk54qNv+Cm3wc+bdp6xIjHwwLeAtXvK4JuNDq&#10;BXoffvIvmzaNyIkxtnv3bu9PDhHwjUhtCyxbqlW/YP4NWTbbYsmui1K+SWtpaRLb/LeDGAu4pDE4&#10;f+Gk+opFqAZZRuFYRQCepE/4ouc+NEcAcb9du3nWFRuy1DsYM88PH+NUmgsa0247cGStT0aEM0Wk&#10;TWyJlMBiSxU5c0CEQOVikb3w4vP25Zfv+MJ6M4fPxDcIUHqsW7LZFJciHMIl12v5Qo21Z2Tt+Tm0&#10;6zTupKgoa8zZmNLv/Vgf366JvtiiuUPutunqq7LdB1fYuUu7ZZbflIzetlKpaHV1HIQCYUHu8Ovi&#10;6y57RAIZGm81bbS1Gz62H0mhurUgRv/4Uw/bnqNLrI4kTyIW+MYbGxvt+7ICSNqFX3vew/ME8FNc&#10;PlhMnjyZWPZZUobnvXyIDUEEKKULF8/5QjQuiQlTJtps9evf/v6ifb3oE3vz7Vftn6+8bH//59/t&#10;N7/9jT351BOyIMTGxYhZXGYNws+5nUfCtMn22FOTrL2twX7ysx9IbifZK6//XiC8XfKxwJLqe2LY&#10;d+/eZb/81S8EwGMl70+IQffaxUsX3X8OmXn1Xy/7vGN+EllX275acnfHs6eyiAz5wmWAz5td8BxW&#10;feAwcvudihsRX/4ElyXmyeSp4+yhR2epD39sqVTKWtoa7Z///pN9veRdu93IFvytqkO/bdqyUVbV&#10;KD07SW19VgSy1eojWwW6NyWn5yU3IhrRTZo/lwXkInMCPgA6113nC+aQTsgi58Hme+94hMmQxtaz&#10;jZYLVt+2S5bDNiN3OpuWSAjmYb+SS2LcBysRORyITnZQHyTJJ3twwDWXW5HTzq56fRUAO1x3RTo7&#10;pABVP8ksmVWTspDCgq3K8HOjA2D36T2c4YrsRqV0w07cPvw3lTJRChFfo4RcD98LqVfYaEk+GxaF&#10;wW/yDpEPn8ON2tPkB7uuObJtxEUjANekwteNJkh1nbbWhEwAaZ/guUEB6IcqRwMIU+S4Os4zZTU/&#10;TAQ1XELAtnBCqurJ2KgG1keXSZM0ulb0ewSmAezRRH3Ggbp18ZHDnAFxXd4RTDB1gIAkmroohn/W&#10;khkWNkK4pvvaxdjJCXFPE4OQSLbFk0UPxcMKPzlhOHCbmNW69s0WS1/3FfcIpyK1faUB2CDty4nn&#10;6CkWNaK+uAjzJDfHrNmzNWEknDB1FqVmT9akIY/IeJm8T2syPOUsDCEmNwqbOWAs02eOsmjitn34&#10;4bs2adIEm6b7H3lspvX25dRfRVc2uINQVETyVDVtcvZAOB0TiVV/gL6u+bSUxTgBw1hPbgVzjUZj&#10;LvTkLH/8saesteO8T7hovFb3EYkwzj5b8KrYxQaB4hb74otPbYqY/qzZk+yNf7+ldmL29UrgZNJ2&#10;fGXk1B7UODDEixYssjkPT3EzGL8+7gg3j6XEfv/n5/V+mZWVRW8W030N5F5BTOqsBLDKfvviLzWp&#10;R9nl6+S8kUXFYn30oN1o/8yq42st03vL2WdL5y4ptJVSphx6vFRjttBut6+wxjhZNCt+TZnpuCYw&#10;ZxOZS85yyCGCT5Ww1zttq1T3nTKlzzDn1H9n7GbrUovk9qqNRbHSNqtt22SZAjsTYTMRWX6Lxfrb&#10;ra836ZYIOcVJH0DKY5QKB2qHdR0uiAiREaG/CMUlvww7ViPpbZbJ37ZEMmadmbSUXJ/aVavvlohl&#10;L9fYSi4FNjWNhzVOuCIAuqm6YPtT7OFHp9rtO5ekSDVxu/BXp7w/iYggpj6SuCzLZYa71khXMHve&#10;LONoP9Zw8F/junK3Ca46MXSU799f+bPGbbQsCrH3OdNt8oxR9ru/POuk5eTp7WLCo2VdjfeIIXLl&#10;VLetU7277OChfWL9uA/Hu9vjvQ9eUz3K9u83Xnc5J5/Rmg0LjFzpqa47YomHjeMv2cDFGLMRDxcs&#10;/eQZVFt3inxV+wHr5OuBHNw/6n/afQ/8T4/5ZyMclicul1GjHrBNmzbbBx99ZKP8dKtRtmjlK8IW&#10;Nvj02GdffKI6sFY1QXPpPb2PDYZYl2LFAu7mlJR6x2K73bJC1ttRgXqrwO2kyxSRJ12latWtQ7JZ&#10;a+2a83XxxRpHIgDBEMhJp8sKPnbwqFfkj8y0zCcyXuZKwhugT/IDPuoh/hDmFDxEs0EEqrkThQ7o&#10;EqvOAUmUT+jzgOqyU2Wtldwt93VJrE4PPnE8lZWh5+KSP3Y9k/6YvSHu+ZBAO7j768KB5rSnSWS4&#10;ScqA3eXuHTHKg3xzH+umDarXfneDQ6CK/bdGGLzfoQ6pEegttTpWk9McBIuviOOomvUwcZe8+K4m&#10;T4deOF/gvVQaEI3KCS7SgOmbvhiVISKmY4Ov8IZDM+46oHWoTGI4OdCYwwAAurbUXimCBbpWW1ra&#10;n8XT0LDA2gmx5PiqBikB8t2gJLAQMJm9keqIwaGMm9l3NNj4xxgwgALQZ0MUrIPQTMwn3ADxzHnX&#10;wJxE05LYZ2TALJRiGgCxfbFO3zmqMsmXDfsCNJ957sce/eFCL6EjbMvBftoYZygzZ4eFt3ET/9s+&#10;/vTfGrxea269bg8/QrjdNH0/x75euNBDvBYuWmTLly+3xYuWub8OF0JL4qBr6UEWoMtsFumxd99/&#10;2yfI6PH/ZRs2amDL0tLNZ2VKT7Tpc8bZgw/eZ/FEmxRTxv3EvsAqhkRY47rNS2zL9pVSDP/wRVZ2&#10;P/7zX//wSU3WS6wZ8pXfJiIA03aw35595icCDHKdTPe48pkPEbdNnPpYjx2nTTDmroKYfv6CZboa&#10;vL9woTULnA8eWW9/+utv3P+NgAOS+WJU7xGgx1e4tdaYlBnuux7Xumsmlj0moIVds+VapCF/wtl4&#10;dWS1LK2rApJ+jZ3YkCyuaoE8liGLUlWaNHfavxSL2aZJWLaO7HFNdtIgy9xlV6eYfHXsCz23Skr+&#10;kFjaJQn/XrU7q/uHPH826aLvSPn49vQh4pO7PcYaUkGeJBKk5Yoten/WCr2tAggs163u8+8WsAVC&#10;AhO7KxZXKythU3A1An6yYHKklG25aOcunrR//ftv9ta7f7H9R1dILkRmJLcEE3Bubk1koYCyxUGe&#10;aI96zZ2m9pP23HM/F9OfWLECkDEWeMNCOnI5e940Xw/YtCXEtB8+fNCe/tFTNmfuTNu45Su7Vks+&#10;+q22YdPXUtZS2JLVA4f2qp09dvDwNlu0eIGDMOA+dfo4+/0fntfYJiT/ZVkf35MsEMky0Zas+kjW&#10;CePHrs6t1j/MXJHFnDkqS5A9FYvUJ7fVJvaUCPzaWu1nz/7E58Mzz/1IcrjWrt+8ZFevXbIvvvrU&#10;fvD09wT0o+yXz//EU2rcL2uFdSzCWPfs3yxwatMY99tPn/2eyNUkkaiJvlejWCSfEeSrTxZ/XnIi&#10;MBOIsp+mI3fAlRBHFHIACWcVVMlCDWm8SSR4y11nhLOSP51oPuoL2YSQOqZIvsnZBPa1pnZKRji5&#10;CusqMG6sgXSOZHYdAtttUhp7fJc8FoUKkNKv8c1THBFJuPegysOLQIZTkg8yd0IfiTAIk4g8bE5u&#10;sGT3GY0JKVmEw8K+HhEQPxKxKNYv+cJdBfbhsm5KrPbIoBB4Qr1QCBASXJJgIwnJKh4XEfcKgw8a&#10;JVdocJBnNRbTDTDNyPxoTe4QiLAbjALxSXJ69y1vcK5QLxPpigQzZy2xYx6eRbgj+RS6ekiXSUhi&#10;p7TKXgk/6XEzagz5UuhgsUA1lqOmCn1NVqNJSQeNHGmFIMayh12D4etjoQxFwYHITVEEFfZOLoqo&#10;FM5mzxRHkp57mlwO/q4kwko2gsemIECy2NuhvzHje8QipWA6UDBkkBST0nNsKkIJ/e2fz3nUDCAH&#10;i/cDGnyRFVYhZi3BA/zwrcKeZ80bazv3LLdSb17srs3WrF0pxhZCz7iXZFFsD4fp41OcPGW0BgbW&#10;zrGCLVbXttEXflnBX7p0sRGFQ9mz5852k5LQTsaBCBNCEjkib936lXb7dpUdPnLAw/g4BQmzOsS/&#10;w/pC7hKyNf79X783Tn5pdaATcA7GBVhbZObuVB26raOjzn7+yx/bpBljbPYj0z33yBi94w8v/VwM&#10;OKG6olBlMoodV3UsFUBvEOtJCTBZfGJM78ocbvHt2EwSXEGp/E1PNXBb4NzQsdZjtBkLDiYpVc4A&#10;KGp8OTKNVK51Av2W1AFnZndkAcKqSNVKLqSaOEBywydKV2+bZKbFXYKDA0Vrz+60xjS5+g+6SR6T&#10;jDRrkmZLVQKCI3a7Y6GsiK+lzMJiVndfTGb+DU3OGrF6tnazEaZNSp/NIjCv9XY7Mt9uytKr7lgt&#10;cF9v1YllKve0767Md5Mh8JBM8XrVJ4AFce/IDjLOuCJLMFv6GguCfPuNyVUVMBeREJnhoBrOyQ2H&#10;MQ9ZZ77KQ37ZAMeJVIuW/9sefQzrUPIja46QWBgwseMkB/v4k49UDvKNUuFkNQHLYNkXGO9ISbZm&#10;9trb775pJB2bPHu8/f2fL9lf//ays2mSms2SgiC89OFH5lh7e6O3DfL05FNPusVK7Pn6zeusTX1Y&#10;qzFqlvVFmDNkiOSDRJlEMweNBH9uhUg5LF7MweTsNp4swsMpWqO9/hwN+cRTj9k/X/m7FM0+3Ttk&#10;J0+csu888IBkdoqxg/qjT971CL4PP3rfiMfnkHHIyeSpo+yhh2fZ3/72V6u6U+MkszV13E88K5c5&#10;aATrUn3tYM2cJ7iDjU64jLH2i8KpW8KXxVbdyiH3wSXc0yvsiJCHaptIXnUFU1C0Wd273L0UDp7k&#10;0RKGtXdulVyz9pSWEjmmuta5/I2kZOkbToqM7nRGjiy3JzTXRBzuOibhkUhL5m5YU5xzWPf5GgJ1&#10;xXVt1u8AH5IxtgjQDwnM2QRK7i2sOyJ28prDWzS+kARCLjtVx5PCq226D0sihKePgHyFwXOpc4bJ&#10;e8D3gKMmniZoQ5QkOzju8ZvjEwI0cbHA5nDN8AAVJB1BQdp8i2/TbkweUCdgAQT3jTNzNQKf94Aq&#10;zO4uckB06dKH/s6BAU2cwh2Z4WlNgiZNiL2acBs0GfGxq3MEwI2xdX7aO5kMidSBqTO5UBLRzGFZ&#10;H5pApXq9j8UH6slgD3m0RTWLfcSyirX2CTgkkWKEty2ijiZHdDwTzp1lEZitwNerdnrM7ywJ+uyH&#10;QiwvoAmDh9UvWva1PfZd8mRPtaf/f1z9B4NkWVaeC/+f714ZJMHgRwyeAeGtHHIIBEiAQBoECAkh&#10;QEgIpm157733pqu6XJev9D4jMrxPE+mret/nWbuKGT6Y6KzMiDhnn72XeZf/Jz+X2h0Od2IQpPXd&#10;0QDsW77tGwN9aGrr5lBZ+D39tl/45r+d7n56nbUpCNaD2MuNp6Db3enchSPpC9/6jSiPL6QvftcX&#10;0x/9j9+HKDC5UEzu58/87E+D0qx8/B6Uxnekb/zWvwc6++b0vV/+Yvht7XqoL/YHfuR7o0GWwv2L&#10;X/qm9PLVIwh6NtVbL9D2KvClNAUSsXf55ucIJdbQXRhOv/E7P5++6QvfkP7tr/xCevj4asQsJGaR&#10;iETmfi4jIFdWUZQQt0FRR62534KD6colrrkdJHowzYGkXPtEZS8W1s5ArXbq9LwD/UJLBte3bv0w&#10;TU6O8nfpUh/8EsLdQQe5e+cYCF73iCmyKvn83Zyn3MGiKLXPpk/uH4ZWQT/FQioUJ+N5FFb25rA/&#10;yNDYXSzHT8On+c4fqgXiulfXoC2U3zRKwSwd037LzbvxXNnyK6RS7XF67/0/S89f3UA5XENQ7ORv&#10;VhTDwKyj0rmZXk6/F1ai7keTAnQPqUxeze5CQXyUXhThjTkVqq5KEZeML4+oBKag9xOs4VRy3OIG&#10;/NDqPkWAtdPM7Hg6c/5QOnj8L9Lhk/83nTq3G1ob5j7LYZG61gKW0mjhMEIKIMRZOdWn1LmR/uPv&#10;/Gb63u//waDTb/1OBTtWwA9/J5YaAOUffhvv/wp7Wg9Fp7CrND7j79ISQOH7vj396n/4N2lmbiwN&#10;jz/jpwBQV+xKoOksE1y/Lof1VKkVQohbiWp/m2hPANiwAli+MPvIeME//xf/BCE7nT59cCr9v3/r&#10;H6Tv/kFp9NvSr9qaYuZa5LnLNyYwfM8PqIjgwR+Bh7jGN3zT34In/jDuLx1Plw+Dhs+EpagrUDer&#10;BUbSlQ3fVq0h6d6G/w+iqJ3AhIINoZrdwPbUmgJNj5TMRroZCQ7rGzVk2In0ElAwjUXp4CMb1jl2&#10;b2IuF3Xacny0cjh1AcXdhYGQX16zjzLvASSiW+xbV1ahdSeNt46nQc4k5JN7l/L9Dfw6bMlYgDEo&#10;5ZnKUuU0jWU8XToDLS9Bl/Pcn7OFL0z3bC0+CXnoqL5C28rbM2m2aYq6wOlvCHikOQtz8ryb8s5H&#10;LuK1BFbBrHYwh9eWmQ7ONioch8tiYkEcsNq71n0O8toak2ysDgwB9lYBuGgbiY2CUBwN6BzGLuZN&#10;9uvCcIEQX7NBtTRY2Adi2546K05W1xzB4Hi9xMZNQhhWzMq8rlV3ja/cY9xRXFZw2cPFQIRM5Fgr&#10;myFNN46kRu8h5rVdCdnIUFAGYVejCs9+zcugv4wA1hBivfSDIAgJUyRsPrwC1BRJA68/8mM/iGlp&#10;0PXb0i/9yj+Ldfzuf/lK5ETrw7Yow5+ameYj68//0z//47Rtx0fp0uWLoUgsgHCwsd0kVaRaOf/q&#10;X/0iwvvbEdTflb7jO76Ubn7C84jGKldjT+0L/w+55w+AaKLaTz95uGcsedcPbxBWxvhiZHf80Z/+&#10;ZpopvGR96xCvgk3CslKuzb4ciWZg1YWHMAkKssx9QB2vxg+G3zkPTkY5ztoDHuZv5pLuaBcd54X9&#10;B9FpsvaWc18OEWyp8TAEsVlM3YVpBPT+NDxn7vB87L2BfAPh7Z7MtgGq/I/p44/f499vfftBN54v&#10;wh5wUGhcBsV/jKJwBCRMa8UmTKRlpwnbXX6WvhvF+2f/64/T9yJQ/s2//fn00z/9U+mjjz9IO3bs&#10;SDt27kz/6b/8etq5989h6NkAHIurBfa8G8pkBkZ6hfC1v45KQjr0WS5cuJiajUZaWlpI/f5C+vGf&#10;+OG0fcfWtLDQSdX6dHrvr/5PqpSxblCWM43zWK/73wb0LkY1dLV3K9UXnIR1CHrelV5iKdqzxVxm&#10;rQcFkLSs60nrYQSaV9CUARjSk0g/0L7oHABV4LoOuZB2NjctbKpCG/Y62QkYO4gF4JkZSJ/gd8c/&#10;Po+pTd/8bX83nb24O23Z/T+gjy/w+7ci7L8hffWDP0tj49KGjdJ6AJtPUrM9GXUF3/9lW1w73hCL&#10;E4vB6ltTSX/iJ388fT9K4t79XOWeExXWsbbvpeGp6+m7vmTv+lzU9Cu/9kvpN37z17FkoUto1niV&#10;ue/GdwqVm6nefg6/fCnu4cD1nbu3pEvXjmCd5ElkVlebCmyNhSDph34s0/iv/8a/CHng3sw1LmHB&#10;78YK3I+ltjXNtdk7ASsg0gHoYwj9MdB0Dx5v9Z8m217rcRDMZeCJIticiSaIIvcs0zZSc/FhGq7a&#10;2XEvSruUZZgCPAaom7jRwirl+vCMLsNKxznV8oZ8IZ8FWkGmNNLLqX1psPpBKCFpRcEuDetudP9s&#10;DTxa2p3q887AeBzyNnj0dSeUtQHkmcZpLI2TaXm5CvCYANRciFiA1rNtGQTDo4AoEwLy/f9awGcX&#10;zRKmh4vy5hmpZ00ik83Z3IvNk5H9twjKoIcl9N2+/jeJcB2Tczw6Ng6jqSrtuxCg811VGG7OOpv7&#10;koUciWwNZ4jq5tHktmulPZY3MKV8ad54WIX2JyEwsgWh4PXl5Kk6THAnTVfPBHO2OTTXoKIxV9VJ&#10;Q5plFhIU6hdRJjvYnLMwgNkb7ShHVlsbE4i0RDZdJD9ROgdifRCBGRHYV7/6l+nbv+NbQRdfTD/7&#10;j38WJG/6GWj+u+3q90WY5FvT3/n7/790/SYHh0D4i7/4v+mbvuUbIuvFjn+/+R9/I5DTuw5+K+tq&#10;4n6aLcylwhx7NXERxHIntdv12AtjA7/0y7/Ad74Y0/XN1Lhy/URYGksgZoXfxPhE+vZv/5ZIOfNz&#10;uonMs//Ff/nz6f0P/zw9/Ox2BHQXl9qp0rsCYRxLc7X7gTDcO4OA7pGCc2ljCmS5H+Szk/3+apoD&#10;hZo+NlvNWSoKFl1GTpDXZNS9IAPYm98c4hjbtrkcKH1wWnSSBzB4TkFLEJmfNa12CAEWBM01Owi0&#10;Wc6j3vmM7y+lP/qjP4o4Qz5fkfWb1KjbcU+6QQAuPg0Brx+4Pn8//PdDxS0RaNXstUDln/7TfxqV&#10;jf/6l/5Junv/bPriF78dBZDjNdZYVOYv8XwXYKCXqdy9G3EihbD9xuvzd2CwIwAQrVWVis3guuk3&#10;fuM30m/+1q+n/Qf2pvfeez/9y3/9s+ng4R0ooy0x5Wj//gPp0eNrILRLKMqPQpjYM78LEDFLRcUk&#10;srev+BCW7SDK1JRR7z1S3hWZQQ6gWeYc9OGrZBQoK6aDgvIdnGJgUV5bRiAYX5iO9DgBjUooD8oX&#10;JFhOn8HYQpyfZ6Gv2ZhSq10KxWgv/5djx9OB438E/d9hf0wHzHzzTqnZtvjf/eovh8X5pe+zhYJ+&#10;cIT293wRmtdt+F3pl371ZwM1F6BX2/UqULVABobvA4bgDYCQk7pWrENhjVPTEwF2Ik71HV+ATv8y&#10;UOzNmzfSF75FXvoSNPwP0tTsWPrnv/gv+Fyunv2VX//F9Kf/+7+l3/7Kr0dygRb1l7FMnwxA0y1p&#10;1V74r6CDY6nRvxX+b8v7O0tjYbXZZ8Ye7yrCeD4AxwxC0RjNTP0cFqGphR2EYo09vP+WZpFlyI5y&#10;+yayytmmh+N331tZ7QAeD0FvD/h9mb3tJXvOFJ3khCUhD4eC4Bpr7Et7fjjZbXdo+ljQmvNd8z1e&#10;R7aPBVNLa5zxxhIyEfCMkhFo6pbO18kA3PYDM80zAIUdqYpMzPJZPsvxRmdymBlosorub+WjnSrf&#10;CvgciTXlLgvTjLjfvRQq9oKJrJk3Ds6wX7INbkbSSMFMBQU8nwPBm0etz1RT1+jxyOzhKOWPBj3R&#10;AuFM6q48iPx6iaKPaSzCCX9X+2EQmMhwaQ0EgvkzycFJrAYgM7oWfW7w2dsc1Fk25W4g9jZIxU1V&#10;40WpL0rK/vOmQU3W9qb+5tMIpi6tjmH2DnBIe2C2DxFaNzm0bmp3h8Id5WTzYRkRhdAGYWnq/xAo&#10;Rv+7CFy/ZPQG0fUCSvntr/yHdOfedQ7WfjabILte+uM//YO0a8/WtLRsJshm+p3f/e0wNfVH/thP&#10;/aPwj/+/f/sb0j/4wrek/+dv/630977xC9ErRqE8XbqW/uiP/yPX/4eglu+O7AlH3EXaYSi2Lsqr&#10;hKXwm+kb/t7fiayE//mnv58mp59xNk3uNw/jKJRB1ijnnDL2gu/rB9zg3w7vPQ0THA80PImANF6i&#10;QraiV8QnKrJMOytV7hv632HoUwECFCox+xO066Dkudb1EJLjlT0Qqr0wQMeYvfb1EXUKEvw5grXg&#10;NVaXVtMf/uF/SX/yp7+X/ucf/0n6X3/2F+knfuInQfG/kf7sz/4sXv/5P38lfelLX0oTE3los6hr&#10;FDQ1XN6CWbwrhP0gAtUuoM4TrUJz//Sf/Sz78lvpxYtH6d7Dy+l7vud704P799OVK5fT1au305/9&#10;798Lpp7rYKEUdiBMP+SauwAuBxC4IDXWZ4quyK7cvhK+zf/0n34nbdmynT3dQHn/Rfryl38otVqN&#10;VKtVojlap1eNdGD7+4xAOw5Hl+4sPglzO8DNSri4xip7U3f1FdbtbdD8Np4FAY/wCGHPS0vKfO3w&#10;dUPbFhiaW24zs4WVOfa0iAAwhZYzgsEV+n8tnBUoKM+FFRsGmqqoEDDfm/fYvxwM9jsrrM26gENY&#10;Zdu45gyCKPP0wvJkCBrdVjMzU+kfocCyUM8IW+TsEJEvfNvfTzv3fTXNtk5HUNtsqEr7UQSi//Iv&#10;34PWvznZXuD7vvx96fFTG5IBSibHEPC2PbDq+kvQcZ89XUpf+d3figCy9/mTP/9KdGH95m/+zvQD&#10;WA9f+JYvpDufHUmOh6zO30p3H9la+b1ozzymBwBaGAE9a53rWrLwsr30WSp18gAWB2JUuvJmO14m&#10;AwRyBq3PNC8k5zKPIjCbi1o9WIJY0Obk13rP4IuzyBSAAApD37yDugUrJp50lx++BbqfRPaWvXhE&#10;3kOcVbFpKvISAreRs3Gm9wMqEfIrldh7joP/03Pwhnu1WDeWB8i9tegYw5ySW+8+Z70Z1CqYPTfb&#10;QAxBL86tlbcibpo2UCCjEQsx/rCyWou9VjlMVU/znTvvBLymREJQD4BoT3FYNxGGg3HwEqjpWyIR&#10;kYIEJQPbZ2MShsg56JrrbACCZTOCGqA2NE5/rRRBt2LzHOj4dJqt29s5ZzlUms/ZhNkwb8bnQFFo&#10;3HDFuJFhNaxyLYdrzIePcaZ+Mswhy98VeDYTWnutr0lBLio28DbGhu2NYJZmjWjG3Febk3U8JDbe&#10;Dcgm7GiyH4RmsApFFKkmt3+zrU/NE7bEvM8a9x74KIo09L3bojYyaL7n20HO355+47d/NX3l9347&#10;/fK/+6X0a//+13j9u3Tp6nmutZIuX72a/ut/+8Oo4vs+CNaGS+Ym/0NMzu/+AcxVS8K/bHn/t3ON&#10;X0tW75k9UyoVQDlO9fnOGKqQUZlzKSGa2WMopyOpUh9C+L1Mr0YuwvQX01TzRCDQSlPzbonPdgPZ&#10;mh0iUWZTvw8T3AqEMFL+MPza9u5egMlHiwdTY+EOn1EgeeYrKAfMwPoj/m0AFWUJI9lzW+vLIGB/&#10;tQpdXEV43WYf89xdBbiM4bT/SRSmVpbX87rTMIttprt9p305DUgXDETN2v7NL/3b9Ad/8PtYGTke&#10;IbqT1iRuz7i/Vo0g+gjWhm675uIz7nGI+5+Hjsrhv/zZn/vpdODA/nT6zIn06LMHoL3vQoD8dhoY&#10;HEi//1//KP3oT387yuha0K9pndKQNLq2sZBay/dD0LpnZsCo7Iudw+lP/uy/pG3btqXnzx+nb/rC&#10;3wllMT01lUZHh9IP/uD3pwsXz6XdB/88jTYQMPYcR5hPsyev5t5HAF6ADnL8qti6Egqp3nsCWm/E&#10;Z0utewibOqjzEs8FGDLQXDqWFtbN3HE28EnQ521omPcdfFH6CKtlO8LuRqD5tdddzuIx+631CkqH&#10;0R0xJw8sLKPYl2axVp4H6Mr7qEUOCEEhTnrtllODXgDesFo7T9LLme3hplt/bZrnBsL5PtbQL0aA&#10;1CpWh7n8+E/9QPqr9/8ClL8RKHmiepQ17UJYbk2NxSfp3/zyr6bv+SHA0A9+XwR2v/Bt/yD9yI/9&#10;cPrRn/zRoPvv+NK3pv/1f/4kvRp4kbZt356+y9RirNBv+Y5vSp89u5V27XsP2nccohOtvhfePRFK&#10;TheMjQ/N9lqFFrr9QazTe4CMw+FqMzgaKda8VqH9GgphvHSIz9bZhxEE3nGeGYDBZ1ex4LXOm/1P&#10;03j1AMrieFimCmCt+gms+qin2KihTO6F9RxtCZCTKtZMjzNc72icY3PhSQAf0yJHUeKVzv20gdyy&#10;NYqxDRWZVu46Z7a8mof/h9xBbhrnFLxqSURsAF4PEIsykW+UidHeuLyH+x3HArvHdXTfRAiRszRu&#10;cyiZFqwM06pzjsVU7RL/Xn0r4NUqfEPt3V+DeIvmsO/mwnZ/7CLwH4a/XM0hGnNhXlDEL9EofCw8&#10;slx6rJDz57Nrx8+KHjaig5oN6s1VdyRVTlPSnaK7IEe+DRjZFtiJLZqcTjh5Z85oitj/XHNbX6fa&#10;dzWKo3x/HXMYRIkWn21cDBMsBDzXN6NiGuVkwYFuAg/NayjU2c34ruP3dMnoEzVAYvMiGX10TuJ1&#10;Y0+lHQf+R/qD//576T/+7m+Gf9H+KPbW0IzNRVD6vHOWzT+M5kyOJNMX/p0g8e/j898dfUC+9IPf&#10;msvTZZrvNKvmC9Gw7OWrh2mu4bgzB4ivpH0Hd6Tf/YNfx9qYZl90M9g5bgVmHmLfLU4CYW/m5v8v&#10;pvTt7oN49WevRu+f0eKBcF8p7DOK43HjPAxgupfm6hq06SGUMFvDjbUFYWkWgS1fsaoUUiBe+wF5&#10;jnUE+1DpQ6yb7anRye6AdyaiCNAzC0Zhvfo4HZkncQeK5SwaS/f5vrniR5JdEBcRNKGcAQbf+33f&#10;l/7Fv/7HqV63f3p20+SzFVCsINTupaHq9jRU2Q0znGPNXZ6hlTZRpMX6Vdb7Sfr5X/ipNIXw/dmf&#10;+8l06vTZ9ONYBf/1v/1eWuwvpJ/5hZ9MB47/73CX6LOMNb21RBUA4zWtg72xJ5Ab54/pvTSTfvO3&#10;fjVaB/zcL/xE+uEf+YH0+PFn6caN6+n69WsRa7nOv89d3hoCvlC5DO30McXPpBeF96Cfg/AUtM29&#10;Zpo30gQCYWFlMM1UUQQIgHeper3VEZTXVgS8NQG7EU76cjff0jsoDcHpZDEzWRZBaY6zHJ4DHZb2&#10;IFD2cUYX4nrrnH2xcwOAcp7nWGQdxi0+ihTcSKvTYkbYjwCoVJbSjmdl8ddQ2SyjHenF7AdRH+DU&#10;oWLdRoPd1FuYTSPTp7iPqPCzt2v3jMwE6nJ9A3wn06vRT9M3ffvfTV/6oe+MHj/RQ+gHQf4g9O8C&#10;0X9Ji/TLX0r/8pf+eRTvhU+ev+tb1435/kd/9dfxLSvGv/KHv5xmAIYLa8MhIOXbN5u5P5U8oRLU&#10;759rLhYizXoShePe2BzMbC9jNMbc6p0H0PgZFOVhhP21+H6rN4zivcHZ708jCOZi+2pYbTYJEwR4&#10;NisbZlYdSNXe9TTbBEy1UDLQu7ST3TYIfM5Keqr2HnAm25FPl3lP2aWcke8AaBtrQWfWDzVR8qbs&#10;vsvkkc4XVl6mgnEXZR0gwUzDOjwoIHOwkPxpbrv3WQM0mNpr3MPqfS1DM2sie4t76S4sda/F/b8O&#10;wctM+npMxbFkvQFir7Ggkzz8ezGyag1hHKYhC5BhgwF5AF0nFga8mNmahqaN+K5jQZgfbSWprTBf&#10;J2eQjmAGO4bPYbzmCOtb9L1Aaizclr6jIks2SQElYs2azHvljXz9xoG7Z8Ol4GQVq1v9u2s2AOvm&#10;5OCr1+0j0BuhrVc2Smmi6NSmQxDkcUz+z+K63tshAS+LfwVq/2qy97xoyHWpHcdn76YTpw+kP/7T&#10;/5F+4md/JH0rKCbGvZnFgkC3Ta3zM7/ju74AsSrks+tGF867wckSsIElx8VZlPJjP/V96Q/++NfS&#10;kdNfTY9eHQkGtGWDzaNUkhZaqcVNd7PKcrZxLYasZH8qzxtK0xRTU/N6CJIjaaD4EYLAlg2bXKvG&#10;mcylpX6elWne7cLKGNbIZLioar1PQCVDnJ3XcQ8+D/N6uPQxKNDcW3PYzauVkKUJzhth7tQuu+kp&#10;bN8hbwejGIAKdwHXC4XB573mu7PJiGQ1GGC8ejDcd72VIdZ9CGH1KKYl/dAP/0C6cfNq+sp//n2e&#10;S2W2hCKb4NooAayF8ZojIw+n3tpL9sDgfc4n3oAefC7z1//pP/nFVCgU03/5vd9N/+krv5P+81d+&#10;N+0/eCB9+PEHKNVvSkNT51mHjIeSM9AlA3L+oqoSjD0KbTgXU2EYwUPW/8u/8m/Tv/7Xv5SOHz+S&#10;fv7nfzoE+2/91m9GgdOXsMYUOnPQ9FB1V5qcOw7CzO2uRXGtRawXrmHFtBlEBRD9ct9pZVYtX87I&#10;mve1lAtYnb2VidTqP4G+oc+Fe5EL7TxOEwfMrmkuPWJdPvsyNHEOQbYnzXXPwzMHEf5n0rTVlSiK&#10;yfrB+J7BZF1bmW+zy9KY03QVENRwqP59/r6GsLkVqcI9aKSLRV5oXWYvtvO50yi5WayB8RByuW3t&#10;naANz1cXoBbKKAhe986W7R+kv//Nfz998Xv/YfqlX/uZGOjyjfxudbWpmFq8MQcXwW9LaF0+fz0A&#10;hH9rGf/gDxvU/WJYy1/5/X/P+keghVwAOI3iEYnbXEsguLRaBridTAWU0XTzQijowcqHKCwHXtg4&#10;MAMQaVfQ1O4NhXeiZwGT5yuPocDs+252zVznGnukJfCa555M9sVROAtcrJnRHWSxVAjmEJnyola3&#10;7Vtq0LO1F1tQNMgW6NN9MmPG+KJN69bW2yj3S7xQNIAki/BCObCXDv3QPWw3Smm/3LrJsyHjVvJ8&#10;WF3aIZeUt36W9ay9rsd7/XUsmuXnabxoV0kskJo8lsedZgGfvtapLFJ33gpV/bBGnkeLh6OSsNy9&#10;D6K3+kviz5/3IjX+LopoLZrb7CDpXFVlMGJh2UDP61RtQbiY+PZZsK2wY6am0KgK+nhIXuZ21jGt&#10;FrAcNDsNFtl/3gG7VhxmJPiaA7yD0tnK32+8VRIiU1/u+hob2Yq2Bfrw/a6o1uubeWDxkwfmVBhR&#10;TmP+CYh0WyqhobUsuosIPq4T0+GX+un7v/wDmJl/DwGRh3so1HWp2MpVhCLS+OVf+9fp0LF9IdCt&#10;LLRMPDd2+ub0wz/6Q9E7Y/fe/52Gx+4giLSKMBtXhnl+Wx/v4GXNwBj7pmLSzLJ6coHDtBnRKChs&#10;JwxoAyLRcR4lpn/bgI/CVOXpsPFm1/oBhbJCW4UogrBCr47wORc+wRGYsdq9AUGVeVXZ55covzqv&#10;KshNX/ABztC8cPc6C2j33es5clHFOtM8x1otxpoHAGDigiQDXYj828/5voo5V4/2ENKmyy6v12HC&#10;YzwH5ra+RJDU4Nx74d75N7/8LyLo1l9eSr/wj38unTh5INleeIy1aD2VQGmj3Ofl9DZoTMVsl9A5&#10;CPpcBNcMZC1Ddz/9Mz8ee23l7o+jRC9cPh4tlrWk3t/230FoIt3lUH5jZa67cDliCT6rmQ4j0IuT&#10;8H0Oe7Q4vvHLX/7+NDs7ke7fv5/+2T/952llZTn9yI/8cDpy5FD0HNJsryBgXgFKyq2rfGcOU/0a&#10;DOfwC1tjcK/KEQTDsbQMGmy3jVUcZc/eVtkiQKyuXIRf3GNHHerTNc3UNrAyu39TIbiH+Vw+h8az&#10;Yl0GuIxXzqaxBuCqsiUCvQ6U39hUKSuApGU7Lb5iL1UGBxBGRV4oDdZUxvLpLr+CtrTG3yLhxQfs&#10;D6gVOql27gX9KICC5tZzPYyKzdiHwXqDeXZTHJk5k/7k//xW2nvsD7FCbqZ6azK9ePU0+sn/zn/6&#10;7fR7v/87EQC3a6fFdGaJmemlxRuWLrxlB1eHgAiMHBX4L3/pF9OduyhLFOpsVUtjJ7LoIxSUAgzg&#10;tlmGBi7wLHa+PQrKPoPV66zn1zzzo4gPFdrnwwViqqv7nVuUG0hdSIX6g/DDawnV55/zvTVoIY/k&#10;q3avxHekc4HiEnvm2WVwiJWKIrfxl0ORojhueTbifOa2u+9m2xhEfTm1A+BmpfoK1wKUvG5z7Zv8&#10;TQspW5HS2tDcxyip7azjXljABoaVtYhjfgpY/Td7D8CZaWKJ1I4js5wp0QEM9tMYlvEoCmasujNV&#10;ejf57DsEj1zkLvwhE08I8GBq0dsGWvMUG7sd5t4HkZxOTQigu2g0eI0NnousmtdoTJP5Jbxq6yVE&#10;egomtdeFmRsSGdezj4IEyiI7izNRiDKFUFlcnQBBjodbSNeA2RlzzduYXzcw57fytztsHgwgImQz&#10;Vnl4h3xb6WXakMjdQxANeYAFTLCJ6jkY+hKEWQghp/9dYgyhxTXMSHEeqcLdeY/zML1FKk2EmP68&#10;7vJLEPVQBDttP+DABLNVvu2Lfx8k/2UEvUGkL0Vq1yef3uJAVtJP/exPJvtmWOTxlT/4lfTgM9B4&#10;IOiFyBc3R1wlo893EYYxJjFWPoJVcZR7ava652sRc5jAzCxDfLrIiq1PIhhnUYMZRsYYHIs4UjSi&#10;/oCzQ5j/tTDOlk5W0v7bv5ujvBJFE6NzFnRh+bAHtc6TQB0GcHT5rKAYO0vP2ZtJPt9H6EzAIE6+&#10;cfTiNO/rtjqCgN4dqFOiE2EY1W/PW3hhutdAWB3V+bsg1cNh7mu+60s1VW0EGloMH3MbQn6Q/uR/&#10;/UF001yNbAuD1Asg5X+c/vC//U569uocpuaV8O2uQV+2q2j1sr/ZVDDjBq5FYKDV9uM/8WNpcmow&#10;3b17Nzpf1tpDac++bQiVf5F++Me/J52/dCgEpp1QDaja/6aEsmczeGZQEUK/AfNqGjuV59XwxfR9&#10;3//dPPtounLtePrpn/oZ7oOFtLQYr+/+7u8OhdswwFbdHpaRboJh0PxQdTfI8kpqavVgQpsi6WDn&#10;dVChBXsCE189FLhFVfpzFUiF+iXO4DF7+BJBY8XoUsQKRIJmI0Umk1k3CN3w13IGXfhnvHE0hN9s&#10;GyUDgNDdKfgK6wy6VrBb6GVPHgWMufsKSfu4Z7ekA3LsX3IEQcO+QHNZoLylqbf0JR8bQG5DJzFS&#10;s+eYuTykXn6Vps0EGYPODAY791RlYKveNyiPTm82/eH/+J30c//sy+kX/vk/Sr/4r34u/dTP/1D6&#10;pm/9uwGWdNFEO2z4SEGvkDft1wKvr77/Z8iMm1guhzn3PdDnJHs4D10WWcdnIZg34aNVfirHRM7G&#10;LnRHDVY+SHXAgYVZVoSWWs6FPgNtPQywOcPfRPM+p0We7olxv+GC/dq1nrVOV8P9Nl7dyrM9jb8X&#10;6leRZSgGZQ9y0ySGBSwxwdo7N06xcTs9G9+K9fAZ11FGveH7z4L3+ipM+FMgN4xSj0yuyDzMwpy3&#10;AN3wGXKsgvVkewWVU6XzCWs5jAyDfwHYeiL6q4DhujOMd8TZzvf/utkYKgIpv7Q8F+avAU/THb2x&#10;/+d0p1KkJFUQqo8ggmNoZ4TC6174tydB4gpQO+JZCacpYlOybAIrXBRszVRuPIawLAbAzuCempqW&#10;FY9wYFYxGmQqQKA22nIWa3ZPGCwQjbx9WN1DcV2F9jIHawn61dCgfmZ+dRykeJb38n38nEi90r6F&#10;0DSoZsuF1Yiuj9VMWduFWYxZxGe1GOrdW2mswMHO7UqDE9fT3/v7fyem39j18btA8bfub4NIHqf/&#10;8ge/Bar/RszP74zh2hYd/Pf/+avp27/z76Vf+w+/gNJ5hdC0wo4DxaJRuNutUl/qZOViqrUGIYgl&#10;DqwW+1ltO6GF5+OZ9ANOYHbX26/ieS3wMsd5GqQyXr2Qhkr7I1Bp+fJ8BLklroxKzIgKRc3FlkT6&#10;IIpcCfd5EKVoewl0Ga6X1+asl/muqXL28q8jTM6BHEHGlfNpAlN/UNMcc912EaKP+jzKBqaxcGMd&#10;RJIFAOeBgPDepvyNOKS4d5s9RlAiNO3c6bR7y/9NpVO4OLDi44/fT3/wX78SQtP1+gx2txyffpp+&#10;5md/Iv3db/h/0nsf/FHQlutdWplFoYzxb9HMBvsCquy/4EzrXOPz9L3f/z3Jmbm/+Zu/lZ4+fZz+&#10;z1/8Sfqlf/tPImf9Imj+H3zj300/bOBu5grMOYOitVlZdiFaxFUAgRdaV9JsC6SLgN615/+mJ89u&#10;QYPH06UrR9KP/qiNuNppuvAkXb5yKvr8y6yz9cucK1YWNGy66TDm/sAcQgVQNMTejVYdNr6P/c9n&#10;FfETnkHkbvaHrWoHqh+kV4WPsSAUmApu3QtO3e+w38eikEaUPVT6KtfdF2j19Rt7lzg8HWHLfQa5&#10;70z7CujtCbRyLVVR6PZ06SF8rS4eB0yZfmwFcwA5eGRl1bTXDQTIDGeNZQVytRReFwcXh/vfVUYK&#10;jBJ8spQmGmdiDaMIOvPMg77YQ89Q37MgxbOZqpqzfy0tLCELOJ/F/lSaKJ6HVx6l2oKZN9c40wms&#10;iCvp/os96cT5r6bf/++/ln7yZ/5RLhL8HqvDv5S+/GNfSj/0j74vfQuW2J/9+e+x1gEU1aHgA62j&#10;Rvc5ezPDfsjnD3nWEyhDs6F6XH8EC/AiCnAH676QKtx3ir0YxQoYnP0AxTQdKH2kciLVlz4LC0Z6&#10;1kNhzy3lk9Z0IGnOTlA5XnsPnj0e91OJBpgK2fQm9VafcTYHUNZPeb2ErpCHG92oYbE6Ne8TAHd5&#10;kD3cm0ZB4cYzDbYa78rjRVfT/OJEnEGORelea8GXWCgha50xzetNHcXwCvl3lnVkd1ARRTVe2xPu&#10;Ht1Ab100rA4tYduBlfUZiEO/8AW+JOLNAtKf8WJxonqJwuZCpnuNmh6nMAPBW+EWzXvYIIWGrpBJ&#10;zCcj2o7T0xeWtR1CxRxrPqMJWuic4FpbQHzHQTr6jv2+ygFm4KcBCpH8DIfXWdAVgVCI9fhyExw+&#10;PAwRS8hHuH62RiQ++znrvyt3ziGcn3L4i5jRoAwzF2BCo/PrwegSscRZYeMG2NR++uT2nfQjCIU/&#10;+fN/n6r1CTbQ/hH70p/9xW+D1L8jfSeC/w//9FcgIgiHtVsBq9+43n6GCZbdTU60sgWEpvtU4wDE&#10;lavZ4vAQyvaEtj9+Lls2g8W5kbkBVn62jTDndTmNVPeFv9HgpUgw/ONBXNlfzoOjaDls7juOcDVV&#10;daJ8OL7vIAB9pbYtDSHyltjeEaj3ND1wtIZAQlB1EJ4KPs3QPLjYdEd7pRxM9opZEinx3XDXsW7v&#10;rWU0AoK1J5CpmRtaW6uznPsq910APd2ESM+nw8f/Mt286ZxYA8h5PZXWoxAwzqK0sOjUqeMx6ERB&#10;517Zl8j+HdKCgbXYG/5uqb6WxH/47X+WCnPT6bPHd9LHH21NT19eZu/NKuqD/F+lCzf+T3r0+Cbr&#10;yvQp2fvcuryciDSNwtRS2ITuTVsbGx8KNGf63bFT76Vf/ZXfQsD3opHcf/iNnPWjQDDldKS6JXUQ&#10;PLX5O1g8WpyjoDuYrb41jdZ3prnuBQRGJRSuvc8XoXmzPZyK5X55rs45loesO/B5V7jXLPQ2WtbH&#10;PRIB7ErvGsjzBnv0PJ7dYj5bZGslmab5qvRXKJqP4QGs7fp+Pnsh8sFVsksg3ggwS3fwIDeJn55d&#10;BNArH0Gfzgm2/oD9gTbY5Lc/oRM+r+AagefHoRFTFacqlzkLaZU9hSelybBSAXQGLccQNmYOSWer&#10;WMlOmxqaex/0eijcefaBKfI8NpKbbh4EeZ5EYI+mGzdvYHn984hbOWzcCvIf+fHvTU+e3+SZyzzv&#10;aRTShyjjY1xrewQjlVP+dEykwdZG51VUpdq/fgTANIgSHANE6gbuAsBMVnhnNZfnr7FvKCyeaxZU&#10;bqaej252YcgZeEVAZKsMrWBTxjPPuY0rPLeeClMw66GQR8umwb7HGWodKYfk03f8ZuD8ZfCYbrU8&#10;0DuvI3iZzzXYsxj5h0J9HbLMTp7WEO0LV1kGVjlWpfUiaLXnTrkDzYHsHf7dXRp9h+B5cWE324CT&#10;/sFhEEht/nbqrHwW0V1Rh2aApjDL5Tv2U67xEKK8jzAZrvO7HRJlZA47rcTBO0hWX2KzZ1qkKFu0&#10;MJFKnfPhf1XIKIztbhgIA3PKSr0o/11+xUbeh4k0z+/Exla7nyAUJCiVhNrTjVPIrwdDGQSZM4Ic&#10;tJk/o+tFN0lsHvdix+O+C/oOuYe9NGxhYDFN+MT44NcUBwh6o4ACAHm+dmIKSm0WdD9zIP3wT35L&#10;+ubv/LvpzJW/hOB2RzZH7s+sD93UwhWskIeRdVIERZRatyIlzRbH0fcGAskBq3X26QYCeW+Y6Fa0&#10;vrb5FUpzjT3ejMb+ZiqNwBwgcJCFBOHzGNzU2ppBIS/1FcIqDEcIboNZD8MMcwj7sdRbFBlk4vK5&#10;rJYTUft5c26jHQX76E9dVrpWDNSxOPaS74XClgg3IMhH3EMic7zjUqovPEBA3kY4VjA5DdaiNNvX&#10;EY4gTEklFD4vrqUSHoEhVfiawasbORDs2jo833gtp7S6luyHnEMwloJGbNsaKZ4omNXNNsDArpD3&#10;wm1VQZDPtg9x3dNctw5B+5x5b90jU9FmWzu5nuavwKHL2s01fpNKDX3870Fbtzk/s018Vs9fOnGS&#10;2FUY5wI0LbrLAV6FYA0rxXJ2h4/PYjV2Fid5byE1EFyRteK5Nq6D1LalgdkdkaXk7APdStOtI9DE&#10;9VTu3ULhH8Ssn4mUVvOaCyhAEfXq69k00zwR1pQpcFnQvH2xNlPxqggm3SqvP2+nLihwrHQSJXgh&#10;aKC9BJoE1RuglS8sbNJiycVBtvPA6ub3Hvs90zwGnX4MeDkBQDGtUsnG/+InwoTzX9lwZObpAH9a&#10;ziY2WNtSAwBkVw1KGGDjQJ+p2k6QLJZ5WJu5ToZDDD5cWitwD/v1sJco0yn7QZU/gu/P8dzT3KcI&#10;HU2B/Gvpzt2b6U/+5H+k//z7/zK1UdJzoH2L3XQjOd7TuFQolLUMRj2vXr+YHE5kpbM0aotdi4SG&#10;ah+w97uC7oLeFodZB7ykYop43Es+dwF59nEEtLMwtiakyeeKPMcTaO/jcIsa45B/2/MTgE5TuE1C&#10;0RpWLnai/biFlRZvSoNav7qq1jYbyELAGoBuFIViPyet0HymAl6Bq67OISyUj6HZy1gkpxDqw/zd&#10;NsEFnrfDmWhZaXl2QmZYLIpoTutvsJzqJwEp0vGbdwI+1EZ8yYMwd92y3xGErWjA9C6nyhvJdfJL&#10;9NnmwPXD6tOLgg0O0rRCi5WWzb/m5rpNxudAYZv6mdQ4+pIQAKA/c1L1VWWhY0TbDnENkM00CzwC&#10;0e+PoF+5I9P1Yb4bbLKuBXPCMTtRAEUEusFbH8Rrh4bDWpisWxJvelp+nnifDTTtUj+n/i9TzQxO&#10;KiglumrnE5TafhDSLd5/zmYpQDfZ2NFA/6aCmX8uKjWVdLp+IhW7Z1KxdwxzE8QGoeiH1E+mn9SK&#10;VF1dmqq27nUvjXwvrAxjQTSCOTwY+7b4PCqPiUh5O8O/2/ztrZVRPMwesg+NRwglEB0mr8IsC3it&#10;KacvPeHae6ORFxvJ7w8hni2pCHEEshKlBbG6z+wfStj5tTHIF4RQ4JpmbESdgFWmi48xKXVzZVeC&#10;AlJLzAKaUJQovf5yFYH8FOvgAkx8AOFgwcZ+FM0VCPsECBghx76rpMw99xXtcDlnBYhBJZ/TUWNF&#10;kEr09uB6FjOZyeN5GWi3UG20oMmtueqg70sogYPBgONYhKZdGgjsLsN80GoFIJDbbTikxv4hZjyY&#10;WWR64FZ+luLfuv70s9dBpPOrY5FCl3sxqfjtJTIM/WY3owPe7TJoJodgw+6qWjaLq5NRmFQ0dY59&#10;nK3ZHOrTsJhE617LPGkbqbnexuJdGHpPmu2cjMZoQyDhwdJW7n0KzCF4WgvXZAMrwPoN6zAMeBob&#10;ke43bG8bisNRbxX45DzXO5YFGX97DfBajxQ/0adoeh4eko/2p5VNlWkdPnoMjwCkQKoTCL1CG1BU&#10;2gPPONXpYcSMzISSbm0nEVZeCJa5oPkxLKxFaAFthKBEmCjcKgeDbq2e1EIvdy5ybvtTG8FlYHdl&#10;0+lEy2lx0aEYDfinFFa6rgvrF8wGco6tSkc34XjpTHox9SHK0cHwa2FhOf/Z4qJBZI0Ks9S6w/2h&#10;IwScbg37NFmpm60JaVbwlxWT3W6H4Y9BvQ3II2MZypTJMmsHVBnQNxtMGm8sPWBv9iDopX8L1rCQ&#10;ALzWFky/rXpWuUuPKnv3wDnQdtU1MNvG8lfIC0AbC58GkDHl2r2cq8OXyJgmiHuJZ11YHuT7KDKA&#10;lmP9yjyTLT78rPJkyGzCirGVLdzX2JNKAH6GJ8Ppom9+eYoz2c6ezoQ8M15mu5FuXw/B2jsXDTCL&#10;l4Iw3AZovYUVhz84rWQSRh5i0SsQkv0t0DhA/xAum6AqEKYBKrXuxNzF9GxUdHYSjVhNzcV7HP4+&#10;HkIB7+LegDZHMaM+jU0S6dsYyeEBtc7Dt5v2hoWWuecLNvQ0zHMOZPKUax5/S3C2Hq6HwJ2EsLLv&#10;PaNSBYCBBv3sCi+LYCpBCGY0rMFknyEI93FNO1vaAiEXQyl4FJj2fx6v7Qo0JgFods1y/3L3cgT3&#10;jHzbBldk5vo1f62snOEzOWtBc9BpOXcxM+9FOwRzwQs1rJjacYQqwlwBicBVqLcXn4T1YHdMBV6h&#10;6ozYQygHBKLdEasHEXoPYZQ77E3unJl7UV/lHrnlaVS4cl+ZJQ6fg7e83ZazGTnlfXfPaig1W0so&#10;/DoQspH21srzNFyD+Od28DwnEdwGYFeznx4m9nruuz1K7J5oYEnGsXLYKUoOFbAewSpLi+NUova4&#10;MVPJoNT65iLMfw4hdhpm1IqyW6dT4R8Gc9tDxf4ZdtYrNM5CnNvCFZcVr8VnFdZSCuGXC0PGUgVl&#10;bz8Xx0mOVxWwZ8OC0EW2upEResve5MWt7MO+EBBroNZZBJSK0/RLWwpoaUif0qlWpus2i8nzsndO&#10;e97WGcuY++exPMxy6cd7Vh9WWp8iuKppgM81sPzc597iiwA0o0X2xMwGaKUGoBiGZ2YaKDjObq6F&#10;0gaETDcvIeD3pVL3Vuou5J7w46XLKKlDqYA1XF26n4arH4cl5J4WOe8h3is2bqEMnClc4rpatDmr&#10;SOGqUhGVe25vNvIUNkGLqc4iSHnHnicjcwCsxhFo/TjXULjuQshxHdbbnS+wfhAyfxu17QL7GXsC&#10;L4lG653HqVJD8K4hD/pYG62LqbX0Ko0g0KewvFtYDTPN85w1lifrtNK9Ov9JKBd7xeufHkRYCiAF&#10;BKXmxQBGq7p4N1ZQ0J+m57Nb0vPpHKvSQtT95oChJntpZoodRrXilR2LAI3n4zvT0PTZ9ILv5KlN&#10;KxHfMBDcYM3jtTOBzPWD6zL1fWNGIv9SE6Vr7IL3bA88WbnOPu9Or+asMj6G9XQaWr7L+qVDW7ls&#10;Qi+PeVbnKGA1AQC1QpUX1qiYmprl0edh6er2mQKUdJcKyL6Z8BLI61qIzq1V2WTZJW1PwNsXEPQm&#10;bdhvqRNWpkCvGYBJGe21OV++8zot83yfQTMqgiOh/KIqHTDZWOA+AOu3Ah6NEA5JfmiRxSsLejNX&#10;NC2cxjOB4BaBBuP7HotysPD6mm6NdRbUSI2O7QBmEAbXYdy9aapxkEUifPz/uKbfzcrE4ignkNgd&#10;0irVCFqIGEJL6TqoRSBxvLorHlJfVn5I36vntECIVoHkII28WVnDefgO9rAhj26TxvyzeHi7UPr5&#10;KN3mQXVLzcE0CmwRf22BdYOyrDw0WPOq+Jep1DGdKSOnd9dXsdTQlroyLLqq956C4nTPZMRjoESm&#10;52Z8N7cmlpB1NW28yYrFzyq4K63PYMA+ysHKX3u0gKo4rHEQi0J6pnQ1mNz9FiFtvumiQF6yJxeT&#10;AxegVq5njYBMzLmALJzo0gb9ZZNPFPMqDTsko344gpx9UOzwHMxW3ZJGalouDhS+m1ZYQ3bHgLhA&#10;RQq1UBKBivU5SmC2N+bsYAx9ia4rzjae3XPW32oesmbs23VZD8HfBQpaORN8d7q+H2R2HZoy11lU&#10;1QkhPVnL2UER+9FXzLXNwGpjQk8jBEUrPqcIXctjfV1Lw/mvQ2FVuhYtIgPrzXnbrXYQ6qOh3EXh&#10;rre+8BgBMMZZ6AYqgeaO8ZPn5dn08do6WMDRRwiYAGBGmPew93ebl8/U60+l0fpelPGteM9RbI5Y&#10;tBOka9JSmqk4Mu5keg6N2+fHhlELqyNp+U0BpXqMdc0GbSz2sYgWJlJ7+Wmg6mGUwKvS/+Kcsdaw&#10;vacqN9KTiQ+xfg+gNO5Gy4LBwp5AelqDKvShGfikZntbLI3VPs+PEu/kYfRhJW44B8Auri8QqJ20&#10;vDkJOHH0W3ZnmH63stJkTz/hHg8QHAdRBGe41w34yEZ3xtjmOZvPADxYPeVbabxwCTopoCCvBz2N&#10;1T/mebfCX9LNZrgCX07thL/PsodPU39jlms/ibYM9v5//Tb7bRl6WVlpcSYvuM4llKZDrB3eoY8d&#10;iwflZrKG7kLPqQzPVFovUGqNcJOscFYzjRvpxexHrO0lezkGD+1mj3engdl90EU52VZ4rv4cvkUQ&#10;B5ARkFXZY12z8Bc8vg5qH8MyfF7cxpntSqX6ffasF3JutpSzVapOk8IaMD4yUjjAfqLglQvBB9ll&#10;7Ofk99HavvRydhd7louU4oVM8KcZg7r/tDqyHNP1V4oYV7l1N18TWjZLzLjL68TnkNPKqsV13dyf&#10;8oz2NNrJvqOQ61tSZf5GoH0TYMylf+uiUaLrzzU9CC2z8Oqtf1Zm1XQ073giBHIM0+B3iwXqvRsI&#10;0ez/UViqCAyy+D3zbE3/G0HzxkCJtwLv3cPB65ji90B2mPNR6isyzEJft4W5nZpImvuTMJHmtxpx&#10;kzWGlRHXUXhIyLdAWQcgTCvIEArKBN7LPuOV8HmJ1owsG2RyIz1QmdjCpxmQh8JCRhOpTNacz7qf&#10;tSNk0eLLETvIisWCmkLzGAR3gAOcDA2raTZibm79JCgWBQKzK0Rs/ZC1tSPfajwnmr96mOe7EAjs&#10;nbJ4F9/Qz6x7wWj7GAc3vzKOkOgjLLGSuJdtJGarpqTa0riKRXA2TNR8Tgrd4TRXswgJhQdDF+s3&#10;YTC7P+qaWY09DaHJ3plFYmxgmLV3Le7h+1m5KqT1UbOvrU+CmbMAV1H4cu8TSO4J5vl+rpcFqmfq&#10;M4mORTNmy8zWdD+9M5llIAuzDEraTXRPELiuNFu+2vpZ5jAbQlNYQOF5RFHTW4tnwjTL8l+xh/bu&#10;noRk2WeUUQhXvqt7RMsuoyjX6XvSnMNsxhBS56BPnj/pl13hJVMZdwBdFnZC95jBfj6+q175HIE7&#10;ECbyxNwphFtOo8uv1zDScBpDGU1Uj0RNgmDB4hirJzcclo6183LicCp076eXIOJXcx+mWdYQ68FC&#10;fjr5QRqePsNncyn7yrJ7YcxAOryCYNsF36F0PG8Eb731EuUwgeV0Ob0ovp+eTzq1yA6wKwCXAUDM&#10;vQikSku56d9OeAZ0vNYHxGBVGoyLtetPr6NwbmHVveR9kfBs8Ea0iXg9zwuQgOVu339TDR1lJ9+t&#10;ovyGi4e5NzyC4F1kDzbXF7nvbLh6CigMUxGjulSFwvO0e1MxKMPMlmXO2T7uA/BLE8GoK3QD63Nk&#10;Ng+CGSmcY29G2e+baXD2MPv2QcT4bB0gzZmiOTJ7CrS+nf3Deqt/Bi90AZ9nATCnwjrQbVXBii53&#10;bqTFtSkE/mBaW9atWElPpz9Kn01+hNI5iBX8kmcWfEnfxpM60MjjNFA4mJ4VPgC4HY21WfBXqH7C&#10;We6GfnQJ1SIgHymJ7I3xCOlBPjFWotyy6ddU7Qjg6UPoHesVRB5nDK1pUarUFleH44zL7YvBp56N&#10;ZxcxuHCzCbzZv6WnWCF7+MwL+GA5rFUnO03UlE92zzzP/o+mmerltOzcDr63grxxstXfEPD2UzCI&#10;NV07Gi4OhYIE73vvGMVFOCbP/PUJ+3XULN0113s+FasPUqM9hgBCz/AAzfnnaDldKSdBxBfD3aMm&#10;DD+w1X7cw6wdmUnimV8y9/REqoOMFc5uun51q7SMC1i04LVMe9JacC1WPfpvNy6EicIV5vX3KDjg&#10;Yc1oGAONGNHP38vMa6WtaCYrH/+GIEKQZDTZwszBfKsdCNSRhRvbvdEIJeS93h2IwU/TSMeq+yIL&#10;oQ8TGIQ0c8E4gi0SzFnXJbHxuhp+P3O6/a5+Vd0BhfqFMN91U0yBIMxDXke45fvakdFMjxvsjQEe&#10;GyNpul1Ile55GPsh11oNAdvs6gPU160JKsFeDLTt+bmnFmyo9BQahfbZNN06Hd9VqKlgDFqJGPLA&#10;l+xCc188X32VLdCXWT8O0Nb6iqIolQL31Jcfzzn/lHOeDqEhoS5ByFPVo6z1U/b0GYR5ALrQsrIl&#10;BAw7tyM5v9K1uU4FnAprGXQ1ifDUFdbtj8R51ruD0Exuh7q4VOfvVjTOhaUUSAvg4WwA15Tbseq/&#10;3kAxTwftyTMqugVQrX3ag17YC01jzfe83gmeQWFSYp2fpM7ycOx5tf0piPhmDMaJ3G6Yzf709stf&#10;hKFKnM/ziX2cs7nQDT77JD0b2wdjTiJIX2Hqf8r5mPqqBXEHxrwOqpznOVf4rlP8z7EnWj49Pn+b&#10;v5t9ZBOpblperqfFxQZKxjhWMZTzGEh33v76nE/QSfAoNIoSHy4eS0+n/oo1PGUfjBsMskZdq5lf&#10;xqq7OQesa9Dg6lojvRg7lAanTqcaqPjN5hpKB0GzMQcqPgVSvMpe6BZZRSDnSneDwdGxlfW1u3Op&#10;2nrGyzgRKBg0vcQ1+2sV3tfyzR1ee1ibtgZ4NrUN0GbXx1PR+C93K32Vns3aDvoKe+LIRSxk6Oj5&#10;7I70HGFucoFjFs0eU4DO90tpqoSl0XoVHoT5xSr3cwjIxYgJlnoX+RxWwaruQoHWPNdtxyD+8erV&#10;9LywLQ3M6OLFuluYQTheRFgfjvsMFU9hudu692nUr2yui+Cn0ovJ/dDDRZSnFfMCF5XgPUCdIGiN&#10;M7fl71Zo4ki4YmYbx1Ay11BMA9DMKPLxKrx9OHgnFCDKoDU/yGfMwHOkXwbHWebms5R27bE1UT/A&#10;uq35sC+O7mMtT4urclzSjpSOIS1Ub7EWq8yxMLFQ3wp4qJ5rGrQQPS+sPWGRVmw9RphzU9FdIFgZ&#10;D9OjXwliDj86B+wBauINz+xHo7/ziWc/kehN3+N0xenl5yD2h2EWFzvnMCt2hGD0Gm6WwyEmQJRL&#10;q3nqzjvBkRG3Qd0mAuIewpGD5gHXEJYz9fMRRHLau6hurn47BI3BuKU1g0/ev4OQuJxGKiAoBOnG&#10;a9eozzyjVd0PS+vTgQBNj4xUTjZ3HvQUhT1FA0YQb7hpspJzzzJD8X2eV0I34aNXYgAA//RJREFU&#10;WGdLB1HdCJrVxkNaCPqBZ2unYNxstmqqNtoQNsLENrWiWVHrFMJsClOrCnMb/PS57TkRLRvcg7eH&#10;n4kARQuyMGg8Vng3Xd33rIrr8Iz65N1/9u+tRTEvMsIiKTavhBCziMnpM2ZD+T3HLk6V7T2/B4ae&#10;i++bCmlVopZaBWINF0r5JIT9GcSFhaGiY00qaM1d00XNWJHoPKeZxtGoopWebFRmq9tm/0GagVEW&#10;1+2F4li/scj0CUuBZ9CvuoyFssK9R4oo5soOGGdf+Ji9T7Y0VgKE6AY0e0qXksFTg7JZuVdh2L0o&#10;9h2s/TLrOIIyULi+DmBhvxJTPZsoHFGcbjH3odEZCrN7AiUs0HFyfsd0Os7YPizDIEqfR4G/8XmV&#10;83UC1Pl4rudTH6TPxt5HgO1OL0GBjye3pydjO7G+aqxPRe0e9yITa6p2OM0173CddhoExT8c+z8g&#10;0vc5j8OhNPomFACUHDhu4zbXlPv/YDksvuB39oNnXASxLQB+agufhhKUFudh+gE+/2JqZ2qgUGLs&#10;HN/LLk4Uce02yPwjrKGjIawNgBqgL1TtRZ7jCe6nqYAFns1ajrBqgv4BA/y+EX1yVqC/59Hr3CQA&#10;ecHvGXC0dcaziZ2pFhbkcur0RtOzEbsrHgGdX0/rKPFoDW5ge1OabaRXsyfT8iZnj2IYnD6ZXjiv&#10;F3lQnb+PVQ3dLL1COdU533K4ijakc9YhHwhmZsp30hAyyCyYMRC9XT61vNxbg7jd+am0sSoQqvOZ&#10;Y5yRrpPhAAkzddtmYOUAYvrcY6R0ITWxiBcW2V8UwAZWZqHxKQrgY3jSrBddrHa11ZV1iH14EnTk&#10;IGwBkF4Pfeq2K98MF212cW6wztnaaeSUwFjZmus5zKIzKyx7CqDvZP1LKfz/0u54dS98lcFBlgGh&#10;A+Lz/uIZ2ynVuEN8RsuW8/gbCF7kqwmfieAqTLULwXMmGKTAgsxtlUhrHGoVdLu0XM5METmbl8KE&#10;WlvLwUYVg0EMiUEhnfuH5BTCaudZ5OyONA5CjIP83c8oiG085nQcJ58vh9lpmqUo2/vGg0uooXDM&#10;3X2Btt4ewdMwjRA2+hvNcrAjXgQi2IDXrEezUwWg8DHTQ/TrRH8DSxL4eO1kaG9dI/3wxbofItge&#10;FgT3wRSbAWGblmfA7d3GxppY7yqoMmvxcQQ8SKCGWd88COEaFJpkb2QA1+0eLMNsRsDnUDgXuV9O&#10;47QxlXnSYWWwZu+hBaNrxkwAD1aBahBVFOv9ZLjllWo8u4dqSths9XoQmuiaG/F50+0wJ1E25lwP&#10;l3eDpC7w/SXWOwwTX4PZdCVhLnNmqzEoxWwKU9iusS/b4gykD/sThduJ9ekaMLNGhRWunxD0EqjP&#10;uYyyOAPRHeFzvTBRl1emYZT52FfPrt57HJ/lS+ylIAPkwVmI1IpYa5q0FiPZTsFePd7fKf5Bo6zP&#10;LJcKqDqnur0OpdQCUfme2TvScH3+du7GB4ObJaKgEshIt/YaMj3X2Idmr/sp+nTPbbGxvlmP9ho2&#10;gdMSMJd5bTP7112Le2er6ihlh3GrrafhlhsqHE9PpreEoJ8qX+f8uyhKLEz2RBfOq8JOhO+2qPi2&#10;H3up8RT+ucNzDiDUtqSXxa0wqmvVtQVKhLGL8F9kf2z2od/zCPmXqbcwlV5OODdhTxoAUAw3QHgI&#10;Qadt9ZZHENooYNDn+pqCJNOT9OLzWKRU49zWfJZNeERXCWhVi20J68MsM91EfRSMbsC5xjXuewlh&#10;OMw+rXJNryut3UDxOSlM1wD8wPk7ZnO0tIPn35oGSnuwAG5g5dwGAaNsUS7uweLSLNbZGT63n3Nx&#10;dnMjDUwfh96uQ2/706uZo1jDl+FH5zAvw7sTrHkfiukg7+2BxycjKNvtTkLrt1C850DC92MaVRkr&#10;y3iM52h/fztPDk7vSfX2w7S5Cm2A5Ku9R+nl3K70AiHvkJbFvkH0DIRs8T3beJieTe9Ozyb5zKSA&#10;pwEKnw0Enb0LPutaqi89SAP1nQjgw+GVECTlfRaEbaDMn3Mt1gP9Og1KHm0idyot6Q0hvtJK0+UL&#10;EbRtoRjkh6XlInt9IQCGadZ6ACqmIYeFq8wxxmTCiZa3/OZaPg8XndlMdhqwcMrGhW+DrDAYEv7d&#10;B9VM5sNL+GbHmJ7kYAUFzyJmrClH47V9MIFFMwuB3ALRYNbra7YS02yCSAHUl8Q1M0rPAYbVTa4Z&#10;AxAMnp5lsZYzqxh8X9+5RHgjlIvBwjBdUBSijdzox4eyWGAAlLwdAkIY6At+qyiytaGfUUR5I1Li&#10;9MMFmuVQoiCATYsSbdaUhfL+1N9wWpQBqRXWtIhQzYjBe4mODBhr2ppdFGvlPlY2FiCwmYqTVRxe&#10;ssi6tU5AjyByJ8SofFZW6xCI+a970zzWTuQWcw0FTbnzKWt5V+Xm30XrDhPIe2KU3j4k6wjhGmjG&#10;3uU2/Wq2R/lcdqWYXaA/2+96+Jv27VcB8H17ZwyXPoKITkNErxA2E7GPgej4voi22Lj4lkm9f16D&#10;fmqn1JhpIprItCGdmHkkgltlLz5B+NyI/fJ7Zh5F0IjP2PLg3TCYjM5FMZkoDRSXEOIq3WyZuJ+r&#10;MH4ZKwMriHtGR9B36DF+bmAecw5YHboGRVX52lb6zUNL7PvcYc4MRoIWPFvv60vL0SygsAZ9L+hE&#10;hbgeQUUnW+keyWCD9SSv62DpWzz/7vDB2kPJLBU/Y+GYVcEW70n7eYjKUgh/p5opHJ4i0Mycmipf&#10;jQwPs1a0MooOqqlcTc4ejiC0+7Hxmu/2EGjH0vOZD0B4VzkfzsH1gwZVBItYzk4qGwQxi2AVzro2&#10;GgCcCcvqqzuguT1YWScCPGys59a6I5NXsLoLcZ5aBLoAzXuvY/0Z8/Bl6qJ0rzJ6MXY8vZiwtF6X&#10;y2aaX8CK63yCUHqIQrsEAr0B70+H60h6X0OBVJsvef9eKGD5qr8yE0L06dRHybkBxmSsbxB8mbNe&#10;qT8ORaNLVlA1A+B6Pr0tUP9o6WRYjqWmze1OB9+bcDFm4da8RWU7eYaL8Oc4lvBQNJF7PnWQ8/2U&#10;/VrjvXPJFtr2aekBxgQd+rXzwPkl+A/lUravjSmXH4brVAtYi9D0y6ZzppE7z6f2pBczrIlnqGN1&#10;2fxPGjTgL2CpNLEgSwfTcG0bMuYq7wkI28kcdgVsKLvmrWjC+GLGLLWznKXNEAUo0q78ZMxlPrVX&#10;nqTq4jU+f4fnvgaItELVWJ01CfKjYM6fytLVSApQaTr8XqBmF0qD8xMNZHMdiw+Ld7zy8dcLeL+M&#10;3JG4eQiuxo19ING0AakVNgcTvmTu8ZZUcbJ3FMD4HR/aXvCvOdgWQmwfguQ+m2DTHRlKgX0b4jaQ&#10;mmCEBVALpkdzP4z3GQ90I0x40wUjA2DDnOKzgZb8fhDR5hwHyMHVHoDyNBMR4KsdmPoM33UoyJVQ&#10;QPr6PFBNllkQwFTdJkT7w6etWS+D5xxZBQ7WSE8lcRI0cS4LJjZd5FioXsUM3pbmqkazbcLk+K+T&#10;mGNbA+0F4zlvEeRshobC3WuKQBtd+7Dsg+kOh6LM99JnXEBh2a7BYF0W5qKzofL/DVOaLQ+ha7Mu&#10;Cd8hv7kYxMDKfZ7D5mRYPqAvg785dTALvmrzUTL/PQtSz9DrZ8GochsB5S2t2/hNy4P3uU8eyjEc&#10;zy2C0irSbK7NP0bpFfk7z4PFYb8NzVpRq3uhf9quhHF/n5nv2NHOYRe2nbCpVxHCtp9KVKlKAwgp&#10;U7rm+Ls5v67R/htr3LcP87UXp9ir+XgeC9zGK8dRAlYHYh2B4jV3FbgCBRG4hK9ANa99g/XbdGu0&#10;vC8Y7TVr9LO6afTLukYzLxxunQPZWHr8XZqWbucAJD5TxC5gJCudY/84DxXbdPkywqHBugbTBMLR&#10;HvqmBuq+EJVZ9agCMO6wsW4hTzG9mj6apgEv+nZfzX6cBit70mCkNdoGO/e7t/93qfUIwfICusHK&#10;RDhMQ8cDc9tBfA9Zp73An4bwdE2dXikNTpwMK7S7MBPC1PRHz39xdTxSLgfnDqEgPkL4PAmB5L47&#10;gOfF5HZ44Rz7ejTaeWjhtBYeBjodRACPlhz2Msy5F2I9IfB1E7In8qRnb2W3Fsnz6Y/TSMWK7J2A&#10;luFA/i9HUUyT/zuVFLKsJytx7o213l3S+pTvsNI3Vbq2vHU6mVbRUuosO9v0BMpgS3o6sQ3FuQ/r&#10;5jk88Ty9RDDO1ODx6qE0WDzG+s+ll7M7QdZb06up4+HKW0OeaI2MF2/EOu35MlJijdD8DNZsHsaz&#10;EZaJltLg1FEsn51cR4V4JGI5Wm4G8Z+M/0UomYnKWZD9YWTUNdZlxsynPCe0uTiWprFKw+0qj1bP&#10;Ym2eQWnMBGizeaLrNwnDmJCNDx3uPg5KN6U4LG15NoxW+TDHiuxoOVY5CE3Y4yYHSrXWg58BFgtm&#10;WwUIFpxIo4CNNwWueQTafRZ1BYNYqaX508k5BJXep/Dgha9z0UTl35tAjZbR19qm/uhzy38Poc/C&#10;LL2NdKiavs0L8WC5GtODy1N/wpzndzfNiLHmlX5KMxhkMA8/oxLRniijA3E9QCs5M/UBDzkYm2hh&#10;U0yHwhIoYApOQ1wy0+qygQ8QJEyi5tXkc5DxINp2aHo/aypgBo1hyn3A9x8iHBqsuwlCrUMEmD6V&#10;K2mpX8WUbWDe7k7PMdNGi2ZJsB6Uh9ZAozWYFhYK3KvFwTp9xtmiUxzoNRArygsEtQ4zr68aKG3z&#10;Mxf/rK3oF8TMnx/h0M6lgSlM0LbM1o+9FVUZVDJbwiIOgyTjcxb73IkDVUG1YBqfx/RNzX9Tvl5O&#10;fQzjavbvQMFavHIxrmfq17qNugwCNh3uUGOfF6Lvj4pT87nDukWN7cVC5Ee/jrXPp/HCOVDXIxQV&#10;piLnVIQ59clL+APFbeyVZ1YHOc5EF0WFgrN45/jcFAQrKlrjeVROA9OHYYLrILHL6SVo1ZiHmROi&#10;W91t5vy+mtmLMNmNIJxhD1azeY8ZOVW9CcL9GKR3kHVUU7Xzkn+bu70QvmHnwz4f3ZlRKUJrnXua&#10;kTFRuIGA+gBGPBKm/WDRjAQtvtep3mFN7NdI4Sh75ACUVpqauwatzUNHVxAOe9gTh4ljERX3Rqqd&#10;zzZTvp1ejG+DfixI068PDYIkm71XCJX32Bvupwuh8BEm9BX2HZOazwzOvs++3GUvnWnwJL2Y/TDa&#10;EIjsFZ6TbcBB7UAawvqaxxQ3G625MMB1tkO3WCui4ci86aZy91EabxxJE02LXHKBzlzrcoAFBb39&#10;TYzZKPha8/ApCiMhiE1CeFHcyjk8fLvv0DNCwVzyicrluNcY1tH8qgWGifMscya704vCx+llcQtr&#10;3sF+7gdlFxHOWi/wJIq8ULXIyx7l2ToZrGwFKZ4Hod+KQd0q0D58Um+/DN4LYQ7d1gFvpnFGjIuf&#10;Ai3z+rPVewWaqoRiM34wWjuYXs5x3coN7nsvtdvjkVU0xx4a/DTwv4KFtYZSmEZRvyh8yJp3oACn&#10;ELpzKByQa9WB41gQa7VA8KUOAK96BvotwRf1NDRzLL2CriugXitCC42HfB9wxnO55hW+O222DMCu&#10;hNwx4aDUeobC3Ye8M2V5EIV1C/p0CMgoAMH2LIDa5dmg5+yCXUXWmDZqF1RQPc++ibyrAXZUiItc&#10;UyRuVmIbmbewPIT1fxHQtj3qabJFruzE2tjItS/GPgXIzYW78LJddhX0WqDL7PG9oAHTUisoIbvh&#10;RmadwIq1vEXwwHAuZHGCGmGk9H4Qj5pCIRQNq95mU5j5MFkyqHSSh7+GIDqHdt2PJp/gs8tpaPZU&#10;qoKGvHgNTerwYX2x+eDN4bT9aRUhPhKa1awV3TGvP5/n2osQ9zWI8DDm5occPCYfSsI1hFIIBPka&#10;Qr7Lhj2IaxvECGXx2jYLtfA7WnAwVN+bBko7kuXH5hFrxmhCDs9aSWZ6FOY0m+hoM2c4jsx9hEa+&#10;yv1Esm9Rp0qL5xCV6UdfBKE5Ecq1WEGrn8x+GvYWXwRJOnjXIOskVo7DBERq5eYnYS5FsIlreeCd&#10;edBJ72kIhnCngGrcu1yZZwzC+4rOVbwIZNZv35+x4gmI3wwje9WssYe2KLiIkHL4sUr2TdrAfCx1&#10;HwfCmiifRuEdQeBoxunemAwr552rRNeRGRMqnBqIyfJvlYfFbMPFj0O55s+t8e+7fNfpNPl3x/9F&#10;yixEbfvmQQSFWScxMmylHijZNZlxpGDyGS2G8j0Vv2t1zJ7pZNn9UGVPsG4QTLrJ7BTpz5XlDtbe&#10;fc5xOOI7Wj+6g6SVPore3v62XTWrqMvZLy03UPygIgSm/b+d/RrNzdgzY0Ley2IvU8o8I2MbYyBD&#10;e8zYDbXeHEH43OCsy+FTXVkDOaFUlvrlNF0CPfMdC29eFbZA9xd5DkAL91vSZ4/ycC/tl2Ra73Tz&#10;XFoGWakcrFbVHdWYd15uEYEsisNaZD3Rd58zsUvkdOUUa12Chl+lsdnDEbQeqm1LAwrV+mmERRfg&#10;MYslew3+uxHP7HXc607vBfRxOZkeWMCKGkNomKO/glBU0Jfhs/kVG/id4lxA8a9rsbZK7wbXPga/&#10;OJlpT5pH6AnoDFYbY+kB4jLYy27SKayrnBqoMMoZdPJEBoJWvdbSVPNUCFxbCotUtYBNfrDCW8sj&#10;p7dakTvNM59EaJqhdC+tbNr/HNoyBTYsP90rWnL8Dv/bS8ppW1rus4CtZfhOC7/aMgC+M002UOjQ&#10;TKF2Pk0gowYrO9MUz2ujtzI0HKMUvRbnZCsB4x2T7NUc+6wSktdWV41Had0ZF9xItf69NFrfH8+t&#10;i1Beys9qjZAV56dB0Y94liLyTT871joW6TxnyAfYnz70/LZ3DjJLGTNZOodc+Ii9RQ5i0c7VTXEs&#10;hRWwtDIZPGhFfPQDYx3N7jOsht1YOh8j1J/wuXVkw9dZ6rEW3Yr+nv+uXP8agodI8iT2Q2i9wxyg&#10;eZmbCOMpLrwXZnjBx7Kg1ayO9CcOXaa2w5qBN01vfY3F9g3e0wfq55chWIWWJi+owJ4yZRAzL3t3&#10;WNk5jTlkpZiEambAWHVXGq/vBg2egwj1K8sAMoTmSR90fwYG2oUAM02vGhuu1somzDqH+SwNGcRF&#10;qy+uTgWBuR59zLkSM7tnwvWCQNHFYgVqtXeTQz8dzxPZIeHGmEBBneZ1OBWDofNmimxtK2sv8g0O&#10;1YyjqeYBlNuNrLBg0sx4CH/W0OjaPVKEvoCiuRNIwH4Uph76OQWPKU4K7BxMUXiuhTWka0sG0d/t&#10;wAJdY770GZqx0Fky8OPhbqY66xiqbg3r4fXndvGUoFUsr0OYTpSOQFSWPfP8EGJ+j+dB6BbaPGcT&#10;Ybc5x7peBfpUgBsDkdH1fefiJ89CJZSLhoxxWAvgGWZ/uspRJfkGhnyBINwX189CIP9dYpxtnAgL&#10;I/vsPZO3ViTnaNdBYyVxLRheP7UMJzMo0N0Xz89zz1WaG+yHs0hNPxWMZHrx+7rNSo1PYc7huL7K&#10;M9OmBWv1ZI/8UsvGZ34vu6HcHysXp8vn+JlpRqHg+r2XgtN5sKZyxjlrSnM/U0PlF5Fhu/8SWs5Z&#10;YbqxRMEOdOmZtuo+uUc+N9fUd2tRX6n+gL0xWGecoxVuzvH60UDxNmKLqnJdJtKX1jDXMNhsYdg8&#10;wkIeMzbmEBurwG2JbKFW3VkOKDifd6pyIuIHU2UnPy0EQJFnjRHYSiQ/q3vn+lYREPJ6rp0wuGkH&#10;VF2rDrMvIDwnSycyzQa9AwY619ibw8khNdld48tzVCG4h9Z6zMSap+sHAUGfsj/W4NhOYndYImbH&#10;Obg8f8/+MqMAOgAVVoOfM8akezECl0H7qyDcJwjxx7E/Pufy64k0iaIxnmO8ziw8x01aZeyzxTjP&#10;hq2dd6ahwr5YU5wLzyx4URDrGrU3k/MYest5GI5xSTNl9Ol7b3nWFhSjKEf94tJx7hXjc3u+Vsmj&#10;sG0qh9yyzYr77vzXnIVmYNcA+uJbnnRubgH5huXi/AP+Fum7K1PIRJXVMNfWrf5OuLtH+Znlz0y/&#10;yHTk+tcEPK8OZlAXonzHcOYFT5azts/+ax+ukloIitV1/ZQsRkQbwlv/2hpa9ARo4FB8JwIJ3Dwv&#10;ArQC+sh57DBoX3dClU2dQtAdDOGjUDCwa7riVO0oyiCn5ZXblyOoo5KQuCyIqCDscn/515iBQxAZ&#10;piQE57g6I84OLbaPtsLVzJpAIBJsEKGlzKCq6nnu7eCFLEhW1rupsWBF500Eh+ladq07xd9sJQDy&#10;hEE80LXNIhtp/rHXW2d99g1BMTaOo6HPZZOJA+mhwPR/x5AE9lOrxeIf/cEidjW0KNYpQwo1D0lU&#10;rg9O4jHlyVz6sQpoEWRnTEIBosLLKEJ/cs4Zz7+vshcopCbPZHOitwrZ81zhmloLi6ujIDT92ZiB&#10;ELwN0BawTvqrrbS8Pg2z5XQ3vxcVigasmrmnTVgbWFwWWVmI5Ag3M2i0KlS2ORBrum0xMlj83T4q&#10;ja6DqPXRP+Dz9u0ucJ1lvn+Sf+fK2XdrzHul0JJY8x57DvMRAF5LdYSCk+6dIgbx8b7WiAAgN2gy&#10;NiDKNANIP7tMbTC23sZ0hbGj5wt0GWmlsY+Oe/wEBJkHvutizI3gVhAgExGU9DNmURhoz9lZmyFM&#10;ZD4Zz1z+IkrdYTiemfMTVOzzS2ZJXQhk7vpMBbUi0+cX6dnuodS8w1oNVq7yfenL2aovUmPpEeBC&#10;98bn8IpV2Nsjm8u1RIl+ZA5lGtAdZ/toz8e9sHJaAaLQq2HWm47sNDVngkorvrcKUtZt5bMYi1js&#10;A9Cw7sz3toWvKYOLK3ndqyhVz91eJyYeSB/+rivVmgf7oQhe5NHOvC5b0xZb0OJkuGkK9U9S36wv&#10;7mN8omnL8eoRBKyFZzbS00duphvWPLzkVCJzvqeQIzlPvwf9H469rLYfcu8+wOAhqHhvxEFsK54V&#10;kvRuTEgB2YC2eXaEpNXbS+sTPFsVVG8F9anUXbGx2FkQ//402bJX/kdpftV41ArX/gw+NX4HqINH&#10;BVXGEbQal1Yqwe8WONlWOUAbNLG+mVOEbdeQLXWELmdqQZkZYxZn2VvezLG/UVQYMtQWEkPc62wo&#10;Ss9YOtAqsA9V1LH4eWmjfxcQd++vv+teeAYGlm3CN8E+dZafpw1Ajjz1N1w0BjV02Mukbrj9RLr9&#10;R/ybBbMoW1COVQ+maH5j9SOM2cIMjj7HoQAMbN5F4+3kgQ5EpoOpShKG17BnjRH+tZgKpbnn3MiD&#10;HB5I6K1weIe63EwfyEwMg68GNzSz9TmZsthcNCc4QexLgSAc49VccLpJLQjGh3v9xoq8Jib4IYSQ&#10;bXxFFBormEQIrfai6Up3gzG8r9ZCBGB5Lt0RpokOlj6Aad81+skB0AmsHIfzKpgVGCqKseoHqbxw&#10;AXNYFAuxYraaAjlR28I+nAsmNotDs3mifCYQrYrCIp1y41mkNmpN+Iwzlesc1PE0XHk/1ZduBiFW&#10;57lfKFPb+q6BjIdCkIZ210XF/UQX7lmpfQcCr2ntxZp1SZkTbuqbxNVZnMVUnwB9OaptBwjRvh8X&#10;IFLdH02+k1GlisYq4ca8Sijfwz45Wh6l7qVQwiqpzTcNzg9r7LVBUoHCEIR5FIZ3KAx7uZY73ukK&#10;s87BPtXmdFvZa898v6MiHinsiYBmFJ7xoAr3RYSkwalx6Mb6hWrrU9Z9judY4uFMt3yAxXSNPegj&#10;kAw6HQrl4wQfByjY5EyGSymDDYW+mS+23VBxeA/bD9hXROEzWTuGADiGoLkGL6gULKzBnEcoiOSW&#10;Ihd/E754AYgZ455laNq+QdAENOU6HUbR6FnnAKjgPLy/gmqu4XAIWx2MQK+2lNWSBUmz1jLPFUIe&#10;xO7ZD5QddGN8hPNsooC6N0JRdgBO1i+MFgReE+yf1ckgemi2t4SQad4NvotOnvxtCTAx0TjC955y&#10;fXmKNQUdwQgJpf2mx30eQ49YwJtLabZyMTUWbwBUjscemWGmu9a0XPfYyWrRszyUYwZuggXjbOZr&#10;W1gXQpbPTmJdOgZSeaBF2Vt7yv4cynUi5VwBqrtmlr214VwMB4HuVDoqB4VVjC0EMVvLEq5T9tL7&#10;qYBs2+2s5WkAzRt4nU1Iq4BG+9CbajuPQtSKWVy3vbTngBWyMc3nD0cDOHvJj1eOcZ8TCPjtALSz&#10;yLUXyYHdCtEp+FqgFXwVypSfEavUPfoyrOd673YAAQVwd+UJz3cqGr7ZGsGURQPmyqup0iVoZZg1&#10;ZGvImI/tRmwIZyaXcnKoaL3H7rd8aizQojv5qhm07jlrmU3w3LobF5Yq0DLWAwC5hZyecBhJbQ97&#10;uw+5aoD//DsBH5IVgn7CBRRGMpgawg19qykQZvp0rdacwJRzFJtaXLPEVDIJ2QDY0konTCvdHo15&#10;CfNWEOj8ynMY4AKHvZ3vyvioFdCnfvpaoFgjw/3YrDqHk6fRZybPwtU5iTMsfA/335uVRGhB3SWm&#10;BWJ1iPYQwO2l4TDvZRgRti6MUuNOCB4P2V4gmjr2QIlrcx07vk1Wj7Fm/dVrbP5jDh+zGMGYC0gy&#10;U4heF5aHIUzRkPc3f70Tfl01vtP6/X4QPoyk+0C0bpxApFeAcWyrYHl+aGUOzuZoZpRkc22DtT9P&#10;RudHQBWLyzWEn6PARoNprDaO4ApEaJGNSKTYuQhh7MXkPsahwww8t+Xbq1bgcraOUbR9rKmaClSt&#10;gZH6Fq5vbr+9xI+mHtdxP1ewdkqtK9z3rSuG/fLvWkuV5mPuY1fMA2EpRMYSlgcUytkvpmbXcvTc&#10;dycUTjzfBkrgBnujEp8NxVnviVp1/2wmg6/uQwSJEcwOtogzf6u4nBDWWkRg20YYC9PA/IqWlIqa&#10;9Ym2tJ6WsUAUopq1NqzSDz00a4dCz8N1QAsoY7NhDGqVECirfEeQUajfYM8Wg8n079aCbj9Fwe6J&#10;szGLpA5iLDYRdFiwZvI4F1OXi1XLFquZ7jrbOJNsPjfblj9yXrXxn3WQspbw8NyH7BvWCwDEyVHR&#10;stle7aVj8NUOBJI+XOiLM7aKUyvYtEo7IK5iueqmE3S12AenlQ17FuF+yZWUFsXZoG+26pAcExqs&#10;gShFRprWQm/ZTBuDdZ51dmvOgoCd1m88TeRokoGCUkCmq2Sivgvldph9qnONichMGeO+tliWdt3b&#10;PBvVgjSL9FBUm8qN9RD6tsuwJXeXe9u3KcY1VnYgeG+Gz9lYibG0wdkdnAOKmufImU5LqdS5BP9t&#10;TxaRrW+scq53UO63Q/bI255LFyXnuD0zuGKwRvk69HwBtD4GHa1FjMzipXU+a3GVaNm5slpgWjB+&#10;xyytydapNN6wd9ZpgCzXh95NzBDweS8TJUz7bPSeh9xTFmhlWuynJay3YpLnGyi/B0+dAZDZTuAw&#10;e3ib88yD89/JEMGkrZeN/2nRm16ubJhrazXsRzYdi+cPsCvtwl/ZTanVC8Cqf5wq3YsBkHQt6iY0&#10;5dd4pcWWpnyP1bbz2vr1PngFvD7DfVHoExdG7kf6pAEPhL2IZnVTU18t5MzDhwgLc731aeXOhjGT&#10;NUwMhfJbBcG1DObY/McOdRZhZHMKbcghZMHmUOYbfGYLB3r0LbqyKKXMJpqG6IaXYOADEHxubWpG&#10;j9fPD2+6EegMIe3wAJFd1rpmBqH1435Whjr84CCa9mgwj4IkE+MoG2YsQeFhwHkewp1BuH/GIZ3h&#10;eg4UcNNdsxpdv5gjChfDPI6OlTyHPeHtUaHbKPaBPZABHDRuz+xWtBXIa1HAZV/1u73yQNW1Wek4&#10;hMJ+OXEW7G8UZyHQMmpaRVmcSqM1lFBjS2ouPYCBdgYzyXRq+OjXEnvMNe2/wvrWreRbxeTFPJ5s&#10;nkyrWBx2CJSBI2AGI2lqF8qiOt0YKimVUb6nfn87glpwYwZRVsCmpS7z3qcgLi0R07u06PL3LLxw&#10;epZDJcJ3zB6KKRSqs7WLEcdQWIbf2QAsAlT3h/to8DM/7ybv236hl6ZLd5MzTB2E8M7FoOK2pHu4&#10;cCAAhmCh06tyXVMrN0I5razKsAIJS+4NFhukvZkGZ/bynkF+C6k8f/t8D6TnhS2ACqxTrrFpQRDv&#10;ryMUK60boNpT7FkleCfvDZYAinm4eDD4J8cpcqxB2pssn08DM2YQVVnv5+n1+mbaWFsLBTKEGW4B&#10;mm41q8T7y23WuBDKb2jqGIr7KutzH6QRq6ZXUAzOej2XXkztAkA9DIUuiLA5nEJJRTpVQbja2ni1&#10;Bqr/JA3NnEpzHWcmGCe7mCYb2QXh2M0x/mYtgIkI8qS0K1qcaSH8O8Y8cv94UbYpe6YWQhpBU1rY&#10;Vm3bhEta1Tq1uM4z3ViH1rmW+6olqhtT/lvRdbYGva3DQ2srACpbBVvJKT8vhAvV5ngFWzC3n+bP&#10;tAdQkvvSwOzH2W3BfujSNc7wYvarKMpTqb54H3kE2uW6bzY2oL3P0qvCh2kIUPKysJc97UDjLZSs&#10;PvZeyDTPxl5Vo1gapuhmC77LMxSDH5a00monQ3D7OZvduc4sFwWq8JsxlNZpEDsKvql70kSD7EIO&#10;oIdyLtZsK65ltwbd+Lc2inEXPHAu9iyDvUlk6hksq9xuQzPc7y+vtziHm9CKw1aMxbyranV/lRnK&#10;atdk0gMWHkpPMP1WwPsJhDACfqT6IRt1AG15E0K18CcLwf76KAf4CTfCVHPRfL4LWpURZHAnneiC&#10;sGlQzGt9S/SbnxvBzwxvM7CJujmmx2FgfYY8VLgV9M/Ps4nnUmf5GZ83iISQ3SyhBQ9xAEfT/OIc&#10;9+0j2M2esT2sLXhzUyrRjYwuip6o7g6EHqYQ69R95Pi7CohHQV8B2U2o4cr7QwgH03D/0JbsQxb4&#10;oNDPe6xPppFgF9J4EeSNydhGg7vv4YKx0q7EteawKGxTyzX0KTe6T1Kp9jwYzkO0970NtiY4zN4y&#10;isf9c29gAJGTrZX9mwUni2tDoM6hEKIqnXCBbBiotj/Ju3YJrhFkDAq1k9xMS/eK02zM+UVQQVjh&#10;4pI+fDb+oX94EkExW88IbqJmXvHuQKRZkZZCsVbbZunwHAjDzKiTEXju9O24txCl/P0+ghMLZHWt&#10;Ceq+FzUDBtmDjAAEChhbG3geEnZj6VNQldO8HHrgcy9CR6ZK2qNkMYS4AkU0tdyH+WAq0bBukYiz&#10;cGGVlplPPt8E5q4pbzbRchKXvVZU8nYiNDNC/6sBYqtLNXWlvarVjQuTMI4DL3qx/v5KF+R4NhD8&#10;yooWh8yiQnTKfTla1jptzOrb/op+aNsAjIYbycB6jFZDqZjGGtYrSv75lFkOQzz3UtBqCVTW3zBo&#10;PYhVVOI6Vt8+Qeg24F1T84oAEgXu9bS0VkmvJk7zbBl8RBouluLGqr1ZABuLL4KGdUt2F8sId0f3&#10;Hed7NfhpmjOaDt50/+2zb6sBUeo6wm5zw9z7lUjjNYNjuPJxGmscYH1mYOnHfZwGuXd33vsCBuA1&#10;e0NlP738nlsLvIY2vI4ZSosAgWbnZcRbFlYHkBv7odeboeQHJs+FkLQuZrZ8M0UbjpItk/vw4L1A&#10;u1EhH5Wtfc6sgzKa5DUaNTLSjch6acnCw0X4X6XdjHbG7Z69gARty1i3Y1H89WryAGeMJYPQUzHq&#10;NeguIKA3exHEnWmfSq9KW8P660PbE8iaIazegeJOhOGRZOO0lY23KZPwfKcHErbKtvOENd4J91gM&#10;6W6dZI1aBygBaRulXOohULXQEKhlQGrEUpQl7JvPoRvX1GWzCc1Q1M0ZAh0ZoPvaynT5IOTKm0p4&#10;KBYi4LvBvSzsO87+WatzAoWwF6B3iWsjN+XvUPp6KgSBgmn7Vi0jO42pNN8J+KwpDDBZYNJa/hRh&#10;doAH3AfxX4CIB7i43d7UHGaDeFEfICMKmfNd9apaKhbLex7W5Nx5DkTEbkDAUvyB8J/NtPSrHguT&#10;0mHEXdDmmH7Mli4iUZ4C+wno+QqbYyP/d8GTAsLBMVgO+h0D9TwJX1aPNY7XD6K1tiGcDKo6Pm46&#10;LAwH7C4um31gtHqea8zynQHWMhQmvtHxqH5k0zSNJFB94uay5h7hGeEbtRcVq/Sq8w6esFXsZT5n&#10;n3HQIYrMZ9b8DcHWQ9C37ZVzMC1DrPrF37mN7E/uZ7oeYO1wBI1jEANIysZo+jq9jkOsHUNWBjVG&#10;nILn0i8oYtb/WunCPM2D/FshqSKQuS+zTgPjZpBYxekk/9Pp1dyO9KzwMUJodwSpbKFcxRKSUVYQ&#10;JFbP+XybEMxoEVSDOS5i0l8pItCNpctBwaaANM2y2nyWSvW7EFQPBmmlMmc7XXdCFmdR2A86OY/w&#10;ugLRnoDx7Ki3Gs9jU7v+cjcQ4UTxUqR6jsweRjDsj4yXcSy9EYCGjKGLyziC+eiiV0vbCxHUzM9f&#10;bJ9NBh2tXNSEVRB3F8x+uhjnHMpzYRi6qCAQpmGWT0Dgn6Qe35mJ3OEiAnc+lRsW3d1mL0XPjfRy&#10;dhvX45yLpyN54JX9zCsnUCQGGjdAld30atx4zDVoC4ur8Zhzego9zSBEbVV9mdcdlLCFeJ8hOFdT&#10;B6T6fHx3mipcC8VRaj7gHJ4izJppBCT/bOr99GRyG0jwYBqYOp1a3anIkZ8sXk32VdHC1KKycZru&#10;h/G5ayipU5zpvvQSYdVYfIWQsN0ECglhVUcA271xoV9KtiQwW6u5oIA9xs/nQcvZCtPHq6tznr0e&#10;STNYSVo7sUYUhf1xhqcuoXisi6im0ckbIOpB7mMQVOWe21YMzICwC9vS88kd0NYThGkltTpWTpe4&#10;ni0TTN4YQYntirqOl9O7EcDPAyWPAg6H+L4VnMZh7En0cnJ31DK8mt4JnT0PurNBm+44q9S1MlrQ&#10;cXsevkSZqJwWFqrpycjOqM1od81g6ocie174CF68EiByYFageS41FgaQP/Pw3DFoF2Wzbo/2DtfJ&#10;GU+Dk4fC+jEGISCzur7cu5qWN4sgdYAGIEmQ1QOUWdCk/12AxIOy1lX2jX1GDkjHxrR0f9qQLLc8&#10;UN6A5qPQVLkgQHQ+7K40jXw0DjRZPo0iRPH2VTAq2QbXanP9fA/bfjs1bAOQ+/kmMpnrmU0osPF6&#10;X0Pw/OIhGXRRsIg2PDjz1O1CZ+8SI9tmwFg9JpLUjyrq8sbOGw1/FKaxBKMbZgbkNx+9K0TpGdkF&#10;MXHIpjM5Ld/sGc1FR7WNge7tMhjBKcwkTRwLF/yO/lEzaqaqBxD6F7hG9le7Vv9d7z1Ko/XdIeQd&#10;CRbvYfKryaJdAtczM0aCNE0pu5kUtPqnR9koUxOzQJ1tnIThbFt7hu9ny0EfqwcvSjOgppk02Tgd&#10;Jramud3jzKTQXPU6Di2xa6Q1Ampfu9YpcFVMNhMbLx2LtDh92QYGxyzUqIkm+AnaVxBFoFhf4Fo5&#10;NL0oyr2w9YDtEGqtT0No1ebvIfxsr2thyxrPoHtIF8kGDKYL4KM0XHUo8970EhPTQhoFklOI7PVt&#10;FWycTShtGJ1XB2U/yfosQrHfhtWt2e3AOUK4xcp9hGK+n+erUjAffoxnkHl6S3MoTQQ6AkOh7GCI&#10;UvMe97EQpBXoQmRjO1z7hfc3xkFy9SiOWuyXwzc9XbvIGnMdhG2L7ZvvPtqSeXDaBk+P+MwJrIND&#10;/A1B1jgVAUtdha3uKALjBOY9FhcCfg1BZiWxRTRPx3chrPezzxcQpltQdnagbCOg7/D9E+xpC1Ru&#10;n5mL0PoU+/0CmnuaSvN3EcDbOWf7iMBAms4IlWxxLqMITiLkBnjmtWRDMcvV51cKURI/VUHxoBA3&#10;sDpsYucgE89muOCIwtwqtsTarNx8Nr0rPSnuSk/5+XISeu5bR2Dtg2Y838eaHZo8yr31AVdiTU8Q&#10;hC8Ke9IAqNRh6UsrCLZ1q6qfIEQPIIwNBGrJPOZZrvJ8CPflQlSiaq3oN3cPRtizYv0xQiQHzK1/&#10;MaYxh9K1aDCGfFTt6gjfr8NfyIh651lYzVYKCwIHZw5HtalFVF7PbCzPwDRq72UG08Scqc7H04uZ&#10;PSiDXXG2VgJrMejudH8NcFcRmvakeVH8GFBo4VgdpXY2DXF9FeIagt5iSlG98SWtjlWsLV0vM7Vb&#10;qYdFotAzUWAI8GRBl0VfrikUWsiBjVRHFg2UdOV8lOY6yqBN9r3FPk6GwHT94aKEd4dLXKN2MsBl&#10;H6StbPD8zI5TDr35HJn11tIWIA/MfBCAUWQtMKh2r4YyXF0zHiVPmEWHlbIEz6EQhuZ25V5fWo/I&#10;rpzWa9ZbJ6wyY46ZV99w/sZwdrB/DoIRiA5Aa6dQCsYzun/TRROViiCx8HlyUX2X75C6gn+mfpZD&#10;2RKHOFsHlcEM0yAcpwJNN88jNHNep6a5edEKStG3laamPmqaLOlTZkPdXIUKsILFGyAaRIHsg0lB&#10;ego3mMd1hOnBwznx3si72TKToDtzaM0ld8yVm9PmwVQSupj0wTv7U7To5mVhv4mGPhuukuHqlmRp&#10;fVzb5wtl+DnCtpBMzZosgZR4vwuTR1/zyo2cUQCjtRGeEwjsiboC/ghMLPGKgPS1G+DMLgVdEfMo&#10;uUr7Lsxxl/1UgKrc+PvKC9YPsyCUbN6lBeMQiRkElSl7KiUzUOySaDGVOcxm/Tgoo7toRsAaGh3T&#10;sWkfFBWyVYefwpiafqIk16NrZjOtmJXRUJidSvNrQ3Ffq2ytQtV81mJZFZnH2nS7TaclmGgRK0nz&#10;3xGKoZg4K904ug5EB13jMW9bC+SgmH7ILgrjHEI3twKO8+O6uhS0Kp5NfBjWRMRDQC3ufx2B/rL4&#10;IUrwKucFWkd5eB6vQaEGCztLdiM0ZmFAz46iIEwUqm4+g+RWY1oNqPtIs9zJPPZl19UW/nRoJ0DK&#10;sk2zTB1c4fOTvBAmm1UshqM85ykQlZ0tbXXbivvNca25uimjCDmU2MaGwdLlKJSzTD1P0DK4DArj&#10;Wa24dcqTVbphIodrQxpwRu0ehFIe5Kw7ycCin3uJtWIr3LmOQx90NTVBjdex6C6lx1GpuRtLYgZB&#10;DU2pgFmLPDlXe5xGpk+lQgXLieuNFs+l0fJZeONyeoUF63DpSlN/uEFwh1pIlxb6PcSixiIO99U8&#10;IOEUCNS2uYciK60xP4hSPA9dAHrmp8IKDEXGyz7xWrvF5s30DKW4ZBB+dTktg+blh2HAzGzrdFgE&#10;UX1cBEwUtiKID4V1ZczGzDPrMHSd6b6xonUUS+fx5Fe5JtZH71nQ5dAMFiyWmRlxgofu0gxo/+P0&#10;bNZ2D2cBESc5n7usU0veQdiPo6J5EMRutXQdZTw794jzbSTbHvc3ili5WAcg7UGHXCMrmlhGryYO&#10;o5SvQkOrqQ2vOi9iGOE6Wd/DPuf91upyP3TX2ryr0DwKrR4D2GGpCzKDPgRTn8MbJc5gVwDQWstA&#10;9kokkdgK20Zt+Tq98BjYbl2XUxnLwqwuXbGmHCuwBSshR0IuKdyVHdAavD5TP4ylYDddlb2Dj1p8&#10;9yL8b5vgNZTCdBrkTLVOvNfXgqxcrQUyrLQkjJx7bMBQ35woWmLtLI0hZB7A/KBuhLWFKgp73QrD&#10;1W1pGOE5VX7E516Awiz1VlmY42l/hr1oeHOCRRK6a3oIvssgjDvhUjG/fRZTRJ+7cwv1B9u2wAcV&#10;uUw1zkSfBScA2etm1JagdpJcMIPAjV6DOByq8RTN6uxLlYVT5UF0XMPsl/r8zWReqkEIUaA5p26M&#10;AUmFTqlzBaG9HQbbizCf5JoqOhuv1VmfnzGWYFA49x2fa5wPFN5afIT2RiiuiLpX+DkTZuMySMK1&#10;2UpYonYfRBmiXgXP4oo517WcdcC9WoufhVmvkFZbm6JYg9DtEjddM6UL4kMJ6ptUYbkOI/ldCKK7&#10;/BkC6V48iwevIG6ADroIv7EKiq+8levnTBl9iMMFzMCypvAixNoARQ6H4BzFMhku5WHJ9vC3vcM7&#10;9OLYvfHSAe7RiiBWB7O4vWDa3o0Y9NBeepxmYKRC60zsgwRZatucSuJ2YpFop8MZNCNoJ8JvL4xG&#10;DnIJZa2bwA6F5mlLI6vrJSxDBHl/hr/pklrhumsItIvhMoz6BvYN/cPZrKNgZ9JU6TIWiTNrP0eQ&#10;5gI73U5zrXPs+7x4AqG8hvA3AIiC6T0FcVr8NQvy8/qOv5uHfs4gqPgb69GaFdWL6ioIYxs9mU4a&#10;3ShBmE2eYaLG3wBB+vdHZ0xRc8YtipB9NQhYbkEjWI/29bEFxFz7AkLJSuvnXPMutH84FWsKbFB3&#10;ZzgNFQ4ifDnv0i3o7DHfux0AIppmbdgGYBihuIe1XACIjKR+n71cHIcHt8WgZouBGl2D/1iwm69T&#10;rTkU7o/cFyYrzHb/Xuz9M1t8OOHfOQWLN3n+Gs90H57dhSU5nJWlVe5YoxMgTDvLLixV0+baRlpD&#10;yAva7G5pNskavDZTv5tezXItUPPSqtk/Kmdbehj/EO1melrsz2JdHEwDhePhasp7vM5+6Jo4GhlD&#10;uhiXoB27b74ExT9DIRZBscYCTXF2MPlc60F6PrUXOj+PFbM3QIQDT2ygZ4+qqfJJ5BWotnEVfnrK&#10;d3up2ZuMoPermY9QdHZuRChjETYWH3JeH3O2dcARlkblChbpfqzeGyG/5tpnUnt+DJqa4kw/4Rzu&#10;IwdPRYxLAGEihDwanQDe2FG3wfq1wAQ8xjJt23IJAX80FK/tycvdC8jaK39N9/GCh8OjAKpXASiD&#10;lUEWXZrdp9W/siG4ND6lEsipsmbnaC2vv0G5AazeCvj8kvFDAHP4ouPZ+nEEvFWdBrHMBjCwweGg&#10;ELL/yAkt5diUsfqB9GzOHugng7kj04RXbp5ls6hJuNDqrowGzXKZbYKAl21xgIDmc2E1sNB5hJIb&#10;ZSDWroemXo3VHFBwCma3cMkBs1MIaDeE7yEw9e+t8sASmS4tn0PBa5BEFG6a3WRDPzIHsTnDwV+D&#10;EE+yhoN8Tx+ivu3FWJczQuvcU6XhtVxbbDif0T9rr54SZrqj4MzscfqTgs8JRQYCy93bWBNOz7dX&#10;hr5wUd5yPMc4KKLVzYVjc1xjpnqWZz3D8yjEVlBKByGYIxFN10/vIYeFwDVE0LanNd6hu0TkKDIe&#10;xWTMM23NcZ8KBea9R0v6wfeFD1Ef5/gsCD9iCvqkbZKlYrSn9X0Euib+B5jCH8Gc20Bbpq5mpnT4&#10;hBaI/WskbPu52BNlaNZxaHuSvUFsuapVZ0HL8pro1r7bpgceC7PTz1tnYHrgLIpxqg4YqB1MY6DP&#10;J+M7sWrYE5TWXPUzCPoYzG7w93X4qHtYPDO1azDbKRQRllrpYkzqkbhVUB1M5fx5m0HB2HWE1GYx&#10;8pR7y49h+M8CdChkFNYG6C3OUtFqlY0UTyTbQHsOBdCXgbKJyqV4TodYGEtw3rCo0yyTWivT5Thn&#10;4RjIwbm9aQQLbwMAYKzI/G7TbOWR5uL9yNjqWTRYOhdZMeOg1tnWSYTaSe7RSUWe2cSBRkfrzCpe&#10;h7SMhNKxm+EgNDOCVToJoBouHAKdP0TwVtjXW+nlOIoOJbzS74aw6PWxpiun0+DsPlCv/HiUvZ3g&#10;3KtpJQLFunqWAhgoUOYRMrPN2+mVKLNxkzO8CbodRSj3o2gpXBjSy/JAsihOkOe+mUniRCZbdHhu&#10;5tArUKoLN1BMZ0CicwCUxwiy6whg0XRXLRznZR+W8cJF9vER6N9UyAsI6mYAI3s1SfOmogqMzHiy&#10;adzQ1GmAwm3O4hg/r8aZjhaNEx5Mzyd5VgT8VOtselp4D9o/l3qrY2lk9mjw13xk3PRR/K9QcNMI&#10;P12EdsblupMXscpM1tDPXk2V7qP0eOqv4IEj0PaxiL1M13juxTn4djrkijJNoarHQ3liDM64UczD&#10;he4NnBuPtLdVvfOc3x18YjGXLuBBLIRt4aYJOamyDYtVT4NegGnWmAsvVQi6wZ3nbPq2Lhc7YZpd&#10;N1r+AMBqA0WrZpFPydqhZZQUsqd6JC1zTy3zvxFkzcJEAd4LTWFpsr+rhRoLDzjgOyzWnMvs+w5f&#10;OYswD1NhMlg8CEFuh3ivpWLH2YD2bZCgeoEozAZJPJC/27I0pkbJZMvDgbxFghZDxQGzgQo2s1AK&#10;9fNptA4KAr07MCFrN7Wcr1U2fxStielWPpwWOFhHsWmm22tDglLQm6kw0dgDY5g6CEFyGKYgBgrk&#10;+RXMgcAw+dWMFoXwxtftDQSHcJ9pXIoA8QQKYzMyPIyQtxGgEOfrVghAe3BMcq/J1i4Exg0ItB57&#10;6CGKiMwHVxBZDLG8PoeVcYTnN7sGFI8ZWI02BgcifdAe/MWG5pvT9XWRTHMtBb9rUgB3YRin1VtR&#10;Zy7uhRjmMAxiX1yfgRiuRIqqBGlEXjfCfD/HKOIanK9Bcc3Gicp+EP8ghPOYMzXNyx77znZ0Ks3b&#10;nvyiC5UqCGwOetAX2VsfQUhcYf+kDTOqhrnGfdZkOlovXn7HoN4IAtFsF/3/xkKcRKN7ocFzq2xU&#10;4LMVc3tzypxDnK2MnoOeRkqHeB0J36u5xV7T4J2ISd+wnzcAbyxEa2WyjmCuHUAQH4JGbG1gIsFE&#10;oOtIo+V+ESupHUpFLCcLsUzlG8cMHgeRi7CMwejWKjdQoJyz4xbN3NCEN9d9ZROEhbU5zefDYnV/&#10;3u6tYMCKzWno11ROG/jpaiv1bkW7bFtaGOCW0X3pyjL4NlE+Dkj4lH1b5/Ofco3TabpzPo0DRrSW&#10;6x2LlnLBj3RlgsI01rBBwc9BvOt21qwcSC8AXM+KX02DhQNhDZoEoPU1W/kkgIFBennMlEbdIwIv&#10;aVjBJY+7n1oLayghM7bMYBKE2VTPls4ODTeAbrqy7sopaK/ScX6DtQfOfbiXXhY+TANzWCqL9v63&#10;0hprh+cbBRD0+zX2r51Gja01nG+6l/PQhSsqzZ914lGOxc3zU5+5FrAtm5cDBNkywDNULtXh8+HK&#10;1vS89B7neB1etirU+AgAkGtOcQ4vQO3D5QMAB4uJdHE4dESAaYxwibO6kl6WHBO4g32Fb5RX4erN&#10;2Vi2nTbeJm14vkHX8w8D3An4QiaxpyZlGM/rr01AM5fTyMxx+HmIv0+G+8kitQBu8JRnHy5c+Z9n&#10;iOr6BSeVTYUyMb3YfknSX+wNvCP4dmSnypovxt9VNiNYfqZy6kpWhn6dD95KRTdPTdPHNLfHSzYr&#10;rEIU1Tp5yB4lErHtZKcsNV/1ofTzKbTGYIZHYQY5h1XCnsBscjTYaHk/hzDHZxVMbFqU0ipAnLp/&#10;is/t5fPHYAILFpqBbnPF3CYbAyprnYYwTvD3K4GE9W/bI12hWQFhigBz61CELUrC2arTIH6DwiIP&#10;I9Kl7hmYI0/F0d2iWfV6k5+a1WXnhMLYpcOBJNzsrF0VamYETSCIT/Is+1J/cwD0ZHvVJwi/T1FW&#10;7kONe16GGZ0Yv5VrHYA4zdTJxSdO+BdlW1Y8XNoKytgOarzFNR7wPFbD8TyrDQ7zXigYUaCtRq2G&#10;0w1WQePnpmESAsf19szys2j9+HqDkHVy/zXQ8fHYm0AU7IupYrqwHAdnsE+Lx4IRs2iK8xdRRE6U&#10;PwnqkGiNx5hOdwblgDDhOgoSr9VFGXewsKQVlZPTrort89DDJIzS5ewsHGEv6ucwk3ObWJGzP00p&#10;tHLZIS9ZucgMie8txLUMOmXLz+cSnUPIttzlLG0RoCJSAImKuyvO/czX9XthUcIklfl7aa6rJTEJ&#10;0ABJrr9CeBxJ3TVHGWbaUwDn6kSsovVp6PgU6Nuuizk7yclXU5y1hTfWDOQYg20MRjmPswh7q7vf&#10;XWcTGrjFeZleKr+IynyGN/CKyJx96D9FEOmea0Nb4wgIlI/7sIIAQbgo1PVdr6D4y/VPEQq5+KkR&#10;Od199iaX/ZtZ1Ft+yRmbjTYW6zUIP43Cqvas1Mbq47MKwkLjOorqSAR4JwAcBvWsYhWsRCaX4IRn&#10;cCCFvm6tVBGndQlTIGBdtLoUjQOZxpoHyssTno3pqh3WBP30bnN9LDGE5hJWlYNvugtjsQeCmCnW&#10;MFo+wlr2p9oCFgL7YdXzysZsAJaoa+B8DBSO1namAnyqJWSdgzRszMyixrAGsezk0XIb5Bpnn89T&#10;QauFrD97ZO5jroecwMqVhlQYDQCLYEw6KMFH0yjxCuuOdhRLuf7FM7TI05bT0+39nE/2FrgPpdbl&#10;+LfPbtC6iPVlHPBd2wbpVJrVD6+HQ0Bj4oOVynohDAAbG/LMvGcg/bd7qevWdiACO9drAoW1PmMA&#10;NIuYFPAK9mjpIW0Fz5gwYipwLWgqetiwFwbGjeGM832Lx1R+X/PBA1Sd56mw0pzzZkGoLNhgVkwX&#10;iZ4sBlIRypjl/U2Qbmy0NzZw2ud9FYSoF8blwRcQ/CIwsyscbKE/SoY3BzoaU/HS5TG/oisIDc1h&#10;9demo5jJLpbv1iHSccC1hTJWDpqjaoqiWnYUYam/UU2oEC22zbG9Fn4oNzSjETfG63AQny9gxt8N&#10;X7+Vn/rBRw2cRBOhgRDwogYn7IjsFWym3OkK0RwL3xqo3KEPloa3F52TusTfcuO1CfZQF5ctXCVE&#10;U9tE4/rpzTjq61vunA00W+veifUYdTcn3s50ZuIYbNGMNtZgdVtj4Q7PBpOyFwrcLKxE0pmoVjad&#10;SD+UFQVMpqAV4fFWKIuR4k4Upu12l0HxnyHQT4FSUUb1ndFsqWQxCRbPpqgOplGRtEDc/bB4nJc7&#10;jSJ6nCzvjlGEpeMo0hkEAmeAEnOtZpGYsxvDXdh30yYXYNQCpr8xj87yPejmBOedWxiIPiJLimcy&#10;c0Z3iPe1rYM0lWsNrqT1zyXutxO0EKIy3FgdawzhnAO50ukmZukca9vPM72PUjiDMgaUoLijXN7i&#10;GhtiSZr8x88rXKZA71ZWLprGJ51Al56XI+KMF4iinS0a4yGrdhy0iGkZnhgLwayglz+sLLYWotS6&#10;D53fS4sbU6DIMxEDsWPl8Nz78NDJoEERsj7YImegwsjFKwd4/yL3mg20qrI1AGqaoYpbN6nCxb7v&#10;piyOOlKQ6/dWnyO8dScuh5AYmN4a5xFoGcvK+aS2zpV/5LmI97AHzvitY0Eb6P8aaBAsLCOAepmO&#10;EXYKOOnI6W25FQVnIO9GNtgD9tfCQqzrjvfQ2sOqc7zcvKnRKEauZ2zHdgVjtS2RSLG2WUnT5etp&#10;uPhhzHdY3hiKvZxBcDo32eIqW5qsbE6yR/Kxpf8dhN4+rHAsMoS8QlI+0FVjlpo1LXaSnW0cZh1v&#10;60CkWwDJcHEPShbLFLAiWq8hP4ZL28J6tCX3CPuvkmxhZbQWn4P8Z3iZ5eTcAawVQJ/tmrObxfOr&#10;BfAy3dRnXF+TX+RzWxXPcD5nuOZuQBnWOwpXGafr2U02lhEZNfBrWG4oJhNQbDegK0p6Mn3a+7WW&#10;VGTSqjSurPQS/hTMrIU3QvDo7AhHcGY56RCYxxEDUCH+jSCrqEyEaZOxrKkhBgUIN8mIxapQBETz&#10;OZvkTEGEOgLLvtGiV01ZK9MkAj+vnziiy/r50I7T+l0RpCUHQrTOghDsY6OW1MWwwPcfcP8nqYQ5&#10;alm4G+omiAxF0KEpWavCzbxSD7nSuY+5a7DKLoIyqOvFPEYIi2pF83PtSxHsiwBPbNYa9xRtojAQ&#10;RgqM4Zpj0rIZ76aKMtWENsAy9rC4OsJz3oYJ7YnyLuvEDKD8ebMb7Pmutu2DxMxGMs20jRLQ1JQw&#10;ZCCfcwOTrwkxOdRXZJirOPWLmoqpSSlitCgIZdbLDGPgso9AtdDGg5P4vJ6/F7BuRu3AiaC2f4dM&#10;6fd1B3T7Cl/b5GbFu4ryHi1bObkdVHUKtHIWQXEqGNHzFXXXUZbB9EEDrvvzuM5kzTLz7SAt0EUn&#10;D0jJecMi33nQ4CsQk77xFM2dRqv70wzXLy9ixTUOhqJReUemFvsW/TwQvNF8LFCPZehDECyWFxZF&#10;CwSrpRSDJ/j8PJ+vtjBvVeoIijKodQXk61jHau8qa7oIY1wJZWiZvwEn3WHzjiWsX0VxF9iviVTr&#10;PeBv7OXKFM9+nJ/Taa53IRpz6XrRUjAPuYdw0Dq0NYN9d2Zbh3lOA+BN/raHfbJaGvpp2opjKNkO&#10;Y7x+IE22D6RhzsxComUY2esZh1ro2/ZgHToH6MCQmuuF5rFU7J3jsw6IOZEVDecfufjQrvdzcHRY&#10;HAhWU5FHqx9y1qbq7oE29kPbNoOzRqQKvdwKpSBt6wJzEIqBVV0nZl2JoCP1V3cNFqNo3i6rWSCm&#10;oBHPvWbmVus8a9E1Io/fCnAT1ePwtEh9AqGtK25R4LCpm0Nfsh1m9f/aasTA9xz8eSLcq1bfKqh1&#10;e5je2Fk0EcM4kLLHRIpDIHho0tgYAnR9s5Ec7D4HDelCtLS/sfgi4kt2bTQ3XJ601kFXrjSlcBMw&#10;alFrjUk3gjHTopUHFldOVI+g+LZHarKxmWyh+L6FbM4q1hoSHcMzyJMo9gPR2+f9HYLW/ShgU5E6&#10;mcwYyvjcMRSdAdtjgAHjEBkc6YmYnLsMrTZ4Jp6T+08BUEyhdEqY1rQp2VpM+fp8Z802D9dZf7YU&#10;vU6kGK8V4yzHKydY/z54cXvwb61jjEmPg/JRy1KZ8q4fvCebvJDuCJjTjmlNx2914nAlMlPK4kYS&#10;ABfJJpKapAvjn0p2ZbPgw0CLjJnb3uaEfC9vLrrmtZ3hRL42r9eMMBo8Xv0Y4jvKtRTgBmbfpmhi&#10;/trLZkpCLh2K77o+M2F0xYhsjG5Pc+8ZmMnAmZox2tx6HQSwBVCaq/oFVRauPXx6IlXMFjN4Roo7&#10;0lBlG+txQ015UnCjmdcNminAfQY3zviBBPma6w0HYpKRfG9pFbO+dAHNeRqBrovHror2m7jIXliK&#10;bE54g3+fZ622MN2P8MnxBk0pD9jumpq/IvhllKJoVYVlQGhVZcQ6PAuVYkbJa2FBWL1r07C5zpkc&#10;/H3jeLI2TNjkdwOstnSw299ECHoZR3RhIYrTjxy5pv83T01COfIZn9l/95fN2tD32eSsTiRb4K7K&#10;pJyN5xR0wMsgqs/8edIt5IAHG3eZnw4TIzycXqRiFZ3ag0UXWU5L1GUkHS2wd45qGwyUqo/czxVb&#10;lzDZFRZOpnoKXV7iepXwk5sxMh31EzaKOgJNvc2oQtCE+4o1RoA8mEaluYKAuwh6c4jGdiyXbWmy&#10;adymGMjSlF8Fn2XwTsWpdj9B0FxFqHwaKNG4kQJMhZ971AgUCtAngnzVFDgztK6mue6lsApmOgfY&#10;awSz7T5Yv7QtUhW8aGlpCXQXCmntDfyGAFTpB0iRBj/Peegi52rTTpcCgxZW1VOU2SdYBmPRCE9a&#10;UnAEbfrsfGfBLpa1Cyg+M3kWwrJx0Igo2tYWNujKVpQVzhWUFWizfYffBT/2dvK87J7oWWbAJs3r&#10;Yw6gwhrNgNHab84PhkXq5/trPpMtuJdCyFvQNFL5GCV/ECF/EoE8CYh6Fc/gdU0aMPNMYLe6OQ2g&#10;OgJaB1AFSNNVuJG6vQlAB9a9cQFkQg9raSzAzHZkgt6GdijOXLUM4OM5phtYpqUd0F5ueR6TpNgb&#10;s30ElkOl97H0nNEgKFyL826jbLTgljfGUSAfAYIcsXeYdWbgk/dBUWnF8gh0cRqexYpdVhEIdGqh&#10;WKIVh58NWSntJUCPKbHbAzRKn7WujdLsL38s9st9l67ie0ErWgO5JbPKySaQBlbtpjmJhVxoHYnY&#10;2tK6AHky6DGsL58VPpL3jKG51q9D8Ga7yEh+oIwJ5fCLKubE1SBgW+8afVaoZteKGTEuZh3Bci0t&#10;bRQQDBzuxgobfwyhlc1XdD3CuBYMkFFsXgxf5aeBv2EIDgHOwutLt1j0DIehy8LP5pL3NoQvyvV7&#10;ClRNVHtGKPAcIOJUFZnNYIjBCduIriC09E+W2rfDz+q6vaZMriLS2sjImzX0R0GDVvcdQoiMck3d&#10;FB6oaAbTd+F5BIwmy2fDleChSZzt+Vcwtb5hhMLKi7S4/jKVumf5/Ku4j+4ezTmtjUZvMAKRtv+1&#10;dcHo3GGuofnrfppj7WDqGs8/BXHu4TCxdEBQBnNUVloxmuim7lmklInOzCZNOlsK6GIw48F018E0&#10;PLs79lZp5zmI3K1NmK4e4BlQQAo+vpuZ9w2ffRXxg6w4RF7FMO01v6fq+yLQa/Ok5lLuSCkTO7FG&#10;87IPoZn1pNA2q2I50rdssWumk21+swtPZjOwZ3DIgqV37iXPxkEP+lvtpZMZw3W/gWE/A9WqnPm+&#10;64VxTAUdLZv6uQPkjMBs30RQGYDyHjkY3sJaqGFZrkPDi/3xEBCuQRO9jiIY5ZksfBmv70LZ3Y/v&#10;CwjC71+9gnC07N39zYrOYp+Y6YrgXeq79hx0m63cReCas60i7ASKVpAYXLW7YiBwkF7UJ3Cd1tKn&#10;wVeTPGula0GNSjzTdXdhPLV7zgu+zP1vQw+m56L0EQq2ntZlontSf7jI17YMrf59gAJCYB6E2+Ns&#10;AGr6/I0XOEqvu2jjsruc5e1UWXDq1UcI233hSggawiqwwtp6AmndtEQtFONipgFKfzbO0u9f67wC&#10;XBWiiEywpcBvLt5LtuAdLZuxswUhzjP0HwWosfWznRHX3hSSfVycF2pTtVIbywvQYlxPV5/KyH1q&#10;LT7k32f5zqM0FxPOTHPN7kJ7+gt6jG2NV47w7AClmPDWAeDsRBhjJXBdW/KaUWW1vBlbupzKIN7J&#10;2r7kvF7/ZuxgjbVnq/Vz9voKgGtbWARaYgurzwPZT1UAE1jUGcRA88g/A6eO9hstW+Vs1f07l6b8&#10;KN2qlIsoJScvvU2ThlfsrmpLcwfeKD/kZ+Mb7nXm5Qyc9ZDYuqQI75sG7jzkTv8zzngGGlGRZws/&#10;84i9sKRraEjhDu/alXUcq7i5aEzo/68fvEKY//JhzIEIxFi59WkQlr682fY5GPwpzDgH0iq8JQYE&#10;LgLL4Jud6JzObhpURoGvIZAa6OdoCP0ctbcLG4g0MkFkxvk4cBHTCALGKjzLj/VdroGINNej66Ob&#10;wLo08cfZKNFvRgoF1m1VWkaOMoxMJiPb88MuixJDNArjIExF1KTO5pWfV3BkxSOyNwvDASSNjkE5&#10;BWufNaBk2GR7xSs8QsOaCsh3uzCSbQBEKg6AcAC4Zqwl/KPljyM1zurXETsGIrQ1rVR+5sCLYPUb&#10;6qN1zVagTWC6DcMoHqw91kUFCmPbJEggdgV0XRKx/kN9jBHNl7hYl/uk389gXlS8scYyqMZ5j07Z&#10;UQGKhPNnl0HoZb6vdZDH/sXZc/1q72Eab+xKUy0LP0A73TvsRR2mN5PKwhnTPu+ESaoPUJdBef4q&#10;DKzr4CAMdzXAgd1BXzuxan0j5tvOo6D0VepD3ABMLKAEFvTlY4bHoO3N7AIIQmYd+kkN5Jpm5++6&#10;EFb4jDRnX44e6C0LW912uvJAiT0LuWbS8kp2RXRQeI7T0+JSaHjuBgRF5+PQXKv/MNPMpjM0e2lk&#10;+hx0W4HRsF5RvK/Xbef6AuXoAJpqdgvMPwiFvALSkqY8l/HCcfYIS/XNPDR3LkBLoZVNaRMI7INu&#10;Kw6L2BRA+k+lS+lA81sUZ1vfSdDdqFZp63SgvOWVQoABlayZErrGslXlzICnXP9AGpzbnV5B67NY&#10;sU4uCl9v+VEamD4Q91VBOj6v0rzBs1oVrZVgdknOxuksTCQHx7e7olBrLGzuNwvIuIUixDrsXWa/&#10;nTPwNNCydQCuwbmuJjNMNY5BX1rjh6Fh5AGfk6Z03YbFWj4aLTVEzma0TTdPY7Hp9qjy0gW1yRpe&#10;pJfT5rpvjYHlKotVLIEZAMEM1kJnfiDO1JbPyyiIGBLP94yZWSvSWngUNGnAeqp5FGtlD1bdY3jE&#10;IdijvKxTmUdZOzmKfQx6ehNnpvVnEoNuERGztLSKgs0TyorwzGP28zqf+ZQ9uc2eOpFtLkCuCihb&#10;3wrp18Fjo3N7kXuHARd54lx3YSg1AWjZ4s8yxwlSYZFzfWdYxAAUziD6ztT3hjW4sGrBZm5OFteH&#10;vy3SE9jqq58oXYy1q/QFulo0XkcFKo+/FfD5lW/sIkEtarfQCgrMEijengg3EXL3WLyl9btgprEw&#10;ecaqBhTu81kFtsJSjeS1coDRCUaa3YGuWJT+NR8om3t+1lYAJQ6uECaHfngrNWfQ7ONlr30VTamw&#10;Ek2Zj62/7TXrqqF4ND13h7DLAltmQZgjJERK9g4XuUoA9peIdfFd16YpWOmiXEANFkfk74MyQcQ+&#10;t1rWwxzHrC00rrKRzxAAC3FYumNkTNG9/Uomreab2wbhmY+tZkV4YUZbku7MU3Oo1xE2amxdG1mx&#10;YOpDGLpfZG5dL9P1s2kAFNJZUsGolPJ6NIe7/edcW//sCveZDTfGyJwFTJjXrDtrdQW9++qB8j+e&#10;VfeaWQGa5pr6IcgNlCFUVFiN7tNYVz4L9gAa6KKkR0q7IGSLVWx3au677qHJ8FM6cjD7/NZCodmE&#10;yaZirf7jUITRQImznixeC6vHzy6albACCpGZ+y+xDI4F0h0uYiE2DmFaH0U4ylSroJtLIQg1rWeb&#10;Z7Fs7Ds0EGBAF8ds/Tznr+vJ/eiwFw8RbDf4vAxkL23PD5SJ0nYPpYkuVorl9LrrjB0p3PRRa4mY&#10;oaL/XoUpejMYPVW7nApVrAPOp9QC6MAD9qIZNkuqZt+gvdCPw2HmofM6wAZzmfOJrA+uaxM8q1SH&#10;UP7D0b6VZ2yfCYHkeWXF9Do5YNqMEy0zBbiuS8dWylea81En4l4rkFEI8o77E+7TNz0smIuxhy+t&#10;Si3uTMMzZ8IaX+r3whWjAHOMpdak9zRdzyr0GayuGecqLztkpsi6LejKLSbibOHjtfWliJ+MlHbz&#10;7NtjDyNdGKVuBaVgxaDp0toYn3Fk5R5ox1YZKCzo3fYiYWWstQKwFZAX0qF+cH3Tre5EGp05h1C6&#10;B/o+mF7MbktPZnekp7Oge/g/uz5A1Vok0K0xkvG5CwA3wFIRGgARZ0Sbhav8IYrVBTeA7IgCOvhB&#10;Raq8Mc7onACD2k500kr6mrzyp9lUDmi/ztkhPDsCqHnu4zxcaSsHQe0eGckbb9G4gtlsHNdijMm4&#10;m1XdWrCvN41d8tl37kLusYp8WFxBfiJXtATMtpL21tlL086Vue+m3Gkl2IYkeBMa0Vo2pdx1FJqX&#10;AZI74hpRVQ2/xHOEDP9rH7wvGd6be0HMh5qFPApKBX/2EYmgvIC9wtc5LIcBTKIlJUQ7NNa6n/GQ&#10;mtMSh4Lm3QOJFrkGhzPXuJnyRB5NQhH5HAoA1AGqzqa83+OmHJYbPQsamABBGCBy4lAwBcyrRpMQ&#10;bfZvD2RNQqcVyfymBL4Tdj6DLQfssa4bxDYKmnVZMPRh3Kto9BvJ8WVqbX1YDl1Q0eliGZzZD2Hv&#10;gaDPxh4oGEW8K5hMWVHo0rBvRodnfxDXb2NqGuH2sBWW9g6fR1gtY2LpEzVjSUEpiotCknhu3UUg&#10;esxDG76Z15v3AgLCHLfnt/4499HiidHinmA0W/2KWKOq1e+w11oEm2/aoVw7EM3i+hBIT7M5B3X4&#10;D0S3lIrV24HCXKN77jNUOp+wfrMNHEB8Eqa0l4dmfBOGgllRvrZutbrUbAWfx73UtWJq13T9QKzF&#10;tWtZDE2eiMCXKF60tY7A8Ey0qprsk0QqktEXbE8fU21lIrMiIm2X/Z1r3kI46hfdyXdEzjCNhMw9&#10;rBMwyDUfQfic5WGJehmLQwE8WTuBlcBaFQKcnYhT/6dulc3PFQ65/cHC2hAK5jTf2cnenknV7kvO&#10;3VTPSYRuO01WrqT+6yLn8zJcbUub04CLLWmwsA0FaetWGQUBDU3qapqtXWPty/zeA1VfT2ONHWmq&#10;fYCzkO4tTjGgKW9w7p/bY+R2+OczPS1gGd1CCG1Pixa8aWEFjXB0gIMlA3AdABeKaRHaci+M4wzM&#10;7mZfr6FYTKvTMlhPtkgen72C8rMFge6BTfjlBdbZ1sgZHyxtSyO199NI2XjGScDbLs79Qpy/z6Rl&#10;rPJtLz2JvdNVpEvJIL+gxX0N1wCo0hL9sA7ibAQc2fedO1zaeXMkgovKjTxYBst0vhBznY3L2Z63&#10;sTiSBhH+TxH0z2c/5OxvpP7GKDTkyL15EP189BGKXjeTR6P7pUFokwDM5dejoMun2LmZil17Q+XM&#10;rJnyLe47wjoLabj0fpoMa2M/QtZMvSyrXOPGm2ZYnqNzB1BYe7i/bjT3XqGpLNyE3m5BDyfhYRMd&#10;BI1vgj9Hi7ugFRM5shxtLTwBBNvuQSthAf5shOB2eIvtLsZRmjH7AjCgDImeY9KDFh2yUvp+Ayq3&#10;Dsj5EHoYlH/G+car3AtayqnHx6DJd9lrpjR7Ltma/7ogK8IbBvSP8/0RHsyJ4KJx3TCOqmIR8aAK&#10;Tr7yVrhpymmuOE1/AlNqcPoomku0qxtiLHxemXAV+gplBzZYriyqWsYUzb2wK908hmoD4VrrXIuc&#10;XP1uvYWx0GyR/ti4iABxlB9onDVV58+nVQg8/OTzz0F4dwOh6R/Pa7S/+QIKwXuLmNYglKdRcKJr&#10;yFFc5qDrk7YISJPRQJ+Bmozke+GK0v1Ublt4gpJjE0UJ7GTsh1aM6Y2ahwoQ81PN6hgrOq9TJLTJ&#10;HjyOKsShyuFU59DdYwNDClzTC72mfjtzkO2D0Yz+K5qPnIdBS/f8rZL0JZoOIc7+aHrL/MYVXL+f&#10;s3udGRAz9UNhXg+XP0LJZZdQzqZRSa7DHGOh7BzwUmo9DOFmIyWDzloTBmlF256dQVSznzQ/ZW6R&#10;nK0VtMYMhkqopmbpu/f6ttA173cBE1Vfqc/5mjNz+r4WhdaBXRTzs2UFswCzWQ4vzWQUvozCuQld&#10;nQyf5DzMKcgIJavrBCFk3r6KSXp0NqkxAX29461dvHYgyCxwO8R1riezdtwDLTtjM47W01La5BxV&#10;cuswYY1znOKZXkwDQlA+BtlLjfsIleMADBBcKKnFUPJmlfQiH1/XH2CIdckn0w3Qd+kg+2NxlO0t&#10;HOJiqrHN6Wxe9iSUmZaHwVbPstw5n2z3HGfO5+1mqdsn4jXlA9AflgfXc8RjDKdBcekOcxiM++cg&#10;7/G505js1xA+l9NQ8Vi4GlZA8jbcUmCY817ESql0H0TqohbFeGSu3ODaowigJgJwFiFk3MR1CMpy&#10;IaGKxXqDdWgix290MZTgN8foGZdByXDNcucydAAa5bly/Oopyta2JucDkMh/ZvcIEHSDiTq1UHVD&#10;rIHytWYeT3zEOu+xH/dRxmdZr6P3WCdWukV9rwq705Ppj/i5NeSUsYJXUx+loRmUxzLAij03+826&#10;CPdSWeP9TNHV6qj0kE/9zwClWGCAOy1a99dMGIWyxXACNMcv2t9J90cN/ujDEwphU0hHKyjG4l5o&#10;Mtd6uP5wQYecc9+WkVWHI1VWwT5mczWE+lzrUvCnBYsGXyMRANpXCfALL8dVFthTEDqKWmWqhWx9&#10;Tk6pXg/6mXYISsSNXrPOZ6EAXIMuHxWANOLZZQGfITwbkbhYNQICTQhdoojWvrVj4Yc3y0JG2sCc&#10;d8Oy0NEsygLIGyjU7CmhxjelcGTuw8jx1DcUWh0m8GG4TJggM/ZkWDG1TpfJWgTNnBijyZoZP893&#10;lOFFpJFmtzEf7+uesPpwZUO07Gdz2a6nINMVEOBOQ5cJ88ZzD64TiHTd4cj7MBW3wxAH+byIx/Jj&#10;fXMKVTW2QlYll4ndlz5F26cqFPXRjcKAgwaJeVZN0qxUEAysUZOuC/LQHxrZCgZ5QHsraHGFpFaQ&#10;81utgnOw8mgNYQxyUKF46Crd1TUHXhswMYA5C9M/QSFNhvKTePUdG9B1uLUpme6jU4asZHw595fR&#10;XGmsvo3PiSzWYJzrvG7H87IZ+dnYE1P2RkvH00gd83XuGEyXlbDmvMgt768vLITeIIL4RJiGZp/o&#10;mzVdLvaMM5BGZjHFB4oIoGVNVJt9zaYZ7j1kW4CFm2l41vREn1P6cZ9zuwlN+uaCLieWxzMbvFSR&#10;RWBfxglXyzME2ekQjvmcNqKvyoTWJApypIqiqnwEMt2eRhofAyL2pfLCFVDqTpSeFdoyvxkTFYTH&#10;FQTJzcxMQSMKsvk0NnsZ5PQJe9mM4KJ9dERh0RdHS47PWTzkrFmDq163ufiCz1cDBSqMzMYwgK/Q&#10;FsyY0qqisvXAYPVjFA/8YfYOVq2xLTPDsCdCOH0Oc+qWmW3aDmFHmgBxmv0z0zwAv1RQzLnvjUzu&#10;VCNdIJ5NA6X7cvZgeoaSfl7clp5ObcG6Am1vWvJ+MjUASnmcX+Lfj1MDWn5ji1toIOox5ENQY2cR&#10;wISCCRDH2i1aHDGPvX4Mq67q4SCQVQhD0P08fJf78Q/XtqWhhu1uz6be2ljwhT54i+823IPVCRTL&#10;0TQQk+CuRmuCRcCOKNU++C2AyFjxJspxmP1QkXomKM7+XJoHNGyuLoXSGpu7kJ7wbM+nsURmD2BZ&#10;THMWIldBZw8EjtXdOJsWUCKhNLlGDF+Jf0PXnNUgIGOkugN6exBKqli/jOB1RJ798UX+upmyDKoi&#10;XB34nS1uZVIbQHaedV+P63n9LCOUMfDq6hjK6WAy1dqaic78OOeli0zPgS69dy7RZWhrFBnrCMns&#10;kjGpRC+HrmX97fLIXMMJUfuh+aGICcwv2aVX1K8Va+M2i1QF4/X43kzteIDXr7loFPCBDhfjojkd&#10;0HzYuxDGETTE6bcC3ta9TwJ9GqQJkzKY05Q3U6T4XjyshU+OJruP4DDifDKboYugl0W7pZn/aQc9&#10;0YI+6fVUbz8DEZyHoSzoAfVgrvu7HejyhoiaNUNMeZuPAJ8PY763Oc5e0/a0oYRetyDGI2mme4LP&#10;3Ubp1EKhGMhs9QZYQy7qcqq7zyaKUPmEgGJDfTa7uhUtOEBwupne3+lMCnbNs/q8A40PhlCcqDi3&#10;ssam3uNwTr3NmDmWBucQgpW9Yb6al+1emc45XjgLY76ASK6gZHalIYTlSHULgvEkQqII0VfTXP1T&#10;LIThNFxwWg5mnUU55b0Ib5h2SQW7mGwpMV3G4mF/QhmFwNsMlKzrwuCnaZsOWbbXecwSRejogzZL&#10;RP+sCEZXSR0LqNV3JJmI2IyTeRRRkXuJ4Ay6e20FMqgCs1IE5GQZO4HqG9aENO6g6bjQL7PH42GJ&#10;2bfc0u9XVRtGOSf1CgplmO/oV8TcX5/hzHOKY7n5gHMyeOVZeK98Ty0IrQHNfJlPBBTmP8zk75P1&#10;A5z3zjTZBr03dvAsD9IY6H2kvoMzOsDzD4W/cqSOYG2eAsG9RFBJg6Y6llGcw6BmA866kGxO1471&#10;z9QcAv0J9FUOQTCGAg4fOmvz8+swrSMA87i1k6HszON2KINpeF7HGg6D6u6pP63uHEewOOZOt6bD&#10;boLuQMbmpteaCmGHUTvZaAyr4hOUwb5QmrkltKm8WNwIh2LzRiQSTJTPBcBqLYykZ1O70tOZHenF&#10;zE7AFUJuycwvUabuEtMFJ3herZk+CvwZyulSmsBqmbXRncJfM3+tDQ2hCBFofm/GWFbtQJrpHAc4&#10;nY5aAittFd66RPqr4/Argqp9CiF/AKW6NU219qca/L/2uhA+Yn3TBk4jm6axGytEa/wRMmEKWn3E&#10;OhCgKJqltTnW7SD7C5ytQE9aENBk3/UCZ2FPmuGYN2DG0dWIS0jvVsZ7ntZX6IKxGCziiVp+7L9y&#10;ag1e0I8tELCuwza/+b35kF8CMluFSFfhSmbvtDYm5s4GAA5BznkpTAVdnoWun2XAp1ab+e2CZHPn&#10;DeyqFMJFGc9hMgv0tvg0eFBe7a9Y+X2R+1mp/hpre5L9sjvoAQR5zqXXHW0RnO7CdzJKuRkvvhOy&#10;kX8LgAQezo9Q3r5F8KLFdwzF4sMEy79LkAalsg9QM7gE0Z+CSAyaom0WBsLs0beumWozJ/8mw/t5&#10;iVRz3ui2szU1hcwOsV+IpoQmi4MSRKHRdhOhlQWVBUhXOfSjYUXIdF6rxMKtkouKtM6TsBQscrKF&#10;phNTjECL+E1VHCpvA8EfQPOd5DpnONRzIWitXg3EDrHnfGwZZiN6tmgm235BTa9rpbZ0IRpm9TlI&#10;kW4PxFJf+BTrYXe8RktHQVUi3iwUVUoWo6ysVlFKIvVZ0MEnycZIizCWBBSVduG7zpkMIsMSpqJV&#10;l6uYcxKjg4b16y2tjYMeriM0TiUHA9vcytbJK2hs09DMde6vux/tuKb9fwwSGhRS4QVBcp6urwSq&#10;tBTacmYtkVn2ftw+Ks3D3PsE99QnLRoxRbGfpks3OU+EO/9WQRq8qoHmu6tDYQLqDjE+IJEtoWAt&#10;NCqyNn2UNt3yGhtrS+zrRHpZ2o0QuZwGYMoou9bNgjBRoEpbWmfur2ebh5VIf+bT6z5zNmluVax7&#10;SjNVJdgELMwirMebCLjWbgTKkciemGzuw2qbRrkfSUMI0hGQfaP7aZiyg7WP0iDCchQBM906A4J/&#10;GK6JQF6cn8Fh96dYvcfeNUP5zFY/Sa8mDyPcD4YQU9ioxETRDkNW6AosnDk8jcBbgDdUPCrQlQ0L&#10;gg4me93kaWggTBB/oYGV3NPkXgqEZ8m8KZjume4sp0zZNygzM7QJqNIiNg5lVlS1+4C1TaYW9F/p&#10;XUtm6ugG0t9tTGpgdm8qte+yDmmgDAI2ZoR533uJxXoI/rA3zHrQxyi/vwIxRl1A8MrJoGMD2SJr&#10;+drsIQeSzyLA7Vap68GYhSmUzrCN4kiUsQpiCvlgDKQOrQmE3qD4J7G4bNcgUCp3byUzacZq+7A2&#10;tqbRwq3kHNTp6qfJ3jRzAKDnkyjnyi7uc4VnWIcGUIzlk2lg5jBrN/MMHlvXbWzxTzOAhllOCsBm&#10;7xnPfilVFy8mRwQKRswsiWKv6JB7G3mFAkb5VDmDBYRo35qVlq0hdPk1w5LUwq/EhDOteAPigpwM&#10;alUKCmGnvNV69vY5i0DFEgMExBSwqLpX+H4ODxWhv2cBUBTgZkRNYGHrzjKgGmAB2WAarl6ETPtZ&#10;WGeZbE75WyuBe4fFEOhfa0G3DIAEZTzbuMgzfhKWYsSoeO9vuGg0bfSBK0jNIc8XUVPoH8pC3/YB&#10;onIFo8JAgWm+pn+zWqw9P4owc+DA26ZBupV4yFggv2gKrr9uoE7m+Q6ICKIaLe+BUNVooBPvHcrB&#10;dEpQd6Qz5odWG8pkfYReNotkiHd5oWrRGd4b44BaIIujCPeP0iRMv/45jPV5m/UpHEQCmvogQpSX&#10;BV2OGIwS394LCNXcdueZToDwzwXaskWswUgDhG6izbT6MKFd4hZX7WNxnefk2TicrJxYL0K1Oz+F&#10;Np6AGF/CjFOBTEUBDrlwDVnzF0FLPZDYNd4XQWL1oLiqLQOTCEmVbTL400iTjQMQhspElLWBcLqE&#10;ktkeppgMZMMnswdGaqDUstWpLfT2a1Aha4UJYs8wU/vsY4nvDpcOpuHKfqwMB604BkwC1lLJwlWz&#10;zziDvlMnYw2aoVHbkYZqzpG07N6ovoQvwnPg9FaueyViCAsI4DnMf6tbnXhfh/DfgDAduGIFsumF&#10;ujUqNpyL+0lf0to7Ztrgu6Ocz132SxQjoeegX291ODntaQgFa4rgMMLadY3ZMbR+DMF9OJV619Ns&#10;72gaa+1Io81dCP4ToMvzfG4Xwv0Ae8SzV1HStS2R0WEbhlCGPLd98g3UjxZPpgbWnu64KqjIvZfe&#10;bCcsoNH63DQziz3WEtAlUOldASE2+N4raGMmza8N8PdLaQ7hYoqsOfjGLGzg5gQtZ46OuSbWo8IV&#10;KVcRmF2Y1IHtxkiaLRMXeijU+xHwd8LWZP0wFtT+8PVbE6IPXUtNAVusIbgQaKXuNe57E4F7PECV&#10;PvJC+2SqLNom4Rp7/xmW4ghruoaiPwQv7gok3F5Cuelv5zky4NBVAb0hAFtLj+AV5YMWhlY+Smy1&#10;xV404RlbfJi6PASPN+O7bxRS0HAWONm6NjZjY0AHowtcZqq34KnB9GJqS7iCJhCuw3MoVBSzg8/b&#10;KwPQP9YkwMDkBF0Rs9WHaahwEkVuTx7dUwarc6aJGVAWFRlTGrcIDrrQyq8i/KRHn2cVIRvJAMo2&#10;wMb8yvNkXn6rNxwySoXdX53mWQQVq8gGa1vMyFp729IFBWBaavMQCuNT9kpkLzBSDghMQP6mnHP9&#10;+aVC7khaOsm1oP3VHnLkNM+5G0DmxDFpf4X168OXBxSaykxlM8I9AQrgHeWFAn0FedFeGkDRP0SR&#10;3eA6dhrFYkFhmq46VDLZ4TQ0duvrXDS82gsvog/zNEJNNGLSfx1tuLDmkOWcLRHMHy8XlUJb1dsO&#10;ks0IqN4ejIfX/PZvCi2T/tuLz3lwzEQ2y2i+SEwNbKBLc3USc3+2eZKfLBIEIAqyzall0Flz6uPv&#10;p/5y9mOZXuiUKR+oAdNkZbLJ4S7yWuIah2CAg0G0ZkzYn0MijJJmCM7Ar6llI5UPeNaL8Wy2DVbL&#10;erDR8Ke0AyH4Hlr5Id/Jz52FEUIPYu0sO0buLsLfgIZMD4KtX2PtxbTB+1PNI5FS57Bxi6eMHTgo&#10;20IQ/e92VzQzxFxsi0ViHBloowAyMNLuc4uACgjfWVOjWGfUD8gwmyvhvzQdU+tHdFvong7/rmX8&#10;MdKOM3PkWh0FMF05ybWtupsHBc6lVe4/2TwNatuCqW3nOtOyyghg01HfmoCecZy1LhmUKwJqvLUv&#10;DTd3sJaTPDMmPsTuWkSgBtvL3ZsIqBsRqBypYIqX7Suv4LrEWrj/BsQNE49WUEI8dyhwrq/P0nqB&#10;jE70kT4DANyD0cwrX2ZPUcZYMhM19rSCQGdfbbcwWueM6rt4IaxhGJtajddFhwhBmM/nG+Jz9tuZ&#10;aiM46lsQ8nwXoTrZtgr2AMgf1I+lqJCbaVzDaiqlde4rGizCB7bDMC1utHCMddkPxtYHZ1FQKBNo&#10;rNg6ARq8zu+nwoqYaO7n+h/mmg4EtsE9XWz2WC80rqD4LkP7XZ69wdnvTAPVD9NAbVu4LeoLZlUg&#10;PNl/+zoVoO+i2U8ISAv27BRoP5YprBRTFcNakPE5K/3Ns83z0O2R8JM3lj6DFrDO7I7JmZlOPFbe&#10;mxE2oMW+K6JM6azS/pQz2wl9LIQQUkh5LqbV5vxxXRgrKAloHsUh+uwsmMa6FODEKWezoHpzsU3N&#10;NM3TLKYyQlVrRiBj1lR29+kWUwG0Qg4I6KJKddHWDFh9FiwCEkyBtreQ6/a7ZowsLesSQZnWnSu7&#10;M42U94Ho4X/kYFRXIwcECXVQtXtrUz/zxMPlrPwSwOjagk/NDqp1db8ae6ugwBzXmGMxyio7ktZ6&#10;t9MioFE3mHnt1gsYJLaITV6udOymqZ9fL4Ay0PTt6ejqqMwLpcD56EYanzsETeny0b2G/MKKNpnB&#10;9Ybl/Nf8JvgTNFgbwd6Z4VUzawqLqnWal5anaZxnoKUrPIM96S/yGWX2CEL/Fta0U6MevEPwAbMR&#10;bjbeqsSGWNRUW7BTnM2EfLiTaMB7wYjL6/ZdVxsr5NU4Imx9fOZ1V8LEVgtGE6/iXsz/fRz0xXgI&#10;C3fspKc2VehG75Y1e7xbAFOHwD8JtFdfvMd9EbIwp0M7bGmaMzo8JJAvmtyGSwYmFSaaOLbt1Kxy&#10;Dbl8ucVmW1k4w/0vRRqTfWdsI1zuYNai2adahyCGVxBqG+KHOXlWD6ODSWxnPlNCdUNIBB2Ugul7&#10;erT6WBe2r3UcngU0muMqB9MFXe9k3aAYwhDTebZ5DE39nAO9CIrbynsSLYIfIWUJuX0xrAZWcTW7&#10;th7YCwEdBYHp99ybhnh/GCU4VbOh0wr7OsuzH4b57QejKZf33RRCUaZ+aq0IM4gmQECWbtuxzuIo&#10;M1RErJOYs/ZNKYM4VT664TQbJ7Comr1HPOckQqIOOrSv/hBKfjjMc1NiC+0z7I2Nuzx/LRaZype0&#10;4Bn5N4dD98L/rO9bVK1rwPxts6tEe5H9wudNmTMLSHrRYjF7yQIpnzWm8WC6DmOuW2ZvUExX1XQX&#10;BNvaj7DejmDcFUHIwcq2+F2aEN0q7GxcNcI+O3GoOH86jSNsJ9pHQsCbYaSFV5w/x/f5Wwj/D8JV&#10;MdU+kdFbCLDr7MMgjDYa071Ec5rxK6tam1YhL4HSpoN3CvriUcYGZy3mUnAFQIFh2R5oJ++VgEp+&#10;sGtrrTfEWral8nweSq1lufa239EbeGplYyRy3S0UcqTcJIJphvXOtc6Gy81cdPlnGvqKYdrsgR0V&#10;Z6BDR2CO1D+MWNFU+2iyUMcKy5zsYFbZACjYmMxrFOht9vpUKFGVqYK+hiUwhqC1YOhNWmOt9+Me&#10;vlQcVWRFe3koNfp3EKhWOj/EEjnNPqqw9gHYTqWljfFYR7F3hO8DlpANNYTPZOMwdH4Wa8kiOsdh&#10;TgJUzCB5wNpPZLfWZjn23t5E04K2yLi7Cf2awfQUGXUnvApvXi9zLvdZ/+nIvGuxpxYzLktT0KM1&#10;HFasGuy36Zo0P9s+jQLYEULdIifnLxhUtcmcufzORh6Hlqxi7iwNhYUf2SmckdlzWlVB41YLa3X3&#10;LnHmS5xpCQsX6xqL1/45xgwtwNNPr5KUEEIhSRMhQ7VwjA3U4YvRSIPVheYzO794Al73rCu9i1zP&#10;AUVa8NLTO4XAWcYzqihVMp4tPJg2/qaADzdKtBDAFPYDLEB3QBsCGirbY9ycdwSOfuDGVQ7EkXR3&#10;QIjP2BhzN20X4Pe8nFpIn/Q4CzKDA82MoLQxkulI+r3DXYCpZPDPystYKN9RG669LiIYznKgB0Mw&#10;2GvG8mm1tUGu/gZmHmuZMBUO9BbTZspm/4AYsBL0Pzvp3Qb5brDo2e/m4CMmKcLMiktNGdurujEW&#10;h6i4HE9mfrXNhRzQHX1x0Pr6xHNea5/1ISyXHiBoQVIwUonNF7GJWuy8OTK3Iw0UtoOo3w+/veXK&#10;+nclJJWTbXrNOih37iDo3wtl50Frvk9Xz6TxoplLxyIQNVT9yzRQ/jAVu7cgIOeb2rP6Q4j5ZFp9&#10;UwKBP0JhfMRrSxQQKTjMlJjvY5HxnCLHSB1V8LIXChwzI5y9mhGPrjMnJhmgKsHc1yD8gxGEMt1w&#10;pGEsw7zdYwgfTUrjJG8RRyh37see6NbLbaBNJ12DrLhfWG2LmNSXEETmtiNcAnEaf4AGIEIFX1xP&#10;5c3Pavsx52Ap/CIo/BiC+6M0WP1qFsAIeF8KjyGFPqhzFMTuy/eHagif8rYACiLbGOoNDU2A8jXZ&#10;nfur/32suQfa2cf37KgJIkboe10R/0jd3HD7ndgvqAWdz0Lnd1mbJngGNXm9ee+Sz8DZ+TeL+lbW&#10;c7YZ/+F/ft7POVyZveIVzaBi3/LeSVu6zWw9MN7YDz0gjEHn3WWHjGOBtT9L9rAXEeZkArNLljhj&#10;G+6BgNlzLS997c53NcgbQAUlZYvsygJgBuFrQzVjVlpr4QteH+GMnVtwPK296aCEr6Sx1jbWcJT9&#10;3ZmKnQvs1wcAkgPQ4SGA0RKKqx6FbDE/2HNAkM9gAakQRMyTVVsw8G/2V/oZFchAl1qo060DvHc7&#10;Av4FBPs4PD3KOqdqJ8NPPglgGp3bEmDQgepOJlra0J+ty/YN6x5LVukW21hPTeNGCHzWZoDSlNlq&#10;80lYkdKYAFPZshmxENOJV5En8tPONFe9ifVrGrbjG5E77Oc0Fulc9yqK6HLs1RhWg3MGMojK989n&#10;JYh5DZ8+ibYR8rV/1404Ak/mCn2tIuXFowCU0oyWDeQhSfC+WXwlzuoBsvASyu5OBKqtz1ApGNxV&#10;fvkMVlfbLG51Fet33RkV8oh8nEG1P3UV2hJCsGfsrgG/qyylx7cuGuDEWyJ0ATbFMldYZstEbT4r&#10;KA4NZK+UOg9nb5Po0968CGreGy6FzsIIr0luqO/NdKAuv48iXDX77UDXDoVgzrpavIeWNJfYVEVT&#10;jtSMCjoF3HT1PPdBGIIknSWp313hWALJGJ2O2arlrRzGsdTfzClS+SCyEGt2X2BWbYUI7D9uxsZi&#10;oGiDTHOd4whmkA4EqFLQlLFVsbNQDd6q4UsNUELpKGb5oUBHeSM7PNN8moERJypHIIIjaG17sczw&#10;/PdACKbVFeIzBuA6y3cj39vmbfZeERFGNhAEIVOKIiwqM0tnCRRl8GjFzIXPZVpdE+00D2ocKP8F&#10;THQFJpRY17AEroZbQT/lKM+g4h2qfIiA38b9cwC5CNFXW86ttAWpRJEFk+4X9bmCQRPZ4pEsbDzr&#10;LIxEGaImM3A0j2VkhY9MKNGJHKIb4BLIsnkD5XsqkJqTZPQNi6IswqnM30C5mc6lea//0hL4HtbC&#10;s7DgZirXYdibYdXZIM2z0w3h7F4RiUh/2Dx+BXvjYxQN/wZRjYLYR7VsEPAi3xGExyBIzIpRBbbr&#10;dtxjNn3NzPmU53kGenzA82zntY/vuGf8G8HvvwdRCkPVj/jblgjajiFoh1EWxc712M9a6zN+2sRO&#10;y8TJOjPJCmDRp8+jcJVXPlepwTf2TrLnSY9n6y4PRLaMxUtzrZthSldBm232z6CiaIv/sKd1hPL1&#10;cDvYAtuW2DbtU2i82784I4WN95LZ/Rv8G0ok+NWWDdAN+24jOqcBqXRn2ocjo2sUBTaFAPf+onUB&#10;iWcsmjVOoWsrOmKagdY4hql/IQL3Zp1EDIt7LwN+phDOjmiU7u1vH9a3aaNREb0OGDnHtbfDww6Y&#10;AZWujyOUbWtxMRSVoGMYBToGcNCVGcIcAb7AfskXuksdg+hZ6lIyCO8+RZdNrmUwf8aAOvQ2WT4B&#10;z5ohJDB0AMbr4D8z7HQ1txYcJmMZf49zE3DaTtsUWc/iVKqY8NE4HjQuPdtLSTem7Z+jUR/0q5fB&#10;ugIVhQrWpoEW9pk0omzQ2mn1BuOndCdSjrYBuqg4u/AEYKkanJXnK+37vOcw8xvxWlp7FTLUISaC&#10;ZXnV9staWZ6piRnOZjCrLVyoPI+xRmWLMT5TYFX6DnIxNmBPf2XZ1wQ8XG/JtcTS7t9H8FmoozbK&#10;cH9+kY1n04KIQlBIyAp/u8JNh+kwVjiVhqZBnqXTHKp/05SCeOpnuJkBDb9j+h2mhISIKVTpXEHA&#10;5RFoojrbbNZAta/fgKQRcG6IOeseXtwPjWww1v4aNtQfg0gKmNBtTE3dNKYeyoAGFW2P0Ft5gIK4&#10;FT53x9fpt5T4zWjIPXUm2ZgOqPEa6GE3GleU7GT3GQRsPaLxKhwPamTWeaQNULyZKq9C25tVIRLo&#10;g6ycVK/mFY2ZOROIoXKC6/dg8Hugepv43wZVLHG9h9zvEHtzgefBPFtrw1ggzMqxEBbuhwRne1ez&#10;FTY4bInN4hdf+jXbCK257mVQ2o00wLXt0e9QlTxY+wnrysTmvmWzcpT1isBXIdYnKOZDEOk+lJWZ&#10;APdSuXWP/XBSkoLDTJ4a1/oMZXmf52rxdy07lDCoZwJEV+Ls5lefBkLurjzGXHZU4L7U4d+TCA9d&#10;HcXupXg+BYP+R329plKKqrSWtBjsfW9xmMVsczC6KFQrw+whfeeDoMRBs19qH0b+uOhal034YGso&#10;cfbNYqaZ9nEQnX3E87Qdx+uFuxCha9DQbKwi52k6qoPXh7m2ufLDZnSA6os9UaWun0MIedCUVmH9&#10;EPs+mzq95wjza6lYA8hAY6avGdSzjFwXYAnB4NQomV+eWVqpIeC8ButDSBl3sR9NNLRbeo6APJxm&#10;W6cCvSr4bXGRrYKlYFiDZ9GviP3O6NEeQau8zIpphlvCoKnCU4vJ7DVrV/Rth3mOgFE4mPKq5Tiu&#10;/113ForRszMoN93ILWpr3U9Y010ERhMaHmLdH0APF/n7VZ5ziHsuAYpQ2AChVRS7aX/6n60u96eg&#10;QhqzEMppZMqNPs/jNC3nNWh1yL/r8HPMdODsLTRUSatAbZKm4lPwFlBI7rduKgu8SgvG5Y5Bl+PB&#10;O2Nz7OnsEYQd1gwo1UHv3YXptLmxyNncSUOFXWF9R1AYi2UU8JOzSnL3SoW8z2llujEi6yWMJ6zw&#10;nlZAuNOw5k3VNsgfPbX4vdV5FQkeVp2aRq47roViN39dFC8NfM1ae4MMqAGyzBQ8ASC7Dq8fCavc&#10;eQ8momQwrZL2rAQi6wEGIkbAeRubUnE14GPBTm95CqvpAEAPxcueK4fcZ2nOPbd/lr3AbDPcXRrk&#10;WXPW39cFWRXWIq1VhO5lhMvR0ECakyKVCQMdNrjnMxKOAsgL6I9W2LtAq0vzQBAF+AqLeoFZfwRl&#10;cRjNeAphoatgJsxNfVgyneaJgZzsOlhnUx9DVKI+W+HegjlAUzGYQzePwdW5KM/XT26amMLQYK2p&#10;kvrfbd4vOrBiTwHfRhGsgbD1O2o+R4oexC9SFFE4Dk3FVmw4wR8G4bNq5aFZUCuC3bzsPMaszubp&#10;RhIlmQOLoF8eQemJ1ptprAhCKnzE3wZZy2MIC2GNAhop7Ug9lGP0Nq+LoHZxSJcCMSoAxhBSlmjL&#10;4PpXh8vv8zfM28h3t4BqByYoZh6MLbE4HHkWpojUSqwMZ0nOr7zALLvNs6FkTJsztUtC8UxfGyiz&#10;s2Mp9lGTMDT/mrGUSZDcJ5jou1OV/avMX+feB9n3m2/PNweNJFz+EYxZ43x0bdmHuj7/EGXFOvi8&#10;DcgWVp8h7I9juYxjjqs8DoKoEDgKPBjIlhQKwFDuoEGzkLLFozumC+p+hFA33RbFzhp1kQxg3Q3W&#10;FfBbsGQ+SgOlbfxUKCOsdC/o0pjbHs9sZocNuawdMAPFEYR2/xPFT5cuci6sc93+RXmPJ1GgQ1X+&#10;jRCPVMol+w4dQCjvyC4ckKwoVJ+wgrIPIreITbeTeyK9GnuJfYZvWgiqWtuWv+49Cs2hH6DgCYSW&#10;QnIFM7tvmT5CcrJsYUsVZnyOULLd9TmUr4VfMr4K1ldG6/KSjcIsUjPbqVB37iYKPdDwPZj8eShG&#10;0Wyp6eg4hFIID2k1cQ8b4m3nO6DzKhYr32mvfMpe5/5NtpJw0LyWtXtVwCIzyUDXTBVrfQNanxCs&#10;tE+GDAjl27OQC4AFAi/37nKeVZ79Eah5J3uuxbyAAjkGvWJdFfdEbx4b9umKqLYe8H4bQHIq05mu&#10;K9a6jlCbQzasriBooSsr4s0ccx6z6Y7WNnQBN/O9Cc6A/e5iQVaVF7lPe2v+FVa3nUqRFViZeh46&#10;S5+hZF5yHxSuvXJKDqu22vgo4G8ABXWe538JKOyFQLbVgX72F5N70pPJv0rT5SsBlNrt4Uifdb0O&#10;R1fG6Xp2lGWkILevRNxPa84YpX9zLu/y6hTfe576r+fg8ynWtPQWKG/Ah04xqylAQwGW27exTqyV&#10;WeH3fnhHTIFVBjuzwKlZNiM0ccT6JD8X9AFtRZ+coEtoEbAuyyrTv07Aq328sOjyNoLt7bQShLyT&#10;jBxwYOK8As6Anon82RzJCN8J+9l//c5szK9sun0KejkYQtTeNTMQoui+2DqGwLOX9+m0rGsiGcx0&#10;KZqbn/NQwxDZIRCA485sxjUTQsqgphkc+ulE4535iSAo3UoerkOYDaANYUI5q3X5bWBEZaCvXRPQ&#10;FsVDumkQmB6qrhvzUE2vsjfGXPsYJuwuzKfc4z4yXMJvZ8bHBAxxiH05yL1sb7sJET1jraav6dZQ&#10;YFi4lCfVl3hWWy7bjGykhPkNo5lloUAfKX/AXpi7Oh4muXEHg1oGkCfqtmHdFiamWQCT4ZbalWa7&#10;Z1BOZ9IrhNNg5f00MLMTYrofFoSZHjkzxbRXUCz3tsJVX24egtAH9U3xbPt4rjy1SaS0jsXUY7+j&#10;F0v1qwiCXSD06zCDWUtvIKB5BAIICkRUBt3Zf70FetD48/w9I2lGBWmAcxhmEjkp3I17KHjN6hFt&#10;6v6x0lZfuftlOX4LRoyhDAq314mzn4r3h+pbA8EP13aGUB/BKogMmtrHfM/2ARUY4TSoH8EKavOe&#10;jm80C0MB0V5+jNIdiI6S7otBzcHixygqhVInkL/XHa5+hHB/G6ANFw1mbguGauzks5+xn9A5tGOf&#10;bTM6DCROQMe6VExRzLUU9ha33/kznjsjMRWr6aCl9vmw9HQVapqb0WWzLQXLMtbbIia6WVtaZ9lK&#10;ds/1vw6CMK/xnlXX+wK1KrQEYAoiC3EsYzcoZz6/56v7b3FpNizjAE6sxfiHfZ+WYpQhlgOWznh9&#10;L8p4JFIp/fd47Gc5rj1V24eS1oIxWH0apJv33vTKFcCOltKo2UsNlG5lK7/vQxiDUpu6gE4jxLrh&#10;17bQzD70xc4l9jKnPtqWxPhLdM7EYnX+gRlLWt72lBc4aqU7ZGWqjlVWtTBsNwriKQoG65szcID7&#10;8Nyx9Gz6/TRTsax/mf0sQ9Om2Nr/aY7rWSj2LE1hoXo9p8bpTdDqsvhRd3PILASlwFT+c+yf9SC1&#10;zgAy4hTXvhn8r/87MnEMTrM+U2pF442FuyjX8/z7LMr1GuD4WpyvPKH8yzUvTslaTnN1aytURhbu&#10;zXPtsyEb5VURuYBwAuu00csD/23roJfCPkPK5kUUUrFmN9IBXmPQkta5cluXr4H+GfbBbCH+Zl95&#10;JOpbAW9AyH/wMwSs7SlhtLdfrrXMDwfyqx1YsA9hKmQ2fWvx+wQEEMGBTXtUgIKbOv2zuZoFgOlA&#10;awgbc2Ttnqg5UYAYMJUsga5hsnZOBSrsLj+E4KdAlc41BFFKVKsdNqGHEBthDVbAtkJo2hzJcWlR&#10;sMRGWlCg2TIG4041ziNAjoYrwRLx4YKj/RB2b3JDqMriRe67L7Sw650oY46v5ZiBhyhK9vmNxo8U&#10;ENpzW/j3HALjVaot3oCgT4Yvbn2jnZxU5XQdg64joKFRrjuMEJ9snkhrb2qptzqAQtgGwRqveACx&#10;YvK37iMcnqXewgQEVkVYmFuefXcLG0/Yj+MIxhs8Vw5IanXoepppYS1UtqQX5R3pJUpiaO5jmPAA&#10;jGL7YM28jLyj6yRC3eC3U9+t9FPrK2gdt6bQdQyjVpEmvsrAyVXu+QTIeBzhJvpsLYF0Omdg4u0I&#10;qjyAW/M8UCI0YvRoaXkyetvYedK+8eb9y6gGqa0TsOmVGSkG2XRbiMYHUcAjKIxhnsNc8BJ0pP/T&#10;FNTq4s3IitHNY0bGIMrYClUzjoYQdpMAhvrCTZ7HUncHRxQQji94xpvB/PqV6yDy0jyIF4spzghh&#10;0u4/SE5u0s1hOwYFxzRIeLZ9nPPZx7W5PrQ8hpC3Ctr4hh0yNZN1f01x3lphw6xLa0q/vxlRecL9&#10;OkLcyfkjkSutpeKrv1KKYPfimmMlV+N8PR9dadHtEkWwsmaB0NvB8ViKuvEqURC0C5o5jJI4hqKs&#10;sI8NkKZzUqHNtAjP3YMGrSrPylELcq5+i+sVU6X5MP6effScFahWBaei0JVmQHoQ8GbDsanWQfb5&#10;fYTgZPjS7fJpmvEMysBh9bpQJuFRUfTy67FwFRj/GkZgv8KCGi7rx78QfvzZ9iWeaRkgcBNe2A2P&#10;HYQfVZ7cF+vISVzOk7WlslOpRqsfwHdOKxtPI0UsAoRs8DLWom49ecPJWtLn05k/T8+n3uNzR9OT&#10;6S3p2YxjNE3SQHHPHEmjxRM8/+3IdhLIzfcBbKWj8IAFZKVI+lDpObXJsx8tQhPwn4i6iTKotVWK&#10;CMzIMlI5GsjuQj+LIWjtt1TqnMAKsUd7MSxEU2m1lPNQcuWmMlS54bQxZBPAYBXk72AVhxNFyjgy&#10;0eJP64h0y2l12fbAfjWLBn4FVVi/pqXmNiMCH63xt+me4TmxLsQMuKdc5xznuiNch/l9+JL//Q0B&#10;n83D7EPiP/Hyn38dhON3Cyn0d6+yeD9nMYzl/6YF1Vqmjy3CZFfCHRM34nv6rUy6F+H4N33ef+2r&#10;BMVMlo+/9VVdCoGtaThRRaA092EC8juIN3d4FNkrVJyn2YAh9kMEd8OlZBsF2w8MF0xNugOxTIYP&#10;3bx3zSJnohrwUSGZrmS/ZolLF5CtUjWpfC80L4erFrd4SIWkqaf1oNaWMETu9tiQeAtmICAsDJTM&#10;ryDg1idQUEMw81hcWxOwiIIxoKV7RKLIhKOyZE95HiiAa7SiwElCs1+I7o1hrCZTOhUclShqEBno&#10;m76WhrEWRLLmhIskB8tfTUPFXaE0Y5/izDTTfWkO1tjnM1gaCB6eT0Rg7MTqO7W/MZLckGsw/PmF&#10;LsoRs1iGHEbIjCBknVJkNahrEDnmYb+g5oXxtLCEWb7RR9haR5DbT1haPr84hVDB7IQwRU0hzJvb&#10;U2HhaKQ5TndleoRDF6TW1GW1L3zpcc+6hVUIoAggY/qv2kZ6NMx9084sBnMNbc5da6Xavgvq2pGa&#10;S48QvFvCxzuiKwYUuLFZRsgeREha8esIPcfaNUPJrcnAILzlzUKgTr87gsUwFIIcVMX+mo5neqLC&#10;38KpYQTWUN3sIgO+Wlz2Hn8eDBhoanGOn/rPRVkowJU5AISFTnnKkDwnQjewqr/Z4j8LxAYQlrpD&#10;ZqCVMSzBcdM926c4f/lnNdkZ1elhBuKca6BQ0hfr72bIaGEJcAKMifCCzjDl3/KwSHUKq2nMegEs&#10;FKdVWctib3tHzeWZsL34aeyn2MNSaTq4xIZc9oR33vEV6OYioC8Pz5Y3pFNjEt3FSWhDN+haqs1/&#10;huI4lXrrj7nW4TTPuhXetufuYVFUF3TzmG3zYfj4i13TYXeEoldAOTBGa0iPgpZ6ptGHPN/LcCcN&#10;lfamJ5MoqVnADUDFny8ns0VggZiB2bDc4WstWLPxmgufoEyGUZjnw0Iwy0dXYZZ7phzrZm4HkOz0&#10;KtDYqzQ0dQwLfziNzJyKdF4tJltm+x0Bk+5Bu8vOL+mieQmtGct8nSyqMuPQoqr5+ZlI+BAMmCqq&#10;Iqgg4Me8linB8KTB8DxPQtpZjM8IBGLoDGsz8LvEuXhvXazvlIuKY2QOmVQ9FHzencdy5ryM2YWA&#10;VyA4r1DmEWE10AjmQXux5vwrhK+d7PKUouxz1OfuhmQBEik9CO83m5iw9lVweDAErbCsNM27hkkc&#10;ryUyBk0WGhe55lkOLPsKjSob1RY1+xD+nnNRX4WWHQFVzbWusjFW0j1mbaMhuJc3Rb4t7lWM/g22&#10;LNUPrdBZ4fvjoHT9uPa/cM2mTzmoQyKfKGOGc22vL8HqNzf31XGAoi7zfmXo8bLR6XaMTXPCv75A&#10;gz72tTaVyp7SBpnsx9J7m//vAYrix/nc6sYIBHqP9/WvymjumyZbl/U6OEOftMynIPC9DYj6Mw4M&#10;4VTeEs/bA5Xrxsg+7TkIysZax4IB2wZOV14hOHehTERyukFWQezOqnwOkT1h31ES3KPP/TT5K61H&#10;QUTe2wCnytLiI8/f4Ftx/iTMdjGVF65GdWW4MOoKPSvvRtIqZ+x3rHrsQNC1zt1og/B5pJP6MqBV&#10;gDnuxd65nw46jqwVFYUpiAhzM140/Zug6kLndBrHnNdqGKp+FbP/A+6JeY8gHajwe3F76mA5GbRW&#10;uJsKq+LeWO+HL767+lmyyMoB1l5TwWt+vK46M2zG2T+zgbpYKO1lp/WcZ688D4WgFkiBZ/gEdHmJ&#10;73wcwn2ohhCvbY3XANaGbhwrK8OvLPrl74MwbE7d9Nmgh/ZFgIWWH2gZq6JYNW3SymXzq8vhEtNn&#10;7r0VPlpWtjMoQIMzoDCb4+n/t2naLGhYi2R+ZRbLyqydJ3xnAV58xP7XIz5kIoLgxmC9Q6Od95or&#10;0k1gEPzcA+GeRgjDjzxro/c8LBALxMax+iabWM0de7yvRMsK2xYUmlhBn9uK+ySI3DiEBWkO2NGK&#10;RmhCN5uvy/Ch054eYhUNw1PNr51/0LMItALvH+Y6x6HVEyG0IntMVypCbxarWhrORWbQBPunxTLX&#10;ucRasToBRtm6c1LUUFiadVB9nX2YBbXb0vfl9MH0ZOavws9fn3+AMM/8a8ByqLAPy/1yfM+/FbDo&#10;bS9gFpqppP2NcYS83R7rITRbWNNm+YwWATazh5ArAsQetGHSQw1aH+M6OfnABBHpRmCsgrNSWBeO&#10;c2YjS5Dztmmc9UNaDVp2yqxi3Zx/89j1u7uPgiSsLEEX4G7BdtTsyRT02uk/C540LbUK/1gwGW5b&#10;QR1yK+pbsLC7/ZxdY13J6zfzCHhd2g2U8N13Ah6kzv/bQ0YTMaYJhXC00GhLbPpQYRsI7E4EzYxI&#10;m1Rv1734bgimzfBT2/lP5MYJ8VPkMoXWFhmChDG99RuaetjpW/CgybECIv0kjRVP8l6JjdhkgzRv&#10;LcltBnKZrJzm3nbc43NovBmErAUzExCenSq7y7nnc8xyNPmfzXMT9ftXFywdb0XHugk+WzDvHbRj&#10;at76mwYKpQmDzEBMZyMg2sYcby8NQbzjqbr4CYSzFwadTUX7k4CkJAZTRG07YBXhBsjPIdXmss80&#10;D/HeHIR7IZCf6HGscJjr24NDwncAbymyRQw2DRe3gPxvpv66MyGfxzNoRssEZlFYaedwgleYoYX2&#10;wRCiosNQsBIF++s1ZXJRjSXyIh+ZY0lrAgGjb75YuxJmXLtnZ8NlPjuEgrW17DEEzpMg4sn6dhTJ&#10;CASEgIEpncpT6JxH6JoJktMJBwPBP03Vxh3O81Wc6yxnMQG9WASShfvnyY6L+ozN8JCx7AsUrpjw&#10;pVuYBHF2D3HNvQjPbWkSlGfL6KhMhZmdtTqIkB1UwFb5WX2fvcTS2phG6J2EGUdAgOMRW5DWxmrS&#10;6RHW6guTv4ZQ4B5ZkUAjWIJ2bfRadjIUvZZ7Vgp7JtA/e7i0PBVWnvcYBQnp88/P7LpRRPWtabTx&#10;IcIdIQ9zDaBEFPKmbRpvCSXoT/7e4CzlBxnXRAOFeJ66tRk/c2rcbeiqEih4WcsQ1Lq0OQjiPR3u&#10;IacROdtAV4egqrl4J9nvxKpG3T0raxbxFWHi25zl+ThfO6E6eKI2fyPQ6mzjDDQ6iABwzq0ZORug&#10;fRMSHgGYbkRGUXvlM9ZhT3mHR5zl2XNwf7Z9AmW7NcCMWUC6tGDXWM/8YoG1XEXgOFz8gyjEs3eL&#10;/ug1R/9x5go+aX14zsSCnanUQ6GmfrhQna9sIaHAZIXPr7zBWkCZtVD0CjEtDGMoWti6wqQJlZfF&#10;ioNz74HUd4LSn0MHU+GamalbSevAHUBDSR/7GpbSXfgRK9skB3hdvhCISqOCsBLXKsCnVt+KfB2T&#10;afGUffYdeSiPvNnMIFZgKzrPfaRWwgIxAy3a/fK+ssbJbZETDy0pu7QG/GzIpU14OqwpLASASVh2&#10;oeAdCjQD6LKtxXC4xox/GAsynmdFcqF5EeGOddO6kirQrGdWXTBJZQRg6eD2We5hK4Ol1Jm3s6eF&#10;VNBerH3961w0SX8hKHc9Fwm5CLW6SMEcbjvjWVjgYFyLb8YR/PYnMQBoypKm4kK/wiYYXOKS3ETm&#10;DsQagigrgjAzYc61DTabz9nF7//j7j/fLF2z8k7wf5kP3X1pRnSDJAQISS21GEZI0EICoZJUuMIb&#10;CWgBRQkoXPlj0nvvbWRmZEZmpPc+M7x323vvXUSsuX/riaQOGrq5+ssg6cCuiIy99/s+72PudS8/&#10;L6a6KBW82HgpoVHUtfe61OUaSDnYIEk4gF9P42OjwvhXdIDpBUmED5s+mrusazyUlH8mQaFn0Pix&#10;f7Go3gxckrBCpyRNNtXWcB7Ry3Kgf2MTJNYfpsMmI9t0XuyfSAs6lPMM2Nlc9STEUcJiJn5ETJ+D&#10;VdEmE/sSqBGF4rHbYh4zAnBqN7Pg/txSqRYFdDjSYHGzNIuovNLvAkBpKfgJiJd1E44YAFIfUwjZ&#10;oEj6oPIHhtQVkwpe8xBD7Qvq8y0wKE9rLWDoRDNtxQ53lgQYN11tw8GDfZ6NTyIGc4xphs0eK1+3&#10;TOOprRZI/LijwyvGrbWeyezUa4+rz2nidj009qEL9JCqjYN83YGfpieo6QijojQGDvg0zTG0VryI&#10;XefgTqUE5nmBeXaHTSR2aO4uB6YisJ8WayfBKUTN7NT3dnp4Jg7UQV97U4eKio2wPEw82OpDgpKE&#10;hMCdSpIfXgC8Az4gLdAmvn0pe8GqOlSAnzvPfI3Wdf15m5IWMONOXcYJgB+XZjMkAJoIoKH58GcR&#10;uAUHLa8A8vPak0R9ZGuvBDRoZetaU7qUvfZ5d+1NhzFVGdI5mJZ2R7/UOyIFl6SVUa5ZezqPGeuQ&#10;QOyZ9hy+KgqMPZWQ5zOHBHbv/AwUG8/1GRrNl/Qq+tzD1tnnlPLo92GNZMKmdD6uOvumOJo7CgU6&#10;fiZ1pvpdnXnOiz6LkKCmTUYsmQJnABDJYiTYAaiUOFjUPKP5kgVNVy4ikurdOYHRkO5/w7VZF2Zi&#10;rIRKUvwNjTMjzRRNFHLBeKvai0SSLUnQR/OU4CYEd0xjT1lH7H8xdVZ7ZZdrdTTfwAYOoy3gaBVT&#10;j2bRUp9brR6SoVZzd2wicnaLwAzpHiJj2puYlSnoxl6PktBUvOxRQokSeBESJwkvrbYpqUJopNh+&#10;5olIBDWqaGe4YO/nuD/RWW3dd0SYgzOUqrehbhIRNBBY/u3zKkwNP6mqSy2fnr8wp1HALSrhizCG&#10;pBJPv5DcIwFD2YshYS3RfqFgGXjDdYLFBPzknIfrsnaYKCE8RJ9REoPzzp7zcXwb4J3GuHSnlKUz&#10;RIFaqD/DBXVhXbCrG1Iut9mLOduhJyKqmXt7Y4DbcQ14yA8dST8AOanBAIA7+wQkAYS4HgOA0bS8&#10;nKl371nvanETzlQIneP9bOmdzUX3OwuFPRArS8F8BA+JBdjFAXucg9gII7kLUsOGJJUpvEP9bBrt&#10;6kBokklnRoXBVAT7RDOg36jbzgVI9MKkcA+CDBtdtDSijXVKLD2j532jzTGsSe1qod/6s85IPSe5&#10;CNWQRhmu9RBmJ3AoNB77Aab8KQCPZ3w+hhN2jwB7xSNZOoNlgaoEptgWRbrmM7ucPSV06PFbMGZf&#10;TMBe65HX9ej8H9O4ZuNH3UFD+jV2ypokuWeQaoFzNSS+5kECD9tnskiFO+r/EMpKWONDrdnTwIRb&#10;Uxqb2JFAhrohRI6sFs+J5Yp56TnI/FzIwapJJjriWguqOE4dIo/IUP4wPpgI1fSou41mk9RzEAnj&#10;9Xg4pM50t4CY6JjUTgHbqJ6duih0kSppPZOa26MSNDcElCfFnMUQJTBh9zj9lrJ7LE1qu7QvEqu8&#10;1oy0AMwo07oPL2rPBMDVM0il9RrxPA9+CxEJ4t95byouoZXcobkJZILnKLae6/uf6qXxMtakwD17&#10;0W3iA619p18QixrVOMj0FdsVIHM/MmoRIrP6mz+n5orGNH0xY/Y8pkT2HPuZ4mvMIRFbi/ocpYap&#10;M5JtPtBYcXDj+zijNY26JkwmNDHrmDqihTsSHi99vxIQwBqi8dLwAds7QrUjQkb0CBmfq+mbYuMw&#10;wau+P3hOoodyDTFcaQvV1oSuq30r1kyNk7I3i2ZN2XuACiUvqtIKnknwIkil0eelhQmUMXkRnw5J&#10;K4m8JMva4yIBSxJOxOjDYMk8xRKAeWtegm9ewpVEL0yJCYESpTgoGIcNnSqtmOAoeYwWGivecKKx&#10;IOCjZECscFGkgi5glB1ekAZMKPJhB3SIHDVzsJ/DVylbkNX8ZysSntLa6TQGPuTqlJp4K6KYExF5&#10;LCC/JiyJS9Ci1dDFrimwfClyJk0tckJzSc/UhC1EhvWc9JUAPPErcp4gUDB85ksUWd8FW+poFnph&#10;qkFAOpAnLurZpBlLoMHS6S4FLlCHBxKHeTkwe+1DATfPgzWDZ/lAUvUF3QewD/4UwiPTXoUWjfSq&#10;n/NKe0ZncEwC5JYEZukzAK8vFjUg7KZsdDzX1BoneQHmio3euwfpvdDiLaghQZqIUWpiW12iXFbF&#10;FG9pQ1CeNdSNJ8JkQUC5Iimebwhs+ktGlxbic/EC0yABcwJshYfs97saD1pAX+DzXoz5uRYRtem9&#10;Bi5QFksKkQgU1p/TwtwSe1nUZIW6LFwj76z4rEAO7/91bbhxi0qtXNFmaWlTAqCtwaqbfXLVcQHX&#10;ihZ8zJ2jZKxW2mO2Vhz2KBgOTauVETMWq6k+F9Cg8ovFSdOYSmxz+yh2fUxX/D4TP6V5IKFIi69n&#10;INTQ6+l33+vQj+gzMzYXOyr28c4PJgwiJQHgrB+GSxajmH5SghIApswyNkNMDqTsTyVgxIckHKTq&#10;l28JqHZLdcVe/94PL4cRoYPqTx2VaPGCxrRL97gvZhSxRm9ah+eKGNJpXWPY4iX8CYRv6hDqJ0KK&#10;g4fTMyJGT/NtQIuiWITYdfsRXVcbXmozGgVF4FZTo1rDNe2NlpvxsK8CyvEaTjoxMcwtaFpFABBA&#10;pKTAfq2DhLMOAUwE/wzOeK/euZm1FbEtGDimlbksER4cYPpjpjVnCa+COZPdbZPJvQ7wgDK2c+8Q&#10;1pBw9nU6ISC7pOchI/eEA/u0BCmAD9BjXyY2nlwFMlUp0obGgAN1QQIuTuKOBDFskvRyHQP9jGlt&#10;7uu9URceztr1E6CHgc9KYM9h3tQ9Mde1NF8AAwBAV6xSbVqbG4HSF2Ddcy2UeP5lARGCcLFIdM4e&#10;K0nY4Cwj0ikISiKPdui5tgtMH+lamMgQ4ue8LWOpOaczNqS1PGhrEuyx8jmRsSW3aa9lR/V73Ghy&#10;HtW+8fpG0lQJPaQMBTXcQ+gpZUGuSujc1HwD3BOuXVC6NySWCaz1vPGy9lX+us7xdbHlS8GWLca8&#10;nDsvYjSq65zVGaUhSV7Xu6a1POZO7ITGTWgpwmaZkgoSFvNaO/cLiNxQHIxCWRDASH5EwkdCqPde&#10;oN7ycw4Z6gySrr3Nai74XqoKOblnayKXNEk360k4UrIbezzJXvgk6tozSZE+ajiNWr9XFgEbs6XY&#10;WeHLfc3nTd3/gI+ViqBoCJRPCeAqzAP3HOvaGktZBI0y1gvClbd+FjB1ErdOlAwVXol6ClGFJEHG&#10;hT2QNrQqSkyERM8P2An8OiN3XO1LeEG4rllV16ejG6UqIJUQ1A2R5LS06KI76ym5XfLoMNa4N+iJ&#10;/T+UQBPR1VjA6c8weBPAY1cl5BCmktYHhzU5OARQ9cTICk8FpDgLA9Bj98Wc45tVF4NxBnWE97E5&#10;IQyYkKwOLVmtZyTBLuqwXNAkUPp22MjyIoqGEEVabxFVQJlRalsTb8796VqDVMIMQu1pbIg4jGA4&#10;lPhcFmui8D+LSeYihbVoFhy80RIY0jyQtjAcMlUrUgOp80IWLPG71NygyzrP/WHCWbw1aQ1kGpb1&#10;zEQJ5GqYD07p8FHRjzTpq9rI550Be71nsSkyPnF8xHWQ3aauixEvPi8Wik00Sw1wbZq2WCNlGRJi&#10;DZ0BNkgBuMCHOGHi5zEBTAq0eXE/N3HEJQASh7xmRrR8VcBw2gqtF67+zpCrgPahA0rECddaE8iS&#10;udvsLWjz3RTohwYgFEFbluZALRAacVAkilBCGn7ADmE4NLCmAiShcN4YQSyeMsGURKAf5YqYVii3&#10;uu5mH5w8HMruelXPcl2f0+fFppeLUs8lKKj7MicQXCyIPTN/mney9LjGcuKy5ntec1L0/IquAJdW&#10;iZQ+zref6pnOOvgQzZKtP9e6SoPUwSKqh5LQCzhsXcvY7+UR3Am/UXZ7dqx0XdddNep/p6u3NC4J&#10;SRi/17U5rmc/qUOSs4QORY5OUwkJIIH/tARcrEITDxq+N7R/H0jzueuaJuudyD0WAJDIdFXsN8TN&#10;I2So7YKNf0Fzy/WJ9CC5CDMHTJ4IC3wplca0C7RWJ6JzQGEw1v+4CyA0DRKIlrV2NJ6PpEZEWN54&#10;lE1CWpZX6xTLRzjhM1nJ0wBc2g7/zp+yVE3EoPtKn6F2O6HAmj80IM0fgMi84RNJ1kZ0X2q8CyBq&#10;3F/CnbKzujfPtIyD1XM2JAhZO6Kc9N5S/ohrnDj3yAeh1SImR9aSqoskQFFILyEGzZ4oN6ZEnu5r&#10;r3Q0X3qWxnMBXUXjOm0JkQ5aD7J27Bc0vLzOBf1y16Q5EXVCzD7nGFNtpxMqN8al8czpjKBFzCR3&#10;OaDhgwpJc8EWDsuFOIbCYD1pALd876F9s+ZoUZ3emkd5kXdB1VAy5AmFJYqIFpCYNklYKtQm9JkZ&#10;fealWwcWJBwJFOGsE35M71gSqrDrezc819wYA4IBMw3gDAnHLg9eUrajbWSKe+144WS+gmmLQmxP&#10;dV6v6XNoXNTwH3Obf1xYCd5SMA4NmtBwsJhSJ1SQ5Lmpigmu0IQe7AkAD7rr1e9TMCyAEvY6YsOD&#10;LQcmLeaqySQDD+lLL8xQ5yLUmYHBLsdvehdyJB1gSUU3bOpBUvX0vQ/13ikJiscXW39DoCzmAcvX&#10;xkgIaGj2vCgQor7CYvySQPyMVCYaEC/qfowPJyOmDxKMiAjJaDEA6IbbOrG1MW6KRBEGF3qfhup8&#10;2LYofEXyyGpmxM0usJbV9IhADft9iN8nrI0SCWmpeAuJM+7JJpqo1lwSgySagAYUC5oz0psb2jw3&#10;PJ54NSeNRQCI3ZQFZmyYEkKkB23ZEi58mGtq61CdciUl9ap2y4GZa0wn9thkQqwcNs/GJx4cwEzt&#10;tRU6FgHiAneSIOYTxBnrMwmxGTFkr7qodSJunBhnnEk0fiDGepX0bB2geYEbB5cmI5Rq8Exit92x&#10;8XDqsebYpEkAyUhllepNyKLYMvXWcToTd+4JUGJo1Api7pv6ewgz1NhTu3RgYdZEpOx1YCfsEaAp&#10;aM2w72InZo5wzHEAOFTTa4fcTEhvVxj/isAH0CTqw4UcpjABAqakWWf2PI80gzzayA3XYIgmqDRX&#10;XdNaFPARKcT+pFAcmglCjSidediomDLRJqjTH2raM4fUkY+WR7RuZ52ZAlKEAjv70hx9cHZjw4fd&#10;I5gZBwIkgOA5jemyZVoSkjD85CkP48RnQXnplFhsvRF3kGFssNLV/JALMsxhREyly4+dWDjx8PXB&#10;7grzIwGxrLWLeJSV+340F9NuBjkiYL/qTHSteFljkHDFBo4vIicwBNw/hJ8SoYLm5nuGyqdBwCzi&#10;w8AXIGD32j1bAI9ZBgFCQTSeKVq8KDY8JEZ518qA02BdZ2ZOJOy6z+uitGXq15AgSGg1/igSG6MC&#10;KsoCrKRpMhN3p2aufl/jPu1g7RnKEkqzCa2F1mNOexmh6uYLzr6IHGtMQ22Kni0LO7D3gykxneml&#10;5Emdd8KLKd0btwp1tBr4oC5qLywJqDFlYe4lSqbsa4oQpydvvYMjX0Jbc0IGPhoD4dhutpW2hL+B&#10;NpUAeiA4+Odg3+ASEYE4Yjk/G7puRdhGXDq2857fD9JMyWGCEUi+IkafwAzCJEN4KXkUmO6O6VwQ&#10;boyQaOm8LbiZB4LB+0TtEDHEPZmTrs4SzZMIEMAs2+kmBembfxHgQ0TM1k+XMFU3leiP2uDvHCyZ&#10;MG5KdiIgjE0XUwSOx4nlPbaSpLY6gxLo5W4JEEl46QvIFp25UOXMJZvAhGQlHhxtgEI8NBQgqqC/&#10;kfT3cCw2u/OuUpH6T2ccWDw25Hjutn82W34pFX9ZB1SMyA9BKI7PPSiOtpq+6KoToYc4kEKh/SNa&#10;TKlvGpcnnpDmK2lYERDAhnPN+745pwW448ntYjNbcfh9NBQEllh55b0Ezz6pXrc09pIEwCsB2Q6B&#10;x163azpYrq8LPO7pbwJgqdiL0l7y0nq8oJk2GIkO1RaOVx061FOyW5MA+06bSgCQ+x3UpjBBCOj5&#10;HbXaa3gIfPBXEPO/IgHCM2brjwX0IRplhs+mdwc7qz7X2chZtiFVP7PHWSVOJzaG2/s0FlqPlWqz&#10;Fsve0Ka+oQOFdkbHIjZnx5sUc3+q9bHerKne0uYMDU3IzMQMRwG3ZOWBrZYEzAKSdOuWwEUCLg/D&#10;xjl33M0ysexD19hgZovRW1at45Slrr00AZEMmlHw/FTNJBTRX5goJORgnpR6YDyTAhKelT6voeFD&#10;wzK1uwJIHHenpHpL0xGo1TuYA9s+XuKf57K7NN9E6ex2pt5el+DHrMTBFtBg5gHQSAiqiSiwt7Bp&#10;8sz4faigiqOZYmnYVD3EUKC5mJfApWOUQGFOe2gqfkQHjnBA3VNC2BNtNOeAfGjizFngvG1I6L12&#10;QZEo01VMh1v7ZyDwqPdWpO28cA2COk1oqUSCMRbABZKA09CTwgTShdZLrfmE1v6aP4tHxugFgUhW&#10;xdpFRjCPkEhYEfuOl2lft+WUzh90gJ8R0eCnv7Yqby5LqC4XxfCpLqp7YdYgOi5VoNVcVWc9IrZ9&#10;zmYpGSIhhZaGZodZC5s7ZTXmtH9T0kDrrUlnwvSBWE4NWapyV/+WAEle0u/6HMJG52GWHIjMx/78&#10;nDtqQGHWpJcx+9cbYMdO6z4Rq1Yph3FDe+eR1loC2KN+mF86dU1qbAccmNOVh87UZ2Pk2FA6+4wT&#10;AcgStnd+90YqDTqXFdyPQhQR9nSSzihFQF0gmHdexCA0sgcTS9oLt/Q3fH5dG/RrRpkRfFJk+GdK&#10;byQg9jlusd6Y7NaSjyWsQsMSnyj9dDypEPLJ39kb4bwxBvYhwsl7JvP3rb2DT2EJS0jmkvCS6pqw&#10;/z9PdAovZwXtrbKyzuYw7PPeQFK4pkO8pXbobxxCnBofbFSEq9XEmopVAYfGio18MX5ZD53VZq6L&#10;+VOTA4YrFsRgBegLqfNWlWTlmh4SCROQNOffoTdiqLwIIDYkoQjTzGJfLsPSR7WQ93XAbuvg7NXi&#10;7NO/H2pR6BFKNuukAxRsEFvaYhx7/BUtwCW9T0ldBAELEBIFkOwDScq4VE8KMmF/xRZI3HChNq2D&#10;1jMaAGDjxIREnelik3h3oizY0KFUqhehWmf+WPCsJp3OQTSAFlsSK1oSM6GhStA42tq4zwXwOnzY&#10;IJ29wZqobiiGRaggZZrTAeRhrDBvmBgsLah6WnA3i4khSOLPJk5KGOzSdRAIVEcMAgPQIXIEzSBO&#10;2WE9D0Dd0nqviJlMizmtSl1fKZy1KUogJHFqntXzU7q05c9fEhvBKT4QIyN6A1MctTcAamK8ad5C&#10;DZpo8aZA87pY33GLVAV8Avp5smDLmE8CSyE0D+bKPkNrok6Hj6eTtVKVSqCaAwAdbUQCi1o0M9jt&#10;BcqR0hXNBYB/RFoFGgwRDivaJ3nti9sCLxodL1tNYFrQQcYhSvQErI7yDERS0VoPf4eHbroDlnXC&#10;SUodc5qRnHFBSkmFWGnYnZmh5VqIwKL4HIIqnr2rvUmkSU5a3D13VuIrASw9CUrjI4uZ9nCJ4rDb&#10;ZYnYoS4NfWl5fkgQ54tm6enSa81LxeP78TmtaE1mxUhDVU8JrbLWCqGRpazAVna5DjwhdvgfppI7&#10;3ITirFxzhk2cHqj4PJa1913j1NnFlsvZxnzAunhIL9FxXvsFf4zAVr+jGfE8MHhMbbB3+sPOi9EC&#10;0J1BzB2t0SK1cLTm2pvTEvKh6cphJ4Wwa0AIjZB+qzSAiWv/utPViRTCdp9Iyg3N86SbClelfcSr&#10;D/y6RJihCQPaS3pu7OgkeQHckA+YcV1z2BdQbgDsAiAclzBitB/yTSiqh2lyhrBOkaDpKFh0UcLm&#10;kXADZyytP8f0k7DRnNaTyqHUcMprT1Ihs6/33mle9zgGOSZJy5+VQMDcBk4RSYgdH3MzcfL4FN3M&#10;vUHuAKXUW/qOyMIHzNT1QyglZOnbAB8IFC+AWefUf+/oPksSNtSMX3asw1SNzZ1Ai1TliXBuxdY9&#10;WIVkO4jznxcbY6WxO0+7SgJIYufEdII0otZxsf5Sh3BewE2/Ug0KIbA1iMDYaeYRc3sUmXAUA2qQ&#10;yCM1BClDZT8GQvQIn+dw0yGFzFeAdU2SbkGHeS0zrM8PXFLTgCIkAmBaiYvhIMXx7m85JDQR1CAH&#10;nEnRpksLdlSyYYlCmM/QxAHVHgfREbfH4vTY2CSTljDKsu570tPiZ9OnBNhUWBQTiu7Rc1CZkcSg&#10;GbEuel12xAIXnVF6WByATnw1moVURLzmrj7jkNb4elqItdwNASzAjDocbOkrpVPObFHlKflLstWC&#10;gGxKbCLYlPV5QhNdcPD7YbGqXToI2pQRmpuc86zKWOG+P3+I+5cg3pqPTFPsliYisFM0At2TlH9M&#10;HJOJPbrXGc13Wh/f1PPFBQDnxOjIGtZhk0qKao0TEJZFhNCM5m6tIEGNqUDPhsqNoIXpUhKAQ8Ta&#10;rovBcZhxGMbKV9yMlNRYsEdzqNK+duwTHUrdm4gU2qL5PmJDb72HEJ2Mb/d5ngTgAeDcYf2+2yZS&#10;O2wCgScAdser1gF7b1qCfmOzLIAY1eHdJ0E+7CGmFMbCNtzszervB8U+r4jdjvneTEhATWptpjz8&#10;86jN5Y9LgOAkFTh5ohFrgWDCMStho8/mm4CzyM56XGsMg65qn05pD1NHpeqhhNRUWsyfsVlpLIRX&#10;zsSJ+9c1tb9WBLwIRJ6VPgUINUALwUiWL6r9uq7fEHBTcpm9RVExtNB07ZGYMcWmLmtfI3wJVz4r&#10;wKCKIW3zMtIUCS/FpCIy4VqEBI2EH7b3pSxt+u7pswAJL2LVA8BgeiIun6YVCyJChCSy31wTIWNX&#10;z+4mOq35ZOywtEtAmSgyhAjC55gzfuYM389UDFMQROWMTcT2SyBc1TNhIv1wbgVcGgfaf6r4QnsF&#10;beCeUWUzkrnvrfveL++1dJkGG3nLFt/p3FJMi45umnsE1EACA1+f9mM8+9wmIqcE4OQOnLdERSQt&#10;qWdIHNJ1h216bb+N6ZpziasWyT+W1v3IovH71umQ6RrCQ8PYSDIE6N8I4JsCzLRNr54TORyWMC8Z&#10;jcAhS5N6poqAGgYezzzUGoiR+znsSqNZ0BqPa38AsNIYdQ/Wu9FMewJoQ2TTWbczb7AiYCffpWAb&#10;9XkoD000GQ28CX2F9BTrryU4TgqXRjQOwnYvuIBclPD2uvuZ/SIxd1xg0aqRQAs0oS0TDbVnCJPM&#10;6pDe1AXOeqgi3tkFgSW2KCoGLsQJ6RMbksqZF8uqNEO3eFgyasxi6qa9X9ktlXZNC8DBZQNhK+dA&#10;Y38PYXwfTEAsXjjYxGSPC6ApT0qWasmBflXAiQpPlMYyPRBRb8Si2KSk6VK5jyL3/BubKPY0pBbl&#10;PClrSj1ukpOwma2IXWDbi+Uo/CXw0fN0ujFJWFTV+9qQhzxcDSZK3R1MULTTWk5cd8cfbIqiZPP6&#10;rodHiulRBCnfeKZ75bTRAptGcpOBRnywd77R59y8opdHcIgZh9huAb5e2DKpGT+V2K5rIzh0QF2A&#10;YILYJRWf70k70RhrRJG4gO1rvglh5dmDqcSMsNaOO+yIPIhVUbtDE4vJ+F6biO/WPQWO0haoew+7&#10;QODiH6BTUVQgXmi8lEBj/gWWuTtiyud988B0cRT6pqne0UES6Oo5CnWYCw6khq63qfmK6mBpHkti&#10;XXruUI5Xh10gldEG9bCu4kutu9amKeGSuqz5Z1PeM2qddDcSWq+7em5pHpoDonam9eyzWQnA9A53&#10;YgIqM1xTwgs/Q0RMj/6X2CvndW9q1JDYVhRYzElQYtqD7dTbswJFgabU9FJrSkCckyajdcfGy1gF&#10;MoRY8pP5JyTQG40g5ARW+EFwXpKAQ1Z2Q2uByZGSrpwbMknpKwA7x8SCHZ3GC2gnkeJ1K7RDbwAS&#10;VFCfQ+MYSiYXXVvAJFhsTovtEwlzXYKBDO4j2l8PPRwYVoZAwFSYrty1XB2fGDVqrvg9B/2G39Nt&#10;6Ahr7OW5M9pfZ7wMcqah9cwJ4F2gctx1NrVnuzRFF3P1EtWdsjToeZ0HSggINHIhWcxzDPip609E&#10;D9n7yG4bX5PQk8AZi+xynwbkBPMkPhIAfjJ6VD/P6v29IhYiONHz0nzoexsa2iNguD8gSCPxFZ2z&#10;6bXzYsfkUczqfL7VPiGCr+tCCCCk2xKtDPmdmlectUxp3Obi12xqVYAuQrgoQUaCIGYYqj5SRoDG&#10;3RRR6zWr1tK+IzmoLhBdlzaXzD7W/iNaqedh31OrR2wMU3PiuWvp89Ehezt3UPcJ8flk9GeKYyIn&#10;nD80CM4gZ5+Ew4bGB2kJJBQs6rltH8FPfo20o/gl7c+kxjDvAI55DS2Z7FqCTcBeCqKRK0CsPOGu&#10;dQkHiCbJkAS/kEcTEuQoXbyiffhI52dUe0FYhd8gc9pC8/QrHxj8lmqgQbIBnFlp4GxEGDgRNDwM&#10;tiLCEskupQEAyQR4d2EACbG46dhF3wBsUEKhiPuNZu6J5aX0EO/cXk7CRlvgSflUCirhZAHAHay0&#10;kHRVwm7HYSGt3hOnNKZEjgYJLyXdKGHccbZYrL/19wAObGtEjJC2zdhzdHWX5KdtHXHyHR2MZp8y&#10;njW3NVN9r9J+pc0hhkzmrpgaRbK4B2FPeKx9jJiievNut6Wet0eUCAC8C420HBaSjdfXQhYa47oW&#10;zaAJQdMLkMLZ6RElsGgYD8AhoBJ4TYlR4/hs9RfFOh7qEAGKOJYE8s6OBD6Ai/6d82fV+khYEvLF&#10;gaChNyyCpiqME4DNNQmBQ1uQZpGXUNQhndTBQ6B4PLrAcbApYStQpsRpvkFBp4gtxS+4ppYVA8Dp&#10;g0pLxUiPIcd04Ww+2GWxXWPGikgosGYIWW+pKNCg0qI7KvV8qPNzYsUA5aLmDgc+GiGCknXLNR55&#10;VEWmcTcwQIERTHk2S5VMAUdqm+4r5uVq9UEB5ZCe6YRYPYC/XeOBoeHXWdF6XHW2GhWYxUoPdL/j&#10;Wo/3AtuQcVnvvHVzDeOe1noXWxNS/69rrHsE5gA6bJfG02f9ub0QldYrJGXBTLHJn9TnD+j6Q7oe&#10;WYT0Q636AcckRJExsrGXM5g5jvn+wF47nzrnJhOyQtFIaVdXrM3498hGpXTCamFIayNNU8wTJy1F&#10;8GgUErRVAKQhFpgQqBVFtmhvGMoXZGmADwnqt/R9sbmMmLbGSybsmuYrXhVRk6ZI2YxcI3T2Qgun&#10;eBcluOOZZza5eE7EChMHjsCmzsC0wPugLRaOSuM879fyXr8aEz6FOYF1uaHn7czaeBTCovtBBLSv&#10;MUNi4mG/jUcO633NHcxee3tsRWdAJNFt1BJubeEOXcUwLxKxUqmLFffqttHR/swsWT8yZq3Zu5Z5&#10;PmSFlyIg945a7elpq9w9avWHJ6xwY5dV7x+17Oghy905ZKnHxy09prWZv2+92Hsb5NZs0CpbqTBn&#10;vS5VTNM2sXbCXs/v0Rl/oTlrW670WkTjupg2fZX17NUFYdYzPR8ksax1WtZ6TYjgzVhGQieU3sAk&#10;2tC5W9A6QLpyRhVTqpriD6NeTbb0Rvh4Uft2v01FpPFEz/mcpkWQcOhTehiTMQSAGlo0O6HMClgG&#10;We32aWAUrBfhRZQiTYfwHeonpszypPbgW6trrAhLAj+aLZqlS4jqOph1thg8FPDDhb6tMoTfg+oS&#10;vMT6N9qdGDNSlUEQ2sZ7OCz7JC9gG6o9Fusg2J6msIQvJbWozwRmOqAcogSJB7e04a+KDZKaPGKJ&#10;0nOxQ/qRnpWa8lbsmmuTji3JK8aJHcvBHFVIEtzbeDEu2Ij+p9UVI8vfEsgTtii1L3HSPH1eoIND&#10;dDZ2VOyWDLqSs4ei2CfqfUxMnvZ7VLikxgR1QWCvlA6N5K9pEcT4vfMNaivhkWTOisF1mFRUxBAC&#10;xfPQEchZq5tadBCk1o7Fv+0sDdEIsCyBnn/2gNjFFWfGpfaU3qdAFmASrgGz9FIBAno67fP8rvFo&#10;/ruDNQcPoizIKGaDUc2Suh1eEZFqgbAqnJEOUrBfsSuxeWrn0Lx8PnrJfQ5k9BI6Vmq91bUuiXUk&#10;BYoHLVa+ZsuFk3oJ6FHXfezYl1HLGSOFmnC696T23hPIz2p+iwHgde8QsSH13tX8Q9qA+FTWBVQ0&#10;rJhzW+wciR8lEpZg6zttJifGlxJ441zTGCgnS6QTYImTE0cyhdZoYTgZp4QBDdvP67lx6l2wFTF6&#10;b7snkCPcriRgh9lOiUUi1L1aJkAqAGddZol31xwv5E5bqfvam5EPNst6lkUJC2L5BbZb5Q54buaQ&#10;UFP6zIZS0T2dg7xeIdgAwKZj1Fhsl+aUsh+wSqJcjmvPTWlPp5yhEeLGK5q5rT17T/c56w5OTEI0&#10;AqdIVZ7YZ12fRMFY9qmfDcIlYdhkv0azT6TlDltLpIgDD8MmDp99Rn37OQk2nKdLRDCxbtISFjTf&#10;zcGK9h2hm/jcMMUuO/Hp9rpOqOg0NSngDslhOJxP2ARmlyTzeFja/U19Z04k6Jnm9oyNRTGXHdLv&#10;0vQgANpL49E99n5NxEICge8RAjoTPy2A1f4Uu/dGLAO07oH1Gg0rzz+zyvBHljj+JYtc/IYl7kpA&#10;v75q7dXXNhDYb0q4Watg1GbfIGdCGstGTwSsW5VgKlm/KdLQLtlmMWn95TfWGL9muWdHLTayzZJD&#10;37TykwvWXH1rtcqyVetJW++0JSzr2r8kLJGohMmHpiVVrT05L8uWyI4JS+b0c0KY8NjGV/Y4A1/N&#10;jGr+b4scHjNKiYRyxkS1HfWgig4VUTe0x5vj+jcdv8i7KbpGgEYS8BVLBuc5mKyCqSZYNhznpNno&#10;DcBNL/7d8Qz1ZI49QYZ/Q1rFI2HRIcc3cCieeaC5qGsd0x47jz/i2wxeNwDnYe/UtSCED1MJDw5D&#10;TOVJNqBPIOBCRitOMcAG8wvle+miQr1rBsOAkTj8G3WFW2zo8NfFoibdTkTiTqb2wKhBkdGhxUmQ&#10;rN4U06D85yVtempWUx/ipNiZ2CQxs8UbOiRv9AA4LfAm910IINnYmJhVaOdHIwOv2igBgLebqAeY&#10;IuVLCRekOTXJIfSQJI0b5zE2SJwtTBzXrrbGdBgOOvsFiJONEQG8DqyAATMGz9bvScXVRsPWjmkF&#10;8wdNtrFVktY/ldphkwJ2TAnOBAE8gYsDzBbTchupO66I9YYlw9gxC+zRoYBZkqxzUAfyujakDmGX&#10;xIe3Gu9tN51RAZDaPo3OojYh5WUJtRRQihGjBcAaCW2kTZtnBCZpZ/dKG6Gsubps0cKwgH1ec/tU&#10;Yzkg4BrSs9Vcm0HdXauc0c8zOuiMl3h8jY1xYcoQkFOWAP8EIEQ9fWpyF6XJ0P2fqCDKxLrPQs9M&#10;ZiXt1lYyZPQdkfC8rnue1LURgAgiErn4vASJwD0uDQPGCrOhOTQZpF7CQIzeM2FdkMAsxTYFRNnO&#10;Ld2Tsrf8TdfQGJZy2JIFbIVjzvJr3WkdRB1MfX/GmSWlbKk9g7nsuFj4ih90Dl629lxzpv1XIHEJ&#10;eydjlSAR4C9IMBCGSWXPaI4a3WuaN6KNcHZqrri+9g2f4xqZ6lvtxb4+/9AZG1omscreJxYnqK69&#10;mKeblPaB9r3vFxEQ5iCSvak1mhADFdDkR3W/azpH4xYtaT0lzCAtFMPCcYwjlQSkrEgWxfHmMKcl&#10;dus+IgtaM2zT1BLHBLCQGNZ7An8x8sWoNMKqGLRYY6U9q7VFoB/SeNAoND60A83BVPyQTa7Q1Bvh&#10;dc7G144KzEVMtHbevarAGh6zyVXY+0ERnGCOXJTGFcufsnj2jpVST625cN+Kz0Tm7u6zzvNz1lh4&#10;Za2qNHuRJe9f2uE864z3ReJ0HgfsMUBYzH8ggKMEw2ZfPwXyPWkvhDr2BYQ9EdMuWg/VGUUG3RIh&#10;MO9kpHG80jxe/9iyl3/PKtIAOtllfY9OU5hTNtxsNp+8YFNrp2x2Rc8mjeP9mjSPCKYpPccaDb8f&#10;an6mpR2+k/b0QqRhxiNyCJMmdNgz8MFF4Z37GxhTvyIBDAEIhJTIIzcvu/mp4WY7OsN9INjEvVOv&#10;CNzqDUK0DH5RahN5JJf+DdGlcQlFx7LCTkA/X6HZC92fpmw5QWmKlc8APLXgbdNy5XEt/CExYHqR&#10;Jv2LOHkWtWjYfbFrL7HYYlCh9vCG1Jppi6TvaGEEeoOmO2vSpa2mB5pwzCbYjAB9WHeFCmkVOt/A&#10;fvEuh+9hV+OaoXFz0+Oi6XKDiQePdV6SKpl/5LYo4t3z9WfasNRwuaYNe1lMVBtVzJjIGOyKNAZJ&#10;FyYkPbMCloRUrrwOMYk9UjHdf0BIHrVaKkZHqJjAjj6wOBJzpTEHuVLnkTbyRa92iKqPvffDQsCa&#10;CalayV2QoLooIUXjBJgeIV4AIWYRAZaYDSYAImBg117lMEljiVMWqeAsIYtQDEgvgJT3PapGrAf2&#10;vlamfPKFEP2zWXf2hJpL/DBjbvWXJWgKuv9NzYeATnNT78R1QBC6oXEvGx3zAL4QQlBxCmU03lWB&#10;OCFq9FetS01M5G9LdU0L+DWnZWkuAjQiQmCFoRpkGB+sfkYCDFOOh/5pTrg2oa7E+mNfB9wAYC8h&#10;oOeYTRzRPWleIhVUY4uKbeOnwC9BSOq0WPy8f2evxnRbGzznm5wCZ9MxzE7M4xln7whNHMn0Z2WO&#10;vGIkyUUICb0QphmeS3NEog9RPAhq2GiIwNH66Hs8G8lUheZrCZ2LIhVnNKcj2jOk+09KKFx28x3P&#10;vQz4SnCgjQRzG6G7J7QPZjWnxHVjwtN7Oc0Va+/aGBoG2Zdp7blZIwMWxx57mPLOCHMqSM7B2rU/&#10;+A6OUoTcYv6I0UuV8tOEkLp5TkK+r/1cqS9r7qVdSUjj3NVbLkBC6C/MEPt2V/NHH9Csg/oqBeak&#10;UXREiprtjL1fOarvS2AUr3twBNEmkDl8DNHSZYE2IZHUyEeTJHrrhFf1HFvdIxKhucuc076/5uA3&#10;k9mhZ9WaaI3Q7OaljS1KO1+V4ChpHivZKauKkRfuHhLQSgOOjVm3RfYyNnXCQdet1xVY9+q27s01&#10;RCRT89atxEzwbOt6r3jnU+vGZmzQq4m5N60OiRRO9AcCcX0H89JAQB6IpbBFuAb56Esz8Vo7EgLr&#10;EgZ9zVerFrfau1Er3Ttn9cdXrTnzzOpi2vnynM9Zs1uyWllrVpR23xaxatbcRwHJoh0pkXTB9k6m&#10;sQijiCVjAdAJAabEcYi1L3hlShrxBLDe0L68ZZQZAR+JjJnTnFKPhrBuwBtNcxmNK35Swv265mdD&#10;eEkWP9mpWC4kPEznbaPiJC1Xea2x5YweHd31oq51XutyTkL+1mcBPqgIODZWk7fcGfYhDA/79tQa&#10;KnbVKMzvVSZ1sFHvHLAl+Ygz3xj0rdHK6j0xKAFNtUFIHH1WsWnf1qSvO5DTAzRWvKhNBlh2tOlv&#10;6WHOun0QgYBZpqzJZoI+2JxDaYJgGgpqDdI89C70EqYbZTGjaXccUiOF9Glqg3utD8qDUl+ehBRt&#10;PsZOcgutyqjIBgCyOO0BtbIvWbI84qo2LJfyx2ThzYuJ4JgN0RNoIzkxpau61lEd3pxRc4OKfaT+&#10;w3a8GJWYC6BIJAy2Vdi4p7Trb9jVJ+N8BtAUKOmgTxEvr/ecJfNKESq5TQdMYKX5Za4AaTQVmiHT&#10;qJjxxqjTLaE1K9BDhUezIRoD0EkU7jnwULFzRXNAanpRgqIMiysIYCVwplG7i+e1ZgAwIZQlbTDA&#10;HcAJDBlwhNGFyBLYPEJsjy3n0bKGXCiSrOGCt/rSBYwLKIGp+yEwh4jZZlt3JUzfGUW9MtUnbopw&#10;34OuDet1diytpq75p9sO4Egc+7QOAc7bQveR7qt51fUAfLSJIEj5nRfAKmAU8Kxv2cdLLWkUsGre&#10;kyAhAgfhMJfTmDJ7JQCkRYoFVZocLJpY7NQzXnDH7GCjoP35QnNAmKAELZFTaGC6L6a0pcx5n9Oc&#10;DqWbxzzElLXT/TR3jJskKYjLUvyqBHFS+z5nmAzn9Fn2xWpBmoxnvjJHmNUEkhIkCxKuq3SVSg57&#10;2j3d0fB/UUp2hTBM7Y9o8Yqe77WH7lU6E246oERtNHtN+/Wx5pDWi4FYuT9Ae4l4c3r/ToipTkd1&#10;JhJDOsNRaYHs+a6D/EKSTGfMcWgSh3wPkkk9voZT+oiYvJ4Vk8vqWZuK4Js4blMaPxU2ib5aylAy&#10;fNoacw9t9cxHAudD1i2tiTwIrMlTgSSJ2KEtb+LrE84Meh0xXUqVFJ2FV4//Zyuc/IoD9marb92P&#10;/oV15h8JnHNi4Z/aZlpgPxBycc2uhEIpbtE//TErnv+KZSVE1qNvbNCGBdesOaDIW1vrCRFBKPSt&#10;g3lIZxlfYDU5Ze3HZ614b7+uO28bXQlSaehER61m70oTvOMEBrMO7TlXU1eEBXREmxTGaG+kjjpu&#10;gQ0QJ1qHAu6NVs5m0ACWd2lep/X+puNRpvzc9yZrmqk8crxyi4nmBQyutae01s+FT+QNUTVgWjg6&#10;IuGytIWBWF2of0MMPgKsLsyml3XL/ZwLiQsiq08/2OADe+dLDl6SUqh9H5gq4ArDw9wBQyg15p3J&#10;O9Dq38Tt0ilmvQ8bJq37keXqr3XzYLfPlSY0UEprcq2qJkMbTGwuV8Ge1BL4YteirZYWVmBNZUik&#10;GjVKWNzV1E0HbkLqKORP2CIpyD5eCQTMA3iaGQ8OCCaAlHBUI54DSUeMP9mDODao30EkEIlYtCLE&#10;YUvZVUwYbE4qQmYrr/R67M5MGg8QuoQpypkRESiFUS2sDnucLlFvXUjhOKG5MjXDA+PV4XAmflLX&#10;PqNNck7XhwHy90MCPoFfIiTvuCAQe+M9/11sdo6kpJQAQweLw4sjk27pOLhxWGNjjYu1e5gamZlE&#10;yKxL69KBJkN1JS2tQ3NNjffpGCYV3VP38yQqvw+ROpg5TlqsKsEkwCIDFFWS+vvzedg0gKbvwoD5&#10;qRdOY2fk+jw2emzupGdDBghnTRZHfc5XcpcEePggAoBPSxii7i9Lvaf8KZEFkeKwm7KmCInU9TAD&#10;EPvd38y5I3BWz4W5KlW7LfX4rp4Bx3VwUE8lCJcM9v1QGmGPxilBJODGTBT286YEsFhUKjTrwBaM&#10;UKU2TtCYBGIa2wKakgR2oSWQF/uZzexydtQR60LwL2tMAJvbtgXwrmnpWeIVSuwS8x0EuM8nc6Pr&#10;A/KUweAQZnWgy26z79vIrSGbWtW86rlWBIRf+eg37MUMwkeCR2MLAkw/NffecSm2VwA8afHsPbfp&#10;RytDfr+UiMcnu35b+3nIZgmNxayiOcQWnBDQ45PKSyPv9ZtWrdas3a66sEfATVFSIEHy1WkRGvJJ&#10;JDjXzlkqN2bUYaLtIjkRCxAHaUTjkf02EREpiWqNtN/cx5IQo4+csLEVCXDfX0ckVK5bI/vKGuMX&#10;Lf/ouFUmRIoaea9Yud4VyPYEstLa1ytxWxcjbmt9NgT4PUqNd3Vu9bPTa+g7Oavu/II1bh207MN9&#10;Vr4nIrXtx6098omVH5+x5uOjVll5az3MN1TAFSBvpCRQ/uifWD83af3CgpW+/qMC+z+1nL5bPftH&#10;lt/+M2LilDLQd3SGO/zUWWE8+AI2YffxKcuO7rfcte3WiUxK4GD2vWuTC4f8nIM39JEmqxQnKFF3&#10;ZNxTMuUDwENUcaQ6QdX16V+QzNO9iyJzJuwiByQvyMV2HSIAsXKE0FUwDQLLC98nZh3IbE/4C5hj&#10;8g7fC98X0PN5keeehAWaORoyVgvO47cBXh8MIYySpgJVQnDKFLvRA8HsqUkdShA0LZp+6eYTVxX8&#10;7+Gn95yUZIT5Iwh8cP4ZDeDDS/egFjuTwYNhpqEwEBEIHxgqAEYiCZIWNSaew1ERpF+hRnXJE572&#10;zfWReovxITffcH0mjxToJR3ojgN8W2rOiK7xSBMkRq7Jz4k5kqjDhFPHge4opC/PEWKkw70qtZi+&#10;o9SmgIFRIhlnjDtBNPGMldo3FGTDRgzwE75GFl6yLAZV0KHQQQsFnbCDiyHWHoptUWqV7ksAJQwP&#10;xgmb3B/+DksilBG2LEFAXRQOOA5Hyg9gUwXAKU6GI3oe546YX9AU9uk+Q3omSum2BNB3jDolhIaS&#10;qejFw7wWCZUDrwhMAV4BnjNngT2AIiZCkglZlLn6C13zqJgrcew7fZwuiLaY8tSWiQPGTJw3maMI&#10;WkI1CWnFsY6G4dm9GhsZp0S/AHyx8j2LlvCxXBZYALi7/ZqzYq3un9DnKTuAKRBhuVa6os8xH6GP&#10;LR2evAG3NAM3h+g9ch1CdFLwd1BCQJvLX/iMFrDN6x6ANHOF4MUJjunGzS1iy2gZOCXJDaBc9Jw0&#10;quXsOc3FmLSdEbF37PUkDYUIG/wuy9SBcbMPQpC5wBHNOPChHLVSe9IP3po3d6dz0Lr9wP/7H9n9&#10;54f03VM2uXTT/qf/1/9oT94h/IhOYizsj2AC4t8RERCYOH1b2UvM4Wxmu1U7M/Y9f+87fb/PJ6hF&#10;A5k4InAPha2o4Przv/AzNnz9ov29v/9dNnLzmt67p+dEo9LcxgRMAipv5p2h09GaNBhdSxon+Rkr&#10;efwwR908MxWTNhLHHn9KgpAKjydFAEgcgs3v11qLCGUfWOHdGSs/P2HtOCy4KYIW8GHglRExyW5Y&#10;P71s+T/6p87uA7BK+5PmgL0dJt/TOe+/k4D4yj+39Zn71n4zZN3YO2ue+F2rXP2WlZ+dttK+/2jr&#10;JSJ/aEEpzIGdLz2z5p/+kA2qMQFzyRrf+jEbrLySEBBbv3fY2md+V8QPMCSOPgD7OqRQ4DjQOBzo&#10;pQ2Qz0J+TnXmmRWv7LDWq7OWyT0RBmBFoKa+CKXO4LqwEc0fKwIFwFy7d5zbyksR9mFa49k5FwFL&#10;A2nmfW+zKND2uv55mpkLwP39D9hZcdM2oejgYvgb1/hQTiTgNn8nr6cizavbJYJGn0NA6D5bJpog&#10;ObDBpUqjAqqrvoAAAlUOa2KDlBqgxRuxm9i7szXSpombntEE5x3oitUlq9Y1ud3gdM2XZ3RZPNSc&#10;M6SQ2LXAPzBvNIVgswrjDEKCgdFMxIWECxyctaHkLp+lng02RWJO+TefY7Jd49A92NgeTyoW3pVK&#10;RXs3bJWUN6CEAQWC5mOkJtNM+bk+kxbQXPSImVp3SYf7vDYzvVOHtdFqltZzwmZ660SAMM6ehFvc&#10;Fzk0Ga+Kud9zFYqYeEwl1AAhYWg1j3PthtTlYQmV12L3s2J09wQwgFIAcyJc4tUR3avg45lN7nI2&#10;Vm7RzWVCh43EKEoYSPUV4EfzlAK+r/GTEn7W26GhIWD/jJfu+hzQjxMP/2rxmpj/pNHdvtB6rEM4&#10;pM9cE1As6XqwYLEwGLAYIwJnKi5QAiQBCwE2wEv1wimNCQAGEOd04HECeq0btAA3MdFh5rTmg3yA&#10;TQnUS5qjVQGPAN6/KyFGc2ZCQ93mTtXK45ZrPdT9TgmsMKtglmBe9gu0qfSIhrHfYpVRy7Uf6joC&#10;Zl2HSo9eHx6BoRcaRbRyRXM7b+XujACIZK19Xh3UGZAOd6sT9bmDHWMzzjYea10fuGmKePo5CYng&#10;9IahA/onLNW8JUCn9+0ur4+fabzUmQjFt5yt65kJp6y0JWj1+1x+rztjqZFD5NNyAcfkUWv2ktqT&#10;KQHodQcDxvTPfvgH7cHbUNZgZvm2fcd3/T/t8dtTGjsajIS7NAtqx5CBG68Me7hnWhol4/cQ2IQ+&#10;o/UgIed/+Vv/kwTAVSu2nnpwARndrd6i+w/IIP385z9vwzdO2vf//e8WwA9bqiqtSNrzsohBsTXm&#10;oacIvwUJ5QhZo1oPTEMICkhSpjpqVLXk2fFfoS3010WS6vRtlQYiLYNOW9X3AuShT8WiRdTEhHnO&#10;vg5MT6BZLyxbv0ZbQorR6YwKkKsX/8Radz62zsILy2/7gjUXn+pMC6j669bRHm6c+FWrfe3HbGNh&#10;1Dpf+kfWeH/DOhf/0Pp3dthmdslKe37Ruq2Czg2kEuI1sLbG0Pj6P7fM8Dctr+tvfPUHrPvygrXT&#10;c9Y9/h+t/WSfxqYxCWcGwqD1/oa0SGFIT2PV7+WZx9YuLujv+DrWravP9Np5a03fs+zwx9ZNj4v1&#10;C6f0Hk1Fer2Cpeh+1SuLYD6UAA8ROY5bwjzAnax7Culha4elEy5OwmizS/VazWv8tDSAc0b1yRA2&#10;Sfe3aX2O2PibwuIzNheT4I5Jy87eFVG9JwwTOUpd1fffCH+nJRweupCngOOq9lm1s6DxEQm2/Bkb&#10;vP6fzFNMF8Sv03uUCAxCG7HHEetOES3iw2HA1CFeFnMh7nMtfUs3vWqTK2Ie0aNun6JDEu/FyR4k&#10;BViDiUg1j+bpvXrDKJtLr1VsvgWp97nqM933vtvFCaGiDALB/0Tr4HihvR+2dlLlsW3hbCLFG6cn&#10;5hhMQ0Qy4FnudHPWFgCn84806XlJNbrNh8JmCI+2hAATTMYjJYwj+SHdM+bCAtaT02LRTJsaONRe&#10;p/wmZh/YSKutxZTganaJWiFUjT6rqwLPm2LoRNrg6IONbvMJr4rBERaH+cTVb94TA6XXJnU5JmOU&#10;8ZV2oY1DJATATKQFziE0Juq6zKQ/cVCccxV+rzt0ve8o4CoBgOOW9xEu5BRQnpT0boRIVcKPeuZU&#10;DyTLkyQQchRmxcpJfnLWKpY4ExfbT4mVSbtAOBEBs5gjiueQ7otaLgYncMHuPpcRaIu9wlK9vZ3e&#10;W8vSPBiHbkP75JqzefpLEmceMnkB0yBMnN0mzlmakEcB/VJRrFdAHUxTCIxgh+Z3d0AKUGHdmF+8&#10;WTflF1xQcO/9bspztiSVm7BdIguoHBhYz7oVG2/c14Czkobe69rvfY01osPp/V6dyUuoYSLaAnrq&#10;sjMOwivJZGWcOBkXxeB5AfJUdGz25vSMp1xw4U9AEMPgAUgihFpS4WF28dwDkQA04oH98P/+Q3b7&#10;+U4xYH1HDP47/87ftAevcRLr2XWfRBmf1JDdvHfKhu9uFxgfs9EHB2xiWYw6KQ0shSYmwVOasH/4&#10;j7/bhm/tl+Z1T9rjLdc4ISvUbCLH5N987ids6Opx+zvf/Z125672cl57VKCMhkIlTfZFqnbPVgsi&#10;RRKs2N1dYGm9MKNhZ2a+CpU3tqL1r3oEkLQigVmeDlgrD6x641tWm74rTQlmLEDX+0HbFalrN610&#10;84BVPvp3th6dsGZK31l7Y71ru6yx7XMC9mdW3/fL1nl6woEX8Owkx605/KnVDv6K9VceWe2rP2qt&#10;+DvrPDxsjWsf2SD6wsrbf8q69L0VOw7Jjk2rj3xkldFviq+KPM48tdS2n7Z2ZNwqb65Y54/+mTXX&#10;XlpfnxVhl6DBt9e39vwbKw3/mTVXnlnn7B9a++YOfQZGDMHUeDrmoN6tJq1we7fVnhyydiU4o9dy&#10;l4SN0r5FiOhVS8MWbyQi7ZkSJDheIZvzkSGbW72sf2uO48JEr/JK+C+9du+4VYLIKqqgUkmS4m3x&#10;gohI5bb+Pi4MjDqJpQoAIa0Ad06CmkqjmEMT1N+Rlk6trnkJb7qpLafOu5N2y0QjlQIn65ZJx//H&#10;GTUMGrWAmExoNhOJzQgjvySUqzgAH2CkCW7mPXnCw380kZ1eRgMMvRSx2SM4yo1ZgfKaJN6Ml+Gk&#10;psRC7JJAcEiTc1oDO+NMhAddknpOSz4quyFMqPuADZEIH8rVkjUZHLj39T0dyPi+0FQjRtMEYqv3&#10;aiNLYEkqksZLVTjim2s4fzpLEl6X9P4xHfqsNJMpo4ch9nU2Jo7GVbEcbPLEqeOVB0QyAt9ZHSIE&#10;RG89qck8rokmrR9gCKAH8yWVvNh4a5XWW6PN1py0iIUsqiyNr2c0Nzm9JIRK0pDcey4mofklauhD&#10;YhnaCtrFVPJTARm2b4EaZhwtotuDBZyAtpsc9CIWnGw7GjRwwCfFvqdTn+q9QxatXjEvJqXPLGgu&#10;aXQ8Ed8hYNWc6Vq13rSb5VAHV8XSqOCHM5oU+mZ/RZs8oXUJuQw0WoBFu1MQQBTo1zqEeVEw64UE&#10;JGysrLklhpqs1J0OolNaL3qs4luIlrWBxeABfmrEA9TMn5cJ0Dg9uUjXJqlqCpNMSvdDOOhznpHL&#10;vV0YSNupj/mhJoWdjUmLRMIHi+0X1h5kBPjUHxrT+0F7hMy0BgkB3Vld9xMJHSJfECQIGO5JGKvm&#10;WfMdujthWkKwAcAIPQkkCWfin5u9KaNnwBwOyYxYO/4XXYN5Zn0oPgVz55DisyHj9n/7J//YnrwX&#10;a87r2ssj9jf+5v9oD1/j+6FD2LjdGLlmP/hD321Xrp63X/uNfyONa8J+9guft5cvH2mPVATcWZEv&#10;MezoU/vev/fd9ne/7zvt6x/9jjvKIRDVwWsRiHM6b0/sc5/713bj5kX7/u//Xnv0hPLA0uJI1y8O&#10;iyggKBin5lr7k6gZwloRMku5o7rHSe1zfG1dre+ynum8NXUuOth5O3Wr3NptzafHPcoE269HrKCd&#10;S7AOtvCjpX/TWapdWrHS+1vWO/dla574deuI0db2/ZwN8vPWfzlszVO/J8DFd9a2/L0z1utUrH74&#10;121z5Z7lvvpjVjv9e1Y5pe9e+KKVHx6z3OU/s41aWiy7Z10YuQRL8+iXbH3qipuJu493WOv4b+t3&#10;EbpSxOp/8E+sU6SQoc52TxpCctrqc7cF9C1b7/asN3bVql//Ues9P27l89usvSFyUIpZXdjXg9xt&#10;sf5+ZsVyZ37b2pMnrVwbs1j+pWWalMMgh2ZV2BY6qbHm+P0wd3d7NAIh5j9EBwYzDdFD38ZcN+34&#10;71glMHMjIAMWu3XDheZAf+AV3vtgCXFhqu/RbARihfkcn2e5/iFMkh3Pl/yDwc6j/9H/c+Fgm5do&#10;1UtqkEAAG2vIRsTs0hbrTetnR5Pc9igaBhi+y6CxxyMYOFxbf3fBEcwv3IvKjqT4wsRh2W5n0mcJ&#10;kWv1ll1tofQv6g013rG7U5WSjEAv96l/U2BsLXVTh5vuTHOSrtd1YCRNaR5deiAh8ESgN+TMnO7m&#10;88SJi61Sz4M0ZFgeYWvZ2jPdZ94dTzNi05hCQsNsnnVdm7Whe6/pO9SGkNqKbbykgyLBBOPzeuOS&#10;6rTzWxNQUgLZWSAmmfguXTt4z71tmtgKPgmvX4ON0hecFxEwdPy/JYZPZckQFohJxEMwBchuWiG6&#10;Aaarv7t9WfcgS5fvN7oxZ6fYyGcEOmRH4uz0FHR99s9LEgvEiIXm82HNBgKhrIDpkubtjtYuOJbD&#10;BpNA17/ZxCv5YQEtzjpC6M7r7zX3q6DRUGeIZtEzErhLWTQa5uWgLRSOC+iJQBHo656o/QA5NeN5&#10;tg8A++HlmoXed8GGsxmgh7XrmTwKBmDOHpUmdtHNi753tV8hHZTaDSYVavdQ/4VDxTPA3CoudJkD&#10;BNUkWoEEnjtH/d7cU3O3Na9BkDA25k331rxnWtckxM9aTux3UVoRLf68SBfA7kKTORdwit2VBQAc&#10;bMLZmLsf+mf/H3s7dVefPWnjc1ftb37H37A3YzRvj2i+O5ZIpOx7vudv2b37N+2f/e9/V+r9gv3A&#10;D/4Di6zpfe0XfF0EBxAK/A//8ffaN7b9mn3v3/8b9jtf/kkBMzkL2n8SQIT8/vCP/FN7/uKB/e2/&#10;/bfsyjWix57bj/6rf2mXbv6JWPt5jVP7QfNMUTFKVWP3x69AQa9FPcOi9kuzFpFAzEoLn/DokrZY&#10;d/7uIesmRAoAdQEgoYrd6HsbFOed8QZ/nZg09u9u3TNJK49P2wa29R0/beutorVv7LX600O2np+1&#10;ysefs/VaSmeiZ4MupcT1XYF4e/6WtcbvW+fBfuteEMC/Oi9Q1pnpS5PXudnU59Gs18srVv70p6zx&#10;5JQV31633v5fsPqFb1l14bENJu9Y5Rv/ynoin+IBwgt9p12yytvL1nhw1sfdvL3Puqf/wHrx99Y/&#10;8SfWuvpVy330r61TiGosZKpjp9c57Um4dYUBYzes8uisbVSX3W+w7mfn2/hGxE3AQZpv54SLlP7l&#10;HIlKb1J0jOsSGw++toVr1LYJ0THgpmMm6oPjMaBPwApEXETbIx6xwYfrB2FBdi3klHuEv/H6jA2e&#10;A2A6KFFL5p/qw5JakmKYTOhBSEspBgjDnI4S8hNin6mONx87JmY+6QcnlZvSJrpn1YbUJy089iRi&#10;iWtihkTB4L0u1iZ0vbg/TLNLSd/LbsNGJSJih4PQ1abgoShFu5IacnNMkGwtXXtFwiTEgxJqWai+&#10;Fbiw+TVmSW8aA6wPmtpYGWu1I5K0FOwhBLOpn3GrSlWv0KFf6lNJwE7auRdXa81auiDWJyGG2Yiq&#10;j9UWxaQkzLThmCPio6kbnihft6IO7pLULjoGweKo/wETRHOgUJg3I4gLODCl6HdMHxSR6okF4WHH&#10;bNTtUk+fTYrAk+ajTYQGBAtI5l/p0BFfDNDopcPnwI7JRGwxZKseFNhe9XvNSoUOXWiIoknqftyX&#10;qA9AHlYKC8XOTHgmoCmhoO9R1399Ex8GQp2NXPYQ0Li0Ht9IDo5smDAHbLhqZ1EgLQER22fUdkFj&#10;SxfeuGpKyzi0Kez52SYhZudduIT4bkwxmD0opYBzEsCHsWus3oQjRLaEcdIB6qTGyjPrGTSvkwlK&#10;GDD2YAoJr302sXZQQLqw9QwkwrQ01wDYQbE8epEyfpENzQ0OfFosTie3+fxNpXVNFxqMMQC6m4Rc&#10;wDBnFCAjJ4Hxs46MEbPNYRfuCE+ajuBw5PlwliLwVwo05Thq8/Gj2tf0EMi6IPqt//RbthYfd3Lx&#10;4Okl+w4BfDRKghUgwTg7tmfPXksl05Yvv7e7D87bj/3rHxa5wLbN+jREPM6I4Lyz7/m+/9lS1es2&#10;8vhT+86/8z/YodO/K0EDaB+Wljxp3/t932srkWn7vu//Prs+ctm+9Pv/h/2jH/geMc87ur8Yu4Qk&#10;mscSyWx6bs9xSJ/WmQvmm4XcIWu3E5pPnV0BfeHOEasI3Nb7Am03d+jMdWrWmb5rxa//S2u9vCAc&#10;QMvX57VvutlVyxz9otWufWT5a1+3zcSYVQ/+lrWfHLfWw5NW3/Zj1no7YrULf2Ld8Vs614Qukrgk&#10;rLn+TWuPX3eNobd035pf/9fWfT9sg7ZIZLci7UzsWyAJVtRP/Eex9uOaGwmaQc/6h37D6lM3rZ8c&#10;t/bdfdbc+fN+xjQkXR92DanSvzX29cyiNV8csc7x37H67V3WPPSb1rj1qfWldaCNOO4gwIQvhIL3&#10;tU6Dftc60gzS1z+1yvRDa1fIVs04WaMqKJYGOrZxZigtPbVyQu9jBu7pjLx0K0AogTwQXsWEoSeE&#10;O8TWb3pILeYdwi0/aPOpwisPTmEP4/+jQXpBGkQwS5LIeVN4dd+j3wj6GEh7ICwzALzOLSSeL2P4&#10;J4yQias3MzYXwdN+SOyYNlpSA8SycQyETNGeraZG3LFDOCH2cGpyLMTOuy2cvpxrUlFnxZQSBdTL&#10;nh/+xThd2qnjsmHp4nOpkx/bkjbU+iZsvOaOBcLtiF9diJ0Ti9Cm04Ymhp4Hnl3jfXqQdi2awWQi&#10;QI3Sio868lLJ9f31DerptLyN10J8v8ByVAeopUl/YVNrn0hgjGmMSzp8xzT+PQI5yskiZdEeBBJa&#10;KOxd8/FTWqyzPi52R0vMOpKjNdc5vXfaa52QOYYt3Gueb7F4Z3vSCNbojVo+7azPnZZS+anHTUld&#10;GnfzfLX2pO6LJKc7y6TGFpppwERhUgA1oD6fF9gIPILpgnvss1j5plTIgsZz3e3urAH+gnjxvr4n&#10;ME3v8O+v5W/7mNyxyvXcYSnmmtiv5xvWXIg9CVg6/bw0HRLb9usa13VIYfDsDZxGoSkHpWlXMld0&#10;3Z1aWxKKaMbQlbB/LQ1Im1LrhhMb+/saIJc+qXsFRy7jJ+rGM0IJsRQoOkCSsJQj7h9bO2PE0Rqe&#10;k3BSjxTS8wbnKrZ3AD78jefMiaWjEjNOkkAoZYGjfS5BfHI4ODwIe5z8DbrwT0l4EtE0SZimrgeA&#10;E+uP8xOg9vlBG3PhgpDVuBz8qUwpANT4VvQMgCAaxYJY8IrWm3Gl6rct336uZ9uj/UjV1Lzm7a0O&#10;+5iz3Wj+hg7kefvil37DfvKn/5Wb7JylaZw4qj36ROehUJ6zz/3bf2H7Dn5NZwbS1BSApR2QY/nn&#10;9t3f8x0WL1201fIpeza+y6KlM641RQTg+w99Kob/t0WSFuwf/q//yH7uF37a/rcf/C57O31G65iQ&#10;YH6rsycBlKIW03FpPBJ2lBIp7JXwlRDT731PmBtYdeahNe59bOtVnRHAkf0pQtmtihgNfc3WV8et&#10;c+kPrfOKUrnUcBLI6hn42e20bZCfE3D+hnXjs9Z7NmSt7T8s8J+y+u6ft+7qSxtEXllZALvZqWvP&#10;IcRE3p7ss8qDA9bWvNRfHbbuzV1W1T2y2z5v1d2ft94nv2j1madWfnDU2pOjLgAH2od9aQKdr4ix&#10;5wPZqT49KQHzRzonOFYlfMpL1opNWGP5kWVO/6E1P/lJax/8VWte/ZZtvBWpu77fikt3rXHlqxJq&#10;CV2TDH8RGwmPTrNirUZROCYB1hfwC+hby2NWvLVfgqfmTD9fm9K5OGHZAkEPZoXKlI0vHpFwh6XX&#10;PDdlPn5CRPaV9mQAeDDOk6f0b87RkvYQBBQMhFxBtL0JuzCUkO4ZEZ2lJKVX6sKthAvpmcQpXQey&#10;VrOitC3Mx1smGhAeqUv7NDob3dUCBhWgLsAmSYhsUpgbEpsqevQs1B+0cbMaKGUMaNCB3b0sgIrr&#10;+2Kk2gTEtpPd2NMGdxAT+FCkn+p1SDeAHFNEaGhLp5qie4mp/8z3qQ2DbRyTBRufxgFeB4bDIG2F&#10;CcMh60V4BPhoAY22wIrParJJVKD7i/d77bEoNWtKG6EOek+Lg8DiXtg1YaxkwWZrdyySGZVWsmKl&#10;9rgm7azuEfHFgG1zHxx7JHiVm+91WC8LyM5bukmPTsLxYJ8HLFm5bVlJ6/nkOR0e7J3YvlGfBa4S&#10;OkSYAMq0M0SFp1IdwpDm3QApAE+ZgRmAhjhnAQtqNEkm6fpDI3mJxgShU89+T3ph3fBxTItdY47B&#10;1kqoX2t9SaANAIlNC3xd2HhBL0oR7/doHb5PeNxMgogdPYM2GV3xYejN3polMXsIND0yRoC7IMbt&#10;NXMknFs9WqlRl/ytrz+hp5jA8A1gSgr1cBhnYMoA92IeE42Ed1FMXn8LDlSxc107ZPQGoAU8CYdc&#10;yMOoBfb6DLHwbpOXoKKGOOvNQWBPkuhFHZey/t4Sa8IZ7uowb2tPsQ/r3VU9J+PR9XOaC+zsAjgv&#10;jKWXNwnX3xE0mIKcuTuD5zkw4xwVOF5wJzrzGgQO5jMcrThZxfgR+gJPqpuSu4EmjAmyVFvxiKZn&#10;r6/Y3/sH32W3n27TvAtkBaiUYyAxi1o9udKUfe3rX7F/8eN/TyQG+/4RHXw6n4ltS1imS+/s737P&#10;3/bIKCpurpXPSGM86qWzb9y8bH/7u/8XO3flm9I0n9nf/wffb9//v36XXRn9mkjDEQn1SxIwl8X4&#10;RiWgn9iql4vGZCmhlTmp90VORKo4F9X7h8SyRYAwvTjD7ll9U0BcyVj92XFrvzph5St/Yu09/96a&#10;Q38qYL5qjat/KuB7ZV0B7CaBEY26VT/6CbP8knUT89b48j+1ZmzS6vcPW+PSn1i/sGjVj3/cBjFp&#10;gAi5/qY17ksjvfUVa02/tc57sWQx7rrO4LqESmv6hnUe7vcY+05qwW3+ZPJ29bMTk0b/p//Ui5YV&#10;n4lMHv5Va01cEXYJLwYd60Xnrfn2hrUf7LHu1/6ZtV5Ik7j7sdWfC3eKUevl1qyRW7C+AL468UD7&#10;BVxpWVWaULOSsPr1o1Ydv2F9aRJeIlp7qpOZtdLFL0tjCNVYC7Vx7T0Ix6ZbGdLFV7oG9veAgQSK&#10;cE03x2g+y/UlJ69627GAsEmSN8OWlkYuzGsK13ifMw6p8jpQ2utE8oFXNNPBZ0kDo2p9xX2RWyYa&#10;vsUPmAMOU9RwbEFcjMyqkNpOBbWgrsNy+UL4avgsAfZ0GoE5h8Pm6ia/+0/sRdiVghPB1WUXIh/+&#10;RmW3BRcYnma83hSDltojZtNs5Y1a7DRkxvTDZwF8zEQICpKscOISrlhuwoCXvVlHJH9JzO6lly8u&#10;t+bEYvFc3zTqTs8nqZZ40crehXzeiq03zvYAtoUEJTfP6LDusuX8WR1UbeB2qOONW53xl/UdJhbz&#10;UFaSlRKuXpWS1G4HATHjHHHxoxYtDxsp5zivSBIJoX4CJ4HyosCEME4yL6k851Enei3qWtizceoF&#10;UwtOuBNW0GHFgUtLNooJuXpHFqFAmXZ5zGuhQi2Roxav3NJhf+8+k84gIWZ+RcAQ7N2AYzBzcG1A&#10;SewtLuCkjg3JRTrslCsGoCnWhUkCE5RHu2QQDABiMFVQFyZKk1/WxUMCSe4pCkCGw7V0Da+oieaA&#10;CQSAF4Akm1d1HwkbAFsCCfs6maVBu4ClMwbMMQgFNBcBvP7G+xMxnLzhGdqaA500PTvsNuO+GWq4&#10;kM3LK7QtpPEEJAPiQRRNVXN/yscTyhZwL10Pxu7rx7+DnyI0Xz+vewWfBiAeq13S+l7V/K9IIEvL&#10;ZS58fJjk+D7CYa+HE0JcCiIwvQGJMMK42jP70pd/3v7W3/lOO3jiixK6EhCsgwSJazD6uSyt6jd/&#10;+1fsR37879tM9KSHXpITQLgoDl4v3rV23b7jO/8f2udXwxxKGE1Im61239n5oa/Yp3t+1TJVqe0S&#10;AL/wK5+zS1dpxn3BbetUvITFY+vNlaeM1nH4b2j87Q3yc+etlnxhpSufWC8yIa2jL4IkZt0sWHnf&#10;rwjA91np6C9bb/aZ9Xst61V1Tnf9rPVHPrX2ja9Y+/EhW6/kbV2gzHmuPL1k1U/+ua0XotagbtTR&#10;37Pe9Y+t9lQCaf8vWvvlJavfOOhhlqwZZQh6pTXr1EhgDI5Uyop0+/pJWKTWWysZ6tOANZpjon0k&#10;GYQJbeulJyVczHqpcavd2mOb7SrIKZgTtug72PE7AvDOgV+yxvxd67d0lkrCk9NfssahX3csI1Ye&#10;MgfzH/Sa1py8Z5U7J6zTKkoYHLXe0ivNiwiDNDK/ZrctjUMCb/mtEWJJxi5ar/sICNLQ37hesNNv&#10;4abGDhHlb2hF4CekNUSAYToPWmfAUT6Pf5QADL7vb+vFdzsSIret1KC6KLiKH6/0AeBxojJRNR2Q&#10;uA4MlRuDAR/WCvshQ5NU995G0ijI5NmhYu00xIbJ5mvYyu8ITG4YndvpRJ8pC5CbYiO1OYtJwsRy&#10;w37Q4gLfRPGRawaZ0nOLZR8IiB9o0x0VezhlydKwO84WxFYxzVCSmNA3Sg/wPvYnj/uMHdLhOuwq&#10;MKFKMzr0ZMTSocn7ZOrvVEqkLMGymxRwhGHT3SvGfV3fvyjGHBxLOMgIfSt3novdRSUdKfMqhilw&#10;58DitO0x6SyoJrDeWnKWhRpF+CYsCIaVrI3qesfdaeUp3gJzwBJhQco/5ojABIm22Ko0qOem0Bex&#10;4YwlVJOkOJSejZhkohokcHD2IuWplUGjCRIycDATg46dPVqkFy3miaKA5Zm/KM+QrVG/Z0afO6f7&#10;ARIAPECKqQaQhilrTP43qfm6DrHlsOjF/H4xZ2LTxej5nP7mZQeyFPwCsI8LXI5pPbaaAGuzFevv&#10;fF9kq6/0LLomwsJBfr++w1zQoeqApVu3pWmIDeu+AFRIdgrsnQSkUPY4sHTuhW3eGbzWj+YlHwA+&#10;rT1F6BgFuObiAuLEDqMcgzuydSDYm/T0RTOqdWd0+PJW7S1pbJRu1v1I+5d2wLpMSch6Nqz2AhrG&#10;ZOIjzd9TN4WNxT72e/MZat8QhdPsj2tPXtB6acz4ErQHvKKi1nAqdkwCeUwHriHygo8pAEZSAmfP&#10;4S/ZmcvflPCXhqYxTOlFohdlFhDAr2eO2r/7wg9JqNNl65wlqiIAEobBJ8D4DliifMM+3ferFinh&#10;WGX9jjjAk2CWrT6yVFnrqLNSbD7SHhVx0jgiNESPa+3ix8SIYwJFCBzm0Ii027Y1628sirkrM2bV&#10;kd22XstoP0mTBh+03zbFDjvPxRL/7N/aYPGOdXd9wRrXD1tv5YV19n/Bqqf+0NpTN62ejlj5wT7b&#10;aIqVEuEkTbp69Bet9+KM36cxc9OK3wpmFJyXhEc29bOjORIF1RoBdoCx5qxL4TB8UxBBnIkbAl3h&#10;kz7qiUoSCCF6hyQpALehn33TxTzWncgZQJoEIIQBgNurpKy47WdsMy0B8H7EcsPbrTH9xPK7f9YG&#10;s3dci+jpum3tHz5fkSBrTw5bOzFltVFpFTePWknfGxSWdT/8DRI363y2ZfkHh6w/9URkdMn9i6kS&#10;WfGvhJtjvh6QQYIACAzB+tHsLVupOSHsLUqDG3EiS24RTD+Q6LoHj5BbQg7Q+mZZz1SWkAo9ZUmW&#10;ajRTlqs+1j3pMyCNYwu/v83g9f+FyoQtih3Mx04JjG+6MyqSoYOIGEb8kADnlFgZNneKep0ScxQg&#10;p68JgM9rk1+zidUT9m5ZDCZBU+iTbr+m2QKV0oj1pJ0ajWtnEjo81FfPDOlwPnXzDOwBU0xRqjXF&#10;dvgeyUl0OCFjlFe29Fb/fqt7XZL6s2KVOgw/KiaN3a7kTg0YZFOHFybnZh3UIE0UnuxU6ZmY+Gub&#10;jhwRs5UKJUFUqL8X6IbYXypb4jRdSV0R8x7W5yV46i90yIiWOWrJynNJ5S21SgcjVXmpw/9EE53T&#10;fJyxZPWODvdxv94Khc+yaAEB0NyGDBPnELu6D8hu2Zmx++r6mFTcTq7PhiQkQh8FPgKNamdam7xq&#10;K4kRrc1tLfiSFSuLvhGoCU5dk1WxL0xijA9HNqwsURF7JcWfewtgqSrooX4ArQQIL6I5yFAkwgWW&#10;Xm689vBMxunZlQ6u+r6DCOaVEPESGLVATddgPxBhg6bGOvl61F7rXkSUkDR1wDs0MR/cH0CLVu7o&#10;GnQN0rgE6lzfs3zTJ3Q97Oe6vv6NOSbckxK/gWkHTQBBGf7uc7plYuG9eiciNseh39DBmtd3iNkP&#10;1w7JVdTJ32+TAmwyealL43H9EiYIjWhlxJaKFwXS261YnZEAf6i/o90wRj67z9eXNpNLAuHVIu3s&#10;KOvAfBFRpefR/JTa087iKBv7gVl5Y/jKkKUaVzUWaXQaB8IWP0R4Udd+yNZKxKYTfnnS8vWHOjMn&#10;bbl0XHvrsl7HPR8iUqJYHY5SSAJCRoJHc0IBsbSeYU7nluY8zhA3W24CIkPYzaD9iLUaKWm9OkvN&#10;BVst3PLm1L3MtFXuCqTKyQCwME1+9rpWeHjemu+vWG/oj8V0f0OM/c+ssf9XrTr8DeutPrTOy4tW&#10;P/JL1r4tzWpyVGDeFMsWMMOY30lj/vinbb1dFDMvW+3ZCZ2nANBuBgF4BcZNATv+skEjZ+vZJess&#10;vbXK+D0rvrpu+ZdXLPvwjBVeDFnuyXkrvLqs389Z8dlpq0zftn5ySlpCxHrS+tv9lgSFNAGcvm6y&#10;lcAQ6BHZU5++KU3kp6z58rqeU1pCr2GDx8esckrPJLaO2YRkSr7TTkxYc2LUqtP3BO6Hrf3uitXe&#10;XrX10rLlHh6z7twLPSNZsPqOhNl6t2SFJxes9vq0JXJ3vEMVDVIoBhbJi9yW7kubvin8uy4yesFL&#10;kYCXS8JSktAoYEi/6xVhSiL/ZIvsat11JiCzlElYBqcyNPY4p+uQfSyM1j5aSg9JwN+S5vbKTeFb&#10;AO+GHoFg3m3ubOiSWBix6C55GnP68LxnhTY6CaNhc1rMu9wYl4pS1kTUNBGAaN4qtVUBZ0KSJu72&#10;9RCFgWoRzDQbYsGUCyauesPTd0OpWeyUQX2RetaKCtCDzZ/v1FrUrF7Qd5HqebHxCzpwFEPDNta0&#10;dOG5e55xEuZKk5qMY55cFKoodoyu/43enIMyha6IoJiJ4XglpbugQ79XwHfGco0XDiyUISAhq9lO&#10;uBBIiL0B2rR2q7Y0Dm1C6vJU9PtcjEYh58W0T3iHIKJWCD3zbEYxQKJUABy34+rlESKAkA40B5u6&#10;2XNpSgoIRAFNgF6AQ1QHphAED85C4syJnqDYUUfrQPW/pYQWO3lOr4v63m4J4b2+Xs5yBCrkHxDH&#10;TkYinZ4oQrWavq75f2jF1nuNOZRUYKwRmKQETFpstUeMOEJa48R8gIkIwQPIhoxWfupvJE8Btsld&#10;FqMK5TprSR2OSQd7NAGYJrHusP5JgTWRPtSTof77Yj60HQMsAc5gh5fWJuHYHKxJk1rWpkVD2CkQ&#10;3qs1IOomCMQPAI9TFDANwjNcgzIMsPkPZsJqZ1Jz/UGD0LxjBtNaUJqY5CvmOiQqHbRlHaZ49Ybm&#10;g7ryB3S4pLWKWdGAg36ndMcK2s5+fQ4TDcwqZbHSqN8DAeG+gwwhmHu0dyjeRvLXkPY09Z0EGN2C&#10;9ugZd0CvCaAZd3j+sC88akfCgh6ohJSiCRLNhdmEej5r+RGdAR1uzUe0QBbvWxfy8fx9rcM9/Y0E&#10;viERpsdGO7mQJt+3KvkB0nCXMxe1DyQ8NIZ48aY75POpR9bayFl39qElr3/izkVCFbuYTyUcCAPs&#10;A5L1vNWubrPWJTH1Y79pvTO/a53j/8mqZ79o652sVcevWWf7L1jt9G8L6ArWfX/HCte+bN0KyYkN&#10;ay++ENzghA1VIPuDYEbrdyvWi01aQQBeu3vUCg90Ht/ctNrkA+uvjdtGftUGuv6GQHtdzwN2UFud&#10;UiS9ls55XSBdilg7LuwSs66KYbeu7bXqo5MCZoFxYcE2u9IwXRNY15wIjHs161VTVnorsH85bOU9&#10;X7Du1LAEAM+tM6SxbdbiVn0hLX0WcN+h59F+KGnNn2k9hS8dCZTGtp+wsoTNICEtrZXTGAkPbVlr&#10;VnM6cV2EM23tRkLCpum4EawjzGtbc1p1Xx/ReTQNIvsewdLqpkVSFvT3nOaK+HayZGuar5r2T1GM&#10;f0zCYli4QWe5U1pTSLcwR+SUYnJzceFG8sQHJ6sA3h2tbtBxsA/OACQrJgn+jS0o/I3A/fB3ZIPU&#10;t25SNy64jQ47fastyS81jM+jGTAoTDpcB7s19mO68+P4pFzBUmJIbP+omzo4TPRFXU5e1oEo6H5N&#10;sQ1pCYmjflCqrSWjEh/JTzh6NwVka1T0q43pfutG4+81sWiybkO95Y6kIFm3p9y01N8savNfETN/&#10;pEXIWlQSlsxMmBKx2anqXY2hJEAd16F57Ko9NdYpkBWcZuf1PdQiWAnq/zONRaCMTToFixRjdSZ1&#10;WIAk8BJghYqRMDrszbA1HIlE1RDVIlBu3dNiSQpnsHdLzcYeTd3z1C4JIzG1IrXMz0vQLmtsVVfh&#10;mNOeNId6Z8q1lai0nUj5rObmmATVMwnjlDaTBKQ20/qmNo0OREhMC0IV1kQBL5gftvvZuOaseETP&#10;/FaHp+eNNQj9o1a9m1kE0A7ugDwmBQE0ZogFMl4FOpT/5V5oaWhOTbJyteG8vIHmdtKfWb8nqDmv&#10;Z2VOixovoCZm7QXD9Jk5OvYLTDPleY1bbLf5WnMkEE7t8PcXC8EJ+mHuAGGEZ7DNowkQFbPNU/vZ&#10;fpCABe2l8Sg28SCcsKVjd8fcxLXQJnhvMXnN2usRses7LrQiBZrVUJKion8D2mhijJV77ROLvqD1&#10;fy7AFWsqn7eYtCVMO/N6hrksDuM9bmKBaFDimabfMFXU+Jz2zXLmsq0VaSCufSKA57rO5hmnfqeO&#10;Ec5XxoFpLl6URi1mT/hlUgJlIX5MoH7PnzE03QH0gq06/A3bLrbgps7NtD5PjR38NxRRiwokXklA&#10;rfk5impPrWcXrXjtE6/M2JNg5GxvCgSxd8Pie0IIXV1A/NQ6X/83Vr/wVWvv+py1rnzJuif+zJpj&#10;p6z1TtdOjlvtj37Q2s/Fqi/8kW1EbttmG/MIrhJ9X79gQsEB2yyviv0fs+LpL4sVnxMrnhEm5LVP&#10;exq37utmaD2D9kIP0PVrfPvVFQa5UxbTDMQLE6owY6DPt0ky6gg4V15aZugjq575fWvO3ZFAIBlT&#10;nxEp9XLhus6GhFH+8let3xRAS0unlny/o/N14NesfOwXrfZOwL98x9pLkxIee6z21R+xXnLCqtt/&#10;3OpPD1o/OmXZr/976yw81H7Z1JgGmuOBlR6ftebr47YU1blo64wIavEr9rdKq7j9XJpVQdq4k2HH&#10;XAQALw1sy+YeXhBxsFpz6XNSNyqsksXcFxb01vWs+pmvUzzuofZb9gPA60JecOwDwAdgD5EobTH6&#10;KY9/d/uuGPtSfERgM6H3NAgtRK78xDKFV7p4x9Ll5wKL/Z7mT5lfBk0zDcw/DIo2ZBMJws8OiE0T&#10;XrfhkSgLsdP6PpleNXcG0g+WeE/C9JYSmE4Oi1FLZRNAVZprei3r97akcFcChwgeOplQKa5tHbEB&#10;wiW9CFDxmTSOWd3rla5x0m3/y9njYrFMwl0BFIdJwIwjMX1ETF5gKkZL2Cb24Smxq7XiJX3/mebh&#10;ica9TwduWPf5kABE3C2ZhZfE3ATQlCTgcHJIAR8xeDchpAB4QAyQEYvdiv12c0CJZuFv9TdAMNiV&#10;aRrhhbDcdHNE93+v+ZOqX6RMBFFMYo15MQ/qlJReCIipXXJG9xezBVgEDNHSsJ7xtlg9zXtn9Nkp&#10;qesvNd9UWjRLU3Ki9sCoPAnzoyxvWUBEDC2gBfC4P0ACEAYPsH8AeLI/PX5aAqmktWUfkGsQwUyk&#10;uaFMAZ+bgDlrDqf0zDiX09orPEex9TI8a1LP6uAmFu4Zozgx9xhJRBS/6mjTxqUt4uwG1EPkDACr&#10;Odb8OYP3l64h0J3VHNK/lbrxNIqnljxrAWgCoEuFEHtPTP6U/g3Qhxj4fZqPe+6gnU1KaGn9SQ+n&#10;+FSzt6r7ED4YBElYR41DgoeqqM1+xKM4YpVbeh9NLTB5NyFpn1Oqg7NCQxkICICF3TRWQsMh3BVT&#10;WdBE3CwmDQDfDE5gSMOc1G8ivUqtWQnhS26+qTdjblvHnEk3n6rORFJsnHwU+hWTx5HSXqesCLWj&#10;2M80z1nOnrVI8bzO57CEw20vK0KWbbO8YpXRbdYXQ8eWTbp+dXS71fb9hs4Z4wUXABmRPQFY8/q3&#10;rLfvl6x55kvW2vWz1iKSZuev6+yJZXY61rj8n61642Nr5mkgLaYugcF1CG3utWrWmXpm1fsHrPHs&#10;orVzswJVgRZsvt+3HrVhYNoIQxNJ0/964pQETvAXfvsVotr4rBBMPxFsDtj67AZhjJA8bPkCxk6r&#10;YO2pB1a/d8xKTy9rbAntVcaF7V5ESM890DP684oQ1Ub2WWX7v7CN9JR1tn3eag/PWn/2ueX/5B9a&#10;f+6pVc992aon/kgCCYEg4luJWbcmxq058kATjafVLFruxk7Lv9wtDJ3W3G6IoN0QLt3R7wB1x7Kl&#10;dyK4h5zQsjfI80kVHzt2Mt/OvfnpRJyX/qRx8ooX7ul8P9eYIXA9xyIIc71NZnn/szZ4WLoAG5zX&#10;z443xEbFHbjNN1cZ0+99t+2S2DQb26cHIxNrw6ijwIB6Yn7JAmGB2thRGoYQrmj67gttPhyASCsE&#10;wlttuusC4FCSGLV+NXXdmZKXuxSrJ1tPT6/3my5caI9GnDMORrLEUFsanTmNbVQPQ6u4kq1KXSUe&#10;PFd5psNzR0B93VkQzjAOSYhEoUvOFY0zdOJZ9Dr0kWCO6WtysnSOui3hlDLqwi9nLwvoMa2cEns8&#10;rWfHEXxGjGhGmzC0XWPOqbW9putRCGoqpsOtOYCtjyd2OCsL9mLAe59Nug1XbF7gB6Ml0SjfehHA&#10;XMAAcFIlkmp9bpIQkFXbCxpT3lVuhMq6np/SySSjUfUTBo0PYTr3iQPqTP6gTQpUP9ir+Yltn8xa&#10;QrRIFINJ0xGKphGRLE17r1mh8ULCmnoYoxbV/NHx3233HusdXq6NwKYFGpSJQCivS8BmSk81lwVd&#10;442eDVs2IY0IA553v9acLjOkUq/qnme0T3RdjZXruQ06H6J0MH+4mSN1QusiQNRBaGt+l7HXMx9Z&#10;zSfAzLNpTr3VXfq0rZXP6X6BObs/Icd1wzgA9ZXkOfddLOIAl5DHRBPeC9oA60RJ5QUJ9pbG2N2U&#10;tql94tFCOb0nAR5MKCQA7TFiyGnqvpa7aBWBL60Fp0VucBp7UppY/KyHPwoYNrICjZ7VtZe9bRsH&#10;uUUdmxAaGpyrfFf30vUpHYxfI164qbUZ1l696XsgWRIoZ4alip/X2lD7ROesndVZiHvAQEiMI+oJ&#10;sxUCiaqVAnbtJxr5YJ7BT5WTsOkM6IVQs41awvKn/ti6xbjmGqaM817a9fxjq2//SRuUotZLTAgE&#10;BYACKOK/22L55d2/ru/oXJ76otVO/JZttEu6lgTRzR3WnLrjIAlDhg33BN6DXtU6cxKiV75prZUX&#10;Dj1/Hf+h2fTbZQH2Catd+hNrJ6cktALQA/B94VS7GrPKN/+ddW7st87wJ9ZAoNWy1vrkc1aff2Eb&#10;765a4ys/ZpvL+l3M3G37aBAIB1i5nrmv6xFls65zmpOwWE+O6ZwCyjdtWaSVloVdaeRLiQvSro5v&#10;4SFWiDkrifA5ERDmEueOOcfxU2efjnLgH9jrZ1l42MPkhSDbaOrzYvJ9nL6fdbLqYoQowtipI0LI&#10;IdEi3IQIhVTxqUvCwCIfu43bY911U0IXsfcSFkRPQBymxSrJOyRuSKGglECVjk5bmgHScpMAfqQv&#10;90BqYp+qiHmMOwAU6mNitU/EMqjVsuBxoKnifTERHETBhrgqMF5MUEqAJIDnOuSwoR36zojYZE6T&#10;lxAjndaGpqPTotW68wL4A2KxtE+jxG9GgLni9vtk8YElK/d03dvufEoJ5Dy5apM4/2kvXoVjA3bU&#10;GUTEcHX/3A2NbckPBYIqtDubE/Cdc+bmsdGwMgkVj+vOB4Cke5GbCnQg4+VhgcQNsTUEEGYdAaie&#10;YyoJowVMBXS6Fk0l1pI3jE5TZOoSlUQlOQQcDmyiaagVk6qF9oFoCYArQOiOSYEH7HNFDM6bNOvz&#10;1Jb35JmN0PGpJjV+KXHKGUZda472RJG3SOmqP8NsltjzECJJO8B0LRRhg0VRn56U+oHWk0gNngPb&#10;OXZrHLGw+VyZlP2qRdKjWtuHnl8AKFHzHSdoAHfYdLBfY9pazQ1Ju7ir6xI9FNf6n9H8kFWqeRHY&#10;ukYEA9dcU81xIX1O++CkxioWn5EAqtxxkwnMPlG+prnL+diDgADcAUEc27u8TDQVIuv9KWfyZOB6&#10;RyrXMtC8eKY9Rpw7FUbnJQwWpYkRqcW+hT3hQPPYf9cQyDVAOzwgjTFkBbfEvFs0ynEwqAmsb4iY&#10;SEPNh1IX7ihGiCUFPl0ibzrab2tGh635xAldB3VcLHkrnI5sVfc16TBT8IrsYsyCmMbIrAXgaUBO&#10;T9g1Pdtq9qLO0qI74WYkfMo0lL65z7qJFwJ28lZ0xsW41wVm69UVK576Tauf+5JVt/2MdQsCepgw&#10;a97ZsF5hziojR6318pgEwb+z/rvrVp19YP2cCIfONjZ7FwbChObsC8td+9Sa49es320IKwYOPX8d&#10;/4FpgDFNRXpFaUKvxHifHLbe2pjGLJDsIeCEgzWB5+JDq33y47Yxf8dqF//MeiMfWy87ZqVtEnwz&#10;d6107WtWvP4NzRtkGO1hXWBP+RUBfI9oHv2tq+s1pXGP7LGNUtyyzXmrVl/7eySuZUuv/QyDjbwo&#10;MJarUA4dgG9bPPNE4xE+ai9kSnSxO6yzDj6DpR1L5J4Iq65bpvJewuOWC21KCtMUfMtEIxTWQxcr&#10;cwL5oh4yb4uxYX2wqg8O9PcFHWDqrQe7Xl8MO9SiwcZHlAqMRA/Wxz6PfbrlwgCnEp19+gCFXpQc&#10;hvmWGuMC8Nd6iFdGjfNM7b7bwulUg5mAaBI2a1ygS7eiiJhlJHtDIDtkiTxV+bBnUou9ovthKsH+&#10;2JY6j319RJNwX++F7uceL6tx4IDiHjTlJvEgU3qoCQmRDZgvcIKtpW+4lkDyAiacGbJOpRGQUERN&#10;b5gXiVckiBD9AINkrBQMQwthwpkv/Ag0nPCGFwIBoik4uCGDE3ZOxIX+pu+G5CddK028ODZksXgO&#10;OhEqAjts9TD4QvO5jw0NiIqaXlJZ4JutPJJAXHYhRZ2bjAAtXtR8kVEpMHKA13WDOWSfAIi61Qhm&#10;yh4nvCyFswExF0wrmLWobR/J3LHuesZS+CH4LmGJAlHYfKhRv9PDXdmEaEDR9MOwWSuvpYHAqA+7&#10;RrEi8JvNfOrmI2L2MaXhr9kQsxlsSmXuZnXQ0lo3aVtuqhHj1lwAuD52Ccgp3ZNr5WtvrNGfsGVq&#10;qODf0LxgWitJiBMZgnbW6M1IGMKM8ZtctFLnjf/uzc3rL7Sfbotlb9e1Xun1QsBHP1YBvIQMFTrj&#10;ZUornNMawNaJe2f+0L6CuY0m8dPRI56XUZMw721QLRKHGVmUDc/wpnJlEPAIFkBWQl5/C+aZ0ASe&#10;xEDOD6Fx0cKoWLa0AshA8qjvjenELgmkUV8TGkwQhZjTUBIAAP/0SURBVEOyWU+g7k5P7Vsa6TB/&#10;ABbCI1t9KoBHKwomH4q7oQHSRSwi4bWWu6IzJA1X7L27QZOJqDXf37D2ykutua4J4y4uWW/qgRX2&#10;/YZVjv629S99RQB+xWpPj1lpx09YL/JC98a5qfNdTFsnMWNtEbvW06NW2PVL+js9HYQLfa2vNJb2&#10;wmOrDO2yfuyt9ivt8mDKbeFBP0DPX8N/ggQHYc4+Vh/8ihsC4PrTk1Z6dkrPJW0ePEP74HmKi1Ya&#10;2SEh97PWiryy7sc/Y81Xpzyk0xOn4jPSYDEH8e+21Rcfa076Vnl70/qNgoC+ZzRD6tWLVhveZoOG&#10;zrH2AX4FN7VoPt3+7utItn9eBBUSAHZVdUZx1FOnqy6cQtDvE0nFxwSprIqUDum8Ea12UITjiBNw&#10;rkmy5LcBXpumhZdaE8/NKCnAgPVGuDlg7hID1h3MOT1JqJoYCdEdSLyqDvp0RIeaTvGZZ9pQN8Ry&#10;ThrV/HAoUXyKipD0hUTSFGrPLVocdZa2VjgnFqPNiGe/cEUPT6sxHj7Y+dlUqFBBqGBrE6izSdy6&#10;pM1deeu167N1woN0cJOnxcqlPuka2HJXsxck5c5qA+q6WoxM8ZHNx2lR9zDY9qVRwOipaU7LK7oI&#10;TWe224SYJOn+ieJNPWPW1WbAbbVIT9IQEolQInSJKo5sGg1I/z+QSj2rAxvsth/Y4oq+R/QEtUCS&#10;1TsBzLgXZgLA038KUAEGGLN+EgY3lzwutv5QBwMH8JoWLyUBmjfahxVq760oBtkZLAuk7un6F2wx&#10;QwejXQJCfVevD0D/AeDdKaVNnizds2Y/IaEb0eF/6iYq6v7TO3TZi2h9y0GDuikkjeUaYqiAfeKw&#10;NCPyJXoSuNMCGkxnJQnm41rzE/4qt99YFNu+WH+5RWIY7RtHjDpAsFdqFpUqaxIkKfeLhMqYmMME&#10;kPhGeO6stCDNgced52HsNPdAAPLZAxYpX/ED2ugtSCM4rnUg6qWmf68JvNF+dkpIkfRUt2J72iZj&#10;9AF4oL3dFrhGPPJgOs3875bwCprOZPoTvXDKas40b8SlU75gIbdfGtBlPdte98mgtURzt910gqa5&#10;ELtsRJDR2HpR+4Kcg9WytAoJdEyFxECjPVGWO57VIZRAJC6b1oWUkF7KnPawXAqhzXiHpv0iQHQg&#10;u2TNwZzO1C0RB5zqWQd2fFPdQdAGOCtExITEODKpiRbCnESYJf6Zk1pf+veuWbbwTsAhtT7y0gr3&#10;Dlpba8i+bS0/s+Qnn7d+MWWDVsVa9/aJ2W7TfBI2OLDmld+12uHfsfVex+qvR62TmtCeF0MVyPV7&#10;dduoRISeAish6Ea3ZeVXV6z6gKzstD6nMyE8IS49mDH++gBeUKexCMt0TgH7DZNGIk0DobSRW7LC&#10;uW9ae16kDiGmsbb1OSJu6jiNP/pp6579PSeWJoGlB9X1BtbSdQxhIFLcGNllLQnN5sxjKw59wz/b&#10;0ec0CdZIilhIkPT7BffNUKYcfxqRhCGkG5z9zMtJNfklAVMonx4XUe2LfOmj+vuGNPkJ4duw9iZN&#10;1wlNF/vXmJjjbwO8cTFJBA2SaBUOTbMjCT1IaAHJmMy6rZfKjMnCM22mYbG8azYT1eEnNFCq/djq&#10;cb32ivE+1uZ/Lpb+TmA7Ljb8xA8bDCJZFDPsk52mydTsehcVCQicYYnKLTHIiqtv2O7cxq9xUCdl&#10;WQwQNt/qU7ODWOvXujZmIBhBU+BHw2lqbHDtdbevZ7zjP84TPtPQtct6vpabWXA+0ekIRobkS9fv&#10;Gy3ulrCVJ7brbzro3sEfNnpM4LPTI38K9VmBwgUxyWVXfd2JqkNFzHxvPW05aTqhpo3We6Mi4RbS&#10;2LGz4qAkXjVZoHZ2wk0ZZD5ispmnSqTuzee8KYbfn7hr2L+EBADnYxHYxffrGeIeqVRvhm7+CONe&#10;vyN1/7I+j2kG+ze9RWGRATS5P4KW5ukAAuBcrE+JsV7UewIwSgEIoOPVm95g2jUUYukF9vgbKACF&#10;VkYtIjr44NSi1PJqipK4dQfuBc0FjTwQfAALfg+ahmSqAhUx91XNMR1saIRAjZ+eDg6g6K0RB2vO&#10;nrkvDtkJEYJQYx3Bt9sm9DzTGcxEvDRH+jsRN267XB9oTwgoY4e0tm81vyVLC9gJ38T5T6gawEeF&#10;SQSjR3NlruoazDXzJcGB/0TCDMfrpIB+gigmbOm8Ly0gU3usNQ2lMqgX1OpFbCYiklC7Je3pjQTd&#10;mPZz1eKVKxozIa7S1vKnxM7PWYzWfpobNDvKfVBS2c172igtjY0aIvU2BfEAQK2ryBLVSJ2ZpU4Y&#10;5kMinpayIhZkW0uDxGGOedMBRiSFPBWv3Y+mgblLe8CT+NIaByCvvYjGQALPeklC/fo+t0UTu90T&#10;kNRuHbL+kV+yTqVsrRdiqHt/2brH/4O1CknrvLpklW/+e+uPS6jovLYzS9b/gx+w+iRgozOma8DO&#10;cXi2c3MCtk+sNz0qcATwN0z/i6tUL/4XgRSQ56/lP0BdL8biKCn4IwsWRg3erAuDak8vWO3dDX82&#10;NBJv7K3n7o0PW/HGHmun563XbQZTjOazXc3ocxIGPWkGzZKVBfLtoz9v7XN/YNVTv2/NetZN2CRD&#10;lZ6ctMosvXZPWyR70ZZFhhYljAnUSGmPFRpv3bRcar4X5i7pe4yhpn2OXxTgJvELjA5rz5g/hKlj&#10;3iEc1c3fgz+3wYcXlRbJzITtprShSIqhkfB8nMQlmhMLYLTRiWLBDEFETbWxpodK6pXxegokNWEy&#10;QTQCtEZCsQYQzz8Uw5/RA25at1uztNg1G5RU5r6uFc8+E4gTpvdM/6Yo2HuBAUXPWlasrmiz0zTj&#10;mFWolqjroZqE2gxBo8DjTqYpPwv1Cb1eiNW+84gTimcRSULsPIkBC2JslPmFGfoB1qEgDC4idk3R&#10;fByLCArqx+RqUkElXSmuvywBBctK1+5YsfnCFwQ2vpq9Ji0hatTXpimHx6JrUyDEYHozsQPSTrCx&#10;n9b3XunZb+s+xzS2Z1buvHcBEkIoAZg9eu22SQkUzBTY6nEWAtJEVXCAZyR4UlLH89JWXDNJX5Tg&#10;fGT13rKDFDZc7L4AAlEa1IopdjCdUD73sMACm/YHVoCAbRrVPpe9h6vATOBAlx8aoXTX45rvrhj4&#10;gtvvsdcTtURXK8CIjl6J3CP/HUEdL18TGIaMThhwiAwhKeic9s2cQG0+gID2DJUvtZRat4TRcxRf&#10;DQI3VXlmizkcoZhItpygSf2eoXQAZYMRmDgnwzxlJazZ1NRKj+Suaw52aq8e0VpJ4IuxksgTLYkV&#10;J/YKTKlKiqPqjWuUCFIvvSBgn0hs8/vhpJyVoBtLfSqQJzxzt7TSK9pP03rOEMfuew+H44Bqg00H&#10;CQ4b9ecxu02KJOBgXSxg/z7q7GpJwghNjGgvolxiubs+/8xHqK8UqrW6eq5zQngjTZ2JceYsktFM&#10;olJK5KYtIRUOuD6neY/qfAD8rHeqQWcmCWxpJ0RgkSCFb4G6R/Qi6Hcl2Ic/tk6N0glEgglyxSjr&#10;J3/FaiPbrHP0F611fVdwKj64ZJ0Dv24d6sQc/20r79fvzy5Y7/kFax39detX8wJ2EpTEgkUAyhO3&#10;rXl3n/WaBe0dgKcnLACEHGn+m/mvqwG3F19b9ea3rJVeEKBCfBFiAvSCBPy5/2SNtxAbnrstxj5h&#10;9ftfterVj6z58Kitj3wqAfnz1lp8Zs2v/5g19/yyBN+S5qQvoVq0zPnftW72vfCq7QKfSpJJEZSl&#10;zAUJ75PCh7PCO2GUsIAKAkvJkx4qvqZ9CHkFP+g1gcWB73eFxeQA1VuYDAlcybifdAvgkWRmxcq8&#10;LnbZa4lQUmAleUMHgQ0He58W80kZlfgCa0DNgvUHuzM1wOv1qA5aMKNU2xFPTmIDE39N1hYMhpBI&#10;mC7OwZnoDqOkb289qkHf0KYkpvqc/lYWg1k2Mr+4Nxt4Y6MghvZUQyVZQVIWdUb3x/lA9bbGYNlK&#10;7RlJwIc6oKj4O3VIsWlrkvSTzU0sPBOzFEftveJgSulcPg941npi9rWXGvuyNJeMq7VdTWB41o40&#10;jLsCAn0neUos+oiVu++95yaRCRQbm058Ki1Cm18qNDYzNA00h7XMsACThJ3dOnQCvtg2MbnXeu6s&#10;kW6+mLzkDBoQx0TgNVnwRcC8Yf0CZWqQLOWJVT+ta5z39nqYKgAnTDDUhKGQGCwdWzklEmgfl67f&#10;cvZZaa3p2TTWHMI6NGX2rFdn8rx6XroY7YM4XWx/zoy1WbBx06mKcFLMXYExSLBqc2Jqi2Qv63dq&#10;XCd0/dOWbz7xdcAshL8hCC+th8ZE+VyibNakvSQLz3Wtjn7qGmnszRUJxNeas56Ey6iNxz4RUKLh&#10;hDmhVPCktBda6QH40+nQTnAqvkvjeKDDUrVyNWK17qxrPph0VkuXbSK2Q/feoT28oGtrr2ptYfpe&#10;/0bXRovCx7Gg9fYY+S3TxqTmnEYjqwJPCAXPCFAR+z4fPyiBRD/eipOVcnvMYhIiJMrR1JywzZXy&#10;ed37iJVa7zxpq9h5rmtd1neq7oeK5wF4nNQIByJNEHCH9ZlzmstZzbHeE9BT6oCeCwhWFyZar/Al&#10;nHR5t8euSvjOJciXuG655mOBw1mRgHsC9lPae9of0gIQXmVpN60XV6w5S5SLzq7mg9j0lhhoIz5u&#10;zfySVfb+rHXFPhuHxd53f8Hq97Tud3da4dAvWW/1sXV2/5zlt3/B2vmYdXyP6yU2m3t0ytqvTgfH&#10;oq6Jhu4FwJy5/7f1H8KTyJh+u2b569JG0pgVg6bc70tj6netXcuEDFatHQ3DW1Oj1rn0R95wvDjy&#10;NWtv/ymrfeNHrPHoqLWnh63w0c9YZ/5OmJ9q2sp39jvBJfkJ3xqEod1Z8QAP8KPbKxolzCkzXG5O&#10;iVRpbXQW8UOSpDYbFXmLHdbvx0VWwDntO0yBxZueFIeJb8tEQzZBYHPrmw0HZFgOajeHmVdVh6NU&#10;pTF2iIXFidloBcciG5Hsz9noOSvoM0wOTsq5yDGxcSIxKgHEkns8HBJHGzHus9H93ijWN5nuBfNu&#10;dpBAbX2G2NKmGFfciOukfgPp1YRGEjO+mDpv0fx9IwtvRofXm1THT+l1SKroRT3kbVfv6dqPPZps&#10;Rg4p8aG9XtNjv+cSobojKmym9sTNDnR5aoldZgVQVCQE6IjRZXyreU1aFqDZroO/XeCLY4xaMrDi&#10;Ow7ySbJ0BZA0FnEBp8XHRkaBMOy5scqIgOCKxUv3JNTueeQJyUohtI2XBIAEDuPyZBcJJq/2yDgF&#10;GpSmhY2v5C/q39SgQQgQVXJIzyF1D8cupgV9HiGBzT2le0az2O9zHnsdK+k5BfRUwaSJCgkSMBE2&#10;MB54Qq9glKiK2fpLjYnrazNp/NigW30ibxCwCPaMV+BknuqtlAMJmoIXxZLGF74HuOx2QeuOWh8b&#10;NWTIgyBTeU73TGmzd93shq2+1Hqv9ZOglpBzs4m+izmFZ0o2hvU7tnHyBShBsFM/MQHeFkjiC2ho&#10;/d4YbegAb6pkxgtX/fp1z0xmz+ha2V0SkBICYtdEjq0Vb0loECUUHKzuE9E6Z6rPXf2lTDK5HRw4&#10;wkNDsEHas4mJW5+UAAtRQ2gXWrM80VD7dF29L+Ang5qxQJAa3Sld760DNXsLLTYjrSwkYWlcRFhp&#10;rYjBJ3wY/4aThs2mMzaYG+HGRELB6AB5WlD2NulUdlln6bmlqyI7iVPaE5TaAPzPWW1t1Cpi6VRS&#10;xdGJwAPIvI+qzn31/ikbZBasdegXrL3312z97SWjeXa9kbPSp5+z9XLS+p2SWSMvlotpRwDVqlnx&#10;0TFrzSCkKbwlAoDg0nUxfYSYcAmk/4b+49x2tTf9TLRFHEYPWXfhtTWEizBkHN1EHJEnsdFpWOPW&#10;R1Y68KvWOv8VGyTGrXV3j3V3/ay1t+l15StWOfSfrH/pq9aZeaB577kAbExet+7aW7+ekyyx+1KD&#10;ujVPNABhMlYQ/J+8D5lmHvU5iAaEutlZ87D1SmvCMuWXnsVKddB05akIEm0br31g8LABLYZANVxM&#10;FL+TsWKV5CQiUaiG91ogfdQvGBxr47ogzA0Ha0sXu25jEYFS/Lyu05NAmLSF6AkJgcD42KSYFHpe&#10;FB8bEvGaSR06zDGUdtWkDOJizjnLVB4JzK9p4DMa7D0HOopxUU0RO+OSGGy0eNWdsxGBMmnbnX7E&#10;hUlvkNLPklha1s0pte6EOwxJCMnpAEXyJyWFW/qM1PnsbTEdkohe6zl6ruoDvqj3cxIOmdoLixVu&#10;WknPntfhRnhQtjfTlATN0b3nmMCPZtejEg63nGkXxMwjebSR7ZpsGJo2g4Cl1JzUZ/UMYsKAJJmD&#10;XQq1SSLH9BzYvEnbJ+KBCJ1Y4bbVJMxq7VV9d0LXui2JTBIVZpfDAqk7AqsFaSTSHqSNlJrj2jhi&#10;0f2ovh/ej5SGfMERNAicdPGJmMCcPodZoSE1LithST1+nLIXNF+XHJxh+LMC1RBOKHaAYCngvMMX&#10;QeQP1Q7PeUQRjjNqFhXrY75RaxIMqJghKQrfAmn3RKqgoehvmI8QXlrPen9G3+m6kAOw6s2EJ3xg&#10;xultZG2eqp5eaVFajLSUyTiO0GA+oRk30UchFFWArOtjp48XLwl8b1mlHbQx1rK3nvH496IEFiGM&#10;lGr2EMssgmG/NXqYjXpaEwGiRy5hvxaTLp91swfdxLp6Vpz09Wbc905J5wBzVbW55OYP4vYnEQxE&#10;z4g5EVc/iXaR3K4xa4yaz4T2CQ5gAJoS2XQG49Ayd9HsLXf4eq5BngQ7yjZIu4gTtaM5ix0XqQm1&#10;R/gcxfa8f3IeZy2aRU/zOC9idUeEiB4DE5au3db637FM44HI1klr6D6V+/s8ZK8PeJEYo/sT4kdi&#10;kdc873OeB9Z4esYG5/4Py23/vHVnb7kTsnDqN20jT/4H35Vg4jtNAf/IHlt3M8aG9hZaNRoeYCR1&#10;Rz+FUxIi+p//lv5jXjAv63l4ln6nZuUbh605ecv3LP4nzC3d7II1jv2atU7+gTUfHLV+QhrS9p+x&#10;xvkvWjP+3jo3/tQaV7/l1TL7pYzmR2SW+UOoiixkbx2RIlZyEpkqv9DZPiGGTpITn2tYRmeWdeXf&#10;EHAaLzXbBKBsWU8cr/kpjWNAZB1aH8IAwdD9LINfFyivaOMu+peIjKBaY6dPOGLDJiJntPH3CEwv&#10;aHBVHcIVm4ketBR1jrVZOESrqRteKz7YYwsCryn9xKHHYnPTIEgotdvoLmqwEXfMLQkoYXfTAts5&#10;GGD6iJtHPNRMavS87puu3HZnHPfxmPsN6sCvaJJzAhQxVTH2fJVoEqm2Gk9DggTGR/uyJerSaMzJ&#10;8k2B9AEJELJbF3VQCwL1e24PJm6eaB/qpxP5w6GcSuvloYUjYpgZyzXuuQbRGcQEPgIagECAQH2e&#10;VOWBGN8O73A05s2s92lc5zTeEIJIGYZYgT6yFPaP6N9JgcOyCxVi+xdz1Ps+poM+rDXAWUdtaC2c&#10;FksTp2fqWXs9bkWp+5Q5jgtUWSccL2gmbERMG4SjEsESmPtdF4LYeqlv0eyEUEo2qG8YbVwYIc+8&#10;Vrygtb1qy3T6Tx4UA74jIRnTNajDo7XIhQgTQB62OhHdJQB9o7GZnidp0cxtzaM0Og0X4GJNidoJ&#10;tWEOBvAD4DOwYhyke7Q2R3T9VwKxgwI5ascMLF97KlAadq2PRt6w/8l0cHbHCte03hEx1CvWFItG&#10;HZ3P4EjGsag9lCHiKZh0aFYR2P8+yzXfSihh1oHxEx1zUNfD+QuYf+KZ2hwI+nfSunE6LiGg72HP&#10;pol1tbnqJsp05YZ/jpIDqfxLzU9e++SKrndYAiaEdrpZTUIjWb1r8fI9Nw/RHpKQ3BCpRcjuLbG0&#10;Fy5U8G9QiqCos4LWBIn5UGOHEhLN/oLm6LrW9IDutUf754TWFO31or5P9qI0ig7de6ghP+1hokRa&#10;UCAQH0AsIwKUP20xac7NsfPWXND5FBhosvXCfEqEGmYCzCoEBqBRiNVHJqz6Qmx+6aW1vvXj1ph7&#10;aHE6MrXK1tEie3x7J2+5E1+3QRLStwXo/53+52ex37bKvUPWnhgVuaEUwbo1F59a5fQXrZ95b62n&#10;J6366c9Z/ezvW330oHVKa+6n2KinLHfyy1Z+csG0sbXm+qGDQ9h1d/WNlZ8f15+bws6bwoEjwoBH&#10;WlthmPYDDYkw53I2IEKLyWO2KpwC49CSKA0OVlCmgrBU90VtBalwvrcAnsXetILUvOXkJS06SSUx&#10;sYYDzjC5eLMb1NKCQBRJ0mplLC0WWmtihghg0WyK0TRo7QeYc8kA7LCzVOGZUR8hVqSyoZidDjrO&#10;wkkBLjbLRTGmNR1KVGkYEU2gFwR8xcaYx5l72YMtSQXoYQahtRj11l01yY9KBT3t2Xo4wPA802iZ&#10;zxDvzCaGCcPqZuICBbEjojjWsnQ5H3bmQwgkmkGltSQhIxaFjTax3WOQMUFQ8Q1zC3Z56umQ5Rov&#10;B/U9UtBBJ7sT4JCaHSnqfanG8SLNJmBY616GOVV4rDmLb9nPDkrQzWrBrjkrS0uTQbMJqhiOkqwL&#10;oo60EcDA/645wIziHnn/HCYypDlbpuWAQb2eJcoY97MSMFlpMDeddSbzpDU/3fouTKuutSl4OGl3&#10;I6JnoBXhiATXIT0nsb1tL5VLyCLOSDJIV4sCjdJ1j4GPay1dUOieCGvCHhHqjJV7r+UlLD3r9JBN&#10;JHGOAsD73K7uiUzpT7UPKJG8X4Lule7XlRCKiKlqU7feS5s47XM5mdplE9orJJu1OykJoiFpeysC&#10;zgsWr1yyWZg45iwJk1AiQHsLYaJ7+z0B9ISETALGTgNwnkcgLoG8kN2l/ZLU/OQ8eYz2jcSiU80T&#10;Uw0x//XeitbolvbnDV9Lul5VRXDynrHL53ge/AF6JoE5gm1R2hDAjbZZ78zre10jjT+WG9FewzlH&#10;b4UQDbGcuyDNak1/a1pSmgnJVeQEpBAKOlvkadD9iZBekpWIBiPEDnAn0AGgr0oDJieCDml0fPLe&#10;Cd0lG/QqFo1LUEgYV+8esvWOvqNr9vzIU49lQ3tgi5Gzn0S3B9II+vWc5d+Pal8IyKKvrP2tH7XG&#10;8ph/ty8w6bZrVh3ZaZ3ktPYY+zC8/nv9j9gfN630Gla/u9/aU7e0dmCbzl+jabVzf2zlPZ+z2sUv&#10;2SD11qr3tln7xG9Zdc+/t16zZIPYaysf/g+aY4d2nVPIla4qUlEf2Wat9LL12jnrNvO6D7W+dI4b&#10;azYX3+sCmzVeS98Ubu12n56HjW+W3PnKnogV7nqAAdGEVWF2pvTEYX0L4IXGWuhCZUYqQWhQzAaM&#10;aFOTKQeIODVz4EalawVm6uqL2KnYMs7TYuO9DuprSxSeesRKQWCard11ICXmfEmsBDsuSS+Z2lsN&#10;6pnYzmkrNF/poejgRNx7R6D9RCp6xVYzI1ZqwQ5C1is115PF+/q9oo1dtVieUgQ7BeyXncVS3ZJY&#10;6JiAqtIcF/AWXd0n/jdZuqXDdkbM9p6A+ZTYMozooM0ljuugPtWmJtW3IPCN+DOh6hMxNCdBQBkC&#10;okaIclkVaAPGRGXkWk9sWZ8D2Ihjnkme0WGeEbsSC9d8kPQzKQYXKjxqYfUM+h9tipQLPCImAFlY&#10;OMWPPkQD9XGcCTzoco8NmczMmA6sFyhydRwhgH0Q5qW12Czo2aXVSPVDkACwrR7d8JtW0JrgkV9L&#10;D1ssPar3YO9tfS9rkdRDPS/JM1lbSY54dhzMnTjurjQWykPMagNNCzS9kbPAazlzTutwz2Llq7r2&#10;mJGdiknN2aj2BXUx0tpc/E62JearyWgwewSw3TKpAMQU5BLQ+r9pYVbTPthMiP1T5ZJsVhyeOGiP&#10;CuC3Wb7+1LIl7an6C+2PmtbhnKXrt20ivsvt3zD3D4lJIfYfx5NeONz9nrD7nQL2XeGZRChI40cD&#10;IfIrkrrpDJjKoiH5CfLBnj0s0nHJaoM5rct7/RtNE/MVtnauucufx4ufuXDBvPKxyMKQ9aS5AeQk&#10;oy0nBdLlZ5r7nvZrx82RvfW81lfPUbulc0Jd+eBX8HFL0DRFtOgmtqr1obpgQWQFcxulPBqtuK3G&#10;yVykhgk2754O+KgA4LKtpQRACHhprvQl7tzfbbW5p/o3dvGe9TLLnsG6WUlZ+dAvW3f0E4F/zhpO&#10;IrRHejBU7ROxQrI++5k5adAkMdHBqGvt0T3WiVEwEKz464tp///bf4LAgYgRc7fRa1l+ZI8N0tPB&#10;TCNi0onOW2X4T63TjFnjxG9KIP64da7+sTW+9i+t8/i4hK7Oql6UQkBccEHRVdPVrNvISmh8ZN0+&#10;GhVkLRA2LCfY472ZtogUeEFRRc7wh1DJxfiQsOqyWz3QOCNafxLwAHqu8xds8JQZgLWxUYLKX5eU&#10;QZqE3zuDpFjBnABSYJkd0qZ8LTUyRGlg13y/vN/GV7DT7hf7FojGzkjCnDeaaBNqCLPArEL5XsoS&#10;1MWC+v2yNbVRo5n7lqmKoWRHBBzvrNJecpMFqezU3SCxI0pccPyQ5YqwF1J3a5arP7cUCU1INHfO&#10;NqTKrIhJ6VAnTmqc2FEPud07kruh69P0OimgFvMTg6Omymr+nFgj9VgwA8Ud2GICaT4f805FDU9A&#10;mcZ+LLXeU9EdeLCz7pFgeyG2KYYrQUYv2uXERanMs1KvIzq8FOQ6LYGD87mueUbbQVjCfIPmE0wx&#10;tC9MSjjc1ZgvOCASxrlc1O+YAJJHrCxht5wekcS+6uwZFX45gyZxQQB5RBoL2lZPLFcaRuK2GMCc&#10;QPCEwH5VmyftfhXAjOgksiApbkR2LM9LLX1AmvZ2jVbU6tLMMtS3z14U0BFtJOZL3Z6+2GR6SOz8&#10;qgQxJiuA65KuMaZ7E0rWdWfkmoRJu5fWOtfFRHFqboG6gNZj/T0KRkAImGF31u/U76Ha4YI2KoIN&#10;Fg7YTSTF4LW/MIlgYiLMM6u9hzkslr+veRjeAtnA1gF3Ty7TfbDLI1gCe+femIkwG+2zWn/J/SU4&#10;qEKxtBWNvyztC7OLGL60Fgd5CQ9s64RuTiWO6W/b9bcgSLimd+dyUNd+0P0mxLqWMldEWoquKje7&#10;mEzO67BS4rplrX7RtZu5hASM5pfPojEupY/p31TYZJ70LNI6UtVbnpnY7mk9Cq80zq7lyzpP0qg5&#10;kx55VHojxo6mSHtKwk/XtOYrEtTXJRCfWSv3zspXPrb1LhVdMRFIA390wspf/1EB95jVxT5zh/6j&#10;Vff9lHXGRiVkpQvOvrR+/K2tV/Ni8QAPNt5NCZOWld6OhJIDAiNIBk7a/97/44wOetJ23L8godYo&#10;WunGXhtI0+n3pQ0LcFvj96y5/1esqrnczM5qrtrWmbpvxUenbdCqaZ74rs462o5x/gXyOv8UOis9&#10;u2TdtFi+NFj3Uzo+APQQsqAdYZJxf4tfg/fwbZb9fNNfg0ANcnMoQEbFAK6/BfAhioaiNlQcpLpc&#10;rvbOk1NI7slUX3oUzEz0hNskl6UuYtudFjObj58UG3+g78Sk6lIHPiUVQcAtho8d1eOtHcgwr1CN&#10;Umwc9rkemmunKw/cYYVdelnAMZ3Ybt6zVepstbXojiS603BQirVJHcYnYuVL+ttLt3PWxJhxoGHL&#10;x9QBe0R9BSywia6VruhAJVygONsdoCmQFPNYQC1BJGAmcqPUeuNgmJD6vJo/oes/t0LrpbP+Zm/R&#10;nVuTUsOpvpgVoHvEhL4/FT/gIUyYNbAFR0s3NNnnpNYvaKJHNXcPvIQuWZqRIrWh8R80/MWCER1B&#10;D8WyxpDW86xkr0oSh7BCbMRoOymp5gi6TOOhmCRgRoTHDgHJHm8HWO68k7ZxzIUIAE8ZZhJ5KEhG&#10;53UONOUIcMhFMjddEyI6oCuBvSbWigmNOjqUqUCDanaj0nQoHQDAHXb7uYeUCtyw865Sw6YfFagT&#10;yidiMJCw1hqw9jRGR0PIlF7bUuKygzyaEdnLM5ltAteDYu5aG4EnTUYW8T1QWCx3SKCLjR/TySd6&#10;Rgm1rEATtq3nnYjv9qxV7wErrWopeVlrPq2x0wSdomlDVmxqDXUfGDcOSjeZZIIgCXV56DGLxvja&#10;n6U9KFq5/dZzCNAAV5LXJGBHJCyxox+zldJFr3w6yf3FzokIIl4eBh+tXPL18WilNAlqAnuqYWrO&#10;KOFKli/aGd3KyEBtSgsM6yB1XsRmLrbfczXIOyk2nlizg19qydYKIz5WD9+VIPJ+ANmTfgZCNI00&#10;Te0dTIariVvStIiDLltKgg4Vfil+TUQhrXVpag3eemJg+94Ba5eiDtLrVa1H5K01R/db7fAvWP3K&#10;H9t6ZtWvVx/Zbs0XJ43wyfXMjJV3/qSVj/+W9grkidotPau/uWrVsZvaY/qMgwz+yP9f04y3+NP9&#10;2lN3rFsvWFfCvzP9zLqFuPaDgNI12gBc/zX+JyjWnhBe5WO20cjYelt41i3Yej5qvVpa69ATIIu1&#10;n/sTMWZq3fesU0pY7eVF2+gWfb6cNGPGYd4lGPvRaWnrmMWkqet9zulmhxDwmvW6Latf+6KtxM/r&#10;rJxwc0u0eENkCTx744BNwUdCdDGhuxb/AVe1rzrCEKrLRkSQBxskRPH3Pwd4VskEeqT4H9ANxGgz&#10;x52tTgtEULFXxRzrYu+V5qIONxtIkrz5UoMncxRpg31KG1iqXWClFMYJIXi6jwuRpkBgJUkqedka&#10;7bSzcZxSyVzIyGv2V20mdkwCgtLESDckFuoJB0P3q0+4pxjmQuTIAnW3BeKLsXN+AAr1ZyGjVIAF&#10;M8O+S2mATOmVhMO42/JjaU2QJDHFtEgHX8nisGhrnCkH+Xzjpb5HcwnARodWnyEGmQp8y/kLbk6h&#10;Vd9UbJeD1UJmh0fOeAglbFSHHVXduxZFd3p0REPzRoYmERseqyzQpiBZJPvQHbuzEpILYpn0Ya32&#10;x3VNaR2o6hJSFC+jPRfrQuXJ1mDe0mJwZLYCYHjd1woA325fYI+E8oXvW5kaQpUX+vemJXJUiHys&#10;ZUagSCUUS680J8UOQw/HmMaSyr/S82U1zt0SjBqX7j8R+1QgLK2MejL6ibkqKk2HdmSscSjZKhVe&#10;2t989Kyze1gepiRAH1WxJYGB5kYEFNoUDHsqLeFbviSh9kDzKoAuXxDQk/kqJi6Ac/s3DF5A57Z1&#10;AFq/L+bpVjTseyhbnLSF+Anto8NuiiM7mEJ03qqQ5hiZb+r7EoQCU6JxcA7nvWdlW9+7IEGWlhB+&#10;IICV9qLDiG2dnr4L6dNGnfZIiSYe5C+gaSDsdui1XYKc7NQhjfWYryskArs+wgjCQ+0jNyFm74Vw&#10;ynUJTu1hwk4pacDBTuknppVONyeQTlq+8kif6+t6J10rmOFe0lrI0YhVKfZ2UBp0Rev51uOkITz4&#10;zAgv5Ux4oSsBPXkJOZEfKo3GMzdsUE5Y6e7HttHRgZfKnznym1b+kx+05vx9az27avXtP2f9LFmZ&#10;OavdPWIt7QVPuRfg13b9gg1enPFrA+atxTdWv39c+xFzHADyfw7OVRx+Asbyrs9b78Ex60zes/aO&#10;f2P956cF8klrZ5b9+/+1ArweT1t70+qPTlru1B9a6ulFiz88aa0T/8HyI3+kearrLDatk3ptlYcn&#10;vB8r7J6IQwdwLqI5Y55oFE7/5MrrIWuvvdD8Nq1bSVnrqcjlo4Nu+qF/bO3uXusVX2l970kzP6vz&#10;cswWpMXFchekdes8ah/jZKWeVjL/wokwgRoQBnxImPLwPWIOBp9JRt0CeL30QITgePldsYkWnXnw&#10;zDendQHUhlCeErBmUWAnybyAWQeZP8Is0lIhc+VxXXzdk15molTau+DfRzWk6QEHwMtfohILLFYE&#10;1NX2uOYC1VF/E3P3SZGaSShYrkpG6rTXgplPCWz0gKgkOK9WdMjW8qf94VxtghXouyQjRAo3BMBH&#10;dfD2Sht5rIN1VQC5y00J1M8g7rmlA93SxsbelSo+cGa4qOsS5odNCyaOgKN0bLUR1aE+r8Vo+gHG&#10;rEFpg4gmHwDDzj0rYUMd9jhMU8BA5yKYNw5PBzcAXmBBNqOz1ZyEgBhfuvlM15t2gE/WhsUeT+nZ&#10;rjkoYT5CQGDOimQuaA5n9Lwly9Yf2UKeSBXszLslFMT6dL+WBBAedoRurbEswLuqedGGEpPzhDFt&#10;wETxnu51VIBQE8MuiCWMa81XxezF8AsXbBzHNw5IjZO2iJSqIISLaBeim1b0zMSAs6bMHYAJm6bY&#10;1Vr+lMdlw+pZC8oSEPKKdlDrLGl+6RCF+UngqPkknp+4+HlK62r+s1qrujSmpdxpzRHmFZylHxyo&#10;AuoSrelOS3PR2iS+6Sa0UHBuw/ccGgrPm6mSDXvQcgJ0nPV0EOMwxPI4OFuuHaLRJYrU4n+uf69Z&#10;qTFjSZEAnP50TkIIkegESyeBa1FgPhbbbZPpT/XeDgkQfAi7LFa+7ebExdQZzT9hlCWNY0RgjG8C&#10;s5VU8OaE5pMEs7uWoDqmwLYr7aZQeeOMOZq7rM+/ck2MchRoGZnKOz3rEV9X6uqvSRPM115boxFx&#10;syYmStY5kr4rYU3wQ8+JEAEJzXbU/S7NtwLxhN6j+Jeeu/tGGu03PmcNCQDs6O3bH1nt039ltRO/&#10;Z92dP2btt+etX0tYa+mh1Q/9ss4qjnix9XrOWhe/Yq269pcY+F8Fzv22wPH9qA0O/SdrHP0P1rmx&#10;x5pnfsdKZ/7YOi+OWOPxCe1H9s9/nQDf1aszEM7NXrHmrR3WkrBqSSC37h2x5mNqydDUo2c9iMy9&#10;Q1bJz9mGWDxx/5BT/Q+Q6jXpuyKQaDS9ZsZqN7ZJU9pt1W/9iLWufc3at/ZoPjsSDpvWiOKcPay1&#10;osgZ+RYlkRAJ8PW8BHlBmLjg5wlLRrp034kNkY4zIpskcM7Hzmsfz7mQx+KwLG32205WzXNYtC0Q&#10;9zGGRfRFgJVrM5HghHoAQ/FiXeXHYiFihYOaGNw1m1zbI2mEeaau995ocx7wzQ6rb7ZjGshxZ9TY&#10;y6lDktHhwoTREwBlKs/FsCb1840A/LIOvpiwDj0hkpT4LWLzT123Um3K4gKpYvu1DpTUJd2bipOU&#10;kqVuDcJmJS+Q9iJPJ/VvypPSDWpe7ycd/L2lHgkgyTO63pwmUkAk9abcmpQmsSAgk3AqUQt+lxje&#10;M03aTf1+SOrYvIDslZj1vMD4tlRsAbAEWEzCBoDGscoBX0oOCZC2CaBvaz4KApqXzrhXBID4A7DZ&#10;rhTPC0zIosVRe8edurMJWsNhL94tYAnp6TRQITqFptHzYvYIkakYZgjAneJbOzVvLzyJiWSfDgXV&#10;fAGDvRB7HXV9qNdOIw6KwK3mr+iaEYsUhzQPx3Xg6YQVzBO0IIwXRzQnce0MwrEQnnVpDlpPjScn&#10;TacmQNxw1b1pycJDW5EgafRWLFq4I1A66HNJVVLdWmv3Wmz2jualJZCpWqlNEtNhMeuQ/ES7QXqH&#10;pksPnelilyRRaYridGKzgDv27eDz2Gk03HbziLSeslRXko2ITmLd3dQEeElw4/yl5Rl5FsQHk0xU&#10;bU/r769sJqJDupkTqC9YqnpDGtFHuia2dWkOGf2UNkYPWQQMHaEoo4BZrdSY1zpLG5PgJ0Z9QkIP&#10;po3jmTpHCFHCIAn3ZH7QpDLlV3q+I26CrLTHvBZ4b51WelVLFx9qrq+Jjc1YtHRGh/KCm7XCuVsX&#10;wSKx77EIgwReYpsIhea5s6w9sUtzfc3aA0ooX9I8TFuhPKfrUZMfh7vWpqu5fndBax8EMSx8o52z&#10;5rafcKdrfZJx6EwvvLPBp//GOgsvrT30kZW++ZPW/ua/0t/fb4FPz4rXP7FWPm4tfV4XCrDxf/Ff&#10;s7pqzStft7bu09v+k1a+8HXrTly1lsC++fCgBH5965P/df430L5f1xjrb3S+b223+swjq40/Eijv&#10;tu6k5j27ovfbTpj6IhiFm9tss9vYov7a9Fo/Iak1RYLW88vWLKxZp5G29sP91oiMWWHkE+u3alZ5&#10;cc42snMiIPp8v2WFG9tts7iq3xGirBsasgbk+yEI1oDVuq/2T6X5VnvmpM71Te1hnY3YThEEqkqe&#10;lDZ95TMmGr+AbiLGEVgZhecTOjzYewJIID3iGYLw25ImmFN08GLbtcHO+eYvVJZtbGm3FasL+jfq&#10;SV8bfULMiVBKBksdcjJUOzowuRDWKGaLk44YbRotkO1HmVRMHsv5IwK9UzqsmIG62vhSZatvdGgT&#10;tkpiSO6Ih+txrVJtXtLsqB8QtAvu05TKvpylKFZOLPW51J5QmyNEPFDzZafA9bAYMrXqe2Khmuh+&#10;wSpi67M6uITITcX2amyrrklQSZFWcCEU7piARiCjQ06o4fpGSSoz2bJE/GCeiHm452rujs5DUwLg&#10;mb63V0z4iYPcqjSXaQEcz9foRfSMBQEJ8dx7NKYzmgfiuHe77Z6+i63egkDzngMbmglVMzGhTUWl&#10;zsd3S/BM69pvbFLAQxmAepvIEM25NhyCGTs4VejKzVndL+6gipZC4bJ5aRsUtkoWn4nJS3UWULpA&#10;14YijZ09y1qypsXWlJ7jiE1Fduq5k0bTctgCDuUZ6shUxSbbs7ou+QNiqpu0X2sL5J77hkP74VpV&#10;7Z9CcyxU/2yMaW9JmGzNHdsRZzVleaelFcHcaUYdHKfY6MWiBcYz6e2aA1TWYbF0SgcUXECjTWH/&#10;TRVHPTQUU1K1PidyQMZq2+hhyrqiiXj1RQlKSlB4TXrmJCXWjFmKmupi8DERAsZG6LDnHazrYAno&#10;6YuZa2nOehJ27nyTplN4suWwBtylifYmPEkpVbnj4B6REEV1pmgbmimO2FgpNN+mw36vS9p6U/NO&#10;/gTrF4Ae5zhlsiEQKc3lbOykNOQjOjMnpdWG80dhtbnV425+G+j520uvrTZ11/cfTkCKT2FeaT46&#10;YZ1tP2eFxwe8j2l9+KtW+ujfWvvOPl1HGkBh0dorL/QdnVPNXT/13qqzuo6eaaBrYJ/+q/4j2WkQ&#10;nbL+4kvran27x37L+tIm+lMPrXHkd0V6pPn/V/zfZjltSyNnrHh1n1Wvfmypi9+w5M1vWGH0gKWv&#10;ft3KO35SWs4rn6Me8ewTj63y9qLmCE0JOMUpum7detay3/i8lf/0n1v3yz9ola9IS3p+ySrSpBqL&#10;IsflqFVHDlqtK0GAEzf+ykovdZ0BGLtmaerES9NxPylVL/2nQJ+9gdN7PSlNTVqpMDlfnRXgr3qE&#10;GecfPPs2wEti0XKNhBNMJahzC4lzAgsNpknGHXbrqLNtDgzhUqnySwHmIaNTuIf39ZpWqogNt6hR&#10;rW2gz2nI/ntdN04XHwioos7GqQwZWuQdlVr8SBNDOFdMB4fWdB2PPSerNFV+KmC4qsNKA47TRhwx&#10;DtNoViqK2CTqdEUTgVAiyxYgpyKmx9xXrruKW9T9CmLQXjMmL7W1TynZsxapXPUDvZgiKuWOWNYJ&#10;HTxpBGK7zc6Ss0jKIVAXnWigZd2PQlKrxdAdymOg48c0/rsSMGM2tUYDj9sCyUUJtnGv7DiTPC7w&#10;jYhVFixdvakxvtf46gKb2xIaNE4ZCQcaJ583zL1kJbHSbP2JCyNKFSxnT+uglaxcX5RmMSQN4JoW&#10;XaDVmJXwfCW1/7qbwpLVRwInsj4F+tGTPg7q9gh9tAa82Bhi41q7UmNKaxETE6fPK6CLdx7Hl4RT&#10;c0XCfd7NQvydOHGcmewBQh+zErLEoq/mhrUGZBfrILTeCeAPWKx8Xc/5TKyWujGA6DV9l8zZnmcT&#10;Z4pvrNEWAOl5AX7WGgFJHD310iOpEWla09Ie1sRaQ4w5AB/KHRN9o+umeOnvmRCf792zJKzj5ZsS&#10;mJfEXs5KsGBWuu/llNEyqJo5GdljGQnqaBENais6h+vxU+P1sMoM98SExE+pv4lPpKHcs6aE8HTk&#10;hM7Eec33fc8i9mbzOliwLOoPxTPPBcJBWyCevNFMS3gSAbVXa3jOktIoKIuRqrxwEoNwIRkOxkWM&#10;P8QExzeBBfOxCxIUE7pH20EjsLcQBss64TTH7NXUmaU6Jn/v6r7uXNdcd7t1q5z9mvUqkKPQ+A7T&#10;JxUfuzFpYKN7rX7tm5bf8W+tO7rLOskJq2z7SevVUnombO4U9MOe3LXq9Y/EPnN6JsDL0cth4//q&#10;P5yL1YcCx+sCxbHr1jj+JWs+P2ON15es+2Cf9aVdBC3lr77WX8d/Pu/thg26SWud+C1bnxmSRlQ0&#10;K4q519ZEQGoC5KbmU9MhgB/o99y1r9lGkVIrmm3NH/PdRXuqxW2Q1Z4+9p/F1t9a5dbHtt6IWPb2&#10;YVtvla05/E2rR98wadb3ZKqDlslLE9beGdd+2dgKta3qrGZLY5ozMJWzWBIe3nKTKJoj1hXIB5os&#10;EWdarc/Y4LWB8mKAC+4kIjxy4PbQebEkyhDA6DmI8wKOeOaZ/t3Ug6H60ygbVZxECTYjKbKmG8QF&#10;zKN+DSTMavKKBnNZbOOEhAR1WB7o2kf1mWu614eaN2xgHISbYlkvdVBPeco9dkcehtKa89HzmgQ2&#10;h1j6Rl7XueZmE7fpiwVWWws+Joo24fDElkvc+SZxqDqQOCHJxF1KXnDwJSqCsExU98XkkABv3pLZ&#10;x2Kft3QgH+v7Z/3woQIlijc0Hqn9GzEHNuqp8IoWhsTAV6VVXJBAoc0eDlC9cLRm0Ehue4QEMfQR&#10;zUGh8Uqs97LVOlRoPKcx46MIIU+Uie3qWWHKlCVepYCYWP5q9oYWTipde0bjeiBmuGLUylnOXpKw&#10;OW7jMeKvYaMSQhKEobTwUQnTFwJPQByADiaDwAq1SUhQcUGsv1mw57Y7MVsqXhTokTV5RnNckOCP&#10;2XLshhgsNav5PGFhLY1/VsLtvgTfVbFmzWdMACkmvCChPR8jXv6hBBCRNmxI7kvmbUaA+Uha25DA&#10;94J+XvXoFRxG2O1r+jytArlvQtoZ5Qkc5DOU7gXsBcwC81BDH0cs4L/H2fxU8hMJt0O+ZoBorSdG&#10;01jVXixIaE5ZpnnHScF0YreutV/PKIHhGsE+Afw+L+07JSHl2h3qrtj75OoBfwZAPV68LXZEhy/q&#10;b1+22ehRW4xfNIrzxXP3XMP1yAgdPgAXwU1TG6qxYl5jrpLaz3OUWxbRiBMlUX0pdk7uRVd7JC6t&#10;9bI7bduDBT3/iO77SH9f0bzlXLiGc0LoHC8ENvfib6ylmKT+BpsfxGasdH2b9gxgjSbGEae0rY59&#10;W2QqJY2JGPe1l9acfmLUPG8/OmD1N2KP+jB1agb9rrXmH1lrjJBPEpzI0wj3AjQ+/PzLXviqqsd/&#10;37pXd1jt5l5rf/zjVnl4zJrvRq1x/g+tevmbuo/A7zPX+Ox1P7z+y/f+yxf/95f9nddnr/Ph9Zd9&#10;7i97ueZKwEhh2Zo7fsYKb0VcXt206sFfssKFb9l6Hxyhjo8+rbmiG9Zmbtryz2HfOKFDLZvS2BOd&#10;s551BiJKL6RZSxOqTdy11tR1awrg67p2W9pA+7FIiTCWs1LTfGdn9tuyMCwjBu+l07WH56In3NzJ&#10;enckbIgem9NZoK8uwB5N3fFIqmj+ls4uuLL0F52spGTPxHaK2k/5oU/k3+jA7tdmFmN0UOgKgGa1&#10;kaP+UBx2Ci9lSxRhKlpe7J3ImW6/YiuJ2za+ukOb+biHg9UaYoOSMlTe85C6fkGH8JEGJlUUttNK&#10;6aDc9VAgVPiYGPpk5ICNr30SWLs2AxUgVwUmhBWmslLvixNuHsLWmsiJNa7u06QQxVEWUzotcMC+&#10;fdlBhbRgMgKJOPCyBHGp9frMTOyIAyfP0+pnHAwI35xOfsPGowd18LcLUOmU3rRGb1mse0yLGiIi&#10;ADZimSsSKvVm1KYiO2w8sttWdEhpwDweE8vPYHaijggO2+0O7KvZmzahz71b3u0RSvnGax0mooyS&#10;egYias7YRHS/TcQwG+y3eHXU1grXNdcFW47f03f22LvIQWfMk/rMWOxje7u2XePdabn6a6t25sWg&#10;if4Q2EmQTa9K44gdc20BFtBoZays9ajUY9ow01LtXwqgnnjaM4XD3uvaY1GBaRwBLI1EAogIDUxt&#10;0fQLH4cLY4AMwEewb9Ijd8nNXb31gjZrxTUHbSRpZmU35Xg9awEQYMb1KINBjDi/QxZgmmgMscwd&#10;ATMZvCUBskBXwgbABYTxWXiNFwH8mPZqAGn9W2wfAYfTOtRw3ystiKSijvaN9lLssBgz/g2KnYWw&#10;RhyXxLnTv3UsslfAf1h7JkTwIEgA/pq0Q8wW8zFpsu1FPRcAipNeWl43o5857ZmY9pXmQCSHuUVQ&#10;c8DBE4CeUGHA3jVa7UPCUN0U5YKP2PKKUfZhLX/DI4rms9ISJTRmY0e1p/baYkL7KX/d4tlQFhmt&#10;C3u/s3adtarYoFe1zD2yaPmhlUrjVnt2wtaXaHQCWKHic84BekwHOuyab/1LoE1YrT4z2LBObsXa&#10;T4+IvvKM+nszZ9n9XxB5gcyJQOkafC6ER269dI0///0zr5bmrBuftlbyneVP/4Y1tv+YDfIx63Wq&#10;1r680wYzo+G7n3199hp/yXUdpLZef+n3Pvu3/5PXn3//r/gOjuSB5qY79thq9w8FYaj9WTv3O9Zf&#10;fqt5gOgwDl1P18FwgqZVeXTE+nXhjeavk9V8fvNz0gR0HnS+e52G2PpXrNOqW2voz6z28rwNpqXd&#10;6Fx0XJvtew5UP/XWCk/+2OIieJV6KN5IH1b6J4NtjDtfeS9s3a2/Cciby/p73iJpkSWS5djjOifz&#10;8bOftcFzuDpSC8dcOgTHWluAsKoNFdfe+DApQRJSez2iDbVCL8nkEVeLueDkynENJuoH4u3CbgHH&#10;awEyzicdADECSgF3pJ7R6Wdi9YiVy/PW7dTF3OJSgXWtOFmUZKq2xRDFJpMjeshlqzekxkvl7UoV&#10;aktlmVw9LoDcY29XtukgDAl4sH1OSi2mmUNXY7pk7wSekwKpeP6JGPqavV3abcnieytpQvL1GQFI&#10;XhJvVMCatVTujU2siSnr34DLcvKOvVr+2N6vClAkOSdWj+olsF5DIyhaWWoaZRmS5edinxN6joS+&#10;I6FBfDbgqUM3tiLVXwd0MnLEat2IzUTF+sRa40Vq0xNqqWdYEdCvHNDhfel2+BVJ4HEJqrGIAEYs&#10;+H1EwL12zF4vHJDAfe1V/RbFep+t7rJ06YXus+b/no2f8+9RgjejeXijuXm98qlRPrau50sXJ/V6&#10;o2fhnvvt3doOzccRXfuwz8ubxU98/H2tVak6ZcXKoidOvV+m2uJlzXtez6s1WrnkrJbIDfYJWczd&#10;Hi0Em1pjkmFC/DN1MWDPZOBOxQ/bu1Ux5uWjEsRii9281heVUiDZpknKW0vp2bBLAyS11qJNLJ6U&#10;sEhIA5zSPJ6110vb9ZIgW90mYfaJBNw2e7P6qQu295F99jbyiX7fYW8052/13lvNK8+6mpMwlUD0&#10;z63t0jiY233+ufdam9fLOzUXu/VT313epnt8qp+61+I2CQRK+3asUJ4VyOLc1NzHr4m5n7BkftxD&#10;fQvlNT1/zQrVGZGPGza2JG1CmkxaIFtpwrxrfz433V5Dzx3mqidVvNWRBpq5b+91Zl7q2cY0jomV&#10;w3ppHUsC6tqKBO4DCZmEhGRJgjYm1X1eWuwpESZCd3O+H98vfqpxXZDm+crqtWXdM23la9tto1sR&#10;CxVcDQTQPcw6ba+ngn1+o4/tmHF0BC51H0+vkLD6ozP6uzSAXs+qYzes/vKiBHDLAQrTIq3nBnr1&#10;ejitO99+6TqffXW4dnzJsme/bN3Ft1Y69UXrJ+etfO7PrLT9815r3itP6vXZ63Bdzq+/p5+Mjxfv&#10;uTai/cGL9/xvWz/9vlvX+PD6cP3Pvj583xO0Pnz3L3n5M+KABrcEzF0Smmo69/u+YC1hEWZHWDyO&#10;URg7oY+EuXZis1Z6dtGqAuVBOWnVb/6ElY/+mlWvfcNNPY0//QFrzd6x6vsha06KtOk7m70NaUhY&#10;P3oSuNorWovS7T0aX1ljhQhgVmXffPCHDixLz2A6em2Z50hOTBaIga+JJI+LvIrQiORtATwSPkij&#10;oPIFMMceBDNYx66zSdp/xM0hyQK24yveCZzECsJ2vNAUQkGTx08SYjDFhDRbqSrVJQHbqFGKF3t9&#10;LPfUpqJ7BUz7/CAgvWgK4olUqWFLST3veOng0Ms1lrsh8KMc8ZQmt6LBH7SFrARIZdQnB4nJNbB7&#10;MVEUDPNEJDG0gqQfNrVE7rHARayk9lrs97itFAjRO6zrXnU1m05L1IonAohm3FNisThGaUJR7dP3&#10;85pFC7fFwABrsb8kTrg97qB09rlZNwow+Vg2Gx5aWWyQLHVBAL+ksY8JGO9YqvzImVShOe7RQtMC&#10;jHJj0q9BCeHxyKdukqEmRb42K5C6LIE55PHPnl9QfGfUo+BeCF4Y8UAbrdOll+otAc2wh3Eup85r&#10;Pk9ZQhpIQ2y50c/aSuma2Owxge5eT8Qixh+bLw7NKWkDtV4wFzVaSaNKJ45TtJhIDj8LHaRitpYY&#10;loAcd4Y/FaV++XVpdTldq+BCIVF6ZJHiLRuLSwvBvq01nZKmNJ3ZK1DdJqH/wFpNhNlZZ8rvowJe&#10;aR9r5Rt+j74O1aI0MZynRO9ANKiNg/lwIrpdrJ16NmhX0vA05nF9n0xVEtHIWiUBzIuFZTHTkdUq&#10;xu52evIu9OzYNuMS2qljGh/riH3/qMjAYYHsflvRepaaS153pNOL2Wp8VIcrJ3X5le4ngR/bK8G9&#10;RyTltoTWQaPzGVE8hGzOJS5Ia5TWFDut596l/T1kEaJqtL4eIVZ764zLHaIpaQ7aR9MIhMpzrYnm&#10;00NoD2uvDYuAYE9FU5JwEClKZV87wHohKc0TQoB8DOaXBtvkJlR1Vnv1lFUen9E8am/AzmHx2lvU&#10;tSHqw1+ueUHiBHpi2z2Ru24paS0BVEdA2BTBKo/ss02BnQbwF17UP+/5NUUMP7z+i8+sN2tWfHHJ&#10;Mzg3enUrHP0t6+SleTTrInQtARkFz/7id/7iC0yCUOoZeOn/gs4R8Mn70up3/UMvMOyzr794Lf/8&#10;/93/03XpQ+XmyF7VSke/ZNU/+0Gr3TiksQcwdrDVp8BKryuDyVp7t3pjp4CXhLS+tRJT1j79Fevd&#10;/MRqj49bZeqh9XNRzUHaqjt+ygYpKqrqfhDorRex7MX7J21dAr3n/rnwDGh7QfuQdiAcpbQ6BeNw&#10;wGKOWUgd1jkkuKJvFDGcWftzgNcXNRcOFJtECKSs3l0T+7orNnLM7TnR9CMPdaPYfKsnRu12XTK2&#10;gpPpg7qO/Y+14TNxbWLskusC6Up9ze3nVHL0yohif/n6a1uIAW5UEoThiN33CNhfsbVCcJaRuk1C&#10;FGaTmIAEE9CGxkji1axUaOq9Y5MmczIjRovaz1hw2OUa7202edoduzwbjR54n05MhLZ5aVe3wb+R&#10;AKAim1QojRtTFCxyWWx8QYIgiiNUz5ku39E1pQ20Ftyp6cDhYXz7NQbqyd9yUwzCDVWKiJ+Srk0p&#10;gXjpvgsGN094jLiuV3ysRVrWXJDFSwzrsv6dk8BbduBloXCS8lkyfykJjKmD+PXeRllayYq1BimL&#10;FUd0X3IG3uo5aDZC4svAmfJKjiSZ/e5rIDnKW9MlKUksYBa7px9qrv7Sqt13Gic5ACe0DkU986i0&#10;oMO+BjNEl2geMCN4xJCENs2fqaePQJ6K7ZNAmRL4ZwTeDwVWz3T9YwJMCcf0biNZq9GdtyX8Bbp3&#10;KJ4EU1/Wv08IcKXlpLa7SSpXeyqQF4sSE0mXnovhSlPQZmZN6HqT0t/oDhVqy4RwUu+dikMUn4cA&#10;+0PUDdUq8cMsF09KeEh1pWopztOkBL/WjZZ8E8S8S1gsSAivZW96AAA+HhpQl2tz0qweaS1wZGY1&#10;1tC8BGCeju+wcnPMD1m1PWGxzEP3USCUIUP4reKlmz7Hs95i74Tm8rQTD+/KpTld0b6gexhmvxbV&#10;MT0DFz+D5k1rlS5RK3zdz0VoeoNZBg1aZ0Wa02xUzyMBOq+5pm7NnAREqrRgg+UX1pyjAQpA9QEW&#10;MSkE+3l4BdAAyDj+kgViowIzQlklAAaVmJVfXRLYA2QBIv78JaDxukl6ebMLvYJ2/+0X7R3R4jCt&#10;EmHUz68IKLX3IUIIHu3P//I77isQZOo3/Z+wxMcb3gvPoL9qAIyZn8Drh+f4K1/69v+tl99Hd9BY&#10;e7yk3fRX3rmJSVJWzyW27eP8MDLmEie0yOxracLR1z4vXe1b91Xq1TcRUa8309c5EgZO3bXNTm1r&#10;nbhneBHpVJ8dtdKLT7wAYEP7kPOFabzRCg2IwjMxPwgxnfV+fMt6suDjhqRyvrYAngubh23R5mwm&#10;QUYhEQRHxc5GrI2DTpIkOHY04VuShugLGFZYhI4Vq7POhHmAAk05ABId8nQhOAYAxrnIOR0YpEx4&#10;GFJwG23CFBsCJKmI+j0hNgTDxtG3KgBvdZd1Td0fqcnG0CtbfaExbrPlPNmRewV+r3Xv614mlagJ&#10;YtFJ4qFZQ64sAGss670zOmAHLdvAtHRRAEB98YNi4Be9pABZl0vJs/oeUR40PkG9Lgq41pzBxcVi&#10;ySZdSVKqNa+5uWWTdBXKfGrR8k2x9GVda9iKrZcCKkBuuw43Rc0OiBkvaCFbAoSUR8pgV5/1CJSL&#10;FivTKWqfM3skOYBChUzALKkXoXVRqV9TYtkrYvMrmZsexUIET6JyT4B30lYL1zT2K64lBPt4OIy5&#10;6rQLydn4ETHIVxJgMStKUGSao7qnQDAdmnMAtFEJ8Fh+2LJ1aWj5KxKIYv1tscGWNlhL60lsrZ6v&#10;0lkUCPAsCUuWgxBEePnB1x4hCojkK8B8SSw6X6M140DzK4Gv+9MVLF95rWdt6fkkSLTPpqQlTER3&#10;SDM6KrCTIPQDJiEg4bCWuq3v3pXQxgbOgWhrT6Y9Uoq2ZlOpbcERK0G2RIu8nMDO69vA3EmiOmre&#10;AhBgdhs9Bb0E8GK/OPKJKELAU52xJyFSrs5Yu72q61PfBbNKQ/NIEtJJJwQzEmp0hGp2aDhf1fMf&#10;034n0UiHWP8m1yJeoOELyVQkxc27+Qmm3OxRrfKEa4VoJex7THzkdWQqL0Qi6GX83v1UHNJOp2Lz&#10;a2fduQZDBPApPY0fhPIgNGzhIBOE0Jew7w00/08P2SAzL9Vf7FlMcqMlQtGt2WZd57hTss120TaJ&#10;itHvG0S86R6bbRGctgRJt2AblZLVxCAHyw81H2XbEKjx8mvoc+vtkpi5BH1d361kzPIxs3Lc1slO&#10;LYl1JgUy+n09NWf91KL145rP+JRtZqK2XtBZz63YZm5Gr1XbzK+F7+nnZj5qm9k1vb9mnajmJrOk&#10;f+sz+pzpuht8viSyltD107yn6/Azp3tlFvUZfb/A59fMCvpdPzeLcb00vqL+zU9dZ5Pf/Vpb7/HZ&#10;mghVXnu4ImzS3zbFstcLOvdFjbcSt34xYn291+P9csI2qinb0Pc3akm99HslYZvVhA1Kep74O8ud&#10;/33b0HUG+vuGxrTRzujfUWlXzJmeoRC3rq7b1bwNmlkb6Bp8dl3X7iNM4q+seu0PbKV8TRr5GQlz&#10;kRARLiLt8HURceXlVxD6wkOS2xaSp2wtfUfnpqN9gkDfqgcfZCFg8N5ZLZUSK81ZbVRN6qYW3QE9&#10;SAskG+iBY4wIgoLY34emz9iEVzIn9R3UiqIOs1i7QIguSggHDhDsEDYM4BdLy67ekz26kr1h01Gp&#10;p2KD0fwNB8JCQ+AsgK53qGSX0qZOusOPsZBERTYrCTP0uwwHkVh0anv3Pcxymg5PaQmKlROWK0r1&#10;HMwLLK9ZrRMXY50XMJ4S+B7TwT1qVG2j2/70mgA8dU2vISPjkwSgpeQNjWlU36f8btIqtXHbEMMj&#10;TNRLCsf266BN6749sWl9VwKD+PZkdUQAekRjFMsXs6SUK8IvVX0oIDojEJJ2Qsy7mOViQWCfuhgO&#10;r8aHfY2sS0L9osWrRskEojuIC18rCnzddEFdkyAQSfDBuVmta6NtCc+eVPyywLzWmReLnpDG9EJM&#10;WppZ7pk2w5DWmsJZAJ4ERe261g2b+JrGitZ2yecxOD6pkz6luaIhBcz8tFg6GaFVt6mTeBMcp3Wt&#10;U8nHyjip77+QPSHScN47KSEwWTvKmVJAyx1Z60RhpV3bydefWKH5zDWFXGVG2kVOn+n7fqo039nM&#10;qgRMSsApYU3RJV4dMZclCT3XpsTIvQqkQHilpPsK7AH58ALwccSSNEXWL01RbkuIYQbsaV/mbTkh&#10;DSx+ziKpGzbo140EIlo3JotPvaRCqUPo6gHNBbkYIaIIUC/VZwSEhIJ2jPyMqQgNvCl2d9g14RDt&#10;QnXAis1FT0uQXtM6ICQhIk1dW4Qjd07/RvMSO9Ocb1pHbC0tcrFktfq05prcjo6uxx4e0bm57H4l&#10;PquJcBZXai9Yszxr9dNftsy1r1v69j6L87q1x0qPRNYufsMSt3Za+s4e/W2nxW/usOSo9uVDAcPQ&#10;p3pvrz4vQjb0iZWvf9NSV75iidHdlrh5wJJ3jlr67lGLXNtjmTvSWK99bFl9vziyy4qj+y3zVBro&#10;26tir1es+uaq1WfuW/3dVessPbPG1B3rTN+2xlux0uc6fxM3Lff4gtXeX7esvld4ccmKr4as8PSS&#10;1cR+C88uWuvdsJVeXrLsk3NW0null5etrOvmn5+3ir7TmrrpGkbz3Q3LP71slTcjVn13yzKPLvrn&#10;0o/P+ncKemV0jbyuldHfeK/0esjyukdR7yUfnvb304/O+r3Kr65Y7M4xseerlrtzwQqvrlnhvgSs&#10;XqlHpyw1etS/k3py3lIPdA4endHfz1ju2QVL3j1pueciSPdFYp+ftcyDs5bT3GQfntPnr1r53knN&#10;0yVL62f26SnL3T1tpccn9Lkz/so/1jVvn9DnhUcPjlpx769YT+dpXaQGqwbdu9a8SfcFaYaXRVhP&#10;+t8wmzeEGeSjrFBShhDvylux/9EtgNfmgPH11isCznFteurHiEGxgR3cAYx1B5NmJ+oAXxXDcLVf&#10;7DlZuqM/UaCeqnlnxVYoayBgWO/qPdKoYeBSrwQAxKgXGxNGM4olOgWlz9hyQQAnsKv2ZixXHxOz&#10;mdWhL1pMKnNdrH9B1ySKIFq4aAuxizqM2CZrGicFdp4IfK/pXi2r1FedQQ0kwTiU05ldno2YrY87&#10;I2dMZPkBhCXdY2pNhz71iQTMkS1p2BZAJXXdmIdf0hnfMyj1s9p7p2uQ/LUiTWfMJ50DRwZvs0cn&#10;nVFPoIERzkjtX80NaRx9Af6oLWR26xnOaH4I56T9YUzqu9h2/bW+n3Pb/5QYId5vauag0rU1zoxA&#10;kPh6BGJLQEErwuXcCd3rua4t9VDzmc7jjHvupi3YHcDOTzJ6l1LDHm9NJU6E7Wz0gECHGjeofkOa&#10;+5MSgrsF6IeN8gy1zoRlS0/0nSdi6TMeR49pgo5NM9LEYMhexEsaCeAHe6VIFePLextFmlEMuTAj&#10;tHM2ix38lK0UL3s4YySjTd6gQBgmKjrQRyyaeqTnIHyTPUb7voi0PgmI+B63hZe1WZlr3ifiqtR4&#10;L03qpkDyumt8RGDh8E9Xn5r3GEjulGYnzSR32OZ4UVkyzdipzhgSpyjYRo9afDZEVCWkHRCpRcex&#10;igTk+nqwT6OFoR2RaxGV9kENppX0DeGpyEltVvPyVL+jVUpF1xxQDwlhPkOlTBEbonb+v+z9h3dd&#10;yXkliv9hs95v3lrz/Oa9mZ9H9siWZDkqWbJyaoWO6txssplzzjmDJAiSIMGckXO8uDnnfAHst/dX&#10;9xAXINkKVnvZchdRPOeeU6dy7S9U1VdF1r02vUXNAqTUj+OUDnR2cYF5GGNeyYCYunAT47vDOiAj&#10;pEk+SjzlShT+6EX+Vn3NGcc/IqYlsN/62NCMJCcR1woqVRnAImNV9CN9aQMZkJLrI2TIVNciAo54&#10;2PB9dq/neq3xzY945XNKAaayUZuwLzrGToH5zu511XdSp8Cl4T2zduS94jde0N1LVVQzNQa/Ed6w&#10;3bxvlnjLkovb6aX5zOJy3lQ0/M3Pzbv8KI+LfjGfTd9Unyj21ueM2N1bnpc+N7O+rHM+se/F5Oq3&#10;1Qcrx8J531m9SW1DjOO91DdllbFR5m8toRRzO4+KXefInNUpgZKpaMiAm3sn1dVcQ3FLjcVvGEfm&#10;7i4kpy7ymRhi5oUMjSa6peLVuIynu8kI3eRYOEvcPcbxTAyRVM5+p02oA7PrWnTwILfGTLrKVIFK&#10;5AyvIluSWVl1sHlyWU9JMbQzVBMIBQ6IAQ5GUqKUbLaXLQPSkzqdPExFovXjvsRZU/qPsmNqp+lM&#10;9Dr86SvG3cmWS30+ZqtfXLo6MkxLkighhPcQ1A4ahy2OXqAsC5YytqP8lapxcvm9JA4Ud8mpjgZJ&#10;MAL7bBIvSyDWppghEo5ZgpykgjCJjdQEEme87zXgxK1LIsmX/CzzZVPTiCuL5LsYh+OaZahK5xyO&#10;Bc4QjNeRkyKxo1Shtc2TzM8gJY9w+rqpQPIkdKb3Z70qDXHlAvJw8r4DzORj6KASWzbIeq3xKkkl&#10;RHCVLaB0sZdl1Cn+FNUJRJrVVyfS5Nq8VicI0NJP+F1OOzJQZz1PhPezviUdkSOkJGIgo+PipM+d&#10;PcB8aP22TA1orfwOho2zzHGWs4/AFbGNQEOzuy1tM77WSJu6JFOUEa8kCds0QfyREeZZ1qM2cvlI&#10;dAWQc6zPqcgZs9SoeZHpBDmJSBvr8YSF96cvMi877SrDaLJ2KFvXY4GD5D4kcYn4iylwR0EOMd+q&#10;b60H757ZQWJymlLTKAeCuHb1LXfIe4xSnA5rz5RIwFlH2iUrKUxHCoowy46MLXfUvX8dQZdca/I6&#10;+5Z2pUYQIaDOUHLU8mC3OGDByhrLsU0piU6y72h3q7h+SRViHjTxrDDJ/CjzOsb8SMIoMx+X4Y9f&#10;Z7t0sS7aWI86LDnCeGWq4DbrdiNB/jHzvsAwDzgIZVOexJVMksxhyAKlCOk8GY0pEk8ZVBNT4k7n&#10;qbJ8RZv/Go/sRqx4wwiqVvdI+khmBwj2O5HKUhoZvY7c3QNMVztiNa4/d5+ZM6w0nGf/1a5SEgb2&#10;w8LYHeSOv4paRgf1qG9rF7jaUXsJ6pQOgeoYx/aTcxzbWtlUQjETROXRSeQZVruFpREpTD1CrueE&#10;9QEjQoxDY8Ux5CJE0u+LodOBL70Y9Z0hgyT1TZb4EyTjN7iog2cqBJMgRcdxfkBqQwDQid0DvlWm&#10;itFsfLkuLnCXHQxin7CAlarWfKbsexXWZYKUlgCtzUK25Z+dbyJ0juB5hSDzwMAjXwlCtrAlopJA&#10;sq4Kpl7RMkWpFjTrny6OYTrijtkTty5j+4VywiYPJfILrGSdUGvGRzgowukbJARadjnLAey3Nemz&#10;mUsIZjoJzhT7yAWPhXYRPI8wXISVwIGqQ0LIaeoQEJm0lSU+banXjtgcOdh+n7j8rRyE6wlo7SjW&#10;xzFmG4B04Mgl9AY+QX94nX2vw7Mz+RGCdyfGA9qsU2EZJvi7w6SMYZZD4M/qIeeTRTo/bKJ+Lj9L&#10;kJpAZS4EH0FtJMC8kkCoHrU7V/b0ZZGw0giw8fKmvhBgJUu3OcgH2AbaZbmJaU0yTS2T6ibInGc8&#10;ski3j3k7yjQl6uWRyPXT61xNzamIU5ojgc2SY+8zlYJW/EQIRJrInbTdqtpR+YDtz46ojLNzsVcZ&#10;NztOrl8mGsTViMtOl/rRP7PNtvBLZaPVVyL2xnmSg9akcJ3PxTlX56bYr46xPQlK7PHqGyVy9GlJ&#10;bORApilhyC6OOx92u61omoqdYF1eYx8dZV7EjDhjZjORDgLvHuZpyjq/dp3Kbv4wRVjZ7dFVK3KS&#10;bBvZpxenPRU+ZUf1aUCKsZCKK18bYvk1t7GFV519upfX/QRT7SgtkKCHOR622OIDbfQSJykQrVCK&#10;0ZF67mxfcf+OsyuTAZB+XTpTidHaKyKJZyR2lIR3P3JV6ebDFk7qKs39iIhpccKgceezVn+F2jD7&#10;tk53yjKsJE0NbDFQ0ybh1WoFpjGKEglB4cpGVKbusVwkPBpYn7vPzLmVPAR5jY2qmLgiGjUyj74H&#10;yK74MupZ9kf+xsxjlB+dsJVKmrCtE7Arp19HoW2lTTyL6y9EplBd9f+yL5XYvlrCyT5Z9aF4fQPb&#10;1TE1mucRk21Sg8YtOfk4pUxZgdX7uuZL2H8WZE6ipvFdbwK8BC12Vq03Hw9vNV2hRM5EVhuJDhLI&#10;Lliksk0TSnZyUGlVg77RVlztqGonOEXICc2wQz9hJ4wSIB9w0GnTzj4O7B4DFHEbRgBIecw4GQee&#10;jpCrNkJMr4RMYZgDmqJqpouDNMAsVZlWgKB8iJ1dxEd26h+Sa77JZ9Jdu0McZpKXWHFSFahiUoim&#10;HvGaJjd/xvSu0rdqFlplSBLgtFu1WCOHP0sxmmK9TLHOxC+Tm5+yOJLSA5Oj1gSrVDVTWrXBfCXJ&#10;3SqMVCmahLRNS4nzFP+1WkRGwPZwoO8wFUMwdZ75J/dGyUUG09wuz+2MQydfiUNvM1AOxm8QoH0Y&#10;JRBrolOrK+JF2TJhIxI4ffHTGJnVHMFt25wlcwUFqVsoimlZ30T4BOu0wHryETCkNnDb27XLV8tU&#10;Z5MEv5AOLzkCmQw2UZIdTROUEdmZlg2g0AlyvSTmzN9AaA05952me86VfQSzK5ScBNiu/WT+WdLD&#10;GCWx2UQbwfUi86T5hzr7xwz7R5cRV6lddOSggFuGuSRJ+NPtzIdO5KoiXwyxvQm4puYKkZM+Z9zx&#10;ROIwgZVc8lyAHLbOBQghW+2BTmDS8kcdaeenBKhzUW2CycqTIRHRIfDHCY5XoSMbNWmqiUetFde2&#10;bUmdAshgopNS0hU+17Je9i8yGvI1ElAxHFNJrRrawTZ4YIe8ZEispI9XXajeBbTDs/vZf8ZN76nv&#10;RBxkeTPUVLGYqoAMSr2es1PRNPei+lFZtenOT+lN9S1CUWU/dZNiOfjCbBOOG1m3lKpOzIdWQY1L&#10;QvTvJmHqZtwiSAIVDmJKTolMj6kNNa5kRiB19h3Mp2dd/xHH9bn7zJypwPSvEEPozgWE77QhdewN&#10;lK7vQL6L0u/jE0i1kyF+cADZ28dRLsTZl7R0shvZ1X+LelyT45LKCfDhURT3/cxOd5JJhLosWbLP&#10;pjo2kOuX6idNifgw8fUR27bB/jjOsX8IUUqbsh8lVZ12nEvKVx+bJqOi+akWDp7iqbb4kxuWrt06&#10;KQePlhXaeajk4E2FQ3HUiQkyXUAuL0ZOK7THJuBkdsAIQvQqBzcHaPYmn7UxPi2V1LKqPGQ/RRNa&#10;UrkMz+4meBHY/Futk4oLtJU3PsaROGsirz99nnFv5u8LBJUD5MZ2ErgPESgfkSs8ilFy45X5KNK5&#10;AVNBaNftGIFCW8al7qnMSTUhNUTQQEeHe2ibuNa+yzbIoH8fOXCtgrlqwCtgnwjvY9qXWU6pRgps&#10;hDiC2UscaAR1SgoyMRuiOJ2vSkSvMG/tpqftY94mU5QkclfIaV5hfH3GEcfz9/mtjIets3mLkQjL&#10;q+PX8k85oLtY9jFKIjoW7gSJzTZMkduXlUTpVMU5FihJxAjwbqWG1CclA1gd9TYrwBRRImWXXnxW&#10;dsbFVVv7sWMs5AhMMjV8iW2i1UtaB90wTljzH7MZ1kXsFHQMnk6S0pyKlqVORWWDSNKGrNaV+buN&#10;xOy4EQMdJyc1kMzzJvMPMeE/RWIo1ZybJJRddR3IIUuh4dxtxn+B5d5rnHE/pTmZahDXrX4ley19&#10;k5tY7w9sgnpENrDpy7VmGdgG/sRNdAdXYyi6F6HsNVPjaFXKTKiTdaHB4GzCqH+l2b6z0YskYNdJ&#10;QMbY8SM2sRyIdTGvPeR4NWEpk7pSQV5nf9vPduwjAe2mJHeUdXCE5duEmYRsBT3huKBkW5gwKVQT&#10;zWqPyYiseu4mN7+TnPYh1nkHhmakbtLkb9nOVZCVSO2aVl/X3JQkQ6msRmcPsG+xL3OwSpU0RsI7&#10;ETyDEAmP1DAiKlMEdalgJEHpYHd3RCCJvCQEk4xqLMdTjqVhtqUkohzrPEgOLofI8VfJwUkFKUnL&#10;Rvfn7jNybq5gDvM1cdNl1IP9iG/5Fkq9N1GQJBefQeHMCuSvbEejpN3NZUqrNeQP/gDZj76K8v3D&#10;yNzag9LD86h0bkFpwzeQv7AS+dsHoXOTa2zD6KV1lAI4vjNDpqLTggMxnra5NLIL07E2W2Si07/6&#10;Z3eQSWpDrHiXOHmQfWxPiw5efxQHxUVrY5FTuUj0FkiIW59jh5pkxxqCjI6Jy9fKEtsoxEhrc1px&#10;UyQn1W/G6NXRdSpJdV7ArQkCZ/pApgHyJXLnfFbmwEsVHhLkD5pOVYdNSJTWKUdahqjJW5mLHSbo&#10;jRGMdJpJjsCnjj1HbmwqotOPdECzVAAHbaJtihx3f2AN4zlHIHnCjh/gIPcRZHttk1L/7BYCzSbm&#10;2dnA0cEhQ4k16NFqEq34qfQTUAh6oTMGHuL2tOlGq2FExHQghBEP24kpnXeDxCpKwCNAxo4T5HXy&#10;z1aGP0Au/yKJ1TGCQopluYXxiGzVHDIOMV8bsbh0hqxUS1IFiNNUfjQb3uvbQNDVCqU6pkIXWUd7&#10;DQhqWlmiNpmX2eYMQYGSE7l6HeKhZYfymkXXJLTUAZPk8Ccjh01KcqIdBXeOfamA+me3My+UgAj+&#10;Egs1TyDb8zVNMidPkKM9yXTibJsM83fYiGe0cBXT8ePsHzWT+kT0G8xTmJy7JD5jChpREu2jpm+P&#10;E4jEPYvDkM67SCnD9j8EWS8UJxv1MttzlEQ0TaJzB4kSOWR21miqh20XYRIkyrlem1MQIyFpSctd&#10;pULSTkQxEqPB45imJKF5l4UFqYWqNoEpo2fq8JrwlUljLXdU/tR3ZQZB58rKvr0/7daqy7pkqT5t&#10;NvS1RNRs95igWiIBHbXNRvpeK65klnUyfox1d9mkVdlBUn7NZlKk3eyGaGeyVEY6IU1EW+YtZsIn&#10;SfhkS6iP0t4BMg5tvO4lodiGkkkeJUqkHWQ89iNd7rbllqP+wyyn1DXaHERQYX2GKLX6whesTDKX&#10;MOo/gXjqAYonXyOBJ1fIPvI5wH+2TmprmS2pNOooh3uR2vx91B7sR2FmAGV2nMT+n6F2dQeKW/8B&#10;pfsaS2TWRih9nvsAmTV/ifkC+0zWj/lqGqXoGEp7vm06eu3417gXtpQur2c/pHQ2l+Uz9j9NzJL5&#10;0XxSkEypna9AyVuYoqXtWi6sZcBaHSgT3IsqGs0XGyOvQasb/WZkmnwkEPtTVwmAB2ygDbHz5cqj&#10;7Jg7ESl0EaDucSDU6JW41ueOMY4KAfgcuRuK+HmKH5UAOdY+coC7bL21GQBj/BJbC6UpBwIUeWWT&#10;PE0JQkenabnbIAFca4+zlWEbbDbZwEqQiCojZAOB1RzAsn9MIkFA1qlTk5EzCGQ6baOLJvfsNCCC&#10;+gxFXXFwOq9SBxdLVaNt/ZpIk20TWZsUl6+JLoFjIn+XXPFhAsh+gvZGcqP3OXjK0NGE4rhGg4eg&#10;dftasZKrTCNT7WFl7yNoHyAoCiAWUC5pqZ+WkWrQ1QyYdFi1jp6T/fdEVit8KH6RI9fglvpEOtZ0&#10;mUQr4GyDq2NI36ZVG/GMNr+4uGLZflMraB5CqhatvNAJW6M28T1g27dliXM2qWVVJwlcp0i4TkJn&#10;s0oFFxKgFu6bqkS6e9WtuGpZ9xwiwey1GflTRvClYitWtWT0iBE9EX8DeOajxPgkTYyQgPkTVwhs&#10;OtM1wHxpE9FaEm4SwqYEWGW96jxZbZLSASCB2A0+14Hq9wlqG9lfdGjwDPuBO/RcG+IyJODjkYOU&#10;ODTpuZKSzBMjCLaDNHMBvaHV6AuthOzVjJttDqeysAmoBZ1sw/Ykh6XVYdoMpmP9JuNnMZ0iM0AC&#10;p7XypqojYamSyNkqCeubMsF7nmVqZ7s7A3waGjpcXvMDjmN3hvLEWWvppw4vN+JKwjtX1wTYnE28&#10;+8nVyzSAzAbMsV2kXoklHzEN7deIsixSq1Q5wHUmbAe5syO2DFLShmwvSfIqV7QMllKVTbpJ3Vlh&#10;f9YKrtvk9LchHrqAUsdq5ontSM9SuOH9uftMXE0El8xSNRdD7sohVGIcJ+UEku1rUElNovTJl1CQ&#10;sbLYBKqRSfaLBjITj/l7Grnf/P+AXBjZ60dQvPQB8vw2v/mfUWG/05yUDomxvtO1C9WMNjdJta02&#10;n7cVUz7il5YvZ4glkWSnjWGdde2T6jh41JYday6nycHrPyfSiwORnlqrGqQ7lP56wL8ds6nLSBXJ&#10;PVdnyHWTK2/MkVvWafB32ZlIWZgZrajwUbzUVmxxXkEmrBUwA/5PKA7rMIeGcf1SAaRlC6YSp9h5&#10;n5yu1neep1h8ihz7RgN0f7KdxOM+B+42ct6dHHgls1kina/WAev4MtmW0EnjmheYDl22AaLDO7R5&#10;Js68yrKiKJosEspQmUypaqBU6hPM21UO0GEDrgQHbCgtq5fa2JK35WpToXPMpwZ8FBkSM5l81Zp3&#10;LZuTQZ9Q+gLLtZXc9mlyttocttmoqA6pSJeekNClSUB6MOY7hIQdtizbHSQa5HJlEKzXt8mWSkr9&#10;U6yOEzA2s36fso5qBME06+UpidYxljMkqmuNG4zfRd/0OptPkP0LHUwt1ZBsxGtFkgiU0lA7JEiM&#10;tLPX1BcEAx1CIVMPWr0jI1Z2QDcBWp1IOuhRvzbe9CKT9zEeErXYAfTLemNoI2SOWB1MNoKkZ3eE&#10;KkNgith+gxHp7ilpDejUJc2h8Jk7h1V7DkYI7gRA0zNXSdxVb2tMDZOp6HhCgjhBVdyvVjSV6j7W&#10;R8jqYoocqgy9aR29yqaJ9jjrT6sGgonrGPCR6Mo6Y3QfAVoHuBxn3BttD4Emf1V2SWEFlk/r0wdD&#10;a0j4ryNMKUSnSumgYkkE6tvjJJTaPeonZ2z5YB3aJDelQJmTkJQoCaPM9hDz4SaYc+zDMi09w75F&#10;wsxyymSD6kdqFB/7XKbYwzFwAN0za8j5P3LEg/02l5+xPKodpeqUtJDOTJA5OM287aFn32I7uF3J&#10;CwxXppe0lEQs0cc+EjKJV0t8R1nv2iiXGTqJ7I29BAiNZcH75wD/mTqCO/HW2GNZlbSdqxpPNw+h&#10;sfrPUbp9lO8VIMt3DYaT2oUEITKL1OqvsH+mUYv1Ib7yH1Cd7kF637cZj8aKNB7SzS+g1HMO5UAP&#10;pdxxtj/7gsYS05DhRlvcwP7jwJ/3jFyrb9RXbI5mLt+iorFtr3MIxe8TtA6Te+g3Fn84vJ5gJt2f&#10;Oo0XGa9MXBNOAwSGckObaxqIp4f4zRYO8KsMo2VaOsA5wE5LipJ7wEFf4ICX9cCMZVT2XrTWXIdO&#10;yLLjVOwCB9gN45DN3GhJ73ea3jVXHSU4XCan12WqhUDmKitLZ8OyMKSkUiXMLeTI7elotK0Y1Lb3&#10;7BNEKQ6PcjBrJ6cAUxN9g7Nui32UIJgn561JQW22yVd7OQjvMp3zCGeumMW2bD5OcdrpyHUQdk9g&#10;Fcuiya4iZlIXCdJnrb6k3jFbJ9pCH9RW9h0IpDrJ/V3FiO8E04gR2J+g178e47ETJrJPhs+xvp9w&#10;oIaMaE0EOjigKwSFUX6/ntzzTjZSwbWPNXyWYvgwwTBEsBMIDkIWLQdmZS9HyyF3k8tz1F7LGrXE&#10;0TbPmFgvtU6WksEApYc9mIweYX3JeFuMRHIEAzOsrwwJAgm8uMwqJYFxcv3Dvj2IJu8wTunDtXLF&#10;EQQtvZxNqF36Wb+HGN8Z5pn1TAltwE8phgQikO5kunUS5ickwres84mgaXJak4YDQU3qbrbTpUTg&#10;pdLwkxEYlH0bqR8o2UwlzpJAaw37RgKv5gQ0sar5n6SpA6VO0zLZ8YjOCo0iR7HXlrxWKG2ENXnc&#10;NIVAIq9du5oU1xyCVFcCWElIUrVJUovmHrN/3WLZmCcSJzEk2p3sVlGp/SW9HoL2ZUz4yTDMx8gt&#10;MT6taMo59ZQ25OVKwybljJI4avmqJANN6CfJjGjw6UStIUldlFxThWGGO8CrmIpTJDR7KAkdJrPT&#10;TgbjMNs6Ziqecf8RAwR3XJ7UgpOsc82JHGXcu5nHfciO3UB64CrLT2KgNrfB/bn7rByhVIvLTW2i&#10;thcwLxQocZ54DfmtP0TpxJuYz82gpLYQRrHdGhwD5UwA8Q/+B1BKmjpmvpxDIUSmYu8PIbPNDUlf&#10;ZJDnSTXSQ5eQ7T9Pjr2d4/A+GZvLlBKPEy8uUGrvY//S+RY+GxPVOuOpTrJf9UE7xmWIrAnwmpCR&#10;yd6gTfhpd6JOSVInHyenlS6OU+TWwOGAqE+Ta7tODqVO4L9h5mplt7xYC7LDFxBJS9TexTDaDKQJ&#10;oAUC4mNyPe3k/ofZKU9BG0oCyduYjJziIN/ENA6TSGiJWNkGsERcmc4V96xzQHt16lB4n0082iQW&#10;uf5Jgo9PhxonOsixXydxICcdOYOR2UMcSN022SY1hMB71PTnuwi+WxDht9JRy1jZtM50jelgZZmK&#10;3UFubptxdVrBISKmCbJarUgwydjSw0T+kYnOsk6p+tGKmRESuLGg1kZHOEhl+4agRXF/gBx/rqzT&#10;6pP2Ll3sN45M6oFp2Zeoj0MnOWldvE18stxaKiqqq/rV/ILsqotj1XmtsrwonZys/mnZ5ZCPol1Z&#10;E+AZ4+gLTCtT0Kw8wb8uXTE7HeteljI1ryKuUmvqZYtd+xu09X8y1Iah6cMsH0X/0ijb4ShBkR2q&#10;oN2Xsk+fY1yyLKqJZtkdyrJOdII8pTsCcab0FDPRNsxSgpINI5m6iJFABrMd6J3dyrq+xzjyZBYG&#10;TLVTqSdsojhbGaUfIXFsM/VLjITWRwKnCeRCJWASpPYPyIb9ePCsSQHimrXnQrp21ZEIhwaVvusN&#10;rCOHfoLPtTSMHZ3fzca1kY6EPLgNs1lKhpQkM9U+SqSHKGVtYj61GsH1NVk4lbE3na40HWknk9Fm&#10;akXFlSkPsc20L6LHJt6DiTtGYD3Tx5LIZhOUVAoaZJQg2fcmGF59MFPq5hhifVJSlJ1/TT5L7aND&#10;y6djx0ige3nVBP0mSqnauDVrkpeAX5y7jJdpP4Z2CuvQETE9yu/CfJEE6QT76x4UOW5EpMQs5Z+2&#10;oxQaZf+Vmq+5hG/ZP/H1rf65J+w3TIBXvhNfQXhwk4mtXuofcpEt3il5nXffLPdeDhb/KZ2lns9a&#10;nAu1NH/Pf/OHeRsfumc9efeuzC1eabIPkBvlVYxt03v5YfvLdLK48wWOucrMQySPvovKw+OolSIo&#10;XF6PzLZvonr4bWSv78FcKcE2JBMw3Y3CR//TALlRKyP+lExt5xbkt/3IVMCyvS9TxWLU8qPXURiQ&#10;OkYagJRZDZ0mYQ+TedKZu0Nkdk26XdD83XXTvYth7p3ejtHZwx7AqxAgiAfZEOr0eYtc4r4Aoy51&#10;DCMbJ4dhImFINtSrBLwnHKQXyF3tIDCcYSa06oQATE5Qh3ZrAMprfbA4lhFLfCP6fJvM9rVWd4yF&#10;j5ID3YZUbpzfLnBQJ019olUQ4j5lw3yUA6ZvZh07svT27FAEK0kHcwtpcuTi0jQRu50Dpoffk4PV&#10;0VaUMNQftJZ4ULbAgxzsoY8NpCVdaDNUjRyYdNf9wfX0220Z3lRCJyxJKlCYdkSSUgnUWUmscNZT&#10;sT5LYN9vm3S0ltpOJzIuucQGi0H2u3WgxFRCE5sEwpRs5Fw0K5LabaY13OLotFqmf2Y7omnmx6Qj&#10;lWueg/8iiQbrl2Aazd4lAf0YfdObHPfHPBUqUVtRJLvrbpmgOpo4azIE1bB1gDiJkbUpKmbjfZJc&#10;vg7f0PJRs0TI+pPX8XZ9U5sZ5xDLXCBX20bCI2DTJI86lOOWZ+N3mOdDBMzD5K73sR0SrNsG4+4m&#10;QT1C8PLze+ZBenZyKL6E2x8gKWWGnGwyMwLZZdGyWKnrEgQ/t4Zc34CSRj/DnWbn98qj/M0jWXiI&#10;gal9bNMU67hMSUqSjVtuqZ3UpVralp12k+PXngURQW0imogeIGCPIJS5bsDuJ8EZkbG6lLPgKG66&#10;Np8gsCfJgR8zWzdaiSIvM9BaDcSKskGs+AfIxOQLU81643Pm3eWTA1v3GuCGG1qGSyLCAabyCiTM&#10;RC/LY4flzJxhf+g08NY4SRYeW7/VRioZlTLRWmVnvGpb6VDtgJz4TeatYIRrKnqWktFdgjvLwX6k&#10;JcOax5K6oHJjLyrBEY5ZtwHGwEmDwPPKJPPY6h2Y8VWLFxbYvW7137JvTIXABJ/5VvBreq3iafUv&#10;CrM8XsdoaiLZeQvH563+uW9Yzuf8i8K1eI0zcclLvTjnZZ414O5dGBkFs3s+r/G5zSsJOsmBx25x&#10;3N3Yg/nULCpSk1DCr5DBrYV6Udn/CttmO2raqKeNULPdiK//DuYrGQs3Fx9GdfUXUXq4m2Uk7jbz&#10;qPSyEw+Re3qKiajeyfwl7jWZQmFGnozaJVtZKCl4VDu3ycgKjwMpEo1a64Ef1qhaw8sOpowzgVJ1&#10;hmBDboScab4c4MCOENQuYsC33d6pk0uU0Gk5Os1ISwrVRsoM/1iYBrnaXoqwBFByTQO+Axzcssf+&#10;xDZPCQC13HAiStBojDc58wMcIFttd6kO0xYXPseBXyjLJvws49WpQAkSjQfk3q6YFDDI8Jr0KtZk&#10;mwMEpoJNMmgzk3TqEu1FOLROWbtVpcvVWZY6wHiUnGW8dMsMT/WQE/RnOlkmDeQKucaTzPt2AtA0&#10;v89SWrhAcOm0ChT3r52NJsZrJ2RzkrJayxvXK/WJj1zXROIo09UglC2RpNWt6kR2e8QlauKvUksR&#10;LAcMFGrkjoME1IbZACLXrU1bsqFP8JK1SXHxSlPPYjIrQa5QnUF7E4ZIKKfjsmkiAi0AFSEs26Sk&#10;VoZol2xNyw8NlDgW2LkkcWnNbDh5xwiUOk6IxFXA4otoWVaaUssh1o1M8W5lO+7ETPKiqX90AEix&#10;oonAIu8nTTUh9Y6sSYpzHovogPHjthZek9eSXnT0osql72U5UtKLLI8OTu9kG0uicat29DyRHWiq&#10;ZdxyUW0G0zm6Wv+vHcayFDoa22ftJouM+fIYGYFNtoRRa9P96XMkCLswEpWOejM7/z5MJveix7fO&#10;Jo4l3Qz4NrCse+yIO6szDkJJKZVqjPlIkbk4Q+K2FyWWU8+0OEDtK/BJZseYd5+F09jQjkUxIcPk&#10;qqTqc4OQUqnajF7gH0+LYSABZXlmou0IZC6QcGpTFxkUmalgHkRYbScqx08wedmYEdnk0Rmdmlfq&#10;03GR0dUc2LtsQl3238uVEEpd+1BJTFPMn4OOkhPWmW74mV/c4u95jyvXMmZnAsABi6kbBLAE2qXf&#10;uLDatemWPtPrfs4BuZ3Fyu/UR8UYiYjrXlyunQplnvnj1UwYCww9z/Ce1252OzKQz2UixK6tYVs9&#10;GVDzzd9abPDcfUsYi4/lk8mEajNvOrDFHQpf4Tu1jxYyePlRXpkXmXB4li9Ngsr6LiV9xaVwfKbv&#10;zHY7n5WYtsIKv3RQTJXtsVDVM/7W2QAKX2e7sv7qOitDNvdrJSMMrv3Zn6aeovjgMNtBzLMDfmMu&#10;rG9pn1AI6fJD9gVZKd3Gq0500wIAMiRssBYdvFZQFMgtdLLjDvElxQOK9DoNXp1PKxwKFR3oGoN2&#10;SY6HdyIYvcsEJQ5KVNWW8wpF1VmC2yMEyIXrtPhRce4cIO40HHJoyhjDSQ2k1RVBpidgEtD2+zfw&#10;2z7XkWc32HIzB+hRDpjbBuSBDLkwv1Qde1kYTWiSQ47LJO4mW5WhyapMYYDgovX1uwmEonbsvKSc&#10;2jQTTNwnB8w4CGDipgyU+F4qg77ANkwltc79ln1XqkZYzpMo1f1IFIZtsqwvuJbc0y5oDb1MJ2ij&#10;y0xUq1O0yeaiqYymk+dN9ztEyUBgrkEi87/xTA8BwR2eIpFLE5pSY2iDUTBJLtK46zkCHdPLDnPA&#10;TxPUKeWI+6RkoTNjtexQqg57Tq7adrbxG61xj6QeY0KnujA/M4lz5HJnkMn5jMprG787RUgcm+sk&#10;2hWpnaMjmqQM70Oy1MP6EEGJIBC9wzh91kb+RBci+duUtg7aJpxMWauh9rit9+w7FdbrkG83xgOU&#10;Wio5AmsHxsmR62QqzXVMRY6YamiU9Sd1TLHqJ+HcjWHfEdaDOnoaE9rTQClqyMd+lbhNRuAmr7cs&#10;nyLKssEi2/P9ZBYi+asm1cULbs247NxMR2RFr8j6DVvdiHOejJ6ENpAV6lNkIs6Qy9FafoIpiY9W&#10;vNTrRZY1xrCaEJ9GMH2T8R4wnbvs6YxFyCWHNsCXlJXPBrn7MQzN7Ic/So6awC21jgjYCCUzreTS&#10;+b9T0WOsbx2srU0ndbMTLzv2pap22XLQU6IMxLsoZp/iNzILvI1MwAlKWA9JZLSssmZjR8AtY2NK&#10;R17HBk6w/ifimo+gFBO/zrbR3g5Jj3WOuyDK94+iNHoLpRn2s/gUiqFRlCKUdCITzes48sEhFELD&#10;vB9B3t+PUpTv5GNTqCZnkAvxPjGLQngC5RjvwyMoBEf5Ha+hMfPF6V7UAoMoTbIvTjOticcoDF5H&#10;YaQL2d4OZAevIdd3nfe89nYir+vQTWR7OhjmpoXN9V5huBvI9F5Ffvgm0rwWhm4gN9CJDMPlRm4h&#10;3c/vWJ6UwvK57tPd7l22n7+Hu5Afv8tvrvN6j89vM3768Tt8x/TkGS7P8BaWv3NMM8c86D7bzzxO&#10;3mHcNxB7ynxMPEB6kGEmHyLD/MrkQHb0LtIj95AZf4j0QBdyDJObfITsGPsxuWvZdy9M3GVc15g2&#10;w/M+Pcz7qW6UhrpQnOljnfYjP0uG0z+AnPLpf4ziEPM0xnJM3UNh9IalXRi4ipyvh/cs5+QDFHlf&#10;vHcYuZtaynyBDO0FjpUI21vEk1JD6gnxJ0pc0gZLcvGRE+if3kZMeOwYWTIiTYAXaZFxoyRBg8BE&#10;wJXBLVEwbRLRkkJN+MhaoCiI1n2n8o9s2ZZAQ0CnzR+hzCUD3n7fNv5u52CbMXAZCa01HbY4BJkp&#10;kESgJXfiErKyUujbwwG/0yZPi+SE0vl+DvD75KTSJDopitCXyIlpk9BmTCbO21JIDWBZR5yJXiJR&#10;6GUaJBIUdzWpqXdpEpoRDixtMpGxJp1bOEjReSi03kR8rdU2iUUUlvloEBwmmOcZxj/MwS0jabLX&#10;Ms5K0+5JgZMmSmc4+PoZhx3+PLuFwCAdaJADro1cqVbwXOc7WTRcZyoJWeXUhqjRwEFydnsYzw7j&#10;JDQpPE4OVIeWhwlY2hvgOKaKcXoDs59AO4i1VlycbokSTjB30VapDM/qlB0OfBIErVDRQJcxKxk/&#10;k15/1H/a0h6L7iZhIpBRYmGzMaxMUCQIMgEStSKJ0jlyw6vRF9mIbtb/YHQHQU2mkF3+dKiINvj4&#10;k2eMiCjfNsnHyLSiJJrnYNE8A+tSRsLUZ/LlYdbZfkpkSZQpEWQqPbYTNEuioE4otZDs0CSL9wh+&#10;0oNr+WLciEqcXPi0LDk2iqxPnYHbzvc6XFy7bcWJC3i3GfctExeSULQsbCCig8mPsE2lYiQHRoZD&#10;5ilkMlg7aMei5PRJZHpn15M464zXtaYWlPVUzdHkSlMIZ2/wufrHXsyS8I9FjpOwnqREd419+hTj&#10;FYdPkZmSihgFMR7R7B30+teyz3SwXEMYmT3GMmgXstQL5O7Ydlonr3mCRO6BcWQy22BWJitj1l9C&#10;yQfkZqUKrSCoA2lIoERUpWLSHJRTb9SNKdEuXUm1xYLmq3RE4hh0AIvHGFQ7t6N85xjy9OkepvmI&#10;fXKo067pvg4C52Wz4FgcuILcE46jQV67+e72UaQfn7XTm/JP2pB9fAHp+2eQ47P0DRInAeTTyygQ&#10;XPME2/TD88g8Ps/rWRQJZvn+qwSjfhQJ+hUSDlsuKNO4JBhlEo8qpYqcfwhVEZzAMAq+AYLdEEok&#10;NJXIGKrRcZRDIyiHx5CbHUSdxKkcHmd87n2RRKnI97nZAftd4n0xoGfDBMR++y7Ld/JFEqIMnylc&#10;1vJEgiZPcC1rt2hw2OLSwSb5iR5kAwLdJySKvQTqJ8iPEohJuLKDd1Caekyi8gAlErTCFIF36K69&#10;y408QIY+z3e58QdMtw+ZGeaDaRTGHlk+s37mbYoEwM/vhu+QADFOEoz8COvc14eEiNXsExIOpj3d&#10;zTz3sS7JPE0R6Fn/mfHHJCwkXvcPsH1WkNHcxT4hDJXkUGafHTR1rsayzgEIJq9xXMUoLV8msIcx&#10;G+2wxS5NgJfOS4y8NmVME4T2IJTtJKfoDp2YJ7BLnSBQMH2vPDueOnxBahztPiXXE0hcIvfPRibH&#10;bRYCOQC1wWQ0sMdUD8bJkktRpx+eOcjO7CYYtbFJtmUGfIcNAHSykw4bzlUmTAc/QKo0MLPOJhak&#10;CplbKJhoHCDXq0OotawwRG5PW3n7fGv4TGI9xRyGU541oabzWXVavswha6OJLFZG0wSUiHYN9jMs&#10;RfMGQSZ/iwP2GKbJVUXzd5nuPptDSGhSjiJadS7OASr75TtNZ1+ojbEM2r1Jbpf1pYErCUQHYst6&#10;4Qi5OonV2iUr8V2HYDtVWMPmB3T2rMQsp/eX2EVJai7LfJ1jHtlhSylS5lMEm+MkUDolaIOd55qr&#10;aFKvjErFGaEKxm8boOh7TcTJp4tPCM6XDSBkQ10EVWvprT1IOHUyVFzLVKOXMRRmG8ZlbuEQCbg2&#10;olUxG7nFfD+wiXWBjsu3VrDEjZv3py67FTBGiLQmdwSjs4cobd1ynCX7h6n8WD9aoaPzZxPkeiV+&#10;LoCiKImN9kSMyfaOOGm2lZayqhPLTLKkOpkd0OoRrQ6QOYkRAvBM5BrL49pXtnJk3dLWsrP9RZAn&#10;2Ka2Qieq81e3kQict1OmdAqV7ATJ7ITOPEhXuxmWXD5F2lD6Kr9XO2kQ1diWIWsvzUnpeEJtES9X&#10;OR5YvyqTCMkMmZdeSR2BU6wTbbzKWL1pAIYT3U2iq017RVO7admmJpnFAPjIKEi14w50aVCaKLEu&#10;LmPQ1J/T1mYF9gtJyzJ0pl3G2tASSt5hP6yZqmeADJFMaWiyGFIB3D6ESipkKgYRDGlLP3ef5iTN&#10;Sm0jRkk4J3WK+qsYLXJETWf68DmtAHPqHftG6hkR38Y87HSrhtRVTZWMMUMLbHupuzhmGKfUUgum&#10;wlGEfK9+JNUM222+TvyQqmyOo8Lilt7fqYUKvoeIXvkV++BZ5qOARGqUzOpJYt1B9tkLCJEZkXYj&#10;FLvNNLUUWariBrKVAeLFbg/gNbnBP0aszi0drNaNT4c6jc1XBciSYDzTa+Cj9zqAoFSbInffzo63&#10;hRz7aXbKPDu6OMQpA3kNem0EEjhPh9rZwTOiIkyHA6iqiTPpLgPs9KSkpVFyTmdsZ6rsd2tpnJl1&#10;LcsgU4yDK8r4Cxwotwh2hyhl7GW8mljVgFSl1y1vAladTKR10jpvdTJ4mgBGbqU2yvjOcXBrwnUf&#10;BzqpX23CVCv9BJ4iB3OmOE6un+/9+xhuO8XvY4xTm0zYGJAOzBG2Ksvm1oB3UiQ/bZyqbJHowO+p&#10;sMzoclAzP1KV9HHADlLclqEtAZfs2esMz4h2HVbJ3bB+JY5rItZNyEmFxQa2NfMkPHMEhwRF3xLF&#10;YtZt3pbW9SCSvodA7C47lDbguDXm2nCkOhLxkEpItqOdqeWLvB4i8Z4lcEVZ5pNsT4qoxVFrC6m1&#10;ZGBMk8fZUg/8lIrCbGNtqFBcMl0hghzLyBqiJtcfsO5lv+cMOYsD5Fx1NqS4ziESlW4D8HTemZbW&#10;0k6pcUTotftTu0dH/dqIQTGVzMEgOeki0ynXZdlzxrh9rYaZkL16/yabHNaBHNrEpjqtsg9lSppg&#10;DfDdfZtDiJIoy2pkHyWE3shWDMd2k1AdI0HfTQJw3vTnxqgQeHV25ZhfJyDJuqWMlB1ne2/DBNvN&#10;lzrPOpb+v8Y8pFl+GbZLsC/HWcb9zEef9UP9FoHMVLRhbb+ZF5A0obkP1YPqTG0lYtqYT/BZnHX3&#10;kIA9zvxeozS6nX1wN+uI5SiTqSCjYYeDkCnS4TilipbBZkjktcBguxGgsfA+tuc5Uy3VSHwSVn+T&#10;psYRcRSxyN/ZjSq5VE0DSipdhKjP3YudA3hZaxWwe15Az07gQgh4Of7d2nOOf4K8qZnrBG0d9NEo&#10;Q6c16UAbgbT03pqnkA7erADYd8Q79SlKGrona8JwILZQoo5OYa6aRY2MXCOkPsB06W1Jpcbx9D2E&#10;O1exT5ChIzOQJA4PzmywRR6DlK5lFkb9WqvYNIcgiVeLFSbDp8gM7mrRwdufOmnZJvwcJ+U4Nh26&#10;3afT3Qm+vvgVcg68Dx4wHbJWrQzO7iM3d4lhKcIWZgms5+xgYHHqxkFn71pnt9UvrCxxO5oEnQ5f&#10;aapnNqBnUqtrtpjuWOd/avORzpyUSdoYB3IqN+EoHImKjjnTQRyapBryHbIObqsBOIh1apH0pzNx&#10;Lcvzs+AakA6kzfgV86llnFJzSKqoVOPk8jYiUrhlk7zF+pAjWqGNRrS8CUupa0IU1+fmSKRE0SlW&#10;F6uDtrxyOHTEVhNJl2yW5RheXht2tAO3UJ+EduhGyNENsHEEGhKt0jlx4WzE2gwBVeoKcYdqD3F1&#10;pN4lmUh+SIIgzpCdjJ1PtvAzJXKzBCNtKLKVS/wozjbTdvfhmSPIFyhJsM20XV46+2CmDU8nV9kk&#10;pTqnlvBppU4084DfFlm3vW6ZaeI40+vGbPIY62cXUqW7RhCk+rETswgwAhW98ydOE7SvYSp4kXWj&#10;Ja2a5N1uhFoEWffSV2uNvcokrl5LXbWaajyyCzITLCKnpa1a0ieOvXdqDUKURkjemI/7lOgodTGt&#10;vtlVJD5bjVnQpHuWRF/zEQI+7SLOl5k2JcjR6CEMRpiGjuyLaLPQXnJIKbaZji/TPoqzlIhkmrnL&#10;9OX5mp8SWYp1dB+Vxiz7jNR93eyfcUoiRzERknVRSVyyW3PZlqdOxvcTnPeS0z6IkcBRjFP60I5a&#10;9U1ZStWxlJKkwLGkfjnFvqoJ/cHZdeyrWjxwihy5O1lLBD+cvsX+7zZsqS9ojEjlKVtGkewNMgmU&#10;SviN7PlrIKsfR7PX4I84w3E6pEWmDHTSWPbxTlR9OtKSfUUcogb15+6lzjBDhJD1uBzgWzl4OScZ&#10;a+WeQFucN5mWS3tR6O+EO9CcgM2xNac18bUi5mKTqGTULzS5ym9LMfi2/QSVBDGT41m24iXZJc6v&#10;x/zoDVRmSbBPr2U8ypMDeBkZKw5p/qKdGSDRYTzaJZ7Jj5KoyMbROMdD3uZnZMplPHyB495pA3T6&#10;nHbyNwHe+QUt2xc4kSPklxyoURMptZGljx10hCKzztcMkmvSzk+BlFQheVlDDB41rsVVWoXi+hi5&#10;DLfE0Cge41WnKxMEpxKXKKZqQB5GlIM8UxinaNxPMBQFY2XJmiU5mFo1Y+t7tWxSXJYmfdXBJVFo&#10;yWA898RMEkuNIM5GoBZOk8IFtpLSaUWC2/CjAzUCHLwy/iTdrXYjVknANEAkaYxwwE4ljpEqHiel&#10;1PzCEMFIYDXAPGT5XZp1UbBNBVqXrCVsMoeg1RW95Ab7wusIDJMmjWT5XvbdVV5t6Epkh0h0KGJH&#10;jlCcPsvB+4SERXZinCjlOo6I6pCBYLq5/locmVbtDEztMGqtNe9S/eiA5r7QZvST2IoQuSWa5CZY&#10;HlnylOimlSf2jHnWclbZideKIRFGOyOXAKT4pAsX+M0SVPuCW9DDuLUzVvbTR6L7CZQ6mWgPZFpA&#10;nIn2B0xHTsBHwq21+QIcSU0qg4jWOMPrIIzpsGzZ91gYrZYR4E8ET5JgjDCtG+xT3daO6eKATUrq&#10;/FXN62jnrSzieXVS0MR0oReBNCXKyCVEeZ0MnmE/6WP9n2BZT7PPlUhcrxEktzEPBGy2Z4iEJ8vO&#10;PyTJggxINj+FnilyzZRidBhMUmaNyUVr3XCDTIzj0KrkxB+R8B1ne+dZP7Nsu27GJzv15JzyT8mA&#10;rCfxu0bmY5BjgvVMCaxG7lwrWNRmGmyaS7AVDxzwRc29aLMSCYn6lTh5rTYxSZBllEifL8esvzXq&#10;Un8KwKskejqr9STbLcEw7qQsTfKqraeCOtdA6p40SsW0EVdJZ7JCmuzdjtyjc/xGq2ikoPmch/80&#10;Z20gtYnwpAnsujbqZGxZhy6M4+C1gkfGv9Q+ZU1CB0dR7tiO4s7vIH9lBwohjv9UL8oPTyG971WU&#10;9v7ETraq5RPI3T+KSuduFLZ/G4lb+5E5uQK5/jYkHl1E4fSHyFzejFLHelSvbEed4dU/1H5V5q/4&#10;9BzyY3eZEUkPJB7Mi+GpqT61YjBt0qVUkj3+tRwHezlObrMfBinhP3QAb6DMf6YD5eAX16eDMYKJ&#10;DlPki3uZTRIcamHrcNPhTtO5SxctM7UGpJpo9Z/l4CC3yU6sAya0wqTGTqkNHk7nfY+URga5ZP9j&#10;h8UnIGQGbHB4G1UCTHeYors6uQaGloFNBo+Rcml1zzwHVpDShAyAaUnQUXJeFzkYH5Ebl80TcoMy&#10;fJV7bINNuy6ly5Y6QZtYZEpXk70ClUDils03aLJrjhUoCq26kPitZZxaO63TgGQP3FQZ7ADi0qXz&#10;jKaeMI+7oZ2Y06mLGI8eZB4GbaZ7NHCKVJugFjlHINnIOPZighxv1lQyMZOQxEFH0neNQGr1i/Sy&#10;ZlOGIOiAX51JwOk4aA1wmSqelEohwM5SJbFjx1QYqWgEwEnWgc6ljaa085jv1AmkOyRgyeTBTOKM&#10;eZlnUB0Xy1rRI9WFNlDlDMR0HJjOq5WZ2lHmW3sa8pQYpD7QGaV25qs4Fen7mTYbj+nLFAK5zdhh&#10;9FO6653djERRBJYcauIx651lL2ty1RkI8/T5IUpMPcFPyCw4O+rWeSXuMn6Zf3bqIzEMYhC0zt9H&#10;0N5BQqtdnXFUKoyHfXY60Wbrw219OQMagIogkUEQk6LNZpqo1QHZ0okGyTXr/FOlKT1nTKubSByk&#10;c/epjxjYqv40kByHp415OiFHfcUBg0BAqjT2FRJgGeBz+eQ7hq+xj0iNFE/1Wb/2GB3VtS2l4zhK&#10;l3rYVykh2DNnAbJAqXM0rENuNrEtLzA8y8P21XtJa1LviehoE944pWgxPXPMQyx5C6mxs8g/biMR&#10;Ux9nXmz70efud3GOyKuu1d+cX+IMo9gJ6UuUAnPdV1E4twH1x5dIyLMo9Xag0LYZxYFrqA3y2d0r&#10;yJ943UxZlImH+UubUJq8hbp/yFYk1evs45rw7dqN0oWP0Ti7HqXDv0Fmx3dM7WN9qUaAf3AOsZGj&#10;Nr8lZqXIdq9rNaKNFwG85uvOQwbzBmb3kWneznGo0+SKRhQcwNsmHop+6ae2nr1vZpVNWApclJAM&#10;b/VN7TJ9J4UTJiQ76Zcpxp7hO49rFyV06gwtg9PmEFno6/dtNw5jZOYkxQYWnkDjj98hADwgp6uB&#10;romHim3mkGkAfR9jPsYkdvoO2QBVpUrHpXc66zWU1SHVmyDraVlySRpQiscAgmHi2QdORUCRWBOs&#10;eiZdujhCSRGNhQzzf9X0vzqRiZhig1g2xN1kpyaDyY2XR8jlnUChJlGobMswR3xHEE5KtVEhYExB&#10;6+8nE4cJ5lryJxUUKS+JnICkJG4y04UB/37I4Nk4Kz+gjVQMF04+Iad5h2mmWCdpcut3Ifvq1bkg&#10;cgRUgbmVV5wsuclw6hYJZYp1K2NiJD7+YwTPdlM3RNODNuCnQ+Jo4yyDCJXAHbaUcIQSWL9/h+PM&#10;Q/uYL5kNVp1ECHyDtnzTuALV83zW8p6pPLYVKGlec7Vha/Nw6ga/SZLzJgcdJKdoIK+21+DQaUzD&#10;Fr8mNMfCsovjbJ3HsncMmKXSE7Ab8WHn1KRnr38NgY6gqXozyadoq6Imwx2MX/rEAgm0iLXMYSyQ&#10;e35MbnUHQf2Urfn1k/kYJNeSJgFR/jVBLJWeTTaRAPqjneSwRSQFsjqF7CkZA5lDPsu+rI1jIfbT&#10;DZiOulO9tPFJSybVp6VeFKjWedUZu26psHShIqqawGd/ZzipHKXqc2kUSTy6GV5SjIiB+qYIts5T&#10;IIHW/g5yiNLxT/rPIU7iJg7SFydhDZ2HT+fvamlp6AIJoQ5pKXFskBGZPc46IKEq6QjLndAhLlr3&#10;PMpxKrWo9kHEpo8ge2kz01L9cix8zsH/zs4DdfkXO6Gk8IVYIQuo14iPh3+C3Pv/fzt7Vm1fZ19P&#10;3WE/KiSQGelE+uRK1IsF1DNTKG39Fmo9x1G9tgPlOwdQbjDsjZ2Yu3MEpWNvIX92BeZu7EH25K+s&#10;39pmMvad8sPjKKS7TN05NLuLuLqDDMp15tPNE7i+pf6UQjrrM+zTfKcMHLIzehy8A8YIOZtpdvwY&#10;gdYNXtcxJb7KVshEkFwSC+ESl5W7rHHrrmJ01VmCOqZPW2Z32oqVKX4nQDEOhMAqIJE4LrO3toKA&#10;8UlVIKt9sgWfL48yrMJVjCvSKTg6/FsrEmSASnnU6eFaVhmnSG2bEBiPO4bP6Sg1MSmADJGrEYej&#10;/IvoaA16pjBDyUSHTpPoBMlFZwScYQJFh4nTWp4nkFN9SOWkNckydjVNCWY62U4OTvbsna1y7/Qk&#10;HbU2GbzkJCA+kwShM0NlOkBAIMNpI5R2RgO7CPDOEqNWA+XKA2yMiwjFH7EO0tBh1NPhC7ayJkPg&#10;Vd0HyBmP+I4yHRJEcrWOEBVIfIYw5jsGHXwSyLSTox+ltBJAhBzheOA4QUoEYo4c+BNKL6TuAZ2n&#10;upUc9lYzm6A6mQnrABFn41xqgMacdP0NU61oyV+/XweZbLcdk770OVuXr2V8ozPHTe8nrtRJXXWT&#10;nrTrVMRH9n96p3ZYvbjzI5MEK3fohta2i1CIqGtORJY6dWyejjsUUY+kbhNw2Zn9p5gvEtWiD92j&#10;W22zj+otmnuAkYiWlx4gULM+Ux2mKotmZWVTUs4khmcOU+rSKVTzkPkInaEbJxHUiqkppqWTwGTD&#10;Xxx8mdzXePgQCb7anVId21tEIJYXkTll+u9Q9iaJ3X4SS0kaZabhYx2fxmzkhklkWiEjg2ODU0cw&#10;ZQfBb4XMQksa1moiGdbTDtnaXIhMyz62tRiJEutQK8DCrIcYy7AJE6ETRty1jj9TesLnWs1UZ51d&#10;p/TUxbFXsollHYqjxQKyAzUS2cK+20ki+hBhMly50x+w3E7tJFBqdctBrPW398x9o28FHpI4JMU8&#10;/83v6rzwDkdcfGonYYjnWsOIKFm6LWkvdXrvvAvz2RAxL91n6fOqiVPhiyZMK/4epDvWAKO3USKY&#10;1tmftTEteXU35m3OjIwbJf5qtYD85S3Ib/hnNEa6kL67G5WBG2iUcyiO3UPm4CtYmL5jZoQrnbsQ&#10;3/UDsuVuxVuFZUzfPMz2zLKfxJHUzmetDiOzJhwskuFMsZ9qaW6uOMp+lSI+9ZjmpVKbJWM45QG8&#10;81IZxDN95AbCBIwpck79BL8IC0VuK/uUg/cUOxlBVCtKKALLupk2A2kdsy96m+DYaRNPA1JdkKvq&#10;mdlgg0X6VCfSSlKguJu6Q2A6a2qUfFHxawJ02iZmpU+ajWhiS6s3RjETumHpytriCAlAkSJsqa6J&#10;vn0EfqkYYEsTh32HDSjq89KHimui+EzAsgFDzmmcnJmOD5yS3nohSlFHK2YOsXwxAs4TW24XSBEI&#10;p7ex0mTzpsSynEIvB15/cC18qbNsME2isvQEeAGkVD36DdaJTP7KfMB0tIPcVxtiuZs2SSpCkS9O&#10;EKAu81kX43Ybk7Q9XzZLNJCzpW7Ua3mEY/fYBrK6KWDQhFuZdep2jYqT01F9stWSL4VJfCSG58jx&#10;XaB0ILWFJvfSDPOIxLINuYIzNlavKVyZBPIxQewiAbKThEbrtR81xfsqQS6EwelDLDs7n4yipW8S&#10;9Jz9ngECSB+vQ9E9lGSmWc4E05HkNYdkZgLj/tM2zyFQSZAxkA5eYKkj9ibDR9imhwlOndYHtFph&#10;ePoM64fcvxgF1oMkulSeRCh8xbjQ2nwATzXvEL5oAF+tFa0cOiDGzCnI7EL2Hgl2wHHaHFhj4dPo&#10;Ht/P8uhIwxQJ+aytytEu4cnQVdYJJRT2Cal4qgTZ2dRFyNaPCLJ2ceowGHHhKsN05BK6p/agO7CG&#10;/Y0ASolE+vr+oEwyD1m5VV/ikrKUPGRITbb6Nbhkr2YycAbR/HX2/W3Mc5x5miLntY1hZPOHaccv&#10;UHodYl+7ZdxY//RR9LHuuye1ln+39c1kts9UeDpg3tRrUsew3NbWs6zTkIzlbSfYX4fsFulErWRq&#10;HLnsGJJH3sQc+5J3FGErQOpey/10lRc4tv52z9TvnNRhZyNb/3HxyHvOhX3+uffMc/qt3aSywaL4&#10;tGOzzj6n+1bnwggfXLqSahRWz5em695L1af5JcXb+v6P5RTnkrLwop3ArFz20SpquRgydw5jYeQ+&#10;+5GW7BIPmNfsxVWYS2hcsV5Zt+WpXmSfnkXxzNuoP72MquzDP2kzU8MVjuH84V8h274R5dv7URm5&#10;g/Lpj5iG1KZzKBEvMxfe5bgaoRSasv6sTZ6yXBvNXrcNdf3T69lPN1Ga3YPZpPb67LAJd5ln0RnY&#10;TYBXI8/bGnbpIbVkTuqN/qkt7MBuM4oqU6oEAzWVk1yfJtO0AkYbg/p9GzDg28zf26HTvYeCW9gB&#10;HxBAk6YC0KobcWla1hfNP2SmjpjIoUlWT9eqRqtTKqhpu39DG5X2Mr7N5LpOGcGRcR5xftpxO+Tb&#10;SyC5wEE2hlC63VYrzFD6kF2RWl2TXSmCLQHbv46F3c28XrFJWbfGW5MmeRKOY+TEzjC/24yTl+qg&#10;oEMXyHkJkCY52PvDK1mh24zLkspBR8Nph6zM3oqbzRQmCdx3KDZdRt8Uy5jtYjmcYTBxb04dwcZn&#10;ozXqFX7fRwqrMCJ67LxqSIJXrjhuk3Wlso5LZOcmcdLxcoGkVDqse3L4smUjkB7z6+APzU34bH38&#10;WPCCrfaQxOLUClUjzjourlp1E77yKneN8WoViKxJylqjQFIceyh1xXZd6vs660/SkFRNM/F2zKQo&#10;vZDQaI+BpDtJdlK9JHKPmCcZd+tDIj2CfMGdGavlWtr4JO5dZop1qpcOEtZzTcaWK1mWN4SRmaO2&#10;LNBJihwkzHc0PYBH4yvxcHQD0xpgX3Aru2S0LJi8xLhOkjhpKSaJoCbEag1MBG4Q4LcimhxkvH7b&#10;dKSj0Kail/F0cg3z2cf4CVTk6HUepkxPyAyDNhKJi6+yvJValpz5DIF2M7pJ5EfDZ0kQ2Obs5wVy&#10;0jo4RAfYaP5FdamyaEml9O8jobU2Oa62Vr7EAAz4drM/nud9kEQqy37luHHNYfTN6sSo8xwHMrJ2&#10;k6B/m20wiYGZrTYZHWZbaG2zJvlFLGWvqGdqF/MmqZVc/5ykP819abwUMMPyFyj5zhOME/texXyW&#10;fZj15ezGkwMSF6Sr5jfqfMZ6sP7QIMDXBaripgVmAnyCC/up1m7bdnz2UfVbmSo2tQ+/EwAYAPKd&#10;vtcGLj1TOhZO6TWd7gXINXK5Jm0zXp1+pBVh+kTpmqkExUWiZGkRa8R4mGkA6xuKz6WpsSGDe7a0&#10;0epb46u5rNHyoD/ms9Xbu0Wv38vD6H/905+8AFYExiuLrqrPOn9qjiZ19D1Uj3wPhfV/j1L3aZQI&#10;2FL/1iZ7kNn/Cso951BlX2lU6VnWxNn3baVMeeACSj1kXjgequEBZG7vQaZzD8qbGdfkTdSPv8m0&#10;hRfzZGTjKJz+EaW/HjJOOkc5aXNwZgmWbaOj+WTDSUu9xbT1z66m5LiF2LqPzy+yX6cdwLuCA7m8&#10;ztIUxa6Q6/QTDPVbemUWruk9yqYt3sH4TXbEm5a4llVqMkurUnKFGYrEMgEggBPQ6bzVcXJ8smpI&#10;cGDm1ZACLTd5RFFLEgE7oIiJDj+IkMPR9n0dCWegpXcMY/GxYW0FDQHQH7vNzj7Eb9UxNOjIXTP+&#10;Yi2BICWFQPI67zW5Jt26JrdEHVUWcWJhpuUjkN5keX3N546rEecg7imauUMC9ZjP2EjpUZarz5YS&#10;asWHVDjSiWuATkelD2cjGMCWDcgiiUeQVUyBpQ7i0Fpw7XjVPgIdxqGGVOPr0AZf/ISBodahS6Wg&#10;lUNSKcgWezQtLoGgWJjlYBGRcwSxVq1C+wm04kZcnEQzEbdKNWdmn7VxyyuPVzYZ5ZpJnCY3eBqh&#10;zFX4NPkrCYEDU/Wr1U8yciV746busg0cHHgEbi29EietwZhmnjXARbike5/yX0csxXZQWNadVDcy&#10;eqYt+X6C1LMVJARU5T2T09LQu6x3R3ANcAjy8fQkCdgFfnOPzIFTGdmmNdU/JT63aojEkc+Vjjp6&#10;LDWIqaAm0FM2qetLnCSX/Ihc8g0SP1lpzJNQlEjA7hPc+xinwEV50SBJkOu+Ypx7UMbJKNUFUzr2&#10;kASO9RpN9Vs7a8drgtKtI9isF77XWAnE7pt0pvFgw4j9SkvlVH9qP39MR/FVSNS0JLdk0rEOXxn3&#10;cwAS+FVuScQCM9nal6kQ1RuhgkQyQsmUHHtgH7my48zbEQ7kcwTz5pnIHLPKh6SI6eBNZNnn4l2U&#10;bH1D7AdiKNi/2Ofl6/RVplFjXuocA1qfbRt3SEAFXGZHXASQ9axJfQFylfWjsFqpZBunBKh8pslG&#10;jTHnNS75LWFEHG5VQC1IMa++o7kV1SXjqPFb5ktmQxaqIhgMZcwlw3EcCNg1HoxwN72NV1aswx2G&#10;I0GxE490ZZ814sFxxFw0oZrgLIBu8RKytabI8/q9PIzRBu83I3GbldRPWAqlTV+zeuRLMqCpe8eQ&#10;PL0J84lhZAO9JIiqC75XfQX6URi+yfpQ3svk1CuUrN61Az5SB99EdYhSOsuQHbmOWjGK9O3DKI8+&#10;QWHTt8jxk0ljnaieSylK4DcOMG7lYY5MW69x7VrnXiOR0WFBGl/CwUK1n1KiJvtnUKlkWOcZfuMd&#10;uq1M8y8S9eG1117D97//Q/zspz/DT3/6U15fwc9e+T5+9KMf4ZVXXsGrr76KN954A7/+1av49a9f&#10;w69+9Wv87Gc/s+ur/P1rXvX+5z//KV5/Q2F+jTffeBvvvvs+n7+G119/leFex1tvvY333nvHnv/s&#10;p7/AL3/5Kt+9hjdef92evfvuO3j//ffpV+Dt37yPD97/gPfv4cMPP7Jv339vBVasWIHVq1fx2Qqs&#10;/HglPvroY373Jt555y28/8H7eOs3jItpvPfeh3jv3Y/47gOsX7cB69evx5rVa7D6kzX4ZOU6rFmz&#10;yn6vXPkJ1q5di1Wr+HvNGny8YiU2b97C+9XYuHE9Nm1aiy1bNmPzpm32e+vWrdixYzfWrluLT9as&#10;wMerVmDnrt3Yu+cA/V7s2Lkee/buwqaN27Bp80b61YxjA+PcyO83Y8vWDfx+Bw4e3IM9e3bR78eh&#10;g8dw9Ohx7N69HUeOHsTBQwewb98+PjvK+318dgjnz5/DqVMneT2LkyeP4uzZ8zh27DgOH9mHEyeO&#10;4ciRgwx3BOfOXbDvzpw5wzBn+c0pXLjYRn8ZZ/jNhYvn0XbhnL0/c+YE4zjC+I7z3Ul7fpHvz547&#10;aeEuX7qG823H0NZ2Hucs3TP8fRqnTh+1cBcunMHFS228b6e/xPjO4fLly7jcwW87LuJiWzvzcx6X&#10;2plmm8K18co0LlxiuHZ0dl5Dx+UrjEdhTvN3J65dvY6urk7cunUd1ztv4M6dG3h4/zFu37qDa9eu&#10;4erVKxZPR8dlXL1yBV03buH6jcu4cYPhr1/Fg4e36O/g3r17ePDgIf0j3L1zH7dv38bNm7cYdxfD&#10;XcMt3it+hXv85AFu3b7FMHdx9+49PHp0m9fbePL4Cb+/z7hv4f59vbuJe3fvo6fnKZ48vYuHDx/i&#10;6dPH6B+4j/6+PnQ/7bHfPT3dePTwEe/vo7vnCUZGhjA83IeBgacYGR5Bb99TjI72Y6BvEMODIxgf&#10;H8TY+AAGhuR7MTE5hcmpCQyNDuFJ9wMMDD5lnD2Y5PNRPhsdZRy9fbz24vbThwjcIwEYuISKpEdT&#10;4xF4hFgCKjFHDTIgfK5DR2xfhbhhATkhUjrmGsM6sNJ+FQJ/XaoGfsvfZlSMWEHYsrC6mtEugiEv&#10;tiNT55OSdhogmTdCTCIiDQBB2aQCgr0j9opPYRQ3wdrC8T29gTxBUFIPM2phBPQC94aBu4CengRq&#10;gURD6hBmxPIuOGv1YlyWPzMvUG9eDdlFsKy+VCaXHxFs49713OJx9SALu85MMMPyecUYF+ZH7xiX&#10;zS9KQjLCyairOqBIjCPbheWrM1FZplwg0Z2vaoJW0pib97TyM93S8AVkB7WBVAyaiJkm9sWozhu4&#10;S3ui/RWB+FWT5IamT0D2oLQBdGBay7yHPIBni7CgY+PDBLN1pABlFApZlIolVCvkEisUrct6VkCx&#10;WLRrPp/jfb75O49qlVxruYIKfTZDETKXRywWRzqdRjQaQTweRSwaRSJBLiMeRygUQDjsxy9e+RWS&#10;yRSfJ/k7jEgkwndBzM7OIBicRSAwy+ch+AM++yYYCDKeIEJBhfHB55vCzMw0pqYm+Xv2WbzBYJj3&#10;ii/K30HEYzG+D3AATWB6eprXcfoxDpRJXkf4bMzi0Ds9m5iY4O8JDpxRjI2NcWAOY3homANzgANz&#10;nM/0fITvFc/ks28GB4fQ19uP/v5+DGmQDvRidGwQfX29HPj8dkTfjDIsOVXGod9Pnz7ld338rtcA&#10;o6eHQMHv+/t7bDD39vB+oNtAQ/7Ro8d4cP8hrw/47RM8fvwY3d1u4Ova29tDQOrmtd/eyd+/f98A&#10;7P6DLl5v8/c9+/b+/Ud48oQgxLgeP35oQHX7NoH04V2CYJeB3P177lsBn55dvXaZvwWUAkI9u2mg&#10;eZ2gLNC8caPLnt296+Lo6rpBYL1LoOYzpq1vFOYOn928SSC/don+Ku/v4AYB9949vu+8SeC9SfBu&#10;Z7o3ceXKZVy6dAGnT5/hlSDedZ2E4xLjuYH2yxdJDK4Y6N+8dZXAf93Sv3DhAongRfvmPImLRxiN&#10;wBhhuWyE5NKldqbTQSJ4ygjhhQsXeT3H707QnyYRuUhCdphE7RjjaCOhOmvfniORFHEU4Wxvb2e8&#10;Z3H0yDEcO3qMz0+R2J7gb3r+PnHiuIU7dOgI9u/fg8OHSLwPHKI/jMOHj+D4cRLowwf5/hAJ+n4c&#10;IGE/QIK+l/c7du7Ann27cfTYScbHOA4ewpHDB8gY7Mepk6eYntI4TKJ+Al1HdyJ+bR9Bgpx6zVsQ&#10;IYAgcNDLJLFtaRcXTUAS8NqVAGIgS2ARRy6AcmaH+Zxg5KRsAakLa/ZvBE6KR4REkr/iJkjNa5mp&#10;eQIWCciCcew6qlDv6CuyvcPwNZnU4DuCk4G+9P2UtKRqcl7hKbExrKQl22jE+JT/Ob5TWaQCMZ0+&#10;n0mVJy+LoPPkcuXtWyuziIqLR3mVuWa9c/kuGTExLYC+o/Q5XyOYeuUydWCB0o7KQG/xS8JQ2XNW&#10;T8p/jVd9U2tKQXqvcmq+THMFZUkalNoqAnjGp7JoyXKdV0nmUkfKlr8ORpIKqty1G+HJY0xLCxlI&#10;NIwikVoQ4CXFjc22mYkWqZ0lDWkutFpP2FyQdrlOR096AC8dFsgpjGHbtm2WGRehOoca1FE1592k&#10;iWtw90wUxYV1nUjPHOWSqO46jr5z1K/5LTMkiiiu3kSxZhi9t3u+c2GUtgtrV6NwjFviGSm3M4Cl&#10;+BSvi8N5xvMsL947L20XxtQCz37r6vLtvXf37rdxL4rHyih1kvLs3XvxK6zidPFJVHfvvHgURvWh&#10;Z63fuvRURqVj3za5AYVzSwuVNy+N1nS8Mri8e/l3qiiv7byy8Nrkzlx4L34vPy5+y5PF5Z7rqg4n&#10;vaGpruqujRa/U9xeGDd5qvRUv4tx8BnzU5fqQOog+66ZD+8986a+YIOVadTJoXkTbUpP6iJ9ozDi&#10;dp7lyeJ095aWXZUHcVrijPTOy4fCenlurQvFr2/dO9P/Wt6b9Wz50wShQELv5V0fcP1IYXjVN1Yv&#10;zfgtTQGp2kC/XVy6Whk0uK3MCuPisb7VzL/qpm6qCMZjfcfl0zjdZroGbCx/hXW1QE4xeXodCp37&#10;ETu3GY27R3m/F5WuAyhc3Y1k2wZUb+5H9tJWlK7tQbZjFwrXD6Jwm+Gu7UXuznFk+V368PsodmxD&#10;/tI2ZLsOInl5JxbuHbffed5Xbx5E7Mx6lDv3IH52PbJXGDffJTt2IsU44137kb7FMCQ2iRuH+Y7P&#10;Lu9B6speJC8w3PUDSLVvQ6zrMHKML31lH+KdDM98J24wPT5PXN2HXOcBxrkHuZtHEOfvNJ8n+Sxy&#10;eTeKD04j1L4HmVsnkL15FKkbh1C4ewwZljN7fR+yLF+KZdfvNK/5G/uR0W/6rDx/F1kvGYbL3zvD&#10;NI4h13UEFcYTP78NuetMk/nO3jyETMcOxrcXpeusu8s7kOJ99vJGZK7sQv76YZQurkLu1hHk2jew&#10;PpnW0Xf4fivj34/yxQ2o3DqGasd25Ns3oaz6v7gaRZYpfXEjCjf2onrtIMu2A/VOlqF9C8F9FxJ7&#10;v4dBnX+QvWwrtzTnI8N0JlFI9SYiS+x2kpL6BgkP+4vwQnOJ8cxgE+CbbmpqytQX6jStTmCvTqcB&#10;7QGFUZPf4hzwt/rnv5HKx8Dgd4hvufPy8rn77JzaRXXseQPil7SX9/5lbeLF8bK2Vh9xhFMAxw5L&#10;r2fLv9PVS0feAba7tuZNV/nW773fy533Tv5lTgPJESlN9GsCTtrmP9wpH159Ku8vcr9Lvjw3VyUj&#10;sFAkeB3EQj4AkNsEwf+ZF0dLr6v3TtvqFzQfRO4TmkNj+VDNE7B3YCE1xbB87n0vrte+0073RS91&#10;j5dHr57/Nc6LR/XS6rznf4w0Ps0pbs8rreXPXub0SpLNXGwI6XMfW/8Vx+3mnRxD5CaEdZUeS/1W&#10;gLw0XlvUEp3C9PHvoj+8DTJj3jujQ+G16OQQEsVehNIPkLczOfQ960P1UudV/Z9x2hr6hjfJ2nRS&#10;RXzyyScvLJSsFoqbEmeSzWr7/os7ZKtT2FQqaSoX3Ssjy5109J91g33u/vjuRe3V2l9e5H639+on&#10;GtjqK65fLP+u9V7O6z+tXm75s1b/hzml4/Ln/PP9+fdxf5w8LTpZIRRXX+y9iLmAzITwN+N9dqCH&#10;XQmc5pu/KYk4GyrSCZNAUnLK8b4y24dc3xVUJQU24/C8HfrxzLNWeG0tw7+2LF5cy+P518b7uzgv&#10;jZfl4dOc1Q0lq+zNXahMPSITIPBt7S8v86zXJubKST9fHL6PyMN3MTJzCKGcjjc9a4cMTctgon87&#10;en1r0e/bDJ3fYHkUc0QpTnMGWhwQSF0l9797KcBLH7x58+ZnienD7du34/vf/z7+5m++hO9+99um&#10;j9ywYQOePHliYV7kpEuS/vH48WNYseIjvPrar02H+uprr5oOvrUwv/rVr56j1P8Z3e/TmX6fsJ+1&#10;W54PL2//XvL3n8mJ4Ogkp3p6Bpk7x+23Bv6neQG9ThaSyVutMdGEqnGh5PKzlzZhgdz8i75j5Ev9&#10;7+h+l/7x+4T59+Q0EV2vZVG8tgMZ6d01Qa3nn+ZZBuFhKwZKxZe5cwChyC7Ek4/JVlTZTk6DYrr2&#10;ehozsWu25n08tN9WwdkyYyPWcejsDhGA7ulPlgK8Jv+0MsRLTIlrlcd3v/tdfP3r/4jv/+C7Nll4&#10;6dIlVCkOvswpw5r8OnLkCD744H2sXvMJ1q5bY99JB9taGK3U0e9/b431b+28htbV8y9z/97qqjXP&#10;rf4/s/Pa8t/UzVVQY5Ka7MxfJjhLdcLHn+ar0VmUZ4dQkrkSgTtFey13FCeYenAcjeEbL/yu1Rtn&#10;38K0fZr7XfuHMOHT4tT3ev+7pvtv4URQqxP3UZh4iAazJdvwyt2nea8WltRHNQvfpbcwGNtHnI2S&#10;4DIk43b1JpCfJ4d+HQP+DWZLS2ZDtH8pZ6ZVTqNnaisBfjMJwIGlAD84OGgA7ypNkc1j584dtkzw&#10;O9/7Jv7qy3+Jffv34P/4P/4LMpm0++gFTiAuwrBp0yZb4idu/uTJk/jOd75jK2U8QJeaR8sy/701&#10;1L+lc43GzqpJNJvcVkO+CBw0+NTpm2Ifu8fyMO63N4BcPC78i+t2MZynElnqXBpKc5Hge95z+t4m&#10;Lsn12Ua1ptez1nBy6pyeztH99tJ+vhyLYeZson6xDHq+mA/lzaXl+qw5C6L/WH6+k07fJjGlm1T6&#10;9M/CPnMt8dF76b/YKayX96XO1ZcmcquWtvstnegLwjbrV761vryyuTQ0uerybkv2dFVcy/Jn3/I9&#10;S8zwDeRuHcJ8SjuMK001ihtjfGvL+zRpq2/mc0GkOg+Rg9fqkBo5QG1KKmOuRm4w4UPw4Gu8z/M5&#10;88J3trRPeW7Wl/65CeHWNlp0qs/FencT01rmqP7eWk43gSwuVXEpjDhSV+7WvmlhNUmvduV77xvV&#10;5h/DeXla2q+a9bvMOcKmfDdMrbLQKCJ5biPqBGgtGKgU48gN3UGqy000Z69tReb2MdSjI/xOmylZ&#10;38y7rfNXPSk+/q4FejB7/Q3IPEeVcUpvL4OL2jEuTl150vnSOutZu6m16dEX6UT/zBrb/KlzKgZn&#10;N6N3avdSgNfSwZ07d1oEqjBdd+/eZWqWr/zdXxPkv4Xvfu875MrfYwafb0zPZTIZW6OuSdv//b//&#10;t02kapndnTt3nnHw+r5SqeAXv/gF03GV+p/NqcyqCxE6r0PbANaAWMbBKKwGh60qYcdwE5BL68zV&#10;owBXa4+bK2JMtHseXORc+gIQtokNpKVO33kd2KWvgaoBvpiuwgjMtIrDdiB6/gX5U14U1uVT8Snd&#10;Ot8sL6fy79KSuOomNL0wrowOOBz4GyDYQG+GUbKWtgap6lXL3wQqUj3o+rK6U1lceRX3y50Goqu3&#10;5c6Bk1YBSUSX1woe5f/5+DSYjTAyj0YQmml69SNws3cEaatjtb3XT57VhwuvfmSra7TqjfGWJx4h&#10;2rmXHL0DT3eABPsEr7a8kfky2+aMK3f3FKr+XgJTBZX+q0hc2IsK09XO8ezd88h2X2YbFIyzNzCy&#10;9mIem1fVmVuptNT8gHPqL2pPVwcGys028Pq3PW/2Da1Ucu3l7tX/1I6e03fPwL/Z9q6vLdbHv8a5&#10;eteEvfK32Pdf5JRvqcQkKemwj0r/HZQGLrG9iG1S14QJvrNPMF+OEagLmCtFUJu5j/SljcidWYGq&#10;Tyd+icCrn7MN5dnmqes7MJee4HMt71xgGgXj0nVojKsrHQyfZB7dMZKq33JdZy932IY6mU3REaHJ&#10;8oOlAD80NPRMB+8NIq1d/rM/+78I8F/Cjt3b8YMffA8PHjywMJ5f7qyz0Xd3d9tmpbfeesuIh9ZY&#10;a4JW77yKfP311+36skr8U3cqt9VFS8d1A3lxADinxm9yyvTGET1XZw78HHA6kLJBw7g9533jpes6&#10;lwbg84NTQKE0HYBqEHsgtJgv63AaZAJSAyPn9Wx5/iweDfBn7e8IyNL4XL48p/hbwY9PLF911ZMN&#10;QheHAaA3GPU5rw5MVKf8XmDQrFvdt6ah/IiguMHsCIfuX+aYQwvXynXL6d4Bz2K6jvC5+ls+VvTM&#10;taXL/2IZndNvWwoqLtziU7wO2FoBTekqbkfMm3VSyiB56A1yflrzXkcxNomSr5sgUkKJ7wvsH1W2&#10;uw6jqGf8yJ7+GPlLq5D48Au2RFJmiRvagMNvE+c3Euy1q5jjVN7Kr+WZLi3de2Vc7qwPWX24uvfK&#10;YOVo1oe1sb5XfdmyUVdeVydskxaAF8FcJNS8Nv3yuvvXOOVL/dQR8U8BePA9X9kBIATWxPEPCeIJ&#10;ctQNFMjkpt77EkrxWRSZN7dGn2Oy2kCF4eeCT5A98hsU/TL8x7jYB8pKphhAUWaIVa6FCiNfQLzS&#10;bwCvFVI1mQcOXrXDfWRh1kl07A/zrCWmob6kVTjDMyfIxS9T0WgTjyZVvUaT1+5R7TL82jf/Cb98&#10;9ZemW9fO1b179zFCN1CXO3HpAnOBdzKZJMf/AVavXo0vfOELtuGmtaN7k6wvq8T/LE4N5XV8dXhH&#10;mRfrRPcCW3GzXsd/3jUHnoBPcdggVOdfDKt4LK4WUHMA8zzAuz4gLlJ5cpy0dLQaUJ5zQMd8E1yM&#10;C3sG8s8DvNJZqopw37YC/HKnvLt0vTCL4OIBvOpF4ZZIGPRSBQgstARQoOgRUdW14vGcvlF9eHWm&#10;OvmtAG/SwfMAr3oymzTMswdSVh/M6/L60PcOlD0Od2k9OODT946D9/qHPAvRDLXo7Ht6lUNqmOqd&#10;EygMd9n9QjWN9N3TSJ1bi3z7LtRuHkOj6xBKpwjsW76F4kdfQKl9BwqFFObKMisgIJKqpobS0F3k&#10;+q5buZw6wWGD6kjlckRbda2+trTfWruofzTr3sv/UiLr+oEDbFdvXt3puerBc/Z9S1xe311ed/8a&#10;p3y5vrWU+VjulKYRMPbB1M3DqE3KnhUoNVH6KcWR3f0PzCvrqRhF6uirqIXHbKdwqUGCQPCulKKI&#10;n3ofC/kY45CaZw6V3lPIPTzANmP5oU1YNcTSfbYr1eZFCk8xMLMJM9FTyBbH7ZnMEsiml8xRy7yK&#10;iIU/fg0909uWAryWSXo6eMs8Pw4Gg8xkA9lCFqFI2Ci6AwY1igMJF9ZVhCqnVCrZ7kmtplEYqWKk&#10;39duT03O6pmcCIG4e/1e3vn/tJwDVeeXDgDPaSAsdvwX1Ye+dQPBAcuLOBYXvwd8+u1EZ02IKz7n&#10;FbdX5+5e3PnLAF5t7AavG0gCPhe3vIGJ8mSDv8nta3DawHRl8NJx4Ke8u/5l+bSyLg6ixbCLeVN8&#10;Xnnkmar9duVU/3Ng6/VBPuCfAIh5kSpCoGH15vLm6m8xb97V+cW4vXdy3ntLX/lnHl4cDwfqMi7U&#10;OPBmWC+c3KLu2kkki/Xg0nHgKA7exWd5t/w70PPiW0yb94qTdayt8+V0DKn2NajwG61vr2lzVj6F&#10;bP9VlDo3I3XyLdSu70Rh7y9RH7lK8N+MKtOpLWQIMJS0awR4AmmtVkf6yHuosS6lo1e+VQNM0MBe&#10;3KakO0cYF/OlMqhMru80Abt5FZh74Vyd61vFo7IqLhfW1cvieHDqSwfw5lvq4o/pXB/wiG6zPMqr&#10;Xtq9y7NOXprL+pFpX8u64zesHzEfpdHHKD44S0AXAGeRbFtP7GsaH5S5AtKOheo8qpEJZG+dQGlB&#10;z4mxZ97DzDgJsHb2kisXgV8wxoVltN85MySofmYmJPidzJMP+rZhYHq/7V6V7aT6XAmpomeqoOm0&#10;imb5MkmBsMwHaGv4qdMnMTQ8jFxetsMlyrrB0Hn9qpktELDncjn7Vs69d97jruQUr+4VtyZZ/3MA&#10;vAME1ZdXD63OdahmZ9XwWVYfrs4c2KlT67rcKYzquZWTdQChsA4g9cwL1zoYX5SnxXfKs8DIEXPF&#10;43mXb5VLQOUGqfNLwU/xuwHsNgmZ+MswrW3vpadnXv4Uv4iP46iXpyui4r5X/ItlUBj9lsQj0bgJ&#10;jl7e+HxRIlhM14tH19b+KqdnyoPSVR3Iq9zLndpvSVpGXATwrm1d3pxT/EqnNV05Xd2zFoC3q/OK&#10;0xG2xXxbnTENrx08wp6+vBtzeTJm5AgFzrY7mGlpvXujGLGdrbXxh6ynBSTvn0dt6ja5RuaZ4KlN&#10;TVXWX4XflsbvIde+FbWqbNmo/pr1YKoB1zdcfXht5OrI2kmAbHXivMqgdlG+5bwyqF8YEeHV+rrV&#10;32IfdV7lVr24OnZqosW6+2M4xad8W5msH7uyWPr6Z/lguawPlpHt3INq+CnKIlL8XZ99gOyW7yN/&#10;+j00EqMoP72C7OZ/RuECiUBOxvqUd/ZNS4fEN+Y3IlmdeYpw+xsYnt6OaO6+TZ66g3tUB/IcA2Si&#10;iPiqNPp5gv2QnSwni7YT4bMYmN1oR2zK+q2+eW6SdcuWLVZAOV0fPXpk6+C/9e1v4K+//EV88a/+&#10;NzZt3oSr167Zuvldu3bh61//J7z55mv4l3/5F1s94zWG3kvls3HjRly5csU4eu+dvOL/z6GDV3kd&#10;IDjOcBE4PLf8Pb9ovnHO6osN5jgd1/GWO69OvfqVd51J3Lnic89aw35a3bvvxREuBXfv6t27PAu8&#10;3MCwzm/PlqeleATqLi49b03b+92ar8X4F9P00vUIpsI5YtBarwrjQE/gImLgiI7iXVpmfSegbQV1&#10;Lx+ec79VLsXjwEy/W53Lh2tDV04HUg7cFuvDc/rtETLde++9q6VnILa4OskjHq0Ar3y68nttxPIw&#10;PZ08lIuOoXTjEL8jcBKwHQfOdMkhVi6sQ/78BoJS82Dochqpj/4euaAfcwSi0NH3MJ8PuBU1BN78&#10;QDuyj0+bysfMajAtGSozs8OsE3nm/pl3beSeu/pQ3S36xXK6/Cuc2uxZ3TX7kOcVplYTgXDvvP7m&#10;1d8fwyke5cctBnF5t/5i/yyA/pxVStZb8d4pZHrOGzduAJ+LILHtW1hIzaB2cy+y276LsiSk2Aiq&#10;Pe0obP8X5G/uQ7UiKYlxM/4iCbgMuxVP/gax6BH0z27CWPggpnT+cfQSkrle6IQ5gb13WpvAXdKT&#10;DpxJ58fseb40C50rPejbymfu7ILnVDRuFY2rLF2lS5cRpy/85f/E1h2b8OGKD3Cu7Sx8sz5nCKu3&#10;F6+88lOz6qhlkLJl46zdTeJ73/ueSQT79+83Y0rvvPOOVZ684lbnluVJ7/efrlPZ1DFUzpeV1YVx&#10;gOWB2R/DLeUa/zDn8vYy73HRntO92vSP455PT36xLl19er7VuWd6vxRA/3Dn4nNtRG95WXSK3+vL&#10;npeksAi8z7vW8SDf6twzL//L/W+v3wr9/FweubYtaFSTBCvHGVcJ8CVfD7Lv/jXmA8MG0Fpho1OJ&#10;asN3MBccRvTQW8gd/RXyD0+iXtHh7fMozuuouoOohZ4yXuaLXcsmdflPdfPpXmGWe+e8sreWX/cv&#10;6kMvCvvZuNa806u+lS5/ueWRJDb+fsTPfkSgp7Rk9KaA4tht5G8fR3q2H6WN/4Rq9wWUjr+BzMFf&#10;o5QLopGPIX/4lyhv+DvUhjpZ52XM1xrIpqZQurQZs6lbtlO11ND5F2k7HlTHNY7OHkModcNOEoun&#10;e1yfASVzL1/k6rXyTsspR3z7UCq7cyCeU9F4HLicIhFXr81IP//Fj/C3f/9lvPbGr/De++8gm8va&#10;sketsvnJT39kAK+NTFoOGQqFjJsPBAJ2lR5f3Puf/dmf2Soar0Pr+q+xRfMfx7lO4garK/vzzoVx&#10;Hd+7/2O4lnj+4Gi9D3+b/yzci9JZ7pe55mPVs/Ouzv+1fcx977Wh855bTOt57zLUdC/Igguz6PTT&#10;ee+5ru5+abyf7rSETxPMheHLKN45y3FGKCanp7XslSs7kPrgi+TaIwQZMltE61q9gfJgJ1I7f4Da&#10;uRWon9uEwsdfRqm/3ZZbNsg917NRJKWPjwzZskmimy3vW8zjp/nfzf0uZfvs3bK8GzVrQDguyUUT&#10;p5GOXZivpA1YSyLi1RzSNw6SO08iz2u5cyOye7+LyrWtqFxcg+y+V1AqRFCtUZrqv4zc9Z2okHuX&#10;2ix/bQsq2QiKpTFMR68xDZkOVh9jmo2snQWsydaZ+HE7nU5qPwG4iL2pbHivA4akzomlHqBYmbAj&#10;Q5/j4GWGwKtgAbA2KWkVzOtv/Bp/8Zf/Cx999D5+/JMf4saNTlt1861vfctWwgjcv/GNb5gZVYk3&#10;X/3qV00a0DJJT4//3//7f7d7D+B1r2+9338qTmVxnoSLwpytPTZAcGV01+XeOe/b550X7vcjAC+O&#10;q9V5cbX6591vi+fl+f5ju9Z8yntAu/y58uPeeXlr9cvdp73z3PIwvy283PJvXuZ+13Cf5rzy8s75&#10;OR0ULTVRFXGCdS3tN3WbTmvKXFiL9CdfMYDSBHk9nUD+ygZUD7yG4sG30Bi6gmJkEPn2rSit/AfM&#10;1aVSYHwE9HopicT51WikJ1Em0ahKbWVpeyqwxTJoDGjy3UkdzTI+G++L/mXtJL/E6XeLt+9MSl0k&#10;tn8Mp5FrMRqISiUjtRfLrvKWEshe2sL6nMFCjeVTPUv6CQ2jFOxFsXMTsjtIJJMxVNLk2Hf8C8qP&#10;ziLZdx212/tRluqJdVZpqpdKgQFKAm8imuvB8MwWRNK3mabqi+FUV8wD/+Pvhh1uJFvvs7F2An/e&#10;DgCZCJxBuRZh/gpI5XV40Dly+112/vMSgO/r68OBAwcMcOVUucqAlkbKVMGXvvRXePfdt5FOJ1Gt&#10;VsyuttbEayWMVDNf//rXzUaNvr9165b9lh15bXz69re/vWT9vOLW1dvJ+lxD/gd2Xr15qwe0llk6&#10;RakyvEk1hlrmVefkDKTHY9jn68N1ZomGi98877x69dxvl468uFr9UueV59Pi8dL97el9uvPieXmf&#10;8PLI+mB9OR2spwJZfPcsDJ/rvU3IMqzUJYt1uNR5+X+Rc3lyacm7uF6u/9WzVt/qnuVbbd1U33hp&#10;6/qHOq9/LNaFloSSkWKcjdgA0lfJcZKttxU+1TxST28QGHKYSwyjsuVbyBH056buIXr0A1Qq5CbP&#10;rUJh8/dRuneE4HTD4pIUIFPJ5XQA6QOvY4EcaaMhEJo3kNPBFYa3Ted06VVb8fLsFCZetZPV5dF5&#10;1YPNMdF79evmOZbVB8tmuz4VxtpC40px/eH19kLHbMm2jF3pG/TSueu4wNyldShOPSVAL6DI8jYq&#10;ZVQXauTetyJ/djVqqQDy5zcisf3LqHbtRHSkE1XmUwxt5uRviAfqjywzrzqXNdP+IYaHP8awbxW6&#10;fdsRSN1lmiqXVvGoPSvMhOYtSnYM55BvH2T3vVidwdDMQYL8ZcxE2zEePojemU/QM7UBE6Hz1g+W&#10;APzw8LBNmnodUpWrdevSnwuYvvMdgfR9/PjHP7ZDHPReh1VIDSOTBF/60pdsc5PXqfVe30mHr12t&#10;3vPW97/85S/tqt9/Ks4rnwG8JpRk6J9clJtwc1yOeo6uXmd2a7ndRJSbSHOEwKsXd+/C6yqvelvu&#10;FE5A4YHFpwGQnAvXCgovDuvF96K45BSHlrRJ3FyM7/dzitsRQU0muTjs2ZJ0vTzquQMBrw6XloH1&#10;xUGv925Szk1Oele9lfPi1/cunsX61TvPK8yz9mzG44jG0jrxvlVclrblbynRsI1l6g+Kw+Jz4eSV&#10;fitYKf7WNtR1eXyee1Z3LIvVAUFCG3FkYkCHUSS6KNonZglSKkeF3HsBlUftyG37EarH3kRxz8+Q&#10;PfBLzN06iNzB3yD7AQHK9xg6sCJ96ziqgV6Lp8r+PF9voDbVg/CB36ARGWF84uRZdpbFcfNeflWv&#10;AnZNqrLcAnq1AX1re7m2ZP/hc3H8tormRfWrMaJ6q2t/w2K7urj+OE7p2U5yYpfXt+QrNc1B7EJx&#10;6K6tetFKwmp4kvX3QxK8IdQ2/Bi1BydZPypnCY2pR8jt/C4KbavQKKRJJEpmf942czFeHfxR7LmE&#10;3N1dmPKfRLL4FInkE5QJ3tqsFEreRsHO3mXZmCe1Y7k+5Q74sDpm+edyvJZR0vnM/jYM+3chke81&#10;+/Gq+yUAr1OEdu/ezRde4zg1irw6VV7LI63QiwCi31rn7j3Tb895nVPeKk0ZpdO95/+UJ1l1BqcN&#10;ZFvmpvW9rCd2UNYE36r8DoAcuGgCTINdHVZ+EeDlFUYN5sK6jqd6Xe6WfvNiIuA9l18EIcbXBLeX&#10;OS/eFzmXN4GaG3ACm9/XKW1veZzicaotB2iL6SoPDkBdHTlg98DR5V9hXbhnZWvWq9pD9ezCKE2v&#10;nth3m+kaIKkMfO6V2eqq+b2LR0sWFc71b88xtwyr5ZlKR2NH4ZfWhTusYXHJoxevy5tpeV1AOqXb&#10;Wn7XZotjrNWpLloB3m19F+dJzlrxpEOItm1l3twJRo3pfsT2vomGnyA+2onG/tdR3voNxA+9jtKp&#10;D8i5HyA3/yFK+TCqZXL8h99G5u55cuLk1tWfqyxf0o/IpW2oaZcs0xXoyhyxy4/aTu3JtNT3l3mv&#10;rTQe1EZaqbPYTqofV3de2eVa41E7CuhV1/r+j+VUx7Y0l/1PQK6VLnOZGNLnNqA8+ZjPCPpa814t&#10;YiE5hMKBV1CSzZ6zb1AK+hCVwavIHX4HtVwQ1WIWlQvrkT3xPvEgi/ls3BihBS1TzUeRIcGYryVI&#10;dJMkAGo7Es56CuHUTYwHjtqZwVr7r01N2rkaSt5lGHH07CeqF9UhvZRxOsN4InSWbZOyMvDh8zp4&#10;qVq8CtVV3PuxY8fw5ptv4NDhQ7ar9f/8P/+rHW/nwGYOO3ZstyPXdO8RACVw9Ro7De/v3L2LgUEd&#10;jL0ILJ73AP5Px6nunHecmQZzE+BtQIt7bHZsAyDH2SjsUu86tudVrwovr87sgNkBoPxyp2eqV8XT&#10;6ixNfq/rUmLhCI2ee/l3cbi29OJ7Pi3GQ2BRuYwjbQKknsu9KG8vcwrrgZTy44G38rc0X828s+Pr&#10;ncuj83rn4lH9C7QFOK2E0wP4xT73LLwRKDfIXNruueddWzIOESGVleVcJCqeY375TACxWJZlAP/s&#10;e+cdoC3G58q53LmyW7lZZi+Mlzc5vfMIttWR1ZV7Lq64xrpI3T6H8vgTAnERNTFmhRhy1w4htP8d&#10;5E6/j2r/RdTi/Uhc2EZASiD14DxSB19FrkzQKIRRmHnKuAi+zIIdRVcnaJEAhE6uRmX0NsvAtMjJ&#10;a+eFyiIwK0qCFbNDzlXArLXjDuBdmayeWHZrG9WDhRGIq60W211eG6ScqQJHDCUZuDZzRM35P8B5&#10;nzZ17jp2b04ER0bYyhkkT67HnP8JcVXEUuOzgWLvFeTX/B1K4x2obvkR0udXobTqq0hv+Rfkz76F&#10;nL/HpIDaXAGFG7tRv7nRVDpzdfY1EtjsrQPITpyFP9GBeH6A6TJNtlu2MI4x3zGCu9+4d6ljBmb2&#10;om96LWajF4yTr9QiiGfvk5tnGPUBlr9ey8EXuYhI5hZi6QHWaWYpwGsVjTNVsDg4dUalVCxdXdfx&#10;4x//yM7YjMdjpoPX2ZTHjh3Fv/zLd+wqi5G/+c1vbEJVXP/Pfv4Kdu3eiW07NuP4ieMIh90p/16n&#10;1L0O8vbS+9NwKptAyXUC5wXs6iwCCA38xfp1QEZgsasDM3mvjrxwrQDvDWSPkHqu9Rs53b8I4N1g&#10;UFwCC0+CcICq5wxlfjEvjlB4xLvVWRzs8G7jkiufAaoB32Jefjfn6k5lU5688np59PLlhfPCuPwT&#10;6C3/rg5c2R1gC0yduQKCh0CGV3231Hnhm2m3EAA5xecAXmVzhNu1sQPyRedA2ANZr51anYDPfe/A&#10;aZEAeUD1vHNlWuwfSqfVeeVtTZtfPHtnIKpNONko/AfeQy0T5+8ifRWFJ5dQuXMYlZlulMN9qOx5&#10;B5XjryO96ScobvgG8qc/ISFIoRidQH7zT4HYuIuLkoDWyNdqLGchicyVLYh2HUepkbUy6SCRmkSI&#10;8hz/WEYBNwFS4K22WHTqx6qnxXbyQFxlcm3l2t0kBLXDM1XP833jD3HSsbtVKUxP6deqZrOnFptB&#10;8sw6NNI+5KwPMP8kWI1MELmjryKx9V+wUKmhfPpd1Puuo7TvBygN3UF57A5qb/8PFLKzqLL9pRbL&#10;PyIBtLFBYhsdRPjMKxib2YHuqY0YDR1g2uLM1edZxnnZ4Wc/lJ6/MoWpcDu5+AkS1bQZGpsIHbUJ&#10;1oIO/FC+iQNGTOoRcv5n0D+1jWDfvhTgtTGplYMXeGgVzLvvvov//v/83/jhD79v3Lr8tm1bWNg6&#10;NmxYj3Xr1uKTT1bh6tWrfEZxIpu1FTRf/sqX8I1v/SN+8esf45++8ff4p6/9IxvMgZLSEBHQiU6u&#10;A7o0W+//YzrlXX5xMHpcmgMExxlaSF7tmQH/8wDvORdO9dYKeg5s9c4Lq3r16lbO+26p0zvnbdBb&#10;+h7gLB1M7rny5dLwfKszgDeQU9qOY1M+W8v5Mrc8Pt1bfTFNzyteXZcPYq8OdF0exovXxeUAXqBg&#10;XqBKcHBhF92z8KwPq+cWgPfiewbMzwDeecd1O+fqwe2+9fLYSoTlvHhELBznqjwK+HS/tN4W03Zt&#10;r/jkVU7P6b2+857ravXSDOPiYD6srYsohmYRO7UWOq1Jh0Qo7WxiCqlbBPmN30GWXGm1YwuKwSdG&#10;EBc4Tmu5CHLr/x6F9o8QOvsRSuEhlEfIQT44yTYvsLyUCJjHWv91pE9tJtebtzzJlkp1QYTAA+1m&#10;/TMvnlMfEsB77/VOuna7WjlcG7s6kGcdPAu32AdcnSzWy+/jBJAsKduD9VcT102AH7mH5JH3UYlP&#10;EKRZ9/MllrGBEssSYf1Vrq9B4cMvIdP2Pmor/gaVM++jvP/nqG37FgrnP0LmzklUjv7aiIWIglQr&#10;NRE+6fKPUmKKPsZE+CAGg5vhi18jg1JoloV5mCfXXx3nsyJi2aeoNEIss9qxjCkCuC/SwTAyLlZD&#10;qRpifoMEezLQjKNaDyCZf4Teic1LAV72YrQO3uuQSkg23WWf5i/+4gv43ve+iwMH9mPVqpUol0uY&#10;np7C//pff44tWzYT/H+APXv28N0qszcTj8fxtW/8E/7uH/4GP33l+9i5ext+RAnAAyBdFW75MknX&#10;Gf+wRvr34bxOpnK4jucBgeuEi07ldNypAzNvYApYpc9sdS5s6+B+vo68unOD3fnl4LL4rcuf4vPA&#10;0XHdiwPFe694XtYmTM3y7wafa9cXp/u8U5jWcC7/bhB7+VIePg3g9dwBpsK2hnHxG4gKOFW/ioff&#10;6Nvl5XFpeyDi1cGic3GpnZwqxVPTuHZdbCsXtxfW5X+5U5tLN+92pqpvKE4BvOJT/hbT9urIy5dX&#10;Zi9/CrsoWemZK4dL14tHfUJ1UCZXqjTrSN89j8SD8+QIK9CJThXtRiXYVx6eQGnXr1CVnr4qaaeM&#10;WjGJ0oFfIte+lsCdQyM5ieThd5FY810Erx4mYOkAdNlOqaAgEJvtQ/zCFuQH7xAYCWjMW4NgJDWC&#10;2cpZVi+uPhyBc6tjXBj51jIZM8I6MkLFsKr3xbb3yuuV+fdzNRFAAqiWgTZqBRRvnUTq9hFUywWr&#10;W5WhxvRKI7dQmryHuUwS9cgU5oavIb/mq5g79grmru9CrWsXsofeQOnIL1h/GQL+j1EevEYJgUSD&#10;32sFTfraLpQm7rFuykgUBzAc2oa+6a0ICOTnc0wrh2xpEoNTxzFOTl223Scjp5vmBygtVAK2g9Vx&#10;9wEMTO1Cv28r/Q6M+A8iknrA+sxgZObMiwHe62DqWFoCqbXt/f19+NrX/gk3blzH6tWfWKXu3bsX&#10;3/rWN00fv2nTRpukVWXIq9P94Ac/wG/efhMrVn6Af/jHv7P19F6HVRhNzv7p2aLxOpk6pefVERcH&#10;5aJz75x3oOO8N0Bbnfd8Mf6XORfGOS/ORdf6fUt6y54vvmu+XxJHq9M7l3+5l4d73nnxL7rlabt6&#10;WAzX+t6Bngd8XrjFMPyfvwUALn/NOE0M53sXpMW577x4XVzOuXi85w5UvHjdtbWtvHj0zdJ4POdW&#10;CMm7upN6y4i8QHgZwHtOz+xfs6wunebzpvfSXurlXD1Id2wcJAFS9maSl/ehTKARkMoWjQC6dGEt&#10;Cuu/YYdWaJXHXCWK4qG3UTn7FhoTD1C4tAm5Vd9Geu+PUbp9COVHFznWtXmxQk6VZak51Uy9Tg60&#10;+xRSnTsxn/ARlB2D4zzzxXZQ9lSm1vrgf/beUzu4MuiZ+7a17l3fW/Re2Oec0lMYhTffTMMe6z8t&#10;JRW411AZuovI5b0o+B47HbzqoBDDfCWLRrgPhSOvoxrot7osZwKIHnubdXAG+Q//X9TPvYvqlW2o&#10;RgZQ3PCPJAZ3UNj7ExSeXjXVjCZrCxM3kOj6GLHiE5QqcSQLg+ib2UYO/gJqrLPZSBcGZnYgkLhG&#10;ApBEMN2BAQL8RPg48xe2cpoaqVlnjbk8pkKXEUi3k0jsRv/MRnL31/iOBHO5Dl5LHI8ePcoKdB1W&#10;16985SvGaWsZpPTxUsPoMA8BuN5ryaRUO9ogpe/v3r1rk7X/7b/9N9vd+sovfkoJYBM6rrTbkX9a&#10;Vul9KxWNB/Cfu8/dH9NpAHv9+N+7Uz6VX485MgD8DBzh0YEpq4WkBCjGkDyzBrVslMBP8JeZ24nH&#10;iJx8G7X0BOqhcZS2/ASVo++gpDXx734Bpb0/AGYeYqHoQz0bR/HwW8jvJog9PG7curjvKvOfJ3cq&#10;oF9IjCNxYiOKA7ewQKnFqVTK4Euzf27HBGp5ZXPN92fhdNqSmTmWmoVpkJwxLUrCJEra+VlmPhv5&#10;ABLXjqBw6xDqFXHRqicdYF1AeAu58IsbkerYjnrbB0ieWkeCSAClZLOQnqb0U0J1w1dR3P7PyF9Y&#10;Q8JQROHqBlQGCOya8yFX3qiTwBZDCJ34GUKT+xHOP0E+N4NqbRbR7C2Gcfb2Y+luJHL3Ec8+Yl+o&#10;olQLEuBXY3BmC8JJrY8vMhzxk+VRW+oqu/HS29fnQhgLHEauNM7fjiguAfjlG51SqRTOnTtnpgZu&#10;375tnU/Gx86cOfOsM65ZswaHDx+2Ha+nTp3CwYMH7Vg+d7BHA36/D5s3b8TGjeuxd98eU9143xaL&#10;Rbz99tvNzHw2nfpz95/TqT/9RwF4r/8rvx7YfxaOqRigEhEMhO2Up9gEUjePkFsvQic9iTMVd18e&#10;vIfMmVXIT91DRdz4sd+gfnkbaqERJM+tQT0xhWLHRuR3fA/VvisoDdwgsAm8BZzkerWhyiQTJxmU&#10;x68ice4jlIeuoEZAFEEhNWB4hlU+rA6aGf0jO9ENgeEcBIQERVvNp92nDZTzPhTuH0Pk2g5UYoOm&#10;KtNqv7L04VJnlbMotq9DeduP0bi4Fen7u1F7/a9Qmb7GsFr7T66fhK148yhK2uh0bSvBneHat6Ac&#10;HSH4s05YF9VsCKlD76AeeWD6fU0k16spjPrPIpK6Z3kU1219we5VlwuIp4fRP7UZsQzboRbDTOQC&#10;JoKnkCuPolyPIFseJrDrWD9hagWjsycwG+9gvlK2wmYJwMtwmDh1b2AoAQGxOG7PeycyeZ1RXhy7&#10;3nnA7Xlv/Xzr91688rJP49mi+VN0XjnlX/T793Xet58GAnqu+mxtwxeF1XuvnV4WxnNenC8Ko2cu&#10;P3rvvJtXcB201S19p7CfPQArD5736qTVtb6X+7S6lfPieVkYL67fFsen+Van3156y/1yp2cva0/9&#10;lpEsOwNUIG4coHTP5FInHqB4ci3K5Fw1t1AlN21rthsMV6sjdfoDA7n5YB9SN46gXEyjeOBN1Hb9&#10;lCA2STwn9812lb0aWaWsZIIo9LWj0PPUCIbsmVfJ7Gn9eGGqB9lLG1Hr2IBqdILfauKRhMD6heu3&#10;Xt69crSWRX3H1CbNfqRvVOZW1/qdvHaEiohI5SQLjvVyAuWRWwThrcjcOoxGJoCFqk63YvqULKR+&#10;rtRJDoauIX5mHSp3dqN64EcoH/0Vqp0HUBo5i8LGn2L+9lbEd/8Ypek+5Fgn1WO/Qtn3FMlVX0Cj&#10;TwtOCOL1GtOLInP+Q+RiWjZZJ/D60Bfaid7ATgwENqNQHTSp6pn6RbYq7V6TvnlKEVEra2Mua/Zo&#10;UoUnGPEfxoBvC/pnNsCfuGHf1Sg5jIWOoHdmI0YCRzAa2PM8By+9ujcQlEChUDCTvp988okZHZPK&#10;RkbGFEaAraWVf/mXf2kWJKWrF1eu59Llv/fee2ZBUiaI/+qv/soA3YtXXhun/hR3snrOI2oekLYO&#10;1E9zL6sPPVM8XpzLnd7rnQhraxu+LKy8wnn5e5lTOLWdF2er0zMrJ7kYp0N2V2+TUqtTJ3QriqSP&#10;VUd+Pr4/tvPKL698Lnd6b/mnbw37Mqd3rfW73LXGIa9weibf6rx0W9/rfnm8ikPhvPhav1nu9Ly1&#10;LK1Ov7U1Xnplt9KJbUWOUQdqK3x19DbSnXsJbDpFiOGqRQJ+CrmjbyO/9ReoVqpIXFiPArnwSucm&#10;pA+8gez5LQiv/WfMkTBo6/1CnZz544OI73kDhckucqh8rjyXCnyv/GvjXx4LWoI4O4TEpW0IXd2J&#10;xvQjAqwmM5f269b685wIkE0YWz/TyhRXJ61hdK/v9L2VW/GQCM0lZ5C4RW79GCWToes2MVyrLKDM&#10;90Xp5kkI8tN3MTd1DeXhe0he+hilU5Q62tei9vAEqp98G4VrHyDfxnq6tgWFT76Kyu0NJILi+mtI&#10;PLyARiGGenzUJoHnKJ0sFOOI7X8DFX83n6l9q0glxzA6vReB2G1EU4/smXy+NENcVz4E8OoTJfij&#10;d5HMaY28K4ueizLX5tJmc6Z/ahcJRIjf6VkB03zWPb0N/f4tGJjevRTgdQqTVsJ4nUwRqvJk9lfA&#10;/fOf/9x+S3Xjrkl8+ctfwvbt23Do0EH89V//tb3Td/Li7KW3l3VJTbi2ArzSkG5fG528hvjTcCqH&#10;yq8Opg7rvEBBnIG8V79yXl0sOnUC941Xj3IWn3Eseqd41MndAPCc7o1joHd16gBDbeU5L073TmDg&#10;reR4HrS8sM7krQaoN5AW28rjytXBbSciB6DtLGTcLqyLR/lxg9PLO33zt/Ly+zovb4v5URpKkwPk&#10;Wf5cOV2azj8L08ybnO5VdldXWtEhAHwRyLv4FG6xLpY6Ly69N6LHsqr+W+tWcXjpeO3k8rmYN88v&#10;1perK6/NvbRbw3r9xsLzXvn1nEuTzy0/jEd1vyA78Gx3SdoMXxq8iuztY3xfgezFFMOTSB1ZgUpg&#10;nEBYwlxs2oAtufVnqKWm0SCwlWeGGL6KWjGB5OGVyJEI1IopcpMMz7QqBPXC7XMojXeRmHDMSzev&#10;ZYMshxnvysXI7XchQuCN3jiG0H2CZHCMRCDL77UhivWtpYvyUucQ1KUWMftOWgEkNQrTcMssGZbh&#10;K7xvkJtdyEdQp8SQuH0Wmcubkbx5EnOUGmriitUfmH55rkgOmf1VK4HmSyjdOoLMpn9BTQSnnkFx&#10;+DKyq/8B1YdnUL5/DLm1f4e523tRvH0UpUNvIX/gZ0yLcbH+pHapMY+6t9VDFXLcbWtQ9d1nvhxR&#10;lSVPU8/UMmwTtTeZHT6PZZ5gIniavzUe6NnG9UYKI77DKNenrf1EgGRQTN+pD5Tq4/BFL/NeTFMZ&#10;meII/SimYm0YDGwhZ3/peYCX7fbWziNg0oEf7e3txm1LJ7927Vrcv38PW7duQTqdwkcffYh3333H&#10;iIA6oOe04eknP/mJHfghrr81XmVQAK918K0d9j++UzkcEHjLDt3gUsO5wezCOKf6WgrAHMDG6Sq8&#10;G7hyDmDF+SoODQ51mEUwkNPVOBp+61YmuPetbeL9FhDY6g12Jsdt65m+Wcyb4ndhm+EZt7wrg3Pu&#10;Ow+AlCeBjAPI1nzJO2KySFB0dWn/fgDv4tJ3Ll6vnhWnpfusfpugxwHv6mLR653nVE61j8Ja/Wnw&#10;0z/v9I3zqg/5lzml4aW9vH+7d8/X6WJ/cWFdvet7V7e6d98ujU+/nTrUhXWSlLfE0Dl9t5RQ6J7e&#10;iDGBiVUi9UG59xai1/aZxUhtZpIxrMpcBclza1G8RgDf8ybq+RDBkPmwyVJyjkw7uf9dVB+fcMsu&#10;GWd+4gmyl3ehOnCHnO43Ubm71yYuZXCsUVOcJZsPYA0wvDO3a2vn49PIDt9G7PYpFDr2UEpYi/jl&#10;rUg+OoNUXyeyvZ1I999CefQu8gNdKI7cRerJZSQeXSQH3YbYPRKTmweR7DrKZ5dQGSeHnA2xbARw&#10;ArnORK0T4NV/6iUSlx0/Qv7GIaTb1iJ/9F1U7hxB5cIGFEloavNZVKoE6p6LyJ0n4Rq5idqV7Uiu&#10;/BLKXVuRubYdufY1Lt82ge36m0wv12WGoO1DJCZOolhNYjbWQQY3ilIthGRmjGXOsFFEjCsIxG/Y&#10;xiUdtefaX0QijWj6LgIEaVsTXwmY7n0icJrfan5gnmA+jFDiHu8pgVQnMTSzF5HUU3L27Rj0b8d4&#10;4NjzOnhNkqpjyXkDXCtlVCHi7j1zwHayCjuEzzeDv/nqVwzgdbjHP/3TP1nns4HHbz/88EN87Wtf&#10;M+69dVDKC+D/9KxJqhwqnwMR12CqRzeYvedyXh159S1ng0/iM8N79SSnq3UeA0/GZZ1DcS7WHUPz&#10;3qXlpdsah+fcMwGKgEzU3xGOF7WDfnug54GSK4Nz7jvl2REwAzUrg8u/53Tvnjtglzd7LSwHe5oL&#10;9BLn8ttaDwKrxfp5BpBeuZv1y9BWNlfGxfp3fmk5Fdb5RfB93i2GURwvJgKeUzwCUkeolzoXz9L8&#10;eERGz1rLq7w0wdja6XmAl9NvkxgU7lm6re3E+PVeRFVt0AwrUNdhH5p0ZFKmQ68RnONt21AiKGqF&#10;SKPUQJace+7sB2ikxwmQDMPkxXmKC25M3Efy7Ee8z5sOu6Y19XWC+JVNyH/wJWRWfgWZ1X+LzMQ9&#10;tnnRdrU2yCHXmLZbAcJ8ML854orWic9LgiDo10lYUE8BRT/m87OYC49jbuoRGjM9yPVeR2XkDupj&#10;DzDn68Z8lFJGNoxylcCp1THKG/ug1rdrN22R8Vbn0qaOUT3rnNpqx14UVvwVCukxZMlRF0//BrVd&#10;P0J5x6uorPsCwT1Dzr6GwnQ/6tOPULy6GwUSn+rFlah8/GXUC0ESJtWnVQbLwrg1dlNhJPa/iYrv&#10;JmKp+6SBSUyHjmN05hCGghsxMnuI+dRxfK5/xtJPCOBTBtoLCzlE0vfM5vuT0XXIFnXYdh3TkXMY&#10;CexEsUbpxrj8OdZf3A7cFmcvvX7/1E7MRC9gPHoYk7EjvD+3FOBl312TrF7nUUcSMP/93/+9GSHT&#10;Sprvfve7du6qVtPs378P77//HkH6VQN9DTqpYvS9vk2n07aR6Yc//KHF7YGZ3umqdfB/egd+qBzO&#10;22A00HNctRtw3vsXOw8EvYHuOTewHSDbwLQwbrB7TsCmcMsBXu2y3Fl8RiSk/xNQLRKZ5U5hNSg8&#10;kGzNvwN0Byq6l/ioMrh7F05XtbHjIB2wLwKRA62XOX37XDn5zItbzupX+bM0W8FP3yrPi/Xh5b/1&#10;ezkXp1dnLwNvF8ZLT/cvci4uB8wq5/NOaatOmkSnSTBeVL8WT7OeXkwsFp3CKr1Fwtkaj9JweXIG&#10;0BSngN71NUN3XqWmEMjmx8gZn9uPWiHrQFlAVlUQhicA23JHceCNPLn3X2AhNgLiDCoLRctDzdeH&#10;/P6foDbzkBx0EanIMKr5GONaME4+O3AF1aHLNjHrjKJJW1BintxKHhneUroN9SvVp9KfczZstBnJ&#10;bXgiR8681tkWWmcvk7rKhM5K1UoYbdxSv5OBsPKNAyhL3VOOoHxlJ6rDbchr/freX9qcwtz17Sit&#10;+wfkuk+hUsqi1PYR8k/aCKAE+IkHSHVsRWnqNsrtG1Hr6UC2bQWqlEpK7JcL80XWLUcQ069kQsic&#10;+xi15CyqJF7auMXCMS9SofRjLHAQoeR11lGO9a5+yX6mtmFXcu2XxlToIuLZ22ZwTKoXEc4x/2Fk&#10;CtLFuz5YLIfteL5I8rH9LpSnyO13sA6LiOd6MBo8YatunlPRiIP3BpNsuf+X//JfbKJ0YmKCjdmw&#10;JZH/9b/+V7NZI1BPJhP4+je+jkOHDplRMh0AIs5cRso0KatlkVLV/M//+T/xF3/xFxgaktExB/L6&#10;XhO4+v2n49zglVfFq84ct6k6XXz3MmcDng1t63ZbBrPqyxuUmiTTwJRrDcMU7bdXv64zON/qvDDG&#10;STeBw6X7fL70THEJ0DxQUzqec6DdzBeBw/OOyLhwXnoql6sTD6w0AF8OlJ7T961xefeec88W63fx&#10;vXuusskvBdDFOBTe1YfK4erhRURR3+h7hXtZfckpDmeS92XEy6Xv2nSxb7h8euVwzj1TH3Jt/qI0&#10;9czyzPScCkxEm/E249E77Yz2CKyTaJr3BMn5OutG3zMssw6iJoFpjpzrXUxs/TXmCmk+z6JAsNWK&#10;l4LiI5aKy56PjyGy52d8X+Vz1h8BuHDrMLIffxWVxBT7gvTkCdTHHyC385dYKJITZ/1Vzq5BjSBa&#10;E/dLTl0ArXxVarInXyDXyzJn45QECgb+It5z81rZU3AAXiOoEnxrjSK5/CoWxPXzucwleNYu1Q8X&#10;5oqoPz2L9Mq/IkF5jNSFNSgf+SVKg3fIvOZQun8MZXLx+ak7KF7YhNLDU8a1V0ZuILv2q2jUSijn&#10;E5jLRhBv344iCVlm+CFia7+BzOkVKLHttK5fa+1BCSJ+5j2UGcbmBjT2xfAo/9YPyYkHz2JwdhNG&#10;Zs6aMTepV9y4YHs1AV8qGZOo9JzfFOvDtnlJm8kW6GVDaDS4C33TnyCVJ+NMApPOBlj+HNthAZnS&#10;CPpntlMKOPw8By8dvOtkrmPEYjHj4j2nd5o81ZmrcppUldpGa+V1RJ82PemZNjSVShTvWEjr8IxD&#10;3wjUXcees/fS6zsAfL7j/kd33sD7Y5StNS7V36fF6YV7mdP3Xhyef1mcre8+7b3n1a4vi8tzXthP&#10;C9PqXpb27+L0nZcn+Rc5hWnNk/f7Rc6L69Nca1y/zf22cEqvNf8vq189cxYpCd4EBVuJ0QLwrkyK&#10;a5EIOO8kby8+I2v81ouvHuhF+Cy5VqlABLL8vmqgxXyQK61N30PmylZjSPRNrv8uckdIFHJhAg65&#10;8BoJw6OLyN0/g/SHX0buxg40CgnE1v09KoHHZFYaiD7uQJrgWerYiUaoFwskjnVy24Wei8geW0GO&#10;n0SI4aRqkb5fE6hVglplehS5Cx+hEJpE+tS7BGEZUGOeGC4fG0ZjoAOx7gvItW9G4ejrKI08RLlt&#10;JSod2oxUQvpxO4qPz6K86i9QvLKenPxm5Hb9BNWz61Fc9yUU7u8h2JdRDowxThIqEg2VcT6XsANU&#10;6ulZAjilCBLe0ugNpC5tQyM5bsRpgfVUqQYZ3oG2A+s5+OMdmAqfRKk6wzKmTTUjezMO3AX0bFvV&#10;LdswmevDZPAMBmd2IF0YZZ2LiBWRLY9h2LcPvqhOdUojkRnA0MwBpArDDNNApR7nNwfpdz2vgxcn&#10;7nUgeaNCzQ6g536/3xWyxUut4wG5vO4F3trV+vjJYzvJqVgUVXLhvXAC/TfffNPuvQ72p+Q+qzL9&#10;MeJVHK3xLP/9+7rfJ65/bVpyf4w4POfF9bvE+bum+bvE9bu43xaP985dRXicN6Bo+c6Lxz2X15hz&#10;425JOH7uwMhxniXeN0oJ5Dv3EwwvoVYtkgN3kqlAaG6mH9nuqwzv4hUQaunlfHTawK507yDypz9A&#10;o5JAZfgKivfOI9fThvLtHaa+aFB6QC2DzL1TKJ55B6mTMoNCkGba9bFrKF/awPjmUKH0IdCvSx0i&#10;lQdBsJaZRH7136IY6kPu4y9gvkSArxTtAJJKOozsm/8d8zqw5AE5+E/+GsVcHLWeS8hv/xryt/ah&#10;MnkPZZajsPsHKK5nPBfWoda1E/kPv4jq7h+jeHEtKgTV7EkSrCABVit5lC6rS8cXav5BS0TTj3ci&#10;++A0yrYMlHVWi2Aqdh4T4fOso2Y9W/0UMBu7QgCO2G9tRJoMXsRUqA3BxC3bzJSXdUgSCNmjGZs9&#10;y/fnEEnfZXoFJPND5P53oX96O59p0QolRLaB4pwIH7WTnuL5R6yjLAkIpSbG8RzAe+vgBbredeXK&#10;lXaVykanNkl3Lk5cvqOjw1QxUt1oOaWO7BNwK55vfvMbGB0dxs9//lP4fNP8bpGjV9xS5ci8sH5/&#10;7j53f4hrBaf/aG4RdJf6fwv30nQ4FKXz1pJESBKg15K/kla+dLcjdXwd5jNJPiP3X59HpZRELR20&#10;8AL4Msd14eYRRI6/icymf0Zp7ZdQ998lxyzQImaQQMQPkdvO+1Aj4ajoO4IiwYBcegm1xhwyvZ2o&#10;TQ6hcG4l0qc/ocRQ4ncVVAjsmnjVShida1rJ+VDa8k2UMzGk3v2/UM9OoHjnJPJSDxWiKG/7LoqP&#10;LqNwZRtqp9+nxNCPfPs6ZFb9OcqXKZXMPkWBAJzf/11Udn0X5eE7TL+E8rlVKMuOzravoNZN6WPl&#10;X6HY3WngTvGCeSbxYR4q4SFED/4YM3feQiHbx/JrkmIe6dIo+mb3Mc9J1p+YWRIsSjKJ/H1ME/S1&#10;vt3ZRBLjXEKpPgZf5BKGZmWOQKtiHNdvKim1wQIlBxKJRP4xRkLbEc5c47s8w4FEL4eJQBsKtXHM&#10;xC6hf2YrAiQWTpIrLQX4hw8fPjvRyfMCcU2sSpeuVTTSscuGu8wRiDP/xS9+YUbEpLvXihhx7tK5&#10;nz59Gl/5ypfw9jtv4Sc//RE+XvkRXn/9VTsWUODuxa1JVu/35+5z9/s69Z3f5lr7878Hp3wo38u9&#10;x/j8Wzil9aL6YC4M4GVZUWu27QzWuvT0WndeRik0iOjF7eTmL6JAkDXTBuL2G1WCL5lxgkrx+n6U&#10;rm5DpXM3SisI8BdWIk/A0WTkXGoWOYJ/sW01OfCU48YJZpp41eSw4ivdOYvcwZ+htOmbqO8iJ92x&#10;HpGODShc+AjV0UcohMZRvLEXlba1KL//RZSKfhQ++irmes4g+9FfozByg4Smisqjk8hd+hiVo68h&#10;z3iydw+Q2x9G4cCPURu+btKG7OPkT7yN2uB55A/9nMBY4G/i2OQj5O8eRX7391Htu4wqy66TqvRP&#10;80aV3nbkO9bAP7MfI76NSBcHSfRYb1ZnZIDLeSNolVrc1CkD0zvJeW9ENKVJUYG2+qM4exFRSgTk&#10;/sdDBzFMDj2R6+YzvmNbeOFy5UmMhw9h0LfbjuOr1lLk6Lvhi17CRPAE2yqHcjWH2UQ7+mY2I5Z9&#10;xDwnlgK8dqPKNHBrJ9Mz2ZsR167VMwJkcegKo3cCaVmc/Pjjj4079471E/j/j//x/zD8L/Ho8QO7&#10;ZrOarHGdWBmXRPCntw7+D3Mq/7/V4P6P7FyHd14rRbThxYnB6kOqv6V9Sfe2oUbhjGNa/H6J028N&#10;OPrl9sqfueZ3zm65Jry8gdqanvo306vxvcXXaKa72LZ6JkDUGmjFs+gFgovSrKXFuGwitFlGtyrL&#10;lcNzLpwjEi4/un/BRLDu9b04aeZP1yXvzfF7pSlAJ1BJXaLVKvqt8ui97MjXZgeROr+BXG8X6pU8&#10;AUdr5jWhqnKUULl3hAC80tQsuTf/DOXomBkXK/RcRXbFl1G8dwLVqQco5mOkNnnbZl+XaqfCq46z&#10;m7qP1MovInfvKOZKaWvDiv8pUqv+FrXstNuoVCPerP0bNEpFVFb838ifeQ+NjA+yPS/wng+PILfp&#10;hyjtfQWpNf+A4tBVlM5tQvnqJmQvfMy86hBtAmNg1DY2Ffb/CI2n5xA+9T6fE9AhbYPam/XJOpCu&#10;vTjTi+zZ15B9eojgHYUv1kbw3oRcaYJhWEBrA1fvaod45glGA3sRy9xHtig1T9mel6txVOtxq2vr&#10;D/M6bu84JiMHbMOSJlJzhQD7rY7f0zr3ECbCJ+1g7WJ1FuncGPond2AsuA/xrI7xK7g+xLqMJu8w&#10;byHGW1kK8DJV4Ong5XSV9cg/+7M/M1AXF69NTwJ6AbXAXQeE/N3f/Z19J679i1/8ogH8n//5n5Pb&#10;/wY2blyHH//4h/jlL1/B//7iX9rSSa8z6nsto3SVsbyjfe4+d8879RP1Ha0+0WSiiaK81yDwQFAg&#10;5DmFV390ILkUGFudvhWwy5utcYZd7jzTsgJG41gJespLa5wO4DURSLDmve0cJUFw+XJOhMEAlHF4&#10;xOJlAO9WzywCvFbSuNVMi2l6Y0nl1HMLx7haVzLJ6d6WOSoO5k8gvzwMQ1nZ7eQlgpyW3bmdrYsA&#10;Lw5WyxcbxSgyj09h5uw6lKceYaFSMC5e541WGG+dgJcjTpSn+1CtllBfIFfdfRGl1f9ogFqmFFC+&#10;vw8VplFhGcp1PiNBKadDSG36Oop7fmH1U2a6sqGj+slupEQw8YB45IiwzAXUMkmU1/4FFsLjTn3C&#10;fJdZbyhlEGRac+Nd5Oy/gFpiDOmDv0atm9z3ju8wvrxYZ/YjWb5kfoc7EDv9EelNzPJu+1EW6CmV&#10;VHJ+RDvXIXFzCxLhawTtI5gk5zwc2AR/7AbDp+wQjnS+D8VKkPFlSSBUd1kShijzynq2NqwhW+oj&#10;V38ICal1WI9m0bIawZBvB8NKrTNP8E9iKngJk6GztompUo8ikLxC7nwNJsOn2OZSZwUYLoVg4gaC&#10;8S6WR4w3y60+ye5bZ9pLAF7681aAV8NLbfPtb3/bJkwF3vJaNik1jE5tunHjhpkbUOdSJ/vnf/5n&#10;zMzM2CqaX/ziFdsA5Zv1EeB/YZYqZYnSDVBHIMTBv0xc/Nx97l7k1FcEYgag7NBu+Z9AfCnXqqvX&#10;1xwhIDDz3nvX6uwUfQ5yB94C3cWVY557lq4RCo8LXwqQBn4eeDIOA1oOYi9flieClgegi+Cu3wIt&#10;IeRi/lU27zAMKyPBXWm0punF+8ybGsGF956pHpRX5Un5t7wxvVZiYeGYvpdvO5ZPAM98tgK8qSEE&#10;1qwD7UJdyCeQ7jyIRNsmFCefkoMusL75TRMgBWBa777QyKE0+hTJixv5fp6ceACZ/a+hvP3HKHRs&#10;RXmmH418CvGTH6Jw/F3kDrxB4GQepHdnHI3JO0is+FtUE1MENxJDAlhq8zcZT5qc/F+S6++2uqkX&#10;YgTkKAlOyYyBLRT8SG/4Hoq9l8iZZzFPME2t/xrmSUhEWBYkqVDy0KogHT1oEhjzXZUJgCS/vX0E&#10;iUvrUYuMME31I+2KTSNT6iZQ76c0EWZ5Cojn7yCc7iRHvx8job3kts/DH7+MbGEUifQI8uVJ+KJX&#10;MBY4hAJB2/UjEW8SquogwqkblvazVTfkwAuVcUyH20lQDmE6fpQc+1ESiFHkijN8tg+++Fn0TW3A&#10;yOwB5kFr62W2gX2GRCVMTv45gBcIew3ucQbXr1+3CdFLly6ZDl0WJcWJ652u0svrO5kLFkeujiSO&#10;X/p53ctUgdbN697zGmjS13+uovncfZpTv/D8UqdnDuANPE01I8ZksS953xl3ToCXjtd75oXxnMBQ&#10;4O6Bn+6XOwM/9nm9F7gbB86+u8QZ4XFxeF5guWh3hmkbB+9AU+vHWwFe8bfmTQNeYO0GvOPgFZcr&#10;64udwi7n4HVVXlUuj4hZeRnPs3zR6xuvfAL4htmUUf6cRKJ6tzXdLKMzc8HvmUfthq1V8yiO3Tdz&#10;wvknlzCfj/Ad86zwbAPzKks9x/i04oYYQAJSC/SgcG0PCvcuIEcuPNu5E8WrB5Eh0IuwVUgw6mM3&#10;kF77TdRJQPKhEWSu70K6fQcyK7+GWmwamc1fR33oKoF5HvmxOyg+vWBGzWJH3yeg51Hu2o3Uid+Y&#10;aifdQS587VcJ8H4SHhE05d/VwTNzAzGCcvtmht2ERniQeRWhIRDXfJhOXLJJ0ZGZ/UgXNLmqfsPv&#10;+Z3AOlueQN/sdvQF1sMXO49scZgEya1qiWed2V+FLVVnzVRwINlOQnGAxIfcO/OvPiRvbae6Wyhi&#10;KtKGAd9W5Mo6xk/9OU/CIVVV1KxLhtIdBPurJCKMM3PfdPVSDS0B+NZlkp7zOobXAZb7T3u33Mt5&#10;4XVVx5LFSe/Z5+5zt9wJ3MywlETZF4C3AbMGlz1f2tfkdO8AngBKMNUAag3j3Sse954DXhw2gWV5&#10;GLfBibIvw2ggayON+u5Sp/jFxFTJ5IgDfhHQ6luCp4GwvDj0ipXTqWi8sgg8lRflXQSC3/EbR6ie&#10;B3hH8FQOR1Tczl6Xd+c91Y3iaoZZljcH8HxO74iQvAiUwjqC4IGP7TBVnFb/Ihraicr6aeTRGLuF&#10;aNtGm6isZaYJblriuADZgTdJS8RyIcPfc+SUVU6CPaWegsCWacWuHEbq5l7kyJVPHfsQqStbsZDy&#10;oUrOutR3E/HNP8FCegrZPT9BMTiA/Kn3UL21G3OVIvJdmxE79holiRxCVw5a3ovTNxHd9B3GzXat&#10;JDFHcDc79JpE1vJLMZ3MRyHYg1TXeiQvrKNkIiBWWVnfupLLn4lewnhwHybCJzAdvcA6yFlduCWL&#10;Csu+wXt/5goBfiO58lvW/4wY2soZhZGv8V0Xhnx7yJXvx2zkJp9pvoNhLB62i6XJ3yhgNi4ufg/K&#10;jXFE0vdRKI2wrvPk8MnJh85g0qxIrkb/9C5MUXIIxK6SgASXAryO3Gs1F/xZOescTEOTrDrw43OA&#10;/9y9zDkO3QGSGxiLYCQnJuFl/dXrZ+J4PYA3gDYAdU5hFIezICmu3XG/AkkvXoWRF8CbGQADToGa&#10;R1gW3SKBEMASzFoIhef0ve3wNNWL0lLeBPCK28Upb+EsHoURwLp4WwHehXPMkr0jmCnvbn5gaf4M&#10;jBlGZXQTe1L3LAK8nBFDgbnSbXoXj+PUXboOqJy6SHlk+1hc5OKbqpwqvZ4Xxp4geXYjcm3rUJq6&#10;h/lyhmCvZYZ8Tw+1CTnbynyeXG4a87Us4yXQ5XMo5zO2emdeBMMIg8rJdmBdVQpx5m0epSO/QWHo&#10;Hoq9Z5Dd9s/Ir/5LVDd8F4U7JwjwDRSTAXe2bLWGaniExIS5l/qIoF1rsO6YfjE5iuLj44iefxXx&#10;q79Geuai2XwJx2+iXA0zTLO9md9o6im55hDrhMSMgK+6k3omlRtHOj+CUjlhOviBmUMY8G+ypY+z&#10;0Wusl5QDa6bLG4svke0lQI+yTHkSAG120kauLEKJ+4xfbcz+qHqej5MQUALJDdj7idAxxr8bI7Mn&#10;kCmOk1A8olRxjlLDVoQzMm/A+HQICNNaAvDSty/ftKTO43kVxvOtz5f7l323/LnUOJ4O3gvX+v5F&#10;vz3/ovetfnnY1rT1TL9f9L33/EXvvGfeVWFb4219571f/qz1d+vz5c+8b1uvrWGWf9v6u9V77/5Q&#10;/7I4XhT/p6X5snetz178XgNbAO+AyD1z4XRVvSyvm9arvFMLChglDQiIlra9V8duN6biE2fnxoBc&#10;axiBmt4pnH63xuN+NwmKwjXT8sJ5YRW/Z6zPALUJ3O73Ylz6VqBqwE7wdPG5vBngevl+5vVb3ziC&#10;pffL8+fFoXAun7p377yw4nLt0GuFo/fCK02Lv/nMpbH4zru3uJsESeecVglUxWIS6QFy3p37kbpH&#10;YJq4j3I2ZoRIgC+b6lr5orqoCjilHqJEoB2slj/GL7WGSQsWjnWg3ay5kK2aoazEvM4zLScl6IAR&#10;SL1Um0NeRK/K5w1Zu60YZ1sgsal27kG67QPEbm5Bzn8HichlAuYg05C1hgymAu0YCexCKN2JXGmW&#10;32lligiS6kkAL19AJNGDSOouv+1GtZrm9xlMksMfCx02cwSRzHXTu6fyQ6jUZE5dxD3Pa5NwqF6Z&#10;d9l9nwgdQTRzq/mOfYZEQUTGgb7Wz8NW4wyEtmPQvx+Vup/10SCw30O/fztiuQcM41RGKusSgJep&#10;gh/96EdmrkBr3rV5SYCvNe7y0rGfPHnSvFQ5CiP7M3qu37rXJKq+V3iFO3/+vD2TuWH5Cxcu2DNd&#10;termb/7mb+yqMHquMNo8de3aNbS1tZneX/d6rxU9eq/fuuqdJnllivjKlSt2f/PmTXun3/LeN11d&#10;Xfbd/fv3bQJYSzxF0HQvw2maf9DvW7du2W/5e/fumX0ehZV0o1VG+l7h9FuHlOudvlU8OpNWYfRc&#10;tnumpqbMrIPux8fHzeu36llzGQon8w0+n892CE9PT5vtfD2T2QftNZidnbVJa73Tva7JZBLRaNTC&#10;6plnJkIT33qv8F4cusrchFZA6TuZkdC8iX7rXmnot77VM8Xpza/osBd5LX31vtX8i1ZRJRIJ8wrr&#10;mbPwzEU7IGmYhKbvdNV8i+LRclt5/dZzpaNvPabCAxzd6530jQ5QXLyVsvTW7p33TFd571td9X4x&#10;Tt07wNN7icruuui9OFrvvTi8eDzvpdP6zIun9RvvmXe/PJ5n3kDcfSP7LlIZ2PpzC0/P963f6771&#10;ey+d5ffy3jcu7kXvhfXCyXt1KvvmNuns+SZoy7u2cN77Xa1WrC3V/mpX9ZNQ0I9wKIJgIIIor6lY&#10;FLlMDrlyFTkCeyE8hsS1fYgdfw+Rpx3IpwKYE+hVSuTmqwRogrWVhekS6IRsmvYWwEnPThLQBEBJ&#10;AbzysiDbOJJ2SCDE7RcVTtx6OYb5wGNk7uxHcP9bKBz5gBz/NeZ5ACORQxid2kHA3IHh4EkSGXG/&#10;StMBsMz7Dvt1StI6DPsOGkBr/iGZHbJNSxP+NnL0UuUwfebDbQ4rM1wQ1bosPbJO+TtdemQmgbW0&#10;0Z88a7tOixW/PrJva3MxDM/uMQJjTM18ij5MQhN1R/SVRlx5mbY/fhUT4TMIJG6TkJzFLH9HizfQ&#10;M7OeYduYvwJ9FrOxa02Al4RGL8Nh3d1P0NtL0Oq+Td+Fp913CGLdz0BMVwdqj/H0CcHx8W0+v0PA&#10;63sGcro+fvyQYHvDQPL2navoun0Wdx90EEA78fDBAwPJx48fWVz37t7ls4cE6i7cudfO6y1+24UH&#10;D+7j7t07BFtd75kN+jt3bjefPWCY602AZ3gCuN51XDnHOK4w7F1b+XPv3l0DbRGB27dv4fJlB/5n&#10;z5KgtIn4nMKp04dx/OQeHDm+HZfazxnhaG+/REJzGUeO8N3xYyRYe7Bv/1YcPbrfDiY/ceI4CdMp&#10;EsGDOHvmrBlXa2s7h4OHd2LXro3YvmMttm/fit27dmPvnr3Yu3c3du7ahN17tuHAgf0kgruxe/d2&#10;vttjS021/2DTpk3YvGkztmzejM2bN2DztpXYsWMbCele7Nq5C9sZbsfOrQy/Dlu2rsGWLRuZ1jZs&#10;3LSR4TfZKVo6/Fxmm+UV586dO5pxb8D69evsumHjKqxdu8bS27BhHZ+vwapVH9r7tWtXY/2GT/h8&#10;FdatW8k0NmHNGv1eZ6d66Wzd9evX8x3j2rwO6za+i49Wvo5161fhoxUf2oT6hvUbsGb1aotr1apV&#10;to9Cy2WVjr1nHjdsWMP3K7By1Tt8vtbCKF6loXys1vfr+P0nH+CT1R/i45XvmenpFSs+5rsPsXoN&#10;n328gu/e4bN3+P0HfPYef3+Aj1e9jg9XvMZvV9rZBcqD4tV8z8cfr2Q8K+zZW2+/hpWfvM98v818&#10;vIcVH7/Lb9/hu3dYpjcZ9iOm+zY+/IhpfPSRlVkHzisf7737Lp+twEcfKsyHDPMb2/Gtd++/rzg/&#10;wrsKs0L5/sBWnr3z7lsM845t+lu58n3m713L54cfvm71rw2Dq1ev4e+38cGH7+Gjj1TWT6ycq1at&#10;tL0mCqO6+pDpqgwr+Z3L+0cs40rW+yeMW/n6kPlVu67iO37Pd6ozF2YN43mf9x/z/Qf44KPX+c3b&#10;zCvrl+VcxXKsWvkxy6Q6eI9t+4m15TrW5YYNan/V6UqL4ze/eRNvvPG6rZZTHaxa8zq2bd+AXdt2&#10;sp9uwfZdG7Bl28fYvGWF9ZVP2E4b2Te379qFtRs+wu61r+Ew+/CejSsw1rENsdOvIXP5A6Q7tyJ+&#10;7zgqo48xFxzHQmQY84UQOf0YATuJ+SrBs5gGCinUi2EsxGfQCPdh3jeAXP81JG8fRbpjL7KXNiF5&#10;dTVmLr+C3PAxzJfJhUsyICEIJO9iNHQAwdQVRJOdSGYeEtxrBEcRCqdTF5jnq9Pklrdh1H+IEqA4&#10;cBJGEpH6XAL5ouzNaG5Ca9UnEIx3YDJwAvnSpIG706eLEIl4FpHMPya4b0Pf9HpKBD5+60lOdXL7&#10;ilucewPBxE2MBndiaHo/RmePQ+v1HbdP4jpPIiRunkCeLvZhwL8Pk8ljGAjsRDDdRY6fBI3lkxSy&#10;BOBNRySqzMxLbzQ0s5+Z2Y9C2ceXCiQyqYAKq4mJDMb950jJLvGxdHsiY158yox8Db5wp+3QGprZ&#10;g1BS4gdpscWj+PSNxK85E1EGfZttdliVqDCKQ4X3ZvwdFeO7ph7RfU4uop5knjvtVHGZ1iyWoi7e&#10;Z2kpU+47/rA41JDp/DTi2X6EU/dsfakdWEtqaiKh8qcT2NEwgz5j/lM2823fMr/StWUKY0zG6URl&#10;1W0qpJ1lRzEePIRMfoLP+T05gkxhFNPxY5hJdJAyl5kNPZd+k9+S22B1Wlg1XrEyg2j2CSZjh1gn&#10;g3xeZH5UfnJKtVnMRroQTVPELQcQz/ShPp/je8XjyunqiA1c52CY1+YyfevqOlfxYSp6kc91Moyr&#10;30KFkkGoA0XGV63lUCT3MR44j2mKrNlChHlTp2N9iFNifbpOW2dnHcF4YgdGo3sRzHTyuyl7b9Ws&#10;ArlCsW0obaRu8SHLrfZkxwzGH9DfYbrXmSYHK4Oa+FwJsWMy3wuUEgq9rK/LmIqfx1T4IuOJW335&#10;4p2YiVxj/ythht+HEjoY4Qp8lt8hm5Aajx5Fvkzxlem59evKC7Og/6ya6vDzu8kk2zzRiUypl+Xt&#10;xHj4KNM7CF/yHDnaHNPpIPekNnZlsbLpyr6nsoB1ky0Nwxe7wj6qLeWUHtiG8Vwf62eAHFk/g5Pb&#10;ZXtEUoOs+zYki48p9nexv53DVOw4ZuJHOUa0/VxcWwoz0fNsJy2jU1pMR/mXGTC1gcYor415SlIM&#10;40+LmzuHSiPJ93WUK1GO12nmvYAU20fGqSSxyO66P3GNIr2PcdTYj3xsk5tIsY7D6Ztmz6TMdnd5&#10;nUOOoOZLt8GXuoFU8SlBI9Qss8ac+jrLKmBj37Xx1wizDi5iPL4BKdaHzmhVOtFUH/vxUYwRSGdi&#10;p9m3Obab/SeavuPUEVamBssQxgQ520quh8A9a5YqG+O3UHxwCPHLb8LX9hqCZ36BwNmVCLZ9gtmj&#10;v0C0YwtmLqxF4voxpG/uwVzvadQnu4DMLOYqMnVcYn9pw4h/p1lXTGR7mJb03dpl6saHYYyNL4Fn&#10;CYVSiH3NO3yDdcc6HA8eRP/Udtat6kEN42GX/ipI5yaMAxfOBeLs09rEJOxQfVm9SZ/u9OqR3DUM&#10;zG4kYZGFSJNL+Nf0vFf4SOqhEZRo5mYTc7y5HMWj+k4hkn7IawTjoeMYDu9GPwG+f3Y3idEetusI&#10;29PbyeripegmW9DOToJOXqnW0uygQ0ZZXIGUCfeBwgQ5qAamtzMjbg2my6DCqVMyQ2p8dbpqgqJO&#10;gAOhF36KDQIxF7bg4lO0AkxSwOHZnQzT4erQKqRmExjjBM0SAVXh3IAl7BKktE40mR1jx2GH5YCt&#10;1AO8jxAkSPEUzoiOd3VpWXpMQBMU46FDKDf8NjCL1QAmIkdIJE6SOjtbDyqPOqREnkS22xpEedKk&#10;yRTFoxH/bhIJgbDC1REjFxBMXCVl7WFeIkyoYRR1PCid3F5MxzSoL3BQPUKAA2wiegSzycuse03Y&#10;NBhvApOhM9YBhkKbMUqCFYjd4HOBoAiB9LGi3hyI5Aj8TGs8csIIi8IYQWJ5C+VZEucdzN8+pAsE&#10;GZZFmyLGwiTaovTJG0a0ZILU7H3XBORSfzQQy92luLoNkewNAoO4HXEYBIVqnHUwQO6EwMl2SBdH&#10;0Ov7BP0cPEGCRDwzwnDqzKpjVbIbBDrAwM++YplgXPpWW7hVP44b0SCYY909JmezlXk+gkjmNsF2&#10;P4ZDG9BPoh9KdVof04TWMOtkInrQBqFbhaJt5DoMnkSLRChHYB8MbiKHxgFEYHMDg/l61gc49Obi&#10;jP8cBoJ7UWDfNMNXjQLz0E1Qv2iiuKzyaZ3zTPRsc8BrgsyNA44Qi1dtEsneIxe1mYRglOlx3BBs&#10;B6b3WL4nQieYNwE/B3b6KetqPWLZ++QKxwnQoyRGl41xyBa1E1LEs2ybW+KFmyyr0lO23XgzZkD3&#10;bPvZ2C0C1yW250H2le0IZ7vMTMBs8ioJ7h4SRvYh/wZMk6AUqxEbK5OhNtMXq641tvPlKcapnZVS&#10;X2lNvgORkoxgRc6y7gka/k2MfzPB+Gmz7NqQFMEIx8h45CTT62B/PsH8tJMZ6SbXeZhc8XEyNOS4&#10;xZCw7wtI45keG6PO5K3aP2v7SBubAAAOdklEQVR66UnWT7Y4zedk4lj/icRTG3t2GDh/2/F+9ZL1&#10;72CO42BOk7QkDtmnzMMBRPKPWG4tYWTPZ1tU2f5S78jkgdbqq/8WmK5swUjvrS3+ssA4E+piPxnj&#10;d24VjNpIjM5U+IwdyJEpiDlzE+3ZUj/75F622zUbQ0v7t25rrLMY65kESX1Q/VzP2d/qmiBWvbLd&#10;VHcq/3TsJIb8W41pUbtYfMJNw04Fcxz9s/ZmmTRGanVKLChZPH4yPn1SyUT2sb53YiJ+CL3sg2NS&#10;OUXI+RPop8MXPIB3GYqlH5D7PElwdJ1Z4GyJswCuM/OWncs87zWoquQSp9jQRhktMyAnGLFOOhtt&#10;Z4HdzqzF7zUgXcaV6USOVEiDR2H4TNzSeOC4NYIDTUkUeXJDj/j8CKYCXfyeoMN4EulxgthODhwt&#10;RXKz0Gb0nxUlDtvlVUXgVRo83fN9ueZn5+a3pLgD/pXkiO8xDXEubBA2UDR7G/5kG7nC6yQ2V/hM&#10;x2u5OjLKzzL743xOKipv5TEg8eqSN7wIFCv1MMGvA4MchGkSOJWnStEuSMrcO0OpJrSDILMFs6nT&#10;zBc5CnL7BXJPw+z8sawGSdE6jTU24xZXQKimr7DB8xgJHUF/aDVBexsHkzgwAYC8zIbGEE4+tEkl&#10;tUuuNIT+md3kyAY4eIJsJ53WrrZV+7C+WEc6uX2GBEh1U6qx7VgQdXIRrAEfwXZmnRExtVUi10sA&#10;WGfLtOrkhHKlKYTJkcU40FXGBolsgRylL3mGgLuNnW8PJqMnSVDjHHjKI9NVn+ZVqwNGAnsZbit8&#10;lHLmZWCqkSVx6+LgITfHQauNM1qHPMSBPUYgyZdU3mY7q+8pHvbdiTDFVf9Gcj89jEeDi4OfbZQt&#10;BZqDvkHAGTTC2BdcQ07qNr9V4yozIlC8sp61ekX9OkpuqlR2hqM0JmSWdSZ+DaHMfYLEEIJZMjqh&#10;tcZ1ufXhbGO2TaESthN2tAtReUsXJ8llrSd3r5UYWYZTmUScyPAYwXBS8Qg5t+HAHsYhq4OuTwks&#10;Q/H7HAdP2KY3zfCUyq2+JwJujFZ4L0ZYL/7UdZt0C5AojgYPsO9tNV2y7a6kV+dUWi5NR7Ss+GoT&#10;trUDlzLzGGc521nfB0mM/CxHgmOti/V2kFziPnKNW8kI7GF79zFeAdscJZM7GGR/nIwcM+C2+G1I&#10;aCy6+F2bSf9fNGltkvHFc/fZLqwLhmFTs48kMMgxMBQ/gpH4KRJRcvqaFGY7q+6mo+dYLjJA7Kdh&#10;SmCxdDelvqK1raxgCgrk7ezXhtpVjI9jfnTUoD92lYS8zYiP8pLNBxjXYbbhbX7nOHzXlpTiKFEl&#10;cjocm99bWersP/1GvATeGrdajePKpvGk1USyHKkllYeb9mdESDXRm2W+d5jEqMlwwybWhybZXb24&#10;urG6Mu/wL5Z5AH9U0o7C15ifHlvzLiLvJ5ENsX6G/IcNS7PsZwFKoNoI1ZxkZa7pReEC0TsE0jM2&#10;4NQorsPzrVUOB1hlghUcZmGZCQ0qeqkqQskuvhfIKXPk2tmhguSoVTmpQrc90zsNuBmKozFyh7Lf&#10;4ItcZ6NpMsIVTBROA2WKg69EINZCfqlANHOtI6oqFDtcZ9EET5Ei71HmieKsgawIkmXWrLKV6+Ou&#10;UZp5UjnqczFS6IMkDBwM5BRDDCcqL47MdG8Mq/MPx/3t5HI7MeZrQ77oOHENBKmCJE3Eyc07lQXz&#10;rY5kop4rvz2wsBysPgIwqfUwQSnKTmjh2YMFYGoYAX+QYvYoOZmB2X0cPKd4f5QD67p1VuWJf4yf&#10;XM0ciQkHnj1QZyHxHGYH6vVv4SDcayoPiZNex7D8WYdUHnU02GObmFG8yqdUIlIxOQDyiLgMG0mS&#10;olS2wEGrDsj6FCDORNhhZ88ScB1gxXJPWLbNFDm7rb1HfOcJrNvRyw7c53OGkQY5AAcDTnzsmaII&#10;6dvO8ASq4iC/v8eOzfySK5FoPEHuoz+0hVzpMf5mn1A9mWSjTl7g+3Z0T29CD4lMIv+U+ZKqoGqD&#10;u9qYYR7UL+vMPwlkcB/bn6It8y51RrzwlPnYhun4BcQIkoXqFJKlx+jxbTNVkMpt9co6k9pFfcjp&#10;R5v1Z/XZYN/wGaj1Bj/Bk+ktrKdDzO9lDIY3kzM7z881OScQEUCIYchYm0g6mU2etzwMkruaCasd&#10;KkrGwjMDvApYSXzInQ4HdhFUh/hM/U59uGETcIPT+zEZPmqn7RtoMI9idpKUnsYJiPkKy8Lf3ppr&#10;AbvUfW6Xr9pXSz0lNZE7VVmVto1l5detClH5PYIpFc9o9Bi558uUeE4y77tsd6ZWhoyy7HGWyzEf&#10;qqMax/wjSldnyLhsIQd5jc/EjCifKqsAPc62cuNJda728kdvk0DtMAnIJn/5zRyZg3j6IWZDHfCH&#10;KPWT09Y6dYcj4qzZd/P9TGcvnlLKG4kcdn2JbWR1z/w3FpIcc52UWp4wLaWn4mpZZw6+2GliEOvQ&#10;ANPlXUDq8kTCTsZTwDwdPW6SuqQKAb7qRMyj+prOUpW0PuzfhqypahVPA9FkH0b9B/nOndzkcFJ5&#10;JzEu9rP+yKQyXacGVnkKpmrMlnqsnG4sujEur8nYycAltoWWWuq7kk3KJnKPGVcnx28E2coY+4wM&#10;kTUP6OZ4klTeBHhGZNTcFU56JunhdV8kx5QujpMroCjGhhvlIJZo7zKg9PVdxbbgBtM3kKI4UyEX&#10;ImASGIXIbQTjd40Ds8qjGKoOMBBaRw7jOsO5AexASRVBasbKnAieNdWPLLEls6SA1uEYVpXY7Hyl&#10;SoSiG/PkP+pmn41KqsPPUXroMuKiRpA0YIOXlSmudmB6F7meATZaopm+4lPZVeGsQOVToK8ByHpw&#10;cRJMGH8k+YjAf5XfigAqPMWzcoZ5OMw6uExuQp2mYkChiZBk4SG5zeOskxDjUMOpo8lr806adU0u&#10;lJyzRMU8G0l2nSdJ3Brz4iyULxc+TM5iiFzT6OwZ47JVD8pPKHMXvdObyQE9YlwBpskOw8HrOqs6&#10;pPP56igJ2gmTDlwZNfh9xvkNzu43UHH5qjHOGyQ2HHAUYcXJOcLHd5Qc7KBl/q4RJKaip0mM9jTj&#10;FECUyWH2Ik7uUp1LapgSQXY4uBfTyZPswOOs9xEC1Bn0TW+glLCTwDREsTlBsL9tXOFk5LjpiqsU&#10;R117q+6V3zI7dDfr56CpDfIEWvUDpdE7QdAkUM+EO6xsdRL+0eh2pnuSfXcIqdwYifpxSiCbSJxP&#10;sk/etbmgSfaPntktyJQ1d+CYGde3BH6GBlZW6Y1nIhcMzJLZXuaPhD90GFl+J0BU245GDqB/dpup&#10;o1xdaOAqLl3JIRZHjNj1s14lPT7TYTN+lbM+x/I2f4sJUb8fIsgXqgnmQWOHgMVySfU2t6CDLURI&#10;BJrsU5bnOtvtFongSUokt1h/cT5T//TywLKxTNKzj/mPE0xH+J3Kq7oV8aeEHCKD4T9FzjTA54tj&#10;Ml0cNgns/yvqTHuaiKIw/P8Tv7gkGvcYlBhCALfgFj+piUZFKkUo0JWlUrQKbelCxuc5hwZjmcLM&#10;3OUs79nuzN1pP2fsplmU41P41mEe6sl0Hl4/RjaOIs3aRScnbhDN35Sv9cbjkIWfzUUASv7mfeNJ&#10;HwP4MYqex8jNOHQy+a6MZ1on2845TT8aqz9EK8+gu4/5a2jEgElsZVcGP8SsTEU5vrMYc+3gadTq&#10;fBGYDkKOPbFDegzHHcZ6t1jbmYUP95FZ90VNx03Dkbh3Bt9b0Gy2WGtdpY9qYhxtHfcOwCMfRNJg&#10;6hTX+b2Cof0IFjzEwPmSMa91Pn6sz3yKlNVGfZ4Idim23ctVOOKS+iwdR8j9DrI3R+Q+F47j9sFi&#10;OH9tIs2V7ZvIpE/Wytdh1DLPAd5/MH+g0NgxxGQA7iJSQgnNG+r+dwfuGKIlteP07IM4XHv0r0z4&#10;fgclvc5HwdyHQcmEC8YAZDCk0p4vSnicx6d1G6Dv9LzzGq/F+x0KfjXaNRQy955jijasXiPogrOg&#10;YqFoozkfhEsgVmhVmi6Cu8L9hte2r1d9BIhoEDBSwfScB1/i/Q4KWlbKc9zSxbRIb9Qg3F0g7P9A&#10;2+k5qfwqjcTvYE239h5htd+GEVNQqvuEge1lhPkiBeXRlEu8EyOUQ/o5Dl841IgahC/+93dOcFQA&#10;zam3MFgvEcqv3CcDR3jB3xGGV8XJ6WYof3h/hI61NuEZgLbbecfYNFI9lP4dPJxBKDUc0ljA6HFv&#10;Hfr9zHQH43MdbwkP05TPDiGsGxBI0wFeT+YLZfoEsN7mumsowgM8xxcA7XkqLuYiPxXKLoBSx8O9&#10;B+3mmJ+gI4B1MISf6DtzstYzNnZnYhWANZUpwGqYBQILlqZrbFuQLSFjfxRkjOho3AestqJA3x8C&#10;TIzVOlKJ8a8AuJX9Jf7mLj+HKNFn5pCpFkNz88c/dm9HOiD5rQLDOxfh8Z0fwQML5N+3bsVignAi&#10;oH0CW/JGg7HavEyfNwAyvEXmqNd+QiRoiudfrxo8qhCdbWLAAmzOZeHo73rk6X14xQd97NP5m5oy&#10;mhtGukA5kOeec4leOcL1MOKMz3584dT63sOizHzWW3pyVc4lL3Iufk8HQ55u4BQ1DuGb0RvtjgA1&#10;PU7pqPFxXpzgv8b8FwYM8N8jQpnKgLUe7jOd0e253zL0CJLZj/fhfDAmC98Cr5tM7yPX1V9Lxe/+&#10;N/gg7WzDbpzfAGeIKKt2p9gz5Tpth2Oki/BSdw8/cNTDlRacQzetG6aXvRDGPmkEqPYb0NYlhy7d&#10;zfezyDefHnWZoSBusf+wuwpGfAmdDIN3biD02AXY0UQcy7HGMWo59uHcxzh775HHS+jcMrRJ+qZj&#10;kvztMybntFq7wtHal/XFHD8/oi/b8j5x1RScjtxak8ge/XXMdBTXGg1sMdcfzevFZnsW3V/GqL8p&#10;6u3XGMYyTrGLEZ5gBCq0NShO+q3iP/ICVdBrjWnBAAAAAElFTkSuQmCCUEsBAi0AFAAGAAgAAAAh&#10;AJwMpIgLAQAAEwIAABMAAAAAAAAAAAAAAAAAAAAAAFtDb250ZW50X1R5cGVzXS54bWxQSwECLQAU&#10;AAYACAAAACEAOP0h/9YAAACUAQAACwAAAAAAAAAAAAAAAAA8AQAAX3JlbHMvLnJlbHNQSwECLQAU&#10;AAYACAAAACEADd5ypP4EAAAzFQAADgAAAAAAAAAAAAAAAAA7AgAAZHJzL2Uyb0RvYy54bWxQSwEC&#10;LQAUAAYACAAAACEA/zozmLoAAAAhAQAAGQAAAAAAAAAAAAAAAABlBwAAZHJzL19yZWxzL2Uyb0Rv&#10;Yy54bWwucmVsc1BLAQItABQABgAIAAAAIQAFsU4R4AAAAAkBAAAPAAAAAAAAAAAAAAAAAFYIAABk&#10;cnMvZG93bnJldi54bWxQSwECLQAKAAAAAAAAACEAat5RoZIOAwCSDgMAFAAAAAAAAAAAAAAAAABj&#10;CQAAZHJzL21lZGlhL2ltYWdlMS50bXBQSwUGAAAAAAYABgB8AQAAJxgDAAAA&#10;">
                <v:shape id="図 418" o:spid="_x0000_s1080" type="#_x0000_t75" style="position:absolute;width:2888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st1xgAAANwAAAAPAAAAZHJzL2Rvd25yZXYueG1sRI/BbsIw&#10;DIbvk3iHyEjcRgpiaCoExJhAu3AYm7Sr25i2onG6JIOyp58Pkzhav//P/pbr3rXqQiE2ng1Mxhko&#10;4tLbhisDnx+7x2dQMSFbbD2TgRtFWK8GD0vMrb/yO12OqVIC4ZijgTqlLtc6ljU5jGPfEUt28sFh&#10;kjFU2ga8Cty1epplc+2wYblQY0fbmsrz8ccJZVPstyEepl9Pv6/f59lLEQ/zwpjRsN8sQCXq0335&#10;v/1mDcwm8q3IiAjo1R8AAAD//wMAUEsBAi0AFAAGAAgAAAAhANvh9svuAAAAhQEAABMAAAAAAAAA&#10;AAAAAAAAAAAAAFtDb250ZW50X1R5cGVzXS54bWxQSwECLQAUAAYACAAAACEAWvQsW78AAAAVAQAA&#10;CwAAAAAAAAAAAAAAAAAfAQAAX3JlbHMvLnJlbHNQSwECLQAUAAYACAAAACEALtrLdcYAAADcAAAA&#10;DwAAAAAAAAAAAAAAAAAHAgAAZHJzL2Rvd25yZXYueG1sUEsFBgAAAAADAAMAtwAAAPoCAAAAAA==&#10;">
                  <v:imagedata r:id="rId36" o:title="" croptop="1872f"/>
                </v:shape>
                <v:shape id="テキスト ボックス 413" o:spid="_x0000_s1081" type="#_x0000_t202" style="position:absolute;left:9239;top:4095;width:99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EtxgAAANwAAAAPAAAAZHJzL2Rvd25yZXYueG1sRI9Pi8Iw&#10;FMTvC36H8ARva6rrilSjSEFWxD345+Lt2TzbYvNSm6jVT79ZEDwOM/MbZjJrTCluVLvCsoJeNwJB&#10;nFpdcKZgv1t8jkA4j6yxtEwKHuRgNm19TDDW9s4bum19JgKEXYwKcu+rWEqX5mTQdW1FHLyTrQ36&#10;IOtM6hrvAW5K2Y+ioTRYcFjIsaIkp/S8vRoFq2Txi5tj34yeZfKzPs2ry/7wrVSn3czHIDw1/h1+&#10;tZdawaD3Bf9nwhGQ0z8AAAD//wMAUEsBAi0AFAAGAAgAAAAhANvh9svuAAAAhQEAABMAAAAAAAAA&#10;AAAAAAAAAAAAAFtDb250ZW50X1R5cGVzXS54bWxQSwECLQAUAAYACAAAACEAWvQsW78AAAAVAQAA&#10;CwAAAAAAAAAAAAAAAAAfAQAAX3JlbHMvLnJlbHNQSwECLQAUAAYACAAAACEAcfGhLcYAAADcAAAA&#10;DwAAAAAAAAAAAAAAAAAHAgAAZHJzL2Rvd25yZXYueG1sUEsFBgAAAAADAAMAtwAAAPoCAAAAAA==&#10;" filled="f" stroked="f" strokeweight=".5pt">
                  <v:textbox>
                    <w:txbxContent>
                      <w:p w:rsidR="009E1D41" w:rsidRPr="007635CC" w:rsidRDefault="009E1D41" w:rsidP="00CA4C7A">
                        <w:pPr>
                          <w:rPr>
                            <w:sz w:val="20"/>
                          </w:rPr>
                        </w:pPr>
                        <w:r>
                          <w:rPr>
                            <w:sz w:val="16"/>
                          </w:rPr>
                          <w:t xml:space="preserve">X   </w:t>
                        </w:r>
                        <w:r w:rsidRPr="007635CC">
                          <w:rPr>
                            <w:rFonts w:hint="eastAsia"/>
                            <w:sz w:val="16"/>
                          </w:rPr>
                          <w:t>0</w:t>
                        </w:r>
                        <w:r w:rsidRPr="007635CC">
                          <w:rPr>
                            <w:sz w:val="16"/>
                          </w:rPr>
                          <w:t>1234X</w:t>
                        </w:r>
                      </w:p>
                    </w:txbxContent>
                  </v:textbox>
                </v:shape>
                <v:shape id="テキスト ボックス 412" o:spid="_x0000_s1082" type="#_x0000_t202" style="position:absolute;left:8191;top:6667;width:9271;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S2xgAAANwAAAAPAAAAZHJzL2Rvd25yZXYueG1sRI9Ba8JA&#10;FITvQv/D8gq96cbQ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Hr0EtsYAAADcAAAA&#10;DwAAAAAAAAAAAAAAAAAHAgAAZHJzL2Rvd25yZXYueG1sUEsFBgAAAAADAAMAtwAAAPoCAAAAAA==&#10;" filled="f" stroked="f" strokeweight=".5pt">
                  <v:textbox>
                    <w:txbxContent>
                      <w:p w:rsidR="009E1D41" w:rsidRPr="009A1CBA" w:rsidRDefault="009E1D41" w:rsidP="00CA4C7A">
                        <w:pPr>
                          <w:rPr>
                            <w:sz w:val="32"/>
                          </w:rPr>
                        </w:pPr>
                        <w:r w:rsidRPr="009A1CBA">
                          <w:rPr>
                            <w:rFonts w:hint="eastAsia"/>
                            <w:sz w:val="32"/>
                          </w:rPr>
                          <w:t>＊</w:t>
                        </w:r>
                        <w:r>
                          <w:rPr>
                            <w:rFonts w:hint="eastAsia"/>
                            <w:sz w:val="32"/>
                          </w:rPr>
                          <w:t xml:space="preserve"> </w:t>
                        </w:r>
                        <w:r w:rsidRPr="009A1CBA">
                          <w:rPr>
                            <w:rFonts w:hint="eastAsia"/>
                            <w:sz w:val="32"/>
                          </w:rPr>
                          <w:t>1</w:t>
                        </w:r>
                        <w:r w:rsidRPr="009A1CBA">
                          <w:rPr>
                            <w:sz w:val="32"/>
                          </w:rPr>
                          <w:t xml:space="preserve"> 0</w:t>
                        </w:r>
                      </w:p>
                    </w:txbxContent>
                  </v:textbox>
                </v:shape>
                <v:shape id="テキスト ボックス 410" o:spid="_x0000_s1083" type="#_x0000_t202" style="position:absolute;left:19716;top:11239;width:6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rsidR="009E1D41" w:rsidRPr="009A1CBA" w:rsidRDefault="009E1D41" w:rsidP="00CA4C7A">
                        <w:pPr>
                          <w:rPr>
                            <w:sz w:val="10"/>
                          </w:rPr>
                        </w:pPr>
                        <w:r>
                          <w:rPr>
                            <w:rFonts w:hint="eastAsia"/>
                            <w:sz w:val="10"/>
                          </w:rPr>
                          <w:t>R</w:t>
                        </w:r>
                        <w:r>
                          <w:rPr>
                            <w:sz w:val="10"/>
                          </w:rPr>
                          <w:t xml:space="preserve">  5.   2.  1</w:t>
                        </w:r>
                      </w:p>
                    </w:txbxContent>
                  </v:textbox>
                </v:shape>
                <v:shape id="テキスト ボックス 409" o:spid="_x0000_s1084" type="#_x0000_t202" style="position:absolute;left:19716;top:12287;width:6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AaxwAAANwAAAAPAAAAZHJzL2Rvd25yZXYueG1sRI9Ba8JA&#10;FITvgv9heYXedNNg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JXAABrHAAAA3AAA&#10;AA8AAAAAAAAAAAAAAAAABwIAAGRycy9kb3ducmV2LnhtbFBLBQYAAAAAAwADALcAAAD7AgAAAAA=&#10;" filled="f" stroked="f" strokeweight=".5pt">
                  <v:textbox>
                    <w:txbxContent>
                      <w:p w:rsidR="009E1D41" w:rsidRPr="009A1CBA" w:rsidRDefault="009E1D41" w:rsidP="00CA4C7A">
                        <w:pPr>
                          <w:rPr>
                            <w:sz w:val="10"/>
                          </w:rPr>
                        </w:pPr>
                        <w:r>
                          <w:rPr>
                            <w:rFonts w:hint="eastAsia"/>
                            <w:sz w:val="10"/>
                          </w:rPr>
                          <w:t>R</w:t>
                        </w:r>
                        <w:r>
                          <w:rPr>
                            <w:sz w:val="10"/>
                          </w:rPr>
                          <w:t xml:space="preserve">  5.   4. 30</w:t>
                        </w:r>
                      </w:p>
                    </w:txbxContent>
                  </v:textbox>
                </v:shape>
                <v:shape id="テキスト ボックス 402" o:spid="_x0000_s1085" type="#_x0000_t202" style="position:absolute;left:1905;top:13239;width:15843;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rsidR="009E1D41" w:rsidRPr="00BE1456" w:rsidRDefault="009E1D41" w:rsidP="00CA4C7A">
                        <w:pPr>
                          <w:spacing w:line="180" w:lineRule="atLeast"/>
                          <w:rPr>
                            <w:rFonts w:ascii="Meiryo UI" w:eastAsia="Meiryo UI" w:hAnsi="Meiryo UI"/>
                            <w:sz w:val="12"/>
                          </w:rPr>
                        </w:pPr>
                        <w:r w:rsidRPr="00BE1456">
                          <w:rPr>
                            <w:rFonts w:ascii="Meiryo UI" w:eastAsia="Meiryo UI" w:hAnsi="Meiryo UI" w:hint="eastAsia"/>
                            <w:sz w:val="12"/>
                          </w:rPr>
                          <w:t>大阪市住之江区南港北○―○―○</w:t>
                        </w:r>
                      </w:p>
                      <w:p w:rsidR="009E1D41" w:rsidRPr="00BE1456" w:rsidRDefault="009E1D41" w:rsidP="00CA4C7A">
                        <w:pPr>
                          <w:spacing w:line="180" w:lineRule="atLeast"/>
                          <w:rPr>
                            <w:rFonts w:ascii="Meiryo UI" w:eastAsia="Meiryo UI" w:hAnsi="Meiryo UI"/>
                            <w:sz w:val="12"/>
                          </w:rPr>
                        </w:pPr>
                        <w:r>
                          <w:rPr>
                            <w:rFonts w:ascii="Meiryo UI" w:eastAsia="Meiryo UI" w:hAnsi="Meiryo UI" w:hint="eastAsia"/>
                            <w:sz w:val="12"/>
                          </w:rPr>
                          <w:t xml:space="preserve">株式会社　　　</w:t>
                        </w:r>
                        <w:r w:rsidRPr="00BE1456">
                          <w:rPr>
                            <w:rFonts w:ascii="Meiryo UI" w:eastAsia="Meiryo UI" w:hAnsi="Meiryo UI" w:hint="eastAsia"/>
                            <w:sz w:val="12"/>
                          </w:rPr>
                          <w:t>咲洲石油店</w:t>
                        </w:r>
                      </w:p>
                    </w:txbxContent>
                  </v:textbox>
                </v:shape>
              </v:group>
            </w:pict>
          </mc:Fallback>
        </mc:AlternateContent>
      </w:r>
      <w:r>
        <w:rPr>
          <w:rFonts w:hint="eastAsia"/>
          <w:noProof/>
        </w:rPr>
        <mc:AlternateContent>
          <mc:Choice Requires="wps">
            <w:drawing>
              <wp:anchor distT="0" distB="0" distL="114300" distR="114300" simplePos="0" relativeHeight="251993088" behindDoc="0" locked="0" layoutInCell="1" allowOverlap="1" wp14:anchorId="2341D15E" wp14:editId="2F09CBE8">
                <wp:simplePos x="0" y="0"/>
                <wp:positionH relativeFrom="margin">
                  <wp:posOffset>85729</wp:posOffset>
                </wp:positionH>
                <wp:positionV relativeFrom="paragraph">
                  <wp:posOffset>461010</wp:posOffset>
                </wp:positionV>
                <wp:extent cx="2870835" cy="1819910"/>
                <wp:effectExtent l="0" t="0" r="24765" b="27940"/>
                <wp:wrapNone/>
                <wp:docPr id="415" name="正方形/長方形 415"/>
                <wp:cNvGraphicFramePr/>
                <a:graphic xmlns:a="http://schemas.openxmlformats.org/drawingml/2006/main">
                  <a:graphicData uri="http://schemas.microsoft.com/office/word/2010/wordprocessingShape">
                    <wps:wsp>
                      <wps:cNvSpPr/>
                      <wps:spPr>
                        <a:xfrm>
                          <a:off x="0" y="0"/>
                          <a:ext cx="2870835" cy="18199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C010" id="正方形/長方形 415" o:spid="_x0000_s1026" style="position:absolute;left:0;text-align:left;margin-left:6.75pt;margin-top:36.3pt;width:226.05pt;height:143.3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q3lgIAAFMFAAAOAAAAZHJzL2Uyb0RvYy54bWysVMFu1DAQvSPxD5bvNMmypdtVs9WqVRFS&#10;1a5oUc+uYzeRbI+xvZtd/gM+oJw5Iw58DpX4C8ZONq3aigMiB2fGM/PG8zzjg8O1VmQlnG/AlLTY&#10;ySkRhkPVmJuSfrg8eTWhxAdmKqbAiJJuhKeHs5cvDlo7FSOoQVXCEQQxftraktYh2GmWeV4LzfwO&#10;WGHQKMFpFlB1N1nlWIvoWmWjPH+TteAq64AL73H3uDPSWcKXUvBwLqUXgaiS4tlCWl1ar+OazQ7Y&#10;9MYxWze8Pwb7h1No1hhMOkAds8DI0jVPoHTDHXiQYYeDzkDKhotUA1ZT5I+quaiZFakWJMfbgSb/&#10;/2D52WrhSFOVdFzsUmKYxku6+/b17suPXz9vs9+fv3cSiWYkq7V+ijEXduF6zaMYK19Lp+MfayLr&#10;RPBmIFisA+G4OZrs5ZPXmIejrZgU+/tFuoLsPtw6H94K0CQKJXV4g4lYtjr1AVOi69YlZjNw0igV&#10;9+PJurMkKWyUiA7KvBcSC4zZE1BqLXGkHFkxbArGuTCh6Ew1q0S3vZvjFwvGfENE0hJgRJaYeMDu&#10;AWLbPsXuYHr/GCpSZw7B+d8O1gUPESkzmDAE68aAew5AYVV95s5/S1JHTWTpGqoNXr+Dbi685ScN&#10;0n7KfFgwh4OAI4PDHc5xkQrakkIvUVKD+/TcfvTH/kQrJS0OVkn9xyVzghL1zmDn7hfjcZzEpIx3&#10;90aouIeW64cWs9RHgNdU4DNieRKjf1BbUTrQV/gGzGNWNDHDMXdJeXBb5Sh0A4+vCBfzeXLD6bMs&#10;nJoLyyN4ZDW21eX6ijnb917Atj2D7RCy6aMW7HxjpIH5MoBsUn/e89rzjZObGqd/ZeLT8FBPXvdv&#10;4ewPAAAA//8DAFBLAwQUAAYACAAAACEAWvOdD+AAAAAJAQAADwAAAGRycy9kb3ducmV2LnhtbEyP&#10;zU7DMBCE70i8g7VI3KhDSkIJcapSiRM/UpqCxM2NlyQQr6PYbQNPz3KC245mNPtNvpxsLw44+s6R&#10;gstZBAKpdqajRsG2ur9YgPBBk9G9I1TwhR6WxelJrjPjjlTiYRMawSXkM62gDWHIpPR1i1b7mRuQ&#10;2Ht3o9WB5dhIM+ojl9texlGUSqs74g+tHnDdYv252VsF+PL6UX6/PdTPj/XKlbQO1V31pNT52bS6&#10;BRFwCn9h+MVndCiYaef2ZLzoWc8TTiq4jlMQ7F+lCR87BfPkJgZZ5PL/guIHAAD//wMAUEsBAi0A&#10;FAAGAAgAAAAhALaDOJL+AAAA4QEAABMAAAAAAAAAAAAAAAAAAAAAAFtDb250ZW50X1R5cGVzXS54&#10;bWxQSwECLQAUAAYACAAAACEAOP0h/9YAAACUAQAACwAAAAAAAAAAAAAAAAAvAQAAX3JlbHMvLnJl&#10;bHNQSwECLQAUAAYACAAAACEAWbOqt5YCAABTBQAADgAAAAAAAAAAAAAAAAAuAgAAZHJzL2Uyb0Rv&#10;Yy54bWxQSwECLQAUAAYACAAAACEAWvOdD+AAAAAJAQAADwAAAAAAAAAAAAAAAADwBAAAZHJzL2Rv&#10;d25yZXYueG1sUEsFBgAAAAAEAAQA8wAAAP0FAAAAAA==&#10;" filled="f" strokecolor="#243f60 [1604]" strokeweight="2pt">
                <w10:wrap anchorx="margin"/>
              </v:rect>
            </w:pict>
          </mc:Fallback>
        </mc:AlternateContent>
      </w:r>
      <w:r>
        <w:rPr>
          <w:rFonts w:ascii="Meiryo UI" w:eastAsia="Meiryo UI" w:hAnsi="Meiryo UI" w:hint="eastAsia"/>
          <w:sz w:val="24"/>
        </w:rPr>
        <w:t>（</w:t>
      </w:r>
      <w:r w:rsidRPr="00251309">
        <w:rPr>
          <w:rFonts w:ascii="Meiryo UI" w:eastAsia="Meiryo UI" w:hAnsi="Meiryo UI" w:hint="eastAsia"/>
          <w:sz w:val="24"/>
        </w:rPr>
        <w:t>表</w:t>
      </w:r>
      <w:r>
        <w:rPr>
          <w:rFonts w:ascii="Meiryo UI" w:eastAsia="Meiryo UI" w:hAnsi="Meiryo UI" w:hint="eastAsia"/>
          <w:sz w:val="24"/>
        </w:rPr>
        <w:t>面</w:t>
      </w:r>
      <w:r w:rsidRPr="00251309">
        <w:rPr>
          <w:rFonts w:ascii="Meiryo UI" w:eastAsia="Meiryo UI" w:hAnsi="Meiryo UI" w:hint="eastAsia"/>
          <w:sz w:val="24"/>
        </w:rPr>
        <w:t xml:space="preserve">）　</w:t>
      </w:r>
      <w:r>
        <w:rPr>
          <w:rFonts w:ascii="Meiryo UI" w:eastAsia="Meiryo UI" w:hAnsi="Meiryo UI" w:hint="eastAsia"/>
          <w:sz w:val="24"/>
        </w:rPr>
        <w:t xml:space="preserve">　</w:t>
      </w:r>
      <w:r w:rsidRPr="00251309">
        <w:rPr>
          <w:rFonts w:ascii="Meiryo UI" w:eastAsia="Meiryo UI" w:hAnsi="Meiryo UI" w:hint="eastAsia"/>
          <w:sz w:val="24"/>
        </w:rPr>
        <w:t xml:space="preserve">　　　　　　</w:t>
      </w:r>
      <w:r>
        <w:rPr>
          <w:rFonts w:ascii="Meiryo UI" w:eastAsia="Meiryo UI" w:hAnsi="Meiryo UI" w:hint="eastAsia"/>
          <w:sz w:val="24"/>
        </w:rPr>
        <w:t xml:space="preserve">　　　　　　　　　　</w:t>
      </w:r>
      <w:r w:rsidRPr="00251309">
        <w:rPr>
          <w:rFonts w:ascii="Meiryo UI" w:eastAsia="Meiryo UI" w:hAnsi="Meiryo UI" w:hint="eastAsia"/>
          <w:sz w:val="24"/>
        </w:rPr>
        <w:t xml:space="preserve">　　　　　　　</w:t>
      </w:r>
      <w:r>
        <w:rPr>
          <w:rFonts w:ascii="Meiryo UI" w:eastAsia="Meiryo UI" w:hAnsi="Meiryo UI" w:hint="eastAsia"/>
          <w:sz w:val="24"/>
        </w:rPr>
        <w:t xml:space="preserve">　</w:t>
      </w:r>
      <w:r w:rsidRPr="00251309">
        <w:rPr>
          <w:rFonts w:ascii="Meiryo UI" w:eastAsia="Meiryo UI" w:hAnsi="Meiryo UI" w:hint="eastAsia"/>
          <w:sz w:val="24"/>
        </w:rPr>
        <w:t xml:space="preserve">　</w:t>
      </w:r>
      <w:r>
        <w:rPr>
          <w:rFonts w:ascii="Meiryo UI" w:eastAsia="Meiryo UI" w:hAnsi="Meiryo UI" w:hint="eastAsia"/>
          <w:sz w:val="24"/>
        </w:rPr>
        <w:t xml:space="preserve">　</w:t>
      </w:r>
      <w:r w:rsidRPr="00251309">
        <w:rPr>
          <w:rFonts w:ascii="Meiryo UI" w:eastAsia="Meiryo UI" w:hAnsi="Meiryo UI" w:hint="eastAsia"/>
          <w:sz w:val="24"/>
        </w:rPr>
        <w:t>（裏</w:t>
      </w:r>
      <w:r>
        <w:rPr>
          <w:rFonts w:ascii="Meiryo UI" w:eastAsia="Meiryo UI" w:hAnsi="Meiryo UI" w:hint="eastAsia"/>
          <w:sz w:val="24"/>
        </w:rPr>
        <w:t>面</w:t>
      </w:r>
      <w:r w:rsidRPr="00251309">
        <w:rPr>
          <w:rFonts w:ascii="Meiryo UI" w:eastAsia="Meiryo UI" w:hAnsi="Meiryo UI" w:hint="eastAsia"/>
          <w:sz w:val="24"/>
        </w:rPr>
        <w:t>）</w:t>
      </w:r>
    </w:p>
    <w:p w:rsidR="00595BE6" w:rsidRPr="00595BE6" w:rsidRDefault="00595BE6" w:rsidP="00CA4C7A">
      <w:pPr>
        <w:spacing w:line="400" w:lineRule="exact"/>
        <w:ind w:firstLineChars="100" w:firstLine="240"/>
        <w:rPr>
          <w:rFonts w:ascii="Meiryo UI" w:eastAsia="Meiryo UI" w:hAnsi="Meiryo UI"/>
          <w:sz w:val="24"/>
        </w:rPr>
      </w:pPr>
    </w:p>
    <w:p w:rsidR="00595BE6" w:rsidRDefault="00595BE6" w:rsidP="00CA4C7A">
      <w:pPr>
        <w:spacing w:line="400" w:lineRule="exact"/>
        <w:ind w:firstLineChars="100" w:firstLine="240"/>
        <w:rPr>
          <w:rFonts w:ascii="Meiryo UI" w:eastAsia="Meiryo UI" w:hAnsi="Meiryo UI"/>
          <w:sz w:val="24"/>
        </w:rPr>
      </w:pPr>
    </w:p>
    <w:p w:rsidR="00595BE6" w:rsidRDefault="00595BE6" w:rsidP="00CA4C7A">
      <w:pPr>
        <w:spacing w:line="400" w:lineRule="exact"/>
        <w:ind w:firstLineChars="100" w:firstLine="240"/>
        <w:rPr>
          <w:rFonts w:ascii="Meiryo UI" w:eastAsia="Meiryo UI" w:hAnsi="Meiryo UI"/>
          <w:sz w:val="24"/>
        </w:rPr>
      </w:pPr>
    </w:p>
    <w:p w:rsidR="00595BE6" w:rsidRDefault="00595BE6" w:rsidP="00CA4C7A">
      <w:pPr>
        <w:spacing w:line="400" w:lineRule="exact"/>
        <w:ind w:firstLineChars="100" w:firstLine="210"/>
        <w:rPr>
          <w:rFonts w:ascii="Meiryo UI" w:eastAsia="Meiryo UI" w:hAnsi="Meiryo UI"/>
          <w:sz w:val="24"/>
        </w:rPr>
      </w:pPr>
      <w:r>
        <w:rPr>
          <w:rFonts w:hint="eastAsia"/>
          <w:noProof/>
        </w:rPr>
        <mc:AlternateContent>
          <mc:Choice Requires="wps">
            <w:drawing>
              <wp:anchor distT="0" distB="0" distL="114300" distR="114300" simplePos="0" relativeHeight="251997184" behindDoc="0" locked="0" layoutInCell="1" allowOverlap="1" wp14:anchorId="3ADFD465" wp14:editId="37E3EF4C">
                <wp:simplePos x="0" y="0"/>
                <wp:positionH relativeFrom="column">
                  <wp:posOffset>2222500</wp:posOffset>
                </wp:positionH>
                <wp:positionV relativeFrom="paragraph">
                  <wp:posOffset>239395</wp:posOffset>
                </wp:positionV>
                <wp:extent cx="457200" cy="273050"/>
                <wp:effectExtent l="0" t="0" r="0" b="0"/>
                <wp:wrapNone/>
                <wp:docPr id="411" name="テキスト ボックス 411"/>
                <wp:cNvGraphicFramePr/>
                <a:graphic xmlns:a="http://schemas.openxmlformats.org/drawingml/2006/main">
                  <a:graphicData uri="http://schemas.microsoft.com/office/word/2010/wordprocessingShape">
                    <wps:wsp>
                      <wps:cNvSpPr txBox="1"/>
                      <wps:spPr>
                        <a:xfrm>
                          <a:off x="0" y="0"/>
                          <a:ext cx="457200" cy="273050"/>
                        </a:xfrm>
                        <a:prstGeom prst="rect">
                          <a:avLst/>
                        </a:prstGeom>
                        <a:noFill/>
                        <a:ln w="6350">
                          <a:noFill/>
                        </a:ln>
                      </wps:spPr>
                      <wps:txbx>
                        <w:txbxContent>
                          <w:p w:rsidR="009E1D41" w:rsidRPr="009A1CBA" w:rsidRDefault="009E1D41" w:rsidP="00CA4C7A">
                            <w:pPr>
                              <w:rPr>
                                <w:sz w:val="10"/>
                              </w:rPr>
                            </w:pPr>
                            <w:r w:rsidRPr="009A1CBA">
                              <w:rPr>
                                <w:rFonts w:hint="eastAsia"/>
                                <w:sz w:val="10"/>
                              </w:rPr>
                              <w:t>○○○○</w:t>
                            </w:r>
                          </w:p>
                          <w:p w:rsidR="009E1D41" w:rsidRDefault="009E1D41" w:rsidP="00CA4C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FD465" id="テキスト ボックス 411" o:spid="_x0000_s1086" type="#_x0000_t202" style="position:absolute;left:0;text-align:left;margin-left:175pt;margin-top:18.85pt;width:36pt;height:2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f8PTgIAAG0EAAAOAAAAZHJzL2Uyb0RvYy54bWysVN1u0zAUvkfiHSzf07Rbu0HVdCqbipCm&#10;bdKGdu06Thsp8TG222RcrtLEQ/AKiGueJy/CZ6fdxuAKceMc+/x/3zmZnDRVyTbKuoJ0yge9PmdK&#10;S8oKvUz5p5v5m7ecOS90JkrSKuV3yvGT6etXk9qM1QGtqMyUZQii3bg2KV95b8ZJ4uRKVcL1yCgN&#10;ZU62Eh5Xu0wyK2pEr8rkoN8/SmqymbEklXN4PeuUfBrj57mS/jLPnfKsTDlq8/G08VyEM5lOxHhp&#10;hVkVcleG+IcqKlFoJH0MdSa8YGtb/BGqKqQlR7nvSaoSyvNCqtgDuhn0X3RzvRJGxV4AjjOPMLn/&#10;F1ZebK4sK7KUDwcDzrSoQFK7fWjvv7f3P9vtV9Zuv7XbbXv/A3cWjABZbdwYntcGvr55Tw2o3787&#10;PAYkmtxW4YseGfQA/+4RcNV4JvE4HB2DRM4kVAfHh/1RJCR5cjbW+Q+KKhaElFvwGWEWm3PnUQhM&#10;9yYhl6Z5UZaR01KzOuVHhwj5mwYepYZjaKErNUi+WTQdCqN9HwvK7tCepW5mnJHzAkWcC+evhMWQ&#10;oG4Mvr/EkZeEZLSTOFuR/fK392AP7qDlrMbQpdx9XgurOCs/arD6bjAchimNlwgOZ/a5ZvFco9fV&#10;KWGuwRuqiyKcrS/3Ym6pusV+zEJWqISWyJ1yvxdPfbcK2C+pZrNohLk0wp/rayND6ABegPimuRXW&#10;7HjwIPCC9uMpxi/o6Gw72GdrT3kRuQpAd6ju8MdMRwp3+xeW5vk9Wj39Jaa/AAAA//8DAFBLAwQU&#10;AAYACAAAACEAhA+UDuAAAAAJAQAADwAAAGRycy9kb3ducmV2LnhtbEyPQU/DMAyF70j8h8hI3FhC&#10;YbQqTaep0oSE4LCxCze38dqKJilNthV+PeYEN9vv6fl7xWq2gzjRFHrvNNwuFAhyjTe9azXs3zY3&#10;GYgQ0RkcvCMNXxRgVV5eFJgbf3ZbOu1iKzjEhRw1dDGOuZSh6chiWPiRHGsHP1mMvE6tNBOeOdwO&#10;MlHqQVrsHX/ocKSqo+Zjd7QanqvNK27rxGbfQ/X0cliPn/v3pdbXV/P6EUSkOf6Z4Ref0aFkptof&#10;nQli0HC3VNwl8pCmINhwnyR8qDVkKgVZFvJ/g/IHAAD//wMAUEsBAi0AFAAGAAgAAAAhALaDOJL+&#10;AAAA4QEAABMAAAAAAAAAAAAAAAAAAAAAAFtDb250ZW50X1R5cGVzXS54bWxQSwECLQAUAAYACAAA&#10;ACEAOP0h/9YAAACUAQAACwAAAAAAAAAAAAAAAAAvAQAAX3JlbHMvLnJlbHNQSwECLQAUAAYACAAA&#10;ACEAvOn/D04CAABtBAAADgAAAAAAAAAAAAAAAAAuAgAAZHJzL2Uyb0RvYy54bWxQSwECLQAUAAYA&#10;CAAAACEAhA+UDuAAAAAJAQAADwAAAAAAAAAAAAAAAACoBAAAZHJzL2Rvd25yZXYueG1sUEsFBgAA&#10;AAAEAAQA8wAAALUFAAAAAA==&#10;" filled="f" stroked="f" strokeweight=".5pt">
                <v:textbox>
                  <w:txbxContent>
                    <w:p w:rsidR="009E1D41" w:rsidRPr="009A1CBA" w:rsidRDefault="009E1D41" w:rsidP="00CA4C7A">
                      <w:pPr>
                        <w:rPr>
                          <w:sz w:val="10"/>
                        </w:rPr>
                      </w:pPr>
                      <w:r w:rsidRPr="009A1CBA">
                        <w:rPr>
                          <w:rFonts w:hint="eastAsia"/>
                          <w:sz w:val="10"/>
                        </w:rPr>
                        <w:t>○○○○</w:t>
                      </w:r>
                    </w:p>
                    <w:p w:rsidR="009E1D41" w:rsidRDefault="009E1D41" w:rsidP="00CA4C7A"/>
                  </w:txbxContent>
                </v:textbox>
              </v:shape>
            </w:pict>
          </mc:Fallback>
        </mc:AlternateContent>
      </w:r>
    </w:p>
    <w:p w:rsidR="00595BE6" w:rsidRDefault="00595BE6" w:rsidP="00CA4C7A">
      <w:pPr>
        <w:spacing w:line="400" w:lineRule="exact"/>
        <w:ind w:firstLineChars="100" w:firstLine="240"/>
        <w:rPr>
          <w:rFonts w:ascii="Meiryo UI" w:eastAsia="Meiryo UI" w:hAnsi="Meiryo UI"/>
          <w:sz w:val="24"/>
        </w:rPr>
      </w:pPr>
    </w:p>
    <w:p w:rsidR="00595BE6" w:rsidRDefault="00595BE6" w:rsidP="00CA4C7A">
      <w:pPr>
        <w:spacing w:line="400" w:lineRule="exact"/>
        <w:ind w:firstLineChars="100" w:firstLine="240"/>
        <w:rPr>
          <w:rFonts w:ascii="Meiryo UI" w:eastAsia="Meiryo UI" w:hAnsi="Meiryo UI"/>
          <w:sz w:val="24"/>
        </w:rPr>
      </w:pPr>
    </w:p>
    <w:p w:rsidR="00595BE6" w:rsidRDefault="00595BE6" w:rsidP="00CA4C7A">
      <w:pPr>
        <w:spacing w:line="400" w:lineRule="exact"/>
        <w:ind w:firstLineChars="100" w:firstLine="240"/>
        <w:rPr>
          <w:rFonts w:ascii="Meiryo UI" w:eastAsia="Meiryo UI" w:hAnsi="Meiryo UI"/>
          <w:sz w:val="24"/>
        </w:rPr>
      </w:pPr>
    </w:p>
    <w:p w:rsidR="00595BE6" w:rsidRDefault="002924E7" w:rsidP="00CA4C7A">
      <w:pPr>
        <w:spacing w:line="400" w:lineRule="exact"/>
        <w:ind w:firstLineChars="100" w:firstLine="210"/>
        <w:rPr>
          <w:rFonts w:ascii="Meiryo UI" w:eastAsia="Meiryo UI" w:hAnsi="Meiryo UI"/>
          <w:sz w:val="24"/>
        </w:rPr>
      </w:pPr>
      <w:r>
        <w:rPr>
          <w:rFonts w:hint="eastAsia"/>
          <w:noProof/>
        </w:rPr>
        <mc:AlternateContent>
          <mc:Choice Requires="wps">
            <w:drawing>
              <wp:anchor distT="0" distB="0" distL="114300" distR="114300" simplePos="0" relativeHeight="252070912" behindDoc="0" locked="0" layoutInCell="1" allowOverlap="1" wp14:anchorId="13520C8C" wp14:editId="4DB80790">
                <wp:simplePos x="0" y="0"/>
                <wp:positionH relativeFrom="column">
                  <wp:posOffset>944245</wp:posOffset>
                </wp:positionH>
                <wp:positionV relativeFrom="paragraph">
                  <wp:posOffset>71282</wp:posOffset>
                </wp:positionV>
                <wp:extent cx="1152525" cy="428625"/>
                <wp:effectExtent l="38100" t="19050" r="28575" b="28575"/>
                <wp:wrapNone/>
                <wp:docPr id="23" name="矢印: 下 23"/>
                <wp:cNvGraphicFramePr/>
                <a:graphic xmlns:a="http://schemas.openxmlformats.org/drawingml/2006/main">
                  <a:graphicData uri="http://schemas.microsoft.com/office/word/2010/wordprocessingShape">
                    <wps:wsp>
                      <wps:cNvSpPr/>
                      <wps:spPr>
                        <a:xfrm rot="10800000">
                          <a:off x="0" y="0"/>
                          <a:ext cx="1152525" cy="42862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FA17" id="矢印: 下 23" o:spid="_x0000_s1026" type="#_x0000_t67" style="position:absolute;left:0;text-align:left;margin-left:74.35pt;margin-top:5.6pt;width:90.75pt;height:33.75pt;rotation:18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SUtwIAAKYFAAAOAAAAZHJzL2Uyb0RvYy54bWysVFFu2zAM/R+wOwj6X21nSdcadYqgRYcB&#10;RVusHfqtylJtQBY1SYmTXWHYGQrsBPvcgTbsGqMkxw26Yh/DEsCgRPKRfCJ5dLzuFFkJ61rQFS32&#10;ckqE5lC3+r6iH27OXh1Q4jzTNVOgRUU3wtHj+csXR70pxQQaULWwBEG0K3tT0cZ7U2aZ443omNsD&#10;IzQqJdiOeTza+6y2rEf0TmWTPN/PerC1scCFc3h7mpR0HvGlFNxfSumEJ6qimJuPXxu/d+GbzY9Y&#10;eW+ZaVo+pMH+IYuOtRqDjlCnzDOytO0fUF3LLTiQfo9Dl4GULRexBqymyJ9Uc90wI2ItSI4zI03u&#10;/8Hyi9WVJW1d0clrSjTr8I1+PXz9+eVbSX58/0zwFinqjSvR8tpc2eHkUAz1rqXtiAXktcgP8vCL&#10;NGBhZB1Z3owsi7UnHC+LYjbBPyUcddPJwT7KiJolsABqrPNvBXQkCBWtodcLa6GP0Gx17nyy39oF&#10;Hw1nrVJ4z0qlSY9hDvNZSsaBauugDcrYWeJEWbJi2BN+XQzBd6wwFaUxo1B2KjRKfqNEwn8vJHKG&#10;tUxiSk8wGedC+yKpGlaLFGoW2UmZjx6xbqURMCBLTHLEHgDCJDzmu8VOMIN9cBWx2UfnofK/OY8e&#10;MTJoPzp3rQb7XGUKqxoiJ/stSYmawNId1BvsqNgSOHDO8LMWX/GcOX/FLM4WXuK+8Jf4kQrwoWCQ&#10;KGnAfnruPthjy6OWkh5ntaLu45JZQYl6p3EYDovpNAx3PExnbyZ4sLuau12NXnYngE9fxOyiGOy9&#10;2orSQneLa2URoqKKaY6xK8q93R5OfNohuJi4WCyiGQ60Yf5cXxsewAOroUFv1rfMmqGVPQ7BBWzn&#10;mpVPmjnZBk8Ni6UH2cZOf+R14BuXQWycYXGFbbN7jlaP63X+GwAA//8DAFBLAwQUAAYACAAAACEA&#10;gupU5d4AAAAJAQAADwAAAGRycy9kb3ducmV2LnhtbEyPQUvEMBCF74L/IYzgzU12W+xSmy6LuJeC&#10;oFUEb9l2bIrNpDbpbv33jie9vcd7vPmm2C1uECecQu9Jw3qlQCA1vu2p0/D6crjZggjRUGsGT6jh&#10;GwPsysuLwuStP9MznurYCR6hkBsNNsYxlzI0Fp0JKz8icfbhJ2ci26mT7WTOPO4GuVHqVjrTE1+w&#10;ZsR7i81nPTsNKu2+nt6qOjvMD4/9e5VUe5sara+vlv0diIhL/CvDLz6jQ8lMRz9TG8TAPt1mXGWx&#10;3oDgQpIoFkcNGQeyLOT/D8ofAAAA//8DAFBLAQItABQABgAIAAAAIQC2gziS/gAAAOEBAAATAAAA&#10;AAAAAAAAAAAAAAAAAABbQ29udGVudF9UeXBlc10ueG1sUEsBAi0AFAAGAAgAAAAhADj9If/WAAAA&#10;lAEAAAsAAAAAAAAAAAAAAAAALwEAAF9yZWxzLy5yZWxzUEsBAi0AFAAGAAgAAAAhAIR3VJS3AgAA&#10;pgUAAA4AAAAAAAAAAAAAAAAALgIAAGRycy9lMm9Eb2MueG1sUEsBAi0AFAAGAAgAAAAhAILqVOXe&#10;AAAACQEAAA8AAAAAAAAAAAAAAAAAEQUAAGRycy9kb3ducmV2LnhtbFBLBQYAAAAABAAEAPMAAAAc&#10;BgAAAAA=&#10;" adj="10800" filled="f" strokecolor="black [3213]" strokeweight="1.5pt"/>
            </w:pict>
          </mc:Fallback>
        </mc:AlternateContent>
      </w:r>
      <w:r>
        <w:rPr>
          <w:rFonts w:hint="eastAsia"/>
          <w:noProof/>
        </w:rPr>
        <mc:AlternateContent>
          <mc:Choice Requires="wps">
            <w:drawing>
              <wp:anchor distT="0" distB="0" distL="114300" distR="114300" simplePos="0" relativeHeight="251984896" behindDoc="0" locked="0" layoutInCell="1" allowOverlap="1" wp14:anchorId="0693C651" wp14:editId="6E2BB41D">
                <wp:simplePos x="0" y="0"/>
                <wp:positionH relativeFrom="column">
                  <wp:posOffset>4260850</wp:posOffset>
                </wp:positionH>
                <wp:positionV relativeFrom="paragraph">
                  <wp:posOffset>73187</wp:posOffset>
                </wp:positionV>
                <wp:extent cx="1152525" cy="428625"/>
                <wp:effectExtent l="38100" t="19050" r="28575" b="28575"/>
                <wp:wrapNone/>
                <wp:docPr id="421" name="矢印: 下 421"/>
                <wp:cNvGraphicFramePr/>
                <a:graphic xmlns:a="http://schemas.openxmlformats.org/drawingml/2006/main">
                  <a:graphicData uri="http://schemas.microsoft.com/office/word/2010/wordprocessingShape">
                    <wps:wsp>
                      <wps:cNvSpPr/>
                      <wps:spPr>
                        <a:xfrm rot="10800000">
                          <a:off x="0" y="0"/>
                          <a:ext cx="1152525" cy="42862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ECEFD" id="矢印: 下 421" o:spid="_x0000_s1026" type="#_x0000_t67" style="position:absolute;left:0;text-align:left;margin-left:335.5pt;margin-top:5.75pt;width:90.75pt;height:33.75pt;rotation:18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juQIAAKgFAAAOAAAAZHJzL2Uyb0RvYy54bWysVF1qGzEQfi/0DkLvzf5gp8nidTAJKYWQ&#10;hCYlz4pWihe0GlWSvXavUHqGQk/Qxx6opdfoSFpvTBr6UGrDMtLMfDPzaWZmJ5tOkbWwrgVd0+Ig&#10;p0RoDk2rH2r6/vb81RElzjPdMAVa1HQrHD2Zv3wx600lSliCaoQlCKJd1ZuaLr03VZY5vhQdcwdg&#10;hEalBNsxj0f7kDWW9YjeqazM88OsB9sYC1w4h7dnSUnnEV9Kwf2VlE54omqKufn4tfF7H77ZfMaq&#10;B8vMsuVDGuwfsuhYqzHoCHXGPCMr2/4B1bXcggPpDzh0GUjZchFrwGqK/Ek1N0tmRKwFyXFmpMn9&#10;P1h+ub62pG1qOikLSjTr8JF+ffn68/O3ivz4/omEaySpN65C2xtzbYeTQzFUvJG2IxaQ2SI/ysMv&#10;EoGlkU3keTvyLDaecLwsimmJf0o46ibl0SHKiJolsABqrPNvBHQkCDVtoNcLa6GP0Gx94Xyy39kF&#10;Hw3nrVJ4zyqlSY9hjvNpSsaBapugDcrYW+JUWbJm2BV+EwvE4HtWeFIaMwplp0Kj5LdKJPx3QiJr&#10;WEsZU3qCyTgX2hdJtWSNSKGmkZ2U+egR61YaAQOyxCRH7AEgzMJjvjvsBDPYB1cR2310Hir/m/Po&#10;ESOD9qNz12qwz1WmsKohcrLfkZSoCSzdQ7PFnootgSPnDD9v8RUvmPPXzOJ04SVuDH+FH6kAHwoG&#10;iZIl2I/P3Qd7bHrUUtLjtNbUfVgxKyhRbzWOw3ExmYTxjofJ9HWJB7uvud/X6FV3Cvj02PCYXRSD&#10;vVc7UVro7nCxLEJUVDHNMXZNube7w6lPWwRXExeLRTTDkTbMX+gbwwN4YDU06O3mjlkztLLHIbiE&#10;3WSz6kkzJ9vgqWGx8iDb2OmPvA584zqIjTOsrrBv9s/R6nHBzn8DAAD//wMAUEsDBBQABgAIAAAA&#10;IQDQZFmG4QAAAAkBAAAPAAAAZHJzL2Rvd25yZXYueG1sTI/BTsMwEETvSPyDtUjcqJ3SNiXEqSpE&#10;L5GQSkCVenPjJY6I7RA7bfh7lhPcdjSj2Tf5ZrIdO+MQWu8kJDMBDF3tdesaCe9vu7s1sBCV06rz&#10;DiV8Y4BNcX2Vq0z7i3vFcxUbRiUuZEqCibHPOA+1QavCzPfoyPvwg1WR5NBwPagLlduOz4VYcata&#10;Rx+M6vHJYP1ZjVaCWDRf+0NZpbvx+aU9lvfl1iyUlLc30/YRWMQp/oXhF5/QoSCmkx+dDqyTsEoT&#10;2hLJSJbAKLBezuk4SUgfBPAi5/8XFD8AAAD//wMAUEsBAi0AFAAGAAgAAAAhALaDOJL+AAAA4QEA&#10;ABMAAAAAAAAAAAAAAAAAAAAAAFtDb250ZW50X1R5cGVzXS54bWxQSwECLQAUAAYACAAAACEAOP0h&#10;/9YAAACUAQAACwAAAAAAAAAAAAAAAAAvAQAAX3JlbHMvLnJlbHNQSwECLQAUAAYACAAAACEA3Bwv&#10;47kCAACoBQAADgAAAAAAAAAAAAAAAAAuAgAAZHJzL2Uyb0RvYy54bWxQSwECLQAUAAYACAAAACEA&#10;0GRZhuEAAAAJAQAADwAAAAAAAAAAAAAAAAATBQAAZHJzL2Rvd25yZXYueG1sUEsFBgAAAAAEAAQA&#10;8wAAACEGAAAAAA==&#10;" adj="10800" filled="f" strokecolor="black [3213]" strokeweight="1.5pt"/>
            </w:pict>
          </mc:Fallback>
        </mc:AlternateContent>
      </w:r>
    </w:p>
    <w:p w:rsidR="00595BE6" w:rsidRDefault="002924E7" w:rsidP="00CA4C7A">
      <w:pPr>
        <w:spacing w:line="400" w:lineRule="exact"/>
        <w:ind w:firstLineChars="100" w:firstLine="240"/>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2072960" behindDoc="0" locked="0" layoutInCell="1" allowOverlap="1" wp14:anchorId="13FA9DFE" wp14:editId="108BE315">
                <wp:simplePos x="0" y="0"/>
                <wp:positionH relativeFrom="column">
                  <wp:posOffset>85725</wp:posOffset>
                </wp:positionH>
                <wp:positionV relativeFrom="paragraph">
                  <wp:posOffset>243840</wp:posOffset>
                </wp:positionV>
                <wp:extent cx="2878455" cy="1084580"/>
                <wp:effectExtent l="0" t="0" r="17145" b="20320"/>
                <wp:wrapNone/>
                <wp:docPr id="61" name="正方形/長方形 61"/>
                <wp:cNvGraphicFramePr/>
                <a:graphic xmlns:a="http://schemas.openxmlformats.org/drawingml/2006/main">
                  <a:graphicData uri="http://schemas.microsoft.com/office/word/2010/wordprocessingShape">
                    <wps:wsp>
                      <wps:cNvSpPr/>
                      <wps:spPr>
                        <a:xfrm>
                          <a:off x="0" y="0"/>
                          <a:ext cx="2878455" cy="1084580"/>
                        </a:xfrm>
                        <a:prstGeom prst="rect">
                          <a:avLst/>
                        </a:prstGeom>
                      </wps:spPr>
                      <wps:style>
                        <a:lnRef idx="2">
                          <a:schemeClr val="dk1"/>
                        </a:lnRef>
                        <a:fillRef idx="1">
                          <a:schemeClr val="lt1"/>
                        </a:fillRef>
                        <a:effectRef idx="0">
                          <a:schemeClr val="dk1"/>
                        </a:effectRef>
                        <a:fontRef idx="minor">
                          <a:schemeClr val="dk1"/>
                        </a:fontRef>
                      </wps:style>
                      <wps:txbx>
                        <w:txbxContent>
                          <w:p w:rsidR="009E1D41" w:rsidRDefault="009E1D41" w:rsidP="004823E4">
                            <w:pPr>
                              <w:spacing w:line="400" w:lineRule="exact"/>
                              <w:rPr>
                                <w:rFonts w:ascii="Meiryo UI" w:eastAsia="Meiryo UI" w:hAnsi="Meiryo UI"/>
                                <w:sz w:val="22"/>
                              </w:rPr>
                            </w:pPr>
                            <w:r>
                              <w:rPr>
                                <w:rFonts w:ascii="Meiryo UI" w:eastAsia="Meiryo UI" w:hAnsi="Meiryo UI"/>
                                <w:sz w:val="22"/>
                              </w:rPr>
                              <w:t xml:space="preserve"> </w:t>
                            </w:r>
                            <w:r w:rsidRPr="004823E4">
                              <w:rPr>
                                <w:rFonts w:ascii="Meiryo UI" w:eastAsia="Meiryo UI" w:hAnsi="Meiryo UI" w:hint="eastAsia"/>
                                <w:sz w:val="22"/>
                              </w:rPr>
                              <w:t>免税証は１リットル</w:t>
                            </w:r>
                            <w:r>
                              <w:rPr>
                                <w:rFonts w:ascii="Meiryo UI" w:eastAsia="Meiryo UI" w:hAnsi="Meiryo UI" w:hint="eastAsia"/>
                                <w:sz w:val="22"/>
                              </w:rPr>
                              <w:t>～</w:t>
                            </w:r>
                            <w:r>
                              <w:rPr>
                                <w:rFonts w:ascii="Meiryo UI" w:eastAsia="Meiryo UI" w:hAnsi="Meiryo UI"/>
                                <w:sz w:val="22"/>
                              </w:rPr>
                              <w:t>100</w:t>
                            </w:r>
                            <w:r>
                              <w:rPr>
                                <w:rFonts w:ascii="Meiryo UI" w:eastAsia="Meiryo UI" w:hAnsi="Meiryo UI" w:hint="eastAsia"/>
                                <w:sz w:val="22"/>
                              </w:rPr>
                              <w:t>キロ</w:t>
                            </w:r>
                            <w:r w:rsidRPr="004823E4">
                              <w:rPr>
                                <w:rFonts w:ascii="Meiryo UI" w:eastAsia="Meiryo UI" w:hAnsi="Meiryo UI" w:hint="eastAsia"/>
                                <w:sz w:val="22"/>
                              </w:rPr>
                              <w:t>リットル</w:t>
                            </w:r>
                            <w:r>
                              <w:rPr>
                                <w:rFonts w:ascii="Meiryo UI" w:eastAsia="Meiryo UI" w:hAnsi="Meiryo UI" w:hint="eastAsia"/>
                                <w:sz w:val="22"/>
                              </w:rPr>
                              <w:t>まで、</w:t>
                            </w:r>
                          </w:p>
                          <w:p w:rsidR="009E1D41" w:rsidRPr="00D16B03" w:rsidRDefault="009E1D41" w:rsidP="004823E4">
                            <w:pPr>
                              <w:spacing w:line="400" w:lineRule="exact"/>
                              <w:rPr>
                                <w:rFonts w:ascii="Meiryo UI" w:eastAsia="Meiryo UI" w:hAnsi="Meiryo UI"/>
                                <w:sz w:val="22"/>
                              </w:rPr>
                            </w:pPr>
                            <w:r w:rsidRPr="004823E4">
                              <w:rPr>
                                <w:rFonts w:ascii="Meiryo UI" w:eastAsia="Meiryo UI" w:hAnsi="Meiryo UI" w:hint="eastAsia"/>
                                <w:sz w:val="22"/>
                              </w:rPr>
                              <w:t>14種類あります。（P12参照）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A9DFE" id="正方形/長方形 61" o:spid="_x0000_s1087" style="position:absolute;left:0;text-align:left;margin-left:6.75pt;margin-top:19.2pt;width:226.65pt;height:85.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vTggIAACoFAAAOAAAAZHJzL2Uyb0RvYy54bWysVM1uEzEQviPxDpbvdJMobUPUTRW1KkKq&#10;2ooU9ex47WaF7TG2k93wHvAAcOaMOPA4VOItGHt/GpWIA+LindmZb8Yz841PTmutyEY4X4LJ6fBg&#10;QIkwHIrS3Of07e3FiwklPjBTMAVG5HQrPD2dPX92UtmpGMEKVCEcwSDGTyub01UIdpplnq+EZv4A&#10;rDBolOA0C6i6+6xwrMLoWmWjweAoq8AV1gEX3uPf88ZIZym+lIKHaym9CETlFO8W0unSuYxnNjth&#10;03vH7Krk7TXYP9xCs9Jg0j7UOQuMrF35RyhdcgceZDjgoDOQsuQi1YDVDAdPqlmsmBWpFmyOt32b&#10;/P8Ly682N46URU6PhpQYpnFGD1+/PHz6/vPH5+zXx2+NRNCKraqsnyJiYW9cq3kUY921dDp+sSJS&#10;p/Zu+/aKOhCOP0eT48n48JASjrbhAOVJGkD2CLfOh1cCNIlCTh3OL7WVbS59wJTo2rmgEq/TXCBJ&#10;YatEvIMyb4TEmmLKhE5sEmfKkQ1DHhTvUjEYK3lGiCyV6kHDfSAVOlDrG2EiMawHDvYBH7P13ikj&#10;mNADdWnA/R0sG/+u6qbWWHaol3Ua4PioG9ESii1O1UFDd2/5RYn9vGQ+3DCH/MZNwJ0N13hIBVVO&#10;oZUoWYH7sO9/9EfaoZWSCvclp/79mjlBiXptkJAvh+NxXLCkjA+PR6i4Xcty12LW+gxwFMg5vF0S&#10;o39QnSgd6Dtc7XnMiiZmOObOKQ+uU85Cs8f4OHAxnyc3XCrLwqVZWB6Dx0ZHvtzWd8zZllQB+XgF&#10;3W6x6RNuNb4RaWC+DiDLRLzY6qav7QhwIRMf28cjbvyunrwen7jZbwAAAP//AwBQSwMEFAAGAAgA&#10;AAAhAKfULyLfAAAACQEAAA8AAABkcnMvZG93bnJldi54bWxMj0FPg0AUhO8m/ofNM/Fml9JKWmRp&#10;GpLGRE9iPXjbsk8gZd8SdkvBX+/zpMfJTGa+yXaT7cSIg28dKVguIhBIlTMt1QqO74eHDQgfNBnd&#10;OUIFM3rY5bc3mU6Nu9IbjmWoBZeQT7WCJoQ+ldJXDVrtF65HYu/LDVYHlkMtzaCvXG47GUdRIq1u&#10;iRca3WPRYHUuL1bB6yzDePxItt9j0c6m/CyeX7BQ6v5u2j+BCDiFvzD84jM65Mx0chcyXnSsV4+c&#10;VLDarEGwv04SvnJSEEfbGGSeyf8P8h8AAAD//wMAUEsBAi0AFAAGAAgAAAAhALaDOJL+AAAA4QEA&#10;ABMAAAAAAAAAAAAAAAAAAAAAAFtDb250ZW50X1R5cGVzXS54bWxQSwECLQAUAAYACAAAACEAOP0h&#10;/9YAAACUAQAACwAAAAAAAAAAAAAAAAAvAQAAX3JlbHMvLnJlbHNQSwECLQAUAAYACAAAACEAlJWr&#10;04ICAAAqBQAADgAAAAAAAAAAAAAAAAAuAgAAZHJzL2Uyb0RvYy54bWxQSwECLQAUAAYACAAAACEA&#10;p9QvIt8AAAAJAQAADwAAAAAAAAAAAAAAAADcBAAAZHJzL2Rvd25yZXYueG1sUEsFBgAAAAAEAAQA&#10;8wAAAOgFAAAAAA==&#10;" fillcolor="white [3201]" strokecolor="black [3200]" strokeweight="2pt">
                <v:textbox>
                  <w:txbxContent>
                    <w:p w:rsidR="009E1D41" w:rsidRDefault="009E1D41" w:rsidP="004823E4">
                      <w:pPr>
                        <w:spacing w:line="400" w:lineRule="exact"/>
                        <w:rPr>
                          <w:rFonts w:ascii="Meiryo UI" w:eastAsia="Meiryo UI" w:hAnsi="Meiryo UI"/>
                          <w:sz w:val="22"/>
                        </w:rPr>
                      </w:pPr>
                      <w:r>
                        <w:rPr>
                          <w:rFonts w:ascii="Meiryo UI" w:eastAsia="Meiryo UI" w:hAnsi="Meiryo UI"/>
                          <w:sz w:val="22"/>
                        </w:rPr>
                        <w:t xml:space="preserve"> </w:t>
                      </w:r>
                      <w:r w:rsidRPr="004823E4">
                        <w:rPr>
                          <w:rFonts w:ascii="Meiryo UI" w:eastAsia="Meiryo UI" w:hAnsi="Meiryo UI" w:hint="eastAsia"/>
                          <w:sz w:val="22"/>
                        </w:rPr>
                        <w:t>免税証は１リットル</w:t>
                      </w:r>
                      <w:r>
                        <w:rPr>
                          <w:rFonts w:ascii="Meiryo UI" w:eastAsia="Meiryo UI" w:hAnsi="Meiryo UI" w:hint="eastAsia"/>
                          <w:sz w:val="22"/>
                        </w:rPr>
                        <w:t>～</w:t>
                      </w:r>
                      <w:r>
                        <w:rPr>
                          <w:rFonts w:ascii="Meiryo UI" w:eastAsia="Meiryo UI" w:hAnsi="Meiryo UI"/>
                          <w:sz w:val="22"/>
                        </w:rPr>
                        <w:t>100</w:t>
                      </w:r>
                      <w:r>
                        <w:rPr>
                          <w:rFonts w:ascii="Meiryo UI" w:eastAsia="Meiryo UI" w:hAnsi="Meiryo UI" w:hint="eastAsia"/>
                          <w:sz w:val="22"/>
                        </w:rPr>
                        <w:t>キロ</w:t>
                      </w:r>
                      <w:r w:rsidRPr="004823E4">
                        <w:rPr>
                          <w:rFonts w:ascii="Meiryo UI" w:eastAsia="Meiryo UI" w:hAnsi="Meiryo UI" w:hint="eastAsia"/>
                          <w:sz w:val="22"/>
                        </w:rPr>
                        <w:t>リットル</w:t>
                      </w:r>
                      <w:r>
                        <w:rPr>
                          <w:rFonts w:ascii="Meiryo UI" w:eastAsia="Meiryo UI" w:hAnsi="Meiryo UI" w:hint="eastAsia"/>
                          <w:sz w:val="22"/>
                        </w:rPr>
                        <w:t>まで、</w:t>
                      </w:r>
                    </w:p>
                    <w:p w:rsidR="009E1D41" w:rsidRPr="00D16B03" w:rsidRDefault="009E1D41" w:rsidP="004823E4">
                      <w:pPr>
                        <w:spacing w:line="400" w:lineRule="exact"/>
                        <w:rPr>
                          <w:rFonts w:ascii="Meiryo UI" w:eastAsia="Meiryo UI" w:hAnsi="Meiryo UI"/>
                          <w:sz w:val="22"/>
                        </w:rPr>
                      </w:pPr>
                      <w:r w:rsidRPr="004823E4">
                        <w:rPr>
                          <w:rFonts w:ascii="Meiryo UI" w:eastAsia="Meiryo UI" w:hAnsi="Meiryo UI" w:hint="eastAsia"/>
                          <w:sz w:val="22"/>
                        </w:rPr>
                        <w:t>14種類あります。（P12参照）</w:t>
                      </w:r>
                    </w:p>
                  </w:txbxContent>
                </v:textbox>
              </v:rect>
            </w:pict>
          </mc:Fallback>
        </mc:AlternateContent>
      </w:r>
      <w:r>
        <w:rPr>
          <w:rFonts w:ascii="Meiryo UI" w:eastAsia="Meiryo UI" w:hAnsi="Meiryo UI"/>
          <w:noProof/>
          <w:sz w:val="24"/>
        </w:rPr>
        <mc:AlternateContent>
          <mc:Choice Requires="wps">
            <w:drawing>
              <wp:anchor distT="0" distB="0" distL="114300" distR="114300" simplePos="0" relativeHeight="252025856" behindDoc="0" locked="0" layoutInCell="1" allowOverlap="1">
                <wp:simplePos x="0" y="0"/>
                <wp:positionH relativeFrom="column">
                  <wp:posOffset>3380740</wp:posOffset>
                </wp:positionH>
                <wp:positionV relativeFrom="paragraph">
                  <wp:posOffset>248285</wp:posOffset>
                </wp:positionV>
                <wp:extent cx="2878455" cy="2176780"/>
                <wp:effectExtent l="0" t="0" r="17145" b="13970"/>
                <wp:wrapNone/>
                <wp:docPr id="40" name="正方形/長方形 40"/>
                <wp:cNvGraphicFramePr/>
                <a:graphic xmlns:a="http://schemas.openxmlformats.org/drawingml/2006/main">
                  <a:graphicData uri="http://schemas.microsoft.com/office/word/2010/wordprocessingShape">
                    <wps:wsp>
                      <wps:cNvSpPr/>
                      <wps:spPr>
                        <a:xfrm>
                          <a:off x="0" y="0"/>
                          <a:ext cx="2878455" cy="2176780"/>
                        </a:xfrm>
                        <a:prstGeom prst="rect">
                          <a:avLst/>
                        </a:prstGeom>
                      </wps:spPr>
                      <wps:style>
                        <a:lnRef idx="2">
                          <a:schemeClr val="dk1"/>
                        </a:lnRef>
                        <a:fillRef idx="1">
                          <a:schemeClr val="lt1"/>
                        </a:fillRef>
                        <a:effectRef idx="0">
                          <a:schemeClr val="dk1"/>
                        </a:effectRef>
                        <a:fontRef idx="minor">
                          <a:schemeClr val="dk1"/>
                        </a:fontRef>
                      </wps:style>
                      <wps:txbx>
                        <w:txbxContent>
                          <w:p w:rsidR="009E1D41" w:rsidRPr="00595BE6" w:rsidRDefault="009E1D41" w:rsidP="00595BE6">
                            <w:pPr>
                              <w:spacing w:line="400" w:lineRule="exact"/>
                              <w:rPr>
                                <w:rFonts w:ascii="Meiryo UI" w:eastAsia="Meiryo UI" w:hAnsi="Meiryo UI"/>
                                <w:sz w:val="22"/>
                              </w:rPr>
                            </w:pPr>
                            <w:r>
                              <w:rPr>
                                <w:rFonts w:ascii="Meiryo UI" w:eastAsia="Meiryo UI" w:hAnsi="Meiryo UI" w:hint="eastAsia"/>
                                <w:sz w:val="22"/>
                              </w:rPr>
                              <w:t xml:space="preserve">　</w:t>
                            </w:r>
                            <w:r w:rsidRPr="00595BE6">
                              <w:rPr>
                                <w:rFonts w:ascii="Meiryo UI" w:eastAsia="Meiryo UI" w:hAnsi="Meiryo UI" w:hint="eastAsia"/>
                                <w:sz w:val="22"/>
                              </w:rPr>
                              <w:t>免税証記載の販売業者から購入する場合は</w:t>
                            </w:r>
                            <w:r w:rsidRPr="00595BE6">
                              <w:rPr>
                                <w:rFonts w:ascii="Meiryo UI" w:eastAsia="Meiryo UI" w:hAnsi="Meiryo UI"/>
                                <w:sz w:val="22"/>
                              </w:rPr>
                              <w:t>、</w:t>
                            </w:r>
                            <w:r w:rsidRPr="00595BE6">
                              <w:rPr>
                                <w:rFonts w:ascii="Meiryo UI" w:eastAsia="Meiryo UI" w:hAnsi="Meiryo UI" w:hint="eastAsia"/>
                                <w:sz w:val="22"/>
                              </w:rPr>
                              <w:t>免税証の裏面は特に記入していただく必要はありませんので、そのまま渡して</w:t>
                            </w:r>
                            <w:r w:rsidRPr="00595BE6">
                              <w:rPr>
                                <w:rFonts w:ascii="Meiryo UI" w:eastAsia="Meiryo UI" w:hAnsi="Meiryo UI"/>
                                <w:sz w:val="22"/>
                              </w:rPr>
                              <w:t>ください</w:t>
                            </w:r>
                            <w:r w:rsidRPr="00595BE6">
                              <w:rPr>
                                <w:rFonts w:ascii="Meiryo UI" w:eastAsia="Meiryo UI" w:hAnsi="Meiryo UI" w:hint="eastAsia"/>
                                <w:sz w:val="22"/>
                              </w:rPr>
                              <w:t>。</w:t>
                            </w:r>
                          </w:p>
                          <w:p w:rsidR="009E1D41" w:rsidRPr="006A340B" w:rsidRDefault="009E1D41" w:rsidP="00D16B03">
                            <w:pPr>
                              <w:spacing w:line="400" w:lineRule="exact"/>
                              <w:rPr>
                                <w:rFonts w:ascii="Meiryo UI" w:eastAsia="Meiryo UI" w:hAnsi="Meiryo UI"/>
                                <w:b/>
                                <w:sz w:val="22"/>
                              </w:rPr>
                            </w:pPr>
                            <w:r>
                              <w:rPr>
                                <w:rFonts w:ascii="Meiryo UI" w:eastAsia="Meiryo UI" w:hAnsi="Meiryo UI" w:hint="eastAsia"/>
                                <w:sz w:val="22"/>
                              </w:rPr>
                              <w:t xml:space="preserve">　</w:t>
                            </w:r>
                            <w:r w:rsidRPr="000A6E36">
                              <w:rPr>
                                <w:rFonts w:ascii="Meiryo UI" w:eastAsia="Meiryo UI" w:hAnsi="Meiryo UI" w:hint="eastAsia"/>
                                <w:b/>
                                <w:sz w:val="22"/>
                                <w:u w:val="single"/>
                              </w:rPr>
                              <w:t>やむを得ず免税証記載の販売業者以外から購入する場合のみ</w:t>
                            </w:r>
                            <w:r w:rsidRPr="00D16B03">
                              <w:rPr>
                                <w:rFonts w:ascii="Meiryo UI" w:eastAsia="Meiryo UI" w:hAnsi="Meiryo UI" w:hint="eastAsia"/>
                                <w:sz w:val="22"/>
                              </w:rPr>
                              <w:t>、</w:t>
                            </w:r>
                            <w:r w:rsidRPr="00595BE6">
                              <w:rPr>
                                <w:rFonts w:ascii="Meiryo UI" w:eastAsia="Meiryo UI" w:hAnsi="Meiryo UI" w:hint="eastAsia"/>
                                <w:sz w:val="22"/>
                              </w:rPr>
                              <w:t>免税証の裏面に免税軽油を購入される販売業者名、購入日、免税軽油使用者の住所</w:t>
                            </w:r>
                            <w:r>
                              <w:rPr>
                                <w:rFonts w:ascii="Meiryo UI" w:eastAsia="Meiryo UI" w:hAnsi="Meiryo UI" w:hint="eastAsia"/>
                                <w:sz w:val="22"/>
                              </w:rPr>
                              <w:t>、業種名</w:t>
                            </w:r>
                            <w:r w:rsidRPr="00595BE6">
                              <w:rPr>
                                <w:rFonts w:ascii="Meiryo UI" w:eastAsia="Meiryo UI" w:hAnsi="Meiryo UI" w:hint="eastAsia"/>
                                <w:sz w:val="22"/>
                              </w:rPr>
                              <w:t>及び氏名を記入してから販売業者に渡してください。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88" style="position:absolute;left:0;text-align:left;margin-left:266.2pt;margin-top:19.55pt;width:226.65pt;height:171.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Y+ggIAACoFAAAOAAAAZHJzL2Uyb0RvYy54bWysVM1uEzEQviPxDpbvdLNR2oSomypqVYRU&#10;tRUt6tnx2s0K/zF2shveAx4AzpwRBx6HSrwFY+9Pq1JxQFy8MzvzzXhmvvHhUaMV2QrwlTUFzfdG&#10;lAjDbVmZ24K+vT59MaPEB2ZKpqwRBd0JT48Wz58d1m4uxnZtVSmAYBDj57Ur6DoEN88yz9dCM79n&#10;nTBolBY0C6jCbVYCqzG6Vtl4NDrIagulA8uF9/j3pDXSRYovpeDhQkovAlEFxbuFdEI6V/HMFods&#10;fgvMrSveXYP9wy00qwwmHUKdsMDIBqo/QumKg/VWhj1udWalrLhINWA1+ehRNVdr5kSqBZvj3dAm&#10;///C8vPtJZCqLOgE22OYxhndff1y9+n7zx+fs18fv7USQSu2qnZ+jogrdwmd5lGMdTcSdPxiRaRJ&#10;7d0N7RVNIBx/jmfT2WR/nxKOtnE+PZjOUtTsHu7Ah1fCahKFggLOL7WVbc98wJTo2rugEq/TXiBJ&#10;YadEvIMyb4TEmmLKhE5sEscKyJYhD8p3eSwGYyXPCJGVUgMofwqkQg/qfCNMJIYNwNFTwPtsg3fK&#10;aE0YgLoyFv4Olq1/X3Vbayw7NKumHeC0H9HKljucKtiW7t7x0wr7ecZ8uGSA/MZR486GCzyksnVB&#10;bSdRsrbw4an/0R9ph1ZKatyXgvr3GwaCEvXaICFf5pPIoJCUyf50jAo8tKweWsxGH1scRY6vg+NJ&#10;jP5B9aIEq29wtZcxK5qY4Zi7oDxArxyHdo/xceBiuUxuuFSOhTNz5XgMHhsd+XLd3DBwHakC8vHc&#10;9rvF5o+41fpGpLHLTbCySsSLrW772o0AFzJxqHs84sY/1JPX/RO3+A0AAP//AwBQSwMEFAAGAAgA&#10;AAAhAN+VydDgAAAACgEAAA8AAABkcnMvZG93bnJldi54bWxMj8FOg0AQhu8mvsNmTLzZhdZWQJbG&#10;kBgTPYn14G3LjkBkZwm7peDTO570ODNf/vn+fD/bXkw4+s6RgngVgUCqnemoUXB4e7xJQPigyeje&#10;ESpY0MO+uLzIdWbcmV5xqkIjOIR8phW0IQyZlL5u0Wq/cgMS3z7daHXgcWykGfWZw20v11G0k1Z3&#10;xB9aPWDZYv1VnayCl0WG6fC+S7+nsltM9VE+PWOp1PXV/HAPIuAc/mD41Wd1KNjp6E5kvOgVbDfr&#10;W0YVbNIYBANpsr0DceRFEqcgi1z+r1D8AAAA//8DAFBLAQItABQABgAIAAAAIQC2gziS/gAAAOEB&#10;AAATAAAAAAAAAAAAAAAAAAAAAABbQ29udGVudF9UeXBlc10ueG1sUEsBAi0AFAAGAAgAAAAhADj9&#10;If/WAAAAlAEAAAsAAAAAAAAAAAAAAAAALwEAAF9yZWxzLy5yZWxzUEsBAi0AFAAGAAgAAAAhAKG3&#10;Nj6CAgAAKgUAAA4AAAAAAAAAAAAAAAAALgIAAGRycy9lMm9Eb2MueG1sUEsBAi0AFAAGAAgAAAAh&#10;AN+VydDgAAAACgEAAA8AAAAAAAAAAAAAAAAA3AQAAGRycy9kb3ducmV2LnhtbFBLBQYAAAAABAAE&#10;APMAAADpBQAAAAA=&#10;" fillcolor="white [3201]" strokecolor="black [3200]" strokeweight="2pt">
                <v:textbox>
                  <w:txbxContent>
                    <w:p w:rsidR="009E1D41" w:rsidRPr="00595BE6" w:rsidRDefault="009E1D41" w:rsidP="00595BE6">
                      <w:pPr>
                        <w:spacing w:line="400" w:lineRule="exact"/>
                        <w:rPr>
                          <w:rFonts w:ascii="Meiryo UI" w:eastAsia="Meiryo UI" w:hAnsi="Meiryo UI"/>
                          <w:sz w:val="22"/>
                        </w:rPr>
                      </w:pPr>
                      <w:r>
                        <w:rPr>
                          <w:rFonts w:ascii="Meiryo UI" w:eastAsia="Meiryo UI" w:hAnsi="Meiryo UI" w:hint="eastAsia"/>
                          <w:sz w:val="22"/>
                        </w:rPr>
                        <w:t xml:space="preserve">　</w:t>
                      </w:r>
                      <w:r w:rsidRPr="00595BE6">
                        <w:rPr>
                          <w:rFonts w:ascii="Meiryo UI" w:eastAsia="Meiryo UI" w:hAnsi="Meiryo UI" w:hint="eastAsia"/>
                          <w:sz w:val="22"/>
                        </w:rPr>
                        <w:t>免税証記載の販売業者から購入する場合は</w:t>
                      </w:r>
                      <w:r w:rsidRPr="00595BE6">
                        <w:rPr>
                          <w:rFonts w:ascii="Meiryo UI" w:eastAsia="Meiryo UI" w:hAnsi="Meiryo UI"/>
                          <w:sz w:val="22"/>
                        </w:rPr>
                        <w:t>、</w:t>
                      </w:r>
                      <w:r w:rsidRPr="00595BE6">
                        <w:rPr>
                          <w:rFonts w:ascii="Meiryo UI" w:eastAsia="Meiryo UI" w:hAnsi="Meiryo UI" w:hint="eastAsia"/>
                          <w:sz w:val="22"/>
                        </w:rPr>
                        <w:t>免税証の裏面は特に記入していただく必要はありませんので、そのまま渡して</w:t>
                      </w:r>
                      <w:r w:rsidRPr="00595BE6">
                        <w:rPr>
                          <w:rFonts w:ascii="Meiryo UI" w:eastAsia="Meiryo UI" w:hAnsi="Meiryo UI"/>
                          <w:sz w:val="22"/>
                        </w:rPr>
                        <w:t>ください</w:t>
                      </w:r>
                      <w:r w:rsidRPr="00595BE6">
                        <w:rPr>
                          <w:rFonts w:ascii="Meiryo UI" w:eastAsia="Meiryo UI" w:hAnsi="Meiryo UI" w:hint="eastAsia"/>
                          <w:sz w:val="22"/>
                        </w:rPr>
                        <w:t>。</w:t>
                      </w:r>
                    </w:p>
                    <w:p w:rsidR="009E1D41" w:rsidRPr="006A340B" w:rsidRDefault="009E1D41" w:rsidP="00D16B03">
                      <w:pPr>
                        <w:spacing w:line="400" w:lineRule="exact"/>
                        <w:rPr>
                          <w:rFonts w:ascii="Meiryo UI" w:eastAsia="Meiryo UI" w:hAnsi="Meiryo UI"/>
                          <w:b/>
                          <w:sz w:val="22"/>
                        </w:rPr>
                      </w:pPr>
                      <w:r>
                        <w:rPr>
                          <w:rFonts w:ascii="Meiryo UI" w:eastAsia="Meiryo UI" w:hAnsi="Meiryo UI" w:hint="eastAsia"/>
                          <w:sz w:val="22"/>
                        </w:rPr>
                        <w:t xml:space="preserve">　</w:t>
                      </w:r>
                      <w:r w:rsidRPr="000A6E36">
                        <w:rPr>
                          <w:rFonts w:ascii="Meiryo UI" w:eastAsia="Meiryo UI" w:hAnsi="Meiryo UI" w:hint="eastAsia"/>
                          <w:b/>
                          <w:sz w:val="22"/>
                          <w:u w:val="single"/>
                        </w:rPr>
                        <w:t>やむを得ず免税証記載の販売業者以外から購入する場合のみ</w:t>
                      </w:r>
                      <w:r w:rsidRPr="00D16B03">
                        <w:rPr>
                          <w:rFonts w:ascii="Meiryo UI" w:eastAsia="Meiryo UI" w:hAnsi="Meiryo UI" w:hint="eastAsia"/>
                          <w:sz w:val="22"/>
                        </w:rPr>
                        <w:t>、</w:t>
                      </w:r>
                      <w:r w:rsidRPr="00595BE6">
                        <w:rPr>
                          <w:rFonts w:ascii="Meiryo UI" w:eastAsia="Meiryo UI" w:hAnsi="Meiryo UI" w:hint="eastAsia"/>
                          <w:sz w:val="22"/>
                        </w:rPr>
                        <w:t>免税証の裏面に免税軽油を購入される販売業者名、購入日、免税軽油使用者の住所</w:t>
                      </w:r>
                      <w:r>
                        <w:rPr>
                          <w:rFonts w:ascii="Meiryo UI" w:eastAsia="Meiryo UI" w:hAnsi="Meiryo UI" w:hint="eastAsia"/>
                          <w:sz w:val="22"/>
                        </w:rPr>
                        <w:t>、業種名</w:t>
                      </w:r>
                      <w:r w:rsidRPr="00595BE6">
                        <w:rPr>
                          <w:rFonts w:ascii="Meiryo UI" w:eastAsia="Meiryo UI" w:hAnsi="Meiryo UI" w:hint="eastAsia"/>
                          <w:sz w:val="22"/>
                        </w:rPr>
                        <w:t>及び氏名を記入してから販売業者に渡してください。</w:t>
                      </w:r>
                    </w:p>
                  </w:txbxContent>
                </v:textbox>
              </v:rect>
            </w:pict>
          </mc:Fallback>
        </mc:AlternateContent>
      </w:r>
    </w:p>
    <w:p w:rsidR="00595BE6" w:rsidRDefault="00595BE6" w:rsidP="00CA4C7A">
      <w:pPr>
        <w:spacing w:line="400" w:lineRule="exact"/>
        <w:ind w:firstLineChars="100" w:firstLine="240"/>
        <w:rPr>
          <w:rFonts w:ascii="Meiryo UI" w:eastAsia="Meiryo UI" w:hAnsi="Meiryo UI"/>
          <w:sz w:val="24"/>
        </w:rPr>
      </w:pPr>
    </w:p>
    <w:p w:rsidR="00595BE6" w:rsidRDefault="00595BE6" w:rsidP="00CA4C7A">
      <w:pPr>
        <w:spacing w:line="400" w:lineRule="exact"/>
        <w:ind w:firstLineChars="100" w:firstLine="240"/>
        <w:rPr>
          <w:rFonts w:ascii="Meiryo UI" w:eastAsia="Meiryo UI" w:hAnsi="Meiryo UI"/>
          <w:sz w:val="24"/>
        </w:rPr>
      </w:pPr>
    </w:p>
    <w:p w:rsidR="00595BE6" w:rsidRDefault="00595BE6" w:rsidP="00CA4C7A">
      <w:pPr>
        <w:spacing w:line="400" w:lineRule="exact"/>
        <w:ind w:firstLineChars="100" w:firstLine="240"/>
        <w:rPr>
          <w:rFonts w:ascii="Meiryo UI" w:eastAsia="Meiryo UI" w:hAnsi="Meiryo UI"/>
          <w:sz w:val="24"/>
        </w:rPr>
      </w:pPr>
    </w:p>
    <w:p w:rsidR="00595BE6" w:rsidRDefault="00595BE6" w:rsidP="00CA4C7A">
      <w:pPr>
        <w:spacing w:line="400" w:lineRule="exact"/>
        <w:ind w:firstLineChars="100" w:firstLine="240"/>
        <w:rPr>
          <w:rFonts w:ascii="Meiryo UI" w:eastAsia="Meiryo UI" w:hAnsi="Meiryo UI"/>
          <w:sz w:val="24"/>
        </w:rPr>
      </w:pPr>
    </w:p>
    <w:p w:rsidR="00595BE6" w:rsidRDefault="00595BE6" w:rsidP="00CA4C7A">
      <w:pPr>
        <w:spacing w:line="400" w:lineRule="exact"/>
        <w:ind w:firstLineChars="100" w:firstLine="240"/>
        <w:rPr>
          <w:rFonts w:ascii="Meiryo UI" w:eastAsia="Meiryo UI" w:hAnsi="Meiryo UI"/>
          <w:sz w:val="24"/>
        </w:rPr>
      </w:pPr>
    </w:p>
    <w:p w:rsidR="004823E4" w:rsidRDefault="004823E4" w:rsidP="00CA4C7A">
      <w:pPr>
        <w:spacing w:line="400" w:lineRule="exact"/>
        <w:ind w:firstLineChars="100" w:firstLine="240"/>
        <w:rPr>
          <w:rFonts w:ascii="Meiryo UI" w:eastAsia="Meiryo UI" w:hAnsi="Meiryo UI"/>
          <w:sz w:val="24"/>
        </w:rPr>
      </w:pPr>
    </w:p>
    <w:p w:rsidR="004823E4" w:rsidRDefault="004823E4" w:rsidP="00CA4C7A">
      <w:pPr>
        <w:spacing w:line="400" w:lineRule="exact"/>
        <w:ind w:firstLineChars="100" w:firstLine="240"/>
        <w:rPr>
          <w:rFonts w:ascii="Meiryo UI" w:eastAsia="Meiryo UI" w:hAnsi="Meiryo UI"/>
          <w:sz w:val="24"/>
        </w:rPr>
      </w:pPr>
    </w:p>
    <w:p w:rsidR="004823E4" w:rsidRPr="004823E4" w:rsidRDefault="004823E4" w:rsidP="004823E4">
      <w:pPr>
        <w:rPr>
          <w:rFonts w:ascii="Meiryo UI" w:eastAsia="Meiryo UI" w:hAnsi="Meiryo UI"/>
          <w:sz w:val="24"/>
        </w:rPr>
      </w:pPr>
      <w:r w:rsidRPr="003F535A">
        <w:rPr>
          <w:rFonts w:hint="eastAsia"/>
          <w:noProof/>
        </w:rPr>
        <mc:AlternateContent>
          <mc:Choice Requires="wpg">
            <w:drawing>
              <wp:anchor distT="0" distB="0" distL="114300" distR="114300" simplePos="0" relativeHeight="251991040" behindDoc="0" locked="0" layoutInCell="1" allowOverlap="1" wp14:anchorId="67B8D43F" wp14:editId="38B3649B">
                <wp:simplePos x="0" y="0"/>
                <wp:positionH relativeFrom="margin">
                  <wp:posOffset>6512</wp:posOffset>
                </wp:positionH>
                <wp:positionV relativeFrom="paragraph">
                  <wp:posOffset>274955</wp:posOffset>
                </wp:positionV>
                <wp:extent cx="1136063" cy="424815"/>
                <wp:effectExtent l="0" t="0" r="6985" b="32385"/>
                <wp:wrapNone/>
                <wp:docPr id="198" name="グループ化 198"/>
                <wp:cNvGraphicFramePr/>
                <a:graphic xmlns:a="http://schemas.openxmlformats.org/drawingml/2006/main">
                  <a:graphicData uri="http://schemas.microsoft.com/office/word/2010/wordprocessingGroup">
                    <wpg:wgp>
                      <wpg:cNvGrpSpPr/>
                      <wpg:grpSpPr bwMode="auto">
                        <a:xfrm>
                          <a:off x="0" y="0"/>
                          <a:ext cx="1136063" cy="424815"/>
                          <a:chOff x="-153" y="437"/>
                          <a:chExt cx="9717" cy="506"/>
                        </a:xfrm>
                      </wpg:grpSpPr>
                      <wps:wsp>
                        <wps:cNvPr id="203" name="AutoShape 43"/>
                        <wps:cNvSpPr>
                          <a:spLocks noChangeArrowheads="1"/>
                        </wps:cNvSpPr>
                        <wps:spPr bwMode="auto">
                          <a:xfrm>
                            <a:off x="-153" y="548"/>
                            <a:ext cx="9120" cy="36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07" name="Text Box 44"/>
                        <wps:cNvSpPr txBox="1">
                          <a:spLocks noChangeArrowheads="1"/>
                        </wps:cNvSpPr>
                        <wps:spPr bwMode="auto">
                          <a:xfrm>
                            <a:off x="564" y="437"/>
                            <a:ext cx="900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E00D46" w:rsidRDefault="009E1D41" w:rsidP="00CA4C7A">
                              <w:pPr>
                                <w:rPr>
                                  <w:rFonts w:ascii="Meiryo UI" w:eastAsia="Meiryo UI" w:hAnsi="Meiryo UI"/>
                                  <w:b/>
                                </w:rPr>
                              </w:pPr>
                              <w:r w:rsidRPr="00E00D46">
                                <w:rPr>
                                  <w:rFonts w:ascii="Meiryo UI" w:eastAsia="Meiryo UI" w:hAnsi="Meiryo UI" w:hint="eastAsia"/>
                                  <w:b/>
                                  <w:sz w:val="26"/>
                                  <w:szCs w:val="26"/>
                                </w:rPr>
                                <w:t>ご　注　意</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8D43F" id="グループ化 198" o:spid="_x0000_s1089" style="position:absolute;left:0;text-align:left;margin-left:.5pt;margin-top:21.65pt;width:89.45pt;height:33.45pt;z-index:251991040;mso-position-horizontal-relative:margin" coordorigin="-153,437" coordsize="971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MP7gMAAF8KAAAOAAAAZHJzL2Uyb0RvYy54bWzMVs1u4zYQvhfoOxC8K5ZkSZaEKIvEP0GB&#10;bHfRbNEzLVE/rUSqJB0pLXrZXHtuH6KXPkDfJuh7dEjJsp3doMUGLWoDAqkhhzPfzPdR56/6pkZ3&#10;VMiKswQ7ZzZGlKU8q1iR4K/fbawQI6kIy0jNGU3wPZX41cXnn513bUxdXvI6owKBEybjrk1wqVQb&#10;z2YyLWlD5BlvKQNjzkVDFExFMcsE6cB7U89c2w5mHRdZK3hKpYS3q8GIL4z/PKepepPnkipUJxhi&#10;U+YpzHOrn7OLcxIXgrRllY5hkE+IoiEVg0MnVyuiCNqJ6gNXTZUKLnmuzlLezHieVyk1OUA2jv0k&#10;m2vBd63JpYi7op1gAmif4PTJbtMv794KVGVQuwhKxUgDRXp8//vjw2+PD388Pvz658+/IG0CoLq2&#10;iGH9tWhv27difFEMM7TtXvMM9pKd4gaJPheNRgRyRL0B/H4CnPYKpfDSceaBHcwxSsHmuV7o+ENF&#10;0hLKprdZjg9mbZ0v9qb1uDtaOIthq28H2jgj8XDqTIc6Rqbjht6SB/jky+C7LUlLTVWkhmOEz7Uh&#10;zgG+S4DALELeXIelz4eFGjQNiGxvePqdRIwvS8IKeikE70pKMojLMWmcbNATCVv/FuEJKt8z5SLx&#10;HubIcaH3NcYA9wlQJG6FVNeUN0gPEgwdx7KvgDamhuTuRirT1tmYG8m+xShvaiDJHamREwSBqQtA&#10;Py6G0d6nyZbXVbap6tpMRLFd1gLB1gRvzG8MRx4vqxnqEhz5rm+iOLHJYxe2+X3MhckDsCexRnbN&#10;MjNWpKqHMURZM22mRiTGNPlOUXFbZh3KKo3G3I9cB8MEFMNdDIchUhcgdakSGAmuvqlUaYqtm/uD&#10;HENb/8cAJ++mU48OhnYdajz0ypZn91BvcG5oA+oKg5KLHzDqQKkSLL/fEUExqr9g0DMLz418kDYz&#10;CcMISi2ODdsjA2EpOEqwwmgYLtUghrtWVEUJ5zgmCcZ1E+eV0qzS0Q0xjRMg03/GKmD4wKp3upuv&#10;eI88T+N5xBGkeni/D/3fopcfeKdCNLEL+uLjMnRgwp5dJ8TS2B6W6N5hXDPFtOrQndOLQ7/2amxW&#10;fb65Yn6M7GgdrkPP8txgbXn2amVdbpaeFWychb+ar5bLlfOTrqvjxWWVZZTpY/bXneP9Mz0cL97h&#10;opouvOfJ+Ry/Z6dhDGTojcwcpeS4nn3lRtYmCBeWt/F8K1rYoWU70VUU2F7krTanKd1UjL48pRcL&#10;T1OBhKC6ahIcTur0vApNFdHhH6CAcgMWptBPxEH1297c14PIH7j5f9cLcyfDV4xJcvzi0p9Jx3MY&#10;H38XXvwFAAD//wMAUEsDBBQABgAIAAAAIQDdohTX3wAAAAgBAAAPAAAAZHJzL2Rvd25yZXYueG1s&#10;TI9PS8NAEMXvgt9hGcGb3aTxX2M2pRT1VARbQbxNk2kSmp0N2W2SfnunJ73N4z3e/F62nGyrBup9&#10;49hAPItAEReubLgy8LV7u3sG5QNyia1jMnAmD8v8+irDtHQjf9KwDZWSEvYpGqhD6FKtfVGTRT9z&#10;HbF4B9dbDCL7Spc9jlJuWz2PokdtsWH5UGNH65qK4/ZkDbyPOK6S+HXYHA/r88/u4eN7E5MxtzfT&#10;6gVUoCn8heGCL+iQC9Penbj0qhUtS4KB+yQBdbGfFgtQezniaA46z/T/AfkvAAAA//8DAFBLAQIt&#10;ABQABgAIAAAAIQC2gziS/gAAAOEBAAATAAAAAAAAAAAAAAAAAAAAAABbQ29udGVudF9UeXBlc10u&#10;eG1sUEsBAi0AFAAGAAgAAAAhADj9If/WAAAAlAEAAAsAAAAAAAAAAAAAAAAALwEAAF9yZWxzLy5y&#10;ZWxzUEsBAi0AFAAGAAgAAAAhAIR6cw/uAwAAXwoAAA4AAAAAAAAAAAAAAAAALgIAAGRycy9lMm9E&#10;b2MueG1sUEsBAi0AFAAGAAgAAAAhAN2iFNffAAAACAEAAA8AAAAAAAAAAAAAAAAASAYAAGRycy9k&#10;b3ducmV2LnhtbFBLBQYAAAAABAAEAPMAAABUBwAAAAA=&#10;">
                <v:roundrect id="AutoShape 43" o:spid="_x0000_s1090" style="position:absolute;left:-153;top:548;width:912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SxgAAANwAAAAPAAAAZHJzL2Rvd25yZXYueG1sRI9Pa8JA&#10;FMTvBb/D8gQvRTemRSW6igqW0EOh8c/5kX0m0ezbkF01fvtuodDjMDO/YRarztTiTq2rLCsYjyIQ&#10;xLnVFRcKDvvdcAbCeWSNtWVS8CQHq2XvZYGJtg/+pnvmCxEg7BJUUHrfJFK6vCSDbmQb4uCdbWvQ&#10;B9kWUrf4CHBTyziKJtJgxWGhxIa2JeXX7GYUfL1Pq8+PzTFtLvFh81xn9tWcUqUG/W49B+Gp8//h&#10;v3aqFcTRG/yeCUdALn8AAAD//wMAUEsBAi0AFAAGAAgAAAAhANvh9svuAAAAhQEAABMAAAAAAAAA&#10;AAAAAAAAAAAAAFtDb250ZW50X1R5cGVzXS54bWxQSwECLQAUAAYACAAAACEAWvQsW78AAAAVAQAA&#10;CwAAAAAAAAAAAAAAAAAfAQAAX3JlbHMvLnJlbHNQSwECLQAUAAYACAAAACEAx/ww0sYAAADcAAAA&#10;DwAAAAAAAAAAAAAAAAAHAgAAZHJzL2Rvd25yZXYueG1sUEsFBgAAAAADAAMAtwAAAPoCAAAAAA==&#10;">
                  <v:shadow on="t"/>
                  <v:textbox inset="5.85pt,.7pt,5.85pt,.7pt"/>
                </v:roundrect>
                <v:shape id="Text Box 44" o:spid="_x0000_s1091" type="#_x0000_t202" style="position:absolute;left:564;top:437;width:900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aTxgAAANwAAAAPAAAAZHJzL2Rvd25yZXYueG1sRI9ba8JA&#10;FITfBf/Dcgp9090KjZK6Siz0gi/eSunjMXtMgtmzIbvV2F/fFQQfh5n5hpnOO1uLE7W+cqzhaahA&#10;EOfOVFxo+Nq9DSYgfEA2WDsmDRfyMJ/1e1NMjTvzhk7bUIgIYZ+ihjKEJpXS5yVZ9EPXEEfv4FqL&#10;Icq2kKbFc4TbWo6USqTFiuNCiQ29lpQft79Ww1/ls4/1ahH2i+efd7VeJv47S7R+fOiyFxCBunAP&#10;39qfRsNIjeF6Jh4BOfsHAAD//wMAUEsBAi0AFAAGAAgAAAAhANvh9svuAAAAhQEAABMAAAAAAAAA&#10;AAAAAAAAAAAAAFtDb250ZW50X1R5cGVzXS54bWxQSwECLQAUAAYACAAAACEAWvQsW78AAAAVAQAA&#10;CwAAAAAAAAAAAAAAAAAfAQAAX3JlbHMvLnJlbHNQSwECLQAUAAYACAAAACEAo3dmk8YAAADcAAAA&#10;DwAAAAAAAAAAAAAAAAAHAgAAZHJzL2Rvd25yZXYueG1sUEsFBgAAAAADAAMAtwAAAPoCAAAAAA==&#10;" filled="f" stroked="f">
                  <v:textbox inset="5.85pt,.7pt,5.85pt,.7pt">
                    <w:txbxContent>
                      <w:p w:rsidR="009E1D41" w:rsidRPr="00E00D46" w:rsidRDefault="009E1D41" w:rsidP="00CA4C7A">
                        <w:pPr>
                          <w:rPr>
                            <w:rFonts w:ascii="Meiryo UI" w:eastAsia="Meiryo UI" w:hAnsi="Meiryo UI"/>
                            <w:b/>
                          </w:rPr>
                        </w:pPr>
                        <w:r w:rsidRPr="00E00D46">
                          <w:rPr>
                            <w:rFonts w:ascii="Meiryo UI" w:eastAsia="Meiryo UI" w:hAnsi="Meiryo UI" w:hint="eastAsia"/>
                            <w:b/>
                            <w:sz w:val="26"/>
                            <w:szCs w:val="26"/>
                          </w:rPr>
                          <w:t>ご　注　意</w:t>
                        </w:r>
                      </w:p>
                    </w:txbxContent>
                  </v:textbox>
                </v:shape>
                <w10:wrap anchorx="margin"/>
              </v:group>
            </w:pict>
          </mc:Fallback>
        </mc:AlternateContent>
      </w:r>
    </w:p>
    <w:p w:rsidR="00CA4C7A" w:rsidRPr="00FD57F0" w:rsidRDefault="00FD57F0" w:rsidP="00FD57F0">
      <w:pPr>
        <w:rPr>
          <w:rFonts w:ascii="Meiryo UI" w:eastAsia="Meiryo UI" w:hAnsi="Meiryo UI"/>
          <w:sz w:val="24"/>
        </w:rPr>
      </w:pPr>
      <w:r w:rsidRPr="003F535A">
        <w:rPr>
          <w:rFonts w:ascii="HGS創英ﾌﾟﾚｾﾞﾝｽEB" w:eastAsia="HGS創英ﾌﾟﾚｾﾞﾝｽEB" w:hint="eastAsia"/>
          <w:noProof/>
        </w:rPr>
        <mc:AlternateContent>
          <mc:Choice Requires="wpg">
            <w:drawing>
              <wp:anchor distT="0" distB="0" distL="114300" distR="114300" simplePos="0" relativeHeight="251990016" behindDoc="0" locked="0" layoutInCell="1" allowOverlap="1" wp14:anchorId="5527617A" wp14:editId="62D376FC">
                <wp:simplePos x="0" y="0"/>
                <wp:positionH relativeFrom="margin">
                  <wp:align>left</wp:align>
                </wp:positionH>
                <wp:positionV relativeFrom="paragraph">
                  <wp:posOffset>149225</wp:posOffset>
                </wp:positionV>
                <wp:extent cx="6119495" cy="2724150"/>
                <wp:effectExtent l="0" t="0" r="14605" b="19050"/>
                <wp:wrapNone/>
                <wp:docPr id="208" name="グループ化 208"/>
                <wp:cNvGraphicFramePr/>
                <a:graphic xmlns:a="http://schemas.openxmlformats.org/drawingml/2006/main">
                  <a:graphicData uri="http://schemas.microsoft.com/office/word/2010/wordprocessingGroup">
                    <wpg:wgp>
                      <wpg:cNvGrpSpPr/>
                      <wpg:grpSpPr bwMode="auto">
                        <a:xfrm>
                          <a:off x="0" y="0"/>
                          <a:ext cx="6119495" cy="2724150"/>
                          <a:chOff x="187" y="3973"/>
                          <a:chExt cx="8160" cy="2520"/>
                        </a:xfrm>
                      </wpg:grpSpPr>
                      <wps:wsp>
                        <wps:cNvPr id="213" name="AutoShape 46"/>
                        <wps:cNvSpPr>
                          <a:spLocks noChangeArrowheads="1"/>
                        </wps:cNvSpPr>
                        <wps:spPr bwMode="auto">
                          <a:xfrm>
                            <a:off x="187" y="3973"/>
                            <a:ext cx="8160" cy="2520"/>
                          </a:xfrm>
                          <a:prstGeom prst="foldedCorner">
                            <a:avLst>
                              <a:gd name="adj" fmla="val 11921"/>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16" name="Text Box 47"/>
                        <wps:cNvSpPr txBox="1">
                          <a:spLocks noChangeArrowheads="1"/>
                        </wps:cNvSpPr>
                        <wps:spPr bwMode="auto">
                          <a:xfrm>
                            <a:off x="299" y="4058"/>
                            <a:ext cx="7920"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4B3377" w:rsidRDefault="009E1D41" w:rsidP="006447FD">
                              <w:pPr>
                                <w:spacing w:line="400" w:lineRule="exact"/>
                                <w:rPr>
                                  <w:rFonts w:ascii="Meiryo UI" w:eastAsia="Meiryo UI" w:hAnsi="Meiryo UI"/>
                                  <w:b/>
                                  <w:sz w:val="28"/>
                                  <w:u w:val="single"/>
                                </w:rPr>
                              </w:pPr>
                              <w:r w:rsidRPr="006A430A">
                                <w:rPr>
                                  <w:rFonts w:ascii="Meiryo UI" w:eastAsia="Meiryo UI" w:hAnsi="Meiryo UI" w:hint="eastAsia"/>
                                  <w:b/>
                                  <w:sz w:val="28"/>
                                </w:rPr>
                                <w:t>○</w:t>
                              </w:r>
                              <w:r w:rsidRPr="001B0D0E">
                                <w:rPr>
                                  <w:rFonts w:ascii="Meiryo UI" w:eastAsia="Meiryo UI" w:hAnsi="Meiryo UI" w:hint="eastAsia"/>
                                  <w:b/>
                                  <w:sz w:val="28"/>
                                </w:rPr>
                                <w:t xml:space="preserve">　</w:t>
                              </w:r>
                              <w:r w:rsidRPr="004B3377">
                                <w:rPr>
                                  <w:rFonts w:ascii="Meiryo UI" w:eastAsia="Meiryo UI" w:hAnsi="Meiryo UI" w:hint="eastAsia"/>
                                  <w:b/>
                                  <w:sz w:val="28"/>
                                  <w:u w:val="single"/>
                                </w:rPr>
                                <w:t>免税証の分割使用はできません。</w:t>
                              </w:r>
                            </w:p>
                            <w:p w:rsidR="009E1D41" w:rsidRPr="000A6E36" w:rsidRDefault="009E1D41" w:rsidP="00683C18">
                              <w:pPr>
                                <w:spacing w:line="400" w:lineRule="exact"/>
                                <w:ind w:leftChars="100" w:left="210"/>
                                <w:rPr>
                                  <w:rFonts w:ascii="Meiryo UI" w:eastAsia="Meiryo UI" w:hAnsi="Meiryo UI"/>
                                  <w:sz w:val="28"/>
                                </w:rPr>
                              </w:pPr>
                              <w:r w:rsidRPr="000A6E36">
                                <w:rPr>
                                  <w:rFonts w:ascii="Meiryo UI" w:eastAsia="Meiryo UI" w:hAnsi="Meiryo UI" w:hint="eastAsia"/>
                                  <w:sz w:val="28"/>
                                </w:rPr>
                                <w:t>（1</w:t>
                              </w:r>
                              <w:r w:rsidRPr="000A6E36">
                                <w:rPr>
                                  <w:rFonts w:ascii="Meiryo UI" w:eastAsia="Meiryo UI" w:hAnsi="Meiryo UI"/>
                                  <w:sz w:val="28"/>
                                </w:rPr>
                                <w:t>00</w:t>
                              </w:r>
                              <w:r w:rsidRPr="000A6E36">
                                <w:rPr>
                                  <w:rFonts w:ascii="Meiryo UI" w:eastAsia="Meiryo UI" w:hAnsi="Meiryo UI" w:hint="eastAsia"/>
                                  <w:sz w:val="28"/>
                                </w:rPr>
                                <w:t>リットルの免税証を使用して7</w:t>
                              </w:r>
                              <w:r w:rsidRPr="000A6E36">
                                <w:rPr>
                                  <w:rFonts w:ascii="Meiryo UI" w:eastAsia="Meiryo UI" w:hAnsi="Meiryo UI"/>
                                  <w:sz w:val="28"/>
                                </w:rPr>
                                <w:t>0</w:t>
                              </w:r>
                              <w:r w:rsidRPr="000A6E36">
                                <w:rPr>
                                  <w:rFonts w:ascii="Meiryo UI" w:eastAsia="Meiryo UI" w:hAnsi="Meiryo UI" w:hint="eastAsia"/>
                                  <w:sz w:val="28"/>
                                </w:rPr>
                                <w:t>リットルの免税軽油を引取り、後日3</w:t>
                              </w:r>
                              <w:r w:rsidRPr="000A6E36">
                                <w:rPr>
                                  <w:rFonts w:ascii="Meiryo UI" w:eastAsia="Meiryo UI" w:hAnsi="Meiryo UI"/>
                                  <w:sz w:val="28"/>
                                </w:rPr>
                                <w:t>0</w:t>
                              </w:r>
                              <w:r w:rsidRPr="000A6E36">
                                <w:rPr>
                                  <w:rFonts w:ascii="Meiryo UI" w:eastAsia="Meiryo UI" w:hAnsi="Meiryo UI" w:hint="eastAsia"/>
                                  <w:sz w:val="28"/>
                                </w:rPr>
                                <w:t>リットルの免税軽油を引き取ること等はできません。）</w:t>
                              </w:r>
                            </w:p>
                            <w:p w:rsidR="009E1D41" w:rsidRDefault="009E1D41" w:rsidP="006447FD">
                              <w:pPr>
                                <w:spacing w:line="600" w:lineRule="exact"/>
                                <w:rPr>
                                  <w:rFonts w:ascii="Meiryo UI" w:eastAsia="Meiryo UI" w:hAnsi="Meiryo UI"/>
                                  <w:sz w:val="28"/>
                                </w:rPr>
                              </w:pPr>
                              <w:r w:rsidRPr="006A430A">
                                <w:rPr>
                                  <w:rFonts w:ascii="Meiryo UI" w:eastAsia="Meiryo UI" w:hAnsi="Meiryo UI" w:hint="eastAsia"/>
                                  <w:b/>
                                  <w:sz w:val="28"/>
                                </w:rPr>
                                <w:t>○</w:t>
                              </w:r>
                              <w:r w:rsidRPr="006529C3">
                                <w:rPr>
                                  <w:rFonts w:ascii="Meiryo UI" w:eastAsia="Meiryo UI" w:hAnsi="Meiryo UI" w:hint="eastAsia"/>
                                  <w:sz w:val="28"/>
                                </w:rPr>
                                <w:t xml:space="preserve">　</w:t>
                              </w:r>
                              <w:r w:rsidRPr="006F478B">
                                <w:rPr>
                                  <w:rFonts w:ascii="Meiryo UI" w:eastAsia="Meiryo UI" w:hAnsi="Meiryo UI" w:hint="eastAsia"/>
                                  <w:sz w:val="28"/>
                                </w:rPr>
                                <w:t>給油</w:t>
                              </w:r>
                              <w:r w:rsidRPr="006F478B">
                                <w:rPr>
                                  <w:rFonts w:ascii="Meiryo UI" w:eastAsia="Meiryo UI" w:hAnsi="Meiryo UI"/>
                                  <w:sz w:val="28"/>
                                </w:rPr>
                                <w:t>(</w:t>
                              </w:r>
                              <w:r>
                                <w:rPr>
                                  <w:rFonts w:ascii="Meiryo UI" w:eastAsia="Meiryo UI" w:hAnsi="Meiryo UI" w:hint="eastAsia"/>
                                  <w:sz w:val="28"/>
                                </w:rPr>
                                <w:t>購入</w:t>
                              </w:r>
                              <w:r w:rsidRPr="006F478B">
                                <w:rPr>
                                  <w:rFonts w:ascii="Meiryo UI" w:eastAsia="Meiryo UI" w:hAnsi="Meiryo UI"/>
                                  <w:sz w:val="28"/>
                                </w:rPr>
                                <w:t>)</w:t>
                              </w:r>
                              <w:r w:rsidRPr="006F478B">
                                <w:rPr>
                                  <w:rFonts w:ascii="Meiryo UI" w:eastAsia="Meiryo UI" w:hAnsi="Meiryo UI" w:hint="eastAsia"/>
                                  <w:sz w:val="28"/>
                                </w:rPr>
                                <w:t>の実態に見合った種類の免税証を交付申請してください。</w:t>
                              </w:r>
                            </w:p>
                            <w:p w:rsidR="009E1D41" w:rsidRPr="006A430A" w:rsidRDefault="009E1D41" w:rsidP="006A430A">
                              <w:pPr>
                                <w:spacing w:line="600" w:lineRule="exact"/>
                                <w:rPr>
                                  <w:rFonts w:ascii="Meiryo UI" w:eastAsia="Meiryo UI" w:hAnsi="Meiryo UI"/>
                                  <w:b/>
                                  <w:sz w:val="28"/>
                                  <w:u w:val="single"/>
                                </w:rPr>
                              </w:pPr>
                              <w:r w:rsidRPr="006A430A">
                                <w:rPr>
                                  <w:rFonts w:ascii="Meiryo UI" w:eastAsia="Meiryo UI" w:hAnsi="Meiryo UI" w:hint="eastAsia"/>
                                  <w:b/>
                                  <w:sz w:val="28"/>
                                </w:rPr>
                                <w:t xml:space="preserve">○　</w:t>
                              </w:r>
                              <w:r w:rsidRPr="006A430A">
                                <w:rPr>
                                  <w:rFonts w:ascii="Meiryo UI" w:eastAsia="Meiryo UI" w:hAnsi="Meiryo UI" w:hint="eastAsia"/>
                                  <w:b/>
                                  <w:sz w:val="28"/>
                                  <w:u w:val="single"/>
                                </w:rPr>
                                <w:t>免税証を他人に譲渡することは法律で禁止されています。</w:t>
                              </w:r>
                            </w:p>
                            <w:p w:rsidR="009E1D41" w:rsidRDefault="009E1D41" w:rsidP="006447FD">
                              <w:pPr>
                                <w:spacing w:line="400" w:lineRule="exact"/>
                                <w:jc w:val="right"/>
                                <w:rPr>
                                  <w:rFonts w:ascii="Meiryo UI" w:eastAsia="Meiryo UI" w:hAnsi="Meiryo UI"/>
                                  <w:sz w:val="22"/>
                                  <w:highlight w:val="yellow"/>
                                </w:rPr>
                              </w:pPr>
                              <w:r w:rsidRPr="00066FD9">
                                <w:rPr>
                                  <w:rFonts w:ascii="Meiryo UI" w:eastAsia="Meiryo UI" w:hAnsi="Meiryo UI" w:hint="eastAsia"/>
                                  <w:sz w:val="22"/>
                                  <w:highlight w:val="yellow"/>
                                </w:rPr>
                                <w:t>（地方税法第百四十四条の二十四）</w:t>
                              </w:r>
                            </w:p>
                            <w:p w:rsidR="009E1D41" w:rsidRDefault="009E1D41" w:rsidP="00195B36">
                              <w:pPr>
                                <w:spacing w:line="340" w:lineRule="exact"/>
                                <w:rPr>
                                  <w:rFonts w:ascii="Meiryo UI" w:eastAsia="Meiryo UI" w:hAnsi="Meiryo UI"/>
                                  <w:sz w:val="28"/>
                                </w:rPr>
                              </w:pPr>
                            </w:p>
                            <w:p w:rsidR="009E1D41" w:rsidRPr="006A430A" w:rsidRDefault="009E1D41" w:rsidP="006A430A">
                              <w:pPr>
                                <w:spacing w:line="340" w:lineRule="exact"/>
                                <w:ind w:left="280" w:hangingChars="100" w:hanging="280"/>
                                <w:rPr>
                                  <w:rFonts w:ascii="Meiryo UI" w:eastAsia="Meiryo UI" w:hAnsi="Meiryo UI"/>
                                  <w:sz w:val="28"/>
                                </w:rPr>
                              </w:pPr>
                              <w:r>
                                <w:rPr>
                                  <w:rFonts w:ascii="Meiryo UI" w:eastAsia="Meiryo UI" w:hAnsi="Meiryo UI" w:hint="eastAsia"/>
                                  <w:sz w:val="28"/>
                                </w:rPr>
                                <w:t xml:space="preserve">○　</w:t>
                              </w:r>
                              <w:r w:rsidRPr="006A430A">
                                <w:rPr>
                                  <w:rFonts w:ascii="Meiryo UI" w:eastAsia="Meiryo UI" w:hAnsi="Meiryo UI" w:hint="eastAsia"/>
                                  <w:sz w:val="28"/>
                                </w:rPr>
                                <w:t>免税証はマリーナや軽油の販売業者等に預けたりせず、ご自身で厳重に管理してください。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7617A" id="グループ化 208" o:spid="_x0000_s1092" style="position:absolute;left:0;text-align:left;margin-left:0;margin-top:11.75pt;width:481.85pt;height:214.5pt;z-index:251990016;mso-position-horizontal:left;mso-position-horizontal-relative:margin" coordorigin="187,3973" coordsize="81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oatQMAAOEJAAAOAAAAZHJzL2Uyb0RvYy54bWzUVstu3DYU3RfoPxDcj/UYjl6wHNjzMAq4&#10;TYAkH8CRqEcrkSrJscYpuqm3Xacf0U0/oH9j5D9ySUnjsRO3RYwWqBYCn5fnnnvuJU9f7NsGXTOp&#10;asFT7J24GDGeibzmZYrfvtnMIoyUpjynjeAsxTdM4RdnX3912ncJ80UlmpxJBEa4SvouxZXWXeI4&#10;KqtYS9WJ6BiHyULIlmroytLJJe3Bets4vusGTi9k3kmRMaVgdDVM4jNrvyhYpl8WhWIaNSkGbNr+&#10;pf1vzd85O6VJKWlX1dkIg34BipbWHA49mFpRTdFO1p+YautMCiUKfZKJ1hFFUWfM+gDeeO4jby6l&#10;2HXWlzLpy+5AE1D7iKcvNpt9d/1KojpPse9CqDhtIUh3v/xxd/v73e2fd7e/ffj1PTJTQFTflQms&#10;v5Td6+6VHAfKoYe2/bcih710p4VlYl/I1jACPqK9JfzmQDjba5TBYOB5MYkXGGUw54c+8RZjSLIK&#10;4mb2eVGIEczO43A+RCur1uP2yAsgpnbvwrcbHZoM5zoG7IjNIAd1qXsC1fMIfF3Rjtm4KEPIRKA3&#10;nwg8BxLsIkSCgTm70NBmKFHdlch+UIiLZUV5yc6lFH3FaA64PLMe0B9tMB0FW/+W40+5moj+C6Zo&#10;0kmlL5lokWmkuDA5mS+F5EzaSNLrK6WtuPNRIDT/HqOibSBVrmmDIIr+gJsm42IIxGTWeiyaOt/U&#10;TWM7stwuG4lga4o39rNOAzHHyxqO+hTHC39hUTyYU8cmXPt9zgTkD89tiht212Nb07oZ2oCy4SPd&#10;huFBKVuR3wDbUgzVAqobNCoh32HUQ6VIsfpxRyXDqPmGQ8RC4hsJa9uJohgkKY8ntkcTlGdgKMUa&#10;o6G51EMx2nWyLis4x7POcmEkVNR6EsOAaYQKUv6PNE28YNL0G6OlC7FHJHwkaaT3MD5B/7fE7cex&#10;LQTEXdhqRJNJ3GEMyT+UgfnCH3UwlZ9JhaO4JdwI96I27D4UKhdGpVYyRhk0OQyMWrHHjvlgANgi&#10;/1PsxutoHZEZ8YP1jLir1ex8sySzYOOFi9V8tVyuvJ/NuR5JqjrPGTfHTBeOR/5ZPRqvvuGqOFw5&#10;TyfGU7nlPIRhSQBfjLtHLnk+cS/8eLYJonBGNmQxi0M3mrlefBEHLonJavPQpauas+e79Oykb2sN&#10;T4qmblMcHSoDTZ6qAIeIGPj3VEC4gQsbaFuN78uD3m/39sYk8ZQI/4+KYe9EeEdYJ8c3j3moHPeh&#10;ffwyO/sIAAD//wMAUEsDBBQABgAIAAAAIQBg80Qx3wAAAAcBAAAPAAAAZHJzL2Rvd25yZXYueG1s&#10;TI9PS8NAFMTvgt9heYI3u/ljqsZsSinqqQi2gnh7zb4modm3IbtN0m/vetLjMMPMb4rVbDox0uBa&#10;ywriRQSCuLK65VrB5/717hGE88gaO8uk4EIOVuX1VYG5thN/0LjztQgl7HJU0Hjf51K6qiGDbmF7&#10;4uAd7WDQBznUUg84hXLTySSKltJgy2GhwZ42DVWn3dkoeJtwWqfxy7g9HTeX7332/rWNSanbm3n9&#10;DMLT7P/C8Isf0KEMTAd7Zu1EpyAc8QqSNAMR3Kdl+gDioOA+SzKQZSH/85c/AAAA//8DAFBLAQIt&#10;ABQABgAIAAAAIQC2gziS/gAAAOEBAAATAAAAAAAAAAAAAAAAAAAAAABbQ29udGVudF9UeXBlc10u&#10;eG1sUEsBAi0AFAAGAAgAAAAhADj9If/WAAAAlAEAAAsAAAAAAAAAAAAAAAAALwEAAF9yZWxzLy5y&#10;ZWxzUEsBAi0AFAAGAAgAAAAhAJ6/Chq1AwAA4QkAAA4AAAAAAAAAAAAAAAAALgIAAGRycy9lMm9E&#10;b2MueG1sUEsBAi0AFAAGAAgAAAAhAGDzRDHfAAAABwEAAA8AAAAAAAAAAAAAAAAADwYAAGRycy9k&#10;b3ducmV2LnhtbFBLBQYAAAAABAAEAPMAAAAbBw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6" o:spid="_x0000_s1093" type="#_x0000_t65" style="position:absolute;left:187;top:3973;width:8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mJxQAAANwAAAAPAAAAZHJzL2Rvd25yZXYueG1sRI9Pi8Iw&#10;FMTvwn6H8Bb2pqld/EM1iuxS9FSw7mGPj+bZFpuX0kStfnojCB6HmfkNs1z3phEX6lxtWcF4FIEg&#10;LqyuuVTwd0iHcxDOI2tsLJOCGzlYrz4GS0y0vfKeLrkvRYCwS1BB5X2bSOmKigy6kW2Jg3e0nUEf&#10;ZFdK3eE1wE0j4yiaSoM1h4UKW/qpqDjlZ6MgTf/P9ez3nsVZMTulk302324ypb4++80ChKfev8Ov&#10;9k4riMff8DwTjoBcPQAAAP//AwBQSwECLQAUAAYACAAAACEA2+H2y+4AAACFAQAAEwAAAAAAAAAA&#10;AAAAAAAAAAAAW0NvbnRlbnRfVHlwZXNdLnhtbFBLAQItABQABgAIAAAAIQBa9CxbvwAAABUBAAAL&#10;AAAAAAAAAAAAAAAAAB8BAABfcmVscy8ucmVsc1BLAQItABQABgAIAAAAIQBrD5mJxQAAANwAAAAP&#10;AAAAAAAAAAAAAAAAAAcCAABkcnMvZG93bnJldi54bWxQSwUGAAAAAAMAAwC3AAAA+QIAAAAA&#10;" adj="19025">
                  <v:textbox inset="5.85pt,.7pt,5.85pt,.7pt"/>
                </v:shape>
                <v:shape id="Text Box 47" o:spid="_x0000_s1094" type="#_x0000_t202" style="position:absolute;left:299;top:4058;width:7920;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txwAAANwAAAAPAAAAZHJzL2Rvd25yZXYueG1sRI9ba8JA&#10;FITfBf/DcoS+1U1KDSW6hij0Ql+8VMTH0+xpEsyeDdmtxv56Vyj4OMzMN8ws600jTtS52rKCeByB&#10;IC6srrlUsPt6fXwB4TyyxsYyKbiQg2w+HMww1fbMGzptfSkChF2KCirv21RKV1Rk0I1tSxy8H9sZ&#10;9EF2pdQdngPcNPIpihJpsOawUGFLy4qK4/bXKPirXf6+Xi3892JyeIvWn4nb54lSD6M+n4Lw1Pt7&#10;+L/9oRU8xwnczoQjIOdXAAAA//8DAFBLAQItABQABgAIAAAAIQDb4fbL7gAAAIUBAAATAAAAAAAA&#10;AAAAAAAAAAAAAABbQ29udGVudF9UeXBlc10ueG1sUEsBAi0AFAAGAAgAAAAhAFr0LFu/AAAAFQEA&#10;AAsAAAAAAAAAAAAAAAAAHwEAAF9yZWxzLy5yZWxzUEsBAi0AFAAGAAgAAAAhAP+ply3HAAAA3AAA&#10;AA8AAAAAAAAAAAAAAAAABwIAAGRycy9kb3ducmV2LnhtbFBLBQYAAAAAAwADALcAAAD7AgAAAAA=&#10;" filled="f" stroked="f">
                  <v:textbox inset="5.85pt,.7pt,5.85pt,.7pt">
                    <w:txbxContent>
                      <w:p w:rsidR="009E1D41" w:rsidRPr="004B3377" w:rsidRDefault="009E1D41" w:rsidP="006447FD">
                        <w:pPr>
                          <w:spacing w:line="400" w:lineRule="exact"/>
                          <w:rPr>
                            <w:rFonts w:ascii="Meiryo UI" w:eastAsia="Meiryo UI" w:hAnsi="Meiryo UI"/>
                            <w:b/>
                            <w:sz w:val="28"/>
                            <w:u w:val="single"/>
                          </w:rPr>
                        </w:pPr>
                        <w:r w:rsidRPr="006A430A">
                          <w:rPr>
                            <w:rFonts w:ascii="Meiryo UI" w:eastAsia="Meiryo UI" w:hAnsi="Meiryo UI" w:hint="eastAsia"/>
                            <w:b/>
                            <w:sz w:val="28"/>
                          </w:rPr>
                          <w:t>○</w:t>
                        </w:r>
                        <w:r w:rsidRPr="001B0D0E">
                          <w:rPr>
                            <w:rFonts w:ascii="Meiryo UI" w:eastAsia="Meiryo UI" w:hAnsi="Meiryo UI" w:hint="eastAsia"/>
                            <w:b/>
                            <w:sz w:val="28"/>
                          </w:rPr>
                          <w:t xml:space="preserve">　</w:t>
                        </w:r>
                        <w:r w:rsidRPr="004B3377">
                          <w:rPr>
                            <w:rFonts w:ascii="Meiryo UI" w:eastAsia="Meiryo UI" w:hAnsi="Meiryo UI" w:hint="eastAsia"/>
                            <w:b/>
                            <w:sz w:val="28"/>
                            <w:u w:val="single"/>
                          </w:rPr>
                          <w:t>免税証の分割使用はできません。</w:t>
                        </w:r>
                      </w:p>
                      <w:p w:rsidR="009E1D41" w:rsidRPr="000A6E36" w:rsidRDefault="009E1D41" w:rsidP="00683C18">
                        <w:pPr>
                          <w:spacing w:line="400" w:lineRule="exact"/>
                          <w:ind w:leftChars="100" w:left="210"/>
                          <w:rPr>
                            <w:rFonts w:ascii="Meiryo UI" w:eastAsia="Meiryo UI" w:hAnsi="Meiryo UI"/>
                            <w:sz w:val="28"/>
                          </w:rPr>
                        </w:pPr>
                        <w:r w:rsidRPr="000A6E36">
                          <w:rPr>
                            <w:rFonts w:ascii="Meiryo UI" w:eastAsia="Meiryo UI" w:hAnsi="Meiryo UI" w:hint="eastAsia"/>
                            <w:sz w:val="28"/>
                          </w:rPr>
                          <w:t>（1</w:t>
                        </w:r>
                        <w:r w:rsidRPr="000A6E36">
                          <w:rPr>
                            <w:rFonts w:ascii="Meiryo UI" w:eastAsia="Meiryo UI" w:hAnsi="Meiryo UI"/>
                            <w:sz w:val="28"/>
                          </w:rPr>
                          <w:t>00</w:t>
                        </w:r>
                        <w:r w:rsidRPr="000A6E36">
                          <w:rPr>
                            <w:rFonts w:ascii="Meiryo UI" w:eastAsia="Meiryo UI" w:hAnsi="Meiryo UI" w:hint="eastAsia"/>
                            <w:sz w:val="28"/>
                          </w:rPr>
                          <w:t>リットルの免税証を使用して7</w:t>
                        </w:r>
                        <w:r w:rsidRPr="000A6E36">
                          <w:rPr>
                            <w:rFonts w:ascii="Meiryo UI" w:eastAsia="Meiryo UI" w:hAnsi="Meiryo UI"/>
                            <w:sz w:val="28"/>
                          </w:rPr>
                          <w:t>0</w:t>
                        </w:r>
                        <w:r w:rsidRPr="000A6E36">
                          <w:rPr>
                            <w:rFonts w:ascii="Meiryo UI" w:eastAsia="Meiryo UI" w:hAnsi="Meiryo UI" w:hint="eastAsia"/>
                            <w:sz w:val="28"/>
                          </w:rPr>
                          <w:t>リットルの免税軽油を引取り、後日3</w:t>
                        </w:r>
                        <w:r w:rsidRPr="000A6E36">
                          <w:rPr>
                            <w:rFonts w:ascii="Meiryo UI" w:eastAsia="Meiryo UI" w:hAnsi="Meiryo UI"/>
                            <w:sz w:val="28"/>
                          </w:rPr>
                          <w:t>0</w:t>
                        </w:r>
                        <w:r w:rsidRPr="000A6E36">
                          <w:rPr>
                            <w:rFonts w:ascii="Meiryo UI" w:eastAsia="Meiryo UI" w:hAnsi="Meiryo UI" w:hint="eastAsia"/>
                            <w:sz w:val="28"/>
                          </w:rPr>
                          <w:t>リットルの免税軽油を引き取ること等はできません。）</w:t>
                        </w:r>
                      </w:p>
                      <w:p w:rsidR="009E1D41" w:rsidRDefault="009E1D41" w:rsidP="006447FD">
                        <w:pPr>
                          <w:spacing w:line="600" w:lineRule="exact"/>
                          <w:rPr>
                            <w:rFonts w:ascii="Meiryo UI" w:eastAsia="Meiryo UI" w:hAnsi="Meiryo UI"/>
                            <w:sz w:val="28"/>
                          </w:rPr>
                        </w:pPr>
                        <w:r w:rsidRPr="006A430A">
                          <w:rPr>
                            <w:rFonts w:ascii="Meiryo UI" w:eastAsia="Meiryo UI" w:hAnsi="Meiryo UI" w:hint="eastAsia"/>
                            <w:b/>
                            <w:sz w:val="28"/>
                          </w:rPr>
                          <w:t>○</w:t>
                        </w:r>
                        <w:r w:rsidRPr="006529C3">
                          <w:rPr>
                            <w:rFonts w:ascii="Meiryo UI" w:eastAsia="Meiryo UI" w:hAnsi="Meiryo UI" w:hint="eastAsia"/>
                            <w:sz w:val="28"/>
                          </w:rPr>
                          <w:t xml:space="preserve">　</w:t>
                        </w:r>
                        <w:r w:rsidRPr="006F478B">
                          <w:rPr>
                            <w:rFonts w:ascii="Meiryo UI" w:eastAsia="Meiryo UI" w:hAnsi="Meiryo UI" w:hint="eastAsia"/>
                            <w:sz w:val="28"/>
                          </w:rPr>
                          <w:t>給油</w:t>
                        </w:r>
                        <w:r w:rsidRPr="006F478B">
                          <w:rPr>
                            <w:rFonts w:ascii="Meiryo UI" w:eastAsia="Meiryo UI" w:hAnsi="Meiryo UI"/>
                            <w:sz w:val="28"/>
                          </w:rPr>
                          <w:t>(</w:t>
                        </w:r>
                        <w:r>
                          <w:rPr>
                            <w:rFonts w:ascii="Meiryo UI" w:eastAsia="Meiryo UI" w:hAnsi="Meiryo UI" w:hint="eastAsia"/>
                            <w:sz w:val="28"/>
                          </w:rPr>
                          <w:t>購入</w:t>
                        </w:r>
                        <w:r w:rsidRPr="006F478B">
                          <w:rPr>
                            <w:rFonts w:ascii="Meiryo UI" w:eastAsia="Meiryo UI" w:hAnsi="Meiryo UI"/>
                            <w:sz w:val="28"/>
                          </w:rPr>
                          <w:t>)</w:t>
                        </w:r>
                        <w:r w:rsidRPr="006F478B">
                          <w:rPr>
                            <w:rFonts w:ascii="Meiryo UI" w:eastAsia="Meiryo UI" w:hAnsi="Meiryo UI" w:hint="eastAsia"/>
                            <w:sz w:val="28"/>
                          </w:rPr>
                          <w:t>の実態に見合った種類の免税証を交付申請してください。</w:t>
                        </w:r>
                      </w:p>
                      <w:p w:rsidR="009E1D41" w:rsidRPr="006A430A" w:rsidRDefault="009E1D41" w:rsidP="006A430A">
                        <w:pPr>
                          <w:spacing w:line="600" w:lineRule="exact"/>
                          <w:rPr>
                            <w:rFonts w:ascii="Meiryo UI" w:eastAsia="Meiryo UI" w:hAnsi="Meiryo UI"/>
                            <w:b/>
                            <w:sz w:val="28"/>
                            <w:u w:val="single"/>
                          </w:rPr>
                        </w:pPr>
                        <w:r w:rsidRPr="006A430A">
                          <w:rPr>
                            <w:rFonts w:ascii="Meiryo UI" w:eastAsia="Meiryo UI" w:hAnsi="Meiryo UI" w:hint="eastAsia"/>
                            <w:b/>
                            <w:sz w:val="28"/>
                          </w:rPr>
                          <w:t xml:space="preserve">○　</w:t>
                        </w:r>
                        <w:r w:rsidRPr="006A430A">
                          <w:rPr>
                            <w:rFonts w:ascii="Meiryo UI" w:eastAsia="Meiryo UI" w:hAnsi="Meiryo UI" w:hint="eastAsia"/>
                            <w:b/>
                            <w:sz w:val="28"/>
                            <w:u w:val="single"/>
                          </w:rPr>
                          <w:t>免税証を他人に譲渡することは法律で禁止されています。</w:t>
                        </w:r>
                      </w:p>
                      <w:p w:rsidR="009E1D41" w:rsidRDefault="009E1D41" w:rsidP="006447FD">
                        <w:pPr>
                          <w:spacing w:line="400" w:lineRule="exact"/>
                          <w:jc w:val="right"/>
                          <w:rPr>
                            <w:rFonts w:ascii="Meiryo UI" w:eastAsia="Meiryo UI" w:hAnsi="Meiryo UI"/>
                            <w:sz w:val="22"/>
                            <w:highlight w:val="yellow"/>
                          </w:rPr>
                        </w:pPr>
                        <w:r w:rsidRPr="00066FD9">
                          <w:rPr>
                            <w:rFonts w:ascii="Meiryo UI" w:eastAsia="Meiryo UI" w:hAnsi="Meiryo UI" w:hint="eastAsia"/>
                            <w:sz w:val="22"/>
                            <w:highlight w:val="yellow"/>
                          </w:rPr>
                          <w:t>（地方税法第百四十四条の二十四）</w:t>
                        </w:r>
                      </w:p>
                      <w:p w:rsidR="009E1D41" w:rsidRDefault="009E1D41" w:rsidP="00195B36">
                        <w:pPr>
                          <w:spacing w:line="340" w:lineRule="exact"/>
                          <w:rPr>
                            <w:rFonts w:ascii="Meiryo UI" w:eastAsia="Meiryo UI" w:hAnsi="Meiryo UI"/>
                            <w:sz w:val="28"/>
                          </w:rPr>
                        </w:pPr>
                      </w:p>
                      <w:p w:rsidR="009E1D41" w:rsidRPr="006A430A" w:rsidRDefault="009E1D41" w:rsidP="006A430A">
                        <w:pPr>
                          <w:spacing w:line="340" w:lineRule="exact"/>
                          <w:ind w:left="280" w:hangingChars="100" w:hanging="280"/>
                          <w:rPr>
                            <w:rFonts w:ascii="Meiryo UI" w:eastAsia="Meiryo UI" w:hAnsi="Meiryo UI"/>
                            <w:sz w:val="28"/>
                          </w:rPr>
                        </w:pPr>
                        <w:r>
                          <w:rPr>
                            <w:rFonts w:ascii="Meiryo UI" w:eastAsia="Meiryo UI" w:hAnsi="Meiryo UI" w:hint="eastAsia"/>
                            <w:sz w:val="28"/>
                          </w:rPr>
                          <w:t xml:space="preserve">○　</w:t>
                        </w:r>
                        <w:r w:rsidRPr="006A430A">
                          <w:rPr>
                            <w:rFonts w:ascii="Meiryo UI" w:eastAsia="Meiryo UI" w:hAnsi="Meiryo UI" w:hint="eastAsia"/>
                            <w:sz w:val="28"/>
                          </w:rPr>
                          <w:t>免税証はマリーナや軽油の販売業者等に預けたりせず、ご自身で厳重に管理してください。</w:t>
                        </w:r>
                      </w:p>
                    </w:txbxContent>
                  </v:textbox>
                </v:shape>
                <w10:wrap anchorx="margin"/>
              </v:group>
            </w:pict>
          </mc:Fallback>
        </mc:AlternateContent>
      </w:r>
    </w:p>
    <w:p w:rsidR="00CA4C7A" w:rsidRPr="00251309" w:rsidRDefault="00CA4C7A" w:rsidP="00CA4C7A">
      <w:pPr>
        <w:widowControl/>
        <w:jc w:val="left"/>
        <w:rPr>
          <w:rFonts w:ascii="Meiryo UI" w:eastAsia="Meiryo UI" w:hAnsi="Meiryo UI"/>
          <w:sz w:val="24"/>
        </w:rPr>
      </w:pPr>
      <w:r>
        <w:rPr>
          <w:rFonts w:ascii="HGS創英ﾌﾟﾚｾﾞﾝｽEB" w:eastAsia="HGS創英ﾌﾟﾚｾﾞﾝｽEB" w:hint="eastAsia"/>
        </w:rPr>
        <w:t xml:space="preserve">　　　　　　　　</w:t>
      </w:r>
    </w:p>
    <w:p w:rsidR="00CA4C7A" w:rsidRDefault="00CA4C7A" w:rsidP="00CA4C7A">
      <w:pPr>
        <w:widowControl/>
        <w:jc w:val="left"/>
        <w:rPr>
          <w:rFonts w:ascii="HGS創英ﾌﾟﾚｾﾞﾝｽEB" w:eastAsia="HGS創英ﾌﾟﾚｾﾞﾝｽEB"/>
        </w:rPr>
      </w:pPr>
    </w:p>
    <w:p w:rsidR="00CA4C7A" w:rsidRDefault="00CA4C7A" w:rsidP="00CA4C7A">
      <w:pPr>
        <w:widowControl/>
        <w:jc w:val="left"/>
        <w:rPr>
          <w:rFonts w:ascii="HGS創英ﾌﾟﾚｾﾞﾝｽEB" w:eastAsia="HGS創英ﾌﾟﾚｾﾞﾝｽEB"/>
        </w:rPr>
      </w:pPr>
      <w:r>
        <w:rPr>
          <w:rFonts w:ascii="HGS創英ﾌﾟﾚｾﾞﾝｽEB" w:eastAsia="HGS創英ﾌﾟﾚｾﾞﾝｽEB"/>
        </w:rPr>
        <w:br w:type="page"/>
      </w:r>
    </w:p>
    <w:bookmarkEnd w:id="5"/>
    <w:p w:rsidR="007C1A3F" w:rsidRDefault="007C1A3F" w:rsidP="00CA4C7A">
      <w:pPr>
        <w:spacing w:line="400" w:lineRule="exact"/>
        <w:ind w:firstLineChars="100" w:firstLine="260"/>
        <w:rPr>
          <w:rFonts w:ascii="Meiryo UI" w:eastAsia="Meiryo UI" w:hAnsi="Meiryo UI"/>
          <w:sz w:val="24"/>
          <w:szCs w:val="24"/>
        </w:rPr>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009472" behindDoc="0" locked="0" layoutInCell="1" allowOverlap="1" wp14:anchorId="57B89629" wp14:editId="5F657ED4">
                <wp:simplePos x="0" y="0"/>
                <wp:positionH relativeFrom="column">
                  <wp:posOffset>0</wp:posOffset>
                </wp:positionH>
                <wp:positionV relativeFrom="paragraph">
                  <wp:posOffset>-635</wp:posOffset>
                </wp:positionV>
                <wp:extent cx="6120063" cy="601579"/>
                <wp:effectExtent l="0" t="0" r="14605" b="27305"/>
                <wp:wrapNone/>
                <wp:docPr id="2016" name="四角形: 角を丸くする 2016"/>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7C1A3F" w:rsidRDefault="009E1D41" w:rsidP="007C1A3F">
                            <w:pPr>
                              <w:pStyle w:val="aa"/>
                              <w:spacing w:line="400" w:lineRule="exact"/>
                              <w:ind w:leftChars="0" w:left="0"/>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免税軽油使用者の報告義務について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B89629" id="四角形: 角を丸くする 2016" o:spid="_x0000_s1095" style="position:absolute;left:0;text-align:left;margin-left:0;margin-top:-.05pt;width:481.9pt;height:47.3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WMuwIAAGYFAAAOAAAAZHJzL2Uyb0RvYy54bWysVMtuEzEU3SPxD5b3dDIlCe2okyo0CkIq&#10;bUWLunY8dmYkv7CdzJRdu2WB1B3qjg2/0A1fEyrxGVx7Jn2yQIjNzH35Ps597Ow2UqAls67SKsfp&#10;Rg8jpqguKjXP8YeT6YstjJwnqiBCK5bjM+bw7uj5s53aZGxTl1oUzCJwolxWmxyX3pssSRwtmSRu&#10;QxumQMm1lcQDa+dJYUkN3qVINnu9YVJrWxirKXMOpJNWiUfRP+eM+kPOHfNI5Bhy8/Fr43cWvslo&#10;h2RzS0xZ0S4N8g9ZSFIpCHrrakI8QQtbPXElK2q109xvUC0TzXlFWawBqkl7j6o5LolhsRYAx5lb&#10;mNz/c0sPlkcWVUWOIf4QI0UkdOnm6urX98ubH98yBP/VxeXP6+vV+ZfV+dfVxWcULQG42rgM3h+b&#10;I9txDsiAQsOtDH+oDzUR7LNbsFnjEQXhMA39e4kRBd2wlw5ebYduJHevjXX+DdMSBSLHVi9U8R46&#10;GoEmy33nW/u1XYjotKiKaSVEZOx8ticsWhLofn+6lb6exLdiId/pohVDEr1uDEAMw9KKt9ZiyMe1&#10;bmJuD/wLhWoAbtAHD4gSGF8uiAdSGgDUqTlGRMxhL6i3MfCD153bJ9m5khSslQ7+JotQ/oS4sn0S&#10;Q3RAChVQYHENOrRCz9ouBco3syY2fxAhCKKZLs5gIqxuV8UZOq0gwD5x/ohY2A0oFfbdH8KHCw31&#10;647CqNT205/kwR5GFrQY1bBrgM3HBbEMI/FWwTBvp/1+WM7I9AevNoGx9zWz+xq1kHsaGprCZTE0&#10;ksHeizXJrZancBbGISqoiKIQu+1Cx+z59gbAYaFsPI5msJCG+H11bGhwHqAL0J40p8SabgY9TO+B&#10;Xu8lyR5NYWsbXio9XnjNqziid7jCDAUGljlOU3d4wrW4z0eru/M4+g0AAP//AwBQSwMEFAAGAAgA&#10;AAAhANwD9Q7fAAAABQEAAA8AAABkcnMvZG93bnJldi54bWxMj8FOwzAQRO9I/IO1SFxQ6xSqqA1x&#10;qgjEBRASoSC4ufGSBOK1FTtt4OtZTnCb1axm3uSbyfZij0PoHClYzBMQSLUzHTUKtk83sxWIEDUZ&#10;3TtCBV8YYFMcH+U6M+5Aj7ivYiM4hEKmFbQx+kzKULdodZg7j8TeuxusjnwOjTSDPnC47eV5kqTS&#10;6o64odUer1qsP6vRKvDj97IqfVW+3K1vX/H+7frh7PlDqdOTqbwEEXGKf8/wi8/oUDDTzo1kgugV&#10;8JCoYLYAweY6veAdOxbLFGSRy//0xQ8AAAD//wMAUEsBAi0AFAAGAAgAAAAhALaDOJL+AAAA4QEA&#10;ABMAAAAAAAAAAAAAAAAAAAAAAFtDb250ZW50X1R5cGVzXS54bWxQSwECLQAUAAYACAAAACEAOP0h&#10;/9YAAACUAQAACwAAAAAAAAAAAAAAAAAvAQAAX3JlbHMvLnJlbHNQSwECLQAUAAYACAAAACEAx0mF&#10;jLsCAABmBQAADgAAAAAAAAAAAAAAAAAuAgAAZHJzL2Uyb0RvYy54bWxQSwECLQAUAAYACAAAACEA&#10;3AP1Dt8AAAAFAQAADwAAAAAAAAAAAAAAAAAVBQAAZHJzL2Rvd25yZXYueG1sUEsFBgAAAAAEAAQA&#10;8wAAACEGAAAAAA==&#10;" fillcolor="#dce6f2" strokecolor="#385d8a" strokeweight="2pt">
                <v:textbox>
                  <w:txbxContent>
                    <w:p w:rsidR="009E1D41" w:rsidRPr="007C1A3F" w:rsidRDefault="009E1D41" w:rsidP="007C1A3F">
                      <w:pPr>
                        <w:pStyle w:val="aa"/>
                        <w:spacing w:line="400" w:lineRule="exact"/>
                        <w:ind w:leftChars="0" w:left="0"/>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免税軽油使用者の報告義務について</w:t>
                      </w:r>
                    </w:p>
                  </w:txbxContent>
                </v:textbox>
              </v:roundrect>
            </w:pict>
          </mc:Fallback>
        </mc:AlternateContent>
      </w:r>
    </w:p>
    <w:p w:rsidR="007C1A3F" w:rsidRDefault="007C1A3F" w:rsidP="00CA4C7A">
      <w:pPr>
        <w:spacing w:line="400" w:lineRule="exact"/>
        <w:ind w:firstLineChars="100" w:firstLine="240"/>
        <w:rPr>
          <w:rFonts w:ascii="Meiryo UI" w:eastAsia="Meiryo UI" w:hAnsi="Meiryo UI"/>
          <w:sz w:val="24"/>
          <w:szCs w:val="24"/>
        </w:rPr>
      </w:pPr>
    </w:p>
    <w:p w:rsidR="007C1A3F" w:rsidRDefault="007C1A3F" w:rsidP="00CA4C7A">
      <w:pPr>
        <w:spacing w:line="400" w:lineRule="exact"/>
        <w:ind w:firstLineChars="100" w:firstLine="240"/>
        <w:rPr>
          <w:rFonts w:ascii="Meiryo UI" w:eastAsia="Meiryo UI" w:hAnsi="Meiryo UI"/>
          <w:sz w:val="24"/>
          <w:szCs w:val="24"/>
        </w:rPr>
      </w:pPr>
    </w:p>
    <w:p w:rsidR="00CA4C7A" w:rsidRPr="0059268B" w:rsidRDefault="00CA4C7A" w:rsidP="007379FD">
      <w:pPr>
        <w:spacing w:line="400" w:lineRule="exact"/>
        <w:ind w:firstLineChars="100" w:firstLine="240"/>
        <w:rPr>
          <w:rFonts w:ascii="Meiryo UI" w:eastAsia="Meiryo UI" w:hAnsi="Meiryo UI"/>
          <w:sz w:val="24"/>
          <w:szCs w:val="24"/>
        </w:rPr>
      </w:pPr>
      <w:r w:rsidRPr="0059268B">
        <w:rPr>
          <w:rFonts w:ascii="Meiryo UI" w:eastAsia="Meiryo UI" w:hAnsi="Meiryo UI" w:hint="eastAsia"/>
          <w:sz w:val="24"/>
          <w:szCs w:val="24"/>
        </w:rPr>
        <w:t>免税軽油使用者は、</w:t>
      </w:r>
      <w:r w:rsidRPr="0059268B">
        <w:rPr>
          <w:rFonts w:ascii="Meiryo UI" w:eastAsia="Meiryo UI" w:hAnsi="Meiryo UI" w:hint="eastAsia"/>
          <w:b/>
          <w:sz w:val="24"/>
          <w:szCs w:val="24"/>
        </w:rPr>
        <w:t>免税軽油の引取り等に</w:t>
      </w:r>
      <w:r>
        <w:rPr>
          <w:rFonts w:ascii="Meiryo UI" w:eastAsia="Meiryo UI" w:hAnsi="Meiryo UI" w:hint="eastAsia"/>
          <w:b/>
          <w:sz w:val="24"/>
          <w:szCs w:val="24"/>
        </w:rPr>
        <w:t>係る</w:t>
      </w:r>
      <w:r w:rsidRPr="0059268B">
        <w:rPr>
          <w:rFonts w:ascii="Meiryo UI" w:eastAsia="Meiryo UI" w:hAnsi="Meiryo UI" w:hint="eastAsia"/>
          <w:b/>
          <w:sz w:val="24"/>
          <w:szCs w:val="24"/>
        </w:rPr>
        <w:t>報告義務</w:t>
      </w:r>
      <w:r w:rsidRPr="0059268B">
        <w:rPr>
          <w:rFonts w:ascii="Meiryo UI" w:eastAsia="Meiryo UI" w:hAnsi="Meiryo UI" w:hint="eastAsia"/>
          <w:sz w:val="24"/>
          <w:szCs w:val="24"/>
        </w:rPr>
        <w:t>が</w:t>
      </w:r>
      <w:r w:rsidR="007379FD">
        <w:rPr>
          <w:rFonts w:ascii="Meiryo UI" w:eastAsia="Meiryo UI" w:hAnsi="Meiryo UI" w:hint="eastAsia"/>
          <w:sz w:val="24"/>
          <w:szCs w:val="24"/>
        </w:rPr>
        <w:t>あり</w:t>
      </w:r>
      <w:r w:rsidRPr="0059268B">
        <w:rPr>
          <w:rFonts w:ascii="Meiryo UI" w:eastAsia="Meiryo UI" w:hAnsi="Meiryo UI" w:hint="eastAsia"/>
          <w:sz w:val="24"/>
          <w:szCs w:val="24"/>
        </w:rPr>
        <w:t>ます。</w:t>
      </w:r>
    </w:p>
    <w:p w:rsidR="00CA4C7A" w:rsidRDefault="00CA4C7A" w:rsidP="005F6F0B">
      <w:pPr>
        <w:spacing w:line="400" w:lineRule="exact"/>
        <w:ind w:firstLineChars="100" w:firstLine="240"/>
        <w:rPr>
          <w:rFonts w:ascii="Meiryo UI" w:eastAsia="Meiryo UI" w:hAnsi="Meiryo UI"/>
          <w:sz w:val="24"/>
          <w:szCs w:val="24"/>
        </w:rPr>
      </w:pPr>
      <w:r w:rsidRPr="00B32BC1">
        <w:rPr>
          <w:rFonts w:ascii="Meiryo UI" w:eastAsia="Meiryo UI" w:hAnsi="Meiryo UI" w:hint="eastAsia"/>
          <w:sz w:val="24"/>
          <w:szCs w:val="24"/>
        </w:rPr>
        <w:t>毎月末日までに前月の初日から末日まで</w:t>
      </w:r>
      <w:r>
        <w:rPr>
          <w:rFonts w:ascii="Meiryo UI" w:eastAsia="Meiryo UI" w:hAnsi="Meiryo UI" w:hint="eastAsia"/>
          <w:sz w:val="24"/>
          <w:szCs w:val="24"/>
        </w:rPr>
        <w:t>の</w:t>
      </w:r>
      <w:r w:rsidR="00293DB4">
        <w:rPr>
          <w:rFonts w:ascii="Meiryo UI" w:eastAsia="Meiryo UI" w:hAnsi="Meiryo UI" w:hint="eastAsia"/>
          <w:sz w:val="24"/>
          <w:szCs w:val="24"/>
        </w:rPr>
        <w:t>間</w:t>
      </w:r>
      <w:r w:rsidR="005F6F0B">
        <w:rPr>
          <w:rFonts w:ascii="Meiryo UI" w:eastAsia="Meiryo UI" w:hAnsi="Meiryo UI" w:hint="eastAsia"/>
          <w:sz w:val="24"/>
          <w:szCs w:val="24"/>
        </w:rPr>
        <w:t>における</w:t>
      </w:r>
      <w:r w:rsidR="005F6F0B" w:rsidRPr="0059268B">
        <w:rPr>
          <w:rFonts w:ascii="Meiryo UI" w:eastAsia="Meiryo UI" w:hAnsi="Meiryo UI" w:hint="eastAsia"/>
          <w:sz w:val="24"/>
          <w:szCs w:val="24"/>
        </w:rPr>
        <w:t>免税軽油</w:t>
      </w:r>
      <w:r w:rsidR="005F6F0B">
        <w:rPr>
          <w:rFonts w:ascii="Meiryo UI" w:eastAsia="Meiryo UI" w:hAnsi="Meiryo UI" w:hint="eastAsia"/>
          <w:sz w:val="24"/>
          <w:szCs w:val="24"/>
        </w:rPr>
        <w:t>の購入数量等に</w:t>
      </w:r>
      <w:r w:rsidR="00293DB4">
        <w:rPr>
          <w:rFonts w:ascii="Meiryo UI" w:eastAsia="Meiryo UI" w:hAnsi="Meiryo UI" w:hint="eastAsia"/>
          <w:sz w:val="24"/>
          <w:szCs w:val="24"/>
        </w:rPr>
        <w:t>ついて</w:t>
      </w:r>
      <w:r w:rsidR="00481DB8">
        <w:rPr>
          <w:rFonts w:ascii="Meiryo UI" w:eastAsia="Meiryo UI" w:hAnsi="Meiryo UI" w:hint="eastAsia"/>
          <w:sz w:val="24"/>
          <w:szCs w:val="24"/>
        </w:rPr>
        <w:t>、</w:t>
      </w:r>
      <w:r>
        <w:rPr>
          <w:rFonts w:ascii="Meiryo UI" w:eastAsia="Meiryo UI" w:hAnsi="Meiryo UI" w:hint="eastAsia"/>
          <w:sz w:val="24"/>
          <w:szCs w:val="24"/>
        </w:rPr>
        <w:t>報告書を提出しなければなりません。（P</w:t>
      </w:r>
      <w:r w:rsidR="00867D4B">
        <w:rPr>
          <w:rFonts w:ascii="Meiryo UI" w:eastAsia="Meiryo UI" w:hAnsi="Meiryo UI" w:hint="eastAsia"/>
          <w:sz w:val="24"/>
          <w:szCs w:val="24"/>
        </w:rPr>
        <w:t>2</w:t>
      </w:r>
      <w:r w:rsidR="001B0D0E">
        <w:rPr>
          <w:rFonts w:ascii="Meiryo UI" w:eastAsia="Meiryo UI" w:hAnsi="Meiryo UI"/>
          <w:sz w:val="24"/>
          <w:szCs w:val="24"/>
        </w:rPr>
        <w:t>6</w:t>
      </w:r>
      <w:r>
        <w:rPr>
          <w:rFonts w:ascii="Meiryo UI" w:eastAsia="Meiryo UI" w:hAnsi="Meiryo UI" w:hint="eastAsia"/>
          <w:sz w:val="24"/>
          <w:szCs w:val="24"/>
        </w:rPr>
        <w:t>参照）</w:t>
      </w:r>
    </w:p>
    <w:p w:rsidR="00CA4C7A" w:rsidRDefault="00CA4C7A" w:rsidP="00CA4C7A">
      <w:pPr>
        <w:spacing w:line="400" w:lineRule="exact"/>
        <w:ind w:firstLineChars="100" w:firstLine="240"/>
        <w:rPr>
          <w:rFonts w:ascii="Meiryo UI" w:eastAsia="Meiryo UI" w:hAnsi="Meiryo UI"/>
          <w:b/>
          <w:sz w:val="24"/>
          <w:szCs w:val="24"/>
          <w:u w:val="single"/>
        </w:rPr>
      </w:pPr>
      <w:r w:rsidRPr="0059268B">
        <w:rPr>
          <w:rFonts w:ascii="Meiryo UI" w:eastAsia="Meiryo UI" w:hAnsi="Meiryo UI" w:hint="eastAsia"/>
          <w:sz w:val="24"/>
          <w:szCs w:val="24"/>
        </w:rPr>
        <w:t>なお、</w:t>
      </w:r>
      <w:r w:rsidRPr="00A7173F">
        <w:rPr>
          <w:rFonts w:ascii="Meiryo UI" w:eastAsia="Meiryo UI" w:hAnsi="Meiryo UI" w:hint="eastAsia"/>
          <w:b/>
          <w:sz w:val="24"/>
          <w:szCs w:val="24"/>
          <w:u w:val="single"/>
        </w:rPr>
        <w:t>免税軽油の</w:t>
      </w:r>
      <w:r>
        <w:rPr>
          <w:rFonts w:ascii="Meiryo UI" w:eastAsia="Meiryo UI" w:hAnsi="Meiryo UI" w:hint="eastAsia"/>
          <w:b/>
          <w:sz w:val="24"/>
          <w:szCs w:val="24"/>
          <w:u w:val="single"/>
        </w:rPr>
        <w:t>購入</w:t>
      </w:r>
      <w:r w:rsidR="007379FD">
        <w:rPr>
          <w:rFonts w:ascii="Meiryo UI" w:eastAsia="Meiryo UI" w:hAnsi="Meiryo UI" w:hint="eastAsia"/>
          <w:b/>
          <w:sz w:val="24"/>
          <w:szCs w:val="24"/>
          <w:u w:val="single"/>
        </w:rPr>
        <w:t>・</w:t>
      </w:r>
      <w:r w:rsidRPr="00A7173F">
        <w:rPr>
          <w:rFonts w:ascii="Meiryo UI" w:eastAsia="Meiryo UI" w:hAnsi="Meiryo UI" w:hint="eastAsia"/>
          <w:b/>
          <w:sz w:val="24"/>
          <w:szCs w:val="24"/>
          <w:u w:val="single"/>
        </w:rPr>
        <w:t>使用実績がなかった月についても、報告書を提出しなければなりませんのでご注意ください</w:t>
      </w:r>
      <w:r>
        <w:rPr>
          <w:rFonts w:ascii="Meiryo UI" w:eastAsia="Meiryo UI" w:hAnsi="Meiryo UI" w:hint="eastAsia"/>
          <w:b/>
          <w:sz w:val="24"/>
          <w:szCs w:val="24"/>
          <w:u w:val="single"/>
        </w:rPr>
        <w:t>。</w:t>
      </w:r>
    </w:p>
    <w:p w:rsidR="00CA4C7A" w:rsidRPr="006D1BDB" w:rsidRDefault="00CA4C7A" w:rsidP="00CA4C7A">
      <w:pPr>
        <w:spacing w:line="400" w:lineRule="exact"/>
        <w:ind w:firstLineChars="100" w:firstLine="240"/>
        <w:rPr>
          <w:rFonts w:ascii="Meiryo UI" w:eastAsia="Meiryo UI" w:hAnsi="Meiryo UI"/>
          <w:sz w:val="24"/>
          <w:szCs w:val="24"/>
        </w:rPr>
      </w:pPr>
      <w:r w:rsidRPr="006D1BDB">
        <w:rPr>
          <w:rFonts w:ascii="Meiryo UI" w:eastAsia="Meiryo UI" w:hAnsi="Meiryo UI" w:hint="eastAsia"/>
          <w:sz w:val="24"/>
          <w:szCs w:val="24"/>
        </w:rPr>
        <w:t>例</w:t>
      </w:r>
      <w:r w:rsidRPr="006D1BDB">
        <w:rPr>
          <w:rFonts w:ascii="Meiryo UI" w:eastAsia="Meiryo UI" w:hAnsi="Meiryo UI"/>
          <w:sz w:val="24"/>
          <w:szCs w:val="24"/>
        </w:rPr>
        <w:t>）</w:t>
      </w:r>
      <w:r w:rsidRPr="006D1BDB">
        <w:rPr>
          <w:rFonts w:ascii="Meiryo UI" w:eastAsia="Meiryo UI" w:hAnsi="Meiryo UI" w:hint="eastAsia"/>
          <w:sz w:val="24"/>
          <w:szCs w:val="24"/>
        </w:rPr>
        <w:t>４月</w:t>
      </w:r>
      <w:r w:rsidR="00293DB4" w:rsidRPr="006D1BDB">
        <w:rPr>
          <w:rFonts w:ascii="Meiryo UI" w:eastAsia="Meiryo UI" w:hAnsi="Meiryo UI" w:hint="eastAsia"/>
          <w:sz w:val="24"/>
          <w:szCs w:val="24"/>
        </w:rPr>
        <w:t>購入</w:t>
      </w:r>
      <w:r w:rsidRPr="006D1BDB">
        <w:rPr>
          <w:rFonts w:ascii="Meiryo UI" w:eastAsia="Meiryo UI" w:hAnsi="Meiryo UI" w:hint="eastAsia"/>
          <w:sz w:val="24"/>
          <w:szCs w:val="24"/>
        </w:rPr>
        <w:t>分の報告書は５月</w:t>
      </w:r>
      <w:r w:rsidR="000C669A" w:rsidRPr="006D1BDB">
        <w:rPr>
          <w:rFonts w:ascii="Meiryo UI" w:eastAsia="Meiryo UI" w:hAnsi="Meiryo UI"/>
          <w:sz w:val="24"/>
          <w:szCs w:val="24"/>
        </w:rPr>
        <w:t>31</w:t>
      </w:r>
      <w:r w:rsidRPr="006D1BDB">
        <w:rPr>
          <w:rFonts w:ascii="Meiryo UI" w:eastAsia="Meiryo UI" w:hAnsi="Meiryo UI" w:hint="eastAsia"/>
          <w:sz w:val="24"/>
          <w:szCs w:val="24"/>
        </w:rPr>
        <w:t>日までに提出</w:t>
      </w:r>
    </w:p>
    <w:p w:rsidR="00CA4C7A" w:rsidRDefault="00CA4C7A" w:rsidP="00CA4C7A">
      <w:pPr>
        <w:spacing w:line="400" w:lineRule="exact"/>
        <w:ind w:firstLineChars="100" w:firstLine="220"/>
        <w:jc w:val="right"/>
        <w:rPr>
          <w:rFonts w:ascii="Meiryo UI" w:eastAsia="Meiryo UI" w:hAnsi="Meiryo UI"/>
          <w:sz w:val="22"/>
          <w:highlight w:val="yellow"/>
        </w:rPr>
      </w:pPr>
      <w:r w:rsidRPr="00641BA9">
        <w:rPr>
          <w:rFonts w:ascii="Meiryo UI" w:eastAsia="Meiryo UI" w:hAnsi="Meiryo UI" w:hint="eastAsia"/>
          <w:sz w:val="22"/>
          <w:highlight w:val="yellow"/>
        </w:rPr>
        <w:t>（地方税法第百四十四条の二十七第一項）</w:t>
      </w:r>
    </w:p>
    <w:p w:rsidR="00CA4C7A" w:rsidRDefault="00CA4C7A" w:rsidP="00CA4C7A">
      <w:pPr>
        <w:spacing w:line="400" w:lineRule="exact"/>
        <w:ind w:firstLineChars="100" w:firstLine="220"/>
        <w:jc w:val="right"/>
        <w:rPr>
          <w:rFonts w:ascii="Meiryo UI" w:eastAsia="Meiryo UI" w:hAnsi="Meiryo UI"/>
          <w:sz w:val="22"/>
          <w:highlight w:val="yellow"/>
        </w:rPr>
      </w:pPr>
    </w:p>
    <w:p w:rsidR="00CA4C7A" w:rsidRDefault="00CA4C7A" w:rsidP="00CA4C7A">
      <w:pPr>
        <w:spacing w:line="400" w:lineRule="exact"/>
        <w:ind w:firstLineChars="100" w:firstLine="240"/>
        <w:rPr>
          <w:rFonts w:ascii="Meiryo UI" w:eastAsia="Meiryo UI" w:hAnsi="Meiryo UI"/>
          <w:sz w:val="24"/>
        </w:rPr>
      </w:pPr>
      <w:r w:rsidRPr="00091CFD">
        <w:rPr>
          <w:rFonts w:ascii="Meiryo UI" w:eastAsia="Meiryo UI" w:hAnsi="Meiryo UI" w:hint="eastAsia"/>
          <w:sz w:val="24"/>
        </w:rPr>
        <w:t>免税軽油の引取り等に係る報告書を提出しない場合又は虚偽の記載をした報告書を提出した場合</w:t>
      </w:r>
      <w:r>
        <w:rPr>
          <w:rFonts w:ascii="Meiryo UI" w:eastAsia="Meiryo UI" w:hAnsi="Meiryo UI" w:hint="eastAsia"/>
          <w:sz w:val="24"/>
        </w:rPr>
        <w:t>には、</w:t>
      </w:r>
      <w:r w:rsidRPr="00A06526">
        <w:rPr>
          <w:rFonts w:ascii="Meiryo UI" w:eastAsia="Meiryo UI" w:hAnsi="Meiryo UI" w:hint="eastAsia"/>
          <w:sz w:val="24"/>
        </w:rPr>
        <w:t>罰則</w:t>
      </w:r>
      <w:r>
        <w:rPr>
          <w:rFonts w:ascii="Meiryo UI" w:eastAsia="Meiryo UI" w:hAnsi="Meiryo UI" w:hint="eastAsia"/>
          <w:sz w:val="24"/>
        </w:rPr>
        <w:t>が科せられます。</w:t>
      </w:r>
    </w:p>
    <w:p w:rsidR="00CA4C7A" w:rsidRPr="00641BA9" w:rsidRDefault="00CA4C7A" w:rsidP="00CA4C7A">
      <w:pPr>
        <w:spacing w:line="400" w:lineRule="exact"/>
        <w:ind w:firstLineChars="100" w:firstLine="220"/>
        <w:jc w:val="right"/>
        <w:rPr>
          <w:rFonts w:ascii="Meiryo UI" w:eastAsia="Meiryo UI" w:hAnsi="Meiryo UI"/>
          <w:b/>
          <w:sz w:val="24"/>
        </w:rPr>
      </w:pPr>
      <w:r w:rsidRPr="00066FD9">
        <w:rPr>
          <w:rFonts w:ascii="Meiryo UI" w:eastAsia="Meiryo UI" w:hAnsi="Meiryo UI" w:hint="eastAsia"/>
          <w:sz w:val="22"/>
          <w:highlight w:val="yellow"/>
        </w:rPr>
        <w:t>（地方税法第百四十四条の二十八）</w:t>
      </w:r>
    </w:p>
    <w:p w:rsidR="00CA4C7A" w:rsidRPr="0059268B" w:rsidRDefault="00CA4C7A" w:rsidP="00CA4C7A">
      <w:pPr>
        <w:spacing w:line="400" w:lineRule="exact"/>
        <w:rPr>
          <w:rFonts w:ascii="Meiryo UI" w:eastAsia="Meiryo UI" w:hAnsi="Meiryo UI"/>
          <w:sz w:val="24"/>
          <w:szCs w:val="24"/>
        </w:rPr>
      </w:pPr>
    </w:p>
    <w:p w:rsidR="00CA4C7A" w:rsidRDefault="00CA4C7A" w:rsidP="00CA4C7A">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988992" behindDoc="0" locked="0" layoutInCell="1" allowOverlap="1" wp14:anchorId="5A3CBFE1" wp14:editId="679A0582">
                <wp:simplePos x="0" y="0"/>
                <wp:positionH relativeFrom="column">
                  <wp:posOffset>182245</wp:posOffset>
                </wp:positionH>
                <wp:positionV relativeFrom="paragraph">
                  <wp:posOffset>98425</wp:posOffset>
                </wp:positionV>
                <wp:extent cx="2077936" cy="5238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7936" cy="523875"/>
                        </a:xfrm>
                        <a:prstGeom prst="rect">
                          <a:avLst/>
                        </a:prstGeom>
                        <a:noFill/>
                        <a:ln w="6350">
                          <a:noFill/>
                        </a:ln>
                      </wps:spPr>
                      <wps:txbx>
                        <w:txbxContent>
                          <w:p w:rsidR="009E1D41" w:rsidRPr="009138E6" w:rsidRDefault="009E1D41" w:rsidP="00CA4C7A">
                            <w:pPr>
                              <w:rPr>
                                <w:rFonts w:ascii="Meiryo UI" w:eastAsia="Meiryo UI" w:hAnsi="Meiryo UI"/>
                                <w:sz w:val="28"/>
                              </w:rPr>
                            </w:pPr>
                            <w:r>
                              <w:rPr>
                                <w:rFonts w:ascii="Meiryo UI" w:eastAsia="Meiryo UI" w:hAnsi="Meiryo UI" w:hint="eastAsia"/>
                                <w:sz w:val="28"/>
                              </w:rPr>
                              <w:t>報告書の作成にあたって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BFE1" id="テキスト ボックス 29" o:spid="_x0000_s1096" type="#_x0000_t202" style="position:absolute;left:0;text-align:left;margin-left:14.35pt;margin-top:7.75pt;width:163.6pt;height:41.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HIUgIAAGwEAAAOAAAAZHJzL2Uyb0RvYy54bWysVEtu2zAQ3RfoHQjua8n/WLAcuAlcFDCS&#10;AE6RNU1RlgCJw5K0JXcZA0UP0SsUXfc8ukiHlO0YaVdFN9QMZzif92Y0va7LguyENjnImHY7ISVC&#10;ckhyuYnpp8fFuytKjGUyYQVIEdO9MPR69vbNtFKR6EEGRSI0wSDSRJWKaWatioLA8EyUzHRACYnG&#10;FHTJLKp6EySaVRi9LIJeGI6CCnSiNHBhDN7etkY68/HTVHB7n6ZGWFLEFGuz/tT+XLszmE1ZtNFM&#10;ZTk/lsH+oYqS5RKTnkPdMsvIVud/hCpzrsFAajscygDSNOfC94DddMNX3awypoTvBcEx6gyT+X9h&#10;+d3uQZM8iWlvQolkJXLUHL42zz+a51/N4RtpDt+bw6F5/ok6QR8ErFImwncrhS9t/R5qJP50b/DS&#10;4VCnunRf7JCgHaHfn+EWtSUcL3vheDzpjyjhaBv2+lfjoQsTvLxW2tgPAkrihJhqpNOjzHZLY1vX&#10;k4tLJmGRF4WntJCkiumoPwz9g7MFgxcSc7ge2lqdZOt17UEYnhtZQ7LH/jS0I2MUX+RYxJIZ+8A0&#10;zgi2hHNv7/FIC8BkcJQoyUB/+du980fq0EpJhTMXU/N5y7SgpPgokdRJdzBwQ+qVwXDcQ0VfWtaX&#10;FrktbwDHuosbprgXnb8tTmKqoXzC9Zi7rGhikmPumNqTeGPbTcD14mI+9044lorZpVwp7kI7WB3E&#10;j/UT0+rIg0UG7+A0nSx6RUfr2xIy31pIc8+VA7pF9Yg/jrRn+7h+bmcude/18pOY/QYAAP//AwBQ&#10;SwMEFAAGAAgAAAAhAE2QSMTgAAAACAEAAA8AAABkcnMvZG93bnJldi54bWxMj8FOwzAQRO9I/IO1&#10;SNyoQ5AhDXGqKlKFhODQ0gu3TbxNImI7xG4b+HqWExxnZzTztljNdhAnmkLvnYbbRQKCXONN71oN&#10;+7fNTQYiRHQGB+9IwxcFWJWXFwXmxp/dlk672AoucSFHDV2MYy5laDqyGBZ+JMfewU8WI8uplWbC&#10;M5fbQaZJci8t9o4XOhyp6qj52B2thudq84rbOrXZ91A9vRzW4+f+XWl9fTWvH0FEmuNfGH7xGR1K&#10;Zqr90ZkgBg1p9sBJvisFgv07pZYgag3LLAFZFvL/A+UPAAAA//8DAFBLAQItABQABgAIAAAAIQC2&#10;gziS/gAAAOEBAAATAAAAAAAAAAAAAAAAAAAAAABbQ29udGVudF9UeXBlc10ueG1sUEsBAi0AFAAG&#10;AAgAAAAhADj9If/WAAAAlAEAAAsAAAAAAAAAAAAAAAAALwEAAF9yZWxzLy5yZWxzUEsBAi0AFAAG&#10;AAgAAAAhADS80chSAgAAbAQAAA4AAAAAAAAAAAAAAAAALgIAAGRycy9lMm9Eb2MueG1sUEsBAi0A&#10;FAAGAAgAAAAhAE2QSMTgAAAACAEAAA8AAAAAAAAAAAAAAAAArAQAAGRycy9kb3ducmV2LnhtbFBL&#10;BQYAAAAABAAEAPMAAAC5BQAAAAA=&#10;" filled="f" stroked="f" strokeweight=".5pt">
                <v:textbox>
                  <w:txbxContent>
                    <w:p w:rsidR="009E1D41" w:rsidRPr="009138E6" w:rsidRDefault="009E1D41" w:rsidP="00CA4C7A">
                      <w:pPr>
                        <w:rPr>
                          <w:rFonts w:ascii="Meiryo UI" w:eastAsia="Meiryo UI" w:hAnsi="Meiryo UI"/>
                          <w:sz w:val="28"/>
                        </w:rPr>
                      </w:pPr>
                      <w:r>
                        <w:rPr>
                          <w:rFonts w:ascii="Meiryo UI" w:eastAsia="Meiryo UI" w:hAnsi="Meiryo UI" w:hint="eastAsia"/>
                          <w:sz w:val="28"/>
                        </w:rPr>
                        <w:t>報告書の作成にあたって</w:t>
                      </w:r>
                    </w:p>
                  </w:txbxContent>
                </v:textbox>
              </v:shape>
            </w:pict>
          </mc:Fallback>
        </mc:AlternateContent>
      </w:r>
      <w:r>
        <w:rPr>
          <w:rFonts w:ascii="HGS創英ﾌﾟﾚｾﾞﾝｽEB" w:eastAsia="HGS創英ﾌﾟﾚｾﾞﾝｽEB"/>
          <w:noProof/>
          <w:sz w:val="26"/>
          <w:szCs w:val="26"/>
        </w:rPr>
        <mc:AlternateContent>
          <mc:Choice Requires="wps">
            <w:drawing>
              <wp:anchor distT="0" distB="0" distL="114300" distR="114300" simplePos="0" relativeHeight="251987968" behindDoc="0" locked="0" layoutInCell="1" allowOverlap="1" wp14:anchorId="1AD24636" wp14:editId="0FDC545F">
                <wp:simplePos x="0" y="0"/>
                <wp:positionH relativeFrom="column">
                  <wp:posOffset>82167</wp:posOffset>
                </wp:positionH>
                <wp:positionV relativeFrom="paragraph">
                  <wp:posOffset>229798</wp:posOffset>
                </wp:positionV>
                <wp:extent cx="2260120" cy="314325"/>
                <wp:effectExtent l="0" t="0" r="45085" b="28575"/>
                <wp:wrapNone/>
                <wp:docPr id="31" name="矢印: 五方向 31"/>
                <wp:cNvGraphicFramePr/>
                <a:graphic xmlns:a="http://schemas.openxmlformats.org/drawingml/2006/main">
                  <a:graphicData uri="http://schemas.microsoft.com/office/word/2010/wordprocessingShape">
                    <wps:wsp>
                      <wps:cNvSpPr/>
                      <wps:spPr>
                        <a:xfrm>
                          <a:off x="0" y="0"/>
                          <a:ext cx="2260120" cy="3143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CA4C7A">
                            <w:pPr>
                              <w:jc w:val="center"/>
                            </w:pPr>
                          </w:p>
                          <w:p w:rsidR="009E1D41" w:rsidRDefault="009E1D41" w:rsidP="00CA4C7A">
                            <w:pPr>
                              <w:jc w:val="center"/>
                            </w:pPr>
                          </w:p>
                          <w:p w:rsidR="009E1D41" w:rsidRDefault="009E1D41" w:rsidP="00CA4C7A">
                            <w:pPr>
                              <w:jc w:val="center"/>
                            </w:pPr>
                          </w:p>
                          <w:p w:rsidR="009E1D41" w:rsidRDefault="009E1D41" w:rsidP="00CA4C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D2463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1" o:spid="_x0000_s1097" type="#_x0000_t15" style="position:absolute;left:0;text-align:left;margin-left:6.45pt;margin-top:18.1pt;width:177.95pt;height:24.7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G9sQIAAI4FAAAOAAAAZHJzL2Uyb0RvYy54bWysVM1uEzEQviPxDpbvdH+aFFh1U0WtipCq&#10;NiJFPTteb3Yl/2E72U3fAQkkxBWJJ+AKz0PhNRh7N5tAKw6IHDZjz8w3P/5mjk9awdGaGVsrmePk&#10;IMaISaqKWi5z/Pr6/MkzjKwjsiBcSZbjDbP4ZPL40XGjM5aqSvGCGQQg0maNznHlnM6iyNKKCWIP&#10;lGYSlKUygjg4mmVUGNIAuuBRGsdHUaNMoY2izFq4PeuUeBLwy5JRd1WWljnEcwy5ufA14bvw32hy&#10;TLKlIbqqaZ8G+YcsBKklBB2gzogjaGXqe1CipkZZVboDqkSkyrKmLNQA1STxH9XMK6JZqAWaY/XQ&#10;Jvv/YOnlemZQXeT4MMFIEgFv9PPT57u3XzL0/duHHx+/3r17j0AHjWq0zcB+rmemP1kQfdVtaYT/&#10;h3pQG5q7GZrLWocoXKbpUZyk8AYUdIfJ6DAde9Bo562NdS+YEsgLUKISbMaJ8x0gGVlfWNfZb+38&#10;tVW8Ls5rzsPBs4adcoPWBN57sQxpQ4Q9q8hX0eUdJLfhzPty+YqV0AifaQgYKLgDI5Qy6ZJOVZGC&#10;dTHGMfz6OgaPUFUA9MglZDdg9wC/J7rF7srr7b0rCwwenOO/JdY5Dx4hspJucBa1VOYhAA5V9ZE7&#10;e0h/rzVedO2iDSQZp97UXy1UsQHmGNWNlNX0vIZnuyDWzYiBGYKXhr3gruBTctXkWPUSRpUytw/d&#10;e3v/7uYWowZmMsf2zYoYhhF/KYH0z5PRyA9xOIzGTz2bzL5msa+RK3GqgAbAa8guiN7e8a1YGiVu&#10;YH1MfVRQEUkhdo6pM9vDqet2BSwgyqbTYAaDq4m7kHNNPbhvtGfkdXtDjO6564D1l2o7v/fY29l6&#10;T6mmK6fKOlB719f+CWDoA5f6BeW3yv45WO3W6OQXAAAA//8DAFBLAwQUAAYACAAAACEAu1ZhJd4A&#10;AAAIAQAADwAAAGRycy9kb3ducmV2LnhtbEyPQU+DQBSE7yb+h80z8WYXaaQUWRpjtBcN0dam1y08&#10;gbD7lrDbFv+9ryc9TmYy802+mqwRJxx950jB/SwCgVS5uqNGwdf29S4F4YOmWhtHqOAHPayK66tc&#10;Z7U70yeeNqERXEI+0wraEIZMSl+1aLWfuQGJvW83Wh1Yjo2sR33mcmtkHEWJtLojXmj1gM8tVv3m&#10;aBWsw6Kn7Xtflvs33JUfL2YdTTulbm+mp0cQAafwF4YLPqNDwUwHd6TaC8M6XnJSwTyJQbA/T1K+&#10;clCQPixAFrn8f6D4BQAA//8DAFBLAQItABQABgAIAAAAIQC2gziS/gAAAOEBAAATAAAAAAAAAAAA&#10;AAAAAAAAAABbQ29udGVudF9UeXBlc10ueG1sUEsBAi0AFAAGAAgAAAAhADj9If/WAAAAlAEAAAsA&#10;AAAAAAAAAAAAAAAALwEAAF9yZWxzLy5yZWxzUEsBAi0AFAAGAAgAAAAhAIhhEb2xAgAAjgUAAA4A&#10;AAAAAAAAAAAAAAAALgIAAGRycy9lMm9Eb2MueG1sUEsBAi0AFAAGAAgAAAAhALtWYSXeAAAACAEA&#10;AA8AAAAAAAAAAAAAAAAACwUAAGRycy9kb3ducmV2LnhtbFBLBQYAAAAABAAEAPMAAAAWBgAAAAA=&#10;" adj="20098" fillcolor="white [3212]" strokecolor="#243f60 [1604]" strokeweight="2pt">
                <v:textbox>
                  <w:txbxContent>
                    <w:p w:rsidR="009E1D41" w:rsidRDefault="009E1D41" w:rsidP="00CA4C7A">
                      <w:pPr>
                        <w:jc w:val="center"/>
                      </w:pPr>
                    </w:p>
                    <w:p w:rsidR="009E1D41" w:rsidRDefault="009E1D41" w:rsidP="00CA4C7A">
                      <w:pPr>
                        <w:jc w:val="center"/>
                      </w:pPr>
                    </w:p>
                    <w:p w:rsidR="009E1D41" w:rsidRDefault="009E1D41" w:rsidP="00CA4C7A">
                      <w:pPr>
                        <w:jc w:val="center"/>
                      </w:pPr>
                    </w:p>
                    <w:p w:rsidR="009E1D41" w:rsidRDefault="009E1D41" w:rsidP="00CA4C7A">
                      <w:pPr>
                        <w:jc w:val="center"/>
                      </w:pPr>
                    </w:p>
                  </w:txbxContent>
                </v:textbox>
              </v:shape>
            </w:pict>
          </mc:Fallback>
        </mc:AlternateContent>
      </w:r>
    </w:p>
    <w:p w:rsidR="00CA4C7A" w:rsidRDefault="00CA4C7A" w:rsidP="00CA4C7A">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985920" behindDoc="0" locked="0" layoutInCell="1" allowOverlap="1" wp14:anchorId="129D7052" wp14:editId="3CEAA8EB">
                <wp:simplePos x="0" y="0"/>
                <wp:positionH relativeFrom="margin">
                  <wp:align>left</wp:align>
                </wp:positionH>
                <wp:positionV relativeFrom="paragraph">
                  <wp:posOffset>156474</wp:posOffset>
                </wp:positionV>
                <wp:extent cx="6400800" cy="2493034"/>
                <wp:effectExtent l="0" t="0" r="19050" b="21590"/>
                <wp:wrapNone/>
                <wp:docPr id="224" name="四角形: 角を丸くする 224"/>
                <wp:cNvGraphicFramePr/>
                <a:graphic xmlns:a="http://schemas.openxmlformats.org/drawingml/2006/main">
                  <a:graphicData uri="http://schemas.microsoft.com/office/word/2010/wordprocessingShape">
                    <wps:wsp>
                      <wps:cNvSpPr/>
                      <wps:spPr>
                        <a:xfrm>
                          <a:off x="0" y="0"/>
                          <a:ext cx="6400800" cy="249303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06395" id="四角形: 角を丸くする 224" o:spid="_x0000_s1026" style="position:absolute;left:0;text-align:left;margin-left:0;margin-top:12.3pt;width:7in;height:196.3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d9zQIAANQFAAAOAAAAZHJzL2Uyb0RvYy54bWysVM1qGzEQvhf6DkL3Ztcb52/JOpiElEJI&#10;QpKSs6yVvAtaSZVkr91bcu2hkFvJrZe+Qi59GjfQx+hI+5OfhhZKfZA1OzPfzHyamd29RSXQnBlb&#10;KpnhwVqMEZNU5aWcZvj9xeGbbYysIzInQkmW4SWzeG/0+tVurVOWqEKJnBkEINKmtc5w4ZxOo8jS&#10;glXErinNJCi5MhVxIJpplBtSA3oloiSON6NamVwbRZm18PWgUeJRwOecUXfCuWUOiQxDbi6cJpwT&#10;f0ajXZJODdFFSds0yD9kUZFSQtAe6oA4gmam/A2qKqlRVnG3RlUVKc5LykINUM0gflbNeUE0C7UA&#10;OVb3NNn/B0uP56cGlXmGk2SIkSQVPNL97e3Pbzf337+mCP5X1zc/7u5WV59XV19W15+QNwTaam1T&#10;8D7Xp6aVLFw9BwtuKv8P1aFFoHrZU80WDlH4uDmM4+0YXoSCLhnurMfrATV6cNfGurdMVchfMmzU&#10;TOZn8KCBZzI/sg7ign1n50NaJcr8sBQiCL6J2L4waE7g+SfTgc8bPJ5YCYlq6NxkC7L5G4RbvAAB&#10;gEICriekoSDc3FIwjyfkGePAMBSdNAGepkUoZdINGlVBctZkuxHDr8u38wjZB0CPzKHOHrsF6Cwb&#10;kA67Kbu1964sjEbv3Fb+J+feI0RW0vXOVSmVeakyAVW1kRv7jqSGGs/SROVL6D+jmsG0mh6W8NpH&#10;xLpTYmASoUNgu7gTOLhQ8FCqvWFUKPPxpe/eHgYEtBjVMNkZth9mxDCMxDsJo7MzGA79KgjCcGMr&#10;AcE81kwea+Ss2lfQPQPYY5qGq7d3ortyo6pLWEJjHxVURFKInWHqTCfsu2bjwBqjbDwOZjD+mrgj&#10;ea6pB/es+ka+WFwSo9uWdzAtx6rbAiR91vSNrfeUajxzipdhIh54bfmG1REap11zfjc9loPVwzIe&#10;/QIAAP//AwBQSwMEFAAGAAgAAAAhANrmbL7dAAAACAEAAA8AAABkcnMvZG93bnJldi54bWxMj8FO&#10;wzAQRO9I/IO1SNyo3ahqS8imqgqIS4XUgji78ZJE2OsodpPw97gnepyd1cybYjM5KwbqQ+sZYT5T&#10;IIgrb1quET4/Xh/WIELUbLT1TAi/FGBT3t4UOjd+5AMNx1iLFMIh1whNjF0uZagacjrMfEecvG/f&#10;Ox2T7Gtpej2mcGdlptRSOt1yamh0R7uGqp/j2SG8P7dxXPXD4+Ft/7X1u0zZev+CeH83bZ9ARJri&#10;/zNc8BM6lInp5M9sgrAIaUhEyBZLEBdXqXW6nBAW81UGsizk9YDyDwAA//8DAFBLAQItABQABgAI&#10;AAAAIQC2gziS/gAAAOEBAAATAAAAAAAAAAAAAAAAAAAAAABbQ29udGVudF9UeXBlc10ueG1sUEsB&#10;Ai0AFAAGAAgAAAAhADj9If/WAAAAlAEAAAsAAAAAAAAAAAAAAAAALwEAAF9yZWxzLy5yZWxzUEsB&#10;Ai0AFAAGAAgAAAAhAIhU933NAgAA1AUAAA4AAAAAAAAAAAAAAAAALgIAAGRycy9lMm9Eb2MueG1s&#10;UEsBAi0AFAAGAAgAAAAhANrmbL7dAAAACAEAAA8AAAAAAAAAAAAAAAAAJwUAAGRycy9kb3ducmV2&#10;LnhtbFBLBQYAAAAABAAEAPMAAAAxBgAAAAA=&#10;" fillcolor="white [3212]" strokecolor="black [3213]" strokeweight="1pt">
                <w10:wrap anchorx="margin"/>
              </v:roundrect>
            </w:pict>
          </mc:Fallback>
        </mc:AlternateContent>
      </w:r>
    </w:p>
    <w:p w:rsidR="00CA4C7A" w:rsidRDefault="00CA4C7A" w:rsidP="00CA4C7A">
      <w:pPr>
        <w:rPr>
          <w:rFonts w:ascii="HGS創英ﾌﾟﾚｾﾞﾝｽEB" w:eastAsia="HGS創英ﾌﾟﾚｾﾞﾝｽEB"/>
        </w:rPr>
      </w:pPr>
      <w:r>
        <w:rPr>
          <w:rFonts w:ascii="Meiryo UI" w:eastAsia="Meiryo UI" w:hAnsi="Meiryo UI"/>
          <w:noProof/>
          <w:sz w:val="24"/>
          <w:szCs w:val="24"/>
        </w:rPr>
        <mc:AlternateContent>
          <mc:Choice Requires="wps">
            <w:drawing>
              <wp:anchor distT="0" distB="0" distL="114300" distR="114300" simplePos="0" relativeHeight="251986944" behindDoc="0" locked="0" layoutInCell="1" allowOverlap="1" wp14:anchorId="115F22E1" wp14:editId="09C9CD9C">
                <wp:simplePos x="0" y="0"/>
                <wp:positionH relativeFrom="margin">
                  <wp:posOffset>-7709</wp:posOffset>
                </wp:positionH>
                <wp:positionV relativeFrom="paragraph">
                  <wp:posOffset>147453</wp:posOffset>
                </wp:positionV>
                <wp:extent cx="6411433" cy="2371060"/>
                <wp:effectExtent l="0" t="0" r="0" b="0"/>
                <wp:wrapNone/>
                <wp:docPr id="30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433" cy="237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2924E7">
                            <w:pPr>
                              <w:spacing w:line="400" w:lineRule="exact"/>
                              <w:ind w:firstLineChars="100" w:firstLine="240"/>
                              <w:rPr>
                                <w:rFonts w:ascii="Meiryo UI" w:eastAsia="Meiryo UI" w:hAnsi="Meiryo UI"/>
                                <w:sz w:val="24"/>
                              </w:rPr>
                            </w:pPr>
                            <w:r w:rsidRPr="00641BA9">
                              <w:rPr>
                                <w:rFonts w:ascii="Meiryo UI" w:eastAsia="Meiryo UI" w:hAnsi="Meiryo UI" w:hint="eastAsia"/>
                                <w:sz w:val="24"/>
                              </w:rPr>
                              <w:t>下記３点の書類を準備し、</w:t>
                            </w:r>
                            <w:r>
                              <w:rPr>
                                <w:rFonts w:ascii="Meiryo UI" w:eastAsia="Meiryo UI" w:hAnsi="Meiryo UI" w:hint="eastAsia"/>
                                <w:sz w:val="24"/>
                              </w:rPr>
                              <w:t>「</w:t>
                            </w:r>
                            <w:r w:rsidRPr="001D0867">
                              <w:rPr>
                                <w:rFonts w:ascii="Meiryo UI" w:eastAsia="Meiryo UI" w:hAnsi="Meiryo UI" w:hint="eastAsia"/>
                                <w:b/>
                                <w:sz w:val="24"/>
                              </w:rPr>
                              <w:t>免税軽油の引取りに係る報告書</w:t>
                            </w:r>
                            <w:r>
                              <w:rPr>
                                <w:rFonts w:ascii="Meiryo UI" w:eastAsia="Meiryo UI" w:hAnsi="Meiryo UI" w:hint="eastAsia"/>
                                <w:sz w:val="24"/>
                              </w:rPr>
                              <w:t>」</w:t>
                            </w:r>
                            <w:r>
                              <w:rPr>
                                <w:rFonts w:ascii="Meiryo UI" w:eastAsia="Meiryo UI" w:hAnsi="Meiryo UI" w:hint="eastAsia"/>
                                <w:sz w:val="24"/>
                                <w:szCs w:val="24"/>
                              </w:rPr>
                              <w:t>（P2</w:t>
                            </w:r>
                            <w:r>
                              <w:rPr>
                                <w:rFonts w:ascii="Meiryo UI" w:eastAsia="Meiryo UI" w:hAnsi="Meiryo UI"/>
                                <w:sz w:val="24"/>
                                <w:szCs w:val="24"/>
                              </w:rPr>
                              <w:t>6</w:t>
                            </w:r>
                            <w:r>
                              <w:rPr>
                                <w:rFonts w:ascii="Meiryo UI" w:eastAsia="Meiryo UI" w:hAnsi="Meiryo UI" w:hint="eastAsia"/>
                                <w:sz w:val="24"/>
                                <w:szCs w:val="24"/>
                              </w:rPr>
                              <w:t>参照）</w:t>
                            </w:r>
                            <w:r w:rsidRPr="00641BA9">
                              <w:rPr>
                                <w:rFonts w:ascii="Meiryo UI" w:eastAsia="Meiryo UI" w:hAnsi="Meiryo UI" w:hint="eastAsia"/>
                                <w:sz w:val="24"/>
                              </w:rPr>
                              <w:t>を作成してください。</w:t>
                            </w:r>
                          </w:p>
                          <w:p w:rsidR="009E1D41" w:rsidRDefault="009E1D41" w:rsidP="004823E4">
                            <w:pPr>
                              <w:spacing w:line="400" w:lineRule="exact"/>
                              <w:ind w:firstLineChars="100" w:firstLine="240"/>
                              <w:rPr>
                                <w:rFonts w:ascii="Meiryo UI" w:eastAsia="Meiryo UI" w:hAnsi="Meiryo UI"/>
                                <w:sz w:val="24"/>
                              </w:rPr>
                            </w:pPr>
                            <w:r>
                              <w:rPr>
                                <w:rFonts w:ascii="Meiryo UI" w:eastAsia="Meiryo UI" w:hAnsi="Meiryo UI" w:hint="eastAsia"/>
                                <w:sz w:val="24"/>
                              </w:rPr>
                              <w:t>なお、提出の際は「</w:t>
                            </w:r>
                            <w:r w:rsidRPr="0001505C">
                              <w:rPr>
                                <w:rFonts w:ascii="Meiryo UI" w:eastAsia="Meiryo UI" w:hAnsi="Meiryo UI" w:hint="eastAsia"/>
                                <w:sz w:val="24"/>
                              </w:rPr>
                              <w:t>免税軽油の引取りに係る報告書</w:t>
                            </w:r>
                            <w:r>
                              <w:rPr>
                                <w:rFonts w:ascii="Meiryo UI" w:eastAsia="Meiryo UI" w:hAnsi="Meiryo UI" w:hint="eastAsia"/>
                                <w:sz w:val="24"/>
                              </w:rPr>
                              <w:t>」とあわせて、以下３点の書類の提出が必要とな</w:t>
                            </w:r>
                          </w:p>
                          <w:p w:rsidR="009E1D41" w:rsidRPr="00641BA9" w:rsidRDefault="009E1D41" w:rsidP="002924E7">
                            <w:pPr>
                              <w:spacing w:line="400" w:lineRule="exact"/>
                              <w:rPr>
                                <w:rFonts w:ascii="Meiryo UI" w:eastAsia="Meiryo UI" w:hAnsi="Meiryo UI"/>
                                <w:sz w:val="24"/>
                              </w:rPr>
                            </w:pPr>
                            <w:r>
                              <w:rPr>
                                <w:rFonts w:ascii="Meiryo UI" w:eastAsia="Meiryo UI" w:hAnsi="Meiryo UI" w:hint="eastAsia"/>
                                <w:sz w:val="24"/>
                              </w:rPr>
                              <w:t>ります。</w:t>
                            </w:r>
                          </w:p>
                          <w:p w:rsidR="009E1D41" w:rsidRPr="004823E4" w:rsidRDefault="009E1D41" w:rsidP="00CA4C7A">
                            <w:pPr>
                              <w:spacing w:line="400" w:lineRule="exact"/>
                              <w:rPr>
                                <w:rFonts w:ascii="Meiryo UI" w:eastAsia="Meiryo UI" w:hAnsi="Meiryo UI"/>
                                <w:sz w:val="24"/>
                              </w:rPr>
                            </w:pPr>
                          </w:p>
                          <w:p w:rsidR="009E1D41" w:rsidRPr="00CE4AF6" w:rsidRDefault="009E1D41" w:rsidP="00CA4C7A">
                            <w:pPr>
                              <w:spacing w:line="400" w:lineRule="exact"/>
                              <w:rPr>
                                <w:rFonts w:ascii="Meiryo UI" w:eastAsia="Meiryo UI" w:hAnsi="Meiryo UI"/>
                                <w:sz w:val="22"/>
                              </w:rPr>
                            </w:pPr>
                            <w:r>
                              <w:rPr>
                                <w:rFonts w:ascii="Meiryo UI" w:eastAsia="Meiryo UI" w:hAnsi="Meiryo UI" w:hint="eastAsia"/>
                                <w:sz w:val="24"/>
                              </w:rPr>
                              <w:t>①　『</w:t>
                            </w:r>
                            <w:r w:rsidRPr="001D0867">
                              <w:rPr>
                                <w:rFonts w:ascii="Meiryo UI" w:eastAsia="Meiryo UI" w:hAnsi="Meiryo UI" w:hint="eastAsia"/>
                                <w:b/>
                                <w:sz w:val="24"/>
                              </w:rPr>
                              <w:t>免税証管理簿</w:t>
                            </w:r>
                            <w:r>
                              <w:rPr>
                                <w:rFonts w:ascii="Meiryo UI" w:eastAsia="Meiryo UI" w:hAnsi="Meiryo UI" w:hint="eastAsia"/>
                                <w:sz w:val="24"/>
                              </w:rPr>
                              <w:t>』（P24参照）</w:t>
                            </w:r>
                            <w:r w:rsidRPr="00FD5ECB">
                              <w:rPr>
                                <w:rFonts w:ascii="Meiryo UI" w:eastAsia="Meiryo UI" w:hAnsi="Meiryo UI" w:hint="eastAsia"/>
                                <w:sz w:val="24"/>
                              </w:rPr>
                              <w:t>…</w:t>
                            </w:r>
                            <w:r>
                              <w:rPr>
                                <w:rFonts w:ascii="Meiryo UI" w:eastAsia="Meiryo UI" w:hAnsi="Meiryo UI" w:hint="eastAsia"/>
                                <w:sz w:val="24"/>
                              </w:rPr>
                              <w:t xml:space="preserve"> </w:t>
                            </w:r>
                            <w:r w:rsidRPr="00CE4AF6">
                              <w:rPr>
                                <w:rFonts w:ascii="Meiryo UI" w:eastAsia="Meiryo UI" w:hAnsi="Meiryo UI" w:hint="eastAsia"/>
                                <w:sz w:val="22"/>
                              </w:rPr>
                              <w:t>使用した免税証の日付を記入してください。</w:t>
                            </w:r>
                          </w:p>
                          <w:p w:rsidR="009E1D41" w:rsidRDefault="009E1D41" w:rsidP="00CA4C7A">
                            <w:pPr>
                              <w:spacing w:line="400" w:lineRule="exact"/>
                              <w:rPr>
                                <w:rFonts w:ascii="Meiryo UI" w:eastAsia="Meiryo UI" w:hAnsi="Meiryo UI"/>
                                <w:sz w:val="24"/>
                              </w:rPr>
                            </w:pPr>
                            <w:r>
                              <w:rPr>
                                <w:rFonts w:ascii="Meiryo UI" w:eastAsia="Meiryo UI" w:hAnsi="Meiryo UI" w:hint="eastAsia"/>
                                <w:sz w:val="24"/>
                              </w:rPr>
                              <w:t>②　『</w:t>
                            </w:r>
                            <w:r w:rsidRPr="001D0867">
                              <w:rPr>
                                <w:rFonts w:ascii="Meiryo UI" w:eastAsia="Meiryo UI" w:hAnsi="Meiryo UI" w:hint="eastAsia"/>
                                <w:b/>
                                <w:sz w:val="24"/>
                              </w:rPr>
                              <w:t>納品書・請求書</w:t>
                            </w:r>
                            <w:r>
                              <w:rPr>
                                <w:rFonts w:ascii="Meiryo UI" w:eastAsia="Meiryo UI" w:hAnsi="Meiryo UI" w:hint="eastAsia"/>
                                <w:sz w:val="24"/>
                              </w:rPr>
                              <w:t xml:space="preserve">』　</w:t>
                            </w:r>
                            <w:r w:rsidRPr="00FD5ECB">
                              <w:rPr>
                                <w:rFonts w:ascii="Meiryo UI" w:eastAsia="Meiryo UI" w:hAnsi="Meiryo UI" w:hint="eastAsia"/>
                                <w:sz w:val="24"/>
                              </w:rPr>
                              <w:t>…</w:t>
                            </w:r>
                            <w:r>
                              <w:rPr>
                                <w:rFonts w:ascii="Meiryo UI" w:eastAsia="Meiryo UI" w:hAnsi="Meiryo UI" w:hint="eastAsia"/>
                                <w:sz w:val="24"/>
                              </w:rPr>
                              <w:t xml:space="preserve">　</w:t>
                            </w:r>
                            <w:r w:rsidRPr="00867D4B">
                              <w:rPr>
                                <w:rFonts w:ascii="Meiryo UI" w:eastAsia="Meiryo UI" w:hAnsi="Meiryo UI" w:hint="eastAsia"/>
                                <w:sz w:val="22"/>
                              </w:rPr>
                              <w:t>コピーでも可</w:t>
                            </w:r>
                          </w:p>
                          <w:p w:rsidR="009E1D41" w:rsidRDefault="009E1D41" w:rsidP="00702710">
                            <w:pPr>
                              <w:spacing w:line="400" w:lineRule="exact"/>
                              <w:ind w:left="5520" w:hangingChars="2300" w:hanging="5520"/>
                              <w:rPr>
                                <w:rFonts w:ascii="Meiryo UI" w:eastAsia="Meiryo UI" w:hAnsi="Meiryo UI"/>
                                <w:sz w:val="22"/>
                              </w:rPr>
                            </w:pPr>
                            <w:r>
                              <w:rPr>
                                <w:rFonts w:ascii="Meiryo UI" w:eastAsia="Meiryo UI" w:hAnsi="Meiryo UI" w:hint="eastAsia"/>
                                <w:sz w:val="24"/>
                              </w:rPr>
                              <w:t>③　『</w:t>
                            </w:r>
                            <w:r w:rsidRPr="001D0867">
                              <w:rPr>
                                <w:rFonts w:ascii="Meiryo UI" w:eastAsia="Meiryo UI" w:hAnsi="Meiryo UI" w:hint="eastAsia"/>
                                <w:b/>
                                <w:sz w:val="24"/>
                              </w:rPr>
                              <w:t>免税軽油使用実績表</w:t>
                            </w:r>
                            <w:r>
                              <w:rPr>
                                <w:rFonts w:ascii="Meiryo UI" w:eastAsia="Meiryo UI" w:hAnsi="Meiryo UI" w:hint="eastAsia"/>
                                <w:sz w:val="24"/>
                              </w:rPr>
                              <w:t>』（※）（P</w:t>
                            </w:r>
                            <w:r>
                              <w:rPr>
                                <w:rFonts w:ascii="Meiryo UI" w:eastAsia="Meiryo UI" w:hAnsi="Meiryo UI"/>
                                <w:sz w:val="24"/>
                              </w:rPr>
                              <w:t>2</w:t>
                            </w:r>
                            <w:r>
                              <w:rPr>
                                <w:rFonts w:ascii="Meiryo UI" w:eastAsia="Meiryo UI" w:hAnsi="Meiryo UI" w:hint="eastAsia"/>
                                <w:sz w:val="24"/>
                              </w:rPr>
                              <w:t>5参照）</w:t>
                            </w:r>
                            <w:r w:rsidRPr="00FD5ECB">
                              <w:rPr>
                                <w:rFonts w:ascii="Meiryo UI" w:eastAsia="Meiryo UI" w:hAnsi="Meiryo UI" w:hint="eastAsia"/>
                                <w:sz w:val="24"/>
                              </w:rPr>
                              <w:t>…</w:t>
                            </w:r>
                            <w:r>
                              <w:rPr>
                                <w:rFonts w:ascii="Meiryo UI" w:eastAsia="Meiryo UI" w:hAnsi="Meiryo UI" w:hint="eastAsia"/>
                                <w:sz w:val="24"/>
                              </w:rPr>
                              <w:t xml:space="preserve"> </w:t>
                            </w:r>
                            <w:r w:rsidRPr="00CE4AF6">
                              <w:rPr>
                                <w:rFonts w:ascii="Meiryo UI" w:eastAsia="Meiryo UI" w:hAnsi="Meiryo UI" w:hint="eastAsia"/>
                                <w:sz w:val="22"/>
                              </w:rPr>
                              <w:t>免税軽油を使用する際は、航海日誌等をもとに</w:t>
                            </w:r>
                            <w:r>
                              <w:rPr>
                                <w:rFonts w:ascii="Meiryo UI" w:eastAsia="Meiryo UI" w:hAnsi="Meiryo UI" w:hint="eastAsia"/>
                                <w:sz w:val="22"/>
                              </w:rPr>
                              <w:t xml:space="preserve">　　</w:t>
                            </w:r>
                            <w:r w:rsidRPr="00CE4AF6">
                              <w:rPr>
                                <w:rFonts w:ascii="Meiryo UI" w:eastAsia="Meiryo UI" w:hAnsi="Meiryo UI" w:hint="eastAsia"/>
                                <w:sz w:val="22"/>
                              </w:rPr>
                              <w:t>作成してください。</w:t>
                            </w:r>
                          </w:p>
                          <w:p w:rsidR="009E1D41" w:rsidRDefault="009E1D41"/>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F22E1" id="Text Box 89" o:spid="_x0000_s1098" type="#_x0000_t202" style="position:absolute;left:0;text-align:left;margin-left:-.6pt;margin-top:11.6pt;width:504.85pt;height:186.7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Msvw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5i0w4qSDIj3SUaM7MaI4MQkaepWC3kMPmnqEdyi0DVb196L8rhAXq4bwLb2VUgwNJRU46Juf7sXX&#10;CUcZkM3wSVRgh+y0sEBjLTuTPcgHAnQo1NOpOMaXEh6j0PfD2QyjEmTBbOF7kS2fS9Lj914q/YGK&#10;DplDhiVU38KT/b3Sxh2SHlWMNS4K1raWAS1/8QCK0wsYh69GZtywBX1OvGQdr+PQCYNo7YRenju3&#10;xSp0osJfzPNZvlrl/i9j1w/ThlUV5cbMkVx++GfFO9B8osWJXkq0rDJwxiUlt5tVK9GeALkLu2zS&#10;QXJWc1+6YZMAsbwKyQ9C7y5InCKKF05YhHMnWXix4/nJXRJ5YRLmxcuQ7hmn/x4SGjKczIP5xKaz&#10;069i8+x6GxtJO6ZhfLSsy3B8UiKp4eCaV7a0mrB2Ol+kwrh/TgWU+1hoy1hD0omuetyMtjvms2Mn&#10;bET1BByWAhgGRIXZB4dGyJ8YDTBHMqx+7IikGLUfOfTBIgySOQwee4njBL7IS8HmQkB4CUAZ1hhN&#10;x5WeRtWul2zbgJ2p77i4hc6pmeW0abHJp0O/waSwoR2mmhlFl3erdZ69y98AAAD//wMAUEsDBBQA&#10;BgAIAAAAIQB5Bql/4QAAAAoBAAAPAAAAZHJzL2Rvd25yZXYueG1sTI9BS8NAEIXvgv9hGcFbu9uU&#10;hhozKamgghdrFfG4yY5JMDsbsts2+uvdnvT0GN7jvW/yzWR7caTRd44RFnMFgrh2puMG4e31frYG&#10;4YNmo3vHhPBNHjbF5UWuM+NO/ELHfWhELGGfaYQ2hCGT0tctWe3nbiCO3qcbrQ7xHBtpRn2K5baX&#10;iVKptLrjuNDqge5aqr/2B4vw0/nycfe8DdV29fGgdk+pfy9TxOurqbwFEWgKf2E440d0KCJT5Q5s&#10;vOgRZoskJhGSZdSzr9R6BaJCWN6kKcgil/9fKH4BAAD//wMAUEsBAi0AFAAGAAgAAAAhALaDOJL+&#10;AAAA4QEAABMAAAAAAAAAAAAAAAAAAAAAAFtDb250ZW50X1R5cGVzXS54bWxQSwECLQAUAAYACAAA&#10;ACEAOP0h/9YAAACUAQAACwAAAAAAAAAAAAAAAAAvAQAAX3JlbHMvLnJlbHNQSwECLQAUAAYACAAA&#10;ACEApsOTLL8CAADDBQAADgAAAAAAAAAAAAAAAAAuAgAAZHJzL2Uyb0RvYy54bWxQSwECLQAUAAYA&#10;CAAAACEAeQapf+EAAAAKAQAADwAAAAAAAAAAAAAAAAAZBQAAZHJzL2Rvd25yZXYueG1sUEsFBgAA&#10;AAAEAAQA8wAAACcGAAAAAA==&#10;" filled="f" stroked="f">
                <v:textbox inset="5.85pt,.7pt,5.85pt,.7pt">
                  <w:txbxContent>
                    <w:p w:rsidR="009E1D41" w:rsidRDefault="009E1D41" w:rsidP="002924E7">
                      <w:pPr>
                        <w:spacing w:line="400" w:lineRule="exact"/>
                        <w:ind w:firstLineChars="100" w:firstLine="240"/>
                        <w:rPr>
                          <w:rFonts w:ascii="Meiryo UI" w:eastAsia="Meiryo UI" w:hAnsi="Meiryo UI"/>
                          <w:sz w:val="24"/>
                        </w:rPr>
                      </w:pPr>
                      <w:r w:rsidRPr="00641BA9">
                        <w:rPr>
                          <w:rFonts w:ascii="Meiryo UI" w:eastAsia="Meiryo UI" w:hAnsi="Meiryo UI" w:hint="eastAsia"/>
                          <w:sz w:val="24"/>
                        </w:rPr>
                        <w:t>下記３点の書類を準備し、</w:t>
                      </w:r>
                      <w:r>
                        <w:rPr>
                          <w:rFonts w:ascii="Meiryo UI" w:eastAsia="Meiryo UI" w:hAnsi="Meiryo UI" w:hint="eastAsia"/>
                          <w:sz w:val="24"/>
                        </w:rPr>
                        <w:t>「</w:t>
                      </w:r>
                      <w:r w:rsidRPr="001D0867">
                        <w:rPr>
                          <w:rFonts w:ascii="Meiryo UI" w:eastAsia="Meiryo UI" w:hAnsi="Meiryo UI" w:hint="eastAsia"/>
                          <w:b/>
                          <w:sz w:val="24"/>
                        </w:rPr>
                        <w:t>免税軽油の引取りに係る報告書</w:t>
                      </w:r>
                      <w:r>
                        <w:rPr>
                          <w:rFonts w:ascii="Meiryo UI" w:eastAsia="Meiryo UI" w:hAnsi="Meiryo UI" w:hint="eastAsia"/>
                          <w:sz w:val="24"/>
                        </w:rPr>
                        <w:t>」</w:t>
                      </w:r>
                      <w:r>
                        <w:rPr>
                          <w:rFonts w:ascii="Meiryo UI" w:eastAsia="Meiryo UI" w:hAnsi="Meiryo UI" w:hint="eastAsia"/>
                          <w:sz w:val="24"/>
                          <w:szCs w:val="24"/>
                        </w:rPr>
                        <w:t>（P2</w:t>
                      </w:r>
                      <w:r>
                        <w:rPr>
                          <w:rFonts w:ascii="Meiryo UI" w:eastAsia="Meiryo UI" w:hAnsi="Meiryo UI"/>
                          <w:sz w:val="24"/>
                          <w:szCs w:val="24"/>
                        </w:rPr>
                        <w:t>6</w:t>
                      </w:r>
                      <w:r>
                        <w:rPr>
                          <w:rFonts w:ascii="Meiryo UI" w:eastAsia="Meiryo UI" w:hAnsi="Meiryo UI" w:hint="eastAsia"/>
                          <w:sz w:val="24"/>
                          <w:szCs w:val="24"/>
                        </w:rPr>
                        <w:t>参照）</w:t>
                      </w:r>
                      <w:r w:rsidRPr="00641BA9">
                        <w:rPr>
                          <w:rFonts w:ascii="Meiryo UI" w:eastAsia="Meiryo UI" w:hAnsi="Meiryo UI" w:hint="eastAsia"/>
                          <w:sz w:val="24"/>
                        </w:rPr>
                        <w:t>を作成してください。</w:t>
                      </w:r>
                    </w:p>
                    <w:p w:rsidR="009E1D41" w:rsidRDefault="009E1D41" w:rsidP="004823E4">
                      <w:pPr>
                        <w:spacing w:line="400" w:lineRule="exact"/>
                        <w:ind w:firstLineChars="100" w:firstLine="240"/>
                        <w:rPr>
                          <w:rFonts w:ascii="Meiryo UI" w:eastAsia="Meiryo UI" w:hAnsi="Meiryo UI"/>
                          <w:sz w:val="24"/>
                        </w:rPr>
                      </w:pPr>
                      <w:r>
                        <w:rPr>
                          <w:rFonts w:ascii="Meiryo UI" w:eastAsia="Meiryo UI" w:hAnsi="Meiryo UI" w:hint="eastAsia"/>
                          <w:sz w:val="24"/>
                        </w:rPr>
                        <w:t>なお、提出の際は「</w:t>
                      </w:r>
                      <w:r w:rsidRPr="0001505C">
                        <w:rPr>
                          <w:rFonts w:ascii="Meiryo UI" w:eastAsia="Meiryo UI" w:hAnsi="Meiryo UI" w:hint="eastAsia"/>
                          <w:sz w:val="24"/>
                        </w:rPr>
                        <w:t>免税軽油の引取りに係る報告書</w:t>
                      </w:r>
                      <w:r>
                        <w:rPr>
                          <w:rFonts w:ascii="Meiryo UI" w:eastAsia="Meiryo UI" w:hAnsi="Meiryo UI" w:hint="eastAsia"/>
                          <w:sz w:val="24"/>
                        </w:rPr>
                        <w:t>」とあわせて、以下３点の書類の提出が必要とな</w:t>
                      </w:r>
                    </w:p>
                    <w:p w:rsidR="009E1D41" w:rsidRPr="00641BA9" w:rsidRDefault="009E1D41" w:rsidP="002924E7">
                      <w:pPr>
                        <w:spacing w:line="400" w:lineRule="exact"/>
                        <w:rPr>
                          <w:rFonts w:ascii="Meiryo UI" w:eastAsia="Meiryo UI" w:hAnsi="Meiryo UI"/>
                          <w:sz w:val="24"/>
                        </w:rPr>
                      </w:pPr>
                      <w:r>
                        <w:rPr>
                          <w:rFonts w:ascii="Meiryo UI" w:eastAsia="Meiryo UI" w:hAnsi="Meiryo UI" w:hint="eastAsia"/>
                          <w:sz w:val="24"/>
                        </w:rPr>
                        <w:t>ります。</w:t>
                      </w:r>
                    </w:p>
                    <w:p w:rsidR="009E1D41" w:rsidRPr="004823E4" w:rsidRDefault="009E1D41" w:rsidP="00CA4C7A">
                      <w:pPr>
                        <w:spacing w:line="400" w:lineRule="exact"/>
                        <w:rPr>
                          <w:rFonts w:ascii="Meiryo UI" w:eastAsia="Meiryo UI" w:hAnsi="Meiryo UI"/>
                          <w:sz w:val="24"/>
                        </w:rPr>
                      </w:pPr>
                    </w:p>
                    <w:p w:rsidR="009E1D41" w:rsidRPr="00CE4AF6" w:rsidRDefault="009E1D41" w:rsidP="00CA4C7A">
                      <w:pPr>
                        <w:spacing w:line="400" w:lineRule="exact"/>
                        <w:rPr>
                          <w:rFonts w:ascii="Meiryo UI" w:eastAsia="Meiryo UI" w:hAnsi="Meiryo UI"/>
                          <w:sz w:val="22"/>
                        </w:rPr>
                      </w:pPr>
                      <w:r>
                        <w:rPr>
                          <w:rFonts w:ascii="Meiryo UI" w:eastAsia="Meiryo UI" w:hAnsi="Meiryo UI" w:hint="eastAsia"/>
                          <w:sz w:val="24"/>
                        </w:rPr>
                        <w:t>①　『</w:t>
                      </w:r>
                      <w:r w:rsidRPr="001D0867">
                        <w:rPr>
                          <w:rFonts w:ascii="Meiryo UI" w:eastAsia="Meiryo UI" w:hAnsi="Meiryo UI" w:hint="eastAsia"/>
                          <w:b/>
                          <w:sz w:val="24"/>
                        </w:rPr>
                        <w:t>免税証管理簿</w:t>
                      </w:r>
                      <w:r>
                        <w:rPr>
                          <w:rFonts w:ascii="Meiryo UI" w:eastAsia="Meiryo UI" w:hAnsi="Meiryo UI" w:hint="eastAsia"/>
                          <w:sz w:val="24"/>
                        </w:rPr>
                        <w:t>』（P24参照）</w:t>
                      </w:r>
                      <w:r w:rsidRPr="00FD5ECB">
                        <w:rPr>
                          <w:rFonts w:ascii="Meiryo UI" w:eastAsia="Meiryo UI" w:hAnsi="Meiryo UI" w:hint="eastAsia"/>
                          <w:sz w:val="24"/>
                        </w:rPr>
                        <w:t>…</w:t>
                      </w:r>
                      <w:r>
                        <w:rPr>
                          <w:rFonts w:ascii="Meiryo UI" w:eastAsia="Meiryo UI" w:hAnsi="Meiryo UI" w:hint="eastAsia"/>
                          <w:sz w:val="24"/>
                        </w:rPr>
                        <w:t xml:space="preserve"> </w:t>
                      </w:r>
                      <w:r w:rsidRPr="00CE4AF6">
                        <w:rPr>
                          <w:rFonts w:ascii="Meiryo UI" w:eastAsia="Meiryo UI" w:hAnsi="Meiryo UI" w:hint="eastAsia"/>
                          <w:sz w:val="22"/>
                        </w:rPr>
                        <w:t>使用した免税証の日付を記入してください。</w:t>
                      </w:r>
                    </w:p>
                    <w:p w:rsidR="009E1D41" w:rsidRDefault="009E1D41" w:rsidP="00CA4C7A">
                      <w:pPr>
                        <w:spacing w:line="400" w:lineRule="exact"/>
                        <w:rPr>
                          <w:rFonts w:ascii="Meiryo UI" w:eastAsia="Meiryo UI" w:hAnsi="Meiryo UI"/>
                          <w:sz w:val="24"/>
                        </w:rPr>
                      </w:pPr>
                      <w:r>
                        <w:rPr>
                          <w:rFonts w:ascii="Meiryo UI" w:eastAsia="Meiryo UI" w:hAnsi="Meiryo UI" w:hint="eastAsia"/>
                          <w:sz w:val="24"/>
                        </w:rPr>
                        <w:t>②　『</w:t>
                      </w:r>
                      <w:r w:rsidRPr="001D0867">
                        <w:rPr>
                          <w:rFonts w:ascii="Meiryo UI" w:eastAsia="Meiryo UI" w:hAnsi="Meiryo UI" w:hint="eastAsia"/>
                          <w:b/>
                          <w:sz w:val="24"/>
                        </w:rPr>
                        <w:t>納品書・請求書</w:t>
                      </w:r>
                      <w:r>
                        <w:rPr>
                          <w:rFonts w:ascii="Meiryo UI" w:eastAsia="Meiryo UI" w:hAnsi="Meiryo UI" w:hint="eastAsia"/>
                          <w:sz w:val="24"/>
                        </w:rPr>
                        <w:t xml:space="preserve">』　</w:t>
                      </w:r>
                      <w:r w:rsidRPr="00FD5ECB">
                        <w:rPr>
                          <w:rFonts w:ascii="Meiryo UI" w:eastAsia="Meiryo UI" w:hAnsi="Meiryo UI" w:hint="eastAsia"/>
                          <w:sz w:val="24"/>
                        </w:rPr>
                        <w:t>…</w:t>
                      </w:r>
                      <w:r>
                        <w:rPr>
                          <w:rFonts w:ascii="Meiryo UI" w:eastAsia="Meiryo UI" w:hAnsi="Meiryo UI" w:hint="eastAsia"/>
                          <w:sz w:val="24"/>
                        </w:rPr>
                        <w:t xml:space="preserve">　</w:t>
                      </w:r>
                      <w:r w:rsidRPr="00867D4B">
                        <w:rPr>
                          <w:rFonts w:ascii="Meiryo UI" w:eastAsia="Meiryo UI" w:hAnsi="Meiryo UI" w:hint="eastAsia"/>
                          <w:sz w:val="22"/>
                        </w:rPr>
                        <w:t>コピーでも可</w:t>
                      </w:r>
                    </w:p>
                    <w:p w:rsidR="009E1D41" w:rsidRDefault="009E1D41" w:rsidP="00702710">
                      <w:pPr>
                        <w:spacing w:line="400" w:lineRule="exact"/>
                        <w:ind w:left="5520" w:hangingChars="2300" w:hanging="5520"/>
                        <w:rPr>
                          <w:rFonts w:ascii="Meiryo UI" w:eastAsia="Meiryo UI" w:hAnsi="Meiryo UI"/>
                          <w:sz w:val="22"/>
                        </w:rPr>
                      </w:pPr>
                      <w:r>
                        <w:rPr>
                          <w:rFonts w:ascii="Meiryo UI" w:eastAsia="Meiryo UI" w:hAnsi="Meiryo UI" w:hint="eastAsia"/>
                          <w:sz w:val="24"/>
                        </w:rPr>
                        <w:t>③　『</w:t>
                      </w:r>
                      <w:r w:rsidRPr="001D0867">
                        <w:rPr>
                          <w:rFonts w:ascii="Meiryo UI" w:eastAsia="Meiryo UI" w:hAnsi="Meiryo UI" w:hint="eastAsia"/>
                          <w:b/>
                          <w:sz w:val="24"/>
                        </w:rPr>
                        <w:t>免税軽油使用実績表</w:t>
                      </w:r>
                      <w:r>
                        <w:rPr>
                          <w:rFonts w:ascii="Meiryo UI" w:eastAsia="Meiryo UI" w:hAnsi="Meiryo UI" w:hint="eastAsia"/>
                          <w:sz w:val="24"/>
                        </w:rPr>
                        <w:t>』（※）（P</w:t>
                      </w:r>
                      <w:r>
                        <w:rPr>
                          <w:rFonts w:ascii="Meiryo UI" w:eastAsia="Meiryo UI" w:hAnsi="Meiryo UI"/>
                          <w:sz w:val="24"/>
                        </w:rPr>
                        <w:t>2</w:t>
                      </w:r>
                      <w:r>
                        <w:rPr>
                          <w:rFonts w:ascii="Meiryo UI" w:eastAsia="Meiryo UI" w:hAnsi="Meiryo UI" w:hint="eastAsia"/>
                          <w:sz w:val="24"/>
                        </w:rPr>
                        <w:t>5参照）</w:t>
                      </w:r>
                      <w:r w:rsidRPr="00FD5ECB">
                        <w:rPr>
                          <w:rFonts w:ascii="Meiryo UI" w:eastAsia="Meiryo UI" w:hAnsi="Meiryo UI" w:hint="eastAsia"/>
                          <w:sz w:val="24"/>
                        </w:rPr>
                        <w:t>…</w:t>
                      </w:r>
                      <w:r>
                        <w:rPr>
                          <w:rFonts w:ascii="Meiryo UI" w:eastAsia="Meiryo UI" w:hAnsi="Meiryo UI" w:hint="eastAsia"/>
                          <w:sz w:val="24"/>
                        </w:rPr>
                        <w:t xml:space="preserve"> </w:t>
                      </w:r>
                      <w:r w:rsidRPr="00CE4AF6">
                        <w:rPr>
                          <w:rFonts w:ascii="Meiryo UI" w:eastAsia="Meiryo UI" w:hAnsi="Meiryo UI" w:hint="eastAsia"/>
                          <w:sz w:val="22"/>
                        </w:rPr>
                        <w:t>免税軽油を使用する際は、航海日誌等をもとに</w:t>
                      </w:r>
                      <w:r>
                        <w:rPr>
                          <w:rFonts w:ascii="Meiryo UI" w:eastAsia="Meiryo UI" w:hAnsi="Meiryo UI" w:hint="eastAsia"/>
                          <w:sz w:val="22"/>
                        </w:rPr>
                        <w:t xml:space="preserve">　　</w:t>
                      </w:r>
                      <w:r w:rsidRPr="00CE4AF6">
                        <w:rPr>
                          <w:rFonts w:ascii="Meiryo UI" w:eastAsia="Meiryo UI" w:hAnsi="Meiryo UI" w:hint="eastAsia"/>
                          <w:sz w:val="22"/>
                        </w:rPr>
                        <w:t>作成してください。</w:t>
                      </w:r>
                    </w:p>
                    <w:p w:rsidR="009E1D41" w:rsidRDefault="009E1D41"/>
                  </w:txbxContent>
                </v:textbox>
                <w10:wrap anchorx="margin"/>
              </v:shape>
            </w:pict>
          </mc:Fallback>
        </mc:AlternateContent>
      </w:r>
    </w:p>
    <w:p w:rsidR="00CA4C7A" w:rsidRDefault="00CA4C7A" w:rsidP="00CA4C7A">
      <w:pPr>
        <w:rPr>
          <w:rFonts w:ascii="HGS創英ﾌﾟﾚｾﾞﾝｽEB" w:eastAsia="HGS創英ﾌﾟﾚｾﾞﾝｽEB"/>
        </w:rPr>
      </w:pPr>
    </w:p>
    <w:p w:rsidR="00CA4C7A" w:rsidRDefault="00CA4C7A" w:rsidP="00CA4C7A">
      <w:pPr>
        <w:spacing w:line="400" w:lineRule="exact"/>
        <w:ind w:firstLineChars="100" w:firstLine="240"/>
        <w:rPr>
          <w:rFonts w:ascii="Meiryo UI" w:eastAsia="Meiryo UI" w:hAnsi="Meiryo UI"/>
          <w:sz w:val="24"/>
        </w:rPr>
      </w:pPr>
    </w:p>
    <w:p w:rsidR="00CA4C7A" w:rsidRDefault="00CA4C7A" w:rsidP="00CA4C7A">
      <w:pPr>
        <w:spacing w:line="400" w:lineRule="exact"/>
        <w:ind w:firstLineChars="100" w:firstLine="240"/>
        <w:rPr>
          <w:rFonts w:ascii="Meiryo UI" w:eastAsia="Meiryo UI" w:hAnsi="Meiryo UI"/>
          <w:sz w:val="24"/>
        </w:rPr>
      </w:pPr>
    </w:p>
    <w:p w:rsidR="00CA4C7A" w:rsidRDefault="00CA4C7A" w:rsidP="00CA4C7A">
      <w:pPr>
        <w:spacing w:line="400" w:lineRule="exact"/>
        <w:ind w:firstLineChars="100" w:firstLine="240"/>
        <w:rPr>
          <w:rFonts w:ascii="Meiryo UI" w:eastAsia="Meiryo UI" w:hAnsi="Meiryo UI"/>
          <w:sz w:val="24"/>
        </w:rPr>
      </w:pPr>
    </w:p>
    <w:p w:rsidR="00CA4C7A" w:rsidRDefault="00CA4C7A" w:rsidP="00CA4C7A">
      <w:pPr>
        <w:spacing w:line="400" w:lineRule="exact"/>
        <w:ind w:firstLineChars="100" w:firstLine="240"/>
        <w:rPr>
          <w:rFonts w:ascii="Meiryo UI" w:eastAsia="Meiryo UI" w:hAnsi="Meiryo UI"/>
          <w:sz w:val="24"/>
        </w:rPr>
      </w:pPr>
    </w:p>
    <w:p w:rsidR="00CA4C7A" w:rsidRDefault="00CA4C7A" w:rsidP="00CA4C7A">
      <w:pPr>
        <w:spacing w:line="400" w:lineRule="exact"/>
        <w:ind w:firstLineChars="100" w:firstLine="240"/>
        <w:rPr>
          <w:rFonts w:ascii="Meiryo UI" w:eastAsia="Meiryo UI" w:hAnsi="Meiryo UI"/>
          <w:sz w:val="24"/>
        </w:rPr>
      </w:pPr>
    </w:p>
    <w:p w:rsidR="00CA4C7A" w:rsidRDefault="00CA4C7A" w:rsidP="00CA4C7A">
      <w:pPr>
        <w:spacing w:line="400" w:lineRule="exact"/>
        <w:ind w:firstLineChars="100" w:firstLine="240"/>
        <w:rPr>
          <w:rFonts w:ascii="Meiryo UI" w:eastAsia="Meiryo UI" w:hAnsi="Meiryo UI"/>
          <w:sz w:val="24"/>
        </w:rPr>
      </w:pPr>
    </w:p>
    <w:p w:rsidR="00CA4C7A" w:rsidRDefault="00CA4C7A" w:rsidP="00CA4C7A">
      <w:pPr>
        <w:spacing w:line="400" w:lineRule="exact"/>
        <w:ind w:firstLineChars="100" w:firstLine="240"/>
        <w:rPr>
          <w:rFonts w:ascii="Meiryo UI" w:eastAsia="Meiryo UI" w:hAnsi="Meiryo UI"/>
          <w:sz w:val="24"/>
        </w:rPr>
      </w:pPr>
    </w:p>
    <w:p w:rsidR="00CA4C7A" w:rsidRDefault="00CA4C7A" w:rsidP="00CA4C7A">
      <w:pPr>
        <w:spacing w:line="400" w:lineRule="exact"/>
        <w:rPr>
          <w:rFonts w:ascii="Meiryo UI" w:eastAsia="Meiryo UI" w:hAnsi="Meiryo UI"/>
          <w:sz w:val="24"/>
          <w:szCs w:val="24"/>
        </w:rPr>
      </w:pPr>
    </w:p>
    <w:p w:rsidR="00CA4C7A" w:rsidRDefault="00CA4C7A" w:rsidP="00CA4C7A">
      <w:pPr>
        <w:spacing w:line="400" w:lineRule="exact"/>
        <w:rPr>
          <w:rFonts w:ascii="Meiryo UI" w:eastAsia="Meiryo UI" w:hAnsi="Meiryo UI"/>
          <w:sz w:val="24"/>
          <w:szCs w:val="24"/>
        </w:rPr>
      </w:pPr>
    </w:p>
    <w:p w:rsidR="004823E4" w:rsidRPr="00641BA9" w:rsidRDefault="00432D2F" w:rsidP="005F4DD0">
      <w:pPr>
        <w:spacing w:line="400" w:lineRule="exact"/>
        <w:rPr>
          <w:rFonts w:ascii="Meiryo UI" w:eastAsia="Meiryo UI" w:hAnsi="Meiryo UI"/>
          <w:sz w:val="24"/>
        </w:rPr>
      </w:pPr>
      <w:r>
        <w:rPr>
          <w:rFonts w:ascii="Meiryo UI" w:eastAsia="Meiryo UI" w:hAnsi="Meiryo UI" w:hint="eastAsia"/>
          <w:sz w:val="24"/>
          <w:szCs w:val="24"/>
        </w:rPr>
        <w:t>※</w:t>
      </w:r>
      <w:r w:rsidR="005F4DD0">
        <w:rPr>
          <w:rFonts w:ascii="Meiryo UI" w:eastAsia="Meiryo UI" w:hAnsi="Meiryo UI" w:hint="eastAsia"/>
          <w:sz w:val="24"/>
          <w:szCs w:val="24"/>
        </w:rPr>
        <w:t xml:space="preserve">　</w:t>
      </w:r>
      <w:r w:rsidR="004823E4">
        <w:rPr>
          <w:rFonts w:ascii="Meiryo UI" w:eastAsia="Meiryo UI" w:hAnsi="Meiryo UI" w:hint="eastAsia"/>
          <w:sz w:val="24"/>
        </w:rPr>
        <w:t>実績表には</w:t>
      </w:r>
      <w:r w:rsidR="001B0D0E">
        <w:rPr>
          <w:rFonts w:ascii="Meiryo UI" w:eastAsia="Meiryo UI" w:hAnsi="Meiryo UI" w:hint="eastAsia"/>
          <w:sz w:val="24"/>
        </w:rPr>
        <w:t>以下</w:t>
      </w:r>
      <w:r w:rsidR="004823E4" w:rsidRPr="00641BA9">
        <w:rPr>
          <w:rFonts w:ascii="Meiryo UI" w:eastAsia="Meiryo UI" w:hAnsi="Meiryo UI" w:hint="eastAsia"/>
          <w:sz w:val="24"/>
        </w:rPr>
        <w:t>の内容を</w:t>
      </w:r>
      <w:r w:rsidR="004823E4">
        <w:rPr>
          <w:rFonts w:ascii="Meiryo UI" w:eastAsia="Meiryo UI" w:hAnsi="Meiryo UI" w:hint="eastAsia"/>
          <w:sz w:val="24"/>
        </w:rPr>
        <w:t>記入</w:t>
      </w:r>
      <w:r w:rsidR="004823E4" w:rsidRPr="00641BA9">
        <w:rPr>
          <w:rFonts w:ascii="Meiryo UI" w:eastAsia="Meiryo UI" w:hAnsi="Meiryo UI" w:hint="eastAsia"/>
          <w:sz w:val="24"/>
        </w:rPr>
        <w:t>してください。</w:t>
      </w:r>
    </w:p>
    <w:p w:rsidR="004823E4" w:rsidRDefault="004823E4" w:rsidP="006E14A9">
      <w:pPr>
        <w:spacing w:line="400" w:lineRule="exact"/>
        <w:ind w:firstLineChars="150" w:firstLine="360"/>
        <w:rPr>
          <w:rFonts w:ascii="Meiryo UI" w:eastAsia="Meiryo UI" w:hAnsi="Meiryo UI"/>
          <w:sz w:val="24"/>
        </w:rPr>
      </w:pPr>
      <w:r w:rsidRPr="00641BA9">
        <w:rPr>
          <w:rFonts w:ascii="Meiryo UI" w:eastAsia="Meiryo UI" w:hAnsi="Meiryo UI" w:hint="eastAsia"/>
          <w:sz w:val="24"/>
        </w:rPr>
        <w:t>稼働年月日</w:t>
      </w:r>
      <w:r w:rsidR="006E14A9">
        <w:rPr>
          <w:rFonts w:ascii="Meiryo UI" w:eastAsia="Meiryo UI" w:hAnsi="Meiryo UI" w:hint="eastAsia"/>
          <w:sz w:val="24"/>
        </w:rPr>
        <w:t>／</w:t>
      </w:r>
      <w:r>
        <w:rPr>
          <w:rFonts w:ascii="Meiryo UI" w:eastAsia="Meiryo UI" w:hAnsi="Meiryo UI" w:hint="eastAsia"/>
          <w:sz w:val="24"/>
        </w:rPr>
        <w:t>給油年月日</w:t>
      </w:r>
      <w:r w:rsidR="006E14A9">
        <w:rPr>
          <w:rFonts w:ascii="Meiryo UI" w:eastAsia="Meiryo UI" w:hAnsi="Meiryo UI" w:hint="eastAsia"/>
          <w:sz w:val="24"/>
        </w:rPr>
        <w:t>／</w:t>
      </w:r>
      <w:r>
        <w:rPr>
          <w:rFonts w:ascii="Meiryo UI" w:eastAsia="Meiryo UI" w:hAnsi="Meiryo UI" w:hint="eastAsia"/>
          <w:sz w:val="24"/>
        </w:rPr>
        <w:t>給油数量</w:t>
      </w:r>
      <w:r w:rsidR="006E14A9">
        <w:rPr>
          <w:rFonts w:ascii="Meiryo UI" w:eastAsia="Meiryo UI" w:hAnsi="Meiryo UI" w:hint="eastAsia"/>
          <w:sz w:val="24"/>
        </w:rPr>
        <w:t>／</w:t>
      </w:r>
      <w:r w:rsidRPr="00641BA9">
        <w:rPr>
          <w:rFonts w:ascii="Meiryo UI" w:eastAsia="Meiryo UI" w:hAnsi="Meiryo UI" w:hint="eastAsia"/>
          <w:sz w:val="24"/>
        </w:rPr>
        <w:t>稼動時間（アワーメーターの数値等）</w:t>
      </w:r>
      <w:r w:rsidR="006E14A9">
        <w:rPr>
          <w:rFonts w:ascii="Meiryo UI" w:eastAsia="Meiryo UI" w:hAnsi="Meiryo UI" w:hint="eastAsia"/>
          <w:sz w:val="24"/>
        </w:rPr>
        <w:t>／</w:t>
      </w:r>
      <w:r w:rsidRPr="00641BA9">
        <w:rPr>
          <w:rFonts w:ascii="Meiryo UI" w:eastAsia="Meiryo UI" w:hAnsi="Meiryo UI" w:hint="eastAsia"/>
          <w:sz w:val="24"/>
        </w:rPr>
        <w:t>行き先</w:t>
      </w:r>
    </w:p>
    <w:p w:rsidR="004823E4" w:rsidRPr="00641BA9" w:rsidRDefault="004823E4" w:rsidP="004823E4">
      <w:pPr>
        <w:spacing w:line="400" w:lineRule="exact"/>
        <w:rPr>
          <w:rFonts w:ascii="Meiryo UI" w:eastAsia="Meiryo UI" w:hAnsi="Meiryo UI"/>
          <w:sz w:val="24"/>
        </w:rPr>
      </w:pPr>
    </w:p>
    <w:p w:rsidR="00CA4C7A" w:rsidRDefault="00CA4C7A" w:rsidP="00CA4C7A">
      <w:pPr>
        <w:spacing w:line="400" w:lineRule="exact"/>
        <w:rPr>
          <w:rFonts w:ascii="Meiryo UI" w:eastAsia="Meiryo UI" w:hAnsi="Meiryo UI"/>
          <w:sz w:val="24"/>
          <w:szCs w:val="24"/>
        </w:rPr>
      </w:pPr>
    </w:p>
    <w:p w:rsidR="00CA4C7A" w:rsidRDefault="00CA4C7A" w:rsidP="00CA4C7A">
      <w:pPr>
        <w:spacing w:line="400" w:lineRule="exact"/>
        <w:rPr>
          <w:rFonts w:ascii="Meiryo UI" w:eastAsia="Meiryo UI" w:hAnsi="Meiryo UI"/>
          <w:sz w:val="24"/>
          <w:szCs w:val="24"/>
        </w:rPr>
      </w:pPr>
    </w:p>
    <w:p w:rsidR="00CA4C7A" w:rsidRDefault="00CA4C7A" w:rsidP="00CA4C7A">
      <w:pPr>
        <w:spacing w:line="400" w:lineRule="exact"/>
        <w:rPr>
          <w:rFonts w:ascii="Meiryo UI" w:eastAsia="Meiryo UI" w:hAnsi="Meiryo UI"/>
          <w:sz w:val="24"/>
          <w:szCs w:val="24"/>
        </w:rPr>
      </w:pPr>
    </w:p>
    <w:p w:rsidR="006E14A9" w:rsidRDefault="006E14A9" w:rsidP="00CA4C7A">
      <w:pPr>
        <w:spacing w:line="400" w:lineRule="exact"/>
        <w:rPr>
          <w:rFonts w:ascii="Meiryo UI" w:eastAsia="Meiryo UI" w:hAnsi="Meiryo UI"/>
          <w:sz w:val="24"/>
          <w:szCs w:val="24"/>
        </w:rPr>
      </w:pPr>
    </w:p>
    <w:p w:rsidR="006E14A9" w:rsidRDefault="006E14A9" w:rsidP="00CA4C7A">
      <w:pPr>
        <w:spacing w:line="400" w:lineRule="exact"/>
        <w:rPr>
          <w:rFonts w:ascii="Meiryo UI" w:eastAsia="Meiryo UI" w:hAnsi="Meiryo UI"/>
          <w:sz w:val="24"/>
          <w:szCs w:val="24"/>
        </w:rPr>
      </w:pPr>
    </w:p>
    <w:p w:rsidR="00702710" w:rsidRDefault="00702710" w:rsidP="00CA4C7A">
      <w:pPr>
        <w:spacing w:line="400" w:lineRule="exact"/>
        <w:rPr>
          <w:rFonts w:ascii="Meiryo UI" w:eastAsia="Meiryo UI" w:hAnsi="Meiryo UI"/>
          <w:sz w:val="24"/>
          <w:szCs w:val="24"/>
        </w:rPr>
      </w:pPr>
    </w:p>
    <w:p w:rsidR="006E14A9" w:rsidRDefault="006E14A9" w:rsidP="00CA4C7A">
      <w:pPr>
        <w:spacing w:line="400" w:lineRule="exact"/>
        <w:rPr>
          <w:rFonts w:ascii="Meiryo UI" w:eastAsia="Meiryo UI" w:hAnsi="Meiryo UI"/>
          <w:sz w:val="24"/>
          <w:szCs w:val="24"/>
        </w:rPr>
      </w:pPr>
    </w:p>
    <w:p w:rsidR="006E14A9" w:rsidRPr="006E14A9" w:rsidRDefault="006E14A9" w:rsidP="00CA4C7A">
      <w:pPr>
        <w:spacing w:line="400" w:lineRule="exact"/>
        <w:rPr>
          <w:rFonts w:ascii="Meiryo UI" w:eastAsia="Meiryo UI" w:hAnsi="Meiryo UI"/>
          <w:sz w:val="24"/>
          <w:szCs w:val="24"/>
        </w:rPr>
      </w:pPr>
    </w:p>
    <w:p w:rsidR="00CA4C7A" w:rsidRDefault="00CA4C7A" w:rsidP="00CA4C7A">
      <w:pPr>
        <w:spacing w:line="400" w:lineRule="exact"/>
        <w:rPr>
          <w:rFonts w:ascii="Meiryo UI" w:eastAsia="Meiryo UI" w:hAnsi="Meiryo UI"/>
          <w:sz w:val="24"/>
          <w:szCs w:val="24"/>
        </w:rPr>
      </w:pPr>
    </w:p>
    <w:p w:rsidR="00E715A4" w:rsidRPr="005B3460" w:rsidRDefault="00E715A4" w:rsidP="00E715A4">
      <w:pPr>
        <w:rPr>
          <w:rFonts w:ascii="HGS創英ﾌﾟﾚｾﾞﾝｽEB" w:eastAsia="HGS創英ﾌﾟﾚｾﾞﾝｽEB"/>
        </w:rPr>
      </w:pPr>
      <w:r>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018688" behindDoc="0" locked="0" layoutInCell="1" allowOverlap="1" wp14:anchorId="777F4485" wp14:editId="6874A224">
                <wp:simplePos x="0" y="0"/>
                <wp:positionH relativeFrom="column">
                  <wp:posOffset>0</wp:posOffset>
                </wp:positionH>
                <wp:positionV relativeFrom="paragraph">
                  <wp:posOffset>-635</wp:posOffset>
                </wp:positionV>
                <wp:extent cx="6120063" cy="601579"/>
                <wp:effectExtent l="0" t="0" r="14605" b="27305"/>
                <wp:wrapNone/>
                <wp:docPr id="1890" name="四角形: 角を丸くする 1890"/>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821C32" w:rsidRDefault="009E1D41" w:rsidP="00E715A4">
                            <w:pPr>
                              <w:jc w:val="center"/>
                              <w:rPr>
                                <w:rFonts w:ascii="Meiryo UI" w:eastAsia="Meiryo UI" w:hAnsi="Meiryo UI"/>
                                <w:color w:val="000000" w:themeColor="text1"/>
                                <w:sz w:val="32"/>
                              </w:rPr>
                            </w:pPr>
                            <w:r w:rsidRPr="00E00D46">
                              <w:rPr>
                                <w:rFonts w:ascii="Meiryo UI" w:eastAsia="Meiryo UI" w:hAnsi="Meiryo UI" w:hint="eastAsia"/>
                                <w:color w:val="000000" w:themeColor="text1"/>
                                <w:sz w:val="32"/>
                              </w:rPr>
                              <w:t>免税証の</w:t>
                            </w:r>
                            <w:r>
                              <w:rPr>
                                <w:rFonts w:ascii="Meiryo UI" w:eastAsia="Meiryo UI" w:hAnsi="Meiryo UI" w:hint="eastAsia"/>
                                <w:color w:val="000000" w:themeColor="text1"/>
                                <w:sz w:val="32"/>
                              </w:rPr>
                              <w:t>申請・</w:t>
                            </w:r>
                            <w:r w:rsidRPr="00E00D46">
                              <w:rPr>
                                <w:rFonts w:ascii="Meiryo UI" w:eastAsia="Meiryo UI" w:hAnsi="Meiryo UI" w:hint="eastAsia"/>
                                <w:color w:val="000000" w:themeColor="text1"/>
                                <w:sz w:val="32"/>
                              </w:rPr>
                              <w:t>交付手続き</w:t>
                            </w:r>
                          </w:p>
                          <w:p w:rsidR="009E1D41" w:rsidRPr="00821C32" w:rsidRDefault="009E1D41" w:rsidP="00E715A4">
                            <w:pPr>
                              <w:jc w:val="center"/>
                              <w:rPr>
                                <w:rFonts w:ascii="Meiryo UI" w:eastAsia="Meiryo UI" w:hAnsi="Meiryo UI"/>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7F4485" id="四角形: 角を丸くする 1890" o:spid="_x0000_s1099" style="position:absolute;left:0;text-align:left;margin-left:0;margin-top:-.05pt;width:481.9pt;height:47.3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Z50QIAAN0FAAAOAAAAZHJzL2Uyb0RvYy54bWysVDtv2zAQ3gv0PxDcG1munYcROTASpCiQ&#10;JkaSIjNNUZEAiseStGV3S9YOBbIV2br0L2Tpr3ED9Gf0SMmKkUeHoovEe99999jdm5eSzISxBaiE&#10;xhsdSoTikBbqMqEfzw/fbFNiHVMpk6BEQhfC0r3h61e7lR6ILuQgU2EIOlF2UOmE5s7pQRRZnouS&#10;2Q3QQqEwA1Myh6S5jFLDKvReyqjb6WxGFZhUG+DCWuQe1EI6DP6zTHB3kmVWOCITirm58DXhO/Hf&#10;aLjLBpeG6bzgTRrsH7IoWaEwaOvqgDlGpqZ44qosuAELmdvgUEaQZQUXoQasJu48quYsZ1qEWhAc&#10;q1uY7P9zy49nY0OKFHu3vYMAKVZil+5vb3//uLn/+X1A8L+8vvl1d7e8+rq8+ra8/kKCJgJXaTtA&#10;+zM9Ng1l8elRmGem9H+sj8wD2IsWbDF3hCNzM/b9e0sJR9lmJ+5v7fhuRA/W2lj3TkBJ/COhBqYq&#10;PcWOBqDZ7Mi6Wn+l5yNakEV6WEgZCD9FYl8aMmPYf8a5UC4O5nJafoC05mMenWYSkI3zUrO3V2xM&#10;Kcyj9xQSXAsSeRDqssPLLaTwoaU6FRniioV2Q8DWw9NcbM5SUbP7L8YMDr3nDItrfdfFvOC7RqfR&#10;96YiLERr3PlbYrVxaxEig3KtcVkoMM85kIhwE7nWR8jWoPFPN5/Mw8z1e17VsyaQLnAQDdQbajU/&#10;LLDrR8y6MTO4kjibeGbcCX4yCVVCoXlRkoP5/Bzf6+OmoJSSClc8ofbTlBlBiXyvcId24l7P34RA&#10;9PpbXSTMumSyLlHTch9wimI8aJqHp9d3cvXMDJQXeI1GPiqKmOIYO6HcmRWx7+rTg/eMi9EoqOEd&#10;0MwdqTPNvXMPtB/o8/kFM7oZfYdLcwyrc8AGj4a/1vWWCkZTB1kRNuMB16YFeEPC/Db3zh+pdTpo&#10;PVzl4R8AAAD//wMAUEsDBBQABgAIAAAAIQCeapjQ2wAAAAUBAAAPAAAAZHJzL2Rvd25yZXYueG1s&#10;TI/BbsIwEETvlfgHa5F6AwdoUwhxEFTqhUNRaT/A2EscEa+j2ED6992e2tusZjXzptwMvhU37GMT&#10;SMFsmoFAMsE2VCv4+nybLEHEpMnqNhAq+MYIm2r0UOrChjt94O2YasEhFAutwKXUFVJG49DrOA0d&#10;Envn0Hud+OxraXt953DfynmW5dLrhrjB6Q5fHZrL8eoVHF6em23+Pl8OK2eNlXtnLvudUo/jYbsG&#10;kXBIf8/wi8/oUDHTKVzJRtEq4CFJwWQGgs1VvuAdJxZPOciqlP/pqx8AAAD//wMAUEsBAi0AFAAG&#10;AAgAAAAhALaDOJL+AAAA4QEAABMAAAAAAAAAAAAAAAAAAAAAAFtDb250ZW50X1R5cGVzXS54bWxQ&#10;SwECLQAUAAYACAAAACEAOP0h/9YAAACUAQAACwAAAAAAAAAAAAAAAAAvAQAAX3JlbHMvLnJlbHNQ&#10;SwECLQAUAAYACAAAACEA+hw2edECAADdBQAADgAAAAAAAAAAAAAAAAAuAgAAZHJzL2Uyb0RvYy54&#10;bWxQSwECLQAUAAYACAAAACEAnmqY0NsAAAAFAQAADwAAAAAAAAAAAAAAAAArBQAAZHJzL2Rvd25y&#10;ZXYueG1sUEsFBgAAAAAEAAQA8wAAADMGAAAAAA==&#10;" fillcolor="#dbe5f1 [660]" strokecolor="#243f60 [1604]" strokeweight="2pt">
                <v:textbox>
                  <w:txbxContent>
                    <w:p w:rsidR="009E1D41" w:rsidRPr="00821C32" w:rsidRDefault="009E1D41" w:rsidP="00E715A4">
                      <w:pPr>
                        <w:jc w:val="center"/>
                        <w:rPr>
                          <w:rFonts w:ascii="Meiryo UI" w:eastAsia="Meiryo UI" w:hAnsi="Meiryo UI"/>
                          <w:color w:val="000000" w:themeColor="text1"/>
                          <w:sz w:val="32"/>
                        </w:rPr>
                      </w:pPr>
                      <w:r w:rsidRPr="00E00D46">
                        <w:rPr>
                          <w:rFonts w:ascii="Meiryo UI" w:eastAsia="Meiryo UI" w:hAnsi="Meiryo UI" w:hint="eastAsia"/>
                          <w:color w:val="000000" w:themeColor="text1"/>
                          <w:sz w:val="32"/>
                        </w:rPr>
                        <w:t>免税証の</w:t>
                      </w:r>
                      <w:r>
                        <w:rPr>
                          <w:rFonts w:ascii="Meiryo UI" w:eastAsia="Meiryo UI" w:hAnsi="Meiryo UI" w:hint="eastAsia"/>
                          <w:color w:val="000000" w:themeColor="text1"/>
                          <w:sz w:val="32"/>
                        </w:rPr>
                        <w:t>申請・</w:t>
                      </w:r>
                      <w:r w:rsidRPr="00E00D46">
                        <w:rPr>
                          <w:rFonts w:ascii="Meiryo UI" w:eastAsia="Meiryo UI" w:hAnsi="Meiryo UI" w:hint="eastAsia"/>
                          <w:color w:val="000000" w:themeColor="text1"/>
                          <w:sz w:val="32"/>
                        </w:rPr>
                        <w:t>交付手続き</w:t>
                      </w:r>
                    </w:p>
                    <w:p w:rsidR="009E1D41" w:rsidRPr="00821C32" w:rsidRDefault="009E1D41" w:rsidP="00E715A4">
                      <w:pPr>
                        <w:jc w:val="center"/>
                        <w:rPr>
                          <w:rFonts w:ascii="Meiryo UI" w:eastAsia="Meiryo UI" w:hAnsi="Meiryo UI"/>
                          <w:color w:val="000000" w:themeColor="text1"/>
                          <w:sz w:val="32"/>
                        </w:rPr>
                      </w:pPr>
                    </w:p>
                  </w:txbxContent>
                </v:textbox>
              </v:roundrect>
            </w:pict>
          </mc:Fallback>
        </mc:AlternateContent>
      </w:r>
    </w:p>
    <w:p w:rsidR="00E715A4" w:rsidRPr="005B3460" w:rsidRDefault="00E715A4" w:rsidP="00E715A4">
      <w:pPr>
        <w:rPr>
          <w:rFonts w:ascii="HGS創英ﾌﾟﾚｾﾞﾝｽEB" w:eastAsia="HGS創英ﾌﾟﾚｾﾞﾝｽEB"/>
        </w:rPr>
      </w:pPr>
    </w:p>
    <w:p w:rsidR="00E715A4" w:rsidRPr="00845C62" w:rsidRDefault="00481DB8" w:rsidP="00E715A4">
      <w:pPr>
        <w:rPr>
          <w:rFonts w:ascii="HGS創英ﾌﾟﾚｾﾞﾝｽEB" w:eastAsia="HGS創英ﾌﾟﾚｾﾞﾝｽEB"/>
        </w:rPr>
      </w:pPr>
      <w:r>
        <w:rPr>
          <w:rFonts w:ascii="HGS創英ﾌﾟﾚｾﾞﾝｽEB" w:eastAsia="HGS創英ﾌﾟﾚｾﾞﾝｽEB"/>
          <w:noProof/>
        </w:rPr>
        <mc:AlternateContent>
          <mc:Choice Requires="wpg">
            <w:drawing>
              <wp:anchor distT="0" distB="0" distL="114300" distR="114300" simplePos="0" relativeHeight="252016640" behindDoc="0" locked="0" layoutInCell="1" allowOverlap="1" wp14:anchorId="5D7D3AC9" wp14:editId="28450697">
                <wp:simplePos x="0" y="0"/>
                <wp:positionH relativeFrom="column">
                  <wp:posOffset>-29977</wp:posOffset>
                </wp:positionH>
                <wp:positionV relativeFrom="paragraph">
                  <wp:posOffset>156414</wp:posOffset>
                </wp:positionV>
                <wp:extent cx="6576010" cy="3685687"/>
                <wp:effectExtent l="0" t="0" r="0" b="10160"/>
                <wp:wrapNone/>
                <wp:docPr id="1984" name="グループ化 1984"/>
                <wp:cNvGraphicFramePr/>
                <a:graphic xmlns:a="http://schemas.openxmlformats.org/drawingml/2006/main">
                  <a:graphicData uri="http://schemas.microsoft.com/office/word/2010/wordprocessingGroup">
                    <wpg:wgp>
                      <wpg:cNvGrpSpPr/>
                      <wpg:grpSpPr>
                        <a:xfrm>
                          <a:off x="0" y="0"/>
                          <a:ext cx="6576010" cy="3685687"/>
                          <a:chOff x="73550" y="-111183"/>
                          <a:chExt cx="6459292" cy="2341816"/>
                        </a:xfrm>
                      </wpg:grpSpPr>
                      <wpg:grpSp>
                        <wpg:cNvPr id="1986" name="グループ化 1986"/>
                        <wpg:cNvGrpSpPr/>
                        <wpg:grpSpPr>
                          <a:xfrm>
                            <a:off x="73550" y="-111183"/>
                            <a:ext cx="6353489" cy="2341816"/>
                            <a:chOff x="73550" y="-111183"/>
                            <a:chExt cx="6353489" cy="2341816"/>
                          </a:xfrm>
                        </wpg:grpSpPr>
                        <wpg:grpSp>
                          <wpg:cNvPr id="1987" name="グループ化 1987"/>
                          <wpg:cNvGrpSpPr/>
                          <wpg:grpSpPr>
                            <a:xfrm>
                              <a:off x="98990" y="71831"/>
                              <a:ext cx="6328049" cy="2158802"/>
                              <a:chOff x="98990" y="-186962"/>
                              <a:chExt cx="6328049" cy="2158802"/>
                            </a:xfrm>
                          </wpg:grpSpPr>
                          <wps:wsp>
                            <wps:cNvPr id="1988" name="四角形: 角を丸くする 1988"/>
                            <wps:cNvSpPr/>
                            <wps:spPr>
                              <a:xfrm>
                                <a:off x="210188" y="-186962"/>
                                <a:ext cx="6216851" cy="2158802"/>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 name="Text Box 62"/>
                            <wps:cNvSpPr txBox="1">
                              <a:spLocks noChangeArrowheads="1"/>
                            </wps:cNvSpPr>
                            <wps:spPr bwMode="auto">
                              <a:xfrm>
                                <a:off x="98990" y="-44217"/>
                                <a:ext cx="6302787" cy="1960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2924E7">
                                  <w:pPr>
                                    <w:spacing w:line="400" w:lineRule="exact"/>
                                    <w:ind w:right="1200" w:firstLineChars="100" w:firstLine="240"/>
                                    <w:rPr>
                                      <w:rFonts w:ascii="Meiryo UI" w:eastAsia="Meiryo UI" w:hAnsi="Meiryo UI"/>
                                      <w:sz w:val="24"/>
                                    </w:rPr>
                                  </w:pPr>
                                  <w:r w:rsidRPr="00FD5ECB">
                                    <w:rPr>
                                      <w:rFonts w:ascii="Meiryo UI" w:eastAsia="Meiryo UI" w:hAnsi="Meiryo UI" w:hint="eastAsia"/>
                                      <w:sz w:val="24"/>
                                    </w:rPr>
                                    <w:t>「</w:t>
                                  </w:r>
                                  <w:r w:rsidRPr="00FD5ECB">
                                    <w:rPr>
                                      <w:rFonts w:ascii="Meiryo UI" w:eastAsia="Meiryo UI" w:hAnsi="Meiryo UI" w:hint="eastAsia"/>
                                      <w:b/>
                                      <w:sz w:val="24"/>
                                    </w:rPr>
                                    <w:t>免税証交付申請書</w:t>
                                  </w:r>
                                  <w:r w:rsidRPr="00FD5ECB">
                                    <w:rPr>
                                      <w:rFonts w:ascii="Meiryo UI" w:eastAsia="Meiryo UI" w:hAnsi="Meiryo UI" w:hint="eastAsia"/>
                                      <w:sz w:val="24"/>
                                    </w:rPr>
                                    <w:t>」</w:t>
                                  </w:r>
                                  <w:r>
                                    <w:rPr>
                                      <w:rFonts w:ascii="Meiryo UI" w:eastAsia="Meiryo UI" w:hAnsi="Meiryo UI" w:hint="eastAsia"/>
                                      <w:sz w:val="24"/>
                                    </w:rPr>
                                    <w:t>に以下</w:t>
                                  </w:r>
                                  <w:r w:rsidRPr="00FD5ECB">
                                    <w:rPr>
                                      <w:rFonts w:ascii="Meiryo UI" w:eastAsia="Meiryo UI" w:hAnsi="Meiryo UI" w:hint="eastAsia"/>
                                      <w:sz w:val="24"/>
                                    </w:rPr>
                                    <w:t>の書類を添えてご提出ください。</w:t>
                                  </w:r>
                                </w:p>
                                <w:p w:rsidR="009E1D41" w:rsidRPr="00FD5ECB" w:rsidRDefault="009E1D41" w:rsidP="00E715A4">
                                  <w:pPr>
                                    <w:spacing w:line="400" w:lineRule="exact"/>
                                    <w:ind w:leftChars="100" w:left="210"/>
                                    <w:jc w:val="right"/>
                                    <w:rPr>
                                      <w:rFonts w:ascii="Meiryo UI" w:eastAsia="Meiryo UI" w:hAnsi="Meiryo UI"/>
                                      <w:sz w:val="24"/>
                                    </w:rPr>
                                  </w:pPr>
                                  <w:r w:rsidRPr="0004048D">
                                    <w:rPr>
                                      <w:rFonts w:ascii="Meiryo UI" w:eastAsia="Meiryo UI" w:hAnsi="Meiryo UI" w:hint="eastAsia"/>
                                      <w:sz w:val="22"/>
                                      <w:highlight w:val="yellow"/>
                                    </w:rPr>
                                    <w:t>（地方税法施行令第四十三条の十五第七項）</w:t>
                                  </w:r>
                                </w:p>
                                <w:p w:rsidR="009E1D41" w:rsidRDefault="009E1D41" w:rsidP="00E715A4">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①　</w:t>
                                  </w:r>
                                  <w:r w:rsidRPr="00FD5ECB">
                                    <w:rPr>
                                      <w:rFonts w:ascii="Meiryo UI" w:eastAsia="Meiryo UI" w:hAnsi="Meiryo UI" w:hint="eastAsia"/>
                                      <w:sz w:val="24"/>
                                    </w:rPr>
                                    <w:t>『</w:t>
                                  </w:r>
                                  <w:r w:rsidRPr="001D0867">
                                    <w:rPr>
                                      <w:rFonts w:ascii="Meiryo UI" w:eastAsia="Meiryo UI" w:hAnsi="Meiryo UI" w:hint="eastAsia"/>
                                      <w:b/>
                                      <w:sz w:val="24"/>
                                    </w:rPr>
                                    <w:t>免税軽油使用者証</w:t>
                                  </w:r>
                                  <w:r w:rsidRPr="00FD5ECB">
                                    <w:rPr>
                                      <w:rFonts w:ascii="Meiryo UI" w:eastAsia="Meiryo UI" w:hAnsi="Meiryo UI" w:hint="eastAsia"/>
                                      <w:sz w:val="24"/>
                                    </w:rPr>
                                    <w:t>』</w:t>
                                  </w:r>
                                </w:p>
                                <w:p w:rsidR="009E1D41" w:rsidRPr="00FD5ECB" w:rsidRDefault="009E1D41" w:rsidP="00E715A4">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②　</w:t>
                                  </w:r>
                                  <w:r w:rsidRPr="00FD5ECB">
                                    <w:rPr>
                                      <w:rFonts w:ascii="Meiryo UI" w:eastAsia="Meiryo UI" w:hAnsi="Meiryo UI" w:hint="eastAsia"/>
                                      <w:sz w:val="24"/>
                                    </w:rPr>
                                    <w:t>『</w:t>
                                  </w:r>
                                  <w:r w:rsidRPr="001D0867">
                                    <w:rPr>
                                      <w:rFonts w:ascii="Meiryo UI" w:eastAsia="Meiryo UI" w:hAnsi="Meiryo UI" w:hint="eastAsia"/>
                                      <w:b/>
                                      <w:sz w:val="24"/>
                                    </w:rPr>
                                    <w:t>免税証管理簿</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24</w:t>
                                  </w:r>
                                  <w:r>
                                    <w:rPr>
                                      <w:rFonts w:ascii="Meiryo UI" w:eastAsia="Meiryo UI" w:hAnsi="Meiryo UI" w:hint="eastAsia"/>
                                      <w:sz w:val="24"/>
                                    </w:rPr>
                                    <w:t>参照）</w:t>
                                  </w:r>
                                </w:p>
                                <w:p w:rsidR="009E1D41" w:rsidRDefault="009E1D41" w:rsidP="002E282A">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③　</w:t>
                                  </w:r>
                                  <w:r w:rsidRPr="00FD5ECB">
                                    <w:rPr>
                                      <w:rFonts w:ascii="Meiryo UI" w:eastAsia="Meiryo UI" w:hAnsi="Meiryo UI" w:hint="eastAsia"/>
                                      <w:sz w:val="24"/>
                                    </w:rPr>
                                    <w:t>『</w:t>
                                  </w:r>
                                  <w:r w:rsidRPr="001D0867">
                                    <w:rPr>
                                      <w:rFonts w:ascii="Meiryo UI" w:eastAsia="Meiryo UI" w:hAnsi="Meiryo UI" w:hint="eastAsia"/>
                                      <w:b/>
                                      <w:sz w:val="24"/>
                                    </w:rPr>
                                    <w:t>免税軽油使用実績表</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w:t>
                                  </w:r>
                                  <w:r>
                                    <w:rPr>
                                      <w:rFonts w:ascii="Meiryo UI" w:eastAsia="Meiryo UI" w:hAnsi="Meiryo UI" w:hint="eastAsia"/>
                                      <w:sz w:val="24"/>
                                    </w:rPr>
                                    <w:t>5参照）</w:t>
                                  </w:r>
                                </w:p>
                                <w:p w:rsidR="009E1D41" w:rsidRDefault="009E1D41" w:rsidP="001D4F3E">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④　</w:t>
                                  </w:r>
                                  <w:r w:rsidRPr="00FD5ECB">
                                    <w:rPr>
                                      <w:rFonts w:ascii="Meiryo UI" w:eastAsia="Meiryo UI" w:hAnsi="Meiryo UI" w:hint="eastAsia"/>
                                      <w:sz w:val="24"/>
                                    </w:rPr>
                                    <w:t>『</w:t>
                                  </w:r>
                                  <w:r w:rsidRPr="001D0867">
                                    <w:rPr>
                                      <w:rFonts w:ascii="Meiryo UI" w:eastAsia="Meiryo UI" w:hAnsi="Meiryo UI" w:hint="eastAsia"/>
                                      <w:b/>
                                      <w:sz w:val="24"/>
                                    </w:rPr>
                                    <w:t>免税軽油の引取りに係る報告書</w:t>
                                  </w:r>
                                  <w:r w:rsidRPr="00FD5ECB">
                                    <w:rPr>
                                      <w:rFonts w:ascii="Meiryo UI" w:eastAsia="Meiryo UI" w:hAnsi="Meiryo UI" w:hint="eastAsia"/>
                                      <w:sz w:val="24"/>
                                    </w:rPr>
                                    <w:t>』</w:t>
                                  </w:r>
                                  <w:r>
                                    <w:rPr>
                                      <w:rFonts w:ascii="Meiryo UI" w:eastAsia="Meiryo UI" w:hAnsi="Meiryo UI" w:hint="eastAsia"/>
                                      <w:sz w:val="24"/>
                                    </w:rPr>
                                    <w:t xml:space="preserve"> （※1）（P</w:t>
                                  </w:r>
                                  <w:r>
                                    <w:rPr>
                                      <w:rFonts w:ascii="Meiryo UI" w:eastAsia="Meiryo UI" w:hAnsi="Meiryo UI"/>
                                      <w:sz w:val="24"/>
                                    </w:rPr>
                                    <w:t>26</w:t>
                                  </w:r>
                                  <w:r>
                                    <w:rPr>
                                      <w:rFonts w:ascii="Meiryo UI" w:eastAsia="Meiryo UI" w:hAnsi="Meiryo UI" w:hint="eastAsia"/>
                                      <w:sz w:val="24"/>
                                    </w:rPr>
                                    <w:t xml:space="preserve">参照）　　　　　　　　</w:t>
                                  </w:r>
                                </w:p>
                                <w:p w:rsidR="009E1D41" w:rsidRPr="00FD5ECB" w:rsidRDefault="009E1D41" w:rsidP="001D4F3E">
                                  <w:pPr>
                                    <w:spacing w:line="400" w:lineRule="exact"/>
                                    <w:ind w:firstLineChars="100" w:firstLine="240"/>
                                    <w:rPr>
                                      <w:rFonts w:ascii="Meiryo UI" w:eastAsia="Meiryo UI" w:hAnsi="Meiryo UI"/>
                                      <w:b/>
                                      <w:sz w:val="24"/>
                                    </w:rPr>
                                  </w:pPr>
                                  <w:r>
                                    <w:rPr>
                                      <w:rFonts w:ascii="Meiryo UI" w:eastAsia="Meiryo UI" w:hAnsi="Meiryo UI" w:hint="eastAsia"/>
                                      <w:sz w:val="24"/>
                                    </w:rPr>
                                    <w:t xml:space="preserve">　　　　　　　　　　　　　　　　　　　　　　　　　　　　　　　　　　　　　　　　　　　　　　</w:t>
                                  </w:r>
                                </w:p>
                                <w:p w:rsidR="009E1D41" w:rsidRDefault="009E1D41" w:rsidP="001D4F3E">
                                  <w:pPr>
                                    <w:spacing w:line="400" w:lineRule="exact"/>
                                    <w:ind w:firstLineChars="100" w:firstLine="240"/>
                                    <w:rPr>
                                      <w:rFonts w:ascii="Meiryo UI" w:eastAsia="Meiryo UI" w:hAnsi="Meiryo UI"/>
                                      <w:sz w:val="24"/>
                                    </w:rPr>
                                  </w:pPr>
                                </w:p>
                                <w:p w:rsidR="009E1D41" w:rsidRDefault="009E1D41" w:rsidP="001D4F3E">
                                  <w:pPr>
                                    <w:spacing w:line="400" w:lineRule="exact"/>
                                    <w:ind w:firstLineChars="100" w:firstLine="240"/>
                                    <w:rPr>
                                      <w:rFonts w:ascii="Meiryo UI" w:eastAsia="Meiryo UI" w:hAnsi="Meiryo UI"/>
                                      <w:sz w:val="28"/>
                                    </w:rPr>
                                  </w:pPr>
                                  <w:r>
                                    <w:rPr>
                                      <w:rFonts w:ascii="Meiryo UI" w:eastAsia="Meiryo UI" w:hAnsi="Meiryo UI" w:hint="eastAsia"/>
                                      <w:sz w:val="24"/>
                                    </w:rPr>
                                    <w:t xml:space="preserve">⑤　</w:t>
                                  </w:r>
                                  <w:r w:rsidRPr="00FD5ECB">
                                    <w:rPr>
                                      <w:rFonts w:ascii="Meiryo UI" w:eastAsia="Meiryo UI" w:hAnsi="Meiryo UI" w:hint="eastAsia"/>
                                      <w:sz w:val="24"/>
                                    </w:rPr>
                                    <w:t>『</w:t>
                                  </w:r>
                                  <w:r w:rsidRPr="001D0867">
                                    <w:rPr>
                                      <w:rFonts w:ascii="Meiryo UI" w:eastAsia="Meiryo UI" w:hAnsi="Meiryo UI" w:hint="eastAsia"/>
                                      <w:b/>
                                      <w:sz w:val="24"/>
                                    </w:rPr>
                                    <w:t>納品書・請求書等</w:t>
                                  </w:r>
                                  <w:r w:rsidRPr="00FD5ECB">
                                    <w:rPr>
                                      <w:rFonts w:ascii="Meiryo UI" w:eastAsia="Meiryo UI" w:hAnsi="Meiryo UI" w:hint="eastAsia"/>
                                      <w:sz w:val="24"/>
                                    </w:rPr>
                                    <w:t>』</w:t>
                                  </w:r>
                                  <w:r>
                                    <w:rPr>
                                      <w:rFonts w:ascii="Meiryo UI" w:eastAsia="Meiryo UI" w:hAnsi="Meiryo UI" w:hint="eastAsia"/>
                                      <w:sz w:val="24"/>
                                    </w:rPr>
                                    <w:t>（</w:t>
                                  </w:r>
                                  <w:r>
                                    <w:rPr>
                                      <w:rFonts w:ascii="Meiryo UI" w:eastAsia="Meiryo UI" w:hAnsi="Meiryo UI" w:hint="eastAsia"/>
                                      <w:sz w:val="22"/>
                                    </w:rPr>
                                    <w:t>※</w:t>
                                  </w:r>
                                  <w:r>
                                    <w:rPr>
                                      <w:rFonts w:ascii="Meiryo UI" w:eastAsia="Meiryo UI" w:hAnsi="Meiryo UI"/>
                                      <w:sz w:val="22"/>
                                    </w:rPr>
                                    <w:t>2</w:t>
                                  </w:r>
                                  <w:r>
                                    <w:rPr>
                                      <w:rFonts w:ascii="Meiryo UI" w:eastAsia="Meiryo UI" w:hAnsi="Meiryo UI" w:hint="eastAsia"/>
                                      <w:sz w:val="22"/>
                                    </w:rPr>
                                    <w:t>）</w:t>
                                  </w:r>
                                  <w:r w:rsidRPr="00FD5ECB">
                                    <w:rPr>
                                      <w:rFonts w:ascii="Meiryo UI" w:eastAsia="Meiryo UI" w:hAnsi="Meiryo UI" w:hint="eastAsia"/>
                                      <w:sz w:val="24"/>
                                    </w:rPr>
                                    <w:t xml:space="preserve">　…　</w:t>
                                  </w:r>
                                  <w:r w:rsidRPr="00483241">
                                    <w:rPr>
                                      <w:rFonts w:ascii="Meiryo UI" w:eastAsia="Meiryo UI" w:hAnsi="Meiryo UI" w:hint="eastAsia"/>
                                      <w:sz w:val="22"/>
                                    </w:rPr>
                                    <w:t>免税軽油の</w:t>
                                  </w:r>
                                  <w:r>
                                    <w:rPr>
                                      <w:rFonts w:ascii="Meiryo UI" w:eastAsia="Meiryo UI" w:hAnsi="Meiryo UI" w:hint="eastAsia"/>
                                      <w:sz w:val="22"/>
                                    </w:rPr>
                                    <w:t>購入</w:t>
                                  </w:r>
                                  <w:r w:rsidRPr="00483241">
                                    <w:rPr>
                                      <w:rFonts w:ascii="Meiryo UI" w:eastAsia="Meiryo UI" w:hAnsi="Meiryo UI" w:hint="eastAsia"/>
                                      <w:sz w:val="22"/>
                                    </w:rPr>
                                    <w:t>日、</w:t>
                                  </w:r>
                                  <w:r>
                                    <w:rPr>
                                      <w:rFonts w:ascii="Meiryo UI" w:eastAsia="Meiryo UI" w:hAnsi="Meiryo UI" w:hint="eastAsia"/>
                                      <w:sz w:val="22"/>
                                    </w:rPr>
                                    <w:t>購入</w:t>
                                  </w:r>
                                  <w:r w:rsidRPr="00483241">
                                    <w:rPr>
                                      <w:rFonts w:ascii="Meiryo UI" w:eastAsia="Meiryo UI" w:hAnsi="Meiryo UI" w:hint="eastAsia"/>
                                      <w:sz w:val="22"/>
                                    </w:rPr>
                                    <w:t>数量等が確認できる証拠書類です。</w:t>
                                  </w:r>
                                  <w:r>
                                    <w:rPr>
                                      <w:rFonts w:ascii="Meiryo UI" w:eastAsia="Meiryo UI" w:hAnsi="Meiryo UI" w:hint="eastAsia"/>
                                      <w:sz w:val="22"/>
                                    </w:rPr>
                                    <w:t xml:space="preserve"> </w:t>
                                  </w:r>
                                </w:p>
                                <w:p w:rsidR="009E1D41" w:rsidRPr="007379FD" w:rsidRDefault="009E1D41" w:rsidP="007379FD">
                                  <w:pPr>
                                    <w:spacing w:line="400" w:lineRule="exact"/>
                                    <w:ind w:firstLineChars="100" w:firstLine="280"/>
                                    <w:rPr>
                                      <w:rFonts w:ascii="Meiryo UI" w:eastAsia="Meiryo UI" w:hAnsi="Meiryo UI"/>
                                      <w:sz w:val="28"/>
                                    </w:rPr>
                                  </w:pPr>
                                </w:p>
                                <w:p w:rsidR="009E1D41" w:rsidRDefault="009E1D41" w:rsidP="00700A39">
                                  <w:pPr>
                                    <w:spacing w:line="360" w:lineRule="exact"/>
                                    <w:ind w:leftChars="100" w:left="870" w:hangingChars="300" w:hanging="660"/>
                                    <w:rPr>
                                      <w:rFonts w:ascii="Meiryo UI" w:eastAsia="Meiryo UI" w:hAnsi="Meiryo UI"/>
                                      <w:sz w:val="22"/>
                                    </w:rPr>
                                  </w:pPr>
                                  <w:r>
                                    <w:rPr>
                                      <w:rFonts w:ascii="Meiryo UI" w:eastAsia="Meiryo UI" w:hAnsi="Meiryo UI" w:hint="eastAsia"/>
                                      <w:sz w:val="22"/>
                                    </w:rPr>
                                    <w:t xml:space="preserve">⑥　</w:t>
                                  </w:r>
                                  <w:r w:rsidRPr="00FD5ECB">
                                    <w:rPr>
                                      <w:rFonts w:ascii="Meiryo UI" w:eastAsia="Meiryo UI" w:hAnsi="Meiryo UI" w:hint="eastAsia"/>
                                      <w:sz w:val="24"/>
                                    </w:rPr>
                                    <w:t>『</w:t>
                                  </w:r>
                                  <w:r w:rsidRPr="001D0867">
                                    <w:rPr>
                                      <w:rFonts w:ascii="Meiryo UI" w:eastAsia="Meiryo UI" w:hAnsi="Meiryo UI" w:hint="eastAsia"/>
                                      <w:b/>
                                      <w:sz w:val="24"/>
                                    </w:rPr>
                                    <w:t>免税軽油使用者証・免税証返納書</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28</w:t>
                                  </w:r>
                                  <w:r>
                                    <w:rPr>
                                      <w:rFonts w:ascii="Meiryo UI" w:eastAsia="Meiryo UI" w:hAnsi="Meiryo UI" w:hint="eastAsia"/>
                                      <w:sz w:val="24"/>
                                    </w:rPr>
                                    <w:t>参照）</w:t>
                                  </w:r>
                                  <w:r w:rsidRPr="00FD5ECB">
                                    <w:rPr>
                                      <w:rFonts w:ascii="Meiryo UI" w:eastAsia="Meiryo UI" w:hAnsi="Meiryo UI" w:hint="eastAsia"/>
                                      <w:sz w:val="24"/>
                                    </w:rPr>
                                    <w:t>…</w:t>
                                  </w:r>
                                  <w:r>
                                    <w:rPr>
                                      <w:rFonts w:ascii="Meiryo UI" w:eastAsia="Meiryo UI" w:hAnsi="Meiryo UI" w:hint="eastAsia"/>
                                      <w:sz w:val="24"/>
                                    </w:rPr>
                                    <w:t xml:space="preserve"> </w:t>
                                  </w:r>
                                  <w:r w:rsidRPr="00585084">
                                    <w:rPr>
                                      <w:rFonts w:ascii="Meiryo UI" w:eastAsia="Meiryo UI" w:hAnsi="Meiryo UI" w:hint="eastAsia"/>
                                      <w:sz w:val="22"/>
                                    </w:rPr>
                                    <w:t>有効</w:t>
                                  </w:r>
                                  <w:r w:rsidRPr="0083348A">
                                    <w:rPr>
                                      <w:rFonts w:ascii="Meiryo UI" w:eastAsia="Meiryo UI" w:hAnsi="Meiryo UI" w:hint="eastAsia"/>
                                      <w:sz w:val="22"/>
                                    </w:rPr>
                                    <w:t>期間内に使用しなかった免税証を</w:t>
                                  </w:r>
                                </w:p>
                                <w:p w:rsidR="009E1D41" w:rsidRPr="0083348A" w:rsidRDefault="009E1D41" w:rsidP="004014FD">
                                  <w:pPr>
                                    <w:spacing w:line="360" w:lineRule="exact"/>
                                    <w:ind w:leftChars="100" w:left="1090" w:hangingChars="400" w:hanging="880"/>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w:t>
                                  </w:r>
                                  <w:r w:rsidRPr="0083348A">
                                    <w:rPr>
                                      <w:rFonts w:ascii="Meiryo UI" w:eastAsia="Meiryo UI" w:hAnsi="Meiryo UI" w:hint="eastAsia"/>
                                      <w:sz w:val="22"/>
                                    </w:rPr>
                                    <w:t>返納するため</w:t>
                                  </w:r>
                                  <w:r>
                                    <w:rPr>
                                      <w:rFonts w:ascii="Meiryo UI" w:eastAsia="Meiryo UI" w:hAnsi="Meiryo UI" w:hint="eastAsia"/>
                                      <w:sz w:val="22"/>
                                    </w:rPr>
                                    <w:t>に</w:t>
                                  </w:r>
                                  <w:r w:rsidRPr="0083348A">
                                    <w:rPr>
                                      <w:rFonts w:ascii="Meiryo UI" w:eastAsia="Meiryo UI" w:hAnsi="Meiryo UI" w:hint="eastAsia"/>
                                      <w:sz w:val="22"/>
                                    </w:rPr>
                                    <w:t>必要な書類です。</w:t>
                                  </w:r>
                                </w:p>
                                <w:p w:rsidR="009E1D41" w:rsidRDefault="009E1D41" w:rsidP="00E715A4">
                                  <w:pPr>
                                    <w:spacing w:line="400" w:lineRule="exact"/>
                                    <w:ind w:firstLineChars="100" w:firstLine="240"/>
                                    <w:rPr>
                                      <w:rFonts w:ascii="Meiryo UI" w:eastAsia="Meiryo UI" w:hAnsi="Meiryo UI"/>
                                      <w:sz w:val="24"/>
                                    </w:rPr>
                                  </w:pPr>
                                </w:p>
                                <w:p w:rsidR="009E1D41" w:rsidRDefault="009E1D41" w:rsidP="00E715A4">
                                  <w:pPr>
                                    <w:spacing w:line="400" w:lineRule="exact"/>
                                    <w:ind w:firstLineChars="100" w:firstLine="240"/>
                                    <w:rPr>
                                      <w:rFonts w:ascii="Meiryo UI" w:eastAsia="Meiryo UI" w:hAnsi="Meiryo UI"/>
                                      <w:sz w:val="24"/>
                                    </w:rPr>
                                  </w:pPr>
                                </w:p>
                                <w:p w:rsidR="009E1D41" w:rsidRDefault="009E1D41" w:rsidP="00E715A4">
                                  <w:pPr>
                                    <w:spacing w:line="400" w:lineRule="exact"/>
                                    <w:ind w:firstLineChars="100" w:firstLine="240"/>
                                    <w:rPr>
                                      <w:rFonts w:ascii="Meiryo UI" w:eastAsia="Meiryo UI" w:hAnsi="Meiryo UI"/>
                                      <w:sz w:val="24"/>
                                    </w:rPr>
                                  </w:pPr>
                                </w:p>
                                <w:p w:rsidR="009E1D41" w:rsidRPr="00CC6844" w:rsidRDefault="009E1D41" w:rsidP="00E715A4">
                                  <w:pPr>
                                    <w:spacing w:line="400" w:lineRule="exact"/>
                                    <w:ind w:firstLineChars="100" w:firstLine="240"/>
                                    <w:rPr>
                                      <w:rFonts w:ascii="Meiryo UI" w:eastAsia="Meiryo UI" w:hAnsi="Meiryo UI"/>
                                      <w:sz w:val="24"/>
                                    </w:rPr>
                                  </w:pPr>
                                </w:p>
                              </w:txbxContent>
                            </wps:txbx>
                            <wps:bodyPr rot="0" vert="horz" wrap="square" lIns="74295" tIns="8890" rIns="74295" bIns="8890" anchor="t" anchorCtr="0" upright="1">
                              <a:noAutofit/>
                            </wps:bodyPr>
                          </wps:wsp>
                        </wpg:grpSp>
                        <wpg:grpSp>
                          <wpg:cNvPr id="1990" name="グループ化 1990"/>
                          <wpg:cNvGrpSpPr/>
                          <wpg:grpSpPr>
                            <a:xfrm>
                              <a:off x="73550" y="-111183"/>
                              <a:ext cx="1754464" cy="523875"/>
                              <a:chOff x="4539" y="-111183"/>
                              <a:chExt cx="1754464" cy="523875"/>
                            </a:xfrm>
                          </wpg:grpSpPr>
                          <wps:wsp>
                            <wps:cNvPr id="1991" name="矢印: 五方向 1991"/>
                            <wps:cNvSpPr/>
                            <wps:spPr>
                              <a:xfrm>
                                <a:off x="25453" y="-34095"/>
                                <a:ext cx="1733550" cy="208324"/>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E715A4">
                                  <w:pPr>
                                    <w:jc w:val="center"/>
                                  </w:pPr>
                                </w:p>
                                <w:p w:rsidR="009E1D41" w:rsidRDefault="009E1D41" w:rsidP="00E715A4">
                                  <w:pPr>
                                    <w:jc w:val="center"/>
                                  </w:pPr>
                                </w:p>
                                <w:p w:rsidR="009E1D41" w:rsidRDefault="009E1D41" w:rsidP="00E715A4">
                                  <w:pPr>
                                    <w:jc w:val="center"/>
                                  </w:pPr>
                                </w:p>
                                <w:p w:rsidR="009E1D41" w:rsidRDefault="009E1D41" w:rsidP="00E715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 name="テキスト ボックス 1992"/>
                            <wps:cNvSpPr txBox="1"/>
                            <wps:spPr>
                              <a:xfrm>
                                <a:off x="4539" y="-111183"/>
                                <a:ext cx="1554823" cy="523875"/>
                              </a:xfrm>
                              <a:prstGeom prst="rect">
                                <a:avLst/>
                              </a:prstGeom>
                              <a:noFill/>
                              <a:ln w="6350">
                                <a:noFill/>
                              </a:ln>
                            </wps:spPr>
                            <wps:txbx>
                              <w:txbxContent>
                                <w:p w:rsidR="009E1D41" w:rsidRPr="009138E6" w:rsidRDefault="009E1D41" w:rsidP="00E715A4">
                                  <w:pPr>
                                    <w:jc w:val="center"/>
                                    <w:rPr>
                                      <w:rFonts w:ascii="Meiryo UI" w:eastAsia="Meiryo UI" w:hAnsi="Meiryo UI"/>
                                      <w:sz w:val="28"/>
                                    </w:rPr>
                                  </w:pPr>
                                  <w:r>
                                    <w:rPr>
                                      <w:rFonts w:ascii="Meiryo UI" w:eastAsia="Meiryo UI" w:hAnsi="Meiryo UI" w:hint="eastAsia"/>
                                      <w:sz w:val="28"/>
                                    </w:rPr>
                                    <w:t>交付申請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93" name="右中かっこ 1993"/>
                        <wps:cNvSpPr/>
                        <wps:spPr>
                          <a:xfrm>
                            <a:off x="4214812" y="754254"/>
                            <a:ext cx="160408" cy="39900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 name="テキスト ボックス 1994"/>
                        <wps:cNvSpPr txBox="1"/>
                        <wps:spPr>
                          <a:xfrm>
                            <a:off x="4338563" y="763429"/>
                            <a:ext cx="2194279" cy="365285"/>
                          </a:xfrm>
                          <a:prstGeom prst="rect">
                            <a:avLst/>
                          </a:prstGeom>
                          <a:noFill/>
                          <a:ln w="6350">
                            <a:noFill/>
                          </a:ln>
                        </wps:spPr>
                        <wps:txbx>
                          <w:txbxContent>
                            <w:p w:rsidR="009E1D41" w:rsidRDefault="009E1D41" w:rsidP="00700A39">
                              <w:pPr>
                                <w:spacing w:line="360" w:lineRule="exact"/>
                                <w:rPr>
                                  <w:rFonts w:ascii="Meiryo UI" w:eastAsia="Meiryo UI" w:hAnsi="Meiryo UI"/>
                                  <w:sz w:val="22"/>
                                </w:rPr>
                              </w:pPr>
                              <w:r>
                                <w:rPr>
                                  <w:rFonts w:ascii="Meiryo UI" w:eastAsia="Meiryo UI" w:hAnsi="Meiryo UI" w:hint="eastAsia"/>
                                  <w:sz w:val="22"/>
                                </w:rPr>
                                <w:t>免税証の管理や</w:t>
                              </w:r>
                              <w:r w:rsidRPr="00F17E0E">
                                <w:rPr>
                                  <w:rFonts w:ascii="Meiryo UI" w:eastAsia="Meiryo UI" w:hAnsi="Meiryo UI" w:hint="eastAsia"/>
                                  <w:sz w:val="22"/>
                                </w:rPr>
                                <w:t>免税軽油の</w:t>
                              </w:r>
                              <w:r>
                                <w:rPr>
                                  <w:rFonts w:ascii="Meiryo UI" w:eastAsia="Meiryo UI" w:hAnsi="Meiryo UI" w:hint="eastAsia"/>
                                  <w:sz w:val="22"/>
                                </w:rPr>
                                <w:t>購入と</w:t>
                              </w:r>
                            </w:p>
                            <w:p w:rsidR="009E1D41" w:rsidRPr="005F6F0B" w:rsidRDefault="009E1D41" w:rsidP="00700A39">
                              <w:pPr>
                                <w:spacing w:line="360" w:lineRule="exact"/>
                                <w:rPr>
                                  <w:rFonts w:ascii="Meiryo UI" w:eastAsia="Meiryo UI" w:hAnsi="Meiryo UI"/>
                                  <w:sz w:val="22"/>
                                </w:rPr>
                              </w:pPr>
                              <w:r>
                                <w:rPr>
                                  <w:rFonts w:ascii="Meiryo UI" w:eastAsia="Meiryo UI" w:hAnsi="Meiryo UI" w:hint="eastAsia"/>
                                  <w:sz w:val="22"/>
                                </w:rPr>
                                <w:t>使用</w:t>
                              </w:r>
                              <w:r w:rsidRPr="00F17E0E">
                                <w:rPr>
                                  <w:rFonts w:ascii="Meiryo UI" w:eastAsia="Meiryo UI" w:hAnsi="Meiryo UI" w:hint="eastAsia"/>
                                  <w:sz w:val="22"/>
                                </w:rPr>
                                <w:t>実績を記録するものです</w:t>
                              </w:r>
                              <w:r w:rsidRPr="00F17E0E">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D3AC9" id="グループ化 1984" o:spid="_x0000_s1100" style="position:absolute;left:0;text-align:left;margin-left:-2.35pt;margin-top:12.3pt;width:517.8pt;height:290.2pt;z-index:252016640;mso-width-relative:margin;mso-height-relative:margin" coordorigin="735,-1111" coordsize="64592,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9y9AYAAPYbAAAOAAAAZHJzL2Uyb0RvYy54bWzsWVuP20QUfkfiP1h+T+PL+BY1W+1uNhXS&#10;0q7aoj7P2k5i1faY8ewmC+JhNxJCKqhQUBEqElJ54AFVVOKlRfBr3AV+BmdmfEmyyV5aaYuq5iGx&#10;PTPH5/qdbyZXr02SWNkPaR6RtKvqVzRVCVOfBFE67Kof3em3XFXJGU4DHJM07KoHYa5eW3v/vavj&#10;rBMaZETiIKQKCEnzzjjrqiPGsk67nfujMMH5FZKFKQwOCE0wg1s6bAcUj0F6ErcNTbPbY0KDjBI/&#10;zHN42pOD6pqQPxiEPrs5GOQhU+KuCrox8U3F9y7/bq9dxZ0hxdko8ks18CtokeAohZfWonqYYWWP&#10;RidEJZFPSU4G7IpPkjYZDCI/FDaANbq2YM11SvYyYcuwMx5mtZvAtQt+emWx/o39HapEAcTOc5Gq&#10;pDiBKBVHz4rpr8X0z2L6/fGXjxQxBq4aZ8MOrLhOs9vZDi0fDOUdt34yoAn/BbuUiXDyQe3kcMIU&#10;Hx7almODqariw5hpu5btOjIM/ghixdc5pmXBBBhv6fBxzWp8q5KBLM/wDCnDMJHu6jaf065UaHNN&#10;a8Xqm9qCxmb7FJuFzAvavEL32nrTMpHrndAcdy5g/QoZr2C9c4r1IioXtN5zPU9GzoGw6TJuje2G&#10;q6HKdt1yXc2oIltGvlnf0l3bs+vxOvLmchkrbQdYyZvKyV+vcm6PcBaKgsx5HTRZBCgnK+f48eN/&#10;f3l4/NeTjgK/xdHDl8+fF4cPisMfiqP7vI5cbvE4E+vrIso7OdTTkgoydE2HJbIUZhxSu9TQoYL0&#10;Mp0al9buwJ2M5ux6SBKFX3RVgJQ0uAW4KOAK72/nTBZONY9rkZM4CvpRHIsbjsXhZkyVfQwoujsU&#10;YYU3zM2KU2UMIGI4miYkzw0KOG9EsMkSESAwTqGEuW+kN8QVO4hDrkWc3goHAFQAD4Z8wbxa2PfD&#10;lOlyaISDUGprafApoaHWQgCFEMglD8DOWnYpYLls6ahyPl8aig5TLy4tP21xvUK8maSsXpxEKaHL&#10;LIvBqvLNcn7lJOka7qVdEhxAMlIi+1ue+f0Ior2Nc7aDKTQ0qElo0uwmfA1iAoEi5ZWqjAj9ZNlz&#10;Ph+qBUZVZQwNsqvmH+9hGqpK/EEKdeTpCIFYJm6Q5RhwQ2dHdmdH0r1kk0D2QKqCduKSz2dxdTmg&#10;JLkLvXydvxWGcOrDu7uqz2h1s8lk4wY24Ifr62IadNEMs+30duZz4dyrPJHvTO5impUpz6BabpCq&#10;dnFnIenlXL4yJet7jAwiURGNX0t/A47Iyr0MQAGUlIByh5f6BpkoEgu5VoA8HDkUNoHnldV5tk38&#10;e7mSks0RTofhOqVkPApxAKGS+TOzVNrBq0zZHX9IAmj5GCwX7lvo4TOIjJChl626xh9TMxzo36KZ&#10;656tac58Iz6JP2dAT0o47kC+SzjgQSkflAABVTdhgFp8BldDsKxPPc3bcrdc1EKGvdVCWq/XWu9v&#10;opbd1x2rZ/Y2N3v6Z9w+HXVGURCEKZdaMT4dna8vlNxTcrWa881DHR3u1ljZF58KfhpQbc+rIfAI&#10;bFkwSTeQtmF4rT4wpBbqI6vlOZrb0nRvAzyNPNTrz5u0HaXh65vEcdyzDEtiUaM0AP6sbRxYG2id&#10;nZZEDDh9HCVd1a0n4Q5Pxq00EKFlOIrl9YwruPqNKyDcVaAXegKb7E4EZbWsqpkuAOBZ2OUgw7Mq&#10;7HJdTlkkdJUDErrkQAVEbBGG9jIaDUeAVhJ2zgEeDSuVRFQQVHk5yya4Oqt4OIyBAy/Iys7gpFAh&#10;CNlA/jkjtwzTdYRfZygpskwApNV8fIUECKFEk8ZwznI4EF0ChnrQa6Qb//npyfFXzzrKyz+++/vR&#10;i+OvvwEiBqPCkTWclneriJgFPpAuMJEGySPSmOMP39Pojim3LNyDhuaaBuITavtPoOCIJOFOjBkn&#10;kycaEmdr/PE8rsyziqUsbKFO8nfc6RzcqUGTcrv3jk69dXSKHxWUiDr9vDh6Why9KKZfKMX0x2I6&#10;LY5+g3sOCWK3OUOTGoZ1Ojgsh8caHCwLuQaAxzy8rgYHehGKxLu1bcJxCUeMRa60AAhNqpd7+7c6&#10;1U807De5b2g6oNhNlIdTl9cLIf1kARw/+P3l86fF4f3i8Ofi8Fue9uJ4bSbtz0h2Q0euDgUFrQ6I&#10;g2GJVie5uOiFQE01OLIQx3twGqSd0QoFidqg2D+lFy7k8bLGtnTjHtyrts7Ld/tLN+zNogvu9JuF&#10;r7DLb85EBu92+fwA4E1W62Ux1ObA/bS2JApopj7P3ZZME07XJWt1bBP2PPOs1dA9ZDjleaxpW4Yr&#10;aO0bbUz18ejCju5tOtL6/zUm+HNJ7FbKP8L4v1ez96JlNX/Xrf0HAAD//wMAUEsDBBQABgAIAAAA&#10;IQD0QrhZ4QAAAAoBAAAPAAAAZHJzL2Rvd25yZXYueG1sTI9PS8NAFMTvgt9heYK3djf9EzXmpZSi&#10;nkrBVhBv2+Q1Cc2+Ddltkn57tyc9DjPM/CZdjaYRPXWutowQTRUI4twWNZcIX4f3yTMI5zUXurFM&#10;CFdysMru71KdFHbgT+r3vhShhF2iESrv20RKl1dktJvaljh4J9sZ7YPsSll0egjlppEzpWJpdM1h&#10;odItbSrKz/uLQfgY9LCeR2/99nzaXH8Oy933NiLEx4dx/QrC0+j/wnDDD+iQBaajvXDhRIMwWTyF&#10;JMJsEYO4+WquXkAcEWK1VCCzVP6/kP0CAAD//wMAUEsBAi0AFAAGAAgAAAAhALaDOJL+AAAA4QEA&#10;ABMAAAAAAAAAAAAAAAAAAAAAAFtDb250ZW50X1R5cGVzXS54bWxQSwECLQAUAAYACAAAACEAOP0h&#10;/9YAAACUAQAACwAAAAAAAAAAAAAAAAAvAQAAX3JlbHMvLnJlbHNQSwECLQAUAAYACAAAACEA6Wnv&#10;cvQGAAD2GwAADgAAAAAAAAAAAAAAAAAuAgAAZHJzL2Uyb0RvYy54bWxQSwECLQAUAAYACAAAACEA&#10;9EK4WeEAAAAKAQAADwAAAAAAAAAAAAAAAABOCQAAZHJzL2Rvd25yZXYueG1sUEsFBgAAAAAEAAQA&#10;8wAAAFwKAAAAAA==&#10;">
                <v:group id="グループ化 1986" o:spid="_x0000_s1101" style="position:absolute;left:735;top:-1111;width:63535;height:23417" coordorigin="735,-1111" coordsize="63534,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group id="グループ化 1987" o:spid="_x0000_s1102" style="position:absolute;left:989;top:718;width:63281;height:21588" coordorigin="989,-1869" coordsize="63280,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roundrect id="四角形: 角を丸くする 1988" o:spid="_x0000_s1103" style="position:absolute;left:2101;top:-1869;width:62169;height:21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Y2xgAAAN0AAAAPAAAAZHJzL2Rvd25yZXYueG1sRI9Bb8Iw&#10;DIXvSPsPkSftBuk4bFAICAHTdkCTCoiz1Zi2WuNUSdZ2/34+TNrN1nt+7/N6O7pW9RRi49nA8ywD&#10;RVx623Bl4Hp5my5AxYRssfVMBn4ownbzMFljbv3ABfXnVCkJ4ZijgTqlLtc6ljU5jDPfEYt298Fh&#10;kjVU2gYcJNy1ep5lL9phw9JQY0f7msqv87cz8Hlo0vAa+mXxfrrt/H6etdXpaMzT47hbgUo0pn/z&#10;3/WHFfzlQnDlGxlBb34BAAD//wMAUEsBAi0AFAAGAAgAAAAhANvh9svuAAAAhQEAABMAAAAAAAAA&#10;AAAAAAAAAAAAAFtDb250ZW50X1R5cGVzXS54bWxQSwECLQAUAAYACAAAACEAWvQsW78AAAAVAQAA&#10;CwAAAAAAAAAAAAAAAAAfAQAAX3JlbHMvLnJlbHNQSwECLQAUAAYACAAAACEA2X9GNsYAAADdAAAA&#10;DwAAAAAAAAAAAAAAAAAHAgAAZHJzL2Rvd25yZXYueG1sUEsFBgAAAAADAAMAtwAAAPoCAAAAAA==&#10;" fillcolor="white [3212]" strokecolor="black [3213]" strokeweight="1pt"/>
                    <v:shape id="_x0000_s1104" type="#_x0000_t202" style="position:absolute;left:989;top:-442;width:63028;height:1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XIxQAAAN0AAAAPAAAAZHJzL2Rvd25yZXYueG1sRE9La8JA&#10;EL4L/Q/LFHrTjUKDRteQCLall/pCepxmxySYnQ3Zrab99V2h4G0+vucs0t404kKdqy0rGI8iEMSF&#10;1TWXCg779XAKwnlkjY1lUvBDDtLlw2CBibZX3tJl50sRQtglqKDyvk2kdEVFBt3ItsSBO9nOoA+w&#10;K6Xu8BrCTSMnURRLgzWHhgpbWlVUnHffRsFv7bLXzUfuv/Lnz5do8x67YxYr9fTYZ3MQnnp/F/+7&#10;33SYP5vO4PZNOEEu/wAAAP//AwBQSwECLQAUAAYACAAAACEA2+H2y+4AAACFAQAAEwAAAAAAAAAA&#10;AAAAAAAAAAAAW0NvbnRlbnRfVHlwZXNdLnhtbFBLAQItABQABgAIAAAAIQBa9CxbvwAAABUBAAAL&#10;AAAAAAAAAAAAAAAAAB8BAABfcmVscy8ucmVsc1BLAQItABQABgAIAAAAIQALdoXIxQAAAN0AAAAP&#10;AAAAAAAAAAAAAAAAAAcCAABkcnMvZG93bnJldi54bWxQSwUGAAAAAAMAAwC3AAAA+QIAAAAA&#10;" filled="f" stroked="f">
                      <v:textbox inset="5.85pt,.7pt,5.85pt,.7pt">
                        <w:txbxContent>
                          <w:p w:rsidR="009E1D41" w:rsidRDefault="009E1D41" w:rsidP="002924E7">
                            <w:pPr>
                              <w:spacing w:line="400" w:lineRule="exact"/>
                              <w:ind w:right="1200" w:firstLineChars="100" w:firstLine="240"/>
                              <w:rPr>
                                <w:rFonts w:ascii="Meiryo UI" w:eastAsia="Meiryo UI" w:hAnsi="Meiryo UI"/>
                                <w:sz w:val="24"/>
                              </w:rPr>
                            </w:pPr>
                            <w:r w:rsidRPr="00FD5ECB">
                              <w:rPr>
                                <w:rFonts w:ascii="Meiryo UI" w:eastAsia="Meiryo UI" w:hAnsi="Meiryo UI" w:hint="eastAsia"/>
                                <w:sz w:val="24"/>
                              </w:rPr>
                              <w:t>「</w:t>
                            </w:r>
                            <w:r w:rsidRPr="00FD5ECB">
                              <w:rPr>
                                <w:rFonts w:ascii="Meiryo UI" w:eastAsia="Meiryo UI" w:hAnsi="Meiryo UI" w:hint="eastAsia"/>
                                <w:b/>
                                <w:sz w:val="24"/>
                              </w:rPr>
                              <w:t>免税証交付申請書</w:t>
                            </w:r>
                            <w:r w:rsidRPr="00FD5ECB">
                              <w:rPr>
                                <w:rFonts w:ascii="Meiryo UI" w:eastAsia="Meiryo UI" w:hAnsi="Meiryo UI" w:hint="eastAsia"/>
                                <w:sz w:val="24"/>
                              </w:rPr>
                              <w:t>」</w:t>
                            </w:r>
                            <w:r>
                              <w:rPr>
                                <w:rFonts w:ascii="Meiryo UI" w:eastAsia="Meiryo UI" w:hAnsi="Meiryo UI" w:hint="eastAsia"/>
                                <w:sz w:val="24"/>
                              </w:rPr>
                              <w:t>に以下</w:t>
                            </w:r>
                            <w:r w:rsidRPr="00FD5ECB">
                              <w:rPr>
                                <w:rFonts w:ascii="Meiryo UI" w:eastAsia="Meiryo UI" w:hAnsi="Meiryo UI" w:hint="eastAsia"/>
                                <w:sz w:val="24"/>
                              </w:rPr>
                              <w:t>の書類を添えてご提出ください。</w:t>
                            </w:r>
                          </w:p>
                          <w:p w:rsidR="009E1D41" w:rsidRPr="00FD5ECB" w:rsidRDefault="009E1D41" w:rsidP="00E715A4">
                            <w:pPr>
                              <w:spacing w:line="400" w:lineRule="exact"/>
                              <w:ind w:leftChars="100" w:left="210"/>
                              <w:jc w:val="right"/>
                              <w:rPr>
                                <w:rFonts w:ascii="Meiryo UI" w:eastAsia="Meiryo UI" w:hAnsi="Meiryo UI"/>
                                <w:sz w:val="24"/>
                              </w:rPr>
                            </w:pPr>
                            <w:r w:rsidRPr="0004048D">
                              <w:rPr>
                                <w:rFonts w:ascii="Meiryo UI" w:eastAsia="Meiryo UI" w:hAnsi="Meiryo UI" w:hint="eastAsia"/>
                                <w:sz w:val="22"/>
                                <w:highlight w:val="yellow"/>
                              </w:rPr>
                              <w:t>（地方税法施行令第四十三条の十五第七項）</w:t>
                            </w:r>
                          </w:p>
                          <w:p w:rsidR="009E1D41" w:rsidRDefault="009E1D41" w:rsidP="00E715A4">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①　</w:t>
                            </w:r>
                            <w:r w:rsidRPr="00FD5ECB">
                              <w:rPr>
                                <w:rFonts w:ascii="Meiryo UI" w:eastAsia="Meiryo UI" w:hAnsi="Meiryo UI" w:hint="eastAsia"/>
                                <w:sz w:val="24"/>
                              </w:rPr>
                              <w:t>『</w:t>
                            </w:r>
                            <w:r w:rsidRPr="001D0867">
                              <w:rPr>
                                <w:rFonts w:ascii="Meiryo UI" w:eastAsia="Meiryo UI" w:hAnsi="Meiryo UI" w:hint="eastAsia"/>
                                <w:b/>
                                <w:sz w:val="24"/>
                              </w:rPr>
                              <w:t>免税軽油使用者証</w:t>
                            </w:r>
                            <w:r w:rsidRPr="00FD5ECB">
                              <w:rPr>
                                <w:rFonts w:ascii="Meiryo UI" w:eastAsia="Meiryo UI" w:hAnsi="Meiryo UI" w:hint="eastAsia"/>
                                <w:sz w:val="24"/>
                              </w:rPr>
                              <w:t>』</w:t>
                            </w:r>
                          </w:p>
                          <w:p w:rsidR="009E1D41" w:rsidRPr="00FD5ECB" w:rsidRDefault="009E1D41" w:rsidP="00E715A4">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②　</w:t>
                            </w:r>
                            <w:r w:rsidRPr="00FD5ECB">
                              <w:rPr>
                                <w:rFonts w:ascii="Meiryo UI" w:eastAsia="Meiryo UI" w:hAnsi="Meiryo UI" w:hint="eastAsia"/>
                                <w:sz w:val="24"/>
                              </w:rPr>
                              <w:t>『</w:t>
                            </w:r>
                            <w:r w:rsidRPr="001D0867">
                              <w:rPr>
                                <w:rFonts w:ascii="Meiryo UI" w:eastAsia="Meiryo UI" w:hAnsi="Meiryo UI" w:hint="eastAsia"/>
                                <w:b/>
                                <w:sz w:val="24"/>
                              </w:rPr>
                              <w:t>免税証管理簿</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24</w:t>
                            </w:r>
                            <w:r>
                              <w:rPr>
                                <w:rFonts w:ascii="Meiryo UI" w:eastAsia="Meiryo UI" w:hAnsi="Meiryo UI" w:hint="eastAsia"/>
                                <w:sz w:val="24"/>
                              </w:rPr>
                              <w:t>参照）</w:t>
                            </w:r>
                          </w:p>
                          <w:p w:rsidR="009E1D41" w:rsidRDefault="009E1D41" w:rsidP="002E282A">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③　</w:t>
                            </w:r>
                            <w:r w:rsidRPr="00FD5ECB">
                              <w:rPr>
                                <w:rFonts w:ascii="Meiryo UI" w:eastAsia="Meiryo UI" w:hAnsi="Meiryo UI" w:hint="eastAsia"/>
                                <w:sz w:val="24"/>
                              </w:rPr>
                              <w:t>『</w:t>
                            </w:r>
                            <w:r w:rsidRPr="001D0867">
                              <w:rPr>
                                <w:rFonts w:ascii="Meiryo UI" w:eastAsia="Meiryo UI" w:hAnsi="Meiryo UI" w:hint="eastAsia"/>
                                <w:b/>
                                <w:sz w:val="24"/>
                              </w:rPr>
                              <w:t>免税軽油使用実績表</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w:t>
                            </w:r>
                            <w:r>
                              <w:rPr>
                                <w:rFonts w:ascii="Meiryo UI" w:eastAsia="Meiryo UI" w:hAnsi="Meiryo UI" w:hint="eastAsia"/>
                                <w:sz w:val="24"/>
                              </w:rPr>
                              <w:t>5参照）</w:t>
                            </w:r>
                          </w:p>
                          <w:p w:rsidR="009E1D41" w:rsidRDefault="009E1D41" w:rsidP="001D4F3E">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④　</w:t>
                            </w:r>
                            <w:r w:rsidRPr="00FD5ECB">
                              <w:rPr>
                                <w:rFonts w:ascii="Meiryo UI" w:eastAsia="Meiryo UI" w:hAnsi="Meiryo UI" w:hint="eastAsia"/>
                                <w:sz w:val="24"/>
                              </w:rPr>
                              <w:t>『</w:t>
                            </w:r>
                            <w:r w:rsidRPr="001D0867">
                              <w:rPr>
                                <w:rFonts w:ascii="Meiryo UI" w:eastAsia="Meiryo UI" w:hAnsi="Meiryo UI" w:hint="eastAsia"/>
                                <w:b/>
                                <w:sz w:val="24"/>
                              </w:rPr>
                              <w:t>免税軽油の引取りに係る報告書</w:t>
                            </w:r>
                            <w:r w:rsidRPr="00FD5ECB">
                              <w:rPr>
                                <w:rFonts w:ascii="Meiryo UI" w:eastAsia="Meiryo UI" w:hAnsi="Meiryo UI" w:hint="eastAsia"/>
                                <w:sz w:val="24"/>
                              </w:rPr>
                              <w:t>』</w:t>
                            </w:r>
                            <w:r>
                              <w:rPr>
                                <w:rFonts w:ascii="Meiryo UI" w:eastAsia="Meiryo UI" w:hAnsi="Meiryo UI" w:hint="eastAsia"/>
                                <w:sz w:val="24"/>
                              </w:rPr>
                              <w:t xml:space="preserve"> （※1）（P</w:t>
                            </w:r>
                            <w:r>
                              <w:rPr>
                                <w:rFonts w:ascii="Meiryo UI" w:eastAsia="Meiryo UI" w:hAnsi="Meiryo UI"/>
                                <w:sz w:val="24"/>
                              </w:rPr>
                              <w:t>26</w:t>
                            </w:r>
                            <w:r>
                              <w:rPr>
                                <w:rFonts w:ascii="Meiryo UI" w:eastAsia="Meiryo UI" w:hAnsi="Meiryo UI" w:hint="eastAsia"/>
                                <w:sz w:val="24"/>
                              </w:rPr>
                              <w:t xml:space="preserve">参照）　　　　　　　　</w:t>
                            </w:r>
                          </w:p>
                          <w:p w:rsidR="009E1D41" w:rsidRPr="00FD5ECB" w:rsidRDefault="009E1D41" w:rsidP="001D4F3E">
                            <w:pPr>
                              <w:spacing w:line="400" w:lineRule="exact"/>
                              <w:ind w:firstLineChars="100" w:firstLine="240"/>
                              <w:rPr>
                                <w:rFonts w:ascii="Meiryo UI" w:eastAsia="Meiryo UI" w:hAnsi="Meiryo UI"/>
                                <w:b/>
                                <w:sz w:val="24"/>
                              </w:rPr>
                            </w:pPr>
                            <w:r>
                              <w:rPr>
                                <w:rFonts w:ascii="Meiryo UI" w:eastAsia="Meiryo UI" w:hAnsi="Meiryo UI" w:hint="eastAsia"/>
                                <w:sz w:val="24"/>
                              </w:rPr>
                              <w:t xml:space="preserve">　　　　　　　　　　　　　　　　　　　　　　　　　　　　　　　　　　　　　　　　　　　　　　</w:t>
                            </w:r>
                          </w:p>
                          <w:p w:rsidR="009E1D41" w:rsidRDefault="009E1D41" w:rsidP="001D4F3E">
                            <w:pPr>
                              <w:spacing w:line="400" w:lineRule="exact"/>
                              <w:ind w:firstLineChars="100" w:firstLine="240"/>
                              <w:rPr>
                                <w:rFonts w:ascii="Meiryo UI" w:eastAsia="Meiryo UI" w:hAnsi="Meiryo UI"/>
                                <w:sz w:val="24"/>
                              </w:rPr>
                            </w:pPr>
                          </w:p>
                          <w:p w:rsidR="009E1D41" w:rsidRDefault="009E1D41" w:rsidP="001D4F3E">
                            <w:pPr>
                              <w:spacing w:line="400" w:lineRule="exact"/>
                              <w:ind w:firstLineChars="100" w:firstLine="240"/>
                              <w:rPr>
                                <w:rFonts w:ascii="Meiryo UI" w:eastAsia="Meiryo UI" w:hAnsi="Meiryo UI"/>
                                <w:sz w:val="28"/>
                              </w:rPr>
                            </w:pPr>
                            <w:r>
                              <w:rPr>
                                <w:rFonts w:ascii="Meiryo UI" w:eastAsia="Meiryo UI" w:hAnsi="Meiryo UI" w:hint="eastAsia"/>
                                <w:sz w:val="24"/>
                              </w:rPr>
                              <w:t xml:space="preserve">⑤　</w:t>
                            </w:r>
                            <w:r w:rsidRPr="00FD5ECB">
                              <w:rPr>
                                <w:rFonts w:ascii="Meiryo UI" w:eastAsia="Meiryo UI" w:hAnsi="Meiryo UI" w:hint="eastAsia"/>
                                <w:sz w:val="24"/>
                              </w:rPr>
                              <w:t>『</w:t>
                            </w:r>
                            <w:r w:rsidRPr="001D0867">
                              <w:rPr>
                                <w:rFonts w:ascii="Meiryo UI" w:eastAsia="Meiryo UI" w:hAnsi="Meiryo UI" w:hint="eastAsia"/>
                                <w:b/>
                                <w:sz w:val="24"/>
                              </w:rPr>
                              <w:t>納品書・請求書等</w:t>
                            </w:r>
                            <w:r w:rsidRPr="00FD5ECB">
                              <w:rPr>
                                <w:rFonts w:ascii="Meiryo UI" w:eastAsia="Meiryo UI" w:hAnsi="Meiryo UI" w:hint="eastAsia"/>
                                <w:sz w:val="24"/>
                              </w:rPr>
                              <w:t>』</w:t>
                            </w:r>
                            <w:r>
                              <w:rPr>
                                <w:rFonts w:ascii="Meiryo UI" w:eastAsia="Meiryo UI" w:hAnsi="Meiryo UI" w:hint="eastAsia"/>
                                <w:sz w:val="24"/>
                              </w:rPr>
                              <w:t>（</w:t>
                            </w:r>
                            <w:r>
                              <w:rPr>
                                <w:rFonts w:ascii="Meiryo UI" w:eastAsia="Meiryo UI" w:hAnsi="Meiryo UI" w:hint="eastAsia"/>
                                <w:sz w:val="22"/>
                              </w:rPr>
                              <w:t>※</w:t>
                            </w:r>
                            <w:r>
                              <w:rPr>
                                <w:rFonts w:ascii="Meiryo UI" w:eastAsia="Meiryo UI" w:hAnsi="Meiryo UI"/>
                                <w:sz w:val="22"/>
                              </w:rPr>
                              <w:t>2</w:t>
                            </w:r>
                            <w:r>
                              <w:rPr>
                                <w:rFonts w:ascii="Meiryo UI" w:eastAsia="Meiryo UI" w:hAnsi="Meiryo UI" w:hint="eastAsia"/>
                                <w:sz w:val="22"/>
                              </w:rPr>
                              <w:t>）</w:t>
                            </w:r>
                            <w:r w:rsidRPr="00FD5ECB">
                              <w:rPr>
                                <w:rFonts w:ascii="Meiryo UI" w:eastAsia="Meiryo UI" w:hAnsi="Meiryo UI" w:hint="eastAsia"/>
                                <w:sz w:val="24"/>
                              </w:rPr>
                              <w:t xml:space="preserve">　…　</w:t>
                            </w:r>
                            <w:r w:rsidRPr="00483241">
                              <w:rPr>
                                <w:rFonts w:ascii="Meiryo UI" w:eastAsia="Meiryo UI" w:hAnsi="Meiryo UI" w:hint="eastAsia"/>
                                <w:sz w:val="22"/>
                              </w:rPr>
                              <w:t>免税軽油の</w:t>
                            </w:r>
                            <w:r>
                              <w:rPr>
                                <w:rFonts w:ascii="Meiryo UI" w:eastAsia="Meiryo UI" w:hAnsi="Meiryo UI" w:hint="eastAsia"/>
                                <w:sz w:val="22"/>
                              </w:rPr>
                              <w:t>購入</w:t>
                            </w:r>
                            <w:r w:rsidRPr="00483241">
                              <w:rPr>
                                <w:rFonts w:ascii="Meiryo UI" w:eastAsia="Meiryo UI" w:hAnsi="Meiryo UI" w:hint="eastAsia"/>
                                <w:sz w:val="22"/>
                              </w:rPr>
                              <w:t>日、</w:t>
                            </w:r>
                            <w:r>
                              <w:rPr>
                                <w:rFonts w:ascii="Meiryo UI" w:eastAsia="Meiryo UI" w:hAnsi="Meiryo UI" w:hint="eastAsia"/>
                                <w:sz w:val="22"/>
                              </w:rPr>
                              <w:t>購入</w:t>
                            </w:r>
                            <w:r w:rsidRPr="00483241">
                              <w:rPr>
                                <w:rFonts w:ascii="Meiryo UI" w:eastAsia="Meiryo UI" w:hAnsi="Meiryo UI" w:hint="eastAsia"/>
                                <w:sz w:val="22"/>
                              </w:rPr>
                              <w:t>数量等が確認できる証拠書類です。</w:t>
                            </w:r>
                            <w:r>
                              <w:rPr>
                                <w:rFonts w:ascii="Meiryo UI" w:eastAsia="Meiryo UI" w:hAnsi="Meiryo UI" w:hint="eastAsia"/>
                                <w:sz w:val="22"/>
                              </w:rPr>
                              <w:t xml:space="preserve"> </w:t>
                            </w:r>
                          </w:p>
                          <w:p w:rsidR="009E1D41" w:rsidRPr="007379FD" w:rsidRDefault="009E1D41" w:rsidP="007379FD">
                            <w:pPr>
                              <w:spacing w:line="400" w:lineRule="exact"/>
                              <w:ind w:firstLineChars="100" w:firstLine="280"/>
                              <w:rPr>
                                <w:rFonts w:ascii="Meiryo UI" w:eastAsia="Meiryo UI" w:hAnsi="Meiryo UI"/>
                                <w:sz w:val="28"/>
                              </w:rPr>
                            </w:pPr>
                          </w:p>
                          <w:p w:rsidR="009E1D41" w:rsidRDefault="009E1D41" w:rsidP="00700A39">
                            <w:pPr>
                              <w:spacing w:line="360" w:lineRule="exact"/>
                              <w:ind w:leftChars="100" w:left="870" w:hangingChars="300" w:hanging="660"/>
                              <w:rPr>
                                <w:rFonts w:ascii="Meiryo UI" w:eastAsia="Meiryo UI" w:hAnsi="Meiryo UI"/>
                                <w:sz w:val="22"/>
                              </w:rPr>
                            </w:pPr>
                            <w:r>
                              <w:rPr>
                                <w:rFonts w:ascii="Meiryo UI" w:eastAsia="Meiryo UI" w:hAnsi="Meiryo UI" w:hint="eastAsia"/>
                                <w:sz w:val="22"/>
                              </w:rPr>
                              <w:t xml:space="preserve">⑥　</w:t>
                            </w:r>
                            <w:r w:rsidRPr="00FD5ECB">
                              <w:rPr>
                                <w:rFonts w:ascii="Meiryo UI" w:eastAsia="Meiryo UI" w:hAnsi="Meiryo UI" w:hint="eastAsia"/>
                                <w:sz w:val="24"/>
                              </w:rPr>
                              <w:t>『</w:t>
                            </w:r>
                            <w:r w:rsidRPr="001D0867">
                              <w:rPr>
                                <w:rFonts w:ascii="Meiryo UI" w:eastAsia="Meiryo UI" w:hAnsi="Meiryo UI" w:hint="eastAsia"/>
                                <w:b/>
                                <w:sz w:val="24"/>
                              </w:rPr>
                              <w:t>免税軽油使用者証・免税証返納書</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28</w:t>
                            </w:r>
                            <w:r>
                              <w:rPr>
                                <w:rFonts w:ascii="Meiryo UI" w:eastAsia="Meiryo UI" w:hAnsi="Meiryo UI" w:hint="eastAsia"/>
                                <w:sz w:val="24"/>
                              </w:rPr>
                              <w:t>参照）</w:t>
                            </w:r>
                            <w:r w:rsidRPr="00FD5ECB">
                              <w:rPr>
                                <w:rFonts w:ascii="Meiryo UI" w:eastAsia="Meiryo UI" w:hAnsi="Meiryo UI" w:hint="eastAsia"/>
                                <w:sz w:val="24"/>
                              </w:rPr>
                              <w:t>…</w:t>
                            </w:r>
                            <w:r>
                              <w:rPr>
                                <w:rFonts w:ascii="Meiryo UI" w:eastAsia="Meiryo UI" w:hAnsi="Meiryo UI" w:hint="eastAsia"/>
                                <w:sz w:val="24"/>
                              </w:rPr>
                              <w:t xml:space="preserve"> </w:t>
                            </w:r>
                            <w:r w:rsidRPr="00585084">
                              <w:rPr>
                                <w:rFonts w:ascii="Meiryo UI" w:eastAsia="Meiryo UI" w:hAnsi="Meiryo UI" w:hint="eastAsia"/>
                                <w:sz w:val="22"/>
                              </w:rPr>
                              <w:t>有効</w:t>
                            </w:r>
                            <w:r w:rsidRPr="0083348A">
                              <w:rPr>
                                <w:rFonts w:ascii="Meiryo UI" w:eastAsia="Meiryo UI" w:hAnsi="Meiryo UI" w:hint="eastAsia"/>
                                <w:sz w:val="22"/>
                              </w:rPr>
                              <w:t>期間内に使用しなかった免税証を</w:t>
                            </w:r>
                          </w:p>
                          <w:p w:rsidR="009E1D41" w:rsidRPr="0083348A" w:rsidRDefault="009E1D41" w:rsidP="004014FD">
                            <w:pPr>
                              <w:spacing w:line="360" w:lineRule="exact"/>
                              <w:ind w:leftChars="100" w:left="1090" w:hangingChars="400" w:hanging="880"/>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w:t>
                            </w:r>
                            <w:r w:rsidRPr="0083348A">
                              <w:rPr>
                                <w:rFonts w:ascii="Meiryo UI" w:eastAsia="Meiryo UI" w:hAnsi="Meiryo UI" w:hint="eastAsia"/>
                                <w:sz w:val="22"/>
                              </w:rPr>
                              <w:t>返納するため</w:t>
                            </w:r>
                            <w:r>
                              <w:rPr>
                                <w:rFonts w:ascii="Meiryo UI" w:eastAsia="Meiryo UI" w:hAnsi="Meiryo UI" w:hint="eastAsia"/>
                                <w:sz w:val="22"/>
                              </w:rPr>
                              <w:t>に</w:t>
                            </w:r>
                            <w:r w:rsidRPr="0083348A">
                              <w:rPr>
                                <w:rFonts w:ascii="Meiryo UI" w:eastAsia="Meiryo UI" w:hAnsi="Meiryo UI" w:hint="eastAsia"/>
                                <w:sz w:val="22"/>
                              </w:rPr>
                              <w:t>必要な書類です。</w:t>
                            </w:r>
                          </w:p>
                          <w:p w:rsidR="009E1D41" w:rsidRDefault="009E1D41" w:rsidP="00E715A4">
                            <w:pPr>
                              <w:spacing w:line="400" w:lineRule="exact"/>
                              <w:ind w:firstLineChars="100" w:firstLine="240"/>
                              <w:rPr>
                                <w:rFonts w:ascii="Meiryo UI" w:eastAsia="Meiryo UI" w:hAnsi="Meiryo UI"/>
                                <w:sz w:val="24"/>
                              </w:rPr>
                            </w:pPr>
                          </w:p>
                          <w:p w:rsidR="009E1D41" w:rsidRDefault="009E1D41" w:rsidP="00E715A4">
                            <w:pPr>
                              <w:spacing w:line="400" w:lineRule="exact"/>
                              <w:ind w:firstLineChars="100" w:firstLine="240"/>
                              <w:rPr>
                                <w:rFonts w:ascii="Meiryo UI" w:eastAsia="Meiryo UI" w:hAnsi="Meiryo UI"/>
                                <w:sz w:val="24"/>
                              </w:rPr>
                            </w:pPr>
                          </w:p>
                          <w:p w:rsidR="009E1D41" w:rsidRDefault="009E1D41" w:rsidP="00E715A4">
                            <w:pPr>
                              <w:spacing w:line="400" w:lineRule="exact"/>
                              <w:ind w:firstLineChars="100" w:firstLine="240"/>
                              <w:rPr>
                                <w:rFonts w:ascii="Meiryo UI" w:eastAsia="Meiryo UI" w:hAnsi="Meiryo UI"/>
                                <w:sz w:val="24"/>
                              </w:rPr>
                            </w:pPr>
                          </w:p>
                          <w:p w:rsidR="009E1D41" w:rsidRPr="00CC6844" w:rsidRDefault="009E1D41" w:rsidP="00E715A4">
                            <w:pPr>
                              <w:spacing w:line="400" w:lineRule="exact"/>
                              <w:ind w:firstLineChars="100" w:firstLine="240"/>
                              <w:rPr>
                                <w:rFonts w:ascii="Meiryo UI" w:eastAsia="Meiryo UI" w:hAnsi="Meiryo UI"/>
                                <w:sz w:val="24"/>
                              </w:rPr>
                            </w:pPr>
                          </w:p>
                        </w:txbxContent>
                      </v:textbox>
                    </v:shape>
                  </v:group>
                  <v:group id="グループ化 1990" o:spid="_x0000_s1105" style="position:absolute;left:735;top:-1111;width:17545;height:5237" coordorigin="45,-1111" coordsize="17544,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矢印: 五方向 1991" o:spid="_x0000_s1106" type="#_x0000_t15" style="position:absolute;left:254;top:-340;width:17336;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5GxAAAAN0AAAAPAAAAZHJzL2Rvd25yZXYueG1sRE9Na8JA&#10;EL0X/A/LCN7qxiJSo6sEJbSUHqr2UG/D7piEZGdDdjXx33cLBW/zeJ+z3g62ETfqfOVYwWyagCDW&#10;zlRcKPg+5c+vIHxANtg4JgV38rDdjJ7WmBrX84Fux1CIGMI+RQVlCG0qpdclWfRT1xJH7uI6iyHC&#10;rpCmwz6G20a+JMlCWqw4NpTY0q4kXR+vVsE8uy4unx8/9dedM73X57x+63OlJuMhW4EINISH+N/9&#10;buL85XIGf9/EE+TmFwAA//8DAFBLAQItABQABgAIAAAAIQDb4fbL7gAAAIUBAAATAAAAAAAAAAAA&#10;AAAAAAAAAABbQ29udGVudF9UeXBlc10ueG1sUEsBAi0AFAAGAAgAAAAhAFr0LFu/AAAAFQEAAAsA&#10;AAAAAAAAAAAAAAAAHwEAAF9yZWxzLy5yZWxzUEsBAi0AFAAGAAgAAAAhAPgw3kbEAAAA3QAAAA8A&#10;AAAAAAAAAAAAAAAABwIAAGRycy9kb3ducmV2LnhtbFBLBQYAAAAAAwADALcAAAD4AgAAAAA=&#10;" adj="20302" fillcolor="white [3212]" strokecolor="#243f60 [1604]" strokeweight="2pt">
                      <v:textbox>
                        <w:txbxContent>
                          <w:p w:rsidR="009E1D41" w:rsidRDefault="009E1D41" w:rsidP="00E715A4">
                            <w:pPr>
                              <w:jc w:val="center"/>
                            </w:pPr>
                          </w:p>
                          <w:p w:rsidR="009E1D41" w:rsidRDefault="009E1D41" w:rsidP="00E715A4">
                            <w:pPr>
                              <w:jc w:val="center"/>
                            </w:pPr>
                          </w:p>
                          <w:p w:rsidR="009E1D41" w:rsidRDefault="009E1D41" w:rsidP="00E715A4">
                            <w:pPr>
                              <w:jc w:val="center"/>
                            </w:pPr>
                          </w:p>
                          <w:p w:rsidR="009E1D41" w:rsidRDefault="009E1D41" w:rsidP="00E715A4">
                            <w:pPr>
                              <w:jc w:val="center"/>
                            </w:pPr>
                          </w:p>
                        </w:txbxContent>
                      </v:textbox>
                    </v:shape>
                    <v:shape id="テキスト ボックス 1992" o:spid="_x0000_s1107" type="#_x0000_t202" style="position:absolute;left:45;top:-1111;width:15548;height:5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5zxQAAAN0AAAAPAAAAZHJzL2Rvd25yZXYueG1sRE9La8JA&#10;EL4L/Q/LFLzppoEWTV1DCASL2IOPS2/T7JiEZmfT7Bpjf323UPA2H99zVuloWjFQ7xrLCp7mEQji&#10;0uqGKwWnYzFbgHAeWWNrmRTcyEG6fpisMNH2ynsaDr4SIYRdggpq77tESlfWZNDNbUccuLPtDfoA&#10;+0rqHq8h3LQyjqIXabDh0FBjR3lN5dfhYhRs8+Id95+xWfy0+WZ3zrrv08ezUtPHMXsF4Wn0d/G/&#10;+02H+ctlDH/fhBPk+hcAAP//AwBQSwECLQAUAAYACAAAACEA2+H2y+4AAACFAQAAEwAAAAAAAAAA&#10;AAAAAAAAAAAAW0NvbnRlbnRfVHlwZXNdLnhtbFBLAQItABQABgAIAAAAIQBa9CxbvwAAABUBAAAL&#10;AAAAAAAAAAAAAAAAAB8BAABfcmVscy8ucmVsc1BLAQItABQABgAIAAAAIQDsIK5zxQAAAN0AAAAP&#10;AAAAAAAAAAAAAAAAAAcCAABkcnMvZG93bnJldi54bWxQSwUGAAAAAAMAAwC3AAAA+QIAAAAA&#10;" filled="f" stroked="f" strokeweight=".5pt">
                      <v:textbox>
                        <w:txbxContent>
                          <w:p w:rsidR="009E1D41" w:rsidRPr="009138E6" w:rsidRDefault="009E1D41" w:rsidP="00E715A4">
                            <w:pPr>
                              <w:jc w:val="center"/>
                              <w:rPr>
                                <w:rFonts w:ascii="Meiryo UI" w:eastAsia="Meiryo UI" w:hAnsi="Meiryo UI"/>
                                <w:sz w:val="28"/>
                              </w:rPr>
                            </w:pPr>
                            <w:r>
                              <w:rPr>
                                <w:rFonts w:ascii="Meiryo UI" w:eastAsia="Meiryo UI" w:hAnsi="Meiryo UI" w:hint="eastAsia"/>
                                <w:sz w:val="28"/>
                              </w:rPr>
                              <w:t>交付申請</w:t>
                            </w:r>
                          </w:p>
                        </w:txbxContent>
                      </v:textbox>
                    </v:shap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993" o:spid="_x0000_s1108" type="#_x0000_t88" style="position:absolute;left:42148;top:7542;width:1604;height:3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wV1xAAAAN0AAAAPAAAAZHJzL2Rvd25yZXYueG1sRE9Na8JA&#10;EL0X/A/LCL01G5WIRlcppYUiSmtU8DhkxyQ0OxuyW03+vSsUepvH+5zlujO1uFLrKssKRlEMgji3&#10;uuJCwfHw8TID4TyyxtoyKejJwXo1eFpiqu2N93TNfCFCCLsUFZTeN6mULi/JoItsQxy4i20N+gDb&#10;QuoWbyHc1HIcx1NpsOLQUGJDbyXlP9mvUZB86fddcjqee/e9m4w30+3lRE6p52H3ugDhqfP/4j/3&#10;pw7z5/MJPL4JJ8jVHQAA//8DAFBLAQItABQABgAIAAAAIQDb4fbL7gAAAIUBAAATAAAAAAAAAAAA&#10;AAAAAAAAAABbQ29udGVudF9UeXBlc10ueG1sUEsBAi0AFAAGAAgAAAAhAFr0LFu/AAAAFQEAAAsA&#10;AAAAAAAAAAAAAAAAHwEAAF9yZWxzLy5yZWxzUEsBAi0AFAAGAAgAAAAhAHbXBXXEAAAA3QAAAA8A&#10;AAAAAAAAAAAAAAAABwIAAGRycy9kb3ducmV2LnhtbFBLBQYAAAAAAwADALcAAAD4AgAAAAA=&#10;" adj="724" strokecolor="black [3040]"/>
                <v:shape id="テキスト ボックス 1994" o:spid="_x0000_s1109" type="#_x0000_t202" style="position:absolute;left:43385;top:7634;width:21943;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OcxAAAAN0AAAAPAAAAZHJzL2Rvd25yZXYueG1sRE9Ni8Iw&#10;EL0L+x/CCHvTVFHRahQpiCLrQdeLt7EZ22Iz6TZZrfvrjSDsbR7vc2aLxpTiRrUrLCvodSMQxKnV&#10;BWcKjt+rzhiE88gaS8uk4EEOFvOP1gxjbe+8p9vBZyKEsItRQe59FUvp0pwMuq6tiAN3sbVBH2Cd&#10;SV3jPYSbUvajaCQNFhwacqwoySm9Hn6Ngm2y2uH+3DfjvzJZf12W1c/xNFTqs90spyA8Nf5f/HZv&#10;dJg/mQzg9U04Qc6fAAAA//8DAFBLAQItABQABgAIAAAAIQDb4fbL7gAAAIUBAAATAAAAAAAAAAAA&#10;AAAAAAAAAABbQ29udGVudF9UeXBlc10ueG1sUEsBAi0AFAAGAAgAAAAhAFr0LFu/AAAAFQEAAAsA&#10;AAAAAAAAAAAAAAAAHwEAAF9yZWxzLy5yZWxzUEsBAi0AFAAGAAgAAAAhAAyFk5zEAAAA3QAAAA8A&#10;AAAAAAAAAAAAAAAABwIAAGRycy9kb3ducmV2LnhtbFBLBQYAAAAAAwADALcAAAD4AgAAAAA=&#10;" filled="f" stroked="f" strokeweight=".5pt">
                  <v:textbox>
                    <w:txbxContent>
                      <w:p w:rsidR="009E1D41" w:rsidRDefault="009E1D41" w:rsidP="00700A39">
                        <w:pPr>
                          <w:spacing w:line="360" w:lineRule="exact"/>
                          <w:rPr>
                            <w:rFonts w:ascii="Meiryo UI" w:eastAsia="Meiryo UI" w:hAnsi="Meiryo UI"/>
                            <w:sz w:val="22"/>
                          </w:rPr>
                        </w:pPr>
                        <w:r>
                          <w:rPr>
                            <w:rFonts w:ascii="Meiryo UI" w:eastAsia="Meiryo UI" w:hAnsi="Meiryo UI" w:hint="eastAsia"/>
                            <w:sz w:val="22"/>
                          </w:rPr>
                          <w:t>免税証の管理や</w:t>
                        </w:r>
                        <w:r w:rsidRPr="00F17E0E">
                          <w:rPr>
                            <w:rFonts w:ascii="Meiryo UI" w:eastAsia="Meiryo UI" w:hAnsi="Meiryo UI" w:hint="eastAsia"/>
                            <w:sz w:val="22"/>
                          </w:rPr>
                          <w:t>免税軽油の</w:t>
                        </w:r>
                        <w:r>
                          <w:rPr>
                            <w:rFonts w:ascii="Meiryo UI" w:eastAsia="Meiryo UI" w:hAnsi="Meiryo UI" w:hint="eastAsia"/>
                            <w:sz w:val="22"/>
                          </w:rPr>
                          <w:t>購入と</w:t>
                        </w:r>
                      </w:p>
                      <w:p w:rsidR="009E1D41" w:rsidRPr="005F6F0B" w:rsidRDefault="009E1D41" w:rsidP="00700A39">
                        <w:pPr>
                          <w:spacing w:line="360" w:lineRule="exact"/>
                          <w:rPr>
                            <w:rFonts w:ascii="Meiryo UI" w:eastAsia="Meiryo UI" w:hAnsi="Meiryo UI"/>
                            <w:sz w:val="22"/>
                          </w:rPr>
                        </w:pPr>
                        <w:r>
                          <w:rPr>
                            <w:rFonts w:ascii="Meiryo UI" w:eastAsia="Meiryo UI" w:hAnsi="Meiryo UI" w:hint="eastAsia"/>
                            <w:sz w:val="22"/>
                          </w:rPr>
                          <w:t>使用</w:t>
                        </w:r>
                        <w:r w:rsidRPr="00F17E0E">
                          <w:rPr>
                            <w:rFonts w:ascii="Meiryo UI" w:eastAsia="Meiryo UI" w:hAnsi="Meiryo UI" w:hint="eastAsia"/>
                            <w:sz w:val="22"/>
                          </w:rPr>
                          <w:t>実績を記録するものです</w:t>
                        </w:r>
                        <w:r w:rsidRPr="00F17E0E">
                          <w:rPr>
                            <w:rFonts w:ascii="Meiryo UI" w:eastAsia="Meiryo UI" w:hAnsi="Meiryo UI" w:hint="eastAsia"/>
                          </w:rPr>
                          <w:t>。</w:t>
                        </w:r>
                      </w:p>
                    </w:txbxContent>
                  </v:textbox>
                </v:shape>
              </v:group>
            </w:pict>
          </mc:Fallback>
        </mc:AlternateContent>
      </w:r>
    </w:p>
    <w:p w:rsidR="00E715A4" w:rsidRDefault="00E715A4" w:rsidP="00E715A4">
      <w:pPr>
        <w:rPr>
          <w:rFonts w:ascii="HGS創英ﾌﾟﾚｾﾞﾝｽEB" w:eastAsia="HGS創英ﾌﾟﾚｾﾞﾝｽEB"/>
        </w:rPr>
      </w:pPr>
    </w:p>
    <w:p w:rsidR="00E715A4" w:rsidRDefault="00E715A4" w:rsidP="00E715A4">
      <w:pPr>
        <w:widowControl/>
        <w:jc w:val="left"/>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715A4" w:rsidRDefault="00E715A4" w:rsidP="00E715A4">
      <w:pPr>
        <w:rPr>
          <w:rFonts w:ascii="HGS創英ﾌﾟﾚｾﾞﾝｽEB" w:eastAsia="HGS創英ﾌﾟﾚｾﾞﾝｽEB"/>
          <w:sz w:val="24"/>
          <w:szCs w:val="24"/>
        </w:rPr>
      </w:pPr>
    </w:p>
    <w:p w:rsidR="00EA5002" w:rsidRDefault="00EA5002" w:rsidP="00E715A4">
      <w:pPr>
        <w:rPr>
          <w:rFonts w:ascii="HGS創英ﾌﾟﾚｾﾞﾝｽEB" w:eastAsia="HGS創英ﾌﾟﾚｾﾞﾝｽEB"/>
        </w:rPr>
      </w:pPr>
      <w:r w:rsidRPr="00EA5002">
        <w:rPr>
          <w:rFonts w:ascii="Meiryo UI" w:eastAsia="Meiryo UI" w:hAnsi="Meiryo UI"/>
          <w:noProof/>
          <w:sz w:val="24"/>
        </w:rPr>
        <w:drawing>
          <wp:anchor distT="0" distB="0" distL="114300" distR="114300" simplePos="0" relativeHeight="251643902" behindDoc="0" locked="0" layoutInCell="1" allowOverlap="1" wp14:anchorId="6C013F2B">
            <wp:simplePos x="0" y="0"/>
            <wp:positionH relativeFrom="column">
              <wp:posOffset>2575309</wp:posOffset>
            </wp:positionH>
            <wp:positionV relativeFrom="paragraph">
              <wp:posOffset>159355</wp:posOffset>
            </wp:positionV>
            <wp:extent cx="840105" cy="935355"/>
            <wp:effectExtent l="0" t="0" r="0" b="0"/>
            <wp:wrapThrough wrapText="bothSides">
              <wp:wrapPolygon edited="0">
                <wp:start x="3918" y="0"/>
                <wp:lineTo x="3918" y="7039"/>
                <wp:lineTo x="0" y="12318"/>
                <wp:lineTo x="0" y="13198"/>
                <wp:lineTo x="8816" y="21116"/>
                <wp:lineTo x="11755" y="21116"/>
                <wp:lineTo x="21061" y="13198"/>
                <wp:lineTo x="21061" y="12318"/>
                <wp:lineTo x="16653" y="7039"/>
                <wp:lineTo x="16653" y="0"/>
                <wp:lineTo x="3918" y="0"/>
              </wp:wrapPolygon>
            </wp:wrapThrough>
            <wp:docPr id="1893" name="図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010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6E5" w:rsidRDefault="00D716E5" w:rsidP="00E715A4">
      <w:pPr>
        <w:rPr>
          <w:rFonts w:ascii="HGS創英ﾌﾟﾚｾﾞﾝｽEB" w:eastAsia="HGS創英ﾌﾟﾚｾﾞﾝｽEB"/>
        </w:rPr>
      </w:pPr>
    </w:p>
    <w:p w:rsidR="00E715A4" w:rsidRDefault="00E715A4" w:rsidP="00E715A4">
      <w:pPr>
        <w:rPr>
          <w:rFonts w:ascii="HGS創英ﾌﾟﾚｾﾞﾝｽEB" w:eastAsia="HGS創英ﾌﾟﾚｾﾞﾝｽEB"/>
        </w:rPr>
      </w:pPr>
    </w:p>
    <w:p w:rsidR="00E715A4" w:rsidRDefault="00EA5002" w:rsidP="00E715A4">
      <w:pPr>
        <w:rPr>
          <w:rFonts w:ascii="HGS創英ﾌﾟﾚｾﾞﾝｽEB" w:eastAsia="HGS創英ﾌﾟﾚｾﾞﾝｽEB"/>
        </w:rPr>
      </w:pPr>
      <w:r w:rsidRPr="00EA5002">
        <w:rPr>
          <w:rFonts w:ascii="HGS創英ﾌﾟﾚｾﾞﾝｽEB" w:eastAsia="HGS創英ﾌﾟﾚｾﾞﾝｽEB"/>
          <w:noProof/>
        </w:rPr>
        <mc:AlternateContent>
          <mc:Choice Requires="wps">
            <w:drawing>
              <wp:anchor distT="0" distB="0" distL="114300" distR="114300" simplePos="0" relativeHeight="252075008" behindDoc="0" locked="0" layoutInCell="1" allowOverlap="1" wp14:anchorId="79E44DE2" wp14:editId="468CC53F">
                <wp:simplePos x="0" y="0"/>
                <wp:positionH relativeFrom="column">
                  <wp:posOffset>20955</wp:posOffset>
                </wp:positionH>
                <wp:positionV relativeFrom="paragraph">
                  <wp:posOffset>121285</wp:posOffset>
                </wp:positionV>
                <wp:extent cx="1764874" cy="327859"/>
                <wp:effectExtent l="0" t="0" r="0" b="0"/>
                <wp:wrapNone/>
                <wp:docPr id="2011" name="矢印: 五方向 2011"/>
                <wp:cNvGraphicFramePr/>
                <a:graphic xmlns:a="http://schemas.openxmlformats.org/drawingml/2006/main">
                  <a:graphicData uri="http://schemas.microsoft.com/office/word/2010/wordprocessingShape">
                    <wps:wsp>
                      <wps:cNvSpPr/>
                      <wps:spPr>
                        <a:xfrm>
                          <a:off x="0" y="0"/>
                          <a:ext cx="1764874" cy="327859"/>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EA5002">
                            <w:pPr>
                              <w:jc w:val="center"/>
                            </w:pPr>
                          </w:p>
                          <w:p w:rsidR="009E1D41" w:rsidRDefault="009E1D41" w:rsidP="00EA5002">
                            <w:pPr>
                              <w:jc w:val="center"/>
                            </w:pPr>
                          </w:p>
                          <w:p w:rsidR="009E1D41" w:rsidRDefault="009E1D41" w:rsidP="00EA5002">
                            <w:pPr>
                              <w:jc w:val="center"/>
                            </w:pPr>
                          </w:p>
                          <w:p w:rsidR="009E1D41" w:rsidRDefault="009E1D41" w:rsidP="00EA5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44DE2" id="矢印: 五方向 2011" o:spid="_x0000_s1110" type="#_x0000_t15" style="position:absolute;left:0;text-align:left;margin-left:1.65pt;margin-top:9.55pt;width:138.95pt;height:25.8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OPsQIAAJIFAAAOAAAAZHJzL2Uyb0RvYy54bWysVM1uEzEQviPxDpbvdLMhbdpVN1XUqgip&#10;aiNa1LPjtbMr+Q/bySZ9ByQqIa5IPAFXeB4Kr8HY+5OIVhwQOWxmPDPf/M/xyVoKtGLWVVrlON0b&#10;YMQU1UWlFjl+e3P+4hAj54kqiNCK5XjDHD6ZPH92XJuMDXWpRcEsAhDlstrkuPTeZEniaMkkcXva&#10;MAVCrq0kHli7SApLakCXIhkOBgdJrW1hrKbMOXg9a4R4EvE5Z9Rfce6YRyLHEJuPXxu/8/BNJsck&#10;W1hiyoq2YZB/iEKSSoHTHuqMeIKWtnoEJStqtdPc71EtE815RVnMAbJJB39kc10Sw2IuUBxn+jK5&#10;/wdLL1czi6oix+A/xUgRCV369fnLw/uvGfrx/ePPT98ePtyjKIVi1cZlYHNtZrblHJAh8zW3MvxD&#10;TmgdC7zpC8zWHlF4TMcHo8PxCCMKspfD8eH+UehAsrU21vlXTEsUCEhTSzYTxIcqkIysLpxv9Du9&#10;8Oy0qIrzSojIhMlhp8KiFYGezxdp62FHKwlZNHFHym8EC7ZCvWEcigGRDqPDOIZbMEIpUz5tRCUp&#10;WONjfwC/zkvnPmYVAQMyh+h67Bag02xAOuwmvVY/mLI4xb3x4G+BNca9RfSsle+NZaW0fQpAQFat&#10;50Yfwt8pTSD9er6Og9L0LDzNdbGB6bG6WStn6HkFbbsgzs+IhT2CjYPb4K/gw4Wuc6xbCqNS27un&#10;3oN+6Lu9w6iGvcyxe7cklmEkXisY/KN0NAqLHJnR/ngIjN2VzHclailPNYwBTDZEF8mg70VHcqvl&#10;LZyQafAKIqIo+M4x9bZjTn1zL+AIUTadRjVYXkP8hbo2NICHQoeJvFnfEmva2fUw9Ze62+FH09vo&#10;Bkulp0uveRVHe1vXtgWw+HGW2iMVLssuH7W2p3TyGwAA//8DAFBLAwQUAAYACAAAACEAw1GnedwA&#10;AAAHAQAADwAAAGRycy9kb3ducmV2LnhtbEyOzU6DQBSF9ya+w+SauLMDNLEVGZpG7dak1Jh0d2Gu&#10;gDJ3CDNQ5OkdV7o8Pznny3az6cREg2stK4hXEQjiyuqWawVvp8PdFoTzyBo7y6Tgmxzs8uurDFNt&#10;L3ykqfC1CCPsUlTQeN+nUrqqIYNuZXvikH3YwaAPcqilHvASxk0nkyi6lwZbDg8N9vTUUPVVjEbB&#10;Mo10PrzrpSjP9XH//PKZ4Oui1O3NvH8E4Wn2f2X4xQ/okAem0o6snegUrNehGOyHGESIk22cgCgV&#10;bKINyDyT//nzHwAAAP//AwBQSwECLQAUAAYACAAAACEAtoM4kv4AAADhAQAAEwAAAAAAAAAAAAAA&#10;AAAAAAAAW0NvbnRlbnRfVHlwZXNdLnhtbFBLAQItABQABgAIAAAAIQA4/SH/1gAAAJQBAAALAAAA&#10;AAAAAAAAAAAAAC8BAABfcmVscy8ucmVsc1BLAQItABQABgAIAAAAIQAgCNOPsQIAAJIFAAAOAAAA&#10;AAAAAAAAAAAAAC4CAABkcnMvZTJvRG9jLnhtbFBLAQItABQABgAIAAAAIQDDUad53AAAAAcBAAAP&#10;AAAAAAAAAAAAAAAAAAsFAABkcnMvZG93bnJldi54bWxQSwUGAAAAAAQABADzAAAAFAYAAAAA&#10;" adj="19594" fillcolor="white [3212]" strokecolor="#243f60 [1604]" strokeweight="2pt">
                <v:textbox>
                  <w:txbxContent>
                    <w:p w:rsidR="009E1D41" w:rsidRDefault="009E1D41" w:rsidP="00EA5002">
                      <w:pPr>
                        <w:jc w:val="center"/>
                      </w:pPr>
                    </w:p>
                    <w:p w:rsidR="009E1D41" w:rsidRDefault="009E1D41" w:rsidP="00EA5002">
                      <w:pPr>
                        <w:jc w:val="center"/>
                      </w:pPr>
                    </w:p>
                    <w:p w:rsidR="009E1D41" w:rsidRDefault="009E1D41" w:rsidP="00EA5002">
                      <w:pPr>
                        <w:jc w:val="center"/>
                      </w:pPr>
                    </w:p>
                    <w:p w:rsidR="009E1D41" w:rsidRDefault="009E1D41" w:rsidP="00EA5002">
                      <w:pPr>
                        <w:jc w:val="center"/>
                      </w:pPr>
                    </w:p>
                  </w:txbxContent>
                </v:textbox>
              </v:shape>
            </w:pict>
          </mc:Fallback>
        </mc:AlternateContent>
      </w:r>
      <w:r w:rsidRPr="00EA5002">
        <w:rPr>
          <w:rFonts w:ascii="HGS創英ﾌﾟﾚｾﾞﾝｽEB" w:eastAsia="HGS創英ﾌﾟﾚｾﾞﾝｽEB"/>
          <w:noProof/>
        </w:rPr>
        <mc:AlternateContent>
          <mc:Choice Requires="wps">
            <w:drawing>
              <wp:anchor distT="0" distB="0" distL="114300" distR="114300" simplePos="0" relativeHeight="252076032" behindDoc="0" locked="0" layoutInCell="1" allowOverlap="1" wp14:anchorId="1E21B30A" wp14:editId="0DDE57DC">
                <wp:simplePos x="0" y="0"/>
                <wp:positionH relativeFrom="column">
                  <wp:posOffset>0</wp:posOffset>
                </wp:positionH>
                <wp:positionV relativeFrom="paragraph">
                  <wp:posOffset>0</wp:posOffset>
                </wp:positionV>
                <wp:extent cx="1582918" cy="824472"/>
                <wp:effectExtent l="0" t="0" r="0" b="0"/>
                <wp:wrapNone/>
                <wp:docPr id="2012" name="テキスト ボックス 2012"/>
                <wp:cNvGraphicFramePr/>
                <a:graphic xmlns:a="http://schemas.openxmlformats.org/drawingml/2006/main">
                  <a:graphicData uri="http://schemas.microsoft.com/office/word/2010/wordprocessingShape">
                    <wps:wsp>
                      <wps:cNvSpPr txBox="1"/>
                      <wps:spPr>
                        <a:xfrm>
                          <a:off x="0" y="0"/>
                          <a:ext cx="1582918" cy="824472"/>
                        </a:xfrm>
                        <a:prstGeom prst="rect">
                          <a:avLst/>
                        </a:prstGeom>
                        <a:noFill/>
                        <a:ln w="6350">
                          <a:noFill/>
                        </a:ln>
                      </wps:spPr>
                      <wps:txbx>
                        <w:txbxContent>
                          <w:p w:rsidR="009E1D41" w:rsidRPr="009138E6" w:rsidRDefault="009E1D41" w:rsidP="00EA5002">
                            <w:pPr>
                              <w:jc w:val="center"/>
                              <w:rPr>
                                <w:rFonts w:ascii="Meiryo UI" w:eastAsia="Meiryo UI" w:hAnsi="Meiryo UI"/>
                                <w:sz w:val="28"/>
                              </w:rPr>
                            </w:pPr>
                            <w:r>
                              <w:rPr>
                                <w:rFonts w:ascii="Meiryo UI" w:eastAsia="Meiryo UI" w:hAnsi="Meiryo UI" w:hint="eastAsia"/>
                                <w:sz w:val="28"/>
                              </w:rPr>
                              <w:t>受け取り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1B30A" id="テキスト ボックス 2012" o:spid="_x0000_s1111" type="#_x0000_t202" style="position:absolute;left:0;text-align:left;margin-left:0;margin-top:0;width:124.65pt;height:64.9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M5UwIAAHAEAAAOAAAAZHJzL2Uyb0RvYy54bWysVEtu2zAQ3RfoHQjua9mq7TiC5cBN4KKA&#10;kQRwiqxpirIESByWpC25SxsIeoheoei659FFOqT8Q9pV0Q01P85w3rzR+KYuC7IR2uQgY9rrdCkR&#10;kkOSy1VMPz/N3o0oMZbJhBUgRUy3wtCbyds340pFIoQMikRogkmkiSoV08xaFQWB4ZkomemAEhKd&#10;KeiSWVT1Kkg0qzB7WQRhtzsMKtCJ0sCFMWi9a5104vOnqeD2IU2NsKSIKb7N+lP7c+nOYDJm0Uoz&#10;leX88Az2D68oWS6x6CnVHbOMrHX+R6oy5xoMpLbDoQwgTXMufA/YTa/7qptFxpTwvSA4Rp1gMv8v&#10;Lb/fPGqSJzHF+iElkpU4pWb/0ux+NLtfzf4bafbfm/2+2f1EnfgoBK1SJsK7C4W3bf0Bahy+A9PZ&#10;DRodFnWqS/fFLgn6Ef7tCXJRW8LdpcEovO4hSTj6RmG/fxW6NMH5ttLGfhRQEifEVONIPdJsMze2&#10;DT2GuGISZnlRoJ1FhSRVTIfvB11/4eTB5IXEGue3OsnWy9oDMfSscKYlJFvsT0NLG6P4LMdHzJmx&#10;j0wjT7Al5L59wCMtAIvBQaIkA/31b3YXj+NDLyUV8i6m5suaaUFJ8UniYK97/b4jqlf6g6sQFX3p&#10;WV565Lq8BaR2D7dMcS+6eFscxVRD+YwrMnVV0cUkx9oxtUfx1rbbgCvGxXTqg5Caitm5XCjuUjss&#10;HcRP9TPT6jAHixO8hyNDWfRqHG1sO5Dp2kKa+1mdUT3gj7T20z6soNubS91HnX8Uk98AAAD//wMA&#10;UEsDBBQABgAIAAAAIQDXRCfh3gAAAAUBAAAPAAAAZHJzL2Rvd25yZXYueG1sTI/NTsMwEITvSLyD&#10;tUjcqNPwozTEqapIFRKCQ0sv3DbxNolqr0PstoGnx3CBy0irGc18Wywna8SJRt87VjCfJSCIG6d7&#10;bhXs3tY3GQgfkDUax6Tgkzwsy8uLAnPtzryh0za0Ipawz1FBF8KQS+mbjiz6mRuIo7d3o8UQz7GV&#10;esRzLLdGpknyIC32HBc6HKjqqDlsj1bBc7V+xU2d2uzLVE8v+9XwsXu/V+r6alo9ggg0hb8w/OBH&#10;dCgjU+2OrL0wCuIj4Vejl94tbkHUMZQuMpBlIf/Tl98AAAD//wMAUEsBAi0AFAAGAAgAAAAhALaD&#10;OJL+AAAA4QEAABMAAAAAAAAAAAAAAAAAAAAAAFtDb250ZW50X1R5cGVzXS54bWxQSwECLQAUAAYA&#10;CAAAACEAOP0h/9YAAACUAQAACwAAAAAAAAAAAAAAAAAvAQAAX3JlbHMvLnJlbHNQSwECLQAUAAYA&#10;CAAAACEAdtwDOVMCAABwBAAADgAAAAAAAAAAAAAAAAAuAgAAZHJzL2Uyb0RvYy54bWxQSwECLQAU&#10;AAYACAAAACEA10Qn4d4AAAAFAQAADwAAAAAAAAAAAAAAAACtBAAAZHJzL2Rvd25yZXYueG1sUEsF&#10;BgAAAAAEAAQA8wAAALgFAAAAAA==&#10;" filled="f" stroked="f" strokeweight=".5pt">
                <v:textbox>
                  <w:txbxContent>
                    <w:p w:rsidR="009E1D41" w:rsidRPr="009138E6" w:rsidRDefault="009E1D41" w:rsidP="00EA5002">
                      <w:pPr>
                        <w:jc w:val="center"/>
                        <w:rPr>
                          <w:rFonts w:ascii="Meiryo UI" w:eastAsia="Meiryo UI" w:hAnsi="Meiryo UI"/>
                          <w:sz w:val="28"/>
                        </w:rPr>
                      </w:pPr>
                      <w:r>
                        <w:rPr>
                          <w:rFonts w:ascii="Meiryo UI" w:eastAsia="Meiryo UI" w:hAnsi="Meiryo UI" w:hint="eastAsia"/>
                          <w:sz w:val="28"/>
                        </w:rPr>
                        <w:t>受け取り</w:t>
                      </w:r>
                    </w:p>
                  </w:txbxContent>
                </v:textbox>
              </v:shape>
            </w:pict>
          </mc:Fallback>
        </mc:AlternateContent>
      </w:r>
    </w:p>
    <w:p w:rsidR="00E715A4" w:rsidRDefault="00EA5002" w:rsidP="00E715A4">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642877" behindDoc="0" locked="0" layoutInCell="1" allowOverlap="1">
                <wp:simplePos x="0" y="0"/>
                <wp:positionH relativeFrom="column">
                  <wp:posOffset>-15241</wp:posOffset>
                </wp:positionH>
                <wp:positionV relativeFrom="paragraph">
                  <wp:posOffset>53975</wp:posOffset>
                </wp:positionV>
                <wp:extent cx="6505575" cy="2040315"/>
                <wp:effectExtent l="0" t="0" r="28575" b="17145"/>
                <wp:wrapNone/>
                <wp:docPr id="1998" name="四角形: 角を丸くする 1998"/>
                <wp:cNvGraphicFramePr/>
                <a:graphic xmlns:a="http://schemas.openxmlformats.org/drawingml/2006/main">
                  <a:graphicData uri="http://schemas.microsoft.com/office/word/2010/wordprocessingShape">
                    <wps:wsp>
                      <wps:cNvSpPr/>
                      <wps:spPr>
                        <a:xfrm>
                          <a:off x="0" y="0"/>
                          <a:ext cx="6505575" cy="20403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514C46" id="四角形: 角を丸くする 1998" o:spid="_x0000_s1026" style="position:absolute;left:0;text-align:left;margin-left:-1.2pt;margin-top:4.25pt;width:512.25pt;height:160.65pt;z-index:2516428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N30gIAANYFAAAOAAAAZHJzL2Uyb0RvYy54bWysVM1O3DAQvlfqO1i+lyTbDZSILFqBqCoh&#10;ioCKs9exN5Ec27W9f73BtYdK3CpuvfQVuPRptkh9jI6dnwWKeqi6B68nM/PNzOeZ2dtf1gLNmbGV&#10;kjlOtmKMmKSqqOQ0xx8ujl69wcg6IgsilGQ5XjGL90cvX+wtdMYGqlSiYAYBiLTZQue4dE5nUWRp&#10;yWpit5RmEpRcmZo4EM00KgxZAHotokEcb0cLZQptFGXWwtfDRolHAZ9zRt17zi1zSOQYcnPhNOGc&#10;+DMa7ZFsaoguK9qmQf4hi5pUEoL2UIfEETQz1R9QdUWNsoq7LarqSHFeURZqgGqS+Ek15yXRLNQC&#10;5Fjd02T/Hyw9mZ8aVBXwdru78FaS1PBK97e3v77f3P/4liH4X1/f/Ly7W199WV99XV9/RsESiFto&#10;m4H/uT41rWTh6llYclP7f6gPLQPZq55stnSIwsftNE7TnRQjCrpBPIxfJ6l/jmjjro11b5mqkb/k&#10;2KiZLM7gSQPTZH5sXWPf2fmQVomqOKqECIJvI3YgDJoTaIDJNGkjPLISEi2g/sFOHAfkR8rQiRsI&#10;t3wGAlIWEjL3hDQUhJtbCeazEPKMceAYih40AR6nRShl0iWNqiQFa7JNY/h1+XYegZ8A6JE51Nlj&#10;twCdZQPSYTdEtfbelYXh6J3byv/m3HuEyEq63rmupDLPVSagqjZyY9+R1FDjWZqoYgUdaFQzmlbT&#10;owpe+5hYd0oMzCJMLewX9x4OLhQ8lGpvGJXKfHruu7eHEQEtRguY7RzbjzNiGEbinYTh2U2GQ78M&#10;gjBMdwYgmIeayUONnNUHCrongU2mabh6eye6KzeqvoQ1NPZRQUUkhdg5ps50woFrdg4sMsrG42AG&#10;C0ATdyzPNfXgnlXfyBfLS2J02/IOpuVEdXuAZE+avrH1nlKNZ07xKkzEhteWb1geoXHaRee300M5&#10;WG3W8eg3AAAA//8DAFBLAwQUAAYACAAAACEAP7YCUN8AAAAJAQAADwAAAGRycy9kb3ducmV2Lnht&#10;bEyPzU7DMBCE70i8g7VI3Fq75i8N2VRVoeJSIbUgzm5ikgh7HdluEt6+7gmOoxnNfFOsJmvYoH3o&#10;HCEs5gKYpsrVHTUInx/bWQYsREW1Mo40wq8OsCqvrwqV126kvR4OsWGphEKuENoY+5zzULXaqjB3&#10;vabkfTtvVUzSN7z2akzl1nApxCO3qqO00Kpeb1pd/RxOFuH9pYvjkx+W+7fd19ptpDDN7hXx9mZa&#10;PwOLeop/YbjgJ3QoE9PRnagOzCDM5H1KImQPwC62kHIB7IhwJ5cZ8LLg/x+UZwAAAP//AwBQSwEC&#10;LQAUAAYACAAAACEAtoM4kv4AAADhAQAAEwAAAAAAAAAAAAAAAAAAAAAAW0NvbnRlbnRfVHlwZXNd&#10;LnhtbFBLAQItABQABgAIAAAAIQA4/SH/1gAAAJQBAAALAAAAAAAAAAAAAAAAAC8BAABfcmVscy8u&#10;cmVsc1BLAQItABQABgAIAAAAIQChHXN30gIAANYFAAAOAAAAAAAAAAAAAAAAAC4CAABkcnMvZTJv&#10;RG9jLnhtbFBLAQItABQABgAIAAAAIQA/tgJQ3wAAAAkBAAAPAAAAAAAAAAAAAAAAACwFAABkcnMv&#10;ZG93bnJldi54bWxQSwUGAAAAAAQABADzAAAAOAYAAAAA&#10;" fillcolor="white [3212]" strokecolor="black [3213]" strokeweight="1pt"/>
            </w:pict>
          </mc:Fallback>
        </mc:AlternateContent>
      </w:r>
    </w:p>
    <w:p w:rsidR="00E715A4" w:rsidRDefault="00EA5002" w:rsidP="00E715A4">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2014592" behindDoc="0" locked="0" layoutInCell="1" allowOverlap="1">
                <wp:simplePos x="0" y="0"/>
                <wp:positionH relativeFrom="column">
                  <wp:posOffset>-24765</wp:posOffset>
                </wp:positionH>
                <wp:positionV relativeFrom="paragraph">
                  <wp:posOffset>101600</wp:posOffset>
                </wp:positionV>
                <wp:extent cx="6515100" cy="1676400"/>
                <wp:effectExtent l="0" t="0" r="0" b="0"/>
                <wp:wrapNone/>
                <wp:docPr id="200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4E4494" w:rsidRDefault="009E1D41" w:rsidP="005F6F0B">
                            <w:pPr>
                              <w:spacing w:line="400" w:lineRule="exact"/>
                              <w:ind w:firstLineChars="100" w:firstLine="240"/>
                              <w:rPr>
                                <w:rFonts w:ascii="Meiryo UI" w:eastAsia="Meiryo UI" w:hAnsi="Meiryo UI"/>
                                <w:sz w:val="24"/>
                              </w:rPr>
                            </w:pPr>
                            <w:r w:rsidRPr="004E4494">
                              <w:rPr>
                                <w:rFonts w:ascii="Meiryo UI" w:eastAsia="Meiryo UI" w:hAnsi="Meiryo UI" w:hint="eastAsia"/>
                                <w:sz w:val="24"/>
                              </w:rPr>
                              <w:t>審査の上、必要と認める数量の免税証を</w:t>
                            </w:r>
                            <w:r w:rsidRPr="000A6E36">
                              <w:rPr>
                                <w:rFonts w:ascii="Meiryo UI" w:eastAsia="Meiryo UI" w:hAnsi="Meiryo UI" w:hint="eastAsia"/>
                                <w:sz w:val="24"/>
                              </w:rPr>
                              <w:t>申請日の１週間後（※3）</w:t>
                            </w:r>
                            <w:r w:rsidRPr="004E4494">
                              <w:rPr>
                                <w:rFonts w:ascii="Meiryo UI" w:eastAsia="Meiryo UI" w:hAnsi="Meiryo UI" w:hint="eastAsia"/>
                                <w:sz w:val="24"/>
                              </w:rPr>
                              <w:t>にお渡しします。</w:t>
                            </w:r>
                            <w:r>
                              <w:rPr>
                                <w:rFonts w:ascii="Meiryo UI" w:eastAsia="Meiryo UI" w:hAnsi="Meiryo UI" w:hint="eastAsia"/>
                                <w:sz w:val="24"/>
                              </w:rPr>
                              <w:t xml:space="preserve">　</w:t>
                            </w:r>
                          </w:p>
                          <w:p w:rsidR="009E1D41" w:rsidRPr="004E4494" w:rsidRDefault="009E1D41" w:rsidP="001B0D0E">
                            <w:pPr>
                              <w:spacing w:line="400" w:lineRule="exact"/>
                              <w:ind w:left="240" w:hangingChars="100" w:hanging="240"/>
                              <w:rPr>
                                <w:rFonts w:ascii="Meiryo UI" w:eastAsia="Meiryo UI" w:hAnsi="Meiryo UI"/>
                                <w:sz w:val="24"/>
                              </w:rPr>
                            </w:pPr>
                            <w:r w:rsidRPr="004E4494">
                              <w:rPr>
                                <w:rFonts w:ascii="Meiryo UI" w:eastAsia="Meiryo UI" w:hAnsi="Meiryo UI" w:hint="eastAsia"/>
                                <w:sz w:val="24"/>
                              </w:rPr>
                              <w:t>〇</w:t>
                            </w:r>
                            <w:r>
                              <w:rPr>
                                <w:rFonts w:ascii="Meiryo UI" w:eastAsia="Meiryo UI" w:hAnsi="Meiryo UI" w:hint="eastAsia"/>
                                <w:sz w:val="24"/>
                              </w:rPr>
                              <w:t xml:space="preserve"> </w:t>
                            </w:r>
                            <w:r w:rsidRPr="004E4494">
                              <w:rPr>
                                <w:rFonts w:ascii="Meiryo UI" w:eastAsia="Meiryo UI" w:hAnsi="Meiryo UI" w:hint="eastAsia"/>
                                <w:sz w:val="24"/>
                              </w:rPr>
                              <w:t>免税証の交付指定日から一定期間、免税証の受領がない場合、再度、交付申請をお願いす</w:t>
                            </w:r>
                            <w:r>
                              <w:rPr>
                                <w:rFonts w:ascii="Meiryo UI" w:eastAsia="Meiryo UI" w:hAnsi="Meiryo UI" w:hint="eastAsia"/>
                                <w:sz w:val="24"/>
                              </w:rPr>
                              <w:t>る</w:t>
                            </w:r>
                            <w:r w:rsidRPr="004E4494">
                              <w:rPr>
                                <w:rFonts w:ascii="Meiryo UI" w:eastAsia="Meiryo UI" w:hAnsi="Meiryo UI" w:hint="eastAsia"/>
                                <w:sz w:val="24"/>
                              </w:rPr>
                              <w:t>場合がありますので注意してください。</w:t>
                            </w:r>
                          </w:p>
                          <w:p w:rsidR="009E1D41" w:rsidRDefault="009E1D41" w:rsidP="00E715A4">
                            <w:pPr>
                              <w:spacing w:line="400" w:lineRule="exact"/>
                              <w:ind w:left="240" w:hangingChars="100" w:hanging="240"/>
                              <w:rPr>
                                <w:rFonts w:ascii="Meiryo UI" w:eastAsia="Meiryo UI" w:hAnsi="Meiryo UI"/>
                                <w:b/>
                                <w:sz w:val="24"/>
                                <w:u w:val="single"/>
                              </w:rPr>
                            </w:pPr>
                            <w:r w:rsidRPr="004E4494">
                              <w:rPr>
                                <w:rFonts w:ascii="Meiryo UI" w:eastAsia="Meiryo UI" w:hAnsi="Meiryo UI" w:hint="eastAsia"/>
                                <w:sz w:val="24"/>
                              </w:rPr>
                              <w:t>〇</w:t>
                            </w:r>
                            <w:r>
                              <w:rPr>
                                <w:rFonts w:ascii="Meiryo UI" w:eastAsia="Meiryo UI" w:hAnsi="Meiryo UI" w:hint="eastAsia"/>
                                <w:sz w:val="24"/>
                              </w:rPr>
                              <w:t xml:space="preserve"> 有効期間開始</w:t>
                            </w:r>
                            <w:r w:rsidRPr="004E4494">
                              <w:rPr>
                                <w:rFonts w:ascii="Meiryo UI" w:eastAsia="Meiryo UI" w:hAnsi="Meiryo UI" w:hint="eastAsia"/>
                                <w:sz w:val="24"/>
                              </w:rPr>
                              <w:t>日から遅れて受領された免税証は</w:t>
                            </w:r>
                            <w:r w:rsidRPr="00C90D7A">
                              <w:rPr>
                                <w:rFonts w:ascii="Meiryo UI" w:eastAsia="Meiryo UI" w:hAnsi="Meiryo UI" w:hint="eastAsia"/>
                                <w:b/>
                                <w:sz w:val="24"/>
                                <w:u w:val="single"/>
                              </w:rPr>
                              <w:t>受領日</w:t>
                            </w:r>
                            <w:r>
                              <w:rPr>
                                <w:rFonts w:ascii="Meiryo UI" w:eastAsia="Meiryo UI" w:hAnsi="Meiryo UI" w:hint="eastAsia"/>
                                <w:b/>
                                <w:sz w:val="24"/>
                                <w:u w:val="single"/>
                              </w:rPr>
                              <w:t>から</w:t>
                            </w:r>
                            <w:r w:rsidRPr="00CF41D7">
                              <w:rPr>
                                <w:rFonts w:ascii="Meiryo UI" w:eastAsia="Meiryo UI" w:hAnsi="Meiryo UI" w:hint="eastAsia"/>
                                <w:b/>
                                <w:sz w:val="24"/>
                                <w:u w:val="single"/>
                              </w:rPr>
                              <w:t>さか</w:t>
                            </w:r>
                            <w:r w:rsidRPr="004E4494">
                              <w:rPr>
                                <w:rFonts w:ascii="Meiryo UI" w:eastAsia="Meiryo UI" w:hAnsi="Meiryo UI" w:hint="eastAsia"/>
                                <w:b/>
                                <w:sz w:val="24"/>
                                <w:u w:val="single"/>
                              </w:rPr>
                              <w:t>のぼっての使用はできません。</w:t>
                            </w:r>
                          </w:p>
                          <w:p w:rsidR="009E1D41" w:rsidRPr="00C90D7A" w:rsidRDefault="009E1D41" w:rsidP="001B0D0E">
                            <w:pPr>
                              <w:spacing w:line="400" w:lineRule="exact"/>
                              <w:ind w:firstLineChars="150" w:firstLine="360"/>
                              <w:rPr>
                                <w:rFonts w:ascii="Meiryo UI" w:eastAsia="Meiryo UI" w:hAnsi="Meiryo UI"/>
                                <w:sz w:val="24"/>
                              </w:rPr>
                            </w:pPr>
                            <w:r>
                              <w:rPr>
                                <w:rFonts w:ascii="Meiryo UI" w:eastAsia="Meiryo UI" w:hAnsi="Meiryo UI" w:hint="eastAsia"/>
                                <w:sz w:val="24"/>
                              </w:rPr>
                              <w:t>また、有効期間開始日前に受領された免税証は</w:t>
                            </w:r>
                            <w:r w:rsidRPr="00C90D7A">
                              <w:rPr>
                                <w:rFonts w:ascii="Meiryo UI" w:eastAsia="Meiryo UI" w:hAnsi="Meiryo UI" w:hint="eastAsia"/>
                                <w:b/>
                                <w:sz w:val="24"/>
                                <w:u w:val="single"/>
                              </w:rPr>
                              <w:t>有効期間</w:t>
                            </w:r>
                            <w:r>
                              <w:rPr>
                                <w:rFonts w:ascii="Meiryo UI" w:eastAsia="Meiryo UI" w:hAnsi="Meiryo UI" w:hint="eastAsia"/>
                                <w:b/>
                                <w:sz w:val="24"/>
                                <w:u w:val="single"/>
                              </w:rPr>
                              <w:t>開始日以降のみ使用できます。</w:t>
                            </w:r>
                          </w:p>
                          <w:p w:rsidR="009E1D41" w:rsidRDefault="009E1D41" w:rsidP="00E715A4">
                            <w:pPr>
                              <w:spacing w:line="400" w:lineRule="exact"/>
                              <w:rPr>
                                <w:rFonts w:ascii="Meiryo UI" w:eastAsia="Meiryo UI" w:hAnsi="Meiryo UI"/>
                                <w:sz w:val="24"/>
                              </w:rPr>
                            </w:pPr>
                            <w:r w:rsidRPr="004E4494">
                              <w:rPr>
                                <w:rFonts w:ascii="Meiryo UI" w:eastAsia="Meiryo UI" w:hAnsi="Meiryo UI" w:hint="eastAsia"/>
                                <w:sz w:val="24"/>
                              </w:rPr>
                              <w:t>〇</w:t>
                            </w:r>
                            <w:r>
                              <w:rPr>
                                <w:rFonts w:ascii="Meiryo UI" w:eastAsia="Meiryo UI" w:hAnsi="Meiryo UI" w:hint="eastAsia"/>
                                <w:sz w:val="24"/>
                              </w:rPr>
                              <w:t xml:space="preserve"> </w:t>
                            </w:r>
                            <w:r w:rsidRPr="004E4494">
                              <w:rPr>
                                <w:rFonts w:ascii="Meiryo UI" w:eastAsia="Meiryo UI" w:hAnsi="Meiryo UI" w:hint="eastAsia"/>
                                <w:sz w:val="24"/>
                              </w:rPr>
                              <w:t>免税軽油使用者証及び免税証は、紛失しないように大切に保管してください。</w:t>
                            </w:r>
                          </w:p>
                          <w:p w:rsidR="009E1D41" w:rsidRDefault="009E1D41"/>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112" type="#_x0000_t202" style="position:absolute;left:0;text-align:left;margin-left:-1.95pt;margin-top:8pt;width:513pt;height:13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TuugIAAMQ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Zq+hhx0kOX7umk0Y2YUJyaCo2DysDxbgBXPcE5dNqyVcOtqL4pxMWqJXxLr6UUY0tJDRn65qZ7&#10;dnXGUQZkM34UNcQhOy0s0NTI3pQPCoIAHTr1cOqOyaWCwzjyI98DUwU2P17EIWxMDJIdrw9S6fdU&#10;9Mgsciyh/Rae7G+Vnl2PLiYaFyXrOjgnWcefHQDmfALB4aqxmTRsRx9TL10n6yR0wiBeO6FXFM51&#10;uQqduPQXUfGuWK0K/6eJ64dZy+qachPmqC4//LPuHXQ+6+KkLyU6Vhs4k5KS282qk2hPQN2l/Q4F&#10;OXNzn6dh6wVcXlDyg9C7CVKnjJOFE5Zh5KQLL3E8P71JYy9Mw6J8TumWcfrvlNCY4zQKollNv+Xm&#10;2e81N5L1TMP86Fif4+TkRDKjwTWvbWs1Yd28PiuFSf+pFNDuY6OtYo1IZ7nqaTPZ5xFbPRs5b0T9&#10;ABqWAhQGaoThB4tWyB8YjTBIcqy+74ikGHUfOLyDRRikEUweu0mSFK7Ic8PmzEB4BUA51hjNy5We&#10;Z9VukGzbQpz53XFxDS+nYVbTTzkd3huMCkvtMNbMLDrfW6+n4bv8BQAA//8DAFBLAwQUAAYACAAA&#10;ACEASzZnp+AAAAAKAQAADwAAAGRycy9kb3ducmV2LnhtbEyPwU7DMBBE70j8g7VI3Fq7QUQlxKlS&#10;JEDiQilVxdGJlyQiXkex2wa+nu0Jjjszmn2TrybXiyOOofOkYTFXIJBqbztqNOzeH2dLECEasqb3&#10;hBq+McCquLzITWb9id7wuI2N4BIKmdHQxjhkUoa6RWfC3A9I7H360ZnI59hIO5oTl7teJkql0pmO&#10;+ENrBnxosf7aHpyGny6Uz5vXdazWtx9PavOShn2Zan19NZX3ICJO8S8MZ3xGh4KZKn8gG0SvYXZz&#10;x0nWU5509lWSLEBUGpKlUiCLXP6fUPwCAAD//wMAUEsBAi0AFAAGAAgAAAAhALaDOJL+AAAA4QEA&#10;ABMAAAAAAAAAAAAAAAAAAAAAAFtDb250ZW50X1R5cGVzXS54bWxQSwECLQAUAAYACAAAACEAOP0h&#10;/9YAAACUAQAACwAAAAAAAAAAAAAAAAAvAQAAX3JlbHMvLnJlbHNQSwECLQAUAAYACAAAACEAzxzE&#10;7roCAADEBQAADgAAAAAAAAAAAAAAAAAuAgAAZHJzL2Uyb0RvYy54bWxQSwECLQAUAAYACAAAACEA&#10;SzZnp+AAAAAKAQAADwAAAAAAAAAAAAAAAAAUBQAAZHJzL2Rvd25yZXYueG1sUEsFBgAAAAAEAAQA&#10;8wAAACEGAAAAAA==&#10;" filled="f" stroked="f">
                <v:textbox inset="5.85pt,.7pt,5.85pt,.7pt">
                  <w:txbxContent>
                    <w:p w:rsidR="009E1D41" w:rsidRPr="004E4494" w:rsidRDefault="009E1D41" w:rsidP="005F6F0B">
                      <w:pPr>
                        <w:spacing w:line="400" w:lineRule="exact"/>
                        <w:ind w:firstLineChars="100" w:firstLine="240"/>
                        <w:rPr>
                          <w:rFonts w:ascii="Meiryo UI" w:eastAsia="Meiryo UI" w:hAnsi="Meiryo UI"/>
                          <w:sz w:val="24"/>
                        </w:rPr>
                      </w:pPr>
                      <w:r w:rsidRPr="004E4494">
                        <w:rPr>
                          <w:rFonts w:ascii="Meiryo UI" w:eastAsia="Meiryo UI" w:hAnsi="Meiryo UI" w:hint="eastAsia"/>
                          <w:sz w:val="24"/>
                        </w:rPr>
                        <w:t>審査の上、必要と認める数量の免税証を</w:t>
                      </w:r>
                      <w:r w:rsidRPr="000A6E36">
                        <w:rPr>
                          <w:rFonts w:ascii="Meiryo UI" w:eastAsia="Meiryo UI" w:hAnsi="Meiryo UI" w:hint="eastAsia"/>
                          <w:sz w:val="24"/>
                        </w:rPr>
                        <w:t>申請日の１週間後（※3）</w:t>
                      </w:r>
                      <w:r w:rsidRPr="004E4494">
                        <w:rPr>
                          <w:rFonts w:ascii="Meiryo UI" w:eastAsia="Meiryo UI" w:hAnsi="Meiryo UI" w:hint="eastAsia"/>
                          <w:sz w:val="24"/>
                        </w:rPr>
                        <w:t>にお渡しします。</w:t>
                      </w:r>
                      <w:r>
                        <w:rPr>
                          <w:rFonts w:ascii="Meiryo UI" w:eastAsia="Meiryo UI" w:hAnsi="Meiryo UI" w:hint="eastAsia"/>
                          <w:sz w:val="24"/>
                        </w:rPr>
                        <w:t xml:space="preserve">　</w:t>
                      </w:r>
                    </w:p>
                    <w:p w:rsidR="009E1D41" w:rsidRPr="004E4494" w:rsidRDefault="009E1D41" w:rsidP="001B0D0E">
                      <w:pPr>
                        <w:spacing w:line="400" w:lineRule="exact"/>
                        <w:ind w:left="240" w:hangingChars="100" w:hanging="240"/>
                        <w:rPr>
                          <w:rFonts w:ascii="Meiryo UI" w:eastAsia="Meiryo UI" w:hAnsi="Meiryo UI"/>
                          <w:sz w:val="24"/>
                        </w:rPr>
                      </w:pPr>
                      <w:r w:rsidRPr="004E4494">
                        <w:rPr>
                          <w:rFonts w:ascii="Meiryo UI" w:eastAsia="Meiryo UI" w:hAnsi="Meiryo UI" w:hint="eastAsia"/>
                          <w:sz w:val="24"/>
                        </w:rPr>
                        <w:t>〇</w:t>
                      </w:r>
                      <w:r>
                        <w:rPr>
                          <w:rFonts w:ascii="Meiryo UI" w:eastAsia="Meiryo UI" w:hAnsi="Meiryo UI" w:hint="eastAsia"/>
                          <w:sz w:val="24"/>
                        </w:rPr>
                        <w:t xml:space="preserve"> </w:t>
                      </w:r>
                      <w:r w:rsidRPr="004E4494">
                        <w:rPr>
                          <w:rFonts w:ascii="Meiryo UI" w:eastAsia="Meiryo UI" w:hAnsi="Meiryo UI" w:hint="eastAsia"/>
                          <w:sz w:val="24"/>
                        </w:rPr>
                        <w:t>免税証の交付指定日から一定期間、免税証の受領がない場合、再度、交付申請をお願いす</w:t>
                      </w:r>
                      <w:r>
                        <w:rPr>
                          <w:rFonts w:ascii="Meiryo UI" w:eastAsia="Meiryo UI" w:hAnsi="Meiryo UI" w:hint="eastAsia"/>
                          <w:sz w:val="24"/>
                        </w:rPr>
                        <w:t>る</w:t>
                      </w:r>
                      <w:r w:rsidRPr="004E4494">
                        <w:rPr>
                          <w:rFonts w:ascii="Meiryo UI" w:eastAsia="Meiryo UI" w:hAnsi="Meiryo UI" w:hint="eastAsia"/>
                          <w:sz w:val="24"/>
                        </w:rPr>
                        <w:t>場合がありますので注意してください。</w:t>
                      </w:r>
                    </w:p>
                    <w:p w:rsidR="009E1D41" w:rsidRDefault="009E1D41" w:rsidP="00E715A4">
                      <w:pPr>
                        <w:spacing w:line="400" w:lineRule="exact"/>
                        <w:ind w:left="240" w:hangingChars="100" w:hanging="240"/>
                        <w:rPr>
                          <w:rFonts w:ascii="Meiryo UI" w:eastAsia="Meiryo UI" w:hAnsi="Meiryo UI"/>
                          <w:b/>
                          <w:sz w:val="24"/>
                          <w:u w:val="single"/>
                        </w:rPr>
                      </w:pPr>
                      <w:r w:rsidRPr="004E4494">
                        <w:rPr>
                          <w:rFonts w:ascii="Meiryo UI" w:eastAsia="Meiryo UI" w:hAnsi="Meiryo UI" w:hint="eastAsia"/>
                          <w:sz w:val="24"/>
                        </w:rPr>
                        <w:t>〇</w:t>
                      </w:r>
                      <w:r>
                        <w:rPr>
                          <w:rFonts w:ascii="Meiryo UI" w:eastAsia="Meiryo UI" w:hAnsi="Meiryo UI" w:hint="eastAsia"/>
                          <w:sz w:val="24"/>
                        </w:rPr>
                        <w:t xml:space="preserve"> 有効期間開始</w:t>
                      </w:r>
                      <w:r w:rsidRPr="004E4494">
                        <w:rPr>
                          <w:rFonts w:ascii="Meiryo UI" w:eastAsia="Meiryo UI" w:hAnsi="Meiryo UI" w:hint="eastAsia"/>
                          <w:sz w:val="24"/>
                        </w:rPr>
                        <w:t>日から遅れて受領された免税証は</w:t>
                      </w:r>
                      <w:r w:rsidRPr="00C90D7A">
                        <w:rPr>
                          <w:rFonts w:ascii="Meiryo UI" w:eastAsia="Meiryo UI" w:hAnsi="Meiryo UI" w:hint="eastAsia"/>
                          <w:b/>
                          <w:sz w:val="24"/>
                          <w:u w:val="single"/>
                        </w:rPr>
                        <w:t>受領日</w:t>
                      </w:r>
                      <w:r>
                        <w:rPr>
                          <w:rFonts w:ascii="Meiryo UI" w:eastAsia="Meiryo UI" w:hAnsi="Meiryo UI" w:hint="eastAsia"/>
                          <w:b/>
                          <w:sz w:val="24"/>
                          <w:u w:val="single"/>
                        </w:rPr>
                        <w:t>から</w:t>
                      </w:r>
                      <w:r w:rsidRPr="00CF41D7">
                        <w:rPr>
                          <w:rFonts w:ascii="Meiryo UI" w:eastAsia="Meiryo UI" w:hAnsi="Meiryo UI" w:hint="eastAsia"/>
                          <w:b/>
                          <w:sz w:val="24"/>
                          <w:u w:val="single"/>
                        </w:rPr>
                        <w:t>さか</w:t>
                      </w:r>
                      <w:r w:rsidRPr="004E4494">
                        <w:rPr>
                          <w:rFonts w:ascii="Meiryo UI" w:eastAsia="Meiryo UI" w:hAnsi="Meiryo UI" w:hint="eastAsia"/>
                          <w:b/>
                          <w:sz w:val="24"/>
                          <w:u w:val="single"/>
                        </w:rPr>
                        <w:t>のぼっての使用はできません。</w:t>
                      </w:r>
                    </w:p>
                    <w:p w:rsidR="009E1D41" w:rsidRPr="00C90D7A" w:rsidRDefault="009E1D41" w:rsidP="001B0D0E">
                      <w:pPr>
                        <w:spacing w:line="400" w:lineRule="exact"/>
                        <w:ind w:firstLineChars="150" w:firstLine="360"/>
                        <w:rPr>
                          <w:rFonts w:ascii="Meiryo UI" w:eastAsia="Meiryo UI" w:hAnsi="Meiryo UI"/>
                          <w:sz w:val="24"/>
                        </w:rPr>
                      </w:pPr>
                      <w:r>
                        <w:rPr>
                          <w:rFonts w:ascii="Meiryo UI" w:eastAsia="Meiryo UI" w:hAnsi="Meiryo UI" w:hint="eastAsia"/>
                          <w:sz w:val="24"/>
                        </w:rPr>
                        <w:t>また、有効期間開始日前に受領された免税証は</w:t>
                      </w:r>
                      <w:r w:rsidRPr="00C90D7A">
                        <w:rPr>
                          <w:rFonts w:ascii="Meiryo UI" w:eastAsia="Meiryo UI" w:hAnsi="Meiryo UI" w:hint="eastAsia"/>
                          <w:b/>
                          <w:sz w:val="24"/>
                          <w:u w:val="single"/>
                        </w:rPr>
                        <w:t>有効期間</w:t>
                      </w:r>
                      <w:r>
                        <w:rPr>
                          <w:rFonts w:ascii="Meiryo UI" w:eastAsia="Meiryo UI" w:hAnsi="Meiryo UI" w:hint="eastAsia"/>
                          <w:b/>
                          <w:sz w:val="24"/>
                          <w:u w:val="single"/>
                        </w:rPr>
                        <w:t>開始日以降のみ使用できます。</w:t>
                      </w:r>
                    </w:p>
                    <w:p w:rsidR="009E1D41" w:rsidRDefault="009E1D41" w:rsidP="00E715A4">
                      <w:pPr>
                        <w:spacing w:line="400" w:lineRule="exact"/>
                        <w:rPr>
                          <w:rFonts w:ascii="Meiryo UI" w:eastAsia="Meiryo UI" w:hAnsi="Meiryo UI"/>
                          <w:sz w:val="24"/>
                        </w:rPr>
                      </w:pPr>
                      <w:r w:rsidRPr="004E4494">
                        <w:rPr>
                          <w:rFonts w:ascii="Meiryo UI" w:eastAsia="Meiryo UI" w:hAnsi="Meiryo UI" w:hint="eastAsia"/>
                          <w:sz w:val="24"/>
                        </w:rPr>
                        <w:t>〇</w:t>
                      </w:r>
                      <w:r>
                        <w:rPr>
                          <w:rFonts w:ascii="Meiryo UI" w:eastAsia="Meiryo UI" w:hAnsi="Meiryo UI" w:hint="eastAsia"/>
                          <w:sz w:val="24"/>
                        </w:rPr>
                        <w:t xml:space="preserve"> </w:t>
                      </w:r>
                      <w:r w:rsidRPr="004E4494">
                        <w:rPr>
                          <w:rFonts w:ascii="Meiryo UI" w:eastAsia="Meiryo UI" w:hAnsi="Meiryo UI" w:hint="eastAsia"/>
                          <w:sz w:val="24"/>
                        </w:rPr>
                        <w:t>免税軽油使用者証及び免税証は、紛失しないように大切に保管してください。</w:t>
                      </w:r>
                    </w:p>
                    <w:p w:rsidR="009E1D41" w:rsidRDefault="009E1D41"/>
                  </w:txbxContent>
                </v:textbox>
              </v:shape>
            </w:pict>
          </mc:Fallback>
        </mc:AlternateContent>
      </w:r>
    </w:p>
    <w:p w:rsidR="00E715A4" w:rsidRDefault="00E715A4" w:rsidP="00E715A4">
      <w:pPr>
        <w:rPr>
          <w:rFonts w:ascii="HGS創英ﾌﾟﾚｾﾞﾝｽEB" w:eastAsia="HGS創英ﾌﾟﾚｾﾞﾝｽEB"/>
        </w:rPr>
      </w:pPr>
    </w:p>
    <w:p w:rsidR="00E715A4" w:rsidRDefault="00E715A4" w:rsidP="00E715A4">
      <w:pPr>
        <w:rPr>
          <w:rFonts w:ascii="HGS創英ﾌﾟﾚｾﾞﾝｽEB" w:eastAsia="HGS創英ﾌﾟﾚｾﾞﾝｽEB"/>
        </w:rPr>
      </w:pPr>
    </w:p>
    <w:p w:rsidR="00E715A4" w:rsidRDefault="00E715A4" w:rsidP="00E715A4">
      <w:pPr>
        <w:rPr>
          <w:rFonts w:ascii="HGS創英ﾌﾟﾚｾﾞﾝｽEB" w:eastAsia="HGS創英ﾌﾟﾚｾﾞﾝｽEB"/>
        </w:rPr>
      </w:pPr>
    </w:p>
    <w:p w:rsidR="00E715A4" w:rsidRDefault="00E715A4" w:rsidP="00E715A4">
      <w:pPr>
        <w:rPr>
          <w:rFonts w:ascii="HGS創英ﾌﾟﾚｾﾞﾝｽEB" w:eastAsia="HGS創英ﾌﾟﾚｾﾞﾝｽEB"/>
        </w:rPr>
      </w:pPr>
    </w:p>
    <w:p w:rsidR="00E715A4" w:rsidRDefault="00E715A4" w:rsidP="00E715A4">
      <w:pPr>
        <w:rPr>
          <w:rFonts w:ascii="HGS創英ﾌﾟﾚｾﾞﾝｽEB" w:eastAsia="HGS創英ﾌﾟﾚｾﾞﾝｽEB"/>
        </w:rPr>
      </w:pPr>
    </w:p>
    <w:p w:rsidR="00E715A4" w:rsidRDefault="00E715A4" w:rsidP="00E715A4">
      <w:pPr>
        <w:rPr>
          <w:rFonts w:ascii="HGS創英ﾌﾟﾚｾﾞﾝｽEB" w:eastAsia="HGS創英ﾌﾟﾚｾﾞﾝｽEB"/>
        </w:rPr>
      </w:pPr>
    </w:p>
    <w:p w:rsidR="00E715A4" w:rsidRDefault="00E715A4" w:rsidP="00E715A4">
      <w:pPr>
        <w:rPr>
          <w:rFonts w:ascii="HGS創英ﾌﾟﾚｾﾞﾝｽEB" w:eastAsia="HGS創英ﾌﾟﾚｾﾞﾝｽEB"/>
        </w:rPr>
      </w:pPr>
    </w:p>
    <w:p w:rsidR="005F6F0B" w:rsidRDefault="005F6F0B" w:rsidP="00E715A4">
      <w:pPr>
        <w:rPr>
          <w:rFonts w:ascii="HGS創英ﾌﾟﾚｾﾞﾝｽEB" w:eastAsia="HGS創英ﾌﾟﾚｾﾞﾝｽEB"/>
          <w:sz w:val="26"/>
          <w:szCs w:val="26"/>
        </w:rPr>
      </w:pPr>
    </w:p>
    <w:p w:rsidR="005F6F0B" w:rsidRDefault="00DF2AEC" w:rsidP="00E715A4">
      <w:pPr>
        <w:rPr>
          <w:rFonts w:ascii="HGS創英ﾌﾟﾚｾﾞﾝｽEB" w:eastAsia="HGS創英ﾌﾟﾚｾﾞﾝｽEB"/>
          <w:sz w:val="26"/>
          <w:szCs w:val="26"/>
        </w:rPr>
      </w:pPr>
      <w:r>
        <w:rPr>
          <w:rFonts w:ascii="HGS創英ﾌﾟﾚｾﾞﾝｽEB" w:eastAsia="HGS創英ﾌﾟﾚｾﾞﾝｽEB"/>
          <w:noProof/>
        </w:rPr>
        <mc:AlternateContent>
          <mc:Choice Requires="wpg">
            <w:drawing>
              <wp:anchor distT="0" distB="0" distL="114300" distR="114300" simplePos="0" relativeHeight="252017664" behindDoc="0" locked="0" layoutInCell="1" allowOverlap="1" wp14:anchorId="7803AD02" wp14:editId="40110EED">
                <wp:simplePos x="0" y="0"/>
                <wp:positionH relativeFrom="margin">
                  <wp:posOffset>4529</wp:posOffset>
                </wp:positionH>
                <wp:positionV relativeFrom="paragraph">
                  <wp:posOffset>52897</wp:posOffset>
                </wp:positionV>
                <wp:extent cx="6101080" cy="1673524"/>
                <wp:effectExtent l="0" t="0" r="13970" b="22225"/>
                <wp:wrapNone/>
                <wp:docPr id="2002" name="グループ化 2002"/>
                <wp:cNvGraphicFramePr/>
                <a:graphic xmlns:a="http://schemas.openxmlformats.org/drawingml/2006/main">
                  <a:graphicData uri="http://schemas.microsoft.com/office/word/2010/wordprocessingGroup">
                    <wpg:wgp>
                      <wpg:cNvGrpSpPr/>
                      <wpg:grpSpPr>
                        <a:xfrm>
                          <a:off x="0" y="0"/>
                          <a:ext cx="6101080" cy="1673524"/>
                          <a:chOff x="0" y="-43656"/>
                          <a:chExt cx="6102387" cy="1212960"/>
                        </a:xfrm>
                      </wpg:grpSpPr>
                      <wpg:grpSp>
                        <wpg:cNvPr id="2003" name="グループ化 2003"/>
                        <wpg:cNvGrpSpPr/>
                        <wpg:grpSpPr bwMode="auto">
                          <a:xfrm>
                            <a:off x="8627" y="150129"/>
                            <a:ext cx="6093760" cy="1019175"/>
                            <a:chOff x="187" y="3619"/>
                            <a:chExt cx="8160" cy="2520"/>
                          </a:xfrm>
                        </wpg:grpSpPr>
                        <wps:wsp>
                          <wps:cNvPr id="2004" name="AutoShape 46"/>
                          <wps:cNvSpPr>
                            <a:spLocks noChangeArrowheads="1"/>
                          </wps:cNvSpPr>
                          <wps:spPr bwMode="auto">
                            <a:xfrm>
                              <a:off x="187" y="3619"/>
                              <a:ext cx="8160" cy="2520"/>
                            </a:xfrm>
                            <a:prstGeom prst="foldedCorner">
                              <a:avLst>
                                <a:gd name="adj" fmla="val 1625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05" name="Text Box 47"/>
                          <wps:cNvSpPr txBox="1">
                            <a:spLocks noChangeArrowheads="1"/>
                          </wps:cNvSpPr>
                          <wps:spPr bwMode="auto">
                            <a:xfrm>
                              <a:off x="198" y="4008"/>
                              <a:ext cx="8081"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EB2E9D" w:rsidRDefault="009E1D41" w:rsidP="00E715A4">
                                <w:pPr>
                                  <w:spacing w:line="400" w:lineRule="exact"/>
                                  <w:rPr>
                                    <w:rFonts w:ascii="Meiryo UI" w:eastAsia="Meiryo UI" w:hAnsi="Meiryo UI"/>
                                    <w:b/>
                                    <w:sz w:val="28"/>
                                  </w:rPr>
                                </w:pPr>
                                <w:r w:rsidRPr="006A430A">
                                  <w:rPr>
                                    <w:rFonts w:ascii="Meiryo UI" w:eastAsia="Meiryo UI" w:hAnsi="Meiryo UI" w:hint="eastAsia"/>
                                    <w:b/>
                                    <w:sz w:val="28"/>
                                  </w:rPr>
                                  <w:t>○</w:t>
                                </w:r>
                                <w:r>
                                  <w:rPr>
                                    <w:rFonts w:ascii="Meiryo UI" w:eastAsia="Meiryo UI" w:hAnsi="Meiryo UI" w:hint="eastAsia"/>
                                    <w:sz w:val="28"/>
                                  </w:rPr>
                                  <w:t xml:space="preserve">　</w:t>
                                </w:r>
                                <w:r w:rsidRPr="006D1BDB">
                                  <w:rPr>
                                    <w:rFonts w:ascii="Meiryo UI" w:eastAsia="Meiryo UI" w:hAnsi="Meiryo UI" w:hint="eastAsia"/>
                                    <w:b/>
                                    <w:sz w:val="28"/>
                                    <w:u w:val="single"/>
                                  </w:rPr>
                                  <w:t>免税証を他人に譲渡することは法律で禁止されています。</w:t>
                                </w:r>
                              </w:p>
                              <w:p w:rsidR="009E1D41" w:rsidRPr="00066FD9" w:rsidRDefault="009E1D41" w:rsidP="00E715A4">
                                <w:pPr>
                                  <w:spacing w:line="400" w:lineRule="exact"/>
                                  <w:jc w:val="right"/>
                                  <w:rPr>
                                    <w:rFonts w:ascii="Meiryo UI" w:eastAsia="Meiryo UI" w:hAnsi="Meiryo UI"/>
                                    <w:b/>
                                    <w:sz w:val="22"/>
                                  </w:rPr>
                                </w:pPr>
                                <w:r w:rsidRPr="00066FD9">
                                  <w:rPr>
                                    <w:rFonts w:ascii="Meiryo UI" w:eastAsia="Meiryo UI" w:hAnsi="Meiryo UI" w:hint="eastAsia"/>
                                    <w:sz w:val="22"/>
                                    <w:highlight w:val="yellow"/>
                                  </w:rPr>
                                  <w:t>（地方税法第百四十四条の二十四）</w:t>
                                </w:r>
                              </w:p>
                              <w:p w:rsidR="009E1D41" w:rsidRPr="00725C73" w:rsidRDefault="009E1D41" w:rsidP="0066006D">
                                <w:pPr>
                                  <w:spacing w:line="400" w:lineRule="exact"/>
                                  <w:ind w:left="280" w:hangingChars="100" w:hanging="280"/>
                                  <w:rPr>
                                    <w:rFonts w:ascii="Meiryo UI" w:eastAsia="Meiryo UI" w:hAnsi="Meiryo UI"/>
                                    <w:sz w:val="22"/>
                                  </w:rPr>
                                </w:pPr>
                                <w:r>
                                  <w:rPr>
                                    <w:rFonts w:ascii="Meiryo UI" w:eastAsia="Meiryo UI" w:hAnsi="Meiryo UI" w:hint="eastAsia"/>
                                    <w:sz w:val="28"/>
                                  </w:rPr>
                                  <w:t xml:space="preserve">○　</w:t>
                                </w:r>
                                <w:r w:rsidRPr="0066006D">
                                  <w:rPr>
                                    <w:rFonts w:ascii="Meiryo UI" w:eastAsia="Meiryo UI" w:hAnsi="Meiryo UI" w:hint="eastAsia"/>
                                    <w:sz w:val="28"/>
                                  </w:rPr>
                                  <w:t>免税証はマリーナや軽油の販売業者等に預けたりせず、ご自身で厳重に管理し</w:t>
                                </w:r>
                                <w:r>
                                  <w:rPr>
                                    <w:rFonts w:ascii="Meiryo UI" w:eastAsia="Meiryo UI" w:hAnsi="Meiryo UI" w:hint="eastAsia"/>
                                    <w:sz w:val="28"/>
                                  </w:rPr>
                                  <w:t>てください。</w:t>
                                </w:r>
                              </w:p>
                            </w:txbxContent>
                          </wps:txbx>
                          <wps:bodyPr rot="0" vert="horz" wrap="square" lIns="74295" tIns="8890" rIns="74295" bIns="8890" anchor="t" anchorCtr="0" upright="1">
                            <a:noAutofit/>
                          </wps:bodyPr>
                        </wps:wsp>
                      </wpg:grpSp>
                      <wpg:grpSp>
                        <wpg:cNvPr id="2006" name="グループ化 2006"/>
                        <wpg:cNvGrpSpPr/>
                        <wpg:grpSpPr bwMode="auto">
                          <a:xfrm>
                            <a:off x="0" y="-43656"/>
                            <a:ext cx="1153367" cy="332464"/>
                            <a:chOff x="-153" y="374"/>
                            <a:chExt cx="9865" cy="396"/>
                          </a:xfrm>
                        </wpg:grpSpPr>
                        <wps:wsp>
                          <wps:cNvPr id="2007" name="AutoShape 43"/>
                          <wps:cNvSpPr>
                            <a:spLocks noChangeArrowheads="1"/>
                          </wps:cNvSpPr>
                          <wps:spPr bwMode="auto">
                            <a:xfrm>
                              <a:off x="-153" y="422"/>
                              <a:ext cx="9120" cy="289"/>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008" name="Text Box 44"/>
                          <wps:cNvSpPr txBox="1">
                            <a:spLocks noChangeArrowheads="1"/>
                          </wps:cNvSpPr>
                          <wps:spPr bwMode="auto">
                            <a:xfrm>
                              <a:off x="712" y="374"/>
                              <a:ext cx="90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E00D46" w:rsidRDefault="009E1D41" w:rsidP="00E715A4">
                                <w:pPr>
                                  <w:rPr>
                                    <w:rFonts w:ascii="Meiryo UI" w:eastAsia="Meiryo UI" w:hAnsi="Meiryo UI"/>
                                    <w:b/>
                                  </w:rPr>
                                </w:pPr>
                                <w:r w:rsidRPr="00E00D46">
                                  <w:rPr>
                                    <w:rFonts w:ascii="Meiryo UI" w:eastAsia="Meiryo UI" w:hAnsi="Meiryo UI" w:hint="eastAsia"/>
                                    <w:b/>
                                    <w:sz w:val="26"/>
                                    <w:szCs w:val="26"/>
                                  </w:rPr>
                                  <w:t>ご　注　意</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803AD02" id="グループ化 2002" o:spid="_x0000_s1113" style="position:absolute;left:0;text-align:left;margin-left:.35pt;margin-top:4.15pt;width:480.4pt;height:131.75pt;z-index:252017664;mso-position-horizontal-relative:margin;mso-width-relative:margin;mso-height-relative:margin" coordorigin=",-436" coordsize="61023,1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YEgUAAHYTAAAOAAAAZHJzL2Uyb0RvYy54bWzsWMtu5EQU3SPxDyXvnfa7bSvOKOlHhBRg&#10;RAaxrvYbbJcpV8cdEBuyZQ0fwYYP4G8i/oNbVX51J52BiSZSpMmiY7te955777nHPn2zKwt0E9Mm&#10;J1Wg6CeaguIqJFFepYHy7bu16iqoYbiKcEGqOFBu40Z5c/b5Z6dt7ccGyUgRxRTBJlXjt3WgZIzV&#10;/mzWhFlc4uaE1HEFgwmhJWZwS9NZRHELu5fFzNA0Z9YSGtWUhHHTwNOlHFTOxP5JEofs6yRpYoaK&#10;QAHbmPil4nfDf2dnp9hPKa6zPOzMwB9gRYnzCg4dtlpihtGW5g+2KvOQkoYk7CQk5YwkSR7Gwgfw&#10;RtcOvLmkZFsLX1K/TesBJoD2AKcP3jb86uYtRXkUKICmoaAKlxCl+1//ur/78/7u7/u7P/757Xck&#10;xgCqtk59WHFJ6+v6Le0epPKOe79LaMn/g19oJ0C+HUCOdwyF8NDRwVEXYhHCmO7MTduwZBjCDGI1&#10;rlMt07Gdfmg1LjdMd94tN3TDc0QUZ/3pM27kYNNwMxg/ums+4a7Jz33KXbRpvyQRYIW3jIjQHzjv&#10;OgZYyX20NbBS+jGAoHnmHAyXIGi6p8/t3tMOBJ07CctNR+8Wh1kPgqv3aw3beNp9KKtmzJzmeZlz&#10;neE6FgnZ8DwYobR6KM8BDTELWSJ0bS1m8nThidHUVyT8oUEVWWS4SuNzSkmbxTgCw3QOAERvsoDf&#10;NLD0vWA/BKtH+gmosF/Thl3GpET8IlASzkbRgtAqpiKk+OaqYaKso64ycPS9gpKyAJK4wQXSHcN2&#10;hd3Y7yZDIvbbCo9JkUfrvCjEDU03i4IiWBooa/HXLW6m04oKtYHi2YYtrNgba6ZbaOLvsS2AOaoI&#10;8MQ+R3fVXTOcF/IarCyqDm6OME/2xt+Q6BbQpkTyJPA6XGSE/qSgFjgyUJoft5jGCiq+qCBic8vw&#10;bCBVceO6HuQznQ5sJgO4CmGjQGEKkpcLJml4W9M8zeAcXThbEZ5CSc76ZJA2daZCLktLXyKpwTVJ&#10;h+94Ml2QHbLmHOtJiiK2g+e97R8tuz3ookAFlqaJZMP+kN2aq3ck4jmygHoeHNOwy24KzXDMag7v&#10;OIUnSkV4moqc4akxedAlizi2KwhugOhvP3uat3JXrqVahrNSLW25VM/XC0t11sBpS3O5WCz1X/i5&#10;uuVneRTFFT+m77W69d8Yqev6sksO3fZ4ZRwrrtm+GQIE8IW7O3FJNyztwvDUtePOVWtt2ao311wV&#10;ePoC2o3lWcv1vktXeRU/36VnV32ZM1BTRV4GijtQw3EKGCLCzR+hgHADFiLQgo5HfmC7zU6IBcfo&#10;C+F1UMYoCmRXF/pAXu71Macv+UcUUNfPjiug93Yp4Eeo4qmu4TnHRZGu26bpdKrGNA3LOdREKsyQ&#10;emA+DK261Z7rAFdxPWV6wkqIoFQjo989xb8EcYIfkjgnaqATVJPm/vHUwICVZYg8HfnS00EuCaQM&#10;V6iqAamRC3u65B30mz3O5CyRHlUCDsRPsuprVAKAkXhd6vidbIFJrrOoRVHOpZFpewZ0miiHpm3M&#10;JbcgXKTw0hcyCn2fsO9ylgnpxyU/h2pPqrig+UH1S4CG3SXpjAcf8M3rIBeuB16irEAEHOoRQQUv&#10;rkfmOrwpcrbpqainMQ8S43Eielhee5X1SY3IVwTZej+pkf+pRobm8joIY+zKwH/8IwN83BFM2H2I&#10;4l+Ppvdi1vi57OxfAAAA//8DAFBLAwQUAAYACAAAACEA172NTN0AAAAGAQAADwAAAGRycy9kb3du&#10;cmV2LnhtbEyOwWrCQBRF94X+w/AK3dVJFDXGTESk7UoK1ULp7pl5JsHMm5AZk/j3na7q8nIv555s&#10;M5pG9NS52rKCeBKBIC6srrlU8HV8e0lAOI+ssbFMCm7kYJM/PmSYajvwJ/UHX4oAYZeigsr7NpXS&#10;FRUZdBPbEofubDuDPsSulLrDIcBNI6dRtJAGaw4PFba0q6i4HK5GwfuAw3YWv/b7y3l3+znOP773&#10;MSn1/DRu1yA8jf5/DH/6QR3y4HSyV9ZONAqWYacgmYEI5WoRz0GcFEyXcQIyz+S9fv4LAAD//wMA&#10;UEsBAi0AFAAGAAgAAAAhALaDOJL+AAAA4QEAABMAAAAAAAAAAAAAAAAAAAAAAFtDb250ZW50X1R5&#10;cGVzXS54bWxQSwECLQAUAAYACAAAACEAOP0h/9YAAACUAQAACwAAAAAAAAAAAAAAAAAvAQAAX3Jl&#10;bHMvLnJlbHNQSwECLQAUAAYACAAAACEA8P9q2BIFAAB2EwAADgAAAAAAAAAAAAAAAAAuAgAAZHJz&#10;L2Uyb0RvYy54bWxQSwECLQAUAAYACAAAACEA172NTN0AAAAGAQAADwAAAAAAAAAAAAAAAABsBwAA&#10;ZHJzL2Rvd25yZXYueG1sUEsFBgAAAAAEAAQA8wAAAHYIAAAAAA==&#10;">
                <v:group id="グループ化 2003" o:spid="_x0000_s1114" style="position:absolute;left:86;top:1501;width:60937;height:10192" coordorigin="187,3619" coordsize="816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AutoShape 46" o:spid="_x0000_s1115" type="#_x0000_t65" style="position:absolute;left:187;top:3619;width:8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uAwgAAAN0AAAAPAAAAZHJzL2Rvd25yZXYueG1sRI9Bi8Iw&#10;FITvgv8hPMGbpu6KSDWKKy6ueNJd74/m2Rabl5JE2/XXG0HwOMzMN8x82ZpK3Mj50rKC0TABQZxZ&#10;XXKu4O/3ezAF4QOyxsoyKfgnD8tFtzPHVNuGD3Q7hlxECPsUFRQh1KmUPivIoB/amjh6Z+sMhihd&#10;LrXDJsJNJT+SZCINlhwXCqxpXVB2OV6Ngrtz+8t49env6xNjs918NbtwUKrfa1czEIHa8A6/2j9a&#10;QSSO4fkmPgG5eAAAAP//AwBQSwECLQAUAAYACAAAACEA2+H2y+4AAACFAQAAEwAAAAAAAAAAAAAA&#10;AAAAAAAAW0NvbnRlbnRfVHlwZXNdLnhtbFBLAQItABQABgAIAAAAIQBa9CxbvwAAABUBAAALAAAA&#10;AAAAAAAAAAAAAB8BAABfcmVscy8ucmVsc1BLAQItABQABgAIAAAAIQBsxnuAwgAAAN0AAAAPAAAA&#10;AAAAAAAAAAAAAAcCAABkcnMvZG93bnJldi54bWxQSwUGAAAAAAMAAwC3AAAA9gIAAAAA&#10;" adj="18088">
                    <v:textbox inset="5.85pt,.7pt,5.85pt,.7pt"/>
                  </v:shape>
                  <v:shape id="Text Box 47" o:spid="_x0000_s1116" type="#_x0000_t202" style="position:absolute;left:198;top:4008;width:8081;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coxQAAAN0AAAAPAAAAZHJzL2Rvd25yZXYueG1sRI9Pa8JA&#10;FMTvBb/D8gRvdaNgKNFVoqCWXvyLeHxmn0kw+zZkt5r66buFgsdhZn7DTGatqcSdGldaVjDoRyCI&#10;M6tLzhUcD8v3DxDOI2usLJOCH3Iwm3beJpho++Ad3fc+FwHCLkEFhfd1IqXLCjLo+rYmDt7VNgZ9&#10;kE0udYOPADeVHEZRLA2WHBYKrGlRUHbbfxsFz9Kl6+1m7i/z0XkVbb9id0pjpXrdNh2D8NT6V/i/&#10;/akVBOII/t6EJyCnvwAAAP//AwBQSwECLQAUAAYACAAAACEA2+H2y+4AAACFAQAAEwAAAAAAAAAA&#10;AAAAAAAAAAAAW0NvbnRlbnRfVHlwZXNdLnhtbFBLAQItABQABgAIAAAAIQBa9CxbvwAAABUBAAAL&#10;AAAAAAAAAAAAAAAAAB8BAABfcmVscy8ucmVsc1BLAQItABQABgAIAAAAIQDefacoxQAAAN0AAAAP&#10;AAAAAAAAAAAAAAAAAAcCAABkcnMvZG93bnJldi54bWxQSwUGAAAAAAMAAwC3AAAA+QIAAAAA&#10;" filled="f" stroked="f">
                    <v:textbox inset="5.85pt,.7pt,5.85pt,.7pt">
                      <w:txbxContent>
                        <w:p w:rsidR="009E1D41" w:rsidRPr="00EB2E9D" w:rsidRDefault="009E1D41" w:rsidP="00E715A4">
                          <w:pPr>
                            <w:spacing w:line="400" w:lineRule="exact"/>
                            <w:rPr>
                              <w:rFonts w:ascii="Meiryo UI" w:eastAsia="Meiryo UI" w:hAnsi="Meiryo UI"/>
                              <w:b/>
                              <w:sz w:val="28"/>
                            </w:rPr>
                          </w:pPr>
                          <w:r w:rsidRPr="006A430A">
                            <w:rPr>
                              <w:rFonts w:ascii="Meiryo UI" w:eastAsia="Meiryo UI" w:hAnsi="Meiryo UI" w:hint="eastAsia"/>
                              <w:b/>
                              <w:sz w:val="28"/>
                            </w:rPr>
                            <w:t>○</w:t>
                          </w:r>
                          <w:r>
                            <w:rPr>
                              <w:rFonts w:ascii="Meiryo UI" w:eastAsia="Meiryo UI" w:hAnsi="Meiryo UI" w:hint="eastAsia"/>
                              <w:sz w:val="28"/>
                            </w:rPr>
                            <w:t xml:space="preserve">　</w:t>
                          </w:r>
                          <w:r w:rsidRPr="006D1BDB">
                            <w:rPr>
                              <w:rFonts w:ascii="Meiryo UI" w:eastAsia="Meiryo UI" w:hAnsi="Meiryo UI" w:hint="eastAsia"/>
                              <w:b/>
                              <w:sz w:val="28"/>
                              <w:u w:val="single"/>
                            </w:rPr>
                            <w:t>免税証を他人に譲渡することは法律で禁止されています。</w:t>
                          </w:r>
                        </w:p>
                        <w:p w:rsidR="009E1D41" w:rsidRPr="00066FD9" w:rsidRDefault="009E1D41" w:rsidP="00E715A4">
                          <w:pPr>
                            <w:spacing w:line="400" w:lineRule="exact"/>
                            <w:jc w:val="right"/>
                            <w:rPr>
                              <w:rFonts w:ascii="Meiryo UI" w:eastAsia="Meiryo UI" w:hAnsi="Meiryo UI"/>
                              <w:b/>
                              <w:sz w:val="22"/>
                            </w:rPr>
                          </w:pPr>
                          <w:r w:rsidRPr="00066FD9">
                            <w:rPr>
                              <w:rFonts w:ascii="Meiryo UI" w:eastAsia="Meiryo UI" w:hAnsi="Meiryo UI" w:hint="eastAsia"/>
                              <w:sz w:val="22"/>
                              <w:highlight w:val="yellow"/>
                            </w:rPr>
                            <w:t>（地方税法第百四十四条の二十四）</w:t>
                          </w:r>
                        </w:p>
                        <w:p w:rsidR="009E1D41" w:rsidRPr="00725C73" w:rsidRDefault="009E1D41" w:rsidP="0066006D">
                          <w:pPr>
                            <w:spacing w:line="400" w:lineRule="exact"/>
                            <w:ind w:left="280" w:hangingChars="100" w:hanging="280"/>
                            <w:rPr>
                              <w:rFonts w:ascii="Meiryo UI" w:eastAsia="Meiryo UI" w:hAnsi="Meiryo UI"/>
                              <w:sz w:val="22"/>
                            </w:rPr>
                          </w:pPr>
                          <w:r>
                            <w:rPr>
                              <w:rFonts w:ascii="Meiryo UI" w:eastAsia="Meiryo UI" w:hAnsi="Meiryo UI" w:hint="eastAsia"/>
                              <w:sz w:val="28"/>
                            </w:rPr>
                            <w:t xml:space="preserve">○　</w:t>
                          </w:r>
                          <w:r w:rsidRPr="0066006D">
                            <w:rPr>
                              <w:rFonts w:ascii="Meiryo UI" w:eastAsia="Meiryo UI" w:hAnsi="Meiryo UI" w:hint="eastAsia"/>
                              <w:sz w:val="28"/>
                            </w:rPr>
                            <w:t>免税証はマリーナや軽油の販売業者等に預けたりせず、ご自身で厳重に管理し</w:t>
                          </w:r>
                          <w:r>
                            <w:rPr>
                              <w:rFonts w:ascii="Meiryo UI" w:eastAsia="Meiryo UI" w:hAnsi="Meiryo UI" w:hint="eastAsia"/>
                              <w:sz w:val="28"/>
                            </w:rPr>
                            <w:t>てください。</w:t>
                          </w:r>
                        </w:p>
                      </w:txbxContent>
                    </v:textbox>
                  </v:shape>
                </v:group>
                <v:group id="グループ化 2006" o:spid="_x0000_s1117" style="position:absolute;top:-436;width:11533;height:3324" coordorigin="-153,374" coordsize="986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roundrect id="AutoShape 43" o:spid="_x0000_s1118" style="position:absolute;left:-153;top:422;width:9120;height:2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tOxAAAAN0AAAAPAAAAZHJzL2Rvd25yZXYueG1sRI9Bi8Iw&#10;FITvC/6H8AQvy5oqotI1ii6sFA+C1d3zo3m21ealNFHrvzeC4HGYmW+Y2aI1lbhS40rLCgb9CARx&#10;ZnXJuYLD/vdrCsJ5ZI2VZVJwJweLeedjhrG2N97RNfW5CBB2MSoovK9jKV1WkEHXtzVx8I62MeiD&#10;bHKpG7wFuKnkMIrG0mDJYaHAmn4Kys7pxSjYjiblZr36S+rT8LC6L1P7af4TpXrddvkNwlPr3+FX&#10;O9EKAnECzzfhCcj5AwAA//8DAFBLAQItABQABgAIAAAAIQDb4fbL7gAAAIUBAAATAAAAAAAAAAAA&#10;AAAAAAAAAABbQ29udGVudF9UeXBlc10ueG1sUEsBAi0AFAAGAAgAAAAhAFr0LFu/AAAAFQEAAAsA&#10;AAAAAAAAAAAAAAAAHwEAAF9yZWxzLy5yZWxzUEsBAi0AFAAGAAgAAAAhAB16u07EAAAA3QAAAA8A&#10;AAAAAAAAAAAAAAAABwIAAGRycy9kb3ducmV2LnhtbFBLBQYAAAAAAwADALcAAAD4AgAAAAA=&#10;">
                    <v:shadow on="t"/>
                    <v:textbox inset="5.85pt,.7pt,5.85pt,.7pt"/>
                  </v:roundrect>
                  <v:shape id="Text Box 44" o:spid="_x0000_s1119" type="#_x0000_t202" style="position:absolute;left:712;top:374;width:900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i2xgAAAN0AAAAPAAAAZHJzL2Rvd25yZXYueG1sRI9Na8JA&#10;EIbvhf6HZQre6kahoURXiYXa0kv9QjyO2TEJZmdDdtW0v75zKHgc3nmfmWc6712jrtSF2rOB0TAB&#10;RVx4W3NpYLd9f34FFSKyxcYzGfihAPPZ48MUM+tvvKbrJpZKIBwyNFDF2GZah6Iih2HoW2LJTr5z&#10;GGXsSm07vAncNXqcJKl2WLNcqLClt4qK8+biDPzWIf9YfS/icfFyWCarrzTs89SYwVOfT0BF6uN9&#10;+b/9aQ0IUd4VGzEBPfsDAAD//wMAUEsBAi0AFAAGAAgAAAAhANvh9svuAAAAhQEAABMAAAAAAAAA&#10;AAAAAAAAAAAAAFtDb250ZW50X1R5cGVzXS54bWxQSwECLQAUAAYACAAAACEAWvQsW78AAAAVAQAA&#10;CwAAAAAAAAAAAAAAAAAfAQAAX3JlbHMvLnJlbHNQSwECLQAUAAYACAAAACEAMHwItsYAAADdAAAA&#10;DwAAAAAAAAAAAAAAAAAHAgAAZHJzL2Rvd25yZXYueG1sUEsFBgAAAAADAAMAtwAAAPoCAAAAAA==&#10;" filled="f" stroked="f">
                    <v:textbox inset="5.85pt,.7pt,5.85pt,.7pt">
                      <w:txbxContent>
                        <w:p w:rsidR="009E1D41" w:rsidRPr="00E00D46" w:rsidRDefault="009E1D41" w:rsidP="00E715A4">
                          <w:pPr>
                            <w:rPr>
                              <w:rFonts w:ascii="Meiryo UI" w:eastAsia="Meiryo UI" w:hAnsi="Meiryo UI"/>
                              <w:b/>
                            </w:rPr>
                          </w:pPr>
                          <w:r w:rsidRPr="00E00D46">
                            <w:rPr>
                              <w:rFonts w:ascii="Meiryo UI" w:eastAsia="Meiryo UI" w:hAnsi="Meiryo UI" w:hint="eastAsia"/>
                              <w:b/>
                              <w:sz w:val="26"/>
                              <w:szCs w:val="26"/>
                            </w:rPr>
                            <w:t>ご　注　意</w:t>
                          </w:r>
                        </w:p>
                      </w:txbxContent>
                    </v:textbox>
                  </v:shape>
                </v:group>
                <w10:wrap anchorx="margin"/>
              </v:group>
            </w:pict>
          </mc:Fallback>
        </mc:AlternateContent>
      </w:r>
    </w:p>
    <w:p w:rsidR="00E715A4" w:rsidRDefault="00E715A4" w:rsidP="00E715A4">
      <w:pPr>
        <w:rPr>
          <w:rFonts w:ascii="HGS創英ﾌﾟﾚｾﾞﾝｽEB" w:eastAsia="HGS創英ﾌﾟﾚｾﾞﾝｽEB"/>
          <w:sz w:val="26"/>
          <w:szCs w:val="26"/>
        </w:rPr>
      </w:pPr>
    </w:p>
    <w:p w:rsidR="00E715A4" w:rsidRDefault="00E715A4" w:rsidP="00E715A4">
      <w:pPr>
        <w:rPr>
          <w:rFonts w:ascii="HGS創英ﾌﾟﾚｾﾞﾝｽEB" w:eastAsia="HGS創英ﾌﾟﾚｾﾞﾝｽEB"/>
          <w:sz w:val="26"/>
          <w:szCs w:val="26"/>
        </w:rPr>
      </w:pPr>
    </w:p>
    <w:p w:rsidR="00E715A4" w:rsidRDefault="00E715A4" w:rsidP="00E715A4">
      <w:pPr>
        <w:rPr>
          <w:rFonts w:ascii="HGS創英ﾌﾟﾚｾﾞﾝｽEB" w:eastAsia="HGS創英ﾌﾟﾚｾﾞﾝｽEB"/>
          <w:sz w:val="26"/>
          <w:szCs w:val="26"/>
        </w:rPr>
      </w:pPr>
    </w:p>
    <w:p w:rsidR="00E715A4" w:rsidRDefault="00E715A4" w:rsidP="00E715A4">
      <w:pPr>
        <w:rPr>
          <w:rFonts w:ascii="HGS創英ﾌﾟﾚｾﾞﾝｽEB" w:eastAsia="HGS創英ﾌﾟﾚｾﾞﾝｽEB"/>
          <w:sz w:val="26"/>
          <w:szCs w:val="26"/>
        </w:rPr>
      </w:pPr>
    </w:p>
    <w:p w:rsidR="00E715A4" w:rsidRDefault="00E715A4" w:rsidP="00E715A4">
      <w:pPr>
        <w:rPr>
          <w:rFonts w:ascii="HGS創英ﾌﾟﾚｾﾞﾝｽEB" w:eastAsia="HGS創英ﾌﾟﾚｾﾞﾝｽEB"/>
          <w:sz w:val="26"/>
          <w:szCs w:val="26"/>
        </w:rPr>
      </w:pPr>
    </w:p>
    <w:p w:rsidR="00E715A4" w:rsidRDefault="00E715A4" w:rsidP="00E715A4">
      <w:pPr>
        <w:rPr>
          <w:rFonts w:ascii="HGS創英ﾌﾟﾚｾﾞﾝｽEB" w:eastAsia="HGS創英ﾌﾟﾚｾﾞﾝｽEB"/>
          <w:sz w:val="26"/>
          <w:szCs w:val="26"/>
        </w:rPr>
      </w:pPr>
    </w:p>
    <w:p w:rsidR="00BD5ACC" w:rsidRDefault="00BD5ACC" w:rsidP="00E715A4">
      <w:pPr>
        <w:rPr>
          <w:rFonts w:ascii="HGS創英ﾌﾟﾚｾﾞﾝｽEB" w:eastAsia="HGS創英ﾌﾟﾚｾﾞﾝｽEB"/>
          <w:sz w:val="26"/>
          <w:szCs w:val="26"/>
        </w:rPr>
      </w:pPr>
    </w:p>
    <w:p w:rsidR="00725C73" w:rsidRDefault="00725C73" w:rsidP="00E715A4">
      <w:pPr>
        <w:rPr>
          <w:rFonts w:ascii="HGS創英ﾌﾟﾚｾﾞﾝｽEB" w:eastAsia="HGS創英ﾌﾟﾚｾﾞﾝｽEB"/>
          <w:sz w:val="26"/>
          <w:szCs w:val="26"/>
        </w:rPr>
      </w:pPr>
    </w:p>
    <w:p w:rsidR="007379FD" w:rsidRPr="000A6E36" w:rsidRDefault="007379FD" w:rsidP="007379FD">
      <w:pPr>
        <w:spacing w:line="340" w:lineRule="exact"/>
        <w:rPr>
          <w:rFonts w:ascii="Meiryo UI" w:eastAsia="Meiryo UI" w:hAnsi="Meiryo UI"/>
          <w:b/>
          <w:sz w:val="24"/>
          <w:u w:val="single"/>
        </w:rPr>
      </w:pPr>
      <w:r>
        <w:rPr>
          <w:rFonts w:ascii="Meiryo UI" w:eastAsia="Meiryo UI" w:hAnsi="Meiryo UI" w:hint="eastAsia"/>
          <w:b/>
          <w:sz w:val="24"/>
        </w:rPr>
        <w:t xml:space="preserve"> </w:t>
      </w:r>
      <w:r w:rsidRPr="006E14A9">
        <w:rPr>
          <w:rFonts w:ascii="Meiryo UI" w:eastAsia="Meiryo UI" w:hAnsi="Meiryo UI" w:hint="eastAsia"/>
          <w:sz w:val="24"/>
        </w:rPr>
        <w:t>※1</w:t>
      </w:r>
      <w:r>
        <w:rPr>
          <w:rFonts w:ascii="Meiryo UI" w:eastAsia="Meiryo UI" w:hAnsi="Meiryo UI"/>
          <w:b/>
          <w:sz w:val="24"/>
        </w:rPr>
        <w:t xml:space="preserve"> </w:t>
      </w:r>
      <w:r w:rsidRPr="000A6E36">
        <w:rPr>
          <w:rFonts w:ascii="Meiryo UI" w:eastAsia="Meiryo UI" w:hAnsi="Meiryo UI" w:hint="eastAsia"/>
          <w:b/>
          <w:sz w:val="24"/>
          <w:u w:val="single"/>
        </w:rPr>
        <w:t>報告書は月ごとに作成し、免税軽油の購入や使用実績が無かった月でも作成してください。</w:t>
      </w:r>
    </w:p>
    <w:p w:rsidR="007379FD" w:rsidRPr="00EA5002" w:rsidRDefault="007379FD" w:rsidP="007379FD">
      <w:pPr>
        <w:spacing w:line="340" w:lineRule="exact"/>
        <w:rPr>
          <w:rFonts w:ascii="Meiryo UI" w:eastAsia="Meiryo UI" w:hAnsi="Meiryo UI"/>
          <w:b/>
          <w:sz w:val="24"/>
        </w:rPr>
      </w:pPr>
      <w:r>
        <w:rPr>
          <w:rFonts w:ascii="Meiryo UI" w:eastAsia="Meiryo UI" w:hAnsi="Meiryo UI" w:hint="eastAsia"/>
          <w:b/>
          <w:sz w:val="24"/>
        </w:rPr>
        <w:t xml:space="preserve"> </w:t>
      </w:r>
      <w:r w:rsidRPr="006E14A9">
        <w:rPr>
          <w:rFonts w:ascii="Meiryo UI" w:eastAsia="Meiryo UI" w:hAnsi="Meiryo UI" w:hint="eastAsia"/>
          <w:sz w:val="24"/>
        </w:rPr>
        <w:t>※2</w:t>
      </w:r>
      <w:r>
        <w:rPr>
          <w:rFonts w:ascii="Meiryo UI" w:eastAsia="Meiryo UI" w:hAnsi="Meiryo UI"/>
          <w:b/>
          <w:sz w:val="24"/>
        </w:rPr>
        <w:t xml:space="preserve"> </w:t>
      </w:r>
      <w:r w:rsidRPr="00702710">
        <w:rPr>
          <w:rFonts w:ascii="Meiryo UI" w:eastAsia="Meiryo UI" w:hAnsi="Meiryo UI" w:hint="eastAsia"/>
          <w:sz w:val="24"/>
        </w:rPr>
        <w:t>納品書・請求書等は、</w:t>
      </w:r>
      <w:r w:rsidRPr="000A6E36">
        <w:rPr>
          <w:rFonts w:ascii="Meiryo UI" w:eastAsia="Meiryo UI" w:hAnsi="Meiryo UI" w:hint="eastAsia"/>
          <w:b/>
          <w:sz w:val="24"/>
          <w:u w:val="single"/>
        </w:rPr>
        <w:t>宛名が免税軽油使用者名で記載されているもの</w:t>
      </w:r>
      <w:r w:rsidRPr="00702710">
        <w:rPr>
          <w:rFonts w:ascii="Meiryo UI" w:eastAsia="Meiryo UI" w:hAnsi="Meiryo UI" w:hint="eastAsia"/>
          <w:sz w:val="24"/>
        </w:rPr>
        <w:t>が必要です。</w:t>
      </w:r>
    </w:p>
    <w:p w:rsidR="007379FD" w:rsidRPr="00725C73" w:rsidRDefault="007379FD" w:rsidP="00725C73">
      <w:pPr>
        <w:spacing w:line="340" w:lineRule="exact"/>
        <w:rPr>
          <w:rFonts w:ascii="Meiryo UI" w:eastAsia="Meiryo UI" w:hAnsi="Meiryo UI"/>
          <w:b/>
          <w:sz w:val="24"/>
        </w:rPr>
      </w:pPr>
      <w:r w:rsidRPr="00EA5002">
        <w:rPr>
          <w:rFonts w:ascii="Meiryo UI" w:eastAsia="Meiryo UI" w:hAnsi="Meiryo UI" w:hint="eastAsia"/>
          <w:b/>
          <w:sz w:val="24"/>
        </w:rPr>
        <w:t xml:space="preserve"> </w:t>
      </w:r>
      <w:r w:rsidRPr="006E14A9">
        <w:rPr>
          <w:rFonts w:ascii="Meiryo UI" w:eastAsia="Meiryo UI" w:hAnsi="Meiryo UI" w:hint="eastAsia"/>
          <w:sz w:val="24"/>
        </w:rPr>
        <w:t>※</w:t>
      </w:r>
      <w:r w:rsidRPr="006E14A9">
        <w:rPr>
          <w:rFonts w:ascii="Meiryo UI" w:eastAsia="Meiryo UI" w:hAnsi="Meiryo UI"/>
          <w:sz w:val="24"/>
        </w:rPr>
        <w:t>3</w:t>
      </w:r>
      <w:r w:rsidRPr="007379FD">
        <w:rPr>
          <w:rFonts w:ascii="Meiryo UI" w:eastAsia="Meiryo UI" w:hAnsi="Meiryo UI" w:hint="eastAsia"/>
          <w:b/>
          <w:sz w:val="24"/>
        </w:rPr>
        <w:t xml:space="preserve">　</w:t>
      </w:r>
      <w:r w:rsidRPr="006D1BDB">
        <w:rPr>
          <w:rFonts w:ascii="Meiryo UI" w:eastAsia="Meiryo UI" w:hAnsi="Meiryo UI" w:hint="eastAsia"/>
          <w:sz w:val="24"/>
        </w:rPr>
        <w:t>窓口で申請・受取の場合のみ</w:t>
      </w:r>
      <w:r w:rsidR="00BD5ACC" w:rsidRPr="006D1BDB">
        <w:rPr>
          <w:rFonts w:ascii="Meiryo UI" w:eastAsia="Meiryo UI" w:hAnsi="Meiryo UI" w:hint="eastAsia"/>
          <w:sz w:val="24"/>
        </w:rPr>
        <w:t>。</w:t>
      </w:r>
    </w:p>
    <w:p w:rsidR="00501E23" w:rsidRPr="00501E23" w:rsidRDefault="00501E23" w:rsidP="00501E23">
      <w:pPr>
        <w:rPr>
          <w:rFonts w:ascii="HGS創英ﾌﾟﾚｾﾞﾝｽEB" w:eastAsia="HGS創英ﾌﾟﾚｾﾞﾝｽEB"/>
          <w:sz w:val="26"/>
          <w:szCs w:val="26"/>
        </w:rPr>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753472" behindDoc="0" locked="0" layoutInCell="1" allowOverlap="1" wp14:anchorId="7FD85431" wp14:editId="2922D20A">
                <wp:simplePos x="0" y="0"/>
                <wp:positionH relativeFrom="column">
                  <wp:posOffset>0</wp:posOffset>
                </wp:positionH>
                <wp:positionV relativeFrom="paragraph">
                  <wp:posOffset>-635</wp:posOffset>
                </wp:positionV>
                <wp:extent cx="6120063" cy="601579"/>
                <wp:effectExtent l="0" t="0" r="14605" b="27305"/>
                <wp:wrapNone/>
                <wp:docPr id="67" name="四角形: 角を丸くする 67"/>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821C32" w:rsidRDefault="009E1D41" w:rsidP="00501E23">
                            <w:pPr>
                              <w:jc w:val="center"/>
                              <w:rPr>
                                <w:rFonts w:ascii="Meiryo UI" w:eastAsia="Meiryo UI" w:hAnsi="Meiryo UI"/>
                                <w:color w:val="000000" w:themeColor="text1"/>
                                <w:sz w:val="32"/>
                              </w:rPr>
                            </w:pPr>
                            <w:r w:rsidRPr="0037265C">
                              <w:rPr>
                                <w:rFonts w:ascii="Meiryo UI" w:eastAsia="Meiryo UI" w:hAnsi="Meiryo UI" w:hint="eastAsia"/>
                                <w:color w:val="000000" w:themeColor="text1"/>
                                <w:sz w:val="32"/>
                              </w:rPr>
                              <w:t>その他の手続き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D85431" id="四角形: 角を丸くする 67" o:spid="_x0000_s1120" style="position:absolute;left:0;text-align:left;margin-left:0;margin-top:-.05pt;width:481.9pt;height:47.3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PivAIAAGIFAAAOAAAAZHJzL2Uyb0RvYy54bWysVEtvEzEQviPxHyzf6WZDkrZRN1VoFIRU&#10;2ooW9ex4vdmV/MJ2sltu7bUHpN5Qb1z4C73wa0IlfgZje9MnB4S42PPyPL6Z8c5uIzhaMmMrJTOc&#10;bnQwYpKqvJLzDH88mb7awsg6InPClWQZPmMW745evtip9ZB1Val4zgwCJ9IOa53h0jk9TBJLSyaI&#10;3VCaSVAWygjigDXzJDekBu+CJ91OZ5DUyuTaKMqsBekkKvEo+C8KRt1hUVjmEM8w5ObCacI582cy&#10;2iHDuSG6rGibBvmHLASpJAS9czUhjqCFqZ65EhU1yqrCbVAlElUUFWWhBqgm7Typ5rgkmoVaAByr&#10;72Cy/88tPVgeGVTlGR5sYiSJgB7dXl//+n51++PbEMG9urj6eXOzOv+yOv+6urhEYAeg1doO4e2x&#10;PjItZ4H0CDSFEf6G2lATgD67A5o1DlEQDlLfu9cYUdANOml/c9s7Te5fa2PdW6YE8kSGjVrI/AN0&#10;M4BMlvvWRfu1nY9oFa/yacV5YMx8tscNWhLofG+6lb6ZhLd8Id6rPIohiU47AiCGQYnirbUY8rHR&#10;TcjtkX8uUZ3hbr8HHhAlMLoFJw5IoQFMK+cYET6HnaDOhMCPXrdun2VnS5KzKO3/TRa+/AmxZXwS&#10;QrRAculRYGEFWrR8z2KXPOWaWRMb31s3dKbyM5gGo+KaWE2nFQTYJ9YdEQN7AaXCrrtDOAquoH7V&#10;UhiVynz+k9zbw7iCFqMa9gyw+bQghmHE30kY5O201/OLGZhef7MLjHmomT3UyIXYU9DQFH4VTQPp&#10;7R1fk4VR4hS+hLGPCioiKcSOXWiZPRf3Hz4VysbjYAbLqInbl8eaeuceOg/tSXNKjG5n0MH0Hqj1&#10;TpLhkymMtv6lVOOFU0UVRtRDHXGFGfIMLHKYpvbT8T/FQz5Y3X+No98AAAD//wMAUEsDBBQABgAI&#10;AAAAIQDcA/UO3wAAAAUBAAAPAAAAZHJzL2Rvd25yZXYueG1sTI/BTsMwEETvSPyDtUhcUOsUqqgN&#10;caoIxAUQEqEguLnxkgTitRU7beDrWU5wm9WsZt7km8n2Yo9D6BwpWMwTEEi1Mx01CrZPN7MViBA1&#10;Gd07QgVfGGBTHB/lOjPuQI+4r2IjOIRCphW0MfpMylC3aHWYO4/E3rsbrI58Do00gz5wuO3leZKk&#10;0uqOuKHVHq9arD+r0Srw4/eyKn1Vvtytb1/x/u364ez5Q6nTk6m8BBFxin/P8IvP6FAw086NZILo&#10;FfCQqGC2AMHmOr3gHTsWyxRkkcv/9MUPAAAA//8DAFBLAQItABQABgAIAAAAIQC2gziS/gAAAOEB&#10;AAATAAAAAAAAAAAAAAAAAAAAAABbQ29udGVudF9UeXBlc10ueG1sUEsBAi0AFAAGAAgAAAAhADj9&#10;If/WAAAAlAEAAAsAAAAAAAAAAAAAAAAALwEAAF9yZWxzLy5yZWxzUEsBAi0AFAAGAAgAAAAhAAk7&#10;k+K8AgAAYgUAAA4AAAAAAAAAAAAAAAAALgIAAGRycy9lMm9Eb2MueG1sUEsBAi0AFAAGAAgAAAAh&#10;ANwD9Q7fAAAABQEAAA8AAAAAAAAAAAAAAAAAFgUAAGRycy9kb3ducmV2LnhtbFBLBQYAAAAABAAE&#10;APMAAAAiBgAAAAA=&#10;" fillcolor="#dce6f2" strokecolor="#385d8a" strokeweight="2pt">
                <v:textbox>
                  <w:txbxContent>
                    <w:p w:rsidR="009E1D41" w:rsidRPr="00821C32" w:rsidRDefault="009E1D41" w:rsidP="00501E23">
                      <w:pPr>
                        <w:jc w:val="center"/>
                        <w:rPr>
                          <w:rFonts w:ascii="Meiryo UI" w:eastAsia="Meiryo UI" w:hAnsi="Meiryo UI"/>
                          <w:color w:val="000000" w:themeColor="text1"/>
                          <w:sz w:val="32"/>
                        </w:rPr>
                      </w:pPr>
                      <w:r w:rsidRPr="0037265C">
                        <w:rPr>
                          <w:rFonts w:ascii="Meiryo UI" w:eastAsia="Meiryo UI" w:hAnsi="Meiryo UI" w:hint="eastAsia"/>
                          <w:color w:val="000000" w:themeColor="text1"/>
                          <w:sz w:val="32"/>
                        </w:rPr>
                        <w:t>その他の手続き</w:t>
                      </w:r>
                    </w:p>
                  </w:txbxContent>
                </v:textbox>
              </v:roundrect>
            </w:pict>
          </mc:Fallback>
        </mc:AlternateContent>
      </w:r>
    </w:p>
    <w:p w:rsidR="00501E23" w:rsidRPr="00501E23" w:rsidRDefault="00501E23" w:rsidP="00501E23">
      <w:pPr>
        <w:rPr>
          <w:rFonts w:ascii="HGS創英ﾌﾟﾚｾﾞﾝｽEB" w:eastAsia="HGS創英ﾌﾟﾚｾﾞﾝｽEB"/>
          <w:sz w:val="26"/>
          <w:szCs w:val="26"/>
        </w:rPr>
      </w:pPr>
    </w:p>
    <w:p w:rsidR="00997D4C" w:rsidRDefault="00997D4C" w:rsidP="00501E23">
      <w:pPr>
        <w:rPr>
          <w:rFonts w:ascii="HGS創英ﾌﾟﾚｾﾞﾝｽEB" w:eastAsia="HGS創英ﾌﾟﾚｾﾞﾝｽEB"/>
          <w:sz w:val="26"/>
          <w:szCs w:val="26"/>
        </w:rPr>
      </w:pPr>
    </w:p>
    <w:p w:rsidR="00501E23" w:rsidRPr="00501E23" w:rsidRDefault="00501E23" w:rsidP="00501E23">
      <w:pPr>
        <w:rPr>
          <w:rFonts w:ascii="HGS創英ﾌﾟﾚｾﾞﾝｽEB" w:eastAsia="HGS創英ﾌﾟﾚｾﾞﾝｽEB"/>
          <w:sz w:val="26"/>
          <w:szCs w:val="26"/>
        </w:rPr>
      </w:pPr>
      <w:r w:rsidRPr="00501E23">
        <w:rPr>
          <w:rFonts w:ascii="HGS創英ﾌﾟﾚｾﾞﾝｽEB" w:eastAsia="HGS創英ﾌﾟﾚｾﾞﾝｽEB"/>
          <w:noProof/>
          <w:sz w:val="26"/>
          <w:szCs w:val="26"/>
        </w:rPr>
        <mc:AlternateContent>
          <mc:Choice Requires="wpg">
            <w:drawing>
              <wp:anchor distT="0" distB="0" distL="114300" distR="114300" simplePos="0" relativeHeight="251754496" behindDoc="0" locked="0" layoutInCell="1" allowOverlap="1" wp14:anchorId="37E09563" wp14:editId="3DCFC2F1">
                <wp:simplePos x="0" y="0"/>
                <wp:positionH relativeFrom="margin">
                  <wp:posOffset>-86010</wp:posOffset>
                </wp:positionH>
                <wp:positionV relativeFrom="paragraph">
                  <wp:posOffset>60620</wp:posOffset>
                </wp:positionV>
                <wp:extent cx="6189508" cy="1690986"/>
                <wp:effectExtent l="0" t="0" r="20955" b="5080"/>
                <wp:wrapNone/>
                <wp:docPr id="66" name="グループ化 66"/>
                <wp:cNvGraphicFramePr/>
                <a:graphic xmlns:a="http://schemas.openxmlformats.org/drawingml/2006/main">
                  <a:graphicData uri="http://schemas.microsoft.com/office/word/2010/wordprocessingGroup">
                    <wpg:wgp>
                      <wpg:cNvGrpSpPr/>
                      <wpg:grpSpPr>
                        <a:xfrm>
                          <a:off x="0" y="0"/>
                          <a:ext cx="6189508" cy="1690986"/>
                          <a:chOff x="-55408" y="-27822"/>
                          <a:chExt cx="6189508" cy="1793750"/>
                        </a:xfrm>
                      </wpg:grpSpPr>
                      <wpg:grpSp>
                        <wpg:cNvPr id="317" name="グループ化 317"/>
                        <wpg:cNvGrpSpPr/>
                        <wpg:grpSpPr>
                          <a:xfrm>
                            <a:off x="-55408" y="258792"/>
                            <a:ext cx="6189508" cy="1507136"/>
                            <a:chOff x="-55408" y="0"/>
                            <a:chExt cx="6189508" cy="1507136"/>
                          </a:xfrm>
                        </wpg:grpSpPr>
                        <wps:wsp>
                          <wps:cNvPr id="263" name="四角形: 角を丸くする 263"/>
                          <wps:cNvSpPr/>
                          <wps:spPr>
                            <a:xfrm>
                              <a:off x="0" y="0"/>
                              <a:ext cx="6134100" cy="149542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xt Box 94"/>
                          <wps:cNvSpPr txBox="1">
                            <a:spLocks noChangeArrowheads="1"/>
                          </wps:cNvSpPr>
                          <wps:spPr bwMode="auto">
                            <a:xfrm>
                              <a:off x="-55408" y="179549"/>
                              <a:ext cx="6145530" cy="1327587"/>
                            </a:xfrm>
                            <a:prstGeom prst="rect">
                              <a:avLst/>
                            </a:prstGeom>
                            <a:noFill/>
                            <a:ln>
                              <a:noFill/>
                            </a:ln>
                            <a:extLst/>
                          </wps:spPr>
                          <wps:txbx>
                            <w:txbxContent>
                              <w:p w:rsidR="009E1D41" w:rsidRPr="00423719" w:rsidRDefault="009E1D41" w:rsidP="00501E23">
                                <w:pPr>
                                  <w:autoSpaceDE w:val="0"/>
                                  <w:autoSpaceDN w:val="0"/>
                                  <w:adjustRightInd w:val="0"/>
                                  <w:spacing w:line="0" w:lineRule="atLeast"/>
                                  <w:ind w:leftChars="50" w:left="105" w:firstLineChars="50" w:firstLine="120"/>
                                  <w:rPr>
                                    <w:rFonts w:ascii="Meiryo UI" w:eastAsia="Meiryo UI" w:hAnsi="Meiryo UI"/>
                                    <w:sz w:val="24"/>
                                    <w:szCs w:val="24"/>
                                  </w:rPr>
                                </w:pPr>
                                <w:r w:rsidRPr="00514B39">
                                  <w:rPr>
                                    <w:rFonts w:ascii="Meiryo UI" w:eastAsia="Meiryo UI" w:hAnsi="Meiryo UI" w:hint="eastAsia"/>
                                    <w:sz w:val="24"/>
                                    <w:szCs w:val="24"/>
                                  </w:rPr>
                                  <w:t>免税軽油使用者証</w:t>
                                </w:r>
                                <w:r>
                                  <w:rPr>
                                    <w:rFonts w:ascii="Meiryo UI" w:eastAsia="Meiryo UI" w:hAnsi="Meiryo UI" w:hint="eastAsia"/>
                                    <w:sz w:val="24"/>
                                    <w:szCs w:val="24"/>
                                  </w:rPr>
                                  <w:t>に</w:t>
                                </w:r>
                                <w:r w:rsidRPr="00514B39">
                                  <w:rPr>
                                    <w:rFonts w:ascii="Meiryo UI" w:eastAsia="Meiryo UI" w:hAnsi="Meiryo UI" w:hint="eastAsia"/>
                                    <w:sz w:val="24"/>
                                    <w:szCs w:val="24"/>
                                  </w:rPr>
                                  <w:t>記載</w:t>
                                </w:r>
                                <w:r>
                                  <w:rPr>
                                    <w:rFonts w:ascii="Meiryo UI" w:eastAsia="Meiryo UI" w:hAnsi="Meiryo UI" w:hint="eastAsia"/>
                                    <w:sz w:val="24"/>
                                    <w:szCs w:val="24"/>
                                  </w:rPr>
                                  <w:t>された船舶</w:t>
                                </w:r>
                                <w:r w:rsidRPr="00FD5ECB">
                                  <w:rPr>
                                    <w:rFonts w:ascii="Meiryo UI" w:eastAsia="Meiryo UI" w:hAnsi="Meiryo UI" w:hint="eastAsia"/>
                                    <w:sz w:val="24"/>
                                    <w:szCs w:val="24"/>
                                  </w:rPr>
                                  <w:t>について</w:t>
                                </w:r>
                                <w:r>
                                  <w:rPr>
                                    <w:rFonts w:ascii="Meiryo UI" w:eastAsia="Meiryo UI" w:hAnsi="Meiryo UI" w:hint="eastAsia"/>
                                    <w:sz w:val="24"/>
                                    <w:szCs w:val="24"/>
                                  </w:rPr>
                                  <w:t>、</w:t>
                                </w:r>
                                <w:r w:rsidRPr="00FD5ECB">
                                  <w:rPr>
                                    <w:rFonts w:ascii="Meiryo UI" w:eastAsia="Meiryo UI" w:hAnsi="Meiryo UI" w:hint="eastAsia"/>
                                    <w:sz w:val="24"/>
                                    <w:szCs w:val="24"/>
                                  </w:rPr>
                                  <w:t>型式の変更（エ</w:t>
                                </w:r>
                                <w:r>
                                  <w:rPr>
                                    <w:rFonts w:ascii="Meiryo UI" w:eastAsia="Meiryo UI" w:hAnsi="Meiryo UI" w:hint="eastAsia"/>
                                    <w:sz w:val="24"/>
                                    <w:szCs w:val="24"/>
                                  </w:rPr>
                                  <w:t>ン</w:t>
                                </w:r>
                                <w:r w:rsidRPr="00FD5ECB">
                                  <w:rPr>
                                    <w:rFonts w:ascii="Meiryo UI" w:eastAsia="Meiryo UI" w:hAnsi="Meiryo UI" w:hint="eastAsia"/>
                                    <w:sz w:val="24"/>
                                    <w:szCs w:val="24"/>
                                  </w:rPr>
                                  <w:t>ジンの積替え等）、</w:t>
                                </w:r>
                                <w:r>
                                  <w:rPr>
                                    <w:rFonts w:ascii="Meiryo UI" w:eastAsia="Meiryo UI" w:hAnsi="Meiryo UI" w:hint="eastAsia"/>
                                    <w:sz w:val="24"/>
                                    <w:szCs w:val="24"/>
                                  </w:rPr>
                                  <w:t>機械</w:t>
                                </w:r>
                                <w:r w:rsidRPr="00FD5ECB">
                                  <w:rPr>
                                    <w:rFonts w:ascii="Meiryo UI" w:eastAsia="Meiryo UI" w:hAnsi="Meiryo UI" w:hint="eastAsia"/>
                                    <w:sz w:val="24"/>
                                    <w:szCs w:val="24"/>
                                  </w:rPr>
                                  <w:t>の増加（</w:t>
                                </w:r>
                                <w:r>
                                  <w:rPr>
                                    <w:rFonts w:ascii="Meiryo UI" w:eastAsia="Meiryo UI" w:hAnsi="Meiryo UI" w:hint="eastAsia"/>
                                    <w:sz w:val="24"/>
                                    <w:szCs w:val="24"/>
                                  </w:rPr>
                                  <w:t>船舶</w:t>
                                </w:r>
                                <w:r w:rsidRPr="00FD5ECB">
                                  <w:rPr>
                                    <w:rFonts w:ascii="Meiryo UI" w:eastAsia="Meiryo UI" w:hAnsi="Meiryo UI" w:hint="eastAsia"/>
                                    <w:sz w:val="24"/>
                                    <w:szCs w:val="24"/>
                                  </w:rPr>
                                  <w:t>の購入等）</w:t>
                                </w:r>
                                <w:r>
                                  <w:rPr>
                                    <w:rFonts w:ascii="Meiryo UI" w:eastAsia="Meiryo UI" w:hAnsi="Meiryo UI" w:hint="eastAsia"/>
                                    <w:sz w:val="24"/>
                                    <w:szCs w:val="24"/>
                                  </w:rPr>
                                  <w:t>や</w:t>
                                </w:r>
                                <w:r w:rsidRPr="00FD5ECB">
                                  <w:rPr>
                                    <w:rFonts w:ascii="Meiryo UI" w:eastAsia="Meiryo UI" w:hAnsi="Meiryo UI" w:hint="eastAsia"/>
                                    <w:sz w:val="24"/>
                                    <w:szCs w:val="24"/>
                                  </w:rPr>
                                  <w:t>廃止、その他</w:t>
                                </w:r>
                                <w:r w:rsidRPr="00514B39">
                                  <w:rPr>
                                    <w:rFonts w:ascii="Meiryo UI" w:eastAsia="Meiryo UI" w:hAnsi="Meiryo UI" w:hint="eastAsia"/>
                                    <w:sz w:val="24"/>
                                    <w:szCs w:val="24"/>
                                  </w:rPr>
                                  <w:t>事項に変更があった場合は</w:t>
                                </w:r>
                                <w:r w:rsidRPr="004C7583">
                                  <w:rPr>
                                    <w:rFonts w:ascii="Meiryo UI" w:eastAsia="Meiryo UI" w:hAnsi="Meiryo UI" w:hint="eastAsia"/>
                                    <w:sz w:val="24"/>
                                    <w:szCs w:val="24"/>
                                  </w:rPr>
                                  <w:t>、</w:t>
                                </w:r>
                                <w:r w:rsidRPr="00764E9A">
                                  <w:rPr>
                                    <w:rFonts w:ascii="Meiryo UI" w:eastAsia="Meiryo UI" w:hAnsi="Meiryo UI" w:hint="eastAsia"/>
                                    <w:sz w:val="24"/>
                                    <w:szCs w:val="24"/>
                                  </w:rPr>
                                  <w:t>遅滞なく「免税軽油使用者証書換申請書」に必要書類を添付し、免税軽油使用者証とともに提出してください。</w:t>
                                </w:r>
                                <w:r w:rsidRPr="00423719">
                                  <w:rPr>
                                    <w:rFonts w:ascii="Meiryo UI" w:eastAsia="Meiryo UI" w:hAnsi="Meiryo UI" w:hint="eastAsia"/>
                                    <w:sz w:val="24"/>
                                    <w:szCs w:val="24"/>
                                  </w:rPr>
                                  <w:t>（P</w:t>
                                </w:r>
                                <w:r>
                                  <w:rPr>
                                    <w:rFonts w:ascii="Meiryo UI" w:eastAsia="Meiryo UI" w:hAnsi="Meiryo UI"/>
                                    <w:sz w:val="24"/>
                                    <w:szCs w:val="24"/>
                                  </w:rPr>
                                  <w:t>3</w:t>
                                </w:r>
                                <w:r>
                                  <w:rPr>
                                    <w:rFonts w:ascii="Meiryo UI" w:eastAsia="Meiryo UI" w:hAnsi="Meiryo UI" w:hint="eastAsia"/>
                                    <w:sz w:val="24"/>
                                    <w:szCs w:val="24"/>
                                  </w:rPr>
                                  <w:t>8</w:t>
                                </w:r>
                                <w:r w:rsidRPr="00423719">
                                  <w:rPr>
                                    <w:rFonts w:ascii="Meiryo UI" w:eastAsia="Meiryo UI" w:hAnsi="Meiryo UI" w:hint="eastAsia"/>
                                    <w:sz w:val="24"/>
                                    <w:szCs w:val="24"/>
                                  </w:rPr>
                                  <w:t>参照）</w:t>
                                </w:r>
                              </w:p>
                              <w:p w:rsidR="009E1D41" w:rsidRPr="00FD5ECB" w:rsidRDefault="009E1D41" w:rsidP="00501E23">
                                <w:pPr>
                                  <w:autoSpaceDE w:val="0"/>
                                  <w:autoSpaceDN w:val="0"/>
                                  <w:adjustRightInd w:val="0"/>
                                  <w:spacing w:line="0" w:lineRule="atLeast"/>
                                  <w:ind w:leftChars="50" w:left="105" w:firstLineChars="50" w:firstLine="110"/>
                                  <w:jc w:val="right"/>
                                  <w:rPr>
                                    <w:rFonts w:ascii="Meiryo UI" w:eastAsia="Meiryo UI" w:hAnsi="Meiryo UI"/>
                                    <w:sz w:val="24"/>
                                    <w:szCs w:val="24"/>
                                  </w:rPr>
                                </w:pPr>
                                <w:r w:rsidRPr="0004048D">
                                  <w:rPr>
                                    <w:rFonts w:ascii="Meiryo UI" w:eastAsia="Meiryo UI" w:hAnsi="Meiryo UI" w:hint="eastAsia"/>
                                    <w:sz w:val="22"/>
                                    <w:szCs w:val="24"/>
                                    <w:highlight w:val="yellow"/>
                                  </w:rPr>
                                  <w:t>（地方税法施行令第四十三条の十五第五項）</w:t>
                                </w:r>
                              </w:p>
                              <w:p w:rsidR="009E1D41" w:rsidRDefault="009E1D41" w:rsidP="00501E23">
                                <w:pPr>
                                  <w:spacing w:line="400" w:lineRule="exact"/>
                                  <w:rPr>
                                    <w:rFonts w:ascii="Meiryo UI" w:eastAsia="Meiryo UI" w:hAnsi="Meiryo UI"/>
                                    <w:sz w:val="22"/>
                                    <w:u w:val="single"/>
                                  </w:rPr>
                                </w:pPr>
                              </w:p>
                              <w:p w:rsidR="009E1D41" w:rsidRPr="00361DEC" w:rsidRDefault="009E1D41" w:rsidP="00501E23">
                                <w:pPr>
                                  <w:spacing w:line="400" w:lineRule="exact"/>
                                  <w:rPr>
                                    <w:rFonts w:ascii="Meiryo UI" w:eastAsia="Meiryo UI" w:hAnsi="Meiryo UI"/>
                                    <w:sz w:val="22"/>
                                    <w:u w:val="single"/>
                                  </w:rPr>
                                </w:pPr>
                              </w:p>
                              <w:p w:rsidR="009E1D41" w:rsidRPr="00690F12" w:rsidRDefault="009E1D41" w:rsidP="00501E23">
                                <w:pPr>
                                  <w:rPr>
                                    <w:rFonts w:ascii="Meiryo UI" w:eastAsia="Meiryo UI" w:hAnsi="Meiryo UI"/>
                                    <w:sz w:val="22"/>
                                  </w:rPr>
                                </w:pPr>
                              </w:p>
                            </w:txbxContent>
                          </wps:txbx>
                          <wps:bodyPr rot="0" vert="horz" wrap="square" lIns="91440" tIns="45720" rIns="91440" bIns="45720" anchor="t" anchorCtr="0" upright="1">
                            <a:noAutofit/>
                          </wps:bodyPr>
                        </wps:wsp>
                      </wpg:grpSp>
                      <wpg:grpSp>
                        <wpg:cNvPr id="318" name="グループ化 318"/>
                        <wpg:cNvGrpSpPr/>
                        <wpg:grpSpPr>
                          <a:xfrm>
                            <a:off x="43127" y="-27822"/>
                            <a:ext cx="4611795" cy="523875"/>
                            <a:chOff x="-5" y="-27822"/>
                            <a:chExt cx="4611795" cy="523875"/>
                          </a:xfrm>
                        </wpg:grpSpPr>
                        <wps:wsp>
                          <wps:cNvPr id="265" name="矢印: 五方向 265"/>
                          <wps:cNvSpPr/>
                          <wps:spPr>
                            <a:xfrm>
                              <a:off x="-5" y="120738"/>
                              <a:ext cx="4611795" cy="314325"/>
                            </a:xfrm>
                            <a:prstGeom prst="homePlate">
                              <a:avLst/>
                            </a:prstGeom>
                            <a:solidFill>
                              <a:sysClr val="window" lastClr="FFFFFF"/>
                            </a:solidFill>
                            <a:ln w="25400" cap="flat" cmpd="sng" algn="ctr">
                              <a:solidFill>
                                <a:srgbClr val="4F81BD">
                                  <a:shade val="50000"/>
                                </a:srgbClr>
                              </a:solidFill>
                              <a:prstDash val="solid"/>
                            </a:ln>
                            <a:effectLst/>
                          </wps:spPr>
                          <wps:txb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テキスト ボックス 266"/>
                          <wps:cNvSpPr txBox="1"/>
                          <wps:spPr>
                            <a:xfrm>
                              <a:off x="10150" y="-27822"/>
                              <a:ext cx="3868216" cy="523875"/>
                            </a:xfrm>
                            <a:prstGeom prst="rect">
                              <a:avLst/>
                            </a:prstGeom>
                            <a:noFill/>
                            <a:ln w="6350">
                              <a:noFill/>
                            </a:ln>
                          </wps:spPr>
                          <wps:txbx>
                            <w:txbxContent>
                              <w:p w:rsidR="009E1D41" w:rsidRPr="00FD5ECB" w:rsidRDefault="009E1D41" w:rsidP="00501E23">
                                <w:pPr>
                                  <w:rPr>
                                    <w:rFonts w:ascii="Meiryo UI" w:eastAsia="Meiryo UI" w:hAnsi="Meiryo UI"/>
                                    <w:sz w:val="36"/>
                                  </w:rPr>
                                </w:pPr>
                                <w:r w:rsidRPr="00FD5ECB">
                                  <w:rPr>
                                    <w:rFonts w:ascii="Meiryo UI" w:eastAsia="Meiryo UI" w:hAnsi="Meiryo UI" w:hint="eastAsia"/>
                                    <w:sz w:val="28"/>
                                  </w:rPr>
                                  <w:t>免税軽油使用者証の記載事項に</w:t>
                                </w:r>
                                <w:r>
                                  <w:rPr>
                                    <w:rFonts w:ascii="Meiryo UI" w:eastAsia="Meiryo UI" w:hAnsi="Meiryo UI" w:hint="eastAsia"/>
                                    <w:sz w:val="28"/>
                                  </w:rPr>
                                  <w:t>変更</w:t>
                                </w:r>
                                <w:r w:rsidRPr="00FD5ECB">
                                  <w:rPr>
                                    <w:rFonts w:ascii="Meiryo UI" w:eastAsia="Meiryo UI" w:hAnsi="Meiryo UI" w:hint="eastAsia"/>
                                    <w:sz w:val="28"/>
                                  </w:rPr>
                                  <w:t>があった場合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E09563" id="グループ化 66" o:spid="_x0000_s1121" style="position:absolute;left:0;text-align:left;margin-left:-6.75pt;margin-top:4.75pt;width:487.35pt;height:133.15pt;z-index:251754496;mso-position-horizontal-relative:margin;mso-width-relative:margin;mso-height-relative:margin" coordorigin="-554,-278" coordsize="61895,1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EcKgUAAEkRAAAOAAAAZHJzL2Uyb0RvYy54bWzsWFtvG0UUfkfiP4z2PbH35rVXcao0IRFS&#10;aCMS1Ofx3sXuzjKzzjq81ZYQEiCgQkWoSEh94QEh+tgi+DXbAD+Dc2Zvjp20TVsVgfCDvXM7c86Z&#10;73zfrLduzJKYnHpcRCwdK+pmXyFe6jA3SoOx8sHJ/sZQISKnqUtjlnpj5cwTyo3tt9/aKjLb01jI&#10;YtfjBIykwi6ysRLmeWb3esIJvYSKTZZ5KQz6jCc0hyYPei6nBVhP4p7W7w96BeNuxpnjCQG9e9Wg&#10;si3t+77n5Ld9X3g5iccK+JbLby6/J/jd296idsBpFkZO7QZ9CS8SGqWwaWtqj+aUTHm0ZiqJHM4E&#10;8/NNhyU95vuR48kYIBq1vxLNAWfTTMYS2EWQtWmC1K7k6aXNOrdOjziJ3LEyGCgkpQmcUTl/VC5+&#10;Khe/lYtvzz+/T2AE0lRkgQ2zD3h2nB3xuiOoWhj5zOcJ/kJMZCYTfNYm2JvlxIHOgTocmX2AhANj&#10;6mDUHw2lbWo7IZwTrtswTQNnwIQNzRpqWnVETvjOpTaskW6Z8hh7jQs99LR1rG20EdTx6qp1VcA4&#10;dP2IlzzXzKE1qj2/PHazb6n6M2KvkXlV2N3yK8OGehIdZMSrQeY4pJknkSgQBHUKtYHepPD8wYO/&#10;frx3/vtDm8BvOb/39PHj8u6X5d3vyvlnBCfKhMrVLX6ELQBKLw4e3VD7UMQSPMbINDQTrbYZoHbG&#10;RX7gsYTgw1iB8knd94EDZGnS00ORV/Obebi1YHHk7kdxLBtnYjfm5JQCXQDLuKxQSExFDp1jZV9+&#10;6i0vLItTUgCgNUu6R4HH/Jjm4GmSQWWJNFAIjQMgSCfn0pcLq8XapicAmqWN+/Jz2cYYyB4VYeWx&#10;tFpPi1OMx5MUWMddZE3C8WnC3DM4R84qThSZsx+BtUOI9ohyIEHINBB7fhu+/JhBfKx+UkjI+MeX&#10;9eN8ABqMKqQAUoXYP5pS7kEs76YAwZFqGMjCsmGYlgYNvjwyWR5Jp8kug4NQQUIyRz7i/DxuHn3O&#10;kjvA/zu4KwzR1IG9qyzXjd28IntQEMfb2ZHTgHkzmh+mx5mDxjFPmMeT2R3Ksxo6OZzALdbAntor&#10;4Knm4sqU7Uxz5kcSWV1eAZbYgBJE3nkjtdjSGaKH3GQzMjIQDLg91CxWHcln0N8ELbJD5nwoSMp2&#10;Q5oG3g7nrAg96sJJqRJGS0srO1ivZFK8x1zQCQqBy+ytUP8SEaoWlOkIbQEWWwI3TFOH45J1rGsW&#10;kGUN2sZQU59NHT+nhFOG9Ss3qWDfdgA31IUwyy+tgnw2mVXyJ7kEA14pjNeL6QaiUN7VYwPQacaj&#10;IAQcV4B8AVh1OldJm5S86rGjaF0FLb1c1nFIwuNaum7oQHNr8tycrTFQ8cirszU1fWjJtF7Q97XF&#10;nchdsbxl+C5klA08rDegcRBNlcA/f3h4/sUjmzz99Zs/7j85/+pr0LUWNXWF1fV2ha5tgC28+Wh9&#10;S5fJ76riQui6aujPE7eQJd4RqAzK8ho/oQhit1SE1yJuGlzLsGavLW48mLSSauwP1Zt70mERUter&#10;ZMtEeasZQFTTpapfcP4VlK6r8foiu1bj/4vfv138upeXxSfl/Ody/qRcfErKxfflYlHOf4E2FGt7&#10;/Gty+OyyVfsqvGOsvpI0nKcPB0NNBQdQzzrOa0lr/Vp6HTnDi+VAh+2ry0YtdLWuyTtGxTVIhh3Q&#10;6/eX/zTQ1yT0n7zjdcokb37yfV2SWP3fAv4hsNyWs7p/QLb/BgAA//8DAFBLAwQUAAYACAAAACEA&#10;pBoxvuEAAAAJAQAADwAAAGRycy9kb3ducmV2LnhtbEyPQUvDQBCF74L/YRnBW7tJSmobsymlqKci&#10;2AribZqdJqHZ2ZDdJum/dz3p6TG8x3vf5JvJtGKg3jWWFcTzCARxaXXDlYLP4+tsBcJ5ZI2tZVJw&#10;Iweb4v4ux0zbkT9oOPhKhBJ2GSqove8yKV1Zk0E3tx1x8M62N+jD2VdS9ziGctPKJIqW0mDDYaHG&#10;jnY1lZfD1Sh4G3HcLuKXYX85727fx/T9ax+TUo8P0/YZhKfJ/4XhFz+gQxGYTvbK2olWwSxepCGq&#10;YB0k+OtlnIA4KUie0hXIIpf/Pyh+AAAA//8DAFBLAQItABQABgAIAAAAIQC2gziS/gAAAOEBAAAT&#10;AAAAAAAAAAAAAAAAAAAAAABbQ29udGVudF9UeXBlc10ueG1sUEsBAi0AFAAGAAgAAAAhADj9If/W&#10;AAAAlAEAAAsAAAAAAAAAAAAAAAAALwEAAF9yZWxzLy5yZWxzUEsBAi0AFAAGAAgAAAAhAGbr0Rwq&#10;BQAASREAAA4AAAAAAAAAAAAAAAAALgIAAGRycy9lMm9Eb2MueG1sUEsBAi0AFAAGAAgAAAAhAKQa&#10;Mb7hAAAACQEAAA8AAAAAAAAAAAAAAAAAhAcAAGRycy9kb3ducmV2LnhtbFBLBQYAAAAABAAEAPMA&#10;AACSCAAAAAA=&#10;">
                <v:group id="グループ化 317" o:spid="_x0000_s1122" style="position:absolute;left:-554;top:2587;width:61895;height:15072" coordorigin="-554" coordsize="61895,1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oundrect id="四角形: 角を丸くする 263" o:spid="_x0000_s1123" style="position:absolute;width:61341;height:14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CZwwAAANwAAAAPAAAAZHJzL2Rvd25yZXYueG1sRI9Bi8Iw&#10;FITvC/6H8AQvi6Z1QaQaRRRhkV5WvXh7NM8m2LyUJqv13xthYY/DzHzDLNe9a8SdumA9K8gnGQji&#10;ymvLtYLzaT+egwgRWWPjmRQ8KcB6NfhYYqH9g3/ofoy1SBAOBSowMbaFlKEy5DBMfEucvKvvHMYk&#10;u1rqDh8J7ho5zbKZdGg5LRhsaWuouh1/nYKLuYSdLT8PFdrDPuRUzpu8VGo07DcLEJH6+B/+a39r&#10;BdPZF7zPpCMgVy8AAAD//wMAUEsBAi0AFAAGAAgAAAAhANvh9svuAAAAhQEAABMAAAAAAAAAAAAA&#10;AAAAAAAAAFtDb250ZW50X1R5cGVzXS54bWxQSwECLQAUAAYACAAAACEAWvQsW78AAAAVAQAACwAA&#10;AAAAAAAAAAAAAAAfAQAAX3JlbHMvLnJlbHNQSwECLQAUAAYACAAAACEA4wiwmcMAAADcAAAADwAA&#10;AAAAAAAAAAAAAAAHAgAAZHJzL2Rvd25yZXYueG1sUEsFBgAAAAADAAMAtwAAAPcCAAAAAA==&#10;" fillcolor="window" strokecolor="windowText" strokeweight="1pt"/>
                  <v:shape id="Text Box 94" o:spid="_x0000_s1124" type="#_x0000_t202" style="position:absolute;left:-554;top:1795;width:61455;height:1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rsidR="009E1D41" w:rsidRPr="00423719" w:rsidRDefault="009E1D41" w:rsidP="00501E23">
                          <w:pPr>
                            <w:autoSpaceDE w:val="0"/>
                            <w:autoSpaceDN w:val="0"/>
                            <w:adjustRightInd w:val="0"/>
                            <w:spacing w:line="0" w:lineRule="atLeast"/>
                            <w:ind w:leftChars="50" w:left="105" w:firstLineChars="50" w:firstLine="120"/>
                            <w:rPr>
                              <w:rFonts w:ascii="Meiryo UI" w:eastAsia="Meiryo UI" w:hAnsi="Meiryo UI"/>
                              <w:sz w:val="24"/>
                              <w:szCs w:val="24"/>
                            </w:rPr>
                          </w:pPr>
                          <w:r w:rsidRPr="00514B39">
                            <w:rPr>
                              <w:rFonts w:ascii="Meiryo UI" w:eastAsia="Meiryo UI" w:hAnsi="Meiryo UI" w:hint="eastAsia"/>
                              <w:sz w:val="24"/>
                              <w:szCs w:val="24"/>
                            </w:rPr>
                            <w:t>免税軽油使用者証</w:t>
                          </w:r>
                          <w:r>
                            <w:rPr>
                              <w:rFonts w:ascii="Meiryo UI" w:eastAsia="Meiryo UI" w:hAnsi="Meiryo UI" w:hint="eastAsia"/>
                              <w:sz w:val="24"/>
                              <w:szCs w:val="24"/>
                            </w:rPr>
                            <w:t>に</w:t>
                          </w:r>
                          <w:r w:rsidRPr="00514B39">
                            <w:rPr>
                              <w:rFonts w:ascii="Meiryo UI" w:eastAsia="Meiryo UI" w:hAnsi="Meiryo UI" w:hint="eastAsia"/>
                              <w:sz w:val="24"/>
                              <w:szCs w:val="24"/>
                            </w:rPr>
                            <w:t>記載</w:t>
                          </w:r>
                          <w:r>
                            <w:rPr>
                              <w:rFonts w:ascii="Meiryo UI" w:eastAsia="Meiryo UI" w:hAnsi="Meiryo UI" w:hint="eastAsia"/>
                              <w:sz w:val="24"/>
                              <w:szCs w:val="24"/>
                            </w:rPr>
                            <w:t>された船舶</w:t>
                          </w:r>
                          <w:r w:rsidRPr="00FD5ECB">
                            <w:rPr>
                              <w:rFonts w:ascii="Meiryo UI" w:eastAsia="Meiryo UI" w:hAnsi="Meiryo UI" w:hint="eastAsia"/>
                              <w:sz w:val="24"/>
                              <w:szCs w:val="24"/>
                            </w:rPr>
                            <w:t>について</w:t>
                          </w:r>
                          <w:r>
                            <w:rPr>
                              <w:rFonts w:ascii="Meiryo UI" w:eastAsia="Meiryo UI" w:hAnsi="Meiryo UI" w:hint="eastAsia"/>
                              <w:sz w:val="24"/>
                              <w:szCs w:val="24"/>
                            </w:rPr>
                            <w:t>、</w:t>
                          </w:r>
                          <w:r w:rsidRPr="00FD5ECB">
                            <w:rPr>
                              <w:rFonts w:ascii="Meiryo UI" w:eastAsia="Meiryo UI" w:hAnsi="Meiryo UI" w:hint="eastAsia"/>
                              <w:sz w:val="24"/>
                              <w:szCs w:val="24"/>
                            </w:rPr>
                            <w:t>型式の変更（エ</w:t>
                          </w:r>
                          <w:r>
                            <w:rPr>
                              <w:rFonts w:ascii="Meiryo UI" w:eastAsia="Meiryo UI" w:hAnsi="Meiryo UI" w:hint="eastAsia"/>
                              <w:sz w:val="24"/>
                              <w:szCs w:val="24"/>
                            </w:rPr>
                            <w:t>ン</w:t>
                          </w:r>
                          <w:r w:rsidRPr="00FD5ECB">
                            <w:rPr>
                              <w:rFonts w:ascii="Meiryo UI" w:eastAsia="Meiryo UI" w:hAnsi="Meiryo UI" w:hint="eastAsia"/>
                              <w:sz w:val="24"/>
                              <w:szCs w:val="24"/>
                            </w:rPr>
                            <w:t>ジンの積替え等）、</w:t>
                          </w:r>
                          <w:r>
                            <w:rPr>
                              <w:rFonts w:ascii="Meiryo UI" w:eastAsia="Meiryo UI" w:hAnsi="Meiryo UI" w:hint="eastAsia"/>
                              <w:sz w:val="24"/>
                              <w:szCs w:val="24"/>
                            </w:rPr>
                            <w:t>機械</w:t>
                          </w:r>
                          <w:r w:rsidRPr="00FD5ECB">
                            <w:rPr>
                              <w:rFonts w:ascii="Meiryo UI" w:eastAsia="Meiryo UI" w:hAnsi="Meiryo UI" w:hint="eastAsia"/>
                              <w:sz w:val="24"/>
                              <w:szCs w:val="24"/>
                            </w:rPr>
                            <w:t>の増加（</w:t>
                          </w:r>
                          <w:r>
                            <w:rPr>
                              <w:rFonts w:ascii="Meiryo UI" w:eastAsia="Meiryo UI" w:hAnsi="Meiryo UI" w:hint="eastAsia"/>
                              <w:sz w:val="24"/>
                              <w:szCs w:val="24"/>
                            </w:rPr>
                            <w:t>船舶</w:t>
                          </w:r>
                          <w:r w:rsidRPr="00FD5ECB">
                            <w:rPr>
                              <w:rFonts w:ascii="Meiryo UI" w:eastAsia="Meiryo UI" w:hAnsi="Meiryo UI" w:hint="eastAsia"/>
                              <w:sz w:val="24"/>
                              <w:szCs w:val="24"/>
                            </w:rPr>
                            <w:t>の購入等）</w:t>
                          </w:r>
                          <w:r>
                            <w:rPr>
                              <w:rFonts w:ascii="Meiryo UI" w:eastAsia="Meiryo UI" w:hAnsi="Meiryo UI" w:hint="eastAsia"/>
                              <w:sz w:val="24"/>
                              <w:szCs w:val="24"/>
                            </w:rPr>
                            <w:t>や</w:t>
                          </w:r>
                          <w:r w:rsidRPr="00FD5ECB">
                            <w:rPr>
                              <w:rFonts w:ascii="Meiryo UI" w:eastAsia="Meiryo UI" w:hAnsi="Meiryo UI" w:hint="eastAsia"/>
                              <w:sz w:val="24"/>
                              <w:szCs w:val="24"/>
                            </w:rPr>
                            <w:t>廃止、その他</w:t>
                          </w:r>
                          <w:r w:rsidRPr="00514B39">
                            <w:rPr>
                              <w:rFonts w:ascii="Meiryo UI" w:eastAsia="Meiryo UI" w:hAnsi="Meiryo UI" w:hint="eastAsia"/>
                              <w:sz w:val="24"/>
                              <w:szCs w:val="24"/>
                            </w:rPr>
                            <w:t>事項に変更があった場合は</w:t>
                          </w:r>
                          <w:r w:rsidRPr="004C7583">
                            <w:rPr>
                              <w:rFonts w:ascii="Meiryo UI" w:eastAsia="Meiryo UI" w:hAnsi="Meiryo UI" w:hint="eastAsia"/>
                              <w:sz w:val="24"/>
                              <w:szCs w:val="24"/>
                            </w:rPr>
                            <w:t>、</w:t>
                          </w:r>
                          <w:r w:rsidRPr="00764E9A">
                            <w:rPr>
                              <w:rFonts w:ascii="Meiryo UI" w:eastAsia="Meiryo UI" w:hAnsi="Meiryo UI" w:hint="eastAsia"/>
                              <w:sz w:val="24"/>
                              <w:szCs w:val="24"/>
                            </w:rPr>
                            <w:t>遅滞なく「免税軽油使用者証書換申請書」に必要書類を添付し、免税軽油使用者証とともに提出してください。</w:t>
                          </w:r>
                          <w:r w:rsidRPr="00423719">
                            <w:rPr>
                              <w:rFonts w:ascii="Meiryo UI" w:eastAsia="Meiryo UI" w:hAnsi="Meiryo UI" w:hint="eastAsia"/>
                              <w:sz w:val="24"/>
                              <w:szCs w:val="24"/>
                            </w:rPr>
                            <w:t>（P</w:t>
                          </w:r>
                          <w:r>
                            <w:rPr>
                              <w:rFonts w:ascii="Meiryo UI" w:eastAsia="Meiryo UI" w:hAnsi="Meiryo UI"/>
                              <w:sz w:val="24"/>
                              <w:szCs w:val="24"/>
                            </w:rPr>
                            <w:t>3</w:t>
                          </w:r>
                          <w:r>
                            <w:rPr>
                              <w:rFonts w:ascii="Meiryo UI" w:eastAsia="Meiryo UI" w:hAnsi="Meiryo UI" w:hint="eastAsia"/>
                              <w:sz w:val="24"/>
                              <w:szCs w:val="24"/>
                            </w:rPr>
                            <w:t>8</w:t>
                          </w:r>
                          <w:r w:rsidRPr="00423719">
                            <w:rPr>
                              <w:rFonts w:ascii="Meiryo UI" w:eastAsia="Meiryo UI" w:hAnsi="Meiryo UI" w:hint="eastAsia"/>
                              <w:sz w:val="24"/>
                              <w:szCs w:val="24"/>
                            </w:rPr>
                            <w:t>参照）</w:t>
                          </w:r>
                        </w:p>
                        <w:p w:rsidR="009E1D41" w:rsidRPr="00FD5ECB" w:rsidRDefault="009E1D41" w:rsidP="00501E23">
                          <w:pPr>
                            <w:autoSpaceDE w:val="0"/>
                            <w:autoSpaceDN w:val="0"/>
                            <w:adjustRightInd w:val="0"/>
                            <w:spacing w:line="0" w:lineRule="atLeast"/>
                            <w:ind w:leftChars="50" w:left="105" w:firstLineChars="50" w:firstLine="110"/>
                            <w:jc w:val="right"/>
                            <w:rPr>
                              <w:rFonts w:ascii="Meiryo UI" w:eastAsia="Meiryo UI" w:hAnsi="Meiryo UI"/>
                              <w:sz w:val="24"/>
                              <w:szCs w:val="24"/>
                            </w:rPr>
                          </w:pPr>
                          <w:r w:rsidRPr="0004048D">
                            <w:rPr>
                              <w:rFonts w:ascii="Meiryo UI" w:eastAsia="Meiryo UI" w:hAnsi="Meiryo UI" w:hint="eastAsia"/>
                              <w:sz w:val="22"/>
                              <w:szCs w:val="24"/>
                              <w:highlight w:val="yellow"/>
                            </w:rPr>
                            <w:t>（地方税法施行令第四十三条の十五第五項）</w:t>
                          </w:r>
                        </w:p>
                        <w:p w:rsidR="009E1D41" w:rsidRDefault="009E1D41" w:rsidP="00501E23">
                          <w:pPr>
                            <w:spacing w:line="400" w:lineRule="exact"/>
                            <w:rPr>
                              <w:rFonts w:ascii="Meiryo UI" w:eastAsia="Meiryo UI" w:hAnsi="Meiryo UI"/>
                              <w:sz w:val="22"/>
                              <w:u w:val="single"/>
                            </w:rPr>
                          </w:pPr>
                        </w:p>
                        <w:p w:rsidR="009E1D41" w:rsidRPr="00361DEC" w:rsidRDefault="009E1D41" w:rsidP="00501E23">
                          <w:pPr>
                            <w:spacing w:line="400" w:lineRule="exact"/>
                            <w:rPr>
                              <w:rFonts w:ascii="Meiryo UI" w:eastAsia="Meiryo UI" w:hAnsi="Meiryo UI"/>
                              <w:sz w:val="22"/>
                              <w:u w:val="single"/>
                            </w:rPr>
                          </w:pPr>
                        </w:p>
                        <w:p w:rsidR="009E1D41" w:rsidRPr="00690F12" w:rsidRDefault="009E1D41" w:rsidP="00501E23">
                          <w:pPr>
                            <w:rPr>
                              <w:rFonts w:ascii="Meiryo UI" w:eastAsia="Meiryo UI" w:hAnsi="Meiryo UI"/>
                              <w:sz w:val="22"/>
                            </w:rPr>
                          </w:pPr>
                        </w:p>
                      </w:txbxContent>
                    </v:textbox>
                  </v:shape>
                </v:group>
                <v:group id="グループ化 318" o:spid="_x0000_s1125" style="position:absolute;left:431;top:-278;width:46118;height:5238" coordorigin=",-278" coordsize="46117,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矢印: 五方向 265" o:spid="_x0000_s1126" type="#_x0000_t15" style="position:absolute;top:1207;width:4611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F+xgAAANwAAAAPAAAAZHJzL2Rvd25yZXYueG1sRI9Ba8JA&#10;FITvhf6H5RV6q5sGFEndBBG0vbRqtIfeHtnXJJp9G3a3mv57VxA8DjPzDTMrBtOJEznfWlbwOkpA&#10;EFdWt1wr2O+WL1MQPiBr7CyTgn/yUOSPDzPMtD3zlk5lqEWEsM9QQRNCn0npq4YM+pHtiaP3a53B&#10;EKWrpXZ4jnDTyTRJJtJgy3GhwZ4WDVXH8s8oWI1/Ntv1+/rrIJfDZ/Wd+s3KTZV6fhrmbyACDeEe&#10;vrU/tIJ0MobrmXgEZH4BAAD//wMAUEsBAi0AFAAGAAgAAAAhANvh9svuAAAAhQEAABMAAAAAAAAA&#10;AAAAAAAAAAAAAFtDb250ZW50X1R5cGVzXS54bWxQSwECLQAUAAYACAAAACEAWvQsW78AAAAVAQAA&#10;CwAAAAAAAAAAAAAAAAAfAQAAX3JlbHMvLnJlbHNQSwECLQAUAAYACAAAACEA0nBhfsYAAADcAAAA&#10;DwAAAAAAAAAAAAAAAAAHAgAAZHJzL2Rvd25yZXYueG1sUEsFBgAAAAADAAMAtwAAAPoCAAAAAA==&#10;" adj="20864" fillcolor="window" strokecolor="#385d8a" strokeweight="2pt">
                    <v:textbo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v:textbox>
                  </v:shape>
                  <v:shape id="テキスト ボックス 266" o:spid="_x0000_s1127" type="#_x0000_t202" style="position:absolute;left:101;top:-278;width:38682;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9E1D41" w:rsidRPr="00FD5ECB" w:rsidRDefault="009E1D41" w:rsidP="00501E23">
                          <w:pPr>
                            <w:rPr>
                              <w:rFonts w:ascii="Meiryo UI" w:eastAsia="Meiryo UI" w:hAnsi="Meiryo UI"/>
                              <w:sz w:val="36"/>
                            </w:rPr>
                          </w:pPr>
                          <w:r w:rsidRPr="00FD5ECB">
                            <w:rPr>
                              <w:rFonts w:ascii="Meiryo UI" w:eastAsia="Meiryo UI" w:hAnsi="Meiryo UI" w:hint="eastAsia"/>
                              <w:sz w:val="28"/>
                            </w:rPr>
                            <w:t>免税軽油使用者証の記載事項に</w:t>
                          </w:r>
                          <w:r>
                            <w:rPr>
                              <w:rFonts w:ascii="Meiryo UI" w:eastAsia="Meiryo UI" w:hAnsi="Meiryo UI" w:hint="eastAsia"/>
                              <w:sz w:val="28"/>
                            </w:rPr>
                            <w:t>変更</w:t>
                          </w:r>
                          <w:r w:rsidRPr="00FD5ECB">
                            <w:rPr>
                              <w:rFonts w:ascii="Meiryo UI" w:eastAsia="Meiryo UI" w:hAnsi="Meiryo UI" w:hint="eastAsia"/>
                              <w:sz w:val="28"/>
                            </w:rPr>
                            <w:t>があった場合</w:t>
                          </w:r>
                        </w:p>
                      </w:txbxContent>
                    </v:textbox>
                  </v:shape>
                </v:group>
                <w10:wrap anchorx="margin"/>
              </v:group>
            </w:pict>
          </mc:Fallback>
        </mc:AlternateContent>
      </w: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BD3C81" w:rsidRDefault="00BD3C81" w:rsidP="00501E23">
      <w:pPr>
        <w:rPr>
          <w:rFonts w:ascii="HGS創英ﾌﾟﾚｾﾞﾝｽEB" w:eastAsia="HGS創英ﾌﾟﾚｾﾞﾝｽEB"/>
        </w:rPr>
      </w:pPr>
    </w:p>
    <w:p w:rsidR="00BD3C81" w:rsidRDefault="00BD3C81" w:rsidP="00501E23">
      <w:pPr>
        <w:rPr>
          <w:rFonts w:ascii="HGS創英ﾌﾟﾚｾﾞﾝｽEB" w:eastAsia="HGS創英ﾌﾟﾚｾﾞﾝｽEB"/>
        </w:rPr>
      </w:pPr>
    </w:p>
    <w:p w:rsidR="00681A33" w:rsidRDefault="00681A33" w:rsidP="00501E23">
      <w:pPr>
        <w:rPr>
          <w:rFonts w:ascii="HGS創英ﾌﾟﾚｾﾞﾝｽEB" w:eastAsia="HGS創英ﾌﾟﾚｾﾞﾝｽEB"/>
        </w:rPr>
      </w:pPr>
      <w:r>
        <w:rPr>
          <w:rFonts w:ascii="HGS創英ﾌﾟﾚｾﾞﾝｽEB" w:eastAsia="HGS創英ﾌﾟﾚｾﾞﾝｽEB"/>
          <w:noProof/>
        </w:rPr>
        <mc:AlternateContent>
          <mc:Choice Requires="wpg">
            <w:drawing>
              <wp:anchor distT="0" distB="0" distL="114300" distR="114300" simplePos="0" relativeHeight="252080128" behindDoc="0" locked="0" layoutInCell="1" allowOverlap="1">
                <wp:simplePos x="0" y="0"/>
                <wp:positionH relativeFrom="column">
                  <wp:posOffset>-28974</wp:posOffset>
                </wp:positionH>
                <wp:positionV relativeFrom="paragraph">
                  <wp:posOffset>150997</wp:posOffset>
                </wp:positionV>
                <wp:extent cx="6135208" cy="1636927"/>
                <wp:effectExtent l="0" t="0" r="18415" b="20955"/>
                <wp:wrapNone/>
                <wp:docPr id="2021" name="グループ化 2021"/>
                <wp:cNvGraphicFramePr/>
                <a:graphic xmlns:a="http://schemas.openxmlformats.org/drawingml/2006/main">
                  <a:graphicData uri="http://schemas.microsoft.com/office/word/2010/wordprocessingGroup">
                    <wpg:wgp>
                      <wpg:cNvGrpSpPr/>
                      <wpg:grpSpPr>
                        <a:xfrm>
                          <a:off x="0" y="0"/>
                          <a:ext cx="6135208" cy="1636927"/>
                          <a:chOff x="-10633" y="0"/>
                          <a:chExt cx="6135208" cy="1636927"/>
                        </a:xfrm>
                      </wpg:grpSpPr>
                      <wps:wsp>
                        <wps:cNvPr id="64" name="四角形: 角を丸くする 64"/>
                        <wps:cNvSpPr/>
                        <wps:spPr>
                          <a:xfrm>
                            <a:off x="0" y="297712"/>
                            <a:ext cx="6124575" cy="133921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112"/>
                        <wps:cNvSpPr txBox="1">
                          <a:spLocks noChangeArrowheads="1"/>
                        </wps:cNvSpPr>
                        <wps:spPr bwMode="auto">
                          <a:xfrm>
                            <a:off x="-10633" y="433992"/>
                            <a:ext cx="6133430" cy="1035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424E9B" w:rsidRDefault="009E1D41" w:rsidP="00501E23">
                              <w:pPr>
                                <w:spacing w:line="400" w:lineRule="exact"/>
                                <w:rPr>
                                  <w:rFonts w:ascii="Meiryo UI" w:eastAsia="Meiryo UI" w:hAnsi="Meiryo UI"/>
                                  <w:sz w:val="24"/>
                                  <w:szCs w:val="24"/>
                                  <w:u w:val="single"/>
                                </w:rPr>
                              </w:pPr>
                              <w:r w:rsidRPr="00514B39">
                                <w:rPr>
                                  <w:rFonts w:ascii="Meiryo UI" w:eastAsia="Meiryo UI" w:hAnsi="Meiryo UI" w:hint="eastAsia"/>
                                  <w:sz w:val="24"/>
                                  <w:szCs w:val="24"/>
                                </w:rPr>
                                <w:t xml:space="preserve">　免税証を有効期間内に使用しなかった場合には、</w:t>
                              </w:r>
                              <w:r w:rsidRPr="00764E9A">
                                <w:rPr>
                                  <w:rFonts w:ascii="Meiryo UI" w:eastAsia="Meiryo UI" w:hAnsi="Meiryo UI" w:hint="eastAsia"/>
                                  <w:sz w:val="24"/>
                                  <w:szCs w:val="24"/>
                                </w:rPr>
                                <w:t>遅滞なく、「免税軽油使用者証・免税証返納書」に、免税軽油使用者証、</w:t>
                              </w:r>
                              <w:r w:rsidRPr="00764E9A">
                                <w:rPr>
                                  <w:rFonts w:ascii="Meiryo UI" w:eastAsia="Meiryo UI" w:hAnsi="Meiryo UI" w:hint="eastAsia"/>
                                  <w:sz w:val="24"/>
                                </w:rPr>
                                <w:t>免税軽油使用実績表</w:t>
                              </w:r>
                              <w:r w:rsidRPr="00764E9A">
                                <w:rPr>
                                  <w:rFonts w:ascii="Meiryo UI" w:eastAsia="Meiryo UI" w:hAnsi="Meiryo UI" w:hint="eastAsia"/>
                                  <w:sz w:val="24"/>
                                  <w:szCs w:val="24"/>
                                </w:rPr>
                                <w:t>を添付し、使用しなかった免税証を返納してください。</w:t>
                              </w:r>
                              <w:r w:rsidRPr="00423719">
                                <w:rPr>
                                  <w:rFonts w:ascii="Meiryo UI" w:eastAsia="Meiryo UI" w:hAnsi="Meiryo UI" w:hint="eastAsia"/>
                                  <w:sz w:val="24"/>
                                  <w:szCs w:val="24"/>
                                </w:rPr>
                                <w:t>（P</w:t>
                              </w:r>
                              <w:r>
                                <w:rPr>
                                  <w:rFonts w:ascii="Meiryo UI" w:eastAsia="Meiryo UI" w:hAnsi="Meiryo UI"/>
                                  <w:sz w:val="24"/>
                                  <w:szCs w:val="24"/>
                                </w:rPr>
                                <w:t>2</w:t>
                              </w:r>
                              <w:r>
                                <w:rPr>
                                  <w:rFonts w:ascii="Meiryo UI" w:eastAsia="Meiryo UI" w:hAnsi="Meiryo UI" w:hint="eastAsia"/>
                                  <w:sz w:val="24"/>
                                  <w:szCs w:val="24"/>
                                </w:rPr>
                                <w:t>8</w:t>
                              </w:r>
                              <w:r w:rsidRPr="00423719">
                                <w:rPr>
                                  <w:rFonts w:ascii="Meiryo UI" w:eastAsia="Meiryo UI" w:hAnsi="Meiryo UI" w:hint="eastAsia"/>
                                  <w:sz w:val="24"/>
                                  <w:szCs w:val="24"/>
                                </w:rPr>
                                <w:t>参照）</w:t>
                              </w:r>
                            </w:p>
                            <w:p w:rsidR="009E1D41" w:rsidRPr="00066FD9" w:rsidRDefault="009E1D41" w:rsidP="00501E23">
                              <w:pPr>
                                <w:spacing w:line="400" w:lineRule="exact"/>
                                <w:ind w:firstLineChars="100" w:firstLine="220"/>
                                <w:jc w:val="right"/>
                                <w:rPr>
                                  <w:rFonts w:ascii="Meiryo UI" w:eastAsia="Meiryo UI" w:hAnsi="Meiryo UI"/>
                                  <w:sz w:val="22"/>
                                  <w:szCs w:val="24"/>
                                  <w:u w:val="single"/>
                                </w:rPr>
                              </w:pPr>
                              <w:r w:rsidRPr="00066FD9">
                                <w:rPr>
                                  <w:rFonts w:ascii="Meiryo UI" w:eastAsia="Meiryo UI" w:hAnsi="Meiryo UI" w:hint="eastAsia"/>
                                  <w:sz w:val="22"/>
                                  <w:szCs w:val="24"/>
                                  <w:highlight w:val="yellow"/>
                                </w:rPr>
                                <w:t>（地方税法施行令第四十三条の十五第十一項）</w:t>
                              </w:r>
                            </w:p>
                          </w:txbxContent>
                        </wps:txbx>
                        <wps:bodyPr rot="0" vert="horz" wrap="square" lIns="74295" tIns="8890" rIns="74295" bIns="8890" anchor="t" anchorCtr="0" upright="1">
                          <a:noAutofit/>
                        </wps:bodyPr>
                      </wps:wsp>
                      <wps:wsp>
                        <wps:cNvPr id="2014" name="矢印: 五方向 2014"/>
                        <wps:cNvSpPr/>
                        <wps:spPr>
                          <a:xfrm>
                            <a:off x="42530" y="138223"/>
                            <a:ext cx="4611370" cy="295910"/>
                          </a:xfrm>
                          <a:prstGeom prst="homePlate">
                            <a:avLst/>
                          </a:prstGeom>
                          <a:solidFill>
                            <a:sysClr val="window" lastClr="FFFFFF"/>
                          </a:solidFill>
                          <a:ln w="25400" cap="flat" cmpd="sng" algn="ctr">
                            <a:solidFill>
                              <a:srgbClr val="4F81BD">
                                <a:shade val="50000"/>
                              </a:srgbClr>
                            </a:solidFill>
                            <a:prstDash val="solid"/>
                          </a:ln>
                          <a:effectLst/>
                        </wps:spPr>
                        <wps:txbx>
                          <w:txbxContent>
                            <w:p w:rsidR="009E1D41" w:rsidRDefault="009E1D41" w:rsidP="00E7572B">
                              <w:pPr>
                                <w:jc w:val="center"/>
                              </w:pPr>
                            </w:p>
                            <w:p w:rsidR="009E1D41" w:rsidRDefault="009E1D41" w:rsidP="00E7572B">
                              <w:pPr>
                                <w:jc w:val="center"/>
                              </w:pPr>
                            </w:p>
                            <w:p w:rsidR="009E1D41" w:rsidRDefault="009E1D41" w:rsidP="00E7572B">
                              <w:pPr>
                                <w:jc w:val="center"/>
                              </w:pPr>
                            </w:p>
                            <w:p w:rsidR="009E1D41" w:rsidRDefault="009E1D41" w:rsidP="00E757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テキスト ボックス 68"/>
                        <wps:cNvSpPr txBox="1"/>
                        <wps:spPr>
                          <a:xfrm>
                            <a:off x="53163" y="0"/>
                            <a:ext cx="4345940" cy="647700"/>
                          </a:xfrm>
                          <a:prstGeom prst="rect">
                            <a:avLst/>
                          </a:prstGeom>
                          <a:noFill/>
                          <a:ln w="6350">
                            <a:noFill/>
                          </a:ln>
                        </wps:spPr>
                        <wps:txbx>
                          <w:txbxContent>
                            <w:p w:rsidR="009E1D41" w:rsidRPr="00FD5ECB" w:rsidRDefault="009E1D41" w:rsidP="00501E23">
                              <w:pPr>
                                <w:rPr>
                                  <w:rFonts w:ascii="Meiryo UI" w:eastAsia="Meiryo UI" w:hAnsi="Meiryo UI"/>
                                  <w:sz w:val="32"/>
                                </w:rPr>
                              </w:pPr>
                              <w:r w:rsidRPr="00FD5ECB">
                                <w:rPr>
                                  <w:rFonts w:ascii="Meiryo UI" w:eastAsia="Meiryo UI" w:hAnsi="Meiryo UI" w:hint="eastAsia"/>
                                  <w:sz w:val="28"/>
                                </w:rPr>
                                <w:t>免税証を有効期間内に使用しなかった場合</w:t>
                              </w:r>
                              <w:r>
                                <w:rPr>
                                  <w:rFonts w:ascii="Meiryo UI" w:eastAsia="Meiryo UI" w:hAnsi="Meiryo UI" w:hint="eastAsia"/>
                                  <w:sz w:val="28"/>
                                </w:rPr>
                                <w:t>（未使用分）分）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021" o:spid="_x0000_s1128" style="position:absolute;left:0;text-align:left;margin-left:-2.3pt;margin-top:11.9pt;width:483.1pt;height:128.9pt;z-index:252080128" coordorigin="-106" coordsize="61352,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gejQUAACsRAAAOAAAAZHJzL2Uyb0RvYy54bWzsWFuP20QUfkfiP4z8no3via3NVrvJpkJa&#10;2hUt6vOsL7GF7TEzs5ssiIduJIQECKhQESoSUl94QIg+tgh+jbvAz+DMjO14k4ZCK3ETeUjmPnO+&#10;c77vzGT32iLP0FlEWUqKkWbs6BqKioCEaTEbaW/envaGGmIcFyHOSBGNtPOIadf2Xn1ld176kUkS&#10;koURRbBIwfx5OdISzku/32dBEuWY7ZAyKqAzJjTHHKp01g8pnsPqedY3dd3tzwkNS0qCiDFonahO&#10;bU+uH8dRwG/GMYs4ykYanI3Lbyq/T8R3f28X+zOKyyQN6mPgFzhFjtMCNm2XmmCO0SlNN5bK04AS&#10;RmK+E5C8T+I4DSJpA1hj6GvWXKfktJS2zPz5rGxhAmjXcHrhZYMbZ8cUpeFIM3XT0FCBc/BSdfGo&#10;Wn5bLX+sll9cfnQfyT6Aal7OfJhxnZa3ymNaN8xUTVi/iGkufsEutJAgn7cgRwuOAmh0DcsxdQiL&#10;APoM13I9c6DcECTgKzGvZ+iuZWloNTlIDp8zvd/s3heHbM80LyGu2Ao69nLQ3UpwGUmPMAFEDZ1r&#10;N8BdPnjw6zf3Ln966CP4rS7uPX38uLr7SXX3y+riQwTjJGZybosg8xmAuRU+0xsMDFMhtMLQtJ2B&#10;U2NoWZ5pOGJECwL2S8r49YjkSBRGGkRSEb4BdJBRis+OGFfjm3Fif0ayNJymWSYr52ycUXSGgTlA&#10;uJDMNZRhxqFxpE3lp97yyrSsQHPwqznQgW4BBkrHGeZQzEsIMlbMNISzGWhFwKk8y5XZbGPT22Bz&#10;Z2Ndfp61sTBkglmiTixXrYdlhbAnkmpQ2y3CQqEuSickPAdXUqLkgZXBNIXVjsDaY0xBD8AU0Dh+&#10;E77ijIB9pC5pKCH0nWe1i/EQa9CroTnoC9j+9immEdjyWgFR6Bm2LQRJVsCZJlRot+ek21Oc5mMC&#10;jgCGwulkUYznWVOMKcnvgBTui12hCxcB7K1QritjrnQPxDSI9vflMBChEvOj4lYZiMUFTgLH24s7&#10;mJZ16HDwwA3SRD7214JHjRUzC7J/ykmcysha4QphWbNQCMhfQMchSIfSMRE86IAskKEYJLYH2grq&#10;Ib6AjsZoVh6R4C2GCjJOcDGL9ikl8yTCIXjKkGHUmarMEOGDTuavkxAEE4PhEr01BewomQ009TZ4&#10;bFm2Be6SWqhbjuUN66BtFmr42fD4ORQuiOAvUBv7KuzbBtCGmggLDiyQlAB0ZJJ619O9w+Hh0O7Z&#10;pnvYs/XJpLc/Hds9d2oMnIk1GY8nxnvCQMP2kzQMo0Js0yRMw/5jqlqnbpXq2pQpqdqqDp2dtLKz&#10;TWX6V48hdQ88vWaSYdr6gen1pu5w0LOnttPzBvqwpxvegefqtmdPpldNOkqL6OVNEvLnOabzDHHr&#10;2rZdyPKUw5UoS/ORNmzVDvsiGg+LULqW4zRT5Q4U4vgrKMDdAIl0tKTfSu344mQhM74rY00E9poA&#10;Pk+7BrbpQfJR2jUceq101R1KulRHI0Qg4qrYyNBpSdNZAmqlZOefIh5wDWuz+S9fP7z8+JGPnv7w&#10;+c/3n1x++hlchKAXXNBRg7qm8G0uIe0VyDYdwW9x1bGGpmmJydIz8i5ku4ZhDWr+A6aeIW+k29N4&#10;QvLoGPKpuINsKLFI96L5KqE2Mmonm24jmJAKEcemY79YGu9Guj0dGgcTRYcEh5FK0I4I7VrrmBou&#10;g/fK4V8ip6+i3Gscthbl/6f5f3eaB/lqnivL96uL76qLJ9XyA1Qtv6qWy+rie6ijlcRtpP3f561j&#10;wdOk+wIRNwnxfLEt2/HEzU2kbNceiHsuLLWdsvTPZGxBOtdydMmW9dS9TcdBQGpj/sMRvpE//s5r&#10;rHxjwotc+r3+90A8+bt1KHf/49j7DQAA//8DAFBLAwQUAAYACAAAACEAhy4UY90AAAAJAQAADwAA&#10;AGRycy9kb3ducmV2LnhtbExPTUvDQBC9C/6HZQRv7SathhqzKaWopyLYCuJtmkyT0OxsyG6T9N87&#10;nvQ274M372XrybZqoN43jg3E8wgUceHKhisDn4fX2QqUD8glto7JwJU8rPPbmwzT0o38QcM+VEpC&#10;2KdooA6hS7X2RU0W/dx1xKKdXG8xCOwrXfY4Srht9SKKEm2xYflQY0fbmorz/mINvI04bpbxy7A7&#10;n7bX78Pj+9cuJmPu76bNM6hAU/gzw299qQ65dDq6C5detQZmD4k4DSyWskD0pyQW4ijESg6dZ/r/&#10;gvwHAAD//wMAUEsBAi0AFAAGAAgAAAAhALaDOJL+AAAA4QEAABMAAAAAAAAAAAAAAAAAAAAAAFtD&#10;b250ZW50X1R5cGVzXS54bWxQSwECLQAUAAYACAAAACEAOP0h/9YAAACUAQAACwAAAAAAAAAAAAAA&#10;AAAvAQAAX3JlbHMvLnJlbHNQSwECLQAUAAYACAAAACEA5UaIHo0FAAArEQAADgAAAAAAAAAAAAAA&#10;AAAuAgAAZHJzL2Uyb0RvYy54bWxQSwECLQAUAAYACAAAACEAhy4UY90AAAAJAQAADwAAAAAAAAAA&#10;AAAAAADnBwAAZHJzL2Rvd25yZXYueG1sUEsFBgAAAAAEAAQA8wAAAPEIAAAAAA==&#10;">
                <v:roundrect id="四角形: 角を丸くする 64" o:spid="_x0000_s1129" style="position:absolute;top:2977;width:61245;height:13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U/wgAAANsAAAAPAAAAZHJzL2Rvd25yZXYueG1sRI9Pi8Iw&#10;FMTvC36H8IS9LJp2EZFqFHERFunFPxdvj+bZBJuX0mS1++2NIHgcZuY3zGLVu0bcqAvWs4J8nIEg&#10;rry2XCs4HbejGYgQkTU2nknBPwVYLQcfCyy0v/OebodYiwThUKACE2NbSBkqQw7D2LfEybv4zmFM&#10;squl7vCe4K6R31k2lQ4tpwWDLW0MVdfDn1NwNufwY8uvXYV2tw05lbMmL5X6HPbrOYhIfXyHX+1f&#10;rWA6geeX9APk8gEAAP//AwBQSwECLQAUAAYACAAAACEA2+H2y+4AAACFAQAAEwAAAAAAAAAAAAAA&#10;AAAAAAAAW0NvbnRlbnRfVHlwZXNdLnhtbFBLAQItABQABgAIAAAAIQBa9CxbvwAAABUBAAALAAAA&#10;AAAAAAAAAAAAAB8BAABfcmVscy8ucmVsc1BLAQItABQABgAIAAAAIQBduVU/wgAAANsAAAAPAAAA&#10;AAAAAAAAAAAAAAcCAABkcnMvZG93bnJldi54bWxQSwUGAAAAAAMAAwC3AAAA9gIAAAAA&#10;" fillcolor="window" strokecolor="windowText" strokeweight="1pt"/>
                <v:shape id="Text Box 112" o:spid="_x0000_s1130" type="#_x0000_t202" style="position:absolute;left:-106;top:4339;width:61333;height:10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rsidR="009E1D41" w:rsidRPr="00424E9B" w:rsidRDefault="009E1D41" w:rsidP="00501E23">
                        <w:pPr>
                          <w:spacing w:line="400" w:lineRule="exact"/>
                          <w:rPr>
                            <w:rFonts w:ascii="Meiryo UI" w:eastAsia="Meiryo UI" w:hAnsi="Meiryo UI"/>
                            <w:sz w:val="24"/>
                            <w:szCs w:val="24"/>
                            <w:u w:val="single"/>
                          </w:rPr>
                        </w:pPr>
                        <w:r w:rsidRPr="00514B39">
                          <w:rPr>
                            <w:rFonts w:ascii="Meiryo UI" w:eastAsia="Meiryo UI" w:hAnsi="Meiryo UI" w:hint="eastAsia"/>
                            <w:sz w:val="24"/>
                            <w:szCs w:val="24"/>
                          </w:rPr>
                          <w:t xml:space="preserve">　免税証を有効期間内に使用しなかった場合には、</w:t>
                        </w:r>
                        <w:r w:rsidRPr="00764E9A">
                          <w:rPr>
                            <w:rFonts w:ascii="Meiryo UI" w:eastAsia="Meiryo UI" w:hAnsi="Meiryo UI" w:hint="eastAsia"/>
                            <w:sz w:val="24"/>
                            <w:szCs w:val="24"/>
                          </w:rPr>
                          <w:t>遅滞なく、「免税軽油使用者証・免税証返納書」に、免税軽油使用者証、</w:t>
                        </w:r>
                        <w:r w:rsidRPr="00764E9A">
                          <w:rPr>
                            <w:rFonts w:ascii="Meiryo UI" w:eastAsia="Meiryo UI" w:hAnsi="Meiryo UI" w:hint="eastAsia"/>
                            <w:sz w:val="24"/>
                          </w:rPr>
                          <w:t>免税軽油使用実績表</w:t>
                        </w:r>
                        <w:r w:rsidRPr="00764E9A">
                          <w:rPr>
                            <w:rFonts w:ascii="Meiryo UI" w:eastAsia="Meiryo UI" w:hAnsi="Meiryo UI" w:hint="eastAsia"/>
                            <w:sz w:val="24"/>
                            <w:szCs w:val="24"/>
                          </w:rPr>
                          <w:t>を添付し、使用しなかった免税証を返納してください。</w:t>
                        </w:r>
                        <w:r w:rsidRPr="00423719">
                          <w:rPr>
                            <w:rFonts w:ascii="Meiryo UI" w:eastAsia="Meiryo UI" w:hAnsi="Meiryo UI" w:hint="eastAsia"/>
                            <w:sz w:val="24"/>
                            <w:szCs w:val="24"/>
                          </w:rPr>
                          <w:t>（P</w:t>
                        </w:r>
                        <w:r>
                          <w:rPr>
                            <w:rFonts w:ascii="Meiryo UI" w:eastAsia="Meiryo UI" w:hAnsi="Meiryo UI"/>
                            <w:sz w:val="24"/>
                            <w:szCs w:val="24"/>
                          </w:rPr>
                          <w:t>2</w:t>
                        </w:r>
                        <w:r>
                          <w:rPr>
                            <w:rFonts w:ascii="Meiryo UI" w:eastAsia="Meiryo UI" w:hAnsi="Meiryo UI" w:hint="eastAsia"/>
                            <w:sz w:val="24"/>
                            <w:szCs w:val="24"/>
                          </w:rPr>
                          <w:t>8</w:t>
                        </w:r>
                        <w:r w:rsidRPr="00423719">
                          <w:rPr>
                            <w:rFonts w:ascii="Meiryo UI" w:eastAsia="Meiryo UI" w:hAnsi="Meiryo UI" w:hint="eastAsia"/>
                            <w:sz w:val="24"/>
                            <w:szCs w:val="24"/>
                          </w:rPr>
                          <w:t>参照）</w:t>
                        </w:r>
                      </w:p>
                      <w:p w:rsidR="009E1D41" w:rsidRPr="00066FD9" w:rsidRDefault="009E1D41" w:rsidP="00501E23">
                        <w:pPr>
                          <w:spacing w:line="400" w:lineRule="exact"/>
                          <w:ind w:firstLineChars="100" w:firstLine="220"/>
                          <w:jc w:val="right"/>
                          <w:rPr>
                            <w:rFonts w:ascii="Meiryo UI" w:eastAsia="Meiryo UI" w:hAnsi="Meiryo UI"/>
                            <w:sz w:val="22"/>
                            <w:szCs w:val="24"/>
                            <w:u w:val="single"/>
                          </w:rPr>
                        </w:pPr>
                        <w:r w:rsidRPr="00066FD9">
                          <w:rPr>
                            <w:rFonts w:ascii="Meiryo UI" w:eastAsia="Meiryo UI" w:hAnsi="Meiryo UI" w:hint="eastAsia"/>
                            <w:sz w:val="22"/>
                            <w:szCs w:val="24"/>
                            <w:highlight w:val="yellow"/>
                          </w:rPr>
                          <w:t>（地方税法施行令第四十三条の十五第十一項）</w:t>
                        </w:r>
                      </w:p>
                    </w:txbxContent>
                  </v:textbox>
                </v:shape>
                <v:shape id="矢印: 五方向 2014" o:spid="_x0000_s1131" type="#_x0000_t15" style="position:absolute;left:425;top:1382;width:46114;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wjxgAAAN0AAAAPAAAAZHJzL2Rvd25yZXYueG1sRI/RagIx&#10;FETfhf5DuAXfNFFEytYoxdJWRFvUfsBlc7tZurnZJnHd/n1TEHwcZuYMs1j1rhEdhVh71jAZKxDE&#10;pTc1Vxo+Ty+jBxAxIRtsPJOGX4qwWt4NFlgYf+EDdcdUiQzhWKAGm1JbSBlLSw7j2LfE2fvywWHK&#10;MlTSBLxkuGvkVKm5dFhzXrDY0tpS+X08Ow37t3PYve4P3bb/WJ+Ubba79+cfrYf3/dMjiER9uoWv&#10;7Y3RMFWTGfy/yU9ALv8AAAD//wMAUEsBAi0AFAAGAAgAAAAhANvh9svuAAAAhQEAABMAAAAAAAAA&#10;AAAAAAAAAAAAAFtDb250ZW50X1R5cGVzXS54bWxQSwECLQAUAAYACAAAACEAWvQsW78AAAAVAQAA&#10;CwAAAAAAAAAAAAAAAAAfAQAAX3JlbHMvLnJlbHNQSwECLQAUAAYACAAAACEAC5mMI8YAAADdAAAA&#10;DwAAAAAAAAAAAAAAAAAHAgAAZHJzL2Rvd25yZXYueG1sUEsFBgAAAAADAAMAtwAAAPoCAAAAAA==&#10;" adj="20907" fillcolor="window" strokecolor="#385d8a" strokeweight="2pt">
                  <v:textbox>
                    <w:txbxContent>
                      <w:p w:rsidR="009E1D41" w:rsidRDefault="009E1D41" w:rsidP="00E7572B">
                        <w:pPr>
                          <w:jc w:val="center"/>
                        </w:pPr>
                      </w:p>
                      <w:p w:rsidR="009E1D41" w:rsidRDefault="009E1D41" w:rsidP="00E7572B">
                        <w:pPr>
                          <w:jc w:val="center"/>
                        </w:pPr>
                      </w:p>
                      <w:p w:rsidR="009E1D41" w:rsidRDefault="009E1D41" w:rsidP="00E7572B">
                        <w:pPr>
                          <w:jc w:val="center"/>
                        </w:pPr>
                      </w:p>
                      <w:p w:rsidR="009E1D41" w:rsidRDefault="009E1D41" w:rsidP="00E7572B">
                        <w:pPr>
                          <w:jc w:val="center"/>
                        </w:pPr>
                      </w:p>
                    </w:txbxContent>
                  </v:textbox>
                </v:shape>
                <v:shape id="テキスト ボックス 68" o:spid="_x0000_s1132" type="#_x0000_t202" style="position:absolute;left:531;width:4346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9E1D41" w:rsidRPr="00FD5ECB" w:rsidRDefault="009E1D41" w:rsidP="00501E23">
                        <w:pPr>
                          <w:rPr>
                            <w:rFonts w:ascii="Meiryo UI" w:eastAsia="Meiryo UI" w:hAnsi="Meiryo UI"/>
                            <w:sz w:val="32"/>
                          </w:rPr>
                        </w:pPr>
                        <w:r w:rsidRPr="00FD5ECB">
                          <w:rPr>
                            <w:rFonts w:ascii="Meiryo UI" w:eastAsia="Meiryo UI" w:hAnsi="Meiryo UI" w:hint="eastAsia"/>
                            <w:sz w:val="28"/>
                          </w:rPr>
                          <w:t>免税証を有効期間内に使用しなかった場合</w:t>
                        </w:r>
                        <w:r>
                          <w:rPr>
                            <w:rFonts w:ascii="Meiryo UI" w:eastAsia="Meiryo UI" w:hAnsi="Meiryo UI" w:hint="eastAsia"/>
                            <w:sz w:val="28"/>
                          </w:rPr>
                          <w:t>（未使用分）分）</w:t>
                        </w:r>
                      </w:p>
                    </w:txbxContent>
                  </v:textbox>
                </v:shape>
              </v:group>
            </w:pict>
          </mc:Fallback>
        </mc:AlternateContent>
      </w: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BD3C81" w:rsidRDefault="00BD3C81" w:rsidP="00501E23">
      <w:pPr>
        <w:rPr>
          <w:rFonts w:ascii="HGS創英ﾌﾟﾚｾﾞﾝｽEB" w:eastAsia="HGS創英ﾌﾟﾚｾﾞﾝｽEB"/>
        </w:rPr>
      </w:pPr>
    </w:p>
    <w:p w:rsidR="00BD3C81" w:rsidRDefault="00BD3C81" w:rsidP="00501E23">
      <w:pPr>
        <w:rPr>
          <w:rFonts w:ascii="HGS創英ﾌﾟﾚｾﾞﾝｽEB" w:eastAsia="HGS創英ﾌﾟﾚｾﾞﾝｽEB"/>
        </w:rPr>
      </w:pPr>
    </w:p>
    <w:p w:rsidR="00681A33" w:rsidRDefault="00681A33" w:rsidP="00501E23">
      <w:pPr>
        <w:rPr>
          <w:rFonts w:ascii="HGS創英ﾌﾟﾚｾﾞﾝｽEB" w:eastAsia="HGS創英ﾌﾟﾚｾﾞﾝｽEB"/>
        </w:rPr>
      </w:pPr>
      <w:r>
        <w:rPr>
          <w:rFonts w:ascii="HGS創英ﾌﾟﾚｾﾞﾝｽEB" w:eastAsia="HGS創英ﾌﾟﾚｾﾞﾝｽEB" w:hint="eastAsia"/>
          <w:noProof/>
        </w:rPr>
        <mc:AlternateContent>
          <mc:Choice Requires="wpg">
            <w:drawing>
              <wp:anchor distT="0" distB="0" distL="114300" distR="114300" simplePos="0" relativeHeight="252086272" behindDoc="0" locked="0" layoutInCell="1" allowOverlap="1">
                <wp:simplePos x="0" y="0"/>
                <wp:positionH relativeFrom="column">
                  <wp:posOffset>-28974</wp:posOffset>
                </wp:positionH>
                <wp:positionV relativeFrom="paragraph">
                  <wp:posOffset>108467</wp:posOffset>
                </wp:positionV>
                <wp:extent cx="6095711" cy="1632527"/>
                <wp:effectExtent l="0" t="0" r="19685" b="25400"/>
                <wp:wrapNone/>
                <wp:docPr id="2023" name="グループ化 2023"/>
                <wp:cNvGraphicFramePr/>
                <a:graphic xmlns:a="http://schemas.openxmlformats.org/drawingml/2006/main">
                  <a:graphicData uri="http://schemas.microsoft.com/office/word/2010/wordprocessingGroup">
                    <wpg:wgp>
                      <wpg:cNvGrpSpPr/>
                      <wpg:grpSpPr>
                        <a:xfrm>
                          <a:off x="0" y="0"/>
                          <a:ext cx="6095711" cy="1632527"/>
                          <a:chOff x="27673" y="0"/>
                          <a:chExt cx="6095711" cy="1733117"/>
                        </a:xfrm>
                      </wpg:grpSpPr>
                      <wpg:grpSp>
                        <wpg:cNvPr id="165" name="グループ化 165"/>
                        <wpg:cNvGrpSpPr/>
                        <wpg:grpSpPr>
                          <a:xfrm>
                            <a:off x="27673" y="191344"/>
                            <a:ext cx="6095711" cy="1541773"/>
                            <a:chOff x="0" y="199983"/>
                            <a:chExt cx="6051606" cy="1379995"/>
                          </a:xfrm>
                        </wpg:grpSpPr>
                        <wps:wsp>
                          <wps:cNvPr id="69" name="四角形: 角を丸くする 69"/>
                          <wps:cNvSpPr/>
                          <wps:spPr>
                            <a:xfrm>
                              <a:off x="0" y="199983"/>
                              <a:ext cx="6048375" cy="137964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115"/>
                          <wps:cNvSpPr txBox="1">
                            <a:spLocks noChangeArrowheads="1"/>
                          </wps:cNvSpPr>
                          <wps:spPr bwMode="auto">
                            <a:xfrm>
                              <a:off x="4193" y="461296"/>
                              <a:ext cx="6047413" cy="1118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4B62DC" w:rsidRDefault="009E1D41" w:rsidP="001B0D0E">
                                <w:pPr>
                                  <w:spacing w:line="400" w:lineRule="exact"/>
                                  <w:ind w:firstLineChars="100" w:firstLine="240"/>
                                  <w:rPr>
                                    <w:rFonts w:ascii="Meiryo UI" w:eastAsia="Meiryo UI" w:hAnsi="Meiryo UI"/>
                                    <w:sz w:val="24"/>
                                    <w:szCs w:val="24"/>
                                  </w:rPr>
                                </w:pPr>
                                <w:r>
                                  <w:rPr>
                                    <w:rFonts w:ascii="Meiryo UI" w:eastAsia="Meiryo UI" w:hAnsi="Meiryo UI" w:hint="eastAsia"/>
                                    <w:sz w:val="24"/>
                                    <w:szCs w:val="24"/>
                                  </w:rPr>
                                  <w:t>免税登録をした船舶</w:t>
                                </w:r>
                                <w:r w:rsidRPr="00FD5ECB">
                                  <w:rPr>
                                    <w:rFonts w:ascii="Meiryo UI" w:eastAsia="Meiryo UI" w:hAnsi="Meiryo UI" w:hint="eastAsia"/>
                                    <w:sz w:val="24"/>
                                    <w:szCs w:val="24"/>
                                  </w:rPr>
                                  <w:t>の滅失等の理由により、</w:t>
                                </w:r>
                                <w:r w:rsidRPr="00514B39">
                                  <w:rPr>
                                    <w:rFonts w:ascii="Meiryo UI" w:eastAsia="Meiryo UI" w:hAnsi="Meiryo UI" w:hint="eastAsia"/>
                                    <w:sz w:val="24"/>
                                    <w:szCs w:val="24"/>
                                  </w:rPr>
                                  <w:t>免税軽油を免税用途に使用しなくなった場合には</w:t>
                                </w:r>
                                <w:r w:rsidRPr="004C7583">
                                  <w:rPr>
                                    <w:rFonts w:ascii="Meiryo UI" w:eastAsia="Meiryo UI" w:hAnsi="Meiryo UI" w:hint="eastAsia"/>
                                    <w:sz w:val="24"/>
                                    <w:szCs w:val="24"/>
                                  </w:rPr>
                                  <w:t>、</w:t>
                                </w:r>
                                <w:r w:rsidRPr="00764E9A">
                                  <w:rPr>
                                    <w:rFonts w:ascii="Meiryo UI" w:eastAsia="Meiryo UI" w:hAnsi="Meiryo UI" w:hint="eastAsia"/>
                                    <w:sz w:val="24"/>
                                    <w:szCs w:val="24"/>
                                  </w:rPr>
                                  <w:t>遅滞なく、「免税軽油使用者証・免税証返納書」に、期間中における</w:t>
                                </w:r>
                                <w:r w:rsidRPr="00764E9A">
                                  <w:rPr>
                                    <w:rFonts w:ascii="Meiryo UI" w:eastAsia="Meiryo UI" w:hAnsi="Meiryo UI" w:hint="eastAsia"/>
                                    <w:sz w:val="24"/>
                                  </w:rPr>
                                  <w:t>免税軽油使用実績表、</w:t>
                                </w:r>
                                <w:r w:rsidRPr="00764E9A">
                                  <w:rPr>
                                    <w:rFonts w:ascii="Meiryo UI" w:eastAsia="Meiryo UI" w:hAnsi="Meiryo UI" w:hint="eastAsia"/>
                                    <w:sz w:val="24"/>
                                    <w:szCs w:val="24"/>
                                  </w:rPr>
                                  <w:t>納品書又は請求書を添付して、免税軽油使用者証及び免税証を返納してください。</w:t>
                                </w:r>
                                <w:r w:rsidRPr="00423719">
                                  <w:rPr>
                                    <w:rFonts w:ascii="Meiryo UI" w:eastAsia="Meiryo UI" w:hAnsi="Meiryo UI" w:hint="eastAsia"/>
                                    <w:sz w:val="24"/>
                                    <w:szCs w:val="24"/>
                                  </w:rPr>
                                  <w:t>（P</w:t>
                                </w:r>
                                <w:r>
                                  <w:rPr>
                                    <w:rFonts w:ascii="Meiryo UI" w:eastAsia="Meiryo UI" w:hAnsi="Meiryo UI" w:hint="eastAsia"/>
                                    <w:sz w:val="24"/>
                                    <w:szCs w:val="24"/>
                                  </w:rPr>
                                  <w:t>28</w:t>
                                </w:r>
                                <w:r w:rsidRPr="00423719">
                                  <w:rPr>
                                    <w:rFonts w:ascii="Meiryo UI" w:eastAsia="Meiryo UI" w:hAnsi="Meiryo UI" w:hint="eastAsia"/>
                                    <w:sz w:val="24"/>
                                    <w:szCs w:val="24"/>
                                  </w:rPr>
                                  <w:t>参照）</w:t>
                                </w:r>
                              </w:p>
                              <w:p w:rsidR="009E1D41" w:rsidRPr="00681A33" w:rsidRDefault="009E1D41" w:rsidP="00681A33">
                                <w:pPr>
                                  <w:spacing w:line="400" w:lineRule="exact"/>
                                  <w:ind w:firstLineChars="100" w:firstLine="220"/>
                                  <w:jc w:val="right"/>
                                  <w:rPr>
                                    <w:rFonts w:ascii="Meiryo UI" w:eastAsia="Meiryo UI" w:hAnsi="Meiryo UI"/>
                                    <w:sz w:val="22"/>
                                    <w:szCs w:val="24"/>
                                    <w:u w:val="single"/>
                                  </w:rPr>
                                </w:pPr>
                                <w:r w:rsidRPr="00066FD9">
                                  <w:rPr>
                                    <w:rFonts w:ascii="Meiryo UI" w:eastAsia="Meiryo UI" w:hAnsi="Meiryo UI" w:hint="eastAsia"/>
                                    <w:sz w:val="22"/>
                                    <w:szCs w:val="24"/>
                                    <w:highlight w:val="yellow"/>
                                  </w:rPr>
                                  <w:t>（地方税法施行令第四十三条の十五第六項及び第十一項）</w:t>
                                </w:r>
                              </w:p>
                            </w:txbxContent>
                          </wps:txbx>
                          <wps:bodyPr rot="0" vert="horz" wrap="square" lIns="74295" tIns="8890" rIns="74295" bIns="8890" anchor="t" anchorCtr="0" upright="1">
                            <a:noAutofit/>
                          </wps:bodyPr>
                        </wps:wsp>
                      </wpg:grpSp>
                      <wpg:grpSp>
                        <wpg:cNvPr id="2022" name="グループ化 2022"/>
                        <wpg:cNvGrpSpPr/>
                        <wpg:grpSpPr>
                          <a:xfrm>
                            <a:off x="127590" y="0"/>
                            <a:ext cx="4611370" cy="617191"/>
                            <a:chOff x="0" y="0"/>
                            <a:chExt cx="4611370" cy="617191"/>
                          </a:xfrm>
                        </wpg:grpSpPr>
                        <wps:wsp>
                          <wps:cNvPr id="2015" name="矢印: 五方向 2015"/>
                          <wps:cNvSpPr/>
                          <wps:spPr>
                            <a:xfrm>
                              <a:off x="0" y="31897"/>
                              <a:ext cx="4611370" cy="342394"/>
                            </a:xfrm>
                            <a:prstGeom prst="homePlate">
                              <a:avLst/>
                            </a:prstGeom>
                            <a:solidFill>
                              <a:sysClr val="window" lastClr="FFFFFF"/>
                            </a:solidFill>
                            <a:ln w="25400" cap="flat" cmpd="sng" algn="ctr">
                              <a:solidFill>
                                <a:srgbClr val="4F81BD">
                                  <a:shade val="50000"/>
                                </a:srgbClr>
                              </a:solidFill>
                              <a:prstDash val="solid"/>
                            </a:ln>
                            <a:effectLst/>
                          </wps:spPr>
                          <wps:txbx>
                            <w:txbxContent>
                              <w:p w:rsidR="009E1D41" w:rsidRDefault="009E1D41" w:rsidP="0032357F">
                                <w:pPr>
                                  <w:jc w:val="center"/>
                                </w:pPr>
                              </w:p>
                              <w:p w:rsidR="009E1D41" w:rsidRDefault="009E1D41" w:rsidP="0032357F">
                                <w:pPr>
                                  <w:jc w:val="center"/>
                                </w:pPr>
                              </w:p>
                              <w:p w:rsidR="009E1D41" w:rsidRDefault="009E1D41" w:rsidP="0032357F">
                                <w:pPr>
                                  <w:jc w:val="center"/>
                                </w:pPr>
                              </w:p>
                              <w:p w:rsidR="009E1D41" w:rsidRDefault="009E1D41" w:rsidP="00323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 name="テキスト ボックス 2017"/>
                          <wps:cNvSpPr txBox="1"/>
                          <wps:spPr>
                            <a:xfrm>
                              <a:off x="0" y="0"/>
                              <a:ext cx="3914365" cy="617191"/>
                            </a:xfrm>
                            <a:prstGeom prst="rect">
                              <a:avLst/>
                            </a:prstGeom>
                            <a:noFill/>
                            <a:ln w="6350">
                              <a:noFill/>
                            </a:ln>
                          </wps:spPr>
                          <wps:txbx>
                            <w:txbxContent>
                              <w:p w:rsidR="009E1D41" w:rsidRPr="00091CFD" w:rsidRDefault="009E1D41" w:rsidP="00681A33">
                                <w:pPr>
                                  <w:spacing w:line="400" w:lineRule="exact"/>
                                  <w:rPr>
                                    <w:rFonts w:ascii="Meiryo UI" w:eastAsia="Meiryo UI" w:hAnsi="Meiryo UI"/>
                                    <w:sz w:val="28"/>
                                  </w:rPr>
                                </w:pPr>
                                <w:r w:rsidRPr="00091CFD">
                                  <w:rPr>
                                    <w:rFonts w:ascii="Meiryo UI" w:eastAsia="Meiryo UI" w:hAnsi="Meiryo UI" w:hint="eastAsia"/>
                                    <w:sz w:val="28"/>
                                  </w:rPr>
                                  <w:t>免税軽油を使用しなくなった場合</w:t>
                                </w:r>
                              </w:p>
                              <w:p w:rsidR="009E1D41" w:rsidRPr="009D33C4" w:rsidRDefault="009E1D41" w:rsidP="00681A33">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023" o:spid="_x0000_s1133" style="position:absolute;left:0;text-align:left;margin-left:-2.3pt;margin-top:8.55pt;width:480pt;height:128.55pt;z-index:252086272;mso-width-relative:margin;mso-height-relative:margin" coordorigin="276" coordsize="60957,1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f4/AUAAB4TAAAOAAAAZHJzL2Uyb0RvYy54bWzsWMuO3EQU3SPxDyXvO+2yy0+lJ5rpno6Q&#10;hmREgrKusd1tC9tlyp7pHhCLTEsICRAQoSAUJKRsWCBElgmCr3EG+AxulV/9JC8BAjGLHpfrdc+t&#10;e06d7qvX5kmMzgKeRywdKPiKqqAg9ZgfpdOB8vbtcc9WUF7Q1KcxS4OBch7kyrW911+7OsvcQGMh&#10;i/2AI1gkzd1ZNlDCosjcfj/3wiCh+RWWBSl0ThhPaAFNPu37nM5g9STua6pq9meM+xlnXpDn8HZU&#10;dSp7cv3JJPCKm5NJHhQoHigQWyE/ufw8EZ/9vavUnXKahZFXh0FfIoqERils2i41ogVFpzzaWCqJ&#10;PM5yNimueCzps8kk8gKJAdBgdQ3Ndc5OM4ll6s6mWZsmSO1anl56We/G2TFHkT9QNFXTFZTSBE6p&#10;vHhULr4vFz+Xi68uP7mPZB+kapZNXZhxnWe3smNev5hWLYF+PuGJ+A+40Fwm+bxNcjAvkAcvTdUx&#10;LIwV5EEfNnXN0KzqGLwQzkrM0yzTgli6uV54uHW2pesYy9n9ZvO+iLENqW20sddosWnsAiu6Xhxr&#10;FzN2sE5IBWk7aINgCwDK2mtBQ3WKhDiOY7ddHWoDm6pZ50y3YJCMcSdqIFPe1Uv+avVyK6RZIMsw&#10;F6dfZ9B0mgRePnjw+3f3Ln956CL4X17ce/r4cXn3s/Lu1+XFxwjGyWzKuW3Z5G4OFbSzZpbT0OWQ&#10;2LoFxyYLB5JgktUkUDfjeXE9YAkSDwMF6JP6b4EGSGrSs6O8gFAgac04sX/O4sgfR3EsG+f5MObo&#10;jIJcgMr4bKagmOYFvBwoY/kn0MASK9PiFM3g7DRLhVP0KOjYJKYFPCYZMCtPpwqi8RQE0iu4jGVl&#10;dr6x6W3AvLSxKv+2bSyAjGgeVhHLVethcSrwBFICa9yzrMm6eDph/jkcJWeVJuaZN45gtSNAe0w5&#10;iCBAAWEvbsLHJGaAj9VPCgoZf2/bezEeag16FTQDUQXs755SHgCWN1KoQgcTIlRYNohhadDgyz0n&#10;yz3paTJkcBCgFRCdfBTji7h5nHCW3AH93xe7QhdNPdi7ynLdGBaV2MMN4gX7+3IYKG9Gi6P0VuaJ&#10;xUWeRB5vz+9QntWlU8AJ3GBN5VN3rXiqsWJmyvZPCzaJZGV1eYUaEQ1goVCev4GONqhDJd6ieNAB&#10;myOMayFrqYeKOXQ0oPPsiHnv5Chlw5Cm02CfczYLA+rDSWFZRiJyYLxgbQVDkBadzN5kPtwSFIDL&#10;7K3JPsFOpd7ExJpjipWgElsBJxbB0C9ZjLFt2lpdss0yDTsbFj+DwCkT7JWbVEXfvgCa1jSYF8CB&#10;Jgx5L7/vqM6hfWiTHtHMwx5RR6Pe/nhIeuYYW8ZIHw2HI/yBgIeJG0a+H6Rim8YjYPJ8mlq7lep2&#10;b12CJGqrOXx60orOLo3pr4YhJQhSugYJa0Q90Jze2LStHhkTo+dYqt1TsXPgmCpxyGi8CukoSoNX&#10;hyTEzzE0QxbDbmy7ZSyJCnCBcZQMFLvVOuqKWjxMfXm0BY3i6nkpFSL8LhVw3JASedCSfNUNI2q4&#10;mJ/MpcmxZF2LV2vy9yzlsogGV26tXLbttMJVd1TCVXU0MgQSXj02InSa8WgaglZVovMc0tG5mcrA&#10;SGOz7mXAnWkN+bc4N0mvF3RucJUZAmNnwRr+AqexbkGX4K+JLXA7FcHXjExtrTvntmMiHFrF+w5q&#10;IzZ/uYUBy926wN++fXj56SMXPf3py1/vP7n8/AswvRv6CZUoaudPrYuObac2tFtzphNNd6Q9bKF3&#10;hqSWvJAlwTE4COG6Nu4eYXDE61WibXiIJf+wS1SEPAruagZ5OeOyrFxkbOODUSUBIfWDypIYgs61&#10;vufV8E379AoupmN2XeYbzP7f2Py7jQ3Q0GrVbfFhefFDefGkXHyEysU35WJRXvwIbUFWSbolx9KZ&#10;neehba1XDWV1sKq6+I64KnO7KctfxKUI0pm6oUq2rNuVnXeX/Fq45e76L1X4xp35Txr37kqSdl7+&#10;CCPVq/7BSPzKs9yWo7qftfb+AAAA//8DAFBLAwQUAAYACAAAACEAdpo6KeEAAAAJAQAADwAAAGRy&#10;cy9kb3ducmV2LnhtbEyPQU+DQBCF7yb+h82YeGsXENqKLE3TqKfGxNak8TaFKZCys4TdAv33ric9&#10;vnkv732TrSfdioF62xhWEM4DEMSFKRuuFHwd3mYrENYhl9gaJgU3srDO7+8yTEsz8icNe1cJX8I2&#10;RQW1c10qpS1q0mjnpiP23tn0Gp2XfSXLHkdfrlsZBcFCamzYL9TY0bam4rK/agXvI46bp/B12F3O&#10;29v3Ifk47kJS6vFh2ryAcDS5vzD84nt0yD3TyVy5tKJVMIsXPunvyxCE95+TJAZxUhAt4whknsn/&#10;H+Q/AAAA//8DAFBLAQItABQABgAIAAAAIQC2gziS/gAAAOEBAAATAAAAAAAAAAAAAAAAAAAAAABb&#10;Q29udGVudF9UeXBlc10ueG1sUEsBAi0AFAAGAAgAAAAhADj9If/WAAAAlAEAAAsAAAAAAAAAAAAA&#10;AAAALwEAAF9yZWxzLy5yZWxzUEsBAi0AFAAGAAgAAAAhACCJ9/j8BQAAHhMAAA4AAAAAAAAAAAAA&#10;AAAALgIAAGRycy9lMm9Eb2MueG1sUEsBAi0AFAAGAAgAAAAhAHaaOinhAAAACQEAAA8AAAAAAAAA&#10;AAAAAAAAVggAAGRycy9kb3ducmV2LnhtbFBLBQYAAAAABAAEAPMAAABkCQAAAAA=&#10;">
                <v:group id="グループ化 165" o:spid="_x0000_s1134" style="position:absolute;left:276;top:1913;width:60957;height:15418" coordorigin=",1999" coordsize="60516,1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oundrect id="四角形: 角を丸くする 69" o:spid="_x0000_s1135" style="position:absolute;top:1999;width:60483;height:13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qhwgAAANsAAAAPAAAAZHJzL2Rvd25yZXYueG1sRI9Pi8Iw&#10;FMTvgt8hPMGLrGk9iNs1iuwiiPTin4u3R/O2CTYvpYna/fYbQfA4zMxvmOW6d424UxesZwX5NANB&#10;XHltuVZwPm0/FiBCRNbYeCYFfxRgvRoOllho/+AD3Y+xFgnCoUAFJsa2kDJUhhyGqW+Jk/frO4cx&#10;ya6WusNHgrtGzrJsLh1aTgsGW/o2VF2PN6fgYi7hx5aTfYV2vw05lYsmL5Uaj/rNF4hIfXyHX+2d&#10;VjD/hOeX9APk6h8AAP//AwBQSwECLQAUAAYACAAAACEA2+H2y+4AAACFAQAAEwAAAAAAAAAAAAAA&#10;AAAAAAAAW0NvbnRlbnRfVHlwZXNdLnhtbFBLAQItABQABgAIAAAAIQBa9CxbvwAAABUBAAALAAAA&#10;AAAAAAAAAAAAAB8BAABfcmVscy8ucmVsc1BLAQItABQABgAIAAAAIQCzuPqhwgAAANsAAAAPAAAA&#10;AAAAAAAAAAAAAAcCAABkcnMvZG93bnJldi54bWxQSwUGAAAAAAMAAwC3AAAA9gIAAAAA&#10;" fillcolor="window" strokecolor="windowText" strokeweight="1pt"/>
                  <v:shape id="Text Box 115" o:spid="_x0000_s1136" type="#_x0000_t202" style="position:absolute;left:41;top:4612;width:60475;height:1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gxAAAANsAAAAPAAAAZHJzL2Rvd25yZXYueG1sRI9Pa8JA&#10;FMTvBb/D8oTe6saCQaKrRMEqXvyLeHxmn0kw+zZkt5r203eFgsdhZn7DjKetqcSdGldaVtDvRSCI&#10;M6tLzhUcD4uPIQjnkTVWlknBDzmYTjpvY0y0ffCO7nufiwBhl6CCwvs6kdJlBRl0PVsTB+9qG4M+&#10;yCaXusFHgJtKfkZRLA2WHBYKrGleUHbbfxsFv6VLl9vNzF9mg/NXtF3H7pTGSr1323QEwlPrX+H/&#10;9korGMbw/BJ+gJz8AQAA//8DAFBLAQItABQABgAIAAAAIQDb4fbL7gAAAIUBAAATAAAAAAAAAAAA&#10;AAAAAAAAAABbQ29udGVudF9UeXBlc10ueG1sUEsBAi0AFAAGAAgAAAAhAFr0LFu/AAAAFQEAAAsA&#10;AAAAAAAAAAAAAAAAHwEAAF9yZWxzLy5yZWxzUEsBAi0AFAAGAAgAAAAhAJ6avaDEAAAA2wAAAA8A&#10;AAAAAAAAAAAAAAAABwIAAGRycy9kb3ducmV2LnhtbFBLBQYAAAAAAwADALcAAAD4AgAAAAA=&#10;" filled="f" stroked="f">
                    <v:textbox inset="5.85pt,.7pt,5.85pt,.7pt">
                      <w:txbxContent>
                        <w:p w:rsidR="009E1D41" w:rsidRPr="004B62DC" w:rsidRDefault="009E1D41" w:rsidP="001B0D0E">
                          <w:pPr>
                            <w:spacing w:line="400" w:lineRule="exact"/>
                            <w:ind w:firstLineChars="100" w:firstLine="240"/>
                            <w:rPr>
                              <w:rFonts w:ascii="Meiryo UI" w:eastAsia="Meiryo UI" w:hAnsi="Meiryo UI"/>
                              <w:sz w:val="24"/>
                              <w:szCs w:val="24"/>
                            </w:rPr>
                          </w:pPr>
                          <w:r>
                            <w:rPr>
                              <w:rFonts w:ascii="Meiryo UI" w:eastAsia="Meiryo UI" w:hAnsi="Meiryo UI" w:hint="eastAsia"/>
                              <w:sz w:val="24"/>
                              <w:szCs w:val="24"/>
                            </w:rPr>
                            <w:t>免税登録をした船舶</w:t>
                          </w:r>
                          <w:r w:rsidRPr="00FD5ECB">
                            <w:rPr>
                              <w:rFonts w:ascii="Meiryo UI" w:eastAsia="Meiryo UI" w:hAnsi="Meiryo UI" w:hint="eastAsia"/>
                              <w:sz w:val="24"/>
                              <w:szCs w:val="24"/>
                            </w:rPr>
                            <w:t>の滅失等の理由により、</w:t>
                          </w:r>
                          <w:r w:rsidRPr="00514B39">
                            <w:rPr>
                              <w:rFonts w:ascii="Meiryo UI" w:eastAsia="Meiryo UI" w:hAnsi="Meiryo UI" w:hint="eastAsia"/>
                              <w:sz w:val="24"/>
                              <w:szCs w:val="24"/>
                            </w:rPr>
                            <w:t>免税軽油を免税用途に使用しなくなった場合には</w:t>
                          </w:r>
                          <w:r w:rsidRPr="004C7583">
                            <w:rPr>
                              <w:rFonts w:ascii="Meiryo UI" w:eastAsia="Meiryo UI" w:hAnsi="Meiryo UI" w:hint="eastAsia"/>
                              <w:sz w:val="24"/>
                              <w:szCs w:val="24"/>
                            </w:rPr>
                            <w:t>、</w:t>
                          </w:r>
                          <w:r w:rsidRPr="00764E9A">
                            <w:rPr>
                              <w:rFonts w:ascii="Meiryo UI" w:eastAsia="Meiryo UI" w:hAnsi="Meiryo UI" w:hint="eastAsia"/>
                              <w:sz w:val="24"/>
                              <w:szCs w:val="24"/>
                            </w:rPr>
                            <w:t>遅滞なく、「免税軽油使用者証・免税証返納書」に、期間中における</w:t>
                          </w:r>
                          <w:r w:rsidRPr="00764E9A">
                            <w:rPr>
                              <w:rFonts w:ascii="Meiryo UI" w:eastAsia="Meiryo UI" w:hAnsi="Meiryo UI" w:hint="eastAsia"/>
                              <w:sz w:val="24"/>
                            </w:rPr>
                            <w:t>免税軽油使用実績表、</w:t>
                          </w:r>
                          <w:r w:rsidRPr="00764E9A">
                            <w:rPr>
                              <w:rFonts w:ascii="Meiryo UI" w:eastAsia="Meiryo UI" w:hAnsi="Meiryo UI" w:hint="eastAsia"/>
                              <w:sz w:val="24"/>
                              <w:szCs w:val="24"/>
                            </w:rPr>
                            <w:t>納品書又は請求書を添付して、免税軽油使用者証及び免税証を返納してください。</w:t>
                          </w:r>
                          <w:r w:rsidRPr="00423719">
                            <w:rPr>
                              <w:rFonts w:ascii="Meiryo UI" w:eastAsia="Meiryo UI" w:hAnsi="Meiryo UI" w:hint="eastAsia"/>
                              <w:sz w:val="24"/>
                              <w:szCs w:val="24"/>
                            </w:rPr>
                            <w:t>（P</w:t>
                          </w:r>
                          <w:r>
                            <w:rPr>
                              <w:rFonts w:ascii="Meiryo UI" w:eastAsia="Meiryo UI" w:hAnsi="Meiryo UI" w:hint="eastAsia"/>
                              <w:sz w:val="24"/>
                              <w:szCs w:val="24"/>
                            </w:rPr>
                            <w:t>28</w:t>
                          </w:r>
                          <w:r w:rsidRPr="00423719">
                            <w:rPr>
                              <w:rFonts w:ascii="Meiryo UI" w:eastAsia="Meiryo UI" w:hAnsi="Meiryo UI" w:hint="eastAsia"/>
                              <w:sz w:val="24"/>
                              <w:szCs w:val="24"/>
                            </w:rPr>
                            <w:t>参照）</w:t>
                          </w:r>
                        </w:p>
                        <w:p w:rsidR="009E1D41" w:rsidRPr="00681A33" w:rsidRDefault="009E1D41" w:rsidP="00681A33">
                          <w:pPr>
                            <w:spacing w:line="400" w:lineRule="exact"/>
                            <w:ind w:firstLineChars="100" w:firstLine="220"/>
                            <w:jc w:val="right"/>
                            <w:rPr>
                              <w:rFonts w:ascii="Meiryo UI" w:eastAsia="Meiryo UI" w:hAnsi="Meiryo UI"/>
                              <w:sz w:val="22"/>
                              <w:szCs w:val="24"/>
                              <w:u w:val="single"/>
                            </w:rPr>
                          </w:pPr>
                          <w:r w:rsidRPr="00066FD9">
                            <w:rPr>
                              <w:rFonts w:ascii="Meiryo UI" w:eastAsia="Meiryo UI" w:hAnsi="Meiryo UI" w:hint="eastAsia"/>
                              <w:sz w:val="22"/>
                              <w:szCs w:val="24"/>
                              <w:highlight w:val="yellow"/>
                            </w:rPr>
                            <w:t>（地方税法施行令第四十三条の十五第六項及び第十一項）</w:t>
                          </w:r>
                        </w:p>
                      </w:txbxContent>
                    </v:textbox>
                  </v:shape>
                </v:group>
                <v:group id="グループ化 2022" o:spid="_x0000_s1137" style="position:absolute;left:1275;width:46114;height:6171" coordsize="46113,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矢印: 五方向 2015" o:spid="_x0000_s1138" type="#_x0000_t15" style="position:absolute;top:318;width:46113;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DwwAAAN0AAAAPAAAAZHJzL2Rvd25yZXYueG1sRI/BasMw&#10;EETvgf6D2EJuiRxDQnEjm9Q0kEsPdfMBi7S1Ra2Va8mO8/dVodDjMDNvmGO1uF7MNAbrWcFum4Eg&#10;1t5YbhVcP86bJxAhIhvsPZOCOwWoyofVEQvjb/xOcxNbkSAcClTQxTgUUgbdkcOw9QNx8j796DAm&#10;ObbSjHhLcNfLPMsO0qHltNDhQHVH+quZnIK3V92cuOHJHqKuz9+W+hdPSq0fl9MziEhL/A//tS9G&#10;QZ7t9vD7Jj0BWf4AAAD//wMAUEsBAi0AFAAGAAgAAAAhANvh9svuAAAAhQEAABMAAAAAAAAAAAAA&#10;AAAAAAAAAFtDb250ZW50X1R5cGVzXS54bWxQSwECLQAUAAYACAAAACEAWvQsW78AAAAVAQAACwAA&#10;AAAAAAAAAAAAAAAfAQAAX3JlbHMvLnJlbHNQSwECLQAUAAYACAAAACEAslwig8MAAADdAAAADwAA&#10;AAAAAAAAAAAAAAAHAgAAZHJzL2Rvd25yZXYueG1sUEsFBgAAAAADAAMAtwAAAPcCAAAAAA==&#10;" adj="20798" fillcolor="window" strokecolor="#385d8a" strokeweight="2pt">
                    <v:textbox>
                      <w:txbxContent>
                        <w:p w:rsidR="009E1D41" w:rsidRDefault="009E1D41" w:rsidP="0032357F">
                          <w:pPr>
                            <w:jc w:val="center"/>
                          </w:pPr>
                        </w:p>
                        <w:p w:rsidR="009E1D41" w:rsidRDefault="009E1D41" w:rsidP="0032357F">
                          <w:pPr>
                            <w:jc w:val="center"/>
                          </w:pPr>
                        </w:p>
                        <w:p w:rsidR="009E1D41" w:rsidRDefault="009E1D41" w:rsidP="0032357F">
                          <w:pPr>
                            <w:jc w:val="center"/>
                          </w:pPr>
                        </w:p>
                        <w:p w:rsidR="009E1D41" w:rsidRDefault="009E1D41" w:rsidP="0032357F">
                          <w:pPr>
                            <w:jc w:val="center"/>
                          </w:pPr>
                        </w:p>
                      </w:txbxContent>
                    </v:textbox>
                  </v:shape>
                  <v:shape id="テキスト ボックス 2017" o:spid="_x0000_s1139" type="#_x0000_t202" style="position:absolute;width:39143;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UOxgAAAN0AAAAPAAAAZHJzL2Rvd25yZXYueG1sRI9Pi8Iw&#10;FMTvgt8hPMGbphZ0pRpFCrKL6ME/l729bZ5tsXnpNlmtfnojLHgcZuY3zHzZmkpcqXGlZQWjYQSC&#10;OLO65FzB6bgeTEE4j6yxskwK7uRgueh25phoe+M9XQ8+FwHCLkEFhfd1IqXLCjLohrYmDt7ZNgZ9&#10;kE0udYO3ADeVjKNoIg2WHBYKrCktKLsc/oyCTbre4f4nNtNHlX5uz6v69/Q9Vqrfa1czEJ5a/w7/&#10;t7+0gjgafcDrTXgCcvEEAAD//wMAUEsBAi0AFAAGAAgAAAAhANvh9svuAAAAhQEAABMAAAAAAAAA&#10;AAAAAAAAAAAAAFtDb250ZW50X1R5cGVzXS54bWxQSwECLQAUAAYACAAAACEAWvQsW78AAAAVAQAA&#10;CwAAAAAAAAAAAAAAAAAfAQAAX3JlbHMvLnJlbHNQSwECLQAUAAYACAAAACEAqBElDsYAAADdAAAA&#10;DwAAAAAAAAAAAAAAAAAHAgAAZHJzL2Rvd25yZXYueG1sUEsFBgAAAAADAAMAtwAAAPoCAAAAAA==&#10;" filled="f" stroked="f" strokeweight=".5pt">
                    <v:textbox>
                      <w:txbxContent>
                        <w:p w:rsidR="009E1D41" w:rsidRPr="00091CFD" w:rsidRDefault="009E1D41" w:rsidP="00681A33">
                          <w:pPr>
                            <w:spacing w:line="400" w:lineRule="exact"/>
                            <w:rPr>
                              <w:rFonts w:ascii="Meiryo UI" w:eastAsia="Meiryo UI" w:hAnsi="Meiryo UI"/>
                              <w:sz w:val="28"/>
                            </w:rPr>
                          </w:pPr>
                          <w:r w:rsidRPr="00091CFD">
                            <w:rPr>
                              <w:rFonts w:ascii="Meiryo UI" w:eastAsia="Meiryo UI" w:hAnsi="Meiryo UI" w:hint="eastAsia"/>
                              <w:sz w:val="28"/>
                            </w:rPr>
                            <w:t>免税軽油を使用しなくなった場合</w:t>
                          </w:r>
                        </w:p>
                        <w:p w:rsidR="009E1D41" w:rsidRPr="009D33C4" w:rsidRDefault="009E1D41" w:rsidP="00681A33">
                          <w:pPr>
                            <w:rPr>
                              <w:rFonts w:ascii="Meiryo UI" w:eastAsia="Meiryo UI" w:hAnsi="Meiryo UI"/>
                              <w:sz w:val="28"/>
                            </w:rPr>
                          </w:pPr>
                        </w:p>
                      </w:txbxContent>
                    </v:textbox>
                  </v:shape>
                </v:group>
              </v:group>
            </w:pict>
          </mc:Fallback>
        </mc:AlternateContent>
      </w: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681A33" w:rsidRDefault="00681A33" w:rsidP="00501E23">
      <w:pPr>
        <w:rPr>
          <w:rFonts w:ascii="HGS創英ﾌﾟﾚｾﾞﾝｽEB" w:eastAsia="HGS創英ﾌﾟﾚｾﾞﾝｽEB"/>
        </w:rPr>
      </w:pPr>
    </w:p>
    <w:p w:rsidR="00BD3C81" w:rsidRDefault="00BD3C81" w:rsidP="00501E23">
      <w:pPr>
        <w:rPr>
          <w:rFonts w:ascii="HGS創英ﾌﾟﾚｾﾞﾝｽEB" w:eastAsia="HGS創英ﾌﾟﾚｾﾞﾝｽEB"/>
        </w:rPr>
      </w:pPr>
    </w:p>
    <w:p w:rsidR="00BD3C81" w:rsidRDefault="00BD3C81" w:rsidP="00501E23">
      <w:pPr>
        <w:rPr>
          <w:rFonts w:ascii="HGS創英ﾌﾟﾚｾﾞﾝｽEB" w:eastAsia="HGS創英ﾌﾟﾚｾﾞﾝｽEB"/>
        </w:rPr>
      </w:pPr>
    </w:p>
    <w:p w:rsidR="00681A33" w:rsidRDefault="00681A33" w:rsidP="00501E23">
      <w:pPr>
        <w:rPr>
          <w:rFonts w:ascii="HGS創英ﾌﾟﾚｾﾞﾝｽEB" w:eastAsia="HGS創英ﾌﾟﾚｾﾞﾝｽEB"/>
        </w:rPr>
      </w:pPr>
      <w:r w:rsidRPr="00501E23">
        <w:rPr>
          <w:rFonts w:ascii="HGS創英ﾌﾟﾚｾﾞﾝｽEB" w:eastAsia="HGS創英ﾌﾟﾚｾﾞﾝｽEB"/>
          <w:noProof/>
        </w:rPr>
        <mc:AlternateContent>
          <mc:Choice Requires="wpg">
            <w:drawing>
              <wp:anchor distT="0" distB="0" distL="114300" distR="114300" simplePos="0" relativeHeight="251755520" behindDoc="0" locked="0" layoutInCell="1" allowOverlap="1" wp14:anchorId="1C353207" wp14:editId="3FCCEFCA">
                <wp:simplePos x="0" y="0"/>
                <wp:positionH relativeFrom="margin">
                  <wp:posOffset>-28575</wp:posOffset>
                </wp:positionH>
                <wp:positionV relativeFrom="paragraph">
                  <wp:posOffset>64297</wp:posOffset>
                </wp:positionV>
                <wp:extent cx="6102985" cy="2034115"/>
                <wp:effectExtent l="0" t="0" r="12065" b="23495"/>
                <wp:wrapNone/>
                <wp:docPr id="154" name="グループ化 154"/>
                <wp:cNvGraphicFramePr/>
                <a:graphic xmlns:a="http://schemas.openxmlformats.org/drawingml/2006/main">
                  <a:graphicData uri="http://schemas.microsoft.com/office/word/2010/wordprocessingGroup">
                    <wpg:wgp>
                      <wpg:cNvGrpSpPr/>
                      <wpg:grpSpPr>
                        <a:xfrm>
                          <a:off x="0" y="0"/>
                          <a:ext cx="6102985" cy="2034115"/>
                          <a:chOff x="-9525" y="17253"/>
                          <a:chExt cx="6102985" cy="1849827"/>
                        </a:xfrm>
                      </wpg:grpSpPr>
                      <wpg:grpSp>
                        <wpg:cNvPr id="153" name="グループ化 153"/>
                        <wpg:cNvGrpSpPr/>
                        <wpg:grpSpPr>
                          <a:xfrm>
                            <a:off x="-9525" y="181155"/>
                            <a:ext cx="6102985" cy="1685925"/>
                            <a:chOff x="-9525" y="0"/>
                            <a:chExt cx="6102985" cy="1685925"/>
                          </a:xfrm>
                        </wpg:grpSpPr>
                        <wps:wsp>
                          <wps:cNvPr id="74" name="四角形: 角を丸くする 74"/>
                          <wps:cNvSpPr/>
                          <wps:spPr>
                            <a:xfrm>
                              <a:off x="0" y="0"/>
                              <a:ext cx="6093460" cy="168592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118"/>
                          <wps:cNvSpPr txBox="1">
                            <a:spLocks noChangeArrowheads="1"/>
                          </wps:cNvSpPr>
                          <wps:spPr bwMode="auto">
                            <a:xfrm>
                              <a:off x="-9525" y="178882"/>
                              <a:ext cx="6079530" cy="1507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FD5ECB" w:rsidRDefault="009E1D41" w:rsidP="004B62DC">
                                <w:pPr>
                                  <w:spacing w:line="400" w:lineRule="exact"/>
                                  <w:rPr>
                                    <w:rFonts w:ascii="Meiryo UI" w:eastAsia="Meiryo UI" w:hAnsi="Meiryo UI"/>
                                    <w:sz w:val="24"/>
                                    <w:u w:val="single"/>
                                  </w:rPr>
                                </w:pPr>
                                <w:r>
                                  <w:rPr>
                                    <w:rFonts w:ascii="Meiryo UI" w:eastAsia="Meiryo UI" w:hAnsi="Meiryo UI" w:hint="eastAsia"/>
                                    <w:sz w:val="24"/>
                                  </w:rPr>
                                  <w:t xml:space="preserve">　</w:t>
                                </w:r>
                                <w:r w:rsidRPr="00514B39">
                                  <w:rPr>
                                    <w:rFonts w:ascii="Meiryo UI" w:eastAsia="Meiryo UI" w:hAnsi="Meiryo UI" w:hint="eastAsia"/>
                                    <w:sz w:val="24"/>
                                  </w:rPr>
                                  <w:t>免税軽油使用者証若しくは免税証を紛失した場合は</w:t>
                                </w:r>
                                <w:r w:rsidRPr="004C7583">
                                  <w:rPr>
                                    <w:rFonts w:ascii="Meiryo UI" w:eastAsia="Meiryo UI" w:hAnsi="Meiryo UI" w:hint="eastAsia"/>
                                    <w:sz w:val="24"/>
                                  </w:rPr>
                                  <w:t>、</w:t>
                                </w:r>
                                <w:r w:rsidRPr="00764E9A">
                                  <w:rPr>
                                    <w:rFonts w:ascii="Meiryo UI" w:eastAsia="Meiryo UI" w:hAnsi="Meiryo UI" w:hint="eastAsia"/>
                                    <w:sz w:val="24"/>
                                  </w:rPr>
                                  <w:t>直ちに「免税軽油使用者証・免税証紛失申告書」にその事実を証する書類（警察署の遺失届出受理番号が記載された書面等）を添付して、申告してください。</w:t>
                                </w:r>
                              </w:p>
                              <w:p w:rsidR="009E1D41" w:rsidRPr="006F478B" w:rsidRDefault="009E1D41" w:rsidP="00501E23">
                                <w:pPr>
                                  <w:spacing w:line="400" w:lineRule="exact"/>
                                  <w:rPr>
                                    <w:rFonts w:ascii="Meiryo UI" w:eastAsia="Meiryo UI" w:hAnsi="Meiryo UI"/>
                                    <w:sz w:val="24"/>
                                  </w:rPr>
                                </w:pPr>
                                <w:r w:rsidRPr="00FD5ECB">
                                  <w:rPr>
                                    <w:rFonts w:ascii="Meiryo UI" w:eastAsia="Meiryo UI" w:hAnsi="Meiryo UI" w:hint="eastAsia"/>
                                    <w:sz w:val="24"/>
                                  </w:rPr>
                                  <w:t xml:space="preserve">　なお、免税軽油使用者証の紛失の場合には、</w:t>
                                </w:r>
                                <w:r w:rsidRPr="00763163">
                                  <w:rPr>
                                    <w:rFonts w:ascii="Meiryo UI" w:eastAsia="Meiryo UI" w:hAnsi="Meiryo UI" w:hint="eastAsia"/>
                                    <w:sz w:val="24"/>
                                    <w:szCs w:val="24"/>
                                  </w:rPr>
                                  <w:t>期間中における</w:t>
                                </w:r>
                                <w:r w:rsidRPr="00763163">
                                  <w:rPr>
                                    <w:rFonts w:ascii="Meiryo UI" w:eastAsia="Meiryo UI" w:hAnsi="Meiryo UI" w:hint="eastAsia"/>
                                    <w:sz w:val="24"/>
                                  </w:rPr>
                                  <w:t>免税軽油使用実績表、</w:t>
                                </w:r>
                                <w:r w:rsidRPr="00763163">
                                  <w:rPr>
                                    <w:rFonts w:ascii="Meiryo UI" w:eastAsia="Meiryo UI" w:hAnsi="Meiryo UI" w:hint="eastAsia"/>
                                    <w:sz w:val="24"/>
                                    <w:szCs w:val="24"/>
                                  </w:rPr>
                                  <w:t>納品書又は請求書を</w:t>
                                </w:r>
                                <w:r w:rsidRPr="00FD5ECB">
                                  <w:rPr>
                                    <w:rFonts w:ascii="Meiryo UI" w:eastAsia="Meiryo UI" w:hAnsi="Meiryo UI" w:hint="eastAsia"/>
                                    <w:sz w:val="24"/>
                                  </w:rPr>
                                  <w:t xml:space="preserve">添付して免税証を返納してください。　</w:t>
                                </w:r>
                                <w:r w:rsidRPr="006F478B">
                                  <w:rPr>
                                    <w:rFonts w:ascii="Meiryo UI" w:eastAsia="Meiryo UI" w:hAnsi="Meiryo UI" w:hint="eastAsia"/>
                                    <w:sz w:val="24"/>
                                  </w:rPr>
                                  <w:t xml:space="preserve">免税証の紛失の場合には、併せて、免税軽油使用者証を提出してください。 </w:t>
                                </w:r>
                              </w:p>
                            </w:txbxContent>
                          </wps:txbx>
                          <wps:bodyPr rot="0" vert="horz" wrap="square" lIns="74295" tIns="8890" rIns="74295" bIns="8890" anchor="t" anchorCtr="0" upright="1">
                            <a:noAutofit/>
                          </wps:bodyPr>
                        </wps:wsp>
                      </wpg:grpSp>
                      <wpg:grpSp>
                        <wpg:cNvPr id="148" name="グループ化 148"/>
                        <wpg:cNvGrpSpPr/>
                        <wpg:grpSpPr>
                          <a:xfrm>
                            <a:off x="8626" y="17253"/>
                            <a:ext cx="4658624" cy="525962"/>
                            <a:chOff x="0" y="17253"/>
                            <a:chExt cx="4658624" cy="525962"/>
                          </a:xfrm>
                        </wpg:grpSpPr>
                        <wps:wsp>
                          <wps:cNvPr id="75" name="矢印: 五方向 75"/>
                          <wps:cNvSpPr/>
                          <wps:spPr>
                            <a:xfrm>
                              <a:off x="17253" y="17253"/>
                              <a:ext cx="4641371" cy="314325"/>
                            </a:xfrm>
                            <a:prstGeom prst="homePlate">
                              <a:avLst/>
                            </a:prstGeom>
                            <a:solidFill>
                              <a:sysClr val="window" lastClr="FFFFFF"/>
                            </a:solidFill>
                            <a:ln w="25400" cap="flat" cmpd="sng" algn="ctr">
                              <a:solidFill>
                                <a:srgbClr val="4F81BD">
                                  <a:shade val="50000"/>
                                </a:srgbClr>
                              </a:solidFill>
                              <a:prstDash val="solid"/>
                            </a:ln>
                            <a:effectLst/>
                          </wps:spPr>
                          <wps:txb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テキスト ボックス 78"/>
                          <wps:cNvSpPr txBox="1"/>
                          <wps:spPr>
                            <a:xfrm>
                              <a:off x="0" y="19340"/>
                              <a:ext cx="3985403" cy="523875"/>
                            </a:xfrm>
                            <a:prstGeom prst="rect">
                              <a:avLst/>
                            </a:prstGeom>
                            <a:noFill/>
                            <a:ln w="6350">
                              <a:noFill/>
                            </a:ln>
                          </wps:spPr>
                          <wps:txbx>
                            <w:txbxContent>
                              <w:p w:rsidR="009E1D41" w:rsidRPr="00091CFD" w:rsidRDefault="009E1D41" w:rsidP="00501E23">
                                <w:pPr>
                                  <w:spacing w:line="400" w:lineRule="exact"/>
                                  <w:rPr>
                                    <w:rFonts w:ascii="Meiryo UI" w:eastAsia="Meiryo UI" w:hAnsi="Meiryo UI"/>
                                    <w:sz w:val="28"/>
                                  </w:rPr>
                                </w:pPr>
                                <w:r w:rsidRPr="00091CFD">
                                  <w:rPr>
                                    <w:rFonts w:ascii="Meiryo UI" w:eastAsia="Meiryo UI" w:hAnsi="Meiryo UI" w:hint="eastAsia"/>
                                    <w:sz w:val="28"/>
                                  </w:rPr>
                                  <w:t>免税軽油使用者証若しくは免税証を紛失した場合</w:t>
                                </w:r>
                              </w:p>
                              <w:p w:rsidR="009E1D41" w:rsidRPr="00091CFD" w:rsidRDefault="009E1D41" w:rsidP="00501E23">
                                <w:pPr>
                                  <w:spacing w:line="400" w:lineRule="exact"/>
                                  <w:rPr>
                                    <w:rFonts w:ascii="Meiryo UI" w:eastAsia="Meiryo UI" w:hAnsi="Meiryo UI"/>
                                    <w:sz w:val="28"/>
                                  </w:rPr>
                                </w:pPr>
                              </w:p>
                              <w:p w:rsidR="009E1D41" w:rsidRPr="009D33C4" w:rsidRDefault="009E1D41" w:rsidP="00501E23">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353207" id="グループ化 154" o:spid="_x0000_s1140" style="position:absolute;left:0;text-align:left;margin-left:-2.25pt;margin-top:5.05pt;width:480.55pt;height:160.15pt;z-index:251755520;mso-position-horizontal-relative:margin;mso-width-relative:margin;mso-height-relative:margin" coordorigin="-95,172" coordsize="61029,1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PT6QUAAB8TAAAOAAAAZHJzL2Uyb0RvYy54bWzsWF2P20QUfUfiP4z8nsZ2xp9qttpNNhXS&#10;0q5oUZ9nbSe2sD1mxrvJgnjoRkJIgIAKFaEiIfWFB4ToY4vg17gL/AzuzPgjm2xKPwQIRB4Sj2c8&#10;c8+de84c5+q1RZaik4jxhOZDzbiiayjKAxom+WyovX170nM1xEuShySleTTUTiOuXdt5/bWr88KP&#10;TBrTNIwYgkly7s+LoRaXZeH3+zyIo4zwK7SIcuicUpaREpps1g8ZmcPsWdo3dd3uzykLC0aDiHO4&#10;O1ad2o6cfzqNgvLmdMqjEqVDDWIr5TeT30fiu79zlfgzRoo4CeowyEtEkZEkh0XbqcakJOiYJRtT&#10;ZUnAKKfT8kpAsz6dTpMgkhgAjaGvobnO6HEhscz8+axo0wSpXcvTS08b3Dg5ZCgJYe8srKGcZLBJ&#10;1dmjavl9tfy5Wn51/sl9JLogUfNi5sP466y4VRyy+sZMtQT2xZRl4hdQoYVM8Wmb4mhRogBu2oZu&#10;eq6loQD6TH2ADcNSmxDEsFPiuZ5nmTAA+g3HtAZN7/5lMxgu9lzTEWP6TQB9EWcbVtto42/xDrbj&#10;lau+IN6VuF1AVcO6FLhhu5YHIGX1XQK8rssgvhx09/RW0MAm3hUMf7WCuRWTIpJ1yEUB1Al02no5&#10;f/Dg9+/unf/y0EfwW53de/r4cXX3s+ru19XZxwjGyVqRz7aVw30ORfTcZaN7A2wDgUXZrGSvxU/8&#10;gvHyekQzJC6GGlAnD98C/ktakpMDXqoiacaJpTlNk3CSpKlsnPJRytAJAakAhQnpXEMp4SXcHGoT&#10;+anr7MJjaY7mEJPp6CI8Aho2TUkJl1kBrOL5TEMknYE4BiWTsVx4mm8sehsqZmVhXX4uW1gAGRMe&#10;q4jlrPWwNBd4Iil/Ne550SRcXB3R8BR2kVGlh7wIJgnMdgBoDwkDAQQoIOrlTfiaphTw0fpKQzFl&#10;7112X4yHMoNeDc1BUAH7u8eERYDljRwK0DMwFgosG9hyTGiw1Z6j1Z78OBtR2AgDjo8ikJdifJk2&#10;l1NGszug/btiVegieQBrqyzXjVGphB5OjyDa3ZXDQHULUh7kt4pATC7yJPJ4e3GHsKIunRJ24AZt&#10;ip74a8Wjxoonc7p7XNJpIiuryytokWgAAYXm/A1MdL1GyUTxoD26QIbhrrEOlQvoaEDz4oAG73CU&#10;01FM8lm0yxidxxEJYacMWUYiciC7IKyCIfiKjuZv0hCOCALAZfbWRH9FBB3XdU0xFZRio92641kD&#10;2C1JY0t3dCyV9hk0/hMG51TQVy6iqr69AXPWPFiUQIImDHkov+/p3r677+IeNu39HtbH497uZIR7&#10;9sRwrPFgPBqNjQ8EPgP7cRKGUS6WaQyCgZ9PT2uroo721iJIpraiw2ZHrepsE5n+xTDkWQcpXYNk&#10;mFjfM73exHadHp5gq+c5utvTDW/Ps3Xs4fHkIqSDJI9eHZJQP3lii3C2Y9uuY1lSggVMk2youa3Y&#10;EV8U434eyq0tSZKq65VUiPC7VMB2Q0rkRkv2qdNFFHG5OFpIh9MdRGv692fS5WDTA0eipMt1vVa5&#10;6g6lXKqj0SHQcHXZqNBxwZJZDGKlVOc5tKMzMsq7SE+zYWMwOOwttg26IH0vaGNc27TX3VfDX2xb&#10;0A3nvuAvuDTPrgneehhIzTbjtuXhlvsd3EZx/noLA7uqcvfbtw/PP33ko6c/ffnr/Sfnn3+BHGnP&#10;VlRQprI5RRuz2bpd5VXXwHd5w8bAgbNM5G1g4IHyfi30DfcS0yw6BBshXNfGASRczibZNozEionY&#10;JixCIgV/TQu/nHtZVS88cY29sQyYxySMlC+xBKXlgQLqoIZL0l5QilewMh272/1aY/f/7ubf7W6c&#10;TuCWH1ZnP1RnT6rlR6haflMtl9XZj9BGMKamZ21ZOrfzbNrWegVvF/U7V0PZAbylYh1eEZXUDVyl&#10;B9spy17EqQjS2QNLl2xZtyxbzy+7AfkfrvCNc/OfdO/dkSQ9vfwXRqpX/Y+R+JtntS1Hdf9r7fwB&#10;AAD//wMAUEsDBBQABgAIAAAAIQCoCCpw4AAAAAkBAAAPAAAAZHJzL2Rvd25yZXYueG1sTI9BS8NA&#10;EIXvgv9hGcFbuxvTBI3ZlFLUUxFsBfE2TaZJaHY2ZLdJ+u9dT3p88x7vfZOvZ9OJkQbXWtYQLRUI&#10;4tJWLdcaPg+vi0cQziNX2FkmDVdysC5ub3LMKjvxB417X4tQwi5DDY33fSalKxsy6Ja2Jw7eyQ4G&#10;fZBDLasBp1BuOvmgVCoNthwWGuxp21B53l+MhrcJp00cvYy782l7/T4k71+7iLS+v5s3zyA8zf4v&#10;DL/4AR2KwHS0F66c6DQsVklIhruKQAT/KUlTEEcNcaxWIItc/v+g+AEAAP//AwBQSwECLQAUAAYA&#10;CAAAACEAtoM4kv4AAADhAQAAEwAAAAAAAAAAAAAAAAAAAAAAW0NvbnRlbnRfVHlwZXNdLnhtbFBL&#10;AQItABQABgAIAAAAIQA4/SH/1gAAAJQBAAALAAAAAAAAAAAAAAAAAC8BAABfcmVscy8ucmVsc1BL&#10;AQItABQABgAIAAAAIQBgxYPT6QUAAB8TAAAOAAAAAAAAAAAAAAAAAC4CAABkcnMvZTJvRG9jLnht&#10;bFBLAQItABQABgAIAAAAIQCoCCpw4AAAAAkBAAAPAAAAAAAAAAAAAAAAAEMIAABkcnMvZG93bnJl&#10;di54bWxQSwUGAAAAAAQABADzAAAAUAkAAAAA&#10;">
                <v:group id="グループ化 153" o:spid="_x0000_s1141" style="position:absolute;left:-95;top:1811;width:61029;height:16859" coordorigin="-95" coordsize="61029,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oundrect id="四角形: 角を丸くする 74" o:spid="_x0000_s1142" style="position:absolute;width:60934;height:16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PiwwAAANsAAAAPAAAAZHJzL2Rvd25yZXYueG1sRI9BawIx&#10;FITvBf9DeIKXotkVaWU1ilSEInup9eLtsXlugpuXZZPq+u8bQfA4zMw3zHLdu0ZcqQvWs4J8koEg&#10;rry2XCs4/u7GcxAhImtsPJOCOwVYrwZvSyy0v/EPXQ+xFgnCoUAFJsa2kDJUhhyGiW+Jk3f2ncOY&#10;ZFdL3eEtwV0jp1n2IR1aTgsGW/oyVF0Of07ByZzC1pbv+wrtfhdyKudNXio1GvabBYhIfXyFn+1v&#10;reBzBo8v6QfI1T8AAAD//wMAUEsBAi0AFAAGAAgAAAAhANvh9svuAAAAhQEAABMAAAAAAAAAAAAA&#10;AAAAAAAAAFtDb250ZW50X1R5cGVzXS54bWxQSwECLQAUAAYACAAAACEAWvQsW78AAAAVAQAACwAA&#10;AAAAAAAAAAAAAAAfAQAAX3JlbHMvLnJlbHNQSwECLQAUAAYACAAAACEA2GDD4sMAAADbAAAADwAA&#10;AAAAAAAAAAAAAAAHAgAAZHJzL2Rvd25yZXYueG1sUEsFBgAAAAADAAMAtwAAAPcCAAAAAA==&#10;" fillcolor="window" strokecolor="windowText" strokeweight="1pt"/>
                  <v:shape id="Text Box 118" o:spid="_x0000_s1143" type="#_x0000_t202" style="position:absolute;left:-95;top:1788;width:60795;height:1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nSxQAAANsAAAAPAAAAZHJzL2Rvd25yZXYueG1sRI9Ba8JA&#10;FITvgv9heUJvdaPQoKlrSARt6UWrpfT4zD6TYPZtyG417a93CwWPw8x8wyzS3jTiQp2rLSuYjCMQ&#10;xIXVNZcKPg7rxxkI55E1NpZJwQ85SJfDwQITba/8Tpe9L0WAsEtQQeV9m0jpiooMurFtiYN3sp1B&#10;H2RXSt3hNcBNI6dRFEuDNYeFCltaVVSc999GwW/tspfdNvfH/OlrE+3eYveZxUo9jPrsGYSn3t/D&#10;/+1XrWA2h78v4QfI5Q0AAP//AwBQSwECLQAUAAYACAAAACEA2+H2y+4AAACFAQAAEwAAAAAAAAAA&#10;AAAAAAAAAAAAW0NvbnRlbnRfVHlwZXNdLnhtbFBLAQItABQABgAIAAAAIQBa9CxbvwAAABUBAAAL&#10;AAAAAAAAAAAAAAAAAB8BAABfcmVscy8ucmVsc1BLAQItABQABgAIAAAAIQDvBSnSxQAAANsAAAAP&#10;AAAAAAAAAAAAAAAAAAcCAABkcnMvZG93bnJldi54bWxQSwUGAAAAAAMAAwC3AAAA+QIAAAAA&#10;" filled="f" stroked="f">
                    <v:textbox inset="5.85pt,.7pt,5.85pt,.7pt">
                      <w:txbxContent>
                        <w:p w:rsidR="009E1D41" w:rsidRPr="00FD5ECB" w:rsidRDefault="009E1D41" w:rsidP="004B62DC">
                          <w:pPr>
                            <w:spacing w:line="400" w:lineRule="exact"/>
                            <w:rPr>
                              <w:rFonts w:ascii="Meiryo UI" w:eastAsia="Meiryo UI" w:hAnsi="Meiryo UI"/>
                              <w:sz w:val="24"/>
                              <w:u w:val="single"/>
                            </w:rPr>
                          </w:pPr>
                          <w:r>
                            <w:rPr>
                              <w:rFonts w:ascii="Meiryo UI" w:eastAsia="Meiryo UI" w:hAnsi="Meiryo UI" w:hint="eastAsia"/>
                              <w:sz w:val="24"/>
                            </w:rPr>
                            <w:t xml:space="preserve">　</w:t>
                          </w:r>
                          <w:r w:rsidRPr="00514B39">
                            <w:rPr>
                              <w:rFonts w:ascii="Meiryo UI" w:eastAsia="Meiryo UI" w:hAnsi="Meiryo UI" w:hint="eastAsia"/>
                              <w:sz w:val="24"/>
                            </w:rPr>
                            <w:t>免税軽油使用者証若しくは免税証を紛失した場合は</w:t>
                          </w:r>
                          <w:r w:rsidRPr="004C7583">
                            <w:rPr>
                              <w:rFonts w:ascii="Meiryo UI" w:eastAsia="Meiryo UI" w:hAnsi="Meiryo UI" w:hint="eastAsia"/>
                              <w:sz w:val="24"/>
                            </w:rPr>
                            <w:t>、</w:t>
                          </w:r>
                          <w:r w:rsidRPr="00764E9A">
                            <w:rPr>
                              <w:rFonts w:ascii="Meiryo UI" w:eastAsia="Meiryo UI" w:hAnsi="Meiryo UI" w:hint="eastAsia"/>
                              <w:sz w:val="24"/>
                            </w:rPr>
                            <w:t>直ちに「免税軽油使用者証・免税証紛失申告書」にその事実を証する書類（警察署の遺失届出受理番号が記載された書面等）を添付して、申告してください。</w:t>
                          </w:r>
                        </w:p>
                        <w:p w:rsidR="009E1D41" w:rsidRPr="006F478B" w:rsidRDefault="009E1D41" w:rsidP="00501E23">
                          <w:pPr>
                            <w:spacing w:line="400" w:lineRule="exact"/>
                            <w:rPr>
                              <w:rFonts w:ascii="Meiryo UI" w:eastAsia="Meiryo UI" w:hAnsi="Meiryo UI"/>
                              <w:sz w:val="24"/>
                            </w:rPr>
                          </w:pPr>
                          <w:r w:rsidRPr="00FD5ECB">
                            <w:rPr>
                              <w:rFonts w:ascii="Meiryo UI" w:eastAsia="Meiryo UI" w:hAnsi="Meiryo UI" w:hint="eastAsia"/>
                              <w:sz w:val="24"/>
                            </w:rPr>
                            <w:t xml:space="preserve">　なお、免税軽油使用者証の紛失の場合には、</w:t>
                          </w:r>
                          <w:r w:rsidRPr="00763163">
                            <w:rPr>
                              <w:rFonts w:ascii="Meiryo UI" w:eastAsia="Meiryo UI" w:hAnsi="Meiryo UI" w:hint="eastAsia"/>
                              <w:sz w:val="24"/>
                              <w:szCs w:val="24"/>
                            </w:rPr>
                            <w:t>期間中における</w:t>
                          </w:r>
                          <w:r w:rsidRPr="00763163">
                            <w:rPr>
                              <w:rFonts w:ascii="Meiryo UI" w:eastAsia="Meiryo UI" w:hAnsi="Meiryo UI" w:hint="eastAsia"/>
                              <w:sz w:val="24"/>
                            </w:rPr>
                            <w:t>免税軽油使用実績表、</w:t>
                          </w:r>
                          <w:r w:rsidRPr="00763163">
                            <w:rPr>
                              <w:rFonts w:ascii="Meiryo UI" w:eastAsia="Meiryo UI" w:hAnsi="Meiryo UI" w:hint="eastAsia"/>
                              <w:sz w:val="24"/>
                              <w:szCs w:val="24"/>
                            </w:rPr>
                            <w:t>納品書又は請求書を</w:t>
                          </w:r>
                          <w:r w:rsidRPr="00FD5ECB">
                            <w:rPr>
                              <w:rFonts w:ascii="Meiryo UI" w:eastAsia="Meiryo UI" w:hAnsi="Meiryo UI" w:hint="eastAsia"/>
                              <w:sz w:val="24"/>
                            </w:rPr>
                            <w:t xml:space="preserve">添付して免税証を返納してください。　</w:t>
                          </w:r>
                          <w:r w:rsidRPr="006F478B">
                            <w:rPr>
                              <w:rFonts w:ascii="Meiryo UI" w:eastAsia="Meiryo UI" w:hAnsi="Meiryo UI" w:hint="eastAsia"/>
                              <w:sz w:val="24"/>
                            </w:rPr>
                            <w:t xml:space="preserve">免税証の紛失の場合には、併せて、免税軽油使用者証を提出してください。 </w:t>
                          </w:r>
                        </w:p>
                      </w:txbxContent>
                    </v:textbox>
                  </v:shape>
                </v:group>
                <v:group id="グループ化 148" o:spid="_x0000_s1144" style="position:absolute;left:86;top:172;width:46586;height:5260" coordorigin=",172" coordsize="4658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矢印: 五方向 75" o:spid="_x0000_s1145" type="#_x0000_t15" style="position:absolute;left:172;top:172;width:464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TxgAAANsAAAAPAAAAZHJzL2Rvd25yZXYueG1sRI9Pa8JA&#10;FMTvhX6H5RV6q5sWaiS6ESsGevBiFPT4yL7mT7NvQ3abpH56Vyj0OMzMb5jVejKtGKh3tWUFr7MI&#10;BHFhdc2lgtMxe1mAcB5ZY2uZFPySg3X6+LDCRNuRDzTkvhQBwi5BBZX3XSKlKyoy6Ga2Iw7el+0N&#10;+iD7UuoexwA3rXyLork0WHNYqLCjbUXFd/5jFLSX82W/O2xPcbaLNh96uDbdvFHq+WnaLEF4mvx/&#10;+K/9qRXE73D/En6ATG8AAAD//wMAUEsBAi0AFAAGAAgAAAAhANvh9svuAAAAhQEAABMAAAAAAAAA&#10;AAAAAAAAAAAAAFtDb250ZW50X1R5cGVzXS54bWxQSwECLQAUAAYACAAAACEAWvQsW78AAAAVAQAA&#10;CwAAAAAAAAAAAAAAAAAfAQAAX3JlbHMvLnJlbHNQSwECLQAUAAYACAAAACEAoQ1P08YAAADbAAAA&#10;DwAAAAAAAAAAAAAAAAAHAgAAZHJzL2Rvd25yZXYueG1sUEsFBgAAAAADAAMAtwAAAPoCAAAAAA==&#10;" adj="20869" fillcolor="window" strokecolor="#385d8a" strokeweight="2pt">
                    <v:textbo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v:textbox>
                  </v:shape>
                  <v:shape id="テキスト ボックス 78" o:spid="_x0000_s1146" type="#_x0000_t202" style="position:absolute;top:193;width:3985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rsidR="009E1D41" w:rsidRPr="00091CFD" w:rsidRDefault="009E1D41" w:rsidP="00501E23">
                          <w:pPr>
                            <w:spacing w:line="400" w:lineRule="exact"/>
                            <w:rPr>
                              <w:rFonts w:ascii="Meiryo UI" w:eastAsia="Meiryo UI" w:hAnsi="Meiryo UI"/>
                              <w:sz w:val="28"/>
                            </w:rPr>
                          </w:pPr>
                          <w:r w:rsidRPr="00091CFD">
                            <w:rPr>
                              <w:rFonts w:ascii="Meiryo UI" w:eastAsia="Meiryo UI" w:hAnsi="Meiryo UI" w:hint="eastAsia"/>
                              <w:sz w:val="28"/>
                            </w:rPr>
                            <w:t>免税軽油使用者証若しくは免税証を紛失した場合</w:t>
                          </w:r>
                        </w:p>
                        <w:p w:rsidR="009E1D41" w:rsidRPr="00091CFD" w:rsidRDefault="009E1D41" w:rsidP="00501E23">
                          <w:pPr>
                            <w:spacing w:line="400" w:lineRule="exact"/>
                            <w:rPr>
                              <w:rFonts w:ascii="Meiryo UI" w:eastAsia="Meiryo UI" w:hAnsi="Meiryo UI"/>
                              <w:sz w:val="28"/>
                            </w:rPr>
                          </w:pPr>
                        </w:p>
                        <w:p w:rsidR="009E1D41" w:rsidRPr="009D33C4" w:rsidRDefault="009E1D41" w:rsidP="00501E23">
                          <w:pPr>
                            <w:rPr>
                              <w:rFonts w:ascii="Meiryo UI" w:eastAsia="Meiryo UI" w:hAnsi="Meiryo UI"/>
                              <w:sz w:val="28"/>
                            </w:rPr>
                          </w:pPr>
                        </w:p>
                      </w:txbxContent>
                    </v:textbox>
                  </v:shape>
                </v:group>
                <w10:wrap anchorx="margin"/>
              </v:group>
            </w:pict>
          </mc:Fallback>
        </mc:AlternateContent>
      </w: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Default="00501E23" w:rsidP="00501E23">
      <w:pPr>
        <w:widowControl/>
        <w:jc w:val="left"/>
      </w:pPr>
    </w:p>
    <w:p w:rsidR="00BD3C81" w:rsidRDefault="00BD3C81" w:rsidP="00501E23">
      <w:pPr>
        <w:widowControl/>
        <w:jc w:val="left"/>
      </w:pPr>
    </w:p>
    <w:p w:rsidR="00BD3C81" w:rsidRPr="00501E23" w:rsidRDefault="00BD3C81" w:rsidP="00501E23">
      <w:pPr>
        <w:widowControl/>
        <w:jc w:val="left"/>
      </w:pPr>
    </w:p>
    <w:p w:rsidR="00501E23" w:rsidRPr="00501E23" w:rsidRDefault="00501E23" w:rsidP="00501E23">
      <w:pPr>
        <w:rPr>
          <w:rFonts w:ascii="HGS創英ﾌﾟﾚｾﾞﾝｽEB" w:eastAsia="HGS創英ﾌﾟﾚｾﾞﾝｽEB"/>
          <w:sz w:val="26"/>
          <w:szCs w:val="26"/>
        </w:rPr>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751424" behindDoc="0" locked="0" layoutInCell="1" allowOverlap="1" wp14:anchorId="4814D550" wp14:editId="62482731">
                <wp:simplePos x="0" y="0"/>
                <wp:positionH relativeFrom="column">
                  <wp:posOffset>0</wp:posOffset>
                </wp:positionH>
                <wp:positionV relativeFrom="paragraph">
                  <wp:posOffset>-635</wp:posOffset>
                </wp:positionV>
                <wp:extent cx="6120063" cy="601579"/>
                <wp:effectExtent l="0" t="0" r="14605" b="27305"/>
                <wp:wrapNone/>
                <wp:docPr id="312" name="四角形: 角を丸くする 312"/>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821C32" w:rsidRDefault="009E1D41" w:rsidP="00501E23">
                            <w:pPr>
                              <w:jc w:val="center"/>
                              <w:rPr>
                                <w:rFonts w:ascii="Meiryo UI" w:eastAsia="Meiryo UI" w:hAnsi="Meiryo UI"/>
                                <w:color w:val="000000" w:themeColor="text1"/>
                                <w:sz w:val="32"/>
                              </w:rPr>
                            </w:pPr>
                            <w:r>
                              <w:rPr>
                                <w:rFonts w:ascii="Meiryo UI" w:eastAsia="Meiryo UI" w:hAnsi="Meiryo UI" w:hint="eastAsia"/>
                                <w:color w:val="000000" w:themeColor="text1"/>
                                <w:sz w:val="32"/>
                              </w:rPr>
                              <w:t>申告納付について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14D550" id="四角形: 角を丸くする 312" o:spid="_x0000_s1147" style="position:absolute;left:0;text-align:left;margin-left:0;margin-top:-.05pt;width:481.9pt;height:47.3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sRvgIAAGQFAAAOAAAAZHJzL2Uyb0RvYy54bWysVLtu2zAU3Qv0HwjujSzHjhPBcuDGcFEg&#10;TYImRWaaoiwBfJWkLaVbsnYokK3I1qW/kKVf4wboZ/SSkp1Xh6LoIt0X7+Pcx3C/FhwtmbGlkimO&#10;tzoYMUlVVsp5ij+cTV/tYmQdkRnhSrIUXzCL90cvXwwrnbCuKhTPmEHgRNqk0ikunNNJFFlaMEHs&#10;ltJMgjJXRhAHrJlHmSEVeBc86nY6O1GlTKaNosxakE4aJR4F/3nOqDvOc8sc4imG3Fz4mvCd+W80&#10;GpJkboguStqmQf4hC0FKCUE3ribEEbQw5TNXoqRGWZW7LapEpPK8pCzUANXEnSfVnBZEs1ALgGP1&#10;Bib7/9zSo+WJQWWW4u24i5EkApp0d3Pz6/v13Y9vCYL/6ur65+3t6vLL6vLr6uoz8oYAW6VtAq9P&#10;9YlpOQukx6DOjfB/qA7VAeqLDdSsdoiCcCf23dvGiIJupxP3B3veaXT/Whvr3jAlkCdSbNRCZu+h&#10;nwFmsjy0rrFf2/mIVvEym5acB8bMZwfcoCWB3vemu/HrSXjLF+KdyhoxJNFphwDEMCqNeHcthnxs&#10;4ybk9sg/l6hKcbffAw+IEhjenBMHpNAAp5VzjAifw1ZQZ0LgR69bt8+yswXJWCPt/00WvvwJsUXz&#10;JIRogeTSo8DCErRo+Z41XfKUq2d1aP1gsG7oTGUXMA9GNYtiNZ2WEOCQWHdCDGwGlArb7o7hk3MF&#10;9auWwqhQ5tOf5N4eBha0GFWwaYDNxwUxDCP+VsIo78W9nl/NwPT6gy4w5qFm9lAjF+JAQUNjuCua&#10;BtLbO74mc6PEORyFsY8KKiIpxG660DIHrrkAcFYoG4+DGayjJu5QnmrqnXvoPLRn9Tkxup1BB9N7&#10;pNZbSZInU9jY+pdSjRdO5WUYUQ91gyvMkGdglcM0tWfH34qHfLC6P46j3wAAAP//AwBQSwMEFAAG&#10;AAgAAAAhANwD9Q7fAAAABQEAAA8AAABkcnMvZG93bnJldi54bWxMj8FOwzAQRO9I/IO1SFxQ6xSq&#10;qA1xqgjEBRASoSC4ufGSBOK1FTtt4OtZTnCb1axm3uSbyfZij0PoHClYzBMQSLUzHTUKtk83sxWI&#10;EDUZ3TtCBV8YYFMcH+U6M+5Aj7ivYiM4hEKmFbQx+kzKULdodZg7j8TeuxusjnwOjTSDPnC47eV5&#10;kqTS6o64odUer1qsP6vRKvDj97IqfVW+3K1vX/H+7frh7PlDqdOTqbwEEXGKf8/wi8/oUDDTzo1k&#10;gugV8JCoYLYAweY6veAdOxbLFGSRy//0xQ8AAAD//wMAUEsBAi0AFAAGAAgAAAAhALaDOJL+AAAA&#10;4QEAABMAAAAAAAAAAAAAAAAAAAAAAFtDb250ZW50X1R5cGVzXS54bWxQSwECLQAUAAYACAAAACEA&#10;OP0h/9YAAACUAQAACwAAAAAAAAAAAAAAAAAvAQAAX3JlbHMvLnJlbHNQSwECLQAUAAYACAAAACEA&#10;rUJLEb4CAABkBQAADgAAAAAAAAAAAAAAAAAuAgAAZHJzL2Uyb0RvYy54bWxQSwECLQAUAAYACAAA&#10;ACEA3AP1Dt8AAAAFAQAADwAAAAAAAAAAAAAAAAAYBQAAZHJzL2Rvd25yZXYueG1sUEsFBgAAAAAE&#10;AAQA8wAAACQGAAAAAA==&#10;" fillcolor="#dce6f2" strokecolor="#385d8a" strokeweight="2pt">
                <v:textbox>
                  <w:txbxContent>
                    <w:p w:rsidR="009E1D41" w:rsidRPr="00821C32" w:rsidRDefault="009E1D41" w:rsidP="00501E23">
                      <w:pPr>
                        <w:jc w:val="center"/>
                        <w:rPr>
                          <w:rFonts w:ascii="Meiryo UI" w:eastAsia="Meiryo UI" w:hAnsi="Meiryo UI"/>
                          <w:color w:val="000000" w:themeColor="text1"/>
                          <w:sz w:val="32"/>
                        </w:rPr>
                      </w:pPr>
                      <w:r>
                        <w:rPr>
                          <w:rFonts w:ascii="Meiryo UI" w:eastAsia="Meiryo UI" w:hAnsi="Meiryo UI" w:hint="eastAsia"/>
                          <w:color w:val="000000" w:themeColor="text1"/>
                          <w:sz w:val="32"/>
                        </w:rPr>
                        <w:t>申告納付について</w:t>
                      </w:r>
                    </w:p>
                  </w:txbxContent>
                </v:textbox>
              </v:roundrect>
            </w:pict>
          </mc:Fallback>
        </mc:AlternateContent>
      </w: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0E0F8A" w:rsidP="000E0F8A">
      <w:pPr>
        <w:spacing w:line="400" w:lineRule="exact"/>
        <w:rPr>
          <w:rFonts w:ascii="Meiryo UI" w:eastAsia="Meiryo UI" w:hAnsi="Meiryo UI"/>
          <w:sz w:val="24"/>
        </w:rPr>
      </w:pPr>
      <w:r>
        <w:rPr>
          <w:rFonts w:ascii="Meiryo UI" w:eastAsia="Meiryo UI" w:hAnsi="Meiryo UI" w:hint="eastAsia"/>
          <w:sz w:val="24"/>
        </w:rPr>
        <w:t xml:space="preserve">　</w:t>
      </w:r>
      <w:r w:rsidR="00501E23" w:rsidRPr="00501E23">
        <w:rPr>
          <w:rFonts w:ascii="Meiryo UI" w:eastAsia="Meiryo UI" w:hAnsi="Meiryo UI" w:hint="eastAsia"/>
          <w:sz w:val="24"/>
        </w:rPr>
        <w:t>免税軽油は、免税軽油使用者が、</w:t>
      </w:r>
      <w:r w:rsidR="0075268F">
        <w:rPr>
          <w:rFonts w:ascii="Meiryo UI" w:eastAsia="Meiryo UI" w:hAnsi="Meiryo UI" w:hint="eastAsia"/>
          <w:sz w:val="24"/>
        </w:rPr>
        <w:t>免税登録した</w:t>
      </w:r>
      <w:r w:rsidR="00501E23" w:rsidRPr="00501E23">
        <w:rPr>
          <w:rFonts w:ascii="Meiryo UI" w:eastAsia="Meiryo UI" w:hAnsi="Meiryo UI" w:hint="eastAsia"/>
          <w:sz w:val="24"/>
        </w:rPr>
        <w:t>船舶の動力源として使用しなければなりません。</w:t>
      </w:r>
    </w:p>
    <w:p w:rsidR="003E2295" w:rsidRPr="000A6E36" w:rsidRDefault="000E0F8A" w:rsidP="000E0F8A">
      <w:pPr>
        <w:spacing w:line="400" w:lineRule="exact"/>
        <w:rPr>
          <w:rFonts w:ascii="Meiryo UI" w:eastAsia="Meiryo UI" w:hAnsi="Meiryo UI"/>
          <w:sz w:val="24"/>
        </w:rPr>
      </w:pPr>
      <w:r>
        <w:rPr>
          <w:rFonts w:ascii="Meiryo UI" w:eastAsia="Meiryo UI" w:hAnsi="Meiryo UI" w:hint="eastAsia"/>
          <w:sz w:val="24"/>
        </w:rPr>
        <w:t xml:space="preserve">　</w:t>
      </w:r>
      <w:r w:rsidR="00501E23" w:rsidRPr="00501E23">
        <w:rPr>
          <w:rFonts w:ascii="Meiryo UI" w:eastAsia="Meiryo UI" w:hAnsi="Meiryo UI" w:hint="eastAsia"/>
          <w:sz w:val="24"/>
        </w:rPr>
        <w:t>上記の用途以外での</w:t>
      </w:r>
      <w:r w:rsidR="00EF5FDE">
        <w:rPr>
          <w:rFonts w:ascii="Meiryo UI" w:eastAsia="Meiryo UI" w:hAnsi="Meiryo UI" w:hint="eastAsia"/>
          <w:sz w:val="24"/>
        </w:rPr>
        <w:t>消費</w:t>
      </w:r>
      <w:r w:rsidR="00501E23" w:rsidRPr="00501E23">
        <w:rPr>
          <w:rFonts w:ascii="Meiryo UI" w:eastAsia="Meiryo UI" w:hAnsi="Meiryo UI" w:hint="eastAsia"/>
          <w:sz w:val="24"/>
        </w:rPr>
        <w:t>や、他の者へ譲渡</w:t>
      </w:r>
      <w:r w:rsidR="004B62DC">
        <w:rPr>
          <w:rFonts w:ascii="Meiryo UI" w:eastAsia="Meiryo UI" w:hAnsi="Meiryo UI" w:hint="eastAsia"/>
          <w:sz w:val="24"/>
        </w:rPr>
        <w:t>する</w:t>
      </w:r>
      <w:r w:rsidR="00501E23" w:rsidRPr="00501E23">
        <w:rPr>
          <w:rFonts w:ascii="Meiryo UI" w:eastAsia="Meiryo UI" w:hAnsi="Meiryo UI" w:hint="eastAsia"/>
          <w:sz w:val="24"/>
        </w:rPr>
        <w:t>場合には、その数量について軽油引取税が課されます。この場合、</w:t>
      </w:r>
      <w:r w:rsidR="00501E23" w:rsidRPr="00501E23">
        <w:rPr>
          <w:rFonts w:ascii="Meiryo UI" w:eastAsia="Meiryo UI" w:hAnsi="Meiryo UI" w:hint="eastAsia"/>
          <w:b/>
          <w:sz w:val="24"/>
          <w:u w:val="single"/>
        </w:rPr>
        <w:t>用途外での</w:t>
      </w:r>
      <w:r w:rsidR="00EF5FDE">
        <w:rPr>
          <w:rFonts w:ascii="Meiryo UI" w:eastAsia="Meiryo UI" w:hAnsi="Meiryo UI" w:hint="eastAsia"/>
          <w:b/>
          <w:sz w:val="24"/>
          <w:u w:val="single"/>
        </w:rPr>
        <w:t>消費</w:t>
      </w:r>
      <w:r w:rsidR="00501E23" w:rsidRPr="00501E23">
        <w:rPr>
          <w:rFonts w:ascii="Meiryo UI" w:eastAsia="Meiryo UI" w:hAnsi="Meiryo UI" w:hint="eastAsia"/>
          <w:b/>
          <w:sz w:val="24"/>
          <w:u w:val="single"/>
        </w:rPr>
        <w:t>又は他の者へ譲渡をした日から</w:t>
      </w:r>
      <w:r w:rsidR="000C669A">
        <w:rPr>
          <w:rFonts w:ascii="Meiryo UI" w:eastAsia="Meiryo UI" w:hAnsi="Meiryo UI" w:hint="eastAsia"/>
          <w:b/>
          <w:sz w:val="24"/>
          <w:u w:val="single"/>
        </w:rPr>
        <w:t>3</w:t>
      </w:r>
      <w:r w:rsidR="000C669A">
        <w:rPr>
          <w:rFonts w:ascii="Meiryo UI" w:eastAsia="Meiryo UI" w:hAnsi="Meiryo UI"/>
          <w:b/>
          <w:sz w:val="24"/>
          <w:u w:val="single"/>
        </w:rPr>
        <w:t>0</w:t>
      </w:r>
      <w:r w:rsidR="00501E23" w:rsidRPr="00501E23">
        <w:rPr>
          <w:rFonts w:ascii="Meiryo UI" w:eastAsia="Meiryo UI" w:hAnsi="Meiryo UI" w:hint="eastAsia"/>
          <w:b/>
          <w:sz w:val="24"/>
          <w:u w:val="single"/>
        </w:rPr>
        <w:t>日以内</w:t>
      </w:r>
      <w:r w:rsidR="00501E23" w:rsidRPr="000A6E36">
        <w:rPr>
          <w:rFonts w:ascii="Meiryo UI" w:eastAsia="Meiryo UI" w:hAnsi="Meiryo UI" w:hint="eastAsia"/>
          <w:sz w:val="24"/>
        </w:rPr>
        <w:t>に、その数量と税額を記入した</w:t>
      </w:r>
      <w:r w:rsidR="00673DEE" w:rsidRPr="000A6E36">
        <w:rPr>
          <w:rFonts w:ascii="Meiryo UI" w:eastAsia="Meiryo UI" w:hAnsi="Meiryo UI" w:hint="eastAsia"/>
          <w:sz w:val="24"/>
        </w:rPr>
        <w:t>「</w:t>
      </w:r>
      <w:r w:rsidR="00501E23" w:rsidRPr="000A6E36">
        <w:rPr>
          <w:rFonts w:ascii="Meiryo UI" w:eastAsia="Meiryo UI" w:hAnsi="Meiryo UI" w:hint="eastAsia"/>
          <w:b/>
          <w:sz w:val="24"/>
        </w:rPr>
        <w:t>軽油引取税納付申告書</w:t>
      </w:r>
      <w:r w:rsidR="00673DEE" w:rsidRPr="000A6E36">
        <w:rPr>
          <w:rFonts w:ascii="Meiryo UI" w:eastAsia="Meiryo UI" w:hAnsi="Meiryo UI" w:hint="eastAsia"/>
          <w:sz w:val="24"/>
        </w:rPr>
        <w:t>」</w:t>
      </w:r>
      <w:r w:rsidR="00501E23" w:rsidRPr="000A6E36">
        <w:rPr>
          <w:rFonts w:ascii="Meiryo UI" w:eastAsia="Meiryo UI" w:hAnsi="Meiryo UI" w:hint="eastAsia"/>
          <w:sz w:val="24"/>
        </w:rPr>
        <w:t>をなにわ北府税事務所</w:t>
      </w:r>
      <w:r w:rsidR="002C2B9C" w:rsidRPr="000A6E36">
        <w:rPr>
          <w:rFonts w:ascii="Meiryo UI" w:eastAsia="Meiryo UI" w:hAnsi="Meiryo UI" w:hint="eastAsia"/>
          <w:sz w:val="24"/>
        </w:rPr>
        <w:t>軽油引取税課</w:t>
      </w:r>
      <w:r w:rsidR="00501E23" w:rsidRPr="000A6E36">
        <w:rPr>
          <w:rFonts w:ascii="Meiryo UI" w:eastAsia="Meiryo UI" w:hAnsi="Meiryo UI" w:hint="eastAsia"/>
          <w:sz w:val="24"/>
        </w:rPr>
        <w:t>へ提出し、軽油引取税を納めてください。</w:t>
      </w:r>
      <w:r w:rsidR="003E2295" w:rsidRPr="000A6E36">
        <w:rPr>
          <w:rFonts w:ascii="Meiryo UI" w:eastAsia="Meiryo UI" w:hAnsi="Meiryo UI" w:hint="eastAsia"/>
          <w:sz w:val="24"/>
        </w:rPr>
        <w:t>（※</w:t>
      </w:r>
      <w:r w:rsidR="001D0867" w:rsidRPr="000A6E36">
        <w:rPr>
          <w:rFonts w:ascii="Meiryo UI" w:eastAsia="Meiryo UI" w:hAnsi="Meiryo UI"/>
          <w:sz w:val="24"/>
        </w:rPr>
        <w:t>1</w:t>
      </w:r>
      <w:r w:rsidR="003E2295" w:rsidRPr="000A6E36">
        <w:rPr>
          <w:rFonts w:ascii="Meiryo UI" w:eastAsia="Meiryo UI" w:hAnsi="Meiryo UI" w:hint="eastAsia"/>
          <w:sz w:val="24"/>
        </w:rPr>
        <w:t>）</w:t>
      </w:r>
    </w:p>
    <w:p w:rsidR="00501E23" w:rsidRPr="00CF789B" w:rsidRDefault="000E0F8A" w:rsidP="000E0F8A">
      <w:pPr>
        <w:spacing w:line="400" w:lineRule="exact"/>
        <w:rPr>
          <w:rFonts w:ascii="Meiryo UI" w:eastAsia="Meiryo UI" w:hAnsi="Meiryo UI"/>
          <w:sz w:val="24"/>
        </w:rPr>
      </w:pPr>
      <w:r>
        <w:rPr>
          <w:rFonts w:ascii="Meiryo UI" w:eastAsia="Meiryo UI" w:hAnsi="Meiryo UI" w:hint="eastAsia"/>
          <w:sz w:val="24"/>
        </w:rPr>
        <w:t xml:space="preserve">　</w:t>
      </w:r>
      <w:r w:rsidR="00501E23" w:rsidRPr="00501E23">
        <w:rPr>
          <w:rFonts w:ascii="Meiryo UI" w:eastAsia="Meiryo UI" w:hAnsi="Meiryo UI" w:hint="eastAsia"/>
          <w:sz w:val="24"/>
        </w:rPr>
        <w:t>なお、免税軽油を他の者へ譲渡する場合には、譲渡することについて、あらかじめ承認を受けておく必要があります</w:t>
      </w:r>
      <w:r w:rsidR="004B62DC">
        <w:rPr>
          <w:rFonts w:ascii="Meiryo UI" w:eastAsia="Meiryo UI" w:hAnsi="Meiryo UI" w:hint="eastAsia"/>
          <w:sz w:val="24"/>
        </w:rPr>
        <w:t>。</w:t>
      </w:r>
      <w:r w:rsidR="00CF789B">
        <w:rPr>
          <w:rFonts w:ascii="Meiryo UI" w:eastAsia="Meiryo UI" w:hAnsi="Meiryo UI" w:hint="eastAsia"/>
          <w:sz w:val="24"/>
        </w:rPr>
        <w:t xml:space="preserve">　　　　　　　　　　　　　　　　　　　　　　　　　　　</w:t>
      </w:r>
      <w:r w:rsidR="00501E23" w:rsidRPr="00501E23">
        <w:rPr>
          <w:rFonts w:ascii="Meiryo UI" w:eastAsia="Meiryo UI" w:hAnsi="Meiryo UI" w:hint="eastAsia"/>
          <w:sz w:val="22"/>
          <w:szCs w:val="24"/>
          <w:highlight w:val="yellow"/>
        </w:rPr>
        <w:t>（地方税法第百四十四条の</w:t>
      </w:r>
      <w:r>
        <w:rPr>
          <w:rFonts w:ascii="Meiryo UI" w:eastAsia="Meiryo UI" w:hAnsi="Meiryo UI" w:hint="eastAsia"/>
          <w:sz w:val="22"/>
          <w:szCs w:val="24"/>
          <w:highlight w:val="yellow"/>
        </w:rPr>
        <w:t>三</w:t>
      </w:r>
      <w:r w:rsidR="00501E23" w:rsidRPr="00501E23">
        <w:rPr>
          <w:rFonts w:ascii="Meiryo UI" w:eastAsia="Meiryo UI" w:hAnsi="Meiryo UI" w:hint="eastAsia"/>
          <w:sz w:val="22"/>
          <w:szCs w:val="24"/>
          <w:highlight w:val="yellow"/>
        </w:rPr>
        <w:t>第</w:t>
      </w:r>
      <w:r>
        <w:rPr>
          <w:rFonts w:ascii="Meiryo UI" w:eastAsia="Meiryo UI" w:hAnsi="Meiryo UI" w:hint="eastAsia"/>
          <w:sz w:val="22"/>
          <w:szCs w:val="24"/>
          <w:highlight w:val="yellow"/>
        </w:rPr>
        <w:t>三</w:t>
      </w:r>
      <w:r w:rsidR="00501E23" w:rsidRPr="00501E23">
        <w:rPr>
          <w:rFonts w:ascii="Meiryo UI" w:eastAsia="Meiryo UI" w:hAnsi="Meiryo UI" w:hint="eastAsia"/>
          <w:sz w:val="22"/>
          <w:szCs w:val="24"/>
          <w:highlight w:val="yellow"/>
        </w:rPr>
        <w:t>項</w:t>
      </w:r>
      <w:r w:rsidR="00195B36">
        <w:rPr>
          <w:rFonts w:ascii="Meiryo UI" w:eastAsia="Meiryo UI" w:hAnsi="Meiryo UI" w:hint="eastAsia"/>
          <w:sz w:val="22"/>
          <w:szCs w:val="24"/>
          <w:highlight w:val="yellow"/>
        </w:rPr>
        <w:t>）</w:t>
      </w:r>
    </w:p>
    <w:p w:rsidR="00CF789B" w:rsidRPr="006B58E5" w:rsidRDefault="003568F9" w:rsidP="00EF5FDE">
      <w:pPr>
        <w:spacing w:line="400" w:lineRule="exact"/>
        <w:ind w:firstLineChars="100" w:firstLine="240"/>
        <w:rPr>
          <w:rFonts w:ascii="Meiryo UI" w:eastAsia="Meiryo UI" w:hAnsi="Meiryo UI"/>
          <w:sz w:val="24"/>
        </w:rPr>
      </w:pPr>
      <w:r>
        <w:rPr>
          <w:rFonts w:ascii="Meiryo UI" w:eastAsia="Meiryo UI" w:hAnsi="Meiryo UI" w:hint="eastAsia"/>
          <w:sz w:val="24"/>
        </w:rPr>
        <w:t>また、免税軽油が必要でなくなった場合は、免税軽油使用者証と未使用の免税証の返納が必要</w:t>
      </w:r>
      <w:r w:rsidR="002C2B9C">
        <w:rPr>
          <w:rFonts w:ascii="Meiryo UI" w:eastAsia="Meiryo UI" w:hAnsi="Meiryo UI" w:hint="eastAsia"/>
          <w:sz w:val="24"/>
        </w:rPr>
        <w:t>です。</w:t>
      </w:r>
    </w:p>
    <w:p w:rsidR="008F35E8" w:rsidRDefault="00971075" w:rsidP="00501E23">
      <w:pPr>
        <w:spacing w:line="400" w:lineRule="exact"/>
        <w:rPr>
          <w:rFonts w:ascii="Meiryo UI" w:eastAsia="Meiryo UI" w:hAnsi="Meiryo UI"/>
          <w:b/>
          <w:sz w:val="24"/>
        </w:rPr>
      </w:pPr>
      <w:r>
        <w:rPr>
          <w:rFonts w:ascii="HGS創英ﾌﾟﾚｾﾞﾝｽEB" w:eastAsia="HGS創英ﾌﾟﾚｾﾞﾝｽEB"/>
          <w:noProof/>
          <w:sz w:val="26"/>
          <w:szCs w:val="26"/>
        </w:rPr>
        <mc:AlternateContent>
          <mc:Choice Requires="wps">
            <w:drawing>
              <wp:anchor distT="0" distB="0" distL="114300" distR="114300" simplePos="0" relativeHeight="251948032" behindDoc="0" locked="0" layoutInCell="1" allowOverlap="1" wp14:anchorId="4E468129" wp14:editId="01D5D585">
                <wp:simplePos x="0" y="0"/>
                <wp:positionH relativeFrom="margin">
                  <wp:posOffset>19050</wp:posOffset>
                </wp:positionH>
                <wp:positionV relativeFrom="paragraph">
                  <wp:posOffset>329829</wp:posOffset>
                </wp:positionV>
                <wp:extent cx="6066155" cy="401320"/>
                <wp:effectExtent l="0" t="0" r="0" b="0"/>
                <wp:wrapThrough wrapText="bothSides">
                  <wp:wrapPolygon edited="0">
                    <wp:start x="0" y="0"/>
                    <wp:lineTo x="0" y="20506"/>
                    <wp:lineTo x="21503" y="20506"/>
                    <wp:lineTo x="21503" y="0"/>
                    <wp:lineTo x="0" y="0"/>
                  </wp:wrapPolygon>
                </wp:wrapThrough>
                <wp:docPr id="1904" name="四角形: 角を丸くする 1904"/>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0C6881" w:rsidRDefault="009E1D41" w:rsidP="008F35E8">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免税軽油を用途外で消費した場合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68129" id="四角形: 角を丸くする 1904" o:spid="_x0000_s1148" style="position:absolute;left:0;text-align:left;margin-left:1.5pt;margin-top:25.95pt;width:477.65pt;height:31.6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F4gIAAPUFAAAOAAAAZHJzL2Uyb0RvYy54bWysVM1O3DAQvlfqO1i+lyTb3QUismgFoqpE&#10;AQEVZ6/jsJEcj2t7/3qDK4dK3CpuvfQVuPRptkh9jI6dbNhS2kPVS2LPzzczn2dmZ3deSTIVxpag&#10;MppsxJQIxSEv1WVG358fvNqixDqmciZBiYwuhKW7g5cvdmY6FR0Yg8yFIQiibDrTGR07p9Mosnws&#10;KmY3QAuFygJMxRxezWWUGzZD9EpGnTjuRzMwuTbAhbUo3a+VdBDwi0Jwd1wUVjgiM4q5ufA14Tvy&#10;32iww9JLw/S45E0a7B+yqFipMGgLtc8cIxNT/gZVldyAhcJtcKgiKIqSi1ADVpPET6o5GzMtQi1I&#10;jtUtTfb/wfKj6YkhZY5vtx13KVGswld6uLv78fX24duXlOB/eX37/f5+efVpefV5eX1DgiUSN9M2&#10;Rf8zfWKam8WjZ2FemMr/sT4yD2QvWrLF3BGOwn7c7ye9HiUcdd04ed0JrxE9emtj3RsBFfGHjBqY&#10;qPwUXzQQzaaH1mFYtF/Z+YgWZJkflFKGi+8isScNmTJ8f8a5UK4b3OWkegd5Lcc+iptOQDH2Sy3e&#10;WokxROhHjxQC/hJEKh9KgQ9a5+MlkSenpiOc3EIKbyfVqSiQbySgExJpkddzTGrVmOWiFvf+mEsA&#10;9MgFxm+xG4Dn6k98z2NJjb13FWFQWuf4b4nVzq1HiAzKtc5VqcA8ByBdG7m2X5FUU+NZcvPRPPTi&#10;5pZP0otGkC+wQQ3Uk2s1PyixGw6ZdSfM4KjiUOP6ccf4KSTMMgrNiZIxmI/Pyb09ThBqKZnh6GfU&#10;fpgwIyiRbxXO1nbS7fpdES7d3iY2JjHrmtG6Rk2qPcDuSnDRaR6O3t7J1bEwUF3glhr6qKhiimPs&#10;jHJnVpc9V68k3HNcDIfBDPeDZu5QnWnuwT3RvtHP5xfM6GYkHA7TEazWBEufDEVt6z0VDCcOijJM&#10;zCOvzRPgbgkt0exBv7zW78HqcVsPfgIAAP//AwBQSwMEFAAGAAgAAAAhAEhmrSzeAAAACAEAAA8A&#10;AABkcnMvZG93bnJldi54bWxMjzFPwzAUhHck/oP1kFhQ64QoqA1xqqqChQFEYejoxI84avwcYrdJ&#10;/z2PCcbTne6+Kzez68UZx9B5UpAuExBIjTcdtQo+P54XKxAhajK694QKLhhgU11flbowfqJ3PO9j&#10;K7iEQqEV2BiHQsrQWHQ6LP2AxN6XH52OLMdWmlFPXO56eZ8kD9LpjnjB6gF3Fpvj/uQUhKegdy+Z&#10;PXzX0+V1eDvehWSLSt3ezNtHEBHn+BeGX3xGh4qZan8iE0SvIOMnUUGerkGwvc5XGYiac2megqxK&#10;+f9A9QMAAP//AwBQSwECLQAUAAYACAAAACEAtoM4kv4AAADhAQAAEwAAAAAAAAAAAAAAAAAAAAAA&#10;W0NvbnRlbnRfVHlwZXNdLnhtbFBLAQItABQABgAIAAAAIQA4/SH/1gAAAJQBAAALAAAAAAAAAAAA&#10;AAAAAC8BAABfcmVscy8ucmVsc1BLAQItABQABgAIAAAAIQD+PPVF4gIAAPUFAAAOAAAAAAAAAAAA&#10;AAAAAC4CAABkcnMvZTJvRG9jLnhtbFBLAQItABQABgAIAAAAIQBIZq0s3gAAAAgBAAAPAAAAAAAA&#10;AAAAAAAAADwFAABkcnMvZG93bnJldi54bWxQSwUGAAAAAAQABADzAAAARwYAAAAA&#10;" fillcolor="#e5dfec [663]" stroked="f" strokeweight="2pt">
                <v:textbox>
                  <w:txbxContent>
                    <w:p w:rsidR="009E1D41" w:rsidRPr="000C6881" w:rsidRDefault="009E1D41" w:rsidP="008F35E8">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免税軽油を用途外で消費した場合</w:t>
                      </w:r>
                    </w:p>
                  </w:txbxContent>
                </v:textbox>
                <w10:wrap type="through" anchorx="margin"/>
              </v:roundrect>
            </w:pict>
          </mc:Fallback>
        </mc:AlternateContent>
      </w:r>
    </w:p>
    <w:p w:rsidR="008F35E8" w:rsidRPr="00091CFD" w:rsidRDefault="008F35E8" w:rsidP="008F35E8">
      <w:pPr>
        <w:spacing w:line="400" w:lineRule="exact"/>
        <w:rPr>
          <w:rFonts w:ascii="Meiryo UI" w:eastAsia="Meiryo UI" w:hAnsi="Meiryo UI"/>
          <w:sz w:val="24"/>
        </w:rPr>
      </w:pPr>
      <w:r w:rsidRPr="00091CFD">
        <w:rPr>
          <w:rFonts w:ascii="Meiryo UI" w:eastAsia="Meiryo UI" w:hAnsi="Meiryo UI" w:hint="eastAsia"/>
          <w:sz w:val="24"/>
        </w:rPr>
        <w:t>【例】</w:t>
      </w:r>
      <w:r>
        <w:rPr>
          <w:rFonts w:ascii="Meiryo UI" w:eastAsia="Meiryo UI" w:hAnsi="Meiryo UI" w:hint="eastAsia"/>
          <w:sz w:val="24"/>
        </w:rPr>
        <w:t xml:space="preserve"> </w:t>
      </w:r>
      <w:r w:rsidRPr="00091CFD">
        <w:rPr>
          <w:rFonts w:ascii="Meiryo UI" w:eastAsia="Meiryo UI" w:hAnsi="Meiryo UI" w:hint="eastAsia"/>
          <w:sz w:val="24"/>
        </w:rPr>
        <w:t xml:space="preserve">　免税登録されていない</w:t>
      </w:r>
      <w:r>
        <w:rPr>
          <w:rFonts w:ascii="Meiryo UI" w:eastAsia="Meiryo UI" w:hAnsi="Meiryo UI" w:hint="eastAsia"/>
          <w:sz w:val="24"/>
        </w:rPr>
        <w:t>船舶等</w:t>
      </w:r>
      <w:r w:rsidRPr="00091CFD">
        <w:rPr>
          <w:rFonts w:ascii="Meiryo UI" w:eastAsia="Meiryo UI" w:hAnsi="Meiryo UI" w:hint="eastAsia"/>
          <w:sz w:val="24"/>
        </w:rPr>
        <w:t>に</w:t>
      </w:r>
      <w:r w:rsidR="00BC1275">
        <w:rPr>
          <w:rFonts w:ascii="Meiryo UI" w:eastAsia="Meiryo UI" w:hAnsi="Meiryo UI"/>
          <w:sz w:val="24"/>
        </w:rPr>
        <w:t>免税軽油</w:t>
      </w:r>
      <w:r w:rsidR="00BC1275">
        <w:rPr>
          <w:rFonts w:ascii="Meiryo UI" w:eastAsia="Meiryo UI" w:hAnsi="Meiryo UI" w:hint="eastAsia"/>
          <w:sz w:val="24"/>
        </w:rPr>
        <w:t>を</w:t>
      </w:r>
      <w:r w:rsidRPr="00091CFD">
        <w:rPr>
          <w:rFonts w:ascii="Meiryo UI" w:eastAsia="Meiryo UI" w:hAnsi="Meiryo UI" w:hint="eastAsia"/>
          <w:sz w:val="24"/>
        </w:rPr>
        <w:t>給油し消費した場合</w:t>
      </w:r>
    </w:p>
    <w:bookmarkStart w:id="6" w:name="_Hlk140756023"/>
    <w:p w:rsidR="008F35E8" w:rsidRPr="00501E23" w:rsidRDefault="008F35E8" w:rsidP="008F35E8">
      <w:pPr>
        <w:rPr>
          <w:rFonts w:ascii="HGS創英ﾌﾟﾚｾﾞﾝｽEB" w:eastAsia="HGS創英ﾌﾟﾚｾﾞﾝｽEB"/>
          <w:sz w:val="24"/>
          <w:szCs w:val="24"/>
        </w:rPr>
      </w:pPr>
      <w:r w:rsidRPr="00501E23">
        <w:rPr>
          <w:rFonts w:ascii="HGS創英ﾌﾟﾚｾﾞﾝｽEB" w:eastAsia="HGS創英ﾌﾟﾚｾﾞﾝｽEB" w:hint="eastAsia"/>
          <w:noProof/>
        </w:rPr>
        <mc:AlternateContent>
          <mc:Choice Requires="wpg">
            <w:drawing>
              <wp:anchor distT="0" distB="0" distL="114300" distR="114300" simplePos="0" relativeHeight="251951104" behindDoc="0" locked="0" layoutInCell="1" allowOverlap="1" wp14:anchorId="66D42AEE" wp14:editId="747FD116">
                <wp:simplePos x="0" y="0"/>
                <wp:positionH relativeFrom="column">
                  <wp:posOffset>83474</wp:posOffset>
                </wp:positionH>
                <wp:positionV relativeFrom="paragraph">
                  <wp:posOffset>8082</wp:posOffset>
                </wp:positionV>
                <wp:extent cx="2419350" cy="523240"/>
                <wp:effectExtent l="0" t="0" r="19050" b="0"/>
                <wp:wrapNone/>
                <wp:docPr id="1905" name="グループ化 1905"/>
                <wp:cNvGraphicFramePr/>
                <a:graphic xmlns:a="http://schemas.openxmlformats.org/drawingml/2006/main">
                  <a:graphicData uri="http://schemas.microsoft.com/office/word/2010/wordprocessingGroup">
                    <wpg:wgp>
                      <wpg:cNvGrpSpPr/>
                      <wpg:grpSpPr>
                        <a:xfrm>
                          <a:off x="0" y="0"/>
                          <a:ext cx="2419350" cy="523240"/>
                          <a:chOff x="0" y="-18821"/>
                          <a:chExt cx="1733550" cy="523875"/>
                        </a:xfrm>
                      </wpg:grpSpPr>
                      <wps:wsp>
                        <wps:cNvPr id="1912" name="矢印: 五方向 1912"/>
                        <wps:cNvSpPr/>
                        <wps:spPr>
                          <a:xfrm>
                            <a:off x="0" y="109728"/>
                            <a:ext cx="1733550" cy="314325"/>
                          </a:xfrm>
                          <a:prstGeom prst="homePlate">
                            <a:avLst/>
                          </a:prstGeom>
                          <a:solidFill>
                            <a:sysClr val="window" lastClr="FFFFFF"/>
                          </a:solidFill>
                          <a:ln w="25400" cap="flat" cmpd="sng" algn="ctr">
                            <a:solidFill>
                              <a:srgbClr val="4F81BD">
                                <a:shade val="50000"/>
                              </a:srgbClr>
                            </a:solidFill>
                            <a:prstDash val="solid"/>
                          </a:ln>
                          <a:effectLst/>
                        </wps:spPr>
                        <wps:txbx>
                          <w:txbxContent>
                            <w:p w:rsidR="009E1D41" w:rsidRDefault="009E1D41" w:rsidP="008F35E8"/>
                            <w:p w:rsidR="009E1D41" w:rsidRDefault="009E1D41" w:rsidP="008F35E8">
                              <w:pPr>
                                <w:jc w:val="center"/>
                              </w:pPr>
                            </w:p>
                            <w:p w:rsidR="009E1D41" w:rsidRDefault="009E1D41" w:rsidP="008F35E8">
                              <w:pPr>
                                <w:jc w:val="center"/>
                              </w:pPr>
                            </w:p>
                            <w:p w:rsidR="009E1D41" w:rsidRDefault="009E1D41" w:rsidP="008F35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テキスト ボックス 1918"/>
                        <wps:cNvSpPr txBox="1"/>
                        <wps:spPr>
                          <a:xfrm>
                            <a:off x="0" y="-18821"/>
                            <a:ext cx="1632995" cy="523875"/>
                          </a:xfrm>
                          <a:prstGeom prst="rect">
                            <a:avLst/>
                          </a:prstGeom>
                          <a:noFill/>
                          <a:ln w="6350">
                            <a:noFill/>
                          </a:ln>
                        </wps:spPr>
                        <wps:txbx>
                          <w:txbxContent>
                            <w:p w:rsidR="009E1D41" w:rsidRDefault="009E1D41" w:rsidP="008F35E8">
                              <w:pPr>
                                <w:jc w:val="center"/>
                                <w:rPr>
                                  <w:rFonts w:ascii="Meiryo UI" w:eastAsia="Meiryo UI" w:hAnsi="Meiryo UI"/>
                                  <w:sz w:val="28"/>
                                </w:rPr>
                              </w:pPr>
                              <w:r>
                                <w:rPr>
                                  <w:rFonts w:ascii="Meiryo UI" w:eastAsia="Meiryo UI" w:hAnsi="Meiryo UI" w:hint="eastAsia"/>
                                  <w:sz w:val="28"/>
                                </w:rPr>
                                <w:t>申告納付</w:t>
                              </w:r>
                            </w:p>
                            <w:p w:rsidR="009E1D41" w:rsidRPr="009138E6" w:rsidRDefault="009E1D41" w:rsidP="008F35E8">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D42AEE" id="グループ化 1905" o:spid="_x0000_s1149" style="position:absolute;left:0;text-align:left;margin-left:6.55pt;margin-top:.65pt;width:190.5pt;height:41.2pt;z-index:251951104;mso-width-relative:margin;mso-height-relative:margin" coordorigin=",-188" coordsize="1733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6SsQMAAF4JAAAOAAAAZHJzL2Uyb0RvYy54bWzcVk1rJDcQvQfyH0Tf1z3dM+OZaTxevHbG&#10;BMyuwRv2rFGrP6BbUiSNe7xHDyw5JJBA2FwCgVxDyF435N90nPyNVEk9X/ZmDxsIIXPokVQqqepV&#10;vdd99HhZV+Saa1NKMQ2ig15AuGAyLUU+DT57Pns0DoixVKS0koJPgxtugsfHH3901KiEx7KQVco1&#10;gUOESRo1DQprVRKGhhW8puZAKi7AmEldUwtTnYeppg2cXldh3Osdho3UqdKScWNg9cwbg2N3fpZx&#10;Zp9lmeGWVNMAYrPuqd1zjs/w+IgmuaaqKFkXBv2AKGpaCrh0c9QZtZQsdPngqLpkWhqZ2QMm61Bm&#10;Wcm4ywGyiXr3sjnXcqFcLnnS5GoDE0B7D6cPPpY9vb7UpEyhdpPeMCCC1lCl9vZNu/qpXf3Wrr67&#10;+/I1cTaAqlF5Ah7nWl2pS90t5H6G2S8zXeM/5EWWDuSbDch8aQmDxXgQTfpDqAUD2zDux4OuCqyA&#10;Um3dHkXjcRz5ArHik847GvX7wx3v8WiIW8L13SGGuImoUdBVZguc+WfAXRVUcVcPgzBsgIviNXB/&#10;/vDj3VdvEvL7r9/+8frt3dffAHRgdUg5nw1uJjEA4d+CFvUmo3jss18jt5d7Pxr04/3caaK0sedc&#10;1gQHkKus+WVFLcZME3p9YazHar0Pl42synRWVpWb3JjTSpNrCnQBlqWyCUhFjYXFaTBzvw7uPbdK&#10;kAYqOxz0sK4UeJzBtTCsFXSWEXlAaJWDQDCrXSx73kbn882tg9k4enLmNxU05T6WYQ9+65v9dlf0&#10;vXMwqzNqCu/iTJ1LJTA57vSgAwFbw1cAR3Y5XzoWjCbogktzmd5AhbX0mmEUm5VwwQWgcUk1iASk&#10;CsJnn8EjqyTkL7tRQAqpX75rHfdjWfTLgDQgOoDN5wuqOYD8qYDmnEQDYAOxbjIYjmKY6F3LfNci&#10;FvWphEJFILGKuSHut9V6mGlZvwB9PMFbwUQFg7t9FbrJqfViCArL+MmJ2wbKpKi9EFeK4eEIHUL7&#10;fPmCatW1loWmfCrXhHjQXH4vegp5srAyK13nbXGF6uEEyOnR/jdYCq+iTt5Wr9rbn9vbt+3qC9Ku&#10;vm9Xq/b2F5gjWx3pMDZgOLKV2OUTCbrlpAjX38vbXdXa8PawH08mIK6d4t3XrAe81fDaeh9lhUS+&#10;Qp/SxDPvEAXVo91ZQBCx6R3I72jzsSPTthz/yzYHAfId/19ocvdigpe4k63ugwO/Enbnrl7bz6Lj&#10;vwAAAP//AwBQSwMEFAAGAAgAAAAhABiPTGXcAAAABwEAAA8AAABkcnMvZG93bnJldi54bWxMjk1L&#10;w0AQhu+C/2EZwZvdxPhRYzalFPVUCraCeJsm0yQ0Oxuy2yT9905Pehoe3pd3nmwx2VYN1PvGsYF4&#10;FoEiLlzZcGXga/d+NwflA3KJrWMycCYPi/z6KsO0dCN/0rANlZIR9ikaqEPoUq19UZNFP3MdsWQH&#10;11sMgn2lyx5HGbetvo+iJ22xYflQY0ermorj9mQNfIw4LpP4bVgfD6vzz+5x872OyZjbm2n5CirQ&#10;FP7KcNEXdcjFae9OXHrVCiexNC8XlMTJy4Pw3sA8eQadZ/q/f/4LAAD//wMAUEsBAi0AFAAGAAgA&#10;AAAhALaDOJL+AAAA4QEAABMAAAAAAAAAAAAAAAAAAAAAAFtDb250ZW50X1R5cGVzXS54bWxQSwEC&#10;LQAUAAYACAAAACEAOP0h/9YAAACUAQAACwAAAAAAAAAAAAAAAAAvAQAAX3JlbHMvLnJlbHNQSwEC&#10;LQAUAAYACAAAACEAcixOkrEDAABeCQAADgAAAAAAAAAAAAAAAAAuAgAAZHJzL2Uyb0RvYy54bWxQ&#10;SwECLQAUAAYACAAAACEAGI9MZdwAAAAHAQAADwAAAAAAAAAAAAAAAAALBgAAZHJzL2Rvd25yZXYu&#10;eG1sUEsFBgAAAAAEAAQA8wAAABQHAAAAAA==&#10;">
                <v:shape id="矢印: 五方向 1912" o:spid="_x0000_s1150" type="#_x0000_t15" style="position:absolute;top:1097;width:1733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CHwwAAAN0AAAAPAAAAZHJzL2Rvd25yZXYueG1sRE9Na8JA&#10;EL0X/A/LCN7qJlqkRlcRUdAeCo3ieciOSTQ7G3dXTf99t1DobR7vc+bLzjTiQc7XlhWkwwQEcWF1&#10;zaWC42H7+g7CB2SNjWVS8E0eloveyxwzbZ/8RY88lCKGsM9QQRVCm0npi4oM+qFtiSN3ts5giNCV&#10;Ujt8xnDTyFGSTKTBmmNDhS2tKyqu+d0oyG/jbbr/nG4mzl3NW+JuFzp9KDXod6sZiEBd+Bf/uXc6&#10;zp+mI/j9Jp4gFz8AAAD//wMAUEsBAi0AFAAGAAgAAAAhANvh9svuAAAAhQEAABMAAAAAAAAAAAAA&#10;AAAAAAAAAFtDb250ZW50X1R5cGVzXS54bWxQSwECLQAUAAYACAAAACEAWvQsW78AAAAVAQAACwAA&#10;AAAAAAAAAAAAAAAfAQAAX3JlbHMvLnJlbHNQSwECLQAUAAYACAAAACEAhr5Qh8MAAADdAAAADwAA&#10;AAAAAAAAAAAAAAAHAgAAZHJzL2Rvd25yZXYueG1sUEsFBgAAAAADAAMAtwAAAPcCAAAAAA==&#10;" adj="19642" fillcolor="window" strokecolor="#385d8a" strokeweight="2pt">
                  <v:textbox>
                    <w:txbxContent>
                      <w:p w:rsidR="009E1D41" w:rsidRDefault="009E1D41" w:rsidP="008F35E8"/>
                      <w:p w:rsidR="009E1D41" w:rsidRDefault="009E1D41" w:rsidP="008F35E8">
                        <w:pPr>
                          <w:jc w:val="center"/>
                        </w:pPr>
                      </w:p>
                      <w:p w:rsidR="009E1D41" w:rsidRDefault="009E1D41" w:rsidP="008F35E8">
                        <w:pPr>
                          <w:jc w:val="center"/>
                        </w:pPr>
                      </w:p>
                      <w:p w:rsidR="009E1D41" w:rsidRDefault="009E1D41" w:rsidP="008F35E8">
                        <w:pPr>
                          <w:jc w:val="center"/>
                        </w:pPr>
                      </w:p>
                    </w:txbxContent>
                  </v:textbox>
                </v:shape>
                <v:shape id="テキスト ボックス 1918" o:spid="_x0000_s1151" type="#_x0000_t202" style="position:absolute;top:-188;width:1632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rDxwAAAN0AAAAPAAAAZHJzL2Rvd25yZXYueG1sRI9Pa8JA&#10;EMXvhX6HZQre6kZB0dRVJCCWogf/XHqbZsckNDsbs1tN/fTOQfA2w3vz3m9mi87V6kJtqDwbGPQT&#10;UMS5txUXBo6H1fsEVIjIFmvPZOCfAizmry8zTK2/8o4u+1goCeGQooEyxibVOuQlOQx93xCLdvKt&#10;wyhrW2jb4lXCXa2HSTLWDiuWhhIbykrKf/d/zsBXttri7mfoJrc6W29Oy+Z8/B4Z03vrlh+gInXx&#10;aX5cf1rBnw4EV76REfT8DgAA//8DAFBLAQItABQABgAIAAAAIQDb4fbL7gAAAIUBAAATAAAAAAAA&#10;AAAAAAAAAAAAAABbQ29udGVudF9UeXBlc10ueG1sUEsBAi0AFAAGAAgAAAAhAFr0LFu/AAAAFQEA&#10;AAsAAAAAAAAAAAAAAAAAHwEAAF9yZWxzLy5yZWxzUEsBAi0AFAAGAAgAAAAhAOAbmsPHAAAA3QAA&#10;AA8AAAAAAAAAAAAAAAAABwIAAGRycy9kb3ducmV2LnhtbFBLBQYAAAAAAwADALcAAAD7AgAAAAA=&#10;" filled="f" stroked="f" strokeweight=".5pt">
                  <v:textbox>
                    <w:txbxContent>
                      <w:p w:rsidR="009E1D41" w:rsidRDefault="009E1D41" w:rsidP="008F35E8">
                        <w:pPr>
                          <w:jc w:val="center"/>
                          <w:rPr>
                            <w:rFonts w:ascii="Meiryo UI" w:eastAsia="Meiryo UI" w:hAnsi="Meiryo UI"/>
                            <w:sz w:val="28"/>
                          </w:rPr>
                        </w:pPr>
                        <w:r>
                          <w:rPr>
                            <w:rFonts w:ascii="Meiryo UI" w:eastAsia="Meiryo UI" w:hAnsi="Meiryo UI" w:hint="eastAsia"/>
                            <w:sz w:val="28"/>
                          </w:rPr>
                          <w:t>申告納付</w:t>
                        </w:r>
                      </w:p>
                      <w:p w:rsidR="009E1D41" w:rsidRPr="009138E6" w:rsidRDefault="009E1D41" w:rsidP="008F35E8">
                        <w:pPr>
                          <w:rPr>
                            <w:rFonts w:ascii="Meiryo UI" w:eastAsia="Meiryo UI" w:hAnsi="Meiryo UI"/>
                            <w:sz w:val="28"/>
                          </w:rPr>
                        </w:pPr>
                      </w:p>
                    </w:txbxContent>
                  </v:textbox>
                </v:shape>
              </v:group>
            </w:pict>
          </mc:Fallback>
        </mc:AlternateContent>
      </w:r>
    </w:p>
    <w:p w:rsidR="008F35E8" w:rsidRPr="00501E23" w:rsidRDefault="008F35E8" w:rsidP="008F35E8">
      <w:pPr>
        <w:rPr>
          <w:rFonts w:ascii="HGS創英ﾌﾟﾚｾﾞﾝｽEB" w:eastAsia="HGS創英ﾌﾟﾚｾﾞﾝｽEB"/>
        </w:rPr>
      </w:pPr>
      <w:r w:rsidRPr="00501E23">
        <w:rPr>
          <w:rFonts w:ascii="HGS創英ﾌﾟﾚｾﾞﾝｽEB" w:eastAsia="HGS創英ﾌﾟﾚｾﾞﾝｽEB"/>
          <w:noProof/>
        </w:rPr>
        <mc:AlternateContent>
          <mc:Choice Requires="wps">
            <w:drawing>
              <wp:anchor distT="0" distB="0" distL="114300" distR="114300" simplePos="0" relativeHeight="251950080" behindDoc="0" locked="0" layoutInCell="1" allowOverlap="1" wp14:anchorId="66853705" wp14:editId="1F9CA8BD">
                <wp:simplePos x="0" y="0"/>
                <wp:positionH relativeFrom="margin">
                  <wp:posOffset>-5715</wp:posOffset>
                </wp:positionH>
                <wp:positionV relativeFrom="paragraph">
                  <wp:posOffset>85725</wp:posOffset>
                </wp:positionV>
                <wp:extent cx="6086475" cy="2743200"/>
                <wp:effectExtent l="0" t="0" r="28575" b="19050"/>
                <wp:wrapNone/>
                <wp:docPr id="1919" name="四角形: 角を丸くする 1919"/>
                <wp:cNvGraphicFramePr/>
                <a:graphic xmlns:a="http://schemas.openxmlformats.org/drawingml/2006/main">
                  <a:graphicData uri="http://schemas.microsoft.com/office/word/2010/wordprocessingShape">
                    <wps:wsp>
                      <wps:cNvSpPr/>
                      <wps:spPr>
                        <a:xfrm>
                          <a:off x="0" y="0"/>
                          <a:ext cx="6086475" cy="274320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9CA4D" id="四角形: 角を丸くする 1919" o:spid="_x0000_s1026" style="position:absolute;left:0;text-align:left;margin-left:-.45pt;margin-top:6.75pt;width:479.25pt;height:3in;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rSogIAAB4FAAAOAAAAZHJzL2Uyb0RvYy54bWysVM1OGzEQvlfqO1i+l03SQGDFBkWgVJUQ&#10;RYWKs/F6k5W8tms72aQ3uPZQiVvFrZe+Apc+TYrUx+hn7wLh51R1D94Zz3jG3zcz3t1bVJLMhXWl&#10;VhntbnQoEYrrvFSTjH46Hb/ZpsR5pnImtRIZXQpH94avX+3WJhU9PdUyF5YgiHJpbTI69d6kSeL4&#10;VFTMbWgjFIyFthXzUO0kyS2rEb2SSa/T2UpqbXNjNRfOYfegMdJhjF8UgvsPReGEJzKjuJuPq43r&#10;eViT4S5LJ5aZacnba7B/uEXFSoWk96EOmGdkZstnoaqSW+104Te4rhJdFCUXEQPQdDtP0JxMmRER&#10;C8hx5p4m9//C8qP5sSVljtrtdHcoUaxClW6vr//8vLr99SMl+K8ur37f3Kwuvq0uvq8uv5LoCeJq&#10;41KcPzHHttUcxMDCorBV+AMfWUSyl/dki4UnHJtbne2t/mCTEg5bb9B/i3KGciQPx411/p3QFQlC&#10;Rq2eqfwjShqZZvND5xv/O7+Q0mlZ5uNSyqgs3b60ZM5QfTRNrmtKJHMemxkdx69N+eiYVKQGIb0B&#10;bkQ4Q1sWknmIlQFRTk0oYXKCfufexrs8Ou2eJT0F5rXEnfi9lDgAOWBu2tw4Rm3dpAp4ROzoFneg&#10;vyE8SOc6X6KSVjct7gwfl4h2CLTHzKKnAQVz6j9gKaQGPt1KlEy1/fLSfvBHq8FKSY0ZAfbPM2YF&#10;sLxXaMKdbr8fhioq/c1BD4pdt5yvW9Ss2tcoRBcvguFRDP5e3omF1dUZxnkUssLEFEfuhuVW2ffN&#10;7OJB4GI0im4YJMP8oToxPAQPPAUeTxdnzJq2dTwqcKTv5omlT5qn8Q0nlR7NvC7K2FkPvKItg4Ih&#10;jA3aPhhhytf16PXwrA3/AgAA//8DAFBLAwQUAAYACAAAACEAhgvV/t4AAAAIAQAADwAAAGRycy9k&#10;b3ducmV2LnhtbEyPwU7DMBBE70j8g7VIXFDrBJrShjgVAvVS5ULh0ts2XuIIex3Fbhv+HnOC4+yM&#10;Zt5Wm8lZcaYx9J4V5PMMBHHrdc+dgo/37WwFIkRkjdYzKfimAJv6+qrCUvsLv9F5HzuRSjiUqMDE&#10;OJRShtaQwzD3A3HyPv3oMCY5dlKPeEnlzsr7LFtKhz2nBYMDvRhqv/Ynp+BgDuG1b+52Lfa7bcip&#10;Wdm8Uer2Znp+AhFpin9h+MVP6FAnpqM/sQ7CKpitUzCdHwoQyV4Xj0sQRwWLRVGArCv5/4H6BwAA&#10;//8DAFBLAQItABQABgAIAAAAIQC2gziS/gAAAOEBAAATAAAAAAAAAAAAAAAAAAAAAABbQ29udGVu&#10;dF9UeXBlc10ueG1sUEsBAi0AFAAGAAgAAAAhADj9If/WAAAAlAEAAAsAAAAAAAAAAAAAAAAALwEA&#10;AF9yZWxzLy5yZWxzUEsBAi0AFAAGAAgAAAAhAMEg2tKiAgAAHgUAAA4AAAAAAAAAAAAAAAAALgIA&#10;AGRycy9lMm9Eb2MueG1sUEsBAi0AFAAGAAgAAAAhAIYL1f7eAAAACAEAAA8AAAAAAAAAAAAAAAAA&#10;/AQAAGRycy9kb3ducmV2LnhtbFBLBQYAAAAABAAEAPMAAAAHBgAAAAA=&#10;" fillcolor="window" strokecolor="windowText" strokeweight="1pt">
                <w10:wrap anchorx="margin"/>
              </v:roundrect>
            </w:pict>
          </mc:Fallback>
        </mc:AlternateContent>
      </w:r>
    </w:p>
    <w:p w:rsidR="008F35E8" w:rsidRPr="00501E23" w:rsidRDefault="008F35E8" w:rsidP="008F35E8">
      <w:pPr>
        <w:rPr>
          <w:rFonts w:ascii="HGS創英ﾌﾟﾚｾﾞﾝｽEB" w:eastAsia="HGS創英ﾌﾟﾚｾﾞﾝｽEB"/>
        </w:rPr>
      </w:pPr>
      <w:r w:rsidRPr="00501E23">
        <w:rPr>
          <w:rFonts w:ascii="HGS創英ﾌﾟﾚｾﾞﾝｽEB" w:eastAsia="HGS創英ﾌﾟﾚｾﾞﾝｽEB"/>
          <w:noProof/>
          <w:sz w:val="24"/>
          <w:szCs w:val="24"/>
        </w:rPr>
        <mc:AlternateContent>
          <mc:Choice Requires="wps">
            <w:drawing>
              <wp:anchor distT="0" distB="0" distL="114300" distR="114300" simplePos="0" relativeHeight="251952128" behindDoc="0" locked="0" layoutInCell="1" allowOverlap="1" wp14:anchorId="5802200B" wp14:editId="6494277A">
                <wp:simplePos x="0" y="0"/>
                <wp:positionH relativeFrom="margin">
                  <wp:posOffset>-43815</wp:posOffset>
                </wp:positionH>
                <wp:positionV relativeFrom="paragraph">
                  <wp:posOffset>47625</wp:posOffset>
                </wp:positionV>
                <wp:extent cx="6134315" cy="2447925"/>
                <wp:effectExtent l="0" t="0" r="0" b="9525"/>
                <wp:wrapNone/>
                <wp:docPr id="1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315"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EF5FDE">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１</w:t>
                            </w:r>
                            <w:r w:rsidRPr="002E795B">
                              <w:rPr>
                                <w:rFonts w:ascii="Meiryo UI" w:eastAsia="Meiryo UI" w:hAnsi="Meiryo UI" w:hint="eastAsia"/>
                                <w:sz w:val="24"/>
                              </w:rPr>
                              <w:t xml:space="preserve">　</w:t>
                            </w:r>
                            <w:r>
                              <w:rPr>
                                <w:rFonts w:ascii="Meiryo UI" w:eastAsia="Meiryo UI" w:hAnsi="Meiryo UI" w:hint="eastAsia"/>
                                <w:sz w:val="24"/>
                              </w:rPr>
                              <w:t>免税軽油を</w:t>
                            </w:r>
                            <w:r w:rsidRPr="00091CFD">
                              <w:rPr>
                                <w:rFonts w:ascii="Meiryo UI" w:eastAsia="Meiryo UI" w:hAnsi="Meiryo UI" w:hint="eastAsia"/>
                                <w:b/>
                                <w:sz w:val="24"/>
                                <w:u w:val="single"/>
                              </w:rPr>
                              <w:t>用途外で</w:t>
                            </w:r>
                            <w:r>
                              <w:rPr>
                                <w:rFonts w:ascii="Meiryo UI" w:eastAsia="Meiryo UI" w:hAnsi="Meiryo UI" w:hint="eastAsia"/>
                                <w:b/>
                                <w:sz w:val="24"/>
                                <w:u w:val="single"/>
                              </w:rPr>
                              <w:t>消費</w:t>
                            </w:r>
                            <w:r w:rsidRPr="00091CFD">
                              <w:rPr>
                                <w:rFonts w:ascii="Meiryo UI" w:eastAsia="Meiryo UI" w:hAnsi="Meiryo UI" w:hint="eastAsia"/>
                                <w:b/>
                                <w:sz w:val="24"/>
                                <w:u w:val="single"/>
                              </w:rPr>
                              <w:t>をした日</w:t>
                            </w:r>
                            <w:r w:rsidRPr="002E795B">
                              <w:rPr>
                                <w:rFonts w:ascii="Meiryo UI" w:eastAsia="Meiryo UI" w:hAnsi="Meiryo UI" w:hint="eastAsia"/>
                                <w:b/>
                                <w:sz w:val="24"/>
                                <w:u w:val="single"/>
                              </w:rPr>
                              <w:t>（</w:t>
                            </w:r>
                            <w:r>
                              <w:rPr>
                                <w:rFonts w:ascii="Meiryo UI" w:eastAsia="Meiryo UI" w:hAnsi="Meiryo UI" w:hint="eastAsia"/>
                                <w:b/>
                                <w:sz w:val="24"/>
                                <w:u w:val="single"/>
                              </w:rPr>
                              <w:t>行為</w:t>
                            </w:r>
                            <w:r w:rsidRPr="002E795B">
                              <w:rPr>
                                <w:rFonts w:ascii="Meiryo UI" w:eastAsia="Meiryo UI" w:hAnsi="Meiryo UI" w:hint="eastAsia"/>
                                <w:b/>
                                <w:sz w:val="24"/>
                                <w:u w:val="single"/>
                              </w:rPr>
                              <w:t>日）から3</w:t>
                            </w:r>
                            <w:r w:rsidRPr="002E795B">
                              <w:rPr>
                                <w:rFonts w:ascii="Meiryo UI" w:eastAsia="Meiryo UI" w:hAnsi="Meiryo UI"/>
                                <w:b/>
                                <w:sz w:val="24"/>
                                <w:u w:val="single"/>
                              </w:rPr>
                              <w:t>0</w:t>
                            </w:r>
                            <w:r w:rsidRPr="002E795B">
                              <w:rPr>
                                <w:rFonts w:ascii="Meiryo UI" w:eastAsia="Meiryo UI" w:hAnsi="Meiryo UI" w:hint="eastAsia"/>
                                <w:b/>
                                <w:sz w:val="24"/>
                                <w:u w:val="single"/>
                              </w:rPr>
                              <w:t>日以内</w:t>
                            </w:r>
                            <w:r>
                              <w:rPr>
                                <w:rFonts w:ascii="Meiryo UI" w:eastAsia="Meiryo UI" w:hAnsi="Meiryo UI" w:hint="eastAsia"/>
                                <w:sz w:val="24"/>
                              </w:rPr>
                              <w:t>に、以下の書類を持参のうえ申告してください。（※2）</w:t>
                            </w:r>
                          </w:p>
                          <w:p w:rsidR="009E1D41" w:rsidRDefault="009E1D41" w:rsidP="000722D1">
                            <w:pPr>
                              <w:spacing w:line="400" w:lineRule="exact"/>
                              <w:ind w:firstLineChars="100" w:firstLine="240"/>
                              <w:rPr>
                                <w:rFonts w:ascii="Meiryo UI" w:eastAsia="Meiryo UI" w:hAnsi="Meiryo UI"/>
                                <w:sz w:val="24"/>
                              </w:rPr>
                            </w:pPr>
                          </w:p>
                          <w:p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①　軽油引取税納付申告書</w:t>
                            </w:r>
                          </w:p>
                          <w:p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②　用途外で消費した数量が分かる書類又は写真</w:t>
                            </w:r>
                          </w:p>
                          <w:p w:rsidR="009E1D41" w:rsidRDefault="009E1D41" w:rsidP="003568F9">
                            <w:pPr>
                              <w:spacing w:line="400" w:lineRule="exact"/>
                              <w:ind w:firstLineChars="300" w:firstLine="720"/>
                              <w:rPr>
                                <w:rFonts w:ascii="Meiryo UI" w:eastAsia="Meiryo UI" w:hAnsi="Meiryo UI"/>
                                <w:sz w:val="24"/>
                              </w:rPr>
                            </w:pPr>
                            <w:r>
                              <w:rPr>
                                <w:rFonts w:ascii="Meiryo UI" w:eastAsia="Meiryo UI" w:hAnsi="Meiryo UI" w:hint="eastAsia"/>
                                <w:sz w:val="24"/>
                              </w:rPr>
                              <w:t>・・・油量計の写真、産業廃棄物管理票（マニフェスト）のA票の写し（P20参照）等</w:t>
                            </w:r>
                          </w:p>
                          <w:p w:rsidR="009E1D41" w:rsidRPr="00DB4AF5" w:rsidRDefault="009E1D41" w:rsidP="008F35E8">
                            <w:pPr>
                              <w:spacing w:line="400" w:lineRule="exact"/>
                              <w:ind w:firstLineChars="200" w:firstLine="480"/>
                              <w:rPr>
                                <w:rFonts w:ascii="Meiryo UI" w:eastAsia="Meiryo UI" w:hAnsi="Meiryo UI"/>
                                <w:sz w:val="24"/>
                              </w:rPr>
                            </w:pPr>
                          </w:p>
                          <w:p w:rsidR="009E1D41" w:rsidRDefault="009E1D41" w:rsidP="008F35E8">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２　申告後、納付期限までにコンビニ、金融機関又は地方税お支払いサイト（</w:t>
                            </w:r>
                            <w:r>
                              <w:rPr>
                                <w:rFonts w:ascii="Meiryo UI" w:eastAsia="Meiryo UI" w:hAnsi="Meiryo UI"/>
                                <w:sz w:val="24"/>
                              </w:rPr>
                              <w:t>P</w:t>
                            </w:r>
                            <w:r>
                              <w:rPr>
                                <w:rFonts w:ascii="Meiryo UI" w:eastAsia="Meiryo UI" w:hAnsi="Meiryo UI" w:hint="eastAsia"/>
                                <w:sz w:val="24"/>
                              </w:rPr>
                              <w:t>4</w:t>
                            </w:r>
                            <w:r>
                              <w:rPr>
                                <w:rFonts w:ascii="Meiryo UI" w:eastAsia="Meiryo UI" w:hAnsi="Meiryo UI"/>
                                <w:sz w:val="24"/>
                              </w:rPr>
                              <w:t>6</w:t>
                            </w:r>
                            <w:r>
                              <w:rPr>
                                <w:rFonts w:ascii="Meiryo UI" w:eastAsia="Meiryo UI" w:hAnsi="Meiryo UI" w:hint="eastAsia"/>
                                <w:sz w:val="24"/>
                              </w:rPr>
                              <w:t>参照）で</w:t>
                            </w:r>
                          </w:p>
                          <w:p w:rsidR="009E1D41" w:rsidRDefault="009E1D41" w:rsidP="008F35E8">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 xml:space="preserve">　 納付してください。</w:t>
                            </w:r>
                          </w:p>
                          <w:p w:rsidR="009E1D41" w:rsidRPr="002C06F2" w:rsidRDefault="009E1D41" w:rsidP="003568F9">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2200B" id="Text Box 62" o:spid="_x0000_s1152" type="#_x0000_t202" style="position:absolute;left:0;text-align:left;margin-left:-3.45pt;margin-top:3.75pt;width:483pt;height:192.7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HHu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Q4wE7aFJD2xv0K3coziyBRoHnYHf/QCeZg/n4OzI6uFOVl81EnLZUrFhN0rJsWW0hgRDe9M/&#10;uzrhaAuyHj/IGuLQrZEOaN+o3lYP6oEAHRr1eGqOzaWCwzi8JJfhDKMKbBEh8zSauRg0O14flDbv&#10;mOyRXeRYQfcdPN3daWPTodnRxUYTsuRd5xTQiWcH4DidQHC4am02DdfQH2mQrpJVQjwSxSuPBEXh&#10;3ZRL4sVlOJ8Vl8VyWYQ/bdyQZC2vayZsmKO4QvJnzTvIfJLFSV5adry2cDYlrTbrZafQjoK4S/cd&#10;CnLm5j9PwxUBuLygFEYkuI1Sr4yTuUdKMvPSeZB4QZjepnFAUlKUzyndccH+nRIac5zOoI+Ozm+5&#10;Be57zY1mPTcwPjre5zg5OdHManAlatdaQ3k3rc9KYdN/KgW0+9hop1gr0kmuZr/eu9eROD1bOa9l&#10;/QgaVhIUBkKF2QeLVqrvGI0wR3Ksv22pYhh17wW8gzmJUhCtcZskSeGKOjeszwxUVACUY4PRtFya&#10;aVRtB8U3LcSZ3p2QN/ByGu40/ZTT4b3BpHDUDlPNjqLzvfN6mr2LXwAAAP//AwBQSwMEFAAGAAgA&#10;AAAhAJ6DgE/gAAAACAEAAA8AAABkcnMvZG93bnJldi54bWxMj0FLw0AUhO+C/2F5grd2t5bEJual&#10;pIIKXlpbEY+b5JkEs29DdttGf73rSY/DDDPfZOvJ9OJEo+ssIyzmCgRxZeuOG4TXw8NsBcJ5zbXu&#10;LRPCFzlY55cXmU5re+YXOu19I0IJu1QjtN4PqZSuasloN7cDcfA+7Gi0D3JsZD3qcyg3vbxRKpZG&#10;dxwWWj3QfUvV5/5oEL47VzztthtfbqL3R7V7jt1bESNeX03FHQhPk/8Lwy9+QIc8MJX2yLUTPcIs&#10;TkIS4TYCEewkShYgSoRlslQg80z+P5D/AAAA//8DAFBLAQItABQABgAIAAAAIQC2gziS/gAAAOEB&#10;AAATAAAAAAAAAAAAAAAAAAAAAABbQ29udGVudF9UeXBlc10ueG1sUEsBAi0AFAAGAAgAAAAhADj9&#10;If/WAAAAlAEAAAsAAAAAAAAAAAAAAAAALwEAAF9yZWxzLy5yZWxzUEsBAi0AFAAGAAgAAAAhAPqk&#10;0ce7AgAAwwUAAA4AAAAAAAAAAAAAAAAALgIAAGRycy9lMm9Eb2MueG1sUEsBAi0AFAAGAAgAAAAh&#10;AJ6DgE/gAAAACAEAAA8AAAAAAAAAAAAAAAAAFQUAAGRycy9kb3ducmV2LnhtbFBLBQYAAAAABAAE&#10;APMAAAAiBgAAAAA=&#10;" filled="f" stroked="f">
                <v:textbox inset="5.85pt,.7pt,5.85pt,.7pt">
                  <w:txbxContent>
                    <w:p w:rsidR="009E1D41" w:rsidRDefault="009E1D41" w:rsidP="00EF5FDE">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１</w:t>
                      </w:r>
                      <w:r w:rsidRPr="002E795B">
                        <w:rPr>
                          <w:rFonts w:ascii="Meiryo UI" w:eastAsia="Meiryo UI" w:hAnsi="Meiryo UI" w:hint="eastAsia"/>
                          <w:sz w:val="24"/>
                        </w:rPr>
                        <w:t xml:space="preserve">　</w:t>
                      </w:r>
                      <w:r>
                        <w:rPr>
                          <w:rFonts w:ascii="Meiryo UI" w:eastAsia="Meiryo UI" w:hAnsi="Meiryo UI" w:hint="eastAsia"/>
                          <w:sz w:val="24"/>
                        </w:rPr>
                        <w:t>免税軽油を</w:t>
                      </w:r>
                      <w:r w:rsidRPr="00091CFD">
                        <w:rPr>
                          <w:rFonts w:ascii="Meiryo UI" w:eastAsia="Meiryo UI" w:hAnsi="Meiryo UI" w:hint="eastAsia"/>
                          <w:b/>
                          <w:sz w:val="24"/>
                          <w:u w:val="single"/>
                        </w:rPr>
                        <w:t>用途外で</w:t>
                      </w:r>
                      <w:r>
                        <w:rPr>
                          <w:rFonts w:ascii="Meiryo UI" w:eastAsia="Meiryo UI" w:hAnsi="Meiryo UI" w:hint="eastAsia"/>
                          <w:b/>
                          <w:sz w:val="24"/>
                          <w:u w:val="single"/>
                        </w:rPr>
                        <w:t>消費</w:t>
                      </w:r>
                      <w:r w:rsidRPr="00091CFD">
                        <w:rPr>
                          <w:rFonts w:ascii="Meiryo UI" w:eastAsia="Meiryo UI" w:hAnsi="Meiryo UI" w:hint="eastAsia"/>
                          <w:b/>
                          <w:sz w:val="24"/>
                          <w:u w:val="single"/>
                        </w:rPr>
                        <w:t>をした日</w:t>
                      </w:r>
                      <w:r w:rsidRPr="002E795B">
                        <w:rPr>
                          <w:rFonts w:ascii="Meiryo UI" w:eastAsia="Meiryo UI" w:hAnsi="Meiryo UI" w:hint="eastAsia"/>
                          <w:b/>
                          <w:sz w:val="24"/>
                          <w:u w:val="single"/>
                        </w:rPr>
                        <w:t>（</w:t>
                      </w:r>
                      <w:r>
                        <w:rPr>
                          <w:rFonts w:ascii="Meiryo UI" w:eastAsia="Meiryo UI" w:hAnsi="Meiryo UI" w:hint="eastAsia"/>
                          <w:b/>
                          <w:sz w:val="24"/>
                          <w:u w:val="single"/>
                        </w:rPr>
                        <w:t>行為</w:t>
                      </w:r>
                      <w:r w:rsidRPr="002E795B">
                        <w:rPr>
                          <w:rFonts w:ascii="Meiryo UI" w:eastAsia="Meiryo UI" w:hAnsi="Meiryo UI" w:hint="eastAsia"/>
                          <w:b/>
                          <w:sz w:val="24"/>
                          <w:u w:val="single"/>
                        </w:rPr>
                        <w:t>日）から3</w:t>
                      </w:r>
                      <w:r w:rsidRPr="002E795B">
                        <w:rPr>
                          <w:rFonts w:ascii="Meiryo UI" w:eastAsia="Meiryo UI" w:hAnsi="Meiryo UI"/>
                          <w:b/>
                          <w:sz w:val="24"/>
                          <w:u w:val="single"/>
                        </w:rPr>
                        <w:t>0</w:t>
                      </w:r>
                      <w:r w:rsidRPr="002E795B">
                        <w:rPr>
                          <w:rFonts w:ascii="Meiryo UI" w:eastAsia="Meiryo UI" w:hAnsi="Meiryo UI" w:hint="eastAsia"/>
                          <w:b/>
                          <w:sz w:val="24"/>
                          <w:u w:val="single"/>
                        </w:rPr>
                        <w:t>日以内</w:t>
                      </w:r>
                      <w:r>
                        <w:rPr>
                          <w:rFonts w:ascii="Meiryo UI" w:eastAsia="Meiryo UI" w:hAnsi="Meiryo UI" w:hint="eastAsia"/>
                          <w:sz w:val="24"/>
                        </w:rPr>
                        <w:t>に、以下の書類を持参のうえ申告してください。（※2）</w:t>
                      </w:r>
                    </w:p>
                    <w:p w:rsidR="009E1D41" w:rsidRDefault="009E1D41" w:rsidP="000722D1">
                      <w:pPr>
                        <w:spacing w:line="400" w:lineRule="exact"/>
                        <w:ind w:firstLineChars="100" w:firstLine="240"/>
                        <w:rPr>
                          <w:rFonts w:ascii="Meiryo UI" w:eastAsia="Meiryo UI" w:hAnsi="Meiryo UI"/>
                          <w:sz w:val="24"/>
                        </w:rPr>
                      </w:pPr>
                    </w:p>
                    <w:p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①　軽油引取税納付申告書</w:t>
                      </w:r>
                    </w:p>
                    <w:p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②　用途外で消費した数量が分かる書類又は写真</w:t>
                      </w:r>
                    </w:p>
                    <w:p w:rsidR="009E1D41" w:rsidRDefault="009E1D41" w:rsidP="003568F9">
                      <w:pPr>
                        <w:spacing w:line="400" w:lineRule="exact"/>
                        <w:ind w:firstLineChars="300" w:firstLine="720"/>
                        <w:rPr>
                          <w:rFonts w:ascii="Meiryo UI" w:eastAsia="Meiryo UI" w:hAnsi="Meiryo UI"/>
                          <w:sz w:val="24"/>
                        </w:rPr>
                      </w:pPr>
                      <w:r>
                        <w:rPr>
                          <w:rFonts w:ascii="Meiryo UI" w:eastAsia="Meiryo UI" w:hAnsi="Meiryo UI" w:hint="eastAsia"/>
                          <w:sz w:val="24"/>
                        </w:rPr>
                        <w:t>・・・油量計の写真、産業廃棄物管理票（マニフェスト）のA票の写し（P20参照）等</w:t>
                      </w:r>
                    </w:p>
                    <w:p w:rsidR="009E1D41" w:rsidRPr="00DB4AF5" w:rsidRDefault="009E1D41" w:rsidP="008F35E8">
                      <w:pPr>
                        <w:spacing w:line="400" w:lineRule="exact"/>
                        <w:ind w:firstLineChars="200" w:firstLine="480"/>
                        <w:rPr>
                          <w:rFonts w:ascii="Meiryo UI" w:eastAsia="Meiryo UI" w:hAnsi="Meiryo UI"/>
                          <w:sz w:val="24"/>
                        </w:rPr>
                      </w:pPr>
                    </w:p>
                    <w:p w:rsidR="009E1D41" w:rsidRDefault="009E1D41" w:rsidP="008F35E8">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２　申告後、納付期限までにコンビニ、金融機関又は地方税お支払いサイト（</w:t>
                      </w:r>
                      <w:r>
                        <w:rPr>
                          <w:rFonts w:ascii="Meiryo UI" w:eastAsia="Meiryo UI" w:hAnsi="Meiryo UI"/>
                          <w:sz w:val="24"/>
                        </w:rPr>
                        <w:t>P</w:t>
                      </w:r>
                      <w:r>
                        <w:rPr>
                          <w:rFonts w:ascii="Meiryo UI" w:eastAsia="Meiryo UI" w:hAnsi="Meiryo UI" w:hint="eastAsia"/>
                          <w:sz w:val="24"/>
                        </w:rPr>
                        <w:t>4</w:t>
                      </w:r>
                      <w:r>
                        <w:rPr>
                          <w:rFonts w:ascii="Meiryo UI" w:eastAsia="Meiryo UI" w:hAnsi="Meiryo UI"/>
                          <w:sz w:val="24"/>
                        </w:rPr>
                        <w:t>6</w:t>
                      </w:r>
                      <w:r>
                        <w:rPr>
                          <w:rFonts w:ascii="Meiryo UI" w:eastAsia="Meiryo UI" w:hAnsi="Meiryo UI" w:hint="eastAsia"/>
                          <w:sz w:val="24"/>
                        </w:rPr>
                        <w:t>参照）で</w:t>
                      </w:r>
                    </w:p>
                    <w:p w:rsidR="009E1D41" w:rsidRDefault="009E1D41" w:rsidP="008F35E8">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 xml:space="preserve">　 納付してください。</w:t>
                      </w:r>
                    </w:p>
                    <w:p w:rsidR="009E1D41" w:rsidRPr="002C06F2" w:rsidRDefault="009E1D41" w:rsidP="003568F9">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 xml:space="preserve">　</w:t>
                      </w:r>
                    </w:p>
                  </w:txbxContent>
                </v:textbox>
                <w10:wrap anchorx="margin"/>
              </v:shape>
            </w:pict>
          </mc:Fallback>
        </mc:AlternateContent>
      </w:r>
    </w:p>
    <w:p w:rsidR="008F35E8" w:rsidRPr="00501E23" w:rsidRDefault="008F35E8" w:rsidP="008F35E8">
      <w:pPr>
        <w:rPr>
          <w:rFonts w:ascii="HGS創英ﾌﾟﾚｾﾞﾝｽEB" w:eastAsia="HGS創英ﾌﾟﾚｾﾞﾝｽEB"/>
        </w:rPr>
      </w:pPr>
    </w:p>
    <w:p w:rsidR="008F35E8" w:rsidRPr="00501E23" w:rsidRDefault="008F35E8" w:rsidP="008F35E8">
      <w:pPr>
        <w:rPr>
          <w:rFonts w:ascii="HGS創英ﾌﾟﾚｾﾞﾝｽEB" w:eastAsia="HGS創英ﾌﾟﾚｾﾞﾝｽEB"/>
        </w:rPr>
      </w:pPr>
    </w:p>
    <w:p w:rsidR="008F35E8" w:rsidRPr="00501E23" w:rsidRDefault="008F35E8" w:rsidP="008F35E8">
      <w:pPr>
        <w:rPr>
          <w:rFonts w:ascii="HGS創英ﾌﾟﾚｾﾞﾝｽEB" w:eastAsia="HGS創英ﾌﾟﾚｾﾞﾝｽEB"/>
        </w:rPr>
      </w:pPr>
    </w:p>
    <w:p w:rsidR="008F35E8" w:rsidRPr="00501E23" w:rsidRDefault="008F35E8" w:rsidP="008F35E8">
      <w:pPr>
        <w:rPr>
          <w:rFonts w:ascii="HGS創英ﾌﾟﾚｾﾞﾝｽEB" w:eastAsia="HGS創英ﾌﾟﾚｾﾞﾝｽEB"/>
        </w:rPr>
      </w:pPr>
    </w:p>
    <w:p w:rsidR="008F35E8" w:rsidRPr="00501E23" w:rsidRDefault="008F35E8" w:rsidP="008F35E8">
      <w:pPr>
        <w:rPr>
          <w:rFonts w:ascii="HGS創英ﾌﾟﾚｾﾞﾝｽEB" w:eastAsia="HGS創英ﾌﾟﾚｾﾞﾝｽEB"/>
        </w:rPr>
      </w:pPr>
    </w:p>
    <w:p w:rsidR="008F35E8" w:rsidRDefault="008F35E8" w:rsidP="00501E23">
      <w:pPr>
        <w:rPr>
          <w:rFonts w:ascii="HGS創英ﾌﾟﾚｾﾞﾝｽEB" w:eastAsia="HGS創英ﾌﾟﾚｾﾞﾝｽEB"/>
        </w:rPr>
      </w:pPr>
    </w:p>
    <w:p w:rsidR="008F35E8" w:rsidRDefault="008F35E8" w:rsidP="00501E23">
      <w:pPr>
        <w:rPr>
          <w:rFonts w:ascii="HGS創英ﾌﾟﾚｾﾞﾝｽEB" w:eastAsia="HGS創英ﾌﾟﾚｾﾞﾝｽEB"/>
        </w:rPr>
      </w:pPr>
    </w:p>
    <w:p w:rsidR="008F35E8" w:rsidRDefault="008F35E8" w:rsidP="00501E23">
      <w:pPr>
        <w:rPr>
          <w:rFonts w:ascii="HGS創英ﾌﾟﾚｾﾞﾝｽEB" w:eastAsia="HGS創英ﾌﾟﾚｾﾞﾝｽEB"/>
        </w:rPr>
      </w:pPr>
    </w:p>
    <w:p w:rsidR="008F35E8" w:rsidRDefault="008F35E8" w:rsidP="00501E23">
      <w:pPr>
        <w:rPr>
          <w:rFonts w:ascii="HGS創英ﾌﾟﾚｾﾞﾝｽEB" w:eastAsia="HGS創英ﾌﾟﾚｾﾞﾝｽEB"/>
        </w:rPr>
      </w:pPr>
    </w:p>
    <w:p w:rsidR="008F35E8" w:rsidRDefault="008F35E8" w:rsidP="00501E23">
      <w:pPr>
        <w:rPr>
          <w:rFonts w:ascii="HGS創英ﾌﾟﾚｾﾞﾝｽEB" w:eastAsia="HGS創英ﾌﾟﾚｾﾞﾝｽEB"/>
        </w:rPr>
      </w:pPr>
    </w:p>
    <w:p w:rsidR="008F35E8" w:rsidRDefault="008F35E8" w:rsidP="00501E23">
      <w:pPr>
        <w:rPr>
          <w:rFonts w:ascii="HGS創英ﾌﾟﾚｾﾞﾝｽEB" w:eastAsia="HGS創英ﾌﾟﾚｾﾞﾝｽEB"/>
        </w:rPr>
      </w:pPr>
    </w:p>
    <w:p w:rsidR="0001505C" w:rsidRPr="002C2B9C" w:rsidRDefault="0001505C" w:rsidP="0001505C">
      <w:pPr>
        <w:spacing w:line="400" w:lineRule="exact"/>
        <w:rPr>
          <w:rFonts w:ascii="Meiryo UI" w:eastAsia="Meiryo UI" w:hAnsi="Meiryo UI"/>
          <w:sz w:val="24"/>
        </w:rPr>
      </w:pPr>
    </w:p>
    <w:p w:rsidR="0001505C" w:rsidRDefault="0001505C" w:rsidP="0001505C">
      <w:pPr>
        <w:spacing w:line="400" w:lineRule="exact"/>
        <w:ind w:left="240" w:hangingChars="100" w:hanging="240"/>
        <w:rPr>
          <w:rFonts w:ascii="Meiryo UI" w:eastAsia="Meiryo UI" w:hAnsi="Meiryo UI"/>
          <w:sz w:val="24"/>
        </w:rPr>
      </w:pPr>
      <w:r w:rsidRPr="006B58E5">
        <w:rPr>
          <w:rFonts w:ascii="Meiryo UI" w:eastAsia="Meiryo UI" w:hAnsi="Meiryo UI" w:hint="eastAsia"/>
          <w:sz w:val="24"/>
        </w:rPr>
        <w:t>※</w:t>
      </w:r>
      <w:r>
        <w:rPr>
          <w:rFonts w:ascii="Meiryo UI" w:eastAsia="Meiryo UI" w:hAnsi="Meiryo UI" w:hint="eastAsia"/>
          <w:sz w:val="24"/>
        </w:rPr>
        <w:t>1</w:t>
      </w:r>
      <w:r w:rsidRPr="006B58E5">
        <w:rPr>
          <w:rFonts w:ascii="Meiryo UI" w:eastAsia="Meiryo UI" w:hAnsi="Meiryo UI" w:hint="eastAsia"/>
          <w:sz w:val="24"/>
        </w:rPr>
        <w:t xml:space="preserve">　申告納付する際には、用途外</w:t>
      </w:r>
      <w:r>
        <w:rPr>
          <w:rFonts w:ascii="Meiryo UI" w:eastAsia="Meiryo UI" w:hAnsi="Meiryo UI" w:hint="eastAsia"/>
          <w:sz w:val="24"/>
        </w:rPr>
        <w:t>での消費又は</w:t>
      </w:r>
      <w:r w:rsidRPr="006B58E5">
        <w:rPr>
          <w:rFonts w:ascii="Meiryo UI" w:eastAsia="Meiryo UI" w:hAnsi="Meiryo UI" w:hint="eastAsia"/>
          <w:sz w:val="24"/>
        </w:rPr>
        <w:t>譲渡をした免税軽油</w:t>
      </w:r>
      <w:r>
        <w:rPr>
          <w:rFonts w:ascii="Meiryo UI" w:eastAsia="Meiryo UI" w:hAnsi="Meiryo UI" w:hint="eastAsia"/>
          <w:sz w:val="24"/>
        </w:rPr>
        <w:t>の</w:t>
      </w:r>
      <w:r w:rsidRPr="006B58E5">
        <w:rPr>
          <w:rFonts w:ascii="Meiryo UI" w:eastAsia="Meiryo UI" w:hAnsi="Meiryo UI" w:hint="eastAsia"/>
          <w:sz w:val="24"/>
        </w:rPr>
        <w:t>数量及び当該行為日の根拠となる書類を必ず添付してください。</w:t>
      </w:r>
    </w:p>
    <w:p w:rsidR="004B62DC" w:rsidRPr="0001505C" w:rsidRDefault="004B62DC" w:rsidP="00501E23">
      <w:pPr>
        <w:rPr>
          <w:rFonts w:ascii="HGS創英ﾌﾟﾚｾﾞﾝｽEB" w:eastAsia="HGS創英ﾌﾟﾚｾﾞﾝｽEB"/>
        </w:rPr>
      </w:pPr>
    </w:p>
    <w:p w:rsidR="00CF789B" w:rsidRPr="00EF5FDE" w:rsidRDefault="00EF5FDE" w:rsidP="00EF5FDE">
      <w:pPr>
        <w:spacing w:line="400" w:lineRule="exact"/>
        <w:ind w:left="240" w:hangingChars="100" w:hanging="240"/>
        <w:rPr>
          <w:rFonts w:ascii="HGS創英ﾌﾟﾚｾﾞﾝｽEB" w:eastAsia="HGS創英ﾌﾟﾚｾﾞﾝｽEB"/>
        </w:rPr>
      </w:pPr>
      <w:r w:rsidRPr="006B58E5">
        <w:rPr>
          <w:rFonts w:ascii="Meiryo UI" w:eastAsia="Meiryo UI" w:hAnsi="Meiryo UI" w:hint="eastAsia"/>
          <w:sz w:val="24"/>
        </w:rPr>
        <w:t>※</w:t>
      </w:r>
      <w:r w:rsidR="001D0867">
        <w:rPr>
          <w:rFonts w:ascii="Meiryo UI" w:eastAsia="Meiryo UI" w:hAnsi="Meiryo UI" w:hint="eastAsia"/>
          <w:sz w:val="24"/>
        </w:rPr>
        <w:t>2</w:t>
      </w:r>
      <w:r w:rsidRPr="006B58E5">
        <w:rPr>
          <w:rFonts w:ascii="Meiryo UI" w:eastAsia="Meiryo UI" w:hAnsi="Meiryo UI" w:hint="eastAsia"/>
          <w:sz w:val="24"/>
        </w:rPr>
        <w:t xml:space="preserve">　</w:t>
      </w:r>
      <w:r>
        <w:rPr>
          <w:rFonts w:ascii="Meiryo UI" w:eastAsia="Meiryo UI" w:hAnsi="Meiryo UI" w:hint="eastAsia"/>
          <w:sz w:val="24"/>
        </w:rPr>
        <w:t>免税軽油使用者証書換申請書（P38参照）を提出いただく場合があります。</w:t>
      </w:r>
    </w:p>
    <w:p w:rsidR="006B58E5" w:rsidRDefault="006B58E5" w:rsidP="00501E23">
      <w:pPr>
        <w:rPr>
          <w:rFonts w:ascii="HGS創英ﾌﾟﾚｾﾞﾝｽEB" w:eastAsia="HGS創英ﾌﾟﾚｾﾞﾝｽEB"/>
        </w:rPr>
      </w:pPr>
    </w:p>
    <w:p w:rsidR="006B58E5" w:rsidRDefault="006B58E5" w:rsidP="00501E23">
      <w:pPr>
        <w:rPr>
          <w:rFonts w:ascii="HGS創英ﾌﾟﾚｾﾞﾝｽEB" w:eastAsia="HGS創英ﾌﾟﾚｾﾞﾝｽEB"/>
        </w:rPr>
      </w:pPr>
    </w:p>
    <w:p w:rsidR="00EF5FDE" w:rsidRPr="00EF5FDE" w:rsidRDefault="00EF5FDE" w:rsidP="00501E23">
      <w:pPr>
        <w:rPr>
          <w:rFonts w:ascii="HGS創英ﾌﾟﾚｾﾞﾝｽEB" w:eastAsia="HGS創英ﾌﾟﾚｾﾞﾝｽEB"/>
        </w:rPr>
      </w:pPr>
    </w:p>
    <w:p w:rsidR="004B62DC" w:rsidRDefault="004B62DC" w:rsidP="00501E23">
      <w:pPr>
        <w:rPr>
          <w:rFonts w:ascii="HGS創英ﾌﾟﾚｾﾞﾝｽEB" w:eastAsia="HGS創英ﾌﾟﾚｾﾞﾝｽEB"/>
        </w:rPr>
      </w:pPr>
    </w:p>
    <w:p w:rsidR="00B8338B" w:rsidRDefault="00B8338B" w:rsidP="00B8338B">
      <w:pPr>
        <w:spacing w:line="400" w:lineRule="exact"/>
        <w:rPr>
          <w:rFonts w:ascii="Meiryo UI" w:eastAsia="Meiryo UI" w:hAnsi="Meiryo UI"/>
          <w:sz w:val="24"/>
        </w:rPr>
      </w:pPr>
      <w:r>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957248" behindDoc="0" locked="0" layoutInCell="1" allowOverlap="1" wp14:anchorId="41539F6C" wp14:editId="4017C063">
                <wp:simplePos x="0" y="0"/>
                <wp:positionH relativeFrom="margin">
                  <wp:posOffset>27305</wp:posOffset>
                </wp:positionH>
                <wp:positionV relativeFrom="paragraph">
                  <wp:posOffset>27569</wp:posOffset>
                </wp:positionV>
                <wp:extent cx="6066155" cy="401320"/>
                <wp:effectExtent l="0" t="0" r="0" b="0"/>
                <wp:wrapThrough wrapText="bothSides">
                  <wp:wrapPolygon edited="0">
                    <wp:start x="0" y="0"/>
                    <wp:lineTo x="0" y="20506"/>
                    <wp:lineTo x="21503" y="20506"/>
                    <wp:lineTo x="21503" y="0"/>
                    <wp:lineTo x="0" y="0"/>
                  </wp:wrapPolygon>
                </wp:wrapThrough>
                <wp:docPr id="177" name="四角形: 角を丸くする 177"/>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0C6881" w:rsidRDefault="009E1D41" w:rsidP="00B8338B">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免税軽油を譲渡する場合</w:t>
                            </w:r>
                          </w:p>
                          <w:p w:rsidR="009E1D41" w:rsidRPr="004B62DC" w:rsidRDefault="009E1D41" w:rsidP="00B8338B">
                            <w:pPr>
                              <w:spacing w:line="400" w:lineRule="exact"/>
                              <w:jc w:val="center"/>
                              <w:rPr>
                                <w:rFonts w:ascii="Meiryo UI" w:eastAsia="Meiryo UI" w:hAnsi="Meiryo U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39F6C" id="四角形: 角を丸くする 177" o:spid="_x0000_s1153" style="position:absolute;left:0;text-align:left;margin-left:2.15pt;margin-top:2.15pt;width:477.65pt;height:31.6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8S4gIAAPMFAAAOAAAAZHJzL2Uyb0RvYy54bWysVM1uEzEQviPxDpbvdHdDkpaomypqVYRU&#10;2qgt6tnxepuVvB5jO3/c2isHpN5Qb1x4hV54mlCJx2Ds/WkohQPismvPzzczn2dmd29ZSjIXxhag&#10;UppsxZQIxSEr1GVK350fvtihxDqmMiZBiZSuhKV7w+fPdhd6IDowBZkJQxBE2cFCp3TqnB5EkeVT&#10;UTK7BVooVOZgSubwai6jzLAFopcy6sRxP1qAybQBLqxF6UGlpMOAn+eCu5M8t8IRmVLMzYWvCd+J&#10;/0bDXTa4NExPC16nwf4hi5IVCoO2UAfMMTIzxW9QZcENWMjdFocygjwvuAg1YDVJ/KiasynTItSC&#10;5Fjd0mT/Hyw/no8NKTJ8u+1tShQr8ZHub29/fL25//ZlQPC/vr75fne3vvq0vvq8vv5IvCHSttB2&#10;gN5nemzqm8Wj52CZm9L/sTqyDFSvWqrF0hGOwn7c7ye9HiUcdd04edkJbxE9eGtj3WsBJfGHlBqY&#10;qewU3zPQzOZH1mFYtG/sfEQLssgOCynDxfeQ2JeGzBm+PuNcKNcN7nJWvoWskmMXxXUfoBi7pRLv&#10;NGIMEbrRI4WAvwSRyodS4INW+XhJ5Mmp6Agnt5LC20l1KnJkGwnohERa5M0ck0o1ZZmoxL0/5hIA&#10;PXKO8VvsGuCp+hP/dFhSbe9dRRiT1jn+W2KVc+sRIoNyrXNZKDBPAUjXRq7sG5IqajxLbjlZhk7c&#10;6TT9NYFshe1poJpbq/lhgd1wxKwbM4ODiiONy8ed4CeXsEgp1CdKpmA+PCX39jg/qKVkgYOfUvt+&#10;xoygRL5ROFmvkm7Xb4pw6fa2sTGJ2dRMNjVqVu4DdleCa07zcPT2TjbH3EB5gTtq5KOiiimOsVPK&#10;nWku+65aSLjluBiNghluB83ckTrT3IN7on2jny8vmNH1SDgcpmNolgQbPBqKytZ7KhjNHORFmBhP&#10;dcVr/QS4WUJL1FvQr67Ne7B62NXDnwAAAP//AwBQSwMEFAAGAAgAAAAhACtKqI3cAAAABgEAAA8A&#10;AABkcnMvZG93bnJldi54bWxMjrFOw0AQRHsk/uG0SDSInCHEEONzFEXQUIAIFJRr32Jb8e0Z7yV2&#10;/p5DFFCNRjOaeflqcp060CCtZwNXswQUceVty7WB97fHyztQEpAtdp7JwJEEVsXpSY6Z9SO/0mEb&#10;ahVHWDI00ITQZ1pL1ZBDmfmeOGaffnAYoh1qbQcc47jr9HWSpNphy/GhwZ42DVW77d4ZkAfBzdO8&#10;+fgqx+Nz/7K7kGRNxpyfTet7UIGm8FeGH/yIDkVkKv2erajOwM08Fn8lpsvFMgVVGkhvF6CLXP/H&#10;L74BAAD//wMAUEsBAi0AFAAGAAgAAAAhALaDOJL+AAAA4QEAABMAAAAAAAAAAAAAAAAAAAAAAFtD&#10;b250ZW50X1R5cGVzXS54bWxQSwECLQAUAAYACAAAACEAOP0h/9YAAACUAQAACwAAAAAAAAAAAAAA&#10;AAAvAQAAX3JlbHMvLnJlbHNQSwECLQAUAAYACAAAACEAdEdfEuICAADzBQAADgAAAAAAAAAAAAAA&#10;AAAuAgAAZHJzL2Uyb0RvYy54bWxQSwECLQAUAAYACAAAACEAK0qojdwAAAAGAQAADwAAAAAAAAAA&#10;AAAAAAA8BQAAZHJzL2Rvd25yZXYueG1sUEsFBgAAAAAEAAQA8wAAAEUGAAAAAA==&#10;" fillcolor="#e5dfec [663]" stroked="f" strokeweight="2pt">
                <v:textbox>
                  <w:txbxContent>
                    <w:p w:rsidR="009E1D41" w:rsidRPr="000C6881" w:rsidRDefault="009E1D41" w:rsidP="00B8338B">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免税軽油を譲渡する場合</w:t>
                      </w:r>
                    </w:p>
                    <w:p w:rsidR="009E1D41" w:rsidRPr="004B62DC" w:rsidRDefault="009E1D41" w:rsidP="00B8338B">
                      <w:pPr>
                        <w:spacing w:line="400" w:lineRule="exact"/>
                        <w:jc w:val="center"/>
                        <w:rPr>
                          <w:rFonts w:ascii="Meiryo UI" w:eastAsia="Meiryo UI" w:hAnsi="Meiryo UI"/>
                          <w:color w:val="000000" w:themeColor="text1"/>
                          <w:sz w:val="28"/>
                        </w:rPr>
                      </w:pPr>
                    </w:p>
                  </w:txbxContent>
                </v:textbox>
                <w10:wrap type="through" anchorx="margin"/>
              </v:roundrect>
            </w:pict>
          </mc:Fallback>
        </mc:AlternateContent>
      </w:r>
      <w:r w:rsidR="00971075" w:rsidRPr="00091CFD">
        <w:rPr>
          <w:rFonts w:ascii="Meiryo UI" w:eastAsia="Meiryo UI" w:hAnsi="Meiryo UI" w:hint="eastAsia"/>
          <w:sz w:val="24"/>
        </w:rPr>
        <w:t>【例】</w:t>
      </w:r>
      <w:r w:rsidR="00971075">
        <w:rPr>
          <w:rFonts w:ascii="Meiryo UI" w:eastAsia="Meiryo UI" w:hAnsi="Meiryo UI" w:hint="eastAsia"/>
          <w:sz w:val="24"/>
        </w:rPr>
        <w:t xml:space="preserve"> </w:t>
      </w:r>
      <w:r w:rsidR="00971075" w:rsidRPr="00091CFD">
        <w:rPr>
          <w:rFonts w:ascii="Meiryo UI" w:eastAsia="Meiryo UI" w:hAnsi="Meiryo UI" w:hint="eastAsia"/>
          <w:sz w:val="24"/>
        </w:rPr>
        <w:t xml:space="preserve">①　</w:t>
      </w:r>
      <w:r w:rsidRPr="00091CFD">
        <w:rPr>
          <w:rFonts w:ascii="Meiryo UI" w:eastAsia="Meiryo UI" w:hAnsi="Meiryo UI" w:hint="eastAsia"/>
          <w:sz w:val="24"/>
        </w:rPr>
        <w:t>燃料タンク内</w:t>
      </w:r>
      <w:r>
        <w:rPr>
          <w:rFonts w:ascii="Meiryo UI" w:eastAsia="Meiryo UI" w:hAnsi="Meiryo UI" w:hint="eastAsia"/>
          <w:sz w:val="24"/>
        </w:rPr>
        <w:t>に</w:t>
      </w:r>
      <w:r w:rsidRPr="00091CFD">
        <w:rPr>
          <w:rFonts w:ascii="Meiryo UI" w:eastAsia="Meiryo UI" w:hAnsi="Meiryo UI" w:hint="eastAsia"/>
          <w:sz w:val="24"/>
        </w:rPr>
        <w:t>免税軽油</w:t>
      </w:r>
      <w:r>
        <w:rPr>
          <w:rFonts w:ascii="Meiryo UI" w:eastAsia="Meiryo UI" w:hAnsi="Meiryo UI" w:hint="eastAsia"/>
          <w:sz w:val="24"/>
        </w:rPr>
        <w:t>が残った状態で</w:t>
      </w:r>
      <w:r w:rsidRPr="00091CFD">
        <w:rPr>
          <w:rFonts w:ascii="Meiryo UI" w:eastAsia="Meiryo UI" w:hAnsi="Meiryo UI" w:hint="eastAsia"/>
          <w:sz w:val="24"/>
        </w:rPr>
        <w:t>免税登録</w:t>
      </w:r>
      <w:r>
        <w:rPr>
          <w:rFonts w:ascii="Meiryo UI" w:eastAsia="Meiryo UI" w:hAnsi="Meiryo UI" w:hint="eastAsia"/>
          <w:sz w:val="24"/>
        </w:rPr>
        <w:t>船舶</w:t>
      </w:r>
      <w:r w:rsidRPr="00091CFD">
        <w:rPr>
          <w:rFonts w:ascii="Meiryo UI" w:eastAsia="Meiryo UI" w:hAnsi="Meiryo UI" w:hint="eastAsia"/>
          <w:sz w:val="24"/>
        </w:rPr>
        <w:t>を売却</w:t>
      </w:r>
      <w:r>
        <w:rPr>
          <w:rFonts w:ascii="Meiryo UI" w:eastAsia="Meiryo UI" w:hAnsi="Meiryo UI" w:hint="eastAsia"/>
          <w:sz w:val="24"/>
        </w:rPr>
        <w:t>や譲渡</w:t>
      </w:r>
      <w:r w:rsidR="004B62DC">
        <w:rPr>
          <w:rFonts w:ascii="Meiryo UI" w:eastAsia="Meiryo UI" w:hAnsi="Meiryo UI" w:hint="eastAsia"/>
          <w:sz w:val="24"/>
        </w:rPr>
        <w:t>する</w:t>
      </w:r>
      <w:r w:rsidRPr="00091CFD">
        <w:rPr>
          <w:rFonts w:ascii="Meiryo UI" w:eastAsia="Meiryo UI" w:hAnsi="Meiryo UI" w:hint="eastAsia"/>
          <w:sz w:val="24"/>
        </w:rPr>
        <w:t>場合</w:t>
      </w:r>
    </w:p>
    <w:p w:rsidR="007D63D9" w:rsidRDefault="00B8338B" w:rsidP="007D63D9">
      <w:pPr>
        <w:spacing w:line="400" w:lineRule="exact"/>
        <w:ind w:firstLineChars="250" w:firstLine="600"/>
        <w:rPr>
          <w:rFonts w:ascii="Meiryo UI" w:eastAsia="Meiryo UI" w:hAnsi="Meiryo UI"/>
          <w:sz w:val="24"/>
        </w:rPr>
      </w:pPr>
      <w:r w:rsidRPr="00091CFD">
        <w:rPr>
          <w:rFonts w:ascii="Meiryo UI" w:eastAsia="Meiryo UI" w:hAnsi="Meiryo UI" w:hint="eastAsia"/>
          <w:sz w:val="24"/>
        </w:rPr>
        <w:t>②　免税軽油を他の者に譲渡</w:t>
      </w:r>
      <w:r w:rsidR="004B62DC">
        <w:rPr>
          <w:rFonts w:ascii="Meiryo UI" w:eastAsia="Meiryo UI" w:hAnsi="Meiryo UI" w:hint="eastAsia"/>
          <w:sz w:val="24"/>
        </w:rPr>
        <w:t>する</w:t>
      </w:r>
      <w:r w:rsidRPr="00091CFD">
        <w:rPr>
          <w:rFonts w:ascii="Meiryo UI" w:eastAsia="Meiryo UI" w:hAnsi="Meiryo UI" w:hint="eastAsia"/>
          <w:sz w:val="24"/>
        </w:rPr>
        <w:t>場合</w:t>
      </w:r>
      <w:bookmarkEnd w:id="6"/>
      <w:r w:rsidR="00BC1275">
        <w:rPr>
          <w:rFonts w:ascii="Meiryo UI" w:eastAsia="Meiryo UI" w:hAnsi="Meiryo UI" w:hint="eastAsia"/>
          <w:sz w:val="24"/>
        </w:rPr>
        <w:t xml:space="preserve"> </w:t>
      </w:r>
      <w:r w:rsidR="00BC1275">
        <w:rPr>
          <w:rFonts w:ascii="Meiryo UI" w:eastAsia="Meiryo UI" w:hAnsi="Meiryo UI"/>
          <w:sz w:val="24"/>
        </w:rPr>
        <w:t>(他の免税軽油使用者を</w:t>
      </w:r>
      <w:r w:rsidR="00BC1275">
        <w:rPr>
          <w:rFonts w:ascii="Meiryo UI" w:eastAsia="Meiryo UI" w:hAnsi="Meiryo UI" w:hint="eastAsia"/>
          <w:sz w:val="24"/>
        </w:rPr>
        <w:t>含む)</w:t>
      </w:r>
    </w:p>
    <w:p w:rsidR="00501E23" w:rsidRPr="00501E23" w:rsidRDefault="00501E23" w:rsidP="007D63D9">
      <w:pPr>
        <w:spacing w:line="400" w:lineRule="exact"/>
        <w:ind w:firstLineChars="250" w:firstLine="650"/>
        <w:rPr>
          <w:rFonts w:ascii="Meiryo UI" w:eastAsia="Meiryo UI" w:hAnsi="Meiryo UI"/>
          <w:sz w:val="24"/>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1744256" behindDoc="0" locked="0" layoutInCell="1" allowOverlap="1" wp14:anchorId="7B8D7FFB" wp14:editId="7E73AE79">
                <wp:simplePos x="0" y="0"/>
                <wp:positionH relativeFrom="column">
                  <wp:posOffset>7274</wp:posOffset>
                </wp:positionH>
                <wp:positionV relativeFrom="paragraph">
                  <wp:posOffset>54264</wp:posOffset>
                </wp:positionV>
                <wp:extent cx="2355272" cy="50609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355272" cy="506095"/>
                        </a:xfrm>
                        <a:prstGeom prst="rect">
                          <a:avLst/>
                        </a:prstGeom>
                        <a:noFill/>
                        <a:ln w="6350">
                          <a:noFill/>
                        </a:ln>
                      </wps:spPr>
                      <wps:txbx>
                        <w:txbxContent>
                          <w:p w:rsidR="009E1D41" w:rsidRPr="009138E6" w:rsidRDefault="009E1D41" w:rsidP="00501E23">
                            <w:pPr>
                              <w:jc w:val="center"/>
                              <w:rPr>
                                <w:rFonts w:ascii="Meiryo UI" w:eastAsia="Meiryo UI" w:hAnsi="Meiryo UI"/>
                                <w:sz w:val="28"/>
                              </w:rPr>
                            </w:pPr>
                            <w:r>
                              <w:rPr>
                                <w:rFonts w:ascii="Meiryo UI" w:eastAsia="Meiryo UI" w:hAnsi="Meiryo UI" w:hint="eastAsia"/>
                                <w:sz w:val="28"/>
                              </w:rPr>
                              <w:t>申告納付の</w:t>
                            </w:r>
                            <w:r w:rsidRPr="009138E6">
                              <w:rPr>
                                <w:rFonts w:ascii="Meiryo UI" w:eastAsia="Meiryo UI" w:hAnsi="Meiryo UI" w:hint="eastAsia"/>
                                <w:sz w:val="28"/>
                              </w:rPr>
                              <w:t>事前</w:t>
                            </w:r>
                            <w:r>
                              <w:rPr>
                                <w:rFonts w:ascii="Meiryo UI" w:eastAsia="Meiryo UI" w:hAnsi="Meiryo UI" w:hint="eastAsia"/>
                                <w:sz w:val="28"/>
                              </w:rPr>
                              <w:t>手続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D7FFB" id="テキスト ボックス 58" o:spid="_x0000_s1154" type="#_x0000_t202" style="position:absolute;left:0;text-align:left;margin-left:.55pt;margin-top:4.25pt;width:185.45pt;height:39.8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6UwIAAGwEAAAOAAAAZHJzL2Uyb0RvYy54bWysVM1u2zAMvg/YOwi6L3acOG2DOEXWIsOA&#10;oC2QDj0rshwbsEVNUmJnxwYY9hB7hWHnPY9fZJScpEG307CLTIoUf76P9OS6qUqyFdoUIBPa74WU&#10;CMkhLeQ6oZ8e5+8uKTGWyZSVIEVCd8LQ6+nbN5NajUUEOZSp0ASDSDOuVUJza9U4CAzPRcVMD5SQ&#10;aMxAV8yiqtdBqlmN0asyiMJwFNSgU6WBC2Pw9rYz0qmPn2WC2/ssM8KSMqFYm/Wn9ufKncF0wsZr&#10;zVRe8EMZ7B+qqFghMekp1C2zjGx08UeoquAaDGS2x6EKIMsKLnwP2E0/fNXNMmdK+F4QHKNOMJn/&#10;F5bfbR80KdKExsiUZBVy1O6/ts8/2udf7f4bafff2/2+ff6JOkEfBKxWZozvlgpf2uY9NEj88d7g&#10;pcOhyXTlvtghQTtCvzvBLRpLOF5GgziOLiJKONricBRexS5M8PJaaWM/CKiIExKqkU6PMtsujO1c&#10;jy4umYR5UZae0lKSOqGjQRz6BycLBi8l5nA9dLU6yTarxoNwOTg2soJ0h/1p6EbGKD4vsIgFM/aB&#10;aZwRbAnn3t7jkZWAyeAgUZKD/vK3e+eP1KGVkhpnLqHm84ZpQUn5USKpV/3h0A2pV4bxRYSKPres&#10;zi1yU90AjnUfN0xxLzp/Wx7FTEP1hOsxc1nRxCTH3Am1R/HGdpuA68XFbOadcCwVswu5VNyFdrA6&#10;iB+bJ6bVgQeLDN7BcTrZ+BUdnW9HyGxjISs8Vw7oDtUD/jjSnu3D+rmdOde918tPYvobAAD//wMA&#10;UEsDBBQABgAIAAAAIQAwp5Bd3AAAAAYBAAAPAAAAZHJzL2Rvd25yZXYueG1sTI9BS8NAEIXvgv9h&#10;mYI3u2mkGmI2pQSKIHpo7cXbJLtNQndnY3bbRn+948keP97jzTfFanJWnM0Yek8KFvMEhKHG655a&#10;BfuPzX0GIkQkjdaTUfBtAqzK25sCc+0vtDXnXWwFj1DIUUEX45BLGZrOOAxzPxji7OBHh5FxbKUe&#10;8cLjzso0SR6lw574QoeDqTrTHHcnp+C12rzjtk5d9mOrl7fDevjafy6VuptN62cQ0Uzxvwx/+qwO&#10;JTvV/kQ6CMu84KKCbAmC04enlD+rmbMUZFnIa/3yFwAA//8DAFBLAQItABQABgAIAAAAIQC2gziS&#10;/gAAAOEBAAATAAAAAAAAAAAAAAAAAAAAAABbQ29udGVudF9UeXBlc10ueG1sUEsBAi0AFAAGAAgA&#10;AAAhADj9If/WAAAAlAEAAAsAAAAAAAAAAAAAAAAALwEAAF9yZWxzLy5yZWxzUEsBAi0AFAAGAAgA&#10;AAAhAIz7qvpTAgAAbAQAAA4AAAAAAAAAAAAAAAAALgIAAGRycy9lMm9Eb2MueG1sUEsBAi0AFAAG&#10;AAgAAAAhADCnkF3cAAAABgEAAA8AAAAAAAAAAAAAAAAArQQAAGRycy9kb3ducmV2LnhtbFBLBQYA&#10;AAAABAAEAPMAAAC2BQAAAAA=&#10;" filled="f" stroked="f" strokeweight=".5pt">
                <v:textbox>
                  <w:txbxContent>
                    <w:p w:rsidR="009E1D41" w:rsidRPr="009138E6" w:rsidRDefault="009E1D41" w:rsidP="00501E23">
                      <w:pPr>
                        <w:jc w:val="center"/>
                        <w:rPr>
                          <w:rFonts w:ascii="Meiryo UI" w:eastAsia="Meiryo UI" w:hAnsi="Meiryo UI"/>
                          <w:sz w:val="28"/>
                        </w:rPr>
                      </w:pPr>
                      <w:r>
                        <w:rPr>
                          <w:rFonts w:ascii="Meiryo UI" w:eastAsia="Meiryo UI" w:hAnsi="Meiryo UI" w:hint="eastAsia"/>
                          <w:sz w:val="28"/>
                        </w:rPr>
                        <w:t>申告納付の</w:t>
                      </w:r>
                      <w:r w:rsidRPr="009138E6">
                        <w:rPr>
                          <w:rFonts w:ascii="Meiryo UI" w:eastAsia="Meiryo UI" w:hAnsi="Meiryo UI" w:hint="eastAsia"/>
                          <w:sz w:val="28"/>
                        </w:rPr>
                        <w:t>事前</w:t>
                      </w:r>
                      <w:r>
                        <w:rPr>
                          <w:rFonts w:ascii="Meiryo UI" w:eastAsia="Meiryo UI" w:hAnsi="Meiryo UI" w:hint="eastAsia"/>
                          <w:sz w:val="28"/>
                        </w:rPr>
                        <w:t>手続</w:t>
                      </w:r>
                    </w:p>
                  </w:txbxContent>
                </v:textbox>
              </v:shape>
            </w:pict>
          </mc:Fallback>
        </mc:AlternateContent>
      </w:r>
      <w:r w:rsidRPr="00501E23">
        <w:rPr>
          <w:rFonts w:ascii="HGS創英ﾌﾟﾚｾﾞﾝｽEB" w:eastAsia="HGS創英ﾌﾟﾚｾﾞﾝｽEB"/>
          <w:noProof/>
          <w:sz w:val="26"/>
          <w:szCs w:val="26"/>
        </w:rPr>
        <mc:AlternateContent>
          <mc:Choice Requires="wps">
            <w:drawing>
              <wp:anchor distT="0" distB="0" distL="114300" distR="114300" simplePos="0" relativeHeight="251743232" behindDoc="0" locked="0" layoutInCell="1" allowOverlap="1" wp14:anchorId="36F9668C" wp14:editId="18DFD5D0">
                <wp:simplePos x="0" y="0"/>
                <wp:positionH relativeFrom="column">
                  <wp:posOffset>13335</wp:posOffset>
                </wp:positionH>
                <wp:positionV relativeFrom="paragraph">
                  <wp:posOffset>193675</wp:posOffset>
                </wp:positionV>
                <wp:extent cx="2495550" cy="314325"/>
                <wp:effectExtent l="0" t="0" r="19050" b="28575"/>
                <wp:wrapNone/>
                <wp:docPr id="243" name="矢印: 五方向 243"/>
                <wp:cNvGraphicFramePr/>
                <a:graphic xmlns:a="http://schemas.openxmlformats.org/drawingml/2006/main">
                  <a:graphicData uri="http://schemas.microsoft.com/office/word/2010/wordprocessingShape">
                    <wps:wsp>
                      <wps:cNvSpPr/>
                      <wps:spPr>
                        <a:xfrm>
                          <a:off x="0" y="0"/>
                          <a:ext cx="2495550" cy="314325"/>
                        </a:xfrm>
                        <a:prstGeom prst="homePlate">
                          <a:avLst/>
                        </a:prstGeom>
                        <a:solidFill>
                          <a:sysClr val="window" lastClr="FFFFFF"/>
                        </a:solidFill>
                        <a:ln w="25400" cap="flat" cmpd="sng" algn="ctr">
                          <a:solidFill>
                            <a:srgbClr val="4F81BD">
                              <a:shade val="50000"/>
                            </a:srgbClr>
                          </a:solidFill>
                          <a:prstDash val="solid"/>
                        </a:ln>
                        <a:effectLst/>
                      </wps:spPr>
                      <wps:txb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F9668C" id="矢印: 五方向 243" o:spid="_x0000_s1155" type="#_x0000_t15" style="position:absolute;left:0;text-align:left;margin-left:1.05pt;margin-top:15.25pt;width:196.5pt;height:24.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8sqAIAAC8FAAAOAAAAZHJzL2Uyb0RvYy54bWysVM1uEzEQviPxDpbvdJN0F9JVN1VoFIRU&#10;tZFa1LPjtbMr+Q/byW76DkggIa5IPAFXeB4Kr8HYu0lbygmxB++M5/+bGR+ftFKgDbOu1qrAw4MB&#10;RkxRXdZqVeA3V/NnY4ycJ6okQitW4C1z+GTy9MlxY3I20pUWJbMInCiXN6bAlfcmTxJHKyaJO9CG&#10;KRBybSXxwNpVUlrSgHcpktFg8DxptC2N1ZQ5B7ezTogn0T/njPoLzh3zSBQYcvPxtPFchjOZHJN8&#10;ZYmpatqnQf4hC0lqBUH3rmbEE7S29SNXsqZWO839AdUy0ZzXlMUaoJrh4I9qLitiWKwFwHFmD5P7&#10;f27p+WZhUV0WeJQeYqSIhCb9+vzl9t3XHP34/vHnp2+37z+gIASoGuNysLg0C9tzDshQd8utDH+o&#10;CLUR3u0eXtZ6ROFylB5lWQZdoCA7HKaHoyw4Te6sjXX+FdMSBQKK1JItBPEBA5KTzZnznf5OL1w7&#10;LepyXgsRma07FRZtCLQbpqTUDUaCOA+XBZ7Hrw/5wEwo1EB+WToI2RGYQw5hgZQGkHFqhRERKxhw&#10;6m3M5YG1s6vlPmo6Hw9fzjqlipSsyyUbwLeL3KnHwh/4CVXNiKs6kyjqTYQKxbE4zz0IoRUd+IHy&#10;7bKNXRynwSRcLXW5hdZa3c28M3ReQ4AzQGNBLAw5lAqL6y/g4EJD/bqnMKq0vfnbfdAPbbE3GDWw&#10;NIDN2zWxDEB+rWAqj4ZpGrYsMmn2YgSMvS9Z3peotTzV0KghPBGGRjLoe7EjudXyGvZ7GqKCiCgK&#10;sbsu9Myp75YZXgjKptOoBptliD9Tl4YG5wG6AO1Ve02s6UfLw1Ce692CPRquTjdYKj1de83rOHl3&#10;uEL3AgNbGfvYvyBh7e/zUevunZv8BgAA//8DAFBLAwQUAAYACAAAACEAo4cew9sAAAAHAQAADwAA&#10;AGRycy9kb3ducmV2LnhtbEyOy07DMBBF90j8gzVI7KjdRq3akEnFQ7Bh05aKtRNP44h4HMVuE/4e&#10;s6LL+9C9p9hOrhMXGkLrGWE+UyCIa29abhCOn28PaxAhaja680wIPxRgW97eFDo3fuQ9XQ6xEWmE&#10;Q64RbIx9LmWoLTkdZr4nTtnJD07HJIdGmkGPadx1cqHUSjrdcnqwuqcXS/X34ewQquf9sTVfp9eP&#10;7N2ajc3G1c7uEO/vpqdHEJGm+F+GP/yEDmViqvyZTRAdwmKeigiZWoJIcbZZJqNCWCsFsizkNX/5&#10;CwAA//8DAFBLAQItABQABgAIAAAAIQC2gziS/gAAAOEBAAATAAAAAAAAAAAAAAAAAAAAAABbQ29u&#10;dGVudF9UeXBlc10ueG1sUEsBAi0AFAAGAAgAAAAhADj9If/WAAAAlAEAAAsAAAAAAAAAAAAAAAAA&#10;LwEAAF9yZWxzLy5yZWxzUEsBAi0AFAAGAAgAAAAhAIZFPyyoAgAALwUAAA4AAAAAAAAAAAAAAAAA&#10;LgIAAGRycy9lMm9Eb2MueG1sUEsBAi0AFAAGAAgAAAAhAKOHHsPbAAAABwEAAA8AAAAAAAAAAAAA&#10;AAAAAgUAAGRycy9kb3ducmV2LnhtbFBLBQYAAAAABAAEAPMAAAAKBgAAAAA=&#10;" adj="20240" fillcolor="window" strokecolor="#385d8a" strokeweight="2pt">
                <v:textbo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v:textbox>
              </v:shape>
            </w:pict>
          </mc:Fallback>
        </mc:AlternateContent>
      </w:r>
    </w:p>
    <w:p w:rsidR="00501E23" w:rsidRPr="00501E23" w:rsidRDefault="00501E23" w:rsidP="00501E23">
      <w:pPr>
        <w:rPr>
          <w:rFonts w:ascii="HGS創英ﾌﾟﾚｾﾞﾝｽEB" w:eastAsia="HGS創英ﾌﾟﾚｾﾞﾝｽEB"/>
        </w:rPr>
      </w:pPr>
      <w:r w:rsidRPr="00501E23">
        <w:rPr>
          <w:rFonts w:ascii="HGS創英ﾌﾟﾚｾﾞﾝｽEB" w:eastAsia="HGS創英ﾌﾟﾚｾﾞﾝｽEB"/>
          <w:noProof/>
          <w:sz w:val="26"/>
          <w:szCs w:val="26"/>
        </w:rPr>
        <mc:AlternateContent>
          <mc:Choice Requires="wpg">
            <w:drawing>
              <wp:anchor distT="0" distB="0" distL="114300" distR="114300" simplePos="0" relativeHeight="251742208" behindDoc="0" locked="0" layoutInCell="1" allowOverlap="1" wp14:anchorId="5E1A54F1" wp14:editId="33398D39">
                <wp:simplePos x="0" y="0"/>
                <wp:positionH relativeFrom="column">
                  <wp:posOffset>-38603</wp:posOffset>
                </wp:positionH>
                <wp:positionV relativeFrom="paragraph">
                  <wp:posOffset>109987</wp:posOffset>
                </wp:positionV>
                <wp:extent cx="6076953" cy="1500996"/>
                <wp:effectExtent l="0" t="0" r="19050" b="23495"/>
                <wp:wrapNone/>
                <wp:docPr id="54" name="グループ化 54"/>
                <wp:cNvGraphicFramePr/>
                <a:graphic xmlns:a="http://schemas.openxmlformats.org/drawingml/2006/main">
                  <a:graphicData uri="http://schemas.microsoft.com/office/word/2010/wordprocessingGroup">
                    <wpg:wgp>
                      <wpg:cNvGrpSpPr/>
                      <wpg:grpSpPr>
                        <a:xfrm>
                          <a:off x="0" y="0"/>
                          <a:ext cx="6076953" cy="1500996"/>
                          <a:chOff x="-3" y="175565"/>
                          <a:chExt cx="6076953" cy="2719498"/>
                        </a:xfrm>
                      </wpg:grpSpPr>
                      <wps:wsp>
                        <wps:cNvPr id="55" name="四角形: 角を丸くする 55"/>
                        <wps:cNvSpPr/>
                        <wps:spPr>
                          <a:xfrm>
                            <a:off x="0" y="175565"/>
                            <a:ext cx="6076950" cy="2719498"/>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89"/>
                        <wps:cNvSpPr txBox="1">
                          <a:spLocks noChangeArrowheads="1"/>
                        </wps:cNvSpPr>
                        <wps:spPr bwMode="auto">
                          <a:xfrm>
                            <a:off x="-3" y="446834"/>
                            <a:ext cx="6076721" cy="2447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501E23">
                              <w:pPr>
                                <w:spacing w:line="400" w:lineRule="exact"/>
                                <w:rPr>
                                  <w:rFonts w:ascii="Meiryo UI" w:eastAsia="Meiryo UI" w:hAnsi="Meiryo UI"/>
                                  <w:sz w:val="24"/>
                                </w:rPr>
                              </w:pPr>
                              <w:r>
                                <w:rPr>
                                  <w:rFonts w:ascii="Meiryo UI" w:eastAsia="Meiryo UI" w:hAnsi="Meiryo UI" w:hint="eastAsia"/>
                                  <w:sz w:val="24"/>
                                </w:rPr>
                                <w:t>１　免税軽油譲渡届出書の提出（</w:t>
                              </w:r>
                              <w:r>
                                <w:rPr>
                                  <w:rFonts w:ascii="Meiryo UI" w:eastAsia="Meiryo UI" w:hAnsi="Meiryo UI"/>
                                  <w:sz w:val="24"/>
                                </w:rPr>
                                <w:t>P40</w:t>
                              </w:r>
                              <w:r>
                                <w:rPr>
                                  <w:rFonts w:ascii="Meiryo UI" w:eastAsia="Meiryo UI" w:hAnsi="Meiryo UI" w:hint="eastAsia"/>
                                  <w:sz w:val="24"/>
                                </w:rPr>
                                <w:t>参照）</w:t>
                              </w:r>
                            </w:p>
                            <w:p w:rsidR="009E1D41" w:rsidRPr="001B2F65" w:rsidRDefault="009E1D41" w:rsidP="006B58E5">
                              <w:pPr>
                                <w:spacing w:line="400" w:lineRule="exact"/>
                                <w:ind w:firstLineChars="150" w:firstLine="360"/>
                                <w:rPr>
                                  <w:rFonts w:ascii="Meiryo UI" w:eastAsia="Meiryo UI" w:hAnsi="Meiryo UI"/>
                                  <w:sz w:val="24"/>
                                </w:rPr>
                              </w:pPr>
                              <w:r w:rsidRPr="001B2F65">
                                <w:rPr>
                                  <w:rFonts w:ascii="Meiryo UI" w:eastAsia="Meiryo UI" w:hAnsi="Meiryo UI" w:hint="eastAsia"/>
                                  <w:sz w:val="24"/>
                                </w:rPr>
                                <w:t>免税軽油譲渡届出書を</w:t>
                              </w:r>
                              <w:r>
                                <w:rPr>
                                  <w:rFonts w:ascii="Meiryo UI" w:eastAsia="Meiryo UI" w:hAnsi="Meiryo UI" w:hint="eastAsia"/>
                                  <w:sz w:val="24"/>
                                </w:rPr>
                                <w:t>ご提出いただきますと、</w:t>
                              </w:r>
                              <w:r w:rsidRPr="001B2F65">
                                <w:rPr>
                                  <w:rFonts w:ascii="Meiryo UI" w:eastAsia="Meiryo UI" w:hAnsi="Meiryo UI" w:hint="eastAsia"/>
                                  <w:sz w:val="24"/>
                                </w:rPr>
                                <w:t>免税軽油譲渡承認書を</w:t>
                              </w:r>
                              <w:r>
                                <w:rPr>
                                  <w:rFonts w:ascii="Meiryo UI" w:eastAsia="Meiryo UI" w:hAnsi="Meiryo UI" w:hint="eastAsia"/>
                                  <w:sz w:val="24"/>
                                </w:rPr>
                                <w:t>交付いたします</w:t>
                              </w:r>
                              <w:r w:rsidRPr="001B2F65">
                                <w:rPr>
                                  <w:rFonts w:ascii="Meiryo UI" w:eastAsia="Meiryo UI" w:hAnsi="Meiryo UI" w:hint="eastAsia"/>
                                  <w:sz w:val="24"/>
                                </w:rPr>
                                <w:t>。</w:t>
                              </w:r>
                            </w:p>
                            <w:p w:rsidR="009E1D41" w:rsidRPr="00B8338B" w:rsidRDefault="009E1D41" w:rsidP="00B8338B">
                              <w:pPr>
                                <w:spacing w:line="400" w:lineRule="exact"/>
                                <w:jc w:val="right"/>
                                <w:rPr>
                                  <w:rFonts w:ascii="Meiryo UI" w:eastAsia="Meiryo UI" w:hAnsi="Meiryo UI"/>
                                  <w:sz w:val="24"/>
                                  <w:szCs w:val="24"/>
                                  <w:highlight w:val="yellow"/>
                                </w:rPr>
                              </w:pPr>
                              <w:r>
                                <w:rPr>
                                  <w:rFonts w:ascii="Meiryo UI" w:eastAsia="Meiryo UI" w:hAnsi="Meiryo UI" w:hint="eastAsia"/>
                                  <w:sz w:val="24"/>
                                </w:rPr>
                                <w:t xml:space="preserve">　　　</w:t>
                              </w:r>
                              <w:r w:rsidRPr="001B2F65">
                                <w:rPr>
                                  <w:rFonts w:ascii="Meiryo UI" w:eastAsia="Meiryo UI" w:hAnsi="Meiryo UI" w:hint="eastAsia"/>
                                  <w:sz w:val="22"/>
                                  <w:highlight w:val="yellow"/>
                                </w:rPr>
                                <w:t>（</w:t>
                              </w:r>
                              <w:r w:rsidRPr="001B2F65">
                                <w:rPr>
                                  <w:rFonts w:ascii="Meiryo UI" w:eastAsia="Meiryo UI" w:hAnsi="Meiryo UI" w:hint="eastAsia"/>
                                  <w:sz w:val="22"/>
                                  <w:szCs w:val="24"/>
                                  <w:highlight w:val="yellow"/>
                                </w:rPr>
                                <w:t>地方税法施行令第四十三条の四第一項）</w:t>
                              </w:r>
                            </w:p>
                            <w:p w:rsidR="009E1D41" w:rsidRDefault="009E1D41" w:rsidP="00501E23">
                              <w:pPr>
                                <w:spacing w:line="400" w:lineRule="exact"/>
                                <w:rPr>
                                  <w:rFonts w:ascii="Meiryo UI" w:eastAsia="Meiryo UI" w:hAnsi="Meiryo UI"/>
                                  <w:sz w:val="24"/>
                                </w:rPr>
                              </w:pPr>
                              <w:r>
                                <w:rPr>
                                  <w:rFonts w:ascii="Meiryo UI" w:eastAsia="Meiryo UI" w:hAnsi="Meiryo UI" w:hint="eastAsia"/>
                                  <w:sz w:val="24"/>
                                </w:rPr>
                                <w:t>２　免税軽油譲渡承認書の受領</w:t>
                              </w:r>
                            </w:p>
                            <w:p w:rsidR="009E1D41" w:rsidRPr="00011E0B" w:rsidRDefault="009E1D41" w:rsidP="00501E23">
                              <w:pPr>
                                <w:spacing w:line="400" w:lineRule="exact"/>
                                <w:rPr>
                                  <w:rFonts w:ascii="Meiryo UI" w:eastAsia="Meiryo UI" w:hAnsi="Meiryo UI"/>
                                  <w:b/>
                                  <w:sz w:val="24"/>
                                  <w:u w:val="single"/>
                                </w:rPr>
                              </w:pPr>
                              <w:r>
                                <w:rPr>
                                  <w:rFonts w:ascii="Meiryo UI" w:eastAsia="Meiryo UI" w:hAnsi="Meiryo UI" w:hint="eastAsia"/>
                                  <w:sz w:val="24"/>
                                </w:rPr>
                                <w:t xml:space="preserve">　　免税軽油の譲渡は</w:t>
                              </w:r>
                              <w:r w:rsidRPr="00066FD9">
                                <w:rPr>
                                  <w:rFonts w:ascii="Meiryo UI" w:eastAsia="Meiryo UI" w:hAnsi="Meiryo UI" w:hint="eastAsia"/>
                                  <w:b/>
                                  <w:sz w:val="24"/>
                                  <w:u w:val="single"/>
                                </w:rPr>
                                <w:t>免税軽油譲渡承認書の受領後に</w:t>
                              </w:r>
                              <w:r>
                                <w:rPr>
                                  <w:rFonts w:ascii="Meiryo UI" w:eastAsia="Meiryo UI" w:hAnsi="Meiryo UI" w:hint="eastAsia"/>
                                  <w:b/>
                                  <w:sz w:val="24"/>
                                  <w:u w:val="single"/>
                                </w:rPr>
                                <w:t>行うようにしてください</w:t>
                              </w:r>
                              <w:r w:rsidRPr="00066FD9">
                                <w:rPr>
                                  <w:rFonts w:ascii="Meiryo UI" w:eastAsia="Meiryo UI" w:hAnsi="Meiryo UI" w:hint="eastAsia"/>
                                  <w:b/>
                                  <w:sz w:val="24"/>
                                  <w:u w:val="single"/>
                                </w:rPr>
                                <w:t>。</w:t>
                              </w:r>
                            </w:p>
                            <w:p w:rsidR="009E1D41" w:rsidRPr="002C06F2" w:rsidRDefault="009E1D41" w:rsidP="00501E23">
                              <w:pPr>
                                <w:spacing w:line="400" w:lineRule="exact"/>
                                <w:rPr>
                                  <w:rFonts w:ascii="Meiryo UI" w:eastAsia="Meiryo UI" w:hAnsi="Meiryo UI"/>
                                  <w:sz w:val="24"/>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1A54F1" id="グループ化 54" o:spid="_x0000_s1156" style="position:absolute;left:0;text-align:left;margin-left:-3.05pt;margin-top:8.65pt;width:478.5pt;height:118.2pt;z-index:251742208;mso-width-relative:margin;mso-height-relative:margin" coordorigin=",1755" coordsize="60769,2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OsgQQAAJkKAAAOAAAAZHJzL2Uyb0RvYy54bWy8VstuGzcU3RfoPxCzlzUznjcsB7JkGQXc&#10;xKhdZE3NcB7oDDklKY+coovYywYIkEWLIrtuuuimyyzar1EN9DN6yXlYVmwkSIBqMSJ5+bjn3HsP&#10;efBkXZXoknBRMDoxrD3TQITGLCloNjG+vViMAgMJiWmCS0bJxLgiwnhy+OUXB00dEZvlrEwIR7AJ&#10;FVFTT4xcyjoaj0WckwqLPVYTCsaU8QpL6PJsnHDcwO5VObZN0xs3jCc1ZzERAkbnrdE41PunKYnl&#10;szQVRKJyYoBvUn+5/i7Vd3x4gKOM4zov4s4N/AleVLigcOiw1RxLjFa8eG+rqog5EyyVezGrxixN&#10;i5hoDIDGMnfQnHC2qjWWLGqyeqAJqN3h6ZO3jZ9ennFUJBPDdQxEcQUx2lz/ubn5Y3Pz1+bml9tX&#10;PyOwAE1NnUUw+4TX5/UZ7waytqeQr1NeqX/AhNaa4KuBYLKWKIZBz/S90N03UAw2yzXNMPTaEMQ5&#10;xEmtG4FVGX3X9dzedvzQetu3QicM1Jxxf/xYeTk41dSQVOKON/F5vJ3nuCY6HEIx0fPm9rzdvn37&#10;7+9vbv/+LULwv7l+88+7d5uXrzcvf91c/4RcjUa5BGsHCkUkgM1H+dum4T6JkMyKxIdIwFHNhTwh&#10;rEKqMTEgjWjyDdSCTlF8eSpkS1o/T50vWFkki6IsdedKzEqOLjGUDVRbwhoDlVhIGJwYC/3reL+3&#10;rKSogdjZvqncw1DPaYklNKsaMkzQzEC4zEAoYsm1L/dWi/cOvQDMWweb+vfQwQrIHIu89Vjv2k0r&#10;qcJDtBR0uFUMWtZVa8mSKwglZ602iDpeFLDbKaA9wxzEAKCAwMln8ElLBvhY1zJQzviLh8bVfMg1&#10;sBqoAXEB7N+vMCeA5SsKWRhajqPUSHcc17ehw7cty20LXVUzBoGwQErrWDfVfFn2zZSz6jno4FSd&#10;CiZMYzi7ZbnrzGQreqCkMZlO9TRQoBrLU3pex2pzxZPi8WL9HPO6Sx0JEXjK+szH0U7ytHPVSsqm&#10;K8nSQmfWHa9Qm6oDVagU5P8oR68vR5U86IitURCqXFCnd5WH5BrGe8yiPmXxdwJRNssxzciUc9bk&#10;BCcQKEtn0dbSdh+VPWjZfM0SkEsMuDV5OwrYKZnjeMG+VlBIwy0d822Ipy5hx/H3fbvL136TvjT7&#10;Ev5A9VKmShdg4qjN+GEAtLGrgbWEAtDVAG7oy+mH0AyPg+PAGTm2dzxyzPl8NF3MnJG3AOWZ789n&#10;s7n1owJnOVFeJAmh6pj+orScjxPU7spur7jhqtRVOggOz5aD4jwmMOP7bmjdB0p3IFm2Yx7Z4Wjh&#10;Bf7IWTjuKPTNYGRa4VHomU7ozBf3IZ0WlHw+JKV8oWu7D+jaNrbHNawqJDyFyqKaGMEgdDhSmXhM&#10;Ex1aiYuybW9Rody/owLCDZToQOvKuxM6uV6u9U0fDDfRjvZ9SLZ8xw7htmtlKwjCQbU6Q6taraHX&#10;INDvttkr0KrmRZaDULWK8xG6oS91eP9okN1bTT2wtvvQ3n5RHv4HAAD//wMAUEsDBBQABgAIAAAA&#10;IQBpIJbV4QAAAAkBAAAPAAAAZHJzL2Rvd25yZXYueG1sTI9BS8NAEIXvgv9hGcFbu0lDWhuzKaWo&#10;pyLYCuJtmp0modnZkN0m6b93PenxzXu8902+mUwrBupdY1lBPI9AEJdWN1wp+Dy+zp5AOI+ssbVM&#10;Cm7kYFPc3+WYaTvyBw0HX4lQwi5DBbX3XSalK2sy6Oa2Iw7e2fYGfZB9JXWPYyg3rVxE0VIabDgs&#10;1NjRrqbycrgaBW8jjtskfhn2l/Pu9n1M37/2MSn1+DBtn0F4mvxfGH7xAzoUgelkr6ydaBXMlnFI&#10;hvsqARH8dRqtQZwULNJkBbLI5f8Pih8AAAD//wMAUEsBAi0AFAAGAAgAAAAhALaDOJL+AAAA4QEA&#10;ABMAAAAAAAAAAAAAAAAAAAAAAFtDb250ZW50X1R5cGVzXS54bWxQSwECLQAUAAYACAAAACEAOP0h&#10;/9YAAACUAQAACwAAAAAAAAAAAAAAAAAvAQAAX3JlbHMvLnJlbHNQSwECLQAUAAYACAAAACEAM65j&#10;rIEEAACZCgAADgAAAAAAAAAAAAAAAAAuAgAAZHJzL2Uyb0RvYy54bWxQSwECLQAUAAYACAAAACEA&#10;aSCW1eEAAAAJAQAADwAAAAAAAAAAAAAAAADbBgAAZHJzL2Rvd25yZXYueG1sUEsFBgAAAAAEAAQA&#10;8wAAAOkHAAAAAA==&#10;">
                <v:roundrect id="四角形: 角を丸くする 55" o:spid="_x0000_s1157" style="position:absolute;top:1755;width:60769;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oZwgAAANsAAAAPAAAAZHJzL2Rvd25yZXYueG1sRI9Bi8Iw&#10;FITvwv6H8AQvsqYVXKRrFFkRRHpZ9eLt0TybYPNSmqj1328WBI/DzHzDLFa9a8SdumA9K8gnGQji&#10;ymvLtYLTcfs5BxEissbGMyl4UoDV8mOwwEL7B//S/RBrkSAcClRgYmwLKUNlyGGY+JY4eRffOYxJ&#10;drXUHT4S3DVymmVf0qHltGCwpR9D1fVwcwrO5hw2thzvK7T7bcipnDd5qdRo2K+/QUTq4zv8au+0&#10;gtkM/r+kHyCXfwAAAP//AwBQSwECLQAUAAYACAAAACEA2+H2y+4AAACFAQAAEwAAAAAAAAAAAAAA&#10;AAAAAAAAW0NvbnRlbnRfVHlwZXNdLnhtbFBLAQItABQABgAIAAAAIQBa9CxbvwAAABUBAAALAAAA&#10;AAAAAAAAAAAAAB8BAABfcmVscy8ucmVsc1BLAQItABQABgAIAAAAIQD8mToZwgAAANsAAAAPAAAA&#10;AAAAAAAAAAAAAAcCAABkcnMvZG93bnJldi54bWxQSwUGAAAAAAMAAwC3AAAA9gIAAAAA&#10;" fillcolor="window" strokecolor="windowText" strokeweight="1pt"/>
                <v:shape id="_x0000_s1158" type="#_x0000_t202" style="position:absolute;top:4468;width:60767;height:2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xAAAANsAAAAPAAAAZHJzL2Rvd25yZXYueG1sRI9Ba8JA&#10;FITvBf/D8gRvdWPBINFVomAtXqpRSo+v2dckmH0bsluN/fWuIHgcZuYbZrboTC3O1LrKsoLRMAJB&#10;nFtdcaHgeFi/TkA4j6yxtkwKruRgMe+9zDDR9sJ7Ome+EAHCLkEFpfdNIqXLSzLohrYhDt6vbQ36&#10;INtC6hYvAW5q+RZFsTRYcVgosaFVSfkp+zMK/iuXbnafS/+zHH+/R7tt7L7SWKlBv0unIDx1/hl+&#10;tD+0gnEM9y/hB8j5DQAA//8DAFBLAQItABQABgAIAAAAIQDb4fbL7gAAAIUBAAATAAAAAAAAAAAA&#10;AAAAAAAAAABbQ29udGVudF9UeXBlc10ueG1sUEsBAi0AFAAGAAgAAAAhAFr0LFu/AAAAFQEAAAsA&#10;AAAAAAAAAAAAAAAAHwEAAF9yZWxzLy5yZWxzUEsBAi0AFAAGAAgAAAAhAOD6kefEAAAA2wAAAA8A&#10;AAAAAAAAAAAAAAAABwIAAGRycy9kb3ducmV2LnhtbFBLBQYAAAAAAwADALcAAAD4AgAAAAA=&#10;" filled="f" stroked="f">
                  <v:textbox inset="5.85pt,.7pt,5.85pt,.7pt">
                    <w:txbxContent>
                      <w:p w:rsidR="009E1D41" w:rsidRDefault="009E1D41" w:rsidP="00501E23">
                        <w:pPr>
                          <w:spacing w:line="400" w:lineRule="exact"/>
                          <w:rPr>
                            <w:rFonts w:ascii="Meiryo UI" w:eastAsia="Meiryo UI" w:hAnsi="Meiryo UI"/>
                            <w:sz w:val="24"/>
                          </w:rPr>
                        </w:pPr>
                        <w:r>
                          <w:rPr>
                            <w:rFonts w:ascii="Meiryo UI" w:eastAsia="Meiryo UI" w:hAnsi="Meiryo UI" w:hint="eastAsia"/>
                            <w:sz w:val="24"/>
                          </w:rPr>
                          <w:t>１　免税軽油譲渡届出書の提出（</w:t>
                        </w:r>
                        <w:r>
                          <w:rPr>
                            <w:rFonts w:ascii="Meiryo UI" w:eastAsia="Meiryo UI" w:hAnsi="Meiryo UI"/>
                            <w:sz w:val="24"/>
                          </w:rPr>
                          <w:t>P40</w:t>
                        </w:r>
                        <w:r>
                          <w:rPr>
                            <w:rFonts w:ascii="Meiryo UI" w:eastAsia="Meiryo UI" w:hAnsi="Meiryo UI" w:hint="eastAsia"/>
                            <w:sz w:val="24"/>
                          </w:rPr>
                          <w:t>参照）</w:t>
                        </w:r>
                      </w:p>
                      <w:p w:rsidR="009E1D41" w:rsidRPr="001B2F65" w:rsidRDefault="009E1D41" w:rsidP="006B58E5">
                        <w:pPr>
                          <w:spacing w:line="400" w:lineRule="exact"/>
                          <w:ind w:firstLineChars="150" w:firstLine="360"/>
                          <w:rPr>
                            <w:rFonts w:ascii="Meiryo UI" w:eastAsia="Meiryo UI" w:hAnsi="Meiryo UI"/>
                            <w:sz w:val="24"/>
                          </w:rPr>
                        </w:pPr>
                        <w:r w:rsidRPr="001B2F65">
                          <w:rPr>
                            <w:rFonts w:ascii="Meiryo UI" w:eastAsia="Meiryo UI" w:hAnsi="Meiryo UI" w:hint="eastAsia"/>
                            <w:sz w:val="24"/>
                          </w:rPr>
                          <w:t>免税軽油譲渡届出書を</w:t>
                        </w:r>
                        <w:r>
                          <w:rPr>
                            <w:rFonts w:ascii="Meiryo UI" w:eastAsia="Meiryo UI" w:hAnsi="Meiryo UI" w:hint="eastAsia"/>
                            <w:sz w:val="24"/>
                          </w:rPr>
                          <w:t>ご提出いただきますと、</w:t>
                        </w:r>
                        <w:r w:rsidRPr="001B2F65">
                          <w:rPr>
                            <w:rFonts w:ascii="Meiryo UI" w:eastAsia="Meiryo UI" w:hAnsi="Meiryo UI" w:hint="eastAsia"/>
                            <w:sz w:val="24"/>
                          </w:rPr>
                          <w:t>免税軽油譲渡承認書を</w:t>
                        </w:r>
                        <w:r>
                          <w:rPr>
                            <w:rFonts w:ascii="Meiryo UI" w:eastAsia="Meiryo UI" w:hAnsi="Meiryo UI" w:hint="eastAsia"/>
                            <w:sz w:val="24"/>
                          </w:rPr>
                          <w:t>交付いたします</w:t>
                        </w:r>
                        <w:r w:rsidRPr="001B2F65">
                          <w:rPr>
                            <w:rFonts w:ascii="Meiryo UI" w:eastAsia="Meiryo UI" w:hAnsi="Meiryo UI" w:hint="eastAsia"/>
                            <w:sz w:val="24"/>
                          </w:rPr>
                          <w:t>。</w:t>
                        </w:r>
                      </w:p>
                      <w:p w:rsidR="009E1D41" w:rsidRPr="00B8338B" w:rsidRDefault="009E1D41" w:rsidP="00B8338B">
                        <w:pPr>
                          <w:spacing w:line="400" w:lineRule="exact"/>
                          <w:jc w:val="right"/>
                          <w:rPr>
                            <w:rFonts w:ascii="Meiryo UI" w:eastAsia="Meiryo UI" w:hAnsi="Meiryo UI"/>
                            <w:sz w:val="24"/>
                            <w:szCs w:val="24"/>
                            <w:highlight w:val="yellow"/>
                          </w:rPr>
                        </w:pPr>
                        <w:r>
                          <w:rPr>
                            <w:rFonts w:ascii="Meiryo UI" w:eastAsia="Meiryo UI" w:hAnsi="Meiryo UI" w:hint="eastAsia"/>
                            <w:sz w:val="24"/>
                          </w:rPr>
                          <w:t xml:space="preserve">　　　</w:t>
                        </w:r>
                        <w:r w:rsidRPr="001B2F65">
                          <w:rPr>
                            <w:rFonts w:ascii="Meiryo UI" w:eastAsia="Meiryo UI" w:hAnsi="Meiryo UI" w:hint="eastAsia"/>
                            <w:sz w:val="22"/>
                            <w:highlight w:val="yellow"/>
                          </w:rPr>
                          <w:t>（</w:t>
                        </w:r>
                        <w:r w:rsidRPr="001B2F65">
                          <w:rPr>
                            <w:rFonts w:ascii="Meiryo UI" w:eastAsia="Meiryo UI" w:hAnsi="Meiryo UI" w:hint="eastAsia"/>
                            <w:sz w:val="22"/>
                            <w:szCs w:val="24"/>
                            <w:highlight w:val="yellow"/>
                          </w:rPr>
                          <w:t>地方税法施行令第四十三条の四第一項）</w:t>
                        </w:r>
                      </w:p>
                      <w:p w:rsidR="009E1D41" w:rsidRDefault="009E1D41" w:rsidP="00501E23">
                        <w:pPr>
                          <w:spacing w:line="400" w:lineRule="exact"/>
                          <w:rPr>
                            <w:rFonts w:ascii="Meiryo UI" w:eastAsia="Meiryo UI" w:hAnsi="Meiryo UI"/>
                            <w:sz w:val="24"/>
                          </w:rPr>
                        </w:pPr>
                        <w:r>
                          <w:rPr>
                            <w:rFonts w:ascii="Meiryo UI" w:eastAsia="Meiryo UI" w:hAnsi="Meiryo UI" w:hint="eastAsia"/>
                            <w:sz w:val="24"/>
                          </w:rPr>
                          <w:t>２　免税軽油譲渡承認書の受領</w:t>
                        </w:r>
                      </w:p>
                      <w:p w:rsidR="009E1D41" w:rsidRPr="00011E0B" w:rsidRDefault="009E1D41" w:rsidP="00501E23">
                        <w:pPr>
                          <w:spacing w:line="400" w:lineRule="exact"/>
                          <w:rPr>
                            <w:rFonts w:ascii="Meiryo UI" w:eastAsia="Meiryo UI" w:hAnsi="Meiryo UI"/>
                            <w:b/>
                            <w:sz w:val="24"/>
                            <w:u w:val="single"/>
                          </w:rPr>
                        </w:pPr>
                        <w:r>
                          <w:rPr>
                            <w:rFonts w:ascii="Meiryo UI" w:eastAsia="Meiryo UI" w:hAnsi="Meiryo UI" w:hint="eastAsia"/>
                            <w:sz w:val="24"/>
                          </w:rPr>
                          <w:t xml:space="preserve">　　免税軽油の譲渡は</w:t>
                        </w:r>
                        <w:r w:rsidRPr="00066FD9">
                          <w:rPr>
                            <w:rFonts w:ascii="Meiryo UI" w:eastAsia="Meiryo UI" w:hAnsi="Meiryo UI" w:hint="eastAsia"/>
                            <w:b/>
                            <w:sz w:val="24"/>
                            <w:u w:val="single"/>
                          </w:rPr>
                          <w:t>免税軽油譲渡承認書の受領後に</w:t>
                        </w:r>
                        <w:r>
                          <w:rPr>
                            <w:rFonts w:ascii="Meiryo UI" w:eastAsia="Meiryo UI" w:hAnsi="Meiryo UI" w:hint="eastAsia"/>
                            <w:b/>
                            <w:sz w:val="24"/>
                            <w:u w:val="single"/>
                          </w:rPr>
                          <w:t>行うようにしてください</w:t>
                        </w:r>
                        <w:r w:rsidRPr="00066FD9">
                          <w:rPr>
                            <w:rFonts w:ascii="Meiryo UI" w:eastAsia="Meiryo UI" w:hAnsi="Meiryo UI" w:hint="eastAsia"/>
                            <w:b/>
                            <w:sz w:val="24"/>
                            <w:u w:val="single"/>
                          </w:rPr>
                          <w:t>。</w:t>
                        </w:r>
                      </w:p>
                      <w:p w:rsidR="009E1D41" w:rsidRPr="002C06F2" w:rsidRDefault="009E1D41" w:rsidP="00501E23">
                        <w:pPr>
                          <w:spacing w:line="400" w:lineRule="exact"/>
                          <w:rPr>
                            <w:rFonts w:ascii="Meiryo UI" w:eastAsia="Meiryo UI" w:hAnsi="Meiryo UI"/>
                            <w:sz w:val="24"/>
                          </w:rPr>
                        </w:pPr>
                      </w:p>
                    </w:txbxContent>
                  </v:textbox>
                </v:shape>
              </v:group>
            </w:pict>
          </mc:Fallback>
        </mc:AlternateContent>
      </w:r>
    </w:p>
    <w:p w:rsidR="00501E23" w:rsidRPr="00501E23" w:rsidRDefault="00501E23" w:rsidP="00501E23">
      <w:pPr>
        <w:rPr>
          <w:rFonts w:ascii="HGS創英ﾌﾟﾚｾﾞﾝｽEB" w:eastAsia="HGS創英ﾌﾟﾚｾﾞﾝｽEB"/>
          <w:sz w:val="26"/>
          <w:szCs w:val="26"/>
        </w:rPr>
      </w:pPr>
    </w:p>
    <w:p w:rsidR="00501E23" w:rsidRPr="00501E23" w:rsidRDefault="00501E23" w:rsidP="00501E23">
      <w:pPr>
        <w:rPr>
          <w:rFonts w:ascii="HGS創英ﾌﾟﾚｾﾞﾝｽEB" w:eastAsia="HGS創英ﾌﾟﾚｾﾞﾝｽEB"/>
          <w:sz w:val="26"/>
          <w:szCs w:val="26"/>
        </w:rPr>
      </w:pPr>
    </w:p>
    <w:p w:rsidR="00501E23" w:rsidRPr="00501E23" w:rsidRDefault="00501E23" w:rsidP="00501E23">
      <w:pPr>
        <w:rPr>
          <w:rFonts w:ascii="HGS創英ﾌﾟﾚｾﾞﾝｽEB" w:eastAsia="HGS創英ﾌﾟﾚｾﾞﾝｽEB"/>
          <w:sz w:val="26"/>
          <w:szCs w:val="26"/>
        </w:rPr>
      </w:pPr>
    </w:p>
    <w:p w:rsidR="00501E23" w:rsidRPr="00501E23" w:rsidRDefault="00501E23" w:rsidP="00501E23">
      <w:pPr>
        <w:rPr>
          <w:rFonts w:ascii="HGS創英ﾌﾟﾚｾﾞﾝｽEB" w:eastAsia="HGS創英ﾌﾟﾚｾﾞﾝｽEB"/>
          <w:sz w:val="26"/>
          <w:szCs w:val="26"/>
        </w:rPr>
      </w:pPr>
    </w:p>
    <w:p w:rsidR="00501E23" w:rsidRPr="00501E23" w:rsidRDefault="00B8338B" w:rsidP="00501E23">
      <w:pPr>
        <w:rPr>
          <w:rFonts w:ascii="HGS創英ﾌﾟﾚｾﾞﾝｽEB" w:eastAsia="HGS創英ﾌﾟﾚｾﾞﾝｽEB"/>
          <w:sz w:val="26"/>
          <w:szCs w:val="26"/>
        </w:rPr>
      </w:pPr>
      <w:r w:rsidRPr="00501E23">
        <w:rPr>
          <w:noProof/>
        </w:rPr>
        <mc:AlternateContent>
          <mc:Choice Requires="wps">
            <w:drawing>
              <wp:anchor distT="0" distB="0" distL="114300" distR="114300" simplePos="0" relativeHeight="251730944" behindDoc="0" locked="0" layoutInCell="1" allowOverlap="1" wp14:anchorId="41EB9E38" wp14:editId="0721B45F">
                <wp:simplePos x="0" y="0"/>
                <wp:positionH relativeFrom="margin">
                  <wp:posOffset>2661285</wp:posOffset>
                </wp:positionH>
                <wp:positionV relativeFrom="paragraph">
                  <wp:posOffset>190500</wp:posOffset>
                </wp:positionV>
                <wp:extent cx="812800" cy="914400"/>
                <wp:effectExtent l="19050" t="0" r="44450" b="38100"/>
                <wp:wrapNone/>
                <wp:docPr id="16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914400"/>
                        </a:xfrm>
                        <a:prstGeom prst="downArrow">
                          <a:avLst>
                            <a:gd name="adj1" fmla="val 50000"/>
                            <a:gd name="adj2" fmla="val 4384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5C3153C" id="AutoShape 29" o:spid="_x0000_s1026" type="#_x0000_t67" style="position:absolute;left:0;text-align:left;margin-left:209.55pt;margin-top:15pt;width:64pt;height:1in;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ChQgIAAJIEAAAOAAAAZHJzL2Uyb0RvYy54bWysVFFv0zAQfkfiP1h+Z2mydrTR0mnqGEIa&#10;MGnwA1zbaQy2z9hu0/HrOTtZSeENkQfL5zt/9919vlzfHI0mB+mDAtvQ8mJGibQchLK7hn79cv9m&#10;SUmIzAqmwcqGPstAb9avX133rpYVdKCF9ARBbKh719AuRlcXReCdNCxcgJMWnS14wyKaflcIz3pE&#10;N7qoZrOrogcvnAcuQ8DTu8FJ1xm/bSWPn9s2yEh0Q5FbzKvP6zatxfqa1TvPXKf4SIP9AwvDlMWk&#10;J6g7FhnZe/UXlFHcQ4A2XnAwBbSt4jLXgNWUsz+qeeqYk7kWbE5wpzaF/wfLPx0ePVECtbu6pMQy&#10;gyLd7iPk3KRapQ71LtQY+OQefaoxuAfg3wOxsOmY3clb76HvJBPIq0zxxdmFZAS8Srb9RxAIzxA+&#10;N+vYepMAsQ3kmDV5Pmkij5FwPFyW1XKGynF0rcr5HPcpA6tfLjsf4nsJhqRNQwX0NhPKGdjhIcSs&#10;ixhrY+JbSUlrNMp8YJosZviNz2ASU01j5pfLeTWmHRGRwEvi3BLQStwrrbPhd9uN9gThG3qfv/Fy&#10;mIZpS3qsaVEtMtUzX5hCJIanss/CjIo4PVoZ7NMpiNVJi3dW5LcdmdLDHilrO4qT9Bh03YJ4Rm08&#10;DKOBo4ybDvxPSnoci4aGH3vmJSX6g0V9386r1QLnKBvL5QqV8VPHduJgliNQQyMlw3YTh8nbO692&#10;HeYpc+UW0oNrVXx5OgOnkSo+/Kz3OKRpsqZ2jvr9K1n/AgAA//8DAFBLAwQUAAYACAAAACEAY5e6&#10;7+EAAAAKAQAADwAAAGRycy9kb3ducmV2LnhtbEyPwU7DMAyG70i8Q2QkbiwpdHQrTaeBQOwASIxx&#10;4JY1pq1onKrJto6nx5zgaPvT7+8vFqPrxB6H0HrSkEwUCKTK25ZqDZu3h4sZiBANWdN5Qg1HDLAo&#10;T08Kk1t/oFfcr2MtOIRCbjQ0Mfa5lKFq0Jkw8T0S3z794EzkcailHcyBw10nL5W6ls60xB8a0+Nd&#10;g9XXeuc01LPH25d6+f0+brLn1f1xPv3Ap17r87NxeQMi4hj/YPjVZ3Uo2Wnrd2SD6DSkyTxhVMOV&#10;4k4MTNOMF1sms1SBLAv5v0L5AwAA//8DAFBLAQItABQABgAIAAAAIQC2gziS/gAAAOEBAAATAAAA&#10;AAAAAAAAAAAAAAAAAABbQ29udGVudF9UeXBlc10ueG1sUEsBAi0AFAAGAAgAAAAhADj9If/WAAAA&#10;lAEAAAsAAAAAAAAAAAAAAAAALwEAAF9yZWxzLy5yZWxzUEsBAi0AFAAGAAgAAAAhAL0SYKFCAgAA&#10;kgQAAA4AAAAAAAAAAAAAAAAALgIAAGRycy9lMm9Eb2MueG1sUEsBAi0AFAAGAAgAAAAhAGOXuu/h&#10;AAAACgEAAA8AAAAAAAAAAAAAAAAAnAQAAGRycy9kb3ducmV2LnhtbFBLBQYAAAAABAAEAPMAAACq&#10;BQAAAAA=&#10;" adj="13182">
                <v:textbox inset="5.85pt,.7pt,5.85pt,.7pt"/>
                <w10:wrap anchorx="margin"/>
              </v:shape>
            </w:pict>
          </mc:Fallback>
        </mc:AlternateContent>
      </w:r>
    </w:p>
    <w:p w:rsidR="00501E23" w:rsidRPr="00501E23" w:rsidRDefault="00501E23" w:rsidP="00501E23">
      <w:pPr>
        <w:rPr>
          <w:rFonts w:ascii="HGS創英ﾌﾟﾚｾﾞﾝｽEB" w:eastAsia="HGS創英ﾌﾟﾚｾﾞﾝｽEB"/>
          <w:sz w:val="26"/>
          <w:szCs w:val="26"/>
        </w:rPr>
      </w:pPr>
    </w:p>
    <w:p w:rsidR="007331C2" w:rsidRDefault="007331C2" w:rsidP="00501E23">
      <w:pPr>
        <w:rPr>
          <w:rFonts w:ascii="HGS創英ﾌﾟﾚｾﾞﾝｽEB" w:eastAsia="HGS創英ﾌﾟﾚｾﾞﾝｽEB"/>
          <w:sz w:val="24"/>
          <w:szCs w:val="24"/>
        </w:rPr>
      </w:pPr>
    </w:p>
    <w:p w:rsidR="007C11DA" w:rsidRPr="00501E23" w:rsidRDefault="007D63D9" w:rsidP="00501E23">
      <w:pPr>
        <w:rPr>
          <w:rFonts w:ascii="HGS創英ﾌﾟﾚｾﾞﾝｽEB" w:eastAsia="HGS創英ﾌﾟﾚｾﾞﾝｽEB"/>
          <w:sz w:val="24"/>
          <w:szCs w:val="24"/>
        </w:rPr>
      </w:pPr>
      <w:r w:rsidRPr="00501E23">
        <w:rPr>
          <w:rFonts w:ascii="HGS創英ﾌﾟﾚｾﾞﾝｽEB" w:eastAsia="HGS創英ﾌﾟﾚｾﾞﾝｽEB" w:hint="eastAsia"/>
          <w:noProof/>
        </w:rPr>
        <mc:AlternateContent>
          <mc:Choice Requires="wpg">
            <w:drawing>
              <wp:anchor distT="0" distB="0" distL="114300" distR="114300" simplePos="0" relativeHeight="251745280" behindDoc="0" locked="0" layoutInCell="1" allowOverlap="1" wp14:anchorId="331154D0" wp14:editId="3AEF8129">
                <wp:simplePos x="0" y="0"/>
                <wp:positionH relativeFrom="column">
                  <wp:posOffset>83185</wp:posOffset>
                </wp:positionH>
                <wp:positionV relativeFrom="paragraph">
                  <wp:posOffset>64770</wp:posOffset>
                </wp:positionV>
                <wp:extent cx="2419350" cy="523240"/>
                <wp:effectExtent l="0" t="0" r="19050" b="0"/>
                <wp:wrapNone/>
                <wp:docPr id="304" name="グループ化 304"/>
                <wp:cNvGraphicFramePr/>
                <a:graphic xmlns:a="http://schemas.openxmlformats.org/drawingml/2006/main">
                  <a:graphicData uri="http://schemas.microsoft.com/office/word/2010/wordprocessingGroup">
                    <wpg:wgp>
                      <wpg:cNvGrpSpPr/>
                      <wpg:grpSpPr>
                        <a:xfrm>
                          <a:off x="0" y="0"/>
                          <a:ext cx="2419350" cy="523240"/>
                          <a:chOff x="0" y="-18821"/>
                          <a:chExt cx="1733550" cy="523875"/>
                        </a:xfrm>
                      </wpg:grpSpPr>
                      <wps:wsp>
                        <wps:cNvPr id="310" name="矢印: 五方向 310"/>
                        <wps:cNvSpPr/>
                        <wps:spPr>
                          <a:xfrm>
                            <a:off x="0" y="109728"/>
                            <a:ext cx="1733550" cy="314325"/>
                          </a:xfrm>
                          <a:prstGeom prst="homePlate">
                            <a:avLst/>
                          </a:prstGeom>
                          <a:solidFill>
                            <a:sysClr val="window" lastClr="FFFFFF"/>
                          </a:solidFill>
                          <a:ln w="25400" cap="flat" cmpd="sng" algn="ctr">
                            <a:solidFill>
                              <a:srgbClr val="4F81BD">
                                <a:shade val="50000"/>
                              </a:srgbClr>
                            </a:solidFill>
                            <a:prstDash val="solid"/>
                          </a:ln>
                          <a:effectLst/>
                        </wps:spPr>
                        <wps:txbx>
                          <w:txbxContent>
                            <w:p w:rsidR="009E1D41" w:rsidRDefault="009E1D41" w:rsidP="00501E23"/>
                            <w:p w:rsidR="009E1D41" w:rsidRDefault="009E1D41" w:rsidP="00501E23">
                              <w:pPr>
                                <w:jc w:val="center"/>
                              </w:pPr>
                            </w:p>
                            <w:p w:rsidR="009E1D41" w:rsidRDefault="009E1D41" w:rsidP="00501E23">
                              <w:pPr>
                                <w:jc w:val="center"/>
                              </w:pPr>
                            </w:p>
                            <w:p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テキスト ボックス 311"/>
                        <wps:cNvSpPr txBox="1"/>
                        <wps:spPr>
                          <a:xfrm>
                            <a:off x="0" y="-18821"/>
                            <a:ext cx="1632995" cy="523875"/>
                          </a:xfrm>
                          <a:prstGeom prst="rect">
                            <a:avLst/>
                          </a:prstGeom>
                          <a:noFill/>
                          <a:ln w="6350">
                            <a:noFill/>
                          </a:ln>
                        </wps:spPr>
                        <wps:txbx>
                          <w:txbxContent>
                            <w:p w:rsidR="009E1D41" w:rsidRDefault="009E1D41" w:rsidP="00501E23">
                              <w:pPr>
                                <w:jc w:val="center"/>
                                <w:rPr>
                                  <w:rFonts w:ascii="Meiryo UI" w:eastAsia="Meiryo UI" w:hAnsi="Meiryo UI"/>
                                  <w:sz w:val="28"/>
                                </w:rPr>
                              </w:pPr>
                              <w:r>
                                <w:rPr>
                                  <w:rFonts w:ascii="Meiryo UI" w:eastAsia="Meiryo UI" w:hAnsi="Meiryo UI" w:hint="eastAsia"/>
                                  <w:sz w:val="28"/>
                                </w:rPr>
                                <w:t>申告納付</w:t>
                              </w:r>
                            </w:p>
                            <w:p w:rsidR="009E1D41" w:rsidRPr="009138E6" w:rsidRDefault="009E1D41" w:rsidP="00501E23">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154D0" id="グループ化 304" o:spid="_x0000_s1159" style="position:absolute;left:0;text-align:left;margin-left:6.55pt;margin-top:5.1pt;width:190.5pt;height:41.2pt;z-index:251745280;mso-width-relative:margin;mso-height-relative:margin" coordorigin=",-188" coordsize="1733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TzqgMAAFgJAAAOAAAAZHJzL2Uyb0RvYy54bWzkVk9rGzkUvxf2O4i5N+OZsWN7iFPSpA6F&#10;kAaSJWdZo/kDM5JWkjNOjzGUPWyhhdK9LCz0Wkp77bLfZja7X2OfpPHETro9tFAW6sNYT+896b3f&#10;e+83s/NgUZXogkpVcDbxgq2ehygjPClYNvF+PJveH3lIacwSXHJGJ94lVd6D3R/u7dQipiHPeZlQ&#10;ieAQpuJaTLxcaxH7viI5rbDa4oIyUKZcVliDKDM/kbiG06vSD3u9bb/mMhGSE6oU7B44pbdrz09T&#10;SvSTNFVUo3LiQWzaPqV9zszT393BcSaxyAvShoG/IIoKFwwu7Y46wBqjuSzuHFUVRHLFU71FeOXz&#10;NC0ItTlANkHvVjaHks+FzSWL60x0MAG0t3D64mPJ8cWJREUy8aJe30MMV1Ck5upDs3zbLP9slr9e&#10;//IaGRUAVYssBvtDKU7FiWw3MieZ3BeprMw/ZIUWFuLLDmK60IjAZtgPxtEAKkFANwijsN/WgORQ&#10;qBu3+8FoFAauPCR/1HoHwygarHmPhgNj4q/u9k2IXUS1gJ5SN7Cpr4PtNMeC2mooA8MKtgCScbD9&#10;8/ub6+cfYvTXH6/+fv3x+sVLFIHS4mQ9OtRUrADA/4Qs6I2H4cjlvsJtI/Mo6EfhZuY4FlLpQ8or&#10;ZBaQKa/oSYm1iRjH+OJIaYfUys5sK14WybQoSytcqv1SogsMowITlvDaQyVWGjYn3tT+WrA33EqG&#10;aqjroN8zVcUwwylcC8tKQFcplnkIlxmQA9HSxrLhrWQ2627tT0fBwwNnlOOEulgGPfitbnbmtuQb&#10;55isDrDKnYtVtS4lM8lRywUtCKYxXAXMSi9mCzsBo23jYrZmPLmE+kru+EIJMi3ggiNA4wRLIAhI&#10;FUhPP4FHWnLIn7crD+VcPv3UvrE3ZZFPPVQD4QA2P82xpADyYwatOQ76MAtIW6E/GIYgyHXNbF3D&#10;5tU+h0IFQK+C2KWx1+VqmUpenQM37plbQYUZgbtdFVphXzsiBHYldG/PmgErCayP2Kkg5nADnYH2&#10;bHGOpWhbS0NTHvPVONxpLmdrPBnfm2ueFrbzbnCF6hkBRtOh/Q1mFGBqqW35rLl611x9bJY/o2b5&#10;W7NcNlfvQYZZtXRjIoPpNrOK9OIhB87q9j87teuM1U3tdhSOx4OO7W7z1Z2plfDC+tzAMm6mFboU&#10;x27utg2ZOqxbDZChaXkL8aeafPgdNDnQj+v3/0OL25cSvL4tabWfGub7YF229br5INr9FwAA//8D&#10;AFBLAwQUAAYACAAAACEAZ6kzH98AAAAIAQAADwAAAGRycy9kb3ducmV2LnhtbEyPT0vDQBDF74Lf&#10;YRnBm9380WLTbEop6qkItoL0ts1Ok9DsbMhuk/TbO57saXjzHm9+k68m24oBe984UhDPIhBIpTMN&#10;VQq+9+9PryB80GR06wgVXNHDqri/y3Vm3EhfOOxCJbiEfKYV1CF0mZS+rNFqP3MdEnsn11sdWPaV&#10;NL0eudy2MomiubS6Ib5Q6w43NZbn3cUq+Bj1uE7jt2F7Pm2uh/3L5882RqUeH6b1EkTAKfyH4Q+f&#10;0aFgpqO7kPGiZZ3GnOQZJSDYTxfPvDgqWCRzkEUubx8ofgEAAP//AwBQSwECLQAUAAYACAAAACEA&#10;toM4kv4AAADhAQAAEwAAAAAAAAAAAAAAAAAAAAAAW0NvbnRlbnRfVHlwZXNdLnhtbFBLAQItABQA&#10;BgAIAAAAIQA4/SH/1gAAAJQBAAALAAAAAAAAAAAAAAAAAC8BAABfcmVscy8ucmVsc1BLAQItABQA&#10;BgAIAAAAIQB0QpTzqgMAAFgJAAAOAAAAAAAAAAAAAAAAAC4CAABkcnMvZTJvRG9jLnhtbFBLAQIt&#10;ABQABgAIAAAAIQBnqTMf3wAAAAgBAAAPAAAAAAAAAAAAAAAAAAQGAABkcnMvZG93bnJldi54bWxQ&#10;SwUGAAAAAAQABADzAAAAEAcAAAAA&#10;">
                <v:shape id="矢印: 五方向 310" o:spid="_x0000_s1160" type="#_x0000_t15" style="position:absolute;top:1097;width:1733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UTwQAAANwAAAAPAAAAZHJzL2Rvd25yZXYueG1sRE/Pa8Iw&#10;FL4L/g/hCd5m2jlkVqPIUHA7DFbF86N5ttXmpSZR639vDgOPH9/v+bIzjbiR87VlBekoAUFcWF1z&#10;qWC/27x9gvABWWNjmRQ8yMNy0e/NMdP2zn90y0MpYgj7DBVUIbSZlL6oyKAf2ZY4ckfrDIYIXSm1&#10;w3sMN418T5KJNFhzbKiwpa+KinN+NQryy3iTfv9O1xPnzuYjcZcTHX6UGg661QxEoC68xP/urVYw&#10;TuP8eCYeAbl4AgAA//8DAFBLAQItABQABgAIAAAAIQDb4fbL7gAAAIUBAAATAAAAAAAAAAAAAAAA&#10;AAAAAABbQ29udGVudF9UeXBlc10ueG1sUEsBAi0AFAAGAAgAAAAhAFr0LFu/AAAAFQEAAAsAAAAA&#10;AAAAAAAAAAAAHwEAAF9yZWxzLy5yZWxzUEsBAi0AFAAGAAgAAAAhAKnE1RPBAAAA3AAAAA8AAAAA&#10;AAAAAAAAAAAABwIAAGRycy9kb3ducmV2LnhtbFBLBQYAAAAAAwADALcAAAD1AgAAAAA=&#10;" adj="19642" fillcolor="window" strokecolor="#385d8a" strokeweight="2pt">
                  <v:textbox>
                    <w:txbxContent>
                      <w:p w:rsidR="009E1D41" w:rsidRDefault="009E1D41" w:rsidP="00501E23"/>
                      <w:p w:rsidR="009E1D41" w:rsidRDefault="009E1D41" w:rsidP="00501E23">
                        <w:pPr>
                          <w:jc w:val="center"/>
                        </w:pPr>
                      </w:p>
                      <w:p w:rsidR="009E1D41" w:rsidRDefault="009E1D41" w:rsidP="00501E23">
                        <w:pPr>
                          <w:jc w:val="center"/>
                        </w:pPr>
                      </w:p>
                      <w:p w:rsidR="009E1D41" w:rsidRDefault="009E1D41" w:rsidP="00501E23">
                        <w:pPr>
                          <w:jc w:val="center"/>
                        </w:pPr>
                      </w:p>
                    </w:txbxContent>
                  </v:textbox>
                </v:shape>
                <v:shape id="テキスト ボックス 311" o:spid="_x0000_s1161" type="#_x0000_t202" style="position:absolute;top:-188;width:1632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rsidR="009E1D41" w:rsidRDefault="009E1D41" w:rsidP="00501E23">
                        <w:pPr>
                          <w:jc w:val="center"/>
                          <w:rPr>
                            <w:rFonts w:ascii="Meiryo UI" w:eastAsia="Meiryo UI" w:hAnsi="Meiryo UI"/>
                            <w:sz w:val="28"/>
                          </w:rPr>
                        </w:pPr>
                        <w:r>
                          <w:rPr>
                            <w:rFonts w:ascii="Meiryo UI" w:eastAsia="Meiryo UI" w:hAnsi="Meiryo UI" w:hint="eastAsia"/>
                            <w:sz w:val="28"/>
                          </w:rPr>
                          <w:t>申告納付</w:t>
                        </w:r>
                      </w:p>
                      <w:p w:rsidR="009E1D41" w:rsidRPr="009138E6" w:rsidRDefault="009E1D41" w:rsidP="00501E23">
                        <w:pPr>
                          <w:rPr>
                            <w:rFonts w:ascii="Meiryo UI" w:eastAsia="Meiryo UI" w:hAnsi="Meiryo UI"/>
                            <w:sz w:val="28"/>
                          </w:rPr>
                        </w:pPr>
                      </w:p>
                    </w:txbxContent>
                  </v:textbox>
                </v:shape>
              </v:group>
            </w:pict>
          </mc:Fallback>
        </mc:AlternateContent>
      </w:r>
    </w:p>
    <w:p w:rsidR="00501E23" w:rsidRPr="00501E23" w:rsidRDefault="007D63D9" w:rsidP="00501E23">
      <w:pPr>
        <w:rPr>
          <w:rFonts w:ascii="HGS創英ﾌﾟﾚｾﾞﾝｽEB" w:eastAsia="HGS創英ﾌﾟﾚｾﾞﾝｽEB"/>
          <w:sz w:val="24"/>
          <w:szCs w:val="24"/>
        </w:rPr>
      </w:pPr>
      <w:r w:rsidRPr="00501E23">
        <w:rPr>
          <w:rFonts w:ascii="HGS創英ﾌﾟﾚｾﾞﾝｽEB" w:eastAsia="HGS創英ﾌﾟﾚｾﾞﾝｽEB"/>
          <w:noProof/>
        </w:rPr>
        <mc:AlternateContent>
          <mc:Choice Requires="wps">
            <w:drawing>
              <wp:anchor distT="0" distB="0" distL="114300" distR="114300" simplePos="0" relativeHeight="251729920" behindDoc="0" locked="0" layoutInCell="1" allowOverlap="1" wp14:anchorId="113AD452" wp14:editId="18EFF9C6">
                <wp:simplePos x="0" y="0"/>
                <wp:positionH relativeFrom="margin">
                  <wp:posOffset>-5715</wp:posOffset>
                </wp:positionH>
                <wp:positionV relativeFrom="paragraph">
                  <wp:posOffset>155575</wp:posOffset>
                </wp:positionV>
                <wp:extent cx="6086475" cy="2857500"/>
                <wp:effectExtent l="0" t="0" r="28575" b="19050"/>
                <wp:wrapNone/>
                <wp:docPr id="313" name="四角形: 角を丸くする 313"/>
                <wp:cNvGraphicFramePr/>
                <a:graphic xmlns:a="http://schemas.openxmlformats.org/drawingml/2006/main">
                  <a:graphicData uri="http://schemas.microsoft.com/office/word/2010/wordprocessingShape">
                    <wps:wsp>
                      <wps:cNvSpPr/>
                      <wps:spPr>
                        <a:xfrm>
                          <a:off x="0" y="0"/>
                          <a:ext cx="6086475" cy="285750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B06B5" id="四角形: 角を丸くする 313" o:spid="_x0000_s1026" style="position:absolute;left:0;text-align:left;margin-left:-.45pt;margin-top:12.25pt;width:479.25pt;height:2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7FpAIAABwFAAAOAAAAZHJzL2Uyb0RvYy54bWysVM1OGzEQvlfqO1i+l01CQuiKDYpAqSoh&#10;QIWKs/F6k5W8tms72aQ3uHKoxK3i1ktfgUufJkXqY/Szs0D4OVXdg3fGM57xN/ONd3bnlSQzYV2p&#10;VUbbGy1KhOI6L9U4o59PR++2KXGeqZxJrURGF8LR3cHbNzu1SUVHT7TMhSUIolxam4xOvDdpkjg+&#10;ERVzG9oIBWOhbcU8VDtOcstqRK9k0mm1tpJa29xYzYVz2N1fGekgxi8Kwf1RUTjhicwo7ubjauN6&#10;HtZksMPSsWVmUvLmGuwfblGxUiHpQ6h95hmZ2vJFqKrkVjtd+A2uq0QXRclFxAA07dYzNCcTZkTE&#10;guI481Am9//C8sPZsSVlntHN9iYlilVo0t3NzZ+f13e/fqQE/+Xl9e/b2+XFt+XF9+XlFQmOKFtt&#10;XIrTJ+bYNpqDGGowL2wV/kBH5rHUi4dSi7knHJtbre2tbr9HCYets93r91qxGcnjcWOd/yB0RYKQ&#10;UaunKv+EhsY6s9mB88gL/3u/kNJpWeajUsqoLNyetGTG0HtQJtc1JZI5j82MjuIXgCDEk2NSkRpU&#10;7vRxI8IZSFlI5iFWBmVyakwJk2OwnXsb7/LktHuR9BSY1xK34vda4gBkn7nJ6sYxauMmVcAjIp8b&#10;3KH8q4IH6VznC/TR6hXBneGjEtEOgPaYWTAaUDCl/ghLITXw6UaiZKLt19f2gz+IBislNSYE2L9M&#10;mRXA8lGBgu/b3W4Yqah0e/0OFLtuOV+3qGm1p9GINt4Dw6MY/L28FwurqzMM8zBkhYkpjtyrKjfK&#10;nl9NLp4DLobD6IYxMswfqBPDQ/BQp1DH0/kZs6ahjkcHDvX9NLH0GXlWvuGk0sOp10UZmfVYV3Ak&#10;KBjByJbmuQgzvq5Hr8dHbfAXAAD//wMAUEsDBBQABgAIAAAAIQD0U28l3gAAAAgBAAAPAAAAZHJz&#10;L2Rvd25yZXYueG1sTI/NTsMwEITvSLyDtUhcUOuk6m/IpkKgXqpcKFx6c+MljrDXUey24e0xJ3qc&#10;ndHMt+V2dFZcaAidZ4R8moEgbrzuuEX4/NhN1iBCVKyV9UwIPxRgW93flarQ/srvdDnEVqQSDoVC&#10;MDH2hZShMeRUmPqeOHlffnAqJjm0Ug/qmsqdlbMsW0qnOk4LRvX0aqj5PpwdwtEcw1tXP+0b1e13&#10;Iad6bfMa8fFhfHkGEWmM/2H4w0/oUCWmkz+zDsIiTDYpiDCbL0Ake7NYLUGcEOardJFVKW8fqH4B&#10;AAD//wMAUEsBAi0AFAAGAAgAAAAhALaDOJL+AAAA4QEAABMAAAAAAAAAAAAAAAAAAAAAAFtDb250&#10;ZW50X1R5cGVzXS54bWxQSwECLQAUAAYACAAAACEAOP0h/9YAAACUAQAACwAAAAAAAAAAAAAAAAAv&#10;AQAAX3JlbHMvLnJlbHNQSwECLQAUAAYACAAAACEAg6dOxaQCAAAcBQAADgAAAAAAAAAAAAAAAAAu&#10;AgAAZHJzL2Uyb0RvYy54bWxQSwECLQAUAAYACAAAACEA9FNvJd4AAAAIAQAADwAAAAAAAAAAAAAA&#10;AAD+BAAAZHJzL2Rvd25yZXYueG1sUEsFBgAAAAAEAAQA8wAAAAkGAAAAAA==&#10;" fillcolor="window" strokecolor="windowText" strokeweight="1pt">
                <w10:wrap anchorx="margin"/>
              </v:roundrect>
            </w:pict>
          </mc:Fallback>
        </mc:AlternateContent>
      </w:r>
    </w:p>
    <w:p w:rsidR="00501E23" w:rsidRPr="00501E23" w:rsidRDefault="007D63D9" w:rsidP="00501E23">
      <w:pPr>
        <w:rPr>
          <w:rFonts w:ascii="HGS創英ﾌﾟﾚｾﾞﾝｽEB" w:eastAsia="HGS創英ﾌﾟﾚｾﾞﾝｽEB"/>
        </w:rPr>
      </w:pPr>
      <w:r w:rsidRPr="00501E23">
        <w:rPr>
          <w:rFonts w:ascii="HGS創英ﾌﾟﾚｾﾞﾝｽEB" w:eastAsia="HGS創英ﾌﾟﾚｾﾞﾝｽEB"/>
          <w:noProof/>
          <w:sz w:val="24"/>
          <w:szCs w:val="24"/>
        </w:rPr>
        <mc:AlternateContent>
          <mc:Choice Requires="wps">
            <w:drawing>
              <wp:anchor distT="0" distB="0" distL="114300" distR="114300" simplePos="0" relativeHeight="251746304" behindDoc="0" locked="0" layoutInCell="1" allowOverlap="1" wp14:anchorId="494DEC4F" wp14:editId="4D6F6233">
                <wp:simplePos x="0" y="0"/>
                <wp:positionH relativeFrom="margin">
                  <wp:posOffset>-50239</wp:posOffset>
                </wp:positionH>
                <wp:positionV relativeFrom="paragraph">
                  <wp:posOffset>114374</wp:posOffset>
                </wp:positionV>
                <wp:extent cx="6092034" cy="2583711"/>
                <wp:effectExtent l="0" t="0" r="0" b="7620"/>
                <wp:wrapNone/>
                <wp:docPr id="3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034" cy="258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0E1F01">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１</w:t>
                            </w:r>
                            <w:r w:rsidRPr="002E795B">
                              <w:rPr>
                                <w:rFonts w:ascii="Meiryo UI" w:eastAsia="Meiryo UI" w:hAnsi="Meiryo UI" w:hint="eastAsia"/>
                                <w:sz w:val="24"/>
                              </w:rPr>
                              <w:t xml:space="preserve">　</w:t>
                            </w:r>
                            <w:r>
                              <w:rPr>
                                <w:rFonts w:ascii="Meiryo UI" w:eastAsia="Meiryo UI" w:hAnsi="Meiryo UI" w:hint="eastAsia"/>
                                <w:sz w:val="24"/>
                              </w:rPr>
                              <w:t>免税軽油を</w:t>
                            </w:r>
                            <w:r w:rsidRPr="00091CFD">
                              <w:rPr>
                                <w:rFonts w:ascii="Meiryo UI" w:eastAsia="Meiryo UI" w:hAnsi="Meiryo UI" w:hint="eastAsia"/>
                                <w:b/>
                                <w:sz w:val="24"/>
                                <w:u w:val="single"/>
                              </w:rPr>
                              <w:t>他の者へ譲渡した日</w:t>
                            </w:r>
                            <w:r w:rsidRPr="002E795B">
                              <w:rPr>
                                <w:rFonts w:ascii="Meiryo UI" w:eastAsia="Meiryo UI" w:hAnsi="Meiryo UI" w:hint="eastAsia"/>
                                <w:b/>
                                <w:sz w:val="24"/>
                                <w:u w:val="single"/>
                              </w:rPr>
                              <w:t>（</w:t>
                            </w:r>
                            <w:r>
                              <w:rPr>
                                <w:rFonts w:ascii="Meiryo UI" w:eastAsia="Meiryo UI" w:hAnsi="Meiryo UI" w:hint="eastAsia"/>
                                <w:b/>
                                <w:sz w:val="24"/>
                                <w:u w:val="single"/>
                              </w:rPr>
                              <w:t>行為</w:t>
                            </w:r>
                            <w:r w:rsidRPr="002E795B">
                              <w:rPr>
                                <w:rFonts w:ascii="Meiryo UI" w:eastAsia="Meiryo UI" w:hAnsi="Meiryo UI" w:hint="eastAsia"/>
                                <w:b/>
                                <w:sz w:val="24"/>
                                <w:u w:val="single"/>
                              </w:rPr>
                              <w:t>日）から3</w:t>
                            </w:r>
                            <w:r w:rsidRPr="002E795B">
                              <w:rPr>
                                <w:rFonts w:ascii="Meiryo UI" w:eastAsia="Meiryo UI" w:hAnsi="Meiryo UI"/>
                                <w:b/>
                                <w:sz w:val="24"/>
                                <w:u w:val="single"/>
                              </w:rPr>
                              <w:t>0</w:t>
                            </w:r>
                            <w:r w:rsidRPr="002E795B">
                              <w:rPr>
                                <w:rFonts w:ascii="Meiryo UI" w:eastAsia="Meiryo UI" w:hAnsi="Meiryo UI" w:hint="eastAsia"/>
                                <w:b/>
                                <w:sz w:val="24"/>
                                <w:u w:val="single"/>
                              </w:rPr>
                              <w:t>日以内</w:t>
                            </w:r>
                            <w:r>
                              <w:rPr>
                                <w:rFonts w:ascii="Meiryo UI" w:eastAsia="Meiryo UI" w:hAnsi="Meiryo UI" w:hint="eastAsia"/>
                                <w:sz w:val="24"/>
                              </w:rPr>
                              <w:t>に、以下の書類を持参のうえ申告してください。（※）</w:t>
                            </w:r>
                          </w:p>
                          <w:p w:rsidR="009E1D41" w:rsidRDefault="009E1D41" w:rsidP="000722D1">
                            <w:pPr>
                              <w:spacing w:line="400" w:lineRule="exact"/>
                              <w:ind w:firstLineChars="100" w:firstLine="240"/>
                              <w:rPr>
                                <w:rFonts w:ascii="Meiryo UI" w:eastAsia="Meiryo UI" w:hAnsi="Meiryo UI"/>
                                <w:sz w:val="24"/>
                              </w:rPr>
                            </w:pPr>
                          </w:p>
                          <w:p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①　軽油引取税納付申告書</w:t>
                            </w:r>
                          </w:p>
                          <w:p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②　譲渡時の残油量が分かる書類又は写真</w:t>
                            </w:r>
                          </w:p>
                          <w:p w:rsidR="009E1D41" w:rsidRDefault="009E1D41" w:rsidP="003568F9">
                            <w:pPr>
                              <w:spacing w:line="400" w:lineRule="exact"/>
                              <w:ind w:firstLineChars="300" w:firstLine="720"/>
                              <w:rPr>
                                <w:rFonts w:ascii="Meiryo UI" w:eastAsia="Meiryo UI" w:hAnsi="Meiryo UI"/>
                                <w:sz w:val="24"/>
                              </w:rPr>
                            </w:pPr>
                            <w:r>
                              <w:rPr>
                                <w:rFonts w:ascii="Meiryo UI" w:eastAsia="Meiryo UI" w:hAnsi="Meiryo UI" w:hint="eastAsia"/>
                                <w:sz w:val="24"/>
                              </w:rPr>
                              <w:t>・・・油量計の写真、産業廃棄物管理票（マニフェスト）のA票の写し（P20参照）等</w:t>
                            </w:r>
                          </w:p>
                          <w:p w:rsidR="009E1D41" w:rsidRDefault="009E1D41" w:rsidP="00501E23">
                            <w:pPr>
                              <w:spacing w:line="400" w:lineRule="exact"/>
                              <w:rPr>
                                <w:rFonts w:ascii="Meiryo UI" w:eastAsia="Meiryo UI" w:hAnsi="Meiryo UI"/>
                                <w:sz w:val="24"/>
                              </w:rPr>
                            </w:pPr>
                          </w:p>
                          <w:p w:rsidR="009E1D41" w:rsidRDefault="009E1D41" w:rsidP="00501E23">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２　申告後、納付期限までにコンビニ、金融機関又は地方税お支払いサイト（</w:t>
                            </w:r>
                            <w:r>
                              <w:rPr>
                                <w:rFonts w:ascii="Meiryo UI" w:eastAsia="Meiryo UI" w:hAnsi="Meiryo UI"/>
                                <w:sz w:val="24"/>
                              </w:rPr>
                              <w:t>P46</w:t>
                            </w:r>
                            <w:r>
                              <w:rPr>
                                <w:rFonts w:ascii="Meiryo UI" w:eastAsia="Meiryo UI" w:hAnsi="Meiryo UI" w:hint="eastAsia"/>
                                <w:sz w:val="24"/>
                              </w:rPr>
                              <w:t>参照）で納付してください。</w:t>
                            </w:r>
                          </w:p>
                          <w:p w:rsidR="009E1D41" w:rsidRDefault="009E1D41" w:rsidP="00501E23">
                            <w:pPr>
                              <w:spacing w:line="400" w:lineRule="exact"/>
                              <w:ind w:leftChars="100" w:left="450" w:hangingChars="100" w:hanging="240"/>
                              <w:rPr>
                                <w:rFonts w:ascii="Meiryo UI" w:eastAsia="Meiryo UI" w:hAnsi="Meiryo UI"/>
                                <w:sz w:val="24"/>
                              </w:rPr>
                            </w:pPr>
                          </w:p>
                          <w:p w:rsidR="009E1D41" w:rsidRDefault="009E1D41" w:rsidP="00501E23">
                            <w:pPr>
                              <w:spacing w:line="400" w:lineRule="exact"/>
                              <w:ind w:leftChars="100" w:left="450" w:hangingChars="100" w:hanging="240"/>
                              <w:rPr>
                                <w:rFonts w:ascii="Meiryo UI" w:eastAsia="Meiryo UI" w:hAnsi="Meiryo UI"/>
                                <w:sz w:val="24"/>
                              </w:rPr>
                            </w:pPr>
                          </w:p>
                          <w:p w:rsidR="009E1D41" w:rsidRPr="002C06F2" w:rsidRDefault="009E1D41" w:rsidP="00501E23">
                            <w:pPr>
                              <w:spacing w:line="400" w:lineRule="exact"/>
                              <w:rPr>
                                <w:rFonts w:ascii="Meiryo UI" w:eastAsia="Meiryo UI" w:hAnsi="Meiryo UI"/>
                                <w:sz w:val="24"/>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DEC4F" id="_x0000_s1162" type="#_x0000_t202" style="position:absolute;left:0;text-align:left;margin-left:-3.95pt;margin-top:9pt;width:479.7pt;height:203.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MvgIAAMM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PPNDjDjpoEiPdNToTowoCkyChl6lcO+hh5t6hHMotA1W9fei/K4QF6uG8C29lVIMDSUVEPTNS/fi&#10;6YSjDMhm+CQq8EN2WligsZadyR7kAwE6FOrpVBzDpYTDyEsCbwYcS7AF83i28CcfJD0+76XSH6jo&#10;kFlkWEL1LTzZ3ytt6JD0eMV446JgbWsV0PIXB3BxOgHn8NTYDA1b0OfES9bxOg6dMIjWTujluXNb&#10;rEInKvzFPJ/lq1Xu/zJ+/TBtWFVRbtwcxeWHf1a8g8wnWZzkpUTLKgNnKCm53axaifYExF3YzyYd&#10;LOdr7ksaNgkQy6uQ/CD07oLEKaJ44YRFOHeShRc7np/cJZEXJmFevAzpnnH67yGhIcPJPJhPajqT&#10;fhWbZ7+3sZG0YxrGR8u6DMenSyQ1GlzzypZWE9ZO64tUGPrnVEC5j4W2ijUineSqx81ouyOOj52w&#10;EdUTaFgKUBgIFWYfLBohf2I0wBzJsPqxI5Ji1H7k0AeLMEjmMHjsJo4TeCIvDZsLA+ElAGVYYzQt&#10;V3oaVbtesm0Dfqa+4+IWOqdmVtOmxSZOh36DSWFDO0w1M4ou9/bWefYufwMAAP//AwBQSwMEFAAG&#10;AAgAAAAhANbv3DPhAAAACQEAAA8AAABkcnMvZG93bnJldi54bWxMj8FOwzAQRO9I/IO1SNxap1UT&#10;mhCnSpEAiUtLQYijEy9JRLyOYrcNfD3LCY47M5p9k28m24sTjr5zpGAxj0Ag1c501Ch4fbmfrUH4&#10;oMno3hEq+EIPm+LyIteZcWd6xtMhNIJLyGdaQRvCkEnp6xat9nM3ILH34UarA59jI82oz1xue7mM&#10;okRa3RF/aPWAdy3Wn4ejVfDd+fJxv9uGahu/P0T7p8S/lYlS11dTeQsi4BT+wvCLz+hQMFPljmS8&#10;6BXMblJOsr7mSeyn8SIGUSlYLVcpyCKX/xcUPwAAAP//AwBQSwECLQAUAAYACAAAACEAtoM4kv4A&#10;AADhAQAAEwAAAAAAAAAAAAAAAAAAAAAAW0NvbnRlbnRfVHlwZXNdLnhtbFBLAQItABQABgAIAAAA&#10;IQA4/SH/1gAAAJQBAAALAAAAAAAAAAAAAAAAAC8BAABfcmVscy8ucmVsc1BLAQItABQABgAIAAAA&#10;IQAQ/DvMvgIAAMMFAAAOAAAAAAAAAAAAAAAAAC4CAABkcnMvZTJvRG9jLnhtbFBLAQItABQABgAI&#10;AAAAIQDW79wz4QAAAAkBAAAPAAAAAAAAAAAAAAAAABgFAABkcnMvZG93bnJldi54bWxQSwUGAAAA&#10;AAQABADzAAAAJgYAAAAA&#10;" filled="f" stroked="f">
                <v:textbox inset="5.85pt,.7pt,5.85pt,.7pt">
                  <w:txbxContent>
                    <w:p w:rsidR="009E1D41" w:rsidRDefault="009E1D41" w:rsidP="000E1F01">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１</w:t>
                      </w:r>
                      <w:r w:rsidRPr="002E795B">
                        <w:rPr>
                          <w:rFonts w:ascii="Meiryo UI" w:eastAsia="Meiryo UI" w:hAnsi="Meiryo UI" w:hint="eastAsia"/>
                          <w:sz w:val="24"/>
                        </w:rPr>
                        <w:t xml:space="preserve">　</w:t>
                      </w:r>
                      <w:r>
                        <w:rPr>
                          <w:rFonts w:ascii="Meiryo UI" w:eastAsia="Meiryo UI" w:hAnsi="Meiryo UI" w:hint="eastAsia"/>
                          <w:sz w:val="24"/>
                        </w:rPr>
                        <w:t>免税軽油を</w:t>
                      </w:r>
                      <w:r w:rsidRPr="00091CFD">
                        <w:rPr>
                          <w:rFonts w:ascii="Meiryo UI" w:eastAsia="Meiryo UI" w:hAnsi="Meiryo UI" w:hint="eastAsia"/>
                          <w:b/>
                          <w:sz w:val="24"/>
                          <w:u w:val="single"/>
                        </w:rPr>
                        <w:t>他の者へ譲渡した日</w:t>
                      </w:r>
                      <w:r w:rsidRPr="002E795B">
                        <w:rPr>
                          <w:rFonts w:ascii="Meiryo UI" w:eastAsia="Meiryo UI" w:hAnsi="Meiryo UI" w:hint="eastAsia"/>
                          <w:b/>
                          <w:sz w:val="24"/>
                          <w:u w:val="single"/>
                        </w:rPr>
                        <w:t>（</w:t>
                      </w:r>
                      <w:r>
                        <w:rPr>
                          <w:rFonts w:ascii="Meiryo UI" w:eastAsia="Meiryo UI" w:hAnsi="Meiryo UI" w:hint="eastAsia"/>
                          <w:b/>
                          <w:sz w:val="24"/>
                          <w:u w:val="single"/>
                        </w:rPr>
                        <w:t>行為</w:t>
                      </w:r>
                      <w:r w:rsidRPr="002E795B">
                        <w:rPr>
                          <w:rFonts w:ascii="Meiryo UI" w:eastAsia="Meiryo UI" w:hAnsi="Meiryo UI" w:hint="eastAsia"/>
                          <w:b/>
                          <w:sz w:val="24"/>
                          <w:u w:val="single"/>
                        </w:rPr>
                        <w:t>日）から3</w:t>
                      </w:r>
                      <w:r w:rsidRPr="002E795B">
                        <w:rPr>
                          <w:rFonts w:ascii="Meiryo UI" w:eastAsia="Meiryo UI" w:hAnsi="Meiryo UI"/>
                          <w:b/>
                          <w:sz w:val="24"/>
                          <w:u w:val="single"/>
                        </w:rPr>
                        <w:t>0</w:t>
                      </w:r>
                      <w:r w:rsidRPr="002E795B">
                        <w:rPr>
                          <w:rFonts w:ascii="Meiryo UI" w:eastAsia="Meiryo UI" w:hAnsi="Meiryo UI" w:hint="eastAsia"/>
                          <w:b/>
                          <w:sz w:val="24"/>
                          <w:u w:val="single"/>
                        </w:rPr>
                        <w:t>日以内</w:t>
                      </w:r>
                      <w:r>
                        <w:rPr>
                          <w:rFonts w:ascii="Meiryo UI" w:eastAsia="Meiryo UI" w:hAnsi="Meiryo UI" w:hint="eastAsia"/>
                          <w:sz w:val="24"/>
                        </w:rPr>
                        <w:t>に、以下の書類を持参のうえ申告してください。（※）</w:t>
                      </w:r>
                    </w:p>
                    <w:p w:rsidR="009E1D41" w:rsidRDefault="009E1D41" w:rsidP="000722D1">
                      <w:pPr>
                        <w:spacing w:line="400" w:lineRule="exact"/>
                        <w:ind w:firstLineChars="100" w:firstLine="240"/>
                        <w:rPr>
                          <w:rFonts w:ascii="Meiryo UI" w:eastAsia="Meiryo UI" w:hAnsi="Meiryo UI"/>
                          <w:sz w:val="24"/>
                        </w:rPr>
                      </w:pPr>
                    </w:p>
                    <w:p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①　軽油引取税納付申告書</w:t>
                      </w:r>
                    </w:p>
                    <w:p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②　譲渡時の残油量が分かる書類又は写真</w:t>
                      </w:r>
                    </w:p>
                    <w:p w:rsidR="009E1D41" w:rsidRDefault="009E1D41" w:rsidP="003568F9">
                      <w:pPr>
                        <w:spacing w:line="400" w:lineRule="exact"/>
                        <w:ind w:firstLineChars="300" w:firstLine="720"/>
                        <w:rPr>
                          <w:rFonts w:ascii="Meiryo UI" w:eastAsia="Meiryo UI" w:hAnsi="Meiryo UI"/>
                          <w:sz w:val="24"/>
                        </w:rPr>
                      </w:pPr>
                      <w:r>
                        <w:rPr>
                          <w:rFonts w:ascii="Meiryo UI" w:eastAsia="Meiryo UI" w:hAnsi="Meiryo UI" w:hint="eastAsia"/>
                          <w:sz w:val="24"/>
                        </w:rPr>
                        <w:t>・・・油量計の写真、産業廃棄物管理票（マニフェスト）のA票の写し（P20参照）等</w:t>
                      </w:r>
                    </w:p>
                    <w:p w:rsidR="009E1D41" w:rsidRDefault="009E1D41" w:rsidP="00501E23">
                      <w:pPr>
                        <w:spacing w:line="400" w:lineRule="exact"/>
                        <w:rPr>
                          <w:rFonts w:ascii="Meiryo UI" w:eastAsia="Meiryo UI" w:hAnsi="Meiryo UI"/>
                          <w:sz w:val="24"/>
                        </w:rPr>
                      </w:pPr>
                    </w:p>
                    <w:p w:rsidR="009E1D41" w:rsidRDefault="009E1D41" w:rsidP="00501E23">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２　申告後、納付期限までにコンビニ、金融機関又は地方税お支払いサイト（</w:t>
                      </w:r>
                      <w:r>
                        <w:rPr>
                          <w:rFonts w:ascii="Meiryo UI" w:eastAsia="Meiryo UI" w:hAnsi="Meiryo UI"/>
                          <w:sz w:val="24"/>
                        </w:rPr>
                        <w:t>P46</w:t>
                      </w:r>
                      <w:r>
                        <w:rPr>
                          <w:rFonts w:ascii="Meiryo UI" w:eastAsia="Meiryo UI" w:hAnsi="Meiryo UI" w:hint="eastAsia"/>
                          <w:sz w:val="24"/>
                        </w:rPr>
                        <w:t>参照）で納付してください。</w:t>
                      </w:r>
                    </w:p>
                    <w:p w:rsidR="009E1D41" w:rsidRDefault="009E1D41" w:rsidP="00501E23">
                      <w:pPr>
                        <w:spacing w:line="400" w:lineRule="exact"/>
                        <w:ind w:leftChars="100" w:left="450" w:hangingChars="100" w:hanging="240"/>
                        <w:rPr>
                          <w:rFonts w:ascii="Meiryo UI" w:eastAsia="Meiryo UI" w:hAnsi="Meiryo UI"/>
                          <w:sz w:val="24"/>
                        </w:rPr>
                      </w:pPr>
                    </w:p>
                    <w:p w:rsidR="009E1D41" w:rsidRDefault="009E1D41" w:rsidP="00501E23">
                      <w:pPr>
                        <w:spacing w:line="400" w:lineRule="exact"/>
                        <w:ind w:leftChars="100" w:left="450" w:hangingChars="100" w:hanging="240"/>
                        <w:rPr>
                          <w:rFonts w:ascii="Meiryo UI" w:eastAsia="Meiryo UI" w:hAnsi="Meiryo UI"/>
                          <w:sz w:val="24"/>
                        </w:rPr>
                      </w:pPr>
                    </w:p>
                    <w:p w:rsidR="009E1D41" w:rsidRPr="002C06F2" w:rsidRDefault="009E1D41" w:rsidP="00501E23">
                      <w:pPr>
                        <w:spacing w:line="400" w:lineRule="exact"/>
                        <w:rPr>
                          <w:rFonts w:ascii="Meiryo UI" w:eastAsia="Meiryo UI" w:hAnsi="Meiryo UI"/>
                          <w:sz w:val="24"/>
                        </w:rPr>
                      </w:pPr>
                    </w:p>
                  </w:txbxContent>
                </v:textbox>
                <w10:wrap anchorx="margin"/>
              </v:shape>
            </w:pict>
          </mc:Fallback>
        </mc:AlternateContent>
      </w: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501E23" w:rsidRPr="00501E23" w:rsidRDefault="00501E23" w:rsidP="00501E23">
      <w:pPr>
        <w:rPr>
          <w:rFonts w:ascii="HGS創英ﾌﾟﾚｾﾞﾝｽEB" w:eastAsia="HGS創英ﾌﾟﾚｾﾞﾝｽEB"/>
        </w:rPr>
      </w:pPr>
    </w:p>
    <w:p w:rsidR="00673DEE" w:rsidRDefault="00673DEE" w:rsidP="00B8338B">
      <w:pPr>
        <w:spacing w:line="400" w:lineRule="exact"/>
        <w:rPr>
          <w:rFonts w:ascii="HGS創英ﾌﾟﾚｾﾞﾝｽEB" w:eastAsia="HGS創英ﾌﾟﾚｾﾞﾝｽEB"/>
        </w:rPr>
      </w:pPr>
    </w:p>
    <w:p w:rsidR="007331C2" w:rsidRDefault="007331C2" w:rsidP="00B8338B">
      <w:pPr>
        <w:spacing w:line="400" w:lineRule="exact"/>
        <w:rPr>
          <w:rFonts w:ascii="Meiryo UI" w:eastAsia="Meiryo UI" w:hAnsi="Meiryo UI"/>
          <w:sz w:val="24"/>
        </w:rPr>
      </w:pPr>
    </w:p>
    <w:p w:rsidR="00501E23" w:rsidRPr="00501E23" w:rsidRDefault="00501E23" w:rsidP="00B8338B">
      <w:pPr>
        <w:spacing w:line="400" w:lineRule="exact"/>
        <w:rPr>
          <w:rFonts w:ascii="Meiryo UI" w:eastAsia="Meiryo UI" w:hAnsi="Meiryo UI"/>
          <w:sz w:val="24"/>
        </w:rPr>
      </w:pPr>
      <w:r w:rsidRPr="00501E23">
        <w:rPr>
          <w:rFonts w:ascii="Meiryo UI" w:eastAsia="Meiryo UI" w:hAnsi="Meiryo UI" w:hint="eastAsia"/>
          <w:sz w:val="24"/>
        </w:rPr>
        <w:t>＜油量計イメージ＞</w:t>
      </w:r>
    </w:p>
    <w:p w:rsidR="00501E23" w:rsidRPr="00501E23" w:rsidRDefault="00673DEE" w:rsidP="00B8338B">
      <w:pPr>
        <w:spacing w:line="300" w:lineRule="exact"/>
        <w:rPr>
          <w:rFonts w:ascii="Meiryo UI" w:eastAsia="Meiryo UI" w:hAnsi="Meiryo UI"/>
          <w:sz w:val="24"/>
        </w:rPr>
      </w:pPr>
      <w:r w:rsidRPr="00501E23">
        <w:rPr>
          <w:rFonts w:hint="eastAsia"/>
          <w:noProof/>
        </w:rPr>
        <w:drawing>
          <wp:anchor distT="0" distB="0" distL="114300" distR="114300" simplePos="0" relativeHeight="251958272" behindDoc="0" locked="0" layoutInCell="1" allowOverlap="1" wp14:anchorId="29E4B7AD">
            <wp:simplePos x="0" y="0"/>
            <wp:positionH relativeFrom="column">
              <wp:posOffset>3404235</wp:posOffset>
            </wp:positionH>
            <wp:positionV relativeFrom="paragraph">
              <wp:posOffset>127000</wp:posOffset>
            </wp:positionV>
            <wp:extent cx="2143125" cy="1555115"/>
            <wp:effectExtent l="0" t="0" r="9525" b="6985"/>
            <wp:wrapThrough wrapText="bothSides">
              <wp:wrapPolygon edited="0">
                <wp:start x="0" y="0"/>
                <wp:lineTo x="0" y="21432"/>
                <wp:lineTo x="21504" y="21432"/>
                <wp:lineTo x="21504" y="0"/>
                <wp:lineTo x="0" y="0"/>
              </wp:wrapPolygon>
            </wp:wrapThrough>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C1319.tmp"/>
                    <pic:cNvPicPr/>
                  </pic:nvPicPr>
                  <pic:blipFill rotWithShape="1">
                    <a:blip r:embed="rId38">
                      <a:extLst>
                        <a:ext uri="{28A0092B-C50C-407E-A947-70E740481C1C}">
                          <a14:useLocalDpi xmlns:a14="http://schemas.microsoft.com/office/drawing/2010/main" val="0"/>
                        </a:ext>
                      </a:extLst>
                    </a:blip>
                    <a:srcRect l="4546" t="2632" r="5844" b="14014"/>
                    <a:stretch/>
                  </pic:blipFill>
                  <pic:spPr bwMode="auto">
                    <a:xfrm>
                      <a:off x="0" y="0"/>
                      <a:ext cx="214312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E23">
        <w:rPr>
          <w:rFonts w:hint="eastAsia"/>
          <w:noProof/>
        </w:rPr>
        <w:drawing>
          <wp:anchor distT="0" distB="0" distL="114300" distR="114300" simplePos="0" relativeHeight="251759616" behindDoc="0" locked="0" layoutInCell="1" allowOverlap="1" wp14:anchorId="0CC0EE51" wp14:editId="60835870">
            <wp:simplePos x="0" y="0"/>
            <wp:positionH relativeFrom="column">
              <wp:posOffset>3810</wp:posOffset>
            </wp:positionH>
            <wp:positionV relativeFrom="paragraph">
              <wp:posOffset>127000</wp:posOffset>
            </wp:positionV>
            <wp:extent cx="2257425" cy="1584960"/>
            <wp:effectExtent l="0" t="0" r="9525" b="0"/>
            <wp:wrapThrough wrapText="bothSides">
              <wp:wrapPolygon edited="0">
                <wp:start x="0" y="0"/>
                <wp:lineTo x="0" y="21288"/>
                <wp:lineTo x="21509" y="21288"/>
                <wp:lineTo x="21509" y="0"/>
                <wp:lineTo x="0" y="0"/>
              </wp:wrapPolygon>
            </wp:wrapThrough>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CA878.tmp"/>
                    <pic:cNvPicPr/>
                  </pic:nvPicPr>
                  <pic:blipFill rotWithShape="1">
                    <a:blip r:embed="rId39">
                      <a:extLst>
                        <a:ext uri="{28A0092B-C50C-407E-A947-70E740481C1C}">
                          <a14:useLocalDpi xmlns:a14="http://schemas.microsoft.com/office/drawing/2010/main" val="0"/>
                        </a:ext>
                      </a:extLst>
                    </a:blip>
                    <a:srcRect b="12381"/>
                    <a:stretch/>
                  </pic:blipFill>
                  <pic:spPr bwMode="auto">
                    <a:xfrm>
                      <a:off x="0" y="0"/>
                      <a:ext cx="2257425"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E23" w:rsidRPr="00501E23">
        <w:rPr>
          <w:rFonts w:ascii="Meiryo UI" w:eastAsia="Meiryo UI" w:hAnsi="Meiryo UI" w:hint="eastAsia"/>
          <w:sz w:val="24"/>
        </w:rPr>
        <w:t xml:space="preserve">　　　　　　　　　　　</w:t>
      </w:r>
    </w:p>
    <w:p w:rsidR="00501E23" w:rsidRDefault="00501E23" w:rsidP="00B8338B">
      <w:pPr>
        <w:widowControl/>
        <w:spacing w:line="300" w:lineRule="exact"/>
        <w:ind w:firstLineChars="500" w:firstLine="1200"/>
        <w:jc w:val="left"/>
        <w:rPr>
          <w:rFonts w:ascii="Meiryo UI" w:eastAsia="Meiryo UI" w:hAnsi="Meiryo UI"/>
          <w:sz w:val="24"/>
        </w:rPr>
      </w:pPr>
      <w:r w:rsidRPr="00501E23">
        <w:rPr>
          <w:rFonts w:ascii="Meiryo UI" w:eastAsia="Meiryo UI" w:hAnsi="Meiryo UI" w:hint="eastAsia"/>
          <w:sz w:val="24"/>
        </w:rPr>
        <w:t>（残油有）　　　　　　　　　　　　　　　　　　　　　　　　　　　（残油無）</w:t>
      </w:r>
    </w:p>
    <w:p w:rsidR="006B58E5" w:rsidRDefault="006B58E5" w:rsidP="006B58E5">
      <w:pPr>
        <w:widowControl/>
        <w:spacing w:line="300" w:lineRule="exact"/>
        <w:jc w:val="left"/>
        <w:rPr>
          <w:rFonts w:ascii="Meiryo UI" w:eastAsia="Meiryo UI" w:hAnsi="Meiryo UI"/>
          <w:sz w:val="24"/>
        </w:rPr>
      </w:pPr>
    </w:p>
    <w:p w:rsidR="00702710" w:rsidRDefault="00702710" w:rsidP="006B58E5">
      <w:pPr>
        <w:widowControl/>
        <w:spacing w:line="300" w:lineRule="exact"/>
        <w:jc w:val="left"/>
        <w:rPr>
          <w:rFonts w:ascii="Meiryo UI" w:eastAsia="Meiryo UI" w:hAnsi="Meiryo UI"/>
          <w:sz w:val="24"/>
        </w:rPr>
      </w:pPr>
    </w:p>
    <w:p w:rsidR="00956370" w:rsidRPr="00EF5FDE" w:rsidRDefault="00956370" w:rsidP="00956370">
      <w:pPr>
        <w:spacing w:line="400" w:lineRule="exact"/>
        <w:ind w:left="240" w:hangingChars="100" w:hanging="240"/>
        <w:rPr>
          <w:rFonts w:ascii="HGS創英ﾌﾟﾚｾﾞﾝｽEB" w:eastAsia="HGS創英ﾌﾟﾚｾﾞﾝｽEB"/>
        </w:rPr>
      </w:pPr>
      <w:r w:rsidRPr="006B58E5">
        <w:rPr>
          <w:rFonts w:ascii="Meiryo UI" w:eastAsia="Meiryo UI" w:hAnsi="Meiryo UI" w:hint="eastAsia"/>
          <w:sz w:val="24"/>
        </w:rPr>
        <w:t xml:space="preserve">※　</w:t>
      </w:r>
      <w:r>
        <w:rPr>
          <w:rFonts w:ascii="Meiryo UI" w:eastAsia="Meiryo UI" w:hAnsi="Meiryo UI" w:hint="eastAsia"/>
          <w:sz w:val="24"/>
        </w:rPr>
        <w:t>免税軽油使用者証書換申請書（P38参照）を提出いただく場合があります。</w:t>
      </w:r>
    </w:p>
    <w:p w:rsidR="00702710" w:rsidRPr="00956370" w:rsidRDefault="00702710" w:rsidP="006B58E5">
      <w:pPr>
        <w:widowControl/>
        <w:spacing w:line="300" w:lineRule="exact"/>
        <w:jc w:val="left"/>
        <w:rPr>
          <w:rFonts w:ascii="Meiryo UI" w:eastAsia="Meiryo UI" w:hAnsi="Meiryo UI"/>
          <w:sz w:val="24"/>
        </w:rPr>
      </w:pPr>
    </w:p>
    <w:p w:rsidR="00702710" w:rsidRPr="00501E23" w:rsidRDefault="00702710" w:rsidP="006B58E5">
      <w:pPr>
        <w:widowControl/>
        <w:spacing w:line="300" w:lineRule="exact"/>
        <w:jc w:val="left"/>
        <w:rPr>
          <w:rFonts w:ascii="Meiryo UI" w:eastAsia="Meiryo UI" w:hAnsi="Meiryo UI"/>
          <w:sz w:val="24"/>
        </w:rPr>
      </w:pPr>
    </w:p>
    <w:p w:rsidR="00107879" w:rsidRDefault="00E96B8F" w:rsidP="00107879">
      <w:pPr>
        <w:widowControl/>
        <w:spacing w:line="340" w:lineRule="exact"/>
        <w:jc w:val="left"/>
        <w:rPr>
          <w:rFonts w:ascii="Meiryo UI" w:eastAsia="Meiryo UI" w:hAnsi="Meiryo UI"/>
          <w:sz w:val="24"/>
        </w:rPr>
      </w:pPr>
      <w:r>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022784" behindDoc="0" locked="0" layoutInCell="1" allowOverlap="1" wp14:anchorId="5415A6B1" wp14:editId="5DA8C165">
                <wp:simplePos x="0" y="0"/>
                <wp:positionH relativeFrom="margin">
                  <wp:align>left</wp:align>
                </wp:positionH>
                <wp:positionV relativeFrom="paragraph">
                  <wp:posOffset>0</wp:posOffset>
                </wp:positionV>
                <wp:extent cx="6066155" cy="401320"/>
                <wp:effectExtent l="0" t="0" r="0" b="0"/>
                <wp:wrapThrough wrapText="bothSides">
                  <wp:wrapPolygon edited="0">
                    <wp:start x="0" y="0"/>
                    <wp:lineTo x="0" y="20506"/>
                    <wp:lineTo x="21503" y="20506"/>
                    <wp:lineTo x="21503" y="0"/>
                    <wp:lineTo x="0" y="0"/>
                  </wp:wrapPolygon>
                </wp:wrapThrough>
                <wp:docPr id="389" name="四角形: 角を丸くする 389"/>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0C6881" w:rsidRDefault="009E1D41" w:rsidP="00107879">
                            <w:pPr>
                              <w:spacing w:line="400" w:lineRule="exact"/>
                              <w:jc w:val="center"/>
                              <w:rPr>
                                <w:rFonts w:ascii="Meiryo UI" w:eastAsia="Meiryo UI" w:hAnsi="Meiryo UI"/>
                                <w:color w:val="000000" w:themeColor="text1"/>
                                <w:sz w:val="28"/>
                              </w:rPr>
                            </w:pPr>
                            <w:r w:rsidRPr="00E62A72">
                              <w:rPr>
                                <w:rFonts w:ascii="Meiryo UI" w:eastAsia="Meiryo UI" w:hAnsi="Meiryo UI" w:hint="eastAsia"/>
                                <w:color w:val="000000" w:themeColor="text1"/>
                                <w:sz w:val="28"/>
                              </w:rPr>
                              <w:t>産業廃棄物管理票（マニフェスト）</w:t>
                            </w:r>
                            <w:r>
                              <w:rPr>
                                <w:rFonts w:ascii="Meiryo UI" w:eastAsia="Meiryo UI" w:hAnsi="Meiryo UI" w:hint="eastAsia"/>
                                <w:color w:val="000000" w:themeColor="text1"/>
                                <w:sz w:val="28"/>
                              </w:rPr>
                              <w:t>について</w:t>
                            </w:r>
                          </w:p>
                          <w:p w:rsidR="009E1D41" w:rsidRPr="00B8338B" w:rsidRDefault="009E1D41" w:rsidP="00107879">
                            <w:pPr>
                              <w:spacing w:line="400" w:lineRule="exact"/>
                              <w:jc w:val="center"/>
                              <w:rPr>
                                <w:rFonts w:ascii="Meiryo UI" w:eastAsia="Meiryo UI" w:hAnsi="Meiryo U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5A6B1" id="四角形: 角を丸くする 389" o:spid="_x0000_s1163" style="position:absolute;margin-left:0;margin-top:0;width:477.65pt;height:31.6pt;z-index:25202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eq4QIAAPMFAAAOAAAAZHJzL2Uyb0RvYy54bWysVM1O3DAQvlfqO1i+lyTL7hYismgFoqpE&#10;AQEVZ6/jsJEcj2t7/3qDK4dK3CpuvfQVuPRptkh9jI6dbNhS2kPVS2LPzzczn2dmZ3deSTIVxpag&#10;MppsxJQIxSEv1WVG358fvNqixDqmciZBiYwuhKW7g5cvdmY6FR0Yg8yFIQiibDrTGR07p9Mosnws&#10;KmY3QAuFygJMxRxezWWUGzZD9EpGnTjuRzMwuTbAhbUo3a+VdBDwi0Jwd1wUVjgiM4q5ufA14Tvy&#10;32iww9JLw/S45E0a7B+yqFipMGgLtc8cIxNT/gZVldyAhcJtcKgiKIqSi1ADVpPET6o5GzMtQi1I&#10;jtUtTfb/wfKj6YkhZZ7Rza1tShSr8JEe7u5+fL19+PYlJfhfXt9+v79fXn1aXn1eXt8Qb4i0zbRN&#10;0ftMn5jmZvHoOZgXpvJ/rI7MA9WLlmoxd4SjsB/3+0mvRwlHXTdONjvhLaJHb22seyOgIv6QUQMT&#10;lZ/iewaa2fTQOgyL9is7H9GCLPODUspw8T0k9qQhU4avzzgXynWDu5xU7yCv5dhFcdMHKMZuqcVb&#10;KzGGCN3okULAX4JI5UMp8EHrfLwk8uTUdISTW0jh7aQ6FQWyjQR0QiIt8nqOSa0as1zU4t4fcwmA&#10;HrnA+C12A/Bc/Yl/OiypsfeuIoxJ6xz/LbHaufUIkUG51rkqFZjnAKRrI9f2K5JqajxLbj6ah058&#10;7K8R5AtsTwP13FrND0rshkNm3QkzOKg40rh83DF+CgmzjEJzomQM5uNzcm+P84NaSmY4+Bm1HybM&#10;CErkW4WTtZ10u35ThEu39xobk5h1zWhdoybVHmB3JbjmNA9Hb+/k6lgYqC5wRw19VFQxxTF2Rrkz&#10;q8ueqxcSbjkuhsNghttBM3eozjT34J5o3+jn8wtmdDMSDofpCFZLgqVPhqK29Z4KhhMHRRkmxlNd&#10;89o8AW6W0BLNFvSra/0erB539eAnAAAA//8DAFBLAwQUAAYACAAAACEAvFBucNwAAAAEAQAADwAA&#10;AGRycy9kb3ducmV2LnhtbEyPQUvDQBCF74L/YRnBi7QbG1pqzKaUohcPitWDx0l2TEKzszGzbdJ/&#10;7+pFLwOP93jvm3wzuU6daJDWs4HbeQKKuPK25drA+9vjbA1KArLFzjMZOJPApri8yDGzfuRXOu1D&#10;rWIJS4YGmhD6TGupGnIoc98TR+/TDw5DlEOt7YBjLHedXiTJSjtsOS402NOuoeqwPzoD8iC4e0qb&#10;j69yPD/3L4cbSbZkzPXVtL0HFWgKf2H4wY/oUESm0h/ZiuoMxEfC743e3XKZgioNrNIF6CLX/+GL&#10;bwAAAP//AwBQSwECLQAUAAYACAAAACEAtoM4kv4AAADhAQAAEwAAAAAAAAAAAAAAAAAAAAAAW0Nv&#10;bnRlbnRfVHlwZXNdLnhtbFBLAQItABQABgAIAAAAIQA4/SH/1gAAAJQBAAALAAAAAAAAAAAAAAAA&#10;AC8BAABfcmVscy8ucmVsc1BLAQItABQABgAIAAAAIQCDAweq4QIAAPMFAAAOAAAAAAAAAAAAAAAA&#10;AC4CAABkcnMvZTJvRG9jLnhtbFBLAQItABQABgAIAAAAIQC8UG5w3AAAAAQBAAAPAAAAAAAAAAAA&#10;AAAAADsFAABkcnMvZG93bnJldi54bWxQSwUGAAAAAAQABADzAAAARAYAAAAA&#10;" fillcolor="#e5dfec [663]" stroked="f" strokeweight="2pt">
                <v:textbox>
                  <w:txbxContent>
                    <w:p w:rsidR="009E1D41" w:rsidRPr="000C6881" w:rsidRDefault="009E1D41" w:rsidP="00107879">
                      <w:pPr>
                        <w:spacing w:line="400" w:lineRule="exact"/>
                        <w:jc w:val="center"/>
                        <w:rPr>
                          <w:rFonts w:ascii="Meiryo UI" w:eastAsia="Meiryo UI" w:hAnsi="Meiryo UI"/>
                          <w:color w:val="000000" w:themeColor="text1"/>
                          <w:sz w:val="28"/>
                        </w:rPr>
                      </w:pPr>
                      <w:r w:rsidRPr="00E62A72">
                        <w:rPr>
                          <w:rFonts w:ascii="Meiryo UI" w:eastAsia="Meiryo UI" w:hAnsi="Meiryo UI" w:hint="eastAsia"/>
                          <w:color w:val="000000" w:themeColor="text1"/>
                          <w:sz w:val="28"/>
                        </w:rPr>
                        <w:t>産業廃棄物管理票（マニフェスト）</w:t>
                      </w:r>
                      <w:r>
                        <w:rPr>
                          <w:rFonts w:ascii="Meiryo UI" w:eastAsia="Meiryo UI" w:hAnsi="Meiryo UI" w:hint="eastAsia"/>
                          <w:color w:val="000000" w:themeColor="text1"/>
                          <w:sz w:val="28"/>
                        </w:rPr>
                        <w:t>について</w:t>
                      </w:r>
                    </w:p>
                    <w:p w:rsidR="009E1D41" w:rsidRPr="00B8338B" w:rsidRDefault="009E1D41" w:rsidP="00107879">
                      <w:pPr>
                        <w:spacing w:line="400" w:lineRule="exact"/>
                        <w:jc w:val="center"/>
                        <w:rPr>
                          <w:rFonts w:ascii="Meiryo UI" w:eastAsia="Meiryo UI" w:hAnsi="Meiryo UI"/>
                          <w:color w:val="000000" w:themeColor="text1"/>
                          <w:sz w:val="28"/>
                        </w:rPr>
                      </w:pPr>
                    </w:p>
                  </w:txbxContent>
                </v:textbox>
                <w10:wrap type="through" anchorx="margin"/>
              </v:roundrect>
            </w:pict>
          </mc:Fallback>
        </mc:AlternateContent>
      </w:r>
    </w:p>
    <w:p w:rsidR="001C09F9" w:rsidRDefault="00107879" w:rsidP="001C09F9">
      <w:pPr>
        <w:widowControl/>
        <w:spacing w:line="400" w:lineRule="exact"/>
        <w:jc w:val="left"/>
        <w:rPr>
          <w:rFonts w:ascii="Meiryo UI" w:eastAsia="Meiryo UI" w:hAnsi="Meiryo UI"/>
          <w:sz w:val="24"/>
        </w:rPr>
      </w:pPr>
      <w:r>
        <w:rPr>
          <w:rFonts w:ascii="Meiryo UI" w:eastAsia="Meiryo UI" w:hAnsi="Meiryo UI" w:hint="eastAsia"/>
          <w:sz w:val="24"/>
        </w:rPr>
        <w:t xml:space="preserve">　マニフェストと</w:t>
      </w:r>
      <w:r w:rsidR="00EB61C6">
        <w:rPr>
          <w:rFonts w:ascii="Meiryo UI" w:eastAsia="Meiryo UI" w:hAnsi="Meiryo UI" w:hint="eastAsia"/>
          <w:sz w:val="24"/>
        </w:rPr>
        <w:t>は軽油などの産業廃棄物を契約内容どおりに適正処理されたかを証明する管理票です</w:t>
      </w:r>
      <w:r w:rsidR="001C09F9">
        <w:rPr>
          <w:rFonts w:ascii="Meiryo UI" w:eastAsia="Meiryo UI" w:hAnsi="Meiryo UI" w:hint="eastAsia"/>
          <w:sz w:val="24"/>
        </w:rPr>
        <w:t>。</w:t>
      </w:r>
    </w:p>
    <w:p w:rsidR="001C09F9" w:rsidRDefault="001C09F9" w:rsidP="0042766C">
      <w:pPr>
        <w:widowControl/>
        <w:spacing w:line="400" w:lineRule="exact"/>
        <w:ind w:firstLineChars="100" w:firstLine="240"/>
        <w:jc w:val="left"/>
        <w:rPr>
          <w:rFonts w:ascii="Meiryo UI" w:eastAsia="Meiryo UI" w:hAnsi="Meiryo UI"/>
          <w:sz w:val="24"/>
        </w:rPr>
      </w:pPr>
      <w:r>
        <w:rPr>
          <w:rFonts w:ascii="Meiryo UI" w:eastAsia="Meiryo UI" w:hAnsi="Meiryo UI" w:hint="eastAsia"/>
          <w:sz w:val="24"/>
        </w:rPr>
        <w:t>マニフェストは</w:t>
      </w:r>
      <w:r w:rsidR="00E96B8F">
        <w:rPr>
          <w:rFonts w:ascii="Meiryo UI" w:eastAsia="Meiryo UI" w:hAnsi="Meiryo UI" w:hint="eastAsia"/>
          <w:sz w:val="24"/>
        </w:rPr>
        <w:t>複数枚の管理票（A・B</w:t>
      </w:r>
      <w:r w:rsidR="00E96B8F">
        <w:rPr>
          <w:rFonts w:ascii="Meiryo UI" w:eastAsia="Meiryo UI" w:hAnsi="Meiryo UI"/>
          <w:sz w:val="24"/>
        </w:rPr>
        <w:t>1</w:t>
      </w:r>
      <w:r w:rsidR="00E96B8F">
        <w:rPr>
          <w:rFonts w:ascii="Meiryo UI" w:eastAsia="Meiryo UI" w:hAnsi="Meiryo UI" w:hint="eastAsia"/>
          <w:sz w:val="24"/>
        </w:rPr>
        <w:t>・B2・C1・C2・D・E票）が</w:t>
      </w:r>
      <w:r>
        <w:rPr>
          <w:rFonts w:ascii="Meiryo UI" w:eastAsia="Meiryo UI" w:hAnsi="Meiryo UI" w:hint="eastAsia"/>
          <w:sz w:val="24"/>
        </w:rPr>
        <w:t>あり</w:t>
      </w:r>
      <w:r w:rsidR="009A2343">
        <w:rPr>
          <w:rFonts w:ascii="Meiryo UI" w:eastAsia="Meiryo UI" w:hAnsi="Meiryo UI" w:hint="eastAsia"/>
          <w:sz w:val="24"/>
        </w:rPr>
        <w:t>、</w:t>
      </w:r>
      <w:r>
        <w:rPr>
          <w:rFonts w:ascii="Meiryo UI" w:eastAsia="Meiryo UI" w:hAnsi="Meiryo UI" w:hint="eastAsia"/>
          <w:sz w:val="24"/>
        </w:rPr>
        <w:t>その中のA票を申告</w:t>
      </w:r>
      <w:r w:rsidR="00E952BF">
        <w:rPr>
          <w:rFonts w:ascii="Meiryo UI" w:eastAsia="Meiryo UI" w:hAnsi="Meiryo UI" w:hint="eastAsia"/>
          <w:sz w:val="24"/>
        </w:rPr>
        <w:t>納付</w:t>
      </w:r>
      <w:r>
        <w:rPr>
          <w:rFonts w:ascii="Meiryo UI" w:eastAsia="Meiryo UI" w:hAnsi="Meiryo UI" w:hint="eastAsia"/>
          <w:sz w:val="24"/>
        </w:rPr>
        <w:t>の際に提出していただきます</w:t>
      </w:r>
      <w:r w:rsidR="003A50AF">
        <w:rPr>
          <w:rFonts w:ascii="Meiryo UI" w:eastAsia="Meiryo UI" w:hAnsi="Meiryo UI" w:hint="eastAsia"/>
          <w:sz w:val="24"/>
        </w:rPr>
        <w:t xml:space="preserve">。　</w:t>
      </w:r>
    </w:p>
    <w:p w:rsidR="00E952BF" w:rsidRDefault="00AB007B" w:rsidP="007331C2">
      <w:pPr>
        <w:widowControl/>
        <w:spacing w:line="340" w:lineRule="exact"/>
        <w:ind w:firstLineChars="100" w:firstLine="240"/>
        <w:jc w:val="left"/>
        <w:rPr>
          <w:rFonts w:ascii="Meiryo UI" w:eastAsia="Meiryo UI" w:hAnsi="Meiryo UI"/>
          <w:sz w:val="24"/>
        </w:rPr>
      </w:pPr>
      <w:r>
        <w:rPr>
          <w:rFonts w:ascii="Meiryo UI" w:eastAsia="Meiryo UI" w:hAnsi="Meiryo UI" w:hint="eastAsia"/>
          <w:sz w:val="24"/>
        </w:rPr>
        <w:t>マニフェストA票とは、免税軽油使用者が産業廃棄物を搬出した際に必要事項を記入して運搬業者に</w:t>
      </w:r>
      <w:r w:rsidR="00BA2F7C">
        <w:rPr>
          <w:rFonts w:ascii="Meiryo UI" w:eastAsia="Meiryo UI" w:hAnsi="Meiryo UI" w:hint="eastAsia"/>
          <w:sz w:val="24"/>
        </w:rPr>
        <w:t>提出</w:t>
      </w:r>
      <w:r>
        <w:rPr>
          <w:rFonts w:ascii="Meiryo UI" w:eastAsia="Meiryo UI" w:hAnsi="Meiryo UI" w:hint="eastAsia"/>
          <w:sz w:val="24"/>
        </w:rPr>
        <w:t>し、</w:t>
      </w:r>
      <w:r w:rsidR="000D5841">
        <w:rPr>
          <w:rFonts w:ascii="Meiryo UI" w:eastAsia="Meiryo UI" w:hAnsi="Meiryo UI" w:hint="eastAsia"/>
          <w:sz w:val="24"/>
        </w:rPr>
        <w:t>運搬業者からの受領サイン</w:t>
      </w:r>
      <w:r w:rsidR="00FA611A">
        <w:rPr>
          <w:rFonts w:ascii="Meiryo UI" w:eastAsia="Meiryo UI" w:hAnsi="Meiryo UI" w:hint="eastAsia"/>
          <w:sz w:val="24"/>
        </w:rPr>
        <w:t>が</w:t>
      </w:r>
      <w:r w:rsidR="00370D40">
        <w:rPr>
          <w:rFonts w:ascii="Meiryo UI" w:eastAsia="Meiryo UI" w:hAnsi="Meiryo UI" w:hint="eastAsia"/>
          <w:sz w:val="24"/>
        </w:rPr>
        <w:t>記載</w:t>
      </w:r>
      <w:r w:rsidR="00FA611A">
        <w:rPr>
          <w:rFonts w:ascii="Meiryo UI" w:eastAsia="Meiryo UI" w:hAnsi="Meiryo UI" w:hint="eastAsia"/>
          <w:sz w:val="24"/>
        </w:rPr>
        <w:t>された</w:t>
      </w:r>
      <w:r w:rsidR="005C2852">
        <w:rPr>
          <w:rFonts w:ascii="Meiryo UI" w:eastAsia="Meiryo UI" w:hAnsi="Meiryo UI" w:hint="eastAsia"/>
          <w:sz w:val="24"/>
        </w:rPr>
        <w:t>管理票</w:t>
      </w:r>
      <w:r w:rsidR="000D5841">
        <w:rPr>
          <w:rFonts w:ascii="Meiryo UI" w:eastAsia="Meiryo UI" w:hAnsi="Meiryo UI" w:hint="eastAsia"/>
          <w:sz w:val="24"/>
        </w:rPr>
        <w:t>になります。</w:t>
      </w:r>
    </w:p>
    <w:p w:rsidR="003A50AF" w:rsidRDefault="000D5841" w:rsidP="00107879">
      <w:pPr>
        <w:widowControl/>
        <w:spacing w:line="340" w:lineRule="exact"/>
        <w:jc w:val="left"/>
        <w:rPr>
          <w:rFonts w:ascii="Meiryo UI" w:eastAsia="Meiryo UI" w:hAnsi="Meiryo UI"/>
          <w:sz w:val="24"/>
        </w:rPr>
      </w:pPr>
      <w:r>
        <w:rPr>
          <w:rFonts w:ascii="HGS創英ﾌﾟﾚｾﾞﾝｽEB" w:eastAsia="HGS創英ﾌﾟﾚｾﾞﾝｽEB"/>
          <w:noProof/>
          <w:sz w:val="26"/>
          <w:szCs w:val="26"/>
        </w:rPr>
        <mc:AlternateContent>
          <mc:Choice Requires="wps">
            <w:drawing>
              <wp:anchor distT="0" distB="0" distL="114300" distR="114300" simplePos="0" relativeHeight="252024832" behindDoc="0" locked="0" layoutInCell="1" allowOverlap="1" wp14:anchorId="49D65A76" wp14:editId="3F5932B0">
                <wp:simplePos x="0" y="0"/>
                <wp:positionH relativeFrom="margin">
                  <wp:posOffset>0</wp:posOffset>
                </wp:positionH>
                <wp:positionV relativeFrom="paragraph">
                  <wp:posOffset>218440</wp:posOffset>
                </wp:positionV>
                <wp:extent cx="6066155" cy="401320"/>
                <wp:effectExtent l="0" t="0" r="0" b="0"/>
                <wp:wrapThrough wrapText="bothSides">
                  <wp:wrapPolygon edited="0">
                    <wp:start x="0" y="0"/>
                    <wp:lineTo x="0" y="20506"/>
                    <wp:lineTo x="21503" y="20506"/>
                    <wp:lineTo x="21503" y="0"/>
                    <wp:lineTo x="0" y="0"/>
                  </wp:wrapPolygon>
                </wp:wrapThrough>
                <wp:docPr id="44" name="四角形: 角を丸くする 44"/>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B8338B" w:rsidRDefault="009E1D41" w:rsidP="000D5841">
                            <w:pPr>
                              <w:spacing w:line="400" w:lineRule="exact"/>
                              <w:jc w:val="center"/>
                              <w:rPr>
                                <w:rFonts w:ascii="Meiryo UI" w:eastAsia="Meiryo UI" w:hAnsi="Meiryo UI"/>
                                <w:color w:val="000000" w:themeColor="text1"/>
                                <w:sz w:val="28"/>
                              </w:rPr>
                            </w:pPr>
                            <w:r w:rsidRPr="00E62A72">
                              <w:rPr>
                                <w:rFonts w:ascii="Meiryo UI" w:eastAsia="Meiryo UI" w:hAnsi="Meiryo UI" w:hint="eastAsia"/>
                                <w:color w:val="000000" w:themeColor="text1"/>
                                <w:sz w:val="28"/>
                              </w:rPr>
                              <w:t>産業廃棄物管理票（マニフェスト）</w:t>
                            </w:r>
                            <w:r>
                              <w:rPr>
                                <w:rFonts w:ascii="Meiryo UI" w:eastAsia="Meiryo UI" w:hAnsi="Meiryo UI" w:hint="eastAsia"/>
                                <w:color w:val="000000" w:themeColor="text1"/>
                                <w:sz w:val="28"/>
                              </w:rPr>
                              <w:t>を提出する要件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65A76" id="四角形: 角を丸くする 44" o:spid="_x0000_s1164" style="position:absolute;margin-left:0;margin-top:17.2pt;width:477.65pt;height:31.6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074AIAAPEFAAAOAAAAZHJzL2Uyb0RvYy54bWysVM1u1DAQviPxDpbvNMmyu7RRs9WqVRFS&#10;aVdtUc9ex+lGcjzG9v5xa68ckHpDvXHhFXrhaZZKPAZjJ5supXBAXBJ7fr6Z+Twzu3uLSpKZMLYE&#10;ldFkK6ZEKA55qS4z+u788MU2JdYxlTMJSmR0KSzdGzx/tjvXqejABGQuDEEQZdO5zujEOZ1GkeUT&#10;UTG7BVooVBZgKubwai6j3LA5olcy6sRxP5qDybUBLqxF6UGtpIOAXxSCu5OisMIRmVHMzYWvCd+x&#10;/0aDXZZeGqYnJW/SYP+QRcVKhUFbqAPmGJma8jeoquQGLBRui0MVQVGUXIQasJokflTN2YRpEWpB&#10;cqxuabL/D5Yfz0aGlHlGu11KFKvwje5vb398vbn/9iUl+F9d33y/u1tdfVpdfV5dfyRoh6TNtU3R&#10;90yPTHOzePQMLApT+T/WRhaB6GVLtFg4wlHYj/v9pNejhKOuGycvO+Elogdvbax7LaAi/pBRA1OV&#10;n+JrBpLZ7Mg6DIv2azsf0YIs88NSynDxHST2pSEzhm/POBfKdYO7nFZvIa/l2ENx0wUoxl6pxdtr&#10;MYYIveiRQsBfgkjlQynwQet8vCTy5NR0hJNbSuHtpDoVBXKNBHRCIi3yZo5JrZqwXNTi3h9zCYAe&#10;ucD4LXYD8FT9iX86LKmx964iDEnrHP8tsdq59QiRQbnWuSoVmKcApGsj1/ZrkmpqPEtuMV6EPtwJ&#10;z+FFY8iX2JwG6qm1mh+W2A1HzLoRMzimONC4etwJfgoJ84xCc6JkAubDU3Jvj9ODWkrmOPYZte+n&#10;zAhK5BuFc7WTdLt+T4RLt/cKG5OYTc14U6Om1T5gdyW45DQPR2/v5PpYGKgucEMNfVRUMcUxdka5&#10;M+vLvqvXEe44LobDYIa7QTN3pM409+CeaN/o54sLZnQzEg6H6RjWK4Klj4aitvWeCoZTB0UZJuaB&#10;1+YJcK+Elmh2oF9cm/dg9bCpBz8BAAD//wMAUEsDBBQABgAIAAAAIQB0LG6K3QAAAAYBAAAPAAAA&#10;ZHJzL2Rvd25yZXYueG1sTI+xTsNAEER7JP7htEg0iJzBSQDjcxRF0FAEESgo177FtuLbM95L7Pw9&#10;RwXdjmY08zZfTa5TRxqk9WzgZpaAIq68bbk28PH+fH0PSgKyxc4zGTiRwKo4P8sxs37kNzruQq1i&#10;CUuGBpoQ+kxrqRpyKDPfE0fvyw8OQ5RDre2AYyx3nb5NkqV22HJcaLCnTUPVfndwBuRJcPOSNp/f&#10;5Xja9q/7K0nWZMzlxbR+BBVoCn9h+MWP6FBEptIf2IrqDMRHgoF0PgcV3YfFIgVVxuNuCbrI9X/8&#10;4gcAAP//AwBQSwECLQAUAAYACAAAACEAtoM4kv4AAADhAQAAEwAAAAAAAAAAAAAAAAAAAAAAW0Nv&#10;bnRlbnRfVHlwZXNdLnhtbFBLAQItABQABgAIAAAAIQA4/SH/1gAAAJQBAAALAAAAAAAAAAAAAAAA&#10;AC8BAABfcmVscy8ucmVsc1BLAQItABQABgAIAAAAIQAMB1074AIAAPEFAAAOAAAAAAAAAAAAAAAA&#10;AC4CAABkcnMvZTJvRG9jLnhtbFBLAQItABQABgAIAAAAIQB0LG6K3QAAAAYBAAAPAAAAAAAAAAAA&#10;AAAAADoFAABkcnMvZG93bnJldi54bWxQSwUGAAAAAAQABADzAAAARAYAAAAA&#10;" fillcolor="#e5dfec [663]" stroked="f" strokeweight="2pt">
                <v:textbox>
                  <w:txbxContent>
                    <w:p w:rsidR="009E1D41" w:rsidRPr="00B8338B" w:rsidRDefault="009E1D41" w:rsidP="000D5841">
                      <w:pPr>
                        <w:spacing w:line="400" w:lineRule="exact"/>
                        <w:jc w:val="center"/>
                        <w:rPr>
                          <w:rFonts w:ascii="Meiryo UI" w:eastAsia="Meiryo UI" w:hAnsi="Meiryo UI"/>
                          <w:color w:val="000000" w:themeColor="text1"/>
                          <w:sz w:val="28"/>
                        </w:rPr>
                      </w:pPr>
                      <w:r w:rsidRPr="00E62A72">
                        <w:rPr>
                          <w:rFonts w:ascii="Meiryo UI" w:eastAsia="Meiryo UI" w:hAnsi="Meiryo UI" w:hint="eastAsia"/>
                          <w:color w:val="000000" w:themeColor="text1"/>
                          <w:sz w:val="28"/>
                        </w:rPr>
                        <w:t>産業廃棄物管理票（マニフェスト）</w:t>
                      </w:r>
                      <w:r>
                        <w:rPr>
                          <w:rFonts w:ascii="Meiryo UI" w:eastAsia="Meiryo UI" w:hAnsi="Meiryo UI" w:hint="eastAsia"/>
                          <w:color w:val="000000" w:themeColor="text1"/>
                          <w:sz w:val="28"/>
                        </w:rPr>
                        <w:t>を提出する要件</w:t>
                      </w:r>
                    </w:p>
                  </w:txbxContent>
                </v:textbox>
                <w10:wrap type="through" anchorx="margin"/>
              </v:roundrect>
            </w:pict>
          </mc:Fallback>
        </mc:AlternateContent>
      </w:r>
    </w:p>
    <w:p w:rsidR="003A50AF" w:rsidRDefault="003A50AF" w:rsidP="00107879">
      <w:pPr>
        <w:widowControl/>
        <w:spacing w:line="340" w:lineRule="exact"/>
        <w:jc w:val="left"/>
        <w:rPr>
          <w:rFonts w:ascii="Meiryo UI" w:eastAsia="Meiryo UI" w:hAnsi="Meiryo UI"/>
          <w:sz w:val="24"/>
        </w:rPr>
      </w:pPr>
    </w:p>
    <w:p w:rsidR="003A50AF" w:rsidRDefault="00AB007B" w:rsidP="007331C2">
      <w:pPr>
        <w:widowControl/>
        <w:spacing w:line="340" w:lineRule="exact"/>
        <w:ind w:firstLineChars="100" w:firstLine="240"/>
        <w:jc w:val="left"/>
        <w:rPr>
          <w:rFonts w:ascii="Meiryo UI" w:eastAsia="Meiryo UI" w:hAnsi="Meiryo UI"/>
          <w:sz w:val="24"/>
        </w:rPr>
      </w:pPr>
      <w:r>
        <w:rPr>
          <w:rFonts w:ascii="Meiryo UI" w:eastAsia="Meiryo UI" w:hAnsi="Meiryo UI" w:hint="eastAsia"/>
          <w:sz w:val="24"/>
        </w:rPr>
        <w:t>マニフェストのA票を申告納付の際に提出しなければならない要件とは、</w:t>
      </w:r>
      <w:r w:rsidRPr="000A6E36">
        <w:rPr>
          <w:rFonts w:ascii="Meiryo UI" w:eastAsia="Meiryo UI" w:hAnsi="Meiryo UI" w:hint="eastAsia"/>
          <w:sz w:val="24"/>
        </w:rPr>
        <w:t>免税軽油を産業廃棄物処理させた場合</w:t>
      </w:r>
      <w:r>
        <w:rPr>
          <w:rFonts w:ascii="Meiryo UI" w:eastAsia="Meiryo UI" w:hAnsi="Meiryo UI" w:hint="eastAsia"/>
          <w:sz w:val="24"/>
        </w:rPr>
        <w:t>になります。</w:t>
      </w:r>
    </w:p>
    <w:p w:rsidR="003A50AF" w:rsidRDefault="003A50AF" w:rsidP="00107879">
      <w:pPr>
        <w:widowControl/>
        <w:spacing w:line="340" w:lineRule="exact"/>
        <w:jc w:val="left"/>
        <w:rPr>
          <w:rFonts w:ascii="Meiryo UI" w:eastAsia="Meiryo UI" w:hAnsi="Meiryo UI"/>
          <w:sz w:val="24"/>
        </w:rPr>
      </w:pPr>
    </w:p>
    <w:p w:rsidR="003A50AF" w:rsidRDefault="003A50AF" w:rsidP="00107879">
      <w:pPr>
        <w:widowControl/>
        <w:spacing w:line="340" w:lineRule="exact"/>
        <w:jc w:val="left"/>
        <w:rPr>
          <w:rFonts w:ascii="Meiryo UI" w:eastAsia="Meiryo UI" w:hAnsi="Meiryo UI"/>
          <w:sz w:val="24"/>
        </w:rPr>
      </w:pPr>
    </w:p>
    <w:p w:rsidR="003A50AF" w:rsidRDefault="000D5841" w:rsidP="000D5841">
      <w:pPr>
        <w:widowControl/>
        <w:spacing w:line="340" w:lineRule="exact"/>
        <w:jc w:val="center"/>
        <w:rPr>
          <w:rFonts w:ascii="Meiryo UI" w:eastAsia="Meiryo UI" w:hAnsi="Meiryo UI"/>
          <w:sz w:val="24"/>
        </w:rPr>
      </w:pPr>
      <w:r w:rsidRPr="00EF42AF">
        <w:rPr>
          <w:rFonts w:ascii="Meiryo UI" w:eastAsia="Meiryo UI" w:hAnsi="Meiryo UI" w:hint="eastAsia"/>
          <w:sz w:val="24"/>
        </w:rPr>
        <w:t>＜</w:t>
      </w:r>
      <w:r w:rsidR="00E62A72" w:rsidRPr="00E62A72">
        <w:rPr>
          <w:rFonts w:ascii="Meiryo UI" w:eastAsia="Meiryo UI" w:hAnsi="Meiryo UI" w:hint="eastAsia"/>
          <w:sz w:val="24"/>
        </w:rPr>
        <w:t>産業廃棄物管理票（マニフェスト）</w:t>
      </w:r>
      <w:r w:rsidRPr="00EF42AF">
        <w:rPr>
          <w:rFonts w:ascii="Meiryo UI" w:eastAsia="Meiryo UI" w:hAnsi="Meiryo UI" w:hint="eastAsia"/>
          <w:sz w:val="24"/>
        </w:rPr>
        <w:t>イメージ＞</w:t>
      </w:r>
    </w:p>
    <w:p w:rsidR="001C09F9" w:rsidRDefault="001C09F9" w:rsidP="00107879">
      <w:pPr>
        <w:widowControl/>
        <w:spacing w:line="340" w:lineRule="exact"/>
        <w:jc w:val="left"/>
        <w:rPr>
          <w:rFonts w:ascii="Meiryo UI" w:eastAsia="Meiryo UI" w:hAnsi="Meiryo UI"/>
          <w:sz w:val="24"/>
        </w:rPr>
      </w:pPr>
    </w:p>
    <w:p w:rsidR="00107879" w:rsidRDefault="003A50AF">
      <w:pPr>
        <w:widowControl/>
        <w:jc w:val="left"/>
        <w:rPr>
          <w:rFonts w:ascii="Meiryo UI" w:eastAsia="Meiryo UI" w:hAnsi="Meiryo UI"/>
          <w:sz w:val="24"/>
        </w:rPr>
      </w:pPr>
      <w:r>
        <w:rPr>
          <w:rFonts w:ascii="Meiryo UI" w:eastAsia="Meiryo UI" w:hAnsi="Meiryo UI"/>
          <w:noProof/>
          <w:sz w:val="24"/>
        </w:rPr>
        <w:drawing>
          <wp:inline distT="0" distB="0" distL="0" distR="0" wp14:anchorId="653BFC21">
            <wp:extent cx="6127115" cy="3886200"/>
            <wp:effectExtent l="0" t="0" r="698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7115" cy="3886200"/>
                    </a:xfrm>
                    <a:prstGeom prst="rect">
                      <a:avLst/>
                    </a:prstGeom>
                    <a:noFill/>
                    <a:ln>
                      <a:noFill/>
                    </a:ln>
                  </pic:spPr>
                </pic:pic>
              </a:graphicData>
            </a:graphic>
          </wp:inline>
        </w:drawing>
      </w:r>
      <w:r w:rsidR="00107879">
        <w:rPr>
          <w:rFonts w:ascii="Meiryo UI" w:eastAsia="Meiryo UI" w:hAnsi="Meiryo UI"/>
          <w:sz w:val="24"/>
        </w:rPr>
        <w:br w:type="page"/>
      </w:r>
    </w:p>
    <w:p w:rsidR="00867EED" w:rsidRPr="00501E23" w:rsidRDefault="00867EED" w:rsidP="00867EED">
      <w:pPr>
        <w:widowControl/>
        <w:jc w:val="left"/>
        <w:rPr>
          <w:rFonts w:ascii="Meiryo UI" w:eastAsia="Meiryo UI" w:hAnsi="Meiryo UI"/>
          <w:sz w:val="24"/>
        </w:rPr>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763712" behindDoc="0" locked="0" layoutInCell="1" allowOverlap="1" wp14:anchorId="384500A9" wp14:editId="4A373241">
                <wp:simplePos x="0" y="0"/>
                <wp:positionH relativeFrom="margin">
                  <wp:posOffset>-6242</wp:posOffset>
                </wp:positionH>
                <wp:positionV relativeFrom="paragraph">
                  <wp:posOffset>-17888</wp:posOffset>
                </wp:positionV>
                <wp:extent cx="6120063" cy="601579"/>
                <wp:effectExtent l="0" t="0" r="14605" b="27305"/>
                <wp:wrapNone/>
                <wp:docPr id="128" name="四角形: 角を丸くする 128"/>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821C32" w:rsidRDefault="009E1D41" w:rsidP="00501E23">
                            <w:pPr>
                              <w:jc w:val="center"/>
                              <w:rPr>
                                <w:rFonts w:ascii="Meiryo UI" w:eastAsia="Meiryo UI" w:hAnsi="Meiryo UI"/>
                                <w:color w:val="000000" w:themeColor="text1"/>
                                <w:sz w:val="32"/>
                              </w:rPr>
                            </w:pPr>
                            <w:r w:rsidRPr="00D25622">
                              <w:rPr>
                                <w:rFonts w:ascii="Meiryo UI" w:eastAsia="Meiryo UI" w:hAnsi="Meiryo UI" w:hint="eastAsia"/>
                                <w:color w:val="000000" w:themeColor="text1"/>
                                <w:sz w:val="32"/>
                              </w:rPr>
                              <w:t>罰則</w:t>
                            </w:r>
                            <w:r>
                              <w:rPr>
                                <w:rFonts w:ascii="Meiryo UI" w:eastAsia="Meiryo UI" w:hAnsi="Meiryo UI" w:hint="eastAsia"/>
                                <w:color w:val="000000" w:themeColor="text1"/>
                                <w:sz w:val="32"/>
                              </w:rPr>
                              <w:t>等について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4500A9" id="四角形: 角を丸くする 128" o:spid="_x0000_s1165" style="position:absolute;margin-left:-.5pt;margin-top:-1.4pt;width:481.9pt;height:47.3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bvAIAAGQFAAAOAAAAZHJzL2Uyb0RvYy54bWysVMtuEzEU3SPxD5b3dDIhKe2okyo0CkIq&#10;bUWLunY8nsxIfmE7mSm7dssCqTvUHRt+oRu+JlTiM7i2J32yQIjNzH35Ps597Oy2gqMlM7ZWMsfp&#10;Rg8jJqkqajnP8YeT6YstjKwjsiBcSZbjM2bx7uj5s51GZ6yvKsULZhA4kTZrdI4r53SWJJZWTBC7&#10;oTSToCyVEcQBa+ZJYUgD3gVP+r3eZtIoU2ijKLMWpJOoxKPgvywZdYdlaZlDPMeQmwtfE74z/01G&#10;OySbG6KrmnZpkH/IQpBaQtBbVxPiCFqY+okrUVOjrCrdBlUiUWVZUxZqgGrS3qNqjiuiWagFwLH6&#10;Fib7/9zSg+WRQXUBvetDqyQR0KSbq6tf3y9vfnzLEPxXF5c/r69X519W519XF5+RNwTYGm0zeH2s&#10;j0zHWSA9Bm1phP9DdagNUJ/dQs1ahygIN1PfvZcYUdBt9tLhq23vNLl7rY11b5gSyBM5Nmohi/fQ&#10;zwAzWe5bF+3Xdj6iVbwupjXngTHz2R43aEmg94PpVvp6Et7yhXiniiiGJHrdEIAYRiWKt9ZiyMdG&#10;NyG3B/65RE2O+8MBeECUwPCWnDgghQY4rZxjRPgctoI6EwI/eN25fZKdrUjBonT4N1n48ifEVvFJ&#10;CNEByaVHgYUl6NDyPYtd8pRrZ21o/Xa6buhMFWcwD0bFRbGaTmsIsE+sOyIGNgNKhW13h/ApuYL6&#10;VUdhVCnz6U9ybw8DC1qMGtg0wObjghiGEX8rYZS308HAr2ZgBsNXfWDMfc3svkYuxJ6ChqZwVzQN&#10;pLd3fE2WRolTOApjHxVURFKIHbvQMXsuXgA4K5SNx8EM1lETty+PNfXOPXQe2pP2lBjdzaCD6T1Q&#10;660k2aMpjLb+pVTjhVNlHUbUQx1xhRnyDKxymKbu7PhbcZ8PVnfHcfQbAAD//wMAUEsDBBQABgAI&#10;AAAAIQCoE9Wq3wAAAAgBAAAPAAAAZHJzL2Rvd25yZXYueG1sTI9PS8QwEMXvgt8hjOBFdtMustja&#10;dCmKFxXB+ge9ZZuxrTaT0KS71U/v7ElP84Y3vHm/YjPbQexwDL0jBekyAYHUONNTq+D56WZxASJE&#10;TUYPjlDBNwbYlMdHhc6N29Mj7urYCg6hkGsFXYw+lzI0HVodls4jsffhRqsjr2Mrzaj3HG4HuUqS&#10;tbS6J/7QaY9XHTZf9WQV+OnnvK58Xb3eZbdveP9+/XD28qnU6clcXYKIOMe/YzjU5+pQcqetm8gE&#10;MShYpIwSea6YgP1sfRBbFmkGsizkf4DyFwAA//8DAFBLAQItABQABgAIAAAAIQC2gziS/gAAAOEB&#10;AAATAAAAAAAAAAAAAAAAAAAAAABbQ29udGVudF9UeXBlc10ueG1sUEsBAi0AFAAGAAgAAAAhADj9&#10;If/WAAAAlAEAAAsAAAAAAAAAAAAAAAAALwEAAF9yZWxzLy5yZWxzUEsBAi0AFAAGAAgAAAAhAH9M&#10;g1u8AgAAZAUAAA4AAAAAAAAAAAAAAAAALgIAAGRycy9lMm9Eb2MueG1sUEsBAi0AFAAGAAgAAAAh&#10;AKgT1arfAAAACAEAAA8AAAAAAAAAAAAAAAAAFgUAAGRycy9kb3ducmV2LnhtbFBLBQYAAAAABAAE&#10;APMAAAAiBgAAAAA=&#10;" fillcolor="#dce6f2" strokecolor="#385d8a" strokeweight="2pt">
                <v:textbox>
                  <w:txbxContent>
                    <w:p w:rsidR="009E1D41" w:rsidRPr="00821C32" w:rsidRDefault="009E1D41" w:rsidP="00501E23">
                      <w:pPr>
                        <w:jc w:val="center"/>
                        <w:rPr>
                          <w:rFonts w:ascii="Meiryo UI" w:eastAsia="Meiryo UI" w:hAnsi="Meiryo UI"/>
                          <w:color w:val="000000" w:themeColor="text1"/>
                          <w:sz w:val="32"/>
                        </w:rPr>
                      </w:pPr>
                      <w:r w:rsidRPr="00D25622">
                        <w:rPr>
                          <w:rFonts w:ascii="Meiryo UI" w:eastAsia="Meiryo UI" w:hAnsi="Meiryo UI" w:hint="eastAsia"/>
                          <w:color w:val="000000" w:themeColor="text1"/>
                          <w:sz w:val="32"/>
                        </w:rPr>
                        <w:t>罰則</w:t>
                      </w:r>
                      <w:r>
                        <w:rPr>
                          <w:rFonts w:ascii="Meiryo UI" w:eastAsia="Meiryo UI" w:hAnsi="Meiryo UI" w:hint="eastAsia"/>
                          <w:color w:val="000000" w:themeColor="text1"/>
                          <w:sz w:val="32"/>
                        </w:rPr>
                        <w:t>等について</w:t>
                      </w:r>
                    </w:p>
                  </w:txbxContent>
                </v:textbox>
                <w10:wrap anchorx="margin"/>
              </v:roundrect>
            </w:pict>
          </mc:Fallback>
        </mc:AlternateContent>
      </w:r>
    </w:p>
    <w:p w:rsidR="00501E23" w:rsidRPr="00501E23" w:rsidRDefault="00501E23" w:rsidP="00501E23">
      <w:pPr>
        <w:rPr>
          <w:rFonts w:ascii="HGS創英ﾌﾟﾚｾﾞﾝｽEB" w:eastAsia="HGS創英ﾌﾟﾚｾﾞﾝｽEB"/>
          <w:sz w:val="26"/>
          <w:szCs w:val="26"/>
        </w:rPr>
      </w:pPr>
    </w:p>
    <w:p w:rsidR="00EA5A95" w:rsidRDefault="00F95D5B" w:rsidP="00501E23">
      <w:pPr>
        <w:rPr>
          <w:rFonts w:ascii="Meiryo UI" w:eastAsia="Meiryo UI" w:hAnsi="Meiryo UI"/>
          <w:sz w:val="24"/>
        </w:rPr>
      </w:pPr>
      <w:r>
        <w:rPr>
          <w:rFonts w:ascii="Meiryo UI" w:eastAsia="Meiryo UI" w:hAnsi="Meiryo UI" w:hint="eastAsia"/>
          <w:sz w:val="24"/>
        </w:rPr>
        <w:t xml:space="preserve">  </w:t>
      </w:r>
      <w:r w:rsidR="00501E23" w:rsidRPr="00091CFD">
        <w:rPr>
          <w:rFonts w:ascii="Meiryo UI" w:eastAsia="Meiryo UI" w:hAnsi="Meiryo UI" w:hint="eastAsia"/>
          <w:sz w:val="24"/>
        </w:rPr>
        <w:t>次のような場合には、罰則</w:t>
      </w:r>
      <w:r w:rsidR="00BC1275">
        <w:rPr>
          <w:rFonts w:ascii="Meiryo UI" w:eastAsia="Meiryo UI" w:hAnsi="Meiryo UI" w:hint="eastAsia"/>
          <w:sz w:val="24"/>
        </w:rPr>
        <w:t>等</w:t>
      </w:r>
      <w:r w:rsidR="00501E23" w:rsidRPr="00091CFD">
        <w:rPr>
          <w:rFonts w:ascii="Meiryo UI" w:eastAsia="Meiryo UI" w:hAnsi="Meiryo UI" w:hint="eastAsia"/>
          <w:sz w:val="24"/>
        </w:rPr>
        <w:t>が適用されます</w:t>
      </w:r>
      <w:r w:rsidR="007C11DA">
        <w:rPr>
          <w:rFonts w:ascii="Meiryo UI" w:eastAsia="Meiryo UI" w:hAnsi="Meiryo UI" w:hint="eastAsia"/>
          <w:sz w:val="24"/>
        </w:rPr>
        <w:t>。</w:t>
      </w:r>
    </w:p>
    <w:p w:rsidR="00501E23" w:rsidRDefault="00BC1275" w:rsidP="00501E23">
      <w:pPr>
        <w:rPr>
          <w:rFonts w:ascii="HGS創英ﾌﾟﾚｾﾞﾝｽEB" w:eastAsia="HGS創英ﾌﾟﾚｾﾞﾝｽEB"/>
        </w:rPr>
      </w:pPr>
      <w:r>
        <w:rPr>
          <w:rFonts w:ascii="HGS創英ﾌﾟﾚｾﾞﾝｽEB" w:eastAsia="HGS創英ﾌﾟﾚｾﾞﾝｽEB"/>
          <w:noProof/>
          <w:sz w:val="26"/>
          <w:szCs w:val="26"/>
        </w:rPr>
        <mc:AlternateContent>
          <mc:Choice Requires="wps">
            <w:drawing>
              <wp:anchor distT="0" distB="0" distL="114300" distR="114300" simplePos="0" relativeHeight="251767808" behindDoc="0" locked="0" layoutInCell="1" allowOverlap="1" wp14:anchorId="7150E07A" wp14:editId="46C0A42D">
                <wp:simplePos x="0" y="0"/>
                <wp:positionH relativeFrom="column">
                  <wp:posOffset>60960</wp:posOffset>
                </wp:positionH>
                <wp:positionV relativeFrom="paragraph">
                  <wp:posOffset>225425</wp:posOffset>
                </wp:positionV>
                <wp:extent cx="3263121" cy="314325"/>
                <wp:effectExtent l="0" t="0" r="13970" b="28575"/>
                <wp:wrapNone/>
                <wp:docPr id="7" name="矢印: 五方向 7"/>
                <wp:cNvGraphicFramePr/>
                <a:graphic xmlns:a="http://schemas.openxmlformats.org/drawingml/2006/main">
                  <a:graphicData uri="http://schemas.microsoft.com/office/word/2010/wordprocessingShape">
                    <wps:wsp>
                      <wps:cNvSpPr/>
                      <wps:spPr>
                        <a:xfrm>
                          <a:off x="0" y="0"/>
                          <a:ext cx="3263121" cy="3143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50E07A" id="矢印: 五方向 7" o:spid="_x0000_s1166" type="#_x0000_t15" style="position:absolute;left:0;text-align:left;margin-left:4.8pt;margin-top:17.75pt;width:256.95pt;height:24.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bjsgIAAIwFAAAOAAAAZHJzL2Uyb0RvYy54bWysVM1uEzEQviPxDpbvdLObtKWrbqqoVRFS&#10;1Ua0qGfHa2dX8trGdrKbvgMSlRBXJJ6AKzwPhddg7P1JRCsOiBw2M/bMNz/+Zo5PmkqgNTO2VDLD&#10;8d4IIyapyku5zPDbm/MXLzGyjsicCCVZhjfM4pPp82fHtU5ZogolcmYQgEib1jrDhXM6jSJLC1YR&#10;u6c0k3DJlamIA9Uso9yQGtArESWj0UFUK5NroyizFk7P2ks8DficM+quOLfMIZFhyM2Frwnfhf9G&#10;02OSLg3RRUm7NMg/ZFGRUkLQAeqMOIJWpnwEVZXUKKu426OqihTnJWWhBqgmHv1RzXVBNAu1QHOs&#10;Htpk/x8svVzPDSrzDB9iJEkFT/Tr85eH919T9OP7x5+fvj18uEeHvk21tilYX+u56TQLoq+54aby&#10;/1ANakJrN0NrWeMQhcNxcjCOkxgjCnfjeDJO9j1otPXWxrpXTFXIC1CgqthcEOfrJylZX1jX2vd2&#10;/tgqUebnpRBB8Zxhp8KgNYHXXizjLsKOVeSraPMOktsI5n2FfMM4tAEyTULAQMAtGKGUSRe3VwXJ&#10;WRtjfwS/PkofPlQVAD0yh+wG7A6gt2xBeuy2vM7eu7LA38F59LfEWufBI0RW0g3OVSmVeQpAQFVd&#10;5NYe0t9pjRdds2gCRY4Sb+qPFirfAG+MagfKanpewrNdEOvmxMAEwazBVnBX8OFC1RlWnYRRoczd&#10;U+fe3r+7ucOohonMsH23IoZhJF5LoPxRPJn4EQ7KZP8wAcXs3ix2b+SqOlVAA6AcZBdEb+9EL3Kj&#10;qltYHjMfFa6IpBA7w9SZXjl17aaA9UPZbBbMYGw1cRfyWlMP7hvtGXnT3BKjO+46YP2l6qf3EXtb&#10;W+8p1WzlFC8Dtbd97Z4ARj5wqVtPfqfs6sFqu0SnvwEAAP//AwBQSwMEFAAGAAgAAAAhANabhHzc&#10;AAAABwEAAA8AAABkcnMvZG93bnJldi54bWxMjsFOwzAQRO9I/IO1SNyo01ZO2xCnKiDutCAkbm68&#10;TSLsdYjdNvD1LKdym9GMZl65Hr0TJxxiF0jDdJKBQKqD7ajR8Pb6fLcEEZMha1wg1PCNEdbV9VVp&#10;ChvOtMXTLjWCRygWRkObUl9IGesWvYmT0CNxdgiDN4nt0Eg7mDOPeydnWZZLbzrih9b0+Nhi/bk7&#10;eg1fLq5+8qdD8/7yMPXbxeZDpUWv9e3NuLkHkXBMlzL84TM6VMy0D0eyUTgNq5yLGuZKgeBYzeYs&#10;9hqWKgNZlfI/f/ULAAD//wMAUEsBAi0AFAAGAAgAAAAhALaDOJL+AAAA4QEAABMAAAAAAAAAAAAA&#10;AAAAAAAAAFtDb250ZW50X1R5cGVzXS54bWxQSwECLQAUAAYACAAAACEAOP0h/9YAAACUAQAACwAA&#10;AAAAAAAAAAAAAAAvAQAAX3JlbHMvLnJlbHNQSwECLQAUAAYACAAAACEAEGKG47ICAACMBQAADgAA&#10;AAAAAAAAAAAAAAAuAgAAZHJzL2Uyb0RvYy54bWxQSwECLQAUAAYACAAAACEA1puEfNwAAAAHAQAA&#10;DwAAAAAAAAAAAAAAAAAMBQAAZHJzL2Rvd25yZXYueG1sUEsFBgAAAAAEAAQA8wAAABUGAAAAAA==&#10;" adj="20560" fillcolor="white [3212]" strokecolor="#243f60 [1604]" strokeweight="2pt">
                <v:textbo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v:textbox>
              </v:shape>
            </w:pict>
          </mc:Fallback>
        </mc:AlternateContent>
      </w:r>
      <w:r w:rsidR="00932E0E">
        <w:rPr>
          <w:rFonts w:ascii="HGS創英ﾌﾟﾚｾﾞﾝｽEB" w:eastAsia="HGS創英ﾌﾟﾚｾﾞﾝｽEB"/>
          <w:noProof/>
        </w:rPr>
        <mc:AlternateContent>
          <mc:Choice Requires="wps">
            <w:drawing>
              <wp:anchor distT="0" distB="0" distL="114300" distR="114300" simplePos="0" relativeHeight="251768832" behindDoc="0" locked="0" layoutInCell="1" allowOverlap="1" wp14:anchorId="534D020F" wp14:editId="4C54EE90">
                <wp:simplePos x="0" y="0"/>
                <wp:positionH relativeFrom="column">
                  <wp:posOffset>-144145</wp:posOffset>
                </wp:positionH>
                <wp:positionV relativeFrom="paragraph">
                  <wp:posOffset>104140</wp:posOffset>
                </wp:positionV>
                <wp:extent cx="1704975" cy="5238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04975" cy="523875"/>
                        </a:xfrm>
                        <a:prstGeom prst="rect">
                          <a:avLst/>
                        </a:prstGeom>
                        <a:noFill/>
                        <a:ln w="6350">
                          <a:noFill/>
                        </a:ln>
                      </wps:spPr>
                      <wps:txbx>
                        <w:txbxContent>
                          <w:p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免税証について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020F" id="テキスト ボックス 18" o:spid="_x0000_s1167" type="#_x0000_t202" style="position:absolute;left:0;text-align:left;margin-left:-11.35pt;margin-top:8.2pt;width:134.25pt;height:4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TxUQIAAGwEAAAOAAAAZHJzL2Uyb0RvYy54bWysVEtu2zAQ3RfoHQjuG9mOnY8ROXATpCgQ&#10;JAGcImuaomwBEocl6UjpMgaKHqJXKLrueXSRPlK2Y6RdFd1QM5wf570ZnZ03VckelXUF6ZT3D3qc&#10;KS0pK/Qi5Z/ur96dcOa80JkoSauUPynHzydv35zVZqwGtKQyU5YhiXbj2qR86b0ZJ4mTS1UJd0BG&#10;aRhzspXwUO0iyayokb0qk0Gvd5TUZDNjSSrncHvZGfkk5s9zJf1tnjvlWZlyvM3H08ZzHs5kcibG&#10;CyvMspCbZ4h/eEUlCo2iu1SXwgu2ssUfqapCWnKU+wNJVUJ5XkgVe0A3/d6rbmZLYVTsBeA4s4PJ&#10;/b+08ubxzrIiA3dgSosKHLXrr+3zj/b5V7v+xtr193a9bp9/QmfwAWC1cWPEzQwiffOeGgRv7x0u&#10;Aw5NbqvwRYcMdkD/tINbNZ7JEHTcG54ejziTsI0GhyeQkT55iTbW+Q+KKhaElFvQGVEWj9fOd65b&#10;l1BM01VRlpHSUrM65UeHo14M2FmQvNSoEXro3hok38ybCMLp4baROWVP6M9SNzLOyKsCj7gWzt8J&#10;ixlBS5h7f4sjLwnFaCNxtiT75W/3wR/UwcpZjZlLufu8ElZxVn7UIPW0PxyGIY3KcHQ8gGL3LfN9&#10;i15VF4Sx7mPDjIxi8PflVswtVQ9Yj2moCpPQErVT7rfihe82Aesl1XQanTCWRvhrPTMypA6wBojv&#10;mwdhzYYHDwZvaDudYvyKjs63I2S68pQXkasAdIfqBn+MdGR7s35hZ/b16PXyk5j8BgAA//8DAFBL&#10;AwQUAAYACAAAACEAxZrQ/OEAAAAJAQAADwAAAGRycy9kb3ducmV2LnhtbEyPwW7CMBBE75X6D9ZW&#10;6g2cWkBDiINQJFSpag9QLr05sUki7HUaG0j79d2e6HE1T7Nv8vXoLLuYIXQeJTxNE2AGa687bCQc&#10;PraTFFiICrWyHo2EbxNgXdzf5SrT/oo7c9nHhlEJhkxJaGPsM85D3RqnwtT3Bik7+sGpSOfQcD2o&#10;K5U7y0WSLLhTHdKHVvWmbE192p+dhNdy+652lXDpjy1f3o6b/uvwOZfy8WHcrIBFM8YbDH/6pA4F&#10;OVX+jDowK2EixDOhFCxmwAgQszltqSQs0yXwIuf/FxS/AAAA//8DAFBLAQItABQABgAIAAAAIQC2&#10;gziS/gAAAOEBAAATAAAAAAAAAAAAAAAAAAAAAABbQ29udGVudF9UeXBlc10ueG1sUEsBAi0AFAAG&#10;AAgAAAAhADj9If/WAAAAlAEAAAsAAAAAAAAAAAAAAAAALwEAAF9yZWxzLy5yZWxzUEsBAi0AFAAG&#10;AAgAAAAhAKzOZPFRAgAAbAQAAA4AAAAAAAAAAAAAAAAALgIAAGRycy9lMm9Eb2MueG1sUEsBAi0A&#10;FAAGAAgAAAAhAMWa0PzhAAAACQEAAA8AAAAAAAAAAAAAAAAAqwQAAGRycy9kb3ducmV2LnhtbFBL&#10;BQYAAAAABAAEAPMAAAC5BQAAAAA=&#10;" filled="f" stroked="f" strokeweight=".5pt">
                <v:textbox>
                  <w:txbxContent>
                    <w:p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免税証について</w:t>
                      </w:r>
                    </w:p>
                  </w:txbxContent>
                </v:textbox>
              </v:shape>
            </w:pict>
          </mc:Fallback>
        </mc:AlternateContent>
      </w:r>
    </w:p>
    <w:p w:rsidR="00501E23" w:rsidRDefault="00501E23"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66784" behindDoc="0" locked="0" layoutInCell="1" allowOverlap="1" wp14:anchorId="676735ED" wp14:editId="7D8CAE4B">
                <wp:simplePos x="0" y="0"/>
                <wp:positionH relativeFrom="column">
                  <wp:posOffset>-8890</wp:posOffset>
                </wp:positionH>
                <wp:positionV relativeFrom="paragraph">
                  <wp:posOffset>139700</wp:posOffset>
                </wp:positionV>
                <wp:extent cx="6119495" cy="2184400"/>
                <wp:effectExtent l="0" t="0" r="14605" b="25400"/>
                <wp:wrapNone/>
                <wp:docPr id="227" name="四角形: 角を丸くする 227"/>
                <wp:cNvGraphicFramePr/>
                <a:graphic xmlns:a="http://schemas.openxmlformats.org/drawingml/2006/main">
                  <a:graphicData uri="http://schemas.microsoft.com/office/word/2010/wordprocessingShape">
                    <wps:wsp>
                      <wps:cNvSpPr/>
                      <wps:spPr>
                        <a:xfrm>
                          <a:off x="0" y="0"/>
                          <a:ext cx="6119495" cy="218440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C3470" id="四角形: 角を丸くする 227" o:spid="_x0000_s1026" style="position:absolute;left:0;text-align:left;margin-left:-.7pt;margin-top:11pt;width:481.85pt;height:1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MNzgIAANQFAAAOAAAAZHJzL2Uyb0RvYy54bWysVM1qGzEQvhf6DkL3Zr2L87dkHUxCSiEk&#10;IU7JWdZK3gWtpEqy1+4tufZQyK3k1ktfIZc+jRvoY3Sk/clPQwulPsianZlvZj7NzN7+shJowYwt&#10;lcxwvDHAiEmq8lLOMvz+4ujNDkbWEZkToSTL8IpZvD96/Wqv1ilLVKFEzgwCEGnTWme4cE6nUWRp&#10;wSpiN5RmEpRcmYo4EM0syg2pAb0SUTIYbEW1Mrk2ijJr4etho8SjgM85o+6Uc8scEhmG3Fw4TTin&#10;/oxGeySdGaKLkrZpkH/IoiKlhKA91CFxBM1N+RtUVVKjrOJug6oqUpyXlIUaoJp48KyaSUE0C7UA&#10;OVb3NNn/B0tPFmcGlXmGk2QbI0kqeKT729uf327uv39NEfyvr29+3N2trz6vr76srz8hbwi01dqm&#10;4D3RZ6aVLFw9B0tuKv8P1aFloHrVU82WDlH4uBXHu8PdTYwo6JJ4ZzgchMeIHty1se4tUxXylwwb&#10;NZf5OTxo4Jksjq2DuGDf2fmQVokyPyqFCIJvInYgDFoQeP7pLPZ5g8cTKyFRDZ2bbEMCf4Nwyxcg&#10;AFBIwPWENBSEm1sJ5vGEPGccGIaikybA07QIpUy6uFEVJGdNtpsD+HX5dh4h+wDokTnU2WO3AJ1l&#10;A9JhN2W39t6VhdHondvK/+Tce4TISrreuSqlMi9VJqCqNnJj35HUUONZmqp8Bf1nVDOYVtOjEl77&#10;mFh3RgxMIswsbBd3CgcXCh5KtTeMCmU+vvTd28OAgBajGiY7w/bDnBiGkXgnYXR2Y2g2WAVBGG5u&#10;JyCYx5rpY42cVwcKuieGPaZpuHp7J7orN6q6hCU09lFBRSSF2BmmznTCgWs2DqwxysbjYAbjr4k7&#10;lhNNPbhn1TfyxfKSGN22vINpOVHdFiDps6ZvbL2nVOO5U7wME/HAa8s3rI7QOO2a87vpsRysHpbx&#10;6BcAAAD//wMAUEsDBBQABgAIAAAAIQBm/61/3wAAAAkBAAAPAAAAZHJzL2Rvd25yZXYueG1sTI/B&#10;TsMwEETvSPyDtUjcWrsuCjSNU1UFxKWq1IJ6duMliYjXke0m4e8xJziOZjTzpthMtmMD+tA6UrCY&#10;C2BIlTMt1Qo+3l9nT8BC1GR05wgVfGOATXl7U+jcuJGOOJxizVIJhVwraGLsc85D1aDVYe56pOR9&#10;Om91TNLX3Hg9pnLbcSlExq1uKS00usddg9XX6WoVHJ7bOD76YXV825+3bidFV+9flLq/m7ZrYBGn&#10;+BeGX/yEDmViurgrmcA6BbPFQ0oqkDJdSv4qk0tgFwXLLBPAy4L/f1D+AAAA//8DAFBLAQItABQA&#10;BgAIAAAAIQC2gziS/gAAAOEBAAATAAAAAAAAAAAAAAAAAAAAAABbQ29udGVudF9UeXBlc10ueG1s&#10;UEsBAi0AFAAGAAgAAAAhADj9If/WAAAAlAEAAAsAAAAAAAAAAAAAAAAALwEAAF9yZWxzLy5yZWxz&#10;UEsBAi0AFAAGAAgAAAAhAItrQw3OAgAA1AUAAA4AAAAAAAAAAAAAAAAALgIAAGRycy9lMm9Eb2Mu&#10;eG1sUEsBAi0AFAAGAAgAAAAhAGb/rX/fAAAACQEAAA8AAAAAAAAAAAAAAAAAKAUAAGRycy9kb3du&#10;cmV2LnhtbFBLBQYAAAAABAAEAPMAAAA0BgAAAAA=&#10;" fillcolor="white [3212]" strokecolor="black [3213]" strokeweight="1pt"/>
            </w:pict>
          </mc:Fallback>
        </mc:AlternateContent>
      </w:r>
    </w:p>
    <w:p w:rsidR="00501E23" w:rsidRDefault="00FC1B91"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69856" behindDoc="0" locked="0" layoutInCell="1" allowOverlap="1" wp14:anchorId="1907745A" wp14:editId="4E0752F9">
                <wp:simplePos x="0" y="0"/>
                <wp:positionH relativeFrom="margin">
                  <wp:posOffset>11957</wp:posOffset>
                </wp:positionH>
                <wp:positionV relativeFrom="paragraph">
                  <wp:posOffset>95190</wp:posOffset>
                </wp:positionV>
                <wp:extent cx="6090920" cy="1895475"/>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6090920" cy="1895475"/>
                        </a:xfrm>
                        <a:prstGeom prst="rect">
                          <a:avLst/>
                        </a:prstGeom>
                        <a:noFill/>
                        <a:ln w="6350">
                          <a:noFill/>
                        </a:ln>
                      </wps:spPr>
                      <wps:txbx>
                        <w:txbxContent>
                          <w:p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偽りその他不正の行為によって免税証の交付を受けて、免税軽油の引取りを行った場合</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764E9A">
                              <w:rPr>
                                <w:rFonts w:ascii="Meiryo UI" w:eastAsia="Meiryo UI" w:hAnsi="Meiryo UI" w:hint="eastAsia"/>
                                <w:sz w:val="24"/>
                                <w:u w:val="single"/>
                              </w:rPr>
                              <w:t>・10年以下の懲役</w:t>
                            </w:r>
                            <w:r w:rsidRPr="00091CFD">
                              <w:rPr>
                                <w:rFonts w:ascii="Meiryo UI" w:eastAsia="Meiryo UI" w:hAnsi="Meiryo UI" w:hint="eastAsia"/>
                                <w:sz w:val="24"/>
                              </w:rPr>
                              <w:t>若しくは</w:t>
                            </w:r>
                            <w:r w:rsidRPr="00764E9A">
                              <w:rPr>
                                <w:rFonts w:ascii="Meiryo UI" w:eastAsia="Meiryo UI" w:hAnsi="Meiryo UI" w:hint="eastAsia"/>
                                <w:sz w:val="24"/>
                                <w:u w:val="single"/>
                              </w:rPr>
                              <w:t>1,000万円以下の罰金</w:t>
                            </w:r>
                            <w:r w:rsidRPr="00066FD9">
                              <w:rPr>
                                <w:rFonts w:ascii="Meiryo UI" w:eastAsia="Meiryo UI" w:hAnsi="Meiryo UI" w:hint="eastAsia"/>
                                <w:sz w:val="22"/>
                                <w:highlight w:val="yellow"/>
                              </w:rPr>
                              <w:t>（地方税法第百四十四条の二十二）</w:t>
                            </w:r>
                          </w:p>
                          <w:p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免税証を譲り渡し、又は他人から譲り受けた場合</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 xml:space="preserve">・・・ </w:t>
                            </w:r>
                            <w:r w:rsidRPr="00764E9A">
                              <w:rPr>
                                <w:rFonts w:ascii="Meiryo UI" w:eastAsia="Meiryo UI" w:hAnsi="Meiryo UI" w:hint="eastAsia"/>
                                <w:sz w:val="24"/>
                                <w:u w:val="single"/>
                              </w:rPr>
                              <w:t>1年以下の懲役</w:t>
                            </w:r>
                            <w:r w:rsidRPr="00091CFD">
                              <w:rPr>
                                <w:rFonts w:ascii="Meiryo UI" w:eastAsia="Meiryo UI" w:hAnsi="Meiryo UI" w:hint="eastAsia"/>
                                <w:sz w:val="24"/>
                              </w:rPr>
                              <w:t>又は</w:t>
                            </w:r>
                            <w:r w:rsidRPr="00764E9A">
                              <w:rPr>
                                <w:rFonts w:ascii="Meiryo UI" w:eastAsia="Meiryo UI" w:hAnsi="Meiryo UI" w:hint="eastAsia"/>
                                <w:sz w:val="24"/>
                                <w:u w:val="single"/>
                              </w:rPr>
                              <w:t>50万円以下の罰金</w:t>
                            </w:r>
                            <w:r w:rsidRPr="00066FD9">
                              <w:rPr>
                                <w:rFonts w:ascii="Meiryo UI" w:eastAsia="Meiryo UI" w:hAnsi="Meiryo UI" w:hint="eastAsia"/>
                                <w:sz w:val="22"/>
                                <w:highlight w:val="yellow"/>
                              </w:rPr>
                              <w:t>（地方税法第百四十四条の二十五第一項）</w:t>
                            </w:r>
                          </w:p>
                          <w:p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免税証を他人から譲り受け、免税軽油の引取りを行った場合</w:t>
                            </w:r>
                          </w:p>
                          <w:p w:rsidR="009E1D41" w:rsidRPr="00764E9A" w:rsidRDefault="009E1D41" w:rsidP="00501E23">
                            <w:pPr>
                              <w:spacing w:line="400" w:lineRule="exact"/>
                              <w:ind w:firstLineChars="100" w:firstLine="240"/>
                              <w:rPr>
                                <w:rFonts w:ascii="Meiryo UI" w:eastAsia="Meiryo UI" w:hAnsi="Meiryo UI"/>
                                <w:sz w:val="24"/>
                                <w:u w:val="single"/>
                              </w:rPr>
                            </w:pPr>
                            <w:r w:rsidRPr="00091CFD">
                              <w:rPr>
                                <w:rFonts w:ascii="Meiryo UI" w:eastAsia="Meiryo UI" w:hAnsi="Meiryo UI" w:hint="eastAsia"/>
                                <w:sz w:val="24"/>
                              </w:rPr>
                              <w:t>・・・1</w:t>
                            </w:r>
                            <w:r w:rsidRPr="00764E9A">
                              <w:rPr>
                                <w:rFonts w:ascii="Meiryo UI" w:eastAsia="Meiryo UI" w:hAnsi="Meiryo UI" w:hint="eastAsia"/>
                                <w:sz w:val="24"/>
                                <w:u w:val="single"/>
                              </w:rPr>
                              <w:t>0年以下の懲役</w:t>
                            </w:r>
                            <w:r w:rsidRPr="00091CFD">
                              <w:rPr>
                                <w:rFonts w:ascii="Meiryo UI" w:eastAsia="Meiryo UI" w:hAnsi="Meiryo UI" w:hint="eastAsia"/>
                                <w:sz w:val="24"/>
                              </w:rPr>
                              <w:t>若しくは1</w:t>
                            </w:r>
                            <w:r w:rsidRPr="00764E9A">
                              <w:rPr>
                                <w:rFonts w:ascii="Meiryo UI" w:eastAsia="Meiryo UI" w:hAnsi="Meiryo UI" w:hint="eastAsia"/>
                                <w:sz w:val="24"/>
                                <w:u w:val="single"/>
                              </w:rPr>
                              <w:t>,000万円以下の罰金又はこれを併科する</w:t>
                            </w:r>
                          </w:p>
                          <w:p w:rsidR="009E1D41" w:rsidRPr="00066FD9" w:rsidRDefault="009E1D41" w:rsidP="00501E23">
                            <w:pPr>
                              <w:spacing w:line="400" w:lineRule="exact"/>
                              <w:ind w:firstLineChars="2200" w:firstLine="4840"/>
                              <w:rPr>
                                <w:rFonts w:ascii="Meiryo UI" w:eastAsia="Meiryo UI" w:hAnsi="Meiryo UI"/>
                                <w:sz w:val="22"/>
                                <w:highlight w:val="yellow"/>
                              </w:rPr>
                            </w:pPr>
                            <w:r w:rsidRPr="00066FD9">
                              <w:rPr>
                                <w:rFonts w:ascii="Meiryo UI" w:eastAsia="Meiryo UI" w:hAnsi="Meiryo UI" w:hint="eastAsia"/>
                                <w:sz w:val="22"/>
                                <w:highlight w:val="yellow"/>
                              </w:rPr>
                              <w:t>（地方税法第百四十四条の二十五第二項）</w:t>
                            </w:r>
                          </w:p>
                          <w:p w:rsidR="009E1D41" w:rsidRDefault="009E1D41" w:rsidP="00501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7745A" id="テキスト ボックス 231" o:spid="_x0000_s1168" type="#_x0000_t202" style="position:absolute;left:0;text-align:left;margin-left:.95pt;margin-top:7.5pt;width:479.6pt;height:149.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BmUwIAAG8EAAAOAAAAZHJzL2Uyb0RvYy54bWysVM1u2zAMvg/YOwi6L3bSpG2MOEXWIsOA&#10;oC2QDj0rshwbsEVNUmJnxwQY9hB7hWHnPY9fZJQcp0G307CLTJEUf76P9OSmLguyFdrkIGPa74WU&#10;CMkhyeU6pp+e5u+uKTGWyYQVIEVMd8LQm+nbN5NKRWIAGRSJ0ASDSBNVKqaZtSoKAsMzUTLTAyUk&#10;GlPQJbN41esg0azC6GURDMLwMqhAJ0oDF8ag9q410qmPn6aC24c0NcKSIqZYm/Wn9ufKncF0wqK1&#10;ZirL+bEM9g9VlCyXmPQU6o5ZRjY6/yNUmXMNBlLb41AGkKY5F74H7KYfvupmmTElfC8IjlEnmMz/&#10;C8vvt4+a5ElMBxd9SiQrkaTm8LXZ/2j2v5rDN9IcvjeHQ7P/iXfinBCySpkIXy4VvrX1e6iR+k5v&#10;UOmQqFNdui/2SNCO4O9OgIvaEo7Ky3Acjgdo4mjrX49Hw6uRixO8PFfa2A8CSuKEmGpk1APNtgtj&#10;W9fOxWWTMM+LwrNaSFJhiotR6B+cLBi8kJjDNdEW6yRbr2qPw3jYdbKCZIcNaminxig+z7GIBTP2&#10;kWkcEywcR98+4JEWgMngKFGSgf7yN73zR/bQSkmFYxdT83nDtKCk+CiR13F/OHRz6i/D0ZUDR59b&#10;VucWuSlvAScbmcPqvOj8bdGJqYbyGTdk5rKiiUmOuWNqO/HWtsuAG8bFbOadcDIVswu5VNyFdrA6&#10;iJ/qZ6bVkQeLFN5DN6AsekVH69sSMttYSHPPlQO6RfWIP061Z/u4gW5tzu/e6+U/Mf0NAAD//wMA&#10;UEsDBBQABgAIAAAAIQD+LkHj3wAAAAgBAAAPAAAAZHJzL2Rvd25yZXYueG1sTI9BS8NAEIXvgv9h&#10;GcGb3aQlpY3ZlBIoguihtRdvm+w0Ce7Oxuy2jf56x5Oehsd7vPlesZmcFRccQ+9JQTpLQCA13vTU&#10;Kji+7R5WIELUZLT1hAq+MMCmvL0pdG78lfZ4OcRWcAmFXCvoYhxyKUPTodNh5gck9k5+dDqyHFtp&#10;Rn3lcmflPEmW0ume+EOnB6w6bD4OZ6fgudq96n09d6tvWz29nLbD5/E9U+r+bto+gog4xb8w/OIz&#10;OpTMVPszmSAs6zUH+WS8iO31Mk1B1AoW6SIDWRby/4DyBwAA//8DAFBLAQItABQABgAIAAAAIQC2&#10;gziS/gAAAOEBAAATAAAAAAAAAAAAAAAAAAAAAABbQ29udGVudF9UeXBlc10ueG1sUEsBAi0AFAAG&#10;AAgAAAAhADj9If/WAAAAlAEAAAsAAAAAAAAAAAAAAAAALwEAAF9yZWxzLy5yZWxzUEsBAi0AFAAG&#10;AAgAAAAhAJulIGZTAgAAbwQAAA4AAAAAAAAAAAAAAAAALgIAAGRycy9lMm9Eb2MueG1sUEsBAi0A&#10;FAAGAAgAAAAhAP4uQePfAAAACAEAAA8AAAAAAAAAAAAAAAAArQQAAGRycy9kb3ducmV2LnhtbFBL&#10;BQYAAAAABAAEAPMAAAC5BQAAAAA=&#10;" filled="f" stroked="f" strokeweight=".5pt">
                <v:textbox>
                  <w:txbxContent>
                    <w:p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偽りその他不正の行為によって免税証の交付を受けて、免税軽油の引取りを行った場合</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764E9A">
                        <w:rPr>
                          <w:rFonts w:ascii="Meiryo UI" w:eastAsia="Meiryo UI" w:hAnsi="Meiryo UI" w:hint="eastAsia"/>
                          <w:sz w:val="24"/>
                          <w:u w:val="single"/>
                        </w:rPr>
                        <w:t>・10年以下の懲役</w:t>
                      </w:r>
                      <w:r w:rsidRPr="00091CFD">
                        <w:rPr>
                          <w:rFonts w:ascii="Meiryo UI" w:eastAsia="Meiryo UI" w:hAnsi="Meiryo UI" w:hint="eastAsia"/>
                          <w:sz w:val="24"/>
                        </w:rPr>
                        <w:t>若しくは</w:t>
                      </w:r>
                      <w:r w:rsidRPr="00764E9A">
                        <w:rPr>
                          <w:rFonts w:ascii="Meiryo UI" w:eastAsia="Meiryo UI" w:hAnsi="Meiryo UI" w:hint="eastAsia"/>
                          <w:sz w:val="24"/>
                          <w:u w:val="single"/>
                        </w:rPr>
                        <w:t>1,000万円以下の罰金</w:t>
                      </w:r>
                      <w:r w:rsidRPr="00066FD9">
                        <w:rPr>
                          <w:rFonts w:ascii="Meiryo UI" w:eastAsia="Meiryo UI" w:hAnsi="Meiryo UI" w:hint="eastAsia"/>
                          <w:sz w:val="22"/>
                          <w:highlight w:val="yellow"/>
                        </w:rPr>
                        <w:t>（地方税法第百四十四条の二十二）</w:t>
                      </w:r>
                    </w:p>
                    <w:p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免税証を譲り渡し、又は他人から譲り受けた場合</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 xml:space="preserve">・・・ </w:t>
                      </w:r>
                      <w:r w:rsidRPr="00764E9A">
                        <w:rPr>
                          <w:rFonts w:ascii="Meiryo UI" w:eastAsia="Meiryo UI" w:hAnsi="Meiryo UI" w:hint="eastAsia"/>
                          <w:sz w:val="24"/>
                          <w:u w:val="single"/>
                        </w:rPr>
                        <w:t>1年以下の懲役</w:t>
                      </w:r>
                      <w:r w:rsidRPr="00091CFD">
                        <w:rPr>
                          <w:rFonts w:ascii="Meiryo UI" w:eastAsia="Meiryo UI" w:hAnsi="Meiryo UI" w:hint="eastAsia"/>
                          <w:sz w:val="24"/>
                        </w:rPr>
                        <w:t>又は</w:t>
                      </w:r>
                      <w:r w:rsidRPr="00764E9A">
                        <w:rPr>
                          <w:rFonts w:ascii="Meiryo UI" w:eastAsia="Meiryo UI" w:hAnsi="Meiryo UI" w:hint="eastAsia"/>
                          <w:sz w:val="24"/>
                          <w:u w:val="single"/>
                        </w:rPr>
                        <w:t>50万円以下の罰金</w:t>
                      </w:r>
                      <w:r w:rsidRPr="00066FD9">
                        <w:rPr>
                          <w:rFonts w:ascii="Meiryo UI" w:eastAsia="Meiryo UI" w:hAnsi="Meiryo UI" w:hint="eastAsia"/>
                          <w:sz w:val="22"/>
                          <w:highlight w:val="yellow"/>
                        </w:rPr>
                        <w:t>（地方税法第百四十四条の二十五第一項）</w:t>
                      </w:r>
                    </w:p>
                    <w:p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免税証を他人から譲り受け、免税軽油の引取りを行った場合</w:t>
                      </w:r>
                    </w:p>
                    <w:p w:rsidR="009E1D41" w:rsidRPr="00764E9A" w:rsidRDefault="009E1D41" w:rsidP="00501E23">
                      <w:pPr>
                        <w:spacing w:line="400" w:lineRule="exact"/>
                        <w:ind w:firstLineChars="100" w:firstLine="240"/>
                        <w:rPr>
                          <w:rFonts w:ascii="Meiryo UI" w:eastAsia="Meiryo UI" w:hAnsi="Meiryo UI"/>
                          <w:sz w:val="24"/>
                          <w:u w:val="single"/>
                        </w:rPr>
                      </w:pPr>
                      <w:r w:rsidRPr="00091CFD">
                        <w:rPr>
                          <w:rFonts w:ascii="Meiryo UI" w:eastAsia="Meiryo UI" w:hAnsi="Meiryo UI" w:hint="eastAsia"/>
                          <w:sz w:val="24"/>
                        </w:rPr>
                        <w:t>・・・1</w:t>
                      </w:r>
                      <w:r w:rsidRPr="00764E9A">
                        <w:rPr>
                          <w:rFonts w:ascii="Meiryo UI" w:eastAsia="Meiryo UI" w:hAnsi="Meiryo UI" w:hint="eastAsia"/>
                          <w:sz w:val="24"/>
                          <w:u w:val="single"/>
                        </w:rPr>
                        <w:t>0年以下の懲役</w:t>
                      </w:r>
                      <w:r w:rsidRPr="00091CFD">
                        <w:rPr>
                          <w:rFonts w:ascii="Meiryo UI" w:eastAsia="Meiryo UI" w:hAnsi="Meiryo UI" w:hint="eastAsia"/>
                          <w:sz w:val="24"/>
                        </w:rPr>
                        <w:t>若しくは1</w:t>
                      </w:r>
                      <w:r w:rsidRPr="00764E9A">
                        <w:rPr>
                          <w:rFonts w:ascii="Meiryo UI" w:eastAsia="Meiryo UI" w:hAnsi="Meiryo UI" w:hint="eastAsia"/>
                          <w:sz w:val="24"/>
                          <w:u w:val="single"/>
                        </w:rPr>
                        <w:t>,000万円以下の罰金又はこれを併科する</w:t>
                      </w:r>
                    </w:p>
                    <w:p w:rsidR="009E1D41" w:rsidRPr="00066FD9" w:rsidRDefault="009E1D41" w:rsidP="00501E23">
                      <w:pPr>
                        <w:spacing w:line="400" w:lineRule="exact"/>
                        <w:ind w:firstLineChars="2200" w:firstLine="4840"/>
                        <w:rPr>
                          <w:rFonts w:ascii="Meiryo UI" w:eastAsia="Meiryo UI" w:hAnsi="Meiryo UI"/>
                          <w:sz w:val="22"/>
                          <w:highlight w:val="yellow"/>
                        </w:rPr>
                      </w:pPr>
                      <w:r w:rsidRPr="00066FD9">
                        <w:rPr>
                          <w:rFonts w:ascii="Meiryo UI" w:eastAsia="Meiryo UI" w:hAnsi="Meiryo UI" w:hint="eastAsia"/>
                          <w:sz w:val="22"/>
                          <w:highlight w:val="yellow"/>
                        </w:rPr>
                        <w:t>（地方税法第百四十四条の二十五第二項）</w:t>
                      </w:r>
                    </w:p>
                    <w:p w:rsidR="009E1D41" w:rsidRDefault="009E1D41" w:rsidP="00501E23"/>
                  </w:txbxContent>
                </v:textbox>
                <w10:wrap anchorx="margin"/>
              </v:shape>
            </w:pict>
          </mc:Fallback>
        </mc:AlternateContent>
      </w: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p>
    <w:p w:rsidR="00501E23" w:rsidRDefault="00932E0E"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2928" behindDoc="0" locked="0" layoutInCell="1" allowOverlap="1" wp14:anchorId="0A06EFBB" wp14:editId="4727812C">
                <wp:simplePos x="0" y="0"/>
                <wp:positionH relativeFrom="column">
                  <wp:posOffset>-62865</wp:posOffset>
                </wp:positionH>
                <wp:positionV relativeFrom="paragraph">
                  <wp:posOffset>121285</wp:posOffset>
                </wp:positionV>
                <wp:extent cx="1704975" cy="523875"/>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1704975" cy="523875"/>
                        </a:xfrm>
                        <a:prstGeom prst="rect">
                          <a:avLst/>
                        </a:prstGeom>
                        <a:noFill/>
                        <a:ln w="6350">
                          <a:noFill/>
                        </a:ln>
                      </wps:spPr>
                      <wps:txbx>
                        <w:txbxContent>
                          <w:p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免税軽油について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EFBB" id="テキスト ボックス 234" o:spid="_x0000_s1169" type="#_x0000_t202" style="position:absolute;left:0;text-align:left;margin-left:-4.95pt;margin-top:9.55pt;width:134.25pt;height:4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YYUgIAAG4EAAAOAAAAZHJzL2Uyb0RvYy54bWysVEtu2zAQ3RfoHQjua8m/OBYsB24CFwWM&#10;JIBTZE1TlCVA4rAkbcldxkDRQ/QKRdc9jy7SIeUf0q6KbqgZznA+781oclOXBdkKbXKQMe12QkqE&#10;5JDkch3TT0/zd9eUGMtkwgqQIqY7YejN9O2bSaUi0YMMikRogkGkiSoV08xaFQWB4ZkomemAEhKN&#10;KeiSWVT1Okg0qzB6WQS9MLwKKtCJ0sCFMXh71xrp1MdPU8HtQ5oaYUkRU6zN+lP7c+XOYDph0Voz&#10;leX8UAb7hypKlktMegp1xywjG53/EarMuQYDqe1wKANI05wL3wN20w1fdbPMmBK+FwTHqBNM5v+F&#10;5ffbR03yJKa9/oASyUokqdl/bV5+NC+/mv030uy/N/t98/ITdeKcELJKmQhfLhW+tfV7qJH6473B&#10;S4dEnerSfbFHgnYEf3cCXNSWcPdoFA7GoyElHG3DXv8aZQwfnF8rbewHASVxQkw1EupxZtuFsa3r&#10;0cUlkzDPi8KTWkhSxfSqPwz9g5MFgxcSc7ge2lqdZOtV7WEY+wrc1QqSHfanoR0ao/g8xyIWzNhH&#10;pnFKsCWcfPuAR1oAJoODREkG+svf7p0/kodWSiqcupiazxumBSXFR4m0jruDgRtTrwyGox4q+tKy&#10;urTITXkLONhd3DHFvej8bXEUUw3lMy7IzGVFE5Mcc8fUHsVb2+4CLhgXs5l3wsFUzC7kUnEX2sHq&#10;IH6qn5lWBx4sMngPx/lk0Ss6Wt+WkNnGQpp7rs6oHvDHofZsHxbQbc2l7r3Ov4npbwAAAP//AwBQ&#10;SwMEFAAGAAgAAAAhAJi7Im7gAAAACQEAAA8AAABkcnMvZG93bnJldi54bWxMj09rg0AQxe+FfIdl&#10;Ar0lq0JErWsIQiiU9pA0l95Gd6PS/WPdTWL76Ts9Ncd57/Hm98rtbDS7qskPzgqI1xEwZVsnB9sJ&#10;OL3vVxkwH9BK1M4qAd/Kw7ZaPJRYSHezB3U9ho5RifUFCuhDGAvOfdsrg37tRmXJO7vJYKBz6ric&#10;8EblRvMkilJucLD0ocdR1b1qP48XI+Cl3r/hoUlM9qPr59fzbvw6fWyEeFzOuydgQc3hPwx/+IQO&#10;FTE17mKlZ1rAKs8pSXoeAyM/2WQpsIaEKE6BVyW/X1D9AgAA//8DAFBLAQItABQABgAIAAAAIQC2&#10;gziS/gAAAOEBAAATAAAAAAAAAAAAAAAAAAAAAABbQ29udGVudF9UeXBlc10ueG1sUEsBAi0AFAAG&#10;AAgAAAAhADj9If/WAAAAlAEAAAsAAAAAAAAAAAAAAAAALwEAAF9yZWxzLy5yZWxzUEsBAi0AFAAG&#10;AAgAAAAhAP2PVhhSAgAAbgQAAA4AAAAAAAAAAAAAAAAALgIAAGRycy9lMm9Eb2MueG1sUEsBAi0A&#10;FAAGAAgAAAAhAJi7Im7gAAAACQEAAA8AAAAAAAAAAAAAAAAArAQAAGRycy9kb3ducmV2LnhtbFBL&#10;BQYAAAAABAAEAPMAAAC5BQAAAAA=&#10;" filled="f" stroked="f" strokeweight=".5pt">
                <v:textbox>
                  <w:txbxContent>
                    <w:p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免税軽油について</w:t>
                      </w:r>
                    </w:p>
                  </w:txbxContent>
                </v:textbox>
              </v:shape>
            </w:pict>
          </mc:Fallback>
        </mc:AlternateContent>
      </w:r>
    </w:p>
    <w:p w:rsidR="00501E23" w:rsidRDefault="00BC1275" w:rsidP="00501E23">
      <w:pPr>
        <w:rPr>
          <w:rFonts w:ascii="HGS創英ﾌﾟﾚｾﾞﾝｽEB" w:eastAsia="HGS創英ﾌﾟﾚｾﾞﾝｽEB"/>
        </w:rPr>
      </w:pPr>
      <w:r>
        <w:rPr>
          <w:rFonts w:ascii="HGS創英ﾌﾟﾚｾﾞﾝｽEB" w:eastAsia="HGS創英ﾌﾟﾚｾﾞﾝｽEB"/>
          <w:noProof/>
          <w:sz w:val="26"/>
          <w:szCs w:val="26"/>
        </w:rPr>
        <mc:AlternateContent>
          <mc:Choice Requires="wps">
            <w:drawing>
              <wp:anchor distT="0" distB="0" distL="114300" distR="114300" simplePos="0" relativeHeight="251771904" behindDoc="0" locked="0" layoutInCell="1" allowOverlap="1" wp14:anchorId="51933D37" wp14:editId="18A044B8">
                <wp:simplePos x="0" y="0"/>
                <wp:positionH relativeFrom="column">
                  <wp:posOffset>60960</wp:posOffset>
                </wp:positionH>
                <wp:positionV relativeFrom="paragraph">
                  <wp:posOffset>6350</wp:posOffset>
                </wp:positionV>
                <wp:extent cx="3305175" cy="314325"/>
                <wp:effectExtent l="0" t="0" r="28575" b="28575"/>
                <wp:wrapNone/>
                <wp:docPr id="239" name="矢印: 五方向 239"/>
                <wp:cNvGraphicFramePr/>
                <a:graphic xmlns:a="http://schemas.openxmlformats.org/drawingml/2006/main">
                  <a:graphicData uri="http://schemas.microsoft.com/office/word/2010/wordprocessingShape">
                    <wps:wsp>
                      <wps:cNvSpPr/>
                      <wps:spPr>
                        <a:xfrm>
                          <a:off x="0" y="0"/>
                          <a:ext cx="3305175" cy="3143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933D37" id="矢印: 五方向 239" o:spid="_x0000_s1170" type="#_x0000_t15" style="position:absolute;left:0;text-align:left;margin-left:4.8pt;margin-top:.5pt;width:260.25pt;height:24.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hrEtAIAAJAFAAAOAAAAZHJzL2Uyb0RvYy54bWysVM1u1DAQviPxDpbvNMn+tDRqtlq1KkKq&#10;yooW9ex1nE0k/2F7N9m+AxJIiCsST8AVnofCazB2fnZFKw6IHJwZz8w3P56Zk9NGcLRhxlZKZjg5&#10;iDFikqq8kqsMv7m5ePYcI+uIzAlXkmV4yyw+nT19clLrlI1UqXjODAIQadNaZ7h0TqdRZGnJBLEH&#10;SjMJwkIZQRywZhXlhtSALng0iuPDqFYm10ZRZi3cnrdCPAv4RcGoe1UUljnEMwyxuXCacC79Gc1O&#10;SLoyRJcV7cIg/xCFIJUEpwPUOXEErU31AEpU1CirCndAlYhUUVSUhRwgmyT+I5vrkmgWcoHiWD2U&#10;yf4/WHq1WRhU5RkejY8xkkTAI/36/OX+3dcU/fj+8eenb/fvPyAvhFLV2qZgca0XpuMskD7vpjDC&#10;/yEj1ITybofyssYhCpfjcTxNjqYYUZCNk8l4NPWg0c5aG+teMCWQJyBJJdiCE+drQFKyubSu1e/1&#10;/LVVvMovKs4D4/uGnXGDNgRefLlKOg97WpHPoo07UG7Lmbfl8jUroBQQ6Sg4DE24AyOUMumSVlSS&#10;nLU+pjF8vZfefcgqAHrkAqIbsDuAXrMF6bHb9Dp9b8pCDw/G8d8Ca40Hi+BZSTcYi0oq8xgAh6w6&#10;z60+hL9XGk+6ZtmENjk+9Kr+aqnyLfSOUe1QWU0vKni2S2LdghiYIpg32AzuFRwFV3WGVUdhVCpz&#10;99i91/fvbu4wqmEqM2zfrolhGPGXEtr+OJlM/BgHZjI9GgFj9iXLfYlcizMFbZDADtI0kF7f8Z4s&#10;jBK3sEDm3iuIiKTgO8PUmZ45c+22gBVE2Xwe1GB0NXGX8lpTD+4L7TvyprklRne966Drr1Q/wQ+6&#10;t9X1llLN104VVWjtXV27J4CxD73UrSi/V/b5oLVbpLPfAAAA//8DAFBLAwQUAAYACAAAACEAaVZ6&#10;ANsAAAAGAQAADwAAAGRycy9kb3ducmV2LnhtbEyPMU/DMBCFdyT+g3VIbNQuUao2jVNVSAgWBgoM&#10;bG58taPG5yh22/Tfc0yw3d17eu+7ejOFXpxxTF0kDfOZAoHURtuR0/D58fywBJGyIWv6SKjhigk2&#10;ze1NbSobL/SO5112gkMoVUaDz3mopEytx2DSLA5IrB3iGEzmdXTSjubC4aGXj0otZDAdcYM3Az55&#10;bI+7U+CS15X7Pi6n65vffnVFkcmV3YvW93fTdg0i45T/zPCLz+jQMNM+nsgm0WtYLdjIZ36I1bJQ&#10;cxB7HlQJsqnlf/zmBwAA//8DAFBLAQItABQABgAIAAAAIQC2gziS/gAAAOEBAAATAAAAAAAAAAAA&#10;AAAAAAAAAABbQ29udGVudF9UeXBlc10ueG1sUEsBAi0AFAAGAAgAAAAhADj9If/WAAAAlAEAAAsA&#10;AAAAAAAAAAAAAAAALwEAAF9yZWxzLy5yZWxzUEsBAi0AFAAGAAgAAAAhALfiGsS0AgAAkAUAAA4A&#10;AAAAAAAAAAAAAAAALgIAAGRycy9lMm9Eb2MueG1sUEsBAi0AFAAGAAgAAAAhAGlWegDbAAAABgEA&#10;AA8AAAAAAAAAAAAAAAAADgUAAGRycy9kb3ducmV2LnhtbFBLBQYAAAAABAAEAPMAAAAWBgAAAAA=&#10;" adj="20573" fillcolor="white [3212]" strokecolor="#243f60 [1604]" strokeweight="2pt">
                <v:textbo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v:textbox>
              </v:shape>
            </w:pict>
          </mc:Fallback>
        </mc:AlternateContent>
      </w:r>
      <w:r w:rsidR="00501E23">
        <w:rPr>
          <w:rFonts w:ascii="HGS創英ﾌﾟﾚｾﾞﾝｽEB" w:eastAsia="HGS創英ﾌﾟﾚｾﾞﾝｽEB"/>
          <w:noProof/>
        </w:rPr>
        <mc:AlternateContent>
          <mc:Choice Requires="wps">
            <w:drawing>
              <wp:anchor distT="0" distB="0" distL="114300" distR="114300" simplePos="0" relativeHeight="251770880" behindDoc="0" locked="0" layoutInCell="1" allowOverlap="1" wp14:anchorId="5779033C" wp14:editId="587DFE12">
                <wp:simplePos x="0" y="0"/>
                <wp:positionH relativeFrom="column">
                  <wp:posOffset>-5715</wp:posOffset>
                </wp:positionH>
                <wp:positionV relativeFrom="paragraph">
                  <wp:posOffset>155576</wp:posOffset>
                </wp:positionV>
                <wp:extent cx="6119495" cy="1447800"/>
                <wp:effectExtent l="0" t="0" r="14605" b="19050"/>
                <wp:wrapNone/>
                <wp:docPr id="256" name="四角形: 角を丸くする 256"/>
                <wp:cNvGraphicFramePr/>
                <a:graphic xmlns:a="http://schemas.openxmlformats.org/drawingml/2006/main">
                  <a:graphicData uri="http://schemas.microsoft.com/office/word/2010/wordprocessingShape">
                    <wps:wsp>
                      <wps:cNvSpPr/>
                      <wps:spPr>
                        <a:xfrm>
                          <a:off x="0" y="0"/>
                          <a:ext cx="6119495" cy="144780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F6B42" id="四角形: 角を丸くする 256" o:spid="_x0000_s1026" style="position:absolute;left:0;text-align:left;margin-left:-.45pt;margin-top:12.25pt;width:481.85pt;height:1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W9zQIAANQFAAAOAAAAZHJzL2Uyb0RvYy54bWysVEtrGzEQvhf6H4TuzXqNnceSdTAJKYWQ&#10;hCQlZ1mr9S5oNaokv3pLrj0Uciu59dK/kEt/jRvoz+hI+8ijoYVSH2TNzsw3M59mZndvWUkyF8aW&#10;oFIab/QoEYpDVqppSt9fHL7ZpsQ6pjImQYmUroSle6PXr3YXOhF9KEBmwhAEUTZZ6JQWzukkiiwv&#10;RMXsBmihUJmDqZhD0UyjzLAFolcy6vd6m9ECTKYNcGEtfj2olXQU8PNccHeS51Y4IlOKublwmnBO&#10;/BmNdlkyNUwXJW/SYP+QRcVKhUE7qAPmGJmZ8jeoquQGLORug0MVQZ6XXIQasJq496ya84JpEWpB&#10;cqzuaLL/D5Yfz08NKbOU9oeblChW4SPd397+/HZz//1rQvB/fX3z4+5uffV5ffVlff2JeEOkbaFt&#10;gt7n+tQ0ksWr52CZm8r/Y3VkGahedVSLpSMcP27G8c5gZ0gJR108GGxt98JjRA/u2lj3VkBF/CWl&#10;BmYqO8MHDTyz+ZF1GBftWzsf0oIss8NSyiD4JhL70pA5w+efTGOfN3o8sZKKLDCF/hYm8DcIt3wB&#10;AgGlQlxPSE1BuLmVFB5PqjORI8NYdL8O8DQtxrlQLq5VBctEne2wh78239YjZB8APXKOdXbYDUBr&#10;WYO02HXZjb13FWE0Ouem8j85dx4hMijXOVelAvNSZRKraiLX9i1JNTWepQlkK+w/A/VgWs0PS3zt&#10;I2bdKTM4iTizuF3cCR65BHwoaG6UFGA+vvTd2+OAoJaSBU52Su2HGTOCEvlO4ejsYLv5VRCEwXCr&#10;j4J5rJk81qhZtQ/YPTHuMc3D1ds72V5zA9UlLqGxj4oqpjjGTil3phX2Xb1xcI1xMR4HMxx/zdyR&#10;Otfcg3tWfSNfLC+Z0U3LO5yWY2i3AEueNX1t6z0VjGcO8jJMxAOvDd+4OkLjNGvO76bHcrB6WMaj&#10;XwAAAP//AwBQSwMEFAAGAAgAAAAhAC6DzF/eAAAACAEAAA8AAABkcnMvZG93bnJldi54bWxMj81O&#10;wzAQhO9IvIO1SNxaB4sUEuJUVQFxqZBaEGc3XpII/0S2m4S3Z3sqx50ZzX5TrWdr2Igh9t5JuFtm&#10;wNA1XveulfD58bp4BBaTcloZ71DCL0ZY19dXlSq1n9wex0NqGZW4WCoJXUpDyXlsOrQqLv2Ajrxv&#10;H6xKdIaW66AmKreGiyxbcat6Rx86NeC2w+bncLIS3p/7ND2Esdi/7b42fisy0+5epLy9mTdPwBLO&#10;6RKGMz6hQ01MR39yOjIjYVFQUIK4z4GRXawELTmSkIsceF3x/wPqPwAAAP//AwBQSwECLQAUAAYA&#10;CAAAACEAtoM4kv4AAADhAQAAEwAAAAAAAAAAAAAAAAAAAAAAW0NvbnRlbnRfVHlwZXNdLnhtbFBL&#10;AQItABQABgAIAAAAIQA4/SH/1gAAAJQBAAALAAAAAAAAAAAAAAAAAC8BAABfcmVscy8ucmVsc1BL&#10;AQItABQABgAIAAAAIQCFk6W9zQIAANQFAAAOAAAAAAAAAAAAAAAAAC4CAABkcnMvZTJvRG9jLnht&#10;bFBLAQItABQABgAIAAAAIQAug8xf3gAAAAgBAAAPAAAAAAAAAAAAAAAAACcFAABkcnMvZG93bnJl&#10;di54bWxQSwUGAAAAAAQABADzAAAAMgYAAAAA&#10;" fillcolor="white [3212]" strokecolor="black [3213]" strokeweight="1pt"/>
            </w:pict>
          </mc:Fallback>
        </mc:AlternateContent>
      </w:r>
    </w:p>
    <w:p w:rsidR="00501E23" w:rsidRDefault="00501E23"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3952" behindDoc="0" locked="0" layoutInCell="1" allowOverlap="1" wp14:anchorId="7488DA3E" wp14:editId="41297755">
                <wp:simplePos x="0" y="0"/>
                <wp:positionH relativeFrom="margin">
                  <wp:align>right</wp:align>
                </wp:positionH>
                <wp:positionV relativeFrom="paragraph">
                  <wp:posOffset>155575</wp:posOffset>
                </wp:positionV>
                <wp:extent cx="6090920" cy="1200150"/>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6090920" cy="1200150"/>
                        </a:xfrm>
                        <a:prstGeom prst="rect">
                          <a:avLst/>
                        </a:prstGeom>
                        <a:noFill/>
                        <a:ln w="6350">
                          <a:noFill/>
                        </a:ln>
                      </wps:spPr>
                      <wps:txbx>
                        <w:txbxContent>
                          <w:p w:rsidR="009E1D41" w:rsidRPr="00EF5FDE" w:rsidRDefault="009E1D41" w:rsidP="00EF5FDE">
                            <w:pPr>
                              <w:pStyle w:val="aa"/>
                              <w:numPr>
                                <w:ilvl w:val="0"/>
                                <w:numId w:val="27"/>
                              </w:numPr>
                              <w:spacing w:line="400" w:lineRule="exact"/>
                              <w:ind w:leftChars="0"/>
                              <w:rPr>
                                <w:rFonts w:ascii="Meiryo UI" w:eastAsia="Meiryo UI" w:hAnsi="Meiryo UI"/>
                                <w:sz w:val="24"/>
                              </w:rPr>
                            </w:pPr>
                            <w:r w:rsidRPr="00EF5FDE">
                              <w:rPr>
                                <w:rFonts w:ascii="Meiryo UI" w:eastAsia="Meiryo UI" w:hAnsi="Meiryo UI" w:hint="eastAsia"/>
                                <w:sz w:val="24"/>
                              </w:rPr>
                              <w:t>なにわ北府税事務所長の承認を受けないで、免税軽油を譲り渡した場合</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2年以下の懲役</w:t>
                            </w:r>
                            <w:r w:rsidRPr="00091CFD">
                              <w:rPr>
                                <w:rFonts w:ascii="Meiryo UI" w:eastAsia="Meiryo UI" w:hAnsi="Meiryo UI" w:hint="eastAsia"/>
                                <w:sz w:val="24"/>
                              </w:rPr>
                              <w:t>又は</w:t>
                            </w:r>
                            <w:r w:rsidRPr="00E6237B">
                              <w:rPr>
                                <w:rFonts w:ascii="Meiryo UI" w:eastAsia="Meiryo UI" w:hAnsi="Meiryo UI" w:hint="eastAsia"/>
                                <w:sz w:val="24"/>
                                <w:u w:val="single"/>
                              </w:rPr>
                              <w:t>100万円以下の罰金</w:t>
                            </w:r>
                            <w:r w:rsidRPr="00066FD9">
                              <w:rPr>
                                <w:rFonts w:ascii="Meiryo UI" w:eastAsia="Meiryo UI" w:hAnsi="Meiryo UI" w:hint="eastAsia"/>
                                <w:sz w:val="22"/>
                                <w:highlight w:val="yellow"/>
                              </w:rPr>
                              <w:t>（地方税法第百四十四条の二十六第一項）</w:t>
                            </w:r>
                          </w:p>
                          <w:p w:rsidR="009E1D41" w:rsidRPr="00EF5FDE" w:rsidRDefault="009E1D41" w:rsidP="00EF5FDE">
                            <w:pPr>
                              <w:pStyle w:val="aa"/>
                              <w:numPr>
                                <w:ilvl w:val="0"/>
                                <w:numId w:val="27"/>
                              </w:numPr>
                              <w:spacing w:line="400" w:lineRule="exact"/>
                              <w:ind w:leftChars="0"/>
                              <w:rPr>
                                <w:rFonts w:ascii="Meiryo UI" w:eastAsia="Meiryo UI" w:hAnsi="Meiryo UI"/>
                                <w:sz w:val="24"/>
                              </w:rPr>
                            </w:pPr>
                            <w:r w:rsidRPr="00EF5FDE">
                              <w:rPr>
                                <w:rFonts w:ascii="Meiryo UI" w:eastAsia="Meiryo UI" w:hAnsi="Meiryo UI" w:hint="eastAsia"/>
                                <w:sz w:val="24"/>
                              </w:rPr>
                              <w:t>なにわ北府税事務所長の承認を受けていない免税軽油を譲り受けた場合</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2年以下の懲役</w:t>
                            </w:r>
                            <w:r w:rsidRPr="00091CFD">
                              <w:rPr>
                                <w:rFonts w:ascii="Meiryo UI" w:eastAsia="Meiryo UI" w:hAnsi="Meiryo UI" w:hint="eastAsia"/>
                                <w:sz w:val="24"/>
                              </w:rPr>
                              <w:t>又は</w:t>
                            </w:r>
                            <w:r w:rsidRPr="00E6237B">
                              <w:rPr>
                                <w:rFonts w:ascii="Meiryo UI" w:eastAsia="Meiryo UI" w:hAnsi="Meiryo UI" w:hint="eastAsia"/>
                                <w:sz w:val="24"/>
                                <w:u w:val="single"/>
                              </w:rPr>
                              <w:t>100万円以下の罰金</w:t>
                            </w:r>
                            <w:r w:rsidRPr="00066FD9">
                              <w:rPr>
                                <w:rFonts w:ascii="Meiryo UI" w:eastAsia="Meiryo UI" w:hAnsi="Meiryo UI" w:hint="eastAsia"/>
                                <w:sz w:val="22"/>
                                <w:highlight w:val="yellow"/>
                              </w:rPr>
                              <w:t>（地方税法第百四十四条の二十六第二項）</w:t>
                            </w:r>
                          </w:p>
                          <w:p w:rsidR="009E1D41" w:rsidRDefault="009E1D41" w:rsidP="00501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DA3E" id="テキスト ボックス 261" o:spid="_x0000_s1171" type="#_x0000_t202" style="position:absolute;left:0;text-align:left;margin-left:428.4pt;margin-top:12.25pt;width:479.6pt;height:94.5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e9UAIAAG8EAAAOAAAAZHJzL2Uyb0RvYy54bWysVN1u0zAUvkfiHSzf07Sl62i1dCqbhpCm&#10;bVKHdu06zhop8TG2u6RcrtLEQ/AKiGueJy/CZ6fdxuAKceMc+/x/3zk5Om6qkt0p6wrSKR/0+pwp&#10;LSkr9G3KP12fvXnHmfNCZ6IkrVK+UY4fz16/OqrNVA1pRWWmLEMQ7aa1SfnKezNNEidXqhKuR0Zp&#10;KHOylfC42tsks6JG9KpMhv3+OKnJZsaSVM7h9bRT8lmMn+dK+ss8d8qzMuWozcfTxnMZzmR2JKa3&#10;VphVIXdliH+oohKFRtLHUKfCC7a2xR+hqkJacpT7nqQqoTwvpIo9oJtB/0U3i5UwKvYCcJx5hMn9&#10;v7Dy4u7KsiJL+XA84EyLCiS124f2/nt7/7PdfmXt9lu73bb3P3BnwQiQ1cZN4bkw8PXNe2pA/f7d&#10;4TEg0eS2Cl/0yKAH+JtHwFXjmcTjuD/pT4ZQSegG4HNwEClJntyNdf6DoooFIeUWjEagxd258ygF&#10;pnuTkE3TWVGWkdVSsxop3iLkbxp4lBqOoYmu2CD5ZtlEHCaH+06WlG3QoKVuapyRZwWKOBfOXwmL&#10;MUHhGH1/iSMvCcloJ3G2Ivvlb+/BHuxBy1mNsUu5+7wWVnFWftTgdTIYjcKcxsvo4DCAY59rls81&#10;el2dECYbzKG6KAZ7X+7F3FJ1gw2Zh6xQCS2RO+V+L574bhmwYVLN59EIk2mEP9cLI0PoAF6A+Lq5&#10;EdbsePCg8IL2AyqmL+jobDvY52tPeRG5CkB3qO7wx1RHCncbGNbm+T1aPf0nZr8AAAD//wMAUEsD&#10;BBQABgAIAAAAIQCQY9Sm3wAAAAcBAAAPAAAAZHJzL2Rvd25yZXYueG1sTI/BTsMwEETvSPyDtUjc&#10;qNNAUBviVFWkCgnBoaUXbpvYTSLsdYjdNvD1LKdy3JnRzNtiNTkrTmYMvScF81kCwlDjdU+tgv37&#10;5m4BIkQkjdaTUfBtAqzK66sCc+3PtDWnXWwFl1DIUUEX45BLGZrOOAwzPxhi7+BHh5HPsZV6xDOX&#10;OyvTJHmUDnvihQ4HU3Wm+dwdnYKXavOG2zp1ix9bPb8e1sPX/iNT6vZmWj+BiGaKlzD84TM6lMxU&#10;+yPpIKwCfiQqSB8yEOwus2UKomZhfp+BLAv5n7/8BQAA//8DAFBLAQItABQABgAIAAAAIQC2gziS&#10;/gAAAOEBAAATAAAAAAAAAAAAAAAAAAAAAABbQ29udGVudF9UeXBlc10ueG1sUEsBAi0AFAAGAAgA&#10;AAAhADj9If/WAAAAlAEAAAsAAAAAAAAAAAAAAAAALwEAAF9yZWxzLy5yZWxzUEsBAi0AFAAGAAgA&#10;AAAhADC+971QAgAAbwQAAA4AAAAAAAAAAAAAAAAALgIAAGRycy9lMm9Eb2MueG1sUEsBAi0AFAAG&#10;AAgAAAAhAJBj1KbfAAAABwEAAA8AAAAAAAAAAAAAAAAAqgQAAGRycy9kb3ducmV2LnhtbFBLBQYA&#10;AAAABAAEAPMAAAC2BQAAAAA=&#10;" filled="f" stroked="f" strokeweight=".5pt">
                <v:textbox>
                  <w:txbxContent>
                    <w:p w:rsidR="009E1D41" w:rsidRPr="00EF5FDE" w:rsidRDefault="009E1D41" w:rsidP="00EF5FDE">
                      <w:pPr>
                        <w:pStyle w:val="aa"/>
                        <w:numPr>
                          <w:ilvl w:val="0"/>
                          <w:numId w:val="27"/>
                        </w:numPr>
                        <w:spacing w:line="400" w:lineRule="exact"/>
                        <w:ind w:leftChars="0"/>
                        <w:rPr>
                          <w:rFonts w:ascii="Meiryo UI" w:eastAsia="Meiryo UI" w:hAnsi="Meiryo UI"/>
                          <w:sz w:val="24"/>
                        </w:rPr>
                      </w:pPr>
                      <w:r w:rsidRPr="00EF5FDE">
                        <w:rPr>
                          <w:rFonts w:ascii="Meiryo UI" w:eastAsia="Meiryo UI" w:hAnsi="Meiryo UI" w:hint="eastAsia"/>
                          <w:sz w:val="24"/>
                        </w:rPr>
                        <w:t>なにわ北府税事務所長の承認を受けないで、免税軽油を譲り渡した場合</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2年以下の懲役</w:t>
                      </w:r>
                      <w:r w:rsidRPr="00091CFD">
                        <w:rPr>
                          <w:rFonts w:ascii="Meiryo UI" w:eastAsia="Meiryo UI" w:hAnsi="Meiryo UI" w:hint="eastAsia"/>
                          <w:sz w:val="24"/>
                        </w:rPr>
                        <w:t>又は</w:t>
                      </w:r>
                      <w:r w:rsidRPr="00E6237B">
                        <w:rPr>
                          <w:rFonts w:ascii="Meiryo UI" w:eastAsia="Meiryo UI" w:hAnsi="Meiryo UI" w:hint="eastAsia"/>
                          <w:sz w:val="24"/>
                          <w:u w:val="single"/>
                        </w:rPr>
                        <w:t>100万円以下の罰金</w:t>
                      </w:r>
                      <w:r w:rsidRPr="00066FD9">
                        <w:rPr>
                          <w:rFonts w:ascii="Meiryo UI" w:eastAsia="Meiryo UI" w:hAnsi="Meiryo UI" w:hint="eastAsia"/>
                          <w:sz w:val="22"/>
                          <w:highlight w:val="yellow"/>
                        </w:rPr>
                        <w:t>（地方税法第百四十四条の二十六第一項）</w:t>
                      </w:r>
                    </w:p>
                    <w:p w:rsidR="009E1D41" w:rsidRPr="00EF5FDE" w:rsidRDefault="009E1D41" w:rsidP="00EF5FDE">
                      <w:pPr>
                        <w:pStyle w:val="aa"/>
                        <w:numPr>
                          <w:ilvl w:val="0"/>
                          <w:numId w:val="27"/>
                        </w:numPr>
                        <w:spacing w:line="400" w:lineRule="exact"/>
                        <w:ind w:leftChars="0"/>
                        <w:rPr>
                          <w:rFonts w:ascii="Meiryo UI" w:eastAsia="Meiryo UI" w:hAnsi="Meiryo UI"/>
                          <w:sz w:val="24"/>
                        </w:rPr>
                      </w:pPr>
                      <w:r w:rsidRPr="00EF5FDE">
                        <w:rPr>
                          <w:rFonts w:ascii="Meiryo UI" w:eastAsia="Meiryo UI" w:hAnsi="Meiryo UI" w:hint="eastAsia"/>
                          <w:sz w:val="24"/>
                        </w:rPr>
                        <w:t>なにわ北府税事務所長の承認を受けていない免税軽油を譲り受けた場合</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2年以下の懲役</w:t>
                      </w:r>
                      <w:r w:rsidRPr="00091CFD">
                        <w:rPr>
                          <w:rFonts w:ascii="Meiryo UI" w:eastAsia="Meiryo UI" w:hAnsi="Meiryo UI" w:hint="eastAsia"/>
                          <w:sz w:val="24"/>
                        </w:rPr>
                        <w:t>又は</w:t>
                      </w:r>
                      <w:r w:rsidRPr="00E6237B">
                        <w:rPr>
                          <w:rFonts w:ascii="Meiryo UI" w:eastAsia="Meiryo UI" w:hAnsi="Meiryo UI" w:hint="eastAsia"/>
                          <w:sz w:val="24"/>
                          <w:u w:val="single"/>
                        </w:rPr>
                        <w:t>100万円以下の罰金</w:t>
                      </w:r>
                      <w:r w:rsidRPr="00066FD9">
                        <w:rPr>
                          <w:rFonts w:ascii="Meiryo UI" w:eastAsia="Meiryo UI" w:hAnsi="Meiryo UI" w:hint="eastAsia"/>
                          <w:sz w:val="22"/>
                          <w:highlight w:val="yellow"/>
                        </w:rPr>
                        <w:t>（地方税法第百四十四条の二十六第二項）</w:t>
                      </w:r>
                    </w:p>
                    <w:p w:rsidR="009E1D41" w:rsidRDefault="009E1D41" w:rsidP="00501E23"/>
                  </w:txbxContent>
                </v:textbox>
                <w10:wrap anchorx="margin"/>
              </v:shape>
            </w:pict>
          </mc:Fallback>
        </mc:AlternateContent>
      </w: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sz w:val="26"/>
          <w:szCs w:val="26"/>
        </w:rPr>
      </w:pPr>
    </w:p>
    <w:p w:rsidR="006A0699" w:rsidRDefault="006A0699" w:rsidP="00501E23">
      <w:pPr>
        <w:rPr>
          <w:rFonts w:ascii="HGS創英ﾌﾟﾚｾﾞﾝｽEB" w:eastAsia="HGS創英ﾌﾟﾚｾﾞﾝｽEB"/>
          <w:sz w:val="26"/>
          <w:szCs w:val="26"/>
        </w:rPr>
      </w:pPr>
    </w:p>
    <w:p w:rsidR="00501E23" w:rsidRDefault="00BC1275"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7024" behindDoc="0" locked="0" layoutInCell="1" allowOverlap="1" wp14:anchorId="6ED3C6A0" wp14:editId="4D77E4A8">
                <wp:simplePos x="0" y="0"/>
                <wp:positionH relativeFrom="column">
                  <wp:posOffset>-15241</wp:posOffset>
                </wp:positionH>
                <wp:positionV relativeFrom="paragraph">
                  <wp:posOffset>92075</wp:posOffset>
                </wp:positionV>
                <wp:extent cx="3286125" cy="523875"/>
                <wp:effectExtent l="0" t="0" r="0" b="0"/>
                <wp:wrapNone/>
                <wp:docPr id="269" name="テキスト ボックス 269"/>
                <wp:cNvGraphicFramePr/>
                <a:graphic xmlns:a="http://schemas.openxmlformats.org/drawingml/2006/main">
                  <a:graphicData uri="http://schemas.microsoft.com/office/word/2010/wordprocessingShape">
                    <wps:wsp>
                      <wps:cNvSpPr txBox="1"/>
                      <wps:spPr>
                        <a:xfrm>
                          <a:off x="0" y="0"/>
                          <a:ext cx="3286125" cy="523875"/>
                        </a:xfrm>
                        <a:prstGeom prst="rect">
                          <a:avLst/>
                        </a:prstGeom>
                        <a:noFill/>
                        <a:ln w="6350">
                          <a:noFill/>
                        </a:ln>
                      </wps:spPr>
                      <wps:txbx>
                        <w:txbxContent>
                          <w:p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免税軽油の引取り等に係る報告書について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C6A0" id="テキスト ボックス 269" o:spid="_x0000_s1172" type="#_x0000_t202" style="position:absolute;left:0;text-align:left;margin-left:-1.2pt;margin-top:7.25pt;width:258.75pt;height:4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vVQIAAG4EAAAOAAAAZHJzL2Uyb0RvYy54bWysVM2O2jAQvlfqO1i+l0D4WYgIK7orqkpo&#10;dyW22rNxHIiUeFzbkNDjIlV9iL5C1XOfJy/SsUNYtO2p6sWZ8Yzn5/tmMr2uipzshTYZyJj2Ol1K&#10;hOSQZHIT00+Pi3djSoxlMmE5SBHTgzD0evb2zbRUkQhhC3kiNMEg0kSliunWWhUFgeFbUTDTASUk&#10;GlPQBbOo6k2QaFZi9CIPwm53FJSgE6WBC2Pw9rYx0pmPn6aC2/s0NcKSPKZYm/Wn9ufancFsyqKN&#10;Zmqb8VMZ7B+qKFgmMek51C2zjOx09keoIuMaDKS2w6EIIE0zLnwP2E2v+6qb1ZYp4XtBcIw6w2T+&#10;X1h+t3/QJEtiGo4mlEhWIEn18Wv9/KN+/lUfv5H6+L0+Huvnn6gT54SQlcpE+HKl8K2t3kOF1Lf3&#10;Bi8dElWqC/fFHgnaEfzDGXBRWcLxsh+OR71wSAlH2zDsj6+GLkzw8lppYz8IKIgTYqqRUI8z2y+N&#10;bVxbF5dMwiLLc09qLkkZ01F/2PUPzhYMnkvM4XpoanWSrdaVh2EybhtZQ3LA/jQ0Q2MUX2RYxJIZ&#10;+8A0Tgm2hJNv7/FIc8BkcJIo2YL+8rd754/koZWSEqcupubzjmlBSf5RIq2T3mDgxtQrg+FViIq+&#10;tKwvLXJX3AAOdg93THEvOn+bt2KqoXjCBZm7rGhikmPumNpWvLHNLuCCcTGfeyccTMXsUq4Ud6Ed&#10;rA7ix+qJaXXiwSKDd9DOJ4te0dH4NoTMdxbSzHPlgG5QPeGPQ+3ZPi2g25pL3Xu9/CZmvwEAAP//&#10;AwBQSwMEFAAGAAgAAAAhAFbytKfgAAAACAEAAA8AAABkcnMvZG93bnJldi54bWxMj8FOwzAQRO9I&#10;/IO1SNxaJ1EDJY1TVZEqJASHll64beJtEjVeh9htA1+POcFxdkYzb/P1ZHpxodF1lhXE8wgEcW11&#10;x42Cw/t2tgThPLLG3jIp+CIH6+L2JsdM2yvv6LL3jQgl7DJU0Ho/ZFK6uiWDbm4H4uAd7WjQBzk2&#10;Uo94DeWml0kUPUiDHYeFFgcqW6pP+7NR8FJu33BXJWb53ZfPr8fN8Hn4SJW6v5s2KxCeJv8Xhl/8&#10;gA5FYKrsmbUTvYJZsgjJcF+kIIKfxmkMolLw9BiBLHL5/4HiBwAA//8DAFBLAQItABQABgAIAAAA&#10;IQC2gziS/gAAAOEBAAATAAAAAAAAAAAAAAAAAAAAAABbQ29udGVudF9UeXBlc10ueG1sUEsBAi0A&#10;FAAGAAgAAAAhADj9If/WAAAAlAEAAAsAAAAAAAAAAAAAAAAALwEAAF9yZWxzLy5yZWxzUEsBAi0A&#10;FAAGAAgAAAAhALIPqC9VAgAAbgQAAA4AAAAAAAAAAAAAAAAALgIAAGRycy9lMm9Eb2MueG1sUEsB&#10;Ai0AFAAGAAgAAAAhAFbytKfgAAAACAEAAA8AAAAAAAAAAAAAAAAArwQAAGRycy9kb3ducmV2Lnht&#10;bFBLBQYAAAAABAAEAPMAAAC8BQAAAAA=&#10;" filled="f" stroked="f" strokeweight=".5pt">
                <v:textbox>
                  <w:txbxContent>
                    <w:p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免税軽油の引取り等に係る報告書について</w:t>
                      </w:r>
                    </w:p>
                  </w:txbxContent>
                </v:textbox>
              </v:shape>
            </w:pict>
          </mc:Fallback>
        </mc:AlternateContent>
      </w:r>
      <w:r>
        <w:rPr>
          <w:rFonts w:ascii="HGS創英ﾌﾟﾚｾﾞﾝｽEB" w:eastAsia="HGS創英ﾌﾟﾚｾﾞﾝｽEB"/>
          <w:noProof/>
          <w:sz w:val="26"/>
          <w:szCs w:val="26"/>
        </w:rPr>
        <mc:AlternateContent>
          <mc:Choice Requires="wps">
            <w:drawing>
              <wp:anchor distT="0" distB="0" distL="114300" distR="114300" simplePos="0" relativeHeight="251776000" behindDoc="0" locked="0" layoutInCell="1" allowOverlap="1" wp14:anchorId="0B8BD6AE" wp14:editId="0EB775EE">
                <wp:simplePos x="0" y="0"/>
                <wp:positionH relativeFrom="column">
                  <wp:posOffset>51435</wp:posOffset>
                </wp:positionH>
                <wp:positionV relativeFrom="paragraph">
                  <wp:posOffset>225425</wp:posOffset>
                </wp:positionV>
                <wp:extent cx="3333750" cy="314325"/>
                <wp:effectExtent l="0" t="0" r="19050" b="28575"/>
                <wp:wrapNone/>
                <wp:docPr id="270" name="矢印: 五方向 270"/>
                <wp:cNvGraphicFramePr/>
                <a:graphic xmlns:a="http://schemas.openxmlformats.org/drawingml/2006/main">
                  <a:graphicData uri="http://schemas.microsoft.com/office/word/2010/wordprocessingShape">
                    <wps:wsp>
                      <wps:cNvSpPr/>
                      <wps:spPr>
                        <a:xfrm>
                          <a:off x="0" y="0"/>
                          <a:ext cx="3333750" cy="3143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8BD6AE" id="矢印: 五方向 270" o:spid="_x0000_s1173" type="#_x0000_t15" style="position:absolute;left:0;text-align:left;margin-left:4.05pt;margin-top:17.75pt;width:262.5pt;height:24.7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PwsgIAAJAFAAAOAAAAZHJzL2Uyb0RvYy54bWysVM1uEzEQviPxDpbvdLNpQumqmypqVYRU&#10;tREp6tnx2tmV/IftZJO+AxJIiCsST8AVnofCazD2/iSiFQfEHrwznplvfjwzJ6cbKdCaWVdpleP0&#10;YIARU1QXlVrm+M3NxbMXGDlPVEGEVizHW+bw6eTpk5PaZGyoSy0KZhGAKJfVJsel9yZLEkdLJok7&#10;0IYpEHJtJfHA2mVSWFIDuhTJcDB4ntTaFsZqypyD2/NGiCcRn3NG/TXnjnkkcgyx+XjaeC7CmUxO&#10;SLa0xJQVbcMg/xCFJJUCpz3UOfEErWz1AEpW1GqnuT+gWiaa84qymANkkw7+yGZeEsNiLlAcZ/oy&#10;uf8HS6/WM4uqIsfDI6iPIhIe6dfnL/fvvmbox/ePPz99u3//AQUhlKo2LgOLuZnZlnNAhrw33Mrw&#10;h4zQJpZ325eXbTyicHkI39EYvFCQHaajw+E4gCY7a2Odf8m0RIGAJLVkM0F8qAHJyPrS+Ua/0wvX&#10;TouquKiEiEzoG3YmLFoTePHFMm097GklIYsm7kj5rWDBVqjXjEMpINJhdBibcAdGKGXKp42oJAVr&#10;fIwH8HVeOvcxqwgYkDlE12O3AJ1mA9JhN+m1+sGUxR7ujQd/C6wx7i2iZ618bywrpe1jAAKyaj03&#10;+hD+XmkC6TeLTWyT4+OgGq4WuthC71jdDJUz9KKCZ7skzs+IhSmCl4bN4K/h4ELXOdYthVGp7d1j&#10;90E/vLu9w6iGqcyxe7silmEkXilo++N0NApjHJnR+GgIjN2XLPYlaiXPNLRBCjvI0EgGfS86klst&#10;b2GBTINXEBFFwXeOqbcdc+abbQEriLLpNKrB6BriL9Xc0AAeCh068mZzS6xpe9dD11/pboIfdG+j&#10;GyyVnq685lVs7V1d2yeAsY+91K6osFf2+ai1W6ST3wAAAP//AwBQSwMEFAAGAAgAAAAhANHEBa/a&#10;AAAABwEAAA8AAABkcnMvZG93bnJldi54bWxMjs1OwzAQhO9IvIO1SNyoU6KgKsSpClIvXFBKC1c3&#10;XuKIeB1sNw1vz3Kix/nRzFetZzeICUPsPSlYLjIQSK03PXUK9m/buxWImDQZPXhCBT8YYV1fX1W6&#10;NP5MDU671AkeoVhqBTalsZQythadjgs/InH26YPTiWXopAn6zONukPdZ9iCd7okfrB7x2WL7tTs5&#10;BRsTpsNsG7t9OcT37738aF6fcqVub+bNI4iEc/ovwx8+o0PNTEd/IhPFoGC15KKCvChAcFzkORtH&#10;9osMZF3JS/76FwAA//8DAFBLAQItABQABgAIAAAAIQC2gziS/gAAAOEBAAATAAAAAAAAAAAAAAAA&#10;AAAAAABbQ29udGVudF9UeXBlc10ueG1sUEsBAi0AFAAGAAgAAAAhADj9If/WAAAAlAEAAAsAAAAA&#10;AAAAAAAAAAAALwEAAF9yZWxzLy5yZWxzUEsBAi0AFAAGAAgAAAAhAC9Io/CyAgAAkAUAAA4AAAAA&#10;AAAAAAAAAAAALgIAAGRycy9lMm9Eb2MueG1sUEsBAi0AFAAGAAgAAAAhANHEBa/aAAAABwEAAA8A&#10;AAAAAAAAAAAAAAAADAUAAGRycy9kb3ducmV2LnhtbFBLBQYAAAAABAAEAPMAAAATBgAAAAA=&#10;" adj="20582" fillcolor="white [3212]" strokecolor="#243f60 [1604]" strokeweight="2pt">
                <v:textbo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v:textbox>
              </v:shape>
            </w:pict>
          </mc:Fallback>
        </mc:AlternateContent>
      </w:r>
    </w:p>
    <w:p w:rsidR="00501E23" w:rsidRDefault="00501E23"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4976" behindDoc="0" locked="0" layoutInCell="1" allowOverlap="1" wp14:anchorId="2F33DF16" wp14:editId="74022E99">
                <wp:simplePos x="0" y="0"/>
                <wp:positionH relativeFrom="column">
                  <wp:posOffset>-4098</wp:posOffset>
                </wp:positionH>
                <wp:positionV relativeFrom="paragraph">
                  <wp:posOffset>152100</wp:posOffset>
                </wp:positionV>
                <wp:extent cx="6119495" cy="1268083"/>
                <wp:effectExtent l="0" t="0" r="14605" b="27940"/>
                <wp:wrapNone/>
                <wp:docPr id="273" name="四角形: 角を丸くする 273"/>
                <wp:cNvGraphicFramePr/>
                <a:graphic xmlns:a="http://schemas.openxmlformats.org/drawingml/2006/main">
                  <a:graphicData uri="http://schemas.microsoft.com/office/word/2010/wordprocessingShape">
                    <wps:wsp>
                      <wps:cNvSpPr/>
                      <wps:spPr>
                        <a:xfrm>
                          <a:off x="0" y="0"/>
                          <a:ext cx="6119495" cy="1268083"/>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E302C" id="四角形: 角を丸くする 273" o:spid="_x0000_s1026" style="position:absolute;left:0;text-align:left;margin-left:-.3pt;margin-top:12pt;width:481.85pt;height:99.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Wj0gIAANQFAAAOAAAAZHJzL2Uyb0RvYy54bWysVM1OGzEQvlfqO1i+l91Nw9+KDYpAVJUQ&#10;IKDi7Hjt7Epe27WdbNIbXHuoxK3i1ktfgUufJkXqY3Ts/QlQ1EPVHBzPzsw3M59nZm9/UQk0Z8aW&#10;SmY42YgxYpKqvJTTDH+4PHqzg5F1ROZEKMkyvGQW749ev9qrdcoGqlAiZwYBiLRprTNcOKfTKLK0&#10;YBWxG0ozCUquTEUciGYa5YbUgF6JaBDHW1GtTK6Nosxa+HrYKPEo4HPOqDvl3DKHRIYhNxdOE86J&#10;P6PRHkmnhuiipG0a5B+yqEgpIWgPdUgcQTNT/gFVldQoq7jboKqKFOclZaEGqCaJn1VzURDNQi1A&#10;jtU9Tfb/wdKT+ZlBZZ7hwfZbjCSp4JEe7u5+fb99+PEtRfC/urn9eX+/uv6yuv66uvmMvCHQVmub&#10;gveFPjOtZOHqOVhwU/l/qA4tAtXLnmq2cIjCx60k2R3ubmJEQZcMtnbinYAard21se4dUxXylwwb&#10;NZP5OTxo4JnMj62DuGDf2fmQVokyPyqFCIJvInYgDJoTeP7JNPF5g8cTKyFR7VPYjuOA/EQZ+nAN&#10;4RYvQACgkIDrCWkoCDe3FMxnIeQ548AwFD1oAjxNi1DKpEsaVUFy1mS7GcOvy7fzCNkHQI/Moc4e&#10;uwXoLBuQDrspu7X3riyMRu/cVv43594jRFbS9c5VKZV5qTIBVbWRG/uOpIYaz9JE5UvoP6OawbSa&#10;HpXw2sfEujNiYBJhZmG7uFM4uFDwUKq9YVQo8+ml794eBgS0GNUw2Rm2H2fEMIzEewmjs5sMh34V&#10;BGG4uT0AwTzWTB5r5Kw6UNA9CewxTcPV2zvRXblR1RUsobGPCioiKcTOMHWmEw5cs3FgjVE2Hgcz&#10;GH9N3LG80NSDe1Z9I18urojRbcs7mJYT1W0Bkj5r+sbWe0o1njnFyzARa15bvmF1hMZp15zfTY/l&#10;YLVexqPfAAAA//8DAFBLAwQUAAYACAAAACEAcTGgZt4AAAAIAQAADwAAAGRycy9kb3ducmV2Lnht&#10;bEyPwU7DMBBE70j8g7VI3FqnKUppiFNVBcSlQmqpenbjJYmw11HsJuHvWU5w3JnR7JtiMzkrBuxD&#10;60nBYp6AQKq8aalWcPp4nT2CCFGT0dYTKvjGAJvy9qbQufEjHXA4xlpwCYVcK2hi7HIpQ9Wg02Hu&#10;OyT2Pn3vdOSzr6Xp9cjlzso0STLpdEv8odEd7hqsvo5Xp+D9uY3jqh/Wh7f9eet3aWLr/YtS93fT&#10;9glExCn+heEXn9GhZKaLv5IJwiqYZRxUkD7wIrbX2XIB4sJCulyBLAv5f0D5AwAA//8DAFBLAQIt&#10;ABQABgAIAAAAIQC2gziS/gAAAOEBAAATAAAAAAAAAAAAAAAAAAAAAABbQ29udGVudF9UeXBlc10u&#10;eG1sUEsBAi0AFAAGAAgAAAAhADj9If/WAAAAlAEAAAsAAAAAAAAAAAAAAAAALwEAAF9yZWxzLy5y&#10;ZWxzUEsBAi0AFAAGAAgAAAAhAIfbdaPSAgAA1AUAAA4AAAAAAAAAAAAAAAAALgIAAGRycy9lMm9E&#10;b2MueG1sUEsBAi0AFAAGAAgAAAAhAHExoGbeAAAACAEAAA8AAAAAAAAAAAAAAAAALAUAAGRycy9k&#10;b3ducmV2LnhtbFBLBQYAAAAABAAEAPMAAAA3BgAAAAA=&#10;" fillcolor="white [3212]" strokecolor="black [3213]" strokeweight="1pt"/>
            </w:pict>
          </mc:Fallback>
        </mc:AlternateContent>
      </w:r>
    </w:p>
    <w:p w:rsidR="00501E23" w:rsidRDefault="00501E23"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8048" behindDoc="0" locked="0" layoutInCell="1" allowOverlap="1" wp14:anchorId="12C29B19" wp14:editId="4EC4B6C4">
                <wp:simplePos x="0" y="0"/>
                <wp:positionH relativeFrom="margin">
                  <wp:align>right</wp:align>
                </wp:positionH>
                <wp:positionV relativeFrom="paragraph">
                  <wp:posOffset>155575</wp:posOffset>
                </wp:positionV>
                <wp:extent cx="6090920" cy="963038"/>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090920" cy="963038"/>
                        </a:xfrm>
                        <a:prstGeom prst="rect">
                          <a:avLst/>
                        </a:prstGeom>
                        <a:noFill/>
                        <a:ln w="6350">
                          <a:noFill/>
                        </a:ln>
                      </wps:spPr>
                      <wps:txbx>
                        <w:txbxContent>
                          <w:p w:rsidR="009E1D41" w:rsidRPr="00091CFD" w:rsidRDefault="009E1D41" w:rsidP="00421DB2">
                            <w:pPr>
                              <w:spacing w:line="400" w:lineRule="exact"/>
                              <w:rPr>
                                <w:rFonts w:ascii="Meiryo UI" w:eastAsia="Meiryo UI" w:hAnsi="Meiryo UI"/>
                                <w:sz w:val="24"/>
                              </w:rPr>
                            </w:pPr>
                            <w:r>
                              <w:rPr>
                                <w:rFonts w:ascii="Meiryo UI" w:eastAsia="Meiryo UI" w:hAnsi="Meiryo UI" w:hint="eastAsia"/>
                                <w:sz w:val="24"/>
                              </w:rPr>
                              <w:t xml:space="preserve">　</w:t>
                            </w:r>
                            <w:r w:rsidRPr="00091CFD">
                              <w:rPr>
                                <w:rFonts w:ascii="Meiryo UI" w:eastAsia="Meiryo UI" w:hAnsi="Meiryo UI" w:hint="eastAsia"/>
                                <w:sz w:val="24"/>
                              </w:rPr>
                              <w:t xml:space="preserve">免税軽油の引取り等に係る報告書を提出しない場合又は虚偽の記載をした報告書を提出した場合　　　　　　　　　　　　　　　　　　</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1年以下の懲役</w:t>
                            </w:r>
                            <w:r w:rsidRPr="00091CFD">
                              <w:rPr>
                                <w:rFonts w:ascii="Meiryo UI" w:eastAsia="Meiryo UI" w:hAnsi="Meiryo UI" w:hint="eastAsia"/>
                                <w:sz w:val="24"/>
                              </w:rPr>
                              <w:t xml:space="preserve">又は </w:t>
                            </w:r>
                            <w:r w:rsidRPr="00E6237B">
                              <w:rPr>
                                <w:rFonts w:ascii="Meiryo UI" w:eastAsia="Meiryo UI" w:hAnsi="Meiryo UI" w:hint="eastAsia"/>
                                <w:sz w:val="24"/>
                                <w:u w:val="single"/>
                              </w:rPr>
                              <w:t>50万円以下の罰金</w:t>
                            </w:r>
                            <w:r w:rsidRPr="00066FD9">
                              <w:rPr>
                                <w:rFonts w:ascii="Meiryo UI" w:eastAsia="Meiryo UI" w:hAnsi="Meiryo UI" w:hint="eastAsia"/>
                                <w:sz w:val="22"/>
                                <w:highlight w:val="yellow"/>
                              </w:rPr>
                              <w:t>（地方税法第百四十四条の二十八）</w:t>
                            </w:r>
                          </w:p>
                          <w:p w:rsidR="009E1D41" w:rsidRDefault="009E1D41" w:rsidP="00501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9B19" id="テキスト ボックス 280" o:spid="_x0000_s1174" type="#_x0000_t202" style="position:absolute;left:0;text-align:left;margin-left:428.4pt;margin-top:12.25pt;width:479.6pt;height:75.8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bKUgIAAG8EAAAOAAAAZHJzL2Uyb0RvYy54bWysVM2O2jAQvlfqO1i+l4SfpRARVnRXVJXQ&#10;7kpstWfjOCRS4nFtQ0KPIK36EH2Fquc+T16kYwdYtO2p6sUZz4zn5/tmMrmuy4JshTY5yJh2OyEl&#10;QnJIcrmO6efH+bsRJcYymbACpIjpThh6PX37ZlKpSPQggyIRmmAQaaJKxTSzVkVBYHgmSmY6oIRE&#10;Ywq6ZBaveh0kmlUYvSyCXhgOgwp0ojRwYQxqb1sjnfr4aSq4vU9TIywpYoq1WX9qf67cGUwnLFpr&#10;prKcH8tg/1BFyXKJSc+hbpllZKPzP0KVOddgILUdDmUAaZpz4XvAbrrhq26WGVPC94LgGHWGyfy/&#10;sPxu+6BJnsS0N0J8JCuRpObw3Ox/NPtfzeEbaQ7fm8Oh2f/EO3FOCFmlTIQvlwrf2voD1Ej9SW9Q&#10;6ZCoU126L/ZI0I7Bd2fARW0JR+UwHIfjHpo42sbDftgfuTDBy2uljf0ooCROiKlGQj3ObLswtnU9&#10;ubhkEuZ5UXhSC0kqzNC/Cv2DswWDFxJzuB7aWp1k61XtYeiG5w5XkOywQQ3t1BjF5zlWsWDGPjCN&#10;Y4KF4+jbezzSAjAbHCVKMtBf/6Z3/sgeWimpcOxiar5smBaUFJ8k8jruDgYY1vrL4Oq9A0dfWlaX&#10;FrkpbwAnu4tLprgXnb8tTmKqoXzCDZm5rGhikmPumNqTeGPbZcAN42I28044mYrZhVwq7kI7XB3G&#10;j/UT0+pIhEUK7+A0oCx6xUfr2zIy21hIc0+WQ7pF9UgATrWn+7iBbm0u797r5T8x/Q0AAP//AwBQ&#10;SwMEFAAGAAgAAAAhAEKQJQjfAAAABwEAAA8AAABkcnMvZG93bnJldi54bWxMj8FOwzAQRO9I/IO1&#10;SNyog0VKG+JUVaQKCcGhpRdum3ibRMR2iN028PUsp3IczWjmTb6abC9ONIbOOw33swQEudqbzjUa&#10;9u+buwWIENEZ7L0jDd8UYFVcX+WYGX92WzrtYiO4xIUMNbQxDpmUoW7JYpj5gRx7Bz9ajCzHRpoR&#10;z1xue6mSZC4tdo4XWhyobKn+3B2thpdy84bbStnFT18+vx7Ww9f+I9X69mZaP4GINMVLGP7wGR0K&#10;Zqr80Zkgeg18JGpQDykIdpfpUoGoOPY4VyCLXP7nL34BAAD//wMAUEsBAi0AFAAGAAgAAAAhALaD&#10;OJL+AAAA4QEAABMAAAAAAAAAAAAAAAAAAAAAAFtDb250ZW50X1R5cGVzXS54bWxQSwECLQAUAAYA&#10;CAAAACEAOP0h/9YAAACUAQAACwAAAAAAAAAAAAAAAAAvAQAAX3JlbHMvLnJlbHNQSwECLQAUAAYA&#10;CAAAACEAzswGylICAABvBAAADgAAAAAAAAAAAAAAAAAuAgAAZHJzL2Uyb0RvYy54bWxQSwECLQAU&#10;AAYACAAAACEAQpAlCN8AAAAHAQAADwAAAAAAAAAAAAAAAACsBAAAZHJzL2Rvd25yZXYueG1sUEsF&#10;BgAAAAAEAAQA8wAAALgFAAAAAA==&#10;" filled="f" stroked="f" strokeweight=".5pt">
                <v:textbox>
                  <w:txbxContent>
                    <w:p w:rsidR="009E1D41" w:rsidRPr="00091CFD" w:rsidRDefault="009E1D41" w:rsidP="00421DB2">
                      <w:pPr>
                        <w:spacing w:line="400" w:lineRule="exact"/>
                        <w:rPr>
                          <w:rFonts w:ascii="Meiryo UI" w:eastAsia="Meiryo UI" w:hAnsi="Meiryo UI"/>
                          <w:sz w:val="24"/>
                        </w:rPr>
                      </w:pPr>
                      <w:r>
                        <w:rPr>
                          <w:rFonts w:ascii="Meiryo UI" w:eastAsia="Meiryo UI" w:hAnsi="Meiryo UI" w:hint="eastAsia"/>
                          <w:sz w:val="24"/>
                        </w:rPr>
                        <w:t xml:space="preserve">　</w:t>
                      </w:r>
                      <w:r w:rsidRPr="00091CFD">
                        <w:rPr>
                          <w:rFonts w:ascii="Meiryo UI" w:eastAsia="Meiryo UI" w:hAnsi="Meiryo UI" w:hint="eastAsia"/>
                          <w:sz w:val="24"/>
                        </w:rPr>
                        <w:t xml:space="preserve">免税軽油の引取り等に係る報告書を提出しない場合又は虚偽の記載をした報告書を提出した場合　　　　　　　　　　　　　　　　　　</w:t>
                      </w:r>
                    </w:p>
                    <w:p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1年以下の懲役</w:t>
                      </w:r>
                      <w:r w:rsidRPr="00091CFD">
                        <w:rPr>
                          <w:rFonts w:ascii="Meiryo UI" w:eastAsia="Meiryo UI" w:hAnsi="Meiryo UI" w:hint="eastAsia"/>
                          <w:sz w:val="24"/>
                        </w:rPr>
                        <w:t xml:space="preserve">又は </w:t>
                      </w:r>
                      <w:r w:rsidRPr="00E6237B">
                        <w:rPr>
                          <w:rFonts w:ascii="Meiryo UI" w:eastAsia="Meiryo UI" w:hAnsi="Meiryo UI" w:hint="eastAsia"/>
                          <w:sz w:val="24"/>
                          <w:u w:val="single"/>
                        </w:rPr>
                        <w:t>50万円以下の罰金</w:t>
                      </w:r>
                      <w:r w:rsidRPr="00066FD9">
                        <w:rPr>
                          <w:rFonts w:ascii="Meiryo UI" w:eastAsia="Meiryo UI" w:hAnsi="Meiryo UI" w:hint="eastAsia"/>
                          <w:sz w:val="22"/>
                          <w:highlight w:val="yellow"/>
                        </w:rPr>
                        <w:t>（地方税法第百四十四条の二十八）</w:t>
                      </w:r>
                    </w:p>
                    <w:p w:rsidR="009E1D41" w:rsidRDefault="009E1D41" w:rsidP="00501E23"/>
                  </w:txbxContent>
                </v:textbox>
                <w10:wrap anchorx="margin"/>
              </v:shape>
            </w:pict>
          </mc:Fallback>
        </mc:AlternateContent>
      </w: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rPr>
      </w:pP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r>
        <w:rPr>
          <w:rFonts w:ascii="HGS創英ﾌﾟﾚｾﾞﾝｽEB" w:eastAsia="HGS創英ﾌﾟﾚｾﾞﾝｽEB"/>
          <w:noProof/>
        </w:rPr>
        <mc:AlternateContent>
          <mc:Choice Requires="wpg">
            <w:drawing>
              <wp:anchor distT="0" distB="0" distL="114300" distR="114300" simplePos="0" relativeHeight="251780096" behindDoc="0" locked="0" layoutInCell="1" allowOverlap="1" wp14:anchorId="6BA46F3E" wp14:editId="1E4C88E6">
                <wp:simplePos x="0" y="0"/>
                <wp:positionH relativeFrom="column">
                  <wp:posOffset>-5715</wp:posOffset>
                </wp:positionH>
                <wp:positionV relativeFrom="paragraph">
                  <wp:posOffset>207273</wp:posOffset>
                </wp:positionV>
                <wp:extent cx="6134735" cy="1261111"/>
                <wp:effectExtent l="0" t="0" r="0" b="0"/>
                <wp:wrapNone/>
                <wp:docPr id="162" name="グループ化 162"/>
                <wp:cNvGraphicFramePr/>
                <a:graphic xmlns:a="http://schemas.openxmlformats.org/drawingml/2006/main">
                  <a:graphicData uri="http://schemas.microsoft.com/office/word/2010/wordprocessingGroup">
                    <wpg:wgp>
                      <wpg:cNvGrpSpPr/>
                      <wpg:grpSpPr>
                        <a:xfrm>
                          <a:off x="0" y="0"/>
                          <a:ext cx="6134735" cy="1261111"/>
                          <a:chOff x="0" y="-9527"/>
                          <a:chExt cx="6134735" cy="1261256"/>
                        </a:xfrm>
                      </wpg:grpSpPr>
                      <wpg:grpSp>
                        <wpg:cNvPr id="156" name="グループ化 156"/>
                        <wpg:cNvGrpSpPr/>
                        <wpg:grpSpPr>
                          <a:xfrm>
                            <a:off x="0" y="172529"/>
                            <a:ext cx="6134735" cy="1079200"/>
                            <a:chOff x="0" y="0"/>
                            <a:chExt cx="6134735" cy="1079200"/>
                          </a:xfrm>
                        </wpg:grpSpPr>
                        <wps:wsp>
                          <wps:cNvPr id="81" name="四角形: 角を丸くする 81"/>
                          <wps:cNvSpPr/>
                          <wps:spPr>
                            <a:xfrm>
                              <a:off x="17253" y="0"/>
                              <a:ext cx="6096000" cy="99060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121"/>
                          <wps:cNvSpPr txBox="1">
                            <a:spLocks noChangeArrowheads="1"/>
                          </wps:cNvSpPr>
                          <wps:spPr bwMode="auto">
                            <a:xfrm>
                              <a:off x="0" y="155275"/>
                              <a:ext cx="613473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501E23">
                                <w:pPr>
                                  <w:spacing w:line="400" w:lineRule="exact"/>
                                  <w:ind w:firstLineChars="100" w:firstLine="240"/>
                                  <w:rPr>
                                    <w:rFonts w:ascii="Meiryo UI" w:eastAsia="Meiryo UI" w:hAnsi="Meiryo UI"/>
                                    <w:sz w:val="24"/>
                                    <w:szCs w:val="24"/>
                                  </w:rPr>
                                </w:pPr>
                                <w:r w:rsidRPr="00091CFD">
                                  <w:rPr>
                                    <w:rFonts w:ascii="Meiryo UI" w:eastAsia="Meiryo UI" w:hAnsi="Meiryo UI" w:hint="eastAsia"/>
                                    <w:sz w:val="24"/>
                                    <w:szCs w:val="24"/>
                                  </w:rPr>
                                  <w:t>地方税に関する法令の規定に違反したときや、税を滞納したとき</w:t>
                                </w:r>
                                <w:r>
                                  <w:rPr>
                                    <w:rFonts w:ascii="Meiryo UI" w:eastAsia="Meiryo UI" w:hAnsi="Meiryo UI" w:hint="eastAsia"/>
                                    <w:sz w:val="24"/>
                                    <w:szCs w:val="24"/>
                                  </w:rPr>
                                  <w:t>等</w:t>
                                </w:r>
                                <w:r w:rsidRPr="00091CFD">
                                  <w:rPr>
                                    <w:rFonts w:ascii="Meiryo UI" w:eastAsia="Meiryo UI" w:hAnsi="Meiryo UI" w:hint="eastAsia"/>
                                    <w:sz w:val="24"/>
                                    <w:szCs w:val="24"/>
                                  </w:rPr>
                                  <w:t>、軽油引取税の保全のために府が必要と認めたときは、交付した免税軽油使用者証と免税証の返納を命ずる場合があります。</w:t>
                                </w:r>
                              </w:p>
                              <w:p w:rsidR="009E1D41" w:rsidRPr="00091CFD" w:rsidRDefault="009E1D41" w:rsidP="00501E23">
                                <w:pPr>
                                  <w:spacing w:line="400" w:lineRule="exact"/>
                                  <w:ind w:firstLineChars="2400" w:firstLine="5280"/>
                                  <w:rPr>
                                    <w:rFonts w:ascii="Meiryo UI" w:eastAsia="Meiryo UI" w:hAnsi="Meiryo UI"/>
                                    <w:sz w:val="24"/>
                                    <w:szCs w:val="24"/>
                                  </w:rPr>
                                </w:pPr>
                                <w:r w:rsidRPr="00066FD9">
                                  <w:rPr>
                                    <w:rFonts w:ascii="Meiryo UI" w:eastAsia="Meiryo UI" w:hAnsi="Meiryo UI" w:hint="eastAsia"/>
                                    <w:sz w:val="22"/>
                                    <w:szCs w:val="24"/>
                                    <w:highlight w:val="yellow"/>
                                  </w:rPr>
                                  <w:t>（地方税法第百四十四条の二十一第四項）</w:t>
                                </w:r>
                              </w:p>
                            </w:txbxContent>
                          </wps:txbx>
                          <wps:bodyPr rot="0" vert="horz" wrap="square" lIns="74295" tIns="8890" rIns="74295" bIns="8890" anchor="t" anchorCtr="0" upright="1">
                            <a:noAutofit/>
                          </wps:bodyPr>
                        </wps:wsp>
                      </wpg:grpSp>
                      <wpg:grpSp>
                        <wpg:cNvPr id="159" name="グループ化 159"/>
                        <wpg:cNvGrpSpPr/>
                        <wpg:grpSpPr>
                          <a:xfrm>
                            <a:off x="60385" y="-9527"/>
                            <a:ext cx="3330515" cy="523875"/>
                            <a:chOff x="0" y="-9527"/>
                            <a:chExt cx="3330515" cy="523875"/>
                          </a:xfrm>
                        </wpg:grpSpPr>
                        <wps:wsp>
                          <wps:cNvPr id="138" name="矢印: 五方向 138"/>
                          <wps:cNvSpPr/>
                          <wps:spPr>
                            <a:xfrm>
                              <a:off x="8626" y="8627"/>
                              <a:ext cx="3312364" cy="314325"/>
                            </a:xfrm>
                            <a:prstGeom prst="homePlate">
                              <a:avLst/>
                            </a:prstGeom>
                            <a:solidFill>
                              <a:sysClr val="window" lastClr="FFFFFF"/>
                            </a:solidFill>
                            <a:ln w="25400" cap="flat" cmpd="sng" algn="ctr">
                              <a:solidFill>
                                <a:srgbClr val="4F81BD">
                                  <a:shade val="50000"/>
                                </a:srgbClr>
                              </a:solidFill>
                              <a:prstDash val="solid"/>
                            </a:ln>
                            <a:effectLst/>
                          </wps:spPr>
                          <wps:txb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137"/>
                          <wps:cNvSpPr txBox="1"/>
                          <wps:spPr>
                            <a:xfrm>
                              <a:off x="0" y="-9527"/>
                              <a:ext cx="3330515" cy="523875"/>
                            </a:xfrm>
                            <a:prstGeom prst="rect">
                              <a:avLst/>
                            </a:prstGeom>
                            <a:noFill/>
                            <a:ln w="6350">
                              <a:noFill/>
                            </a:ln>
                          </wps:spPr>
                          <wps:txbx>
                            <w:txbxContent>
                              <w:p w:rsidR="009E1D41" w:rsidRPr="00091CFD" w:rsidRDefault="009E1D41" w:rsidP="00501E23">
                                <w:pPr>
                                  <w:spacing w:line="400" w:lineRule="exact"/>
                                  <w:rPr>
                                    <w:rFonts w:ascii="Meiryo UI" w:eastAsia="Meiryo UI" w:hAnsi="Meiryo UI"/>
                                    <w:sz w:val="28"/>
                                  </w:rPr>
                                </w:pPr>
                                <w:r w:rsidRPr="00091CFD">
                                  <w:rPr>
                                    <w:rFonts w:ascii="Meiryo UI" w:eastAsia="Meiryo UI" w:hAnsi="Meiryo UI" w:hint="eastAsia"/>
                                    <w:sz w:val="28"/>
                                  </w:rPr>
                                  <w:t>免税軽油使用者証・免税証の返納命令</w:t>
                                </w:r>
                              </w:p>
                              <w:p w:rsidR="009E1D41" w:rsidRPr="000A6937" w:rsidRDefault="009E1D41" w:rsidP="00501E23">
                                <w:pPr>
                                  <w:spacing w:line="400" w:lineRule="exact"/>
                                  <w:rPr>
                                    <w:rFonts w:ascii="Meiryo UI" w:eastAsia="Meiryo UI" w:hAnsi="Meiryo UI"/>
                                    <w:sz w:val="24"/>
                                  </w:rPr>
                                </w:pPr>
                              </w:p>
                              <w:p w:rsidR="009E1D41" w:rsidRPr="009D33C4" w:rsidRDefault="009E1D41" w:rsidP="00501E23">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BA46F3E" id="グループ化 162" o:spid="_x0000_s1175" style="position:absolute;left:0;text-align:left;margin-left:-.45pt;margin-top:16.3pt;width:483.05pt;height:99.3pt;z-index:251780096;mso-height-relative:margin" coordorigin=",-95" coordsize="61347,1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m7xwUAABcTAAAOAAAAZHJzL2Uyb0RvYy54bWzsWFtv3EQYfUfiP4z8vlnf17ayqZLdbIUU&#10;2ogW9Xniy9rC9pgZJ7sB8dCshJAAARUqQkVC6gsPCNHHFsGvcQP8DL6Zsb132iYCpIo8bDye23e+&#10;+c6Zs7t7Y5ql6CykLCF5X9F2VAWFuU+CJB/3lXfvjjqOgliJ8wCnJA/7ynnIlBt7b76xOym8UCcx&#10;SYOQIlgkZ96k6CtxWRZet8v8OMww2yFFmENnRGiGS2jScTegeAKrZ2lXV1W7OyE0KCjxQ8bg7VB2&#10;Knti/SgK/fJ2FLGwRGlfgdhK8UnF5wn/7O7tYm9McREnfh0GvkIUGU5y2LRdaohLjE5psrZUlviU&#10;MBKVOz7JuiSKEj8UGACNpq6guUnJaSGwjL3JuGjTBKldydOVl/VvnR1TlARwdrauoBxncEjVxZNq&#10;9mM1+7WafXP52UPEuyBRk2LswfibtLhTHNP6xVi2OPZpRDP+H1ChqUjxeZvicFoiH17ammH2DEtB&#10;PvRpuq3BnzwEP4aTms/ruJbea3oOt83WLZuP6Tabd3mMbUhto429wQrTtmGVK14Jq9bTLd2VQW8G&#10;rPZcqNoG1hLg9u1msPOZW8ECg9i8SNj1iuROjItQ1B7jh14nztGavF0+evTnDw8uf3vsIfhfXTx4&#10;/vRpdf+L6v631cWnCMaJ+hBz22phHoPC2VAqPHGGgjaUi+raKiRMlIvrqtBYOm/sFZSVN0OSIf7Q&#10;V4AxefAO0F6wEZ8dsVLWRzOO785ImgSjJE1F45wNUorOMCgECEtAJgpKMSvhZV8Zib96y6VpaY4m&#10;vIJ7IjoM0hWluIRAswLIxPKxgnA6Bk30SypiWZrN1ja9CwWzsDGA5rhl7EtTOZAhZrGMWHTVw9Kc&#10;4wmF6tW4J0WTc/50QoJzOEhKpAyywh8lsNoRoD3GFHQPEg1aXt6GjyglgI/UTwqKCf1g03s+HioN&#10;ehU0AR0F7O+fYhoClrdyqEFXM00uvKJhWj0dGnSx52SxJz/NBgQOAsoMohOPfHyZNo8RJdk9kPx9&#10;vit04dyHvWWW68aglPoOl4Yf7u+LYSC2BS6P8juFzxfneeJ5vDu9h2lRl04JJ3CLNHWPvZXikWP5&#10;zJzsn5YkSkRlzfMKMsQbwEEuN/8CGd1WsHnxoAMyRZq+SjxUTqGjAc2KI+K/x1BOBjHOx+E+pWQS&#10;hziAkxIzBQTgO+eshMEpi04mb5MAbgYMwEX2Nmq9ZoFmW7waoQw3SbarG64uBrQits7gF5A3J5y5&#10;Yg9Z8O0LWLOmwLSE+m+iENfwh67qHjqHjtkxdfuwY6rDYWd/NDA79kjrWUNjOBgMtY84NM304iQI&#10;wpxv01gCzXw5Na3NibzMW1MgSNrqDR2ftIKzTV+6y2GIGw4yugJJ0031QHc7I9vpdcyRaXXcnup0&#10;VM09ANk0XXM4WoZ0lOTh9SFx4YPb2RKFsB3bdgnLkhJMX5pkfcVpdQ57vA4P80AcbYmTVD4vpIKH&#10;P08FHDekRBy0qFp5t3DmldOTqfQ0akuHFe17kWz1TN0FlyJly3HcVrXqDqlasqPRINBv+dgo0GlB&#10;k3EMQiUV5yV0Y+5fpGURVmbdvbjNLbzm1CxhP17Rvdiq4QBYuH4XXFdDYMMwVEurHZulG07D8Jcx&#10;bFsmt+yf423k5h+3MJoBX0mkz/3j+8eXnz/x0PNfvv794bPLL79CvBPqjxdRLYJ1a4txcWwdnCQk&#10;Dh5qtzrPm6Ybtimti6GZxouELyZZeAwegruutduHWxz+epluay5iwUFskxYukpzBumVezbos6pc5&#10;crSDoRSCGAehNCXWoneRwwVtl4K/ho9Z4Hf9xeR/b/OaeRvN6DUsrWYfVxc/VRfPqtknqJp9V81m&#10;1cXP0Aa2Cs4tsHXudv6etyDnr6R2rWBdz65w3tmGpQrCrPqW7ZeY0WjSyiX2Ohn4tcvzv7Tv82tJ&#10;mHrx64tQsPqXIv7zzmJbjJr/nrX3FwAAAP//AwBQSwMEFAAGAAgAAAAhAA4xYsHfAAAACAEAAA8A&#10;AABkcnMvZG93bnJldi54bWxMj09Lw0AUxO+C32F5grd284cGG7MppainItgK4u01+5qEZt+G7DZJ&#10;v73rSY/DDDO/KTaz6cRIg2stK4iXEQjiyuqWawWfx9fFEwjnkTV2lknBjRxsyvu7AnNtJ/6g8eBr&#10;EUrY5aig8b7PpXRVQwbd0vbEwTvbwaAPcqilHnAK5aaTSRRl0mDLYaHBnnYNVZfD1Sh4m3DapvHL&#10;uL+cd7fv4+r9ax+TUo8P8/YZhKfZ/4XhFz+gQxmYTvbK2olOwWIdggrSJAMR7HW2SkCcFCRpnIAs&#10;C/n/QPkDAAD//wMAUEsBAi0AFAAGAAgAAAAhALaDOJL+AAAA4QEAABMAAAAAAAAAAAAAAAAAAAAA&#10;AFtDb250ZW50X1R5cGVzXS54bWxQSwECLQAUAAYACAAAACEAOP0h/9YAAACUAQAACwAAAAAAAAAA&#10;AAAAAAAvAQAAX3JlbHMvLnJlbHNQSwECLQAUAAYACAAAACEAQ4xJu8cFAAAXEwAADgAAAAAAAAAA&#10;AAAAAAAuAgAAZHJzL2Uyb0RvYy54bWxQSwECLQAUAAYACAAAACEADjFiwd8AAAAIAQAADwAAAAAA&#10;AAAAAAAAAAAhCAAAZHJzL2Rvd25yZXYueG1sUEsFBgAAAAAEAAQA8wAAAC0JAAAAAA==&#10;">
                <v:group id="グループ化 156" o:spid="_x0000_s1176" style="position:absolute;top:1725;width:61347;height:10792" coordsize="61347,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oundrect id="四角形: 角を丸くする 81" o:spid="_x0000_s1177" style="position:absolute;left:172;width:6096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BdwgAAANsAAAAPAAAAZHJzL2Rvd25yZXYueG1sRI9Pi8Iw&#10;FMTvwn6H8Ba8iKbdg5RqFNlFEOnFPxdvj+bZBJuX0kTtfnuzsOBxmJnfMMv14FrxoD5YzwryWQaC&#10;uPbacqPgfNpOCxAhImtsPZOCXwqwXn2Mllhq/+QDPY6xEQnCoUQFJsaulDLUhhyGme+Ik3f1vcOY&#10;ZN9I3eMzwV0rv7JsLh1aTgsGO/o2VN+Od6fgYi7hx1aTfY12vw05VUWbV0qNP4fNAkSkIb7D/+2d&#10;VlDk8Pcl/QC5egEAAP//AwBQSwECLQAUAAYACAAAACEA2+H2y+4AAACFAQAAEwAAAAAAAAAAAAAA&#10;AAAAAAAAW0NvbnRlbnRfVHlwZXNdLnhtbFBLAQItABQABgAIAAAAIQBa9CxbvwAAABUBAAALAAAA&#10;AAAAAAAAAAAAAB8BAABfcmVscy8ucmVsc1BLAQItABQABgAIAAAAIQD9whBdwgAAANsAAAAPAAAA&#10;AAAAAAAAAAAAAAcCAABkcnMvZG93bnJldi54bWxQSwUGAAAAAAMAAwC3AAAA9gIAAAAA&#10;" fillcolor="window" strokecolor="windowText" strokeweight="1pt"/>
                  <v:shape id="Text Box 121" o:spid="_x0000_s1178" type="#_x0000_t202" style="position:absolute;top:1552;width:61347;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1+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5BO5fwg+Qy18AAAD//wMAUEsBAi0AFAAGAAgAAAAhANvh9svuAAAAhQEAABMAAAAAAAAA&#10;AAAAAAAAAAAAAFtDb250ZW50X1R5cGVzXS54bWxQSwECLQAUAAYACAAAACEAWvQsW78AAAAVAQAA&#10;CwAAAAAAAAAAAAAAAAAfAQAAX3JlbHMvLnJlbHNQSwECLQAUAAYACAAAACEAZHgtfsYAAADbAAAA&#10;DwAAAAAAAAAAAAAAAAAHAgAAZHJzL2Rvd25yZXYueG1sUEsFBgAAAAADAAMAtwAAAPoCAAAAAA==&#10;" filled="f" stroked="f">
                    <v:textbox inset="5.85pt,.7pt,5.85pt,.7pt">
                      <w:txbxContent>
                        <w:p w:rsidR="009E1D41" w:rsidRDefault="009E1D41" w:rsidP="00501E23">
                          <w:pPr>
                            <w:spacing w:line="400" w:lineRule="exact"/>
                            <w:ind w:firstLineChars="100" w:firstLine="240"/>
                            <w:rPr>
                              <w:rFonts w:ascii="Meiryo UI" w:eastAsia="Meiryo UI" w:hAnsi="Meiryo UI"/>
                              <w:sz w:val="24"/>
                              <w:szCs w:val="24"/>
                            </w:rPr>
                          </w:pPr>
                          <w:r w:rsidRPr="00091CFD">
                            <w:rPr>
                              <w:rFonts w:ascii="Meiryo UI" w:eastAsia="Meiryo UI" w:hAnsi="Meiryo UI" w:hint="eastAsia"/>
                              <w:sz w:val="24"/>
                              <w:szCs w:val="24"/>
                            </w:rPr>
                            <w:t>地方税に関する法令の規定に違反したときや、税を滞納したとき</w:t>
                          </w:r>
                          <w:r>
                            <w:rPr>
                              <w:rFonts w:ascii="Meiryo UI" w:eastAsia="Meiryo UI" w:hAnsi="Meiryo UI" w:hint="eastAsia"/>
                              <w:sz w:val="24"/>
                              <w:szCs w:val="24"/>
                            </w:rPr>
                            <w:t>等</w:t>
                          </w:r>
                          <w:r w:rsidRPr="00091CFD">
                            <w:rPr>
                              <w:rFonts w:ascii="Meiryo UI" w:eastAsia="Meiryo UI" w:hAnsi="Meiryo UI" w:hint="eastAsia"/>
                              <w:sz w:val="24"/>
                              <w:szCs w:val="24"/>
                            </w:rPr>
                            <w:t>、軽油引取税の保全のために府が必要と認めたときは、交付した免税軽油使用者証と免税証の返納を命ずる場合があります。</w:t>
                          </w:r>
                        </w:p>
                        <w:p w:rsidR="009E1D41" w:rsidRPr="00091CFD" w:rsidRDefault="009E1D41" w:rsidP="00501E23">
                          <w:pPr>
                            <w:spacing w:line="400" w:lineRule="exact"/>
                            <w:ind w:firstLineChars="2400" w:firstLine="5280"/>
                            <w:rPr>
                              <w:rFonts w:ascii="Meiryo UI" w:eastAsia="Meiryo UI" w:hAnsi="Meiryo UI"/>
                              <w:sz w:val="24"/>
                              <w:szCs w:val="24"/>
                            </w:rPr>
                          </w:pPr>
                          <w:r w:rsidRPr="00066FD9">
                            <w:rPr>
                              <w:rFonts w:ascii="Meiryo UI" w:eastAsia="Meiryo UI" w:hAnsi="Meiryo UI" w:hint="eastAsia"/>
                              <w:sz w:val="22"/>
                              <w:szCs w:val="24"/>
                              <w:highlight w:val="yellow"/>
                            </w:rPr>
                            <w:t>（地方税法第百四十四条の二十一第四項）</w:t>
                          </w:r>
                        </w:p>
                      </w:txbxContent>
                    </v:textbox>
                  </v:shape>
                </v:group>
                <v:group id="グループ化 159" o:spid="_x0000_s1179" style="position:absolute;left:603;top:-95;width:33306;height:5238" coordorigin=",-95" coordsize="33305,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矢印: 五方向 138" o:spid="_x0000_s1180" type="#_x0000_t15" style="position:absolute;left:86;top:86;width:3312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e6xAAAANwAAAAPAAAAZHJzL2Rvd25yZXYueG1sRI9PT8Mw&#10;DMXvSHyHyEjcWMqKEOqWTRMC0StljKtpvLZa41RJ6J9vjw9I3Gy95/d+3u5n16uRQuw8G7hfZaCI&#10;a287bgwcP17vnkDFhGyx90wGFoqw311fbbGwfuJ3GqvUKAnhWKCBNqWh0DrWLTmMKz8Qi3b2wWGS&#10;NTTaBpwk3PV6nWWP2mHH0tDiQM8t1ZfqxxlYn8JSPZTfS3nIv6Zz/padPscXY25v5sMGVKI5/Zv/&#10;rksr+LnQyjMygd79AgAA//8DAFBLAQItABQABgAIAAAAIQDb4fbL7gAAAIUBAAATAAAAAAAAAAAA&#10;AAAAAAAAAABbQ29udGVudF9UeXBlc10ueG1sUEsBAi0AFAAGAAgAAAAhAFr0LFu/AAAAFQEAAAsA&#10;AAAAAAAAAAAAAAAAHwEAAF9yZWxzLy5yZWxzUEsBAi0AFAAGAAgAAAAhANyiF7rEAAAA3AAAAA8A&#10;AAAAAAAAAAAAAAAABwIAAGRycy9kb3ducmV2LnhtbFBLBQYAAAAAAwADALcAAAD4AgAAAAA=&#10;" adj="20575" fillcolor="window" strokecolor="#385d8a" strokeweight="2pt">
                    <v:textbox>
                      <w:txbxContent>
                        <w:p w:rsidR="009E1D41" w:rsidRDefault="009E1D41" w:rsidP="00501E23">
                          <w:pPr>
                            <w:jc w:val="center"/>
                          </w:pPr>
                        </w:p>
                        <w:p w:rsidR="009E1D41" w:rsidRDefault="009E1D41" w:rsidP="00501E23">
                          <w:pPr>
                            <w:jc w:val="center"/>
                          </w:pPr>
                        </w:p>
                        <w:p w:rsidR="009E1D41" w:rsidRDefault="009E1D41" w:rsidP="00501E23">
                          <w:pPr>
                            <w:jc w:val="center"/>
                          </w:pPr>
                        </w:p>
                        <w:p w:rsidR="009E1D41" w:rsidRDefault="009E1D41" w:rsidP="00501E23">
                          <w:pPr>
                            <w:jc w:val="center"/>
                          </w:pPr>
                        </w:p>
                      </w:txbxContent>
                    </v:textbox>
                  </v:shape>
                  <v:shape id="テキスト ボックス 137" o:spid="_x0000_s1181" type="#_x0000_t202" style="position:absolute;top:-95;width:33305;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9E1D41" w:rsidRPr="00091CFD" w:rsidRDefault="009E1D41" w:rsidP="00501E23">
                          <w:pPr>
                            <w:spacing w:line="400" w:lineRule="exact"/>
                            <w:rPr>
                              <w:rFonts w:ascii="Meiryo UI" w:eastAsia="Meiryo UI" w:hAnsi="Meiryo UI"/>
                              <w:sz w:val="28"/>
                            </w:rPr>
                          </w:pPr>
                          <w:r w:rsidRPr="00091CFD">
                            <w:rPr>
                              <w:rFonts w:ascii="Meiryo UI" w:eastAsia="Meiryo UI" w:hAnsi="Meiryo UI" w:hint="eastAsia"/>
                              <w:sz w:val="28"/>
                            </w:rPr>
                            <w:t>免税軽油使用者証・免税証の返納命令</w:t>
                          </w:r>
                        </w:p>
                        <w:p w:rsidR="009E1D41" w:rsidRPr="000A6937" w:rsidRDefault="009E1D41" w:rsidP="00501E23">
                          <w:pPr>
                            <w:spacing w:line="400" w:lineRule="exact"/>
                            <w:rPr>
                              <w:rFonts w:ascii="Meiryo UI" w:eastAsia="Meiryo UI" w:hAnsi="Meiryo UI"/>
                              <w:sz w:val="24"/>
                            </w:rPr>
                          </w:pPr>
                        </w:p>
                        <w:p w:rsidR="009E1D41" w:rsidRPr="009D33C4" w:rsidRDefault="009E1D41" w:rsidP="00501E23">
                          <w:pPr>
                            <w:rPr>
                              <w:rFonts w:ascii="Meiryo UI" w:eastAsia="Meiryo UI" w:hAnsi="Meiryo UI"/>
                              <w:sz w:val="28"/>
                            </w:rPr>
                          </w:pPr>
                        </w:p>
                      </w:txbxContent>
                    </v:textbox>
                  </v:shape>
                </v:group>
              </v:group>
            </w:pict>
          </mc:Fallback>
        </mc:AlternateContent>
      </w: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p>
    <w:p w:rsidR="00501E23" w:rsidRDefault="00501E23" w:rsidP="00501E23">
      <w:pPr>
        <w:rPr>
          <w:rFonts w:ascii="HGS創英ﾌﾟﾚｾﾞﾝｽEB" w:eastAsia="HGS創英ﾌﾟﾚｾﾞﾝｽEB"/>
          <w:sz w:val="26"/>
          <w:szCs w:val="26"/>
        </w:rPr>
      </w:pPr>
    </w:p>
    <w:p w:rsidR="00501E23" w:rsidRPr="005B3460" w:rsidRDefault="00501E23" w:rsidP="00501E23">
      <w:pPr>
        <w:rPr>
          <w:rFonts w:ascii="HGS創英ﾌﾟﾚｾﾞﾝｽEB" w:eastAsia="HGS創英ﾌﾟﾚｾﾞﾝｽEB"/>
        </w:rPr>
      </w:pPr>
    </w:p>
    <w:p w:rsidR="00324F7D" w:rsidRDefault="00324F7D" w:rsidP="00501E23">
      <w:pPr>
        <w:rPr>
          <w:rFonts w:ascii="HGS創英ﾌﾟﾚｾﾞﾝｽEB" w:eastAsia="HGS創英ﾌﾟﾚｾﾞﾝｽEB"/>
        </w:rPr>
      </w:pPr>
    </w:p>
    <w:p w:rsidR="00324F7D" w:rsidRDefault="00324F7D">
      <w:pPr>
        <w:widowControl/>
        <w:jc w:val="left"/>
        <w:rPr>
          <w:rFonts w:ascii="HGS創英ﾌﾟﾚｾﾞﾝｽEB" w:eastAsia="HGS創英ﾌﾟﾚｾﾞﾝｽEB"/>
        </w:rPr>
      </w:pPr>
      <w:r>
        <w:rPr>
          <w:rFonts w:ascii="HGS創英ﾌﾟﾚｾﾞﾝｽEB" w:eastAsia="HGS創英ﾌﾟﾚｾﾞﾝｽEB"/>
        </w:rPr>
        <w:br w:type="page"/>
      </w:r>
    </w:p>
    <w:p w:rsidR="009E37CF" w:rsidRDefault="009E37CF" w:rsidP="00501E23">
      <w:pPr>
        <w:rPr>
          <w:rFonts w:ascii="HGS創英ﾌﾟﾚｾﾞﾝｽEB" w:eastAsia="HGS創英ﾌﾟﾚｾﾞﾝｽEB"/>
        </w:rPr>
      </w:pPr>
    </w:p>
    <w:p w:rsidR="009E37CF" w:rsidRDefault="009E37CF">
      <w:pPr>
        <w:widowControl/>
        <w:jc w:val="left"/>
        <w:rPr>
          <w:rFonts w:ascii="HGS創英ﾌﾟﾚｾﾞﾝｽEB" w:eastAsia="HGS創英ﾌﾟﾚｾﾞﾝｽEB"/>
        </w:rPr>
      </w:pPr>
      <w:r>
        <w:rPr>
          <w:rFonts w:ascii="HGS創英ﾌﾟﾚｾﾞﾝｽEB" w:eastAsia="HGS創英ﾌﾟﾚｾﾞﾝｽEB"/>
        </w:rPr>
        <w:br w:type="page"/>
      </w: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Default="00BB1D02" w:rsidP="00BB1D02">
      <w:pPr>
        <w:rPr>
          <w:rFonts w:ascii="HGS創英ﾌﾟﾚｾﾞﾝｽEB" w:eastAsia="HGS創英ﾌﾟﾚｾﾞﾝｽEB"/>
        </w:rPr>
      </w:pPr>
    </w:p>
    <w:p w:rsidR="00BB1D02" w:rsidRPr="005B3460" w:rsidRDefault="00BB1D02" w:rsidP="00BB1D02">
      <w:pPr>
        <w:rPr>
          <w:rFonts w:ascii="HGS創英ﾌﾟﾚｾﾞﾝｽEB" w:eastAsia="HGS創英ﾌﾟﾚｾﾞﾝｽEB"/>
        </w:rPr>
      </w:pPr>
    </w:p>
    <w:p w:rsidR="00BB1D02" w:rsidRPr="00316FDD" w:rsidRDefault="00BB1D02" w:rsidP="00BB1D02">
      <w:pPr>
        <w:jc w:val="center"/>
        <w:rPr>
          <w:rFonts w:ascii="Meiryo UI" w:eastAsia="Meiryo UI" w:hAnsi="Meiryo UI"/>
          <w:sz w:val="44"/>
          <w:szCs w:val="44"/>
        </w:rPr>
      </w:pPr>
      <w:r>
        <w:rPr>
          <w:rFonts w:ascii="Meiryo UI" w:eastAsia="Meiryo UI" w:hAnsi="Meiryo UI" w:hint="eastAsia"/>
          <w:sz w:val="44"/>
          <w:szCs w:val="44"/>
        </w:rPr>
        <w:t xml:space="preserve">主　な　様　式　</w:t>
      </w:r>
      <w:r w:rsidRPr="00316FDD">
        <w:rPr>
          <w:rFonts w:ascii="Meiryo UI" w:eastAsia="Meiryo UI" w:hAnsi="Meiryo UI" w:hint="eastAsia"/>
          <w:sz w:val="44"/>
          <w:szCs w:val="44"/>
        </w:rPr>
        <w:t xml:space="preserve">の　</w:t>
      </w:r>
      <w:r>
        <w:rPr>
          <w:rFonts w:ascii="Meiryo UI" w:eastAsia="Meiryo UI" w:hAnsi="Meiryo UI" w:hint="eastAsia"/>
          <w:sz w:val="44"/>
          <w:szCs w:val="44"/>
        </w:rPr>
        <w:t xml:space="preserve">記　</w:t>
      </w:r>
      <w:r w:rsidR="00EF5FDE">
        <w:rPr>
          <w:rFonts w:ascii="Meiryo UI" w:eastAsia="Meiryo UI" w:hAnsi="Meiryo UI" w:hint="eastAsia"/>
          <w:sz w:val="44"/>
          <w:szCs w:val="44"/>
        </w:rPr>
        <w:t>載</w:t>
      </w:r>
      <w:r w:rsidRPr="00316FDD">
        <w:rPr>
          <w:rFonts w:ascii="Meiryo UI" w:eastAsia="Meiryo UI" w:hAnsi="Meiryo UI" w:hint="eastAsia"/>
          <w:sz w:val="44"/>
          <w:szCs w:val="44"/>
        </w:rPr>
        <w:t xml:space="preserve">　例</w:t>
      </w:r>
      <w:r w:rsidR="00C45B86">
        <w:rPr>
          <w:rFonts w:ascii="Meiryo UI" w:eastAsia="Meiryo UI" w:hAnsi="Meiryo UI" w:hint="eastAsia"/>
          <w:sz w:val="44"/>
          <w:szCs w:val="44"/>
        </w:rPr>
        <w:t xml:space="preserve">　②</w:t>
      </w:r>
    </w:p>
    <w:p w:rsidR="00BB1D02" w:rsidRPr="00BB1D02" w:rsidRDefault="00BB1D02" w:rsidP="00BB1D02">
      <w:pPr>
        <w:spacing w:line="340" w:lineRule="exact"/>
        <w:rPr>
          <w:rFonts w:ascii="Meiryo UI" w:eastAsia="Meiryo UI" w:hAnsi="Meiryo UI"/>
          <w:sz w:val="22"/>
        </w:rPr>
      </w:pPr>
    </w:p>
    <w:p w:rsidR="00BB1D02" w:rsidRDefault="00BB1D02" w:rsidP="00BB1D02">
      <w:pPr>
        <w:spacing w:line="400" w:lineRule="exact"/>
        <w:rPr>
          <w:rFonts w:ascii="Meiryo UI" w:eastAsia="Meiryo UI" w:hAnsi="Meiryo UI"/>
          <w:sz w:val="22"/>
        </w:rPr>
      </w:pPr>
    </w:p>
    <w:p w:rsidR="00290D90" w:rsidRPr="00BB1D02" w:rsidRDefault="00D01B76"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〇</w:t>
      </w:r>
      <w:r w:rsidR="00EF5FDE">
        <w:rPr>
          <w:rFonts w:ascii="Meiryo UI" w:eastAsia="Meiryo UI" w:hAnsi="Meiryo UI" w:hint="eastAsia"/>
          <w:sz w:val="36"/>
          <w:szCs w:val="28"/>
        </w:rPr>
        <w:t xml:space="preserve">　</w:t>
      </w:r>
      <w:r w:rsidR="00290D90" w:rsidRPr="00BB1D02">
        <w:rPr>
          <w:rFonts w:ascii="Meiryo UI" w:eastAsia="Meiryo UI" w:hAnsi="Meiryo UI" w:hint="eastAsia"/>
          <w:sz w:val="36"/>
          <w:szCs w:val="28"/>
        </w:rPr>
        <w:t>免税証管理簿</w:t>
      </w:r>
    </w:p>
    <w:p w:rsidR="00EF5FDE" w:rsidRDefault="00D01B76"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〇</w:t>
      </w:r>
      <w:r w:rsidR="00EF5FDE">
        <w:rPr>
          <w:rFonts w:ascii="Meiryo UI" w:eastAsia="Meiryo UI" w:hAnsi="Meiryo UI" w:hint="eastAsia"/>
          <w:sz w:val="36"/>
          <w:szCs w:val="28"/>
        </w:rPr>
        <w:t xml:space="preserve">　</w:t>
      </w:r>
      <w:r w:rsidR="00290D90" w:rsidRPr="00BB1D02">
        <w:rPr>
          <w:rFonts w:ascii="Meiryo UI" w:eastAsia="Meiryo UI" w:hAnsi="Meiryo UI" w:hint="eastAsia"/>
          <w:sz w:val="36"/>
          <w:szCs w:val="28"/>
        </w:rPr>
        <w:t>免税軽油使用実績表（直接給油用</w:t>
      </w:r>
      <w:r w:rsidR="00290D90" w:rsidRPr="00BB1D02">
        <w:rPr>
          <w:rFonts w:ascii="Meiryo UI" w:eastAsia="Meiryo UI" w:hAnsi="Meiryo UI"/>
          <w:sz w:val="36"/>
          <w:szCs w:val="28"/>
        </w:rPr>
        <w:t>）</w:t>
      </w:r>
    </w:p>
    <w:p w:rsidR="003221FC" w:rsidRPr="00BB1D02" w:rsidRDefault="00D01B76"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〇</w:t>
      </w:r>
      <w:r w:rsidR="00EF5FDE">
        <w:rPr>
          <w:rFonts w:ascii="Meiryo UI" w:eastAsia="Meiryo UI" w:hAnsi="Meiryo UI" w:hint="eastAsia"/>
          <w:sz w:val="36"/>
          <w:szCs w:val="28"/>
        </w:rPr>
        <w:t xml:space="preserve">　</w:t>
      </w:r>
      <w:r w:rsidR="003221FC" w:rsidRPr="00BB1D02">
        <w:rPr>
          <w:rFonts w:ascii="Meiryo UI" w:eastAsia="Meiryo UI" w:hAnsi="Meiryo UI" w:hint="eastAsia"/>
          <w:sz w:val="36"/>
          <w:szCs w:val="28"/>
        </w:rPr>
        <w:t>免税軽油の引取り等に係る報告書</w:t>
      </w:r>
      <w:r w:rsidR="00EF5FDE">
        <w:rPr>
          <w:rFonts w:ascii="Meiryo UI" w:eastAsia="Meiryo UI" w:hAnsi="Meiryo UI" w:hint="eastAsia"/>
          <w:sz w:val="36"/>
          <w:szCs w:val="28"/>
        </w:rPr>
        <w:t>（直接給油の場合）</w:t>
      </w:r>
    </w:p>
    <w:p w:rsidR="00EF5FDE" w:rsidRPr="00BB1D02" w:rsidRDefault="00EF5FDE"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 xml:space="preserve">〇　</w:t>
      </w:r>
      <w:r w:rsidRPr="00BB1D02">
        <w:rPr>
          <w:rFonts w:ascii="Meiryo UI" w:eastAsia="Meiryo UI" w:hAnsi="Meiryo UI" w:hint="eastAsia"/>
          <w:sz w:val="36"/>
          <w:szCs w:val="28"/>
        </w:rPr>
        <w:t>免税軽油使用者証・免税証返納書</w:t>
      </w:r>
    </w:p>
    <w:p w:rsidR="00290D90" w:rsidRPr="00BB1D02" w:rsidRDefault="00D01B76"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〇</w:t>
      </w:r>
      <w:r w:rsidR="00EF5FDE">
        <w:rPr>
          <w:rFonts w:ascii="Meiryo UI" w:eastAsia="Meiryo UI" w:hAnsi="Meiryo UI" w:hint="eastAsia"/>
          <w:sz w:val="36"/>
          <w:szCs w:val="28"/>
        </w:rPr>
        <w:t xml:space="preserve">　</w:t>
      </w:r>
      <w:r w:rsidR="00290D90" w:rsidRPr="00BB1D02">
        <w:rPr>
          <w:rFonts w:ascii="Meiryo UI" w:eastAsia="Meiryo UI" w:hAnsi="Meiryo UI" w:hint="eastAsia"/>
          <w:sz w:val="36"/>
          <w:szCs w:val="28"/>
        </w:rPr>
        <w:t>免税証交付申請書（２回目以降）</w:t>
      </w:r>
    </w:p>
    <w:p w:rsidR="00290D90" w:rsidRPr="00BB1D02" w:rsidRDefault="00290D90" w:rsidP="00EF5FDE">
      <w:pPr>
        <w:spacing w:line="480" w:lineRule="auto"/>
        <w:rPr>
          <w:rFonts w:ascii="Meiryo UI" w:eastAsia="Meiryo UI" w:hAnsi="Meiryo UI"/>
          <w:sz w:val="36"/>
          <w:szCs w:val="28"/>
        </w:rPr>
      </w:pPr>
    </w:p>
    <w:p w:rsidR="00501E23" w:rsidRPr="00290D90" w:rsidRDefault="00501E23" w:rsidP="00EF5FDE">
      <w:pPr>
        <w:spacing w:line="340" w:lineRule="exact"/>
        <w:rPr>
          <w:rFonts w:ascii="Meiryo UI" w:eastAsia="Meiryo UI" w:hAnsi="Meiryo UI"/>
          <w:sz w:val="24"/>
          <w:szCs w:val="24"/>
        </w:rPr>
      </w:pPr>
    </w:p>
    <w:p w:rsidR="00501E23" w:rsidRPr="00A11439" w:rsidRDefault="00501E23" w:rsidP="00EF5FDE">
      <w:pPr>
        <w:rPr>
          <w:rFonts w:ascii="HGS創英ﾌﾟﾚｾﾞﾝｽEB" w:eastAsia="HGS創英ﾌﾟﾚｾﾞﾝｽEB"/>
          <w:sz w:val="48"/>
          <w:szCs w:val="48"/>
        </w:rPr>
      </w:pPr>
    </w:p>
    <w:p w:rsidR="00501E23" w:rsidRPr="00E53071" w:rsidRDefault="00501E23" w:rsidP="00EF5FDE"/>
    <w:p w:rsidR="00501E23" w:rsidRDefault="00501E23" w:rsidP="00EF5FDE">
      <w:pPr>
        <w:widowControl/>
      </w:pPr>
    </w:p>
    <w:p w:rsidR="00EF5FDE" w:rsidRDefault="00EF5FDE" w:rsidP="00EF5FDE">
      <w:pPr>
        <w:widowControl/>
      </w:pPr>
    </w:p>
    <w:p w:rsidR="00EF5FDE" w:rsidRDefault="00EF5FDE" w:rsidP="00EF5FDE">
      <w:pPr>
        <w:widowControl/>
      </w:pPr>
    </w:p>
    <w:p w:rsidR="00EF5FDE" w:rsidRDefault="00EF5FDE" w:rsidP="00EF5FDE">
      <w:pPr>
        <w:widowControl/>
      </w:pPr>
    </w:p>
    <w:p w:rsidR="00EF5FDE" w:rsidRDefault="00EF5FDE" w:rsidP="00EF5FDE">
      <w:pPr>
        <w:widowControl/>
      </w:pPr>
    </w:p>
    <w:p w:rsidR="00EF5FDE" w:rsidRDefault="00EF5FDE" w:rsidP="00EF5FDE">
      <w:pPr>
        <w:widowControl/>
      </w:pPr>
    </w:p>
    <w:p w:rsidR="00EF5FDE" w:rsidRDefault="00EF5FDE" w:rsidP="00EF5FDE">
      <w:pPr>
        <w:widowControl/>
      </w:pPr>
    </w:p>
    <w:p w:rsidR="00EF5FDE" w:rsidRDefault="00EF5FDE" w:rsidP="00EF5FDE">
      <w:pPr>
        <w:widowControl/>
      </w:pPr>
    </w:p>
    <w:p w:rsidR="00700A39" w:rsidRDefault="00700A39" w:rsidP="00501E23">
      <w:pPr>
        <w:spacing w:line="340" w:lineRule="exact"/>
        <w:ind w:firstLineChars="100" w:firstLine="260"/>
        <w:rPr>
          <w:rFonts w:ascii="Meiryo UI" w:eastAsia="Meiryo UI" w:hAnsi="Meiryo UI"/>
          <w:sz w:val="24"/>
          <w:szCs w:val="24"/>
        </w:rPr>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790336" behindDoc="0" locked="0" layoutInCell="1" allowOverlap="1" wp14:anchorId="754D2C71" wp14:editId="2CAEDC58">
                <wp:simplePos x="0" y="0"/>
                <wp:positionH relativeFrom="margin">
                  <wp:posOffset>13335</wp:posOffset>
                </wp:positionH>
                <wp:positionV relativeFrom="paragraph">
                  <wp:posOffset>35782</wp:posOffset>
                </wp:positionV>
                <wp:extent cx="6066155" cy="401320"/>
                <wp:effectExtent l="0" t="0" r="0" b="0"/>
                <wp:wrapThrough wrapText="bothSides">
                  <wp:wrapPolygon edited="0">
                    <wp:start x="0" y="0"/>
                    <wp:lineTo x="0" y="20506"/>
                    <wp:lineTo x="21503" y="20506"/>
                    <wp:lineTo x="21503" y="0"/>
                    <wp:lineTo x="0" y="0"/>
                  </wp:wrapPolygon>
                </wp:wrapThrough>
                <wp:docPr id="282" name="四角形: 角を丸くする 282"/>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「免税証管理簿」の作成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D2C71" id="四角形: 角を丸くする 282" o:spid="_x0000_s1182" style="position:absolute;left:0;text-align:left;margin-left:1.05pt;margin-top:2.8pt;width:477.65pt;height:31.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DtgIAABsFAAAOAAAAZHJzL2Uyb0RvYy54bWysVM1u1DAQviPxDpbvNMmSXUrUbLVqVYRU&#10;2ooW9ex1nE0kx2Ns7yblRq8ckHpDvXHhFXrhaZZKPAZjJ9uWwglxSWY84/n55hvv7HaNJCthbA0q&#10;p8lWTIlQHIpaLXL67uzg2TYl1jFVMAlK5PRCWLo7ffpkp9WZGEEFshCGYBBls1bntHJOZ1FkeSUa&#10;ZrdAC4XGEkzDHKpmERWGtRi9kdEojidRC6bQBriwFk/3eyOdhvhlKbg7LksrHJE5xdpc+Jrwnftv&#10;NN1h2cIwXdV8KIP9QxUNqxUmvQu1zxwjS1P/EaqpuQELpdvi0ERQljUXoQfsJokfdXNaMS1CLwiO&#10;1Xcw2f8Xlh+tTgypi5yOtkeUKNbgkG6vr39+u7r9/jUj+F9fXv24uVl//Lz++GV9+Yl4R4St1TbD&#10;26f6xAyaRdFj0JWm8X/sjnQB6os7qEXnCMfDSTyZJOMxJRxtaZw8H4VZRPe3tbHulYCGeCGnBpaq&#10;eIvzDDCz1aF1mBb9N34+owVZFwe1lEExi/meNGTFcPbb8SSdjcJduWzeQNEfI4XigQR4jFTZeA/H&#10;GN/2YUKu3+JLRVqEbZxiBMIZkreUzKHYaITTqgUlTC5wK7gzIbECX1pgnC96n9mqTxfCekwxnVS+&#10;dhGoO/Toke6x9ZLr5l0YWBKnmznMobjAMRro+W01P6gxwyGz7oQZJDRWiEvqjvFTSsCyYZAoqcB8&#10;+Nu590eeoZWSFhcEW3q/ZEZQIl8rZODLJE39RgUlHb/AARLz0DJ/aFHLZg9wDgk+B5oH0fs7uRFL&#10;A8057vLMZ0UTUxxz9+ANyp7rFxdfAy5ms+CGW6SZO1SnmvvgHjuP7Vl3zoweqOOQdEewWSaWPSJP&#10;7+tvKpgtHZR1YJbHuscV5+IV3MAwoeG18Cv+UA9e92/a9BcAAAD//wMAUEsDBBQABgAIAAAAIQAO&#10;olFT2AAAAAYBAAAPAAAAZHJzL2Rvd25yZXYueG1sTI7BTsMwEETvSPyDtUjcqNOWmjRkU6GqfEAL&#10;3Lf2NomI7ch22/TvMSc4jmb05tWbyQ7iwiH23iHMZwUIdtqb3rUInx/vTyWImMgZGrxjhBtH2DT3&#10;dzVVxl/dni+H1IoMcbEihC6lsZIy6o4txZkf2eXu5IOllGNopQl0zXA7yEVRKGmpd/mho5G3Hevv&#10;w9kiLFv9xeM+7Miq1OvbcqfMtkB8fJjeXkEkntLfGH71szo02enoz85EMSAs5nmIsFIgcrtevTyD&#10;OCKosgTZ1PK/fvMDAAD//wMAUEsBAi0AFAAGAAgAAAAhALaDOJL+AAAA4QEAABMAAAAAAAAAAAAA&#10;AAAAAAAAAFtDb250ZW50X1R5cGVzXS54bWxQSwECLQAUAAYACAAAACEAOP0h/9YAAACUAQAACwAA&#10;AAAAAAAAAAAAAAAvAQAAX3JlbHMvLnJlbHNQSwECLQAUAAYACAAAACEA/sVAQ7YCAAAbBQAADgAA&#10;AAAAAAAAAAAAAAAuAgAAZHJzL2Uyb0RvYy54bWxQSwECLQAUAAYACAAAACEADqJRU9gAAAAGAQAA&#10;DwAAAAAAAAAAAAAAAAAQBQAAZHJzL2Rvd25yZXYueG1sUEsFBgAAAAAEAAQA8wAAABUGAAAAAA==&#10;" fillcolor="#e6e0ec" stroked="f" strokeweight="2pt">
                <v:textbox>
                  <w:txbxContent>
                    <w:p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「免税証管理簿」の作成</w:t>
                      </w:r>
                    </w:p>
                  </w:txbxContent>
                </v:textbox>
                <w10:wrap type="through" anchorx="margin"/>
              </v:roundrect>
            </w:pict>
          </mc:Fallback>
        </mc:AlternateContent>
      </w:r>
    </w:p>
    <w:p w:rsidR="00501E23" w:rsidRPr="00501E23" w:rsidRDefault="00501E23" w:rsidP="00501E23">
      <w:pPr>
        <w:spacing w:line="340" w:lineRule="exact"/>
        <w:ind w:firstLineChars="100" w:firstLine="240"/>
        <w:rPr>
          <w:rFonts w:ascii="Meiryo UI" w:eastAsia="Meiryo UI" w:hAnsi="Meiryo UI"/>
          <w:sz w:val="24"/>
          <w:szCs w:val="24"/>
        </w:rPr>
      </w:pPr>
      <w:r w:rsidRPr="00501E23">
        <w:rPr>
          <w:rFonts w:ascii="Meiryo UI" w:eastAsia="Meiryo UI" w:hAnsi="Meiryo UI" w:hint="eastAsia"/>
          <w:sz w:val="24"/>
          <w:szCs w:val="24"/>
        </w:rPr>
        <w:t>「免税証管理簿」は、免税証を交付する際にお渡しします。</w:t>
      </w:r>
    </w:p>
    <w:p w:rsidR="00501E23" w:rsidRPr="00501E23" w:rsidRDefault="00501E23" w:rsidP="00501E23">
      <w:pPr>
        <w:spacing w:line="340" w:lineRule="exact"/>
        <w:ind w:firstLineChars="100" w:firstLine="240"/>
        <w:rPr>
          <w:rFonts w:ascii="Meiryo UI" w:eastAsia="Meiryo UI" w:hAnsi="Meiryo UI"/>
          <w:sz w:val="24"/>
          <w:szCs w:val="24"/>
        </w:rPr>
      </w:pPr>
      <w:r w:rsidRPr="00501E23">
        <w:rPr>
          <w:rFonts w:ascii="Meiryo UI" w:eastAsia="Meiryo UI" w:hAnsi="Meiryo UI" w:hint="eastAsia"/>
          <w:sz w:val="24"/>
          <w:szCs w:val="24"/>
        </w:rPr>
        <w:t>交付を受けた免税証についての情報を記載していますので、免税証の管理に活用ください。なお、免税証管理簿に記載している番号</w:t>
      </w:r>
      <w:r w:rsidR="00293DB4">
        <w:rPr>
          <w:rFonts w:ascii="Meiryo UI" w:eastAsia="Meiryo UI" w:hAnsi="Meiryo UI" w:hint="eastAsia"/>
          <w:sz w:val="24"/>
          <w:szCs w:val="24"/>
        </w:rPr>
        <w:t>は</w:t>
      </w:r>
      <w:r w:rsidRPr="00501E23">
        <w:rPr>
          <w:rFonts w:ascii="Meiryo UI" w:eastAsia="Meiryo UI" w:hAnsi="Meiryo UI" w:hint="eastAsia"/>
          <w:sz w:val="24"/>
          <w:szCs w:val="24"/>
        </w:rPr>
        <w:t>免税証の中央部に記載している番号</w:t>
      </w:r>
      <w:r w:rsidR="00867D4B">
        <w:rPr>
          <w:rFonts w:ascii="Meiryo UI" w:eastAsia="Meiryo UI" w:hAnsi="Meiryo UI" w:hint="eastAsia"/>
          <w:sz w:val="24"/>
          <w:szCs w:val="24"/>
        </w:rPr>
        <w:t>と</w:t>
      </w:r>
      <w:r w:rsidR="00293DB4">
        <w:rPr>
          <w:rFonts w:ascii="Meiryo UI" w:eastAsia="Meiryo UI" w:hAnsi="Meiryo UI" w:hint="eastAsia"/>
          <w:sz w:val="24"/>
          <w:szCs w:val="24"/>
        </w:rPr>
        <w:t>同一です</w:t>
      </w:r>
      <w:r w:rsidRPr="00501E23">
        <w:rPr>
          <w:rFonts w:ascii="Meiryo UI" w:eastAsia="Meiryo UI" w:hAnsi="Meiryo UI" w:hint="eastAsia"/>
          <w:sz w:val="24"/>
          <w:szCs w:val="24"/>
        </w:rPr>
        <w:t>ので、</w:t>
      </w:r>
      <w:r w:rsidRPr="00501E23">
        <w:rPr>
          <w:rFonts w:ascii="Meiryo UI" w:eastAsia="Meiryo UI" w:hAnsi="Meiryo UI" w:hint="eastAsia"/>
          <w:b/>
          <w:sz w:val="24"/>
          <w:szCs w:val="24"/>
          <w:u w:val="single"/>
        </w:rPr>
        <w:t>免税軽油</w:t>
      </w:r>
      <w:r w:rsidR="00B90FB4">
        <w:rPr>
          <w:rFonts w:ascii="Meiryo UI" w:eastAsia="Meiryo UI" w:hAnsi="Meiryo UI" w:hint="eastAsia"/>
          <w:b/>
          <w:sz w:val="24"/>
          <w:szCs w:val="24"/>
          <w:u w:val="single"/>
        </w:rPr>
        <w:t>を購入した</w:t>
      </w:r>
      <w:r w:rsidRPr="00501E23">
        <w:rPr>
          <w:rFonts w:ascii="Meiryo UI" w:eastAsia="Meiryo UI" w:hAnsi="Meiryo UI" w:hint="eastAsia"/>
          <w:b/>
          <w:sz w:val="24"/>
          <w:szCs w:val="24"/>
          <w:u w:val="single"/>
        </w:rPr>
        <w:t>際に、使用した免税証</w:t>
      </w:r>
      <w:r w:rsidR="00867D4B">
        <w:rPr>
          <w:rFonts w:ascii="Meiryo UI" w:eastAsia="Meiryo UI" w:hAnsi="Meiryo UI" w:hint="eastAsia"/>
          <w:b/>
          <w:sz w:val="24"/>
          <w:szCs w:val="24"/>
          <w:u w:val="single"/>
        </w:rPr>
        <w:t>の番号</w:t>
      </w:r>
      <w:r w:rsidRPr="00501E23">
        <w:rPr>
          <w:rFonts w:ascii="Meiryo UI" w:eastAsia="Meiryo UI" w:hAnsi="Meiryo UI" w:hint="eastAsia"/>
          <w:b/>
          <w:sz w:val="24"/>
          <w:szCs w:val="24"/>
          <w:u w:val="single"/>
        </w:rPr>
        <w:t>ごとに月日を記入してください。</w:t>
      </w:r>
    </w:p>
    <w:p w:rsidR="00501E23" w:rsidRPr="00501E23" w:rsidRDefault="00501E23" w:rsidP="00501E23">
      <w:pPr>
        <w:widowControl/>
        <w:jc w:val="left"/>
        <w:rPr>
          <w:rFonts w:ascii="Meiryo UI" w:eastAsia="Meiryo UI" w:hAnsi="Meiryo UI"/>
          <w:sz w:val="18"/>
          <w:szCs w:val="18"/>
        </w:rPr>
      </w:pPr>
    </w:p>
    <w:p w:rsidR="00501E23" w:rsidRPr="00501E23" w:rsidRDefault="00501E23" w:rsidP="00501E23">
      <w:pPr>
        <w:widowControl/>
        <w:jc w:val="left"/>
        <w:rPr>
          <w:rFonts w:ascii="Meiryo UI" w:eastAsia="Meiryo UI" w:hAnsi="Meiryo UI"/>
          <w:sz w:val="18"/>
          <w:szCs w:val="18"/>
        </w:rPr>
      </w:pPr>
      <w:r w:rsidRPr="00501E23">
        <w:rPr>
          <w:rFonts w:ascii="Meiryo UI" w:eastAsia="Meiryo UI" w:hAnsi="Meiryo UI" w:hint="eastAsia"/>
          <w:noProof/>
          <w:sz w:val="18"/>
          <w:szCs w:val="18"/>
        </w:rPr>
        <mc:AlternateContent>
          <mc:Choice Requires="wps">
            <w:drawing>
              <wp:anchor distT="0" distB="0" distL="114300" distR="114300" simplePos="0" relativeHeight="251788288" behindDoc="0" locked="0" layoutInCell="1" allowOverlap="1" wp14:anchorId="4B47E805" wp14:editId="209CEFAB">
                <wp:simplePos x="0" y="0"/>
                <wp:positionH relativeFrom="column">
                  <wp:posOffset>-95836</wp:posOffset>
                </wp:positionH>
                <wp:positionV relativeFrom="paragraph">
                  <wp:posOffset>84015</wp:posOffset>
                </wp:positionV>
                <wp:extent cx="6296660" cy="5583116"/>
                <wp:effectExtent l="0" t="0" r="27940" b="17780"/>
                <wp:wrapNone/>
                <wp:docPr id="242" name="正方形/長方形 242"/>
                <wp:cNvGraphicFramePr/>
                <a:graphic xmlns:a="http://schemas.openxmlformats.org/drawingml/2006/main">
                  <a:graphicData uri="http://schemas.microsoft.com/office/word/2010/wordprocessingShape">
                    <wps:wsp>
                      <wps:cNvSpPr/>
                      <wps:spPr>
                        <a:xfrm>
                          <a:off x="0" y="0"/>
                          <a:ext cx="6296660" cy="5583116"/>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39FEC" id="正方形/長方形 242" o:spid="_x0000_s1026" style="position:absolute;left:0;text-align:left;margin-left:-7.55pt;margin-top:6.6pt;width:495.8pt;height:43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ehgAIAANMEAAAOAAAAZHJzL2Uyb0RvYy54bWysVMtuEzEU3SPxD5b3dJI0Ce2oSRW1KkKq&#10;2kot6vrW48mM5LGN7WQS/gM+gK5ZIxZ8DpX4C4490weFFSIL517f9/G5c3C4aRRbS+dro2d8uDPg&#10;TGphilovZ/zd1cmrPc58IF2QMlrO+FZ6fjh/+eKgtbkcmcqoQjqGJNrnrZ3xKgSbZ5kXlWzI7xgr&#10;NYylcQ0FqG6ZFY5aZG9UNhoMpllrXGGdEdJ73B53Rj5P+ctSinBell4GpmYcvYV0unTexDObH1C+&#10;dGSrWvRt0D900VCtUfQh1TEFYitX/5GqqYUz3pRhR5gmM2VZC5lmwDTDwbNpLiuyMs0CcLx9gMn/&#10;v7TibH3hWF3M+Gg84kxTg0e6+3J79+nbj++fs58fv3YSi2aA1VqfI+bSXrhe8xDj5JvSNfEfM7FN&#10;Anj7ALDcBCZwOR3tT6dTvIOAbTLZ2x0OpzFr9hhunQ9vpGlYFGbc4QUTsLQ+9aFzvXeJ1bQ5qZXC&#10;PeVKsxYldicxP4FLpaIAsbGYzuslZ6SWIKkILmX0RtVFjI7BfuuPlGNrAk9Ar8K0V2iaM0U+wIBJ&#10;0q9v9rfQ2M4x+aoLTqbeTemYWiYa9t1H/DrEonRjii3gd6bjpbfipEa2UxS9IAciYhQsVzjHUSqD&#10;8UwvcVYZ9+Fv99Ef/ICVsxbExuzvV+QkZnmrwZz94XgcNyEp48nrERT31HLz1KJXzZEBJkOssRVJ&#10;jP5B3YulM801dnARq8JEWqB2h3KvHIVu4bDFQi4WyQ3stxRO9aUVMXnEKeJ4tbkmZ/u3D3iBM3O/&#10;BJQ/o0DnGyO1WayCKevEj0dcwauoYHMSw/otj6v5VE9ej9+i+S8AAAD//wMAUEsDBBQABgAIAAAA&#10;IQDaAwSP4QAAAAoBAAAPAAAAZHJzL2Rvd25yZXYueG1sTI/LTsMwEEX3SPyDNUjsWichSdsQpyqv&#10;VTdQWMDOtadJRGwH223D3zOsYDm6R/eeqdeTGdgJfeidFZDOE2BoldO9bQW8vT7NlsBClFbLwVkU&#10;8I0B1s3lRS0r7c72BU+72DIqsaGSAroYx4rzoDo0MszdiJayg/NGRjp9y7WXZyo3A8+SpORG9pYW&#10;OjnifYfqc3c0AhZFeedylfvHr5KPh+3H87t62AhxfTVtboFFnOIfDL/6pA4NOe3d0erABgGztEgJ&#10;peAmA0bAalEWwPYClqssB97U/P8LzQ8AAAD//wMAUEsBAi0AFAAGAAgAAAAhALaDOJL+AAAA4QEA&#10;ABMAAAAAAAAAAAAAAAAAAAAAAFtDb250ZW50X1R5cGVzXS54bWxQSwECLQAUAAYACAAAACEAOP0h&#10;/9YAAACUAQAACwAAAAAAAAAAAAAAAAAvAQAAX3JlbHMvLnJlbHNQSwECLQAUAAYACAAAACEAMdjn&#10;oYACAADTBAAADgAAAAAAAAAAAAAAAAAuAgAAZHJzL2Uyb0RvYy54bWxQSwECLQAUAAYACAAAACEA&#10;2gMEj+EAAAAKAQAADwAAAAAAAAAAAAAAAADaBAAAZHJzL2Rvd25yZXYueG1sUEsFBgAAAAAEAAQA&#10;8wAAAOgFAAAAAA==&#10;" filled="f" strokecolor="windowText" strokeweight=".5pt"/>
            </w:pict>
          </mc:Fallback>
        </mc:AlternateContent>
      </w:r>
    </w:p>
    <w:tbl>
      <w:tblPr>
        <w:tblW w:w="9602" w:type="dxa"/>
        <w:tblCellMar>
          <w:left w:w="99" w:type="dxa"/>
          <w:right w:w="99" w:type="dxa"/>
        </w:tblCellMar>
        <w:tblLook w:val="04A0" w:firstRow="1" w:lastRow="0" w:firstColumn="1" w:lastColumn="0" w:noHBand="0" w:noVBand="1"/>
      </w:tblPr>
      <w:tblGrid>
        <w:gridCol w:w="1276"/>
        <w:gridCol w:w="1134"/>
        <w:gridCol w:w="992"/>
        <w:gridCol w:w="1134"/>
        <w:gridCol w:w="1134"/>
        <w:gridCol w:w="993"/>
        <w:gridCol w:w="992"/>
        <w:gridCol w:w="992"/>
        <w:gridCol w:w="955"/>
      </w:tblGrid>
      <w:tr w:rsidR="00501E23" w:rsidRPr="00501E23" w:rsidTr="00501E23">
        <w:trPr>
          <w:trHeight w:val="614"/>
        </w:trPr>
        <w:tc>
          <w:tcPr>
            <w:tcW w:w="9602" w:type="dxa"/>
            <w:gridSpan w:val="9"/>
            <w:vMerge w:val="restart"/>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4"/>
                <w:szCs w:val="24"/>
              </w:rPr>
            </w:pPr>
            <w:r w:rsidRPr="00501E23">
              <w:rPr>
                <w:rFonts w:ascii="ＭＳ 明朝" w:eastAsia="ＭＳ 明朝" w:hAnsi="ＭＳ 明朝" w:cs="ＭＳ Ｐゴシック" w:hint="eastAsia"/>
                <w:color w:val="000000"/>
                <w:kern w:val="0"/>
                <w:sz w:val="24"/>
                <w:szCs w:val="24"/>
              </w:rPr>
              <w:t xml:space="preserve">免　税　証　管　理　簿　　</w:t>
            </w:r>
            <w:r w:rsidRPr="00501E23">
              <w:rPr>
                <w:rFonts w:ascii="ＭＳ 明朝" w:eastAsia="ＭＳ 明朝" w:hAnsi="ＭＳ 明朝" w:cs="ＭＳ Ｐゴシック" w:hint="eastAsia"/>
                <w:color w:val="000000"/>
                <w:kern w:val="0"/>
                <w:sz w:val="18"/>
                <w:szCs w:val="18"/>
              </w:rPr>
              <w:t>（　使用者証番号　第</w:t>
            </w:r>
            <w:r w:rsidRPr="00501E23">
              <w:rPr>
                <w:rFonts w:ascii="ＭＳ Ｐゴシック" w:eastAsia="ＭＳ Ｐゴシック" w:hAnsi="ＭＳ Ｐゴシック" w:cs="ＭＳ Ｐゴシック" w:hint="eastAsia"/>
                <w:color w:val="000000"/>
                <w:kern w:val="0"/>
                <w:sz w:val="18"/>
                <w:szCs w:val="18"/>
              </w:rPr>
              <w:t>○○○○</w:t>
            </w:r>
            <w:r w:rsidRPr="00501E23">
              <w:rPr>
                <w:rFonts w:ascii="ＭＳ 明朝" w:eastAsia="ＭＳ 明朝" w:hAnsi="ＭＳ 明朝" w:cs="ＭＳ Ｐゴシック" w:hint="eastAsia"/>
                <w:color w:val="000000"/>
                <w:kern w:val="0"/>
                <w:sz w:val="18"/>
                <w:szCs w:val="18"/>
              </w:rPr>
              <w:t>号　）</w:t>
            </w:r>
          </w:p>
        </w:tc>
      </w:tr>
      <w:tr w:rsidR="00501E23" w:rsidRPr="00501E23" w:rsidTr="00501E23">
        <w:trPr>
          <w:trHeight w:val="614"/>
        </w:trPr>
        <w:tc>
          <w:tcPr>
            <w:tcW w:w="9602" w:type="dxa"/>
            <w:gridSpan w:val="9"/>
            <w:vMerge/>
            <w:tcBorders>
              <w:top w:val="nil"/>
              <w:left w:val="nil"/>
              <w:bottom w:val="nil"/>
              <w:right w:val="nil"/>
            </w:tcBorders>
            <w:vAlign w:val="center"/>
            <w:hideMark/>
          </w:tcPr>
          <w:p w:rsidR="00501E23" w:rsidRPr="00501E23" w:rsidRDefault="00501E23" w:rsidP="00501E23">
            <w:pPr>
              <w:widowControl/>
              <w:jc w:val="left"/>
              <w:rPr>
                <w:rFonts w:ascii="ＭＳ 明朝" w:eastAsia="ＭＳ 明朝" w:hAnsi="ＭＳ 明朝" w:cs="ＭＳ Ｐゴシック"/>
                <w:color w:val="000000"/>
                <w:kern w:val="0"/>
                <w:sz w:val="24"/>
                <w:szCs w:val="24"/>
              </w:rPr>
            </w:pPr>
          </w:p>
        </w:tc>
      </w:tr>
      <w:tr w:rsidR="00501E23" w:rsidRPr="00501E23" w:rsidTr="00501E23">
        <w:trPr>
          <w:trHeight w:val="614"/>
        </w:trPr>
        <w:tc>
          <w:tcPr>
            <w:tcW w:w="9602" w:type="dxa"/>
            <w:gridSpan w:val="9"/>
            <w:vMerge w:val="restart"/>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1</w:t>
            </w:r>
            <w:r w:rsidRPr="00501E23">
              <w:rPr>
                <w:rFonts w:ascii="ＭＳ 明朝" w:eastAsia="ＭＳ 明朝" w:hAnsi="ＭＳ 明朝" w:cs="ＭＳ Ｐゴシック" w:hint="eastAsia"/>
                <w:color w:val="000000"/>
                <w:kern w:val="0"/>
                <w:sz w:val="18"/>
                <w:szCs w:val="18"/>
              </w:rPr>
              <w:t>ページ</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 xml:space="preserve"> 1</w:t>
            </w:r>
          </w:p>
        </w:tc>
      </w:tr>
      <w:tr w:rsidR="00501E23" w:rsidRPr="00501E23" w:rsidTr="00501E23">
        <w:trPr>
          <w:trHeight w:val="614"/>
        </w:trPr>
        <w:tc>
          <w:tcPr>
            <w:tcW w:w="9602" w:type="dxa"/>
            <w:gridSpan w:val="9"/>
            <w:vMerge/>
            <w:tcBorders>
              <w:top w:val="nil"/>
              <w:left w:val="nil"/>
              <w:bottom w:val="nil"/>
              <w:right w:val="nil"/>
            </w:tcBorders>
            <w:vAlign w:val="center"/>
            <w:hideMark/>
          </w:tcPr>
          <w:p w:rsidR="00501E23" w:rsidRPr="00501E23" w:rsidRDefault="00501E23" w:rsidP="00501E23">
            <w:pPr>
              <w:widowControl/>
              <w:jc w:val="left"/>
              <w:rPr>
                <w:rFonts w:ascii="ＭＳ Ｐゴシック" w:eastAsia="ＭＳ Ｐゴシック" w:hAnsi="ＭＳ Ｐゴシック" w:cs="ＭＳ Ｐゴシック"/>
                <w:color w:val="000000"/>
                <w:kern w:val="0"/>
                <w:sz w:val="22"/>
              </w:rPr>
            </w:pPr>
          </w:p>
        </w:tc>
      </w:tr>
      <w:tr w:rsidR="00501E23" w:rsidRPr="00501E23" w:rsidTr="00501E23">
        <w:trPr>
          <w:trHeight w:val="614"/>
        </w:trPr>
        <w:tc>
          <w:tcPr>
            <w:tcW w:w="9602" w:type="dxa"/>
            <w:gridSpan w:val="9"/>
            <w:vMerge w:val="restart"/>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有　効　期　間　　　　　　　令和</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5</w:t>
            </w:r>
            <w:r w:rsidRPr="00501E23">
              <w:rPr>
                <w:rFonts w:ascii="ＭＳ 明朝" w:eastAsia="ＭＳ 明朝" w:hAnsi="ＭＳ 明朝" w:cs="ＭＳ Ｐゴシック" w:hint="eastAsia"/>
                <w:color w:val="000000"/>
                <w:kern w:val="0"/>
                <w:sz w:val="18"/>
                <w:szCs w:val="18"/>
              </w:rPr>
              <w:t>年</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2</w:t>
            </w:r>
            <w:r w:rsidRPr="00501E23">
              <w:rPr>
                <w:rFonts w:ascii="ＭＳ 明朝" w:eastAsia="ＭＳ 明朝" w:hAnsi="ＭＳ 明朝" w:cs="ＭＳ Ｐゴシック" w:hint="eastAsia"/>
                <w:color w:val="000000"/>
                <w:kern w:val="0"/>
                <w:sz w:val="18"/>
                <w:szCs w:val="18"/>
              </w:rPr>
              <w:t>月</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1</w:t>
            </w:r>
            <w:r w:rsidRPr="00501E23">
              <w:rPr>
                <w:rFonts w:ascii="ＭＳ 明朝" w:eastAsia="ＭＳ 明朝" w:hAnsi="ＭＳ 明朝" w:cs="ＭＳ Ｐゴシック" w:hint="eastAsia"/>
                <w:color w:val="000000"/>
                <w:kern w:val="0"/>
                <w:sz w:val="18"/>
                <w:szCs w:val="18"/>
              </w:rPr>
              <w:t>日</w:t>
            </w:r>
            <w:r w:rsidRPr="00501E23">
              <w:rPr>
                <w:rFonts w:ascii="ＭＳ Ｐゴシック" w:eastAsia="ＭＳ Ｐゴシック" w:hAnsi="ＭＳ Ｐゴシック" w:cs="ＭＳ Ｐゴシック" w:hint="eastAsia"/>
                <w:color w:val="000000"/>
                <w:kern w:val="0"/>
                <w:sz w:val="18"/>
                <w:szCs w:val="18"/>
              </w:rPr>
              <w:t xml:space="preserve">　　～　　　　　</w:t>
            </w:r>
            <w:r w:rsidRPr="00501E23">
              <w:rPr>
                <w:rFonts w:ascii="ＭＳ 明朝" w:eastAsia="ＭＳ 明朝" w:hAnsi="ＭＳ 明朝" w:cs="ＭＳ Ｐゴシック" w:hint="eastAsia"/>
                <w:color w:val="000000"/>
                <w:kern w:val="0"/>
                <w:sz w:val="18"/>
                <w:szCs w:val="18"/>
              </w:rPr>
              <w:t>令和</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5</w:t>
            </w:r>
            <w:r w:rsidRPr="00501E23">
              <w:rPr>
                <w:rFonts w:ascii="ＭＳ Ｐゴシック" w:eastAsia="ＭＳ Ｐゴシック" w:hAnsi="ＭＳ Ｐゴシック" w:cs="ＭＳ Ｐゴシック" w:hint="eastAsia"/>
                <w:color w:val="000000"/>
                <w:kern w:val="0"/>
                <w:sz w:val="18"/>
                <w:szCs w:val="18"/>
              </w:rPr>
              <w:t xml:space="preserve">年　</w:t>
            </w:r>
            <w:r w:rsidRPr="00501E23">
              <w:rPr>
                <w:rFonts w:ascii="ＭＳ Ｐゴシック" w:eastAsia="ＭＳ Ｐゴシック" w:hAnsi="ＭＳ Ｐゴシック" w:cs="ＭＳ Ｐゴシック" w:hint="eastAsia"/>
                <w:color w:val="000000"/>
                <w:kern w:val="0"/>
                <w:sz w:val="22"/>
              </w:rPr>
              <w:t>4</w:t>
            </w:r>
            <w:r w:rsidRPr="00501E23">
              <w:rPr>
                <w:rFonts w:ascii="ＭＳ 明朝" w:eastAsia="ＭＳ 明朝" w:hAnsi="ＭＳ 明朝" w:cs="ＭＳ Ｐゴシック" w:hint="eastAsia"/>
                <w:color w:val="000000"/>
                <w:kern w:val="0"/>
                <w:sz w:val="18"/>
                <w:szCs w:val="18"/>
              </w:rPr>
              <w:t>月</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30</w:t>
            </w:r>
            <w:r w:rsidRPr="00501E23">
              <w:rPr>
                <w:rFonts w:ascii="ＭＳ 明朝" w:eastAsia="ＭＳ 明朝" w:hAnsi="ＭＳ 明朝" w:cs="ＭＳ Ｐゴシック" w:hint="eastAsia"/>
                <w:color w:val="000000"/>
                <w:kern w:val="0"/>
                <w:sz w:val="18"/>
                <w:szCs w:val="18"/>
              </w:rPr>
              <w:t>日</w:t>
            </w:r>
          </w:p>
        </w:tc>
      </w:tr>
      <w:tr w:rsidR="00501E23" w:rsidRPr="00501E23" w:rsidTr="00501E23">
        <w:trPr>
          <w:trHeight w:val="614"/>
        </w:trPr>
        <w:tc>
          <w:tcPr>
            <w:tcW w:w="9602" w:type="dxa"/>
            <w:gridSpan w:val="9"/>
            <w:vMerge/>
            <w:tcBorders>
              <w:top w:val="nil"/>
              <w:left w:val="nil"/>
              <w:bottom w:val="nil"/>
              <w:right w:val="nil"/>
            </w:tcBorders>
            <w:vAlign w:val="center"/>
            <w:hideMark/>
          </w:tcPr>
          <w:p w:rsidR="00501E23" w:rsidRPr="00501E23" w:rsidRDefault="00501E23" w:rsidP="00501E23">
            <w:pPr>
              <w:widowControl/>
              <w:jc w:val="left"/>
              <w:rPr>
                <w:rFonts w:ascii="ＭＳ Ｐゴシック" w:eastAsia="ＭＳ Ｐゴシック" w:hAnsi="ＭＳ Ｐゴシック" w:cs="ＭＳ Ｐゴシック"/>
                <w:color w:val="000000"/>
                <w:kern w:val="0"/>
                <w:sz w:val="18"/>
                <w:szCs w:val="18"/>
              </w:rPr>
            </w:pPr>
          </w:p>
        </w:tc>
      </w:tr>
      <w:tr w:rsidR="00501E23" w:rsidRPr="00501E23" w:rsidTr="00501E23">
        <w:trPr>
          <w:trHeight w:val="268"/>
        </w:trPr>
        <w:tc>
          <w:tcPr>
            <w:tcW w:w="1276" w:type="dxa"/>
            <w:tcBorders>
              <w:top w:val="nil"/>
              <w:left w:val="nil"/>
              <w:bottom w:val="nil"/>
              <w:right w:val="nil"/>
            </w:tcBorders>
            <w:shd w:val="clear" w:color="auto" w:fill="auto"/>
            <w:noWrap/>
            <w:vAlign w:val="bottom"/>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18"/>
                <w:szCs w:val="18"/>
              </w:rPr>
            </w:pPr>
          </w:p>
        </w:tc>
        <w:tc>
          <w:tcPr>
            <w:tcW w:w="1134" w:type="dxa"/>
            <w:tcBorders>
              <w:top w:val="nil"/>
              <w:left w:val="nil"/>
              <w:bottom w:val="nil"/>
              <w:right w:val="nil"/>
            </w:tcBorders>
            <w:shd w:val="clear" w:color="auto" w:fill="auto"/>
            <w:noWrap/>
            <w:vAlign w:val="bottom"/>
            <w:hideMark/>
          </w:tcPr>
          <w:p w:rsidR="00501E23" w:rsidRPr="00501E23" w:rsidRDefault="00501E23" w:rsidP="00501E23">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bottom"/>
            <w:hideMark/>
          </w:tcPr>
          <w:p w:rsidR="00501E23" w:rsidRPr="00501E23" w:rsidRDefault="00501E23" w:rsidP="00501E23">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bottom"/>
            <w:hideMark/>
          </w:tcPr>
          <w:p w:rsidR="00501E23" w:rsidRPr="00501E23" w:rsidRDefault="00501E23" w:rsidP="00501E23">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bottom"/>
            <w:hideMark/>
          </w:tcPr>
          <w:p w:rsidR="00501E23" w:rsidRPr="00501E23" w:rsidRDefault="00501E23" w:rsidP="00501E23">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bottom"/>
            <w:hideMark/>
          </w:tcPr>
          <w:p w:rsidR="00501E23" w:rsidRPr="00501E23" w:rsidRDefault="00501E23" w:rsidP="00501E23">
            <w:pPr>
              <w:widowControl/>
              <w:jc w:val="left"/>
              <w:rPr>
                <w:rFonts w:ascii="Times New Roman" w:eastAsia="Times New Roman" w:hAnsi="Times New Roman" w:cs="Times New Roman"/>
                <w:kern w:val="0"/>
                <w:sz w:val="20"/>
                <w:szCs w:val="20"/>
              </w:rPr>
            </w:pPr>
          </w:p>
        </w:tc>
        <w:tc>
          <w:tcPr>
            <w:tcW w:w="992" w:type="dxa"/>
            <w:tcBorders>
              <w:top w:val="nil"/>
              <w:left w:val="nil"/>
              <w:bottom w:val="single" w:sz="4" w:space="0" w:color="auto"/>
              <w:right w:val="nil"/>
            </w:tcBorders>
            <w:shd w:val="clear" w:color="auto" w:fill="auto"/>
            <w:noWrap/>
            <w:vAlign w:val="bottom"/>
            <w:hideMark/>
          </w:tcPr>
          <w:p w:rsidR="00501E23" w:rsidRPr="00501E23" w:rsidRDefault="00501E23" w:rsidP="00501E23">
            <w:pPr>
              <w:widowControl/>
              <w:jc w:val="left"/>
              <w:rPr>
                <w:rFonts w:ascii="Times New Roman" w:eastAsia="Times New Roman" w:hAnsi="Times New Roman" w:cs="Times New Roman"/>
                <w:kern w:val="0"/>
                <w:sz w:val="20"/>
                <w:szCs w:val="20"/>
              </w:rPr>
            </w:pPr>
          </w:p>
        </w:tc>
        <w:tc>
          <w:tcPr>
            <w:tcW w:w="992" w:type="dxa"/>
            <w:tcBorders>
              <w:top w:val="nil"/>
              <w:left w:val="nil"/>
              <w:bottom w:val="single" w:sz="4" w:space="0" w:color="auto"/>
              <w:right w:val="nil"/>
            </w:tcBorders>
            <w:shd w:val="clear" w:color="auto" w:fill="auto"/>
            <w:noWrap/>
            <w:vAlign w:val="bottom"/>
            <w:hideMark/>
          </w:tcPr>
          <w:p w:rsidR="00501E23" w:rsidRPr="00501E23" w:rsidRDefault="00501E23" w:rsidP="00501E23">
            <w:pPr>
              <w:widowControl/>
              <w:jc w:val="left"/>
              <w:rPr>
                <w:rFonts w:ascii="Times New Roman" w:eastAsia="Times New Roman" w:hAnsi="Times New Roman" w:cs="Times New Roman"/>
                <w:kern w:val="0"/>
                <w:sz w:val="20"/>
                <w:szCs w:val="20"/>
              </w:rPr>
            </w:pPr>
          </w:p>
        </w:tc>
        <w:tc>
          <w:tcPr>
            <w:tcW w:w="955" w:type="dxa"/>
            <w:tcBorders>
              <w:top w:val="nil"/>
              <w:left w:val="nil"/>
              <w:bottom w:val="single" w:sz="4" w:space="0" w:color="auto"/>
              <w:right w:val="nil"/>
            </w:tcBorders>
            <w:shd w:val="clear" w:color="auto" w:fill="auto"/>
            <w:noWrap/>
            <w:vAlign w:val="bottom"/>
            <w:hideMark/>
          </w:tcPr>
          <w:p w:rsidR="00501E23" w:rsidRPr="00501E23" w:rsidRDefault="00501E23" w:rsidP="00501E23">
            <w:pPr>
              <w:widowControl/>
              <w:jc w:val="left"/>
              <w:rPr>
                <w:rFonts w:ascii="Times New Roman" w:eastAsia="Times New Roman" w:hAnsi="Times New Roman" w:cs="Times New Roman"/>
                <w:kern w:val="0"/>
                <w:sz w:val="20"/>
                <w:szCs w:val="20"/>
              </w:rPr>
            </w:pPr>
          </w:p>
        </w:tc>
      </w:tr>
      <w:tr w:rsidR="00501E23" w:rsidRPr="00501E23"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券　種</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番　号</w:t>
            </w:r>
          </w:p>
        </w:tc>
        <w:tc>
          <w:tcPr>
            <w:tcW w:w="992"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月　日</w:t>
            </w:r>
          </w:p>
        </w:tc>
        <w:tc>
          <w:tcPr>
            <w:tcW w:w="1134" w:type="dxa"/>
            <w:tcBorders>
              <w:top w:val="single" w:sz="4" w:space="0" w:color="auto"/>
              <w:left w:val="single" w:sz="4" w:space="0" w:color="auto"/>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券　種</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番　号</w:t>
            </w:r>
          </w:p>
        </w:tc>
        <w:tc>
          <w:tcPr>
            <w:tcW w:w="993"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月　日</w:t>
            </w:r>
          </w:p>
        </w:tc>
        <w:tc>
          <w:tcPr>
            <w:tcW w:w="992" w:type="dxa"/>
            <w:tcBorders>
              <w:top w:val="single" w:sz="4" w:space="0" w:color="auto"/>
              <w:left w:val="single" w:sz="4" w:space="0" w:color="auto"/>
              <w:bottom w:val="single" w:sz="4" w:space="0" w:color="auto"/>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券　種</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番　号</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月　日</w:t>
            </w:r>
          </w:p>
        </w:tc>
      </w:tr>
      <w:tr w:rsidR="00501E23" w:rsidRPr="00501E23"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100001</w:t>
            </w:r>
          </w:p>
        </w:tc>
        <w:tc>
          <w:tcPr>
            <w:tcW w:w="992" w:type="dxa"/>
            <w:tcBorders>
              <w:top w:val="single" w:sz="4" w:space="0" w:color="auto"/>
              <w:left w:val="nil"/>
              <w:bottom w:val="nil"/>
              <w:right w:val="single" w:sz="4" w:space="0" w:color="auto"/>
            </w:tcBorders>
            <w:shd w:val="clear" w:color="auto" w:fill="EEECE1" w:themeFill="background2"/>
            <w:noWrap/>
            <w:vAlign w:val="center"/>
            <w:hideMark/>
          </w:tcPr>
          <w:p w:rsidR="00501E23" w:rsidRPr="00501E23" w:rsidRDefault="00501E23" w:rsidP="00501E23">
            <w:pPr>
              <w:widowControl/>
              <w:jc w:val="center"/>
              <w:rPr>
                <w:rFonts w:ascii="HGP行書体" w:eastAsia="HGP行書体" w:hAnsi="ＭＳ Ｐゴシック" w:cs="ＭＳ Ｐゴシック"/>
                <w:color w:val="000000"/>
                <w:kern w:val="0"/>
                <w:sz w:val="22"/>
              </w:rPr>
            </w:pPr>
            <w:r w:rsidRPr="00501E23">
              <w:rPr>
                <w:rFonts w:ascii="HGP行書体" w:eastAsia="HGP行書体" w:hAnsi="ＭＳ Ｐゴシック" w:cs="ＭＳ Ｐゴシック" w:hint="eastAsia"/>
                <w:color w:val="000000"/>
                <w:kern w:val="0"/>
                <w:sz w:val="22"/>
              </w:rPr>
              <w:t>２・1</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100026</w:t>
            </w:r>
          </w:p>
        </w:tc>
        <w:tc>
          <w:tcPr>
            <w:tcW w:w="993"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100002</w:t>
            </w:r>
          </w:p>
        </w:tc>
        <w:tc>
          <w:tcPr>
            <w:tcW w:w="99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501E23" w:rsidRPr="00501E23" w:rsidRDefault="00501E23" w:rsidP="00501E23">
            <w:pPr>
              <w:widowControl/>
              <w:jc w:val="center"/>
              <w:rPr>
                <w:rFonts w:ascii="HGP行書体" w:eastAsia="HGP行書体" w:hAnsi="ＭＳ Ｐゴシック" w:cs="ＭＳ Ｐゴシック"/>
                <w:color w:val="000000"/>
                <w:kern w:val="0"/>
                <w:sz w:val="22"/>
              </w:rPr>
            </w:pPr>
            <w:r w:rsidRPr="00501E23">
              <w:rPr>
                <w:rFonts w:ascii="HGP行書体" w:eastAsia="HGP行書体" w:hAnsi="ＭＳ Ｐゴシック" w:cs="ＭＳ Ｐゴシック" w:hint="eastAsia"/>
                <w:color w:val="000000"/>
                <w:kern w:val="0"/>
                <w:sz w:val="22"/>
              </w:rPr>
              <w:t>２・1</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100027</w:t>
            </w:r>
          </w:p>
        </w:tc>
        <w:tc>
          <w:tcPr>
            <w:tcW w:w="993"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100003</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100028</w:t>
            </w:r>
          </w:p>
        </w:tc>
        <w:tc>
          <w:tcPr>
            <w:tcW w:w="993"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rsidTr="00501E23">
        <w:trPr>
          <w:trHeight w:val="328"/>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100004</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100029</w:t>
            </w:r>
          </w:p>
        </w:tc>
        <w:tc>
          <w:tcPr>
            <w:tcW w:w="993"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rsidTr="00501E23">
        <w:trPr>
          <w:trHeight w:val="328"/>
        </w:trPr>
        <w:tc>
          <w:tcPr>
            <w:tcW w:w="1276" w:type="dxa"/>
            <w:tcBorders>
              <w:top w:val="single" w:sz="4" w:space="0" w:color="auto"/>
              <w:left w:val="single" w:sz="4" w:space="0" w:color="auto"/>
              <w:bottom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789312" behindDoc="0" locked="0" layoutInCell="1" allowOverlap="1" wp14:anchorId="3FA34385" wp14:editId="75621B55">
                      <wp:simplePos x="0" y="0"/>
                      <wp:positionH relativeFrom="column">
                        <wp:posOffset>-55880</wp:posOffset>
                      </wp:positionH>
                      <wp:positionV relativeFrom="paragraph">
                        <wp:posOffset>223520</wp:posOffset>
                      </wp:positionV>
                      <wp:extent cx="6075680" cy="152400"/>
                      <wp:effectExtent l="0" t="0" r="20320" b="19050"/>
                      <wp:wrapNone/>
                      <wp:docPr id="275" name="直線コネクタ 275">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6075680" cy="152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F3ABF4" id="直線コネクタ 275" o:spid="_x0000_s1026" style="position:absolute;left:0;text-align:lef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7.6pt" to="47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3XCwIAANIDAAAOAAAAZHJzL2Uyb0RvYy54bWysU72OEzEQ7pF4B8s92U1EcnerbK646Gj4&#10;icRBP+f1Zi35Tx6TTdpQ8wLwEBScRMnDpLjXYOwNIYIOkcIaz3i+ne+bL/PrrdFsIwMqZ2s+HpWc&#10;SStco+y65u/ubp9dcoYRbAPaWVnznUR+vXj6ZN77Sk5c53QjAyMQi1Xva97F6KuiQNFJAzhyXloq&#10;ti4YiHQN66IJ0BO60cWkLGdF70LjgxMSkbLLocgXGb9tpYhv2hZlZLrmNFvMZ8jnfTqLxRyqdQDf&#10;KXEcA/5hCgPK0kdPUEuIwD4E9ReUUSI4dG0cCWcK17ZKyMyB2IzLP9i87cDLzIXEQX+SCf8frHi9&#10;WQWmmppPLqacWTC0pMcvD4/fPx/23w4fPx32Xw/7HyxVEz+5jS8xkmpF77HK3UnrHN7YVaBKuqFf&#10;hfR82wbDWq38ezJHBiDKbJv13530J1AmKDkrL6azS1qToNp4Onle5gUVA07C8wHjC+kMS0HNtbJJ&#10;H6hgc5zq95OUtu5WaZ13rC3ra341nRBLAeS0VkOk0HjijnbNGeg1WVjEkBHRadWk7oSDO7zRgW2A&#10;XETma1x/RzNzpgEjFYhI/g2NHTRyeHo1pfRgMYT4yjVDelz+yhOzAZr0pPD8k4ngErAbWnIpIdEz&#10;bdNIMpv7bBeD5En8e9fs8ibyjsg4ue1o8uTM8zvF53/FxU8AAAD//wMAUEsDBBQABgAIAAAAIQDa&#10;j0M23QAAAAgBAAAPAAAAZHJzL2Rvd25yZXYueG1sTI/BTsMwEETvSPyDtUjcWoeUoiRkU1UIuCAh&#10;tQTOTrwkEfY6it00/D3mBMfRjGbelLvFGjHT5AfHCDfrBARx6/TAHUL99rTKQPigWCvjmBC+ycOu&#10;urwoVaHdmQ80H0MnYgn7QiH0IYyFlL7tySq/diNx9D7dZFWIcuqkntQ5llsj0yS5k1YNHBd6NdJD&#10;T+3X8WQR9h8vj5vXubHO6Lyr37Wtk+cU8fpq2d+DCLSEvzD84kd0qCJT406svTAIqyySB4TNNgUR&#10;/fw2i98ahG2egqxK+f9A9QMAAP//AwBQSwECLQAUAAYACAAAACEAtoM4kv4AAADhAQAAEwAAAAAA&#10;AAAAAAAAAAAAAAAAW0NvbnRlbnRfVHlwZXNdLnhtbFBLAQItABQABgAIAAAAIQA4/SH/1gAAAJQB&#10;AAALAAAAAAAAAAAAAAAAAC8BAABfcmVscy8ucmVsc1BLAQItABQABgAIAAAAIQDOld3XCwIAANID&#10;AAAOAAAAAAAAAAAAAAAAAC4CAABkcnMvZTJvRG9jLnhtbFBLAQItABQABgAIAAAAIQDaj0M23QAA&#10;AAgBAAAPAAAAAAAAAAAAAAAAAGUEAABkcnMvZG93bnJldi54bWxQSwUGAAAAAAQABADzAAAAbwUA&#10;AAAA&#10;"/>
                  </w:pict>
                </mc:Fallback>
              </mc:AlternateContent>
            </w: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single" w:sz="4" w:space="0" w:color="auto"/>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single" w:sz="4" w:space="0" w:color="auto"/>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w:t>
            </w:r>
            <w:r w:rsidRPr="00501E23">
              <w:rPr>
                <w:rFonts w:ascii="ＭＳ Ｐゴシック" w:eastAsia="ＭＳ Ｐゴシック" w:hAnsi="ＭＳ Ｐゴシック" w:cs="ＭＳ Ｐゴシック"/>
                <w:color w:val="000000"/>
                <w:kern w:val="0"/>
                <w:sz w:val="22"/>
              </w:rPr>
              <w:t>30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single" w:sz="4" w:space="0" w:color="auto"/>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rsidTr="00501E23">
        <w:trPr>
          <w:trHeight w:val="251"/>
        </w:trPr>
        <w:tc>
          <w:tcPr>
            <w:tcW w:w="1276"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p>
        </w:tc>
        <w:tc>
          <w:tcPr>
            <w:tcW w:w="1134" w:type="dxa"/>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Times New Roman" w:eastAsia="Times New Roman" w:hAnsi="Times New Roman" w:cs="Times New Roman"/>
                <w:kern w:val="0"/>
                <w:sz w:val="20"/>
                <w:szCs w:val="20"/>
              </w:rPr>
            </w:pPr>
          </w:p>
        </w:tc>
        <w:tc>
          <w:tcPr>
            <w:tcW w:w="955" w:type="dxa"/>
            <w:tcBorders>
              <w:top w:val="nil"/>
              <w:left w:val="nil"/>
              <w:bottom w:val="nil"/>
              <w:right w:val="nil"/>
            </w:tcBorders>
            <w:shd w:val="clear" w:color="auto" w:fill="auto"/>
            <w:noWrap/>
            <w:vAlign w:val="center"/>
            <w:hideMark/>
          </w:tcPr>
          <w:p w:rsidR="00501E23" w:rsidRPr="00501E23" w:rsidRDefault="00501E23" w:rsidP="00501E23">
            <w:pPr>
              <w:widowControl/>
              <w:jc w:val="center"/>
              <w:rPr>
                <w:rFonts w:ascii="Times New Roman" w:eastAsia="Times New Roman" w:hAnsi="Times New Roman" w:cs="Times New Roman"/>
                <w:kern w:val="0"/>
                <w:sz w:val="20"/>
                <w:szCs w:val="20"/>
              </w:rPr>
            </w:pPr>
          </w:p>
        </w:tc>
      </w:tr>
      <w:tr w:rsidR="00501E23" w:rsidRPr="00501E23"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100021</w:t>
            </w:r>
          </w:p>
        </w:tc>
        <w:tc>
          <w:tcPr>
            <w:tcW w:w="99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501E23" w:rsidRPr="00501E23" w:rsidRDefault="00501E23" w:rsidP="00501E23">
            <w:pPr>
              <w:widowControl/>
              <w:jc w:val="center"/>
              <w:rPr>
                <w:rFonts w:ascii="HGP行書体" w:eastAsia="HGP行書体" w:hAnsi="ＭＳ Ｐゴシック" w:cs="ＭＳ Ｐゴシック"/>
                <w:color w:val="000000"/>
                <w:kern w:val="0"/>
                <w:sz w:val="22"/>
              </w:rPr>
            </w:pPr>
            <w:r w:rsidRPr="00501E23">
              <w:rPr>
                <w:rFonts w:ascii="HGP行書体" w:eastAsia="HGP行書体" w:hAnsi="ＭＳ Ｐゴシック" w:cs="ＭＳ Ｐゴシック" w:hint="eastAsia"/>
                <w:color w:val="000000"/>
                <w:kern w:val="0"/>
                <w:sz w:val="22"/>
              </w:rPr>
              <w:t>3・29</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100022</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100023</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100024</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rsidTr="00501E23">
        <w:trPr>
          <w:trHeight w:val="328"/>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single" w:sz="4" w:space="0" w:color="auto"/>
              <w:right w:val="nil"/>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single" w:sz="4" w:space="0" w:color="auto"/>
              <w:right w:val="nil"/>
            </w:tcBorders>
            <w:shd w:val="clear" w:color="auto" w:fill="auto"/>
            <w:noWrap/>
            <w:vAlign w:val="center"/>
            <w:hideMark/>
          </w:tcPr>
          <w:p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bl>
    <w:p w:rsidR="00EA5A95" w:rsidRPr="00501E23" w:rsidRDefault="00EA5A95" w:rsidP="00501E23">
      <w:pPr>
        <w:widowControl/>
        <w:jc w:val="left"/>
        <w:rPr>
          <w:rFonts w:ascii="Meiryo UI" w:eastAsia="Meiryo UI" w:hAnsi="Meiryo UI"/>
          <w:sz w:val="18"/>
          <w:szCs w:val="18"/>
        </w:rPr>
      </w:pPr>
    </w:p>
    <w:p w:rsidR="00501E23" w:rsidRPr="00501E23" w:rsidRDefault="00EA5A95" w:rsidP="00501E23">
      <w:pPr>
        <w:widowControl/>
        <w:jc w:val="left"/>
        <w:rPr>
          <w:rFonts w:ascii="Meiryo UI" w:eastAsia="Meiryo UI" w:hAnsi="Meiryo UI"/>
          <w:sz w:val="18"/>
          <w:szCs w:val="18"/>
        </w:rPr>
      </w:pPr>
      <w:r w:rsidRPr="00501E23">
        <w:rPr>
          <w:rFonts w:ascii="Meiryo UI" w:eastAsia="Meiryo UI" w:hAnsi="Meiryo UI" w:cs="ＭＳ Ｐゴシック" w:hint="eastAsia"/>
          <w:noProof/>
          <w:color w:val="000000"/>
          <w:kern w:val="0"/>
          <w:sz w:val="18"/>
          <w:szCs w:val="18"/>
        </w:rPr>
        <mc:AlternateContent>
          <mc:Choice Requires="wps">
            <w:drawing>
              <wp:anchor distT="0" distB="0" distL="114300" distR="114300" simplePos="0" relativeHeight="251785216" behindDoc="0" locked="0" layoutInCell="1" allowOverlap="1" wp14:anchorId="4FBF79CC" wp14:editId="7FB072ED">
                <wp:simplePos x="0" y="0"/>
                <wp:positionH relativeFrom="column">
                  <wp:posOffset>2682875</wp:posOffset>
                </wp:positionH>
                <wp:positionV relativeFrom="paragraph">
                  <wp:posOffset>154365</wp:posOffset>
                </wp:positionV>
                <wp:extent cx="3638550" cy="543420"/>
                <wp:effectExtent l="19050" t="1905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3638550" cy="543420"/>
                        </a:xfrm>
                        <a:prstGeom prst="rect">
                          <a:avLst/>
                        </a:prstGeom>
                        <a:solidFill>
                          <a:sysClr val="window" lastClr="FFFFFF"/>
                        </a:solidFill>
                        <a:ln w="28575">
                          <a:solidFill>
                            <a:srgbClr val="FF0000"/>
                          </a:solidFill>
                        </a:ln>
                      </wps:spPr>
                      <wps:txbx>
                        <w:txbxContent>
                          <w:p w:rsidR="009E1D41" w:rsidRDefault="009E1D41" w:rsidP="00501E23">
                            <w:pPr>
                              <w:spacing w:line="340" w:lineRule="exact"/>
                              <w:rPr>
                                <w:rFonts w:ascii="Meiryo UI" w:eastAsia="Meiryo UI" w:hAnsi="Meiryo UI"/>
                                <w:b/>
                                <w:sz w:val="24"/>
                                <w:szCs w:val="24"/>
                                <w:u w:val="single"/>
                              </w:rPr>
                            </w:pPr>
                            <w:r w:rsidRPr="00605590">
                              <w:rPr>
                                <w:rFonts w:ascii="Meiryo UI" w:eastAsia="Meiryo UI" w:hAnsi="Meiryo UI" w:hint="eastAsia"/>
                                <w:b/>
                                <w:sz w:val="24"/>
                                <w:szCs w:val="24"/>
                                <w:u w:val="single"/>
                              </w:rPr>
                              <w:t>免税軽油</w:t>
                            </w:r>
                            <w:r>
                              <w:rPr>
                                <w:rFonts w:ascii="Meiryo UI" w:eastAsia="Meiryo UI" w:hAnsi="Meiryo UI" w:hint="eastAsia"/>
                                <w:b/>
                                <w:sz w:val="24"/>
                                <w:szCs w:val="24"/>
                                <w:u w:val="single"/>
                              </w:rPr>
                              <w:t>を購入した</w:t>
                            </w:r>
                            <w:r w:rsidRPr="00605590">
                              <w:rPr>
                                <w:rFonts w:ascii="Meiryo UI" w:eastAsia="Meiryo UI" w:hAnsi="Meiryo UI" w:hint="eastAsia"/>
                                <w:b/>
                                <w:sz w:val="24"/>
                                <w:szCs w:val="24"/>
                                <w:u w:val="single"/>
                              </w:rPr>
                              <w:t>際に、</w:t>
                            </w:r>
                          </w:p>
                          <w:p w:rsidR="009E1D41" w:rsidRPr="00BE13FA" w:rsidRDefault="009E1D41" w:rsidP="00501E23">
                            <w:pPr>
                              <w:spacing w:line="340" w:lineRule="exact"/>
                              <w:rPr>
                                <w:rFonts w:ascii="Meiryo UI" w:eastAsia="Meiryo UI" w:hAnsi="Meiryo UI"/>
                                <w:b/>
                                <w:sz w:val="24"/>
                                <w:szCs w:val="24"/>
                                <w:u w:val="single"/>
                              </w:rPr>
                            </w:pPr>
                            <w:r w:rsidRPr="00605590">
                              <w:rPr>
                                <w:rFonts w:ascii="Meiryo UI" w:eastAsia="Meiryo UI" w:hAnsi="Meiryo UI" w:hint="eastAsia"/>
                                <w:b/>
                                <w:sz w:val="24"/>
                                <w:szCs w:val="24"/>
                                <w:u w:val="single"/>
                              </w:rPr>
                              <w:t>使用</w:t>
                            </w:r>
                            <w:r>
                              <w:rPr>
                                <w:rFonts w:ascii="Meiryo UI" w:eastAsia="Meiryo UI" w:hAnsi="Meiryo UI" w:hint="eastAsia"/>
                                <w:b/>
                                <w:sz w:val="24"/>
                                <w:szCs w:val="24"/>
                                <w:u w:val="single"/>
                              </w:rPr>
                              <w:t>した</w:t>
                            </w:r>
                            <w:r w:rsidRPr="00605590">
                              <w:rPr>
                                <w:rFonts w:ascii="Meiryo UI" w:eastAsia="Meiryo UI" w:hAnsi="Meiryo UI" w:hint="eastAsia"/>
                                <w:b/>
                                <w:sz w:val="24"/>
                                <w:szCs w:val="24"/>
                                <w:u w:val="single"/>
                              </w:rPr>
                              <w:t>免税証</w:t>
                            </w:r>
                            <w:r>
                              <w:rPr>
                                <w:rFonts w:ascii="Meiryo UI" w:eastAsia="Meiryo UI" w:hAnsi="Meiryo UI" w:hint="eastAsia"/>
                                <w:b/>
                                <w:sz w:val="24"/>
                                <w:szCs w:val="24"/>
                                <w:u w:val="single"/>
                              </w:rPr>
                              <w:t>ごとに月日</w:t>
                            </w:r>
                            <w:r w:rsidRPr="00605590">
                              <w:rPr>
                                <w:rFonts w:ascii="Meiryo UI" w:eastAsia="Meiryo UI" w:hAnsi="Meiryo UI" w:hint="eastAsia"/>
                                <w:b/>
                                <w:sz w:val="24"/>
                                <w:szCs w:val="24"/>
                                <w:u w:val="single"/>
                              </w:rPr>
                              <w:t>を記入してください。</w:t>
                            </w:r>
                          </w:p>
                          <w:p w:rsidR="009E1D41" w:rsidRPr="00430225" w:rsidRDefault="009E1D41" w:rsidP="00501E23">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79CC" id="テキスト ボックス 14" o:spid="_x0000_s1183" type="#_x0000_t202" style="position:absolute;margin-left:211.25pt;margin-top:12.15pt;width:286.5pt;height:4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FfQIAANAEAAAOAAAAZHJzL2Uyb0RvYy54bWysVEtu2zAQ3RfoHQjuG9mOlaRG5MBN4KJA&#10;kARIiqxpirIFUCRL0pbcZQwUPUSvUHTd8+gifaRs59dVUS3o4XweZ97M+PSsqSRZCetKrTLaP+hR&#10;IhTXeanmGf18N313QonzTOVMaiUyuhaOno3fvjmtzUgM9ELLXFgCEOVGtcnownszShLHF6Ji7kAb&#10;oWAstK2Yx9XOk9yyGuiVTAa93lFSa5sbq7lwDtqLzkjHEb8oBPfXReGEJzKjyM3H08ZzFs5kfMpG&#10;c8vMouTbNNg/ZFGxUuHRPdQF84wsbfkKqiq51U4X/oDrKtFFUXIRa0A1/d6Lam4XzIhYC8hxZk+T&#10;+3+w/Gp1Y0mZo3dDShSr0KN28619+Nk+/G4330m7+dFuNu3DL9wJfEBYbdwIcbcGkb75oBsE7/QO&#10;ysBDU9gq/KJCAjuoX+/pFo0nHMrDo8OTNIWJw5YOD4eD2I/kMdpY5z8KXZEgZNSinZFltrp0HpnA&#10;decSHnNalvm0lDJe1u5cWrJi6DwGJtc1JZI5D2VGp/ELSQPiWZhUpM7o4CQ9TuNTz4zOzmd70Om0&#10;h+81BhClAnCgqaMjSL6ZNR3PvXRH1kzna3BodTeWzvBpiUIvkeUNs5hDcIPd8tc4CqmRl95KlCy0&#10;/fo3ffDHeMBKSY25zqj7smRWoPhPCoPzvj8chkWIl2F6DM6JfWqZPbWoZXWuQWAfW2x4FIO/lzux&#10;sLq6xwpOwqswMcXxdkb9Tjz33bZhhbmYTKITRt8wf6luDQ/QoVuhjXfNPbNm22uPKbnSuw1goxct&#10;73xDpNKTpddFGechMN2xum0A1ib2eLviYS+f3qPX4x/R+A8AAAD//wMAUEsDBBQABgAIAAAAIQBS&#10;XQRJ3QAAAAoBAAAPAAAAZHJzL2Rvd25yZXYueG1sTI9NT4QwEIbvJv6HZky8uUUWiCBls7vRxKv4&#10;cS60ArGdkrbs4r93PLnHmXnyzvPWu9UadtI+TA4F3G8SYBp7pyYcBLy/Pd89AAtRopLGoRbwowPs&#10;muurWlbKnfFVn9o4MArBUEkBY4xzxXnoR21l2LhZI92+nLcy0ugHrrw8U7g1PE2Sgls5IX0Y5ayP&#10;o+6/28UK2D4VS/ER9v7TvORhUoe2O2RHIW5v1v0jsKjX+A/Dnz6pQ0NOnVtQBWYEZGmaEyogzbbA&#10;CCjLnBYdkUlZAm9qflmh+QUAAP//AwBQSwECLQAUAAYACAAAACEAtoM4kv4AAADhAQAAEwAAAAAA&#10;AAAAAAAAAAAAAAAAW0NvbnRlbnRfVHlwZXNdLnhtbFBLAQItABQABgAIAAAAIQA4/SH/1gAAAJQB&#10;AAALAAAAAAAAAAAAAAAAAC8BAABfcmVscy8ucmVsc1BLAQItABQABgAIAAAAIQCei/xFfQIAANAE&#10;AAAOAAAAAAAAAAAAAAAAAC4CAABkcnMvZTJvRG9jLnhtbFBLAQItABQABgAIAAAAIQBSXQRJ3QAA&#10;AAoBAAAPAAAAAAAAAAAAAAAAANcEAABkcnMvZG93bnJldi54bWxQSwUGAAAAAAQABADzAAAA4QUA&#10;AAAA&#10;" fillcolor="window" strokecolor="red" strokeweight="2.25pt">
                <v:textbox>
                  <w:txbxContent>
                    <w:p w:rsidR="009E1D41" w:rsidRDefault="009E1D41" w:rsidP="00501E23">
                      <w:pPr>
                        <w:spacing w:line="340" w:lineRule="exact"/>
                        <w:rPr>
                          <w:rFonts w:ascii="Meiryo UI" w:eastAsia="Meiryo UI" w:hAnsi="Meiryo UI"/>
                          <w:b/>
                          <w:sz w:val="24"/>
                          <w:szCs w:val="24"/>
                          <w:u w:val="single"/>
                        </w:rPr>
                      </w:pPr>
                      <w:r w:rsidRPr="00605590">
                        <w:rPr>
                          <w:rFonts w:ascii="Meiryo UI" w:eastAsia="Meiryo UI" w:hAnsi="Meiryo UI" w:hint="eastAsia"/>
                          <w:b/>
                          <w:sz w:val="24"/>
                          <w:szCs w:val="24"/>
                          <w:u w:val="single"/>
                        </w:rPr>
                        <w:t>免税軽油</w:t>
                      </w:r>
                      <w:r>
                        <w:rPr>
                          <w:rFonts w:ascii="Meiryo UI" w:eastAsia="Meiryo UI" w:hAnsi="Meiryo UI" w:hint="eastAsia"/>
                          <w:b/>
                          <w:sz w:val="24"/>
                          <w:szCs w:val="24"/>
                          <w:u w:val="single"/>
                        </w:rPr>
                        <w:t>を購入した</w:t>
                      </w:r>
                      <w:r w:rsidRPr="00605590">
                        <w:rPr>
                          <w:rFonts w:ascii="Meiryo UI" w:eastAsia="Meiryo UI" w:hAnsi="Meiryo UI" w:hint="eastAsia"/>
                          <w:b/>
                          <w:sz w:val="24"/>
                          <w:szCs w:val="24"/>
                          <w:u w:val="single"/>
                        </w:rPr>
                        <w:t>際に、</w:t>
                      </w:r>
                    </w:p>
                    <w:p w:rsidR="009E1D41" w:rsidRPr="00BE13FA" w:rsidRDefault="009E1D41" w:rsidP="00501E23">
                      <w:pPr>
                        <w:spacing w:line="340" w:lineRule="exact"/>
                        <w:rPr>
                          <w:rFonts w:ascii="Meiryo UI" w:eastAsia="Meiryo UI" w:hAnsi="Meiryo UI"/>
                          <w:b/>
                          <w:sz w:val="24"/>
                          <w:szCs w:val="24"/>
                          <w:u w:val="single"/>
                        </w:rPr>
                      </w:pPr>
                      <w:r w:rsidRPr="00605590">
                        <w:rPr>
                          <w:rFonts w:ascii="Meiryo UI" w:eastAsia="Meiryo UI" w:hAnsi="Meiryo UI" w:hint="eastAsia"/>
                          <w:b/>
                          <w:sz w:val="24"/>
                          <w:szCs w:val="24"/>
                          <w:u w:val="single"/>
                        </w:rPr>
                        <w:t>使用</w:t>
                      </w:r>
                      <w:r>
                        <w:rPr>
                          <w:rFonts w:ascii="Meiryo UI" w:eastAsia="Meiryo UI" w:hAnsi="Meiryo UI" w:hint="eastAsia"/>
                          <w:b/>
                          <w:sz w:val="24"/>
                          <w:szCs w:val="24"/>
                          <w:u w:val="single"/>
                        </w:rPr>
                        <w:t>した</w:t>
                      </w:r>
                      <w:r w:rsidRPr="00605590">
                        <w:rPr>
                          <w:rFonts w:ascii="Meiryo UI" w:eastAsia="Meiryo UI" w:hAnsi="Meiryo UI" w:hint="eastAsia"/>
                          <w:b/>
                          <w:sz w:val="24"/>
                          <w:szCs w:val="24"/>
                          <w:u w:val="single"/>
                        </w:rPr>
                        <w:t>免税証</w:t>
                      </w:r>
                      <w:r>
                        <w:rPr>
                          <w:rFonts w:ascii="Meiryo UI" w:eastAsia="Meiryo UI" w:hAnsi="Meiryo UI" w:hint="eastAsia"/>
                          <w:b/>
                          <w:sz w:val="24"/>
                          <w:szCs w:val="24"/>
                          <w:u w:val="single"/>
                        </w:rPr>
                        <w:t>ごとに月日</w:t>
                      </w:r>
                      <w:r w:rsidRPr="00605590">
                        <w:rPr>
                          <w:rFonts w:ascii="Meiryo UI" w:eastAsia="Meiryo UI" w:hAnsi="Meiryo UI" w:hint="eastAsia"/>
                          <w:b/>
                          <w:sz w:val="24"/>
                          <w:szCs w:val="24"/>
                          <w:u w:val="single"/>
                        </w:rPr>
                        <w:t>を記入してください。</w:t>
                      </w:r>
                    </w:p>
                    <w:p w:rsidR="009E1D41" w:rsidRPr="00430225" w:rsidRDefault="009E1D41" w:rsidP="00501E23">
                      <w:pPr>
                        <w:rPr>
                          <w:rFonts w:ascii="Meiryo UI" w:eastAsia="Meiryo UI" w:hAnsi="Meiryo UI"/>
                        </w:rPr>
                      </w:pPr>
                    </w:p>
                  </w:txbxContent>
                </v:textbox>
              </v:shape>
            </w:pict>
          </mc:Fallback>
        </mc:AlternateContent>
      </w:r>
    </w:p>
    <w:p w:rsidR="00501E23" w:rsidRPr="00501E23" w:rsidRDefault="00501E23" w:rsidP="00501E23">
      <w:pPr>
        <w:widowControl/>
        <w:jc w:val="left"/>
        <w:rPr>
          <w:rFonts w:ascii="Meiryo UI" w:eastAsia="Meiryo UI" w:hAnsi="Meiryo UI"/>
          <w:sz w:val="18"/>
          <w:szCs w:val="18"/>
        </w:rPr>
      </w:pPr>
    </w:p>
    <w:p w:rsidR="00501E23" w:rsidRPr="00501E23" w:rsidRDefault="00501E23" w:rsidP="00501E23">
      <w:pPr>
        <w:widowControl/>
        <w:jc w:val="left"/>
        <w:rPr>
          <w:rFonts w:ascii="Meiryo UI" w:eastAsia="Meiryo UI" w:hAnsi="Meiryo UI"/>
          <w:sz w:val="18"/>
          <w:szCs w:val="18"/>
        </w:rPr>
      </w:pPr>
      <w:r w:rsidRPr="00501E23">
        <w:rPr>
          <w:rFonts w:ascii="Meiryo UI" w:eastAsia="Meiryo UI" w:hAnsi="Meiryo UI" w:cs="ＭＳ Ｐゴシック" w:hint="eastAsia"/>
          <w:noProof/>
          <w:color w:val="000000"/>
          <w:kern w:val="0"/>
          <w:sz w:val="18"/>
          <w:szCs w:val="18"/>
        </w:rPr>
        <mc:AlternateContent>
          <mc:Choice Requires="wps">
            <w:drawing>
              <wp:anchor distT="0" distB="0" distL="114300" distR="114300" simplePos="0" relativeHeight="251782144" behindDoc="0" locked="1" layoutInCell="1" allowOverlap="1" wp14:anchorId="2F35FCEA" wp14:editId="45345893">
                <wp:simplePos x="0" y="0"/>
                <wp:positionH relativeFrom="column">
                  <wp:posOffset>1219835</wp:posOffset>
                </wp:positionH>
                <wp:positionV relativeFrom="page">
                  <wp:posOffset>7456170</wp:posOffset>
                </wp:positionV>
                <wp:extent cx="1439545" cy="1514475"/>
                <wp:effectExtent l="0" t="0" r="84455" b="47625"/>
                <wp:wrapNone/>
                <wp:docPr id="10" name="直線矢印コネクタ 10"/>
                <wp:cNvGraphicFramePr/>
                <a:graphic xmlns:a="http://schemas.openxmlformats.org/drawingml/2006/main">
                  <a:graphicData uri="http://schemas.microsoft.com/office/word/2010/wordprocessingShape">
                    <wps:wsp>
                      <wps:cNvCnPr/>
                      <wps:spPr>
                        <a:xfrm>
                          <a:off x="0" y="0"/>
                          <a:ext cx="1439545" cy="15144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AF80D78" id="_x0000_t32" coordsize="21600,21600" o:spt="32" o:oned="t" path="m,l21600,21600e" filled="f">
                <v:path arrowok="t" fillok="f" o:connecttype="none"/>
                <o:lock v:ext="edit" shapetype="t"/>
              </v:shapetype>
              <v:shape id="直線矢印コネクタ 10" o:spid="_x0000_s1026" type="#_x0000_t32" style="position:absolute;left:0;text-align:left;margin-left:96.05pt;margin-top:587.1pt;width:113.35pt;height:11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8/HgIAAOEDAAAOAAAAZHJzL2Uyb0RvYy54bWysU82O0zAQviPxDpbvNE1pgEZN99CyXPip&#10;xPIAs7aTWHJsyzZNe13O+wJwQNoXAAkkjjxMhfoajJ1uWeCGyMGxZzLf+Pvmy/xs2ymyEc5Loyua&#10;j8aUCM0Ml7qp6JuL8wdPKPEBNAdltKjoTnh6trh/b97bUkxMaxQXjiCI9mVvK9qGYMss86wVHfiR&#10;sUJjsjaug4BH12TcQY/oncom4/GjrDeOW2eY8B6jqyFJFwm/rgULr+rai0BURfFuIa0urZdxzRZz&#10;KBsHtpXseA34h1t0IDU2PUGtIAB56+RfUJ1kznhThxEzXWbqWjKROCCbfPwHm9ctWJG4oDjenmTy&#10;/w+WvdysHZEcZ4fyaOhwRocPXw/f3h8+3vy4/ry/+rJ/d72/+rS/+k7wE9Srt77EsqVeu+PJ27WL&#10;5Le16+IbaZFt0nh30lhsA2EYzKcPZ8W0oIRhLi/y6fRxEVGzX+XW+fBMmI7ETUV9cCCbNiyN1jhP&#10;4/KkNGye+zAU3hbE3tqcS6UwDqXSpK/orJjEboDmqhUE3HYW6XrdUAKqQdey4BKiN0ryWB2L/c4v&#10;lSMbQOOg37jpL5ACJQp8wATySs9Q2AIXw6ezAsODqzyEF4YP4Xx8G0eeA3Si/FvLSGMFvh1KUmpA&#10;CiDVU81J2FkcT3ASdKPEUTWl43VF8vpRkTihYSZxd2n4Lo0qiyf0Uep89Hw06t0z7u/+mYufAAAA&#10;//8DAFBLAwQUAAYACAAAACEARmz2IuMAAAANAQAADwAAAGRycy9kb3ducmV2LnhtbEyPwU7DMBBE&#10;70j8g7VI3KiTKErbEKcCKkQuRaJFiKMbm9giXkex26Z8fZcT3HZ2R7NvqtXkenbUY7AeBaSzBJjG&#10;1iuLnYD33fPdAliIEpXsPWoBZx1gVV9fVbJU/oRv+riNHaMQDKUUYGIcSs5Da7STYeYHjXT78qOT&#10;keTYcTXKE4W7nmdJUnAnLdIHIwf9ZHT7vT04AXH9eTbFR/u4tK+7l01hf5qmWQtxezM93AOLeop/&#10;ZvjFJ3SoiWnvD6gC60kvs5SsNKTzPANGljxdUJs9rfI0mwOvK/6/RX0BAAD//wMAUEsBAi0AFAAG&#10;AAgAAAAhALaDOJL+AAAA4QEAABMAAAAAAAAAAAAAAAAAAAAAAFtDb250ZW50X1R5cGVzXS54bWxQ&#10;SwECLQAUAAYACAAAACEAOP0h/9YAAACUAQAACwAAAAAAAAAAAAAAAAAvAQAAX3JlbHMvLnJlbHNQ&#10;SwECLQAUAAYACAAAACEAJh5vPx4CAADhAwAADgAAAAAAAAAAAAAAAAAuAgAAZHJzL2Uyb0RvYy54&#10;bWxQSwECLQAUAAYACAAAACEARmz2IuMAAAANAQAADwAAAAAAAAAAAAAAAAB4BAAAZHJzL2Rvd25y&#10;ZXYueG1sUEsFBgAAAAAEAAQA8wAAAIgFAAAAAA==&#10;">
                <v:stroke endarrow="block"/>
                <w10:wrap anchory="page"/>
                <w10:anchorlock/>
              </v:shape>
            </w:pict>
          </mc:Fallback>
        </mc:AlternateContent>
      </w:r>
    </w:p>
    <w:p w:rsidR="00501E23" w:rsidRPr="00501E23" w:rsidRDefault="00EA5A95" w:rsidP="00501E23">
      <w:pPr>
        <w:widowControl/>
        <w:jc w:val="left"/>
        <w:rPr>
          <w:rFonts w:ascii="Meiryo UI" w:eastAsia="Meiryo UI" w:hAnsi="Meiryo UI"/>
          <w:sz w:val="18"/>
          <w:szCs w:val="18"/>
        </w:rPr>
      </w:pPr>
      <w:r w:rsidRPr="00501E23">
        <w:rPr>
          <w:rFonts w:ascii="Meiryo UI" w:eastAsia="Meiryo UI" w:hAnsi="Meiryo UI"/>
          <w:noProof/>
          <w:sz w:val="18"/>
          <w:szCs w:val="18"/>
        </w:rPr>
        <mc:AlternateContent>
          <mc:Choice Requires="wps">
            <w:drawing>
              <wp:anchor distT="0" distB="0" distL="114300" distR="114300" simplePos="0" relativeHeight="251787264" behindDoc="0" locked="0" layoutInCell="1" allowOverlap="1" wp14:anchorId="0436E8C1" wp14:editId="498BF66D">
                <wp:simplePos x="0" y="0"/>
                <wp:positionH relativeFrom="column">
                  <wp:posOffset>2704465</wp:posOffset>
                </wp:positionH>
                <wp:positionV relativeFrom="paragraph">
                  <wp:posOffset>1078002</wp:posOffset>
                </wp:positionV>
                <wp:extent cx="2975211" cy="304800"/>
                <wp:effectExtent l="0" t="0" r="15875" b="19050"/>
                <wp:wrapNone/>
                <wp:docPr id="20" name="テキスト ボックス 20"/>
                <wp:cNvGraphicFramePr/>
                <a:graphic xmlns:a="http://schemas.openxmlformats.org/drawingml/2006/main">
                  <a:graphicData uri="http://schemas.microsoft.com/office/word/2010/wordprocessingShape">
                    <wps:wsp>
                      <wps:cNvSpPr txBox="1"/>
                      <wps:spPr>
                        <a:xfrm>
                          <a:off x="0" y="0"/>
                          <a:ext cx="2975211" cy="304800"/>
                        </a:xfrm>
                        <a:prstGeom prst="rect">
                          <a:avLst/>
                        </a:prstGeom>
                        <a:noFill/>
                        <a:ln w="6350">
                          <a:solidFill>
                            <a:sysClr val="windowText" lastClr="000000"/>
                          </a:solidFill>
                        </a:ln>
                      </wps:spPr>
                      <wps:txbx>
                        <w:txbxContent>
                          <w:p w:rsidR="009E1D41" w:rsidRPr="007022B5" w:rsidRDefault="009E1D41" w:rsidP="00501E23">
                            <w:pPr>
                              <w:rPr>
                                <w:rFonts w:ascii="Meiryo UI" w:eastAsia="Meiryo UI" w:hAnsi="Meiryo UI"/>
                              </w:rPr>
                            </w:pPr>
                            <w:r w:rsidRPr="007022B5">
                              <w:rPr>
                                <w:rFonts w:ascii="Meiryo UI" w:eastAsia="Meiryo UI" w:hAnsi="Meiryo UI" w:hint="eastAsia"/>
                              </w:rPr>
                              <w:t>交付を受けた免税証が券種ごとに印字されています。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6E8C1" id="テキスト ボックス 20" o:spid="_x0000_s1184" type="#_x0000_t202" style="position:absolute;margin-left:212.95pt;margin-top:84.9pt;width:234.2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RtpdQIAAKoEAAAOAAAAZHJzL2Uyb0RvYy54bWysVEtu2zAQ3RfoHQjuG8mO8zMiB26CFAWC&#10;JEBSZE1TVCxA4rAkbcldxkDRQ/QKRdc9jy7SR8pOjLSrol7Qw5nhfN6b0elZW1dsqawrSWd8sJdy&#10;prSkvNSPGf90f/numDPnhc5FRVplfKUcP5u8fXPamLEa0pyqXFmGINqNG5PxufdmnCROzlUt3B4Z&#10;pWEsyNbC42ofk9yKBtHrKhmm6WHSkM2NJamcg/aiN/JJjF8USvqbonDKsyrjqM3H08ZzFs5kcirG&#10;j1aYeSk3ZYh/qKIWpUbS51AXwgu2sOUfoepSWnJU+D1JdUJFUUoVe0A3g/RVN3dzYVTsBeA48wyT&#10;+39h5fXy1rIyz/gQ8GhRg6Nu/bV7+tE9/erW31i3/t6t193TT9wZfABYY9wY7+4MXvr2PbUgfqt3&#10;UAYc2sLW4R8dMtgRe/UMt2o9k1AOT44OhoMBZxK2/XR0nMbwyctrY53/oKhmQci4BZ0RZbG8ch6V&#10;wHXrEpJpuiyrKlJaadZk/HD/II0PHFVlHozBza3ceWXZUmAmMEo5NfcoibNKOA8D6oy/0BIS7DzF&#10;rdJQBgD6RoPk21kbERykh1sYZpSvgI6lfuCckZclWrhChlthMWEABFvjb3AUFaFU2kiczcl++Zs+&#10;+IN4WDlrMLEZd58XwioU/lFjJE4Go1EY8XgZHRwFQu2uZbZr0Yv6nAAA4Ed1UQz+vtqKhaX6Acs1&#10;DVlhEloid8YBVC+e+36PsJxSTafRCUNthL/Sd0aG0AHtQNB9+yCs2bDoAfY1bWdbjF+R2fv2dE4X&#10;nooyMh2Q7lHdEICFiPxsljds3O49er18Yia/AQAA//8DAFBLAwQUAAYACAAAACEAeqbcOuAAAAAL&#10;AQAADwAAAGRycy9kb3ducmV2LnhtbEyPQU+EMBCF7yb+h2ZMvLllEXcBKRs1Gi4bddHEa5eOQKQt&#10;abuA/97xpMfJ+/Lme8Vu0QOb0PneGgHrVQQMTWNVb1oB729PVykwH6RRcrAGBXyjh115flbIXNnZ&#10;HHCqQ8uoxPhcCuhCGHPOfdOhln5lRzSUfVqnZaDTtVw5OVO5HngcRRuuZW/oQydHfOiw+apPWsDk&#10;MjW31cvejuP16/RxX9WPz5UQlxfL3S2wgEv4g+FXn9ShJKejPRnl2SAgiW8yQinYZLSBiDRLEmBH&#10;AfF6mwIvC/5/Q/kDAAD//wMAUEsBAi0AFAAGAAgAAAAhALaDOJL+AAAA4QEAABMAAAAAAAAAAAAA&#10;AAAAAAAAAFtDb250ZW50X1R5cGVzXS54bWxQSwECLQAUAAYACAAAACEAOP0h/9YAAACUAQAACwAA&#10;AAAAAAAAAAAAAAAvAQAAX3JlbHMvLnJlbHNQSwECLQAUAAYACAAAACEAe/UbaXUCAACqBAAADgAA&#10;AAAAAAAAAAAAAAAuAgAAZHJzL2Uyb0RvYy54bWxQSwECLQAUAAYACAAAACEAeqbcOuAAAAALAQAA&#10;DwAAAAAAAAAAAAAAAADPBAAAZHJzL2Rvd25yZXYueG1sUEsFBgAAAAAEAAQA8wAAANwFAAAAAA==&#10;" filled="f" strokecolor="windowText" strokeweight=".5pt">
                <v:textbox>
                  <w:txbxContent>
                    <w:p w:rsidR="009E1D41" w:rsidRPr="007022B5" w:rsidRDefault="009E1D41" w:rsidP="00501E23">
                      <w:pPr>
                        <w:rPr>
                          <w:rFonts w:ascii="Meiryo UI" w:eastAsia="Meiryo UI" w:hAnsi="Meiryo UI"/>
                        </w:rPr>
                      </w:pPr>
                      <w:r w:rsidRPr="007022B5">
                        <w:rPr>
                          <w:rFonts w:ascii="Meiryo UI" w:eastAsia="Meiryo UI" w:hAnsi="Meiryo UI" w:hint="eastAsia"/>
                        </w:rPr>
                        <w:t>交付を受けた免税証が券種ごとに印字されています。</w:t>
                      </w:r>
                    </w:p>
                  </w:txbxContent>
                </v:textbox>
              </v:shape>
            </w:pict>
          </mc:Fallback>
        </mc:AlternateContent>
      </w:r>
      <w:r w:rsidRPr="00501E23">
        <w:rPr>
          <w:rFonts w:ascii="Meiryo UI" w:eastAsia="Meiryo UI" w:hAnsi="Meiryo UI"/>
          <w:noProof/>
          <w:sz w:val="18"/>
          <w:szCs w:val="18"/>
        </w:rPr>
        <mc:AlternateContent>
          <mc:Choice Requires="wps">
            <w:drawing>
              <wp:anchor distT="0" distB="0" distL="114300" distR="114300" simplePos="0" relativeHeight="251786240" behindDoc="0" locked="0" layoutInCell="1" allowOverlap="1" wp14:anchorId="197983EC" wp14:editId="65C6C3C8">
                <wp:simplePos x="0" y="0"/>
                <wp:positionH relativeFrom="column">
                  <wp:posOffset>2698115</wp:posOffset>
                </wp:positionH>
                <wp:positionV relativeFrom="paragraph">
                  <wp:posOffset>385865</wp:posOffset>
                </wp:positionV>
                <wp:extent cx="2804160" cy="285750"/>
                <wp:effectExtent l="0" t="0" r="15240" b="19050"/>
                <wp:wrapNone/>
                <wp:docPr id="17" name="テキスト ボックス 17"/>
                <wp:cNvGraphicFramePr/>
                <a:graphic xmlns:a="http://schemas.openxmlformats.org/drawingml/2006/main">
                  <a:graphicData uri="http://schemas.microsoft.com/office/word/2010/wordprocessingShape">
                    <wps:wsp>
                      <wps:cNvSpPr txBox="1"/>
                      <wps:spPr>
                        <a:xfrm>
                          <a:off x="0" y="0"/>
                          <a:ext cx="2804160" cy="285750"/>
                        </a:xfrm>
                        <a:prstGeom prst="rect">
                          <a:avLst/>
                        </a:prstGeom>
                        <a:noFill/>
                        <a:ln w="6350">
                          <a:solidFill>
                            <a:sysClr val="windowText" lastClr="000000"/>
                          </a:solidFill>
                        </a:ln>
                      </wps:spPr>
                      <wps:txbx>
                        <w:txbxContent>
                          <w:p w:rsidR="009E1D41" w:rsidRPr="007022B5" w:rsidRDefault="009E1D41" w:rsidP="00501E23">
                            <w:pPr>
                              <w:rPr>
                                <w:rFonts w:ascii="Meiryo UI" w:eastAsia="Meiryo UI" w:hAnsi="Meiryo UI"/>
                              </w:rPr>
                            </w:pPr>
                            <w:r w:rsidRPr="007022B5">
                              <w:rPr>
                                <w:rFonts w:ascii="Meiryo UI" w:eastAsia="Meiryo UI" w:hAnsi="Meiryo UI" w:hint="eastAsia"/>
                              </w:rPr>
                              <w:t>交付を受けた免税証の番号が印字されています。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983EC" id="テキスト ボックス 17" o:spid="_x0000_s1185" type="#_x0000_t202" style="position:absolute;margin-left:212.45pt;margin-top:30.4pt;width:220.8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lQcgIAAKoEAAAOAAAAZHJzL2Uyb0RvYy54bWysVMtuEzEU3SPxD5b3dJKQPog6qUKrIqSq&#10;rdSirh2PpxnJ42tsJzNh2UiIj+AXEGu+Jz/CsSdJo8IKkYXj+/B9nHPvnJ61tWYL5XxFJuf9gx5n&#10;ykgqKvOY80/3l29OOPNBmEJoMirnS+X52fj1q9PGjtSAZqQL5RiCGD9qbM5nIdhRlnk5U7XwB2SV&#10;gbEkV4sA0T1mhRMNotc6G/R6R1lDrrCOpPIe2ovOyMcpflkqGW7K0qvAdM5RW0inS+c0ntn4VIwe&#10;nbCzSm7KEP9QRS0qg6S7UBciCDZ31R+h6ko68lSGA0l1RmVZSZV6QDf93otu7mbCqtQLwPF2B5P/&#10;f2Hl9eLWsaoAd8ecGVGDo/Xq6/rpx/rp13r1ja1X39er1frpJ2QGHwDWWD/CuzuLl6F9Ty0eb/Ue&#10;yohDW7o6/qNDBjugX+7gVm1gEsrBSW/YP4JJwjY4OTw+THxkz6+t8+GDoprFS84d6Ewoi8WVD6gE&#10;rluXmMzQZaV1olQb1uT86C1CRosnXRXRmISlP9eOLQRmAqNUUHOPkjjTwgcYUGf6xZaQYO8pJG2g&#10;jAB0jcZbaKdth2BvB8+UiiXQcdQNnLfyskILV8hwKxwmDF1ja8INjlITSqXNjbMZuS9/00d/EA8r&#10;Zw0mNuf+81w4hcI/GozEu/5wGEc8CcPD4wEEt2+Z7lvMvD4nANDHflqZrtE/6O21dFQ/YLkmMStM&#10;wkjkzjmA6q7nodsjLKdUk0lywlBbEa7MnZUxdEQ7EnTfPghnNywGgH1N29kWoxdkdr4dnZN5oLJK&#10;TEekO1Q3BGAhEj+b5Y0bty8nr+dPzPg3AAAA//8DAFBLAwQUAAYACAAAACEAMdE8Zd8AAAAKAQAA&#10;DwAAAGRycy9kb3ducmV2LnhtbEyPy07DMBBF90j8gzVI7KhNaaM0xKkAgbJBPAISWzcekoj4IdtN&#10;wt8zrGA5mqN7zy33ixnZhCEOzkq4XAlgaFunB9tJeH97uMiBxaSsVqOzKOEbI+yr05NSFdrN9hWn&#10;JnWMQmwslIQ+JV9wHtsejYor59HS79MFoxKdoeM6qJnCzcjXQmTcqMFSQ6883vXYfjVHI2EKOz13&#10;9fOj8/7qZfq4rZv7p1rK87Pl5hpYwiX9wfCrT+pQkdPBHa2ObJSwWW92hErIBE0gIM+yLbADkWKb&#10;A69K/n9C9QMAAP//AwBQSwECLQAUAAYACAAAACEAtoM4kv4AAADhAQAAEwAAAAAAAAAAAAAAAAAA&#10;AAAAW0NvbnRlbnRfVHlwZXNdLnhtbFBLAQItABQABgAIAAAAIQA4/SH/1gAAAJQBAAALAAAAAAAA&#10;AAAAAAAAAC8BAABfcmVscy8ucmVsc1BLAQItABQABgAIAAAAIQD5tOlQcgIAAKoEAAAOAAAAAAAA&#10;AAAAAAAAAC4CAABkcnMvZTJvRG9jLnhtbFBLAQItABQABgAIAAAAIQAx0Txl3wAAAAoBAAAPAAAA&#10;AAAAAAAAAAAAAMwEAABkcnMvZG93bnJldi54bWxQSwUGAAAAAAQABADzAAAA2AUAAAAA&#10;" filled="f" strokecolor="windowText" strokeweight=".5pt">
                <v:textbox>
                  <w:txbxContent>
                    <w:p w:rsidR="009E1D41" w:rsidRPr="007022B5" w:rsidRDefault="009E1D41" w:rsidP="00501E23">
                      <w:pPr>
                        <w:rPr>
                          <w:rFonts w:ascii="Meiryo UI" w:eastAsia="Meiryo UI" w:hAnsi="Meiryo UI"/>
                        </w:rPr>
                      </w:pPr>
                      <w:r w:rsidRPr="007022B5">
                        <w:rPr>
                          <w:rFonts w:ascii="Meiryo UI" w:eastAsia="Meiryo UI" w:hAnsi="Meiryo UI" w:hint="eastAsia"/>
                        </w:rPr>
                        <w:t>交付を受けた免税証の番号が印字されています。</w:t>
                      </w:r>
                    </w:p>
                  </w:txbxContent>
                </v:textbox>
              </v:shape>
            </w:pict>
          </mc:Fallback>
        </mc:AlternateContent>
      </w:r>
      <w:r w:rsidR="00501E23" w:rsidRPr="00501E23">
        <w:rPr>
          <w:rFonts w:ascii="Meiryo UI" w:eastAsia="Meiryo UI" w:hAnsi="Meiryo UI" w:cs="ＭＳ Ｐゴシック" w:hint="eastAsia"/>
          <w:noProof/>
          <w:color w:val="000000"/>
          <w:kern w:val="0"/>
          <w:sz w:val="18"/>
          <w:szCs w:val="18"/>
        </w:rPr>
        <mc:AlternateContent>
          <mc:Choice Requires="wps">
            <w:drawing>
              <wp:anchor distT="0" distB="0" distL="114300" distR="114300" simplePos="0" relativeHeight="251784192" behindDoc="0" locked="1" layoutInCell="1" allowOverlap="1" wp14:anchorId="1551C1B3" wp14:editId="7C80B508">
                <wp:simplePos x="0" y="0"/>
                <wp:positionH relativeFrom="column">
                  <wp:posOffset>452755</wp:posOffset>
                </wp:positionH>
                <wp:positionV relativeFrom="page">
                  <wp:posOffset>7496175</wp:posOffset>
                </wp:positionV>
                <wp:extent cx="2225040" cy="2147570"/>
                <wp:effectExtent l="0" t="0" r="80010" b="62230"/>
                <wp:wrapNone/>
                <wp:docPr id="11" name="直線矢印コネクタ 11"/>
                <wp:cNvGraphicFramePr/>
                <a:graphic xmlns:a="http://schemas.openxmlformats.org/drawingml/2006/main">
                  <a:graphicData uri="http://schemas.microsoft.com/office/word/2010/wordprocessingShape">
                    <wps:wsp>
                      <wps:cNvCnPr/>
                      <wps:spPr>
                        <a:xfrm>
                          <a:off x="0" y="0"/>
                          <a:ext cx="2225040" cy="21475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B1CCD6" id="直線矢印コネクタ 11" o:spid="_x0000_s1026" type="#_x0000_t32" style="position:absolute;left:0;text-align:left;margin-left:35.65pt;margin-top:590.25pt;width:175.2pt;height:169.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CyIAIAAOEDAAAOAAAAZHJzL2Uyb0RvYy54bWysU82O0zAQviPxDpbvNE20Zdmq6R5algs/&#10;K7E8wKzjJJYc2/KYpr2W874AHJB4gUUCiSMPU6G+BmOnWxa4IXJw7JnM5/nm+zI7X3earaRHZU3J&#10;89GYM2mErZRpSv7m6uLRE84wgKlAWyNLvpHIz+cPH8x6N5WFba2upGcEYnDau5K3IbhplqFoZQc4&#10;sk4aStbWdxDo6Jus8tATeqezYjx+nPXWV85bIREpuhySfJ7w61qK8KquUQamS069hbT6tF7HNZvP&#10;YNp4cK0ShzbgH7roQBm69Ai1hADsrVd/QXVKeIu2DiNhu8zWtRIycSA2+fgPNq9bcDJxoeGgO44J&#10;/x+seLm69ExVpF3OmYGONNp/+Lr/9n7/8dOPm8+77Zfdu5vd9na3/c7oE5pX73BKZQtz6Q8ndJc+&#10;kl/XvotvosXWacab44zlOjBBwaIoJuMTkkJQrshPTienSYXsV7nzGJ5J27G4KTkGD6ppw8IaQ3pa&#10;n6dJw+o5BmqACu8K4t3GXiitk6zasL7kZ5NiQrcBmavWEGjbOaKLpuEMdEOuFcEnRLRaVbE64uAG&#10;F9qzFZBxyG+V7a+IAmcaMFCCeKVnKGyhksOnZxMKD65CCC9sNYTz8V2c2h2gU+e/XRlpLAHboSSl&#10;BqQASj81FQsbR/IEr8A0WsYcoWkT25XJ64eJRIUGTeLu2labJFUWT+SjVHbwfDTq/TPt7/+Z858A&#10;AAD//wMAUEsDBBQABgAIAAAAIQB68bcY4wAAAAwBAAAPAAAAZHJzL2Rvd25yZXYueG1sTI/BTsMw&#10;DIbvSLxDZCRuLM1gbSlNJ2BC9AISG0Icsya0EY1TNdnW8fQzJzj696ffn8vl5Hq2N2OwHiWIWQLM&#10;YOO1xVbC++bpKgcWokKteo9GwtEEWFbnZ6UqtD/gm9mvY8uoBEOhJHQxDgXnoemMU2HmB4O0+/Kj&#10;U5HGseV6VAcqdz2fJ0nKnbJIFzo1mMfONN/rnZMQV5/HLv1oHm7t6+b5JbU/dV2vpLy8mO7vgEUz&#10;xT8YfvVJHSpy2vod6sB6CZm4JpJykScLYETczEUGbEvRQuQZ8Krk/5+oTgAAAP//AwBQSwECLQAU&#10;AAYACAAAACEAtoM4kv4AAADhAQAAEwAAAAAAAAAAAAAAAAAAAAAAW0NvbnRlbnRfVHlwZXNdLnht&#10;bFBLAQItABQABgAIAAAAIQA4/SH/1gAAAJQBAAALAAAAAAAAAAAAAAAAAC8BAABfcmVscy8ucmVs&#10;c1BLAQItABQABgAIAAAAIQDll5CyIAIAAOEDAAAOAAAAAAAAAAAAAAAAAC4CAABkcnMvZTJvRG9j&#10;LnhtbFBLAQItABQABgAIAAAAIQB68bcY4wAAAAwBAAAPAAAAAAAAAAAAAAAAAHoEAABkcnMvZG93&#10;bnJldi54bWxQSwUGAAAAAAQABADzAAAAigUAAAAA&#10;">
                <v:stroke endarrow="block"/>
                <w10:wrap anchory="page"/>
                <w10:anchorlock/>
              </v:shape>
            </w:pict>
          </mc:Fallback>
        </mc:AlternateContent>
      </w:r>
      <w:r w:rsidR="00501E23" w:rsidRPr="00501E23">
        <w:rPr>
          <w:rFonts w:ascii="Meiryo UI" w:eastAsia="Meiryo UI" w:hAnsi="Meiryo UI" w:cs="ＭＳ Ｐゴシック" w:hint="eastAsia"/>
          <w:noProof/>
          <w:color w:val="000000"/>
          <w:kern w:val="0"/>
          <w:sz w:val="18"/>
          <w:szCs w:val="18"/>
        </w:rPr>
        <mc:AlternateContent>
          <mc:Choice Requires="wps">
            <w:drawing>
              <wp:anchor distT="0" distB="0" distL="114300" distR="114300" simplePos="0" relativeHeight="251783168" behindDoc="0" locked="1" layoutInCell="1" allowOverlap="1" wp14:anchorId="70ADFF45" wp14:editId="5E26F493">
                <wp:simplePos x="0" y="0"/>
                <wp:positionH relativeFrom="column">
                  <wp:posOffset>1893570</wp:posOffset>
                </wp:positionH>
                <wp:positionV relativeFrom="page">
                  <wp:posOffset>7455535</wp:posOffset>
                </wp:positionV>
                <wp:extent cx="736600" cy="647065"/>
                <wp:effectExtent l="19050" t="19050" r="44450" b="38735"/>
                <wp:wrapNone/>
                <wp:docPr id="4" name="直線矢印コネクタ 4"/>
                <wp:cNvGraphicFramePr/>
                <a:graphic xmlns:a="http://schemas.openxmlformats.org/drawingml/2006/main">
                  <a:graphicData uri="http://schemas.microsoft.com/office/word/2010/wordprocessingShape">
                    <wps:wsp>
                      <wps:cNvCnPr/>
                      <wps:spPr>
                        <a:xfrm>
                          <a:off x="0" y="0"/>
                          <a:ext cx="736600" cy="64706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F51374" id="直線矢印コネクタ 4" o:spid="_x0000_s1026" type="#_x0000_t32" style="position:absolute;left:0;text-align:left;margin-left:149.1pt;margin-top:587.05pt;width:58pt;height:50.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Xi+AEAAJIDAAAOAAAAZHJzL2Uyb0RvYy54bWysU82O0zAQviPxDpbvNOluya6ipntoKRcE&#10;lYAHmDpOYsl/sk3TXst5XwAOSLwAK4HEkYepUF+DsRvKAjdED67HM/PNfN9MpjdbJcmGOy+Mruh4&#10;lFPCNTO10G1FX79aPrqmxAfQNUijeUV33NOb2cMH096W/MJ0RtbcEQTRvuxtRbsQbJllnnVcgR8Z&#10;yzU6G+MUBDRdm9UOekRXMrvI8yLrjautM4x7j6+Lk5POEn7TcBZeNI3ngciKYm8hnS6d63hmsymU&#10;rQPbCTa0Af/QhQKhsegZagEByBsn/oJSgjnjTRNGzKjMNI1gPHFANuP8DzYvO7A8cUFxvD3L5P8f&#10;LHu+WTki6opOKNGgcETH91+OX98dP3z8fnt32H8+vL097D8d9t/IJKrVW19i0lyv3GB5u3KR+rZx&#10;Kv4jKbJNCu/OCvNtIAwfry6LIsc5MHQVk6u8eBwxs1/J1vnwlBtF4qWiPjgQbRfmRmucpXHjpDJs&#10;nvlwSvyZECtrsxRS4juUUpO+opfX41QNcLMaCQELK4tcvW4pAdniyrLgEqQ3UtQxPWZ7167n0pEN&#10;4Noslzn+hj5/C4u1F+C7U1xyxTAoAwj5RNck7CwKGpwA3Uo+QEgdQ3hazoFGFPUkY7ytTb1L6mbR&#10;wsEnhYYljZt138b7/U9p9gMAAP//AwBQSwMEFAAGAAgAAAAhAKiXfxngAAAADQEAAA8AAABkcnMv&#10;ZG93bnJldi54bWxMj8FOwzAQRO9I/IO1SNyoYytK0xCnQkgcEOJA2w9w4iUOxHYau2369ywnOO7M&#10;0+xMvV3cyM44xyF4BWKVAUPfBTP4XsFh//JQAotJe6PH4FHBFSNsm9ubWlcmXPwHnnepZxTiY6UV&#10;2JSmivPYWXQ6rsKEnrzPMDud6Jx7bmZ9oXA3cpllBXd68PTB6gmfLXbfu5NT0Bbl9SiPYr95LVP/&#10;Jr+S5vZdqfu75ekRWMIl/cHwW5+qQ0Od2nDyJrJRgdyUklAyxDoXwAjJRU5SS5JcFxnwpub/VzQ/&#10;AAAA//8DAFBLAQItABQABgAIAAAAIQC2gziS/gAAAOEBAAATAAAAAAAAAAAAAAAAAAAAAABbQ29u&#10;dGVudF9UeXBlc10ueG1sUEsBAi0AFAAGAAgAAAAhADj9If/WAAAAlAEAAAsAAAAAAAAAAAAAAAAA&#10;LwEAAF9yZWxzLy5yZWxzUEsBAi0AFAAGAAgAAAAhABkZteL4AQAAkgMAAA4AAAAAAAAAAAAAAAAA&#10;LgIAAGRycy9lMm9Eb2MueG1sUEsBAi0AFAAGAAgAAAAhAKiXfxngAAAADQEAAA8AAAAAAAAAAAAA&#10;AAAAUgQAAGRycy9kb3ducmV2LnhtbFBLBQYAAAAABAAEAPMAAABfBQAAAAA=&#10;" strokecolor="red" strokeweight="3pt">
                <v:stroke endarrow="block"/>
                <w10:wrap anchory="page"/>
                <w10:anchorlock/>
              </v:shape>
            </w:pict>
          </mc:Fallback>
        </mc:AlternateContent>
      </w:r>
      <w:r w:rsidR="00501E23" w:rsidRPr="00501E23">
        <w:rPr>
          <w:rFonts w:ascii="Meiryo UI" w:eastAsia="Meiryo UI" w:hAnsi="Meiryo UI"/>
          <w:sz w:val="18"/>
          <w:szCs w:val="18"/>
        </w:rPr>
        <w:br w:type="page"/>
      </w:r>
    </w:p>
    <w:p w:rsidR="00501E23" w:rsidRPr="00501E23" w:rsidRDefault="00501E23" w:rsidP="00501E23">
      <w:pPr>
        <w:spacing w:line="340" w:lineRule="exact"/>
        <w:rPr>
          <w:rFonts w:ascii="Meiryo UI" w:eastAsia="Meiryo UI" w:hAnsi="Meiryo UI"/>
          <w:sz w:val="24"/>
          <w:szCs w:val="24"/>
        </w:rPr>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1813888" behindDoc="0" locked="0" layoutInCell="1" allowOverlap="1" wp14:anchorId="2802A022" wp14:editId="07C60DD9">
                <wp:simplePos x="0" y="0"/>
                <wp:positionH relativeFrom="margin">
                  <wp:posOffset>0</wp:posOffset>
                </wp:positionH>
                <wp:positionV relativeFrom="paragraph">
                  <wp:posOffset>25547</wp:posOffset>
                </wp:positionV>
                <wp:extent cx="6066155" cy="401320"/>
                <wp:effectExtent l="0" t="0" r="0" b="0"/>
                <wp:wrapThrough wrapText="bothSides">
                  <wp:wrapPolygon edited="0">
                    <wp:start x="0" y="0"/>
                    <wp:lineTo x="0" y="20506"/>
                    <wp:lineTo x="21503" y="20506"/>
                    <wp:lineTo x="21503" y="0"/>
                    <wp:lineTo x="0" y="0"/>
                  </wp:wrapPolygon>
                </wp:wrapThrough>
                <wp:docPr id="283" name="四角形: 角を丸くする 283"/>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「免税軽油使用実績表（直接給油用）」の作成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2A022" id="四角形: 角を丸くする 283" o:spid="_x0000_s1186" style="position:absolute;left:0;text-align:left;margin-left:0;margin-top:2pt;width:477.65pt;height:31.6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i5tgIAABsFAAAOAAAAZHJzL2Uyb0RvYy54bWysVM1u1DAQviPxDpbvNMl2d1miZqtVqyKk&#10;0la0qGev42wiOR5jezcpt/bKAak31BsXXqEXnmapxGMwdrJtKZwQl2TGM56fb77xzm5bS7ISxlag&#10;MppsxZQIxSGv1CKj788OXkwosY6pnElQIqMXwtLd6fNnO41OxQBKkLkwBIMomzY6o6VzOo0iy0tR&#10;M7sFWig0FmBq5lA1iyg3rMHotYwGcTyOGjC5NsCFtXi63xnpNMQvCsHdcVFY4YjMKNbmwteE79x/&#10;o+kOSxeG6bLifRnsH6qoWaUw6X2ofeYYWZrqj1B1xQ1YKNwWhzqCoqi4CD1gN0n8pJvTkmkRekFw&#10;rL6Hyf6/sPxodWJIlWd0MNmmRLEah3R3c/Pz2/Xd968pwf/66vrH7e368vP68sv66hPxjghbo22K&#10;t0/1iek1i6LHoC1M7f/YHWkD1Bf3UIvWEY6H43g8TkYjSjjahnGyPQiziB5ua2PdawE18UJGDSxV&#10;/g7nGWBmq0PrMC36b/x8Rguyyg8qKYNiFvM9aciK4ewn8Xg4G4S7clm/hbw7RgrFPQnwGKmy8e6P&#10;Mb7twoRcv8WXijQI22iIEQhnSN5CModirRFOqxaUMLnAreDOhMQKfGmBcb7ofWbLLl0I6zHFdFL5&#10;2kWgbt+jR7rD1kuunbdhYEk82cxhDvkFjtFAx2+r+UGFGQ6ZdSfMIKGxQlxSd4yfQgKWDb1ESQnm&#10;49/OvT/yDK2UNLgg2NKHJTOCEvlGIQNfJcOh36igDEcvcYDEPLbMH1vUst4DnEOCz4HmQfT+Tm7E&#10;wkB9jrs881nRxBTH3B14vbLnusXF14CL2Sy44RZp5g7VqeY+uMfOY3vWnjOje+o4JN0RbJaJpU/I&#10;0/n6mwpmSwdFFZjlse5wxbl4BTcwTKh/LfyKP9aD18ObNv0FAAD//wMAUEsDBBQABgAIAAAAIQCK&#10;kI1Y2AAAAAUBAAAPAAAAZHJzL2Rvd25yZXYueG1sTI/BTsMwEETvSPyDtUjcqENDA4RsKlSVD2iB&#10;u2svSUS8jmy3Tf+e5QSn1WhGM2+b9exHdaKYhsAI94sCFLENbuAO4eP97e4JVMqGnRkDE8KFEqzb&#10;66vG1C6ceUenfe6UlHCqDUKf81RrnWxP3qRFmIjF+wrRmywydtpFc5ZyP+plUVTam4FloTcTbXqy&#10;3/ujRyg7+0nTLm6Nr/JgL+W2cpsC8fZmfn0BlWnOf2H4xRd0aIXpEI7skhoR5JGM8CBHzOfVqgR1&#10;QKgel6DbRv+nb38AAAD//wMAUEsBAi0AFAAGAAgAAAAhALaDOJL+AAAA4QEAABMAAAAAAAAAAAAA&#10;AAAAAAAAAFtDb250ZW50X1R5cGVzXS54bWxQSwECLQAUAAYACAAAACEAOP0h/9YAAACUAQAACwAA&#10;AAAAAAAAAAAAAAAvAQAAX3JlbHMvLnJlbHNQSwECLQAUAAYACAAAACEATxloubYCAAAbBQAADgAA&#10;AAAAAAAAAAAAAAAuAgAAZHJzL2Uyb0RvYy54bWxQSwECLQAUAAYACAAAACEAipCNWNgAAAAFAQAA&#10;DwAAAAAAAAAAAAAAAAAQBQAAZHJzL2Rvd25yZXYueG1sUEsFBgAAAAAEAAQA8wAAABUGAAAAAA==&#10;" fillcolor="#e6e0ec" stroked="f" strokeweight="2pt">
                <v:textbox>
                  <w:txbxContent>
                    <w:p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「免税軽油使用実績表（直接給油用）」の作成</w:t>
                      </w:r>
                    </w:p>
                  </w:txbxContent>
                </v:textbox>
                <w10:wrap type="through" anchorx="margin"/>
              </v:roundrect>
            </w:pict>
          </mc:Fallback>
        </mc:AlternateContent>
      </w:r>
    </w:p>
    <w:p w:rsidR="00501E23" w:rsidRPr="00501E23" w:rsidRDefault="00501E23" w:rsidP="00F92D02">
      <w:pPr>
        <w:spacing w:line="340" w:lineRule="exact"/>
        <w:ind w:firstLineChars="100" w:firstLine="240"/>
        <w:rPr>
          <w:rFonts w:ascii="Meiryo UI" w:eastAsia="Meiryo UI" w:hAnsi="Meiryo UI"/>
          <w:sz w:val="24"/>
          <w:szCs w:val="24"/>
        </w:rPr>
      </w:pPr>
      <w:r w:rsidRPr="00501E23">
        <w:rPr>
          <w:rFonts w:ascii="Meiryo UI" w:eastAsia="Meiryo UI" w:hAnsi="Meiryo UI" w:hint="eastAsia"/>
          <w:sz w:val="24"/>
          <w:szCs w:val="24"/>
        </w:rPr>
        <w:t>船舶の使用者がマリーナ又は給油所等で、直接燃料タンクに免税軽油を給油する場合の実績表です。（ポリタンク等で免税軽油を購入して船舶に給油する場合は、「免税軽油使用実績表（在庫保有用）」（P</w:t>
      </w:r>
      <w:r w:rsidR="00211243">
        <w:rPr>
          <w:rFonts w:ascii="Meiryo UI" w:eastAsia="Meiryo UI" w:hAnsi="Meiryo UI" w:hint="eastAsia"/>
          <w:sz w:val="24"/>
          <w:szCs w:val="24"/>
        </w:rPr>
        <w:t>3</w:t>
      </w:r>
      <w:r w:rsidR="00255B32">
        <w:rPr>
          <w:rFonts w:ascii="Meiryo UI" w:eastAsia="Meiryo UI" w:hAnsi="Meiryo UI" w:hint="eastAsia"/>
          <w:sz w:val="24"/>
          <w:szCs w:val="24"/>
        </w:rPr>
        <w:t>4</w:t>
      </w:r>
      <w:r w:rsidR="00442DD4">
        <w:rPr>
          <w:rFonts w:ascii="Meiryo UI" w:eastAsia="Meiryo UI" w:hAnsi="Meiryo UI" w:hint="eastAsia"/>
          <w:sz w:val="24"/>
          <w:szCs w:val="24"/>
        </w:rPr>
        <w:t>参照</w:t>
      </w:r>
      <w:r w:rsidRPr="00501E23">
        <w:rPr>
          <w:rFonts w:ascii="Meiryo UI" w:eastAsia="Meiryo UI" w:hAnsi="Meiryo UI" w:hint="eastAsia"/>
          <w:sz w:val="24"/>
          <w:szCs w:val="24"/>
        </w:rPr>
        <w:t>）をご提出ください。）</w:t>
      </w:r>
    </w:p>
    <w:p w:rsidR="00D2722F" w:rsidRDefault="00F92D02" w:rsidP="00F92D02">
      <w:pPr>
        <w:spacing w:line="340" w:lineRule="exact"/>
        <w:ind w:firstLineChars="100" w:firstLine="240"/>
        <w:rPr>
          <w:rFonts w:ascii="Meiryo UI" w:eastAsia="Meiryo UI" w:hAnsi="Meiryo UI"/>
          <w:sz w:val="24"/>
          <w:szCs w:val="24"/>
        </w:rPr>
      </w:pPr>
      <w:r>
        <w:rPr>
          <w:rFonts w:ascii="Meiryo UI" w:eastAsia="Meiryo UI" w:hAnsi="Meiryo UI" w:hint="eastAsia"/>
          <w:sz w:val="24"/>
          <w:szCs w:val="24"/>
        </w:rPr>
        <w:t>なお、</w:t>
      </w:r>
      <w:r w:rsidR="00501E23" w:rsidRPr="00501E23">
        <w:rPr>
          <w:rFonts w:ascii="Meiryo UI" w:eastAsia="Meiryo UI" w:hAnsi="Meiryo UI" w:hint="eastAsia"/>
          <w:sz w:val="24"/>
          <w:szCs w:val="24"/>
        </w:rPr>
        <w:t>免税軽油使用実績表</w:t>
      </w:r>
      <w:r>
        <w:rPr>
          <w:rFonts w:ascii="Meiryo UI" w:eastAsia="Meiryo UI" w:hAnsi="Meiryo UI" w:hint="eastAsia"/>
          <w:sz w:val="24"/>
          <w:szCs w:val="24"/>
        </w:rPr>
        <w:t>を提出する際は、</w:t>
      </w:r>
      <w:r w:rsidR="00501E23" w:rsidRPr="003234AD">
        <w:rPr>
          <w:rFonts w:ascii="Meiryo UI" w:eastAsia="Meiryo UI" w:hAnsi="Meiryo UI" w:hint="eastAsia"/>
          <w:sz w:val="24"/>
          <w:szCs w:val="24"/>
        </w:rPr>
        <w:t>あわせて</w:t>
      </w:r>
      <w:r w:rsidR="00501E23" w:rsidRPr="000A6E36">
        <w:rPr>
          <w:rFonts w:ascii="Meiryo UI" w:eastAsia="Meiryo UI" w:hAnsi="Meiryo UI" w:hint="eastAsia"/>
          <w:b/>
          <w:sz w:val="24"/>
          <w:szCs w:val="24"/>
          <w:u w:val="single"/>
        </w:rPr>
        <w:t>納品書・請求書等</w:t>
      </w:r>
      <w:r w:rsidRPr="000A6E36">
        <w:rPr>
          <w:rFonts w:ascii="Meiryo UI" w:eastAsia="Meiryo UI" w:hAnsi="Meiryo UI" w:hint="eastAsia"/>
          <w:b/>
          <w:sz w:val="24"/>
          <w:szCs w:val="24"/>
          <w:u w:val="single"/>
        </w:rPr>
        <w:t>の</w:t>
      </w:r>
      <w:r w:rsidR="00501E23" w:rsidRPr="000A6E36">
        <w:rPr>
          <w:rFonts w:ascii="Meiryo UI" w:eastAsia="Meiryo UI" w:hAnsi="Meiryo UI" w:hint="eastAsia"/>
          <w:b/>
          <w:sz w:val="24"/>
          <w:szCs w:val="24"/>
          <w:u w:val="single"/>
        </w:rPr>
        <w:t>提出</w:t>
      </w:r>
      <w:r w:rsidR="00501E23" w:rsidRPr="000A6E36">
        <w:rPr>
          <w:rFonts w:ascii="Meiryo UI" w:eastAsia="Meiryo UI" w:hAnsi="Meiryo UI"/>
          <w:b/>
          <w:noProof/>
          <w:u w:val="single"/>
        </w:rPr>
        <w:drawing>
          <wp:anchor distT="0" distB="0" distL="114300" distR="114300" simplePos="0" relativeHeight="251794432" behindDoc="1" locked="1" layoutInCell="0" allowOverlap="0" wp14:anchorId="540DFAF9" wp14:editId="376204B0">
            <wp:simplePos x="0" y="0"/>
            <wp:positionH relativeFrom="column">
              <wp:posOffset>0</wp:posOffset>
            </wp:positionH>
            <wp:positionV relativeFrom="page">
              <wp:posOffset>11083290</wp:posOffset>
            </wp:positionV>
            <wp:extent cx="6076315" cy="8572500"/>
            <wp:effectExtent l="0" t="0" r="635"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315" cy="8572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0A6E36">
        <w:rPr>
          <w:rFonts w:ascii="Meiryo UI" w:eastAsia="Meiryo UI" w:hAnsi="Meiryo UI" w:hint="eastAsia"/>
          <w:b/>
          <w:sz w:val="24"/>
          <w:szCs w:val="24"/>
          <w:u w:val="single"/>
        </w:rPr>
        <w:t>が必要です。</w:t>
      </w:r>
    </w:p>
    <w:p w:rsidR="00F92D02" w:rsidRDefault="00F92D02" w:rsidP="00F92D02">
      <w:pPr>
        <w:spacing w:line="340" w:lineRule="exact"/>
        <w:ind w:firstLineChars="100" w:firstLine="220"/>
        <w:rPr>
          <w:rFonts w:ascii="Meiryo UI" w:eastAsia="Meiryo UI" w:hAnsi="Meiryo UI"/>
          <w:sz w:val="22"/>
        </w:rPr>
      </w:pPr>
    </w:p>
    <w:p w:rsidR="00501E23" w:rsidRPr="00D2722F" w:rsidRDefault="00D2722F" w:rsidP="00D2722F">
      <w:pPr>
        <w:spacing w:line="340" w:lineRule="exact"/>
        <w:rPr>
          <w:rFonts w:ascii="Meiryo UI" w:eastAsia="Meiryo UI" w:hAnsi="Meiryo UI"/>
          <w:sz w:val="22"/>
        </w:rPr>
      </w:pPr>
      <w:r>
        <w:rPr>
          <w:rFonts w:ascii="Meiryo UI" w:eastAsia="Meiryo UI" w:hAnsi="Meiryo UI" w:hint="eastAsia"/>
          <w:sz w:val="24"/>
          <w:szCs w:val="24"/>
        </w:rPr>
        <w:t>１</w:t>
      </w:r>
      <w:r w:rsidR="00501E23" w:rsidRPr="00501E23">
        <w:rPr>
          <w:rFonts w:ascii="Meiryo UI" w:eastAsia="Meiryo UI" w:hAnsi="Meiryo UI" w:hint="eastAsia"/>
          <w:sz w:val="24"/>
          <w:szCs w:val="24"/>
        </w:rPr>
        <w:t xml:space="preserve">　欄外の「期間」欄は、免税証の有効期間の初日から末日までの期間を記入してください。</w:t>
      </w:r>
    </w:p>
    <w:p w:rsidR="00D2722F" w:rsidRDefault="00D2722F" w:rsidP="00501E23">
      <w:pPr>
        <w:spacing w:line="340" w:lineRule="exact"/>
        <w:ind w:left="720" w:hangingChars="300" w:hanging="720"/>
        <w:rPr>
          <w:rFonts w:ascii="Meiryo UI" w:eastAsia="Meiryo UI" w:hAnsi="Meiryo UI"/>
          <w:sz w:val="24"/>
          <w:szCs w:val="24"/>
        </w:rPr>
      </w:pPr>
    </w:p>
    <w:p w:rsidR="00501E23" w:rsidRPr="00501E23" w:rsidRDefault="00501E23" w:rsidP="00A1504B">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２　「引取数量」欄は、納品書又は免税証管理簿により引取</w:t>
      </w:r>
      <w:r w:rsidR="001930B8">
        <w:rPr>
          <w:rFonts w:ascii="Meiryo UI" w:eastAsia="Meiryo UI" w:hAnsi="Meiryo UI" w:hint="eastAsia"/>
          <w:sz w:val="24"/>
          <w:szCs w:val="24"/>
        </w:rPr>
        <w:t>年月</w:t>
      </w:r>
      <w:r w:rsidRPr="00501E23">
        <w:rPr>
          <w:rFonts w:ascii="Meiryo UI" w:eastAsia="Meiryo UI" w:hAnsi="Meiryo UI" w:hint="eastAsia"/>
          <w:sz w:val="24"/>
          <w:szCs w:val="24"/>
        </w:rPr>
        <w:t>日ごとに引取数量を記入してくだ</w:t>
      </w:r>
      <w:r w:rsidR="00A1504B">
        <w:rPr>
          <w:rFonts w:ascii="Meiryo UI" w:eastAsia="Meiryo UI" w:hAnsi="Meiryo UI" w:hint="eastAsia"/>
          <w:sz w:val="24"/>
          <w:szCs w:val="24"/>
        </w:rPr>
        <w:t>さ</w:t>
      </w:r>
      <w:r w:rsidRPr="00501E23">
        <w:rPr>
          <w:rFonts w:ascii="Meiryo UI" w:eastAsia="Meiryo UI" w:hAnsi="Meiryo UI" w:hint="eastAsia"/>
          <w:sz w:val="24"/>
          <w:szCs w:val="24"/>
        </w:rPr>
        <w:t>い。</w:t>
      </w:r>
    </w:p>
    <w:p w:rsidR="00D2722F" w:rsidRDefault="00D2722F" w:rsidP="00501E23">
      <w:pPr>
        <w:spacing w:line="340" w:lineRule="exact"/>
        <w:ind w:left="720" w:hangingChars="300" w:hanging="720"/>
        <w:rPr>
          <w:rFonts w:ascii="Meiryo UI" w:eastAsia="Meiryo UI" w:hAnsi="Meiryo UI"/>
          <w:sz w:val="24"/>
          <w:szCs w:val="24"/>
        </w:rPr>
      </w:pPr>
    </w:p>
    <w:p w:rsidR="00501E23" w:rsidRPr="00501E23" w:rsidRDefault="00D2722F" w:rsidP="00A1504B">
      <w:pPr>
        <w:spacing w:line="340" w:lineRule="exact"/>
        <w:ind w:left="240" w:hangingChars="100" w:hanging="240"/>
        <w:rPr>
          <w:rFonts w:ascii="Meiryo UI" w:eastAsia="Meiryo UI" w:hAnsi="Meiryo UI"/>
          <w:sz w:val="24"/>
          <w:szCs w:val="24"/>
        </w:rPr>
      </w:pPr>
      <w:r>
        <w:rPr>
          <w:rFonts w:ascii="Meiryo UI" w:eastAsia="Meiryo UI" w:hAnsi="Meiryo UI" w:hint="eastAsia"/>
          <w:sz w:val="24"/>
          <w:szCs w:val="24"/>
        </w:rPr>
        <w:t>３</w:t>
      </w:r>
      <w:r w:rsidR="00501E23" w:rsidRPr="00501E23">
        <w:rPr>
          <w:rFonts w:ascii="Meiryo UI" w:eastAsia="Meiryo UI" w:hAnsi="Meiryo UI" w:hint="eastAsia"/>
          <w:sz w:val="24"/>
          <w:szCs w:val="24"/>
        </w:rPr>
        <w:t xml:space="preserve">　運転日報や航海日誌等により、使用日ごとに稼働前と稼働後のアワーメーターの数値と稼働時間を記録してください。</w:t>
      </w:r>
    </w:p>
    <w:p w:rsidR="00501E23" w:rsidRPr="00501E23" w:rsidRDefault="00501E23" w:rsidP="00F421A6">
      <w:pPr>
        <w:spacing w:line="340" w:lineRule="exact"/>
        <w:ind w:leftChars="85" w:left="298" w:hangingChars="50" w:hanging="120"/>
        <w:rPr>
          <w:rFonts w:ascii="Meiryo UI" w:eastAsia="Meiryo UI" w:hAnsi="Meiryo UI"/>
          <w:sz w:val="24"/>
          <w:szCs w:val="24"/>
        </w:rPr>
      </w:pPr>
      <w:r w:rsidRPr="00501E23">
        <w:rPr>
          <w:rFonts w:ascii="Meiryo UI" w:eastAsia="Meiryo UI" w:hAnsi="Meiryo UI" w:hint="eastAsia"/>
          <w:sz w:val="24"/>
          <w:szCs w:val="24"/>
        </w:rPr>
        <w:t>（アワーメーターが付いていない若しくは故障している場合は、「稼動前のアワーメーターの数値」及び「稼動後のアワーメーターの数値」欄には、稼動開始時刻及び終了時刻を記録してください。）</w:t>
      </w:r>
    </w:p>
    <w:p w:rsidR="00D2722F" w:rsidRDefault="00501E23" w:rsidP="00501E23">
      <w:pPr>
        <w:spacing w:line="340" w:lineRule="exact"/>
        <w:ind w:left="720" w:hangingChars="300" w:hanging="720"/>
        <w:rPr>
          <w:rFonts w:ascii="Meiryo UI" w:eastAsia="Meiryo UI" w:hAnsi="Meiryo UI"/>
          <w:sz w:val="24"/>
          <w:szCs w:val="24"/>
        </w:rPr>
      </w:pPr>
      <w:r w:rsidRPr="00501E23">
        <w:rPr>
          <w:rFonts w:ascii="Meiryo UI" w:eastAsia="Meiryo UI" w:hAnsi="Meiryo UI" w:hint="eastAsia"/>
          <w:sz w:val="24"/>
          <w:szCs w:val="24"/>
        </w:rPr>
        <w:t xml:space="preserve">　　</w:t>
      </w:r>
    </w:p>
    <w:p w:rsidR="00501E23" w:rsidRPr="00501E23" w:rsidRDefault="00501E23" w:rsidP="00D2722F">
      <w:pPr>
        <w:spacing w:line="340" w:lineRule="exact"/>
        <w:ind w:left="720" w:hangingChars="300" w:hanging="720"/>
        <w:rPr>
          <w:rFonts w:ascii="Meiryo UI" w:eastAsia="Meiryo UI" w:hAnsi="Meiryo UI"/>
          <w:sz w:val="24"/>
          <w:szCs w:val="24"/>
        </w:rPr>
      </w:pPr>
      <w:r w:rsidRPr="00501E23">
        <w:rPr>
          <w:rFonts w:ascii="Meiryo UI" w:eastAsia="Meiryo UI" w:hAnsi="Meiryo UI" w:hint="eastAsia"/>
          <w:sz w:val="24"/>
          <w:szCs w:val="24"/>
        </w:rPr>
        <w:t>４　船舶を稼働された場合は「備考」欄に船の行き先を記入してください。</w:t>
      </w:r>
    </w:p>
    <w:p w:rsidR="00501E23" w:rsidRPr="00501E23" w:rsidRDefault="00501E23" w:rsidP="00501E23">
      <w:pPr>
        <w:rPr>
          <w:rFonts w:ascii="Meiryo UI" w:eastAsia="Meiryo UI" w:hAnsi="Meiryo UI"/>
        </w:rPr>
      </w:pPr>
      <w:r w:rsidRPr="00501E23">
        <w:rPr>
          <w:rFonts w:ascii="Meiryo UI" w:eastAsia="Meiryo UI" w:hAnsi="Meiryo UI" w:hint="eastAsia"/>
        </w:rPr>
        <w:t xml:space="preserve">　　　　　　　　　　　　　　　　　　　　　　　　　　　　　　　　　　　　　　　　　　 </w:t>
      </w:r>
      <w:r w:rsidRPr="00501E23">
        <w:rPr>
          <w:rFonts w:ascii="Meiryo UI" w:eastAsia="Meiryo UI" w:hAnsi="Meiryo UI"/>
        </w:rPr>
        <w:t xml:space="preserve">                    </w:t>
      </w:r>
      <w:r w:rsidRPr="00501E23">
        <w:rPr>
          <w:rFonts w:ascii="Meiryo UI" w:eastAsia="Meiryo UI" w:hAnsi="Meiryo UI" w:hint="eastAsia"/>
        </w:rPr>
        <w:t xml:space="preserve">　　【直接給油用】</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3"/>
      </w:tblGrid>
      <w:tr w:rsidR="00501E23" w:rsidRPr="00501E23" w:rsidTr="00501E23">
        <w:trPr>
          <w:trHeight w:val="7915"/>
        </w:trPr>
        <w:tc>
          <w:tcPr>
            <w:tcW w:w="9493" w:type="dxa"/>
          </w:tcPr>
          <w:p w:rsidR="00501E23" w:rsidRPr="00501E23" w:rsidRDefault="00501E23" w:rsidP="00501E23">
            <w:pPr>
              <w:rPr>
                <w:rFonts w:ascii="Meiryo UI" w:eastAsia="Meiryo UI" w:hAnsi="Meiryo UI"/>
                <w:sz w:val="16"/>
                <w:szCs w:val="16"/>
              </w:rPr>
            </w:pPr>
            <w:r w:rsidRPr="00501E23">
              <w:rPr>
                <w:rFonts w:ascii="Meiryo UI" w:eastAsia="Meiryo UI" w:hAnsi="Meiryo UI" w:hint="eastAsia"/>
                <w:noProof/>
                <w:sz w:val="16"/>
                <w:szCs w:val="16"/>
              </w:rPr>
              <mc:AlternateContent>
                <mc:Choice Requires="wps">
                  <w:drawing>
                    <wp:anchor distT="0" distB="0" distL="114300" distR="114300" simplePos="0" relativeHeight="251792384" behindDoc="0" locked="0" layoutInCell="1" allowOverlap="1" wp14:anchorId="465AB2CC" wp14:editId="208A144D">
                      <wp:simplePos x="0" y="0"/>
                      <wp:positionH relativeFrom="column">
                        <wp:posOffset>3190732</wp:posOffset>
                      </wp:positionH>
                      <wp:positionV relativeFrom="paragraph">
                        <wp:posOffset>74295</wp:posOffset>
                      </wp:positionV>
                      <wp:extent cx="1285875" cy="509270"/>
                      <wp:effectExtent l="381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D41" w:rsidRPr="009A297C" w:rsidRDefault="009E1D41" w:rsidP="00501E23">
                                  <w:pPr>
                                    <w:rPr>
                                      <w:rFonts w:ascii="Meiryo UI" w:eastAsia="Meiryo UI" w:hAnsi="Meiryo UI"/>
                                      <w:sz w:val="16"/>
                                      <w:szCs w:val="16"/>
                                    </w:rPr>
                                  </w:pPr>
                                  <w:r w:rsidRPr="00670BFC">
                                    <w:rPr>
                                      <w:rFonts w:asciiTheme="minorEastAsia" w:hAnsiTheme="minorEastAsia" w:hint="eastAsia"/>
                                      <w:sz w:val="18"/>
                                      <w:szCs w:val="16"/>
                                    </w:rPr>
                                    <w:t>自</w:t>
                                  </w:r>
                                  <w:r w:rsidRPr="008108EE">
                                    <w:rPr>
                                      <w:rFonts w:ascii="HGP行書体" w:eastAsia="HGP行書体" w:hAnsi="Meiryo UI" w:hint="eastAsia"/>
                                      <w:sz w:val="20"/>
                                      <w:szCs w:val="16"/>
                                      <w:highlight w:val="lightGray"/>
                                    </w:rPr>
                                    <w:t>R5</w:t>
                                  </w:r>
                                  <w:r w:rsidRPr="009A297C">
                                    <w:rPr>
                                      <w:rFonts w:ascii="Meiryo UI" w:eastAsia="Meiryo UI" w:hAnsi="Meiryo UI" w:hint="eastAsia"/>
                                      <w:sz w:val="16"/>
                                      <w:szCs w:val="16"/>
                                    </w:rPr>
                                    <w:t xml:space="preserve"> </w:t>
                                  </w:r>
                                  <w:r w:rsidRPr="00670BFC">
                                    <w:rPr>
                                      <w:rFonts w:asciiTheme="minorEastAsia" w:hAnsiTheme="minorEastAsia" w:hint="eastAsia"/>
                                      <w:sz w:val="18"/>
                                      <w:szCs w:val="16"/>
                                    </w:rPr>
                                    <w:t>年</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2</w:t>
                                  </w:r>
                                  <w:r w:rsidRPr="00670BFC">
                                    <w:rPr>
                                      <w:rFonts w:asciiTheme="minorEastAsia" w:hAnsiTheme="minorEastAsia" w:hint="eastAsia"/>
                                      <w:sz w:val="18"/>
                                      <w:szCs w:val="16"/>
                                    </w:rPr>
                                    <w:t>月</w:t>
                                  </w:r>
                                  <w:r w:rsidRPr="009A297C">
                                    <w:rPr>
                                      <w:rFonts w:ascii="Meiryo UI" w:eastAsia="Meiryo UI" w:hAnsi="Meiryo UI" w:hint="eastAsia"/>
                                      <w:sz w:val="16"/>
                                      <w:szCs w:val="16"/>
                                    </w:rPr>
                                    <w:t xml:space="preserve"> </w:t>
                                  </w:r>
                                  <w:r>
                                    <w:rPr>
                                      <w:rFonts w:ascii="Meiryo UI" w:eastAsia="Meiryo UI" w:hAnsi="Meiryo UI"/>
                                      <w:sz w:val="16"/>
                                      <w:szCs w:val="16"/>
                                    </w:rPr>
                                    <w:t xml:space="preserve"> </w:t>
                                  </w:r>
                                  <w:r w:rsidRPr="008108EE">
                                    <w:rPr>
                                      <w:rFonts w:ascii="HGP行書体" w:eastAsia="HGP行書体" w:hAnsi="Meiryo UI" w:hint="eastAsia"/>
                                      <w:sz w:val="20"/>
                                      <w:szCs w:val="16"/>
                                      <w:highlight w:val="lightGray"/>
                                    </w:rPr>
                                    <w:t>1</w:t>
                                  </w:r>
                                  <w:r w:rsidRPr="00670BFC">
                                    <w:rPr>
                                      <w:rFonts w:asciiTheme="minorEastAsia" w:hAnsiTheme="minorEastAsia" w:hint="eastAsia"/>
                                      <w:sz w:val="18"/>
                                      <w:szCs w:val="16"/>
                                    </w:rPr>
                                    <w:t>日</w:t>
                                  </w:r>
                                </w:p>
                                <w:p w:rsidR="009E1D41" w:rsidRPr="009A297C" w:rsidRDefault="009E1D41" w:rsidP="00501E23">
                                  <w:pPr>
                                    <w:rPr>
                                      <w:rFonts w:ascii="Meiryo UI" w:eastAsia="Meiryo UI" w:hAnsi="Meiryo UI"/>
                                    </w:rPr>
                                  </w:pPr>
                                  <w:r w:rsidRPr="00670BFC">
                                    <w:rPr>
                                      <w:rFonts w:asciiTheme="minorEastAsia" w:hAnsiTheme="minorEastAsia" w:hint="eastAsia"/>
                                      <w:sz w:val="18"/>
                                      <w:szCs w:val="16"/>
                                    </w:rPr>
                                    <w:t>至</w:t>
                                  </w:r>
                                  <w:r w:rsidRPr="008108EE">
                                    <w:rPr>
                                      <w:rFonts w:ascii="HGP行書体" w:eastAsia="HGP行書体" w:hAnsi="Meiryo UI" w:hint="eastAsia"/>
                                      <w:sz w:val="20"/>
                                      <w:szCs w:val="16"/>
                                      <w:highlight w:val="lightGray"/>
                                    </w:rPr>
                                    <w:t>R5</w:t>
                                  </w:r>
                                  <w:r w:rsidRPr="009A297C">
                                    <w:rPr>
                                      <w:rFonts w:ascii="Meiryo UI" w:eastAsia="Meiryo UI" w:hAnsi="Meiryo UI"/>
                                      <w:sz w:val="16"/>
                                      <w:szCs w:val="16"/>
                                    </w:rPr>
                                    <w:t xml:space="preserve"> </w:t>
                                  </w:r>
                                  <w:r w:rsidRPr="00670BFC">
                                    <w:rPr>
                                      <w:rFonts w:asciiTheme="minorEastAsia" w:hAnsiTheme="minorEastAsia" w:hint="eastAsia"/>
                                      <w:sz w:val="18"/>
                                      <w:szCs w:val="16"/>
                                    </w:rPr>
                                    <w:t>年</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4</w:t>
                                  </w:r>
                                  <w:r w:rsidRPr="00670BFC">
                                    <w:rPr>
                                      <w:rFonts w:asciiTheme="minorEastAsia" w:hAnsiTheme="minorEastAsia" w:hint="eastAsia"/>
                                      <w:sz w:val="18"/>
                                      <w:szCs w:val="16"/>
                                    </w:rPr>
                                    <w:t>月</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30</w:t>
                                  </w:r>
                                  <w:r w:rsidRPr="00670BFC">
                                    <w:rPr>
                                      <w:rFonts w:asciiTheme="minorEastAsia" w:hAnsiTheme="minorEastAsia" w:hint="eastAsia"/>
                                      <w:sz w:val="18"/>
                                      <w:szCs w:val="16"/>
                                    </w:rPr>
                                    <w:t>日</w:t>
                                  </w:r>
                                </w:p>
                                <w:p w:rsidR="009E1D41" w:rsidRPr="009A297C" w:rsidRDefault="009E1D41" w:rsidP="00501E23">
                                  <w:pPr>
                                    <w:rPr>
                                      <w:rFonts w:ascii="Meiryo UI" w:eastAsia="Meiryo UI" w:hAnsi="Meiryo U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AB2CC" id="テキスト ボックス 30" o:spid="_x0000_s1187" type="#_x0000_t202" style="position:absolute;left:0;text-align:left;margin-left:251.25pt;margin-top:5.85pt;width:101.25pt;height:4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QEpwIAACsFAAAOAAAAZHJzL2Uyb0RvYy54bWysVF2O0zAQfkfiDpbfu/kh2TZR09V2lyKk&#10;5UdaOICbOI1FYhvbbbIgXloJcQiugHjmPLkIY6ctZQEJIfKQeDIz3/x94+lF19RoQ5Vmgmc4OPMx&#10;ojwXBeOrDL9+tRhNMNKG8ILUgtMM31GNL2YPH0xbmdJQVKIuqEIAwnXaygxXxsjU83Re0YboMyEp&#10;B2UpVEMMiGrlFYq0gN7UXuj7514rVCGVyKnW8Pd6UOKZwy9LmpsXZampQXWGITfj3sq9l/btzaYk&#10;XSkiK5bv0yD/kEVDGIegR6hrYghaK/YLVMNyJbQozVkuGk+UJcupqwGqCfx71dxWRFJXCzRHy2Ob&#10;9P+DzZ9vXirEigw/gvZw0sCM+t3Hfvul337rd59Qv/vc73b99ivICGygYa3UKfjdSvA03Vx0MHhX&#10;vJY3In+jERdXFeEreqmUaCtKCkg4sJ7eieuAoy3Isn0mCghM1kY4oK5Uje0m9AcBOmR2dxwW7QzK&#10;bchwEk/GMUY56GI/CccuOY+kB2+ptHlCRYPsIcMKyODQyeZGG5sNSQ8mNpgWNSsWrK6doFbLq1qh&#10;DQHiLNzjCrhnVnNrzIV1GxCHP5AkxLA6m64jwvskCCN/HiajxflkPIoWUTxKxv5k5AfJPDn3oyS6&#10;XnywCQZRWrGioPyGcXogZRD93dD36zHQydEStRlO4jAeRvTHIn33/K7IhhnY0Zo1GZ4cjUhqB/uY&#10;F1A2SQ1h9XD2fk7fdRl6cPi6rjga2MkPHDDdsnMUDPzkwK+lKO6AGUrA4GD8cMPAoRLqHUYtbGuG&#10;9ds1URSj+ikHdiVBFNn1dkIUj0MQ1KlmeaohPAeoDBuMhuOVGa6EtVRsVUGkgc9cXAIjS+bIYqk7&#10;ZLXnMWykq2p/e9iVP5Wd1Y87bvYdAAD//wMAUEsDBBQABgAIAAAAIQBn1q0y3QAAAAkBAAAPAAAA&#10;ZHJzL2Rvd25yZXYueG1sTI/LTsMwEEX3SPyDNUhsELVTkYaEOBUggdj28QGTeJpExHYUu0369wwr&#10;WI7u0Z1zy+1iB3GhKfTeaUhWCgS5xpvetRqOh4/HZxAhojM4eEcarhRgW93elFgYP7sdXfaxFVzi&#10;QoEauhjHQsrQdGQxrPxIjrOTnyxGPqdWmglnLreDXCu1kRZ7xx86HOm9o+Z7f7YaTl/zQ5rP9Wc8&#10;ZrunzRv2We2vWt/fLa8vICIt8Q+GX31Wh4qdan92JohBQ6rWKaMcJBkIBjKV8rhaQ57kIKtS/l9Q&#10;/QAAAP//AwBQSwECLQAUAAYACAAAACEAtoM4kv4AAADhAQAAEwAAAAAAAAAAAAAAAAAAAAAAW0Nv&#10;bnRlbnRfVHlwZXNdLnhtbFBLAQItABQABgAIAAAAIQA4/SH/1gAAAJQBAAALAAAAAAAAAAAAAAAA&#10;AC8BAABfcmVscy8ucmVsc1BLAQItABQABgAIAAAAIQBKGJQEpwIAACsFAAAOAAAAAAAAAAAAAAAA&#10;AC4CAABkcnMvZTJvRG9jLnhtbFBLAQItABQABgAIAAAAIQBn1q0y3QAAAAkBAAAPAAAAAAAAAAAA&#10;AAAAAAEFAABkcnMvZG93bnJldi54bWxQSwUGAAAAAAQABADzAAAACwYAAAAA&#10;" stroked="f">
                      <v:textbox>
                        <w:txbxContent>
                          <w:p w:rsidR="009E1D41" w:rsidRPr="009A297C" w:rsidRDefault="009E1D41" w:rsidP="00501E23">
                            <w:pPr>
                              <w:rPr>
                                <w:rFonts w:ascii="Meiryo UI" w:eastAsia="Meiryo UI" w:hAnsi="Meiryo UI"/>
                                <w:sz w:val="16"/>
                                <w:szCs w:val="16"/>
                              </w:rPr>
                            </w:pPr>
                            <w:r w:rsidRPr="00670BFC">
                              <w:rPr>
                                <w:rFonts w:asciiTheme="minorEastAsia" w:hAnsiTheme="minorEastAsia" w:hint="eastAsia"/>
                                <w:sz w:val="18"/>
                                <w:szCs w:val="16"/>
                              </w:rPr>
                              <w:t>自</w:t>
                            </w:r>
                            <w:r w:rsidRPr="008108EE">
                              <w:rPr>
                                <w:rFonts w:ascii="HGP行書体" w:eastAsia="HGP行書体" w:hAnsi="Meiryo UI" w:hint="eastAsia"/>
                                <w:sz w:val="20"/>
                                <w:szCs w:val="16"/>
                                <w:highlight w:val="lightGray"/>
                              </w:rPr>
                              <w:t>R5</w:t>
                            </w:r>
                            <w:r w:rsidRPr="009A297C">
                              <w:rPr>
                                <w:rFonts w:ascii="Meiryo UI" w:eastAsia="Meiryo UI" w:hAnsi="Meiryo UI" w:hint="eastAsia"/>
                                <w:sz w:val="16"/>
                                <w:szCs w:val="16"/>
                              </w:rPr>
                              <w:t xml:space="preserve"> </w:t>
                            </w:r>
                            <w:r w:rsidRPr="00670BFC">
                              <w:rPr>
                                <w:rFonts w:asciiTheme="minorEastAsia" w:hAnsiTheme="minorEastAsia" w:hint="eastAsia"/>
                                <w:sz w:val="18"/>
                                <w:szCs w:val="16"/>
                              </w:rPr>
                              <w:t>年</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2</w:t>
                            </w:r>
                            <w:r w:rsidRPr="00670BFC">
                              <w:rPr>
                                <w:rFonts w:asciiTheme="minorEastAsia" w:hAnsiTheme="minorEastAsia" w:hint="eastAsia"/>
                                <w:sz w:val="18"/>
                                <w:szCs w:val="16"/>
                              </w:rPr>
                              <w:t>月</w:t>
                            </w:r>
                            <w:r w:rsidRPr="009A297C">
                              <w:rPr>
                                <w:rFonts w:ascii="Meiryo UI" w:eastAsia="Meiryo UI" w:hAnsi="Meiryo UI" w:hint="eastAsia"/>
                                <w:sz w:val="16"/>
                                <w:szCs w:val="16"/>
                              </w:rPr>
                              <w:t xml:space="preserve"> </w:t>
                            </w:r>
                            <w:r>
                              <w:rPr>
                                <w:rFonts w:ascii="Meiryo UI" w:eastAsia="Meiryo UI" w:hAnsi="Meiryo UI"/>
                                <w:sz w:val="16"/>
                                <w:szCs w:val="16"/>
                              </w:rPr>
                              <w:t xml:space="preserve"> </w:t>
                            </w:r>
                            <w:r w:rsidRPr="008108EE">
                              <w:rPr>
                                <w:rFonts w:ascii="HGP行書体" w:eastAsia="HGP行書体" w:hAnsi="Meiryo UI" w:hint="eastAsia"/>
                                <w:sz w:val="20"/>
                                <w:szCs w:val="16"/>
                                <w:highlight w:val="lightGray"/>
                              </w:rPr>
                              <w:t>1</w:t>
                            </w:r>
                            <w:r w:rsidRPr="00670BFC">
                              <w:rPr>
                                <w:rFonts w:asciiTheme="minorEastAsia" w:hAnsiTheme="minorEastAsia" w:hint="eastAsia"/>
                                <w:sz w:val="18"/>
                                <w:szCs w:val="16"/>
                              </w:rPr>
                              <w:t>日</w:t>
                            </w:r>
                          </w:p>
                          <w:p w:rsidR="009E1D41" w:rsidRPr="009A297C" w:rsidRDefault="009E1D41" w:rsidP="00501E23">
                            <w:pPr>
                              <w:rPr>
                                <w:rFonts w:ascii="Meiryo UI" w:eastAsia="Meiryo UI" w:hAnsi="Meiryo UI"/>
                              </w:rPr>
                            </w:pPr>
                            <w:r w:rsidRPr="00670BFC">
                              <w:rPr>
                                <w:rFonts w:asciiTheme="minorEastAsia" w:hAnsiTheme="minorEastAsia" w:hint="eastAsia"/>
                                <w:sz w:val="18"/>
                                <w:szCs w:val="16"/>
                              </w:rPr>
                              <w:t>至</w:t>
                            </w:r>
                            <w:r w:rsidRPr="008108EE">
                              <w:rPr>
                                <w:rFonts w:ascii="HGP行書体" w:eastAsia="HGP行書体" w:hAnsi="Meiryo UI" w:hint="eastAsia"/>
                                <w:sz w:val="20"/>
                                <w:szCs w:val="16"/>
                                <w:highlight w:val="lightGray"/>
                              </w:rPr>
                              <w:t>R5</w:t>
                            </w:r>
                            <w:r w:rsidRPr="009A297C">
                              <w:rPr>
                                <w:rFonts w:ascii="Meiryo UI" w:eastAsia="Meiryo UI" w:hAnsi="Meiryo UI"/>
                                <w:sz w:val="16"/>
                                <w:szCs w:val="16"/>
                              </w:rPr>
                              <w:t xml:space="preserve"> </w:t>
                            </w:r>
                            <w:r w:rsidRPr="00670BFC">
                              <w:rPr>
                                <w:rFonts w:asciiTheme="minorEastAsia" w:hAnsiTheme="minorEastAsia" w:hint="eastAsia"/>
                                <w:sz w:val="18"/>
                                <w:szCs w:val="16"/>
                              </w:rPr>
                              <w:t>年</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4</w:t>
                            </w:r>
                            <w:r w:rsidRPr="00670BFC">
                              <w:rPr>
                                <w:rFonts w:asciiTheme="minorEastAsia" w:hAnsiTheme="minorEastAsia" w:hint="eastAsia"/>
                                <w:sz w:val="18"/>
                                <w:szCs w:val="16"/>
                              </w:rPr>
                              <w:t>月</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30</w:t>
                            </w:r>
                            <w:r w:rsidRPr="00670BFC">
                              <w:rPr>
                                <w:rFonts w:asciiTheme="minorEastAsia" w:hAnsiTheme="minorEastAsia" w:hint="eastAsia"/>
                                <w:sz w:val="18"/>
                                <w:szCs w:val="16"/>
                              </w:rPr>
                              <w:t>日</w:t>
                            </w:r>
                          </w:p>
                          <w:p w:rsidR="009E1D41" w:rsidRPr="009A297C" w:rsidRDefault="009E1D41" w:rsidP="00501E23">
                            <w:pPr>
                              <w:rPr>
                                <w:rFonts w:ascii="Meiryo UI" w:eastAsia="Meiryo UI" w:hAnsi="Meiryo UI"/>
                              </w:rPr>
                            </w:pPr>
                          </w:p>
                        </w:txbxContent>
                      </v:textbox>
                    </v:shape>
                  </w:pict>
                </mc:Fallback>
              </mc:AlternateContent>
            </w:r>
            <w:r w:rsidRPr="00501E23">
              <w:rPr>
                <w:rFonts w:ascii="Meiryo UI" w:eastAsia="Meiryo UI" w:hAnsi="Meiryo UI" w:hint="eastAsia"/>
                <w:noProof/>
                <w:sz w:val="16"/>
                <w:szCs w:val="16"/>
              </w:rPr>
              <mc:AlternateContent>
                <mc:Choice Requires="wps">
                  <w:drawing>
                    <wp:anchor distT="0" distB="0" distL="114300" distR="114300" simplePos="0" relativeHeight="251793408" behindDoc="0" locked="0" layoutInCell="1" allowOverlap="1" wp14:anchorId="6C399FCB" wp14:editId="79B41612">
                      <wp:simplePos x="0" y="0"/>
                      <wp:positionH relativeFrom="column">
                        <wp:posOffset>3194685</wp:posOffset>
                      </wp:positionH>
                      <wp:positionV relativeFrom="paragraph">
                        <wp:posOffset>101601</wp:posOffset>
                      </wp:positionV>
                      <wp:extent cx="1162050" cy="514350"/>
                      <wp:effectExtent l="0" t="0" r="19050" b="19050"/>
                      <wp:wrapNone/>
                      <wp:docPr id="25" name="大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143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691A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 o:spid="_x0000_s1026" type="#_x0000_t185" style="position:absolute;left:0;text-align:left;margin-left:251.55pt;margin-top:8pt;width:91.5pt;height: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PbngIAACYFAAAOAAAAZHJzL2Uyb0RvYy54bWysVN1u0zAUvkfiHSzfd0m6tFujpdPUtAhp&#10;wKTBA7i205g5drDdpgNx0WsueQSQeLCJ9+DYSUvHbhAiF46Pf75zvnO+44vLbS3RhhsrtMpxchJj&#10;xBXVTKhVjt+9XQzOMbKOKEakVjzH99ziy+nzZxdtk/GhrrRk3CAAUTZrmxxXzjVZFFla8ZrYE91w&#10;BZulNjVxYJpVxAxpAb2W0TCOx1GrDWuMptxaWC26TTwN+GXJqXtTlpY7JHMMsbkwmjAu/RhNL0i2&#10;MqSpBO3DIP8QRU2EAqcHqII4gtZGPIGqBTXa6tKdUF1HuiwF5YEDsEniP9jcVqThgQskxzaHNNn/&#10;B0tfb24MEizHwxFGitRQo5/ffzzsvjzsvj3sviJYhhy1jc3g6G1zYzxL21xremeR0rOKqBW/Mka3&#10;FScMIkv8+ejRBW9YuIqW7SvNwANZOx3StS1N7QEhEWgbqnJ/qArfOkRhMUnGw3gExaOwN0rSU5h7&#10;FyTb326MdS+4rpGf5HhpCL3j7oYIE5yQzbV1oTisZ0jYe4zKWkKpN0SiZDwen/WY/WFA36P6m0ov&#10;hJRBLFKhNseTESQmpEJLwfxmMMxqOZMGASjQCF8Pa4+PGb1WLID5nM37uSNCdnNwLpXHgxT0oftk&#10;BD19msST+fn8PB2kw/F8kMZFMbhazNLBeJGcjYrTYjYrks8+tCTNKsEYVz66vbaT9O+003dZp8qD&#10;uh+xsMdkF+F7SjZ6HEYoG3DZ/wO7IBavj05nS83uQStGd80KjwtMKm0+YtRCo+bYflgTwzGSLxXo&#10;bZKkqe/sYKSjsyEY5nhnebxDFAWoHDuMuunMda/BujFiVYGnJJRV6SvQaCncXsxdVL2yoRkDg/7h&#10;8N1+bIdTv5+36S8AAAD//wMAUEsDBBQABgAIAAAAIQDV6JRm3wAAAAkBAAAPAAAAZHJzL2Rvd25y&#10;ZXYueG1sTI/BTsMwEETvSPyDtUjcqN1GOG2IUyEkbkWipRLitondJCW2o9hpwt+znOhxZ55mZ/Lt&#10;bDt2MUNovVOwXAhgxlVet65WcPx4fVgDCxGdxs47o+DHBNgWtzc5ZtpPbm8uh1gzCnEhQwVNjH3G&#10;eagaYzEsfG8ceSc/WIx0DjXXA04Ubju+EkJyi62jDw325qUx1fdhtAq+VuNu2u/OSZJu5LFsU3x/&#10;+0Sl7u/m5ydg0czxH4a/+lQdCupU+tHpwDoFjyJZEkqGpE0EyLUkoVSwSQXwIufXC4pfAAAA//8D&#10;AFBLAQItABQABgAIAAAAIQC2gziS/gAAAOEBAAATAAAAAAAAAAAAAAAAAAAAAABbQ29udGVudF9U&#10;eXBlc10ueG1sUEsBAi0AFAAGAAgAAAAhADj9If/WAAAAlAEAAAsAAAAAAAAAAAAAAAAALwEAAF9y&#10;ZWxzLy5yZWxzUEsBAi0AFAAGAAgAAAAhAKKq89ueAgAAJgUAAA4AAAAAAAAAAAAAAAAALgIAAGRy&#10;cy9lMm9Eb2MueG1sUEsBAi0AFAAGAAgAAAAhANXolGbfAAAACQEAAA8AAAAAAAAAAAAAAAAA+AQA&#10;AGRycy9kb3ducmV2LnhtbFBLBQYAAAAABAAEAPMAAAAEBgAAAAA=&#10;"/>
                  </w:pict>
                </mc:Fallback>
              </mc:AlternateContent>
            </w:r>
          </w:p>
          <w:p w:rsidR="00501E23" w:rsidRPr="00501E23" w:rsidRDefault="00501E23" w:rsidP="00501E23">
            <w:pPr>
              <w:ind w:firstLineChars="500" w:firstLine="1550"/>
              <w:rPr>
                <w:rFonts w:asciiTheme="minorEastAsia" w:hAnsiTheme="minorEastAsia"/>
                <w:sz w:val="16"/>
                <w:szCs w:val="16"/>
              </w:rPr>
            </w:pPr>
            <w:r w:rsidRPr="00501E23">
              <w:rPr>
                <w:rFonts w:asciiTheme="minorEastAsia" w:hAnsiTheme="minorEastAsia" w:hint="eastAsia"/>
                <w:spacing w:val="35"/>
                <w:kern w:val="0"/>
                <w:sz w:val="24"/>
                <w:szCs w:val="16"/>
                <w:fitText w:val="2730" w:id="-1206166016"/>
              </w:rPr>
              <w:t>免税軽油使用実績</w:t>
            </w:r>
            <w:r w:rsidRPr="00501E23">
              <w:rPr>
                <w:rFonts w:asciiTheme="minorEastAsia" w:hAnsiTheme="minorEastAsia" w:hint="eastAsia"/>
                <w:spacing w:val="5"/>
                <w:kern w:val="0"/>
                <w:sz w:val="24"/>
                <w:szCs w:val="16"/>
                <w:fitText w:val="2730" w:id="-1206166016"/>
              </w:rPr>
              <w:t>表</w:t>
            </w:r>
            <w:r w:rsidRPr="00501E23">
              <w:rPr>
                <w:rFonts w:asciiTheme="minorEastAsia" w:hAnsiTheme="minorEastAsia" w:hint="eastAsia"/>
                <w:kern w:val="0"/>
                <w:sz w:val="24"/>
                <w:szCs w:val="16"/>
              </w:rPr>
              <w:t xml:space="preserve">　</w:t>
            </w:r>
            <w:r w:rsidRPr="00501E23">
              <w:rPr>
                <w:rFonts w:asciiTheme="minorEastAsia" w:hAnsiTheme="minorEastAsia" w:hint="eastAsia"/>
                <w:sz w:val="16"/>
                <w:szCs w:val="16"/>
              </w:rPr>
              <w:t xml:space="preserve">　期間</w:t>
            </w:r>
          </w:p>
          <w:p w:rsidR="00501E23" w:rsidRPr="00501E23" w:rsidRDefault="00501E23" w:rsidP="00501E23">
            <w:pPr>
              <w:spacing w:line="240" w:lineRule="exact"/>
              <w:ind w:firstLineChars="500" w:firstLine="800"/>
              <w:rPr>
                <w:rFonts w:ascii="Meiryo UI" w:eastAsia="Meiryo UI" w:hAnsi="Meiryo UI"/>
                <w:sz w:val="16"/>
                <w:szCs w:val="16"/>
              </w:rPr>
            </w:pPr>
          </w:p>
          <w:p w:rsidR="00501E23" w:rsidRPr="00501E23" w:rsidRDefault="00501E23" w:rsidP="00501E23">
            <w:pPr>
              <w:ind w:firstLineChars="1700" w:firstLine="3400"/>
              <w:rPr>
                <w:rFonts w:ascii="Meiryo UI" w:eastAsia="Meiryo UI" w:hAnsi="Meiryo UI"/>
                <w:sz w:val="20"/>
                <w:szCs w:val="16"/>
              </w:rPr>
            </w:pPr>
            <w:r w:rsidRPr="00501E23">
              <w:rPr>
                <w:rFonts w:asciiTheme="minorEastAsia" w:hAnsiTheme="minorEastAsia" w:hint="eastAsia"/>
                <w:sz w:val="20"/>
                <w:szCs w:val="16"/>
              </w:rPr>
              <w:t xml:space="preserve">免税軽油使用者名　</w:t>
            </w:r>
            <w:r w:rsidRPr="00501E23">
              <w:rPr>
                <w:rFonts w:asciiTheme="minorEastAsia" w:hAnsiTheme="minorEastAsia" w:hint="eastAsia"/>
                <w:sz w:val="20"/>
                <w:szCs w:val="16"/>
                <w:u w:val="single"/>
              </w:rPr>
              <w:t xml:space="preserve">　　　</w:t>
            </w:r>
            <w:r w:rsidRPr="00501E23">
              <w:rPr>
                <w:rFonts w:ascii="HGP行書体" w:eastAsia="HGP行書体" w:hAnsiTheme="minorEastAsia" w:hint="eastAsia"/>
                <w:sz w:val="24"/>
                <w:szCs w:val="16"/>
                <w:highlight w:val="lightGray"/>
                <w:u w:val="single"/>
              </w:rPr>
              <w:t>浪速　北三郎</w:t>
            </w:r>
            <w:r w:rsidRPr="00501E23">
              <w:rPr>
                <w:rFonts w:asciiTheme="minorEastAsia" w:hAnsiTheme="minorEastAsia" w:hint="eastAsia"/>
                <w:sz w:val="20"/>
                <w:szCs w:val="16"/>
                <w:u w:val="single"/>
              </w:rPr>
              <w:t xml:space="preserve">　</w:t>
            </w:r>
            <w:r w:rsidRPr="00501E23">
              <w:rPr>
                <w:rFonts w:ascii="Meiryo UI" w:eastAsia="Meiryo UI" w:hAnsi="Meiryo UI" w:hint="eastAsia"/>
                <w:sz w:val="20"/>
                <w:szCs w:val="16"/>
                <w:u w:val="single"/>
              </w:rPr>
              <w:t xml:space="preserve">　　　　　　　　　　　　　　　</w:t>
            </w:r>
          </w:p>
          <w:p w:rsidR="00501E23" w:rsidRPr="00501E23" w:rsidRDefault="00501E23" w:rsidP="00501E23">
            <w:pPr>
              <w:ind w:firstLineChars="1700" w:firstLine="3400"/>
              <w:rPr>
                <w:rFonts w:ascii="Meiryo UI" w:eastAsia="Meiryo UI" w:hAnsi="Meiryo UI"/>
                <w:sz w:val="18"/>
                <w:szCs w:val="16"/>
              </w:rPr>
            </w:pPr>
            <w:r w:rsidRPr="00501E23">
              <w:rPr>
                <w:rFonts w:asciiTheme="minorEastAsia" w:hAnsiTheme="minorEastAsia" w:hint="eastAsia"/>
                <w:sz w:val="20"/>
                <w:szCs w:val="16"/>
              </w:rPr>
              <w:t xml:space="preserve">承認を受けた船舶の番号及び船舶名　</w:t>
            </w:r>
            <w:r w:rsidRPr="00501E23">
              <w:rPr>
                <w:rFonts w:asciiTheme="minorEastAsia" w:hAnsiTheme="minorEastAsia" w:hint="eastAsia"/>
                <w:sz w:val="20"/>
                <w:szCs w:val="16"/>
                <w:u w:val="single"/>
              </w:rPr>
              <w:t xml:space="preserve">　　</w:t>
            </w:r>
            <w:r w:rsidRPr="00501E23">
              <w:rPr>
                <w:rFonts w:ascii="HGP行書体" w:eastAsia="HGP行書体" w:hAnsiTheme="minorEastAsia" w:hint="eastAsia"/>
                <w:sz w:val="22"/>
                <w:szCs w:val="16"/>
                <w:highlight w:val="lightGray"/>
                <w:u w:val="single"/>
              </w:rPr>
              <w:t>１</w:t>
            </w:r>
            <w:r w:rsidRPr="00501E23">
              <w:rPr>
                <w:rFonts w:ascii="Meiryo UI" w:eastAsia="Meiryo UI" w:hAnsi="Meiryo UI" w:hint="eastAsia"/>
                <w:sz w:val="20"/>
                <w:szCs w:val="16"/>
                <w:u w:val="single"/>
              </w:rPr>
              <w:t xml:space="preserve">　　</w:t>
            </w:r>
            <w:r w:rsidRPr="00501E23">
              <w:rPr>
                <w:rFonts w:ascii="Meiryo UI" w:eastAsia="Meiryo UI" w:hAnsi="Meiryo UI" w:hint="eastAsia"/>
                <w:sz w:val="18"/>
                <w:szCs w:val="16"/>
                <w:u w:val="single"/>
              </w:rPr>
              <w:t xml:space="preserve">　　　　　　　　　　　　　　</w:t>
            </w:r>
          </w:p>
          <w:tbl>
            <w:tblPr>
              <w:tblW w:w="924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8"/>
              <w:gridCol w:w="559"/>
              <w:gridCol w:w="562"/>
              <w:gridCol w:w="867"/>
              <w:gridCol w:w="998"/>
              <w:gridCol w:w="1548"/>
              <w:gridCol w:w="1527"/>
              <w:gridCol w:w="1108"/>
              <w:gridCol w:w="1520"/>
            </w:tblGrid>
            <w:tr w:rsidR="00501E23" w:rsidRPr="00501E23" w:rsidTr="00501E23">
              <w:trPr>
                <w:cantSplit/>
                <w:trHeight w:val="347"/>
              </w:trPr>
              <w:tc>
                <w:tcPr>
                  <w:tcW w:w="1679" w:type="dxa"/>
                  <w:gridSpan w:val="3"/>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 xml:space="preserve">     </w:t>
                  </w:r>
                  <w:r w:rsidRPr="00501E23">
                    <w:rPr>
                      <w:rFonts w:ascii="HGP行書体" w:eastAsia="HGP行書体" w:hAnsi="Meiryo UI" w:hint="eastAsia"/>
                      <w:sz w:val="20"/>
                      <w:szCs w:val="16"/>
                      <w:highlight w:val="lightGray"/>
                    </w:rPr>
                    <w:t>2</w:t>
                  </w:r>
                  <w:r w:rsidRPr="00501E23">
                    <w:rPr>
                      <w:rFonts w:asciiTheme="minorEastAsia" w:hAnsiTheme="minorEastAsia" w:hint="eastAsia"/>
                      <w:sz w:val="16"/>
                      <w:szCs w:val="16"/>
                    </w:rPr>
                    <w:t xml:space="preserve"> ～　</w:t>
                  </w:r>
                  <w:r w:rsidRPr="00501E23">
                    <w:rPr>
                      <w:rFonts w:ascii="HGP行書体" w:eastAsia="HGP行書体" w:hAnsi="Meiryo UI" w:hint="eastAsia"/>
                      <w:sz w:val="20"/>
                      <w:szCs w:val="16"/>
                      <w:highlight w:val="lightGray"/>
                    </w:rPr>
                    <w:t>4</w:t>
                  </w:r>
                  <w:r w:rsidRPr="00501E23">
                    <w:rPr>
                      <w:rFonts w:asciiTheme="minorEastAsia" w:hAnsiTheme="minorEastAsia" w:hint="eastAsia"/>
                      <w:sz w:val="16"/>
                      <w:szCs w:val="16"/>
                    </w:rPr>
                    <w:t>月分</w:t>
                  </w:r>
                </w:p>
              </w:tc>
              <w:tc>
                <w:tcPr>
                  <w:tcW w:w="867" w:type="dxa"/>
                  <w:vMerge w:val="restart"/>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引取</w:t>
                  </w:r>
                </w:p>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数量</w:t>
                  </w:r>
                </w:p>
              </w:tc>
              <w:tc>
                <w:tcPr>
                  <w:tcW w:w="998" w:type="dxa"/>
                  <w:vMerge w:val="restart"/>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稼動日</w:t>
                  </w:r>
                </w:p>
              </w:tc>
              <w:tc>
                <w:tcPr>
                  <w:tcW w:w="1548" w:type="dxa"/>
                  <w:vMerge w:val="restart"/>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稼 動 前のアワー</w:t>
                  </w:r>
                </w:p>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メーターの数値①</w:t>
                  </w:r>
                </w:p>
              </w:tc>
              <w:tc>
                <w:tcPr>
                  <w:tcW w:w="1527" w:type="dxa"/>
                  <w:vMerge w:val="restart"/>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稼 動 後のアワー</w:t>
                  </w:r>
                </w:p>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メーターの数値②</w:t>
                  </w:r>
                </w:p>
              </w:tc>
              <w:tc>
                <w:tcPr>
                  <w:tcW w:w="1108" w:type="dxa"/>
                  <w:vMerge w:val="restart"/>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稼動時間</w:t>
                  </w:r>
                </w:p>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②－①</w:t>
                  </w:r>
                </w:p>
              </w:tc>
              <w:tc>
                <w:tcPr>
                  <w:tcW w:w="1520" w:type="dxa"/>
                  <w:vMerge w:val="restart"/>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備考</w:t>
                  </w:r>
                </w:p>
              </w:tc>
            </w:tr>
            <w:tr w:rsidR="00501E23" w:rsidRPr="00501E23" w:rsidTr="00501E23">
              <w:trPr>
                <w:cantSplit/>
                <w:trHeight w:val="347"/>
              </w:trPr>
              <w:tc>
                <w:tcPr>
                  <w:tcW w:w="558" w:type="dxa"/>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月</w:t>
                  </w:r>
                </w:p>
              </w:tc>
              <w:tc>
                <w:tcPr>
                  <w:tcW w:w="559" w:type="dxa"/>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日</w:t>
                  </w:r>
                </w:p>
              </w:tc>
              <w:tc>
                <w:tcPr>
                  <w:tcW w:w="562" w:type="dxa"/>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曜日</w:t>
                  </w:r>
                </w:p>
              </w:tc>
              <w:tc>
                <w:tcPr>
                  <w:tcW w:w="867" w:type="dxa"/>
                  <w:vMerge/>
                  <w:vAlign w:val="center"/>
                </w:tcPr>
                <w:p w:rsidR="00501E23" w:rsidRPr="00501E23" w:rsidRDefault="00501E23" w:rsidP="00501E23">
                  <w:pPr>
                    <w:jc w:val="center"/>
                    <w:rPr>
                      <w:rFonts w:ascii="Meiryo UI" w:eastAsia="Meiryo UI" w:hAnsi="Meiryo UI"/>
                      <w:sz w:val="16"/>
                      <w:szCs w:val="16"/>
                    </w:rPr>
                  </w:pPr>
                </w:p>
              </w:tc>
              <w:tc>
                <w:tcPr>
                  <w:tcW w:w="998" w:type="dxa"/>
                  <w:vMerge/>
                  <w:vAlign w:val="center"/>
                </w:tcPr>
                <w:p w:rsidR="00501E23" w:rsidRPr="00501E23" w:rsidRDefault="00501E23" w:rsidP="00501E23">
                  <w:pPr>
                    <w:jc w:val="center"/>
                    <w:rPr>
                      <w:rFonts w:ascii="Meiryo UI" w:eastAsia="Meiryo UI" w:hAnsi="Meiryo UI"/>
                      <w:sz w:val="16"/>
                      <w:szCs w:val="16"/>
                    </w:rPr>
                  </w:pPr>
                </w:p>
              </w:tc>
              <w:tc>
                <w:tcPr>
                  <w:tcW w:w="1548" w:type="dxa"/>
                  <w:vMerge/>
                  <w:vAlign w:val="center"/>
                </w:tcPr>
                <w:p w:rsidR="00501E23" w:rsidRPr="00501E23" w:rsidRDefault="00501E23" w:rsidP="00501E23">
                  <w:pPr>
                    <w:jc w:val="center"/>
                    <w:rPr>
                      <w:rFonts w:ascii="Meiryo UI" w:eastAsia="Meiryo UI" w:hAnsi="Meiryo UI"/>
                      <w:sz w:val="16"/>
                      <w:szCs w:val="16"/>
                    </w:rPr>
                  </w:pPr>
                </w:p>
              </w:tc>
              <w:tc>
                <w:tcPr>
                  <w:tcW w:w="1527" w:type="dxa"/>
                  <w:vMerge/>
                  <w:vAlign w:val="center"/>
                </w:tcPr>
                <w:p w:rsidR="00501E23" w:rsidRPr="00501E23" w:rsidRDefault="00501E23" w:rsidP="00501E23">
                  <w:pPr>
                    <w:jc w:val="center"/>
                    <w:rPr>
                      <w:rFonts w:ascii="Meiryo UI" w:eastAsia="Meiryo UI" w:hAnsi="Meiryo UI"/>
                      <w:sz w:val="16"/>
                      <w:szCs w:val="16"/>
                    </w:rPr>
                  </w:pPr>
                </w:p>
              </w:tc>
              <w:tc>
                <w:tcPr>
                  <w:tcW w:w="1108" w:type="dxa"/>
                  <w:vMerge/>
                  <w:vAlign w:val="center"/>
                </w:tcPr>
                <w:p w:rsidR="00501E23" w:rsidRPr="00501E23" w:rsidRDefault="00501E23" w:rsidP="00501E23">
                  <w:pPr>
                    <w:jc w:val="center"/>
                    <w:rPr>
                      <w:rFonts w:ascii="Meiryo UI" w:eastAsia="Meiryo UI" w:hAnsi="Meiryo UI"/>
                      <w:sz w:val="16"/>
                      <w:szCs w:val="16"/>
                    </w:rPr>
                  </w:pPr>
                </w:p>
              </w:tc>
              <w:tc>
                <w:tcPr>
                  <w:tcW w:w="1520" w:type="dxa"/>
                  <w:vMerge/>
                  <w:vAlign w:val="center"/>
                </w:tcPr>
                <w:p w:rsidR="00501E23" w:rsidRPr="00501E23" w:rsidRDefault="00501E23" w:rsidP="00501E23">
                  <w:pPr>
                    <w:jc w:val="center"/>
                    <w:rPr>
                      <w:rFonts w:ascii="Meiryo UI" w:eastAsia="Meiryo UI" w:hAnsi="Meiryo UI"/>
                      <w:sz w:val="16"/>
                      <w:szCs w:val="16"/>
                    </w:rPr>
                  </w:pPr>
                </w:p>
              </w:tc>
            </w:tr>
            <w:tr w:rsidR="00501E23" w:rsidRPr="00501E23" w:rsidTr="006A0959">
              <w:trPr>
                <w:cantSplit/>
                <w:trHeight w:val="323"/>
              </w:trPr>
              <w:tc>
                <w:tcPr>
                  <w:tcW w:w="558" w:type="dxa"/>
                  <w:shd w:val="clear" w:color="auto" w:fill="EEECE1" w:themeFill="background2"/>
                  <w:vAlign w:val="center"/>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2</w:t>
                  </w:r>
                </w:p>
              </w:tc>
              <w:tc>
                <w:tcPr>
                  <w:tcW w:w="559" w:type="dxa"/>
                  <w:shd w:val="clear" w:color="auto" w:fill="EEECE1" w:themeFill="background2"/>
                  <w:vAlign w:val="center"/>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1</w:t>
                  </w:r>
                </w:p>
              </w:tc>
              <w:tc>
                <w:tcPr>
                  <w:tcW w:w="562" w:type="dxa"/>
                  <w:shd w:val="clear" w:color="auto" w:fill="EEECE1" w:themeFill="background2"/>
                </w:tcPr>
                <w:p w:rsidR="00501E23" w:rsidRPr="00501E23" w:rsidRDefault="00501E23" w:rsidP="00501E23">
                  <w:pPr>
                    <w:wordWrap w:val="0"/>
                    <w:jc w:val="right"/>
                    <w:rPr>
                      <w:rFonts w:ascii="HGP行書体" w:eastAsia="HGP行書体" w:hAnsiTheme="minorEastAsia"/>
                      <w:sz w:val="22"/>
                      <w:szCs w:val="16"/>
                    </w:rPr>
                  </w:pPr>
                  <w:r w:rsidRPr="00501E23">
                    <w:rPr>
                      <w:rFonts w:ascii="HGP行書体" w:eastAsia="HGP行書体" w:hAnsiTheme="minorEastAsia" w:hint="eastAsia"/>
                      <w:sz w:val="22"/>
                      <w:szCs w:val="16"/>
                    </w:rPr>
                    <w:t xml:space="preserve">水 </w:t>
                  </w:r>
                </w:p>
              </w:tc>
              <w:tc>
                <w:tcPr>
                  <w:tcW w:w="867" w:type="dxa"/>
                  <w:shd w:val="clear" w:color="auto" w:fill="EEECE1" w:themeFill="background2"/>
                </w:tcPr>
                <w:p w:rsidR="00501E23" w:rsidRPr="00501E23" w:rsidRDefault="00501E23" w:rsidP="00501E23">
                  <w:pPr>
                    <w:jc w:val="right"/>
                    <w:rPr>
                      <w:rFonts w:asciiTheme="minorEastAsia" w:hAnsiTheme="minorEastAsia"/>
                      <w:sz w:val="16"/>
                      <w:szCs w:val="16"/>
                    </w:rPr>
                  </w:pPr>
                  <w:r w:rsidRPr="00501E23">
                    <w:rPr>
                      <w:rFonts w:ascii="HGP行書体" w:eastAsia="HGP行書体" w:hAnsiTheme="minorEastAsia"/>
                      <w:szCs w:val="16"/>
                    </w:rPr>
                    <w:t>10</w:t>
                  </w:r>
                  <w:r w:rsidRPr="00501E23">
                    <w:rPr>
                      <w:rFonts w:ascii="HGP行書体" w:eastAsia="HGP行書体" w:hAnsiTheme="minorEastAsia" w:hint="eastAsia"/>
                      <w:szCs w:val="16"/>
                    </w:rPr>
                    <w:t>0</w:t>
                  </w:r>
                  <w:r w:rsidRPr="00501E23">
                    <w:rPr>
                      <w:rFonts w:asciiTheme="minorEastAsia" w:hAnsiTheme="minorEastAsia" w:hint="eastAsia"/>
                      <w:sz w:val="16"/>
                      <w:szCs w:val="16"/>
                    </w:rPr>
                    <w:t>㍑</w:t>
                  </w:r>
                </w:p>
              </w:tc>
              <w:tc>
                <w:tcPr>
                  <w:tcW w:w="998" w:type="dxa"/>
                  <w:shd w:val="clear" w:color="auto" w:fill="EEECE1" w:themeFill="background2"/>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Meiryo UI" w:hint="eastAsia"/>
                      <w:sz w:val="24"/>
                    </w:rPr>
                    <w:t>〇</w:t>
                  </w:r>
                </w:p>
              </w:tc>
              <w:tc>
                <w:tcPr>
                  <w:tcW w:w="1548" w:type="dxa"/>
                  <w:shd w:val="clear" w:color="auto" w:fill="EEECE1" w:themeFill="background2"/>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4000</w:t>
                  </w:r>
                </w:p>
              </w:tc>
              <w:tc>
                <w:tcPr>
                  <w:tcW w:w="1527" w:type="dxa"/>
                  <w:shd w:val="clear" w:color="auto" w:fill="EEECE1" w:themeFill="background2"/>
                  <w:vAlign w:val="center"/>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4012</w:t>
                  </w:r>
                </w:p>
              </w:tc>
              <w:tc>
                <w:tcPr>
                  <w:tcW w:w="1108" w:type="dxa"/>
                  <w:shd w:val="clear" w:color="auto" w:fill="EEECE1" w:themeFill="background2"/>
                  <w:vAlign w:val="center"/>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12</w:t>
                  </w:r>
                </w:p>
              </w:tc>
              <w:tc>
                <w:tcPr>
                  <w:tcW w:w="1520" w:type="dxa"/>
                  <w:shd w:val="clear" w:color="auto" w:fill="EEECE1" w:themeFill="background2"/>
                </w:tcPr>
                <w:p w:rsidR="00501E23" w:rsidRPr="006A0959" w:rsidRDefault="006A0959" w:rsidP="006A0959">
                  <w:pPr>
                    <w:jc w:val="center"/>
                    <w:rPr>
                      <w:rFonts w:ascii="HGP行書体" w:eastAsia="HGP行書体" w:hAnsiTheme="minorEastAsia"/>
                      <w:sz w:val="22"/>
                      <w:szCs w:val="16"/>
                    </w:rPr>
                  </w:pPr>
                  <w:r w:rsidRPr="006A0959">
                    <w:rPr>
                      <w:rFonts w:ascii="HGP行書体" w:eastAsia="HGP行書体" w:hAnsiTheme="minorEastAsia" w:hint="eastAsia"/>
                      <w:sz w:val="22"/>
                      <w:szCs w:val="16"/>
                    </w:rPr>
                    <w:t>咲洲</w:t>
                  </w:r>
                  <w:r>
                    <w:rPr>
                      <w:rFonts w:ascii="HGP行書体" w:eastAsia="HGP行書体" w:hAnsiTheme="minorEastAsia" w:hint="eastAsia"/>
                      <w:sz w:val="22"/>
                      <w:szCs w:val="16"/>
                    </w:rPr>
                    <w:t>港</w:t>
                  </w:r>
                </w:p>
              </w:tc>
            </w:tr>
            <w:tr w:rsidR="00501E23" w:rsidRPr="00501E23" w:rsidTr="006A0959">
              <w:trPr>
                <w:cantSplit/>
                <w:trHeight w:val="323"/>
              </w:trPr>
              <w:tc>
                <w:tcPr>
                  <w:tcW w:w="558" w:type="dxa"/>
                  <w:shd w:val="clear" w:color="auto" w:fill="EEECE1" w:themeFill="background2"/>
                  <w:vAlign w:val="center"/>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2</w:t>
                  </w:r>
                </w:p>
              </w:tc>
              <w:tc>
                <w:tcPr>
                  <w:tcW w:w="559" w:type="dxa"/>
                  <w:shd w:val="clear" w:color="auto" w:fill="EEECE1" w:themeFill="background2"/>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6</w:t>
                  </w:r>
                </w:p>
              </w:tc>
              <w:tc>
                <w:tcPr>
                  <w:tcW w:w="562" w:type="dxa"/>
                  <w:shd w:val="clear" w:color="auto" w:fill="EEECE1" w:themeFill="background2"/>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月</w:t>
                  </w:r>
                </w:p>
              </w:tc>
              <w:tc>
                <w:tcPr>
                  <w:tcW w:w="867" w:type="dxa"/>
                  <w:shd w:val="clear" w:color="auto" w:fill="EEECE1" w:themeFill="background2"/>
                </w:tcPr>
                <w:p w:rsidR="00501E23" w:rsidRPr="00501E23" w:rsidRDefault="00501E23" w:rsidP="00501E23">
                  <w:pPr>
                    <w:jc w:val="center"/>
                    <w:rPr>
                      <w:rFonts w:ascii="HGP行書体" w:eastAsia="HGP行書体" w:hAnsi="Meiryo UI"/>
                      <w:sz w:val="24"/>
                    </w:rPr>
                  </w:pPr>
                </w:p>
              </w:tc>
              <w:tc>
                <w:tcPr>
                  <w:tcW w:w="998" w:type="dxa"/>
                  <w:shd w:val="clear" w:color="auto" w:fill="EEECE1" w:themeFill="background2"/>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Meiryo UI" w:hint="eastAsia"/>
                      <w:sz w:val="24"/>
                    </w:rPr>
                    <w:t>〇</w:t>
                  </w:r>
                </w:p>
              </w:tc>
              <w:tc>
                <w:tcPr>
                  <w:tcW w:w="1548" w:type="dxa"/>
                  <w:shd w:val="clear" w:color="auto" w:fill="EEECE1" w:themeFill="background2"/>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4012</w:t>
                  </w:r>
                </w:p>
              </w:tc>
              <w:tc>
                <w:tcPr>
                  <w:tcW w:w="1527" w:type="dxa"/>
                  <w:shd w:val="clear" w:color="auto" w:fill="EEECE1" w:themeFill="background2"/>
                  <w:vAlign w:val="center"/>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4020</w:t>
                  </w:r>
                </w:p>
              </w:tc>
              <w:tc>
                <w:tcPr>
                  <w:tcW w:w="1108" w:type="dxa"/>
                  <w:shd w:val="clear" w:color="auto" w:fill="EEECE1" w:themeFill="background2"/>
                  <w:vAlign w:val="center"/>
                </w:tcPr>
                <w:p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8</w:t>
                  </w:r>
                </w:p>
              </w:tc>
              <w:tc>
                <w:tcPr>
                  <w:tcW w:w="1520" w:type="dxa"/>
                  <w:shd w:val="clear" w:color="auto" w:fill="EEECE1" w:themeFill="background2"/>
                </w:tcPr>
                <w:p w:rsidR="00501E23" w:rsidRPr="00501E23" w:rsidRDefault="006A0959" w:rsidP="006A0959">
                  <w:pPr>
                    <w:jc w:val="center"/>
                    <w:rPr>
                      <w:rFonts w:ascii="Meiryo UI" w:eastAsia="Meiryo UI" w:hAnsi="Meiryo UI"/>
                      <w:sz w:val="16"/>
                      <w:szCs w:val="16"/>
                    </w:rPr>
                  </w:pPr>
                  <w:r w:rsidRPr="006A0959">
                    <w:rPr>
                      <w:rFonts w:ascii="HGP行書体" w:eastAsia="HGP行書体" w:hAnsiTheme="minorEastAsia" w:hint="eastAsia"/>
                      <w:sz w:val="22"/>
                      <w:szCs w:val="16"/>
                    </w:rPr>
                    <w:t>大手前港</w:t>
                  </w:r>
                </w:p>
              </w:tc>
            </w:tr>
            <w:tr w:rsidR="00501E23" w:rsidRPr="00501E23" w:rsidTr="00501E23">
              <w:trPr>
                <w:cantSplit/>
                <w:trHeight w:val="323"/>
              </w:trPr>
              <w:tc>
                <w:tcPr>
                  <w:tcW w:w="558" w:type="dxa"/>
                  <w:tcBorders>
                    <w:bottom w:val="single" w:sz="4" w:space="0" w:color="auto"/>
                  </w:tcBorders>
                  <w:shd w:val="clear" w:color="auto" w:fill="EEECE1" w:themeFill="background2"/>
                  <w:vAlign w:val="center"/>
                </w:tcPr>
                <w:p w:rsidR="00501E23" w:rsidRPr="00501E23" w:rsidRDefault="00501E23" w:rsidP="00501E23">
                  <w:pPr>
                    <w:jc w:val="center"/>
                    <w:rPr>
                      <w:rFonts w:ascii="HGS行書体" w:eastAsia="HGS行書体" w:hAnsi="Meiryo UI"/>
                      <w:sz w:val="24"/>
                      <w:szCs w:val="16"/>
                    </w:rPr>
                  </w:pPr>
                  <w:r w:rsidRPr="00501E23">
                    <w:rPr>
                      <w:rFonts w:ascii="HGS行書体" w:eastAsia="HGS行書体" w:hAnsi="Meiryo UI" w:hint="eastAsia"/>
                      <w:sz w:val="24"/>
                      <w:szCs w:val="16"/>
                    </w:rPr>
                    <w:t>3</w:t>
                  </w:r>
                </w:p>
              </w:tc>
              <w:tc>
                <w:tcPr>
                  <w:tcW w:w="559" w:type="dxa"/>
                  <w:tcBorders>
                    <w:bottom w:val="single" w:sz="4" w:space="0" w:color="auto"/>
                  </w:tcBorders>
                  <w:shd w:val="clear" w:color="auto" w:fill="EEECE1" w:themeFill="background2"/>
                </w:tcPr>
                <w:p w:rsidR="00501E23" w:rsidRPr="00501E23" w:rsidRDefault="00501E23" w:rsidP="00501E23">
                  <w:pPr>
                    <w:jc w:val="center"/>
                    <w:rPr>
                      <w:rFonts w:ascii="HGS行書体" w:eastAsia="HGS行書体" w:hAnsi="Meiryo UI"/>
                      <w:sz w:val="24"/>
                      <w:szCs w:val="16"/>
                    </w:rPr>
                  </w:pPr>
                  <w:r w:rsidRPr="00501E23">
                    <w:rPr>
                      <w:rFonts w:ascii="HGS行書体" w:eastAsia="HGS行書体" w:hAnsi="Meiryo UI" w:hint="eastAsia"/>
                      <w:sz w:val="24"/>
                      <w:szCs w:val="16"/>
                    </w:rPr>
                    <w:t>29</w:t>
                  </w:r>
                </w:p>
              </w:tc>
              <w:tc>
                <w:tcPr>
                  <w:tcW w:w="562" w:type="dxa"/>
                  <w:tcBorders>
                    <w:bottom w:val="single" w:sz="4" w:space="0" w:color="auto"/>
                  </w:tcBorders>
                  <w:shd w:val="clear" w:color="auto" w:fill="EEECE1" w:themeFill="background2"/>
                </w:tcPr>
                <w:p w:rsidR="00501E23" w:rsidRPr="00501E23" w:rsidRDefault="00501E23" w:rsidP="00501E23">
                  <w:pPr>
                    <w:jc w:val="center"/>
                    <w:rPr>
                      <w:rFonts w:ascii="HGS行書体" w:eastAsia="HGS行書体" w:hAnsi="Meiryo UI"/>
                      <w:sz w:val="24"/>
                      <w:szCs w:val="16"/>
                    </w:rPr>
                  </w:pPr>
                  <w:r w:rsidRPr="00501E23">
                    <w:rPr>
                      <w:rFonts w:ascii="HGS行書体" w:eastAsia="HGS行書体" w:hAnsi="Meiryo UI" w:hint="eastAsia"/>
                      <w:sz w:val="24"/>
                      <w:szCs w:val="16"/>
                    </w:rPr>
                    <w:t>水</w:t>
                  </w:r>
                </w:p>
              </w:tc>
              <w:tc>
                <w:tcPr>
                  <w:tcW w:w="867" w:type="dxa"/>
                  <w:tcBorders>
                    <w:bottom w:val="single" w:sz="4" w:space="0" w:color="auto"/>
                  </w:tcBorders>
                  <w:shd w:val="clear" w:color="auto" w:fill="EEECE1" w:themeFill="background2"/>
                </w:tcPr>
                <w:p w:rsidR="00501E23" w:rsidRPr="00501E23" w:rsidRDefault="00501E23" w:rsidP="00501E23">
                  <w:pPr>
                    <w:jc w:val="center"/>
                    <w:rPr>
                      <w:rFonts w:ascii="HGS行書体" w:eastAsia="HGS行書体" w:hAnsi="Meiryo UI"/>
                      <w:sz w:val="24"/>
                      <w:szCs w:val="16"/>
                    </w:rPr>
                  </w:pPr>
                  <w:r w:rsidRPr="00501E23">
                    <w:rPr>
                      <w:rFonts w:ascii="HGS行書体" w:eastAsia="HGS行書体" w:hAnsi="Meiryo UI" w:hint="eastAsia"/>
                      <w:sz w:val="24"/>
                      <w:szCs w:val="16"/>
                    </w:rPr>
                    <w:t>100</w:t>
                  </w:r>
                </w:p>
              </w:tc>
              <w:tc>
                <w:tcPr>
                  <w:tcW w:w="998" w:type="dxa"/>
                  <w:tcBorders>
                    <w:bottom w:val="single" w:sz="4" w:space="0" w:color="auto"/>
                  </w:tcBorders>
                  <w:shd w:val="clear" w:color="auto" w:fill="FFFFFF" w:themeFill="background1"/>
                </w:tcPr>
                <w:p w:rsidR="00501E23" w:rsidRPr="00501E23" w:rsidRDefault="00501E23" w:rsidP="00501E23">
                  <w:pPr>
                    <w:jc w:val="center"/>
                    <w:rPr>
                      <w:rFonts w:ascii="HGS行書体" w:eastAsia="HGS行書体" w:hAnsi="Meiryo UI"/>
                      <w:sz w:val="24"/>
                      <w:szCs w:val="16"/>
                    </w:rPr>
                  </w:pPr>
                </w:p>
              </w:tc>
              <w:tc>
                <w:tcPr>
                  <w:tcW w:w="1548" w:type="dxa"/>
                  <w:tcBorders>
                    <w:bottom w:val="single" w:sz="4" w:space="0" w:color="auto"/>
                  </w:tcBorders>
                </w:tcPr>
                <w:p w:rsidR="00501E23" w:rsidRPr="00501E23" w:rsidRDefault="00501E23" w:rsidP="00501E23">
                  <w:pPr>
                    <w:rPr>
                      <w:rFonts w:ascii="Meiryo UI" w:eastAsia="Meiryo UI" w:hAnsi="Meiryo UI"/>
                      <w:sz w:val="16"/>
                      <w:szCs w:val="16"/>
                    </w:rPr>
                  </w:pPr>
                </w:p>
              </w:tc>
              <w:tc>
                <w:tcPr>
                  <w:tcW w:w="1527" w:type="dxa"/>
                  <w:tcBorders>
                    <w:bottom w:val="single" w:sz="4" w:space="0" w:color="auto"/>
                  </w:tcBorders>
                  <w:vAlign w:val="center"/>
                </w:tcPr>
                <w:p w:rsidR="00501E23" w:rsidRPr="00501E23" w:rsidRDefault="00501E23" w:rsidP="00501E23">
                  <w:pPr>
                    <w:jc w:val="center"/>
                    <w:rPr>
                      <w:rFonts w:ascii="Meiryo UI" w:eastAsia="Meiryo UI" w:hAnsi="Meiryo UI"/>
                      <w:sz w:val="16"/>
                      <w:szCs w:val="16"/>
                    </w:rPr>
                  </w:pPr>
                </w:p>
              </w:tc>
              <w:tc>
                <w:tcPr>
                  <w:tcW w:w="1108" w:type="dxa"/>
                  <w:tcBorders>
                    <w:bottom w:val="single" w:sz="4" w:space="0" w:color="auto"/>
                  </w:tcBorders>
                  <w:vAlign w:val="center"/>
                </w:tcPr>
                <w:p w:rsidR="00501E23" w:rsidRPr="00501E23" w:rsidRDefault="00501E23" w:rsidP="00501E23">
                  <w:pPr>
                    <w:jc w:val="center"/>
                    <w:rPr>
                      <w:rFonts w:ascii="Meiryo UI" w:eastAsia="Meiryo UI" w:hAnsi="Meiryo UI"/>
                      <w:sz w:val="16"/>
                      <w:szCs w:val="16"/>
                    </w:rPr>
                  </w:pPr>
                </w:p>
              </w:tc>
              <w:tc>
                <w:tcPr>
                  <w:tcW w:w="1520" w:type="dxa"/>
                  <w:tcBorders>
                    <w:bottom w:val="single" w:sz="4" w:space="0" w:color="auto"/>
                  </w:tcBorders>
                </w:tcPr>
                <w:p w:rsidR="00501E23" w:rsidRPr="00501E23" w:rsidRDefault="00501E23" w:rsidP="00501E23">
                  <w:pPr>
                    <w:rPr>
                      <w:rFonts w:ascii="Meiryo UI" w:eastAsia="Meiryo UI" w:hAnsi="Meiryo UI"/>
                      <w:sz w:val="16"/>
                      <w:szCs w:val="16"/>
                    </w:rPr>
                  </w:pPr>
                </w:p>
              </w:tc>
            </w:tr>
            <w:tr w:rsidR="00501E23" w:rsidRPr="00501E23" w:rsidTr="00501E23">
              <w:trPr>
                <w:cantSplit/>
                <w:trHeight w:val="323"/>
              </w:trPr>
              <w:tc>
                <w:tcPr>
                  <w:tcW w:w="558" w:type="dxa"/>
                  <w:tcBorders>
                    <w:bottom w:val="single" w:sz="4" w:space="0" w:color="auto"/>
                  </w:tcBorders>
                  <w:vAlign w:val="center"/>
                </w:tcPr>
                <w:p w:rsidR="00501E23" w:rsidRPr="00501E23" w:rsidRDefault="00501E23" w:rsidP="00501E23">
                  <w:pPr>
                    <w:jc w:val="right"/>
                    <w:rPr>
                      <w:rFonts w:ascii="Meiryo UI" w:eastAsia="Meiryo UI" w:hAnsi="Meiryo UI"/>
                      <w:sz w:val="16"/>
                      <w:szCs w:val="16"/>
                    </w:rPr>
                  </w:pPr>
                </w:p>
              </w:tc>
              <w:tc>
                <w:tcPr>
                  <w:tcW w:w="559" w:type="dxa"/>
                  <w:tcBorders>
                    <w:bottom w:val="single" w:sz="4" w:space="0" w:color="auto"/>
                  </w:tcBorders>
                </w:tcPr>
                <w:p w:rsidR="00501E23" w:rsidRPr="00501E23" w:rsidRDefault="00501E23" w:rsidP="00501E23">
                  <w:pPr>
                    <w:rPr>
                      <w:rFonts w:ascii="Meiryo UI" w:eastAsia="Meiryo UI" w:hAnsi="Meiryo UI"/>
                      <w:sz w:val="16"/>
                      <w:szCs w:val="16"/>
                    </w:rPr>
                  </w:pPr>
                </w:p>
              </w:tc>
              <w:tc>
                <w:tcPr>
                  <w:tcW w:w="562" w:type="dxa"/>
                  <w:tcBorders>
                    <w:bottom w:val="single" w:sz="4" w:space="0" w:color="auto"/>
                  </w:tcBorders>
                </w:tcPr>
                <w:p w:rsidR="00501E23" w:rsidRPr="00501E23" w:rsidRDefault="00501E23" w:rsidP="00501E23">
                  <w:pPr>
                    <w:rPr>
                      <w:rFonts w:ascii="Meiryo UI" w:eastAsia="Meiryo UI" w:hAnsi="Meiryo UI"/>
                      <w:sz w:val="16"/>
                      <w:szCs w:val="16"/>
                    </w:rPr>
                  </w:pPr>
                </w:p>
              </w:tc>
              <w:tc>
                <w:tcPr>
                  <w:tcW w:w="867" w:type="dxa"/>
                  <w:tcBorders>
                    <w:bottom w:val="single" w:sz="4" w:space="0" w:color="auto"/>
                  </w:tcBorders>
                </w:tcPr>
                <w:p w:rsidR="00501E23" w:rsidRPr="00501E23" w:rsidRDefault="00501E23" w:rsidP="00501E23">
                  <w:pPr>
                    <w:rPr>
                      <w:rFonts w:ascii="Meiryo UI" w:eastAsia="Meiryo UI" w:hAnsi="Meiryo UI"/>
                      <w:sz w:val="16"/>
                      <w:szCs w:val="16"/>
                    </w:rPr>
                  </w:pPr>
                </w:p>
              </w:tc>
              <w:tc>
                <w:tcPr>
                  <w:tcW w:w="998" w:type="dxa"/>
                  <w:tcBorders>
                    <w:bottom w:val="single" w:sz="4" w:space="0" w:color="auto"/>
                  </w:tcBorders>
                </w:tcPr>
                <w:p w:rsidR="00501E23" w:rsidRPr="00501E23" w:rsidRDefault="00501E23" w:rsidP="00501E23">
                  <w:pPr>
                    <w:rPr>
                      <w:rFonts w:ascii="Meiryo UI" w:eastAsia="Meiryo UI" w:hAnsi="Meiryo UI"/>
                      <w:sz w:val="16"/>
                      <w:szCs w:val="16"/>
                    </w:rPr>
                  </w:pPr>
                </w:p>
              </w:tc>
              <w:tc>
                <w:tcPr>
                  <w:tcW w:w="1548" w:type="dxa"/>
                  <w:tcBorders>
                    <w:bottom w:val="single" w:sz="4" w:space="0" w:color="auto"/>
                  </w:tcBorders>
                </w:tcPr>
                <w:p w:rsidR="00501E23" w:rsidRPr="00501E23" w:rsidRDefault="00501E23" w:rsidP="00501E23">
                  <w:pPr>
                    <w:rPr>
                      <w:rFonts w:ascii="Meiryo UI" w:eastAsia="Meiryo UI" w:hAnsi="Meiryo UI"/>
                      <w:sz w:val="16"/>
                      <w:szCs w:val="16"/>
                    </w:rPr>
                  </w:pPr>
                </w:p>
              </w:tc>
              <w:tc>
                <w:tcPr>
                  <w:tcW w:w="1527" w:type="dxa"/>
                  <w:tcBorders>
                    <w:bottom w:val="single" w:sz="4" w:space="0" w:color="auto"/>
                  </w:tcBorders>
                  <w:vAlign w:val="center"/>
                </w:tcPr>
                <w:p w:rsidR="00501E23" w:rsidRPr="00501E23" w:rsidRDefault="00501E23" w:rsidP="00501E23">
                  <w:pPr>
                    <w:jc w:val="center"/>
                    <w:rPr>
                      <w:rFonts w:ascii="Meiryo UI" w:eastAsia="Meiryo UI" w:hAnsi="Meiryo UI"/>
                      <w:sz w:val="16"/>
                      <w:szCs w:val="16"/>
                    </w:rPr>
                  </w:pPr>
                </w:p>
              </w:tc>
              <w:tc>
                <w:tcPr>
                  <w:tcW w:w="1108" w:type="dxa"/>
                  <w:tcBorders>
                    <w:bottom w:val="single" w:sz="4" w:space="0" w:color="auto"/>
                  </w:tcBorders>
                  <w:vAlign w:val="center"/>
                </w:tcPr>
                <w:p w:rsidR="00501E23" w:rsidRPr="00501E23" w:rsidRDefault="00501E23" w:rsidP="00501E23">
                  <w:pPr>
                    <w:jc w:val="center"/>
                    <w:rPr>
                      <w:rFonts w:ascii="Meiryo UI" w:eastAsia="Meiryo UI" w:hAnsi="Meiryo UI"/>
                      <w:sz w:val="16"/>
                      <w:szCs w:val="16"/>
                    </w:rPr>
                  </w:pPr>
                </w:p>
              </w:tc>
              <w:tc>
                <w:tcPr>
                  <w:tcW w:w="1520" w:type="dxa"/>
                  <w:tcBorders>
                    <w:bottom w:val="single" w:sz="4" w:space="0" w:color="auto"/>
                  </w:tcBorders>
                </w:tcPr>
                <w:p w:rsidR="00501E23" w:rsidRPr="00501E23" w:rsidRDefault="00501E23" w:rsidP="00501E23">
                  <w:pPr>
                    <w:rPr>
                      <w:rFonts w:ascii="Meiryo UI" w:eastAsia="Meiryo UI" w:hAnsi="Meiryo UI"/>
                      <w:sz w:val="16"/>
                      <w:szCs w:val="16"/>
                    </w:rPr>
                  </w:pPr>
                </w:p>
              </w:tc>
            </w:tr>
            <w:tr w:rsidR="00501E23" w:rsidRPr="00501E23" w:rsidTr="00501E23">
              <w:trPr>
                <w:cantSplit/>
                <w:trHeight w:val="323"/>
              </w:trPr>
              <w:tc>
                <w:tcPr>
                  <w:tcW w:w="558" w:type="dxa"/>
                  <w:tcBorders>
                    <w:top w:val="single" w:sz="4" w:space="0" w:color="auto"/>
                    <w:left w:val="nil"/>
                    <w:bottom w:val="single" w:sz="4" w:space="0" w:color="auto"/>
                    <w:right w:val="nil"/>
                  </w:tcBorders>
                  <w:vAlign w:val="center"/>
                </w:tcPr>
                <w:p w:rsidR="00501E23" w:rsidRPr="00501E23" w:rsidRDefault="00501E23" w:rsidP="00501E23">
                  <w:pPr>
                    <w:jc w:val="right"/>
                    <w:rPr>
                      <w:rFonts w:ascii="Meiryo UI" w:eastAsia="Meiryo UI" w:hAnsi="Meiryo UI"/>
                      <w:sz w:val="16"/>
                      <w:szCs w:val="16"/>
                    </w:rPr>
                  </w:pPr>
                </w:p>
              </w:tc>
              <w:tc>
                <w:tcPr>
                  <w:tcW w:w="559" w:type="dxa"/>
                  <w:tcBorders>
                    <w:top w:val="single" w:sz="4" w:space="0" w:color="auto"/>
                    <w:left w:val="nil"/>
                    <w:bottom w:val="single" w:sz="4" w:space="0" w:color="auto"/>
                    <w:right w:val="nil"/>
                  </w:tcBorders>
                </w:tcPr>
                <w:p w:rsidR="00501E23" w:rsidRPr="00501E23" w:rsidRDefault="00501E23" w:rsidP="00501E23">
                  <w:pPr>
                    <w:rPr>
                      <w:rFonts w:ascii="Meiryo UI" w:eastAsia="Meiryo UI" w:hAnsi="Meiryo UI"/>
                      <w:sz w:val="16"/>
                      <w:szCs w:val="16"/>
                    </w:rPr>
                  </w:pPr>
                </w:p>
              </w:tc>
              <w:tc>
                <w:tcPr>
                  <w:tcW w:w="562" w:type="dxa"/>
                  <w:tcBorders>
                    <w:top w:val="single" w:sz="4" w:space="0" w:color="auto"/>
                    <w:left w:val="nil"/>
                    <w:bottom w:val="single" w:sz="4" w:space="0" w:color="auto"/>
                    <w:right w:val="nil"/>
                  </w:tcBorders>
                </w:tcPr>
                <w:p w:rsidR="00501E23" w:rsidRPr="00501E23" w:rsidRDefault="00501E23" w:rsidP="00501E23">
                  <w:pPr>
                    <w:rPr>
                      <w:rFonts w:ascii="Meiryo UI" w:eastAsia="Meiryo UI" w:hAnsi="Meiryo UI"/>
                      <w:sz w:val="16"/>
                      <w:szCs w:val="16"/>
                    </w:rPr>
                  </w:pPr>
                </w:p>
              </w:tc>
              <w:tc>
                <w:tcPr>
                  <w:tcW w:w="867" w:type="dxa"/>
                  <w:tcBorders>
                    <w:top w:val="single" w:sz="4" w:space="0" w:color="auto"/>
                    <w:left w:val="nil"/>
                    <w:bottom w:val="single" w:sz="4" w:space="0" w:color="auto"/>
                    <w:right w:val="nil"/>
                  </w:tcBorders>
                </w:tcPr>
                <w:p w:rsidR="00501E23" w:rsidRPr="00501E23" w:rsidRDefault="00501E23" w:rsidP="00501E23">
                  <w:pPr>
                    <w:rPr>
                      <w:rFonts w:ascii="Meiryo UI" w:eastAsia="Meiryo UI" w:hAnsi="Meiryo UI"/>
                      <w:sz w:val="16"/>
                      <w:szCs w:val="16"/>
                    </w:rPr>
                  </w:pPr>
                </w:p>
              </w:tc>
              <w:tc>
                <w:tcPr>
                  <w:tcW w:w="998" w:type="dxa"/>
                  <w:tcBorders>
                    <w:top w:val="single" w:sz="4" w:space="0" w:color="auto"/>
                    <w:left w:val="nil"/>
                    <w:bottom w:val="single" w:sz="4" w:space="0" w:color="auto"/>
                    <w:right w:val="nil"/>
                  </w:tcBorders>
                </w:tcPr>
                <w:p w:rsidR="00501E23" w:rsidRPr="00501E23" w:rsidRDefault="00501E23" w:rsidP="00501E23">
                  <w:pPr>
                    <w:rPr>
                      <w:rFonts w:ascii="Meiryo UI" w:eastAsia="Meiryo UI" w:hAnsi="Meiryo UI"/>
                      <w:sz w:val="16"/>
                      <w:szCs w:val="16"/>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12864" behindDoc="0" locked="0" layoutInCell="1" allowOverlap="1" wp14:anchorId="0CBF9CF7" wp14:editId="2DF55CEA">
                            <wp:simplePos x="0" y="0"/>
                            <wp:positionH relativeFrom="column">
                              <wp:posOffset>-1669415</wp:posOffset>
                            </wp:positionH>
                            <wp:positionV relativeFrom="paragraph">
                              <wp:posOffset>12699</wp:posOffset>
                            </wp:positionV>
                            <wp:extent cx="5848350" cy="219075"/>
                            <wp:effectExtent l="0" t="0" r="19050" b="28575"/>
                            <wp:wrapNone/>
                            <wp:docPr id="308" name="直線コネクタ 308">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58483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534628" id="直線コネクタ 308" o:spid="_x0000_s1026" style="position:absolute;left:0;text-align:lef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5pt,1pt" to="329.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W5CgIAANIDAAAOAAAAZHJzL2Uyb0RvYy54bWysU82O0zAQviPxDpbvNGmXQBs13cNWy4Wf&#10;Six7n3WcxpJjWx7TtNdy5gXgITiAxJGH6WFfY8dOKQVuiBwse8bzeb5vvswvt51mG+lRWVPx8Sjn&#10;TBpha2XWFX93c/1kyhkGMDVoa2TFdxL55eLxo3nvSjmxrdW19IxADJa9q3gbgiuzDEUrO8CRddJQ&#10;srG+g0BHv85qDz2hdzqb5PmzrLe+dt4KiUjR5ZDki4TfNFKEN02DMjBdceotpNWn9S6u2WIO5dqD&#10;a5U4tgH/0EUHytCjJ6glBGDvvfoLqlPCW7RNGAnbZbZplJCJA7EZ53+weduCk4kLiYPuJBP+P1jx&#10;erPyTNUVv8hpVAY6GtL952/33z8d9l8PHz4e9l8O+x8sZiM/uQ0vMZBqWe+wTNVR67S9MitPmXhC&#10;t/Lx+rbxHWu0crdkjgRAlNk26b876U+gTFCwmD6dXhQ0JkG5yXiWPy/igLIBJ+I5j+GFtB2Lm4pr&#10;ZaI+UMLm2NWvKzFs7LXSOs1YG9ZXfFZMCoIHclqjIdC2c8QdzZoz0GuysAg+IaLVqo7VEQd3eKU9&#10;2wC5iMxX2/6GeuZMAwZKEJH0DYUt1HK4OisoPFgMIbyy9RAe5z/jxGyATiR/ezISXAK2Q0lKHbXQ&#10;JrYkk7nPZjFIHsW/s/UuTSLNiIyT0I8mj848P9P+/FdcPAAAAP//AwBQSwMEFAAGAAgAAAAhAJvA&#10;PKreAAAACQEAAA8AAABkcnMvZG93bnJldi54bWxMj0FLw0AQhe+C/2EZwVu7aUpDm2ZSiqgXQbBG&#10;z5vsNgnuzobsNo3/3vGkx2E+3vtecZidFZMZQ+8JYbVMQBhqvO6pRajenxZbECEq0sp6MgjfJsCh&#10;vL0pVK79ld7MdIqt4BAKuULoYhxyKUPTGafC0g+G+Hf2o1ORz7GVelRXDndWpkmSSad64oZODeah&#10;M83X6eIQjp8vj+vXqXbe6l1bfWhXJc8p4v3dfNyDiGaOfzD86rM6lOxU+wvpICzCIs3SHbMIKW9i&#10;INtsVyBqhHW2AVkW8v+C8gcAAP//AwBQSwECLQAUAAYACAAAACEAtoM4kv4AAADhAQAAEwAAAAAA&#10;AAAAAAAAAAAAAAAAW0NvbnRlbnRfVHlwZXNdLnhtbFBLAQItABQABgAIAAAAIQA4/SH/1gAAAJQB&#10;AAALAAAAAAAAAAAAAAAAAC8BAABfcmVscy8ucmVsc1BLAQItABQABgAIAAAAIQDyqbW5CgIAANID&#10;AAAOAAAAAAAAAAAAAAAAAC4CAABkcnMvZTJvRG9jLnhtbFBLAQItABQABgAIAAAAIQCbwDyq3gAA&#10;AAkBAAAPAAAAAAAAAAAAAAAAAGQEAABkcnMvZG93bnJldi54bWxQSwUGAAAAAAQABADzAAAAbwUA&#10;AAAA&#10;"/>
                        </w:pict>
                      </mc:Fallback>
                    </mc:AlternateContent>
                  </w:r>
                </w:p>
              </w:tc>
              <w:tc>
                <w:tcPr>
                  <w:tcW w:w="1548" w:type="dxa"/>
                  <w:tcBorders>
                    <w:top w:val="single" w:sz="4" w:space="0" w:color="auto"/>
                    <w:left w:val="nil"/>
                    <w:bottom w:val="single" w:sz="4" w:space="0" w:color="auto"/>
                    <w:right w:val="nil"/>
                  </w:tcBorders>
                </w:tcPr>
                <w:p w:rsidR="00501E23" w:rsidRPr="00501E23" w:rsidRDefault="00501E23" w:rsidP="00501E23">
                  <w:pPr>
                    <w:rPr>
                      <w:rFonts w:ascii="Meiryo UI" w:eastAsia="Meiryo UI" w:hAnsi="Meiryo UI"/>
                      <w:sz w:val="16"/>
                      <w:szCs w:val="16"/>
                    </w:rPr>
                  </w:pPr>
                </w:p>
              </w:tc>
              <w:tc>
                <w:tcPr>
                  <w:tcW w:w="1527" w:type="dxa"/>
                  <w:tcBorders>
                    <w:top w:val="single" w:sz="4" w:space="0" w:color="auto"/>
                    <w:left w:val="nil"/>
                    <w:bottom w:val="single" w:sz="4" w:space="0" w:color="auto"/>
                    <w:right w:val="nil"/>
                  </w:tcBorders>
                  <w:vAlign w:val="center"/>
                </w:tcPr>
                <w:p w:rsidR="00501E23" w:rsidRPr="00501E23" w:rsidRDefault="00501E23" w:rsidP="00501E23">
                  <w:pPr>
                    <w:jc w:val="center"/>
                    <w:rPr>
                      <w:rFonts w:ascii="Meiryo UI" w:eastAsia="Meiryo UI" w:hAnsi="Meiryo UI"/>
                      <w:sz w:val="16"/>
                      <w:szCs w:val="16"/>
                    </w:rPr>
                  </w:pPr>
                </w:p>
              </w:tc>
              <w:tc>
                <w:tcPr>
                  <w:tcW w:w="1108" w:type="dxa"/>
                  <w:tcBorders>
                    <w:top w:val="single" w:sz="4" w:space="0" w:color="auto"/>
                    <w:left w:val="nil"/>
                    <w:bottom w:val="single" w:sz="4" w:space="0" w:color="auto"/>
                    <w:right w:val="nil"/>
                  </w:tcBorders>
                  <w:vAlign w:val="center"/>
                </w:tcPr>
                <w:p w:rsidR="00501E23" w:rsidRPr="00501E23" w:rsidRDefault="00501E23" w:rsidP="00501E23">
                  <w:pPr>
                    <w:jc w:val="center"/>
                    <w:rPr>
                      <w:rFonts w:ascii="Meiryo UI" w:eastAsia="Meiryo UI" w:hAnsi="Meiryo UI"/>
                      <w:sz w:val="16"/>
                      <w:szCs w:val="16"/>
                    </w:rPr>
                  </w:pPr>
                </w:p>
              </w:tc>
              <w:tc>
                <w:tcPr>
                  <w:tcW w:w="1520" w:type="dxa"/>
                  <w:tcBorders>
                    <w:top w:val="single" w:sz="4" w:space="0" w:color="auto"/>
                    <w:left w:val="nil"/>
                    <w:bottom w:val="single" w:sz="4" w:space="0" w:color="auto"/>
                    <w:right w:val="nil"/>
                  </w:tcBorders>
                </w:tcPr>
                <w:p w:rsidR="00501E23" w:rsidRPr="00501E23" w:rsidRDefault="00501E23" w:rsidP="00501E23">
                  <w:pPr>
                    <w:rPr>
                      <w:rFonts w:ascii="Meiryo UI" w:eastAsia="Meiryo UI" w:hAnsi="Meiryo UI"/>
                      <w:sz w:val="16"/>
                      <w:szCs w:val="16"/>
                    </w:rPr>
                  </w:pPr>
                </w:p>
              </w:tc>
            </w:tr>
            <w:tr w:rsidR="00501E23" w:rsidRPr="00501E23" w:rsidTr="00501E23">
              <w:trPr>
                <w:cantSplit/>
                <w:trHeight w:val="323"/>
              </w:trPr>
              <w:tc>
                <w:tcPr>
                  <w:tcW w:w="558" w:type="dxa"/>
                  <w:tcBorders>
                    <w:top w:val="single" w:sz="4" w:space="0" w:color="auto"/>
                  </w:tcBorders>
                  <w:vAlign w:val="center"/>
                </w:tcPr>
                <w:p w:rsidR="00501E23" w:rsidRPr="00501E23" w:rsidRDefault="00501E23" w:rsidP="00501E23">
                  <w:pPr>
                    <w:jc w:val="right"/>
                    <w:rPr>
                      <w:rFonts w:ascii="Meiryo UI" w:eastAsia="Meiryo UI" w:hAnsi="Meiryo UI"/>
                      <w:sz w:val="16"/>
                      <w:szCs w:val="16"/>
                    </w:rPr>
                  </w:pPr>
                </w:p>
              </w:tc>
              <w:tc>
                <w:tcPr>
                  <w:tcW w:w="559" w:type="dxa"/>
                  <w:tcBorders>
                    <w:top w:val="single" w:sz="4" w:space="0" w:color="auto"/>
                  </w:tcBorders>
                </w:tcPr>
                <w:p w:rsidR="00501E23" w:rsidRPr="00501E23" w:rsidRDefault="00501E23" w:rsidP="00501E23">
                  <w:pPr>
                    <w:rPr>
                      <w:rFonts w:ascii="Meiryo UI" w:eastAsia="Meiryo UI" w:hAnsi="Meiryo UI"/>
                      <w:sz w:val="16"/>
                      <w:szCs w:val="16"/>
                    </w:rPr>
                  </w:pPr>
                </w:p>
              </w:tc>
              <w:tc>
                <w:tcPr>
                  <w:tcW w:w="562" w:type="dxa"/>
                  <w:tcBorders>
                    <w:top w:val="single" w:sz="4" w:space="0" w:color="auto"/>
                  </w:tcBorders>
                </w:tcPr>
                <w:p w:rsidR="00501E23" w:rsidRPr="00501E23" w:rsidRDefault="00501E23" w:rsidP="00501E23">
                  <w:pPr>
                    <w:rPr>
                      <w:rFonts w:ascii="Meiryo UI" w:eastAsia="Meiryo UI" w:hAnsi="Meiryo UI"/>
                      <w:sz w:val="16"/>
                      <w:szCs w:val="16"/>
                    </w:rPr>
                  </w:pPr>
                </w:p>
              </w:tc>
              <w:tc>
                <w:tcPr>
                  <w:tcW w:w="867" w:type="dxa"/>
                  <w:tcBorders>
                    <w:top w:val="single" w:sz="4" w:space="0" w:color="auto"/>
                  </w:tcBorders>
                </w:tcPr>
                <w:p w:rsidR="00501E23" w:rsidRPr="00501E23" w:rsidRDefault="00501E23" w:rsidP="00501E23">
                  <w:pPr>
                    <w:rPr>
                      <w:rFonts w:ascii="Meiryo UI" w:eastAsia="Meiryo UI" w:hAnsi="Meiryo UI"/>
                      <w:sz w:val="16"/>
                      <w:szCs w:val="16"/>
                    </w:rPr>
                  </w:pPr>
                </w:p>
              </w:tc>
              <w:tc>
                <w:tcPr>
                  <w:tcW w:w="998" w:type="dxa"/>
                  <w:tcBorders>
                    <w:top w:val="single" w:sz="4" w:space="0" w:color="auto"/>
                  </w:tcBorders>
                </w:tcPr>
                <w:p w:rsidR="00501E23" w:rsidRPr="00501E23" w:rsidRDefault="00501E23" w:rsidP="00501E23">
                  <w:pPr>
                    <w:rPr>
                      <w:rFonts w:ascii="Meiryo UI" w:eastAsia="Meiryo UI" w:hAnsi="Meiryo UI"/>
                      <w:sz w:val="16"/>
                      <w:szCs w:val="16"/>
                    </w:rPr>
                  </w:pPr>
                </w:p>
              </w:tc>
              <w:tc>
                <w:tcPr>
                  <w:tcW w:w="1548" w:type="dxa"/>
                  <w:tcBorders>
                    <w:top w:val="single" w:sz="4" w:space="0" w:color="auto"/>
                  </w:tcBorders>
                </w:tcPr>
                <w:p w:rsidR="00501E23" w:rsidRPr="00501E23" w:rsidRDefault="00501E23" w:rsidP="00501E23">
                  <w:pPr>
                    <w:rPr>
                      <w:rFonts w:ascii="Meiryo UI" w:eastAsia="Meiryo UI" w:hAnsi="Meiryo UI"/>
                      <w:sz w:val="16"/>
                      <w:szCs w:val="16"/>
                    </w:rPr>
                  </w:pPr>
                </w:p>
              </w:tc>
              <w:tc>
                <w:tcPr>
                  <w:tcW w:w="1527" w:type="dxa"/>
                  <w:tcBorders>
                    <w:top w:val="single" w:sz="4" w:space="0" w:color="auto"/>
                  </w:tcBorders>
                  <w:vAlign w:val="center"/>
                </w:tcPr>
                <w:p w:rsidR="00501E23" w:rsidRPr="00501E23" w:rsidRDefault="00501E23" w:rsidP="00501E23">
                  <w:pPr>
                    <w:jc w:val="center"/>
                    <w:rPr>
                      <w:rFonts w:ascii="Meiryo UI" w:eastAsia="Meiryo UI" w:hAnsi="Meiryo UI"/>
                      <w:sz w:val="16"/>
                      <w:szCs w:val="16"/>
                    </w:rPr>
                  </w:pPr>
                </w:p>
              </w:tc>
              <w:tc>
                <w:tcPr>
                  <w:tcW w:w="1108" w:type="dxa"/>
                  <w:tcBorders>
                    <w:top w:val="single" w:sz="4" w:space="0" w:color="auto"/>
                  </w:tcBorders>
                  <w:vAlign w:val="center"/>
                </w:tcPr>
                <w:p w:rsidR="00501E23" w:rsidRPr="00501E23" w:rsidRDefault="00501E23" w:rsidP="00501E23">
                  <w:pPr>
                    <w:jc w:val="center"/>
                    <w:rPr>
                      <w:rFonts w:ascii="Meiryo UI" w:eastAsia="Meiryo UI" w:hAnsi="Meiryo UI"/>
                      <w:sz w:val="16"/>
                      <w:szCs w:val="16"/>
                    </w:rPr>
                  </w:pPr>
                </w:p>
              </w:tc>
              <w:tc>
                <w:tcPr>
                  <w:tcW w:w="1520" w:type="dxa"/>
                  <w:tcBorders>
                    <w:top w:val="single" w:sz="4" w:space="0" w:color="auto"/>
                  </w:tcBorders>
                </w:tcPr>
                <w:p w:rsidR="00501E23" w:rsidRPr="00501E23" w:rsidRDefault="00501E23" w:rsidP="00501E23">
                  <w:pPr>
                    <w:rPr>
                      <w:rFonts w:ascii="Meiryo UI" w:eastAsia="Meiryo UI" w:hAnsi="Meiryo UI"/>
                      <w:sz w:val="16"/>
                      <w:szCs w:val="16"/>
                    </w:rPr>
                  </w:pPr>
                </w:p>
              </w:tc>
            </w:tr>
            <w:tr w:rsidR="00501E23" w:rsidRPr="00501E23" w:rsidTr="00501E23">
              <w:trPr>
                <w:cantSplit/>
                <w:trHeight w:val="323"/>
              </w:trPr>
              <w:tc>
                <w:tcPr>
                  <w:tcW w:w="558" w:type="dxa"/>
                  <w:vAlign w:val="center"/>
                </w:tcPr>
                <w:p w:rsidR="00501E23" w:rsidRPr="00501E23" w:rsidRDefault="00501E23" w:rsidP="00501E23">
                  <w:pPr>
                    <w:jc w:val="right"/>
                    <w:rPr>
                      <w:rFonts w:ascii="Meiryo UI" w:eastAsia="Meiryo UI" w:hAnsi="Meiryo UI"/>
                      <w:sz w:val="16"/>
                      <w:szCs w:val="16"/>
                    </w:rPr>
                  </w:pPr>
                </w:p>
              </w:tc>
              <w:tc>
                <w:tcPr>
                  <w:tcW w:w="559" w:type="dxa"/>
                </w:tcPr>
                <w:p w:rsidR="00501E23" w:rsidRPr="00501E23" w:rsidRDefault="00501E23" w:rsidP="00501E23">
                  <w:pPr>
                    <w:rPr>
                      <w:rFonts w:ascii="Meiryo UI" w:eastAsia="Meiryo UI" w:hAnsi="Meiryo UI"/>
                      <w:sz w:val="16"/>
                      <w:szCs w:val="16"/>
                    </w:rPr>
                  </w:pPr>
                </w:p>
              </w:tc>
              <w:tc>
                <w:tcPr>
                  <w:tcW w:w="562" w:type="dxa"/>
                </w:tcPr>
                <w:p w:rsidR="00501E23" w:rsidRPr="00501E23" w:rsidRDefault="00501E23" w:rsidP="00501E23">
                  <w:pPr>
                    <w:rPr>
                      <w:rFonts w:ascii="Meiryo UI" w:eastAsia="Meiryo UI" w:hAnsi="Meiryo UI"/>
                      <w:sz w:val="16"/>
                      <w:szCs w:val="16"/>
                    </w:rPr>
                  </w:pPr>
                </w:p>
              </w:tc>
              <w:tc>
                <w:tcPr>
                  <w:tcW w:w="867" w:type="dxa"/>
                </w:tcPr>
                <w:p w:rsidR="00501E23" w:rsidRPr="00501E23" w:rsidRDefault="00501E23" w:rsidP="00501E23">
                  <w:pPr>
                    <w:rPr>
                      <w:rFonts w:ascii="Meiryo UI" w:eastAsia="Meiryo UI" w:hAnsi="Meiryo UI"/>
                      <w:sz w:val="16"/>
                      <w:szCs w:val="16"/>
                    </w:rPr>
                  </w:pPr>
                </w:p>
              </w:tc>
              <w:tc>
                <w:tcPr>
                  <w:tcW w:w="998" w:type="dxa"/>
                </w:tcPr>
                <w:p w:rsidR="00501E23" w:rsidRPr="00501E23" w:rsidRDefault="00501E23" w:rsidP="00501E23">
                  <w:pPr>
                    <w:rPr>
                      <w:rFonts w:ascii="Meiryo UI" w:eastAsia="Meiryo UI" w:hAnsi="Meiryo UI"/>
                      <w:sz w:val="16"/>
                      <w:szCs w:val="16"/>
                    </w:rPr>
                  </w:pPr>
                </w:p>
              </w:tc>
              <w:tc>
                <w:tcPr>
                  <w:tcW w:w="1548" w:type="dxa"/>
                </w:tcPr>
                <w:p w:rsidR="00501E23" w:rsidRPr="00501E23" w:rsidRDefault="00501E23" w:rsidP="00501E23">
                  <w:pPr>
                    <w:rPr>
                      <w:rFonts w:ascii="Meiryo UI" w:eastAsia="Meiryo UI" w:hAnsi="Meiryo UI"/>
                      <w:sz w:val="16"/>
                      <w:szCs w:val="16"/>
                    </w:rPr>
                  </w:pPr>
                </w:p>
              </w:tc>
              <w:tc>
                <w:tcPr>
                  <w:tcW w:w="1527" w:type="dxa"/>
                  <w:vAlign w:val="center"/>
                </w:tcPr>
                <w:p w:rsidR="00501E23" w:rsidRPr="00501E23" w:rsidRDefault="00501E23" w:rsidP="00501E23">
                  <w:pPr>
                    <w:jc w:val="center"/>
                    <w:rPr>
                      <w:rFonts w:ascii="Meiryo UI" w:eastAsia="Meiryo UI" w:hAnsi="Meiryo UI"/>
                      <w:sz w:val="16"/>
                      <w:szCs w:val="16"/>
                    </w:rPr>
                  </w:pPr>
                </w:p>
              </w:tc>
              <w:tc>
                <w:tcPr>
                  <w:tcW w:w="1108" w:type="dxa"/>
                  <w:vAlign w:val="center"/>
                </w:tcPr>
                <w:p w:rsidR="00501E23" w:rsidRPr="00501E23" w:rsidRDefault="00501E23" w:rsidP="00501E23">
                  <w:pPr>
                    <w:jc w:val="center"/>
                    <w:rPr>
                      <w:rFonts w:ascii="Meiryo UI" w:eastAsia="Meiryo UI" w:hAnsi="Meiryo UI"/>
                      <w:sz w:val="16"/>
                      <w:szCs w:val="16"/>
                    </w:rPr>
                  </w:pPr>
                </w:p>
              </w:tc>
              <w:tc>
                <w:tcPr>
                  <w:tcW w:w="1520" w:type="dxa"/>
                </w:tcPr>
                <w:p w:rsidR="00501E23" w:rsidRPr="00501E23" w:rsidRDefault="00501E23" w:rsidP="00501E23">
                  <w:pPr>
                    <w:rPr>
                      <w:rFonts w:ascii="Meiryo UI" w:eastAsia="Meiryo UI" w:hAnsi="Meiryo UI"/>
                      <w:sz w:val="16"/>
                      <w:szCs w:val="16"/>
                    </w:rPr>
                  </w:pPr>
                </w:p>
              </w:tc>
            </w:tr>
            <w:tr w:rsidR="00501E23" w:rsidRPr="00501E23" w:rsidTr="00501E23">
              <w:trPr>
                <w:cantSplit/>
                <w:trHeight w:val="323"/>
              </w:trPr>
              <w:tc>
                <w:tcPr>
                  <w:tcW w:w="558" w:type="dxa"/>
                  <w:vAlign w:val="center"/>
                </w:tcPr>
                <w:p w:rsidR="00501E23" w:rsidRPr="00501E23" w:rsidRDefault="00501E23" w:rsidP="00501E23">
                  <w:pPr>
                    <w:jc w:val="right"/>
                    <w:rPr>
                      <w:rFonts w:ascii="Meiryo UI" w:eastAsia="Meiryo UI" w:hAnsi="Meiryo UI"/>
                      <w:sz w:val="16"/>
                      <w:szCs w:val="16"/>
                    </w:rPr>
                  </w:pPr>
                </w:p>
              </w:tc>
              <w:tc>
                <w:tcPr>
                  <w:tcW w:w="559" w:type="dxa"/>
                </w:tcPr>
                <w:p w:rsidR="00501E23" w:rsidRPr="00501E23" w:rsidRDefault="00501E23" w:rsidP="00501E23">
                  <w:pPr>
                    <w:rPr>
                      <w:rFonts w:ascii="Meiryo UI" w:eastAsia="Meiryo UI" w:hAnsi="Meiryo UI"/>
                      <w:sz w:val="16"/>
                      <w:szCs w:val="16"/>
                    </w:rPr>
                  </w:pPr>
                </w:p>
              </w:tc>
              <w:tc>
                <w:tcPr>
                  <w:tcW w:w="562" w:type="dxa"/>
                </w:tcPr>
                <w:p w:rsidR="00501E23" w:rsidRPr="00501E23" w:rsidRDefault="00501E23" w:rsidP="00501E23">
                  <w:pPr>
                    <w:rPr>
                      <w:rFonts w:ascii="Meiryo UI" w:eastAsia="Meiryo UI" w:hAnsi="Meiryo UI"/>
                      <w:sz w:val="16"/>
                      <w:szCs w:val="16"/>
                    </w:rPr>
                  </w:pPr>
                </w:p>
              </w:tc>
              <w:tc>
                <w:tcPr>
                  <w:tcW w:w="867" w:type="dxa"/>
                </w:tcPr>
                <w:p w:rsidR="00501E23" w:rsidRPr="00501E23" w:rsidRDefault="00501E23" w:rsidP="00501E23">
                  <w:pPr>
                    <w:rPr>
                      <w:rFonts w:ascii="Meiryo UI" w:eastAsia="Meiryo UI" w:hAnsi="Meiryo UI"/>
                      <w:sz w:val="16"/>
                      <w:szCs w:val="16"/>
                    </w:rPr>
                  </w:pPr>
                </w:p>
              </w:tc>
              <w:tc>
                <w:tcPr>
                  <w:tcW w:w="998" w:type="dxa"/>
                </w:tcPr>
                <w:p w:rsidR="00501E23" w:rsidRPr="00501E23" w:rsidRDefault="00501E23" w:rsidP="00501E23">
                  <w:pPr>
                    <w:rPr>
                      <w:rFonts w:ascii="Meiryo UI" w:eastAsia="Meiryo UI" w:hAnsi="Meiryo UI"/>
                      <w:sz w:val="16"/>
                      <w:szCs w:val="16"/>
                    </w:rPr>
                  </w:pPr>
                </w:p>
              </w:tc>
              <w:tc>
                <w:tcPr>
                  <w:tcW w:w="1548" w:type="dxa"/>
                </w:tcPr>
                <w:p w:rsidR="00501E23" w:rsidRPr="00501E23" w:rsidRDefault="00501E23" w:rsidP="00501E23">
                  <w:pPr>
                    <w:rPr>
                      <w:rFonts w:ascii="Meiryo UI" w:eastAsia="Meiryo UI" w:hAnsi="Meiryo UI"/>
                      <w:sz w:val="16"/>
                      <w:szCs w:val="16"/>
                    </w:rPr>
                  </w:pPr>
                </w:p>
              </w:tc>
              <w:tc>
                <w:tcPr>
                  <w:tcW w:w="1527" w:type="dxa"/>
                  <w:vAlign w:val="center"/>
                </w:tcPr>
                <w:p w:rsidR="00501E23" w:rsidRPr="00501E23" w:rsidRDefault="00501E23" w:rsidP="00501E23">
                  <w:pPr>
                    <w:jc w:val="center"/>
                    <w:rPr>
                      <w:rFonts w:ascii="Meiryo UI" w:eastAsia="Meiryo UI" w:hAnsi="Meiryo UI"/>
                      <w:sz w:val="16"/>
                      <w:szCs w:val="16"/>
                    </w:rPr>
                  </w:pPr>
                </w:p>
              </w:tc>
              <w:tc>
                <w:tcPr>
                  <w:tcW w:w="1108" w:type="dxa"/>
                  <w:vAlign w:val="center"/>
                </w:tcPr>
                <w:p w:rsidR="00501E23" w:rsidRPr="00501E23" w:rsidRDefault="00501E23" w:rsidP="00501E23">
                  <w:pPr>
                    <w:jc w:val="center"/>
                    <w:rPr>
                      <w:rFonts w:ascii="Meiryo UI" w:eastAsia="Meiryo UI" w:hAnsi="Meiryo UI"/>
                      <w:sz w:val="16"/>
                      <w:szCs w:val="16"/>
                    </w:rPr>
                  </w:pPr>
                </w:p>
              </w:tc>
              <w:tc>
                <w:tcPr>
                  <w:tcW w:w="1520" w:type="dxa"/>
                </w:tcPr>
                <w:p w:rsidR="00501E23" w:rsidRPr="00501E23" w:rsidRDefault="00501E23" w:rsidP="00501E23">
                  <w:pPr>
                    <w:rPr>
                      <w:rFonts w:ascii="Meiryo UI" w:eastAsia="Meiryo UI" w:hAnsi="Meiryo UI"/>
                      <w:sz w:val="16"/>
                      <w:szCs w:val="16"/>
                    </w:rPr>
                  </w:pPr>
                </w:p>
              </w:tc>
            </w:tr>
            <w:tr w:rsidR="00501E23" w:rsidRPr="00501E23" w:rsidTr="00501E23">
              <w:trPr>
                <w:cantSplit/>
                <w:trHeight w:val="323"/>
              </w:trPr>
              <w:tc>
                <w:tcPr>
                  <w:tcW w:w="558" w:type="dxa"/>
                  <w:vAlign w:val="center"/>
                </w:tcPr>
                <w:p w:rsidR="00501E23" w:rsidRPr="00501E23" w:rsidRDefault="00501E23" w:rsidP="00501E23">
                  <w:pPr>
                    <w:jc w:val="right"/>
                    <w:rPr>
                      <w:rFonts w:ascii="Meiryo UI" w:eastAsia="Meiryo UI" w:hAnsi="Meiryo UI"/>
                      <w:sz w:val="16"/>
                      <w:szCs w:val="16"/>
                    </w:rPr>
                  </w:pPr>
                </w:p>
              </w:tc>
              <w:tc>
                <w:tcPr>
                  <w:tcW w:w="559" w:type="dxa"/>
                </w:tcPr>
                <w:p w:rsidR="00501E23" w:rsidRPr="00501E23" w:rsidRDefault="00501E23" w:rsidP="00501E23">
                  <w:pPr>
                    <w:rPr>
                      <w:rFonts w:ascii="Meiryo UI" w:eastAsia="Meiryo UI" w:hAnsi="Meiryo UI"/>
                      <w:sz w:val="16"/>
                      <w:szCs w:val="16"/>
                    </w:rPr>
                  </w:pPr>
                </w:p>
              </w:tc>
              <w:tc>
                <w:tcPr>
                  <w:tcW w:w="562" w:type="dxa"/>
                </w:tcPr>
                <w:p w:rsidR="00501E23" w:rsidRPr="00501E23" w:rsidRDefault="00501E23" w:rsidP="00501E23">
                  <w:pPr>
                    <w:rPr>
                      <w:rFonts w:ascii="Meiryo UI" w:eastAsia="Meiryo UI" w:hAnsi="Meiryo UI"/>
                      <w:sz w:val="16"/>
                      <w:szCs w:val="16"/>
                    </w:rPr>
                  </w:pPr>
                </w:p>
              </w:tc>
              <w:tc>
                <w:tcPr>
                  <w:tcW w:w="867" w:type="dxa"/>
                </w:tcPr>
                <w:p w:rsidR="00501E23" w:rsidRPr="00501E23" w:rsidRDefault="00501E23" w:rsidP="00501E23">
                  <w:pPr>
                    <w:rPr>
                      <w:rFonts w:ascii="Meiryo UI" w:eastAsia="Meiryo UI" w:hAnsi="Meiryo UI"/>
                      <w:sz w:val="16"/>
                      <w:szCs w:val="16"/>
                    </w:rPr>
                  </w:pPr>
                </w:p>
              </w:tc>
              <w:tc>
                <w:tcPr>
                  <w:tcW w:w="998" w:type="dxa"/>
                </w:tcPr>
                <w:p w:rsidR="00501E23" w:rsidRPr="00501E23" w:rsidRDefault="00501E23" w:rsidP="00501E23">
                  <w:pPr>
                    <w:rPr>
                      <w:rFonts w:ascii="Meiryo UI" w:eastAsia="Meiryo UI" w:hAnsi="Meiryo UI"/>
                      <w:sz w:val="16"/>
                      <w:szCs w:val="16"/>
                    </w:rPr>
                  </w:pPr>
                </w:p>
              </w:tc>
              <w:tc>
                <w:tcPr>
                  <w:tcW w:w="1548" w:type="dxa"/>
                </w:tcPr>
                <w:p w:rsidR="00501E23" w:rsidRPr="00501E23" w:rsidRDefault="00501E23" w:rsidP="00501E23">
                  <w:pPr>
                    <w:rPr>
                      <w:rFonts w:ascii="Meiryo UI" w:eastAsia="Meiryo UI" w:hAnsi="Meiryo UI"/>
                      <w:sz w:val="16"/>
                      <w:szCs w:val="16"/>
                    </w:rPr>
                  </w:pPr>
                </w:p>
              </w:tc>
              <w:tc>
                <w:tcPr>
                  <w:tcW w:w="1527" w:type="dxa"/>
                  <w:vAlign w:val="center"/>
                </w:tcPr>
                <w:p w:rsidR="00501E23" w:rsidRPr="00501E23" w:rsidRDefault="00501E23" w:rsidP="00501E23">
                  <w:pPr>
                    <w:jc w:val="center"/>
                    <w:rPr>
                      <w:rFonts w:ascii="Meiryo UI" w:eastAsia="Meiryo UI" w:hAnsi="Meiryo UI"/>
                      <w:sz w:val="16"/>
                      <w:szCs w:val="16"/>
                    </w:rPr>
                  </w:pPr>
                </w:p>
              </w:tc>
              <w:tc>
                <w:tcPr>
                  <w:tcW w:w="1108" w:type="dxa"/>
                  <w:vAlign w:val="center"/>
                </w:tcPr>
                <w:p w:rsidR="00501E23" w:rsidRPr="00501E23" w:rsidRDefault="00501E23" w:rsidP="00501E23">
                  <w:pPr>
                    <w:jc w:val="center"/>
                    <w:rPr>
                      <w:rFonts w:ascii="Meiryo UI" w:eastAsia="Meiryo UI" w:hAnsi="Meiryo UI"/>
                      <w:sz w:val="16"/>
                      <w:szCs w:val="16"/>
                    </w:rPr>
                  </w:pPr>
                </w:p>
              </w:tc>
              <w:tc>
                <w:tcPr>
                  <w:tcW w:w="1520" w:type="dxa"/>
                </w:tcPr>
                <w:p w:rsidR="00501E23" w:rsidRPr="00501E23" w:rsidRDefault="00501E23" w:rsidP="00501E23">
                  <w:pPr>
                    <w:rPr>
                      <w:rFonts w:ascii="Meiryo UI" w:eastAsia="Meiryo UI" w:hAnsi="Meiryo UI"/>
                      <w:sz w:val="16"/>
                      <w:szCs w:val="16"/>
                    </w:rPr>
                  </w:pPr>
                </w:p>
              </w:tc>
            </w:tr>
            <w:tr w:rsidR="00501E23" w:rsidRPr="00501E23" w:rsidTr="00501E23">
              <w:trPr>
                <w:cantSplit/>
                <w:trHeight w:val="323"/>
              </w:trPr>
              <w:tc>
                <w:tcPr>
                  <w:tcW w:w="558" w:type="dxa"/>
                  <w:vAlign w:val="center"/>
                </w:tcPr>
                <w:p w:rsidR="00501E23" w:rsidRPr="00501E23" w:rsidRDefault="00501E23" w:rsidP="00501E23">
                  <w:pPr>
                    <w:jc w:val="right"/>
                    <w:rPr>
                      <w:rFonts w:ascii="Meiryo UI" w:eastAsia="Meiryo UI" w:hAnsi="Meiryo UI"/>
                      <w:sz w:val="16"/>
                      <w:szCs w:val="16"/>
                    </w:rPr>
                  </w:pPr>
                </w:p>
              </w:tc>
              <w:tc>
                <w:tcPr>
                  <w:tcW w:w="559" w:type="dxa"/>
                </w:tcPr>
                <w:p w:rsidR="00501E23" w:rsidRPr="00501E23" w:rsidRDefault="00501E23" w:rsidP="00501E23">
                  <w:pPr>
                    <w:rPr>
                      <w:rFonts w:ascii="Meiryo UI" w:eastAsia="Meiryo UI" w:hAnsi="Meiryo UI"/>
                      <w:sz w:val="16"/>
                      <w:szCs w:val="16"/>
                    </w:rPr>
                  </w:pPr>
                </w:p>
              </w:tc>
              <w:tc>
                <w:tcPr>
                  <w:tcW w:w="562" w:type="dxa"/>
                </w:tcPr>
                <w:p w:rsidR="00501E23" w:rsidRPr="00501E23" w:rsidRDefault="00501E23" w:rsidP="00501E23">
                  <w:pPr>
                    <w:rPr>
                      <w:rFonts w:ascii="Meiryo UI" w:eastAsia="Meiryo UI" w:hAnsi="Meiryo UI"/>
                      <w:sz w:val="16"/>
                      <w:szCs w:val="16"/>
                    </w:rPr>
                  </w:pPr>
                </w:p>
              </w:tc>
              <w:tc>
                <w:tcPr>
                  <w:tcW w:w="867" w:type="dxa"/>
                </w:tcPr>
                <w:p w:rsidR="00501E23" w:rsidRPr="00501E23" w:rsidRDefault="00501E23" w:rsidP="00501E23">
                  <w:pPr>
                    <w:rPr>
                      <w:rFonts w:ascii="Meiryo UI" w:eastAsia="Meiryo UI" w:hAnsi="Meiryo UI"/>
                      <w:sz w:val="16"/>
                      <w:szCs w:val="16"/>
                    </w:rPr>
                  </w:pPr>
                </w:p>
              </w:tc>
              <w:tc>
                <w:tcPr>
                  <w:tcW w:w="998" w:type="dxa"/>
                </w:tcPr>
                <w:p w:rsidR="00501E23" w:rsidRPr="00501E23" w:rsidRDefault="00501E23" w:rsidP="00501E23">
                  <w:pPr>
                    <w:rPr>
                      <w:rFonts w:ascii="Meiryo UI" w:eastAsia="Meiryo UI" w:hAnsi="Meiryo UI"/>
                      <w:sz w:val="16"/>
                      <w:szCs w:val="16"/>
                    </w:rPr>
                  </w:pPr>
                </w:p>
              </w:tc>
              <w:tc>
                <w:tcPr>
                  <w:tcW w:w="1548" w:type="dxa"/>
                </w:tcPr>
                <w:p w:rsidR="00501E23" w:rsidRPr="00501E23" w:rsidRDefault="00501E23" w:rsidP="00501E23">
                  <w:pPr>
                    <w:rPr>
                      <w:rFonts w:ascii="Meiryo UI" w:eastAsia="Meiryo UI" w:hAnsi="Meiryo UI"/>
                      <w:sz w:val="16"/>
                      <w:szCs w:val="16"/>
                    </w:rPr>
                  </w:pPr>
                </w:p>
              </w:tc>
              <w:tc>
                <w:tcPr>
                  <w:tcW w:w="1527" w:type="dxa"/>
                  <w:vAlign w:val="center"/>
                </w:tcPr>
                <w:p w:rsidR="00501E23" w:rsidRPr="00501E23" w:rsidRDefault="00501E23" w:rsidP="00501E23">
                  <w:pPr>
                    <w:jc w:val="center"/>
                    <w:rPr>
                      <w:rFonts w:ascii="Meiryo UI" w:eastAsia="Meiryo UI" w:hAnsi="Meiryo UI"/>
                      <w:sz w:val="16"/>
                      <w:szCs w:val="16"/>
                    </w:rPr>
                  </w:pPr>
                </w:p>
              </w:tc>
              <w:tc>
                <w:tcPr>
                  <w:tcW w:w="1108" w:type="dxa"/>
                  <w:vAlign w:val="center"/>
                </w:tcPr>
                <w:p w:rsidR="00501E23" w:rsidRPr="00501E23" w:rsidRDefault="00501E23" w:rsidP="00501E23">
                  <w:pPr>
                    <w:jc w:val="center"/>
                    <w:rPr>
                      <w:rFonts w:ascii="Meiryo UI" w:eastAsia="Meiryo UI" w:hAnsi="Meiryo UI"/>
                      <w:sz w:val="16"/>
                      <w:szCs w:val="16"/>
                    </w:rPr>
                  </w:pPr>
                </w:p>
              </w:tc>
              <w:tc>
                <w:tcPr>
                  <w:tcW w:w="1520" w:type="dxa"/>
                </w:tcPr>
                <w:p w:rsidR="00501E23" w:rsidRPr="00501E23" w:rsidRDefault="00501E23" w:rsidP="00501E23">
                  <w:pPr>
                    <w:rPr>
                      <w:rFonts w:ascii="Meiryo UI" w:eastAsia="Meiryo UI" w:hAnsi="Meiryo UI"/>
                      <w:sz w:val="16"/>
                      <w:szCs w:val="16"/>
                    </w:rPr>
                  </w:pPr>
                </w:p>
              </w:tc>
            </w:tr>
            <w:tr w:rsidR="00501E23" w:rsidRPr="00501E23" w:rsidTr="00501E23">
              <w:trPr>
                <w:cantSplit/>
                <w:trHeight w:val="323"/>
              </w:trPr>
              <w:tc>
                <w:tcPr>
                  <w:tcW w:w="558" w:type="dxa"/>
                  <w:vAlign w:val="center"/>
                </w:tcPr>
                <w:p w:rsidR="00501E23" w:rsidRPr="00501E23" w:rsidRDefault="00501E23" w:rsidP="00501E23">
                  <w:pPr>
                    <w:jc w:val="right"/>
                    <w:rPr>
                      <w:rFonts w:ascii="Meiryo UI" w:eastAsia="Meiryo UI" w:hAnsi="Meiryo UI"/>
                      <w:sz w:val="16"/>
                      <w:szCs w:val="16"/>
                    </w:rPr>
                  </w:pPr>
                </w:p>
              </w:tc>
              <w:tc>
                <w:tcPr>
                  <w:tcW w:w="559" w:type="dxa"/>
                </w:tcPr>
                <w:p w:rsidR="00501E23" w:rsidRPr="00501E23" w:rsidRDefault="00501E23" w:rsidP="00501E23">
                  <w:pPr>
                    <w:rPr>
                      <w:rFonts w:ascii="Meiryo UI" w:eastAsia="Meiryo UI" w:hAnsi="Meiryo UI"/>
                      <w:sz w:val="16"/>
                      <w:szCs w:val="16"/>
                    </w:rPr>
                  </w:pPr>
                </w:p>
              </w:tc>
              <w:tc>
                <w:tcPr>
                  <w:tcW w:w="562" w:type="dxa"/>
                </w:tcPr>
                <w:p w:rsidR="00501E23" w:rsidRPr="00501E23" w:rsidRDefault="00501E23" w:rsidP="00501E23">
                  <w:pPr>
                    <w:rPr>
                      <w:rFonts w:ascii="Meiryo UI" w:eastAsia="Meiryo UI" w:hAnsi="Meiryo UI"/>
                      <w:sz w:val="16"/>
                      <w:szCs w:val="16"/>
                    </w:rPr>
                  </w:pPr>
                </w:p>
              </w:tc>
              <w:tc>
                <w:tcPr>
                  <w:tcW w:w="867" w:type="dxa"/>
                </w:tcPr>
                <w:p w:rsidR="00501E23" w:rsidRPr="00501E23" w:rsidRDefault="00501E23" w:rsidP="00501E23">
                  <w:pPr>
                    <w:rPr>
                      <w:rFonts w:ascii="Meiryo UI" w:eastAsia="Meiryo UI" w:hAnsi="Meiryo UI"/>
                      <w:sz w:val="16"/>
                      <w:szCs w:val="16"/>
                    </w:rPr>
                  </w:pPr>
                </w:p>
              </w:tc>
              <w:tc>
                <w:tcPr>
                  <w:tcW w:w="998" w:type="dxa"/>
                </w:tcPr>
                <w:p w:rsidR="00501E23" w:rsidRPr="00501E23" w:rsidRDefault="00501E23" w:rsidP="00501E23">
                  <w:pPr>
                    <w:rPr>
                      <w:rFonts w:ascii="Meiryo UI" w:eastAsia="Meiryo UI" w:hAnsi="Meiryo UI"/>
                      <w:sz w:val="16"/>
                      <w:szCs w:val="16"/>
                    </w:rPr>
                  </w:pPr>
                </w:p>
              </w:tc>
              <w:tc>
                <w:tcPr>
                  <w:tcW w:w="1548" w:type="dxa"/>
                </w:tcPr>
                <w:p w:rsidR="00501E23" w:rsidRPr="00501E23" w:rsidRDefault="00501E23" w:rsidP="00501E23">
                  <w:pPr>
                    <w:rPr>
                      <w:rFonts w:ascii="Meiryo UI" w:eastAsia="Meiryo UI" w:hAnsi="Meiryo UI"/>
                      <w:sz w:val="16"/>
                      <w:szCs w:val="16"/>
                    </w:rPr>
                  </w:pPr>
                </w:p>
              </w:tc>
              <w:tc>
                <w:tcPr>
                  <w:tcW w:w="1527" w:type="dxa"/>
                  <w:vAlign w:val="center"/>
                </w:tcPr>
                <w:p w:rsidR="00501E23" w:rsidRPr="00501E23" w:rsidRDefault="00501E23" w:rsidP="00501E23">
                  <w:pPr>
                    <w:jc w:val="center"/>
                    <w:rPr>
                      <w:rFonts w:ascii="Meiryo UI" w:eastAsia="Meiryo UI" w:hAnsi="Meiryo UI"/>
                      <w:sz w:val="16"/>
                      <w:szCs w:val="16"/>
                    </w:rPr>
                  </w:pPr>
                </w:p>
              </w:tc>
              <w:tc>
                <w:tcPr>
                  <w:tcW w:w="1108" w:type="dxa"/>
                  <w:vAlign w:val="center"/>
                </w:tcPr>
                <w:p w:rsidR="00501E23" w:rsidRPr="00501E23" w:rsidRDefault="00501E23" w:rsidP="00501E23">
                  <w:pPr>
                    <w:jc w:val="center"/>
                    <w:rPr>
                      <w:rFonts w:ascii="Meiryo UI" w:eastAsia="Meiryo UI" w:hAnsi="Meiryo UI"/>
                      <w:sz w:val="16"/>
                      <w:szCs w:val="16"/>
                    </w:rPr>
                  </w:pPr>
                </w:p>
              </w:tc>
              <w:tc>
                <w:tcPr>
                  <w:tcW w:w="1520" w:type="dxa"/>
                </w:tcPr>
                <w:p w:rsidR="00501E23" w:rsidRPr="00501E23" w:rsidRDefault="00501E23" w:rsidP="00501E23">
                  <w:pPr>
                    <w:rPr>
                      <w:rFonts w:ascii="Meiryo UI" w:eastAsia="Meiryo UI" w:hAnsi="Meiryo UI"/>
                      <w:sz w:val="16"/>
                      <w:szCs w:val="16"/>
                    </w:rPr>
                  </w:pPr>
                </w:p>
              </w:tc>
            </w:tr>
            <w:tr w:rsidR="00501E23" w:rsidRPr="00501E23" w:rsidTr="00501E23">
              <w:trPr>
                <w:cantSplit/>
                <w:trHeight w:val="323"/>
              </w:trPr>
              <w:tc>
                <w:tcPr>
                  <w:tcW w:w="1679" w:type="dxa"/>
                  <w:gridSpan w:val="3"/>
                  <w:tcBorders>
                    <w:bottom w:val="single" w:sz="4" w:space="0" w:color="auto"/>
                  </w:tcBorders>
                  <w:vAlign w:val="center"/>
                </w:tcPr>
                <w:p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合　計</w:t>
                  </w:r>
                </w:p>
              </w:tc>
              <w:tc>
                <w:tcPr>
                  <w:tcW w:w="867" w:type="dxa"/>
                  <w:tcBorders>
                    <w:bottom w:val="single" w:sz="4" w:space="0" w:color="auto"/>
                  </w:tcBorders>
                  <w:shd w:val="clear" w:color="auto" w:fill="EEECE1" w:themeFill="background2"/>
                </w:tcPr>
                <w:p w:rsidR="00501E23" w:rsidRPr="00501E23" w:rsidRDefault="00501E23" w:rsidP="00501E23">
                  <w:pPr>
                    <w:jc w:val="center"/>
                    <w:rPr>
                      <w:rFonts w:ascii="HGP行書体" w:eastAsia="HGP行書体" w:hAnsiTheme="minorEastAsia"/>
                      <w:sz w:val="16"/>
                      <w:szCs w:val="16"/>
                    </w:rPr>
                  </w:pPr>
                  <w:r w:rsidRPr="00501E23">
                    <w:rPr>
                      <w:rFonts w:ascii="HGP行書体" w:eastAsia="HGP行書体" w:hAnsiTheme="minorEastAsia" w:hint="eastAsia"/>
                      <w:sz w:val="22"/>
                      <w:szCs w:val="16"/>
                    </w:rPr>
                    <w:t>200</w:t>
                  </w:r>
                </w:p>
              </w:tc>
              <w:tc>
                <w:tcPr>
                  <w:tcW w:w="998" w:type="dxa"/>
                  <w:tcBorders>
                    <w:bottom w:val="single" w:sz="4" w:space="0" w:color="auto"/>
                  </w:tcBorders>
                </w:tcPr>
                <w:p w:rsidR="00501E23" w:rsidRPr="00501E23" w:rsidRDefault="00501E23" w:rsidP="00501E23">
                  <w:pPr>
                    <w:rPr>
                      <w:rFonts w:asciiTheme="minorEastAsia" w:hAnsiTheme="minorEastAsia"/>
                      <w:sz w:val="16"/>
                      <w:szCs w:val="16"/>
                    </w:rPr>
                  </w:pPr>
                </w:p>
              </w:tc>
              <w:tc>
                <w:tcPr>
                  <w:tcW w:w="1548" w:type="dxa"/>
                  <w:tcBorders>
                    <w:bottom w:val="single" w:sz="4" w:space="0" w:color="auto"/>
                  </w:tcBorders>
                </w:tcPr>
                <w:p w:rsidR="00501E23" w:rsidRPr="00501E23" w:rsidRDefault="00501E23" w:rsidP="00501E23">
                  <w:pPr>
                    <w:rPr>
                      <w:rFonts w:asciiTheme="minorEastAsia" w:hAnsiTheme="minorEastAsia"/>
                      <w:sz w:val="16"/>
                      <w:szCs w:val="16"/>
                    </w:rPr>
                  </w:pPr>
                </w:p>
              </w:tc>
              <w:tc>
                <w:tcPr>
                  <w:tcW w:w="1527" w:type="dxa"/>
                  <w:tcBorders>
                    <w:bottom w:val="single" w:sz="4" w:space="0" w:color="auto"/>
                  </w:tcBorders>
                  <w:vAlign w:val="center"/>
                </w:tcPr>
                <w:p w:rsidR="00501E23" w:rsidRPr="00501E23" w:rsidRDefault="00501E23" w:rsidP="00501E23">
                  <w:pPr>
                    <w:jc w:val="center"/>
                    <w:rPr>
                      <w:rFonts w:asciiTheme="minorEastAsia" w:hAnsiTheme="minorEastAsia"/>
                      <w:sz w:val="16"/>
                      <w:szCs w:val="16"/>
                    </w:rPr>
                  </w:pPr>
                </w:p>
              </w:tc>
              <w:tc>
                <w:tcPr>
                  <w:tcW w:w="1108" w:type="dxa"/>
                  <w:tcBorders>
                    <w:bottom w:val="single" w:sz="4" w:space="0" w:color="auto"/>
                  </w:tcBorders>
                  <w:shd w:val="clear" w:color="auto" w:fill="EEECE1" w:themeFill="background2"/>
                  <w:vAlign w:val="center"/>
                </w:tcPr>
                <w:p w:rsidR="00501E23" w:rsidRPr="00501E23" w:rsidRDefault="00501E23" w:rsidP="00501E23">
                  <w:pPr>
                    <w:jc w:val="center"/>
                    <w:rPr>
                      <w:rFonts w:ascii="HGP行書体" w:eastAsia="HGP行書体" w:hAnsiTheme="minorEastAsia"/>
                      <w:sz w:val="16"/>
                      <w:szCs w:val="16"/>
                    </w:rPr>
                  </w:pPr>
                  <w:r w:rsidRPr="00501E23">
                    <w:rPr>
                      <w:rFonts w:ascii="HGP行書体" w:eastAsia="HGP行書体" w:hAnsiTheme="minorEastAsia" w:hint="eastAsia"/>
                      <w:sz w:val="22"/>
                      <w:szCs w:val="16"/>
                    </w:rPr>
                    <w:t>20</w:t>
                  </w:r>
                </w:p>
              </w:tc>
              <w:tc>
                <w:tcPr>
                  <w:tcW w:w="1520" w:type="dxa"/>
                  <w:tcBorders>
                    <w:bottom w:val="single" w:sz="4" w:space="0" w:color="auto"/>
                  </w:tcBorders>
                  <w:vAlign w:val="center"/>
                </w:tcPr>
                <w:p w:rsidR="00501E23" w:rsidRPr="00501E23" w:rsidRDefault="00501E23" w:rsidP="00501E23">
                  <w:pPr>
                    <w:rPr>
                      <w:rFonts w:asciiTheme="minorEastAsia" w:hAnsiTheme="minorEastAsia"/>
                      <w:sz w:val="16"/>
                      <w:szCs w:val="16"/>
                    </w:rPr>
                  </w:pPr>
                </w:p>
              </w:tc>
            </w:tr>
          </w:tbl>
          <w:p w:rsidR="00501E23" w:rsidRPr="00501E23" w:rsidRDefault="00501E23" w:rsidP="00501E23">
            <w:pPr>
              <w:snapToGrid w:val="0"/>
              <w:spacing w:line="160" w:lineRule="exact"/>
              <w:rPr>
                <w:sz w:val="18"/>
                <w:szCs w:val="12"/>
              </w:rPr>
            </w:pPr>
          </w:p>
          <w:p w:rsidR="00501E23" w:rsidRPr="00501E23" w:rsidRDefault="00501E23" w:rsidP="00501E23">
            <w:pPr>
              <w:snapToGrid w:val="0"/>
              <w:spacing w:line="200" w:lineRule="exact"/>
              <w:rPr>
                <w:sz w:val="18"/>
                <w:szCs w:val="12"/>
              </w:rPr>
            </w:pPr>
            <w:r w:rsidRPr="00501E23">
              <w:rPr>
                <w:rFonts w:hint="eastAsia"/>
                <w:sz w:val="18"/>
                <w:szCs w:val="12"/>
              </w:rPr>
              <w:t>注意：１　船舶を稼動させたときは、「稼動日」欄に○印を付してください。</w:t>
            </w:r>
          </w:p>
          <w:p w:rsidR="00501E23" w:rsidRPr="00501E23" w:rsidRDefault="00501E23" w:rsidP="00501E23">
            <w:pPr>
              <w:snapToGrid w:val="0"/>
              <w:spacing w:line="200" w:lineRule="exact"/>
              <w:ind w:left="707" w:hangingChars="393" w:hanging="707"/>
              <w:rPr>
                <w:rFonts w:ascii="Century" w:eastAsia="ＭＳ 明朝" w:hAnsi="Century" w:cs="Times New Roman"/>
                <w:sz w:val="18"/>
                <w:szCs w:val="12"/>
              </w:rPr>
            </w:pPr>
            <w:r w:rsidRPr="00501E23">
              <w:rPr>
                <w:rFonts w:ascii="Century" w:eastAsia="ＭＳ 明朝" w:hAnsi="Century" w:cs="Times New Roman" w:hint="eastAsia"/>
                <w:sz w:val="18"/>
                <w:szCs w:val="12"/>
              </w:rPr>
              <w:t xml:space="preserve">　　　２　アワーメーターが設置されていない場合は「稼動前のアワーメーターの数値」及び「稼動後のアワーメーターの数値」欄には、稼動開始時刻及び終了時刻を記載してください。</w:t>
            </w:r>
          </w:p>
          <w:p w:rsidR="00501E23" w:rsidRPr="00501E23" w:rsidRDefault="00501E23" w:rsidP="00501E23">
            <w:pPr>
              <w:snapToGrid w:val="0"/>
              <w:spacing w:line="200" w:lineRule="exact"/>
              <w:ind w:firstLineChars="300" w:firstLine="540"/>
              <w:rPr>
                <w:rFonts w:ascii="Meiryo UI" w:eastAsia="Meiryo UI" w:hAnsi="Meiryo UI" w:cs="Times New Roman"/>
                <w:sz w:val="12"/>
                <w:szCs w:val="12"/>
              </w:rPr>
            </w:pPr>
            <w:r w:rsidRPr="00501E23">
              <w:rPr>
                <w:rFonts w:ascii="Century" w:eastAsia="ＭＳ 明朝" w:hAnsi="Century" w:cs="Times New Roman" w:hint="eastAsia"/>
                <w:sz w:val="18"/>
                <w:szCs w:val="12"/>
              </w:rPr>
              <w:t>３　アワーメーターが複数ある場合には、いずれか一つの数値を継続して記載してください。</w:t>
            </w:r>
          </w:p>
        </w:tc>
      </w:tr>
    </w:tbl>
    <w:p w:rsidR="00501E23" w:rsidRPr="00501E23" w:rsidRDefault="00501E23" w:rsidP="00501E23">
      <w:pPr>
        <w:widowControl/>
        <w:jc w:val="left"/>
      </w:pPr>
    </w:p>
    <w:p w:rsidR="00501E23" w:rsidRPr="00501E23" w:rsidRDefault="00501E23" w:rsidP="00501E23">
      <w:pPr>
        <w:widowControl/>
        <w:jc w:val="left"/>
      </w:pPr>
    </w:p>
    <w:p w:rsidR="00501E23" w:rsidRPr="00501E23" w:rsidRDefault="00501E23" w:rsidP="00501E23">
      <w:pPr>
        <w:spacing w:line="340" w:lineRule="exact"/>
        <w:rPr>
          <w:rFonts w:ascii="Meiryo UI" w:eastAsia="Meiryo UI" w:hAnsi="Meiryo UI"/>
          <w:sz w:val="26"/>
          <w:szCs w:val="26"/>
        </w:rPr>
      </w:pPr>
      <w:bookmarkStart w:id="7" w:name="_Hlk141961160"/>
    </w:p>
    <w:bookmarkEnd w:id="7"/>
    <w:p w:rsidR="006A1F3C" w:rsidRPr="007A0683" w:rsidRDefault="00AA1CBA" w:rsidP="00BB6133">
      <w:pPr>
        <w:spacing w:line="400" w:lineRule="exact"/>
        <w:rPr>
          <w:rFonts w:ascii="Meiryo UI" w:eastAsia="Meiryo UI" w:hAnsi="Meiryo UI"/>
          <w:b/>
          <w:sz w:val="24"/>
          <w:szCs w:val="24"/>
          <w:u w:val="single"/>
        </w:rPr>
      </w:pPr>
      <w:r w:rsidRPr="00DB3FA9">
        <w:rPr>
          <w:rFonts w:ascii="HGS創英ﾌﾟﾚｾﾞﾝｽEB" w:eastAsia="HGS創英ﾌﾟﾚｾﾞﾝｽEB"/>
          <w:b/>
          <w:noProof/>
          <w:sz w:val="26"/>
          <w:szCs w:val="26"/>
        </w:rPr>
        <w:lastRenderedPageBreak/>
        <mc:AlternateContent>
          <mc:Choice Requires="wps">
            <w:drawing>
              <wp:anchor distT="0" distB="0" distL="114300" distR="114300" simplePos="0" relativeHeight="251816960" behindDoc="0" locked="0" layoutInCell="1" allowOverlap="1" wp14:anchorId="0AB08E81" wp14:editId="32579DBE">
                <wp:simplePos x="0" y="0"/>
                <wp:positionH relativeFrom="margin">
                  <wp:posOffset>0</wp:posOffset>
                </wp:positionH>
                <wp:positionV relativeFrom="paragraph">
                  <wp:posOffset>419</wp:posOffset>
                </wp:positionV>
                <wp:extent cx="6066155" cy="401320"/>
                <wp:effectExtent l="0" t="0" r="0" b="0"/>
                <wp:wrapThrough wrapText="bothSides">
                  <wp:wrapPolygon edited="0">
                    <wp:start x="0" y="0"/>
                    <wp:lineTo x="0" y="20506"/>
                    <wp:lineTo x="21503" y="20506"/>
                    <wp:lineTo x="21503" y="0"/>
                    <wp:lineTo x="0" y="0"/>
                  </wp:wrapPolygon>
                </wp:wrapThrough>
                <wp:docPr id="290" name="四角形: 角を丸くする 290"/>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「免税軽油の引取り等に係る報告書」（直接給油の場合）の作成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08E81" id="四角形: 角を丸くする 290" o:spid="_x0000_s1188" style="position:absolute;left:0;text-align:left;margin-left:0;margin-top:.05pt;width:477.65pt;height:31.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VJtQIAABsFAAAOAAAAZHJzL2Uyb0RvYy54bWysVM1u1DAQviPxDpbvNMmyu7RRs9WqVRFS&#10;aSta1LPXcTaRHI+xvZuUW3vlgNQb6o0Lr9ALT7NU4jEYO9ltKZwQl2TGM56fb77x7l5bS7IUxlag&#10;MppsxZQIxSGv1Dyj788PX2xTYh1TOZOgREYvhaV7k+fPdhudigGUIHNhCAZRNm10RkvndBpFlpei&#10;ZnYLtFBoLMDUzKFq5lFuWIPRaxkN4ngcNWBybYALa/H0oDPSSYhfFIK7k6KwwhGZUazNha8J35n/&#10;RpNdls4N02XF+zLYP1RRs0ph0k2oA+YYWZjqj1B1xQ1YKNwWhzqCoqi4CD1gN0n8pJuzkmkRekFw&#10;rN7AZP9fWH68PDWkyjM62EF8FKtxSPe3tz+/3dx//5oS/K+ub37c3a2uPq+uvqyuPxHviLA12qZ4&#10;+0yfml6zKHoM2sLU/o/dkTZAfbmBWrSOcDwcx+NxMhpRwtE2jJOXgxA0eritjXWvBdTECxk1sFD5&#10;O5xngJktj6zDtOi/9vMZLcgqP6ykDIqZz/alIUuGs9+Ox8PpINyVi/ot5N0xUijuSYDHSJW1d3+M&#10;8W0XJuT6Lb5UpEHYRkOMQDhD8haSORRrjXBaNaeEyTluBXcmJFbgSwuM80UfMFt26UJYjymmk8rX&#10;LgJ1+x490h22XnLtrA0DS5LNHGaQX+IYDXT8tpofVpjhiFl3ygwSGivEJXUn+CkkYNnQS5SUYD7+&#10;7dz7I8/QSkmDC4ItfVgwIyiRbxQycCcZDv1GBWU4eoUDJOaxZfbYohb1PuAcEnwONA+i93dyLRYG&#10;6gvc5anPiiamOObuwOuVfdctLr4GXEynwQ23SDN3pM4098E9dh7b8/aCGd1TxyHpjmG9TCx9Qp7O&#10;199UMF04KKrALI91hyvOxSu4gWFC/WvhV/yxHrwe3rTJLwAAAP//AwBQSwMEFAAGAAgAAAAhALFn&#10;6OrWAAAABAEAAA8AAABkcnMvZG93bnJldi54bWxMj8FuwjAQRO+V+AdrK3ErTmsRtSEOQoh+ALS9&#10;L/Y2iYjXkW0g/D3m1B53ZjTztl5PbhAXCrH3rOF1UYAgNt723Gr4/vp8eQcRE7LFwTNpuFGEdTN7&#10;qrGy/sp7uhxSK3IJxwo1dCmNlZTRdOQwLvxInL1fHxymfIZW2oDXXO4G+VYUpXTYc17ocKRtR+Z0&#10;ODsNqjU/NO7DDl2ZenNTu9JuC63nz9NmBSLRlP7C8MDP6NBkpqM/s41i0JAfSQ9VZO9juVQgjhpK&#10;pUA2tfwP39wBAAD//wMAUEsBAi0AFAAGAAgAAAAhALaDOJL+AAAA4QEAABMAAAAAAAAAAAAAAAAA&#10;AAAAAFtDb250ZW50X1R5cGVzXS54bWxQSwECLQAUAAYACAAAACEAOP0h/9YAAACUAQAACwAAAAAA&#10;AAAAAAAAAAAvAQAAX3JlbHMvLnJlbHNQSwECLQAUAAYACAAAACEAz+QlSbUCAAAbBQAADgAAAAAA&#10;AAAAAAAAAAAuAgAAZHJzL2Uyb0RvYy54bWxQSwECLQAUAAYACAAAACEAsWfo6tYAAAAEAQAADwAA&#10;AAAAAAAAAAAAAAAPBQAAZHJzL2Rvd25yZXYueG1sUEsFBgAAAAAEAAQA8wAAABIGAAAAAA==&#10;" fillcolor="#e6e0ec" stroked="f" strokeweight="2pt">
                <v:textbox>
                  <w:txbxContent>
                    <w:p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「免税軽油の引取り等に係る報告書」（直接給油の場合）の作成</w:t>
                      </w:r>
                    </w:p>
                  </w:txbxContent>
                </v:textbox>
                <w10:wrap type="through" anchorx="margin"/>
              </v:roundrect>
            </w:pict>
          </mc:Fallback>
        </mc:AlternateContent>
      </w:r>
      <w:r w:rsidR="00DB3FA9" w:rsidRPr="00DB3FA9">
        <w:rPr>
          <w:rFonts w:ascii="Meiryo UI" w:eastAsia="Meiryo UI" w:hAnsi="Meiryo UI" w:hint="eastAsia"/>
          <w:b/>
          <w:sz w:val="24"/>
          <w:szCs w:val="24"/>
        </w:rPr>
        <w:t xml:space="preserve"> </w:t>
      </w:r>
      <w:r w:rsidR="006A1F3C" w:rsidRPr="007A0683">
        <w:rPr>
          <w:rFonts w:ascii="Meiryo UI" w:eastAsia="Meiryo UI" w:hAnsi="Meiryo UI" w:hint="eastAsia"/>
          <w:b/>
          <w:sz w:val="24"/>
          <w:szCs w:val="24"/>
          <w:u w:val="single"/>
        </w:rPr>
        <w:t>免税軽油の購入や使用実績がない月についても、その旨記入の上、提出しなければなりません。</w:t>
      </w:r>
    </w:p>
    <w:p w:rsidR="00BB6133" w:rsidRDefault="00BB6133" w:rsidP="00501E23">
      <w:pPr>
        <w:spacing w:line="400" w:lineRule="exact"/>
        <w:rPr>
          <w:rFonts w:ascii="Meiryo UI" w:eastAsia="Meiryo UI" w:hAnsi="Meiryo UI"/>
          <w:sz w:val="24"/>
          <w:szCs w:val="24"/>
        </w:rPr>
      </w:pPr>
    </w:p>
    <w:p w:rsidR="00501E23" w:rsidRPr="00501E23" w:rsidRDefault="00501E23" w:rsidP="00501E23">
      <w:pPr>
        <w:spacing w:line="400" w:lineRule="exact"/>
        <w:rPr>
          <w:rFonts w:ascii="Meiryo UI" w:eastAsia="Meiryo UI" w:hAnsi="Meiryo UI"/>
          <w:sz w:val="24"/>
          <w:szCs w:val="24"/>
        </w:rPr>
      </w:pPr>
      <w:r w:rsidRPr="00501E23">
        <w:rPr>
          <w:rFonts w:ascii="Meiryo UI" w:eastAsia="Meiryo UI" w:hAnsi="Meiryo UI" w:hint="eastAsia"/>
          <w:sz w:val="24"/>
          <w:szCs w:val="24"/>
        </w:rPr>
        <w:t>（表面）</w:t>
      </w:r>
    </w:p>
    <w:p w:rsidR="00431741" w:rsidRDefault="00501E23" w:rsidP="00431741">
      <w:pPr>
        <w:spacing w:line="340" w:lineRule="exact"/>
        <w:rPr>
          <w:rFonts w:ascii="Meiryo UI" w:eastAsia="Meiryo UI" w:hAnsi="Meiryo UI"/>
          <w:sz w:val="24"/>
          <w:szCs w:val="24"/>
        </w:rPr>
      </w:pPr>
      <w:r w:rsidRPr="00501E23">
        <w:rPr>
          <w:rFonts w:ascii="Meiryo UI" w:eastAsia="Meiryo UI" w:hAnsi="Meiryo UI" w:hint="eastAsia"/>
          <w:sz w:val="24"/>
          <w:szCs w:val="24"/>
        </w:rPr>
        <w:t>１</w:t>
      </w:r>
      <w:r w:rsidRPr="00501E23">
        <w:rPr>
          <w:rFonts w:ascii="Meiryo UI" w:eastAsia="Meiryo UI" w:hAnsi="Meiryo UI"/>
          <w:sz w:val="24"/>
          <w:szCs w:val="24"/>
        </w:rPr>
        <w:t xml:space="preserve"> </w:t>
      </w:r>
      <w:r w:rsidRPr="00501E23">
        <w:rPr>
          <w:rFonts w:ascii="Meiryo UI" w:eastAsia="Meiryo UI" w:hAnsi="Meiryo UI" w:hint="eastAsia"/>
          <w:sz w:val="24"/>
          <w:szCs w:val="24"/>
        </w:rPr>
        <w:t>「報告対象期間」欄は、免税証有効期間内の各月における初日（月途中から</w:t>
      </w:r>
      <w:r w:rsidR="00431741">
        <w:rPr>
          <w:rFonts w:ascii="Meiryo UI" w:eastAsia="Meiryo UI" w:hAnsi="Meiryo UI" w:hint="eastAsia"/>
          <w:sz w:val="24"/>
          <w:szCs w:val="24"/>
        </w:rPr>
        <w:t>有効期間が</w:t>
      </w:r>
      <w:r w:rsidRPr="00501E23">
        <w:rPr>
          <w:rFonts w:ascii="Meiryo UI" w:eastAsia="Meiryo UI" w:hAnsi="Meiryo UI" w:hint="eastAsia"/>
          <w:sz w:val="24"/>
          <w:szCs w:val="24"/>
        </w:rPr>
        <w:t>開始</w:t>
      </w:r>
    </w:p>
    <w:p w:rsidR="001930B8" w:rsidRDefault="00431741" w:rsidP="00431741">
      <w:pPr>
        <w:spacing w:line="340" w:lineRule="exact"/>
        <w:rPr>
          <w:rFonts w:ascii="Meiryo UI" w:eastAsia="Meiryo UI" w:hAnsi="Meiryo UI"/>
          <w:sz w:val="24"/>
          <w:szCs w:val="24"/>
        </w:rPr>
      </w:pPr>
      <w:r>
        <w:rPr>
          <w:rFonts w:ascii="Meiryo UI" w:eastAsia="Meiryo UI" w:hAnsi="Meiryo UI" w:hint="eastAsia"/>
          <w:sz w:val="24"/>
          <w:szCs w:val="24"/>
        </w:rPr>
        <w:t xml:space="preserve">　する</w:t>
      </w:r>
      <w:r w:rsidR="00501E23" w:rsidRPr="00501E23">
        <w:rPr>
          <w:rFonts w:ascii="Meiryo UI" w:eastAsia="Meiryo UI" w:hAnsi="Meiryo UI" w:hint="eastAsia"/>
          <w:sz w:val="24"/>
          <w:szCs w:val="24"/>
        </w:rPr>
        <w:t>免税証の場合は</w:t>
      </w:r>
      <w:r>
        <w:rPr>
          <w:rFonts w:ascii="Meiryo UI" w:eastAsia="Meiryo UI" w:hAnsi="Meiryo UI" w:hint="eastAsia"/>
          <w:sz w:val="24"/>
          <w:szCs w:val="24"/>
        </w:rPr>
        <w:t>有効期間の</w:t>
      </w:r>
      <w:r w:rsidR="00501E23" w:rsidRPr="00116DFA">
        <w:rPr>
          <w:rFonts w:ascii="Meiryo UI" w:eastAsia="Meiryo UI" w:hAnsi="Meiryo UI" w:hint="eastAsia"/>
          <w:b/>
          <w:sz w:val="24"/>
          <w:szCs w:val="24"/>
        </w:rPr>
        <w:t>開始日</w:t>
      </w:r>
      <w:r w:rsidR="00501E23" w:rsidRPr="00501E23">
        <w:rPr>
          <w:rFonts w:ascii="Meiryo UI" w:eastAsia="Meiryo UI" w:hAnsi="Meiryo UI" w:hint="eastAsia"/>
          <w:sz w:val="24"/>
          <w:szCs w:val="24"/>
        </w:rPr>
        <w:t>）及び末日（月途中で</w:t>
      </w:r>
      <w:r w:rsidR="001930B8">
        <w:rPr>
          <w:rFonts w:ascii="Meiryo UI" w:eastAsia="Meiryo UI" w:hAnsi="Meiryo UI" w:hint="eastAsia"/>
          <w:sz w:val="24"/>
          <w:szCs w:val="24"/>
        </w:rPr>
        <w:t>有効期間が終了する</w:t>
      </w:r>
      <w:r w:rsidR="00501E23" w:rsidRPr="00501E23">
        <w:rPr>
          <w:rFonts w:ascii="Meiryo UI" w:eastAsia="Meiryo UI" w:hAnsi="Meiryo UI" w:hint="eastAsia"/>
          <w:sz w:val="24"/>
          <w:szCs w:val="24"/>
        </w:rPr>
        <w:t>免税証の場</w:t>
      </w:r>
    </w:p>
    <w:p w:rsidR="001930B8" w:rsidRDefault="001930B8" w:rsidP="00431741">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合は</w:t>
      </w:r>
      <w:r w:rsidR="00431741">
        <w:rPr>
          <w:rFonts w:ascii="Meiryo UI" w:eastAsia="Meiryo UI" w:hAnsi="Meiryo UI" w:hint="eastAsia"/>
          <w:sz w:val="24"/>
          <w:szCs w:val="24"/>
        </w:rPr>
        <w:t>有効期間</w:t>
      </w:r>
      <w:r>
        <w:rPr>
          <w:rFonts w:ascii="Meiryo UI" w:eastAsia="Meiryo UI" w:hAnsi="Meiryo UI" w:hint="eastAsia"/>
          <w:sz w:val="24"/>
          <w:szCs w:val="24"/>
        </w:rPr>
        <w:t>の</w:t>
      </w:r>
      <w:r w:rsidR="00501E23" w:rsidRPr="00116DFA">
        <w:rPr>
          <w:rFonts w:ascii="Meiryo UI" w:eastAsia="Meiryo UI" w:hAnsi="Meiryo UI" w:hint="eastAsia"/>
          <w:b/>
          <w:sz w:val="24"/>
          <w:szCs w:val="24"/>
        </w:rPr>
        <w:t>終了日</w:t>
      </w:r>
      <w:r w:rsidR="00501E23" w:rsidRPr="00501E23">
        <w:rPr>
          <w:rFonts w:ascii="Meiryo UI" w:eastAsia="Meiryo UI" w:hAnsi="Meiryo UI" w:hint="eastAsia"/>
          <w:sz w:val="24"/>
          <w:szCs w:val="24"/>
        </w:rPr>
        <w:t>、</w:t>
      </w:r>
      <w:r w:rsidR="00501E23" w:rsidRPr="00062286">
        <w:rPr>
          <w:rFonts w:ascii="Meiryo UI" w:eastAsia="Meiryo UI" w:hAnsi="Meiryo UI" w:hint="eastAsia"/>
          <w:sz w:val="24"/>
          <w:szCs w:val="24"/>
        </w:rPr>
        <w:t>免税証有効期間内に報告書を提出する場合は</w:t>
      </w:r>
      <w:r w:rsidR="00501E23" w:rsidRPr="00116DFA">
        <w:rPr>
          <w:rFonts w:ascii="Meiryo UI" w:eastAsia="Meiryo UI" w:hAnsi="Meiryo UI" w:hint="eastAsia"/>
          <w:b/>
          <w:sz w:val="24"/>
          <w:szCs w:val="24"/>
        </w:rPr>
        <w:t>報告書提出日</w:t>
      </w:r>
      <w:r w:rsidR="00501E23" w:rsidRPr="00501E23">
        <w:rPr>
          <w:rFonts w:ascii="Meiryo UI" w:eastAsia="Meiryo UI" w:hAnsi="Meiryo UI" w:hint="eastAsia"/>
          <w:sz w:val="24"/>
          <w:szCs w:val="24"/>
        </w:rPr>
        <w:t>）を記入</w:t>
      </w:r>
    </w:p>
    <w:p w:rsidR="00501E23" w:rsidRPr="00431741" w:rsidRDefault="001930B8" w:rsidP="00431741">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してください。</w:t>
      </w:r>
    </w:p>
    <w:p w:rsidR="00501E23" w:rsidRPr="001930B8" w:rsidRDefault="00501E23" w:rsidP="00501E23">
      <w:pPr>
        <w:spacing w:line="340" w:lineRule="exact"/>
        <w:ind w:left="240" w:hangingChars="100" w:hanging="240"/>
        <w:rPr>
          <w:rFonts w:ascii="Meiryo UI" w:eastAsia="Meiryo UI" w:hAnsi="Meiryo UI"/>
          <w:sz w:val="24"/>
          <w:szCs w:val="24"/>
        </w:rPr>
      </w:pPr>
    </w:p>
    <w:p w:rsidR="00DB3FA9" w:rsidRDefault="00501E23"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２　「報告対象期間」欄の「免税軽油の引取りに関する事実及びその数量」は引取りの事実の有無</w:t>
      </w:r>
    </w:p>
    <w:p w:rsidR="00501E23" w:rsidRPr="00501E23" w:rsidRDefault="00DB3FA9" w:rsidP="00F55D11">
      <w:pPr>
        <w:spacing w:line="340" w:lineRule="exact"/>
        <w:ind w:left="360" w:hangingChars="150" w:hanging="360"/>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のいずれか</w:t>
      </w:r>
      <w:r w:rsidR="00107879">
        <w:rPr>
          <w:rFonts w:ascii="Meiryo UI" w:eastAsia="Meiryo UI" w:hAnsi="Meiryo UI" w:hint="eastAsia"/>
          <w:sz w:val="24"/>
          <w:szCs w:val="24"/>
        </w:rPr>
        <w:t>を</w:t>
      </w:r>
      <w:r w:rsidR="00501E23" w:rsidRPr="00501E23">
        <w:rPr>
          <w:rFonts w:ascii="Meiryo UI" w:eastAsia="Meiryo UI" w:hAnsi="Meiryo UI" w:hint="eastAsia"/>
          <w:sz w:val="24"/>
          <w:szCs w:val="24"/>
        </w:rPr>
        <w:t>○</w:t>
      </w:r>
      <w:r w:rsidR="00107879">
        <w:rPr>
          <w:rFonts w:ascii="Meiryo UI" w:eastAsia="Meiryo UI" w:hAnsi="Meiryo UI" w:hint="eastAsia"/>
          <w:sz w:val="24"/>
          <w:szCs w:val="24"/>
        </w:rPr>
        <w:t>で囲んで</w:t>
      </w:r>
      <w:r w:rsidR="00501E23" w:rsidRPr="00501E23">
        <w:rPr>
          <w:rFonts w:ascii="Meiryo UI" w:eastAsia="Meiryo UI" w:hAnsi="Meiryo UI" w:hint="eastAsia"/>
          <w:sz w:val="24"/>
          <w:szCs w:val="24"/>
        </w:rPr>
        <w:t>ください。</w:t>
      </w:r>
    </w:p>
    <w:p w:rsidR="00501E23" w:rsidRPr="00AA26FD" w:rsidRDefault="00501E23" w:rsidP="00501E23">
      <w:pPr>
        <w:spacing w:line="340" w:lineRule="exact"/>
        <w:ind w:left="240" w:hangingChars="100" w:hanging="240"/>
        <w:rPr>
          <w:rFonts w:ascii="Meiryo UI" w:eastAsia="Meiryo UI" w:hAnsi="Meiryo UI"/>
          <w:sz w:val="24"/>
          <w:szCs w:val="24"/>
        </w:rPr>
      </w:pPr>
    </w:p>
    <w:p w:rsidR="00DB3FA9" w:rsidRDefault="00501E23"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３　「引取年月日」及び「引取数量</w:t>
      </w:r>
      <w:r w:rsidRPr="00501E23">
        <w:rPr>
          <w:rFonts w:ascii="Meiryo UI" w:eastAsia="Meiryo UI" w:hAnsi="Meiryo UI"/>
          <w:sz w:val="24"/>
          <w:szCs w:val="24"/>
        </w:rPr>
        <w:t>(</w:t>
      </w:r>
      <w:r w:rsidRPr="00501E23">
        <w:rPr>
          <w:rFonts w:ascii="Meiryo UI" w:eastAsia="Meiryo UI" w:hAnsi="Meiryo UI" w:hint="eastAsia"/>
          <w:sz w:val="24"/>
          <w:szCs w:val="24"/>
        </w:rPr>
        <w:t>ア</w:t>
      </w:r>
      <w:r w:rsidRPr="00501E23">
        <w:rPr>
          <w:rFonts w:ascii="Meiryo UI" w:eastAsia="Meiryo UI" w:hAnsi="Meiryo UI"/>
          <w:sz w:val="24"/>
          <w:szCs w:val="24"/>
        </w:rPr>
        <w:t>)</w:t>
      </w:r>
      <w:r w:rsidRPr="00501E23">
        <w:rPr>
          <w:rFonts w:ascii="Meiryo UI" w:eastAsia="Meiryo UI" w:hAnsi="Meiryo UI" w:hint="eastAsia"/>
          <w:sz w:val="24"/>
          <w:szCs w:val="24"/>
        </w:rPr>
        <w:t>」欄は、実績表の引取年月日及び引取数量を記入してくだ</w:t>
      </w:r>
    </w:p>
    <w:p w:rsidR="00501E23" w:rsidRPr="00501E23" w:rsidRDefault="00DB3FA9" w:rsidP="00F55D11">
      <w:pPr>
        <w:spacing w:line="340" w:lineRule="exact"/>
        <w:ind w:left="360" w:hangingChars="150" w:hanging="360"/>
        <w:rPr>
          <w:rFonts w:ascii="Meiryo UI" w:eastAsia="Meiryo UI" w:hAnsi="Meiryo UI"/>
          <w:sz w:val="24"/>
          <w:szCs w:val="24"/>
        </w:rPr>
      </w:pPr>
      <w:r>
        <w:rPr>
          <w:rFonts w:ascii="Meiryo UI" w:eastAsia="Meiryo UI" w:hAnsi="Meiryo UI" w:hint="eastAsia"/>
          <w:sz w:val="24"/>
          <w:szCs w:val="24"/>
        </w:rPr>
        <w:t xml:space="preserve"> </w:t>
      </w:r>
      <w:r w:rsidR="00501E23" w:rsidRPr="00501E23">
        <w:rPr>
          <w:rFonts w:ascii="Meiryo UI" w:eastAsia="Meiryo UI" w:hAnsi="Meiryo UI" w:hint="eastAsia"/>
          <w:sz w:val="24"/>
          <w:szCs w:val="24"/>
        </w:rPr>
        <w:t>さい。</w:t>
      </w:r>
    </w:p>
    <w:p w:rsidR="00501E23" w:rsidRPr="00501E23" w:rsidRDefault="00501E23" w:rsidP="00501E23">
      <w:pPr>
        <w:spacing w:line="340" w:lineRule="exact"/>
        <w:rPr>
          <w:rFonts w:ascii="Meiryo UI" w:eastAsia="Meiryo UI" w:hAnsi="Meiryo UI"/>
          <w:sz w:val="24"/>
          <w:szCs w:val="24"/>
        </w:rPr>
      </w:pPr>
    </w:p>
    <w:p w:rsidR="00DB3FA9" w:rsidRDefault="00501E23"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４　「免税軽油の引渡しを行った販売業者の事務所又は事業所所在地及び氏名又は名称」欄は</w:t>
      </w:r>
    </w:p>
    <w:p w:rsidR="00DB3FA9" w:rsidRDefault="00DB3FA9" w:rsidP="00F55D11">
      <w:pPr>
        <w:spacing w:line="340" w:lineRule="exact"/>
        <w:ind w:left="360" w:hangingChars="150" w:hanging="360"/>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実際に免税軽油</w:t>
      </w:r>
      <w:r w:rsidR="00B90FB4">
        <w:rPr>
          <w:rFonts w:ascii="Meiryo UI" w:eastAsia="Meiryo UI" w:hAnsi="Meiryo UI" w:hint="eastAsia"/>
          <w:sz w:val="24"/>
          <w:szCs w:val="24"/>
        </w:rPr>
        <w:t>を購入した</w:t>
      </w:r>
      <w:r w:rsidR="00501E23" w:rsidRPr="00501E23">
        <w:rPr>
          <w:rFonts w:ascii="Meiryo UI" w:eastAsia="Meiryo UI" w:hAnsi="Meiryo UI" w:hint="eastAsia"/>
          <w:sz w:val="24"/>
          <w:szCs w:val="24"/>
        </w:rPr>
        <w:t>販売業者について記入してください。</w:t>
      </w:r>
    </w:p>
    <w:p w:rsidR="00F95D5B" w:rsidRDefault="00DB3FA9" w:rsidP="00F95D5B">
      <w:pPr>
        <w:spacing w:line="340" w:lineRule="exact"/>
        <w:rPr>
          <w:rFonts w:ascii="Meiryo UI" w:eastAsia="Meiryo UI" w:hAnsi="Meiryo UI"/>
          <w:sz w:val="24"/>
          <w:szCs w:val="24"/>
        </w:rPr>
      </w:pPr>
      <w:r>
        <w:rPr>
          <w:rFonts w:ascii="Meiryo UI" w:eastAsia="Meiryo UI" w:hAnsi="Meiryo UI"/>
          <w:sz w:val="24"/>
          <w:szCs w:val="24"/>
        </w:rPr>
        <w:t xml:space="preserve"> </w:t>
      </w:r>
      <w:r w:rsidR="00F95D5B">
        <w:rPr>
          <w:rFonts w:ascii="Meiryo UI" w:eastAsia="Meiryo UI" w:hAnsi="Meiryo UI"/>
          <w:sz w:val="24"/>
          <w:szCs w:val="24"/>
        </w:rPr>
        <w:t xml:space="preserve">  </w:t>
      </w:r>
      <w:r w:rsidR="00501E23" w:rsidRPr="00501E23">
        <w:rPr>
          <w:rFonts w:ascii="Meiryo UI" w:eastAsia="Meiryo UI" w:hAnsi="Meiryo UI" w:hint="eastAsia"/>
          <w:sz w:val="24"/>
          <w:szCs w:val="24"/>
        </w:rPr>
        <w:t>なお、免税証に記載された販売業者と異なる販売業者から免税軽油を</w:t>
      </w:r>
      <w:r w:rsidR="00E55726">
        <w:rPr>
          <w:rFonts w:ascii="Meiryo UI" w:eastAsia="Meiryo UI" w:hAnsi="Meiryo UI" w:hint="eastAsia"/>
          <w:sz w:val="24"/>
          <w:szCs w:val="24"/>
        </w:rPr>
        <w:t>購入</w:t>
      </w:r>
      <w:r w:rsidR="00501E23" w:rsidRPr="00501E23">
        <w:rPr>
          <w:rFonts w:ascii="Meiryo UI" w:eastAsia="Meiryo UI" w:hAnsi="Meiryo UI" w:hint="eastAsia"/>
          <w:sz w:val="24"/>
          <w:szCs w:val="24"/>
        </w:rPr>
        <w:t>した場合には、その</w:t>
      </w:r>
    </w:p>
    <w:p w:rsidR="00501E23" w:rsidRPr="00501E23" w:rsidRDefault="00F95D5B" w:rsidP="00F95D5B">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免税証に記載された販売業者の事務所又は事業所及び氏名又は名称を〔　〕に記入してください。</w:t>
      </w:r>
    </w:p>
    <w:p w:rsidR="00501E23" w:rsidRPr="00501E23" w:rsidRDefault="00501E23" w:rsidP="00501E23">
      <w:pPr>
        <w:spacing w:line="340" w:lineRule="exact"/>
        <w:ind w:left="240" w:hangingChars="100" w:hanging="240"/>
        <w:rPr>
          <w:rFonts w:ascii="Meiryo UI" w:eastAsia="Meiryo UI" w:hAnsi="Meiryo UI"/>
          <w:sz w:val="24"/>
          <w:szCs w:val="24"/>
        </w:rPr>
      </w:pPr>
    </w:p>
    <w:p w:rsidR="00DB3FA9" w:rsidRDefault="00501E23" w:rsidP="00F55D11">
      <w:pPr>
        <w:spacing w:line="340" w:lineRule="exact"/>
        <w:ind w:left="360" w:hangingChars="150" w:hanging="360"/>
        <w:rPr>
          <w:rFonts w:ascii="Meiryo UI" w:eastAsia="Meiryo UI" w:hAnsi="Meiryo UI"/>
          <w:sz w:val="24"/>
          <w:szCs w:val="24"/>
        </w:rPr>
      </w:pPr>
      <w:r w:rsidRPr="00501E23">
        <w:rPr>
          <w:rFonts w:ascii="Meiryo UI" w:eastAsia="Meiryo UI" w:hAnsi="Meiryo UI" w:hint="eastAsia"/>
          <w:sz w:val="24"/>
          <w:szCs w:val="24"/>
        </w:rPr>
        <w:t>５　「免税軽油の引取りに際して販売業者に提出した免税証に関する事項」欄は、免税証管理簿に</w:t>
      </w:r>
    </w:p>
    <w:p w:rsidR="00501E23" w:rsidRPr="00501E23" w:rsidRDefault="00DB3FA9" w:rsidP="00DB3FA9">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より、引取年月日ごとに記入してください。</w:t>
      </w:r>
    </w:p>
    <w:p w:rsidR="00501E23" w:rsidRPr="00501E23" w:rsidRDefault="00501E23" w:rsidP="00501E23">
      <w:pPr>
        <w:spacing w:line="340" w:lineRule="exact"/>
        <w:ind w:left="240" w:hangingChars="100" w:hanging="240"/>
        <w:rPr>
          <w:rFonts w:ascii="Meiryo UI" w:eastAsia="Meiryo UI" w:hAnsi="Meiryo UI"/>
          <w:sz w:val="24"/>
          <w:szCs w:val="24"/>
        </w:rPr>
      </w:pPr>
    </w:p>
    <w:p w:rsidR="00DB3FA9" w:rsidRDefault="00501E23"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６　「報告対象期間に引取りを行った免税軽油の数量の合計</w:t>
      </w:r>
      <w:r w:rsidRPr="00501E23">
        <w:rPr>
          <w:rFonts w:ascii="Meiryo UI" w:eastAsia="Meiryo UI" w:hAnsi="Meiryo UI"/>
          <w:sz w:val="24"/>
          <w:szCs w:val="24"/>
        </w:rPr>
        <w:t>(</w:t>
      </w:r>
      <w:r w:rsidRPr="00501E23">
        <w:rPr>
          <w:rFonts w:ascii="Meiryo UI" w:eastAsia="Meiryo UI" w:hAnsi="Meiryo UI" w:hint="eastAsia"/>
          <w:sz w:val="24"/>
          <w:szCs w:val="24"/>
        </w:rPr>
        <w:t>ウ</w:t>
      </w:r>
      <w:r w:rsidRPr="00501E23">
        <w:rPr>
          <w:rFonts w:ascii="Meiryo UI" w:eastAsia="Meiryo UI" w:hAnsi="Meiryo UI"/>
          <w:sz w:val="24"/>
          <w:szCs w:val="24"/>
        </w:rPr>
        <w:t>)</w:t>
      </w:r>
      <w:r w:rsidRPr="00501E23">
        <w:rPr>
          <w:rFonts w:ascii="Meiryo UI" w:eastAsia="Meiryo UI" w:hAnsi="Meiryo UI" w:hint="eastAsia"/>
          <w:sz w:val="24"/>
          <w:szCs w:val="24"/>
        </w:rPr>
        <w:t>」欄は、</w:t>
      </w:r>
      <w:r w:rsidR="000E0F8A">
        <w:rPr>
          <w:rFonts w:ascii="Meiryo UI" w:eastAsia="Meiryo UI" w:hAnsi="Meiryo UI" w:hint="eastAsia"/>
          <w:sz w:val="24"/>
          <w:szCs w:val="24"/>
        </w:rPr>
        <w:t>「</w:t>
      </w:r>
      <w:r w:rsidRPr="00501E23">
        <w:rPr>
          <w:rFonts w:ascii="Meiryo UI" w:eastAsia="Meiryo UI" w:hAnsi="Meiryo UI" w:hint="eastAsia"/>
          <w:sz w:val="24"/>
          <w:szCs w:val="24"/>
        </w:rPr>
        <w:t>引取り数量（ア）</w:t>
      </w:r>
      <w:r w:rsidR="000E0F8A">
        <w:rPr>
          <w:rFonts w:ascii="Meiryo UI" w:eastAsia="Meiryo UI" w:hAnsi="Meiryo UI" w:hint="eastAsia"/>
          <w:sz w:val="24"/>
          <w:szCs w:val="24"/>
        </w:rPr>
        <w:t>」</w:t>
      </w:r>
      <w:r w:rsidRPr="00501E23">
        <w:rPr>
          <w:rFonts w:ascii="Meiryo UI" w:eastAsia="Meiryo UI" w:hAnsi="Meiryo UI" w:hint="eastAsia"/>
          <w:sz w:val="24"/>
          <w:szCs w:val="24"/>
        </w:rPr>
        <w:t>欄</w:t>
      </w:r>
    </w:p>
    <w:p w:rsidR="00501E23" w:rsidRPr="00501E23" w:rsidRDefault="00DB3FA9" w:rsidP="000F32DC">
      <w:pPr>
        <w:spacing w:line="340" w:lineRule="exact"/>
        <w:ind w:left="360" w:hangingChars="150" w:hanging="360"/>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の合計数量を記入してください。</w:t>
      </w:r>
    </w:p>
    <w:p w:rsidR="00501E23" w:rsidRPr="00501E23" w:rsidRDefault="00501E23" w:rsidP="00501E23">
      <w:pPr>
        <w:spacing w:line="340" w:lineRule="exact"/>
        <w:ind w:left="240" w:hangingChars="100" w:hanging="240"/>
        <w:rPr>
          <w:rFonts w:ascii="Meiryo UI" w:eastAsia="Meiryo UI" w:hAnsi="Meiryo UI"/>
          <w:sz w:val="24"/>
          <w:szCs w:val="24"/>
        </w:rPr>
      </w:pPr>
    </w:p>
    <w:p w:rsidR="00F95D5B" w:rsidRDefault="006924D9"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７</w:t>
      </w:r>
      <w:r w:rsidR="00501E23" w:rsidRPr="00501E23">
        <w:rPr>
          <w:rFonts w:ascii="Meiryo UI" w:eastAsia="Meiryo UI" w:hAnsi="Meiryo UI" w:hint="eastAsia"/>
          <w:sz w:val="24"/>
          <w:szCs w:val="24"/>
        </w:rPr>
        <w:t xml:space="preserve">　「報告対象期間に使用した免税軽油の数量の合計</w:t>
      </w:r>
      <w:r w:rsidR="00501E23" w:rsidRPr="00501E23">
        <w:rPr>
          <w:rFonts w:ascii="Meiryo UI" w:eastAsia="Meiryo UI" w:hAnsi="Meiryo UI"/>
          <w:sz w:val="24"/>
          <w:szCs w:val="24"/>
        </w:rPr>
        <w:t>(</w:t>
      </w:r>
      <w:r w:rsidR="00501E23" w:rsidRPr="00501E23">
        <w:rPr>
          <w:rFonts w:ascii="Meiryo UI" w:eastAsia="Meiryo UI" w:hAnsi="Meiryo UI" w:hint="eastAsia"/>
          <w:sz w:val="24"/>
          <w:szCs w:val="24"/>
        </w:rPr>
        <w:t>エ</w:t>
      </w:r>
      <w:r w:rsidR="00501E23" w:rsidRPr="00501E23">
        <w:rPr>
          <w:rFonts w:ascii="Meiryo UI" w:eastAsia="Meiryo UI" w:hAnsi="Meiryo UI"/>
          <w:sz w:val="24"/>
          <w:szCs w:val="24"/>
        </w:rPr>
        <w:t>)</w:t>
      </w:r>
      <w:r w:rsidR="00501E23" w:rsidRPr="00501E23">
        <w:rPr>
          <w:rFonts w:ascii="Meiryo UI" w:eastAsia="Meiryo UI" w:hAnsi="Meiryo UI" w:hint="eastAsia"/>
          <w:sz w:val="24"/>
          <w:szCs w:val="24"/>
        </w:rPr>
        <w:t>」欄は、</w:t>
      </w:r>
      <w:r w:rsidR="00BB5EC4">
        <w:rPr>
          <w:rFonts w:ascii="Meiryo UI" w:eastAsia="Meiryo UI" w:hAnsi="Meiryo UI" w:hint="eastAsia"/>
          <w:sz w:val="24"/>
          <w:szCs w:val="24"/>
        </w:rPr>
        <w:t>免税軽油使用</w:t>
      </w:r>
      <w:r w:rsidR="00501E23" w:rsidRPr="00501E23">
        <w:rPr>
          <w:rFonts w:ascii="Meiryo UI" w:eastAsia="Meiryo UI" w:hAnsi="Meiryo UI" w:hint="eastAsia"/>
          <w:sz w:val="24"/>
          <w:szCs w:val="24"/>
        </w:rPr>
        <w:t>実績表の使用</w:t>
      </w:r>
    </w:p>
    <w:p w:rsidR="00501E23" w:rsidRPr="00501E23" w:rsidRDefault="00F95D5B" w:rsidP="00DB3FA9">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合計数量を記入し</w:t>
      </w:r>
      <w:r w:rsidR="00DD6723">
        <w:rPr>
          <w:rFonts w:ascii="Meiryo UI" w:eastAsia="Meiryo UI" w:hAnsi="Meiryo UI" w:hint="eastAsia"/>
          <w:sz w:val="24"/>
          <w:szCs w:val="24"/>
        </w:rPr>
        <w:t>てくださ</w:t>
      </w:r>
      <w:r w:rsidR="00501E23" w:rsidRPr="00501E23">
        <w:rPr>
          <w:rFonts w:ascii="Meiryo UI" w:eastAsia="Meiryo UI" w:hAnsi="Meiryo UI" w:hint="eastAsia"/>
          <w:sz w:val="24"/>
          <w:szCs w:val="24"/>
        </w:rPr>
        <w:t>い。（直接給油の場合は(ウ)と同じ数量を記入してください。）</w:t>
      </w:r>
    </w:p>
    <w:p w:rsidR="00501E23" w:rsidRPr="00501E23" w:rsidRDefault="00501E23" w:rsidP="00501E23">
      <w:pPr>
        <w:spacing w:line="340" w:lineRule="exact"/>
        <w:rPr>
          <w:rFonts w:ascii="Meiryo UI" w:eastAsia="Meiryo UI" w:hAnsi="Meiryo UI"/>
          <w:sz w:val="24"/>
          <w:szCs w:val="24"/>
        </w:rPr>
      </w:pPr>
    </w:p>
    <w:p w:rsidR="00501E23" w:rsidRDefault="00501E23" w:rsidP="006A1F3C">
      <w:pPr>
        <w:spacing w:line="400" w:lineRule="exact"/>
        <w:rPr>
          <w:rFonts w:ascii="Meiryo UI" w:eastAsia="Meiryo UI" w:hAnsi="Meiryo UI"/>
          <w:sz w:val="24"/>
          <w:szCs w:val="24"/>
        </w:rPr>
      </w:pPr>
      <w:r w:rsidRPr="00501E23">
        <w:rPr>
          <w:rFonts w:ascii="Meiryo UI" w:eastAsia="Meiryo UI" w:hAnsi="Meiryo UI" w:hint="eastAsia"/>
          <w:sz w:val="24"/>
          <w:szCs w:val="24"/>
        </w:rPr>
        <w:t>（裏面）</w:t>
      </w:r>
    </w:p>
    <w:p w:rsidR="00AA26FD" w:rsidRDefault="00AA26FD" w:rsidP="00AA26FD">
      <w:pPr>
        <w:spacing w:line="400" w:lineRule="exact"/>
        <w:rPr>
          <w:rFonts w:ascii="Meiryo UI" w:eastAsia="Meiryo UI" w:hAnsi="Meiryo UI"/>
          <w:sz w:val="24"/>
          <w:szCs w:val="24"/>
        </w:rPr>
      </w:pPr>
      <w:r>
        <w:rPr>
          <w:rFonts w:ascii="Meiryo UI" w:eastAsia="Meiryo UI" w:hAnsi="Meiryo UI" w:hint="eastAsia"/>
          <w:sz w:val="24"/>
          <w:szCs w:val="24"/>
        </w:rPr>
        <w:t>８　「</w:t>
      </w:r>
      <w:r w:rsidRPr="00AA26FD">
        <w:rPr>
          <w:rFonts w:ascii="Meiryo UI" w:eastAsia="Meiryo UI" w:hAnsi="Meiryo UI" w:hint="eastAsia"/>
          <w:sz w:val="24"/>
          <w:szCs w:val="24"/>
        </w:rPr>
        <w:t>免税軽油の使用に関する事実及びその数量</w:t>
      </w:r>
      <w:r>
        <w:rPr>
          <w:rFonts w:ascii="Meiryo UI" w:eastAsia="Meiryo UI" w:hAnsi="Meiryo UI" w:hint="eastAsia"/>
          <w:sz w:val="24"/>
          <w:szCs w:val="24"/>
        </w:rPr>
        <w:t>」欄は</w:t>
      </w:r>
      <w:r w:rsidRPr="00AA26FD">
        <w:rPr>
          <w:rFonts w:ascii="Meiryo UI" w:eastAsia="Meiryo UI" w:hAnsi="Meiryo UI" w:hint="eastAsia"/>
          <w:sz w:val="24"/>
          <w:szCs w:val="24"/>
        </w:rPr>
        <w:t>使用の事実</w:t>
      </w:r>
      <w:r>
        <w:rPr>
          <w:rFonts w:ascii="Meiryo UI" w:eastAsia="Meiryo UI" w:hAnsi="Meiryo UI" w:hint="eastAsia"/>
          <w:sz w:val="24"/>
          <w:szCs w:val="24"/>
        </w:rPr>
        <w:t>の有無のいずれかを〇で囲んで</w:t>
      </w:r>
    </w:p>
    <w:p w:rsidR="00AA26FD" w:rsidRPr="00AA26FD" w:rsidRDefault="00AA26FD" w:rsidP="00AA26FD">
      <w:pPr>
        <w:spacing w:line="400" w:lineRule="exact"/>
        <w:rPr>
          <w:rFonts w:ascii="Meiryo UI" w:eastAsia="Meiryo UI" w:hAnsi="Meiryo UI"/>
          <w:sz w:val="24"/>
          <w:szCs w:val="24"/>
        </w:rPr>
      </w:pPr>
      <w:r>
        <w:rPr>
          <w:rFonts w:ascii="Meiryo UI" w:eastAsia="Meiryo UI" w:hAnsi="Meiryo UI" w:hint="eastAsia"/>
          <w:sz w:val="24"/>
          <w:szCs w:val="24"/>
        </w:rPr>
        <w:t xml:space="preserve">　ください</w:t>
      </w:r>
      <w:r w:rsidR="0099034A">
        <w:rPr>
          <w:rFonts w:ascii="Meiryo UI" w:eastAsia="Meiryo UI" w:hAnsi="Meiryo UI" w:hint="eastAsia"/>
          <w:sz w:val="24"/>
          <w:szCs w:val="24"/>
        </w:rPr>
        <w:t>。</w:t>
      </w:r>
    </w:p>
    <w:p w:rsidR="00AA26FD" w:rsidRPr="00501E23" w:rsidRDefault="00AA26FD" w:rsidP="006A1F3C">
      <w:pPr>
        <w:spacing w:line="400" w:lineRule="exact"/>
        <w:rPr>
          <w:rFonts w:ascii="Meiryo UI" w:eastAsia="Meiryo UI" w:hAnsi="Meiryo UI"/>
          <w:sz w:val="24"/>
          <w:szCs w:val="24"/>
        </w:rPr>
      </w:pPr>
    </w:p>
    <w:p w:rsidR="00F95D5B" w:rsidRDefault="00A02FDE" w:rsidP="00F95D5B">
      <w:pPr>
        <w:spacing w:line="340" w:lineRule="exact"/>
        <w:rPr>
          <w:rFonts w:ascii="Meiryo UI" w:eastAsia="Meiryo UI" w:hAnsi="Meiryo UI"/>
          <w:sz w:val="24"/>
          <w:szCs w:val="24"/>
        </w:rPr>
      </w:pPr>
      <w:r>
        <w:rPr>
          <w:rFonts w:ascii="Meiryo UI" w:eastAsia="Meiryo UI" w:hAnsi="Meiryo UI" w:hint="eastAsia"/>
          <w:sz w:val="24"/>
          <w:szCs w:val="24"/>
        </w:rPr>
        <w:t>９</w:t>
      </w:r>
      <w:r w:rsidR="00501E23" w:rsidRPr="00501E23">
        <w:rPr>
          <w:rFonts w:ascii="Meiryo UI" w:eastAsia="Meiryo UI" w:hAnsi="Meiryo UI" w:hint="eastAsia"/>
          <w:sz w:val="24"/>
          <w:szCs w:val="24"/>
        </w:rPr>
        <w:t xml:space="preserve">　「機械、車両又は設備名（番号）」</w:t>
      </w:r>
      <w:r w:rsidR="00306561">
        <w:rPr>
          <w:rFonts w:ascii="Meiryo UI" w:eastAsia="Meiryo UI" w:hAnsi="Meiryo UI" w:hint="eastAsia"/>
          <w:sz w:val="24"/>
          <w:szCs w:val="24"/>
        </w:rPr>
        <w:t>及び「左記機械、車両又は設備の使用地」</w:t>
      </w:r>
      <w:r w:rsidR="00501E23" w:rsidRPr="00501E23">
        <w:rPr>
          <w:rFonts w:ascii="Meiryo UI" w:eastAsia="Meiryo UI" w:hAnsi="Meiryo UI" w:hint="eastAsia"/>
          <w:sz w:val="24"/>
          <w:szCs w:val="24"/>
        </w:rPr>
        <w:t>欄は、免税軽</w:t>
      </w:r>
    </w:p>
    <w:p w:rsidR="00501E23" w:rsidRPr="00501E23" w:rsidRDefault="00F95D5B" w:rsidP="00F95D5B">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油使用者証に記載された</w:t>
      </w:r>
      <w:r w:rsidR="00FB7026">
        <w:rPr>
          <w:rFonts w:ascii="Meiryo UI" w:eastAsia="Meiryo UI" w:hAnsi="Meiryo UI" w:hint="eastAsia"/>
          <w:sz w:val="24"/>
          <w:szCs w:val="24"/>
        </w:rPr>
        <w:t>船舶</w:t>
      </w:r>
      <w:r w:rsidR="00501E23" w:rsidRPr="00501E23">
        <w:rPr>
          <w:rFonts w:ascii="Meiryo UI" w:eastAsia="Meiryo UI" w:hAnsi="Meiryo UI" w:hint="eastAsia"/>
          <w:sz w:val="24"/>
          <w:szCs w:val="24"/>
        </w:rPr>
        <w:t>の番号</w:t>
      </w:r>
      <w:r w:rsidR="00306561">
        <w:rPr>
          <w:rFonts w:ascii="Meiryo UI" w:eastAsia="Meiryo UI" w:hAnsi="Meiryo UI" w:hint="eastAsia"/>
          <w:sz w:val="24"/>
          <w:szCs w:val="24"/>
        </w:rPr>
        <w:t>及び使用地</w:t>
      </w:r>
      <w:r w:rsidR="00501E23" w:rsidRPr="00501E23">
        <w:rPr>
          <w:rFonts w:ascii="Meiryo UI" w:eastAsia="Meiryo UI" w:hAnsi="Meiryo UI" w:hint="eastAsia"/>
          <w:sz w:val="24"/>
          <w:szCs w:val="24"/>
        </w:rPr>
        <w:t>を記入してください。</w:t>
      </w:r>
    </w:p>
    <w:p w:rsidR="00501E23" w:rsidRPr="006924D9" w:rsidRDefault="00501E23" w:rsidP="00501E23">
      <w:pPr>
        <w:spacing w:line="340" w:lineRule="exact"/>
        <w:ind w:left="240" w:hangingChars="100" w:hanging="240"/>
        <w:rPr>
          <w:rFonts w:ascii="Meiryo UI" w:eastAsia="Meiryo UI" w:hAnsi="Meiryo UI"/>
          <w:sz w:val="24"/>
          <w:szCs w:val="24"/>
        </w:rPr>
      </w:pPr>
    </w:p>
    <w:p w:rsidR="00F95D5B" w:rsidRDefault="00A02FDE" w:rsidP="00DB3FA9">
      <w:pPr>
        <w:spacing w:line="340" w:lineRule="exact"/>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w:t>
      </w:r>
      <w:r w:rsidR="00501E23" w:rsidRPr="00501E23">
        <w:rPr>
          <w:rFonts w:ascii="Meiryo UI" w:eastAsia="Meiryo UI" w:hAnsi="Meiryo UI" w:hint="eastAsia"/>
          <w:sz w:val="24"/>
          <w:szCs w:val="24"/>
        </w:rPr>
        <w:t xml:space="preserve">　「免税軽油の使用数量</w:t>
      </w:r>
      <w:r w:rsidR="00501E23" w:rsidRPr="00501E23">
        <w:rPr>
          <w:rFonts w:ascii="Meiryo UI" w:eastAsia="Meiryo UI" w:hAnsi="Meiryo UI"/>
          <w:sz w:val="24"/>
          <w:szCs w:val="24"/>
        </w:rPr>
        <w:t>(</w:t>
      </w:r>
      <w:r w:rsidR="00501E23" w:rsidRPr="00501E23">
        <w:rPr>
          <w:rFonts w:ascii="Meiryo UI" w:eastAsia="Meiryo UI" w:hAnsi="Meiryo UI" w:hint="eastAsia"/>
          <w:sz w:val="24"/>
          <w:szCs w:val="24"/>
        </w:rPr>
        <w:t>キ</w:t>
      </w:r>
      <w:r w:rsidR="00501E23" w:rsidRPr="00501E23">
        <w:rPr>
          <w:rFonts w:ascii="Meiryo UI" w:eastAsia="Meiryo UI" w:hAnsi="Meiryo UI"/>
          <w:sz w:val="24"/>
          <w:szCs w:val="24"/>
        </w:rPr>
        <w:t>)</w:t>
      </w:r>
      <w:r w:rsidR="00501E23" w:rsidRPr="00501E23">
        <w:rPr>
          <w:rFonts w:ascii="Meiryo UI" w:eastAsia="Meiryo UI" w:hAnsi="Meiryo UI" w:hint="eastAsia"/>
          <w:sz w:val="24"/>
          <w:szCs w:val="24"/>
        </w:rPr>
        <w:t>」､「稼働日数」及び「稼働時間」欄は、</w:t>
      </w:r>
      <w:r w:rsidR="00BB5EC4">
        <w:rPr>
          <w:rFonts w:ascii="Meiryo UI" w:eastAsia="Meiryo UI" w:hAnsi="Meiryo UI" w:hint="eastAsia"/>
          <w:sz w:val="24"/>
          <w:szCs w:val="24"/>
        </w:rPr>
        <w:t>免税軽油使用</w:t>
      </w:r>
      <w:r w:rsidR="00501E23" w:rsidRPr="00501E23">
        <w:rPr>
          <w:rFonts w:ascii="Meiryo UI" w:eastAsia="Meiryo UI" w:hAnsi="Meiryo UI" w:hint="eastAsia"/>
          <w:sz w:val="24"/>
          <w:szCs w:val="24"/>
        </w:rPr>
        <w:t>実績表により</w:t>
      </w:r>
    </w:p>
    <w:p w:rsidR="00501E23" w:rsidRPr="00501E23" w:rsidRDefault="00F95D5B" w:rsidP="00DB3FA9">
      <w:pPr>
        <w:spacing w:line="340" w:lineRule="exact"/>
        <w:rPr>
          <w:rFonts w:ascii="Meiryo UI" w:eastAsia="Meiryo UI" w:hAnsi="Meiryo UI"/>
          <w:sz w:val="24"/>
          <w:szCs w:val="24"/>
        </w:rPr>
      </w:pPr>
      <w:r>
        <w:rPr>
          <w:rFonts w:ascii="Meiryo UI" w:eastAsia="Meiryo UI" w:hAnsi="Meiryo UI" w:hint="eastAsia"/>
          <w:sz w:val="24"/>
          <w:szCs w:val="24"/>
        </w:rPr>
        <w:t xml:space="preserve"> </w:t>
      </w:r>
      <w:r>
        <w:rPr>
          <w:rFonts w:ascii="Meiryo UI" w:eastAsia="Meiryo UI" w:hAnsi="Meiryo UI"/>
          <w:sz w:val="24"/>
          <w:szCs w:val="24"/>
        </w:rPr>
        <w:t xml:space="preserve"> </w:t>
      </w:r>
      <w:r w:rsidR="00FB7026">
        <w:rPr>
          <w:rFonts w:ascii="Meiryo UI" w:eastAsia="Meiryo UI" w:hAnsi="Meiryo UI" w:hint="eastAsia"/>
          <w:sz w:val="24"/>
          <w:szCs w:val="24"/>
        </w:rPr>
        <w:t>船舶</w:t>
      </w:r>
      <w:r w:rsidR="00501E23" w:rsidRPr="00501E23">
        <w:rPr>
          <w:rFonts w:ascii="Meiryo UI" w:eastAsia="Meiryo UI" w:hAnsi="Meiryo UI" w:hint="eastAsia"/>
          <w:sz w:val="24"/>
          <w:szCs w:val="24"/>
        </w:rPr>
        <w:t>ごとの合計</w:t>
      </w:r>
      <w:r w:rsidR="00505FFA">
        <w:rPr>
          <w:rFonts w:ascii="Meiryo UI" w:eastAsia="Meiryo UI" w:hAnsi="Meiryo UI" w:hint="eastAsia"/>
          <w:sz w:val="24"/>
          <w:szCs w:val="24"/>
        </w:rPr>
        <w:t>値</w:t>
      </w:r>
      <w:r w:rsidR="00501E23" w:rsidRPr="00501E23">
        <w:rPr>
          <w:rFonts w:ascii="Meiryo UI" w:eastAsia="Meiryo UI" w:hAnsi="Meiryo UI" w:hint="eastAsia"/>
          <w:sz w:val="24"/>
          <w:szCs w:val="24"/>
        </w:rPr>
        <w:t>を記入してください。</w:t>
      </w:r>
    </w:p>
    <w:p w:rsidR="00501E23" w:rsidRPr="00501E23" w:rsidRDefault="00501E23" w:rsidP="00501E23">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 xml:space="preserve">　</w:t>
      </w:r>
    </w:p>
    <w:p w:rsidR="00F95D5B" w:rsidRDefault="00501E23" w:rsidP="00F95D5B">
      <w:pPr>
        <w:spacing w:line="340" w:lineRule="exact"/>
        <w:ind w:left="480" w:hangingChars="200" w:hanging="480"/>
        <w:rPr>
          <w:rFonts w:ascii="Meiryo UI" w:eastAsia="Meiryo UI" w:hAnsi="Meiryo UI"/>
          <w:sz w:val="24"/>
          <w:szCs w:val="24"/>
        </w:rPr>
      </w:pPr>
      <w:r w:rsidRPr="00501E23">
        <w:rPr>
          <w:rFonts w:ascii="Meiryo UI" w:eastAsia="Meiryo UI" w:hAnsi="Meiryo UI" w:hint="eastAsia"/>
          <w:sz w:val="24"/>
          <w:szCs w:val="24"/>
        </w:rPr>
        <w:t>1</w:t>
      </w:r>
      <w:r w:rsidR="00A02FDE">
        <w:rPr>
          <w:rFonts w:ascii="Meiryo UI" w:eastAsia="Meiryo UI" w:hAnsi="Meiryo UI"/>
          <w:sz w:val="24"/>
          <w:szCs w:val="24"/>
        </w:rPr>
        <w:t>1</w:t>
      </w:r>
      <w:r w:rsidRPr="00501E23">
        <w:rPr>
          <w:rFonts w:ascii="Meiryo UI" w:eastAsia="Meiryo UI" w:hAnsi="Meiryo UI" w:hint="eastAsia"/>
          <w:sz w:val="24"/>
          <w:szCs w:val="24"/>
        </w:rPr>
        <w:t xml:space="preserve">　「報告対象期間の末日における免税証の保有状況」欄は、報告対象期間の末日において保有</w:t>
      </w:r>
    </w:p>
    <w:p w:rsidR="00501E23" w:rsidRPr="00501E23" w:rsidRDefault="00F95D5B" w:rsidP="00F95D5B">
      <w:pPr>
        <w:spacing w:line="340" w:lineRule="exact"/>
        <w:ind w:left="480" w:hangingChars="200" w:hanging="480"/>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する免税証の種類及び枚数を記入してください。</w:t>
      </w:r>
    </w:p>
    <w:p w:rsidR="00501E23" w:rsidRPr="00F95D5B" w:rsidRDefault="00501E23" w:rsidP="00501E23">
      <w:pPr>
        <w:spacing w:line="340" w:lineRule="exact"/>
        <w:rPr>
          <w:rFonts w:ascii="Meiryo UI" w:eastAsia="Meiryo UI" w:hAnsi="Meiryo UI"/>
          <w:sz w:val="24"/>
          <w:szCs w:val="24"/>
        </w:rPr>
      </w:pPr>
    </w:p>
    <w:p w:rsidR="00501E23" w:rsidRDefault="00501E23" w:rsidP="00501E23">
      <w:pPr>
        <w:spacing w:line="340" w:lineRule="exact"/>
        <w:ind w:leftChars="-50" w:left="-105" w:firstLineChars="50" w:firstLine="120"/>
        <w:rPr>
          <w:rFonts w:ascii="Meiryo UI" w:eastAsia="Meiryo UI" w:hAnsi="Meiryo UI"/>
          <w:sz w:val="24"/>
          <w:szCs w:val="24"/>
        </w:rPr>
      </w:pPr>
    </w:p>
    <w:p w:rsidR="00177FD1" w:rsidRDefault="00177FD1" w:rsidP="00501E23">
      <w:pPr>
        <w:spacing w:line="340" w:lineRule="exact"/>
        <w:ind w:leftChars="-50" w:left="-105" w:firstLineChars="50" w:firstLine="120"/>
        <w:rPr>
          <w:rFonts w:ascii="Meiryo UI" w:eastAsia="Meiryo UI" w:hAnsi="Meiryo UI"/>
          <w:sz w:val="24"/>
          <w:szCs w:val="24"/>
        </w:rPr>
      </w:pPr>
    </w:p>
    <w:p w:rsidR="00177FD1" w:rsidRPr="00177FD1" w:rsidRDefault="00177FD1" w:rsidP="00501E23">
      <w:pPr>
        <w:spacing w:line="340" w:lineRule="exact"/>
        <w:ind w:leftChars="-50" w:left="-105" w:firstLineChars="50" w:firstLine="120"/>
        <w:rPr>
          <w:rFonts w:ascii="Meiryo UI" w:eastAsia="Meiryo UI" w:hAnsi="Meiryo UI"/>
          <w:sz w:val="24"/>
          <w:szCs w:val="24"/>
        </w:rPr>
      </w:pPr>
    </w:p>
    <w:p w:rsidR="00501E23" w:rsidRPr="00501E23" w:rsidRDefault="00F9244D" w:rsidP="00F9244D">
      <w:pPr>
        <w:jc w:val="center"/>
        <w:rPr>
          <w:rFonts w:ascii="Meiryo UI" w:eastAsia="Meiryo UI" w:hAnsi="Meiryo UI"/>
          <w:sz w:val="22"/>
        </w:rPr>
      </w:pPr>
      <w:r w:rsidRPr="00501E23">
        <w:rPr>
          <w:rFonts w:ascii="Meiryo UI" w:eastAsia="Meiryo UI" w:hAnsi="Meiryo UI" w:hint="eastAsia"/>
          <w:sz w:val="22"/>
        </w:rPr>
        <w:t>（表面）</w:t>
      </w:r>
    </w:p>
    <w:tbl>
      <w:tblPr>
        <w:tblStyle w:val="13"/>
        <w:tblpPr w:leftFromText="142" w:rightFromText="142" w:vertAnchor="page" w:horzAnchor="margin" w:tblpY="1293"/>
        <w:tblW w:w="9869" w:type="dxa"/>
        <w:tblLayout w:type="fixed"/>
        <w:tblCellMar>
          <w:left w:w="0" w:type="dxa"/>
          <w:right w:w="0" w:type="dxa"/>
        </w:tblCellMar>
        <w:tblLook w:val="04A0" w:firstRow="1" w:lastRow="0" w:firstColumn="1" w:lastColumn="0" w:noHBand="0" w:noVBand="1"/>
      </w:tblPr>
      <w:tblGrid>
        <w:gridCol w:w="1435"/>
        <w:gridCol w:w="1419"/>
        <w:gridCol w:w="2555"/>
        <w:gridCol w:w="710"/>
        <w:gridCol w:w="567"/>
        <w:gridCol w:w="995"/>
        <w:gridCol w:w="2188"/>
      </w:tblGrid>
      <w:tr w:rsidR="00501E23" w:rsidRPr="00501E23" w:rsidTr="00501E23">
        <w:trPr>
          <w:trHeight w:val="464"/>
        </w:trPr>
        <w:tc>
          <w:tcPr>
            <w:tcW w:w="2854" w:type="dxa"/>
            <w:gridSpan w:val="2"/>
            <w:vMerge w:val="restart"/>
            <w:tcBorders>
              <w:top w:val="single" w:sz="4" w:space="0" w:color="auto"/>
              <w:left w:val="single" w:sz="4" w:space="0" w:color="auto"/>
              <w:bottom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r w:rsidRPr="00501E23">
              <w:rPr>
                <w:rFonts w:ascii="Meiryo UI" w:eastAsia="Meiryo UI" w:hAnsi="Meiryo UI"/>
                <w:noProof/>
                <w:sz w:val="16"/>
                <w:szCs w:val="16"/>
              </w:rPr>
              <mc:AlternateContent>
                <mc:Choice Requires="wps">
                  <w:drawing>
                    <wp:anchor distT="0" distB="0" distL="114300" distR="114300" simplePos="0" relativeHeight="251805696" behindDoc="0" locked="0" layoutInCell="1" allowOverlap="1" wp14:anchorId="664B424F" wp14:editId="703BCB0E">
                      <wp:simplePos x="0" y="0"/>
                      <wp:positionH relativeFrom="column">
                        <wp:posOffset>6350</wp:posOffset>
                      </wp:positionH>
                      <wp:positionV relativeFrom="paragraph">
                        <wp:posOffset>115570</wp:posOffset>
                      </wp:positionV>
                      <wp:extent cx="1758315" cy="990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758315" cy="990600"/>
                              </a:xfrm>
                              <a:prstGeom prst="rect">
                                <a:avLst/>
                              </a:prstGeom>
                              <a:noFill/>
                              <a:ln w="6350">
                                <a:noFill/>
                              </a:ln>
                              <a:effectLst/>
                            </wps:spPr>
                            <wps:txbx>
                              <w:txbxContent>
                                <w:p w:rsidR="009E1D41" w:rsidRPr="002D7BA5" w:rsidRDefault="009E1D41" w:rsidP="00501E23">
                                  <w:pPr>
                                    <w:jc w:val="distribute"/>
                                    <w:rPr>
                                      <w:rFonts w:asciiTheme="minorEastAsia" w:hAnsiTheme="minorEastAsia"/>
                                      <w:sz w:val="18"/>
                                      <w:szCs w:val="18"/>
                                    </w:rPr>
                                  </w:pPr>
                                  <w:r>
                                    <w:rPr>
                                      <w:rFonts w:hint="eastAsia"/>
                                      <w:sz w:val="18"/>
                                      <w:szCs w:val="18"/>
                                    </w:rPr>
                                    <w:t xml:space="preserve">　</w:t>
                                  </w:r>
                                  <w:r>
                                    <w:rPr>
                                      <w:sz w:val="18"/>
                                      <w:szCs w:val="18"/>
                                    </w:rPr>
                                    <w:t xml:space="preserve">　</w:t>
                                  </w:r>
                                  <w:r w:rsidRPr="002D7BA5">
                                    <w:rPr>
                                      <w:rFonts w:asciiTheme="minorEastAsia" w:hAnsiTheme="minorEastAsia" w:hint="eastAsia"/>
                                      <w:sz w:val="18"/>
                                      <w:szCs w:val="18"/>
                                    </w:rPr>
                                    <w:t xml:space="preserve">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年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月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日</w:t>
                                  </w:r>
                                </w:p>
                                <w:p w:rsidR="009E1D41" w:rsidRPr="002D7BA5" w:rsidRDefault="009E1D41" w:rsidP="00501E23">
                                  <w:pPr>
                                    <w:jc w:val="distribute"/>
                                    <w:rPr>
                                      <w:rFonts w:asciiTheme="minorEastAsia" w:hAnsiTheme="minorEastAsia"/>
                                      <w:sz w:val="18"/>
                                      <w:szCs w:val="18"/>
                                    </w:rPr>
                                  </w:pPr>
                                </w:p>
                                <w:p w:rsidR="009E1D41" w:rsidRPr="002D7BA5" w:rsidRDefault="009E1D41" w:rsidP="00501E23">
                                  <w:pPr>
                                    <w:jc w:val="distribute"/>
                                    <w:rPr>
                                      <w:rFonts w:asciiTheme="minorEastAsia" w:hAnsiTheme="minorEastAsia"/>
                                      <w:sz w:val="17"/>
                                      <w:szCs w:val="17"/>
                                    </w:rPr>
                                  </w:pPr>
                                  <w:r w:rsidRPr="002D7BA5">
                                    <w:rPr>
                                      <w:rFonts w:asciiTheme="minorEastAsia" w:hAnsiTheme="minorEastAsia" w:hint="eastAsia"/>
                                      <w:sz w:val="17"/>
                                      <w:szCs w:val="17"/>
                                    </w:rPr>
                                    <w:t>大阪府なにわ北府税事務所長様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424F" id="テキスト ボックス 1" o:spid="_x0000_s1189" type="#_x0000_t202" style="position:absolute;left:0;text-align:left;margin-left:.5pt;margin-top:9.1pt;width:138.45pt;height:7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ROVQIAAHkEAAAOAAAAZHJzL2Uyb0RvYy54bWysVN1u2jAUvp+0d7B8P5JQoCUiVKwV0yTU&#10;VqJTr43jQKTEx7MNCbss0rSH2CtMu97z5EV27ASKul1Nu3F8fP6/75xMruuyIDuhTQ4yoVEvpERI&#10;Dmku1wn99Dh/d0WJsUymrAApEroXhl5P376ZVCoWfdhAkQpNMIg0caUSurFWxUFg+EaUzPRACYnK&#10;DHTJLIp6HaSaVRi9LIJ+GI6CCnSqNHBhDL7etko69fGzTHB7n2VGWFIkFGuz/tT+XLkzmE5YvNZM&#10;bXLelcH+oYqS5RKTnkLdMsvIVud/hCpzrsFAZnscygCyLOfC94DdROGrbpYbpoTvBcEx6gST+X9h&#10;+d3uQZM8Re4okaxEiprD1+b5R/P8qzl8I83he3M4NM8/USaRg6tSJkavpUI/W7+H2rl27wYfHQp1&#10;pkv3xf4I6hH4/QlsUVvCndPl8OoiGlLCUTceh6PQsxG8eCtt7AcBJXGXhGok02PMdgtjMSOaHk1c&#10;MgnzvCg8oYUkVUJHF8PQO5w06FFIZyv8aHRhXEdt5e5m61XdAhKd+lpBusd2NbTzYxSf51jTghn7&#10;wDQODHaIS2Dv8cgKwNzQ3SjZgP7yt3dnjzyilpIKBzCh5vOWaUFJ8VEiw+NoMHAT64XB8LKPgj7X&#10;rM41clveAM44sojV+auzt8Xxmmkon3BXZi4rqpjkmDuh9ni9se1a4K5xMZt5I5xRxexCLhV3oR1y&#10;DvHH+olp1dFikdA7OI4qi1+x09q2/My2FrLcU+eQblFFHp2A8+0Z7XbRLdC57K1e/hjT3wAAAP//&#10;AwBQSwMEFAAGAAgAAAAhAEnAV1DfAAAACAEAAA8AAABkcnMvZG93bnJldi54bWxMj09Lw0AQxe+C&#10;32EZwZvdGNTEmE0pgSKIHlp78TbJTpPg/onZbRv99I6nehrevOHN75XL2RpxpCkM3im4XSQgyLVe&#10;D65TsHtf3+QgQkSn0XhHCr4pwLK6vCix0P7kNnTcxk5wiAsFKuhjHAspQ9uTxbDwIzn29n6yGFlO&#10;ndQTnjjcGpkmyYO0ODj+0ONIdU/t5/ZgFbzU6zfcNKnNf0z9/LpfjV+7j3ulrq/m1ROISHM8H8Mf&#10;PqNDxUyNPzgdhGHNTSKPPAXBdppljyAaXmR3KciqlP8LVL8AAAD//wMAUEsBAi0AFAAGAAgAAAAh&#10;ALaDOJL+AAAA4QEAABMAAAAAAAAAAAAAAAAAAAAAAFtDb250ZW50X1R5cGVzXS54bWxQSwECLQAU&#10;AAYACAAAACEAOP0h/9YAAACUAQAACwAAAAAAAAAAAAAAAAAvAQAAX3JlbHMvLnJlbHNQSwECLQAU&#10;AAYACAAAACEAki10TlUCAAB5BAAADgAAAAAAAAAAAAAAAAAuAgAAZHJzL2Uyb0RvYy54bWxQSwEC&#10;LQAUAAYACAAAACEAScBXUN8AAAAIAQAADwAAAAAAAAAAAAAAAACvBAAAZHJzL2Rvd25yZXYueG1s&#10;UEsFBgAAAAAEAAQA8wAAALsFAAAAAA==&#10;" filled="f" stroked="f" strokeweight=".5pt">
                      <v:textbox>
                        <w:txbxContent>
                          <w:p w:rsidR="009E1D41" w:rsidRPr="002D7BA5" w:rsidRDefault="009E1D41" w:rsidP="00501E23">
                            <w:pPr>
                              <w:jc w:val="distribute"/>
                              <w:rPr>
                                <w:rFonts w:asciiTheme="minorEastAsia" w:hAnsiTheme="minorEastAsia"/>
                                <w:sz w:val="18"/>
                                <w:szCs w:val="18"/>
                              </w:rPr>
                            </w:pPr>
                            <w:r>
                              <w:rPr>
                                <w:rFonts w:hint="eastAsia"/>
                                <w:sz w:val="18"/>
                                <w:szCs w:val="18"/>
                              </w:rPr>
                              <w:t xml:space="preserve">　</w:t>
                            </w:r>
                            <w:r>
                              <w:rPr>
                                <w:sz w:val="18"/>
                                <w:szCs w:val="18"/>
                              </w:rPr>
                              <w:t xml:space="preserve">　</w:t>
                            </w:r>
                            <w:r w:rsidRPr="002D7BA5">
                              <w:rPr>
                                <w:rFonts w:asciiTheme="minorEastAsia" w:hAnsiTheme="minorEastAsia" w:hint="eastAsia"/>
                                <w:sz w:val="18"/>
                                <w:szCs w:val="18"/>
                              </w:rPr>
                              <w:t xml:space="preserve">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年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月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日</w:t>
                            </w:r>
                          </w:p>
                          <w:p w:rsidR="009E1D41" w:rsidRPr="002D7BA5" w:rsidRDefault="009E1D41" w:rsidP="00501E23">
                            <w:pPr>
                              <w:jc w:val="distribute"/>
                              <w:rPr>
                                <w:rFonts w:asciiTheme="minorEastAsia" w:hAnsiTheme="minorEastAsia"/>
                                <w:sz w:val="18"/>
                                <w:szCs w:val="18"/>
                              </w:rPr>
                            </w:pPr>
                          </w:p>
                          <w:p w:rsidR="009E1D41" w:rsidRPr="002D7BA5" w:rsidRDefault="009E1D41" w:rsidP="00501E23">
                            <w:pPr>
                              <w:jc w:val="distribute"/>
                              <w:rPr>
                                <w:rFonts w:asciiTheme="minorEastAsia" w:hAnsiTheme="minorEastAsia"/>
                                <w:sz w:val="17"/>
                                <w:szCs w:val="17"/>
                              </w:rPr>
                            </w:pPr>
                            <w:r w:rsidRPr="002D7BA5">
                              <w:rPr>
                                <w:rFonts w:asciiTheme="minorEastAsia" w:hAnsiTheme="minorEastAsia" w:hint="eastAsia"/>
                                <w:sz w:val="17"/>
                                <w:szCs w:val="17"/>
                              </w:rPr>
                              <w:t>大阪府なにわ北府税事務所長様</w:t>
                            </w:r>
                          </w:p>
                        </w:txbxContent>
                      </v:textbox>
                    </v:shape>
                  </w:pict>
                </mc:Fallback>
              </mc:AlternateContent>
            </w:r>
            <w:r w:rsidRPr="00501E23">
              <w:rPr>
                <w:rFonts w:ascii="Meiryo UI" w:eastAsia="Meiryo UI" w:hAnsi="Meiryo UI"/>
                <w:noProof/>
                <w:sz w:val="16"/>
                <w:szCs w:val="16"/>
              </w:rPr>
              <mc:AlternateContent>
                <mc:Choice Requires="wpg">
                  <w:drawing>
                    <wp:anchor distT="0" distB="0" distL="114300" distR="114300" simplePos="0" relativeHeight="251807744" behindDoc="0" locked="0" layoutInCell="1" allowOverlap="1" wp14:anchorId="40E9C9AD" wp14:editId="63EAD9C5">
                      <wp:simplePos x="0" y="0"/>
                      <wp:positionH relativeFrom="column">
                        <wp:posOffset>64770</wp:posOffset>
                      </wp:positionH>
                      <wp:positionV relativeFrom="paragraph">
                        <wp:posOffset>-762000</wp:posOffset>
                      </wp:positionV>
                      <wp:extent cx="800735" cy="691515"/>
                      <wp:effectExtent l="0" t="0" r="18415" b="13335"/>
                      <wp:wrapNone/>
                      <wp:docPr id="5" name="グループ化 5"/>
                      <wp:cNvGraphicFramePr/>
                      <a:graphic xmlns:a="http://schemas.openxmlformats.org/drawingml/2006/main">
                        <a:graphicData uri="http://schemas.microsoft.com/office/word/2010/wordprocessingGroup">
                          <wpg:wgp>
                            <wpg:cNvGrpSpPr/>
                            <wpg:grpSpPr>
                              <a:xfrm>
                                <a:off x="0" y="0"/>
                                <a:ext cx="800735" cy="691515"/>
                                <a:chOff x="0" y="0"/>
                                <a:chExt cx="1384300" cy="1165225"/>
                              </a:xfrm>
                            </wpg:grpSpPr>
                            <wps:wsp>
                              <wps:cNvPr id="6" name="円/楕円 6"/>
                              <wps:cNvSpPr/>
                              <wps:spPr>
                                <a:xfrm>
                                  <a:off x="0" y="0"/>
                                  <a:ext cx="1384300" cy="1165225"/>
                                </a:xfrm>
                                <a:prstGeom prst="ellipse">
                                  <a:avLst/>
                                </a:prstGeom>
                                <a:solidFill>
                                  <a:sysClr val="window" lastClr="FFFFFF"/>
                                </a:solidFill>
                                <a:ln w="6350" cap="flat" cmpd="sng" algn="ctr">
                                  <a:solidFill>
                                    <a:sysClr val="window" lastClr="FFFFFF"/>
                                  </a:solidFill>
                                  <a:prstDash val="dash"/>
                                </a:ln>
                                <a:effectLst/>
                              </wps:spPr>
                              <wps:txbx>
                                <w:txbxContent>
                                  <w:p w:rsidR="009E1D41" w:rsidRPr="003F532A" w:rsidRDefault="009E1D41" w:rsidP="00501E23">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8" name="円/楕円 8"/>
                              <wps:cNvSpPr/>
                              <wps:spPr>
                                <a:xfrm>
                                  <a:off x="161925" y="85725"/>
                                  <a:ext cx="1079500" cy="1079500"/>
                                </a:xfrm>
                                <a:prstGeom prst="ellipse">
                                  <a:avLst/>
                                </a:prstGeom>
                                <a:solidFill>
                                  <a:sysClr val="window" lastClr="FFFFFF"/>
                                </a:solidFill>
                                <a:ln w="6350" cap="flat" cmpd="sng" algn="ctr">
                                  <a:solidFill>
                                    <a:sysClr val="windowText" lastClr="000000"/>
                                  </a:solidFill>
                                  <a:prstDash val="dash"/>
                                </a:ln>
                                <a:effectLst/>
                              </wps:spPr>
                              <wps:txbx>
                                <w:txbxContent>
                                  <w:p w:rsidR="009E1D41" w:rsidRPr="002D7BA5" w:rsidRDefault="009E1D41" w:rsidP="00501E23">
                                    <w:pPr>
                                      <w:jc w:val="center"/>
                                      <w:rPr>
                                        <w:rFonts w:asciiTheme="minorEastAsia" w:hAnsiTheme="minorEastAsia"/>
                                        <w:color w:val="000000" w:themeColor="text1"/>
                                      </w:rPr>
                                    </w:pPr>
                                    <w:r w:rsidRPr="002D7BA5">
                                      <w:rPr>
                                        <w:rFonts w:asciiTheme="minorEastAsia" w:hAnsiTheme="minorEastAsia" w:hint="eastAsia"/>
                                        <w:color w:val="000000" w:themeColor="text1"/>
                                      </w:rPr>
                                      <w:t>受　付　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9C9AD" id="グループ化 5" o:spid="_x0000_s1190" style="position:absolute;left:0;text-align:left;margin-left:5.1pt;margin-top:-60pt;width:63.05pt;height:54.45pt;z-index:251807744;mso-width-relative:margin;mso-height-relative:margin" coordsize="13843,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6LVwMAAMkJAAAOAAAAZHJzL2Uyb0RvYy54bWzcVstu3DYU3RfoPxDc15JmPOOx4HFg2LVR&#10;wEgM2E3WNEU9AIpkSY417rIGssq27Rd01U0/oH9jJN+RQ0qaTGIDCdwH0M5Cunxd3nvuPWd08Gzd&#10;SnIjrGu0WtJsJ6VEKK6LRlVL+v3V6TcLSpxnqmBSK7Gkt8LRZ4dff3XQmVxMdK1lISyBE+Xyzixp&#10;7b3Jk8TxWrTM7WgjFBZLbVvmMbRVUljWwXsrk0mazpNO28JYzYVzmD3pF+lh9F+WgvsXZemEJ3JJ&#10;EZuPTxuf1+GZHB6wvLLM1A0fwmBPiKJljcKlG1cnzDOyss0DV23DrXa69Dtct4kuy4aLmAOyydJP&#10;sjmzemViLlXeVWYDE6D9BKcnu+XPby4saYolnVGiWIsS3f/0x/3d7/d3f97f/fr2zS9kFkDqTJVj&#10;75k1l+bCDhNVPwp5r0vbhjcyIusI7+0GXrH2hGNykaZ7U1zDsTTfz2ZZ9MxyXqNGD07x+tvhXDZd&#10;7E5TVC8czLL5bDKJJ5Px2iREtwmmM2gl9wEt99fQuqyZEbEILiAwoDUf0Xr7+nXy7ref8SLzHqi4&#10;bYOSyx0A+1KIPpsqy411/kzolgRjSYWUjXEhQJazm3PnURsAM+4K007LpjhtpIyDW3csLblhIAR4&#10;VOiOEsmcx+SSnsZfSAMuPjomFelQtekslIGBqKVkHmZr0DpOVZQwWUEBuLcxlI8Ou6fdGXI4Ya7u&#10;gy1gDZFJFTIRkd5DxqHoPdDB8uvrdWzqLJuMRbnWxS2KZ3WvAc7w0wYXnCP3C2ZBemQGIfMv8Cil&#10;RrZ6sCiptf3xsfmwHyVgL/GmpIOMAIwfVswKgPqdQuftZ7u7QXfiYHe2N8HAbq9cb6+oVXusUZgM&#10;oml4NMN+L0eztLp9BcU7CvdiiSmO2HrYh8Gx7+UNmsnF0VHcBq0xzJ+rS8OD84BeAPdq/YpZMzSS&#10;B02f67HbHzRTvzecVPpo5XXZxE4LaPfIomcG5gW1+BcoiH+WXrC2KLgYqw2mfp6C2Tzbh5QQyMoC&#10;pRnkaJSrLN3bn21kZxj01BjVbmTZf5qLV0h4SwPS+HtMA/4WPk7HCv1zfAxsfZyNGyZuWAijZyCM&#10;/wv74t8hvheiig/fNuGDZHsc2frhC+zwPQAAAP//AwBQSwMEFAAGAAgAAAAhABwsUmTeAAAACwEA&#10;AA8AAABkcnMvZG93bnJldi54bWxMj01Lw0AQhu+C/2EZwVu72QaLxGxKKeqpCLaCeNtmp0lodjZk&#10;t0n6752c9PjOPLwf+WZyrRiwD40nDWqZgEAqvW2o0vB1fFs8gwjRkDWtJ9RwwwCb4v4uN5n1I33i&#10;cIiVYBMKmdFQx9hlUoayRmfC0ndI/Dv73pnIsq+k7c3I5q6VqyRZS2ca4oTadLirsbwcrk7D+2jG&#10;bapeh/3lvLv9HJ8+vvcKtX58mLYvICJO8Q+GuT5Xh4I7nfyVbBAt62TFpIaF4hwQM5GuUxCn+aQU&#10;yCKX/zcUvwAAAP//AwBQSwECLQAUAAYACAAAACEAtoM4kv4AAADhAQAAEwAAAAAAAAAAAAAAAAAA&#10;AAAAW0NvbnRlbnRfVHlwZXNdLnhtbFBLAQItABQABgAIAAAAIQA4/SH/1gAAAJQBAAALAAAAAAAA&#10;AAAAAAAAAC8BAABfcmVscy8ucmVsc1BLAQItABQABgAIAAAAIQA95V6LVwMAAMkJAAAOAAAAAAAA&#10;AAAAAAAAAC4CAABkcnMvZTJvRG9jLnhtbFBLAQItABQABgAIAAAAIQAcLFJk3gAAAAsBAAAPAAAA&#10;AAAAAAAAAAAAALEFAABkcnMvZG93bnJldi54bWxQSwUGAAAAAAQABADzAAAAvAYAAAAA&#10;">
                      <v:oval id="円/楕円 6" o:spid="_x0000_s1191" style="position:absolute;width:13843;height:1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y0xQAAANoAAAAPAAAAZHJzL2Rvd25yZXYueG1sRI/RasJA&#10;FETfBf9huUJfpG5qRWrqRopgK0Ihjf2AS/Y2CcnejdmtSf6+Kwh9HGbmDLPdDaYRV+pcZVnB0yIC&#10;QZxbXXGh4Pt8eHwB4TyyxsYyKRjJwS6ZTrYYa9vzF10zX4gAYRejgtL7NpbS5SUZdAvbEgfvx3YG&#10;fZBdIXWHfYCbRi6jaC0NVhwWSmxpX1JeZ79GQW/G93Fz2TxnH6eTrc9pupp/pko9zIa3VxCeBv8f&#10;vrePWsEablfCDZDJHwAAAP//AwBQSwECLQAUAAYACAAAACEA2+H2y+4AAACFAQAAEwAAAAAAAAAA&#10;AAAAAAAAAAAAW0NvbnRlbnRfVHlwZXNdLnhtbFBLAQItABQABgAIAAAAIQBa9CxbvwAAABUBAAAL&#10;AAAAAAAAAAAAAAAAAB8BAABfcmVscy8ucmVsc1BLAQItABQABgAIAAAAIQDWFjy0xQAAANoAAAAP&#10;AAAAAAAAAAAAAAAAAAcCAABkcnMvZG93bnJldi54bWxQSwUGAAAAAAMAAwC3AAAA+QIAAAAA&#10;" fillcolor="window" strokecolor="window" strokeweight=".5pt">
                        <v:stroke dashstyle="dash"/>
                        <v:textbox style="layout-flow:vertical-ideographic">
                          <w:txbxContent>
                            <w:p w:rsidR="009E1D41" w:rsidRPr="003F532A" w:rsidRDefault="009E1D41" w:rsidP="00501E23">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v:textbox>
                      </v:oval>
                      <v:oval id="円/楕円 8" o:spid="_x0000_s1192" style="position:absolute;left:1619;top:857;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q0wAAAANoAAAAPAAAAZHJzL2Rvd25yZXYueG1sRE/JasMw&#10;EL0X8g9iAr01sosxxYkSSkKpQ0/Z7oM1tdxaI9eSE7tfXx0CPT7evtqMthVX6n3jWEG6SEAQV043&#10;XCs4n96eXkD4gKyxdUwKJvKwWc8eVlhod+MDXY+hFjGEfYEKTAhdIaWvDFn0C9cRR+7T9RZDhH0t&#10;dY+3GG5b+ZwkubTYcGww2NHWUPV9HKyC8FWe5GX/Me2zdCh/zXu+S7MfpR7n4+sSRKAx/Ivv7lIr&#10;iFvjlXgD5PoPAAD//wMAUEsBAi0AFAAGAAgAAAAhANvh9svuAAAAhQEAABMAAAAAAAAAAAAAAAAA&#10;AAAAAFtDb250ZW50X1R5cGVzXS54bWxQSwECLQAUAAYACAAAACEAWvQsW78AAAAVAQAACwAAAAAA&#10;AAAAAAAAAAAfAQAAX3JlbHMvLnJlbHNQSwECLQAUAAYACAAAACEAeQlKtMAAAADaAAAADwAAAAAA&#10;AAAAAAAAAAAHAgAAZHJzL2Rvd25yZXYueG1sUEsFBgAAAAADAAMAtwAAAPQCAAAAAA==&#10;" fillcolor="window" strokecolor="windowText" strokeweight=".5pt">
                        <v:stroke dashstyle="dash"/>
                        <v:textbox inset="0,0,0,0">
                          <w:txbxContent>
                            <w:p w:rsidR="009E1D41" w:rsidRPr="002D7BA5" w:rsidRDefault="009E1D41" w:rsidP="00501E23">
                              <w:pPr>
                                <w:jc w:val="center"/>
                                <w:rPr>
                                  <w:rFonts w:asciiTheme="minorEastAsia" w:hAnsiTheme="minorEastAsia"/>
                                  <w:color w:val="000000" w:themeColor="text1"/>
                                </w:rPr>
                              </w:pPr>
                              <w:r w:rsidRPr="002D7BA5">
                                <w:rPr>
                                  <w:rFonts w:asciiTheme="minorEastAsia" w:hAnsiTheme="minorEastAsia" w:hint="eastAsia"/>
                                  <w:color w:val="000000" w:themeColor="text1"/>
                                </w:rPr>
                                <w:t>受　付　印</w:t>
                              </w:r>
                            </w:p>
                          </w:txbxContent>
                        </v:textbox>
                      </v:oval>
                    </v:group>
                  </w:pict>
                </mc:Fallback>
              </mc:AlternateContent>
            </w:r>
          </w:p>
        </w:tc>
        <w:tc>
          <w:tcPr>
            <w:tcW w:w="3265" w:type="dxa"/>
            <w:gridSpan w:val="2"/>
            <w:tcBorders>
              <w:top w:val="single" w:sz="4" w:space="0" w:color="auto"/>
              <w:bottom w:val="single" w:sz="4" w:space="0" w:color="auto"/>
            </w:tcBorders>
            <w:vAlign w:val="center"/>
          </w:tcPr>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免税軽油使用者の住所又は</w:t>
            </w:r>
          </w:p>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事務所若しくは事業所所在地</w:t>
            </w:r>
          </w:p>
        </w:tc>
        <w:tc>
          <w:tcPr>
            <w:tcW w:w="3750" w:type="dxa"/>
            <w:gridSpan w:val="3"/>
            <w:tcBorders>
              <w:top w:val="single" w:sz="4" w:space="0" w:color="auto"/>
              <w:bottom w:val="single" w:sz="4" w:space="0" w:color="auto"/>
              <w:right w:val="single" w:sz="4" w:space="0" w:color="auto"/>
            </w:tcBorders>
            <w:shd w:val="clear" w:color="auto" w:fill="EEECE1" w:themeFill="background2"/>
            <w:vAlign w:val="center"/>
          </w:tcPr>
          <w:p w:rsidR="00501E23" w:rsidRPr="00501E23" w:rsidRDefault="00501E23" w:rsidP="00501E23">
            <w:pPr>
              <w:spacing w:line="0" w:lineRule="atLeast"/>
              <w:ind w:leftChars="50" w:left="105" w:rightChars="50" w:right="105"/>
              <w:jc w:val="left"/>
              <w:rPr>
                <w:rFonts w:ascii="Meiryo UI" w:eastAsia="Meiryo UI" w:hAnsi="Meiryo UI"/>
                <w:sz w:val="16"/>
                <w:szCs w:val="16"/>
              </w:rPr>
            </w:pPr>
            <w:r w:rsidRPr="00501E23">
              <w:rPr>
                <w:rFonts w:ascii="Meiryo UI" w:eastAsia="Meiryo UI" w:hAnsi="Meiryo UI" w:hint="eastAsia"/>
                <w:noProof/>
                <w:sz w:val="16"/>
                <w:szCs w:val="16"/>
              </w:rPr>
              <mc:AlternateContent>
                <mc:Choice Requires="wps">
                  <w:drawing>
                    <wp:anchor distT="0" distB="0" distL="114300" distR="114300" simplePos="0" relativeHeight="251806720" behindDoc="0" locked="0" layoutInCell="1" allowOverlap="1" wp14:anchorId="43B1584C" wp14:editId="05952D83">
                      <wp:simplePos x="0" y="0"/>
                      <wp:positionH relativeFrom="column">
                        <wp:posOffset>2404110</wp:posOffset>
                      </wp:positionH>
                      <wp:positionV relativeFrom="paragraph">
                        <wp:posOffset>-90805</wp:posOffset>
                      </wp:positionV>
                      <wp:extent cx="228600" cy="141922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228600" cy="1419225"/>
                              </a:xfrm>
                              <a:prstGeom prst="rect">
                                <a:avLst/>
                              </a:prstGeom>
                              <a:noFill/>
                              <a:ln w="6350">
                                <a:noFill/>
                              </a:ln>
                              <a:effectLst/>
                            </wps:spPr>
                            <wps:txbx>
                              <w:txbxContent>
                                <w:p w:rsidR="009E1D41" w:rsidRPr="003F532A" w:rsidRDefault="009E1D41" w:rsidP="00501E23">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w:t>
                                  </w:r>
                                  <w:r>
                                    <w:rPr>
                                      <w:rFonts w:asciiTheme="majorEastAsia" w:eastAsiaTheme="majorEastAsia" w:hAnsiTheme="majorEastAsia" w:hint="eastAsia"/>
                                      <w:sz w:val="18"/>
                                      <w:szCs w:val="18"/>
                                    </w:rPr>
                                    <w:t>三十</w:t>
                                  </w:r>
                                  <w:r w:rsidRPr="003F532A">
                                    <w:rPr>
                                      <w:rFonts w:asciiTheme="majorEastAsia" w:eastAsiaTheme="majorEastAsia" w:hAnsiTheme="majorEastAsia" w:hint="eastAsia"/>
                                      <w:sz w:val="18"/>
                                      <w:szCs w:val="18"/>
                                    </w:rPr>
                                    <w:t>様式</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584C" id="テキスト ボックス 3" o:spid="_x0000_s1193" type="#_x0000_t202" style="position:absolute;left:0;text-align:left;margin-left:189.3pt;margin-top:-7.15pt;width:18pt;height:11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WnUAIAAGsEAAAOAAAAZHJzL2Uyb0RvYy54bWysVEtu2zAQ3RfoHQjua32cGKlgOXATuChg&#10;JAGcNmuaoiwBEoclaUvuMgaCHqJXKLrueXSRDinLKdKuim6oIef/3oyml21dkZ3QpgSZ0mgUUiIk&#10;h6yUm5R+vF+8uaDEWCYzVoEUKd0LQy9nr19NG5WIGAqoMqEJBpEmaVRKC2tVEgSGF6JmZgRKSFTm&#10;oGtm8ao3QaZZg9HrKojDcBI0oDOlgQtj8PW6V9KZj5/ngtvbPDfCkiqlWJv1p/bn2p3BbMqSjWaq&#10;KPmxDPYPVdSslJj0FOqaWUa2uvwjVF1yDQZyO+JQB5DnJRe+B+wmCl90syqYEr4XBMeoE0zm/4Xl&#10;N7s7TcospWNKJKuRou7w1D1+7x5/doevpDt86w6H7vEH3snYwdUok6DXSqGfbd9Bi7QP7wYfHQpt&#10;rmv3xf4I6hH4/Qls0VrC8TGOLyYhajiqorPobRyfuzDBs7fSxr4XUBMnpFQjmR5jtlsa25sOJi6Z&#10;hEVZVZ7QSpImpZPxeegdThoMXklnK/xoHMO4jvrKnWTbdesBiaKzoa81ZHtsV0M/P0bxRYk1LZmx&#10;d0zjwGAfuAT2Fo+8AswNR4mSAvSXv707+5QK9gm/lDQ4gik1n7dMC0qqDxI5dvM6CHoQ1oMgt/UV&#10;4FRHuGCKexEdtK0GMddQP+B2zF0eVDHJsZaUYrZevLL9IuB2cTGfeyOcSsXsUq4Ud6EdVg7j+/aB&#10;aXUkwiKFNzAMJ0te8NHb9ozMtxby0pPlsO1xRJLdBSfa033cPrcyv9+91fM/YvYLAAD//wMAUEsD&#10;BBQABgAIAAAAIQAL0UXc4AAAAAsBAAAPAAAAZHJzL2Rvd25yZXYueG1sTI/BToQwEIbvJr5DMybe&#10;dgssrogMG2LiSS8uutnjQCsl0hZpd8G3t57W48x8+ef7i92iB3aWk+utQYjXETBpWit60yG818+r&#10;DJjzZAQN1kiEH+lgV15fFZQLO5s3ed77joUQ43JCUN6POeeuVVKTW9tRmnD7tJMmH8ap42KiOYTr&#10;gSdRtOWaehM+KBrlk5Lt1/6kEahS33V9EPzjtarvjln0MmvRIN7eLNUjMC8Xf4HhTz+oQxmcGnsy&#10;wrEBYXOfbQOKsIrTDbBApHEaNg1CEj0kwMuC/+9Q/gIAAP//AwBQSwECLQAUAAYACAAAACEAtoM4&#10;kv4AAADhAQAAEwAAAAAAAAAAAAAAAAAAAAAAW0NvbnRlbnRfVHlwZXNdLnhtbFBLAQItABQABgAI&#10;AAAAIQA4/SH/1gAAAJQBAAALAAAAAAAAAAAAAAAAAC8BAABfcmVscy8ucmVsc1BLAQItABQABgAI&#10;AAAAIQAvpjWnUAIAAGsEAAAOAAAAAAAAAAAAAAAAAC4CAABkcnMvZTJvRG9jLnhtbFBLAQItABQA&#10;BgAIAAAAIQAL0UXc4AAAAAsBAAAPAAAAAAAAAAAAAAAAAKoEAABkcnMvZG93bnJldi54bWxQSwUG&#10;AAAAAAQABADzAAAAtwUAAAAA&#10;" filled="f" stroked="f" strokeweight=".5pt">
                      <v:textbox style="layout-flow:vertical-ideographic" inset="0,0,0,0">
                        <w:txbxContent>
                          <w:p w:rsidR="009E1D41" w:rsidRPr="003F532A" w:rsidRDefault="009E1D41" w:rsidP="00501E23">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w:t>
                            </w:r>
                            <w:r>
                              <w:rPr>
                                <w:rFonts w:asciiTheme="majorEastAsia" w:eastAsiaTheme="majorEastAsia" w:hAnsiTheme="majorEastAsia" w:hint="eastAsia"/>
                                <w:sz w:val="18"/>
                                <w:szCs w:val="18"/>
                              </w:rPr>
                              <w:t>三十</w:t>
                            </w:r>
                            <w:r w:rsidRPr="003F532A">
                              <w:rPr>
                                <w:rFonts w:asciiTheme="majorEastAsia" w:eastAsiaTheme="majorEastAsia" w:hAnsiTheme="majorEastAsia" w:hint="eastAsia"/>
                                <w:sz w:val="18"/>
                                <w:szCs w:val="18"/>
                              </w:rPr>
                              <w:t>様式</w:t>
                            </w:r>
                          </w:p>
                        </w:txbxContent>
                      </v:textbox>
                    </v:shape>
                  </w:pict>
                </mc:Fallback>
              </mc:AlternateContent>
            </w:r>
          </w:p>
          <w:p w:rsidR="00501E23" w:rsidRPr="00501E23" w:rsidRDefault="00501E23" w:rsidP="00501E23">
            <w:pPr>
              <w:spacing w:line="0" w:lineRule="atLeast"/>
              <w:ind w:leftChars="50" w:left="105" w:rightChars="50" w:right="105"/>
              <w:jc w:val="center"/>
              <w:rPr>
                <w:rFonts w:ascii="HGP行書体" w:eastAsia="HGP行書体" w:hAnsi="Meiryo UI"/>
                <w:sz w:val="16"/>
                <w:szCs w:val="16"/>
              </w:rPr>
            </w:pPr>
            <w:r w:rsidRPr="00501E23">
              <w:rPr>
                <w:rFonts w:ascii="HGP行書体" w:eastAsia="HGP行書体" w:hAnsi="Meiryo UI" w:hint="eastAsia"/>
                <w:sz w:val="20"/>
                <w:szCs w:val="16"/>
              </w:rPr>
              <w:t>大阪市北区西天満3-5-24</w:t>
            </w:r>
            <w:r w:rsidRPr="00501E23">
              <w:rPr>
                <w:rFonts w:ascii="HGP行書体" w:eastAsia="HGP行書体" w:hAnsi="Meiryo UI" w:hint="eastAsia"/>
                <w:sz w:val="16"/>
                <w:szCs w:val="16"/>
              </w:rPr>
              <w:fldChar w:fldCharType="begin"/>
            </w:r>
            <w:r w:rsidRPr="00501E23">
              <w:rPr>
                <w:rFonts w:ascii="HGP行書体" w:eastAsia="HGP行書体" w:hAnsi="Meiryo UI" w:hint="eastAsia"/>
                <w:sz w:val="16"/>
                <w:szCs w:val="16"/>
              </w:rPr>
              <w:instrText xml:space="preserve"> MERGEFIELD 住所2 </w:instrText>
            </w:r>
            <w:r w:rsidRPr="00501E23">
              <w:rPr>
                <w:rFonts w:ascii="HGP行書体" w:eastAsia="HGP行書体" w:hAnsi="Meiryo UI" w:hint="eastAsia"/>
                <w:sz w:val="16"/>
                <w:szCs w:val="16"/>
              </w:rPr>
              <w:fldChar w:fldCharType="end"/>
            </w:r>
          </w:p>
        </w:tc>
      </w:tr>
      <w:tr w:rsidR="00501E23" w:rsidRPr="00501E23" w:rsidTr="00501E23">
        <w:trPr>
          <w:trHeight w:val="41"/>
        </w:trPr>
        <w:tc>
          <w:tcPr>
            <w:tcW w:w="2854" w:type="dxa"/>
            <w:gridSpan w:val="2"/>
            <w:vMerge/>
            <w:tcBorders>
              <w:top w:val="single" w:sz="12" w:space="0" w:color="auto"/>
              <w:left w:val="single" w:sz="4" w:space="0" w:color="auto"/>
              <w:bottom w:val="single" w:sz="4" w:space="0" w:color="auto"/>
            </w:tcBorders>
            <w:vAlign w:val="center"/>
          </w:tcPr>
          <w:p w:rsidR="00501E23" w:rsidRPr="00501E23" w:rsidRDefault="00501E23" w:rsidP="00501E23">
            <w:pPr>
              <w:spacing w:line="0" w:lineRule="atLeast"/>
              <w:jc w:val="center"/>
              <w:rPr>
                <w:rFonts w:ascii="Meiryo UI" w:eastAsia="Meiryo UI" w:hAnsi="Meiryo UI"/>
                <w:noProof/>
                <w:sz w:val="16"/>
                <w:szCs w:val="16"/>
              </w:rPr>
            </w:pPr>
          </w:p>
        </w:tc>
        <w:tc>
          <w:tcPr>
            <w:tcW w:w="3265" w:type="dxa"/>
            <w:gridSpan w:val="2"/>
            <w:tcBorders>
              <w:top w:val="single" w:sz="4" w:space="0" w:color="auto"/>
              <w:bottom w:val="single" w:sz="4" w:space="0" w:color="auto"/>
            </w:tcBorders>
            <w:vAlign w:val="center"/>
          </w:tcPr>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免税軽油使用者の</w:t>
            </w:r>
          </w:p>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氏名又は名称</w:t>
            </w:r>
          </w:p>
        </w:tc>
        <w:tc>
          <w:tcPr>
            <w:tcW w:w="3750" w:type="dxa"/>
            <w:gridSpan w:val="3"/>
            <w:tcBorders>
              <w:top w:val="single" w:sz="4" w:space="0" w:color="auto"/>
              <w:bottom w:val="single" w:sz="4" w:space="0" w:color="auto"/>
              <w:right w:val="single" w:sz="4" w:space="0" w:color="auto"/>
            </w:tcBorders>
            <w:shd w:val="clear" w:color="auto" w:fill="EEECE1" w:themeFill="background2"/>
            <w:vAlign w:val="center"/>
          </w:tcPr>
          <w:p w:rsidR="00501E23" w:rsidRPr="00501E23" w:rsidRDefault="00501E23" w:rsidP="00501E23">
            <w:pPr>
              <w:spacing w:line="0" w:lineRule="atLeast"/>
              <w:ind w:leftChars="50" w:left="105" w:rightChars="50" w:right="105" w:firstLineChars="700" w:firstLine="1400"/>
              <w:jc w:val="left"/>
              <w:rPr>
                <w:rFonts w:ascii="HGP行書体" w:eastAsia="HGP行書体" w:hAnsi="Meiryo UI"/>
                <w:sz w:val="16"/>
                <w:szCs w:val="16"/>
              </w:rPr>
            </w:pPr>
            <w:r w:rsidRPr="00501E23">
              <w:rPr>
                <w:rFonts w:ascii="HGP行書体" w:eastAsia="HGP行書体" w:hAnsi="Meiryo UI" w:hint="eastAsia"/>
                <w:sz w:val="20"/>
                <w:szCs w:val="16"/>
              </w:rPr>
              <w:t>浪速　北三郎</w:t>
            </w:r>
          </w:p>
        </w:tc>
      </w:tr>
      <w:tr w:rsidR="00501E23" w:rsidRPr="00501E23" w:rsidTr="00501E23">
        <w:trPr>
          <w:trHeight w:val="286"/>
        </w:trPr>
        <w:tc>
          <w:tcPr>
            <w:tcW w:w="2854" w:type="dxa"/>
            <w:gridSpan w:val="2"/>
            <w:vMerge/>
            <w:tcBorders>
              <w:lef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c>
          <w:tcPr>
            <w:tcW w:w="3265" w:type="dxa"/>
            <w:gridSpan w:val="2"/>
            <w:vAlign w:val="center"/>
          </w:tcPr>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業種</w:t>
            </w:r>
          </w:p>
        </w:tc>
        <w:tc>
          <w:tcPr>
            <w:tcW w:w="3750" w:type="dxa"/>
            <w:gridSpan w:val="3"/>
            <w:tcBorders>
              <w:bottom w:val="single" w:sz="4" w:space="0" w:color="auto"/>
              <w:right w:val="single" w:sz="4" w:space="0" w:color="auto"/>
            </w:tcBorders>
            <w:shd w:val="clear" w:color="auto" w:fill="EEECE1" w:themeFill="background2"/>
            <w:vAlign w:val="center"/>
          </w:tcPr>
          <w:p w:rsidR="00501E23" w:rsidRPr="00501E23" w:rsidRDefault="00501E23" w:rsidP="00501E23">
            <w:pPr>
              <w:spacing w:line="0" w:lineRule="atLeast"/>
              <w:ind w:rightChars="100" w:right="210" w:firstLineChars="100" w:firstLine="160"/>
              <w:jc w:val="center"/>
              <w:rPr>
                <w:rFonts w:asciiTheme="minorEastAsia" w:hAnsiTheme="minorEastAsia"/>
                <w:sz w:val="16"/>
                <w:szCs w:val="16"/>
              </w:rPr>
            </w:pPr>
            <w:r w:rsidRPr="00501E23">
              <w:rPr>
                <w:rFonts w:asciiTheme="minorEastAsia" w:hAnsiTheme="minorEastAsia" w:hint="eastAsia"/>
                <w:noProof/>
                <w:sz w:val="16"/>
                <w:szCs w:val="16"/>
              </w:rPr>
              <mc:AlternateContent>
                <mc:Choice Requires="wps">
                  <w:drawing>
                    <wp:anchor distT="0" distB="0" distL="114300" distR="114300" simplePos="0" relativeHeight="251808768" behindDoc="0" locked="0" layoutInCell="1" allowOverlap="1" wp14:anchorId="46FF9C28" wp14:editId="571692C1">
                      <wp:simplePos x="0" y="0"/>
                      <wp:positionH relativeFrom="column">
                        <wp:posOffset>169545</wp:posOffset>
                      </wp:positionH>
                      <wp:positionV relativeFrom="paragraph">
                        <wp:posOffset>-24130</wp:posOffset>
                      </wp:positionV>
                      <wp:extent cx="273050" cy="172085"/>
                      <wp:effectExtent l="0" t="0" r="12700" b="18415"/>
                      <wp:wrapNone/>
                      <wp:docPr id="49" name="楕円 49"/>
                      <wp:cNvGraphicFramePr/>
                      <a:graphic xmlns:a="http://schemas.openxmlformats.org/drawingml/2006/main">
                        <a:graphicData uri="http://schemas.microsoft.com/office/word/2010/wordprocessingShape">
                          <wps:wsp>
                            <wps:cNvSpPr/>
                            <wps:spPr>
                              <a:xfrm>
                                <a:off x="0" y="0"/>
                                <a:ext cx="273050" cy="1720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49143" id="楕円 49" o:spid="_x0000_s1026" style="position:absolute;left:0;text-align:left;margin-left:13.35pt;margin-top:-1.9pt;width:21.5pt;height:13.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zScQIAAMYEAAAOAAAAZHJzL2Uyb0RvYy54bWysVN1O2zAUvp+0d7B8P5J2ZUBEiioQ0yQE&#10;SDBxbRynieT4eLbbtHsA3mCPsEfbnmOfnVC6satpvXCPfX58vs/fyenZptNsrZxvyZR8cpBzpoyk&#10;qjXLkn++v3x3zJkPwlRCk1El3yrPz+Zv35z2tlBTakhXyjEUMb7obcmbEGyRZV42qhP+gKwycNbk&#10;OhGwdcuscqJH9U5n0zz/kPXkKutIKu9xejE4+TzVr2slw01dexWYLjl6C2l1aX2MazY/FcXSCdu0&#10;cmxD/EMXnWgNLt2VuhBBsJVrX5XqWunIUx0OJHUZ1XUrVcIANJP8DzR3jbAqYQE53u5o8v+vrLxe&#10;3zrWViWfnXBmRIc3+vn924+nJ4YDsNNbXyDozt66cedhRqib2nXxHyDYJjG63TGqNoFJHE6P3ueH&#10;4F3CNTma5seHsWb2kmydDx8VdSwaJVdat9ZHzKIQ6ysfhujnqHhs6LLVGuei0Ib1qDs9yuMVAvKp&#10;tQgwOwtA3iw5E3oJXcrgUklPuq1iesz2W3+uHVsLSAOKqqi/R9ucaeEDHMCSfmPDv6XGfi6Eb4bk&#10;5BrDtImlVVLe2H5kcOAsWo9UbcG4o0GK3srLFtWucOmtcNAeoGCewg2WWhPw0Whx1pD7+rfzGA9J&#10;wMtZDy0D+5eVcApYPhmI5WQym0Xxp83sEO/Amdv3PO57zKo7J3AyweRamcwYH/SzWTvqHjB2i3gr&#10;XMJI3D2wPG7OwzBjGFypFosUBsFbEa7MnZWxeOQp8ni/eRDOju8f8ALX9Kz7VxoYYmOmocUqUN0m&#10;gbzwCm3FDYYlqWwc7DiN+/sU9fL5mf8CAAD//wMAUEsDBBQABgAIAAAAIQCVYzB73gAAAAcBAAAP&#10;AAAAZHJzL2Rvd25yZXYueG1sTI/BTsMwEETvSPyDtUhcUOvQ0NCGOBVFQqjqAdHyAU68JGntdRS7&#10;bfh7lhMcZ2c0+6ZYjc6KMw6h86TgfpqAQKq96ahR8Ll/nSxAhKjJaOsJFXxjgFV5fVXo3PgLfeB5&#10;FxvBJRRyraCNsc+lDHWLToep75HY+/KD05Hl0Egz6AuXOytnSZJJpzviD63u8aXF+rg7OQX2odm+&#10;7RdZP9+ssX5f3o2xOqyVur0Zn59ARBzjXxh+8RkdSmaq/IlMEFbBLHvkpIJJygvYz5asK76nKciy&#10;kP/5yx8AAAD//wMAUEsBAi0AFAAGAAgAAAAhALaDOJL+AAAA4QEAABMAAAAAAAAAAAAAAAAAAAAA&#10;AFtDb250ZW50X1R5cGVzXS54bWxQSwECLQAUAAYACAAAACEAOP0h/9YAAACUAQAACwAAAAAAAAAA&#10;AAAAAAAvAQAAX3JlbHMvLnJlbHNQSwECLQAUAAYACAAAACEAixSs0nECAADGBAAADgAAAAAAAAAA&#10;AAAAAAAuAgAAZHJzL2Uyb0RvYy54bWxQSwECLQAUAAYACAAAACEAlWMwe94AAAAHAQAADwAAAAAA&#10;AAAAAAAAAADLBAAAZHJzL2Rvd25yZXYueG1sUEsFBgAAAAAEAAQA8wAAANYFAAAAAA==&#10;" filled="f" strokecolor="windowText" strokeweight="1pt"/>
                  </w:pict>
                </mc:Fallback>
              </mc:AlternateContent>
            </w:r>
            <w:r w:rsidRPr="00501E23">
              <w:rPr>
                <w:rFonts w:asciiTheme="minorEastAsia" w:hAnsiTheme="minorEastAsia" w:hint="eastAsia"/>
                <w:sz w:val="16"/>
                <w:szCs w:val="16"/>
              </w:rPr>
              <w:t>船舶・その他（　　　　　　　　　　　）</w:t>
            </w:r>
          </w:p>
        </w:tc>
      </w:tr>
      <w:tr w:rsidR="00501E23" w:rsidRPr="00501E23" w:rsidTr="00501E23">
        <w:trPr>
          <w:trHeight w:val="58"/>
        </w:trPr>
        <w:tc>
          <w:tcPr>
            <w:tcW w:w="2854" w:type="dxa"/>
            <w:gridSpan w:val="2"/>
            <w:vMerge/>
            <w:tcBorders>
              <w:left w:val="single" w:sz="4" w:space="0" w:color="auto"/>
              <w:bottom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c>
          <w:tcPr>
            <w:tcW w:w="3265" w:type="dxa"/>
            <w:gridSpan w:val="2"/>
            <w:tcBorders>
              <w:bottom w:val="single" w:sz="4" w:space="0" w:color="auto"/>
            </w:tcBorders>
            <w:vAlign w:val="center"/>
          </w:tcPr>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免税軽油使用者証の番号</w:t>
            </w:r>
          </w:p>
        </w:tc>
        <w:tc>
          <w:tcPr>
            <w:tcW w:w="3750" w:type="dxa"/>
            <w:gridSpan w:val="3"/>
            <w:tcBorders>
              <w:bottom w:val="single" w:sz="4" w:space="0" w:color="auto"/>
              <w:right w:val="single" w:sz="4" w:space="0" w:color="auto"/>
            </w:tcBorders>
            <w:shd w:val="clear" w:color="auto" w:fill="EEECE1" w:themeFill="background2"/>
            <w:vAlign w:val="center"/>
          </w:tcPr>
          <w:p w:rsidR="00501E23" w:rsidRPr="00501E23" w:rsidRDefault="00501E23" w:rsidP="00501E23">
            <w:pPr>
              <w:spacing w:line="0" w:lineRule="atLeast"/>
              <w:ind w:leftChars="50" w:left="105" w:rightChars="50" w:right="105" w:firstLineChars="600" w:firstLine="960"/>
              <w:jc w:val="left"/>
              <w:rPr>
                <w:rFonts w:ascii="Meiryo UI" w:eastAsia="Meiryo UI" w:hAnsi="Meiryo UI"/>
                <w:kern w:val="0"/>
                <w:sz w:val="16"/>
                <w:szCs w:val="16"/>
              </w:rPr>
            </w:pPr>
            <w:r w:rsidRPr="00501E23">
              <w:rPr>
                <w:rFonts w:asciiTheme="minorEastAsia" w:hAnsiTheme="minorEastAsia" w:hint="eastAsia"/>
                <w:kern w:val="0"/>
                <w:sz w:val="16"/>
                <w:szCs w:val="16"/>
              </w:rPr>
              <w:t>第</w:t>
            </w:r>
            <w:r w:rsidRPr="00501E23">
              <w:rPr>
                <w:rFonts w:ascii="Meiryo UI" w:eastAsia="Meiryo UI" w:hAnsi="Meiryo UI" w:hint="eastAsia"/>
                <w:kern w:val="0"/>
                <w:sz w:val="16"/>
                <w:szCs w:val="16"/>
              </w:rPr>
              <w:t xml:space="preserve">　　　</w:t>
            </w:r>
            <w:r w:rsidRPr="00501E23">
              <w:rPr>
                <w:rFonts w:ascii="Meiryo UI" w:eastAsia="Meiryo UI" w:hAnsi="Meiryo UI" w:hint="eastAsia"/>
                <w:kern w:val="0"/>
                <w:sz w:val="24"/>
                <w:szCs w:val="24"/>
              </w:rPr>
              <w:t xml:space="preserve">　</w:t>
            </w:r>
            <w:r w:rsidRPr="00501E23">
              <w:rPr>
                <w:rFonts w:ascii="HGP行書体" w:eastAsia="HGP行書体" w:hAnsi="Meiryo UI" w:hint="eastAsia"/>
                <w:sz w:val="24"/>
                <w:szCs w:val="24"/>
              </w:rPr>
              <w:t>〇〇〇〇</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号</w:t>
            </w:r>
          </w:p>
        </w:tc>
      </w:tr>
      <w:tr w:rsidR="00501E23" w:rsidRPr="00501E23" w:rsidTr="00501E23">
        <w:trPr>
          <w:trHeight w:val="58"/>
        </w:trPr>
        <w:tc>
          <w:tcPr>
            <w:tcW w:w="2854" w:type="dxa"/>
            <w:gridSpan w:val="2"/>
            <w:vMerge/>
            <w:tcBorders>
              <w:left w:val="single" w:sz="4" w:space="0" w:color="auto"/>
              <w:bottom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c>
          <w:tcPr>
            <w:tcW w:w="3265" w:type="dxa"/>
            <w:gridSpan w:val="2"/>
            <w:tcBorders>
              <w:bottom w:val="single" w:sz="4" w:space="0" w:color="auto"/>
            </w:tcBorders>
            <w:vAlign w:val="center"/>
          </w:tcPr>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この報告に応答する係</w:t>
            </w:r>
          </w:p>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及び氏名並びに電話番号</w:t>
            </w:r>
          </w:p>
        </w:tc>
        <w:tc>
          <w:tcPr>
            <w:tcW w:w="3750" w:type="dxa"/>
            <w:gridSpan w:val="3"/>
            <w:tcBorders>
              <w:bottom w:val="single" w:sz="4" w:space="0" w:color="auto"/>
              <w:right w:val="single" w:sz="4" w:space="0" w:color="auto"/>
            </w:tcBorders>
            <w:shd w:val="clear" w:color="auto" w:fill="EEECE1" w:themeFill="background2"/>
            <w:vAlign w:val="center"/>
          </w:tcPr>
          <w:p w:rsidR="00501E23" w:rsidRPr="00501E23" w:rsidRDefault="00501E23" w:rsidP="00501E23">
            <w:pPr>
              <w:spacing w:line="0" w:lineRule="atLeast"/>
              <w:ind w:leftChars="100" w:left="210" w:rightChars="100" w:right="210"/>
              <w:jc w:val="center"/>
              <w:rPr>
                <w:rFonts w:ascii="Meiryo UI" w:eastAsia="Meiryo UI" w:hAnsi="Meiryo UI"/>
                <w:sz w:val="16"/>
                <w:szCs w:val="16"/>
              </w:rPr>
            </w:pPr>
          </w:p>
          <w:p w:rsidR="00501E23" w:rsidRPr="00501E23" w:rsidRDefault="00501E23" w:rsidP="00501E23">
            <w:pPr>
              <w:tabs>
                <w:tab w:val="left" w:pos="3744"/>
              </w:tabs>
              <w:spacing w:line="0" w:lineRule="atLeast"/>
              <w:ind w:leftChars="100" w:left="210" w:firstLineChars="200" w:firstLine="360"/>
              <w:jc w:val="left"/>
              <w:rPr>
                <w:rFonts w:ascii="Meiryo UI" w:eastAsia="Meiryo UI" w:hAnsi="Meiryo UI"/>
                <w:sz w:val="20"/>
                <w:szCs w:val="20"/>
              </w:rPr>
            </w:pPr>
            <w:r w:rsidRPr="00501E23">
              <w:rPr>
                <w:rFonts w:asciiTheme="minorEastAsia" w:hAnsiTheme="minorEastAsia" w:hint="eastAsia"/>
                <w:sz w:val="18"/>
                <w:szCs w:val="16"/>
              </w:rPr>
              <w:t>（電話</w:t>
            </w:r>
            <w:r w:rsidRPr="00501E23">
              <w:rPr>
                <w:rFonts w:ascii="HGP行書体" w:eastAsia="HGP行書体" w:hAnsi="Meiryo UI" w:hint="eastAsia"/>
                <w:sz w:val="22"/>
                <w:szCs w:val="20"/>
              </w:rPr>
              <w:t>06-6362-8611</w:t>
            </w:r>
            <w:r w:rsidRPr="00501E23">
              <w:rPr>
                <w:rFonts w:ascii="Meiryo UI" w:eastAsia="Meiryo UI" w:hAnsi="Meiryo UI" w:hint="eastAsia"/>
                <w:sz w:val="20"/>
                <w:szCs w:val="20"/>
              </w:rPr>
              <w:t xml:space="preserve">　）</w:t>
            </w:r>
          </w:p>
        </w:tc>
      </w:tr>
      <w:tr w:rsidR="00501E23" w:rsidRPr="00501E23" w:rsidTr="00501E23">
        <w:trPr>
          <w:trHeight w:val="478"/>
        </w:trPr>
        <w:tc>
          <w:tcPr>
            <w:tcW w:w="9869" w:type="dxa"/>
            <w:gridSpan w:val="7"/>
            <w:tcBorders>
              <w:top w:val="single" w:sz="4" w:space="0" w:color="auto"/>
              <w:left w:val="single" w:sz="4" w:space="0" w:color="auto"/>
              <w:bottom w:val="single" w:sz="4" w:space="0" w:color="auto"/>
              <w:right w:val="single" w:sz="4" w:space="0" w:color="auto"/>
            </w:tcBorders>
            <w:vAlign w:val="center"/>
          </w:tcPr>
          <w:p w:rsidR="00501E23" w:rsidRPr="00501E23" w:rsidRDefault="00501E23" w:rsidP="00501E23">
            <w:pPr>
              <w:spacing w:line="0" w:lineRule="atLeast"/>
              <w:ind w:rightChars="28" w:right="59"/>
              <w:jc w:val="center"/>
              <w:rPr>
                <w:rFonts w:asciiTheme="minorEastAsia" w:hAnsiTheme="minorEastAsia"/>
                <w:sz w:val="16"/>
                <w:szCs w:val="16"/>
              </w:rPr>
            </w:pPr>
            <w:r w:rsidRPr="00BB5EC4">
              <w:rPr>
                <w:rFonts w:asciiTheme="minorEastAsia" w:hAnsiTheme="minorEastAsia" w:hint="eastAsia"/>
                <w:spacing w:val="17"/>
                <w:kern w:val="0"/>
                <w:sz w:val="32"/>
                <w:szCs w:val="16"/>
                <w:fitText w:val="5280" w:id="-1206166015"/>
              </w:rPr>
              <w:t>免税軽油の引取り等に係る報告</w:t>
            </w:r>
            <w:r w:rsidRPr="00BB5EC4">
              <w:rPr>
                <w:rFonts w:asciiTheme="minorEastAsia" w:hAnsiTheme="minorEastAsia" w:hint="eastAsia"/>
                <w:spacing w:val="2"/>
                <w:kern w:val="0"/>
                <w:sz w:val="32"/>
                <w:szCs w:val="16"/>
                <w:fitText w:val="5280" w:id="-1206166015"/>
              </w:rPr>
              <w:t>書</w:t>
            </w:r>
          </w:p>
        </w:tc>
      </w:tr>
      <w:tr w:rsidR="00501E23" w:rsidRPr="00501E23" w:rsidTr="00501E23">
        <w:trPr>
          <w:trHeight w:val="281"/>
        </w:trPr>
        <w:tc>
          <w:tcPr>
            <w:tcW w:w="2854" w:type="dxa"/>
            <w:gridSpan w:val="2"/>
            <w:tcBorders>
              <w:top w:val="single" w:sz="4" w:space="0" w:color="auto"/>
              <w:left w:val="single" w:sz="4" w:space="0" w:color="auto"/>
              <w:bottom w:val="single" w:sz="4" w:space="0" w:color="auto"/>
            </w:tcBorders>
            <w:shd w:val="clear" w:color="auto" w:fill="auto"/>
            <w:vAlign w:val="center"/>
          </w:tcPr>
          <w:p w:rsidR="00501E23" w:rsidRPr="00501E23" w:rsidRDefault="00501E23" w:rsidP="00501E23">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報告対象期間</w:t>
            </w:r>
          </w:p>
        </w:tc>
        <w:tc>
          <w:tcPr>
            <w:tcW w:w="7015" w:type="dxa"/>
            <w:gridSpan w:val="5"/>
            <w:tcBorders>
              <w:top w:val="single" w:sz="4" w:space="0" w:color="auto"/>
              <w:bottom w:val="single" w:sz="4" w:space="0" w:color="auto"/>
              <w:right w:val="single" w:sz="4" w:space="0" w:color="auto"/>
            </w:tcBorders>
            <w:shd w:val="clear" w:color="auto" w:fill="EEECE1" w:themeFill="background2"/>
            <w:vAlign w:val="center"/>
          </w:tcPr>
          <w:p w:rsidR="00501E23" w:rsidRPr="00501E23" w:rsidRDefault="00501E23" w:rsidP="00501E23">
            <w:pPr>
              <w:spacing w:line="0" w:lineRule="atLeast"/>
              <w:jc w:val="center"/>
              <w:rPr>
                <w:rFonts w:ascii="Meiryo UI" w:eastAsia="Meiryo UI" w:hAnsi="Meiryo UI"/>
                <w:sz w:val="16"/>
                <w:szCs w:val="16"/>
              </w:rPr>
            </w:pP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2</w:t>
            </w:r>
            <w:r w:rsidRPr="00501E23">
              <w:rPr>
                <w:rFonts w:asciiTheme="minorEastAsia" w:hAnsiTheme="minorEastAsia" w:hint="eastAsia"/>
                <w:sz w:val="18"/>
                <w:szCs w:val="16"/>
              </w:rPr>
              <w:t>月</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1</w:t>
            </w:r>
            <w:r w:rsidRPr="00501E23">
              <w:rPr>
                <w:rFonts w:ascii="Meiryo UI" w:eastAsia="Meiryo UI" w:hAnsi="Meiryo UI" w:hint="eastAsia"/>
                <w:sz w:val="16"/>
                <w:szCs w:val="16"/>
              </w:rPr>
              <w:t xml:space="preserve">　</w:t>
            </w:r>
            <w:r w:rsidRPr="00501E23">
              <w:rPr>
                <w:rFonts w:asciiTheme="minorEastAsia" w:hAnsiTheme="minorEastAsia" w:hint="eastAsia"/>
                <w:sz w:val="18"/>
                <w:szCs w:val="16"/>
              </w:rPr>
              <w:t>日　から</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 xml:space="preserve">　令和5</w:t>
            </w:r>
            <w:r w:rsidRPr="00501E23">
              <w:rPr>
                <w:rFonts w:asciiTheme="minorEastAsia" w:hAnsiTheme="minorEastAsia" w:hint="eastAsia"/>
                <w:sz w:val="18"/>
                <w:szCs w:val="16"/>
              </w:rPr>
              <w:t>年</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2</w:t>
            </w:r>
            <w:r w:rsidRPr="00501E23">
              <w:rPr>
                <w:rFonts w:ascii="Meiryo UI" w:eastAsia="Meiryo UI" w:hAnsi="Meiryo UI" w:hint="eastAsia"/>
                <w:sz w:val="16"/>
                <w:szCs w:val="16"/>
              </w:rPr>
              <w:t xml:space="preserve">　</w:t>
            </w:r>
            <w:r w:rsidRPr="00501E23">
              <w:rPr>
                <w:rFonts w:asciiTheme="minorEastAsia" w:hAnsiTheme="minorEastAsia" w:hint="eastAsia"/>
                <w:sz w:val="18"/>
                <w:szCs w:val="16"/>
              </w:rPr>
              <w:t>月</w:t>
            </w:r>
            <w:r w:rsidRPr="00501E23">
              <w:rPr>
                <w:rFonts w:ascii="HGP行書体" w:eastAsia="HGP行書体" w:hAnsi="Meiryo UI" w:hint="eastAsia"/>
                <w:sz w:val="20"/>
                <w:szCs w:val="16"/>
              </w:rPr>
              <w:t xml:space="preserve">　28　</w:t>
            </w:r>
            <w:r w:rsidRPr="00501E23">
              <w:rPr>
                <w:rFonts w:asciiTheme="minorEastAsia" w:hAnsiTheme="minorEastAsia" w:hint="eastAsia"/>
                <w:sz w:val="18"/>
                <w:szCs w:val="16"/>
              </w:rPr>
              <w:t>日まで</w:t>
            </w:r>
          </w:p>
        </w:tc>
      </w:tr>
      <w:tr w:rsidR="00501E23" w:rsidRPr="00501E23" w:rsidTr="00501E23">
        <w:trPr>
          <w:trHeight w:val="578"/>
        </w:trPr>
        <w:tc>
          <w:tcPr>
            <w:tcW w:w="2854" w:type="dxa"/>
            <w:gridSpan w:val="2"/>
            <w:tcBorders>
              <w:left w:val="single" w:sz="4" w:space="0" w:color="auto"/>
            </w:tcBorders>
            <w:vAlign w:val="center"/>
          </w:tcPr>
          <w:p w:rsidR="00501E23" w:rsidRPr="00501E23" w:rsidRDefault="00501E23" w:rsidP="00501E23">
            <w:pPr>
              <w:spacing w:line="0" w:lineRule="atLeast"/>
              <w:ind w:firstLineChars="50" w:firstLine="85"/>
              <w:rPr>
                <w:rFonts w:asciiTheme="minorEastAsia" w:hAnsiTheme="minorEastAsia"/>
                <w:sz w:val="17"/>
                <w:szCs w:val="17"/>
              </w:rPr>
            </w:pPr>
            <w:r w:rsidRPr="00501E23">
              <w:rPr>
                <w:rFonts w:asciiTheme="minorEastAsia" w:hAnsiTheme="minorEastAsia" w:hint="eastAsia"/>
                <w:sz w:val="17"/>
                <w:szCs w:val="17"/>
              </w:rPr>
              <w:t xml:space="preserve">免税軽油の引取りに関する　</w:t>
            </w:r>
          </w:p>
          <w:p w:rsidR="00501E23" w:rsidRPr="00501E23" w:rsidRDefault="00501E23" w:rsidP="00501E23">
            <w:pPr>
              <w:spacing w:line="0" w:lineRule="atLeast"/>
              <w:ind w:firstLineChars="50" w:firstLine="80"/>
              <w:jc w:val="left"/>
              <w:rPr>
                <w:rFonts w:asciiTheme="minorEastAsia" w:hAnsiTheme="minorEastAsia"/>
                <w:sz w:val="17"/>
                <w:szCs w:val="17"/>
              </w:rPr>
            </w:pPr>
            <w:r w:rsidRPr="00501E23">
              <w:rPr>
                <w:rFonts w:ascii="Meiryo UI" w:eastAsia="Meiryo UI" w:hAnsi="Meiryo UI" w:hint="eastAsia"/>
                <w:noProof/>
                <w:spacing w:val="59"/>
                <w:kern w:val="0"/>
                <w:sz w:val="16"/>
                <w:szCs w:val="16"/>
              </w:rPr>
              <mc:AlternateContent>
                <mc:Choice Requires="wps">
                  <w:drawing>
                    <wp:anchor distT="0" distB="0" distL="114300" distR="114300" simplePos="0" relativeHeight="251810816" behindDoc="0" locked="0" layoutInCell="1" allowOverlap="1" wp14:anchorId="1808E95B" wp14:editId="28ED0979">
                      <wp:simplePos x="0" y="0"/>
                      <wp:positionH relativeFrom="column">
                        <wp:posOffset>1087120</wp:posOffset>
                      </wp:positionH>
                      <wp:positionV relativeFrom="paragraph">
                        <wp:posOffset>119380</wp:posOffset>
                      </wp:positionV>
                      <wp:extent cx="182880" cy="152400"/>
                      <wp:effectExtent l="0" t="0" r="26670" b="19050"/>
                      <wp:wrapNone/>
                      <wp:docPr id="15" name="楕円 15"/>
                      <wp:cNvGraphicFramePr/>
                      <a:graphic xmlns:a="http://schemas.openxmlformats.org/drawingml/2006/main">
                        <a:graphicData uri="http://schemas.microsoft.com/office/word/2010/wordprocessingShape">
                          <wps:wsp>
                            <wps:cNvSpPr/>
                            <wps:spPr>
                              <a:xfrm>
                                <a:off x="0" y="0"/>
                                <a:ext cx="182880" cy="1524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D9F01" id="楕円 15" o:spid="_x0000_s1026" style="position:absolute;left:0;text-align:left;margin-left:85.6pt;margin-top:9.4pt;width:14.4pt;height: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HYcAIAAMUEAAAOAAAAZHJzL2Uyb0RvYy54bWysVNtuEzEQfUfiHyy/002iBNKomypqVYRU&#10;tZVS1GfXa2ct+YbtZBM+oH/AJ/Bp8B0ce7cXKE+IPDgznvFczpzZk9O90WQnQlTO1nR8NKJEWO4a&#10;ZTc1/Xx78W5OSUzMNkw7K2p6EJGeLt++Oen8Qkxc63QjAkEQGxedr2mbkl9UVeStMCweOS8sjNIF&#10;wxLUsKmawDpEN7qajEbvq86FxgfHRYy4Pe+NdFniSyl4upYyikR0TVFbKmco530+q+UJW2wC863i&#10;QxnsH6owTFkkfQp1zhIj26BehTKKBxedTEfcmcpJqbgoPaCb8eiPbtYt86L0AnCif4Ip/r+w/Gp3&#10;E4hqMLsZJZYZzOjn928/Hh4ILoBO5+MCTmt/EwYtQsyt7mUw+R9NkH1B9PCEqNgnwnE5nk/mc+DO&#10;YRrPJtNRQbx6fuxDTB+FMyQLNRVaKx9zz2zBdpcxISe8H73ytXUXSusyN21JV9Pj2QSlcwb2SM0S&#10;ROPRT7QbSpjegJY8hRIxOq2a/DrHiYd4pgPZMTADhGpcd4uqKdEsJhjQSvllDFDBb09zOecstv3j&#10;YhrctM2hRSHeUH0GsIcsS/euOQDw4HomRs8vFKJdIukNC6AewMI6pWscUju05waJktaFr3+7z/5g&#10;BKyUdKAyev+yZUGgl08WXDkeT6eZ+0WZzj5MoISXlvuXFrs1Zw6YjLG4nhcx+yf9KMrgzB22bpWz&#10;wsQsR+4e5UE5S/2KYW+5WK2KG/juWbq0a89z8IxTxvF2f8eCH8afMIEr90j7VxTofXsSrLbJSVX4&#10;8YwrRpUV7EoZ2rDXeRlf6sXr+euz/AUAAP//AwBQSwMEFAAGAAgAAAAhAPzvjLbcAAAACQEAAA8A&#10;AABkcnMvZG93bnJldi54bWxMj81OwzAQhO9IvIO1SNyok4BKGuJU/AjBpUKUwnkbL0lEvI5itwlv&#10;z3KC2452NPNNuZ5dr440hs6zgXSRgCKuve24MbB7e7zIQYWIbLH3TAa+KcC6Oj0psbB+4lc6bmOj&#10;JIRDgQbaGIdC61C35DAs/EAsv08/Oowix0bbEScJd73OkmSpHXYsDS0OdN9S/bU9OAPvd+kDpvZj&#10;erpc1c/8suFkKXjm/Gy+vQEVaY5/ZvjFF3SohGnvD2yD6kVfp5lY5chlghikTsbtDVxlOeiq1P8X&#10;VD8AAAD//wMAUEsBAi0AFAAGAAgAAAAhALaDOJL+AAAA4QEAABMAAAAAAAAAAAAAAAAAAAAAAFtD&#10;b250ZW50X1R5cGVzXS54bWxQSwECLQAUAAYACAAAACEAOP0h/9YAAACUAQAACwAAAAAAAAAAAAAA&#10;AAAvAQAAX3JlbHMvLnJlbHNQSwECLQAUAAYACAAAACEAybRh2HACAADFBAAADgAAAAAAAAAAAAAA&#10;AAAuAgAAZHJzL2Uyb0RvYy54bWxQSwECLQAUAAYACAAAACEA/O+MttwAAAAJAQAADwAAAAAAAAAA&#10;AAAAAADKBAAAZHJzL2Rvd25yZXYueG1sUEsFBgAAAAAEAAQA8wAAANMFAAAAAA==&#10;" filled="f" strokecolor="windowText"/>
                  </w:pict>
                </mc:Fallback>
              </mc:AlternateContent>
            </w:r>
            <w:r w:rsidRPr="00501E23">
              <w:rPr>
                <w:rFonts w:asciiTheme="minorEastAsia" w:hAnsiTheme="minorEastAsia" w:hint="eastAsia"/>
                <w:sz w:val="17"/>
                <w:szCs w:val="17"/>
              </w:rPr>
              <w:t>事実及びその数量</w:t>
            </w:r>
          </w:p>
          <w:p w:rsidR="00501E23" w:rsidRPr="00501E23" w:rsidRDefault="00501E23" w:rsidP="00501E23">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（引取りの事実　有・無）</w:t>
            </w:r>
          </w:p>
        </w:tc>
        <w:tc>
          <w:tcPr>
            <w:tcW w:w="2555" w:type="dxa"/>
            <w:vMerge w:val="restart"/>
            <w:vAlign w:val="center"/>
          </w:tcPr>
          <w:p w:rsidR="00501E23" w:rsidRPr="00501E23" w:rsidRDefault="00501E23" w:rsidP="00501E23">
            <w:pPr>
              <w:spacing w:line="0" w:lineRule="atLeast"/>
              <w:jc w:val="center"/>
              <w:rPr>
                <w:rFonts w:asciiTheme="minorEastAsia" w:hAnsiTheme="minorEastAsia"/>
                <w:sz w:val="18"/>
                <w:szCs w:val="16"/>
              </w:rPr>
            </w:pPr>
            <w:r w:rsidRPr="00501E23">
              <w:rPr>
                <w:rFonts w:asciiTheme="minorEastAsia" w:hAnsiTheme="minorEastAsia" w:hint="eastAsia"/>
                <w:sz w:val="18"/>
                <w:szCs w:val="16"/>
              </w:rPr>
              <w:t>免税軽油の引渡しを行った</w:t>
            </w:r>
          </w:p>
          <w:p w:rsidR="00501E23" w:rsidRPr="00501E23" w:rsidRDefault="00501E23" w:rsidP="00501E23">
            <w:pPr>
              <w:spacing w:line="0" w:lineRule="atLeast"/>
              <w:jc w:val="center"/>
              <w:rPr>
                <w:rFonts w:asciiTheme="minorEastAsia" w:hAnsiTheme="minorEastAsia"/>
                <w:sz w:val="18"/>
                <w:szCs w:val="16"/>
              </w:rPr>
            </w:pPr>
            <w:r w:rsidRPr="00501E23">
              <w:rPr>
                <w:rFonts w:asciiTheme="minorEastAsia" w:hAnsiTheme="minorEastAsia" w:hint="eastAsia"/>
                <w:sz w:val="18"/>
                <w:szCs w:val="16"/>
              </w:rPr>
              <w:t>販売業者の事務所又は事業</w:t>
            </w:r>
          </w:p>
          <w:p w:rsidR="00501E23" w:rsidRPr="00501E23" w:rsidRDefault="00501E23" w:rsidP="00501E23">
            <w:pPr>
              <w:spacing w:line="0" w:lineRule="atLeast"/>
              <w:jc w:val="center"/>
              <w:rPr>
                <w:rFonts w:ascii="Meiryo UI" w:eastAsia="Meiryo UI" w:hAnsi="Meiryo UI"/>
                <w:sz w:val="16"/>
                <w:szCs w:val="16"/>
              </w:rPr>
            </w:pPr>
            <w:r w:rsidRPr="00501E23">
              <w:rPr>
                <w:rFonts w:asciiTheme="minorEastAsia" w:hAnsiTheme="minorEastAsia" w:hint="eastAsia"/>
                <w:sz w:val="18"/>
                <w:szCs w:val="16"/>
              </w:rPr>
              <w:t>所所在地及び氏名又は名称</w:t>
            </w:r>
          </w:p>
        </w:tc>
        <w:tc>
          <w:tcPr>
            <w:tcW w:w="4460" w:type="dxa"/>
            <w:gridSpan w:val="4"/>
            <w:tcBorders>
              <w:bottom w:val="single" w:sz="4" w:space="0" w:color="auto"/>
              <w:right w:val="single" w:sz="4" w:space="0" w:color="auto"/>
            </w:tcBorders>
            <w:vAlign w:val="center"/>
          </w:tcPr>
          <w:p w:rsidR="00501E23" w:rsidRPr="00501E23" w:rsidRDefault="00501E23" w:rsidP="00501E23">
            <w:pPr>
              <w:spacing w:line="0" w:lineRule="atLeast"/>
              <w:ind w:leftChars="200" w:left="420" w:rightChars="200" w:right="420"/>
              <w:jc w:val="distribute"/>
              <w:rPr>
                <w:rFonts w:asciiTheme="minorEastAsia" w:hAnsiTheme="minorEastAsia"/>
                <w:sz w:val="18"/>
                <w:szCs w:val="16"/>
              </w:rPr>
            </w:pPr>
            <w:r w:rsidRPr="00501E23">
              <w:rPr>
                <w:rFonts w:asciiTheme="minorEastAsia" w:hAnsiTheme="minorEastAsia" w:hint="eastAsia"/>
                <w:sz w:val="18"/>
                <w:szCs w:val="16"/>
              </w:rPr>
              <w:t>免税軽油の引取りに際して販売業者に</w:t>
            </w:r>
          </w:p>
          <w:p w:rsidR="00501E23" w:rsidRPr="00501E23" w:rsidRDefault="00501E23" w:rsidP="00501E23">
            <w:pPr>
              <w:spacing w:line="0" w:lineRule="atLeast"/>
              <w:ind w:leftChars="200" w:left="420" w:rightChars="200" w:right="420"/>
              <w:rPr>
                <w:rFonts w:asciiTheme="minorEastAsia" w:hAnsiTheme="minorEastAsia"/>
                <w:sz w:val="18"/>
                <w:szCs w:val="16"/>
              </w:rPr>
            </w:pPr>
            <w:r w:rsidRPr="00501E23">
              <w:rPr>
                <w:rFonts w:asciiTheme="minorEastAsia" w:hAnsiTheme="minorEastAsia" w:hint="eastAsia"/>
                <w:sz w:val="18"/>
                <w:szCs w:val="16"/>
              </w:rPr>
              <w:t>提出した免税証に関する事項</w:t>
            </w:r>
          </w:p>
        </w:tc>
      </w:tr>
      <w:tr w:rsidR="00501E23" w:rsidRPr="00501E23" w:rsidTr="00867D4B">
        <w:trPr>
          <w:trHeight w:val="58"/>
        </w:trPr>
        <w:tc>
          <w:tcPr>
            <w:tcW w:w="1435" w:type="dxa"/>
            <w:tcBorders>
              <w:left w:val="single" w:sz="4" w:space="0" w:color="auto"/>
              <w:bottom w:val="single" w:sz="4" w:space="0" w:color="auto"/>
              <w:right w:val="single" w:sz="4" w:space="0" w:color="auto"/>
            </w:tcBorders>
            <w:vAlign w:val="center"/>
          </w:tcPr>
          <w:p w:rsidR="00501E23" w:rsidRPr="00501E23" w:rsidRDefault="00501E23" w:rsidP="00501E23">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引取年月日</w:t>
            </w:r>
          </w:p>
        </w:tc>
        <w:tc>
          <w:tcPr>
            <w:tcW w:w="1419" w:type="dxa"/>
            <w:tcBorders>
              <w:left w:val="single" w:sz="4" w:space="0" w:color="auto"/>
              <w:bottom w:val="single" w:sz="4" w:space="0" w:color="auto"/>
            </w:tcBorders>
            <w:vAlign w:val="center"/>
          </w:tcPr>
          <w:p w:rsidR="00501E23" w:rsidRPr="00501E23" w:rsidRDefault="00501E23" w:rsidP="00501E23">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引取数量（ア）</w:t>
            </w:r>
          </w:p>
        </w:tc>
        <w:tc>
          <w:tcPr>
            <w:tcW w:w="2555" w:type="dxa"/>
            <w:vMerge/>
            <w:tcBorders>
              <w:bottom w:val="single" w:sz="4" w:space="0" w:color="auto"/>
            </w:tcBorders>
            <w:vAlign w:val="center"/>
          </w:tcPr>
          <w:p w:rsidR="00501E23" w:rsidRPr="00501E23" w:rsidRDefault="00501E23" w:rsidP="00501E23">
            <w:pPr>
              <w:spacing w:line="0" w:lineRule="atLeast"/>
              <w:ind w:leftChars="100" w:left="210" w:rightChars="100" w:right="210"/>
              <w:jc w:val="distribute"/>
              <w:rPr>
                <w:rFonts w:ascii="Meiryo UI" w:eastAsia="Meiryo UI" w:hAnsi="Meiryo UI"/>
                <w:sz w:val="16"/>
                <w:szCs w:val="16"/>
              </w:rPr>
            </w:pPr>
          </w:p>
        </w:tc>
        <w:tc>
          <w:tcPr>
            <w:tcW w:w="1277" w:type="dxa"/>
            <w:gridSpan w:val="2"/>
            <w:tcBorders>
              <w:bottom w:val="single" w:sz="4" w:space="0" w:color="auto"/>
            </w:tcBorders>
            <w:vAlign w:val="center"/>
          </w:tcPr>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種類</w:t>
            </w:r>
          </w:p>
        </w:tc>
        <w:tc>
          <w:tcPr>
            <w:tcW w:w="995" w:type="dxa"/>
            <w:tcBorders>
              <w:bottom w:val="single" w:sz="4" w:space="0" w:color="auto"/>
            </w:tcBorders>
            <w:vAlign w:val="center"/>
          </w:tcPr>
          <w:p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枚数</w:t>
            </w:r>
          </w:p>
        </w:tc>
        <w:tc>
          <w:tcPr>
            <w:tcW w:w="2188" w:type="dxa"/>
            <w:tcBorders>
              <w:bottom w:val="single" w:sz="4" w:space="0" w:color="auto"/>
              <w:right w:val="single" w:sz="4" w:space="0" w:color="auto"/>
            </w:tcBorders>
            <w:vAlign w:val="center"/>
          </w:tcPr>
          <w:p w:rsidR="00501E23" w:rsidRPr="00501E23" w:rsidRDefault="00501E23" w:rsidP="00501E23">
            <w:pPr>
              <w:spacing w:line="0" w:lineRule="atLeast"/>
              <w:jc w:val="center"/>
              <w:rPr>
                <w:rFonts w:asciiTheme="minorEastAsia" w:hAnsiTheme="minorEastAsia"/>
                <w:sz w:val="18"/>
                <w:szCs w:val="16"/>
              </w:rPr>
            </w:pPr>
            <w:r w:rsidRPr="00501E23">
              <w:rPr>
                <w:rFonts w:asciiTheme="minorEastAsia" w:hAnsiTheme="minorEastAsia" w:hint="eastAsia"/>
                <w:sz w:val="18"/>
                <w:szCs w:val="16"/>
              </w:rPr>
              <w:t>免税証の記号及び番号</w:t>
            </w:r>
          </w:p>
        </w:tc>
      </w:tr>
      <w:tr w:rsidR="00501E23" w:rsidRPr="00501E23" w:rsidTr="00867D4B">
        <w:trPr>
          <w:trHeight w:val="228"/>
        </w:trPr>
        <w:tc>
          <w:tcPr>
            <w:tcW w:w="1435" w:type="dxa"/>
            <w:vMerge w:val="restart"/>
            <w:tcBorders>
              <w:left w:val="single" w:sz="4" w:space="0" w:color="auto"/>
              <w:bottom w:val="nil"/>
              <w:right w:val="single" w:sz="4" w:space="0" w:color="auto"/>
            </w:tcBorders>
            <w:shd w:val="clear" w:color="auto" w:fill="EEECE1" w:themeFill="background2"/>
            <w:vAlign w:val="center"/>
          </w:tcPr>
          <w:p w:rsidR="00501E23" w:rsidRPr="00501E23" w:rsidRDefault="00501E23" w:rsidP="00501E23">
            <w:pPr>
              <w:spacing w:line="0" w:lineRule="atLeast"/>
              <w:ind w:rightChars="50" w:right="105"/>
              <w:jc w:val="center"/>
              <w:rPr>
                <w:rFonts w:ascii="HGP行書体" w:eastAsia="HGP行書体" w:hAnsi="Meiryo UI"/>
                <w:spacing w:val="-36"/>
                <w:sz w:val="24"/>
                <w:szCs w:val="16"/>
              </w:rPr>
            </w:pPr>
            <w:r w:rsidRPr="00501E23">
              <w:rPr>
                <w:rFonts w:ascii="HGP行書体" w:eastAsia="HGP行書体" w:hAnsi="Meiryo UI" w:hint="eastAsia"/>
                <w:spacing w:val="-36"/>
                <w:sz w:val="24"/>
                <w:szCs w:val="20"/>
              </w:rPr>
              <w:t>2/1</w:t>
            </w:r>
            <w:r w:rsidRPr="00501E23">
              <w:rPr>
                <w:rFonts w:ascii="HGP行書体" w:eastAsia="HGP行書体" w:hAnsi="Meiryo UI" w:hint="eastAsia"/>
                <w:spacing w:val="-36"/>
                <w:sz w:val="24"/>
                <w:szCs w:val="16"/>
              </w:rPr>
              <w:fldChar w:fldCharType="begin"/>
            </w:r>
            <w:r w:rsidRPr="00501E23">
              <w:rPr>
                <w:rFonts w:ascii="HGP行書体" w:eastAsia="HGP行書体" w:hAnsi="Meiryo UI" w:hint="eastAsia"/>
                <w:spacing w:val="-36"/>
                <w:sz w:val="24"/>
                <w:szCs w:val="16"/>
              </w:rPr>
              <w:instrText xml:space="preserve"> MERGEFIELD  券種4 \#,### </w:instrText>
            </w:r>
            <w:r w:rsidRPr="00501E23">
              <w:rPr>
                <w:rFonts w:ascii="HGP行書体" w:eastAsia="HGP行書体" w:hAnsi="Meiryo UI" w:hint="eastAsia"/>
                <w:spacing w:val="-36"/>
                <w:sz w:val="24"/>
                <w:szCs w:val="16"/>
              </w:rPr>
              <w:fldChar w:fldCharType="end"/>
            </w:r>
          </w:p>
          <w:p w:rsidR="00501E23" w:rsidRPr="00501E23" w:rsidRDefault="00501E23" w:rsidP="00501E23">
            <w:pPr>
              <w:spacing w:line="0" w:lineRule="atLeast"/>
              <w:ind w:rightChars="50" w:right="105"/>
              <w:jc w:val="center"/>
              <w:rPr>
                <w:rFonts w:ascii="Meiryo UI" w:eastAsia="Meiryo UI" w:hAnsi="Meiryo UI"/>
                <w:spacing w:val="-36"/>
                <w:sz w:val="20"/>
                <w:szCs w:val="20"/>
              </w:rPr>
            </w:pPr>
            <w:r w:rsidRPr="00501E23">
              <w:rPr>
                <w:rFonts w:ascii="Meiryo UI" w:eastAsia="Meiryo UI" w:hAnsi="Meiryo UI" w:hint="eastAsia"/>
                <w:sz w:val="20"/>
                <w:szCs w:val="20"/>
              </w:rPr>
              <w:t>〔 　　〕</w:t>
            </w:r>
          </w:p>
        </w:tc>
        <w:tc>
          <w:tcPr>
            <w:tcW w:w="1419" w:type="dxa"/>
            <w:vMerge w:val="restart"/>
            <w:tcBorders>
              <w:left w:val="single" w:sz="4" w:space="0" w:color="auto"/>
              <w:bottom w:val="nil"/>
            </w:tcBorders>
            <w:shd w:val="clear" w:color="auto" w:fill="EEECE1" w:themeFill="background2"/>
            <w:vAlign w:val="center"/>
          </w:tcPr>
          <w:p w:rsidR="00501E23" w:rsidRPr="00501E23" w:rsidRDefault="00501E23" w:rsidP="00501E23">
            <w:pPr>
              <w:spacing w:line="0" w:lineRule="atLeast"/>
              <w:ind w:rightChars="71" w:right="149"/>
              <w:jc w:val="right"/>
              <w:rPr>
                <w:rFonts w:asciiTheme="minorEastAsia" w:hAnsiTheme="minorEastAsia"/>
                <w:kern w:val="0"/>
                <w:sz w:val="16"/>
                <w:szCs w:val="16"/>
              </w:rPr>
            </w:pPr>
            <w:r w:rsidRPr="00501E23">
              <w:rPr>
                <w:rFonts w:asciiTheme="minorEastAsia" w:hAnsiTheme="minorEastAsia" w:hint="eastAsia"/>
                <w:w w:val="89"/>
                <w:kern w:val="0"/>
                <w:sz w:val="16"/>
                <w:szCs w:val="16"/>
                <w:fitText w:val="576" w:id="-1206166014"/>
              </w:rPr>
              <w:t>リット</w:t>
            </w:r>
            <w:r w:rsidRPr="00501E23">
              <w:rPr>
                <w:rFonts w:asciiTheme="minorEastAsia" w:hAnsiTheme="minorEastAsia" w:hint="eastAsia"/>
                <w:spacing w:val="5"/>
                <w:w w:val="89"/>
                <w:kern w:val="0"/>
                <w:sz w:val="16"/>
                <w:szCs w:val="16"/>
                <w:fitText w:val="576" w:id="-1206166014"/>
              </w:rPr>
              <w:t>ル</w:t>
            </w:r>
          </w:p>
          <w:p w:rsidR="00501E23" w:rsidRPr="00501E23" w:rsidRDefault="00501E23" w:rsidP="00501E23">
            <w:pPr>
              <w:spacing w:line="0" w:lineRule="atLeast"/>
              <w:jc w:val="center"/>
              <w:rPr>
                <w:rFonts w:ascii="HGP行書体" w:eastAsia="HGP行書体" w:hAnsi="Meiryo UI"/>
                <w:kern w:val="0"/>
                <w:sz w:val="24"/>
                <w:szCs w:val="20"/>
              </w:rPr>
            </w:pPr>
            <w:r w:rsidRPr="00501E23">
              <w:rPr>
                <w:rFonts w:ascii="HGP行書体" w:eastAsia="HGP行書体" w:hAnsi="Meiryo UI" w:hint="eastAsia"/>
                <w:kern w:val="0"/>
                <w:sz w:val="24"/>
                <w:szCs w:val="20"/>
              </w:rPr>
              <w:t>100</w:t>
            </w:r>
          </w:p>
          <w:p w:rsidR="00501E23" w:rsidRPr="00501E23" w:rsidRDefault="00501E23" w:rsidP="00501E23">
            <w:pPr>
              <w:spacing w:line="0" w:lineRule="atLeast"/>
              <w:rPr>
                <w:rFonts w:ascii="Meiryo UI" w:eastAsia="Meiryo UI" w:hAnsi="Meiryo UI"/>
                <w:sz w:val="16"/>
                <w:szCs w:val="16"/>
              </w:rPr>
            </w:pPr>
          </w:p>
        </w:tc>
        <w:tc>
          <w:tcPr>
            <w:tcW w:w="2555" w:type="dxa"/>
            <w:vMerge w:val="restart"/>
            <w:tcBorders>
              <w:top w:val="single" w:sz="4" w:space="0" w:color="auto"/>
              <w:bottom w:val="nil"/>
            </w:tcBorders>
            <w:shd w:val="clear" w:color="auto" w:fill="EEECE1" w:themeFill="background2"/>
            <w:vAlign w:val="center"/>
          </w:tcPr>
          <w:p w:rsidR="00501E23" w:rsidRPr="00501E23" w:rsidRDefault="00501E23" w:rsidP="00501E23">
            <w:pPr>
              <w:spacing w:line="0" w:lineRule="atLeast"/>
              <w:ind w:rightChars="400" w:right="840"/>
              <w:jc w:val="right"/>
              <w:rPr>
                <w:rFonts w:ascii="HGP行書体" w:eastAsia="HGP行書体" w:hAnsi="Meiryo UI"/>
                <w:sz w:val="16"/>
                <w:szCs w:val="16"/>
              </w:rPr>
            </w:pPr>
            <w:r w:rsidRPr="00501E23">
              <w:rPr>
                <w:rFonts w:ascii="HGP行書体" w:eastAsia="HGP行書体" w:hAnsi="Meiryo UI" w:hint="eastAsia"/>
                <w:sz w:val="18"/>
                <w:szCs w:val="16"/>
              </w:rPr>
              <w:t>咲洲石油店</w:t>
            </w:r>
            <w:r w:rsidRPr="00501E23">
              <w:rPr>
                <w:rFonts w:ascii="HGP行書体" w:eastAsia="HGP行書体" w:hAnsi="Meiryo UI" w:hint="eastAsia"/>
                <w:sz w:val="16"/>
                <w:szCs w:val="16"/>
              </w:rPr>
              <w:fldChar w:fldCharType="begin"/>
            </w:r>
            <w:r w:rsidRPr="00501E23">
              <w:rPr>
                <w:rFonts w:ascii="HGP行書体" w:eastAsia="HGP行書体" w:hAnsi="Meiryo UI" w:hint="eastAsia"/>
                <w:sz w:val="16"/>
                <w:szCs w:val="16"/>
              </w:rPr>
              <w:instrText xml:space="preserve"> MERGEFIELD  券種4 \#,### </w:instrText>
            </w:r>
            <w:r w:rsidRPr="00501E23">
              <w:rPr>
                <w:rFonts w:ascii="HGP行書体" w:eastAsia="HGP行書体" w:hAnsi="Meiryo UI" w:hint="eastAsia"/>
                <w:sz w:val="16"/>
                <w:szCs w:val="16"/>
              </w:rPr>
              <w:fldChar w:fldCharType="end"/>
            </w:r>
          </w:p>
          <w:p w:rsidR="00501E23" w:rsidRPr="00501E23" w:rsidRDefault="00501E23" w:rsidP="00501E23">
            <w:pPr>
              <w:tabs>
                <w:tab w:val="left" w:pos="2552"/>
              </w:tabs>
              <w:spacing w:line="0" w:lineRule="atLeast"/>
              <w:ind w:firstLineChars="50" w:firstLine="80"/>
              <w:rPr>
                <w:rFonts w:ascii="HGP行書体" w:eastAsia="HGP行書体" w:hAnsi="Meiryo UI"/>
                <w:sz w:val="16"/>
                <w:szCs w:val="16"/>
              </w:rPr>
            </w:pPr>
            <w:r w:rsidRPr="00501E23">
              <w:rPr>
                <w:rFonts w:ascii="HGP行書体" w:eastAsia="HGP行書体" w:hAnsi="Meiryo UI" w:hint="eastAsia"/>
                <w:sz w:val="16"/>
                <w:szCs w:val="16"/>
              </w:rPr>
              <w:t>大阪市住之江区南港北</w:t>
            </w:r>
            <w:r w:rsidRPr="00501E23">
              <w:rPr>
                <w:rFonts w:ascii="HGP行書体" w:eastAsia="HGP行書体" w:hAnsi="Meiryo UI" w:hint="eastAsia"/>
                <w:sz w:val="14"/>
              </w:rPr>
              <w:t>〇</w:t>
            </w:r>
            <w:r w:rsidRPr="00501E23">
              <w:rPr>
                <w:rFonts w:ascii="HGP行書体" w:eastAsia="HGP行書体" w:hAnsi="Meiryo UI" w:hint="eastAsia"/>
                <w:sz w:val="20"/>
                <w:szCs w:val="16"/>
              </w:rPr>
              <w:t>-</w:t>
            </w:r>
            <w:r w:rsidRPr="00501E23">
              <w:rPr>
                <w:rFonts w:ascii="HGP行書体" w:eastAsia="HGP行書体" w:hAnsi="Meiryo UI" w:hint="eastAsia"/>
                <w:sz w:val="14"/>
              </w:rPr>
              <w:t>〇</w:t>
            </w:r>
            <w:r w:rsidRPr="00501E23">
              <w:rPr>
                <w:rFonts w:ascii="HGP行書体" w:eastAsia="HGP行書体" w:hAnsi="Meiryo UI"/>
                <w:sz w:val="20"/>
                <w:szCs w:val="16"/>
              </w:rPr>
              <w:t>-</w:t>
            </w:r>
            <w:r w:rsidRPr="00501E23">
              <w:rPr>
                <w:rFonts w:ascii="HGP行書体" w:eastAsia="HGP行書体" w:hAnsi="Meiryo UI" w:hint="eastAsia"/>
                <w:sz w:val="14"/>
              </w:rPr>
              <w:t>〇</w:t>
            </w:r>
          </w:p>
          <w:p w:rsidR="00501E23" w:rsidRPr="00501E23" w:rsidRDefault="00501E23" w:rsidP="00501E23">
            <w:pPr>
              <w:tabs>
                <w:tab w:val="left" w:pos="2552"/>
              </w:tabs>
              <w:spacing w:line="0" w:lineRule="atLeast"/>
              <w:jc w:val="distribute"/>
              <w:rPr>
                <w:rFonts w:ascii="Meiryo UI" w:eastAsia="Meiryo UI" w:hAnsi="Meiryo UI"/>
                <w:sz w:val="16"/>
                <w:szCs w:val="16"/>
              </w:rPr>
            </w:pPr>
            <w:r w:rsidRPr="00501E23">
              <w:rPr>
                <w:rFonts w:ascii="Meiryo UI" w:eastAsia="Meiryo UI" w:hAnsi="Meiryo UI" w:hint="eastAsia"/>
                <w:sz w:val="16"/>
                <w:szCs w:val="16"/>
              </w:rPr>
              <w:t xml:space="preserve">〔　　　　　　 </w:t>
            </w:r>
            <w:r w:rsidRPr="00501E23">
              <w:rPr>
                <w:rFonts w:ascii="Meiryo UI" w:eastAsia="Meiryo UI" w:hAnsi="Meiryo UI"/>
                <w:sz w:val="16"/>
                <w:szCs w:val="16"/>
              </w:rPr>
              <w:t xml:space="preserve">                    </w:t>
            </w:r>
            <w:r w:rsidRPr="00501E23">
              <w:rPr>
                <w:rFonts w:ascii="Meiryo UI" w:eastAsia="Meiryo UI" w:hAnsi="Meiryo UI" w:hint="eastAsia"/>
                <w:sz w:val="16"/>
                <w:szCs w:val="16"/>
              </w:rPr>
              <w:t>〕</w:t>
            </w: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券種5 \#,### </w:instrText>
            </w:r>
            <w:r w:rsidRPr="00501E23">
              <w:rPr>
                <w:rFonts w:ascii="Meiryo UI" w:eastAsia="Meiryo UI" w:hAnsi="Meiryo UI" w:hint="eastAsia"/>
                <w:sz w:val="16"/>
                <w:szCs w:val="16"/>
              </w:rPr>
              <w:fldChar w:fldCharType="end"/>
            </w:r>
          </w:p>
        </w:tc>
        <w:tc>
          <w:tcPr>
            <w:tcW w:w="1277" w:type="dxa"/>
            <w:gridSpan w:val="2"/>
            <w:tcBorders>
              <w:top w:val="single" w:sz="4" w:space="0" w:color="auto"/>
              <w:bottom w:val="single" w:sz="4" w:space="0" w:color="auto"/>
            </w:tcBorders>
            <w:vAlign w:val="center"/>
          </w:tcPr>
          <w:p w:rsidR="00501E23" w:rsidRPr="00501E23" w:rsidRDefault="00501E23" w:rsidP="00501E23">
            <w:pPr>
              <w:spacing w:line="0" w:lineRule="atLeast"/>
              <w:ind w:rightChars="72" w:right="151"/>
              <w:jc w:val="right"/>
              <w:rPr>
                <w:rFonts w:asciiTheme="minorEastAsia" w:hAnsiTheme="minorEastAsia"/>
                <w:kern w:val="0"/>
                <w:sz w:val="16"/>
                <w:szCs w:val="16"/>
              </w:rPr>
            </w:pPr>
            <w:r w:rsidRPr="00501E23">
              <w:rPr>
                <w:rFonts w:asciiTheme="minorEastAsia" w:hAnsiTheme="minorEastAsia" w:hint="eastAsia"/>
                <w:sz w:val="20"/>
                <w:szCs w:val="20"/>
              </w:rPr>
              <w:t>ﾘｯﾄﾙ</w:t>
            </w:r>
            <w:r w:rsidRPr="00501E23">
              <w:rPr>
                <w:rFonts w:asciiTheme="minorEastAsia" w:hAnsiTheme="minorEastAsia" w:hint="eastAsia"/>
                <w:kern w:val="0"/>
                <w:sz w:val="16"/>
                <w:szCs w:val="16"/>
              </w:rPr>
              <w:t>券</w:t>
            </w:r>
          </w:p>
        </w:tc>
        <w:tc>
          <w:tcPr>
            <w:tcW w:w="995" w:type="dxa"/>
            <w:tcBorders>
              <w:top w:val="single" w:sz="4" w:space="0" w:color="auto"/>
              <w:bottom w:val="single" w:sz="4" w:space="0" w:color="auto"/>
            </w:tcBorders>
            <w:vAlign w:val="center"/>
          </w:tcPr>
          <w:p w:rsidR="00501E23" w:rsidRPr="00501E23" w:rsidRDefault="00501E23" w:rsidP="00501E23">
            <w:pPr>
              <w:spacing w:line="0" w:lineRule="atLeast"/>
              <w:ind w:rightChars="150" w:right="315"/>
              <w:jc w:val="right"/>
              <w:rPr>
                <w:rFonts w:asciiTheme="minorEastAsia" w:hAnsiTheme="minorEastAsia"/>
                <w:sz w:val="16"/>
                <w:szCs w:val="16"/>
              </w:rPr>
            </w:pPr>
          </w:p>
        </w:tc>
        <w:tc>
          <w:tcPr>
            <w:tcW w:w="2188" w:type="dxa"/>
            <w:tcBorders>
              <w:top w:val="single" w:sz="4" w:space="0" w:color="auto"/>
              <w:bottom w:val="single" w:sz="4" w:space="0" w:color="auto"/>
              <w:righ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r>
      <w:tr w:rsidR="00501E23" w:rsidRPr="00501E23" w:rsidTr="00867D4B">
        <w:trPr>
          <w:trHeight w:val="228"/>
        </w:trPr>
        <w:tc>
          <w:tcPr>
            <w:tcW w:w="1435" w:type="dxa"/>
            <w:vMerge/>
            <w:tcBorders>
              <w:left w:val="single" w:sz="4" w:space="0" w:color="auto"/>
              <w:bottom w:val="nil"/>
              <w:right w:val="single" w:sz="4" w:space="0" w:color="auto"/>
            </w:tcBorders>
            <w:shd w:val="clear" w:color="auto" w:fill="EEECE1" w:themeFill="background2"/>
            <w:vAlign w:val="center"/>
          </w:tcPr>
          <w:p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bottom w:val="nil"/>
            </w:tcBorders>
            <w:shd w:val="clear" w:color="auto" w:fill="EEECE1" w:themeFill="background2"/>
            <w:vAlign w:val="center"/>
          </w:tcPr>
          <w:p w:rsidR="00501E23" w:rsidRPr="00501E23" w:rsidRDefault="00501E23" w:rsidP="00501E23">
            <w:pPr>
              <w:spacing w:line="0" w:lineRule="atLeast"/>
              <w:jc w:val="center"/>
              <w:rPr>
                <w:rFonts w:ascii="Meiryo UI" w:eastAsia="Meiryo UI" w:hAnsi="Meiryo UI"/>
                <w:sz w:val="16"/>
                <w:szCs w:val="16"/>
              </w:rPr>
            </w:pPr>
          </w:p>
        </w:tc>
        <w:tc>
          <w:tcPr>
            <w:tcW w:w="2555" w:type="dxa"/>
            <w:vMerge/>
            <w:tcBorders>
              <w:bottom w:val="nil"/>
            </w:tcBorders>
            <w:shd w:val="clear" w:color="auto" w:fill="EEECE1" w:themeFill="background2"/>
            <w:vAlign w:val="center"/>
          </w:tcPr>
          <w:p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shd w:val="clear" w:color="auto" w:fill="EEECE1" w:themeFill="background2"/>
            <w:vAlign w:val="center"/>
          </w:tcPr>
          <w:p w:rsidR="00501E23" w:rsidRPr="00501E23" w:rsidRDefault="00501E23" w:rsidP="00501E23">
            <w:pPr>
              <w:spacing w:line="0" w:lineRule="atLeast"/>
              <w:ind w:rightChars="200" w:right="420"/>
              <w:jc w:val="right"/>
              <w:rPr>
                <w:rFonts w:ascii="HGP行書体" w:eastAsia="HGP行書体" w:hAnsi="Meiryo UI"/>
                <w:szCs w:val="16"/>
              </w:rPr>
            </w:pPr>
            <w:r w:rsidRPr="00501E23">
              <w:rPr>
                <w:rFonts w:ascii="HGP行書体" w:eastAsia="HGP行書体" w:hAnsi="Meiryo UI" w:hint="eastAsia"/>
                <w:sz w:val="24"/>
                <w:szCs w:val="16"/>
              </w:rPr>
              <w:t>50</w:t>
            </w:r>
          </w:p>
        </w:tc>
        <w:tc>
          <w:tcPr>
            <w:tcW w:w="995" w:type="dxa"/>
            <w:tcBorders>
              <w:top w:val="single" w:sz="4" w:space="0" w:color="auto"/>
              <w:bottom w:val="single" w:sz="4" w:space="0" w:color="auto"/>
            </w:tcBorders>
            <w:shd w:val="clear" w:color="auto" w:fill="EEECE1" w:themeFill="background2"/>
            <w:vAlign w:val="center"/>
          </w:tcPr>
          <w:p w:rsidR="00501E23" w:rsidRPr="00501E23" w:rsidRDefault="00501E23" w:rsidP="00501E23">
            <w:pPr>
              <w:spacing w:line="0" w:lineRule="atLeast"/>
              <w:ind w:rightChars="150" w:right="315"/>
              <w:jc w:val="right"/>
              <w:rPr>
                <w:rFonts w:ascii="HGP行書体" w:eastAsia="HGP行書体" w:hAnsi="Meiryo UI"/>
                <w:szCs w:val="16"/>
              </w:rPr>
            </w:pPr>
            <w:r w:rsidRPr="00501E23">
              <w:rPr>
                <w:rFonts w:ascii="HGP行書体" w:eastAsia="HGP行書体" w:hAnsi="Meiryo UI" w:hint="eastAsia"/>
                <w:sz w:val="24"/>
                <w:szCs w:val="16"/>
              </w:rPr>
              <w:t>2</w:t>
            </w:r>
          </w:p>
        </w:tc>
        <w:tc>
          <w:tcPr>
            <w:tcW w:w="2188" w:type="dxa"/>
            <w:tcBorders>
              <w:top w:val="single" w:sz="4" w:space="0" w:color="auto"/>
              <w:bottom w:val="single" w:sz="4" w:space="0" w:color="auto"/>
              <w:right w:val="single" w:sz="4" w:space="0" w:color="auto"/>
            </w:tcBorders>
            <w:shd w:val="clear" w:color="auto" w:fill="EEECE1" w:themeFill="background2"/>
            <w:vAlign w:val="center"/>
          </w:tcPr>
          <w:p w:rsidR="00501E23" w:rsidRPr="00501E23" w:rsidRDefault="00501E23" w:rsidP="00501E23">
            <w:pPr>
              <w:spacing w:line="0" w:lineRule="atLeast"/>
              <w:jc w:val="center"/>
              <w:rPr>
                <w:rFonts w:ascii="HGP行書体" w:eastAsia="HGP行書体" w:hAnsi="Meiryo UI"/>
                <w:sz w:val="24"/>
                <w:szCs w:val="16"/>
              </w:rPr>
            </w:pPr>
            <w:r w:rsidRPr="00501E23">
              <w:rPr>
                <w:rFonts w:ascii="HGP行書体" w:eastAsia="HGP行書体" w:hAnsi="Meiryo UI" w:hint="eastAsia"/>
                <w:sz w:val="24"/>
                <w:szCs w:val="16"/>
              </w:rPr>
              <w:t>100001～100002</w:t>
            </w:r>
          </w:p>
        </w:tc>
      </w:tr>
      <w:tr w:rsidR="00501E23" w:rsidRPr="00501E23" w:rsidTr="00867D4B">
        <w:trPr>
          <w:trHeight w:val="228"/>
        </w:trPr>
        <w:tc>
          <w:tcPr>
            <w:tcW w:w="1435" w:type="dxa"/>
            <w:vMerge/>
            <w:tcBorders>
              <w:left w:val="single" w:sz="4" w:space="0" w:color="auto"/>
              <w:bottom w:val="nil"/>
              <w:right w:val="single" w:sz="4" w:space="0" w:color="auto"/>
            </w:tcBorders>
            <w:shd w:val="clear" w:color="auto" w:fill="EEECE1" w:themeFill="background2"/>
            <w:vAlign w:val="center"/>
          </w:tcPr>
          <w:p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bottom w:val="nil"/>
            </w:tcBorders>
            <w:shd w:val="clear" w:color="auto" w:fill="EEECE1" w:themeFill="background2"/>
            <w:vAlign w:val="center"/>
          </w:tcPr>
          <w:p w:rsidR="00501E23" w:rsidRPr="00501E23" w:rsidRDefault="00501E23" w:rsidP="00501E23">
            <w:pPr>
              <w:spacing w:line="0" w:lineRule="atLeast"/>
              <w:jc w:val="center"/>
              <w:rPr>
                <w:rFonts w:ascii="Meiryo UI" w:eastAsia="Meiryo UI" w:hAnsi="Meiryo UI"/>
                <w:sz w:val="16"/>
                <w:szCs w:val="16"/>
              </w:rPr>
            </w:pPr>
          </w:p>
        </w:tc>
        <w:tc>
          <w:tcPr>
            <w:tcW w:w="2555" w:type="dxa"/>
            <w:vMerge/>
            <w:tcBorders>
              <w:bottom w:val="nil"/>
            </w:tcBorders>
            <w:shd w:val="clear" w:color="auto" w:fill="EEECE1" w:themeFill="background2"/>
            <w:vAlign w:val="center"/>
          </w:tcPr>
          <w:p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501E23" w:rsidRPr="00501E23" w:rsidRDefault="00501E23" w:rsidP="00501E23">
            <w:pPr>
              <w:spacing w:line="0" w:lineRule="atLeast"/>
              <w:ind w:rightChars="200" w:right="420"/>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枚数4 \#,### </w:instrText>
            </w:r>
            <w:r w:rsidRPr="00501E23">
              <w:rPr>
                <w:rFonts w:ascii="Meiryo UI" w:eastAsia="Meiryo UI" w:hAnsi="Meiryo UI" w:hint="eastAsia"/>
                <w:sz w:val="16"/>
                <w:szCs w:val="16"/>
              </w:rPr>
              <w:fldChar w:fldCharType="end"/>
            </w:r>
          </w:p>
        </w:tc>
        <w:tc>
          <w:tcPr>
            <w:tcW w:w="995" w:type="dxa"/>
            <w:tcBorders>
              <w:top w:val="single" w:sz="4" w:space="0" w:color="auto"/>
              <w:bottom w:val="single" w:sz="4" w:space="0" w:color="auto"/>
            </w:tcBorders>
            <w:vAlign w:val="center"/>
          </w:tcPr>
          <w:p w:rsidR="00501E23" w:rsidRPr="00501E23" w:rsidRDefault="00501E23" w:rsidP="00501E23">
            <w:pPr>
              <w:spacing w:line="0" w:lineRule="atLeast"/>
              <w:ind w:rightChars="150" w:right="315"/>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数量4 \#,### </w:instrText>
            </w:r>
            <w:r w:rsidRPr="00501E23">
              <w:rPr>
                <w:rFonts w:ascii="Meiryo UI" w:eastAsia="Meiryo UI" w:hAnsi="Meiryo UI" w:hint="eastAsia"/>
                <w:sz w:val="16"/>
                <w:szCs w:val="16"/>
              </w:rPr>
              <w:fldChar w:fldCharType="end"/>
            </w:r>
          </w:p>
        </w:tc>
        <w:tc>
          <w:tcPr>
            <w:tcW w:w="2188" w:type="dxa"/>
            <w:tcBorders>
              <w:top w:val="single" w:sz="4" w:space="0" w:color="auto"/>
              <w:bottom w:val="single" w:sz="4" w:space="0" w:color="auto"/>
              <w:righ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r>
      <w:tr w:rsidR="00501E23" w:rsidRPr="00501E23" w:rsidTr="00867D4B">
        <w:trPr>
          <w:trHeight w:val="58"/>
        </w:trPr>
        <w:tc>
          <w:tcPr>
            <w:tcW w:w="1435" w:type="dxa"/>
            <w:vMerge/>
            <w:tcBorders>
              <w:left w:val="single" w:sz="4" w:space="0" w:color="auto"/>
              <w:bottom w:val="single" w:sz="4" w:space="0" w:color="auto"/>
              <w:right w:val="single" w:sz="4" w:space="0" w:color="auto"/>
            </w:tcBorders>
            <w:shd w:val="clear" w:color="auto" w:fill="EEECE1" w:themeFill="background2"/>
            <w:vAlign w:val="center"/>
          </w:tcPr>
          <w:p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bottom w:val="single" w:sz="4" w:space="0" w:color="auto"/>
            </w:tcBorders>
            <w:shd w:val="clear" w:color="auto" w:fill="EEECE1" w:themeFill="background2"/>
            <w:vAlign w:val="center"/>
          </w:tcPr>
          <w:p w:rsidR="00501E23" w:rsidRPr="00501E23" w:rsidRDefault="00501E23" w:rsidP="00501E23">
            <w:pPr>
              <w:spacing w:line="0" w:lineRule="atLeast"/>
              <w:jc w:val="center"/>
              <w:rPr>
                <w:rFonts w:ascii="Meiryo UI" w:eastAsia="Meiryo UI" w:hAnsi="Meiryo UI"/>
                <w:sz w:val="16"/>
                <w:szCs w:val="16"/>
              </w:rPr>
            </w:pPr>
          </w:p>
        </w:tc>
        <w:tc>
          <w:tcPr>
            <w:tcW w:w="2555" w:type="dxa"/>
            <w:vMerge/>
            <w:tcBorders>
              <w:bottom w:val="single" w:sz="4" w:space="0" w:color="auto"/>
            </w:tcBorders>
            <w:shd w:val="clear" w:color="auto" w:fill="EEECE1" w:themeFill="background2"/>
            <w:vAlign w:val="center"/>
          </w:tcPr>
          <w:p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501E23" w:rsidRPr="00501E23" w:rsidRDefault="00501E23" w:rsidP="00501E23">
            <w:pPr>
              <w:spacing w:line="0" w:lineRule="atLeast"/>
              <w:ind w:rightChars="200" w:right="420"/>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枚数5 \#,### </w:instrText>
            </w:r>
            <w:r w:rsidRPr="00501E23">
              <w:rPr>
                <w:rFonts w:ascii="Meiryo UI" w:eastAsia="Meiryo UI" w:hAnsi="Meiryo UI" w:hint="eastAsia"/>
                <w:sz w:val="16"/>
                <w:szCs w:val="16"/>
              </w:rPr>
              <w:fldChar w:fldCharType="end"/>
            </w:r>
          </w:p>
        </w:tc>
        <w:tc>
          <w:tcPr>
            <w:tcW w:w="995" w:type="dxa"/>
            <w:tcBorders>
              <w:top w:val="single" w:sz="4" w:space="0" w:color="auto"/>
              <w:bottom w:val="single" w:sz="4" w:space="0" w:color="auto"/>
            </w:tcBorders>
            <w:vAlign w:val="center"/>
          </w:tcPr>
          <w:p w:rsidR="00501E23" w:rsidRPr="00501E23" w:rsidRDefault="00501E23" w:rsidP="00501E23">
            <w:pPr>
              <w:spacing w:line="0" w:lineRule="atLeast"/>
              <w:ind w:rightChars="150" w:right="315"/>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数量5 \#,### </w:instrText>
            </w:r>
            <w:r w:rsidRPr="00501E23">
              <w:rPr>
                <w:rFonts w:ascii="Meiryo UI" w:eastAsia="Meiryo UI" w:hAnsi="Meiryo UI" w:hint="eastAsia"/>
                <w:sz w:val="16"/>
                <w:szCs w:val="16"/>
              </w:rPr>
              <w:fldChar w:fldCharType="end"/>
            </w:r>
          </w:p>
        </w:tc>
        <w:tc>
          <w:tcPr>
            <w:tcW w:w="2188" w:type="dxa"/>
            <w:tcBorders>
              <w:top w:val="single" w:sz="4" w:space="0" w:color="auto"/>
              <w:bottom w:val="single" w:sz="4" w:space="0" w:color="auto"/>
              <w:righ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r>
      <w:tr w:rsidR="00867D4B" w:rsidRPr="00501E23" w:rsidTr="0043584E">
        <w:trPr>
          <w:trHeight w:val="58"/>
        </w:trPr>
        <w:tc>
          <w:tcPr>
            <w:tcW w:w="1435" w:type="dxa"/>
            <w:tcBorders>
              <w:top w:val="single" w:sz="4" w:space="0" w:color="auto"/>
              <w:left w:val="nil"/>
              <w:bottom w:val="single" w:sz="4" w:space="0" w:color="auto"/>
              <w:right w:val="nil"/>
            </w:tcBorders>
            <w:shd w:val="clear" w:color="auto" w:fill="auto"/>
            <w:vAlign w:val="center"/>
          </w:tcPr>
          <w:p w:rsidR="00867D4B" w:rsidRPr="00501E23" w:rsidRDefault="0043584E" w:rsidP="00501E23">
            <w:pPr>
              <w:spacing w:line="0" w:lineRule="atLeast"/>
              <w:jc w:val="center"/>
              <w:rPr>
                <w:rFonts w:ascii="Meiryo UI" w:eastAsia="Meiryo UI" w:hAnsi="Meiryo UI"/>
                <w:sz w:val="16"/>
                <w:szCs w:val="16"/>
              </w:rPr>
            </w:pPr>
            <w:r>
              <w:rPr>
                <w:rFonts w:ascii="Meiryo UI" w:eastAsia="Meiryo UI" w:hAnsi="Meiryo UI"/>
                <w:noProof/>
                <w:sz w:val="16"/>
                <w:szCs w:val="16"/>
              </w:rPr>
              <mc:AlternateContent>
                <mc:Choice Requires="wps">
                  <w:drawing>
                    <wp:anchor distT="0" distB="0" distL="114300" distR="114300" simplePos="0" relativeHeight="252063744" behindDoc="0" locked="0" layoutInCell="1" allowOverlap="1">
                      <wp:simplePos x="0" y="0"/>
                      <wp:positionH relativeFrom="column">
                        <wp:posOffset>9980</wp:posOffset>
                      </wp:positionH>
                      <wp:positionV relativeFrom="paragraph">
                        <wp:posOffset>13383</wp:posOffset>
                      </wp:positionV>
                      <wp:extent cx="6280030" cy="146649"/>
                      <wp:effectExtent l="0" t="0" r="26035" b="25400"/>
                      <wp:wrapNone/>
                      <wp:docPr id="19" name="直線コネクタ 19"/>
                      <wp:cNvGraphicFramePr/>
                      <a:graphic xmlns:a="http://schemas.openxmlformats.org/drawingml/2006/main">
                        <a:graphicData uri="http://schemas.microsoft.com/office/word/2010/wordprocessingShape">
                          <wps:wsp>
                            <wps:cNvCnPr/>
                            <wps:spPr>
                              <a:xfrm flipV="1">
                                <a:off x="0" y="0"/>
                                <a:ext cx="6280030" cy="1466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AA857" id="直線コネクタ 19" o:spid="_x0000_s1026" style="position:absolute;left:0;text-align:left;flip:y;z-index:252063744;visibility:visible;mso-wrap-style:square;mso-wrap-distance-left:9pt;mso-wrap-distance-top:0;mso-wrap-distance-right:9pt;mso-wrap-distance-bottom:0;mso-position-horizontal:absolute;mso-position-horizontal-relative:text;mso-position-vertical:absolute;mso-position-vertical-relative:text" from=".8pt,1.05pt" to="49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yF3AEAAMgDAAAOAAAAZHJzL2Uyb0RvYy54bWysU0tu2zAQ3RfoHQjuY8lOYKSC5SwSpJui&#10;NfrbM9TQIsIfSNaSt+66F2gP0UULdNnDeJFrdEjZStAPUBTdECJn3pt5b0aLi14rsgEfpDU1nU5K&#10;SsBw20izrumb19cn55SEyEzDlDVQ0y0EerF8/GjRuQpmtrWqAU+QxISqczVtY3RVUQTegmZhYh0Y&#10;DArrNYt49eui8axDdq2KWVnOi876xnnLIQR8vRqCdJn5hQAeXwgRIBJVU+wt5tPn8yadxXLBqrVn&#10;rpX80Ab7hy40kwaLjlRXLDLyzstfqLTk3gYr4oRbXVghJIesAdVMy5/UvGqZg6wFzQlutCn8P1r+&#10;fLPyRDY4uyeUGKZxRnefvt59+7jffdm//7Dffd7vvhMMolOdCxUCLs3KH27BrXyS3QuviVDSvUWi&#10;bARKI332eTv6DH0kHB/ns/OyPMVxcIxNz+bzs0xfDDyJz/kQn4LVJH3UVEmTfGAV2zwLEWtj6jEF&#10;L6mvoZP8FbcKUrIyL0GgNqw49JS3Ci6VJxuG+9DcTpMq5MqZCSKkUiOozCX/CDrkJhjkTftb4Jid&#10;K1oTR6CWxvrfVY39sVUx5B9VD1qT7BvbbPNcsh24LlnZYbXTPj68Z/j9D7j8AQAA//8DAFBLAwQU&#10;AAYACAAAACEAY9tKaNkAAAAGAQAADwAAAGRycy9kb3ducmV2LnhtbEyOwU7DMBBE70j8g7VIXCrq&#10;NFJDG+JUqBIXOEALH+DESxJhr0Pspu7fs5zg+DSjmVftkrNixikMnhSslhkIpNabgToFH+9PdxsQ&#10;IWoy2npCBRcMsKuvrypdGn+mA87H2AkeoVBqBX2MYyllaHt0Oiz9iMTZp5+cjoxTJ82kzzzurMyz&#10;rJBOD8QPvR5x32P7dTw5Bc+vb4tLnorF9/262ad5Y9NLsErd3qTHBxARU/wrw68+q0PNTo0/kQnC&#10;MhdcVJCvQHC63WbMDfM6B1lX8r9+/QMAAP//AwBQSwECLQAUAAYACAAAACEAtoM4kv4AAADhAQAA&#10;EwAAAAAAAAAAAAAAAAAAAAAAW0NvbnRlbnRfVHlwZXNdLnhtbFBLAQItABQABgAIAAAAIQA4/SH/&#10;1gAAAJQBAAALAAAAAAAAAAAAAAAAAC8BAABfcmVscy8ucmVsc1BLAQItABQABgAIAAAAIQBLMtyF&#10;3AEAAMgDAAAOAAAAAAAAAAAAAAAAAC4CAABkcnMvZTJvRG9jLnhtbFBLAQItABQABgAIAAAAIQBj&#10;20po2QAAAAYBAAAPAAAAAAAAAAAAAAAAADYEAABkcnMvZG93bnJldi54bWxQSwUGAAAAAAQABADz&#10;AAAAPAUAAAAA&#10;" strokecolor="black [3040]"/>
                  </w:pict>
                </mc:Fallback>
              </mc:AlternateContent>
            </w:r>
          </w:p>
        </w:tc>
        <w:tc>
          <w:tcPr>
            <w:tcW w:w="1419" w:type="dxa"/>
            <w:tcBorders>
              <w:top w:val="single" w:sz="4" w:space="0" w:color="auto"/>
              <w:left w:val="nil"/>
              <w:bottom w:val="single" w:sz="4" w:space="0" w:color="auto"/>
              <w:right w:val="nil"/>
            </w:tcBorders>
            <w:shd w:val="clear" w:color="auto" w:fill="auto"/>
            <w:vAlign w:val="center"/>
          </w:tcPr>
          <w:p w:rsidR="00867D4B" w:rsidRPr="00501E23" w:rsidRDefault="00867D4B" w:rsidP="00501E23">
            <w:pPr>
              <w:spacing w:line="0" w:lineRule="atLeast"/>
              <w:jc w:val="center"/>
              <w:rPr>
                <w:rFonts w:ascii="Meiryo UI" w:eastAsia="Meiryo UI" w:hAnsi="Meiryo UI"/>
                <w:sz w:val="16"/>
                <w:szCs w:val="16"/>
              </w:rPr>
            </w:pPr>
          </w:p>
        </w:tc>
        <w:tc>
          <w:tcPr>
            <w:tcW w:w="2555" w:type="dxa"/>
            <w:tcBorders>
              <w:top w:val="single" w:sz="4" w:space="0" w:color="auto"/>
              <w:left w:val="nil"/>
              <w:bottom w:val="single" w:sz="4" w:space="0" w:color="auto"/>
              <w:right w:val="nil"/>
            </w:tcBorders>
            <w:shd w:val="clear" w:color="auto" w:fill="auto"/>
            <w:vAlign w:val="center"/>
          </w:tcPr>
          <w:p w:rsidR="00867D4B" w:rsidRPr="00501E23" w:rsidRDefault="00867D4B"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left w:val="nil"/>
              <w:bottom w:val="single" w:sz="4" w:space="0" w:color="auto"/>
              <w:right w:val="nil"/>
            </w:tcBorders>
            <w:vAlign w:val="center"/>
          </w:tcPr>
          <w:p w:rsidR="00867D4B" w:rsidRPr="00501E23" w:rsidRDefault="00867D4B"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left w:val="nil"/>
              <w:bottom w:val="single" w:sz="4" w:space="0" w:color="auto"/>
              <w:right w:val="nil"/>
            </w:tcBorders>
            <w:vAlign w:val="center"/>
          </w:tcPr>
          <w:p w:rsidR="00867D4B" w:rsidRPr="00501E23" w:rsidRDefault="00867D4B"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left w:val="nil"/>
              <w:bottom w:val="single" w:sz="4" w:space="0" w:color="auto"/>
              <w:right w:val="nil"/>
            </w:tcBorders>
            <w:vAlign w:val="center"/>
          </w:tcPr>
          <w:p w:rsidR="00867D4B" w:rsidRPr="00501E23" w:rsidRDefault="00867D4B" w:rsidP="00501E23">
            <w:pPr>
              <w:spacing w:line="0" w:lineRule="atLeast"/>
              <w:jc w:val="center"/>
              <w:rPr>
                <w:rFonts w:ascii="Meiryo UI" w:eastAsia="Meiryo UI" w:hAnsi="Meiryo UI"/>
                <w:sz w:val="16"/>
                <w:szCs w:val="16"/>
              </w:rPr>
            </w:pPr>
          </w:p>
        </w:tc>
      </w:tr>
      <w:tr w:rsidR="00501E23" w:rsidRPr="00501E23" w:rsidTr="00867D4B">
        <w:trPr>
          <w:trHeight w:val="228"/>
        </w:trPr>
        <w:tc>
          <w:tcPr>
            <w:tcW w:w="1435" w:type="dxa"/>
            <w:vMerge w:val="restart"/>
            <w:tcBorders>
              <w:top w:val="single" w:sz="4" w:space="0" w:color="auto"/>
              <w:left w:val="single" w:sz="4" w:space="0" w:color="auto"/>
              <w:right w:val="single" w:sz="4" w:space="0" w:color="auto"/>
            </w:tcBorders>
          </w:tcPr>
          <w:p w:rsidR="00501E23" w:rsidRPr="00501E23" w:rsidRDefault="00501E23" w:rsidP="00501E23">
            <w:pPr>
              <w:spacing w:line="0" w:lineRule="atLeast"/>
              <w:ind w:right="320"/>
              <w:jc w:val="center"/>
              <w:rPr>
                <w:rFonts w:ascii="Meiryo UI" w:eastAsia="Meiryo UI" w:hAnsi="Meiryo UI"/>
                <w:sz w:val="16"/>
                <w:szCs w:val="16"/>
              </w:rPr>
            </w:pPr>
          </w:p>
          <w:p w:rsidR="00501E23" w:rsidRPr="00501E23" w:rsidRDefault="00501E23" w:rsidP="00501E23">
            <w:pPr>
              <w:spacing w:line="0" w:lineRule="atLeast"/>
              <w:ind w:right="320"/>
              <w:jc w:val="center"/>
              <w:rPr>
                <w:rFonts w:ascii="Meiryo UI" w:eastAsia="Meiryo UI" w:hAnsi="Meiryo UI"/>
                <w:sz w:val="16"/>
                <w:szCs w:val="16"/>
              </w:rPr>
            </w:pPr>
          </w:p>
          <w:p w:rsidR="00501E23" w:rsidRPr="00501E23" w:rsidRDefault="00501E23" w:rsidP="00501E23">
            <w:pPr>
              <w:spacing w:line="0" w:lineRule="atLeast"/>
              <w:ind w:right="460"/>
              <w:jc w:val="right"/>
              <w:rPr>
                <w:rFonts w:ascii="Meiryo UI" w:eastAsia="Meiryo UI" w:hAnsi="Meiryo UI"/>
                <w:sz w:val="20"/>
                <w:szCs w:val="20"/>
              </w:rPr>
            </w:pPr>
            <w:r w:rsidRPr="00501E23">
              <w:rPr>
                <w:rFonts w:ascii="Meiryo UI" w:eastAsia="Meiryo UI" w:hAnsi="Meiryo UI" w:hint="eastAsia"/>
                <w:sz w:val="20"/>
                <w:szCs w:val="20"/>
              </w:rPr>
              <w:t>〔 　　〕</w:t>
            </w:r>
            <w:r w:rsidRPr="00501E23">
              <w:rPr>
                <w:rFonts w:ascii="Meiryo UI" w:eastAsia="Meiryo UI" w:hAnsi="Meiryo UI"/>
                <w:sz w:val="20"/>
                <w:szCs w:val="20"/>
              </w:rPr>
              <w:fldChar w:fldCharType="begin"/>
            </w:r>
            <w:r w:rsidRPr="00501E23">
              <w:rPr>
                <w:rFonts w:ascii="Meiryo UI" w:eastAsia="Meiryo UI" w:hAnsi="Meiryo UI"/>
                <w:sz w:val="20"/>
                <w:szCs w:val="20"/>
              </w:rPr>
              <w:instrText xml:space="preserve"> MERGEFIELD  券種4 \#,### </w:instrText>
            </w:r>
            <w:r w:rsidRPr="00501E23">
              <w:rPr>
                <w:rFonts w:ascii="Meiryo UI" w:eastAsia="Meiryo UI" w:hAnsi="Meiryo UI"/>
                <w:sz w:val="20"/>
                <w:szCs w:val="20"/>
              </w:rPr>
              <w:fldChar w:fldCharType="end"/>
            </w:r>
          </w:p>
        </w:tc>
        <w:tc>
          <w:tcPr>
            <w:tcW w:w="1419" w:type="dxa"/>
            <w:vMerge w:val="restart"/>
            <w:tcBorders>
              <w:top w:val="single" w:sz="4" w:space="0" w:color="auto"/>
              <w:left w:val="single" w:sz="4" w:space="0" w:color="auto"/>
            </w:tcBorders>
            <w:vAlign w:val="center"/>
          </w:tcPr>
          <w:p w:rsidR="00501E23" w:rsidRPr="00501E23" w:rsidRDefault="00501E23" w:rsidP="00501E23">
            <w:pPr>
              <w:rPr>
                <w:rFonts w:ascii="Meiryo UI" w:eastAsia="Meiryo UI" w:hAnsi="Meiryo UI"/>
                <w:sz w:val="16"/>
                <w:szCs w:val="16"/>
              </w:rPr>
            </w:pPr>
          </w:p>
        </w:tc>
        <w:tc>
          <w:tcPr>
            <w:tcW w:w="2555" w:type="dxa"/>
            <w:vMerge w:val="restart"/>
            <w:tcBorders>
              <w:top w:val="single" w:sz="4" w:space="0" w:color="auto"/>
            </w:tcBorders>
            <w:vAlign w:val="center"/>
          </w:tcPr>
          <w:p w:rsidR="00501E23" w:rsidRPr="00501E23" w:rsidRDefault="00501E23" w:rsidP="00501E23">
            <w:pPr>
              <w:spacing w:line="0" w:lineRule="atLeast"/>
              <w:ind w:rightChars="400" w:right="840"/>
              <w:rPr>
                <w:rFonts w:ascii="Meiryo UI" w:eastAsia="Meiryo UI" w:hAnsi="Meiryo UI"/>
                <w:sz w:val="16"/>
                <w:szCs w:val="16"/>
              </w:rPr>
            </w:pPr>
          </w:p>
          <w:p w:rsidR="00501E23" w:rsidRPr="00501E23" w:rsidRDefault="00501E23" w:rsidP="00501E23">
            <w:pPr>
              <w:spacing w:line="0" w:lineRule="atLeast"/>
              <w:jc w:val="distribute"/>
              <w:rPr>
                <w:rFonts w:ascii="Meiryo UI" w:eastAsia="Meiryo UI" w:hAnsi="Meiryo UI"/>
                <w:sz w:val="16"/>
                <w:szCs w:val="16"/>
              </w:rPr>
            </w:pPr>
            <w:r w:rsidRPr="00501E23">
              <w:rPr>
                <w:rFonts w:ascii="Meiryo UI" w:eastAsia="Meiryo UI" w:hAnsi="Meiryo UI"/>
                <w:sz w:val="16"/>
                <w:szCs w:val="16"/>
              </w:rPr>
              <w:fldChar w:fldCharType="begin"/>
            </w:r>
            <w:r w:rsidRPr="00501E23">
              <w:rPr>
                <w:rFonts w:ascii="Meiryo UI" w:eastAsia="Meiryo UI" w:hAnsi="Meiryo UI"/>
                <w:sz w:val="16"/>
                <w:szCs w:val="16"/>
              </w:rPr>
              <w:instrText xml:space="preserve"> MERGEFIELD  券種4 \#,### </w:instrText>
            </w:r>
            <w:r w:rsidRPr="00501E23">
              <w:rPr>
                <w:rFonts w:ascii="Meiryo UI" w:eastAsia="Meiryo UI" w:hAnsi="Meiryo UI"/>
                <w:sz w:val="16"/>
                <w:szCs w:val="16"/>
              </w:rPr>
              <w:fldChar w:fldCharType="end"/>
            </w:r>
            <w:r w:rsidRPr="00501E23">
              <w:rPr>
                <w:rFonts w:ascii="Meiryo UI" w:eastAsia="Meiryo UI" w:hAnsi="Meiryo UI" w:hint="eastAsia"/>
                <w:sz w:val="16"/>
                <w:szCs w:val="16"/>
              </w:rPr>
              <w:t>〔　　　　　　〕</w:t>
            </w:r>
            <w:r w:rsidRPr="00501E23">
              <w:rPr>
                <w:rFonts w:ascii="Meiryo UI" w:eastAsia="Meiryo UI" w:hAnsi="Meiryo UI"/>
                <w:sz w:val="16"/>
                <w:szCs w:val="16"/>
              </w:rPr>
              <w:fldChar w:fldCharType="begin"/>
            </w:r>
            <w:r w:rsidRPr="00501E23">
              <w:rPr>
                <w:rFonts w:ascii="Meiryo UI" w:eastAsia="Meiryo UI" w:hAnsi="Meiryo UI"/>
                <w:sz w:val="16"/>
                <w:szCs w:val="16"/>
              </w:rPr>
              <w:instrText xml:space="preserve"> MERGEFIELD  券種5 \#,### </w:instrText>
            </w:r>
            <w:r w:rsidRPr="00501E23">
              <w:rPr>
                <w:rFonts w:ascii="Meiryo UI" w:eastAsia="Meiryo UI" w:hAnsi="Meiryo UI"/>
                <w:sz w:val="16"/>
                <w:szCs w:val="16"/>
              </w:rPr>
              <w:fldChar w:fldCharType="end"/>
            </w:r>
          </w:p>
        </w:tc>
        <w:tc>
          <w:tcPr>
            <w:tcW w:w="1277" w:type="dxa"/>
            <w:gridSpan w:val="2"/>
            <w:tcBorders>
              <w:top w:val="single" w:sz="4" w:space="0" w:color="auto"/>
              <w:bottom w:val="single" w:sz="4" w:space="0" w:color="auto"/>
            </w:tcBorders>
            <w:vAlign w:val="center"/>
          </w:tcPr>
          <w:p w:rsidR="00501E23" w:rsidRPr="00501E23" w:rsidRDefault="00501E23"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rsidR="00501E23" w:rsidRPr="00501E23" w:rsidRDefault="00501E23"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r>
      <w:tr w:rsidR="00501E23" w:rsidRPr="00501E23" w:rsidTr="00501E23">
        <w:trPr>
          <w:trHeight w:val="228"/>
        </w:trPr>
        <w:tc>
          <w:tcPr>
            <w:tcW w:w="1435" w:type="dxa"/>
            <w:vMerge/>
            <w:tcBorders>
              <w:left w:val="single" w:sz="4" w:space="0" w:color="auto"/>
              <w:right w:val="single" w:sz="4" w:space="0" w:color="auto"/>
            </w:tcBorders>
          </w:tcPr>
          <w:p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c>
          <w:tcPr>
            <w:tcW w:w="2555" w:type="dxa"/>
            <w:vMerge/>
            <w:vAlign w:val="center"/>
          </w:tcPr>
          <w:p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501E23" w:rsidRPr="00501E23" w:rsidRDefault="00501E23"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rsidR="00501E23" w:rsidRPr="00501E23" w:rsidRDefault="00501E23"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r>
      <w:tr w:rsidR="00501E23" w:rsidRPr="00501E23" w:rsidTr="00501E23">
        <w:trPr>
          <w:trHeight w:val="228"/>
        </w:trPr>
        <w:tc>
          <w:tcPr>
            <w:tcW w:w="1435" w:type="dxa"/>
            <w:vMerge/>
            <w:tcBorders>
              <w:left w:val="single" w:sz="4" w:space="0" w:color="auto"/>
              <w:right w:val="single" w:sz="4" w:space="0" w:color="auto"/>
            </w:tcBorders>
          </w:tcPr>
          <w:p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c>
          <w:tcPr>
            <w:tcW w:w="2555" w:type="dxa"/>
            <w:vMerge/>
            <w:vAlign w:val="center"/>
          </w:tcPr>
          <w:p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501E23" w:rsidRPr="00501E23" w:rsidRDefault="00501E23"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rsidR="00501E23" w:rsidRPr="00501E23" w:rsidRDefault="00501E23"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r>
      <w:tr w:rsidR="00501E23" w:rsidRPr="00501E23" w:rsidTr="00501E23">
        <w:trPr>
          <w:trHeight w:val="58"/>
        </w:trPr>
        <w:tc>
          <w:tcPr>
            <w:tcW w:w="1435" w:type="dxa"/>
            <w:vMerge/>
            <w:tcBorders>
              <w:left w:val="single" w:sz="4" w:space="0" w:color="auto"/>
              <w:right w:val="single" w:sz="4" w:space="0" w:color="auto"/>
            </w:tcBorders>
          </w:tcPr>
          <w:p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c>
          <w:tcPr>
            <w:tcW w:w="2555" w:type="dxa"/>
            <w:vMerge/>
            <w:tcBorders>
              <w:bottom w:val="single" w:sz="4" w:space="0" w:color="auto"/>
            </w:tcBorders>
            <w:vAlign w:val="center"/>
          </w:tcPr>
          <w:p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501E23" w:rsidRPr="00501E23" w:rsidRDefault="00501E23"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rsidR="00501E23" w:rsidRPr="00501E23" w:rsidRDefault="00501E23"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rsidR="00501E23" w:rsidRPr="00501E23" w:rsidRDefault="00501E23" w:rsidP="00501E23">
            <w:pPr>
              <w:spacing w:line="0" w:lineRule="atLeast"/>
              <w:jc w:val="center"/>
              <w:rPr>
                <w:rFonts w:ascii="Meiryo UI" w:eastAsia="Meiryo UI" w:hAnsi="Meiryo UI"/>
                <w:sz w:val="16"/>
                <w:szCs w:val="16"/>
              </w:rPr>
            </w:pPr>
          </w:p>
        </w:tc>
      </w:tr>
      <w:tr w:rsidR="00501E23" w:rsidRPr="00501E23" w:rsidTr="00501E23">
        <w:trPr>
          <w:trHeight w:val="58"/>
        </w:trPr>
        <w:tc>
          <w:tcPr>
            <w:tcW w:w="7681" w:type="dxa"/>
            <w:gridSpan w:val="6"/>
            <w:tcBorders>
              <w:top w:val="single" w:sz="4" w:space="0" w:color="auto"/>
              <w:left w:val="single" w:sz="4" w:space="0" w:color="auto"/>
              <w:right w:val="single" w:sz="4" w:space="0" w:color="auto"/>
            </w:tcBorders>
            <w:vAlign w:val="center"/>
          </w:tcPr>
          <w:p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報告対象期間の初日の前日における免税軽油の保有数量　　　　　　　　　　　 （イ）</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501E23" w:rsidRPr="00501E23" w:rsidRDefault="00501E23" w:rsidP="00501E23">
            <w:pPr>
              <w:tabs>
                <w:tab w:val="left" w:pos="1984"/>
              </w:tabs>
              <w:spacing w:line="0" w:lineRule="atLeast"/>
              <w:jc w:val="right"/>
              <w:rPr>
                <w:rFonts w:asciiTheme="minorEastAsia" w:hAnsiTheme="minorEastAsia"/>
                <w:sz w:val="16"/>
                <w:szCs w:val="16"/>
              </w:rPr>
            </w:pPr>
            <w:r w:rsidRPr="00501E23">
              <w:rPr>
                <w:rFonts w:asciiTheme="minorEastAsia" w:hAnsiTheme="minorEastAsia" w:hint="eastAsia"/>
                <w:kern w:val="0"/>
                <w:sz w:val="16"/>
                <w:szCs w:val="16"/>
              </w:rPr>
              <w:t>リットル</w:t>
            </w:r>
          </w:p>
        </w:tc>
      </w:tr>
      <w:tr w:rsidR="00501E23" w:rsidRPr="00501E23" w:rsidTr="00501E23">
        <w:trPr>
          <w:trHeight w:val="58"/>
        </w:trPr>
        <w:tc>
          <w:tcPr>
            <w:tcW w:w="7681" w:type="dxa"/>
            <w:gridSpan w:val="6"/>
            <w:tcBorders>
              <w:left w:val="single" w:sz="4" w:space="0" w:color="auto"/>
            </w:tcBorders>
            <w:vAlign w:val="center"/>
          </w:tcPr>
          <w:p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報告対象期間に引取りを行った免税軽油の数量の合計　　　　　　　　　　　　 （ウ）</w:t>
            </w:r>
          </w:p>
        </w:tc>
        <w:tc>
          <w:tcPr>
            <w:tcW w:w="2188" w:type="dxa"/>
            <w:tcBorders>
              <w:right w:val="single" w:sz="4" w:space="0" w:color="auto"/>
            </w:tcBorders>
            <w:shd w:val="clear" w:color="auto" w:fill="EEECE1" w:themeFill="background2"/>
            <w:vAlign w:val="center"/>
          </w:tcPr>
          <w:p w:rsidR="00501E23" w:rsidRPr="00501E23" w:rsidRDefault="00501E23" w:rsidP="00501E23">
            <w:pPr>
              <w:spacing w:line="0" w:lineRule="atLeast"/>
              <w:ind w:firstLineChars="400" w:firstLine="640"/>
              <w:rPr>
                <w:rFonts w:ascii="Meiryo UI" w:eastAsia="Meiryo UI" w:hAnsi="Meiryo UI"/>
                <w:sz w:val="16"/>
                <w:szCs w:val="16"/>
              </w:rPr>
            </w:pPr>
            <w:r w:rsidRPr="00501E23">
              <w:rPr>
                <w:rFonts w:ascii="Meiryo UI" w:eastAsia="Meiryo UI" w:hAnsi="Meiryo UI"/>
                <w:kern w:val="0"/>
                <w:sz w:val="16"/>
                <w:szCs w:val="16"/>
              </w:rPr>
              <w:t xml:space="preserve">  </w:t>
            </w:r>
            <w:r w:rsidRPr="00501E23">
              <w:rPr>
                <w:rFonts w:ascii="HGP行書体" w:eastAsia="HGP行書体" w:hAnsi="Meiryo UI" w:hint="eastAsia"/>
                <w:kern w:val="0"/>
                <w:sz w:val="20"/>
                <w:szCs w:val="16"/>
              </w:rPr>
              <w:t>100</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501E23" w:rsidRPr="00501E23" w:rsidTr="00501E23">
        <w:trPr>
          <w:trHeight w:val="87"/>
        </w:trPr>
        <w:tc>
          <w:tcPr>
            <w:tcW w:w="7681" w:type="dxa"/>
            <w:gridSpan w:val="6"/>
            <w:tcBorders>
              <w:left w:val="single" w:sz="4" w:space="0" w:color="auto"/>
            </w:tcBorders>
            <w:vAlign w:val="center"/>
          </w:tcPr>
          <w:p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報告対象期間に使用した免税軽油の数量の合計　　　　　　　　　　　　　　　 （エ）</w:t>
            </w:r>
          </w:p>
        </w:tc>
        <w:tc>
          <w:tcPr>
            <w:tcW w:w="2188" w:type="dxa"/>
            <w:tcBorders>
              <w:right w:val="single" w:sz="4" w:space="0" w:color="auto"/>
            </w:tcBorders>
            <w:shd w:val="clear" w:color="auto" w:fill="EEECE1" w:themeFill="background2"/>
            <w:vAlign w:val="center"/>
          </w:tcPr>
          <w:p w:rsidR="00501E23" w:rsidRPr="00501E23" w:rsidRDefault="00501E23" w:rsidP="00501E23">
            <w:pPr>
              <w:tabs>
                <w:tab w:val="left" w:pos="1984"/>
                <w:tab w:val="left" w:pos="2043"/>
              </w:tabs>
              <w:spacing w:line="0" w:lineRule="atLeast"/>
              <w:ind w:firstLineChars="400" w:firstLine="800"/>
              <w:rPr>
                <w:rFonts w:ascii="Meiryo UI" w:eastAsia="Meiryo UI" w:hAnsi="Meiryo UI"/>
                <w:sz w:val="16"/>
                <w:szCs w:val="16"/>
              </w:rPr>
            </w:pPr>
            <w:r w:rsidRPr="00501E23">
              <w:rPr>
                <w:rFonts w:ascii="HGP行書体" w:eastAsia="HGP行書体" w:hAnsi="Meiryo UI" w:hint="eastAsia"/>
                <w:kern w:val="0"/>
                <w:sz w:val="20"/>
                <w:szCs w:val="16"/>
              </w:rPr>
              <w:t>1</w:t>
            </w:r>
            <w:r w:rsidRPr="00501E23">
              <w:rPr>
                <w:rFonts w:ascii="HGP行書体" w:eastAsia="HGP行書体" w:hAnsi="Meiryo UI"/>
                <w:kern w:val="0"/>
                <w:sz w:val="20"/>
                <w:szCs w:val="16"/>
              </w:rPr>
              <w:t xml:space="preserve">00 </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501E23" w:rsidRPr="00501E23" w:rsidTr="00501E23">
        <w:trPr>
          <w:trHeight w:val="247"/>
        </w:trPr>
        <w:tc>
          <w:tcPr>
            <w:tcW w:w="7681" w:type="dxa"/>
            <w:gridSpan w:val="6"/>
            <w:tcBorders>
              <w:left w:val="single" w:sz="4" w:space="0" w:color="auto"/>
            </w:tcBorders>
            <w:vAlign w:val="center"/>
          </w:tcPr>
          <w:p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報告対象期間における滅失等による免税軽油の欠減量　　　　　　　　　　　　 （オ）</w:t>
            </w:r>
          </w:p>
        </w:tc>
        <w:tc>
          <w:tcPr>
            <w:tcW w:w="2188" w:type="dxa"/>
            <w:tcBorders>
              <w:right w:val="single" w:sz="4" w:space="0" w:color="auto"/>
            </w:tcBorders>
            <w:vAlign w:val="center"/>
          </w:tcPr>
          <w:p w:rsidR="00501E23" w:rsidRPr="00501E23" w:rsidRDefault="00501E23" w:rsidP="00501E23">
            <w:pPr>
              <w:tabs>
                <w:tab w:val="left" w:pos="1984"/>
              </w:tabs>
              <w:spacing w:line="0" w:lineRule="atLeast"/>
              <w:jc w:val="right"/>
              <w:rPr>
                <w:rFonts w:asciiTheme="minorEastAsia" w:hAnsiTheme="minorEastAsia"/>
                <w:sz w:val="16"/>
                <w:szCs w:val="16"/>
              </w:rPr>
            </w:pPr>
            <w:r w:rsidRPr="00501E23">
              <w:rPr>
                <w:rFonts w:asciiTheme="minorEastAsia" w:hAnsiTheme="minorEastAsia" w:hint="eastAsia"/>
                <w:kern w:val="0"/>
                <w:sz w:val="16"/>
                <w:szCs w:val="16"/>
              </w:rPr>
              <w:t>リットル</w:t>
            </w:r>
          </w:p>
        </w:tc>
      </w:tr>
      <w:tr w:rsidR="00501E23" w:rsidRPr="00501E23" w:rsidTr="00501E23">
        <w:trPr>
          <w:trHeight w:val="160"/>
        </w:trPr>
        <w:tc>
          <w:tcPr>
            <w:tcW w:w="7681" w:type="dxa"/>
            <w:gridSpan w:val="6"/>
            <w:tcBorders>
              <w:left w:val="single" w:sz="4" w:space="0" w:color="auto"/>
            </w:tcBorders>
            <w:vAlign w:val="center"/>
          </w:tcPr>
          <w:p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報告対象期間の末日における免税軽油の保有数量 (イ)＋(ウ)－(エ)－(オ)　　　 （カ）</w:t>
            </w:r>
          </w:p>
        </w:tc>
        <w:tc>
          <w:tcPr>
            <w:tcW w:w="2188" w:type="dxa"/>
            <w:tcBorders>
              <w:right w:val="single" w:sz="4" w:space="0" w:color="auto"/>
            </w:tcBorders>
            <w:shd w:val="clear" w:color="auto" w:fill="auto"/>
            <w:vAlign w:val="center"/>
          </w:tcPr>
          <w:p w:rsidR="00501E23" w:rsidRPr="00501E23" w:rsidRDefault="00501E23" w:rsidP="007475D9">
            <w:pPr>
              <w:spacing w:line="0" w:lineRule="atLeast"/>
              <w:ind w:firstLineChars="450" w:firstLine="720"/>
              <w:jc w:val="right"/>
              <w:rPr>
                <w:rFonts w:ascii="Meiryo UI" w:eastAsia="Meiryo UI" w:hAnsi="Meiryo UI"/>
                <w:sz w:val="16"/>
                <w:szCs w:val="16"/>
              </w:rPr>
            </w:pP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bl>
    <w:p w:rsidR="00501E23" w:rsidRDefault="00501E23" w:rsidP="00F9244D">
      <w:pPr>
        <w:jc w:val="center"/>
        <w:rPr>
          <w:rFonts w:ascii="Meiryo UI" w:eastAsia="Meiryo UI" w:hAnsi="Meiryo UI"/>
          <w:sz w:val="22"/>
        </w:rPr>
      </w:pPr>
      <w:r w:rsidRPr="00501E23">
        <w:rPr>
          <w:rFonts w:ascii="Meiryo UI" w:eastAsia="Meiryo UI" w:hAnsi="Meiryo UI" w:hint="eastAsia"/>
          <w:sz w:val="22"/>
        </w:rPr>
        <w:t>（裏面）</w:t>
      </w:r>
    </w:p>
    <w:p w:rsidR="008E551A" w:rsidRPr="00844A80" w:rsidRDefault="008E551A" w:rsidP="008E551A">
      <w:pPr>
        <w:jc w:val="center"/>
        <w:rPr>
          <w:rFonts w:ascii="Meiryo UI" w:eastAsia="Meiryo UI" w:hAnsi="Meiryo UI"/>
          <w:sz w:val="22"/>
        </w:rPr>
      </w:pPr>
    </w:p>
    <w:tbl>
      <w:tblPr>
        <w:tblStyle w:val="13"/>
        <w:tblpPr w:leftFromText="142" w:rightFromText="142" w:vertAnchor="page" w:horzAnchor="margin" w:tblpY="9631"/>
        <w:tblW w:w="9869" w:type="dxa"/>
        <w:tblLayout w:type="fixed"/>
        <w:tblCellMar>
          <w:left w:w="0" w:type="dxa"/>
          <w:right w:w="0" w:type="dxa"/>
        </w:tblCellMar>
        <w:tblLook w:val="04A0" w:firstRow="1" w:lastRow="0" w:firstColumn="1" w:lastColumn="0" w:noHBand="0" w:noVBand="1"/>
      </w:tblPr>
      <w:tblGrid>
        <w:gridCol w:w="998"/>
        <w:gridCol w:w="284"/>
        <w:gridCol w:w="1704"/>
        <w:gridCol w:w="567"/>
        <w:gridCol w:w="1845"/>
        <w:gridCol w:w="142"/>
        <w:gridCol w:w="1560"/>
        <w:gridCol w:w="852"/>
        <w:gridCol w:w="566"/>
        <w:gridCol w:w="1351"/>
      </w:tblGrid>
      <w:tr w:rsidR="008E551A" w:rsidRPr="00501E23" w:rsidTr="008E551A">
        <w:trPr>
          <w:trHeight w:val="632"/>
        </w:trPr>
        <w:tc>
          <w:tcPr>
            <w:tcW w:w="998" w:type="dxa"/>
            <w:vMerge w:val="restart"/>
            <w:tcBorders>
              <w:left w:val="single" w:sz="4" w:space="0" w:color="auto"/>
              <w:right w:val="single" w:sz="4" w:space="0" w:color="auto"/>
            </w:tcBorders>
            <w:textDirection w:val="tbRlV"/>
            <w:vAlign w:val="center"/>
          </w:tcPr>
          <w:p w:rsidR="008E551A" w:rsidRPr="00844A80" w:rsidRDefault="008E551A" w:rsidP="008E551A">
            <w:pPr>
              <w:spacing w:line="0" w:lineRule="atLeast"/>
              <w:ind w:left="113" w:right="113"/>
              <w:jc w:val="center"/>
              <w:rPr>
                <w:rFonts w:asciiTheme="minorEastAsia" w:hAnsiTheme="minorEastAsia"/>
                <w:sz w:val="16"/>
                <w:szCs w:val="16"/>
              </w:rPr>
            </w:pPr>
            <w:bookmarkStart w:id="8" w:name="_Hlk133571986"/>
            <w:r w:rsidRPr="008E551A">
              <w:rPr>
                <w:rFonts w:asciiTheme="minorEastAsia" w:hAnsiTheme="minorEastAsia" w:hint="eastAsia"/>
                <w:spacing w:val="17"/>
                <w:kern w:val="0"/>
                <w:sz w:val="16"/>
                <w:szCs w:val="16"/>
                <w:fitText w:val="2880" w:id="-1161531648"/>
              </w:rPr>
              <w:t>その数量（使用の事実　有・無</w:t>
            </w:r>
            <w:r w:rsidRPr="008E551A">
              <w:rPr>
                <w:rFonts w:asciiTheme="minorEastAsia" w:hAnsiTheme="minorEastAsia" w:hint="eastAsia"/>
                <w:spacing w:val="2"/>
                <w:kern w:val="0"/>
                <w:sz w:val="16"/>
                <w:szCs w:val="16"/>
                <w:fitText w:val="2880" w:id="-1161531648"/>
              </w:rPr>
              <w:t>）</w:t>
            </w:r>
            <w:r w:rsidRPr="008E551A">
              <w:rPr>
                <w:rFonts w:asciiTheme="minorEastAsia" w:hAnsiTheme="minorEastAsia" w:hint="eastAsia"/>
                <w:spacing w:val="17"/>
                <w:kern w:val="0"/>
                <w:sz w:val="16"/>
                <w:szCs w:val="16"/>
                <w:fitText w:val="2880" w:id="-1161531647"/>
              </w:rPr>
              <w:t>免税軽油の使用に関する事実及</w:t>
            </w:r>
            <w:r w:rsidRPr="008E551A">
              <w:rPr>
                <w:rFonts w:asciiTheme="minorEastAsia" w:hAnsiTheme="minorEastAsia" w:hint="eastAsia"/>
                <w:spacing w:val="2"/>
                <w:kern w:val="0"/>
                <w:sz w:val="16"/>
                <w:szCs w:val="16"/>
                <w:fitText w:val="2880" w:id="-1161531647"/>
              </w:rPr>
              <w:t>び</w:t>
            </w:r>
          </w:p>
        </w:tc>
        <w:tc>
          <w:tcPr>
            <w:tcW w:w="1988" w:type="dxa"/>
            <w:gridSpan w:val="2"/>
            <w:tcBorders>
              <w:left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機械、車両又は</w:t>
            </w:r>
          </w:p>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設備名（番号）</w:t>
            </w:r>
          </w:p>
        </w:tc>
        <w:tc>
          <w:tcPr>
            <w:tcW w:w="2412" w:type="dxa"/>
            <w:gridSpan w:val="2"/>
            <w:tcBorders>
              <w:top w:val="single" w:sz="4" w:space="0" w:color="auto"/>
            </w:tcBorders>
            <w:vAlign w:val="center"/>
          </w:tcPr>
          <w:p w:rsidR="008E551A" w:rsidRPr="00501E23" w:rsidRDefault="008E551A" w:rsidP="008E551A">
            <w:pPr>
              <w:tabs>
                <w:tab w:val="left" w:pos="2552"/>
              </w:tabs>
              <w:spacing w:line="0" w:lineRule="atLeast"/>
              <w:ind w:firstLineChars="100" w:firstLine="200"/>
              <w:rPr>
                <w:rFonts w:asciiTheme="minorEastAsia" w:hAnsiTheme="minorEastAsia"/>
                <w:sz w:val="20"/>
                <w:szCs w:val="20"/>
              </w:rPr>
            </w:pPr>
            <w:r w:rsidRPr="00501E23">
              <w:rPr>
                <w:rFonts w:asciiTheme="minorEastAsia" w:hAnsiTheme="minorEastAsia" w:hint="eastAsia"/>
                <w:sz w:val="20"/>
                <w:szCs w:val="20"/>
              </w:rPr>
              <w:t>左記の機械、車両又は</w:t>
            </w:r>
          </w:p>
          <w:p w:rsidR="008E551A" w:rsidRPr="00501E23" w:rsidRDefault="008E551A" w:rsidP="008E551A">
            <w:pPr>
              <w:tabs>
                <w:tab w:val="left" w:pos="2552"/>
              </w:tabs>
              <w:spacing w:line="0" w:lineRule="atLeast"/>
              <w:ind w:firstLineChars="100" w:firstLine="200"/>
              <w:jc w:val="left"/>
              <w:rPr>
                <w:rFonts w:asciiTheme="minorEastAsia" w:hAnsiTheme="minorEastAsia"/>
                <w:sz w:val="20"/>
                <w:szCs w:val="20"/>
              </w:rPr>
            </w:pPr>
            <w:r w:rsidRPr="00501E23">
              <w:rPr>
                <w:rFonts w:asciiTheme="minorEastAsia" w:hAnsiTheme="minorEastAsia" w:hint="eastAsia"/>
                <w:sz w:val="20"/>
                <w:szCs w:val="20"/>
              </w:rPr>
              <w:t>設備の使用地</w:t>
            </w:r>
          </w:p>
        </w:tc>
        <w:tc>
          <w:tcPr>
            <w:tcW w:w="1702" w:type="dxa"/>
            <w:gridSpan w:val="2"/>
            <w:tcBorders>
              <w:top w:val="single" w:sz="4" w:space="0" w:color="auto"/>
            </w:tcBorders>
            <w:vAlign w:val="center"/>
          </w:tcPr>
          <w:p w:rsidR="008E551A" w:rsidRPr="00501E23" w:rsidRDefault="008E551A" w:rsidP="008E551A">
            <w:pPr>
              <w:spacing w:line="0" w:lineRule="atLeast"/>
              <w:ind w:firstLineChars="150" w:firstLine="300"/>
              <w:rPr>
                <w:rFonts w:asciiTheme="minorEastAsia" w:hAnsiTheme="minorEastAsia"/>
                <w:sz w:val="20"/>
                <w:szCs w:val="20"/>
              </w:rPr>
            </w:pPr>
            <w:r w:rsidRPr="00501E23">
              <w:rPr>
                <w:rFonts w:asciiTheme="minorEastAsia" w:hAnsiTheme="minorEastAsia" w:hint="eastAsia"/>
                <w:sz w:val="20"/>
                <w:szCs w:val="20"/>
              </w:rPr>
              <w:t>免税軽油の</w:t>
            </w:r>
          </w:p>
          <w:p w:rsidR="008E551A" w:rsidRPr="00501E23" w:rsidRDefault="008E551A" w:rsidP="008E551A">
            <w:pPr>
              <w:spacing w:line="0" w:lineRule="atLeast"/>
              <w:ind w:rightChars="72" w:right="151" w:firstLineChars="150" w:firstLine="300"/>
              <w:rPr>
                <w:rFonts w:asciiTheme="minorEastAsia" w:hAnsiTheme="minorEastAsia"/>
                <w:sz w:val="20"/>
                <w:szCs w:val="20"/>
              </w:rPr>
            </w:pPr>
            <w:r w:rsidRPr="00501E23">
              <w:rPr>
                <w:rFonts w:asciiTheme="minorEastAsia" w:hAnsiTheme="minorEastAsia" w:hint="eastAsia"/>
                <w:sz w:val="20"/>
                <w:szCs w:val="20"/>
              </w:rPr>
              <w:t>使用数量(ｷ)</w:t>
            </w:r>
          </w:p>
        </w:tc>
        <w:tc>
          <w:tcPr>
            <w:tcW w:w="1418" w:type="dxa"/>
            <w:gridSpan w:val="2"/>
            <w:tcBorders>
              <w:top w:val="single" w:sz="4" w:space="0" w:color="auto"/>
            </w:tcBorders>
            <w:vAlign w:val="center"/>
          </w:tcPr>
          <w:p w:rsidR="008E551A" w:rsidRPr="00501E23" w:rsidRDefault="008E551A" w:rsidP="008E551A">
            <w:pPr>
              <w:tabs>
                <w:tab w:val="left" w:pos="1276"/>
                <w:tab w:val="left" w:pos="1417"/>
                <w:tab w:val="left" w:pos="1642"/>
              </w:tabs>
              <w:spacing w:line="0" w:lineRule="atLeast"/>
              <w:jc w:val="center"/>
              <w:rPr>
                <w:rFonts w:asciiTheme="minorEastAsia" w:hAnsiTheme="minorEastAsia"/>
                <w:sz w:val="20"/>
                <w:szCs w:val="20"/>
              </w:rPr>
            </w:pPr>
            <w:r w:rsidRPr="00501E23">
              <w:rPr>
                <w:rFonts w:asciiTheme="minorEastAsia" w:hAnsiTheme="minorEastAsia" w:hint="eastAsia"/>
                <w:sz w:val="20"/>
                <w:szCs w:val="20"/>
              </w:rPr>
              <w:t>稼働日数</w:t>
            </w:r>
          </w:p>
        </w:tc>
        <w:tc>
          <w:tcPr>
            <w:tcW w:w="1351" w:type="dxa"/>
            <w:tcBorders>
              <w:top w:val="single" w:sz="4" w:space="0" w:color="auto"/>
              <w:right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稼働時間</w:t>
            </w:r>
          </w:p>
        </w:tc>
      </w:tr>
      <w:tr w:rsidR="008E551A" w:rsidRPr="00501E23" w:rsidTr="008E551A">
        <w:trPr>
          <w:trHeight w:val="769"/>
        </w:trPr>
        <w:tc>
          <w:tcPr>
            <w:tcW w:w="998" w:type="dxa"/>
            <w:vMerge/>
            <w:tcBorders>
              <w:left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1988" w:type="dxa"/>
            <w:gridSpan w:val="2"/>
            <w:tcBorders>
              <w:left w:val="single" w:sz="4" w:space="0" w:color="auto"/>
            </w:tcBorders>
            <w:shd w:val="clear" w:color="auto" w:fill="EEECE1" w:themeFill="background2"/>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Meiryo UI" w:eastAsia="Meiryo UI" w:hAnsi="Meiryo UI" w:hint="eastAsia"/>
                <w:sz w:val="20"/>
                <w:szCs w:val="20"/>
              </w:rPr>
              <w:t xml:space="preserve">　</w:t>
            </w:r>
            <w:r w:rsidRPr="00501E23">
              <w:rPr>
                <w:rFonts w:asciiTheme="minorEastAsia" w:hAnsiTheme="minorEastAsia" w:hint="eastAsia"/>
                <w:sz w:val="20"/>
                <w:szCs w:val="20"/>
              </w:rPr>
              <w:t>№</w:t>
            </w:r>
          </w:p>
          <w:p w:rsidR="008E551A" w:rsidRPr="00501E23" w:rsidRDefault="008E551A" w:rsidP="008E551A">
            <w:pPr>
              <w:spacing w:line="0" w:lineRule="atLeast"/>
              <w:rPr>
                <w:rFonts w:ascii="HGP行書体" w:eastAsia="HGP行書体" w:hAnsi="Meiryo UI"/>
                <w:sz w:val="22"/>
                <w:szCs w:val="20"/>
              </w:rPr>
            </w:pPr>
            <w:r w:rsidRPr="00501E23">
              <w:rPr>
                <w:rFonts w:ascii="Meiryo UI" w:eastAsia="Meiryo UI" w:hAnsi="Meiryo UI" w:hint="eastAsia"/>
                <w:sz w:val="20"/>
                <w:szCs w:val="20"/>
              </w:rPr>
              <w:t xml:space="preserve">        </w:t>
            </w:r>
            <w:r w:rsidRPr="00501E23">
              <w:rPr>
                <w:rFonts w:ascii="HGP行書体" w:eastAsia="HGP行書体" w:hAnsi="Meiryo UI" w:hint="eastAsia"/>
                <w:sz w:val="22"/>
                <w:szCs w:val="20"/>
              </w:rPr>
              <w:t>1</w:t>
            </w:r>
          </w:p>
          <w:p w:rsidR="008E551A" w:rsidRPr="00501E23" w:rsidRDefault="008E551A" w:rsidP="008E551A">
            <w:pPr>
              <w:spacing w:line="0" w:lineRule="atLeast"/>
              <w:jc w:val="left"/>
              <w:rPr>
                <w:rFonts w:ascii="Meiryo UI" w:eastAsia="Meiryo UI" w:hAnsi="Meiryo UI"/>
                <w:sz w:val="20"/>
                <w:szCs w:val="20"/>
              </w:rPr>
            </w:pPr>
          </w:p>
        </w:tc>
        <w:tc>
          <w:tcPr>
            <w:tcW w:w="2412" w:type="dxa"/>
            <w:gridSpan w:val="2"/>
            <w:shd w:val="clear" w:color="auto" w:fill="EEECE1" w:themeFill="background2"/>
            <w:vAlign w:val="center"/>
          </w:tcPr>
          <w:p w:rsidR="008E551A" w:rsidRPr="00501E23" w:rsidRDefault="008E551A" w:rsidP="008E551A">
            <w:pPr>
              <w:tabs>
                <w:tab w:val="left" w:pos="2552"/>
              </w:tabs>
              <w:spacing w:line="0" w:lineRule="atLeast"/>
              <w:ind w:firstLineChars="400" w:firstLine="880"/>
              <w:rPr>
                <w:rFonts w:ascii="HGP行書体" w:eastAsia="HGP行書体" w:hAnsi="Meiryo UI"/>
                <w:sz w:val="20"/>
                <w:szCs w:val="20"/>
              </w:rPr>
            </w:pPr>
            <w:r w:rsidRPr="00501E23">
              <w:rPr>
                <w:rFonts w:ascii="HGP行書体" w:eastAsia="HGP行書体" w:hAnsi="Meiryo UI" w:hint="eastAsia"/>
                <w:sz w:val="22"/>
                <w:szCs w:val="20"/>
              </w:rPr>
              <w:t>浪速北港</w:t>
            </w:r>
          </w:p>
        </w:tc>
        <w:tc>
          <w:tcPr>
            <w:tcW w:w="1702" w:type="dxa"/>
            <w:gridSpan w:val="2"/>
            <w:tcBorders>
              <w:top w:val="single" w:sz="4" w:space="0" w:color="auto"/>
            </w:tcBorders>
            <w:shd w:val="clear" w:color="auto" w:fill="EEECE1" w:themeFill="background2"/>
            <w:vAlign w:val="center"/>
          </w:tcPr>
          <w:p w:rsidR="008E551A" w:rsidRPr="00501E23" w:rsidRDefault="008E551A" w:rsidP="008E551A">
            <w:pPr>
              <w:wordWrap w:val="0"/>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リットル</w:t>
            </w:r>
          </w:p>
          <w:p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1</w:t>
            </w:r>
            <w:r w:rsidRPr="00501E23">
              <w:rPr>
                <w:rFonts w:ascii="HGP行書体" w:eastAsia="HGP行書体" w:hAnsi="Meiryo UI"/>
                <w:sz w:val="22"/>
                <w:szCs w:val="20"/>
              </w:rPr>
              <w:t>00</w:t>
            </w:r>
          </w:p>
          <w:p w:rsidR="008E551A" w:rsidRPr="00501E23" w:rsidRDefault="008E551A" w:rsidP="008E551A">
            <w:pPr>
              <w:spacing w:line="0" w:lineRule="atLeast"/>
              <w:ind w:rightChars="20" w:right="42"/>
              <w:jc w:val="right"/>
              <w:rPr>
                <w:rFonts w:ascii="Meiryo UI" w:eastAsia="Meiryo UI" w:hAnsi="Meiryo UI"/>
                <w:sz w:val="20"/>
                <w:szCs w:val="20"/>
              </w:rPr>
            </w:pPr>
          </w:p>
        </w:tc>
        <w:tc>
          <w:tcPr>
            <w:tcW w:w="1418" w:type="dxa"/>
            <w:gridSpan w:val="2"/>
            <w:tcBorders>
              <w:top w:val="single" w:sz="4" w:space="0" w:color="auto"/>
            </w:tcBorders>
            <w:shd w:val="clear" w:color="auto" w:fill="EEECE1" w:themeFill="background2"/>
            <w:vAlign w:val="center"/>
          </w:tcPr>
          <w:p w:rsidR="008E551A" w:rsidRPr="00501E23" w:rsidRDefault="008E551A" w:rsidP="008E551A">
            <w:pPr>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日</w:t>
            </w:r>
          </w:p>
          <w:p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2</w:t>
            </w:r>
          </w:p>
          <w:p w:rsidR="008E551A" w:rsidRPr="00501E23" w:rsidRDefault="008E551A" w:rsidP="008E551A">
            <w:pPr>
              <w:spacing w:line="0" w:lineRule="atLeast"/>
              <w:ind w:rightChars="20" w:right="42"/>
              <w:jc w:val="right"/>
              <w:rPr>
                <w:rFonts w:ascii="Meiryo UI" w:eastAsia="Meiryo UI" w:hAnsi="Meiryo UI"/>
                <w:sz w:val="20"/>
                <w:szCs w:val="20"/>
              </w:rPr>
            </w:pPr>
          </w:p>
        </w:tc>
        <w:tc>
          <w:tcPr>
            <w:tcW w:w="1351" w:type="dxa"/>
            <w:tcBorders>
              <w:top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時間</w:t>
            </w:r>
          </w:p>
          <w:p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2０</w:t>
            </w:r>
          </w:p>
          <w:p w:rsidR="008E551A" w:rsidRPr="00501E23" w:rsidRDefault="008E551A" w:rsidP="008E551A">
            <w:pPr>
              <w:spacing w:line="0" w:lineRule="atLeast"/>
              <w:ind w:rightChars="20" w:right="42"/>
              <w:jc w:val="right"/>
              <w:rPr>
                <w:rFonts w:ascii="Meiryo UI" w:eastAsia="Meiryo UI" w:hAnsi="Meiryo UI"/>
                <w:sz w:val="20"/>
                <w:szCs w:val="20"/>
              </w:rPr>
            </w:pPr>
          </w:p>
        </w:tc>
      </w:tr>
      <w:tr w:rsidR="008E551A" w:rsidRPr="00501E23" w:rsidTr="008E551A">
        <w:trPr>
          <w:trHeight w:val="454"/>
        </w:trPr>
        <w:tc>
          <w:tcPr>
            <w:tcW w:w="998" w:type="dxa"/>
            <w:vMerge/>
            <w:tcBorders>
              <w:left w:val="single" w:sz="4" w:space="0" w:color="auto"/>
              <w:right w:val="single" w:sz="4" w:space="0" w:color="auto"/>
            </w:tcBorders>
          </w:tcPr>
          <w:p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384"/>
        </w:trPr>
        <w:tc>
          <w:tcPr>
            <w:tcW w:w="998" w:type="dxa"/>
            <w:vMerge/>
            <w:tcBorders>
              <w:left w:val="single" w:sz="4" w:space="0" w:color="auto"/>
              <w:right w:val="single" w:sz="4" w:space="0" w:color="auto"/>
            </w:tcBorders>
          </w:tcPr>
          <w:p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tcBorders>
              <w:top w:val="single" w:sz="4" w:space="0" w:color="auto"/>
            </w:tcBorders>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189"/>
        </w:trPr>
        <w:tc>
          <w:tcPr>
            <w:tcW w:w="998" w:type="dxa"/>
            <w:vMerge/>
            <w:tcBorders>
              <w:left w:val="single" w:sz="4" w:space="0" w:color="auto"/>
              <w:right w:val="single" w:sz="4" w:space="0" w:color="auto"/>
            </w:tcBorders>
          </w:tcPr>
          <w:p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249"/>
        </w:trPr>
        <w:tc>
          <w:tcPr>
            <w:tcW w:w="998" w:type="dxa"/>
            <w:vMerge/>
            <w:tcBorders>
              <w:left w:val="single" w:sz="4" w:space="0" w:color="auto"/>
              <w:bottom w:val="single" w:sz="4" w:space="0" w:color="auto"/>
              <w:right w:val="single" w:sz="4" w:space="0" w:color="auto"/>
            </w:tcBorders>
          </w:tcPr>
          <w:p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bottom w:val="single" w:sz="4" w:space="0" w:color="auto"/>
            </w:tcBorders>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tcBorders>
              <w:bottom w:val="single" w:sz="4" w:space="0" w:color="auto"/>
            </w:tcBorders>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111"/>
        </w:trPr>
        <w:tc>
          <w:tcPr>
            <w:tcW w:w="2986" w:type="dxa"/>
            <w:gridSpan w:val="3"/>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r w:rsidRPr="00501E23">
              <w:rPr>
                <w:rFonts w:ascii="Meiryo UI" w:eastAsia="Meiryo UI" w:hAnsi="Meiryo UI" w:hint="eastAsia"/>
                <w:sz w:val="20"/>
                <w:szCs w:val="20"/>
              </w:rPr>
              <w:t>合　　　　　　　計</w:t>
            </w:r>
          </w:p>
        </w:tc>
        <w:tc>
          <w:tcPr>
            <w:tcW w:w="2412" w:type="dxa"/>
            <w:gridSpan w:val="2"/>
            <w:tcBorders>
              <w:bottom w:val="single" w:sz="4" w:space="0" w:color="auto"/>
              <w:tr2bl w:val="single" w:sz="4" w:space="0" w:color="auto"/>
            </w:tcBorders>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bottom w:val="single" w:sz="4" w:space="0" w:color="auto"/>
            </w:tcBorders>
            <w:shd w:val="clear" w:color="auto" w:fill="EEECE1" w:themeFill="background2"/>
            <w:vAlign w:val="center"/>
          </w:tcPr>
          <w:p w:rsidR="008E551A" w:rsidRPr="00501E23" w:rsidRDefault="008E551A" w:rsidP="008E551A">
            <w:pPr>
              <w:spacing w:line="0" w:lineRule="atLeast"/>
              <w:ind w:rightChars="200" w:right="420" w:firstLineChars="300" w:firstLine="660"/>
              <w:rPr>
                <w:rFonts w:ascii="HGP行書体" w:eastAsia="HGP行書体" w:hAnsi="Meiryo UI"/>
                <w:sz w:val="20"/>
                <w:szCs w:val="20"/>
              </w:rPr>
            </w:pPr>
            <w:r w:rsidRPr="00501E23">
              <w:rPr>
                <w:rFonts w:ascii="HGP行書体" w:eastAsia="HGP行書体" w:hAnsi="Meiryo UI" w:hint="eastAsia"/>
                <w:sz w:val="22"/>
                <w:szCs w:val="20"/>
              </w:rPr>
              <w:t>1</w:t>
            </w:r>
            <w:r w:rsidRPr="00501E23">
              <w:rPr>
                <w:rFonts w:ascii="HGP行書体" w:eastAsia="HGP行書体" w:hAnsi="Meiryo UI"/>
                <w:sz w:val="22"/>
                <w:szCs w:val="20"/>
              </w:rPr>
              <w:t>0</w:t>
            </w:r>
            <w:r w:rsidRPr="00501E23">
              <w:rPr>
                <w:rFonts w:ascii="HGP行書体" w:eastAsia="HGP行書体" w:hAnsi="Meiryo UI" w:hint="eastAsia"/>
                <w:sz w:val="22"/>
                <w:szCs w:val="20"/>
              </w:rPr>
              <w:t xml:space="preserve">0 </w:t>
            </w:r>
          </w:p>
        </w:tc>
        <w:tc>
          <w:tcPr>
            <w:tcW w:w="1418" w:type="dxa"/>
            <w:gridSpan w:val="2"/>
            <w:tcBorders>
              <w:top w:val="single" w:sz="4" w:space="0" w:color="auto"/>
              <w:bottom w:val="single" w:sz="4" w:space="0" w:color="auto"/>
              <w:tr2bl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bottom w:val="single" w:sz="4" w:space="0" w:color="auto"/>
              <w:right w:val="single" w:sz="4" w:space="0" w:color="auto"/>
              <w:tr2bl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76"/>
        </w:trPr>
        <w:tc>
          <w:tcPr>
            <w:tcW w:w="9869" w:type="dxa"/>
            <w:gridSpan w:val="10"/>
            <w:tcBorders>
              <w:top w:val="single" w:sz="4" w:space="0" w:color="auto"/>
              <w:left w:val="nil"/>
              <w:bottom w:val="single" w:sz="4" w:space="0" w:color="auto"/>
              <w:right w:val="nil"/>
            </w:tcBorders>
            <w:vAlign w:val="center"/>
          </w:tcPr>
          <w:p w:rsidR="008E551A" w:rsidRPr="00501E23" w:rsidRDefault="008E551A" w:rsidP="008E551A">
            <w:pPr>
              <w:spacing w:line="0" w:lineRule="atLeast"/>
              <w:rPr>
                <w:rFonts w:ascii="Meiryo UI" w:eastAsia="Meiryo UI" w:hAnsi="Meiryo UI"/>
                <w:sz w:val="20"/>
                <w:szCs w:val="20"/>
              </w:rPr>
            </w:pPr>
            <w:r>
              <w:rPr>
                <w:rFonts w:ascii="Meiryo UI" w:eastAsia="Meiryo UI" w:hAnsi="Meiryo UI"/>
                <w:noProof/>
                <w:sz w:val="16"/>
                <w:szCs w:val="16"/>
              </w:rPr>
              <mc:AlternateContent>
                <mc:Choice Requires="wps">
                  <w:drawing>
                    <wp:anchor distT="0" distB="0" distL="114300" distR="114300" simplePos="0" relativeHeight="252223488" behindDoc="0" locked="0" layoutInCell="1" allowOverlap="1" wp14:anchorId="6AE030BF" wp14:editId="35BAFAD6">
                      <wp:simplePos x="0" y="0"/>
                      <wp:positionH relativeFrom="column">
                        <wp:posOffset>3810</wp:posOffset>
                      </wp:positionH>
                      <wp:positionV relativeFrom="paragraph">
                        <wp:posOffset>-14605</wp:posOffset>
                      </wp:positionV>
                      <wp:extent cx="6248400" cy="228600"/>
                      <wp:effectExtent l="0" t="0" r="19050" b="19050"/>
                      <wp:wrapNone/>
                      <wp:docPr id="2037" name="直線コネクタ 2037"/>
                      <wp:cNvGraphicFramePr/>
                      <a:graphic xmlns:a="http://schemas.openxmlformats.org/drawingml/2006/main">
                        <a:graphicData uri="http://schemas.microsoft.com/office/word/2010/wordprocessingShape">
                          <wps:wsp>
                            <wps:cNvCnPr/>
                            <wps:spPr>
                              <a:xfrm flipV="1">
                                <a:off x="0" y="0"/>
                                <a:ext cx="62484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AF752" id="直線コネクタ 2037" o:spid="_x0000_s1026" style="position:absolute;left:0;text-align:lef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5pt" to="49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Ad2wEAAMwDAAAOAAAAZHJzL2Uyb0RvYy54bWysU0uOEzEQ3SNxB8t70p1mFKJWOrOYEWwQ&#10;RPz2Hnc5beGfbJNOtmHNBeAQLEBiyWGymGtQdncaxEdCiI1lu+q9qvdcXl3utSI78EFa09D5rKQE&#10;DLetNNuGvnzx8N6SkhCZaZmyBhp6gEAv13fvrHpXQ2U7q1rwBElMqHvX0C5GVxdF4B1oFmbWgcGg&#10;sF6ziEe/LVrPemTXqqjKclH01rfOWw4h4O31EKTrzC8E8PhUiACRqIZibzGvPq83aS3WK1ZvPXOd&#10;5GMb7B+60EwaLDpRXbPIyBsvf6HSknsbrIgzbnVhhZAcsgZUMy9/UvO8Yw6yFjQnuMmm8P9o+ZPd&#10;xhPZNrQq7z+gxDCNr3T74fPtl/en46fT23en48fT8SvJYXSrd6FG0JXZ+PEU3MYn6XvhNRFKulc4&#10;CNkMlEf22evD5DXsI+F4uagulhclPgnHWFUtF7hHwmLgSXzOh/gIrCZp01AlTfKC1Wz3OMQh9ZyC&#10;uNTX0EnexYOClKzMMxCoDysOPeXJgivlyY7hTLSv52PZnJkgQio1gcpc8o+gMTfBIE/b3wKn7FzR&#10;mjgBtTTW/65q3J9bFUP+WfWgNcm+se0hv0u2A0cmGzqOd5rJH88Z/v0Trr8BAAD//wMAUEsDBBQA&#10;BgAIAAAAIQBFgK8O3AAAAAYBAAAPAAAAZHJzL2Rvd25yZXYueG1sTI5NTsMwEIX3SNzBGiQ2VeuQ&#10;QJqGOBWqxAYWhdIDOPGQRNjjELupe3vMCpbvR+991TYYzWac3GBJwN0qAYbUWjVQJ+D48bwsgDkv&#10;SUltCQVc0MG2vr6qZKnsmd5xPviOxRFypRTQez+WnLu2RyPdyo5IMfu0k5E+yqnjapLnOG40T5Mk&#10;50YOFB96OeKux/brcDICXvZvi0sa8sX3+qHZhbnQ4dVpIW5vwtMjMI/B/5XhFz+iQx2ZGnsi5ZgW&#10;kMeegGWaAYvppriPRiMgy9bA64r/x69/AAAA//8DAFBLAQItABQABgAIAAAAIQC2gziS/gAAAOEB&#10;AAATAAAAAAAAAAAAAAAAAAAAAABbQ29udGVudF9UeXBlc10ueG1sUEsBAi0AFAAGAAgAAAAhADj9&#10;If/WAAAAlAEAAAsAAAAAAAAAAAAAAAAALwEAAF9yZWxzLy5yZWxzUEsBAi0AFAAGAAgAAAAhAIWR&#10;sB3bAQAAzAMAAA4AAAAAAAAAAAAAAAAALgIAAGRycy9lMm9Eb2MueG1sUEsBAi0AFAAGAAgAAAAh&#10;AEWArw7cAAAABgEAAA8AAAAAAAAAAAAAAAAANQQAAGRycy9kb3ducmV2LnhtbFBLBQYAAAAABAAE&#10;APMAAAA+BQAAAAA=&#10;" strokecolor="black [3040]"/>
                  </w:pict>
                </mc:Fallback>
              </mc:AlternateContent>
            </w:r>
          </w:p>
        </w:tc>
      </w:tr>
      <w:tr w:rsidR="008E551A" w:rsidRPr="00501E23" w:rsidTr="008E551A">
        <w:trPr>
          <w:trHeight w:val="247"/>
        </w:trPr>
        <w:tc>
          <w:tcPr>
            <w:tcW w:w="1282" w:type="dxa"/>
            <w:gridSpan w:val="2"/>
            <w:vMerge w:val="restart"/>
            <w:tcBorders>
              <w:top w:val="single" w:sz="4" w:space="0" w:color="auto"/>
              <w:left w:val="single" w:sz="4" w:space="0" w:color="auto"/>
              <w:right w:val="single" w:sz="4" w:space="0" w:color="auto"/>
            </w:tcBorders>
            <w:vAlign w:val="center"/>
          </w:tcPr>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 xml:space="preserve">報告対象期間　</w:t>
            </w:r>
          </w:p>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の末日における</w:t>
            </w:r>
          </w:p>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おける免税証の</w:t>
            </w:r>
          </w:p>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保有状況</w:t>
            </w:r>
          </w:p>
        </w:tc>
        <w:tc>
          <w:tcPr>
            <w:tcW w:w="2271" w:type="dxa"/>
            <w:gridSpan w:val="2"/>
            <w:tcBorders>
              <w:top w:val="single" w:sz="4" w:space="0" w:color="auto"/>
              <w:left w:val="single" w:sz="4" w:space="0" w:color="auto"/>
              <w:bottom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種　　　　類</w:t>
            </w:r>
          </w:p>
        </w:tc>
        <w:tc>
          <w:tcPr>
            <w:tcW w:w="1987" w:type="dxa"/>
            <w:gridSpan w:val="2"/>
            <w:tcBorders>
              <w:top w:val="single" w:sz="4" w:space="0" w:color="auto"/>
              <w:bottom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枚　　　数</w:t>
            </w: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種　　　　類</w:t>
            </w: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枚　　　数</w:t>
            </w:r>
          </w:p>
        </w:tc>
      </w:tr>
      <w:tr w:rsidR="008E551A" w:rsidRPr="00501E23" w:rsidTr="008E551A">
        <w:trPr>
          <w:trHeight w:val="247"/>
        </w:trPr>
        <w:tc>
          <w:tcPr>
            <w:tcW w:w="1282" w:type="dxa"/>
            <w:gridSpan w:val="2"/>
            <w:vMerge/>
            <w:tcBorders>
              <w:left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shd w:val="clear" w:color="auto" w:fill="EEECE1" w:themeFill="background2"/>
            <w:vAlign w:val="center"/>
          </w:tcPr>
          <w:p w:rsidR="008E551A" w:rsidRPr="00501E23" w:rsidRDefault="008E551A" w:rsidP="008E551A">
            <w:pPr>
              <w:wordWrap w:val="0"/>
              <w:spacing w:line="0" w:lineRule="atLeast"/>
              <w:jc w:val="right"/>
              <w:rPr>
                <w:rFonts w:ascii="Meiryo UI" w:eastAsia="Meiryo UI" w:hAnsi="Meiryo UI"/>
                <w:sz w:val="20"/>
                <w:szCs w:val="20"/>
              </w:rPr>
            </w:pPr>
            <w:r w:rsidRPr="00501E23">
              <w:rPr>
                <w:rFonts w:ascii="HGP行書体" w:eastAsia="HGP行書体" w:hAnsi="Meiryo UI" w:hint="eastAsia"/>
                <w:sz w:val="22"/>
                <w:szCs w:val="20"/>
              </w:rPr>
              <w:t>100</w:t>
            </w:r>
            <w:r w:rsidRPr="00501E23">
              <w:rPr>
                <w:rFonts w:asciiTheme="minorEastAsia" w:hAnsiTheme="minorEastAsia" w:hint="eastAsia"/>
                <w:sz w:val="20"/>
                <w:szCs w:val="20"/>
              </w:rPr>
              <w:t xml:space="preserve">ﾘｯﾄﾙ券 </w:t>
            </w:r>
          </w:p>
        </w:tc>
        <w:tc>
          <w:tcPr>
            <w:tcW w:w="1987" w:type="dxa"/>
            <w:gridSpan w:val="2"/>
            <w:tcBorders>
              <w:bottom w:val="single" w:sz="4" w:space="0" w:color="auto"/>
            </w:tcBorders>
            <w:shd w:val="clear" w:color="auto" w:fill="EEECE1" w:themeFill="background2"/>
            <w:vAlign w:val="center"/>
          </w:tcPr>
          <w:p w:rsidR="008E551A" w:rsidRPr="00501E23" w:rsidRDefault="008E551A" w:rsidP="008E551A">
            <w:pPr>
              <w:spacing w:line="0" w:lineRule="atLeast"/>
              <w:ind w:right="-9" w:firstLineChars="700" w:firstLine="1540"/>
              <w:rPr>
                <w:rFonts w:ascii="Meiryo UI" w:eastAsia="Meiryo UI" w:hAnsi="Meiryo UI"/>
                <w:sz w:val="20"/>
                <w:szCs w:val="20"/>
              </w:rPr>
            </w:pPr>
            <w:r w:rsidRPr="00501E23">
              <w:rPr>
                <w:rFonts w:ascii="HGP行書体" w:eastAsia="HGP行書体" w:hAnsi="Meiryo UI" w:hint="eastAsia"/>
                <w:sz w:val="22"/>
                <w:szCs w:val="20"/>
              </w:rPr>
              <w:t>10</w:t>
            </w:r>
            <w:r w:rsidRPr="00501E23">
              <w:rPr>
                <w:rFonts w:asciiTheme="minorEastAsia" w:hAnsiTheme="minorEastAsia" w:hint="eastAsia"/>
                <w:sz w:val="20"/>
                <w:szCs w:val="20"/>
              </w:rPr>
              <w:t>枚</w:t>
            </w:r>
            <w:r w:rsidRPr="00501E23">
              <w:rPr>
                <w:rFonts w:ascii="Meiryo UI" w:eastAsia="Meiryo UI" w:hAnsi="Meiryo UI" w:hint="eastAsia"/>
                <w:sz w:val="20"/>
                <w:szCs w:val="20"/>
              </w:rPr>
              <w:t xml:space="preserve"> </w:t>
            </w:r>
          </w:p>
        </w:tc>
        <w:tc>
          <w:tcPr>
            <w:tcW w:w="2412" w:type="dxa"/>
            <w:gridSpan w:val="2"/>
            <w:tcBorders>
              <w:top w:val="single" w:sz="4" w:space="0" w:color="auto"/>
              <w:bottom w:val="single" w:sz="4" w:space="0" w:color="auto"/>
            </w:tcBorders>
            <w:vAlign w:val="center"/>
          </w:tcPr>
          <w:p w:rsidR="008E551A" w:rsidRPr="00501E23" w:rsidRDefault="008E551A" w:rsidP="008E551A">
            <w:pPr>
              <w:wordWrap w:val="0"/>
              <w:spacing w:line="0" w:lineRule="atLeast"/>
              <w:jc w:val="right"/>
              <w:rPr>
                <w:rFonts w:ascii="Meiryo UI" w:eastAsia="Meiryo UI" w:hAnsi="Meiryo UI"/>
                <w:sz w:val="20"/>
                <w:szCs w:val="20"/>
              </w:rPr>
            </w:pPr>
            <w:r w:rsidRPr="00501E23">
              <w:rPr>
                <w:rFonts w:asciiTheme="minorEastAsia" w:hAnsiTheme="minorEastAsia" w:hint="eastAsia"/>
                <w:sz w:val="20"/>
                <w:szCs w:val="20"/>
              </w:rPr>
              <w:t>ﾘｯﾄﾙ券</w:t>
            </w:r>
            <w:r w:rsidRPr="00501E23">
              <w:rPr>
                <w:rFonts w:ascii="Meiryo UI" w:eastAsia="Meiryo UI" w:hAnsi="Meiryo UI" w:hint="eastAsia"/>
                <w:sz w:val="20"/>
                <w:szCs w:val="20"/>
              </w:rPr>
              <w:t xml:space="preserve"> </w:t>
            </w: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wordWrap w:val="0"/>
              <w:spacing w:line="0" w:lineRule="atLeast"/>
              <w:jc w:val="right"/>
              <w:rPr>
                <w:rFonts w:asciiTheme="minorEastAsia" w:hAnsiTheme="minorEastAsia"/>
                <w:sz w:val="20"/>
                <w:szCs w:val="20"/>
              </w:rPr>
            </w:pPr>
            <w:r w:rsidRPr="00501E23">
              <w:rPr>
                <w:rFonts w:asciiTheme="minorEastAsia" w:hAnsiTheme="minorEastAsia" w:hint="eastAsia"/>
                <w:sz w:val="20"/>
                <w:szCs w:val="20"/>
              </w:rPr>
              <w:t xml:space="preserve">枚 </w:t>
            </w:r>
          </w:p>
        </w:tc>
      </w:tr>
      <w:tr w:rsidR="008E551A" w:rsidRPr="00501E23" w:rsidTr="008E551A">
        <w:trPr>
          <w:trHeight w:val="247"/>
        </w:trPr>
        <w:tc>
          <w:tcPr>
            <w:tcW w:w="1282" w:type="dxa"/>
            <w:gridSpan w:val="2"/>
            <w:vMerge/>
            <w:tcBorders>
              <w:left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shd w:val="clear" w:color="auto" w:fill="EEECE1" w:themeFill="background2"/>
            <w:vAlign w:val="center"/>
          </w:tcPr>
          <w:p w:rsidR="008E551A" w:rsidRPr="00501E23" w:rsidRDefault="008E551A" w:rsidP="008E551A">
            <w:pPr>
              <w:wordWrap w:val="0"/>
              <w:spacing w:line="0" w:lineRule="atLeast"/>
              <w:jc w:val="right"/>
              <w:rPr>
                <w:rFonts w:ascii="Meiryo UI" w:eastAsia="Meiryo UI" w:hAnsi="Meiryo UI"/>
                <w:sz w:val="20"/>
                <w:szCs w:val="20"/>
              </w:rPr>
            </w:pPr>
            <w:r w:rsidRPr="00501E23">
              <w:rPr>
                <w:rFonts w:ascii="HGP行書体" w:eastAsia="HGP行書体" w:hAnsi="Meiryo UI" w:hint="eastAsia"/>
                <w:sz w:val="22"/>
                <w:szCs w:val="20"/>
              </w:rPr>
              <w:t>50</w:t>
            </w:r>
            <w:r w:rsidRPr="00501E23">
              <w:rPr>
                <w:rFonts w:ascii="Meiryo UI" w:eastAsia="Meiryo UI" w:hAnsi="Meiryo UI"/>
                <w:sz w:val="20"/>
                <w:szCs w:val="20"/>
              </w:rPr>
              <w:t xml:space="preserve"> </w:t>
            </w:r>
            <w:r w:rsidRPr="00501E23">
              <w:rPr>
                <w:rFonts w:asciiTheme="minorEastAsia" w:hAnsiTheme="minorEastAsia" w:hint="eastAsia"/>
                <w:sz w:val="20"/>
                <w:szCs w:val="20"/>
              </w:rPr>
              <w:t xml:space="preserve">ﾘｯﾄﾙ券 </w:t>
            </w:r>
          </w:p>
        </w:tc>
        <w:tc>
          <w:tcPr>
            <w:tcW w:w="1987" w:type="dxa"/>
            <w:gridSpan w:val="2"/>
            <w:tcBorders>
              <w:bottom w:val="single" w:sz="4" w:space="0" w:color="auto"/>
            </w:tcBorders>
            <w:shd w:val="clear" w:color="auto" w:fill="EEECE1" w:themeFill="background2"/>
            <w:vAlign w:val="center"/>
          </w:tcPr>
          <w:p w:rsidR="008E551A" w:rsidRPr="00501E23" w:rsidRDefault="008E551A" w:rsidP="008E551A">
            <w:pPr>
              <w:spacing w:line="0" w:lineRule="atLeast"/>
              <w:ind w:rightChars="-4" w:right="-8"/>
              <w:jc w:val="right"/>
              <w:rPr>
                <w:rFonts w:ascii="Meiryo UI" w:eastAsia="Meiryo UI" w:hAnsi="Meiryo UI"/>
                <w:sz w:val="20"/>
                <w:szCs w:val="20"/>
              </w:rPr>
            </w:pPr>
            <w:r w:rsidRPr="00501E23">
              <w:rPr>
                <w:rFonts w:ascii="HGP行書体" w:eastAsia="HGP行書体" w:hAnsi="Meiryo UI"/>
                <w:sz w:val="22"/>
                <w:szCs w:val="20"/>
              </w:rPr>
              <w:t>1</w:t>
            </w:r>
            <w:r w:rsidRPr="00501E23">
              <w:rPr>
                <w:rFonts w:ascii="HGP行書体" w:eastAsia="HGP行書体" w:hAnsi="Meiryo UI" w:hint="eastAsia"/>
                <w:sz w:val="22"/>
                <w:szCs w:val="20"/>
              </w:rPr>
              <w:t>8</w:t>
            </w:r>
            <w:r w:rsidRPr="00501E23">
              <w:rPr>
                <w:rFonts w:asciiTheme="minorEastAsia" w:hAnsiTheme="minorEastAsia" w:hint="eastAsia"/>
                <w:sz w:val="20"/>
                <w:szCs w:val="20"/>
              </w:rPr>
              <w:t>枚</w:t>
            </w: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247"/>
        </w:trPr>
        <w:tc>
          <w:tcPr>
            <w:tcW w:w="1282" w:type="dxa"/>
            <w:gridSpan w:val="2"/>
            <w:vMerge/>
            <w:tcBorders>
              <w:left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63"/>
        </w:trPr>
        <w:tc>
          <w:tcPr>
            <w:tcW w:w="1282" w:type="dxa"/>
            <w:gridSpan w:val="2"/>
            <w:vMerge/>
            <w:tcBorders>
              <w:left w:val="single" w:sz="4" w:space="0" w:color="auto"/>
              <w:right w:val="single" w:sz="4" w:space="0" w:color="auto"/>
            </w:tcBorders>
            <w:vAlign w:val="center"/>
          </w:tcPr>
          <w:p w:rsidR="008E551A" w:rsidRPr="00501E23" w:rsidRDefault="008E551A" w:rsidP="008E551A">
            <w:pPr>
              <w:spacing w:line="0" w:lineRule="atLeast"/>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247"/>
        </w:trPr>
        <w:tc>
          <w:tcPr>
            <w:tcW w:w="1282" w:type="dxa"/>
            <w:gridSpan w:val="2"/>
            <w:vMerge/>
            <w:tcBorders>
              <w:left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bl>
    <w:bookmarkEnd w:id="8"/>
    <w:p w:rsidR="008E551A" w:rsidRPr="00861DCF" w:rsidRDefault="008E551A" w:rsidP="003D7B84">
      <w:pPr>
        <w:spacing w:line="260" w:lineRule="exact"/>
        <w:rPr>
          <w:rFonts w:ascii="Meiryo UI" w:eastAsia="Meiryo UI" w:hAnsi="Meiryo UI"/>
          <w:sz w:val="24"/>
          <w:szCs w:val="24"/>
        </w:rPr>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197888" behindDoc="0" locked="0" layoutInCell="1" allowOverlap="1" wp14:anchorId="42B297E0" wp14:editId="5879495C">
                <wp:simplePos x="0" y="0"/>
                <wp:positionH relativeFrom="margin">
                  <wp:posOffset>0</wp:posOffset>
                </wp:positionH>
                <wp:positionV relativeFrom="paragraph">
                  <wp:posOffset>264</wp:posOffset>
                </wp:positionV>
                <wp:extent cx="6066155" cy="401320"/>
                <wp:effectExtent l="0" t="0" r="0" b="0"/>
                <wp:wrapThrough wrapText="bothSides">
                  <wp:wrapPolygon edited="0">
                    <wp:start x="0" y="0"/>
                    <wp:lineTo x="0" y="20506"/>
                    <wp:lineTo x="21503" y="20506"/>
                    <wp:lineTo x="21503" y="0"/>
                    <wp:lineTo x="0" y="0"/>
                  </wp:wrapPolygon>
                </wp:wrapThrough>
                <wp:docPr id="63" name="四角形: 角を丸くする 63"/>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「免税軽油使用者証・免税証返納書」の作成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297E0" id="四角形: 角を丸くする 63" o:spid="_x0000_s1194" style="position:absolute;left:0;text-align:left;margin-left:0;margin-top:0;width:477.65pt;height:31.6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atgIAABkFAAAOAAAAZHJzL2Uyb0RvYy54bWysVM1u1DAQviPxDpbvNMl2dylRs9WqVRFS&#10;aVe0qGev42wiOR5jezcpt/bKAak31BsXXqEXnmapxGMwdrJtKZwQl2TGM56fb77x7l5bS7ISxlag&#10;MppsxZQIxSGv1CKj788OX+xQYh1TOZOgREYvhKV7k+fPdhudigGUIHNhCAZRNm10RkvndBpFlpei&#10;ZnYLtFBoLMDUzKFqFlFuWIPRaxkN4ngcNWBybYALa/H0oDPSSYhfFIK7k6KwwhGZUazNha8J37n/&#10;RpNdli4M02XF+zLYP1RRs0ph0vtQB8wxsjTVH6HqihuwULgtDnUERVFxEXrAbpL4STenJdMi9ILg&#10;WH0Pk/1/YfnxamZIlWd0vE2JYjXO6O7m5ue367vvX1OC//XV9Y/b2/Xl5/Xll/XVJ4J+CFqjbYp3&#10;T/XM9JpF0SPQFqb2f+yNtAHoi3ugResIx8NxPB4noxElHG3DONkehElED7e1se61gJp4IaMGlip/&#10;h9MMILPVkXWYFv03fj6jBVnlh5WUQTGL+b40ZMVw8jvxeDgdhLtyWb+FvDtGAsU9BfAYibLx7o8x&#10;vu3ChFy/xZeKNBkdjIYYgXCG1C0kcyjWGsG0akEJkwvcCe5MSKzAlxb45os+YLbs0oWwHlNMJ5Wv&#10;XQTi9j16pDtsveTaeRvGlSSjzRzmkF/gEA107LaaH1aY4YhZN2MG6YwV4oq6E/wUErBs6CVKSjAf&#10;/3bu/ZFlaKWkwfXAlj4smRGUyDcK+fcqGQ79PgVlOHqJAyTmsWX+2KKW9T7gHBJ8DDQPovd3ciMW&#10;Bupz3OSpz4ompjjm7sDrlX3XrS2+BVxMp8ENd0gzd6RONffBPXYe27P2nBndU8ch6Y5hs0osfUKe&#10;ztffVDBdOiiqwCyPdYcrzsUruH9hQv1b4Rf8sR68Hl60yS8AAAD//wMAUEsDBBQABgAIAAAAIQB8&#10;M3qo1wAAAAQBAAAPAAAAZHJzL2Rvd25yZXYueG1sTI/BTsMwEETvSPyDtUjcqEOjRhDiVKgqH9BC&#10;71t7SSLidWRv2/TvMVzgstJoRjNvm/XsR3WmmIbABh4XBShiG9zAnYGP97eHJ1BJkB2OgcnAlRKs&#10;29ubBmsXLryj8146lUs41WigF5lqrZPtyWNahIk4e58hepQsY6ddxEsu96NeFkWlPQ6cF3qcaNOT&#10;/dqfvIGysweadnGLvpLBXstt5TaFMfd38+sLKKFZ/sLwg5/Roc1Mx3Bil9RoID8ivzd7z6tVCepo&#10;oCqXoNtG/4dvvwEAAP//AwBQSwECLQAUAAYACAAAACEAtoM4kv4AAADhAQAAEwAAAAAAAAAAAAAA&#10;AAAAAAAAW0NvbnRlbnRfVHlwZXNdLnhtbFBLAQItABQABgAIAAAAIQA4/SH/1gAAAJQBAAALAAAA&#10;AAAAAAAAAAAAAC8BAABfcmVscy8ucmVsc1BLAQItABQABgAIAAAAIQCCTn/atgIAABkFAAAOAAAA&#10;AAAAAAAAAAAAAC4CAABkcnMvZTJvRG9jLnhtbFBLAQItABQABgAIAAAAIQB8M3qo1wAAAAQBAAAP&#10;AAAAAAAAAAAAAAAAABAFAABkcnMvZG93bnJldi54bWxQSwUGAAAAAAQABADzAAAAFAYAAAAA&#10;" fillcolor="#e6e0ec" stroked="f" strokeweight="2pt">
                <v:textbo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「免税軽油使用者証・免税証返納書」の作成</w:t>
                      </w:r>
                    </w:p>
                  </w:txbxContent>
                </v:textbox>
                <w10:wrap type="through" anchorx="margin"/>
              </v:roundrect>
            </w:pict>
          </mc:Fallback>
        </mc:AlternateContent>
      </w:r>
      <w:r w:rsidR="003D7B84">
        <w:rPr>
          <w:rFonts w:ascii="Meiryo UI" w:eastAsia="Meiryo UI" w:hAnsi="Meiryo UI" w:hint="eastAsia"/>
          <w:sz w:val="24"/>
          <w:szCs w:val="24"/>
        </w:rPr>
        <w:t>１</w:t>
      </w:r>
      <w:r w:rsidRPr="00861DCF">
        <w:rPr>
          <w:rFonts w:ascii="Meiryo UI" w:eastAsia="Meiryo UI" w:hAnsi="Meiryo UI" w:hint="eastAsia"/>
          <w:sz w:val="24"/>
          <w:szCs w:val="24"/>
        </w:rPr>
        <w:t xml:space="preserve">　免税証を返納する場合</w:t>
      </w:r>
    </w:p>
    <w:p w:rsidR="008E551A" w:rsidRDefault="00956370" w:rsidP="008E551A">
      <w:pPr>
        <w:spacing w:line="340" w:lineRule="exact"/>
        <w:ind w:left="480" w:hangingChars="200" w:hanging="480"/>
        <w:rPr>
          <w:rFonts w:ascii="Meiryo UI" w:eastAsia="Meiryo UI" w:hAnsi="Meiryo UI"/>
          <w:sz w:val="24"/>
          <w:szCs w:val="24"/>
        </w:rPr>
      </w:pPr>
      <w:r>
        <w:rPr>
          <w:rFonts w:ascii="Meiryo UI" w:eastAsia="Meiryo UI" w:hAnsi="Meiryo UI" w:hint="eastAsia"/>
          <w:sz w:val="24"/>
          <w:szCs w:val="24"/>
        </w:rPr>
        <w:t>（</w:t>
      </w:r>
      <w:r w:rsidR="003D7B84">
        <w:rPr>
          <w:rFonts w:ascii="Meiryo UI" w:eastAsia="Meiryo UI" w:hAnsi="Meiryo UI" w:hint="eastAsia"/>
          <w:sz w:val="24"/>
          <w:szCs w:val="24"/>
        </w:rPr>
        <w:t>１</w:t>
      </w:r>
      <w:r>
        <w:rPr>
          <w:rFonts w:ascii="Meiryo UI" w:eastAsia="Meiryo UI" w:hAnsi="Meiryo UI" w:hint="eastAsia"/>
          <w:sz w:val="24"/>
          <w:szCs w:val="24"/>
        </w:rPr>
        <w:t>）</w:t>
      </w:r>
      <w:r w:rsidR="008E551A">
        <w:rPr>
          <w:rFonts w:ascii="Meiryo UI" w:eastAsia="Meiryo UI" w:hAnsi="Meiryo UI" w:hint="eastAsia"/>
          <w:sz w:val="24"/>
          <w:szCs w:val="24"/>
        </w:rPr>
        <w:t xml:space="preserve">　次のとおり返納の理由について「第62条の５第８項」及び「免税証」を○で囲んでください。</w:t>
      </w:r>
    </w:p>
    <w:tbl>
      <w:tblPr>
        <w:tblW w:w="4784" w:type="pct"/>
        <w:tblInd w:w="421"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502"/>
        <w:gridCol w:w="1995"/>
        <w:gridCol w:w="5715"/>
      </w:tblGrid>
      <w:tr w:rsidR="008E551A" w:rsidRPr="00501E23" w:rsidTr="008E551A">
        <w:trPr>
          <w:cantSplit/>
          <w:trHeight w:val="244"/>
        </w:trPr>
        <w:tc>
          <w:tcPr>
            <w:tcW w:w="815" w:type="pct"/>
            <w:vAlign w:val="center"/>
          </w:tcPr>
          <w:p w:rsidR="008E551A" w:rsidRPr="00501E23" w:rsidRDefault="008E551A" w:rsidP="008E551A">
            <w:pPr>
              <w:autoSpaceDE w:val="0"/>
              <w:autoSpaceDN w:val="0"/>
              <w:spacing w:line="240" w:lineRule="exact"/>
              <w:rPr>
                <w:rFonts w:asciiTheme="minorEastAsia" w:hAnsiTheme="minorEastAsia"/>
                <w:spacing w:val="-20"/>
              </w:rPr>
            </w:pPr>
            <w:r w:rsidRPr="00501E23">
              <w:rPr>
                <w:rFonts w:asciiTheme="minorEastAsia" w:hAnsiTheme="minorEastAsia" w:hint="eastAsia"/>
                <w:spacing w:val="-20"/>
              </w:rPr>
              <w:t xml:space="preserve">　大阪府税条例</w:t>
            </w:r>
          </w:p>
        </w:tc>
        <w:tc>
          <w:tcPr>
            <w:tcW w:w="1083" w:type="pct"/>
          </w:tcPr>
          <w:p w:rsidR="008E551A" w:rsidRPr="00501E23" w:rsidRDefault="008E551A" w:rsidP="008E551A">
            <w:pPr>
              <w:autoSpaceDE w:val="0"/>
              <w:autoSpaceDN w:val="0"/>
              <w:spacing w:line="240" w:lineRule="exact"/>
              <w:rPr>
                <w:rFonts w:asciiTheme="minorEastAsia" w:hAnsiTheme="minorEastAsia"/>
                <w:color w:val="000000"/>
                <w:sz w:val="20"/>
              </w:rPr>
            </w:pPr>
            <w:r>
              <w:rPr>
                <w:rFonts w:ascii="HGS創英ﾌﾟﾚｾﾞﾝｽEB" w:eastAsia="HGS創英ﾌﾟﾚｾﾞﾝｽEB"/>
                <w:noProof/>
                <w:sz w:val="22"/>
              </w:rPr>
              <mc:AlternateContent>
                <mc:Choice Requires="wps">
                  <w:drawing>
                    <wp:anchor distT="0" distB="0" distL="114300" distR="114300" simplePos="0" relativeHeight="252201984" behindDoc="0" locked="0" layoutInCell="1" allowOverlap="1" wp14:anchorId="40003839" wp14:editId="6379A877">
                      <wp:simplePos x="0" y="0"/>
                      <wp:positionH relativeFrom="column">
                        <wp:posOffset>2540</wp:posOffset>
                      </wp:positionH>
                      <wp:positionV relativeFrom="paragraph">
                        <wp:posOffset>146313</wp:posOffset>
                      </wp:positionV>
                      <wp:extent cx="983411" cy="163830"/>
                      <wp:effectExtent l="0" t="0" r="26670" b="26670"/>
                      <wp:wrapNone/>
                      <wp:docPr id="1889" name="楕円 1889"/>
                      <wp:cNvGraphicFramePr/>
                      <a:graphic xmlns:a="http://schemas.openxmlformats.org/drawingml/2006/main">
                        <a:graphicData uri="http://schemas.microsoft.com/office/word/2010/wordprocessingShape">
                          <wps:wsp>
                            <wps:cNvSpPr/>
                            <wps:spPr>
                              <a:xfrm>
                                <a:off x="0" y="0"/>
                                <a:ext cx="983411" cy="16383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B986B" id="楕円 1889" o:spid="_x0000_s1026" style="position:absolute;left:0;text-align:left;margin-left:.2pt;margin-top:11.5pt;width:77.45pt;height:12.9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fqAIAAJMFAAAOAAAAZHJzL2Uyb0RvYy54bWysVF1OGzEQfq/UO1h+L7sbAoSIDYpAVJUQ&#10;oELFs/HarCWvx7WdbNIDcIMeoUdrz9Gx9ydRQX2omoeNxzPzjeebn7PzTaPJWjivwJS0OMgpEYZD&#10;pcxzSb88XH2YUeIDMxXTYERJt8LT88X7d2etnYsJ1KAr4QiCGD9vbUnrEOw8yzyvRcP8AVhhUCnB&#10;NSyg6J6zyrEW0RudTfL8OGvBVdYBF97j7WWnpIuEL6Xg4VZKLwLRJcW3hfR16fsUv9nijM2fHbO1&#10;4v0z2D+8omHKYNAR6pIFRlZOvYJqFHfgQYYDDk0GUiouUg6YTZH/kc19zaxIuSA53o40+f8Hy2/W&#10;d46oCms3m51SYliDVfr14/vPlxeSrpCh1vo5Gt7bO9dLHo8x3Y10TfzHRMgmsbodWRWbQDhens4O&#10;p0VBCUdVcXw4O0ysZztn63z4KKAh8VBSobWyPubN5mx97QPGROvBKl4buFJap9ppQ1rEnZzkefLw&#10;oFUVtdEutZG40I6sGTZA2BSx4Ai2Z4WSNngZk+zSSqew1SJCaPNZSCQIE5l0AWJr7jAZ58KEolPV&#10;rBJdqKMcf0OwwSOFToARWeIjR+weYLDsQAbs7s29fXQVqbNH5z7zvzmPHikymDA6N8qAeyszjVn1&#10;kTv7gaSOmsjSE1RbbB8H3Vx5y68U1vCa+XDHHA4Sjhwuh3CLH6kBCwX9iZIa3Le37qM99jdqKWlx&#10;MEvqv66YE5ToTwY7/7SYTuMkJ2F6dDJBwe1rnvY1ZtVcAJYe+w9fl47RPujhKB00j7hDljEqqpjh&#10;GLukPLhBuAjdwsAtxMVymcxwei0L1+be8ggeWY0N+rB5ZM72jRxwAm5gGOJXzdzZRk8Dy1UAqVKn&#10;73jt+cbJT43Tb6m4WvblZLXbpYvfAAAA//8DAFBLAwQUAAYACAAAACEARiv/hNsAAAAGAQAADwAA&#10;AGRycy9kb3ducmV2LnhtbEyPzU7DMBCE70i8g7VIXCpqk1AUpXEqhMTfsYUH2MbbJGq8jmI3P2+P&#10;e4Lj7Ixmvi12s+3ESINvHWt4XCsQxJUzLdcafr7fHjIQPiAb7ByThoU87MrbmwJz4ybe03gItYgl&#10;7HPU0ITQ51L6qiGLfu164uid3GAxRDnU0gw4xXLbyUSpZ2mx5bjQYE+vDVXnw8VqGN+TT1otuEx1&#10;1i9qv/r4OqtU6/u7+WULItAc/sJwxY/oUEamo7uw8aLT8BRzGpI0PnR1N5sUxDGeswxkWcj/+OUv&#10;AAAA//8DAFBLAQItABQABgAIAAAAIQC2gziS/gAAAOEBAAATAAAAAAAAAAAAAAAAAAAAAABbQ29u&#10;dGVudF9UeXBlc10ueG1sUEsBAi0AFAAGAAgAAAAhADj9If/WAAAAlAEAAAsAAAAAAAAAAAAAAAAA&#10;LwEAAF9yZWxzLy5yZWxzUEsBAi0AFAAGAAgAAAAhAHzv+9+oAgAAkwUAAA4AAAAAAAAAAAAAAAAA&#10;LgIAAGRycy9lMm9Eb2MueG1sUEsBAi0AFAAGAAgAAAAhAEYr/4TbAAAABgEAAA8AAAAAAAAAAAAA&#10;AAAAAgUAAGRycy9kb3ducmV2LnhtbFBLBQYAAAAABAAEAPMAAAAKBgAAAAA=&#10;" filled="f" strokecolor="black [3213]" strokeweight="1pt"/>
                  </w:pict>
                </mc:Fallback>
              </mc:AlternateContent>
            </w:r>
            <w:r w:rsidRPr="00501E23">
              <w:rPr>
                <w:rFonts w:asciiTheme="minorEastAsia" w:hAnsiTheme="minorEastAsia" w:hint="eastAsia"/>
                <w:color w:val="000000"/>
                <w:sz w:val="20"/>
              </w:rPr>
              <w:t>第62条の4第5項</w:t>
            </w:r>
          </w:p>
          <w:p w:rsidR="008E551A" w:rsidRPr="00501E23" w:rsidRDefault="008E551A" w:rsidP="008E551A">
            <w:pPr>
              <w:autoSpaceDE w:val="0"/>
              <w:autoSpaceDN w:val="0"/>
              <w:spacing w:line="240" w:lineRule="exact"/>
              <w:rPr>
                <w:rFonts w:asciiTheme="minorEastAsia" w:hAnsiTheme="minorEastAsia"/>
                <w:color w:val="FF0000"/>
              </w:rPr>
            </w:pPr>
            <w:r w:rsidRPr="00501E23">
              <w:rPr>
                <w:rFonts w:asciiTheme="minorEastAsia" w:hAnsiTheme="minorEastAsia" w:hint="eastAsia"/>
                <w:color w:val="000000"/>
                <w:sz w:val="20"/>
              </w:rPr>
              <w:t>第62条の5第8項</w:t>
            </w:r>
          </w:p>
        </w:tc>
        <w:tc>
          <w:tcPr>
            <w:tcW w:w="3102" w:type="pct"/>
            <w:vAlign w:val="bottom"/>
          </w:tcPr>
          <w:p w:rsidR="008E551A" w:rsidRPr="00501E23" w:rsidRDefault="008E551A" w:rsidP="008E551A">
            <w:pPr>
              <w:autoSpaceDE w:val="0"/>
              <w:autoSpaceDN w:val="0"/>
              <w:spacing w:line="240" w:lineRule="exact"/>
              <w:rPr>
                <w:rFonts w:asciiTheme="minorEastAsia" w:hAnsiTheme="minorEastAsia"/>
                <w:spacing w:val="-20"/>
              </w:rPr>
            </w:pPr>
            <w:r w:rsidRPr="00501E23">
              <w:rPr>
                <w:rFonts w:asciiTheme="minorEastAsia" w:hAnsiTheme="minorEastAsia" w:hint="eastAsia"/>
                <w:spacing w:val="-20"/>
              </w:rPr>
              <w:t>において準用する</w:t>
            </w:r>
            <w:r w:rsidRPr="00501E23">
              <w:rPr>
                <w:rFonts w:asciiTheme="minorEastAsia" w:hAnsiTheme="minorEastAsia" w:hint="eastAsia"/>
                <w:color w:val="000000"/>
                <w:spacing w:val="-20"/>
              </w:rPr>
              <w:t>同条例第62条の４第5項</w:t>
            </w:r>
            <w:r w:rsidRPr="00501E23">
              <w:rPr>
                <w:rFonts w:asciiTheme="minorEastAsia" w:hAnsiTheme="minorEastAsia" w:hint="eastAsia"/>
                <w:spacing w:val="-20"/>
              </w:rPr>
              <w:t>の規定により、</w:t>
            </w:r>
          </w:p>
        </w:tc>
      </w:tr>
      <w:tr w:rsidR="008E551A" w:rsidRPr="00501E23" w:rsidTr="008E551A">
        <w:trPr>
          <w:cantSplit/>
          <w:trHeight w:val="481"/>
        </w:trPr>
        <w:tc>
          <w:tcPr>
            <w:tcW w:w="815" w:type="pct"/>
            <w:vAlign w:val="center"/>
          </w:tcPr>
          <w:p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次のとおり</w:t>
            </w:r>
          </w:p>
        </w:tc>
        <w:tc>
          <w:tcPr>
            <w:tcW w:w="1083" w:type="pct"/>
            <w:vAlign w:val="center"/>
          </w:tcPr>
          <w:p w:rsidR="008E551A" w:rsidRPr="00501E23" w:rsidRDefault="008E551A" w:rsidP="008E551A">
            <w:pPr>
              <w:autoSpaceDE w:val="0"/>
              <w:autoSpaceDN w:val="0"/>
              <w:spacing w:line="240" w:lineRule="exact"/>
              <w:jc w:val="distribute"/>
              <w:rPr>
                <w:rFonts w:asciiTheme="minorEastAsia" w:hAnsiTheme="minorEastAsia"/>
              </w:rPr>
            </w:pPr>
            <w:r>
              <w:rPr>
                <w:rFonts w:ascii="HGS創英ﾌﾟﾚｾﾞﾝｽEB" w:eastAsia="HGS創英ﾌﾟﾚｾﾞﾝｽEB"/>
                <w:noProof/>
                <w:sz w:val="22"/>
              </w:rPr>
              <mc:AlternateContent>
                <mc:Choice Requires="wps">
                  <w:drawing>
                    <wp:anchor distT="0" distB="0" distL="114300" distR="114300" simplePos="0" relativeHeight="252200960" behindDoc="0" locked="0" layoutInCell="1" allowOverlap="1" wp14:anchorId="4D40BB31" wp14:editId="475A1819">
                      <wp:simplePos x="0" y="0"/>
                      <wp:positionH relativeFrom="column">
                        <wp:posOffset>-83185</wp:posOffset>
                      </wp:positionH>
                      <wp:positionV relativeFrom="paragraph">
                        <wp:posOffset>127635</wp:posOffset>
                      </wp:positionV>
                      <wp:extent cx="1303655" cy="190500"/>
                      <wp:effectExtent l="0" t="0" r="10795" b="19050"/>
                      <wp:wrapNone/>
                      <wp:docPr id="1892" name="楕円 1892"/>
                      <wp:cNvGraphicFramePr/>
                      <a:graphic xmlns:a="http://schemas.openxmlformats.org/drawingml/2006/main">
                        <a:graphicData uri="http://schemas.microsoft.com/office/word/2010/wordprocessingShape">
                          <wps:wsp>
                            <wps:cNvSpPr/>
                            <wps:spPr>
                              <a:xfrm>
                                <a:off x="0" y="0"/>
                                <a:ext cx="130365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8BAF9" id="楕円 1892" o:spid="_x0000_s1026" style="position:absolute;left:0;text-align:left;margin-left:-6.55pt;margin-top:10.05pt;width:102.65pt;height: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cSpAIAAJQFAAAOAAAAZHJzL2Uyb0RvYy54bWysVF1O3DAQfq/UO1h+L0kWlsKKLFqBqCoh&#10;QIWKZ+PYxJLtcW3vZrcH4AY9Qo/WnqNjJxu2BfWh6kvi8cx842/+Tk7XRpOV8EGBrWm1V1IiLIdG&#10;2ceafr67eHdESYjMNkyDFTXdiEBP52/fnHRuJibQgm6EJwhiw6xzNW1jdLOiCLwVhoU9cMKiUoI3&#10;LKLoH4vGsw7RjS4mZXlYdOAb54GLEPD2vFfSecaXUvB4LWUQkeia4tti/vr8fUjfYn7CZo+euVbx&#10;4RnsH15hmLIYdIQ6Z5GRpVcvoIziHgLIuMfBFCCl4iJzQDZV+Qeb25Y5kblgcoIb0xT+Hyy/Wt14&#10;ohqs3dHxhBLLDFbp5/dvP56eSL7CDHUuzNDw1t34QQp4THTX0pv0RyJknbO6GbMq1pFwvKz2y/3D&#10;6ZQSjrrquJyWOe3Fs7fzIX4QYEg61FRorVxIxNmMrS5DxKBovbVK1xYulNa5eNqSDnEn7xE2qQJo&#10;1SRtFlIfiTPtyYphB8R1lSqOYDtWKGmLl4llzyuf4kaLBKHtJyExQ8hk0gf4HZNxLmyselXLGtGH&#10;QpYjz9zN6RU5dAZMyBIfOWIPAK9j928e7JOryK09Og/M/+Y8euTIYOPobJQF/xozjayGyL39Nkl9&#10;alKWHqDZYP946AcrOH6hsIaXLMQb5nGScOZwO8Rr/EgNWCgYTpS04L++dp/sscFRS0mHk1nT8GXJ&#10;vKBEf7TY+sfVwUEa5SwcTN9PUPC7moddjV2aM8DSV7iHHM/HZB/19ig9mHtcIosUFVXMcoxdUx79&#10;VjiL/cbANcTFYpHNcHwdi5f21vEEnrKaGvRufc+8Gxo54ghcwXaKXzRzb5s8LSyWEaTKnf6c1yHf&#10;OPq5cYY1lXbLrpytnpfp/BcAAAD//wMAUEsDBBQABgAIAAAAIQC39jfQ3QAAAAkBAAAPAAAAZHJz&#10;L2Rvd25yZXYueG1sTI/basMwDIbvB3sHo8FuSmsnZaXN4pQx2Omy3R7AjdUkNJZD7Obw9lOvtish&#10;6ePXp3w/uVYM2IfGk4ZkpUAgld42VGn4+X5bbkGEaMia1hNqmDHAvri/y01m/UgHHI6xEhxCITMa&#10;6hi7TMpQ1uhMWPkOiXdn3zsTue0raXszcrhrZarURjrTEF+oTYevNZaX49VpGN7TT1zMZh6rbTer&#10;w+Lj66LWWj8+TC/PICJO8Q+Gmz6rQ8FOJ38lG0SrYZmsE0Y1pIrrDdilKYiThiceyCKX/z8ofgEA&#10;AP//AwBQSwECLQAUAAYACAAAACEAtoM4kv4AAADhAQAAEwAAAAAAAAAAAAAAAAAAAAAAW0NvbnRl&#10;bnRfVHlwZXNdLnhtbFBLAQItABQABgAIAAAAIQA4/SH/1gAAAJQBAAALAAAAAAAAAAAAAAAAAC8B&#10;AABfcmVscy8ucmVsc1BLAQItABQABgAIAAAAIQBhQbcSpAIAAJQFAAAOAAAAAAAAAAAAAAAAAC4C&#10;AABkcnMvZTJvRG9jLnhtbFBLAQItABQABgAIAAAAIQC39jfQ3QAAAAkBAAAPAAAAAAAAAAAAAAAA&#10;AP4EAABkcnMvZG93bnJldi54bWxQSwUGAAAAAAQABADzAAAACAYAAAAA&#10;" filled="f" strokecolor="black [3213]" strokeweight="1pt"/>
                  </w:pict>
                </mc:Fallback>
              </mc:AlternateContent>
            </w:r>
            <w:r w:rsidRPr="00501E23">
              <w:rPr>
                <w:rFonts w:asciiTheme="minorEastAsia" w:hAnsiTheme="minorEastAsia" w:hint="eastAsia"/>
              </w:rPr>
              <w:t>免税軽油使用者証</w:t>
            </w:r>
          </w:p>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免税証</w:t>
            </w:r>
          </w:p>
        </w:tc>
        <w:tc>
          <w:tcPr>
            <w:tcW w:w="3102" w:type="pct"/>
            <w:vAlign w:val="center"/>
          </w:tcPr>
          <w:p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を返納します。</w:t>
            </w:r>
          </w:p>
        </w:tc>
      </w:tr>
    </w:tbl>
    <w:p w:rsidR="008E551A" w:rsidRDefault="008E551A" w:rsidP="008E551A">
      <w:pPr>
        <w:spacing w:line="340" w:lineRule="exact"/>
        <w:rPr>
          <w:rFonts w:ascii="Meiryo UI" w:eastAsia="Meiryo UI" w:hAnsi="Meiryo UI"/>
          <w:sz w:val="24"/>
          <w:szCs w:val="24"/>
        </w:rPr>
      </w:pPr>
    </w:p>
    <w:p w:rsidR="008E551A" w:rsidRPr="00501E23"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w:t>
      </w:r>
      <w:r w:rsidR="008E551A">
        <w:rPr>
          <w:rFonts w:ascii="Meiryo UI" w:eastAsia="Meiryo UI" w:hAnsi="Meiryo UI" w:hint="eastAsia"/>
          <w:sz w:val="24"/>
          <w:szCs w:val="24"/>
        </w:rPr>
        <w:t>２</w:t>
      </w:r>
      <w:r>
        <w:rPr>
          <w:rFonts w:ascii="Meiryo UI" w:eastAsia="Meiryo UI" w:hAnsi="Meiryo UI" w:hint="eastAsia"/>
          <w:sz w:val="24"/>
          <w:szCs w:val="24"/>
        </w:rPr>
        <w:t>）</w:t>
      </w:r>
      <w:r w:rsidR="008E551A">
        <w:rPr>
          <w:rFonts w:ascii="Meiryo UI" w:eastAsia="Meiryo UI" w:hAnsi="Meiryo UI" w:hint="eastAsia"/>
          <w:sz w:val="24"/>
          <w:szCs w:val="24"/>
        </w:rPr>
        <w:t xml:space="preserve">　「免税証」欄</w:t>
      </w:r>
    </w:p>
    <w:p w:rsidR="008E551A" w:rsidRPr="00501E23" w:rsidRDefault="003D7B84" w:rsidP="003D7B84">
      <w:pPr>
        <w:spacing w:line="34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①</w:t>
      </w:r>
      <w:r w:rsidR="008E551A" w:rsidRPr="00501E23">
        <w:rPr>
          <w:rFonts w:ascii="Meiryo UI" w:eastAsia="Meiryo UI" w:hAnsi="Meiryo UI" w:hint="eastAsia"/>
          <w:sz w:val="24"/>
          <w:szCs w:val="24"/>
        </w:rPr>
        <w:t xml:space="preserve">　「交付を受けた免税証記載の数量①」欄は、前回交付を受けた免税証の総数量を記入してください。</w:t>
      </w:r>
    </w:p>
    <w:p w:rsidR="008E551A" w:rsidRPr="00505FFA" w:rsidRDefault="008E551A" w:rsidP="008E551A">
      <w:pPr>
        <w:spacing w:line="280" w:lineRule="exact"/>
        <w:ind w:left="240" w:hangingChars="100" w:hanging="240"/>
        <w:rPr>
          <w:rFonts w:ascii="Meiryo UI" w:eastAsia="Meiryo UI" w:hAnsi="Meiryo UI"/>
          <w:sz w:val="24"/>
          <w:szCs w:val="24"/>
        </w:rPr>
      </w:pPr>
    </w:p>
    <w:p w:rsidR="008E551A" w:rsidRPr="00501E23" w:rsidRDefault="003D7B84" w:rsidP="003D7B84">
      <w:pPr>
        <w:spacing w:line="280" w:lineRule="exact"/>
        <w:ind w:leftChars="117" w:left="486" w:hangingChars="100" w:hanging="240"/>
        <w:rPr>
          <w:rFonts w:ascii="Meiryo UI" w:eastAsia="Meiryo UI" w:hAnsi="Meiryo UI"/>
          <w:sz w:val="24"/>
          <w:szCs w:val="24"/>
        </w:rPr>
      </w:pPr>
      <w:r>
        <w:rPr>
          <w:rFonts w:ascii="Meiryo UI" w:eastAsia="Meiryo UI" w:hAnsi="Meiryo UI" w:hint="eastAsia"/>
          <w:sz w:val="24"/>
          <w:szCs w:val="24"/>
        </w:rPr>
        <w:t>②</w:t>
      </w:r>
      <w:r w:rsidR="008E551A" w:rsidRPr="00501E23">
        <w:rPr>
          <w:rFonts w:ascii="Meiryo UI" w:eastAsia="Meiryo UI" w:hAnsi="Meiryo UI" w:hint="eastAsia"/>
          <w:sz w:val="24"/>
          <w:szCs w:val="24"/>
        </w:rPr>
        <w:t xml:space="preserve">　「免税証による引取数量②」欄は、前回交付を受けた免税証のうち有効期間内に使用した数量を記入してください。</w:t>
      </w:r>
    </w:p>
    <w:p w:rsidR="008E551A" w:rsidRDefault="008E551A" w:rsidP="008E551A">
      <w:pPr>
        <w:spacing w:line="280" w:lineRule="exact"/>
        <w:rPr>
          <w:rFonts w:ascii="Meiryo UI" w:eastAsia="Meiryo UI" w:hAnsi="Meiryo UI"/>
          <w:sz w:val="24"/>
          <w:szCs w:val="24"/>
        </w:rPr>
      </w:pPr>
    </w:p>
    <w:p w:rsidR="008E551A" w:rsidRPr="00501E23" w:rsidRDefault="003D7B84" w:rsidP="003D7B84">
      <w:pPr>
        <w:spacing w:line="280" w:lineRule="exact"/>
        <w:ind w:firstLineChars="100" w:firstLine="240"/>
        <w:rPr>
          <w:rFonts w:ascii="Meiryo UI" w:eastAsia="Meiryo UI" w:hAnsi="Meiryo UI"/>
          <w:sz w:val="24"/>
          <w:szCs w:val="24"/>
        </w:rPr>
      </w:pPr>
      <w:r>
        <w:rPr>
          <w:rFonts w:ascii="Meiryo UI" w:eastAsia="Meiryo UI" w:hAnsi="Meiryo UI" w:hint="eastAsia"/>
          <w:sz w:val="24"/>
          <w:szCs w:val="24"/>
        </w:rPr>
        <w:t xml:space="preserve">③　</w:t>
      </w:r>
      <w:r w:rsidR="008E551A" w:rsidRPr="00501E23">
        <w:rPr>
          <w:rFonts w:ascii="Meiryo UI" w:eastAsia="Meiryo UI" w:hAnsi="Meiryo UI" w:hint="eastAsia"/>
          <w:sz w:val="24"/>
          <w:szCs w:val="24"/>
        </w:rPr>
        <w:t>「返納免税証記載の数量③」欄は、返納する免税証の数量を記入してください。</w:t>
      </w:r>
    </w:p>
    <w:p w:rsidR="008E551A" w:rsidRPr="003234AD" w:rsidRDefault="008E551A" w:rsidP="008E551A">
      <w:pPr>
        <w:spacing w:line="300" w:lineRule="exact"/>
        <w:rPr>
          <w:rFonts w:ascii="Meiryo UI" w:eastAsia="Meiryo UI" w:hAnsi="Meiryo UI"/>
          <w:sz w:val="24"/>
          <w:szCs w:val="24"/>
        </w:rPr>
      </w:pPr>
    </w:p>
    <w:p w:rsidR="008E551A" w:rsidRPr="00501E23" w:rsidRDefault="003D7B84" w:rsidP="003D7B84">
      <w:pPr>
        <w:spacing w:line="300" w:lineRule="exact"/>
        <w:ind w:leftChars="117" w:left="486" w:hangingChars="100" w:hanging="240"/>
        <w:rPr>
          <w:rFonts w:ascii="Meiryo UI" w:eastAsia="Meiryo UI" w:hAnsi="Meiryo UI"/>
          <w:sz w:val="24"/>
          <w:szCs w:val="24"/>
        </w:rPr>
      </w:pPr>
      <w:r>
        <w:rPr>
          <w:rFonts w:ascii="Meiryo UI" w:eastAsia="Meiryo UI" w:hAnsi="Meiryo UI" w:hint="eastAsia"/>
          <w:sz w:val="24"/>
          <w:szCs w:val="24"/>
        </w:rPr>
        <w:t>④</w:t>
      </w:r>
      <w:r w:rsidR="008E551A" w:rsidRPr="00501E23">
        <w:rPr>
          <w:rFonts w:ascii="Meiryo UI" w:eastAsia="Meiryo UI" w:hAnsi="Meiryo UI" w:hint="eastAsia"/>
          <w:sz w:val="24"/>
          <w:szCs w:val="24"/>
        </w:rPr>
        <w:t xml:space="preserve">　「種類」､「番号」､「枚数」､「数量」及び「有効期間」欄は、返納する免税証の種類ごとに記入してください。</w:t>
      </w:r>
    </w:p>
    <w:p w:rsidR="008E551A" w:rsidRPr="00501E23" w:rsidRDefault="008E551A" w:rsidP="008E551A">
      <w:pPr>
        <w:spacing w:line="340" w:lineRule="exact"/>
        <w:ind w:left="240" w:hangingChars="100" w:hanging="240"/>
        <w:rPr>
          <w:rFonts w:ascii="Meiryo UI" w:eastAsia="Meiryo UI" w:hAnsi="Meiryo UI"/>
          <w:sz w:val="24"/>
          <w:szCs w:val="24"/>
        </w:rPr>
      </w:pPr>
    </w:p>
    <w:p w:rsidR="008E551A" w:rsidRPr="00501E23"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（３）</w:t>
      </w:r>
      <w:r w:rsidR="008E551A" w:rsidRPr="00501E23">
        <w:rPr>
          <w:rFonts w:ascii="Meiryo UI" w:eastAsia="Meiryo UI" w:hAnsi="Meiryo UI" w:hint="eastAsia"/>
          <w:sz w:val="24"/>
          <w:szCs w:val="24"/>
        </w:rPr>
        <w:t xml:space="preserve">　「返納の理由」欄は、免税証を返納する理由を記入してください。</w:t>
      </w:r>
    </w:p>
    <w:p w:rsidR="008E551A" w:rsidRDefault="008E551A" w:rsidP="008E551A">
      <w:pPr>
        <w:widowControl/>
        <w:jc w:val="left"/>
        <w:rPr>
          <w:rFonts w:ascii="HGS創英ﾌﾟﾚｾﾞﾝｽEB" w:eastAsia="HGS創英ﾌﾟﾚｾﾞﾝｽEB"/>
          <w:sz w:val="22"/>
        </w:rPr>
      </w:pPr>
    </w:p>
    <w:p w:rsidR="008E551A" w:rsidRPr="00861DCF"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２</w:t>
      </w:r>
      <w:r w:rsidR="008E551A" w:rsidRPr="00861DCF">
        <w:rPr>
          <w:rFonts w:ascii="Meiryo UI" w:eastAsia="Meiryo UI" w:hAnsi="Meiryo UI" w:hint="eastAsia"/>
          <w:sz w:val="24"/>
          <w:szCs w:val="24"/>
        </w:rPr>
        <w:t xml:space="preserve">　免税軽油使用者証を返納する場合</w:t>
      </w:r>
    </w:p>
    <w:p w:rsidR="008E551A" w:rsidRPr="002B6CA2" w:rsidRDefault="003D7B84" w:rsidP="003D7B84">
      <w:pPr>
        <w:spacing w:line="400" w:lineRule="exact"/>
        <w:ind w:left="720" w:hangingChars="300" w:hanging="720"/>
        <w:jc w:val="left"/>
        <w:rPr>
          <w:rFonts w:ascii="Meiryo UI" w:eastAsia="Meiryo UI" w:hAnsi="Meiryo UI"/>
          <w:sz w:val="24"/>
          <w:szCs w:val="24"/>
        </w:rPr>
      </w:pP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１</w:t>
      </w: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 xml:space="preserve">　</w:t>
      </w:r>
      <w:r w:rsidR="008E551A" w:rsidRPr="00C94901">
        <w:rPr>
          <w:rFonts w:ascii="Meiryo UI" w:eastAsia="Meiryo UI" w:hAnsi="Meiryo UI" w:hint="eastAsia"/>
          <w:color w:val="000000" w:themeColor="text1"/>
          <w:sz w:val="24"/>
          <w:szCs w:val="24"/>
        </w:rPr>
        <w:t>次のとおり返納の理由について</w:t>
      </w:r>
      <w:r w:rsidR="008E551A" w:rsidRPr="001D3161">
        <w:rPr>
          <w:rFonts w:ascii="Meiryo UI" w:eastAsia="Meiryo UI" w:hAnsi="Meiryo UI" w:hint="eastAsia"/>
          <w:color w:val="000000" w:themeColor="text1"/>
          <w:sz w:val="24"/>
          <w:szCs w:val="24"/>
        </w:rPr>
        <w:t>「第62条の</w:t>
      </w:r>
      <w:r w:rsidR="008E551A">
        <w:rPr>
          <w:rFonts w:ascii="Meiryo UI" w:eastAsia="Meiryo UI" w:hAnsi="Meiryo UI" w:hint="eastAsia"/>
          <w:color w:val="000000" w:themeColor="text1"/>
          <w:sz w:val="24"/>
          <w:szCs w:val="24"/>
        </w:rPr>
        <w:t>４</w:t>
      </w:r>
      <w:r w:rsidR="008E551A" w:rsidRPr="001D3161">
        <w:rPr>
          <w:rFonts w:ascii="Meiryo UI" w:eastAsia="Meiryo UI" w:hAnsi="Meiryo UI" w:hint="eastAsia"/>
          <w:color w:val="000000" w:themeColor="text1"/>
          <w:sz w:val="24"/>
          <w:szCs w:val="24"/>
        </w:rPr>
        <w:t>第</w:t>
      </w:r>
      <w:r w:rsidR="008E551A">
        <w:rPr>
          <w:rFonts w:ascii="Meiryo UI" w:eastAsia="Meiryo UI" w:hAnsi="Meiryo UI" w:hint="eastAsia"/>
          <w:color w:val="000000" w:themeColor="text1"/>
          <w:sz w:val="24"/>
          <w:szCs w:val="24"/>
        </w:rPr>
        <w:t>５</w:t>
      </w:r>
      <w:r w:rsidR="008E551A" w:rsidRPr="001D3161">
        <w:rPr>
          <w:rFonts w:ascii="Meiryo UI" w:eastAsia="Meiryo UI" w:hAnsi="Meiryo UI" w:hint="eastAsia"/>
          <w:color w:val="000000" w:themeColor="text1"/>
          <w:sz w:val="24"/>
          <w:szCs w:val="24"/>
        </w:rPr>
        <w:t>項」及び「</w:t>
      </w:r>
      <w:r w:rsidR="008E551A">
        <w:rPr>
          <w:rFonts w:ascii="Meiryo UI" w:eastAsia="Meiryo UI" w:hAnsi="Meiryo UI" w:hint="eastAsia"/>
          <w:color w:val="000000" w:themeColor="text1"/>
          <w:sz w:val="24"/>
          <w:szCs w:val="24"/>
        </w:rPr>
        <w:t>免税軽油使用者証</w:t>
      </w:r>
      <w:r w:rsidR="008E551A" w:rsidRPr="001D3161">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を</w:t>
      </w:r>
      <w:r w:rsidR="008E551A" w:rsidRPr="001D3161">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で囲んでください。</w:t>
      </w:r>
    </w:p>
    <w:tbl>
      <w:tblPr>
        <w:tblW w:w="4842" w:type="pct"/>
        <w:tblInd w:w="27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654"/>
        <w:gridCol w:w="2212"/>
        <w:gridCol w:w="5458"/>
      </w:tblGrid>
      <w:tr w:rsidR="008E551A" w:rsidRPr="00501E23" w:rsidTr="008E551A">
        <w:trPr>
          <w:cantSplit/>
          <w:trHeight w:val="241"/>
        </w:trPr>
        <w:tc>
          <w:tcPr>
            <w:tcW w:w="887" w:type="pct"/>
            <w:vAlign w:val="center"/>
          </w:tcPr>
          <w:p w:rsidR="008E551A" w:rsidRPr="001D3161" w:rsidRDefault="008E551A" w:rsidP="008E551A">
            <w:pPr>
              <w:autoSpaceDE w:val="0"/>
              <w:autoSpaceDN w:val="0"/>
              <w:spacing w:line="240" w:lineRule="exact"/>
              <w:rPr>
                <w:rFonts w:asciiTheme="minorEastAsia" w:hAnsiTheme="minorEastAsia"/>
                <w:color w:val="000000" w:themeColor="text1"/>
                <w:spacing w:val="-20"/>
              </w:rPr>
            </w:pPr>
            <w:r w:rsidRPr="001D3161">
              <w:rPr>
                <w:rFonts w:asciiTheme="minorEastAsia" w:hAnsiTheme="minorEastAsia" w:hint="eastAsia"/>
                <w:color w:val="000000" w:themeColor="text1"/>
                <w:spacing w:val="-20"/>
              </w:rPr>
              <w:t xml:space="preserve">　大阪府税条例</w:t>
            </w:r>
          </w:p>
        </w:tc>
        <w:tc>
          <w:tcPr>
            <w:tcW w:w="1186" w:type="pct"/>
          </w:tcPr>
          <w:p w:rsidR="008E551A" w:rsidRPr="001D3161" w:rsidRDefault="008E551A" w:rsidP="008E551A">
            <w:pPr>
              <w:autoSpaceDE w:val="0"/>
              <w:autoSpaceDN w:val="0"/>
              <w:spacing w:line="240" w:lineRule="exact"/>
              <w:rPr>
                <w:rFonts w:asciiTheme="minorEastAsia" w:hAnsiTheme="minorEastAsia"/>
                <w:color w:val="000000" w:themeColor="text1"/>
                <w:sz w:val="20"/>
              </w:rPr>
            </w:pPr>
            <w:r>
              <w:rPr>
                <w:rFonts w:ascii="HGS創英ﾌﾟﾚｾﾞﾝｽEB" w:eastAsia="HGS創英ﾌﾟﾚｾﾞﾝｽEB"/>
                <w:noProof/>
                <w:sz w:val="22"/>
              </w:rPr>
              <mc:AlternateContent>
                <mc:Choice Requires="wps">
                  <w:drawing>
                    <wp:anchor distT="0" distB="0" distL="114300" distR="114300" simplePos="0" relativeHeight="252218368" behindDoc="0" locked="0" layoutInCell="1" allowOverlap="1" wp14:anchorId="665B53FE" wp14:editId="58B21A1A">
                      <wp:simplePos x="0" y="0"/>
                      <wp:positionH relativeFrom="column">
                        <wp:posOffset>-132080</wp:posOffset>
                      </wp:positionH>
                      <wp:positionV relativeFrom="paragraph">
                        <wp:posOffset>-6350</wp:posOffset>
                      </wp:positionV>
                      <wp:extent cx="1207698" cy="163902"/>
                      <wp:effectExtent l="0" t="0" r="12065" b="26670"/>
                      <wp:wrapNone/>
                      <wp:docPr id="1899" name="楕円 1899"/>
                      <wp:cNvGraphicFramePr/>
                      <a:graphic xmlns:a="http://schemas.openxmlformats.org/drawingml/2006/main">
                        <a:graphicData uri="http://schemas.microsoft.com/office/word/2010/wordprocessingShape">
                          <wps:wsp>
                            <wps:cNvSpPr/>
                            <wps:spPr>
                              <a:xfrm>
                                <a:off x="0" y="0"/>
                                <a:ext cx="1207698" cy="16390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AB8AD" id="楕円 1899" o:spid="_x0000_s1026" style="position:absolute;left:0;text-align:left;margin-left:-10.4pt;margin-top:-.5pt;width:95.1pt;height:12.9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u1qAIAAJQFAAAOAAAAZHJzL2Uyb0RvYy54bWysVEtu2zAQ3RfoHQjuG0lufhYiB0aCFAWC&#10;NGhSZM1QZESA4rAkbdk9QG7QI/Ro7Tk6pD42mqCLol7IJGfmDd/jzJydb1pN1sJ5BaaixUFOiTAc&#10;amWeKvrl/urdKSU+MFMzDUZUdCs8PV+8fXPW2VLMoAFdC0cQxPiysxVtQrBllnneiJb5A7DCoFGC&#10;a1nArXvKasc6RG91Nsvz46wDV1sHXHiPp5e9kS4SvpSCh09SehGIrijeLaSvS9/H+M0WZ6x8csw2&#10;ig/XYP9wi5Ypg0knqEsWGFk59QKqVdyBBxkOOLQZSKm4SByQTZH/weauYVYkLiiOt5NM/v/B8pv1&#10;rSOqxrc7nc8pMazFV/r14/vP52eSjlChzvoSHe/srRt2HpeR7ka6Nv4jEbJJqm4nVcUmEI6HxSw/&#10;OZ5jHXC0Fcfv5/ksyp7toq3z4YOAlsRFRYXWyvpInJVsfe1D7z16xWMDV0prPGelNqSLSU7yPEV4&#10;0KqO1mhMdSQutCNrhhUQNsWQes8LL6IN3iey7HmlVdhq0eN/FhIVQiazPkGszR0m41yYUPSmhtWi&#10;T3WU429MNkYk1togYESWeMkJewAYPXuQEbsXYPCPoSKV9hQ8MP9b8BSRMoMJU3CrDLjXmGlkNWTu&#10;/UeRemmiSo9Qb7F+HPSN5S2/UviG18yHW+awk7DncDqET/iRGvChYFhR0oD79tp59McCRyslHXZm&#10;Rf3XFXOCEv3RYOnPi8PD2Mppc3h0MsON27c87lvMqr0AfPoC55DlaRn9gx6X0kH7gENkGbOiiRmO&#10;uSvKgxs3F6GfGDiGuFgukxu2r2Xh2txZHsGjqrFA7zcPzNmhkAO2wA2MXfyimHvfGGlguQogVar0&#10;na6D3tj6qXCGMRVny/4+ee2G6eI3AAAA//8DAFBLAwQUAAYACAAAACEAMmBu2N0AAAAJAQAADwAA&#10;AGRycy9kb3ducmV2LnhtbEyPzWrDMBCE74W+g9hALyGR4obgOpZDKfTvmLQPsLG2tom1Mpbin7ev&#10;cmpvs8ww+01+mGwrBup941jDZq1AEJfONFxp+P56XaUgfEA22DomDTN5OBT3dzlmxo18pOEUKhFL&#10;2GeooQ6hy6T0ZU0W/dp1xNH7cb3FEM++kqbHMZbbViZK7aTFhuOHGjt6qam8nK5Ww/CWfNByxnms&#10;0m5Wx+X750U9av2wmJ73IAJN4S8MN/yIDkVkOrsrGy9aDatERfQQxSZuugV2T1sQZw3JNgVZ5PL/&#10;guIXAAD//wMAUEsBAi0AFAAGAAgAAAAhALaDOJL+AAAA4QEAABMAAAAAAAAAAAAAAAAAAAAAAFtD&#10;b250ZW50X1R5cGVzXS54bWxQSwECLQAUAAYACAAAACEAOP0h/9YAAACUAQAACwAAAAAAAAAAAAAA&#10;AAAvAQAAX3JlbHMvLnJlbHNQSwECLQAUAAYACAAAACEApyFbtagCAACUBQAADgAAAAAAAAAAAAAA&#10;AAAuAgAAZHJzL2Uyb0RvYy54bWxQSwECLQAUAAYACAAAACEAMmBu2N0AAAAJAQAADwAAAAAAAAAA&#10;AAAAAAACBQAAZHJzL2Rvd25yZXYueG1sUEsFBgAAAAAEAAQA8wAAAAwGAAAAAA==&#10;" filled="f" strokecolor="black [3213]" strokeweight="1pt"/>
                  </w:pict>
                </mc:Fallback>
              </mc:AlternateContent>
            </w:r>
            <w:r w:rsidRPr="001D3161">
              <w:rPr>
                <w:rFonts w:asciiTheme="minorEastAsia" w:hAnsiTheme="minorEastAsia" w:hint="eastAsia"/>
                <w:color w:val="000000" w:themeColor="text1"/>
                <w:sz w:val="20"/>
              </w:rPr>
              <w:t>第62条の4第5項</w:t>
            </w:r>
          </w:p>
          <w:p w:rsidR="008E551A" w:rsidRPr="001D3161" w:rsidRDefault="008E551A" w:rsidP="008E551A">
            <w:pPr>
              <w:autoSpaceDE w:val="0"/>
              <w:autoSpaceDN w:val="0"/>
              <w:spacing w:line="240" w:lineRule="exact"/>
              <w:rPr>
                <w:rFonts w:asciiTheme="minorEastAsia" w:hAnsiTheme="minorEastAsia"/>
                <w:color w:val="000000" w:themeColor="text1"/>
              </w:rPr>
            </w:pPr>
            <w:r>
              <w:rPr>
                <w:rFonts w:ascii="HGS創英ﾌﾟﾚｾﾞﾝｽEB" w:eastAsia="HGS創英ﾌﾟﾚｾﾞﾝｽEB"/>
                <w:noProof/>
                <w:sz w:val="22"/>
              </w:rPr>
              <mc:AlternateContent>
                <mc:Choice Requires="wps">
                  <w:drawing>
                    <wp:anchor distT="0" distB="0" distL="114300" distR="114300" simplePos="0" relativeHeight="252217344" behindDoc="0" locked="0" layoutInCell="1" allowOverlap="1" wp14:anchorId="43A047B0" wp14:editId="76EB0885">
                      <wp:simplePos x="0" y="0"/>
                      <wp:positionH relativeFrom="column">
                        <wp:posOffset>-25759</wp:posOffset>
                      </wp:positionH>
                      <wp:positionV relativeFrom="paragraph">
                        <wp:posOffset>142682</wp:posOffset>
                      </wp:positionV>
                      <wp:extent cx="1335516" cy="151075"/>
                      <wp:effectExtent l="0" t="0" r="17145" b="20955"/>
                      <wp:wrapNone/>
                      <wp:docPr id="1903" name="楕円 1903"/>
                      <wp:cNvGraphicFramePr/>
                      <a:graphic xmlns:a="http://schemas.openxmlformats.org/drawingml/2006/main">
                        <a:graphicData uri="http://schemas.microsoft.com/office/word/2010/wordprocessingShape">
                          <wps:wsp>
                            <wps:cNvSpPr/>
                            <wps:spPr>
                              <a:xfrm>
                                <a:off x="0" y="0"/>
                                <a:ext cx="1335516" cy="1510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D9B62" id="楕円 1903" o:spid="_x0000_s1026" style="position:absolute;left:0;text-align:left;margin-left:-2.05pt;margin-top:11.25pt;width:105.15pt;height:1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k3qAIAAJQFAAAOAAAAZHJzL2Uyb0RvYy54bWysVFFO3DAQ/a/UO1j+L0kWFkpEFq1AVJUQ&#10;RYWKb+PYJJLjcW3vZrcH4AY9Qo/WnqNjO8muCupH1f3I2p6ZN37PM3N2vukUWQvrWtAVLQ5ySoTm&#10;ULf6qaJf7q/evafEeaZrpkCLim6Fo+eLt2/OelOKGTSgamEJgmhX9qaijfemzDLHG9ExdwBGaDRK&#10;sB3zuLVPWW1Zj+idymZ5fpz1YGtjgQvn8PQyGeki4kspuP8kpROeqIri3Xz82vh9DN9sccbKJ8tM&#10;0/LhGuwfbtGxVmPSCeqSeUZWtn0B1bXcggPpDzh0GUjZchE5IJsi/4PNXcOMiFxQHGcmmdz/g+U3&#10;61tL2hrf7jQ/pESzDl/p14/vP5+fSTxChXrjSnS8M7d22DlcBrobabvwj0TIJqq6nVQVG084HhaH&#10;h/N5cUwJR1sxL/KTeZA920Ub6/wHAR0Ji4oKpVrjAnFWsvW188l79ArHGq5apfCclUqTHnFnJ3ke&#10;Ixyotg7WYIx1JC6UJWuGFeA3xZB6zwsvojTeJ7BMvOLKb5VI+J+FRIWQySwlCLW5w2ScC+2LZGpY&#10;LVKqeY6/MdkYEVkrjYABWeIlJ+wBYPRMICN2EmDwD6EilvYUPDD/W/AUETOD9lNw12qwrzFTyGrI&#10;nPxHkZI0QaVHqLdYPxZSYznDr1p8w2vm/C2z2EnYczgd/Cf8SAX4UDCsKGnAfnvtPPhjgaOVkh47&#10;s6Lu64pZQYn6qLH0T4ujo9DKcXM0P5nhxu5bHvctetVdAD59gXPI8LgM/l6NS2mhe8AhsgxZ0cQ0&#10;x9wV5d6OmwufJgaOIS6Wy+iG7WuYv9Z3hgfwoGoo0PvNA7NmKGSPLXADYxe/KObkGyI1LFceZBsr&#10;fafroDe2fiycYUyF2bK/j167Ybr4DQAA//8DAFBLAwQUAAYACAAAACEAS+YX7N0AAAAIAQAADwAA&#10;AGRycy9kb3ducmV2LnhtbEyPzWrDMBCE74W+g9hALyGRoqQmOJZDKfTvmLQPsLG3tom1Mpbin7ev&#10;emqPwwwz32THybZioN43jg1s1goEceHKhisDX58vqz0IH5BLbB2TgZk8HPP7uwzT0o18ouEcKhFL&#10;2KdooA6hS6X0RU0W/dp1xNH7dr3FEGVfybLHMZbbVmqlEmmx4bhQY0fPNRXX880aGF71Oy1nnMdq&#10;383qtHz7uKqtMQ+L6ekAItAU/sLwix/RIY9MF3fj0ovWwGq3iUkDWj+CiL5WiQZxMbBLtiDzTP4/&#10;kP8AAAD//wMAUEsBAi0AFAAGAAgAAAAhALaDOJL+AAAA4QEAABMAAAAAAAAAAAAAAAAAAAAAAFtD&#10;b250ZW50X1R5cGVzXS54bWxQSwECLQAUAAYACAAAACEAOP0h/9YAAACUAQAACwAAAAAAAAAAAAAA&#10;AAAvAQAAX3JlbHMvLnJlbHNQSwECLQAUAAYACAAAACEApYhpN6gCAACUBQAADgAAAAAAAAAAAAAA&#10;AAAuAgAAZHJzL2Uyb0RvYy54bWxQSwECLQAUAAYACAAAACEAS+YX7N0AAAAIAQAADwAAAAAAAAAA&#10;AAAAAAACBQAAZHJzL2Rvd25yZXYueG1sUEsFBgAAAAAEAAQA8wAAAAwGAAAAAA==&#10;" filled="f" strokecolor="black [3213]" strokeweight="1pt"/>
                  </w:pict>
                </mc:Fallback>
              </mc:AlternateContent>
            </w:r>
            <w:r w:rsidRPr="001D3161">
              <w:rPr>
                <w:rFonts w:asciiTheme="minorEastAsia" w:hAnsiTheme="minorEastAsia" w:hint="eastAsia"/>
                <w:color w:val="000000" w:themeColor="text1"/>
                <w:sz w:val="20"/>
              </w:rPr>
              <w:t>第62条の5第8項</w:t>
            </w:r>
          </w:p>
        </w:tc>
        <w:tc>
          <w:tcPr>
            <w:tcW w:w="2927" w:type="pct"/>
            <w:vAlign w:val="bottom"/>
          </w:tcPr>
          <w:p w:rsidR="008E551A" w:rsidRPr="001D3161" w:rsidRDefault="008E551A" w:rsidP="008E551A">
            <w:pPr>
              <w:autoSpaceDE w:val="0"/>
              <w:autoSpaceDN w:val="0"/>
              <w:spacing w:line="240" w:lineRule="exact"/>
              <w:rPr>
                <w:rFonts w:asciiTheme="minorEastAsia" w:hAnsiTheme="minorEastAsia"/>
                <w:color w:val="000000" w:themeColor="text1"/>
                <w:spacing w:val="-20"/>
              </w:rPr>
            </w:pPr>
            <w:r w:rsidRPr="001D3161">
              <w:rPr>
                <w:rFonts w:asciiTheme="minorEastAsia" w:hAnsiTheme="minorEastAsia" w:hint="eastAsia"/>
                <w:color w:val="000000" w:themeColor="text1"/>
                <w:spacing w:val="-20"/>
              </w:rPr>
              <w:t>において準用する同条例第62条の４第5項の規定により、</w:t>
            </w:r>
          </w:p>
        </w:tc>
      </w:tr>
      <w:tr w:rsidR="008E551A" w:rsidRPr="00501E23" w:rsidTr="008E551A">
        <w:trPr>
          <w:cantSplit/>
          <w:trHeight w:val="329"/>
        </w:trPr>
        <w:tc>
          <w:tcPr>
            <w:tcW w:w="887" w:type="pct"/>
            <w:vAlign w:val="center"/>
          </w:tcPr>
          <w:p w:rsidR="008E551A" w:rsidRPr="001D3161" w:rsidRDefault="008E551A" w:rsidP="008E551A">
            <w:pPr>
              <w:autoSpaceDE w:val="0"/>
              <w:autoSpaceDN w:val="0"/>
              <w:spacing w:line="240" w:lineRule="exact"/>
              <w:rPr>
                <w:rFonts w:asciiTheme="minorEastAsia" w:hAnsiTheme="minorEastAsia"/>
                <w:color w:val="000000" w:themeColor="text1"/>
              </w:rPr>
            </w:pPr>
            <w:r w:rsidRPr="001D3161">
              <w:rPr>
                <w:rFonts w:asciiTheme="minorEastAsia" w:hAnsiTheme="minorEastAsia" w:hint="eastAsia"/>
                <w:color w:val="000000" w:themeColor="text1"/>
              </w:rPr>
              <w:t>次のとおり</w:t>
            </w:r>
          </w:p>
        </w:tc>
        <w:tc>
          <w:tcPr>
            <w:tcW w:w="1186" w:type="pct"/>
            <w:vAlign w:val="center"/>
          </w:tcPr>
          <w:p w:rsidR="008E551A" w:rsidRPr="001D3161" w:rsidRDefault="008E551A" w:rsidP="008E551A">
            <w:pPr>
              <w:autoSpaceDE w:val="0"/>
              <w:autoSpaceDN w:val="0"/>
              <w:spacing w:line="240" w:lineRule="exact"/>
              <w:jc w:val="distribute"/>
              <w:rPr>
                <w:rFonts w:asciiTheme="minorEastAsia" w:hAnsiTheme="minorEastAsia"/>
                <w:color w:val="000000" w:themeColor="text1"/>
              </w:rPr>
            </w:pPr>
            <w:r w:rsidRPr="001D3161">
              <w:rPr>
                <w:rFonts w:asciiTheme="minorEastAsia" w:hAnsiTheme="minorEastAsia" w:hint="eastAsia"/>
                <w:color w:val="000000" w:themeColor="text1"/>
              </w:rPr>
              <w:t>免税軽油使用者証</w:t>
            </w:r>
          </w:p>
          <w:p w:rsidR="008E551A" w:rsidRPr="001D3161" w:rsidRDefault="008E551A" w:rsidP="008E551A">
            <w:pPr>
              <w:autoSpaceDE w:val="0"/>
              <w:autoSpaceDN w:val="0"/>
              <w:spacing w:line="240" w:lineRule="exact"/>
              <w:jc w:val="distribute"/>
              <w:rPr>
                <w:rFonts w:asciiTheme="minorEastAsia" w:hAnsiTheme="minorEastAsia"/>
                <w:color w:val="000000" w:themeColor="text1"/>
              </w:rPr>
            </w:pPr>
            <w:r w:rsidRPr="001D3161">
              <w:rPr>
                <w:rFonts w:asciiTheme="minorEastAsia" w:hAnsiTheme="minorEastAsia" w:hint="eastAsia"/>
                <w:color w:val="000000" w:themeColor="text1"/>
              </w:rPr>
              <w:t>免税証</w:t>
            </w:r>
          </w:p>
        </w:tc>
        <w:tc>
          <w:tcPr>
            <w:tcW w:w="2927" w:type="pct"/>
            <w:vAlign w:val="center"/>
          </w:tcPr>
          <w:p w:rsidR="008E551A" w:rsidRPr="001D3161" w:rsidRDefault="008E551A" w:rsidP="008E551A">
            <w:pPr>
              <w:autoSpaceDE w:val="0"/>
              <w:autoSpaceDN w:val="0"/>
              <w:spacing w:line="240" w:lineRule="exact"/>
              <w:rPr>
                <w:rFonts w:asciiTheme="minorEastAsia" w:hAnsiTheme="minorEastAsia"/>
                <w:color w:val="000000" w:themeColor="text1"/>
              </w:rPr>
            </w:pPr>
            <w:r w:rsidRPr="001D3161">
              <w:rPr>
                <w:rFonts w:asciiTheme="minorEastAsia" w:hAnsiTheme="minorEastAsia" w:hint="eastAsia"/>
                <w:color w:val="000000" w:themeColor="text1"/>
              </w:rPr>
              <w:t>を返納します。</w:t>
            </w:r>
          </w:p>
        </w:tc>
      </w:tr>
    </w:tbl>
    <w:p w:rsidR="008E551A" w:rsidRDefault="008E551A" w:rsidP="008E551A">
      <w:pPr>
        <w:spacing w:line="340" w:lineRule="exact"/>
        <w:rPr>
          <w:rFonts w:ascii="Meiryo UI" w:eastAsia="Meiryo UI" w:hAnsi="Meiryo UI"/>
          <w:color w:val="000000" w:themeColor="text1"/>
          <w:sz w:val="24"/>
          <w:szCs w:val="24"/>
        </w:rPr>
      </w:pPr>
    </w:p>
    <w:p w:rsidR="008E551A" w:rsidRDefault="003D7B84" w:rsidP="008E551A">
      <w:pPr>
        <w:spacing w:line="340" w:lineRule="exact"/>
        <w:ind w:left="240" w:hangingChars="100" w:hanging="240"/>
        <w:rPr>
          <w:rFonts w:ascii="Meiryo UI" w:eastAsia="Meiryo UI" w:hAnsi="Meiryo UI"/>
          <w:sz w:val="24"/>
          <w:szCs w:val="24"/>
        </w:rPr>
      </w:pP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２</w:t>
      </w: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 xml:space="preserve">　</w:t>
      </w:r>
      <w:r w:rsidR="008E551A" w:rsidRPr="002B6CA2">
        <w:rPr>
          <w:rFonts w:ascii="Meiryo UI" w:eastAsia="Meiryo UI" w:hAnsi="Meiryo UI" w:hint="eastAsia"/>
          <w:sz w:val="24"/>
          <w:szCs w:val="24"/>
        </w:rPr>
        <w:t>「免税軽油使用者証」</w:t>
      </w:r>
      <w:r w:rsidR="008E551A">
        <w:rPr>
          <w:rFonts w:ascii="Meiryo UI" w:eastAsia="Meiryo UI" w:hAnsi="Meiryo UI" w:hint="eastAsia"/>
          <w:sz w:val="24"/>
          <w:szCs w:val="24"/>
        </w:rPr>
        <w:t>欄</w:t>
      </w:r>
    </w:p>
    <w:p w:rsidR="008E551A" w:rsidRPr="00501E23" w:rsidRDefault="003D7B84" w:rsidP="003D7B84">
      <w:pPr>
        <w:spacing w:line="340" w:lineRule="exact"/>
        <w:ind w:firstLineChars="100" w:firstLine="240"/>
        <w:rPr>
          <w:rFonts w:ascii="Meiryo UI" w:eastAsia="Meiryo UI" w:hAnsi="Meiryo UI"/>
          <w:sz w:val="24"/>
          <w:szCs w:val="24"/>
        </w:rPr>
      </w:pPr>
      <w:r>
        <w:rPr>
          <w:rFonts w:ascii="Meiryo UI" w:eastAsia="Meiryo UI" w:hAnsi="Meiryo UI" w:hint="eastAsia"/>
          <w:sz w:val="24"/>
          <w:szCs w:val="24"/>
        </w:rPr>
        <w:t>①</w:t>
      </w:r>
      <w:r w:rsidR="008E551A">
        <w:rPr>
          <w:rFonts w:ascii="Meiryo UI" w:eastAsia="Meiryo UI" w:hAnsi="Meiryo UI" w:hint="eastAsia"/>
          <w:sz w:val="24"/>
          <w:szCs w:val="24"/>
        </w:rPr>
        <w:t xml:space="preserve">　「交付年月日」欄は、免税軽油使用者証の交付を受けた年月日を記入してください。</w:t>
      </w:r>
    </w:p>
    <w:p w:rsidR="008E551A" w:rsidRDefault="008E551A" w:rsidP="008E551A">
      <w:pPr>
        <w:spacing w:line="280" w:lineRule="exact"/>
        <w:rPr>
          <w:rFonts w:ascii="HGS創英ﾌﾟﾚｾﾞﾝｽEB" w:eastAsia="HGS創英ﾌﾟﾚｾﾞﾝｽEB"/>
          <w:sz w:val="22"/>
        </w:rPr>
      </w:pPr>
    </w:p>
    <w:p w:rsidR="008E551A" w:rsidRPr="002B6CA2" w:rsidRDefault="003D7B84" w:rsidP="003D7B84">
      <w:pPr>
        <w:spacing w:line="280" w:lineRule="exact"/>
        <w:ind w:leftChars="100" w:left="450" w:hangingChars="100" w:hanging="240"/>
        <w:rPr>
          <w:rFonts w:ascii="Meiryo UI" w:eastAsia="Meiryo UI" w:hAnsi="Meiryo UI"/>
          <w:sz w:val="24"/>
          <w:szCs w:val="24"/>
        </w:rPr>
      </w:pPr>
      <w:r>
        <w:rPr>
          <w:rFonts w:ascii="Meiryo UI" w:eastAsia="Meiryo UI" w:hAnsi="Meiryo UI" w:hint="eastAsia"/>
          <w:color w:val="000000" w:themeColor="text1"/>
          <w:sz w:val="24"/>
          <w:szCs w:val="24"/>
        </w:rPr>
        <w:t>②</w:t>
      </w:r>
      <w:r w:rsidR="008E551A">
        <w:rPr>
          <w:rFonts w:ascii="Meiryo UI" w:eastAsia="Meiryo UI" w:hAnsi="Meiryo UI" w:hint="eastAsia"/>
          <w:color w:val="000000" w:themeColor="text1"/>
          <w:sz w:val="24"/>
          <w:szCs w:val="24"/>
        </w:rPr>
        <w:t xml:space="preserve">　</w:t>
      </w:r>
      <w:r w:rsidR="008E551A" w:rsidRPr="002B6CA2">
        <w:rPr>
          <w:rFonts w:ascii="Meiryo UI" w:eastAsia="Meiryo UI" w:hAnsi="Meiryo UI" w:hint="eastAsia"/>
          <w:sz w:val="24"/>
          <w:szCs w:val="24"/>
        </w:rPr>
        <w:t>「免税軽油の引取を必要としなくなった日」欄は</w:t>
      </w:r>
      <w:r w:rsidR="008E551A">
        <w:rPr>
          <w:rFonts w:ascii="Meiryo UI" w:eastAsia="Meiryo UI" w:hAnsi="Meiryo UI" w:hint="eastAsia"/>
          <w:sz w:val="24"/>
          <w:szCs w:val="24"/>
        </w:rPr>
        <w:t>、免税軽油が必要でなくなった年月日を記載してください。</w:t>
      </w:r>
    </w:p>
    <w:p w:rsidR="008E551A" w:rsidRPr="00861DCF" w:rsidRDefault="008E551A" w:rsidP="008E551A"/>
    <w:p w:rsidR="008E551A"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（３）</w:t>
      </w:r>
      <w:r w:rsidR="008E551A" w:rsidRPr="00501E23">
        <w:rPr>
          <w:rFonts w:ascii="Meiryo UI" w:eastAsia="Meiryo UI" w:hAnsi="Meiryo UI" w:hint="eastAsia"/>
          <w:sz w:val="24"/>
          <w:szCs w:val="24"/>
        </w:rPr>
        <w:t xml:space="preserve">　「返納の理由」欄は、免税証を返納する理由を記入してください。</w:t>
      </w:r>
    </w:p>
    <w:p w:rsidR="008E551A" w:rsidRPr="008E551A" w:rsidRDefault="008E551A" w:rsidP="008E551A">
      <w:pPr>
        <w:spacing w:line="340" w:lineRule="exact"/>
        <w:rPr>
          <w:rFonts w:ascii="Meiryo UI" w:eastAsia="Meiryo UI" w:hAnsi="Meiryo UI"/>
          <w:sz w:val="24"/>
          <w:szCs w:val="24"/>
        </w:rPr>
      </w:pPr>
    </w:p>
    <w:p w:rsidR="008E551A" w:rsidRPr="00861DCF"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３</w:t>
      </w:r>
      <w:r w:rsidR="008E551A" w:rsidRPr="00861DCF">
        <w:rPr>
          <w:rFonts w:ascii="Meiryo UI" w:eastAsia="Meiryo UI" w:hAnsi="Meiryo UI" w:hint="eastAsia"/>
          <w:sz w:val="24"/>
          <w:szCs w:val="24"/>
        </w:rPr>
        <w:t xml:space="preserve">　免税軽油使用者証及び免税証を返納する場合</w:t>
      </w:r>
    </w:p>
    <w:p w:rsidR="00956370" w:rsidRDefault="003D7B84" w:rsidP="008E551A">
      <w:pPr>
        <w:spacing w:line="400" w:lineRule="exact"/>
        <w:ind w:left="240" w:hangingChars="100" w:hanging="240"/>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１</w:t>
      </w:r>
      <w:r>
        <w:rPr>
          <w:rFonts w:ascii="Meiryo UI" w:eastAsia="Meiryo UI" w:hAnsi="Meiryo UI" w:hint="eastAsia"/>
          <w:color w:val="000000" w:themeColor="text1"/>
          <w:sz w:val="24"/>
          <w:szCs w:val="24"/>
        </w:rPr>
        <w:t>）</w:t>
      </w:r>
      <w:r w:rsidR="008E551A" w:rsidRPr="002B6CA2">
        <w:rPr>
          <w:rFonts w:ascii="HGS創英ﾌﾟﾚｾﾞﾝｽEB" w:eastAsia="HGS創英ﾌﾟﾚｾﾞﾝｽEB" w:hint="eastAsia"/>
          <w:sz w:val="22"/>
        </w:rPr>
        <w:t xml:space="preserve">　</w:t>
      </w:r>
      <w:r w:rsidR="008E551A" w:rsidRPr="002B6CA2">
        <w:rPr>
          <w:rFonts w:ascii="Meiryo UI" w:eastAsia="Meiryo UI" w:hAnsi="Meiryo UI" w:hint="eastAsia"/>
          <w:color w:val="000000" w:themeColor="text1"/>
          <w:sz w:val="24"/>
          <w:szCs w:val="24"/>
        </w:rPr>
        <w:t>次のとおり返納の理由について「第62条の５第８項」、「第62条の４第５項」、「免税軽</w:t>
      </w:r>
    </w:p>
    <w:p w:rsidR="008E551A" w:rsidRPr="002B6CA2" w:rsidRDefault="00956370" w:rsidP="008E551A">
      <w:pPr>
        <w:spacing w:line="400" w:lineRule="exact"/>
        <w:ind w:left="240" w:hangingChars="100" w:hanging="240"/>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 xml:space="preserve">　　　　　</w:t>
      </w:r>
      <w:r w:rsidR="008E551A" w:rsidRPr="002B6CA2">
        <w:rPr>
          <w:rFonts w:ascii="Meiryo UI" w:eastAsia="Meiryo UI" w:hAnsi="Meiryo UI" w:hint="eastAsia"/>
          <w:color w:val="000000" w:themeColor="text1"/>
          <w:sz w:val="24"/>
          <w:szCs w:val="24"/>
        </w:rPr>
        <w:t>油使用者証」及び「免税証」を○で囲</w:t>
      </w:r>
      <w:r w:rsidR="008E551A">
        <w:rPr>
          <w:rFonts w:ascii="Meiryo UI" w:eastAsia="Meiryo UI" w:hAnsi="Meiryo UI" w:hint="eastAsia"/>
          <w:color w:val="000000" w:themeColor="text1"/>
          <w:sz w:val="24"/>
          <w:szCs w:val="24"/>
        </w:rPr>
        <w:t>んでください。</w:t>
      </w:r>
    </w:p>
    <w:tbl>
      <w:tblPr>
        <w:tblW w:w="4842" w:type="pct"/>
        <w:tblInd w:w="27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654"/>
        <w:gridCol w:w="2212"/>
        <w:gridCol w:w="5458"/>
      </w:tblGrid>
      <w:tr w:rsidR="008E551A" w:rsidRPr="00501E23" w:rsidTr="008E551A">
        <w:trPr>
          <w:cantSplit/>
          <w:trHeight w:val="244"/>
        </w:trPr>
        <w:tc>
          <w:tcPr>
            <w:tcW w:w="887" w:type="pct"/>
            <w:vAlign w:val="center"/>
          </w:tcPr>
          <w:p w:rsidR="008E551A" w:rsidRPr="001D3161" w:rsidRDefault="008E551A" w:rsidP="008E551A">
            <w:pPr>
              <w:autoSpaceDE w:val="0"/>
              <w:autoSpaceDN w:val="0"/>
              <w:spacing w:line="240" w:lineRule="exact"/>
              <w:rPr>
                <w:rFonts w:asciiTheme="minorEastAsia" w:hAnsiTheme="minorEastAsia"/>
                <w:color w:val="000000" w:themeColor="text1"/>
                <w:spacing w:val="-20"/>
              </w:rPr>
            </w:pPr>
            <w:r w:rsidRPr="001D3161">
              <w:rPr>
                <w:rFonts w:asciiTheme="minorEastAsia" w:hAnsiTheme="minorEastAsia" w:hint="eastAsia"/>
                <w:color w:val="000000" w:themeColor="text1"/>
                <w:spacing w:val="-20"/>
              </w:rPr>
              <w:t xml:space="preserve">　大阪府税条例</w:t>
            </w:r>
          </w:p>
        </w:tc>
        <w:tc>
          <w:tcPr>
            <w:tcW w:w="1186" w:type="pct"/>
          </w:tcPr>
          <w:p w:rsidR="008E551A" w:rsidRPr="001D3161" w:rsidRDefault="008E551A" w:rsidP="008E551A">
            <w:pPr>
              <w:autoSpaceDE w:val="0"/>
              <w:autoSpaceDN w:val="0"/>
              <w:spacing w:line="240" w:lineRule="exact"/>
              <w:rPr>
                <w:rFonts w:asciiTheme="minorEastAsia" w:hAnsiTheme="minorEastAsia"/>
                <w:color w:val="000000" w:themeColor="text1"/>
                <w:sz w:val="20"/>
              </w:rPr>
            </w:pPr>
            <w:r>
              <w:rPr>
                <w:rFonts w:ascii="HGS創英ﾌﾟﾚｾﾞﾝｽEB" w:eastAsia="HGS創英ﾌﾟﾚｾﾞﾝｽEB"/>
                <w:noProof/>
                <w:sz w:val="22"/>
              </w:rPr>
              <mc:AlternateContent>
                <mc:Choice Requires="wps">
                  <w:drawing>
                    <wp:anchor distT="0" distB="0" distL="114300" distR="114300" simplePos="0" relativeHeight="252203008" behindDoc="0" locked="0" layoutInCell="1" allowOverlap="1" wp14:anchorId="31B2D180" wp14:editId="341BE6A7">
                      <wp:simplePos x="0" y="0"/>
                      <wp:positionH relativeFrom="column">
                        <wp:posOffset>-52243</wp:posOffset>
                      </wp:positionH>
                      <wp:positionV relativeFrom="paragraph">
                        <wp:posOffset>161950</wp:posOffset>
                      </wp:positionV>
                      <wp:extent cx="1061049" cy="145882"/>
                      <wp:effectExtent l="0" t="0" r="25400" b="26035"/>
                      <wp:wrapNone/>
                      <wp:docPr id="65" name="楕円 65"/>
                      <wp:cNvGraphicFramePr/>
                      <a:graphic xmlns:a="http://schemas.openxmlformats.org/drawingml/2006/main">
                        <a:graphicData uri="http://schemas.microsoft.com/office/word/2010/wordprocessingShape">
                          <wps:wsp>
                            <wps:cNvSpPr/>
                            <wps:spPr>
                              <a:xfrm>
                                <a:off x="0" y="0"/>
                                <a:ext cx="1061049" cy="145882"/>
                              </a:xfrm>
                              <a:prstGeom prst="ellipse">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C9E8C" id="楕円 65" o:spid="_x0000_s1026" style="position:absolute;left:0;text-align:left;margin-left:-4.1pt;margin-top:12.75pt;width:83.55pt;height:1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jEeAIAACcFAAAOAAAAZHJzL2Uyb0RvYy54bWysVEtu2zAQ3RfoHQjuG0mGncZC5MBIkKJA&#10;kARNiqxpioyJUhyWpC27B8gNeoQerT1Hh5QsG43RRdENNcN589Ubnl9sGk3WwnkFpqLFSU6JMBxq&#10;ZZ4r+vnx+t0ZJT4wUzMNRlR0Kzy9mL19c97aUoxgCboWjmAQ48vWVnQZgi2zzPOlaJg/ASsMGiW4&#10;hgVU3XNWO9Zi9EZnozw/zVpwtXXAhfd4e9UZ6SzFl1LwcCelF4HoimJtIZ0unYt4ZrNzVj47ZpeK&#10;92Wwf6iiYcpg0iHUFQuMrJx6FapR3IEHGU44NBlIqbhIPWA3Rf5HNw9LZkXqBYfj7TAm///C8tv1&#10;vSOqrujphBLDGvxHv358//nyQvACp9NaXyLowd67XvMoxlY30jXxi02QTZrodpio2ATC8bLIT4t8&#10;PKWEo60YT87ORjFotve2zocPAhoShYoKrZX1sWlWsvWNDx16h4rXBq6V1njPSm1IW9HpZJRKzWKt&#10;XXVJClstOtQnIbFHrGeUAid2iUvtyJohL+ovRV+UNoiMLhIzDE7FMScddk49NrqJxLjBMT/muM82&#10;oFNGMGFwbJQB93dn2eFxlge9RnEB9RZ/qYOO697ya4WjvWE+3DOH5MY1wIUNd3hIDTg/6CVKluC+&#10;HbuPeOQcWilpcVkq6r+umBOU6I8G2TgtxuO4XUkZT96PUHGHlsWhxayaS8C5F/g0WJ7EiA96J0oH&#10;zRPu9TxmRRMzHHNXlAe3Uy5Dt8T4MnAxnycYbpRl4cY8WB6Dx6lG3jxunpizPb8CMvMWdov1imMd&#10;NnoamK8CSJUIuJ9rP2/cxsTi/uWI636oJ9T+fZv9BgAA//8DAFBLAwQUAAYACAAAACEAg4iqaOEA&#10;AAAIAQAADwAAAGRycy9kb3ducmV2LnhtbEyPS0/DMBCE70j8B2uRuLUOUUNDyKZCSDwOCNGHENzc&#10;eEki4nUUO03Kr8c9wXE0o5lv8tVkWnGg3jWWEa7mEQji0uqGK4Td9mGWgnBesVatZUI4koNVcX6W&#10;q0zbkdd02PhKhBJ2mUKove8yKV1Zk1Fubjvi4H3Z3igfZF9J3asxlJtWxlF0LY1qOCzUqqP7msrv&#10;zWAQhuXHqJ8fX376t9flk1t8rt+P1YR4eTHd3YLwNPm/MJzwAzoUgWlvB9ZOtAizNA5JhDhJQJz8&#10;JL0BsUdYpAnIIpf/DxS/AAAA//8DAFBLAQItABQABgAIAAAAIQC2gziS/gAAAOEBAAATAAAAAAAA&#10;AAAAAAAAAAAAAABbQ29udGVudF9UeXBlc10ueG1sUEsBAi0AFAAGAAgAAAAhADj9If/WAAAAlAEA&#10;AAsAAAAAAAAAAAAAAAAALwEAAF9yZWxzLy5yZWxzUEsBAi0AFAAGAAgAAAAhAFZb2MR4AgAAJwUA&#10;AA4AAAAAAAAAAAAAAAAALgIAAGRycy9lMm9Eb2MueG1sUEsBAi0AFAAGAAgAAAAhAIOIqmjhAAAA&#10;CAEAAA8AAAAAAAAAAAAAAAAA0gQAAGRycy9kb3ducmV2LnhtbFBLBQYAAAAABAAEAPMAAADgBQAA&#10;AAA=&#10;" filled="f" strokecolor="black [3200]"/>
                  </w:pict>
                </mc:Fallback>
              </mc:AlternateContent>
            </w:r>
            <w:r w:rsidRPr="002B6CA2">
              <w:rPr>
                <w:rFonts w:asciiTheme="minorEastAsia" w:hAnsiTheme="minorEastAsia"/>
                <w:noProof/>
                <w:color w:val="000000" w:themeColor="text1"/>
                <w:sz w:val="20"/>
              </w:rPr>
              <mc:AlternateContent>
                <mc:Choice Requires="wps">
                  <w:drawing>
                    <wp:anchor distT="0" distB="0" distL="114300" distR="114300" simplePos="0" relativeHeight="252219392" behindDoc="0" locked="0" layoutInCell="1" allowOverlap="1" wp14:anchorId="2D6C75A0" wp14:editId="34E9569D">
                      <wp:simplePos x="0" y="0"/>
                      <wp:positionH relativeFrom="column">
                        <wp:posOffset>4445</wp:posOffset>
                      </wp:positionH>
                      <wp:positionV relativeFrom="paragraph">
                        <wp:posOffset>11430</wp:posOffset>
                      </wp:positionV>
                      <wp:extent cx="1061049" cy="145882"/>
                      <wp:effectExtent l="0" t="0" r="25400" b="26035"/>
                      <wp:wrapNone/>
                      <wp:docPr id="71" name="楕円 71"/>
                      <wp:cNvGraphicFramePr/>
                      <a:graphic xmlns:a="http://schemas.openxmlformats.org/drawingml/2006/main">
                        <a:graphicData uri="http://schemas.microsoft.com/office/word/2010/wordprocessingShape">
                          <wps:wsp>
                            <wps:cNvSpPr/>
                            <wps:spPr>
                              <a:xfrm>
                                <a:off x="0" y="0"/>
                                <a:ext cx="1061049" cy="145882"/>
                              </a:xfrm>
                              <a:prstGeom prst="ellipse">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08D89B" id="楕円 71" o:spid="_x0000_s1026" style="position:absolute;left:0;text-align:left;margin-left:.35pt;margin-top:.9pt;width:83.55pt;height:11.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MeAIAACcFAAAOAAAAZHJzL2Uyb0RvYy54bWysVEtu2zAQ3RfoHQjuG0mGnY8QOTAcpCgQ&#10;JEGTImuGIm2hJIclacvuAXKDHiFHa8/RISXLRhN0UXRDzXDefPWG5xcbrchaON+AqWhxlFMiDIe6&#10;MYuKfnm4+nBKiQ/M1EyBERXdCk8vpu/fnbe2FCNYgqqFIxjE+LK1FV2GYMss83wpNPNHYIVBowSn&#10;WUDVLbLasRaja5WN8vw4a8HV1gEX3uPtZWek0xRfSsHDrZReBKIqirWFdLp0PsUzm56zcuGYXTa8&#10;L4P9QxWaNQaTDqEuWWBk5ZpXoXTDHXiQ4YiDzkDKhovUA3ZT5H90c79kVqRecDjeDmPy/y8sv1nf&#10;OdLUFT0pKDFM4z/69fLj5/MzwQucTmt9iaB7e+d6zaMYW91Ip+MXmyCbNNHtMFGxCYTjZZEfF/n4&#10;jBKOtmI8OT0dxaDZ3ts6Hz4K0CQKFRVKNdbHplnJ1tc+dOgdKl4buGqUwntWKkPaip5NRpMUNdba&#10;VZeksFWiQ30WEnvEekYpcGKXmCtH1gx5UX9NnWJRyiAyukjMMDgVbzmpsHPqsdFNJMYNjvlbjvts&#10;AzplBBMGR90YcH93lh0eZ3nQaxSfoN7iL3XQcd1bftXgaK+ZD3fMIblxDXBhwy0eUgHOD3qJkiW4&#10;72/dRzxyDq2UtLgsFfXfVswJStQng2w8K8bjuF1JGU9ORqi4Q8vTocWs9Bxw7kg4rC6JER/UTpQO&#10;9CPu9SxmRRMzHHNXlAe3U+ahW2J8GbiYzRIMN8qycG3uLY/B41Qjbx42j8zZnl8BmXkDu8V6xbEO&#10;Gz0NzFYBZJMIuJ9rP2/cxsTi/uWI636oJ9T+fZv+BgAA//8DAFBLAwQUAAYACAAAACEAxVgnR90A&#10;AAAFAQAADwAAAGRycy9kb3ducmV2LnhtbEyOzU7DMBCE70h9B2srcaMOVdVUIU6FkPg5IERbhODm&#10;xksSEa8j22lSnp7tqb3Nzoxmv3w92lYc0IfGkYLbWQICqXSmoUrBx+7xZgUiRE1Gt45QwREDrIvJ&#10;Va4z4wba4GEbK8EjFDKtoI6xy6QMZY1Wh5nrkDj7cd7qyKevpPF64HHbynmSLKXVDfGHWnf4UGP5&#10;u+2tgj79GszL0+uff39Ln8Pie/N5rEalrqfj/R2IiGM8l+GEz+hQMNPe9WSCaBWk3GOX8U/hMmWx&#10;VzBfrEAWubykL/4BAAD//wMAUEsBAi0AFAAGAAgAAAAhALaDOJL+AAAA4QEAABMAAAAAAAAAAAAA&#10;AAAAAAAAAFtDb250ZW50X1R5cGVzXS54bWxQSwECLQAUAAYACAAAACEAOP0h/9YAAACUAQAACwAA&#10;AAAAAAAAAAAAAAAvAQAAX3JlbHMvLnJlbHNQSwECLQAUAAYACAAAACEAxaMCTHgCAAAnBQAADgAA&#10;AAAAAAAAAAAAAAAuAgAAZHJzL2Uyb0RvYy54bWxQSwECLQAUAAYACAAAACEAxVgnR90AAAAFAQAA&#10;DwAAAAAAAAAAAAAAAADSBAAAZHJzL2Rvd25yZXYueG1sUEsFBgAAAAAEAAQA8wAAANwFAAAAAA==&#10;" filled="f" strokecolor="black [3200]"/>
                  </w:pict>
                </mc:Fallback>
              </mc:AlternateContent>
            </w:r>
            <w:r w:rsidRPr="001D3161">
              <w:rPr>
                <w:rFonts w:asciiTheme="minorEastAsia" w:hAnsiTheme="minorEastAsia" w:hint="eastAsia"/>
                <w:color w:val="000000" w:themeColor="text1"/>
                <w:sz w:val="20"/>
              </w:rPr>
              <w:t>第62条の4第5項</w:t>
            </w:r>
          </w:p>
          <w:p w:rsidR="008E551A" w:rsidRPr="001D3161" w:rsidRDefault="00421DB2" w:rsidP="008E551A">
            <w:pPr>
              <w:autoSpaceDE w:val="0"/>
              <w:autoSpaceDN w:val="0"/>
              <w:spacing w:line="240" w:lineRule="exact"/>
              <w:rPr>
                <w:rFonts w:asciiTheme="minorEastAsia" w:hAnsiTheme="minorEastAsia"/>
                <w:color w:val="000000" w:themeColor="text1"/>
              </w:rPr>
            </w:pPr>
            <w:r w:rsidRPr="002B6CA2">
              <w:rPr>
                <w:rFonts w:asciiTheme="minorEastAsia" w:hAnsiTheme="minorEastAsia"/>
                <w:noProof/>
                <w:color w:val="000000" w:themeColor="text1"/>
                <w:sz w:val="20"/>
              </w:rPr>
              <mc:AlternateContent>
                <mc:Choice Requires="wps">
                  <w:drawing>
                    <wp:anchor distT="0" distB="0" distL="114300" distR="114300" simplePos="0" relativeHeight="252220416" behindDoc="0" locked="0" layoutInCell="1" allowOverlap="1" wp14:anchorId="76AC968E" wp14:editId="5618B767">
                      <wp:simplePos x="0" y="0"/>
                      <wp:positionH relativeFrom="column">
                        <wp:posOffset>-73467</wp:posOffset>
                      </wp:positionH>
                      <wp:positionV relativeFrom="paragraph">
                        <wp:posOffset>153698</wp:posOffset>
                      </wp:positionV>
                      <wp:extent cx="1354621" cy="130975"/>
                      <wp:effectExtent l="0" t="0" r="17145" b="21590"/>
                      <wp:wrapNone/>
                      <wp:docPr id="72" name="楕円 72"/>
                      <wp:cNvGraphicFramePr/>
                      <a:graphic xmlns:a="http://schemas.openxmlformats.org/drawingml/2006/main">
                        <a:graphicData uri="http://schemas.microsoft.com/office/word/2010/wordprocessingShape">
                          <wps:wsp>
                            <wps:cNvSpPr/>
                            <wps:spPr>
                              <a:xfrm>
                                <a:off x="0" y="0"/>
                                <a:ext cx="1354621" cy="13097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D7FF4" id="楕円 72" o:spid="_x0000_s1026" style="position:absolute;left:0;text-align:left;margin-left:-5.8pt;margin-top:12.1pt;width:106.65pt;height:10.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0SeAIAACgFAAAOAAAAZHJzL2Uyb0RvYy54bWysVF1OGzEQfq/UO1h+L/tDIGXFBkUgqkoI&#10;UKHi2XhtsqrtcW0nm/QA3KBH6NHac3Ts3WyigvpQ9cU74/nmd7/x6dlaK7ISzrdgaloc5JQIw6Fp&#10;zVNNP99fvntPiQ/MNEyBETXdCE/PZm/fnHa2EiUsQDXCEQxifNXZmi5CsFWWeb4QmvkDsMKgUYLT&#10;LKDqnrLGsQ6ja5WVeX6cdeAa64AL7/H2ojfSWYovpeDhRkovAlE1xdpCOl06H+OZzU5Z9eSYXbR8&#10;KIP9QxWatQaTjqEuWGBk6doXoXTLHXiQ4YCDzkDKlovUA3ZT5H90c7dgVqRecDjejmPy/y8sv17d&#10;OtI2NZ2WlBim8R/9+vH95/MzwQucTmd9haA7e+sGzaMYW11Lp+MXmyDrNNHNOFGxDoTjZXF4NDku&#10;C0o42orD/GR6FINmO2/rfPggQJMo1FQo1Vofm2YVW1350KO3qHht4LJVCu9ZpQzpMG45zdOfzGKx&#10;fXlJChsletgnIbFJLKhMkRO9xLlyZMWQGM2XYqhKGURGF4kpRqfiNScVtk4DNrqJRLnRMX/NcZdt&#10;RKeMYMLoqFsD7u/OssfjMPd6jeIjNBv8pw56snvLL1uc7RXz4ZY5ZDfuAW5suMFDKsABwiBRsgD3&#10;7bX7iEfSoZWSDrelpv7rkjlBifpokI4nxWQS1yspk6NpiYrbtzzuW8xSnwPOHXmB1SUx4oPaitKB&#10;fsDFnsesaGKGY+6a8uC2ynnotxifBi7m8wTDlbIsXJk7y2PwONVInPv1A3N2IFhAal7DdrNekKzH&#10;Rk8D82UA2SYG7uY6zBvXMdF4eDrivu/rCbV74Ga/AQAA//8DAFBLAwQUAAYACAAAACEAjYGZcN8A&#10;AAAJAQAADwAAAGRycy9kb3ducmV2LnhtbEyPwWrDMBBE74X8g9hAb4lkYxzjWg6lUCg9lDTNoUfF&#10;2ljG1spYSuz8fdVTe1zmMfO22i92YDecfOdIQrIVwJAapztqJZy+XjcFMB8UaTU4Qgl39LCvVw+V&#10;KrWb6RNvx9CyWEK+VBJMCGPJuW8MWuW3bkSK2cVNVoV4Ti3Xk5pjuR14KkTOreooLhg14ovBpj9e&#10;rYRDNxbffd6f3sVhd9HzfXn7sEbKx/Xy/AQs4BL+YPjVj+pQR6ezu5L2bJCwSZI8ohLSLAUWgVQk&#10;O2BnCVlWAK8r/v+D+gcAAP//AwBQSwECLQAUAAYACAAAACEAtoM4kv4AAADhAQAAEwAAAAAAAAAA&#10;AAAAAAAAAAAAW0NvbnRlbnRfVHlwZXNdLnhtbFBLAQItABQABgAIAAAAIQA4/SH/1gAAAJQBAAAL&#10;AAAAAAAAAAAAAAAAAC8BAABfcmVscy8ucmVsc1BLAQItABQABgAIAAAAIQBq5N0SeAIAACgFAAAO&#10;AAAAAAAAAAAAAAAAAC4CAABkcnMvZTJvRG9jLnhtbFBLAQItABQABgAIAAAAIQCNgZlw3wAAAAkB&#10;AAAPAAAAAAAAAAAAAAAAANIEAABkcnMvZG93bnJldi54bWxQSwUGAAAAAAQABADzAAAA3gUAAAAA&#10;" filled="f" strokecolor="black [3200]" strokeweight="1pt"/>
                  </w:pict>
                </mc:Fallback>
              </mc:AlternateContent>
            </w:r>
            <w:r w:rsidRPr="002B6CA2">
              <w:rPr>
                <w:rFonts w:asciiTheme="minorEastAsia" w:hAnsiTheme="minorEastAsia"/>
                <w:noProof/>
                <w:color w:val="000000" w:themeColor="text1"/>
                <w:sz w:val="20"/>
              </w:rPr>
              <mc:AlternateContent>
                <mc:Choice Requires="wps">
                  <w:drawing>
                    <wp:anchor distT="0" distB="0" distL="114300" distR="114300" simplePos="0" relativeHeight="252221440" behindDoc="0" locked="0" layoutInCell="1" allowOverlap="1" wp14:anchorId="0D40C0F7" wp14:editId="08376F58">
                      <wp:simplePos x="0" y="0"/>
                      <wp:positionH relativeFrom="column">
                        <wp:posOffset>-65515</wp:posOffset>
                      </wp:positionH>
                      <wp:positionV relativeFrom="paragraph">
                        <wp:posOffset>284673</wp:posOffset>
                      </wp:positionV>
                      <wp:extent cx="1346669" cy="184785"/>
                      <wp:effectExtent l="0" t="0" r="25400" b="24765"/>
                      <wp:wrapNone/>
                      <wp:docPr id="143" name="楕円 143"/>
                      <wp:cNvGraphicFramePr/>
                      <a:graphic xmlns:a="http://schemas.openxmlformats.org/drawingml/2006/main">
                        <a:graphicData uri="http://schemas.microsoft.com/office/word/2010/wordprocessingShape">
                          <wps:wsp>
                            <wps:cNvSpPr/>
                            <wps:spPr>
                              <a:xfrm>
                                <a:off x="0" y="0"/>
                                <a:ext cx="1346669" cy="18478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9FE62" id="楕円 143" o:spid="_x0000_s1026" style="position:absolute;left:0;text-align:left;margin-left:-5.15pt;margin-top:22.4pt;width:106.05pt;height:14.5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FCegIAACoFAAAOAAAAZHJzL2Uyb0RvYy54bWysVF1OGzEQfq/UO1h+L5sNIcCKDYpAVJUQ&#10;oELFs/HaxKrtcW0nm/QAvUGP0KO15+jYu9lEBfWh6ot3xvPN737js/O10WQlfFBga1oejCgRlkOj&#10;7HNNPz1cvTuhJERmG6bBippuRKDns7dvzlpXiTEsQDfCEwxiQ9W6mi5idFVRBL4QhoUDcMKiUYI3&#10;LKLqn4vGsxajG12MR6Np0YJvnAcuQsDby85IZzm+lILHWymDiETXFGuL+fT5fEpnMTtj1bNnbqF4&#10;Xwb7hyoMUxaTDqEuWWRk6dWLUEZxDwFkPOBgCpBScZF7wG7K0R/d3C+YE7kXHE5ww5jC/wvLb1Z3&#10;nqgG/93kkBLLDP6kXz++//z2jaQbnE/rQoWwe3fney2gmJpdS2/SF9sg6zzTzTBTsY6E42V5OJlO&#10;p6eUcLSVJ5Pjk6MUtNh5Ox/iewGGJKGmQmvlQmqbVWx1HWKH3qLStYUrpTXes0pb0mLc8fEo/8si&#10;FduVl6W40aKDfRQS28SCxjlyJpi40J6sGFKj+Vz2VWmLyOQiMcXgVL7mpOPWqccmN5FJNziOXnPc&#10;ZRvQOSPYODgaZcH/3Vl2eBzmXq9JfIJmg3/VQ0f34PiVwtlesxDvmEd+4ybgzsZbPKQGHCD0EiUL&#10;8F9fu094pB1aKWlxX2oaviyZF5ToDxYJeVpOJmnBsjI5Oh6j4vctT/sWuzQXgHMv8XVwPIsJH/VW&#10;lB7MI672PGVFE7Mcc9eUR79VLmK3x/g4cDGfZxgulWPx2t47noKnqSbiPKwfmXc9wSJS8wa2u/WC&#10;ZB02eVqYLyNIlRm4m2s/b1zITOP+8Ugbv69n1O6Jm/0GAAD//wMAUEsDBBQABgAIAAAAIQCEWogW&#10;4AAAAAkBAAAPAAAAZHJzL2Rvd25yZXYueG1sTI/BbsIwDIbvk/YOkZF2g6SAgJW6aJo0adphYozD&#10;jqExbdUmqZpAy9vPO42bLX/6/f3ZbrStuFIfau8QkpkCQa7wpnYlwvH7bboBEaJ2RrfeEcKNAuzy&#10;x4dMp8YP7ouuh1gKDnEh1QhVjF0qZSgqsjrMfEeOb2ffWx157Utpej1wuG3lXKmVtLp2/KHSHb1W&#10;VDSHi0XY193mp1k1xw+1X5/NcBvfP22F+DQZX7YgIo3xH4Y/fVaHnJ1O/uJMEC3CNFELRhGWS67A&#10;wFwlPJwQ1otnkHkm7xvkvwAAAP//AwBQSwECLQAUAAYACAAAACEAtoM4kv4AAADhAQAAEwAAAAAA&#10;AAAAAAAAAAAAAAAAW0NvbnRlbnRfVHlwZXNdLnhtbFBLAQItABQABgAIAAAAIQA4/SH/1gAAAJQB&#10;AAALAAAAAAAAAAAAAAAAAC8BAABfcmVscy8ucmVsc1BLAQItABQABgAIAAAAIQCulWFCegIAACoF&#10;AAAOAAAAAAAAAAAAAAAAAC4CAABkcnMvZTJvRG9jLnhtbFBLAQItABQABgAIAAAAIQCEWogW4AAA&#10;AAkBAAAPAAAAAAAAAAAAAAAAANQEAABkcnMvZG93bnJldi54bWxQSwUGAAAAAAQABADzAAAA4QUA&#10;AAAA&#10;" filled="f" strokecolor="black [3200]" strokeweight="1pt"/>
                  </w:pict>
                </mc:Fallback>
              </mc:AlternateContent>
            </w:r>
            <w:r w:rsidR="008E551A" w:rsidRPr="001D3161">
              <w:rPr>
                <w:rFonts w:asciiTheme="minorEastAsia" w:hAnsiTheme="minorEastAsia" w:hint="eastAsia"/>
                <w:color w:val="000000" w:themeColor="text1"/>
                <w:sz w:val="20"/>
              </w:rPr>
              <w:t>第62条の5第8項</w:t>
            </w:r>
          </w:p>
        </w:tc>
        <w:tc>
          <w:tcPr>
            <w:tcW w:w="2927" w:type="pct"/>
            <w:vAlign w:val="bottom"/>
          </w:tcPr>
          <w:p w:rsidR="008E551A" w:rsidRPr="001D3161" w:rsidRDefault="008E551A" w:rsidP="008E551A">
            <w:pPr>
              <w:autoSpaceDE w:val="0"/>
              <w:autoSpaceDN w:val="0"/>
              <w:spacing w:line="240" w:lineRule="exact"/>
              <w:rPr>
                <w:rFonts w:asciiTheme="minorEastAsia" w:hAnsiTheme="minorEastAsia"/>
                <w:color w:val="000000" w:themeColor="text1"/>
                <w:spacing w:val="-20"/>
              </w:rPr>
            </w:pPr>
            <w:r w:rsidRPr="001D3161">
              <w:rPr>
                <w:rFonts w:asciiTheme="minorEastAsia" w:hAnsiTheme="minorEastAsia" w:hint="eastAsia"/>
                <w:color w:val="000000" w:themeColor="text1"/>
                <w:spacing w:val="-20"/>
              </w:rPr>
              <w:t>において準用する同条例第62条の４第5項の規定により、</w:t>
            </w:r>
          </w:p>
        </w:tc>
      </w:tr>
      <w:tr w:rsidR="008E551A" w:rsidRPr="00501E23" w:rsidTr="008E551A">
        <w:trPr>
          <w:cantSplit/>
          <w:trHeight w:val="482"/>
        </w:trPr>
        <w:tc>
          <w:tcPr>
            <w:tcW w:w="887" w:type="pct"/>
            <w:vAlign w:val="center"/>
          </w:tcPr>
          <w:p w:rsidR="008E551A" w:rsidRPr="001D3161" w:rsidRDefault="008E551A" w:rsidP="008E551A">
            <w:pPr>
              <w:autoSpaceDE w:val="0"/>
              <w:autoSpaceDN w:val="0"/>
              <w:spacing w:line="240" w:lineRule="exact"/>
              <w:rPr>
                <w:rFonts w:asciiTheme="minorEastAsia" w:hAnsiTheme="minorEastAsia"/>
                <w:color w:val="000000" w:themeColor="text1"/>
              </w:rPr>
            </w:pPr>
            <w:r w:rsidRPr="001D3161">
              <w:rPr>
                <w:rFonts w:asciiTheme="minorEastAsia" w:hAnsiTheme="minorEastAsia" w:hint="eastAsia"/>
                <w:color w:val="000000" w:themeColor="text1"/>
              </w:rPr>
              <w:t>次のとおり</w:t>
            </w:r>
          </w:p>
        </w:tc>
        <w:tc>
          <w:tcPr>
            <w:tcW w:w="1186" w:type="pct"/>
            <w:vAlign w:val="center"/>
          </w:tcPr>
          <w:p w:rsidR="008E551A" w:rsidRPr="001D3161" w:rsidRDefault="008E551A" w:rsidP="008E551A">
            <w:pPr>
              <w:autoSpaceDE w:val="0"/>
              <w:autoSpaceDN w:val="0"/>
              <w:spacing w:line="240" w:lineRule="exact"/>
              <w:jc w:val="distribute"/>
              <w:rPr>
                <w:rFonts w:asciiTheme="minorEastAsia" w:hAnsiTheme="minorEastAsia"/>
                <w:color w:val="000000" w:themeColor="text1"/>
              </w:rPr>
            </w:pPr>
            <w:r w:rsidRPr="001D3161">
              <w:rPr>
                <w:rFonts w:asciiTheme="minorEastAsia" w:hAnsiTheme="minorEastAsia" w:hint="eastAsia"/>
                <w:color w:val="000000" w:themeColor="text1"/>
              </w:rPr>
              <w:t>免税軽油使用者証</w:t>
            </w:r>
          </w:p>
          <w:p w:rsidR="008E551A" w:rsidRPr="001D3161" w:rsidRDefault="008E551A" w:rsidP="008E551A">
            <w:pPr>
              <w:autoSpaceDE w:val="0"/>
              <w:autoSpaceDN w:val="0"/>
              <w:spacing w:line="240" w:lineRule="exact"/>
              <w:jc w:val="distribute"/>
              <w:rPr>
                <w:rFonts w:asciiTheme="minorEastAsia" w:hAnsiTheme="minorEastAsia"/>
                <w:color w:val="000000" w:themeColor="text1"/>
              </w:rPr>
            </w:pPr>
            <w:r w:rsidRPr="001D3161">
              <w:rPr>
                <w:rFonts w:asciiTheme="minorEastAsia" w:hAnsiTheme="minorEastAsia" w:hint="eastAsia"/>
                <w:color w:val="000000" w:themeColor="text1"/>
              </w:rPr>
              <w:t>免税証</w:t>
            </w:r>
          </w:p>
        </w:tc>
        <w:tc>
          <w:tcPr>
            <w:tcW w:w="2927" w:type="pct"/>
            <w:vAlign w:val="center"/>
          </w:tcPr>
          <w:p w:rsidR="008E551A" w:rsidRPr="001D3161" w:rsidRDefault="008E551A" w:rsidP="008E551A">
            <w:pPr>
              <w:autoSpaceDE w:val="0"/>
              <w:autoSpaceDN w:val="0"/>
              <w:spacing w:line="240" w:lineRule="exact"/>
              <w:rPr>
                <w:rFonts w:asciiTheme="minorEastAsia" w:hAnsiTheme="minorEastAsia"/>
                <w:color w:val="000000" w:themeColor="text1"/>
              </w:rPr>
            </w:pPr>
            <w:r w:rsidRPr="001D3161">
              <w:rPr>
                <w:rFonts w:asciiTheme="minorEastAsia" w:hAnsiTheme="minorEastAsia" w:hint="eastAsia"/>
                <w:color w:val="000000" w:themeColor="text1"/>
              </w:rPr>
              <w:t>を返納します。</w:t>
            </w:r>
          </w:p>
        </w:tc>
      </w:tr>
    </w:tbl>
    <w:p w:rsidR="003D7B84" w:rsidRDefault="003D7B84" w:rsidP="003D7B84">
      <w:pPr>
        <w:spacing w:line="340" w:lineRule="exact"/>
        <w:rPr>
          <w:rFonts w:ascii="Meiryo UI" w:eastAsia="Meiryo UI" w:hAnsi="Meiryo UI"/>
          <w:sz w:val="24"/>
          <w:szCs w:val="24"/>
        </w:rPr>
      </w:pPr>
    </w:p>
    <w:p w:rsidR="00956370" w:rsidRDefault="003D7B84" w:rsidP="003D7B84">
      <w:pPr>
        <w:spacing w:line="340" w:lineRule="exact"/>
        <w:rPr>
          <w:rFonts w:ascii="Meiryo UI" w:eastAsia="Meiryo UI" w:hAnsi="Meiryo UI"/>
          <w:sz w:val="24"/>
          <w:szCs w:val="24"/>
        </w:rPr>
      </w:pPr>
      <w:r w:rsidRPr="003D7B84">
        <w:rPr>
          <w:rFonts w:ascii="Meiryo UI" w:eastAsia="Meiryo UI" w:hAnsi="Meiryo UI" w:hint="eastAsia"/>
          <w:sz w:val="24"/>
          <w:szCs w:val="24"/>
        </w:rPr>
        <w:t>（</w:t>
      </w:r>
      <w:r w:rsidR="008E551A" w:rsidRPr="003D7B84">
        <w:rPr>
          <w:rFonts w:ascii="Meiryo UI" w:eastAsia="Meiryo UI" w:hAnsi="Meiryo UI" w:hint="eastAsia"/>
          <w:sz w:val="24"/>
          <w:szCs w:val="24"/>
        </w:rPr>
        <w:t>２</w:t>
      </w:r>
      <w:r w:rsidRPr="003D7B84">
        <w:rPr>
          <w:rFonts w:ascii="Meiryo UI" w:eastAsia="Meiryo UI" w:hAnsi="Meiryo UI" w:hint="eastAsia"/>
          <w:sz w:val="24"/>
          <w:szCs w:val="24"/>
        </w:rPr>
        <w:t>）</w:t>
      </w:r>
      <w:r w:rsidR="008E551A" w:rsidRPr="003D7B84">
        <w:rPr>
          <w:rFonts w:ascii="Meiryo UI" w:eastAsia="Meiryo UI" w:hAnsi="Meiryo UI" w:hint="eastAsia"/>
          <w:sz w:val="24"/>
          <w:szCs w:val="24"/>
        </w:rPr>
        <w:t xml:space="preserve">　</w:t>
      </w:r>
      <w:r w:rsidRPr="003D7B84">
        <w:rPr>
          <w:rFonts w:ascii="Meiryo UI" w:eastAsia="Meiryo UI" w:hAnsi="Meiryo UI" w:hint="eastAsia"/>
          <w:sz w:val="24"/>
          <w:szCs w:val="24"/>
        </w:rPr>
        <w:t>１</w:t>
      </w:r>
      <w:r w:rsidR="008E551A" w:rsidRPr="003D7B84">
        <w:rPr>
          <w:rFonts w:ascii="Meiryo UI" w:eastAsia="Meiryo UI" w:hAnsi="Meiryo UI" w:hint="eastAsia"/>
          <w:sz w:val="24"/>
          <w:szCs w:val="24"/>
        </w:rPr>
        <w:t>－</w:t>
      </w:r>
      <w:r w:rsidRPr="003D7B84">
        <w:rPr>
          <w:rFonts w:ascii="Meiryo UI" w:eastAsia="Meiryo UI" w:hAnsi="Meiryo UI" w:hint="eastAsia"/>
          <w:sz w:val="24"/>
          <w:szCs w:val="24"/>
        </w:rPr>
        <w:t>（</w:t>
      </w:r>
      <w:r w:rsidR="008E551A" w:rsidRPr="002B6CA2">
        <w:rPr>
          <w:rFonts w:ascii="Meiryo UI" w:eastAsia="Meiryo UI" w:hAnsi="Meiryo UI" w:hint="eastAsia"/>
          <w:sz w:val="24"/>
          <w:szCs w:val="24"/>
        </w:rPr>
        <w:t>２</w:t>
      </w:r>
      <w:r>
        <w:rPr>
          <w:rFonts w:ascii="Meiryo UI" w:eastAsia="Meiryo UI" w:hAnsi="Meiryo UI" w:hint="eastAsia"/>
          <w:sz w:val="24"/>
          <w:szCs w:val="24"/>
        </w:rPr>
        <w:t>）</w:t>
      </w:r>
      <w:r w:rsidR="008E551A" w:rsidRPr="002B6CA2">
        <w:rPr>
          <w:rFonts w:ascii="Meiryo UI" w:eastAsia="Meiryo UI" w:hAnsi="Meiryo UI" w:hint="eastAsia"/>
          <w:sz w:val="24"/>
          <w:szCs w:val="24"/>
        </w:rPr>
        <w:t>のとおり</w:t>
      </w:r>
      <w:r w:rsidR="008E551A">
        <w:rPr>
          <w:rFonts w:ascii="Meiryo UI" w:eastAsia="Meiryo UI" w:hAnsi="Meiryo UI" w:hint="eastAsia"/>
          <w:sz w:val="24"/>
          <w:szCs w:val="24"/>
        </w:rPr>
        <w:t>「免税証」欄を、</w:t>
      </w:r>
      <w:r w:rsidRPr="003D7B84">
        <w:rPr>
          <w:rFonts w:ascii="Meiryo UI" w:eastAsia="Meiryo UI" w:hAnsi="Meiryo UI" w:hint="eastAsia"/>
          <w:sz w:val="24"/>
          <w:szCs w:val="24"/>
        </w:rPr>
        <w:t>２</w:t>
      </w:r>
      <w:r w:rsidR="008E551A" w:rsidRPr="003D7B84">
        <w:rPr>
          <w:rFonts w:ascii="Meiryo UI" w:eastAsia="Meiryo UI" w:hAnsi="Meiryo UI" w:hint="eastAsia"/>
          <w:sz w:val="24"/>
          <w:szCs w:val="24"/>
        </w:rPr>
        <w:t>－</w:t>
      </w:r>
      <w:r w:rsidRPr="003D7B84">
        <w:rPr>
          <w:rFonts w:ascii="Meiryo UI" w:eastAsia="Meiryo UI" w:hAnsi="Meiryo UI" w:hint="eastAsia"/>
          <w:sz w:val="24"/>
          <w:szCs w:val="24"/>
        </w:rPr>
        <w:t>（</w:t>
      </w:r>
      <w:r w:rsidR="008E551A" w:rsidRPr="003D7B84">
        <w:rPr>
          <w:rFonts w:ascii="Meiryo UI" w:eastAsia="Meiryo UI" w:hAnsi="Meiryo UI" w:hint="eastAsia"/>
          <w:sz w:val="24"/>
          <w:szCs w:val="24"/>
        </w:rPr>
        <w:t>２</w:t>
      </w:r>
      <w:r w:rsidRPr="003D7B84">
        <w:rPr>
          <w:rFonts w:ascii="Meiryo UI" w:eastAsia="Meiryo UI" w:hAnsi="Meiryo UI" w:hint="eastAsia"/>
          <w:sz w:val="24"/>
          <w:szCs w:val="24"/>
        </w:rPr>
        <w:t>）</w:t>
      </w:r>
      <w:r w:rsidR="008E551A" w:rsidRPr="003D7B84">
        <w:rPr>
          <w:rFonts w:ascii="Meiryo UI" w:eastAsia="Meiryo UI" w:hAnsi="Meiryo UI" w:hint="eastAsia"/>
          <w:sz w:val="24"/>
          <w:szCs w:val="24"/>
        </w:rPr>
        <w:t>のとおり</w:t>
      </w:r>
      <w:r w:rsidR="008E551A" w:rsidRPr="002B6CA2">
        <w:rPr>
          <w:rFonts w:ascii="Meiryo UI" w:eastAsia="Meiryo UI" w:hAnsi="Meiryo UI" w:hint="eastAsia"/>
          <w:sz w:val="24"/>
          <w:szCs w:val="24"/>
        </w:rPr>
        <w:t>「免税軽油使用者証」</w:t>
      </w:r>
      <w:r w:rsidR="008E551A">
        <w:rPr>
          <w:rFonts w:ascii="Meiryo UI" w:eastAsia="Meiryo UI" w:hAnsi="Meiryo UI" w:hint="eastAsia"/>
          <w:sz w:val="24"/>
          <w:szCs w:val="24"/>
        </w:rPr>
        <w:t>欄を記入して</w:t>
      </w:r>
    </w:p>
    <w:p w:rsidR="008E551A" w:rsidRPr="003D7B84" w:rsidRDefault="00956370" w:rsidP="003D7B84">
      <w:pPr>
        <w:spacing w:line="340" w:lineRule="exact"/>
        <w:rPr>
          <w:rFonts w:ascii="Meiryo UI" w:eastAsia="Meiryo UI" w:hAnsi="Meiryo UI"/>
          <w:sz w:val="24"/>
          <w:szCs w:val="24"/>
        </w:rPr>
      </w:pPr>
      <w:r>
        <w:rPr>
          <w:rFonts w:ascii="Meiryo UI" w:eastAsia="Meiryo UI" w:hAnsi="Meiryo UI" w:hint="eastAsia"/>
          <w:sz w:val="24"/>
          <w:szCs w:val="24"/>
        </w:rPr>
        <w:t xml:space="preserve">　　　　　</w:t>
      </w:r>
      <w:r w:rsidR="008E551A">
        <w:rPr>
          <w:rFonts w:ascii="Meiryo UI" w:eastAsia="Meiryo UI" w:hAnsi="Meiryo UI" w:hint="eastAsia"/>
          <w:sz w:val="24"/>
          <w:szCs w:val="24"/>
        </w:rPr>
        <w:t>ください。</w:t>
      </w:r>
    </w:p>
    <w:p w:rsidR="008E551A" w:rsidRPr="00501E23"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w:t>
      </w:r>
      <w:r w:rsidR="008E551A">
        <w:rPr>
          <w:rFonts w:ascii="Meiryo UI" w:eastAsia="Meiryo UI" w:hAnsi="Meiryo UI" w:hint="eastAsia"/>
          <w:sz w:val="24"/>
          <w:szCs w:val="24"/>
        </w:rPr>
        <w:t>３</w:t>
      </w:r>
      <w:r>
        <w:rPr>
          <w:rFonts w:ascii="Meiryo UI" w:eastAsia="Meiryo UI" w:hAnsi="Meiryo UI" w:hint="eastAsia"/>
          <w:sz w:val="24"/>
          <w:szCs w:val="24"/>
        </w:rPr>
        <w:t>）</w:t>
      </w:r>
      <w:r w:rsidR="008E551A" w:rsidRPr="00501E23">
        <w:rPr>
          <w:rFonts w:ascii="Meiryo UI" w:eastAsia="Meiryo UI" w:hAnsi="Meiryo UI" w:hint="eastAsia"/>
          <w:sz w:val="24"/>
          <w:szCs w:val="24"/>
        </w:rPr>
        <w:t xml:space="preserve">　「返納の理由」欄は、免税証を返納する理由を記入してください。</w:t>
      </w:r>
    </w:p>
    <w:p w:rsidR="008E551A" w:rsidRPr="00501E23" w:rsidRDefault="008E551A" w:rsidP="008E551A">
      <w:pPr>
        <w:autoSpaceDE w:val="0"/>
        <w:autoSpaceDN w:val="0"/>
        <w:rPr>
          <w:rFonts w:asciiTheme="minorEastAsia" w:hAnsiTheme="minorEastAsia"/>
        </w:rPr>
      </w:pPr>
      <w:r w:rsidRPr="00501E23">
        <w:rPr>
          <w:rFonts w:asciiTheme="minorEastAsia" w:hAnsiTheme="minorEastAsia" w:hint="eastAsia"/>
        </w:rPr>
        <w:lastRenderedPageBreak/>
        <w:t>様式第6</w:t>
      </w:r>
      <w:r w:rsidRPr="00501E23">
        <w:rPr>
          <w:rFonts w:asciiTheme="minorEastAsia" w:hAnsiTheme="minorEastAsia"/>
        </w:rPr>
        <w:t>2</w:t>
      </w:r>
      <w:r w:rsidRPr="00501E23">
        <w:rPr>
          <w:rFonts w:asciiTheme="minorEastAsia" w:hAnsiTheme="minorEastAsia" w:hint="eastAsia"/>
        </w:rPr>
        <w:t>号</w:t>
      </w:r>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4"/>
        <w:gridCol w:w="1454"/>
        <w:gridCol w:w="123"/>
        <w:gridCol w:w="244"/>
        <w:gridCol w:w="699"/>
        <w:gridCol w:w="1191"/>
        <w:gridCol w:w="1268"/>
        <w:gridCol w:w="293"/>
        <w:gridCol w:w="816"/>
        <w:gridCol w:w="3296"/>
        <w:gridCol w:w="267"/>
      </w:tblGrid>
      <w:tr w:rsidR="008E551A" w:rsidRPr="00501E23" w:rsidTr="008E551A">
        <w:trPr>
          <w:cantSplit/>
          <w:trHeight w:hRule="exact" w:val="716"/>
        </w:trPr>
        <w:tc>
          <w:tcPr>
            <w:tcW w:w="5000" w:type="pct"/>
            <w:gridSpan w:val="11"/>
            <w:tcBorders>
              <w:bottom w:val="nil"/>
            </w:tcBorders>
            <w:vAlign w:val="center"/>
          </w:tcPr>
          <w:p w:rsidR="008E551A" w:rsidRPr="00501E23" w:rsidRDefault="008E551A" w:rsidP="008E551A">
            <w:pPr>
              <w:autoSpaceDE w:val="0"/>
              <w:autoSpaceDN w:val="0"/>
              <w:jc w:val="center"/>
              <w:rPr>
                <w:rFonts w:asciiTheme="minorEastAsia" w:hAnsiTheme="minorEastAsia"/>
              </w:rPr>
            </w:pPr>
            <w:r w:rsidRPr="00501E23">
              <w:rPr>
                <w:rFonts w:asciiTheme="minorEastAsia" w:hAnsiTheme="minorEastAsia" w:hint="eastAsia"/>
              </w:rPr>
              <w:t>免税軽油使用者証・免税証返納書</w:t>
            </w:r>
          </w:p>
        </w:tc>
      </w:tr>
      <w:tr w:rsidR="008E551A" w:rsidRPr="00501E23" w:rsidTr="008E551A">
        <w:trPr>
          <w:cantSplit/>
          <w:trHeight w:val="2856"/>
        </w:trPr>
        <w:tc>
          <w:tcPr>
            <w:tcW w:w="128" w:type="pct"/>
            <w:vMerge w:val="restart"/>
            <w:tcBorders>
              <w:top w:val="nil"/>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noProof/>
                <w:sz w:val="28"/>
                <w:szCs w:val="28"/>
              </w:rPr>
              <mc:AlternateContent>
                <mc:Choice Requires="wps">
                  <w:drawing>
                    <wp:anchor distT="0" distB="0" distL="114300" distR="114300" simplePos="0" relativeHeight="252196864" behindDoc="0" locked="0" layoutInCell="1" allowOverlap="1" wp14:anchorId="51B72B81" wp14:editId="7B0CD7F7">
                      <wp:simplePos x="0" y="0"/>
                      <wp:positionH relativeFrom="column">
                        <wp:posOffset>79632</wp:posOffset>
                      </wp:positionH>
                      <wp:positionV relativeFrom="paragraph">
                        <wp:posOffset>2701560</wp:posOffset>
                      </wp:positionV>
                      <wp:extent cx="5963285" cy="904673"/>
                      <wp:effectExtent l="19050" t="19050" r="18415" b="10160"/>
                      <wp:wrapNone/>
                      <wp:docPr id="146" name="正方形/長方形 146"/>
                      <wp:cNvGraphicFramePr/>
                      <a:graphic xmlns:a="http://schemas.openxmlformats.org/drawingml/2006/main">
                        <a:graphicData uri="http://schemas.microsoft.com/office/word/2010/wordprocessingShape">
                          <wps:wsp>
                            <wps:cNvSpPr/>
                            <wps:spPr>
                              <a:xfrm>
                                <a:off x="0" y="0"/>
                                <a:ext cx="5963285" cy="904673"/>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75E52" id="正方形/長方形 146" o:spid="_x0000_s1026" style="position:absolute;left:0;text-align:left;margin-left:6.25pt;margin-top:212.7pt;width:469.55pt;height:71.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hPdwIAAL8EAAAOAAAAZHJzL2Uyb0RvYy54bWysVMFuEzEQvSPxD5bvdJM0TdtVNlXUKgip&#10;aiu1qOeJ186u5LXN2Mmm/Ad8AJw5Iw58DpX4C8bebVoKJ0QOzoxn5tnz/GanJ9tGs41EX1tT8OHe&#10;gDNphC1rsyr425vFqyPOfABTgrZGFvxOen4ye/li2rpcjmxldSmREYjxeesKXoXg8izzopIN+D3r&#10;pKGgsthAIBdXWYnQEnqjs9FgMMlai6VDK6T3tHvWBfks4SslRbhUysvAdMHpbiGtmNZlXLPZFPIV&#10;gqtq0V8D/uEWDdSGDt1BnUEAtsb6D6imFmi9VWFP2CazStVCph6om+HgWTfXFTiZeiFyvNvR5P8f&#10;rLjYXCGrS3q78YQzAw090v2Xz/cfv/34/in7+eFrZ7EYJrJa53OquXZX2HuezNj5VmET/6kntk0E&#10;3+0IltvABG0eHE/2R0cHnAmKHQ/Gk8P9CJo9Vjv04bW0DYtGwZEeMPEKm3MfutSHlHiYsYtaa9qH&#10;XBvWFpzQDyM+kJaUhkBm46g7b1acgV6RSEXABOmtrstYHqs9rpanGtkGSCiLxYB+/c1+S4tnn4Gv&#10;urwU6tO0iTAySa6/auSqYydaS1veEdVoOw16JxY1oZ2DD1eAJDqSJw1SuKRFaUu92N7irLL4/m/7&#10;MZ+0QFHOWhIx9fluDSg5028MqeR4OB5H1SdnfHA4IgefRpZPI2bdnFpqf0gj60QyY37QD6ZC29zS&#10;vM3jqRQCI+jsjtHeOQ3dcNHECjmfpzRSuoNwbq6diOCRp8jjzfYW0PUPHUgiF/ZB8JA/e+8uN1Ya&#10;O18Hq+okhkdeSUTRoSlJcuonOo7hUz9lPX53Zr8AAAD//wMAUEsDBBQABgAIAAAAIQCrgQ413wAA&#10;AAoBAAAPAAAAZHJzL2Rvd25yZXYueG1sTI9BS8NAEIXvgv9hGcGL2E1DE23MpohFvBWMUq+T7DYJ&#10;7s6G7LaN/nrHkx4f8/HeN+VmdlaczBQGTwqWiwSEodbrgToF72/Pt/cgQkTSaD0ZBV8mwKa6vCix&#10;0P5Mr+ZUx05wCYUCFfQxjoWUoe2Nw7DwoyG+HfzkMHKcOqknPHO5szJNklw6HIgXehzNU2/az/ro&#10;FDT70X4ftu5j3tc54e5lh7S9Uer6an58ABHNHP9g+NVndajYqfFH0kFYzmnGpIJVmq1AMLDOljmI&#10;RkGW361BVqX8/0L1AwAA//8DAFBLAQItABQABgAIAAAAIQC2gziS/gAAAOEBAAATAAAAAAAAAAAA&#10;AAAAAAAAAABbQ29udGVudF9UeXBlc10ueG1sUEsBAi0AFAAGAAgAAAAhADj9If/WAAAAlAEAAAsA&#10;AAAAAAAAAAAAAAAALwEAAF9yZWxzLy5yZWxzUEsBAi0AFAAGAAgAAAAhACBNqE93AgAAvwQAAA4A&#10;AAAAAAAAAAAAAAAALgIAAGRycy9lMm9Eb2MueG1sUEsBAi0AFAAGAAgAAAAhAKuBDjXfAAAACgEA&#10;AA8AAAAAAAAAAAAAAAAA0QQAAGRycy9kb3ducmV2LnhtbFBLBQYAAAAABAAEAPMAAADdBQAAAAA=&#10;" filled="f" strokecolor="red" strokeweight="2.25pt"/>
                  </w:pict>
                </mc:Fallback>
              </mc:AlternateContent>
            </w:r>
            <w:r w:rsidRPr="00501E23">
              <w:rPr>
                <w:rFonts w:ascii="Meiryo UI" w:eastAsia="Meiryo UI" w:hAnsi="Meiryo UI" w:hint="eastAsia"/>
              </w:rPr>
              <w:t xml:space="preserve">　</w:t>
            </w:r>
          </w:p>
        </w:tc>
        <w:tc>
          <w:tcPr>
            <w:tcW w:w="4736" w:type="pct"/>
            <w:gridSpan w:val="9"/>
            <w:tcBorders>
              <w:top w:val="single" w:sz="4" w:space="0" w:color="auto"/>
              <w:bottom w:val="nil"/>
            </w:tcBorders>
            <w:vAlign w:val="center"/>
          </w:tcPr>
          <w:p w:rsidR="008E551A" w:rsidRPr="00501E23" w:rsidRDefault="008E551A" w:rsidP="008E551A">
            <w:pPr>
              <w:autoSpaceDE w:val="0"/>
              <w:autoSpaceDN w:val="0"/>
              <w:jc w:val="right"/>
              <w:rPr>
                <w:rFonts w:asciiTheme="minorEastAsia" w:hAnsiTheme="minorEastAsia"/>
              </w:rPr>
            </w:pPr>
            <w:r w:rsidRPr="00501E23">
              <w:rPr>
                <w:rFonts w:ascii="Meiryo UI" w:eastAsia="Meiryo UI" w:hAnsi="Meiryo UI" w:hint="eastAsia"/>
              </w:rPr>
              <w:t xml:space="preserve">　</w:t>
            </w:r>
            <w:r w:rsidRPr="00BD7233">
              <w:rPr>
                <w:rFonts w:ascii="HGP行書体" w:eastAsia="HGP行書体" w:hAnsiTheme="minorEastAsia" w:hint="eastAsia"/>
                <w:sz w:val="24"/>
                <w:szCs w:val="21"/>
                <w:highlight w:val="lightGray"/>
              </w:rPr>
              <w:t>〇</w:t>
            </w:r>
            <w:r w:rsidRPr="00501E23">
              <w:rPr>
                <w:rFonts w:asciiTheme="minorEastAsia" w:hAnsiTheme="minorEastAsia" w:hint="eastAsia"/>
              </w:rPr>
              <w:t xml:space="preserve">年　　</w:t>
            </w:r>
            <w:r w:rsidRPr="00BD7233">
              <w:rPr>
                <w:rFonts w:ascii="HGP行書体" w:eastAsia="HGP行書体" w:hAnsiTheme="minorEastAsia" w:hint="eastAsia"/>
                <w:sz w:val="24"/>
                <w:szCs w:val="21"/>
                <w:highlight w:val="lightGray"/>
              </w:rPr>
              <w:t>〇</w:t>
            </w:r>
            <w:r w:rsidRPr="00501E23">
              <w:rPr>
                <w:rFonts w:asciiTheme="minorEastAsia" w:hAnsiTheme="minorEastAsia" w:hint="eastAsia"/>
              </w:rPr>
              <w:t xml:space="preserve">月　</w:t>
            </w:r>
            <w:r w:rsidRPr="00BD7233">
              <w:rPr>
                <w:rFonts w:ascii="HGP行書体" w:eastAsia="HGP行書体" w:hAnsiTheme="minorEastAsia" w:hint="eastAsia"/>
                <w:sz w:val="24"/>
                <w:szCs w:val="21"/>
                <w:highlight w:val="lightGray"/>
              </w:rPr>
              <w:t>〇</w:t>
            </w:r>
            <w:r w:rsidRPr="00501E23">
              <w:rPr>
                <w:rFonts w:asciiTheme="minorEastAsia" w:hAnsiTheme="minorEastAsia" w:hint="eastAsia"/>
              </w:rPr>
              <w:t>日</w:t>
            </w:r>
          </w:p>
          <w:p w:rsidR="008E551A" w:rsidRPr="00501E23" w:rsidRDefault="008E551A" w:rsidP="008E551A">
            <w:pPr>
              <w:autoSpaceDE w:val="0"/>
              <w:autoSpaceDN w:val="0"/>
              <w:rPr>
                <w:rFonts w:asciiTheme="minorEastAsia" w:hAnsiTheme="minorEastAsia"/>
              </w:rPr>
            </w:pPr>
            <w:r w:rsidRPr="00501E23">
              <w:rPr>
                <w:rFonts w:asciiTheme="minorEastAsia" w:hAnsiTheme="minorEastAsia" w:hint="eastAsia"/>
              </w:rPr>
              <w:t xml:space="preserve">　大阪府なにわ北府税事務所長　様</w:t>
            </w:r>
          </w:p>
          <w:p w:rsidR="008E551A" w:rsidRPr="00501E23" w:rsidRDefault="008E551A" w:rsidP="008E551A">
            <w:pPr>
              <w:autoSpaceDE w:val="0"/>
              <w:autoSpaceDN w:val="0"/>
              <w:rPr>
                <w:rFonts w:asciiTheme="minorEastAsia" w:hAnsiTheme="minorEastAsia"/>
              </w:rPr>
            </w:pPr>
          </w:p>
          <w:p w:rsidR="008E551A" w:rsidRPr="00501E23" w:rsidRDefault="008E551A" w:rsidP="008E551A">
            <w:pPr>
              <w:autoSpaceDE w:val="0"/>
              <w:autoSpaceDN w:val="0"/>
              <w:ind w:firstLineChars="1900" w:firstLine="3990"/>
              <w:rPr>
                <w:rFonts w:ascii="HGP行書体" w:eastAsia="HGP行書体" w:hAnsi="Meiryo UI"/>
                <w:sz w:val="22"/>
                <w:szCs w:val="21"/>
              </w:rPr>
            </w:pPr>
            <w:r w:rsidRPr="00501E23">
              <w:rPr>
                <w:rFonts w:asciiTheme="minorEastAsia" w:hAnsiTheme="minorEastAsia" w:hint="eastAsia"/>
              </w:rPr>
              <w:t xml:space="preserve">住 </w:t>
            </w:r>
            <w:r w:rsidRPr="00501E23">
              <w:rPr>
                <w:rFonts w:asciiTheme="minorEastAsia" w:hAnsiTheme="minorEastAsia"/>
              </w:rPr>
              <w:t xml:space="preserve">       </w:t>
            </w:r>
            <w:r w:rsidRPr="00501E23">
              <w:rPr>
                <w:rFonts w:asciiTheme="minorEastAsia" w:hAnsiTheme="minorEastAsia" w:hint="eastAsia"/>
              </w:rPr>
              <w:t>所</w:t>
            </w:r>
            <w:r w:rsidRPr="00501E23">
              <w:rPr>
                <w:rFonts w:ascii="Meiryo UI" w:eastAsia="Meiryo UI" w:hAnsi="Meiryo UI" w:hint="eastAsia"/>
              </w:rPr>
              <w:t xml:space="preserve">　　　　　　　　　 </w:t>
            </w:r>
            <w:r w:rsidRPr="00501E23">
              <w:rPr>
                <w:rFonts w:ascii="HGP行書体" w:eastAsia="HGP行書体" w:hAnsi="Meiryo UI" w:hint="eastAsia"/>
                <w:sz w:val="22"/>
                <w:szCs w:val="21"/>
                <w:highlight w:val="lightGray"/>
              </w:rPr>
              <w:t>大阪市北区西天満3-5-24</w:t>
            </w:r>
          </w:p>
          <w:p w:rsidR="008E551A" w:rsidRPr="00501E23" w:rsidRDefault="008E551A" w:rsidP="008E551A">
            <w:pPr>
              <w:wordWrap w:val="0"/>
              <w:autoSpaceDE w:val="0"/>
              <w:autoSpaceDN w:val="0"/>
              <w:ind w:firstLineChars="1900" w:firstLine="3990"/>
              <w:rPr>
                <w:rFonts w:ascii="Meiryo UI" w:eastAsia="Meiryo UI" w:hAnsi="Meiryo UI"/>
              </w:rPr>
            </w:pPr>
            <w:r w:rsidRPr="00501E23">
              <w:rPr>
                <w:rFonts w:asciiTheme="minorEastAsia" w:hAnsiTheme="minorEastAsia" w:hint="eastAsia"/>
              </w:rPr>
              <w:t>氏名又は名称</w:t>
            </w:r>
            <w:r w:rsidRPr="00501E23">
              <w:rPr>
                <w:rFonts w:ascii="Meiryo UI" w:eastAsia="Meiryo UI" w:hAnsi="Meiryo UI" w:hint="eastAsia"/>
              </w:rPr>
              <w:t xml:space="preserve">　　　　　　　　　　</w:t>
            </w:r>
            <w:r w:rsidRPr="00501E23">
              <w:rPr>
                <w:rFonts w:ascii="HGP行書体" w:eastAsia="HGP行書体" w:hAnsi="Meiryo UI" w:hint="eastAsia"/>
                <w:sz w:val="22"/>
                <w:highlight w:val="lightGray"/>
                <w:shd w:val="clear" w:color="auto" w:fill="EEECE1" w:themeFill="background2"/>
              </w:rPr>
              <w:t>浪速　北三郎</w:t>
            </w:r>
            <w:r w:rsidRPr="00501E23">
              <w:rPr>
                <w:rFonts w:ascii="HGP行書体" w:eastAsia="HGP行書体" w:hAnsi="Meiryo UI" w:hint="eastAsia"/>
                <w:sz w:val="22"/>
              </w:rPr>
              <w:t xml:space="preserve">　　</w:t>
            </w:r>
            <w:r w:rsidRPr="00501E23">
              <w:rPr>
                <w:rFonts w:ascii="Meiryo UI" w:eastAsia="Meiryo UI" w:hAnsi="Meiryo UI" w:hint="eastAsia"/>
              </w:rPr>
              <w:t xml:space="preserve">　　</w:t>
            </w:r>
          </w:p>
          <w:p w:rsidR="008E551A" w:rsidRPr="00501E23" w:rsidRDefault="008E551A" w:rsidP="008E551A">
            <w:pPr>
              <w:wordWrap w:val="0"/>
              <w:autoSpaceDE w:val="0"/>
              <w:autoSpaceDN w:val="0"/>
              <w:ind w:firstLineChars="1900" w:firstLine="3990"/>
              <w:rPr>
                <w:rFonts w:ascii="Meiryo UI" w:eastAsia="Meiryo UI" w:hAnsi="Meiryo UI"/>
                <w:sz w:val="22"/>
              </w:rPr>
            </w:pPr>
            <w:r w:rsidRPr="00501E23">
              <w:rPr>
                <w:rFonts w:asciiTheme="minorEastAsia" w:hAnsiTheme="minorEastAsia" w:hint="eastAsia"/>
              </w:rPr>
              <w:t>免税軽油使用者証番号</w:t>
            </w:r>
            <w:r w:rsidRPr="00501E23">
              <w:rPr>
                <w:rFonts w:ascii="Meiryo UI" w:eastAsia="Meiryo UI" w:hAnsi="Meiryo UI" w:hint="eastAsia"/>
              </w:rPr>
              <w:t xml:space="preserve">　　　 </w:t>
            </w:r>
            <w:r w:rsidRPr="00501E23">
              <w:rPr>
                <w:rFonts w:asciiTheme="minorEastAsia" w:hAnsiTheme="minorEastAsia" w:hint="eastAsia"/>
              </w:rPr>
              <w:t>第</w:t>
            </w:r>
            <w:r w:rsidRPr="00501E23">
              <w:rPr>
                <w:rFonts w:ascii="Meiryo UI" w:eastAsia="Meiryo UI" w:hAnsi="Meiryo UI" w:hint="eastAsia"/>
                <w:highlight w:val="lightGray"/>
              </w:rPr>
              <w:t xml:space="preserve"> </w:t>
            </w:r>
            <w:r w:rsidRPr="00501E23">
              <w:rPr>
                <w:rFonts w:ascii="HGS行書体" w:eastAsia="HGS行書体" w:hAnsi="Meiryo UI" w:hint="eastAsia"/>
                <w:sz w:val="24"/>
                <w:highlight w:val="lightGray"/>
              </w:rPr>
              <w:t>〇〇〇〇</w:t>
            </w:r>
            <w:r w:rsidRPr="00501E23">
              <w:rPr>
                <w:rFonts w:ascii="Meiryo UI" w:eastAsia="Meiryo UI" w:hAnsi="Meiryo UI" w:hint="eastAsia"/>
                <w:highlight w:val="lightGray"/>
              </w:rPr>
              <w:t xml:space="preserve">  </w:t>
            </w:r>
            <w:r w:rsidRPr="00501E23">
              <w:rPr>
                <w:rFonts w:asciiTheme="minorEastAsia" w:hAnsiTheme="minorEastAsia" w:hint="eastAsia"/>
              </w:rPr>
              <w:t>号</w:t>
            </w:r>
          </w:p>
        </w:tc>
        <w:tc>
          <w:tcPr>
            <w:tcW w:w="136" w:type="pct"/>
            <w:vMerge w:val="restart"/>
            <w:tcBorders>
              <w:top w:val="nil"/>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r>
      <w:tr w:rsidR="008E551A" w:rsidRPr="00501E23" w:rsidTr="008E551A">
        <w:trPr>
          <w:cantSplit/>
          <w:trHeight w:val="244"/>
        </w:trPr>
        <w:tc>
          <w:tcPr>
            <w:tcW w:w="128" w:type="pct"/>
            <w:vMerge/>
          </w:tcPr>
          <w:p w:rsidR="008E551A" w:rsidRPr="00501E23" w:rsidRDefault="008E551A" w:rsidP="008E551A">
            <w:pPr>
              <w:autoSpaceDE w:val="0"/>
              <w:autoSpaceDN w:val="0"/>
              <w:rPr>
                <w:rFonts w:ascii="Meiryo UI" w:eastAsia="Meiryo UI" w:hAnsi="Meiryo UI"/>
              </w:rPr>
            </w:pPr>
          </w:p>
        </w:tc>
        <w:tc>
          <w:tcPr>
            <w:tcW w:w="919" w:type="pct"/>
            <w:gridSpan w:val="3"/>
            <w:tcBorders>
              <w:top w:val="nil"/>
              <w:bottom w:val="nil"/>
              <w:right w:val="nil"/>
            </w:tcBorders>
            <w:vAlign w:val="center"/>
          </w:tcPr>
          <w:p w:rsidR="008E551A" w:rsidRPr="00501E23" w:rsidRDefault="008E551A" w:rsidP="008E551A">
            <w:pPr>
              <w:autoSpaceDE w:val="0"/>
              <w:autoSpaceDN w:val="0"/>
              <w:spacing w:line="240" w:lineRule="exact"/>
              <w:rPr>
                <w:rFonts w:asciiTheme="minorEastAsia" w:hAnsiTheme="minorEastAsia"/>
                <w:spacing w:val="-20"/>
              </w:rPr>
            </w:pPr>
            <w:r w:rsidRPr="00501E23">
              <w:rPr>
                <w:rFonts w:asciiTheme="minorEastAsia" w:hAnsiTheme="minorEastAsia" w:hint="eastAsia"/>
                <w:spacing w:val="-20"/>
              </w:rPr>
              <w:t xml:space="preserve">　大阪府税条例</w:t>
            </w:r>
          </w:p>
        </w:tc>
        <w:tc>
          <w:tcPr>
            <w:tcW w:w="954" w:type="pct"/>
            <w:gridSpan w:val="2"/>
            <w:tcBorders>
              <w:top w:val="nil"/>
              <w:left w:val="nil"/>
              <w:bottom w:val="nil"/>
              <w:right w:val="nil"/>
            </w:tcBorders>
          </w:tcPr>
          <w:p w:rsidR="008E551A" w:rsidRPr="00501E23" w:rsidRDefault="008E551A" w:rsidP="008E551A">
            <w:pPr>
              <w:autoSpaceDE w:val="0"/>
              <w:autoSpaceDN w:val="0"/>
              <w:spacing w:line="240" w:lineRule="exact"/>
              <w:rPr>
                <w:rFonts w:asciiTheme="minorEastAsia" w:hAnsiTheme="minorEastAsia"/>
                <w:color w:val="000000"/>
                <w:sz w:val="20"/>
              </w:rPr>
            </w:pPr>
            <w:r w:rsidRPr="00501E23">
              <w:rPr>
                <w:rFonts w:asciiTheme="minorEastAsia" w:hAnsiTheme="minorEastAsia" w:hint="eastAsia"/>
                <w:noProof/>
                <w:sz w:val="18"/>
                <w:szCs w:val="16"/>
              </w:rPr>
              <mc:AlternateContent>
                <mc:Choice Requires="wps">
                  <w:drawing>
                    <wp:anchor distT="0" distB="0" distL="114300" distR="114300" simplePos="0" relativeHeight="252199936" behindDoc="0" locked="0" layoutInCell="1" allowOverlap="1" wp14:anchorId="36C61259" wp14:editId="67BA9E4C">
                      <wp:simplePos x="0" y="0"/>
                      <wp:positionH relativeFrom="column">
                        <wp:posOffset>-47338</wp:posOffset>
                      </wp:positionH>
                      <wp:positionV relativeFrom="paragraph">
                        <wp:posOffset>110370</wp:posOffset>
                      </wp:positionV>
                      <wp:extent cx="971550" cy="266700"/>
                      <wp:effectExtent l="0" t="0" r="19050" b="19050"/>
                      <wp:wrapNone/>
                      <wp:docPr id="1995" name="楕円 1995"/>
                      <wp:cNvGraphicFramePr/>
                      <a:graphic xmlns:a="http://schemas.openxmlformats.org/drawingml/2006/main">
                        <a:graphicData uri="http://schemas.microsoft.com/office/word/2010/wordprocessingShape">
                          <wps:wsp>
                            <wps:cNvSpPr/>
                            <wps:spPr>
                              <a:xfrm>
                                <a:off x="0" y="0"/>
                                <a:ext cx="971550" cy="2667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D3527" id="楕円 1995" o:spid="_x0000_s1026" style="position:absolute;left:0;text-align:left;margin-left:-3.75pt;margin-top:8.7pt;width:76.5pt;height:2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yecwIAAMoEAAAOAAAAZHJzL2Uyb0RvYy54bWysVF1uGyEQfq/UOyDem7WtOKmt2JGVKFWl&#10;KI2UVHkmLHiRWIYC9to9QG7QI/Ro7Tn6wW5+2vSpqh/wDDMM8318syenu9ayrQrRkFvw8cGIM+Uk&#10;1catF/zz7cW795zFJFwtLDm14HsV+eny7ZuTzs/VhBqytQoMRVycd37Bm5T8vKqibFQr4gF55RDU&#10;FFqR4IZ1VQfRoXprq8lodFR1FGofSKoYsXveB/my1NdayfRJ66gSswuO3lJZQ1nv81otT8R8HYRv&#10;jBzaEP/QRSuMw6VPpc5FEmwTzKtSrZGBIul0IKmtSGsjVcEANOPRH2huGuFVwQJyon+iKf6/svJq&#10;ex2YqfF2s9mUMydavNLP799+PDywsgWGOh/nSLzx12HwIswMd6dDm/8BhO0Kq/snVtUuMYnN2fF4&#10;OgX3EqHJ0dHxqLBePR/2IaYPilqWjQVX1hofM24xF9vLmHAnsh+z8rajC2NteTvrWIfmJ7kskwIS&#10;0lYkmK0HqOjWnAm7hjZlCqVkJGvqfDwXivt4ZgPbCsgDqqqpu0XbnFkREwLAUn5ZJmjht6O5n3MR&#10;m/5wCQ1p1uXSqqhvaD8z2HOWrXuq92A9UC/H6OWFQbVLXHotAvQHKJip9AmLtgR8NFicNRS+/m0/&#10;50MWiHLWQc/A/mUjggKWjw6CmY0PD/MAFOdwejyBE15G7l9G3KY9I3AyxvR6Wcycn+yjqQO1dxi9&#10;Vb4VIeEk7u5ZHpyz1M8Zhleq1aqkQfRepEt342UunnnKPN7u7kTww/snvMAVPWr/lQb63F4Fq00i&#10;bYpAnnnFU2UHA1MebRjuPJEv/ZL1/Ala/gIAAP//AwBQSwMEFAAGAAgAAAAhABEFgt/fAAAACAEA&#10;AA8AAABkcnMvZG93bnJldi54bWxMj81OwzAQhO9IvIO1SL2g1ilK+hPiVLQSQogDouUBnHhJQu11&#10;FLtteHu2JzjuzGj2m2IzOivOOITOk4L5LAGBVHvTUaPg8/A8XYEIUZPR1hMq+MEAm/L2ptC58Rf6&#10;wPM+NoJLKORaQRtjn0sZ6hadDjPfI7H35QenI59DI82gL1zurHxIkoV0uiP+0Ooedy3Wx/3JKbBp&#10;8/ZyWC367HWL9fv6fozV91apyd349Agi4hj/wnDFZ3QomanyJzJBWAXTZcZJ1pcpiKufZixUCrJ1&#10;CrIs5P8B5S8AAAD//wMAUEsBAi0AFAAGAAgAAAAhALaDOJL+AAAA4QEAABMAAAAAAAAAAAAAAAAA&#10;AAAAAFtDb250ZW50X1R5cGVzXS54bWxQSwECLQAUAAYACAAAACEAOP0h/9YAAACUAQAACwAAAAAA&#10;AAAAAAAAAAAvAQAAX3JlbHMvLnJlbHNQSwECLQAUAAYACAAAACEAGjGcnnMCAADKBAAADgAAAAAA&#10;AAAAAAAAAAAuAgAAZHJzL2Uyb0RvYy54bWxQSwECLQAUAAYACAAAACEAEQWC398AAAAIAQAADwAA&#10;AAAAAAAAAAAAAADNBAAAZHJzL2Rvd25yZXYueG1sUEsFBgAAAAAEAAQA8wAAANkFAAAAAA==&#10;" filled="f" strokecolor="windowText" strokeweight="1pt"/>
                  </w:pict>
                </mc:Fallback>
              </mc:AlternateContent>
            </w:r>
            <w:r w:rsidRPr="00501E23">
              <w:rPr>
                <w:rFonts w:asciiTheme="minorEastAsia" w:hAnsiTheme="minorEastAsia" w:hint="eastAsia"/>
                <w:color w:val="000000"/>
                <w:sz w:val="20"/>
              </w:rPr>
              <w:t>第62条の4第5項</w:t>
            </w:r>
          </w:p>
          <w:p w:rsidR="008E551A" w:rsidRPr="00501E23" w:rsidRDefault="008E551A" w:rsidP="008E551A">
            <w:pPr>
              <w:autoSpaceDE w:val="0"/>
              <w:autoSpaceDN w:val="0"/>
              <w:spacing w:line="240" w:lineRule="exact"/>
              <w:rPr>
                <w:rFonts w:asciiTheme="minorEastAsia" w:hAnsiTheme="minorEastAsia"/>
                <w:color w:val="FF0000"/>
              </w:rPr>
            </w:pPr>
            <w:r w:rsidRPr="00501E23">
              <w:rPr>
                <w:rFonts w:asciiTheme="minorEastAsia" w:hAnsiTheme="minorEastAsia" w:hint="eastAsia"/>
                <w:color w:val="000000"/>
                <w:sz w:val="20"/>
              </w:rPr>
              <w:t>第62条の5第8項</w:t>
            </w:r>
          </w:p>
        </w:tc>
        <w:tc>
          <w:tcPr>
            <w:tcW w:w="2863" w:type="pct"/>
            <w:gridSpan w:val="4"/>
            <w:tcBorders>
              <w:top w:val="nil"/>
              <w:left w:val="nil"/>
              <w:bottom w:val="nil"/>
            </w:tcBorders>
            <w:vAlign w:val="bottom"/>
          </w:tcPr>
          <w:p w:rsidR="008E551A" w:rsidRPr="00501E23" w:rsidRDefault="008E551A" w:rsidP="008E551A">
            <w:pPr>
              <w:autoSpaceDE w:val="0"/>
              <w:autoSpaceDN w:val="0"/>
              <w:spacing w:line="240" w:lineRule="exact"/>
              <w:rPr>
                <w:rFonts w:asciiTheme="minorEastAsia" w:hAnsiTheme="minorEastAsia"/>
                <w:spacing w:val="-20"/>
              </w:rPr>
            </w:pPr>
            <w:r w:rsidRPr="00501E23">
              <w:rPr>
                <w:rFonts w:asciiTheme="minorEastAsia" w:hAnsiTheme="minorEastAsia" w:hint="eastAsia"/>
                <w:noProof/>
                <w:spacing w:val="-20"/>
              </w:rPr>
              <mc:AlternateContent>
                <mc:Choice Requires="wps">
                  <w:drawing>
                    <wp:anchor distT="0" distB="0" distL="114300" distR="114300" simplePos="0" relativeHeight="252195840" behindDoc="0" locked="0" layoutInCell="1" allowOverlap="1" wp14:anchorId="7D57ABC3" wp14:editId="27655619">
                      <wp:simplePos x="0" y="0"/>
                      <wp:positionH relativeFrom="column">
                        <wp:posOffset>907415</wp:posOffset>
                      </wp:positionH>
                      <wp:positionV relativeFrom="paragraph">
                        <wp:posOffset>147320</wp:posOffset>
                      </wp:positionV>
                      <wp:extent cx="3150235" cy="612140"/>
                      <wp:effectExtent l="0" t="0" r="12065" b="130810"/>
                      <wp:wrapNone/>
                      <wp:docPr id="1996" name="吹き出し: 角を丸めた四角形 1996"/>
                      <wp:cNvGraphicFramePr/>
                      <a:graphic xmlns:a="http://schemas.openxmlformats.org/drawingml/2006/main">
                        <a:graphicData uri="http://schemas.microsoft.com/office/word/2010/wordprocessingShape">
                          <wps:wsp>
                            <wps:cNvSpPr/>
                            <wps:spPr>
                              <a:xfrm>
                                <a:off x="0" y="0"/>
                                <a:ext cx="3150235" cy="612140"/>
                              </a:xfrm>
                              <a:prstGeom prst="wedgeRoundRectCallout">
                                <a:avLst>
                                  <a:gd name="adj1" fmla="val -37035"/>
                                  <a:gd name="adj2" fmla="val 67059"/>
                                  <a:gd name="adj3" fmla="val 16667"/>
                                </a:avLst>
                              </a:prstGeom>
                              <a:solidFill>
                                <a:sysClr val="window" lastClr="FFFFFF"/>
                              </a:solidFill>
                              <a:ln w="25400" cap="flat" cmpd="sng" algn="ctr">
                                <a:solidFill>
                                  <a:srgbClr val="FF0000"/>
                                </a:solidFill>
                                <a:prstDash val="solid"/>
                              </a:ln>
                              <a:effectLst/>
                            </wps:spPr>
                            <wps:txbx>
                              <w:txbxContent>
                                <w:p w:rsidR="009E1D41" w:rsidRPr="001B2F65" w:rsidRDefault="009E1D41" w:rsidP="008E551A">
                                  <w:pPr>
                                    <w:autoSpaceDE w:val="0"/>
                                    <w:autoSpaceDN w:val="0"/>
                                    <w:spacing w:line="240" w:lineRule="exact"/>
                                    <w:rPr>
                                      <w:rFonts w:ascii="Meiryo UI" w:eastAsia="Meiryo UI" w:hAnsi="Meiryo UI"/>
                                      <w:color w:val="000000"/>
                                      <w:sz w:val="24"/>
                                    </w:rPr>
                                  </w:pPr>
                                  <w:r>
                                    <w:rPr>
                                      <w:rFonts w:ascii="Meiryo UI" w:eastAsia="Meiryo UI" w:hAnsi="Meiryo UI" w:hint="eastAsia"/>
                                      <w:color w:val="000000"/>
                                      <w:sz w:val="24"/>
                                    </w:rPr>
                                    <w:t>免税証の返納時は、</w:t>
                                  </w:r>
                                  <w:r w:rsidRPr="001B2F65">
                                    <w:rPr>
                                      <w:rFonts w:ascii="Meiryo UI" w:eastAsia="Meiryo UI" w:hAnsi="Meiryo UI" w:hint="eastAsia"/>
                                      <w:color w:val="000000"/>
                                      <w:sz w:val="24"/>
                                    </w:rPr>
                                    <w:t>免税軽油使用者証欄は</w:t>
                                  </w:r>
                                  <w:r>
                                    <w:rPr>
                                      <w:rFonts w:ascii="Meiryo UI" w:eastAsia="Meiryo UI" w:hAnsi="Meiryo UI" w:hint="eastAsia"/>
                                      <w:color w:val="000000"/>
                                      <w:sz w:val="24"/>
                                    </w:rPr>
                                    <w:t>記入</w:t>
                                  </w:r>
                                  <w:r w:rsidRPr="001B2F65">
                                    <w:rPr>
                                      <w:rFonts w:ascii="Meiryo UI" w:eastAsia="Meiryo UI" w:hAnsi="Meiryo UI" w:hint="eastAsia"/>
                                      <w:color w:val="000000"/>
                                      <w:sz w:val="24"/>
                                    </w:rPr>
                                    <w:t>不要</w:t>
                                  </w:r>
                                  <w:r>
                                    <w:rPr>
                                      <w:rFonts w:ascii="Meiryo UI" w:eastAsia="Meiryo UI" w:hAnsi="Meiryo UI" w:hint="eastAsia"/>
                                      <w:color w:val="000000"/>
                                      <w:sz w:val="24"/>
                                    </w:rPr>
                                    <w:t>です。</w:t>
                                  </w:r>
                                </w:p>
                                <w:p w:rsidR="009E1D41" w:rsidRPr="003234AD" w:rsidRDefault="009E1D41" w:rsidP="008E551A">
                                  <w:pPr>
                                    <w:autoSpaceDE w:val="0"/>
                                    <w:autoSpaceDN w:val="0"/>
                                    <w:spacing w:line="240" w:lineRule="exact"/>
                                    <w:rPr>
                                      <w:rFonts w:ascii="Meiryo UI" w:eastAsia="Meiryo UI" w:hAnsi="Meiryo UI"/>
                                      <w:color w:val="000000"/>
                                      <w:sz w:val="18"/>
                                    </w:rPr>
                                  </w:pPr>
                                  <w:r w:rsidRPr="003234AD">
                                    <w:rPr>
                                      <w:rFonts w:ascii="Meiryo UI" w:eastAsia="Meiryo UI" w:hAnsi="Meiryo UI" w:hint="eastAsia"/>
                                      <w:color w:val="000000"/>
                                      <w:sz w:val="18"/>
                                    </w:rPr>
                                    <w:t>（免税軽油使用者証を返納される場合に記入する項目です）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ABC3" id="吹き出し: 角を丸めた四角形 1996" o:spid="_x0000_s1195" type="#_x0000_t62" style="position:absolute;left:0;text-align:left;margin-left:71.45pt;margin-top:11.6pt;width:248.05pt;height:48.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8w8gIAAKgFAAAOAAAAZHJzL2Uyb0RvYy54bWysVL1u2zAQ3gv0HQjuiST/yLUROTAcuCgQ&#10;pEGSIjNNUbYKimRJ2rK7OUunAkWWDhkKdOkrpAX6NK6BPkaPlOI4TaaiGqg73vF+vvs5OFwUHM2Z&#10;NrkUCY72Q4yYoDLNxSTBby5Gey8wMpaIlHApWIKXzODD/vNnB6XqsYacSp4yjcCIML1SJXhqreoF&#10;gaFTVhCzLxUTIMykLogFVk+CVJMSrBc8aIRhHJRSp0pLyoyB26NKiPvefpYxal9nmWEW8QRDbNaf&#10;2p9jdwb9A9KbaKKmOa3DIP8QRUFyAU63po6IJWim80emipxqaWRm96ksApllOWU+B8gmCv/K5nxK&#10;FPO5ADhGbWEy/88sPZmfapSnULtuN8ZIkAKqtPn0fb36uPnwY7363EO/v12vr65/3d6ur1br1ZfN&#10;zQ3cbH5+Rf4JIFgq0wND5+pU15wB0sGxyHTh/pAoWnjUl1vU2cIiCpfNqB02mm2MKMjiqBG1fFmC&#10;+9dKG/uSyQI5IsElSyfsTM5Eegb1HRLO5cx69Mn82FhfhrTOhKRvI4yygkNV54SjvWYnBF9V2XeU&#10;GrtKcSdsdx/rNHd1ojiOO04H4qzdAnUXqYvBSJ6no5xzzyzNkGsEIUD8uUhliREnxsJlgkf+q409&#10;eMYFKhPcaLdCaF5KYEAyTiyQhYKSGTHBiPAJTB612iPw4LXRk/HW62gUwveUExf0ETHTKjpvoVbj&#10;wsXO/BwBsi5bV+uquo6yi/Gi6p4odm/c3VimS+gpLathM4qOcvBwDNmeEg11gFRgY9jXcGRcQn6y&#10;pjCaSv3+qXunD00PUoxKmFbI/d2MaAYgvhIwDt2oBV2DrGda7U4DGL0rGe9KxKwYSigEdAZE50mn&#10;b/kdmWlZXMJiGTivICKCgu8K5ZoZ2mqLwGqibDDwajDSithjca6oM+6wc9heLC6JVnXzWmj7E3k3&#10;2XXvVG10r+teCjmYWZnlW9QrXOsSwDrwrVevLrdvdnmvdb9g+38AAAD//wMAUEsDBBQABgAIAAAA&#10;IQAD07gw3gAAAAoBAAAPAAAAZHJzL2Rvd25yZXYueG1sTI8xT8MwFIR3JP6D9ZBYUOvURREOcSpU&#10;CRiYKCB1dO1HYhHbUey0gV/PY6Lj6U5339Wb2ffsiGNyMShYLQtgGEy0LrQK3t8eF3fAUtbB6j4G&#10;VPCNCTbN5UWtKxtP4RWPu9wyKgmp0gq6nIeK82Q69Dot44CBvM84ep1Jji23oz5Rue+5KIqSe+0C&#10;LXR6wG2H5ms3eQXt9mk/fXTOuBsjpP+R8uWZW6Wur+aHe2AZ5/wfhj98QoeGmA5xCjaxnvStkBRV&#10;INYCGAXKtaRzB3JWsgTe1Pz8QvMLAAD//wMAUEsBAi0AFAAGAAgAAAAhALaDOJL+AAAA4QEAABMA&#10;AAAAAAAAAAAAAAAAAAAAAFtDb250ZW50X1R5cGVzXS54bWxQSwECLQAUAAYACAAAACEAOP0h/9YA&#10;AACUAQAACwAAAAAAAAAAAAAAAAAvAQAAX3JlbHMvLnJlbHNQSwECLQAUAAYACAAAACEAA2HfMPIC&#10;AACoBQAADgAAAAAAAAAAAAAAAAAuAgAAZHJzL2Uyb0RvYy54bWxQSwECLQAUAAYACAAAACEAA9O4&#10;MN4AAAAKAQAADwAAAAAAAAAAAAAAAABMBQAAZHJzL2Rvd25yZXYueG1sUEsFBgAAAAAEAAQA8wAA&#10;AFcGAAAAAA==&#10;" adj="2800,25285" fillcolor="window" strokecolor="red" strokeweight="2pt">
                      <v:textbox>
                        <w:txbxContent>
                          <w:p w:rsidR="009E1D41" w:rsidRPr="001B2F65" w:rsidRDefault="009E1D41" w:rsidP="008E551A">
                            <w:pPr>
                              <w:autoSpaceDE w:val="0"/>
                              <w:autoSpaceDN w:val="0"/>
                              <w:spacing w:line="240" w:lineRule="exact"/>
                              <w:rPr>
                                <w:rFonts w:ascii="Meiryo UI" w:eastAsia="Meiryo UI" w:hAnsi="Meiryo UI"/>
                                <w:color w:val="000000"/>
                                <w:sz w:val="24"/>
                              </w:rPr>
                            </w:pPr>
                            <w:r>
                              <w:rPr>
                                <w:rFonts w:ascii="Meiryo UI" w:eastAsia="Meiryo UI" w:hAnsi="Meiryo UI" w:hint="eastAsia"/>
                                <w:color w:val="000000"/>
                                <w:sz w:val="24"/>
                              </w:rPr>
                              <w:t>免税証の返納時は、</w:t>
                            </w:r>
                            <w:r w:rsidRPr="001B2F65">
                              <w:rPr>
                                <w:rFonts w:ascii="Meiryo UI" w:eastAsia="Meiryo UI" w:hAnsi="Meiryo UI" w:hint="eastAsia"/>
                                <w:color w:val="000000"/>
                                <w:sz w:val="24"/>
                              </w:rPr>
                              <w:t>免税軽油使用者証欄は</w:t>
                            </w:r>
                            <w:r>
                              <w:rPr>
                                <w:rFonts w:ascii="Meiryo UI" w:eastAsia="Meiryo UI" w:hAnsi="Meiryo UI" w:hint="eastAsia"/>
                                <w:color w:val="000000"/>
                                <w:sz w:val="24"/>
                              </w:rPr>
                              <w:t>記入</w:t>
                            </w:r>
                            <w:r w:rsidRPr="001B2F65">
                              <w:rPr>
                                <w:rFonts w:ascii="Meiryo UI" w:eastAsia="Meiryo UI" w:hAnsi="Meiryo UI" w:hint="eastAsia"/>
                                <w:color w:val="000000"/>
                                <w:sz w:val="24"/>
                              </w:rPr>
                              <w:t>不要</w:t>
                            </w:r>
                            <w:r>
                              <w:rPr>
                                <w:rFonts w:ascii="Meiryo UI" w:eastAsia="Meiryo UI" w:hAnsi="Meiryo UI" w:hint="eastAsia"/>
                                <w:color w:val="000000"/>
                                <w:sz w:val="24"/>
                              </w:rPr>
                              <w:t>です。</w:t>
                            </w:r>
                          </w:p>
                          <w:p w:rsidR="009E1D41" w:rsidRPr="003234AD" w:rsidRDefault="009E1D41" w:rsidP="008E551A">
                            <w:pPr>
                              <w:autoSpaceDE w:val="0"/>
                              <w:autoSpaceDN w:val="0"/>
                              <w:spacing w:line="240" w:lineRule="exact"/>
                              <w:rPr>
                                <w:rFonts w:ascii="Meiryo UI" w:eastAsia="Meiryo UI" w:hAnsi="Meiryo UI"/>
                                <w:color w:val="000000"/>
                                <w:sz w:val="18"/>
                              </w:rPr>
                            </w:pPr>
                            <w:r w:rsidRPr="003234AD">
                              <w:rPr>
                                <w:rFonts w:ascii="Meiryo UI" w:eastAsia="Meiryo UI" w:hAnsi="Meiryo UI" w:hint="eastAsia"/>
                                <w:color w:val="000000"/>
                                <w:sz w:val="18"/>
                              </w:rPr>
                              <w:t>（免税軽油使用者証を返納される場合に記入する項目です）</w:t>
                            </w:r>
                          </w:p>
                        </w:txbxContent>
                      </v:textbox>
                    </v:shape>
                  </w:pict>
                </mc:Fallback>
              </mc:AlternateContent>
            </w:r>
            <w:r w:rsidRPr="00501E23">
              <w:rPr>
                <w:rFonts w:asciiTheme="minorEastAsia" w:hAnsiTheme="minorEastAsia" w:hint="eastAsia"/>
                <w:spacing w:val="-20"/>
              </w:rPr>
              <w:t>において準用する</w:t>
            </w:r>
            <w:r w:rsidRPr="00501E23">
              <w:rPr>
                <w:rFonts w:asciiTheme="minorEastAsia" w:hAnsiTheme="minorEastAsia" w:hint="eastAsia"/>
                <w:color w:val="000000"/>
                <w:spacing w:val="-20"/>
              </w:rPr>
              <w:t>同条例第62条の４第5項</w:t>
            </w:r>
            <w:r w:rsidRPr="00501E23">
              <w:rPr>
                <w:rFonts w:asciiTheme="minorEastAsia" w:hAnsiTheme="minorEastAsia" w:hint="eastAsia"/>
                <w:spacing w:val="-20"/>
              </w:rPr>
              <w:t>の規定により、</w:t>
            </w:r>
          </w:p>
        </w:tc>
        <w:tc>
          <w:tcPr>
            <w:tcW w:w="136" w:type="pct"/>
            <w:vMerge/>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val="910"/>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96" w:type="pct"/>
            <w:gridSpan w:val="2"/>
            <w:tcBorders>
              <w:top w:val="nil"/>
              <w:bottom w:val="single" w:sz="4" w:space="0" w:color="auto"/>
              <w:right w:val="nil"/>
            </w:tcBorders>
            <w:vAlign w:val="center"/>
          </w:tcPr>
          <w:p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次のとおり</w:t>
            </w:r>
          </w:p>
        </w:tc>
        <w:tc>
          <w:tcPr>
            <w:tcW w:w="1077" w:type="pct"/>
            <w:gridSpan w:val="3"/>
            <w:tcBorders>
              <w:top w:val="nil"/>
              <w:left w:val="nil"/>
              <w:bottom w:val="single" w:sz="4" w:space="0" w:color="auto"/>
              <w:right w:val="nil"/>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noProof/>
                <w:sz w:val="18"/>
                <w:szCs w:val="16"/>
              </w:rPr>
              <mc:AlternateContent>
                <mc:Choice Requires="wps">
                  <w:drawing>
                    <wp:anchor distT="0" distB="0" distL="114300" distR="114300" simplePos="0" relativeHeight="252198912" behindDoc="0" locked="0" layoutInCell="1" allowOverlap="1" wp14:anchorId="75A4B31A" wp14:editId="4A77EB39">
                      <wp:simplePos x="0" y="0"/>
                      <wp:positionH relativeFrom="column">
                        <wp:posOffset>-83185</wp:posOffset>
                      </wp:positionH>
                      <wp:positionV relativeFrom="paragraph">
                        <wp:posOffset>127635</wp:posOffset>
                      </wp:positionV>
                      <wp:extent cx="1379855" cy="241300"/>
                      <wp:effectExtent l="0" t="0" r="10795" b="25400"/>
                      <wp:wrapNone/>
                      <wp:docPr id="1997" name="楕円 1997"/>
                      <wp:cNvGraphicFramePr/>
                      <a:graphic xmlns:a="http://schemas.openxmlformats.org/drawingml/2006/main">
                        <a:graphicData uri="http://schemas.microsoft.com/office/word/2010/wordprocessingShape">
                          <wps:wsp>
                            <wps:cNvSpPr/>
                            <wps:spPr>
                              <a:xfrm>
                                <a:off x="0" y="0"/>
                                <a:ext cx="1379855" cy="241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045F0" id="楕円 1997" o:spid="_x0000_s1026" style="position:absolute;left:0;text-align:left;margin-left:-6.55pt;margin-top:10.05pt;width:108.65pt;height:1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7jdQIAAMsEAAAOAAAAZHJzL2Uyb0RvYy54bWysVNtOGzEQfa/Uf7D8XjYJoSERCYpAVJUQ&#10;RIKKZ+O1s5Z8q+1kk34Af9BP6KfR7+ixd7m09KlqHpwZz3guZ87syenOaLIVISpn53R4MKBEWO5q&#10;Zddz+uX24sMxJTExWzPtrJjTvYj0dPH+3UnrZ2LkGqdrEQiC2Dhr/Zw2KflZVUXeCMPigfPCwihd&#10;MCxBDeuqDqxFdKOr0WDwsWpdqH1wXMSI2/POSBclvpSCp2spo0hEzylqS+UM5bzPZ7U4YbN1YL5R&#10;vC+D/UMVhimLpM+hzlliZBPUm1BG8eCik+mAO1M5KRUXpQd0Mxz80c1Nw7wovQCc6J9hiv8vLL/a&#10;rgJRNWY3nU4oscxgSj9/fH98eCDlCgi1Ps7geONXodcixNzuTgaT/9EI2RVU98+oil0iHJfDw8n0&#10;+OiIEg7baDw8HBTYq5fXPsT0SThDsjCnQmvlY26czdj2MiYkhfeTV7627kJpXYanLWmRZDRBWMIZ&#10;OCQ1SxCNR1fRrilheg1y8hRKyOi0qvPzHCju45kOZMvAD9Cqdu0t6qZEs5hgQDPll3mCEn57mus5&#10;Z7HpHhdT76ZtDi0K/fryM4QdaFm6d/UesAfX8TF6fqEQ7RJJVyyAgGgFS5WucUjt0J/rJUoaF779&#10;7T77gxewUtKC0Oj964YFgV4+WzBmOhyP8wYUZXw0GUEJry33ry12Y84cMBlifT0vYvZP+kmUwZk7&#10;7N4yZ4WJWY7cHcq9cpa6RcP2crFcFjew3rN0aW88z8EzThnH290dC76ff8IErtwT+d9woPPtWLDc&#10;JCdVIcgLrhhVVrAxZWj9dueVfK0Xr5dv0OIXAAAA//8DAFBLAwQUAAYACAAAACEAxla2VeAAAAAJ&#10;AQAADwAAAGRycy9kb3ducmV2LnhtbEyPwU7DMAyG70i8Q2QkLmhLWrapK00nhoQQ2gGx8QBp47WF&#10;xqmabCtvjznBybL86ff3F5vJ9eKMY+g8aUjmCgRS7W1HjYaPw/MsAxGiIWt6T6jhGwNsyuurwuTW&#10;X+gdz/vYCA6hkBsNbYxDLmWoW3QmzP2AxLejH52JvI6NtKO5cLjrZarUSjrTEX9ozYBPLdZf+5PT&#10;0C+a3cshWw3L1y3Wb+u7KVafW61vb6bHBxARp/gHw68+q0PJTpU/kQ2i1zBL7hNGNaSKJwOpWqQg&#10;Kg3LLAFZFvJ/g/IHAAD//wMAUEsBAi0AFAAGAAgAAAAhALaDOJL+AAAA4QEAABMAAAAAAAAAAAAA&#10;AAAAAAAAAFtDb250ZW50X1R5cGVzXS54bWxQSwECLQAUAAYACAAAACEAOP0h/9YAAACUAQAACwAA&#10;AAAAAAAAAAAAAAAvAQAAX3JlbHMvLnJlbHNQSwECLQAUAAYACAAAACEAetku43UCAADLBAAADgAA&#10;AAAAAAAAAAAAAAAuAgAAZHJzL2Uyb0RvYy54bWxQSwECLQAUAAYACAAAACEAxla2VeAAAAAJAQAA&#10;DwAAAAAAAAAAAAAAAADPBAAAZHJzL2Rvd25yZXYueG1sUEsFBgAAAAAEAAQA8wAAANwFAAAAAA==&#10;" filled="f" strokecolor="windowText" strokeweight="1pt"/>
                  </w:pict>
                </mc:Fallback>
              </mc:AlternateContent>
            </w:r>
            <w:r w:rsidRPr="00501E23">
              <w:rPr>
                <w:rFonts w:asciiTheme="minorEastAsia" w:hAnsiTheme="minorEastAsia" w:hint="eastAsia"/>
              </w:rPr>
              <w:t>免税軽油使用者証</w:t>
            </w:r>
          </w:p>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免税証</w:t>
            </w:r>
          </w:p>
        </w:tc>
        <w:tc>
          <w:tcPr>
            <w:tcW w:w="2863" w:type="pct"/>
            <w:gridSpan w:val="4"/>
            <w:tcBorders>
              <w:top w:val="nil"/>
              <w:left w:val="nil"/>
              <w:bottom w:val="single" w:sz="4" w:space="0" w:color="auto"/>
            </w:tcBorders>
            <w:vAlign w:val="center"/>
          </w:tcPr>
          <w:p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を返納します。</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716"/>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val="restart"/>
            <w:tcBorders>
              <w:bottom w:val="nil"/>
            </w:tcBorders>
            <w:vAlign w:val="center"/>
          </w:tcPr>
          <w:p w:rsidR="008E551A" w:rsidRPr="00501E23" w:rsidRDefault="008E551A" w:rsidP="008E551A">
            <w:pPr>
              <w:autoSpaceDE w:val="0"/>
              <w:autoSpaceDN w:val="0"/>
              <w:jc w:val="distribute"/>
              <w:rPr>
                <w:rFonts w:asciiTheme="minorEastAsia" w:hAnsiTheme="minorEastAsia"/>
              </w:rPr>
            </w:pPr>
            <w:r w:rsidRPr="00501E23">
              <w:rPr>
                <w:rFonts w:asciiTheme="minorEastAsia" w:hAnsiTheme="minorEastAsia" w:hint="eastAsia"/>
              </w:rPr>
              <w:t xml:space="preserve">免税軽油 </w:t>
            </w:r>
            <w:r w:rsidRPr="00501E23">
              <w:rPr>
                <w:rFonts w:asciiTheme="minorEastAsia" w:hAnsiTheme="minorEastAsia"/>
              </w:rPr>
              <w:t xml:space="preserve">  </w:t>
            </w:r>
            <w:r w:rsidRPr="00501E23">
              <w:rPr>
                <w:rFonts w:asciiTheme="minorEastAsia" w:hAnsiTheme="minorEastAsia" w:hint="eastAsia"/>
              </w:rPr>
              <w:t>使用者証</w:t>
            </w:r>
          </w:p>
        </w:tc>
        <w:tc>
          <w:tcPr>
            <w:tcW w:w="1927" w:type="pct"/>
            <w:gridSpan w:val="6"/>
            <w:tcBorders>
              <w:bottom w:val="nil"/>
            </w:tcBorders>
            <w:vAlign w:val="center"/>
          </w:tcPr>
          <w:p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交付年月日</w:t>
            </w:r>
          </w:p>
        </w:tc>
        <w:tc>
          <w:tcPr>
            <w:tcW w:w="2076" w:type="pct"/>
            <w:gridSpan w:val="2"/>
            <w:tcBorders>
              <w:bottom w:val="nil"/>
            </w:tcBorders>
            <w:vAlign w:val="center"/>
          </w:tcPr>
          <w:p w:rsidR="008E551A" w:rsidRPr="00501E23" w:rsidRDefault="008E551A" w:rsidP="008E551A">
            <w:pPr>
              <w:autoSpaceDE w:val="0"/>
              <w:autoSpaceDN w:val="0"/>
              <w:spacing w:line="240" w:lineRule="exact"/>
              <w:jc w:val="left"/>
              <w:rPr>
                <w:rFonts w:asciiTheme="minorEastAsia" w:hAnsiTheme="minorEastAsia"/>
              </w:rPr>
            </w:pPr>
            <w:r w:rsidRPr="00501E23">
              <w:rPr>
                <w:rFonts w:asciiTheme="minorEastAsia" w:hAnsiTheme="minorEastAsia" w:hint="eastAsia"/>
              </w:rPr>
              <w:t>免税軽油の引取を必要としなくなった日</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716"/>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rsidR="008E551A" w:rsidRPr="00501E23" w:rsidRDefault="008E551A" w:rsidP="008E551A">
            <w:pPr>
              <w:autoSpaceDE w:val="0"/>
              <w:autoSpaceDN w:val="0"/>
              <w:rPr>
                <w:rFonts w:ascii="Meiryo UI" w:eastAsia="Meiryo UI" w:hAnsi="Meiryo UI"/>
              </w:rPr>
            </w:pPr>
          </w:p>
        </w:tc>
        <w:tc>
          <w:tcPr>
            <w:tcW w:w="1927" w:type="pct"/>
            <w:gridSpan w:val="6"/>
            <w:tcBorders>
              <w:bottom w:val="nil"/>
            </w:tcBorders>
            <w:vAlign w:val="center"/>
          </w:tcPr>
          <w:p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 xml:space="preserve">　　　　年　　月　　日</w:t>
            </w:r>
          </w:p>
        </w:tc>
        <w:tc>
          <w:tcPr>
            <w:tcW w:w="2076" w:type="pct"/>
            <w:gridSpan w:val="2"/>
            <w:tcBorders>
              <w:bottom w:val="nil"/>
            </w:tcBorders>
            <w:vAlign w:val="center"/>
          </w:tcPr>
          <w:p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 xml:space="preserve">　　　　年　　月　　日</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477"/>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val="restart"/>
            <w:tcBorders>
              <w:bottom w:val="nil"/>
            </w:tcBorders>
            <w:vAlign w:val="center"/>
          </w:tcPr>
          <w:p w:rsidR="008E551A" w:rsidRPr="00501E23" w:rsidRDefault="008E551A" w:rsidP="008E551A">
            <w:pPr>
              <w:autoSpaceDE w:val="0"/>
              <w:autoSpaceDN w:val="0"/>
              <w:jc w:val="distribute"/>
              <w:rPr>
                <w:rFonts w:asciiTheme="minorEastAsia" w:hAnsiTheme="minorEastAsia"/>
              </w:rPr>
            </w:pPr>
            <w:r w:rsidRPr="00501E23">
              <w:rPr>
                <w:rFonts w:asciiTheme="minorEastAsia" w:hAnsiTheme="minorEastAsia" w:hint="eastAsia"/>
              </w:rPr>
              <w:t>免税証</w:t>
            </w:r>
          </w:p>
        </w:tc>
        <w:tc>
          <w:tcPr>
            <w:tcW w:w="1139" w:type="pct"/>
            <w:gridSpan w:val="4"/>
            <w:vMerge w:val="restart"/>
            <w:tcBorders>
              <w:bottom w:val="nil"/>
            </w:tcBorders>
            <w:vAlign w:val="center"/>
          </w:tcPr>
          <w:p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交付を受けた免税証記載の数量</w:t>
            </w:r>
          </w:p>
          <w:p w:rsidR="008E551A" w:rsidRPr="00501E23" w:rsidRDefault="008E551A" w:rsidP="008E551A">
            <w:pPr>
              <w:autoSpaceDE w:val="0"/>
              <w:autoSpaceDN w:val="0"/>
              <w:spacing w:line="240" w:lineRule="exact"/>
              <w:jc w:val="center"/>
              <w:rPr>
                <w:rFonts w:ascii="Meiryo UI" w:eastAsia="Meiryo UI" w:hAnsi="Meiryo UI"/>
              </w:rPr>
            </w:pPr>
            <w:r w:rsidRPr="00501E23">
              <w:rPr>
                <w:rFonts w:asciiTheme="minorEastAsia" w:hAnsiTheme="minorEastAsia" w:hint="eastAsia"/>
              </w:rPr>
              <w:t>➀</w:t>
            </w:r>
          </w:p>
        </w:tc>
        <w:tc>
          <w:tcPr>
            <w:tcW w:w="1200" w:type="pct"/>
            <w:gridSpan w:val="3"/>
            <w:vMerge w:val="restart"/>
            <w:tcBorders>
              <w:bottom w:val="nil"/>
            </w:tcBorders>
            <w:vAlign w:val="center"/>
          </w:tcPr>
          <w:p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免税証による引取り数</w:t>
            </w:r>
          </w:p>
          <w:p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 xml:space="preserve">量　　　　　　　　　　　　　　</w:t>
            </w:r>
          </w:p>
          <w:p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②</w:t>
            </w:r>
          </w:p>
        </w:tc>
        <w:tc>
          <w:tcPr>
            <w:tcW w:w="1663" w:type="pct"/>
            <w:vMerge w:val="restart"/>
            <w:tcBorders>
              <w:bottom w:val="nil"/>
            </w:tcBorders>
            <w:vAlign w:val="center"/>
          </w:tcPr>
          <w:p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返納免税証記載の数量</w:t>
            </w:r>
          </w:p>
          <w:p w:rsidR="008E551A" w:rsidRPr="00501E23" w:rsidRDefault="008E551A" w:rsidP="008E551A">
            <w:pPr>
              <w:autoSpaceDE w:val="0"/>
              <w:autoSpaceDN w:val="0"/>
              <w:spacing w:line="240" w:lineRule="exact"/>
              <w:jc w:val="center"/>
              <w:rPr>
                <w:rFonts w:asciiTheme="minorEastAsia" w:hAnsiTheme="minorEastAsia"/>
              </w:rPr>
            </w:pPr>
          </w:p>
          <w:p w:rsidR="008E551A" w:rsidRPr="00501E23" w:rsidRDefault="008E551A" w:rsidP="008E551A">
            <w:pPr>
              <w:autoSpaceDE w:val="0"/>
              <w:autoSpaceDN w:val="0"/>
              <w:spacing w:line="240" w:lineRule="exact"/>
              <w:jc w:val="center"/>
              <w:rPr>
                <w:rFonts w:ascii="Meiryo UI" w:eastAsia="Meiryo UI" w:hAnsi="Meiryo UI"/>
              </w:rPr>
            </w:pPr>
            <w:r w:rsidRPr="00501E23">
              <w:rPr>
                <w:rFonts w:asciiTheme="minorEastAsia" w:hAnsiTheme="minorEastAsia" w:hint="eastAsia"/>
              </w:rPr>
              <w:t>③（①－②）</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496"/>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rsidR="008E551A" w:rsidRPr="00501E23" w:rsidRDefault="008E551A" w:rsidP="008E551A">
            <w:pPr>
              <w:autoSpaceDE w:val="0"/>
              <w:autoSpaceDN w:val="0"/>
              <w:rPr>
                <w:rFonts w:ascii="Meiryo UI" w:eastAsia="Meiryo UI" w:hAnsi="Meiryo UI"/>
              </w:rPr>
            </w:pPr>
          </w:p>
        </w:tc>
        <w:tc>
          <w:tcPr>
            <w:tcW w:w="1139" w:type="pct"/>
            <w:gridSpan w:val="4"/>
            <w:vMerge/>
            <w:tcBorders>
              <w:bottom w:val="nil"/>
            </w:tcBorders>
          </w:tcPr>
          <w:p w:rsidR="008E551A" w:rsidRPr="00501E23" w:rsidRDefault="008E551A" w:rsidP="008E551A">
            <w:pPr>
              <w:autoSpaceDE w:val="0"/>
              <w:autoSpaceDN w:val="0"/>
              <w:rPr>
                <w:rFonts w:ascii="Meiryo UI" w:eastAsia="Meiryo UI" w:hAnsi="Meiryo UI"/>
              </w:rPr>
            </w:pPr>
          </w:p>
        </w:tc>
        <w:tc>
          <w:tcPr>
            <w:tcW w:w="1200" w:type="pct"/>
            <w:gridSpan w:val="3"/>
            <w:vMerge/>
            <w:tcBorders>
              <w:bottom w:val="nil"/>
            </w:tcBorders>
          </w:tcPr>
          <w:p w:rsidR="008E551A" w:rsidRPr="00501E23" w:rsidRDefault="008E551A" w:rsidP="008E551A">
            <w:pPr>
              <w:autoSpaceDE w:val="0"/>
              <w:autoSpaceDN w:val="0"/>
              <w:rPr>
                <w:rFonts w:ascii="Meiryo UI" w:eastAsia="Meiryo UI" w:hAnsi="Meiryo UI"/>
              </w:rPr>
            </w:pPr>
          </w:p>
        </w:tc>
        <w:tc>
          <w:tcPr>
            <w:tcW w:w="1663" w:type="pct"/>
            <w:vMerge/>
            <w:tcBorders>
              <w:bottom w:val="nil"/>
            </w:tcBorders>
          </w:tcPr>
          <w:p w:rsidR="008E551A" w:rsidRPr="00501E23" w:rsidRDefault="008E551A" w:rsidP="008E551A">
            <w:pPr>
              <w:autoSpaceDE w:val="0"/>
              <w:autoSpaceDN w:val="0"/>
              <w:rPr>
                <w:rFonts w:ascii="Meiryo UI" w:eastAsia="Meiryo UI" w:hAnsi="Meiryo UI"/>
              </w:rPr>
            </w:pP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477"/>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rsidR="008E551A" w:rsidRPr="00501E23" w:rsidRDefault="008E551A" w:rsidP="008E551A">
            <w:pPr>
              <w:autoSpaceDE w:val="0"/>
              <w:autoSpaceDN w:val="0"/>
              <w:rPr>
                <w:rFonts w:ascii="Meiryo UI" w:eastAsia="Meiryo UI" w:hAnsi="Meiryo UI"/>
              </w:rPr>
            </w:pPr>
          </w:p>
        </w:tc>
        <w:tc>
          <w:tcPr>
            <w:tcW w:w="1139" w:type="pct"/>
            <w:gridSpan w:val="4"/>
            <w:tcBorders>
              <w:bottom w:val="nil"/>
            </w:tcBorders>
            <w:shd w:val="clear" w:color="auto" w:fill="EEECE1" w:themeFill="background2"/>
          </w:tcPr>
          <w:p w:rsidR="008E551A" w:rsidRPr="00501E23" w:rsidRDefault="008E551A" w:rsidP="008E551A">
            <w:pPr>
              <w:autoSpaceDE w:val="0"/>
              <w:autoSpaceDN w:val="0"/>
              <w:spacing w:line="276" w:lineRule="auto"/>
              <w:jc w:val="center"/>
              <w:rPr>
                <w:rFonts w:ascii="HGP行書体" w:eastAsia="HGP行書体" w:hAnsi="Meiryo UI"/>
                <w:sz w:val="24"/>
              </w:rPr>
            </w:pPr>
            <w:r w:rsidRPr="00501E23">
              <w:rPr>
                <w:rFonts w:ascii="HGP行書体" w:eastAsia="HGP行書体" w:hAnsi="Meiryo UI"/>
                <w:sz w:val="24"/>
              </w:rPr>
              <w:t>20</w:t>
            </w:r>
            <w:r w:rsidRPr="00501E23">
              <w:rPr>
                <w:rFonts w:ascii="HGP行書体" w:eastAsia="HGP行書体" w:hAnsi="Meiryo UI" w:hint="eastAsia"/>
                <w:sz w:val="24"/>
              </w:rPr>
              <w:t>00</w:t>
            </w:r>
            <w:r w:rsidRPr="00501E23">
              <w:rPr>
                <w:rFonts w:ascii="HGP行書体" w:eastAsia="HGP行書体" w:hAnsi="Meiryo UI"/>
                <w:sz w:val="24"/>
              </w:rPr>
              <w:t xml:space="preserve"> L</w:t>
            </w:r>
          </w:p>
        </w:tc>
        <w:tc>
          <w:tcPr>
            <w:tcW w:w="1200" w:type="pct"/>
            <w:gridSpan w:val="3"/>
            <w:tcBorders>
              <w:bottom w:val="nil"/>
            </w:tcBorders>
            <w:shd w:val="clear" w:color="auto" w:fill="EEECE1" w:themeFill="background2"/>
          </w:tcPr>
          <w:p w:rsidR="008E551A" w:rsidRPr="00501E23" w:rsidRDefault="008E551A" w:rsidP="008E551A">
            <w:pPr>
              <w:autoSpaceDE w:val="0"/>
              <w:autoSpaceDN w:val="0"/>
              <w:spacing w:line="276" w:lineRule="auto"/>
              <w:jc w:val="center"/>
              <w:rPr>
                <w:rFonts w:ascii="HGP行書体" w:eastAsia="HGP行書体" w:hAnsi="Meiryo UI"/>
                <w:sz w:val="24"/>
              </w:rPr>
            </w:pPr>
            <w:r w:rsidRPr="00501E23">
              <w:rPr>
                <w:rFonts w:ascii="HGP行書体" w:eastAsia="HGP行書体" w:hAnsi="Meiryo UI" w:hint="eastAsia"/>
                <w:sz w:val="24"/>
              </w:rPr>
              <w:t>200</w:t>
            </w:r>
            <w:r w:rsidRPr="00501E23">
              <w:rPr>
                <w:rFonts w:ascii="HGP行書体" w:eastAsia="HGP行書体" w:hAnsi="Meiryo UI"/>
                <w:sz w:val="24"/>
              </w:rPr>
              <w:t xml:space="preserve"> L</w:t>
            </w:r>
          </w:p>
        </w:tc>
        <w:tc>
          <w:tcPr>
            <w:tcW w:w="1663" w:type="pct"/>
            <w:tcBorders>
              <w:bottom w:val="nil"/>
            </w:tcBorders>
            <w:shd w:val="clear" w:color="auto" w:fill="EEECE1" w:themeFill="background2"/>
          </w:tcPr>
          <w:p w:rsidR="008E551A" w:rsidRPr="00501E23" w:rsidRDefault="008E551A" w:rsidP="008E551A">
            <w:pPr>
              <w:autoSpaceDE w:val="0"/>
              <w:autoSpaceDN w:val="0"/>
              <w:spacing w:line="276" w:lineRule="auto"/>
              <w:jc w:val="center"/>
              <w:rPr>
                <w:rFonts w:ascii="HGP行書体" w:eastAsia="HGP行書体" w:hAnsi="Meiryo UI"/>
                <w:sz w:val="24"/>
              </w:rPr>
            </w:pPr>
            <w:r w:rsidRPr="00501E23">
              <w:rPr>
                <w:rFonts w:ascii="HGP行書体" w:eastAsia="HGP行書体" w:hAnsi="Meiryo UI" w:hint="eastAsia"/>
                <w:sz w:val="24"/>
              </w:rPr>
              <w:t>1</w:t>
            </w:r>
            <w:r w:rsidRPr="00501E23">
              <w:rPr>
                <w:rFonts w:ascii="HGP行書体" w:eastAsia="HGP行書体" w:hAnsi="Meiryo UI"/>
                <w:sz w:val="24"/>
              </w:rPr>
              <w:t>8</w:t>
            </w:r>
            <w:r w:rsidRPr="00501E23">
              <w:rPr>
                <w:rFonts w:ascii="HGP行書体" w:eastAsia="HGP行書体" w:hAnsi="Meiryo UI" w:hint="eastAsia"/>
                <w:sz w:val="24"/>
              </w:rPr>
              <w:t>00</w:t>
            </w:r>
            <w:r w:rsidRPr="00501E23">
              <w:rPr>
                <w:rFonts w:ascii="HGP行書体" w:eastAsia="HGP行書体" w:hAnsi="Meiryo UI"/>
                <w:sz w:val="24"/>
              </w:rPr>
              <w:t xml:space="preserve"> L</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477"/>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rsidR="008E551A" w:rsidRPr="00501E23" w:rsidRDefault="008E551A" w:rsidP="008E551A">
            <w:pPr>
              <w:autoSpaceDE w:val="0"/>
              <w:autoSpaceDN w:val="0"/>
              <w:rPr>
                <w:rFonts w:ascii="Meiryo UI" w:eastAsia="Meiryo UI" w:hAnsi="Meiryo UI"/>
              </w:rPr>
            </w:pPr>
          </w:p>
        </w:tc>
        <w:tc>
          <w:tcPr>
            <w:tcW w:w="538" w:type="pct"/>
            <w:gridSpan w:val="3"/>
            <w:tcBorders>
              <w:top w:val="double" w:sz="4" w:space="0" w:color="auto"/>
              <w:bottom w:val="nil"/>
            </w:tcBorders>
            <w:vAlign w:val="center"/>
          </w:tcPr>
          <w:p w:rsidR="008E551A" w:rsidRPr="00501E23" w:rsidRDefault="008E551A" w:rsidP="008E551A">
            <w:pPr>
              <w:autoSpaceDE w:val="0"/>
              <w:autoSpaceDN w:val="0"/>
              <w:jc w:val="distribute"/>
              <w:rPr>
                <w:rFonts w:asciiTheme="minorEastAsia" w:hAnsiTheme="minorEastAsia"/>
              </w:rPr>
            </w:pPr>
            <w:r w:rsidRPr="00501E23">
              <w:rPr>
                <w:rFonts w:asciiTheme="minorEastAsia" w:hAnsiTheme="minorEastAsia" w:hint="eastAsia"/>
              </w:rPr>
              <w:t>種類</w:t>
            </w:r>
          </w:p>
        </w:tc>
        <w:tc>
          <w:tcPr>
            <w:tcW w:w="601" w:type="pct"/>
            <w:tcBorders>
              <w:top w:val="double" w:sz="4" w:space="0" w:color="auto"/>
              <w:bottom w:val="nil"/>
            </w:tcBorders>
            <w:vAlign w:val="center"/>
          </w:tcPr>
          <w:p w:rsidR="008E551A" w:rsidRPr="00501E23" w:rsidRDefault="008E551A" w:rsidP="008E551A">
            <w:pPr>
              <w:autoSpaceDE w:val="0"/>
              <w:autoSpaceDN w:val="0"/>
              <w:jc w:val="distribute"/>
              <w:rPr>
                <w:rFonts w:asciiTheme="minorEastAsia" w:hAnsiTheme="minorEastAsia"/>
              </w:rPr>
            </w:pPr>
            <w:r w:rsidRPr="00501E23">
              <w:rPr>
                <w:rFonts w:asciiTheme="minorEastAsia" w:hAnsiTheme="minorEastAsia" w:hint="eastAsia"/>
              </w:rPr>
              <w:t>番号</w:t>
            </w:r>
          </w:p>
        </w:tc>
        <w:tc>
          <w:tcPr>
            <w:tcW w:w="640" w:type="pct"/>
            <w:tcBorders>
              <w:top w:val="double" w:sz="4" w:space="0" w:color="auto"/>
              <w:bottom w:val="nil"/>
            </w:tcBorders>
            <w:vAlign w:val="center"/>
          </w:tcPr>
          <w:p w:rsidR="008E551A" w:rsidRPr="00501E23" w:rsidRDefault="008E551A" w:rsidP="008E551A">
            <w:pPr>
              <w:autoSpaceDE w:val="0"/>
              <w:autoSpaceDN w:val="0"/>
              <w:jc w:val="distribute"/>
              <w:rPr>
                <w:rFonts w:asciiTheme="minorEastAsia" w:hAnsiTheme="minorEastAsia"/>
              </w:rPr>
            </w:pPr>
            <w:r w:rsidRPr="00501E23">
              <w:rPr>
                <w:rFonts w:asciiTheme="minorEastAsia" w:hAnsiTheme="minorEastAsia" w:hint="eastAsia"/>
              </w:rPr>
              <w:t>枚数</w:t>
            </w:r>
          </w:p>
        </w:tc>
        <w:tc>
          <w:tcPr>
            <w:tcW w:w="560" w:type="pct"/>
            <w:gridSpan w:val="2"/>
            <w:tcBorders>
              <w:top w:val="double" w:sz="4" w:space="0" w:color="auto"/>
              <w:bottom w:val="nil"/>
            </w:tcBorders>
            <w:vAlign w:val="center"/>
          </w:tcPr>
          <w:p w:rsidR="008E551A" w:rsidRPr="00501E23" w:rsidRDefault="008E551A" w:rsidP="008E551A">
            <w:pPr>
              <w:autoSpaceDE w:val="0"/>
              <w:autoSpaceDN w:val="0"/>
              <w:jc w:val="distribute"/>
              <w:rPr>
                <w:rFonts w:asciiTheme="minorEastAsia" w:hAnsiTheme="minorEastAsia"/>
              </w:rPr>
            </w:pPr>
            <w:r w:rsidRPr="00501E23">
              <w:rPr>
                <w:rFonts w:asciiTheme="minorEastAsia" w:hAnsiTheme="minorEastAsia" w:hint="eastAsia"/>
              </w:rPr>
              <w:t>数量</w:t>
            </w:r>
          </w:p>
        </w:tc>
        <w:tc>
          <w:tcPr>
            <w:tcW w:w="1663" w:type="pct"/>
            <w:tcBorders>
              <w:top w:val="double" w:sz="4" w:space="0" w:color="auto"/>
              <w:bottom w:val="nil"/>
            </w:tcBorders>
            <w:vAlign w:val="center"/>
          </w:tcPr>
          <w:p w:rsidR="008E551A" w:rsidRPr="00501E23" w:rsidRDefault="008E551A" w:rsidP="008E551A">
            <w:pPr>
              <w:autoSpaceDE w:val="0"/>
              <w:autoSpaceDN w:val="0"/>
              <w:jc w:val="center"/>
              <w:rPr>
                <w:rFonts w:asciiTheme="minorEastAsia" w:hAnsiTheme="minorEastAsia"/>
              </w:rPr>
            </w:pPr>
            <w:r w:rsidRPr="00501E23">
              <w:rPr>
                <w:rFonts w:asciiTheme="minorEastAsia" w:hAnsiTheme="minorEastAsia" w:hint="eastAsia"/>
              </w:rPr>
              <w:t>有効期間</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716"/>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rsidR="008E551A" w:rsidRPr="00501E23" w:rsidRDefault="008E551A" w:rsidP="008E551A">
            <w:pPr>
              <w:autoSpaceDE w:val="0"/>
              <w:autoSpaceDN w:val="0"/>
              <w:rPr>
                <w:rFonts w:ascii="Meiryo UI" w:eastAsia="Meiryo UI" w:hAnsi="Meiryo UI"/>
              </w:rPr>
            </w:pPr>
          </w:p>
        </w:tc>
        <w:tc>
          <w:tcPr>
            <w:tcW w:w="538" w:type="pct"/>
            <w:gridSpan w:val="3"/>
            <w:tcBorders>
              <w:bottom w:val="single" w:sz="4" w:space="0" w:color="auto"/>
            </w:tcBorders>
            <w:shd w:val="clear" w:color="auto" w:fill="EEECE1" w:themeFill="background2"/>
          </w:tcPr>
          <w:p w:rsidR="008E551A" w:rsidRPr="00501E23" w:rsidRDefault="008E551A"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hint="eastAsia"/>
                <w:sz w:val="22"/>
              </w:rPr>
              <w:t>50</w:t>
            </w:r>
            <w:r w:rsidRPr="00501E23">
              <w:rPr>
                <w:rFonts w:ascii="HGP行書体" w:eastAsia="HGP行書体" w:hAnsi="Meiryo UI"/>
                <w:sz w:val="22"/>
              </w:rPr>
              <w:t xml:space="preserve"> L</w:t>
            </w:r>
          </w:p>
        </w:tc>
        <w:tc>
          <w:tcPr>
            <w:tcW w:w="601" w:type="pct"/>
            <w:tcBorders>
              <w:bottom w:val="single" w:sz="4" w:space="0" w:color="auto"/>
            </w:tcBorders>
            <w:shd w:val="clear" w:color="auto" w:fill="EEECE1" w:themeFill="background2"/>
          </w:tcPr>
          <w:p w:rsidR="008E551A" w:rsidRPr="00501E23" w:rsidRDefault="008E551A" w:rsidP="008E551A">
            <w:pPr>
              <w:autoSpaceDE w:val="0"/>
              <w:autoSpaceDN w:val="0"/>
              <w:ind w:firstLineChars="50" w:firstLine="110"/>
              <w:jc w:val="left"/>
              <w:rPr>
                <w:rFonts w:ascii="HGP行書体" w:eastAsia="HGP行書体" w:hAnsi="Meiryo UI"/>
                <w:sz w:val="22"/>
                <w:szCs w:val="16"/>
              </w:rPr>
            </w:pPr>
            <w:r w:rsidRPr="00501E23">
              <w:rPr>
                <w:rFonts w:ascii="HGP行書体" w:eastAsia="HGP行書体" w:hAnsi="Meiryo UI" w:hint="eastAsia"/>
                <w:sz w:val="22"/>
                <w:szCs w:val="16"/>
              </w:rPr>
              <w:t>100003～</w:t>
            </w:r>
          </w:p>
          <w:p w:rsidR="008E551A" w:rsidRPr="00501E23" w:rsidRDefault="008E551A" w:rsidP="008E551A">
            <w:pPr>
              <w:autoSpaceDE w:val="0"/>
              <w:autoSpaceDN w:val="0"/>
              <w:ind w:firstLineChars="50" w:firstLine="110"/>
              <w:jc w:val="left"/>
              <w:rPr>
                <w:rFonts w:ascii="HGP行書体" w:eastAsia="HGP行書体" w:hAnsi="Meiryo UI"/>
                <w:sz w:val="22"/>
                <w:szCs w:val="16"/>
              </w:rPr>
            </w:pPr>
            <w:r w:rsidRPr="00501E23">
              <w:rPr>
                <w:rFonts w:ascii="HGP行書体" w:eastAsia="HGP行書体" w:hAnsi="Meiryo UI" w:hint="eastAsia"/>
                <w:sz w:val="22"/>
                <w:szCs w:val="16"/>
              </w:rPr>
              <w:t>1000</w:t>
            </w:r>
            <w:r w:rsidRPr="00501E23">
              <w:rPr>
                <w:rFonts w:ascii="HGP行書体" w:eastAsia="HGP行書体" w:hAnsi="Meiryo UI"/>
                <w:sz w:val="22"/>
                <w:szCs w:val="16"/>
              </w:rPr>
              <w:t>20</w:t>
            </w:r>
          </w:p>
        </w:tc>
        <w:tc>
          <w:tcPr>
            <w:tcW w:w="640" w:type="pct"/>
            <w:tcBorders>
              <w:bottom w:val="single" w:sz="4" w:space="0" w:color="auto"/>
            </w:tcBorders>
            <w:shd w:val="clear" w:color="auto" w:fill="EEECE1" w:themeFill="background2"/>
          </w:tcPr>
          <w:p w:rsidR="008E551A" w:rsidRPr="00501E23" w:rsidRDefault="008E551A"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sz w:val="22"/>
              </w:rPr>
              <w:t xml:space="preserve">18 </w:t>
            </w:r>
            <w:r w:rsidRPr="00501E23">
              <w:rPr>
                <w:rFonts w:ascii="HGP行書体" w:eastAsia="HGP行書体" w:hAnsi="Meiryo UI" w:hint="eastAsia"/>
                <w:sz w:val="22"/>
              </w:rPr>
              <w:t>枚</w:t>
            </w:r>
          </w:p>
        </w:tc>
        <w:tc>
          <w:tcPr>
            <w:tcW w:w="560" w:type="pct"/>
            <w:gridSpan w:val="2"/>
            <w:tcBorders>
              <w:bottom w:val="single" w:sz="4" w:space="0" w:color="auto"/>
            </w:tcBorders>
            <w:shd w:val="clear" w:color="auto" w:fill="EEECE1" w:themeFill="background2"/>
          </w:tcPr>
          <w:p w:rsidR="008E551A" w:rsidRPr="00501E23" w:rsidRDefault="008E551A"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sz w:val="22"/>
              </w:rPr>
              <w:t>900L</w:t>
            </w:r>
          </w:p>
        </w:tc>
        <w:tc>
          <w:tcPr>
            <w:tcW w:w="1663" w:type="pct"/>
            <w:tcBorders>
              <w:bottom w:val="single" w:sz="4" w:space="0" w:color="auto"/>
            </w:tcBorders>
            <w:shd w:val="clear" w:color="auto" w:fill="EEECE1" w:themeFill="background2"/>
            <w:vAlign w:val="center"/>
          </w:tcPr>
          <w:p w:rsidR="008E551A" w:rsidRPr="00501E23" w:rsidRDefault="008E551A" w:rsidP="008E551A">
            <w:pPr>
              <w:autoSpaceDE w:val="0"/>
              <w:spacing w:line="240" w:lineRule="exact"/>
              <w:jc w:val="center"/>
              <w:rPr>
                <w:rFonts w:asciiTheme="minorEastAsia" w:hAnsiTheme="minorEastAsia"/>
              </w:rPr>
            </w:pPr>
            <w:r w:rsidRPr="00501E23">
              <w:rPr>
                <w:rFonts w:ascii="HGP行書体" w:eastAsia="HGP行書体" w:hAnsi="Meiryo UI" w:hint="eastAsia"/>
                <w:sz w:val="24"/>
              </w:rPr>
              <w:t>令和5</w:t>
            </w:r>
            <w:r w:rsidRPr="00501E23">
              <w:rPr>
                <w:rFonts w:asciiTheme="minorEastAsia" w:hAnsiTheme="minorEastAsia" w:hint="eastAsia"/>
              </w:rPr>
              <w:t>年</w:t>
            </w:r>
            <w:r w:rsidRPr="00501E23">
              <w:rPr>
                <w:rFonts w:ascii="Meiryo UI" w:eastAsia="Meiryo UI" w:hAnsi="Meiryo UI" w:hint="eastAsia"/>
              </w:rPr>
              <w:t xml:space="preserve"> </w:t>
            </w:r>
            <w:r w:rsidRPr="00501E23">
              <w:rPr>
                <w:rFonts w:ascii="HGP行書体" w:eastAsia="HGP行書体" w:hAnsi="Meiryo UI" w:hint="eastAsia"/>
                <w:sz w:val="24"/>
              </w:rPr>
              <w:t>2</w:t>
            </w:r>
            <w:r w:rsidRPr="00501E23">
              <w:rPr>
                <w:rFonts w:asciiTheme="minorEastAsia" w:hAnsiTheme="minorEastAsia" w:hint="eastAsia"/>
              </w:rPr>
              <w:t>月</w:t>
            </w:r>
            <w:r w:rsidRPr="00501E23">
              <w:rPr>
                <w:rFonts w:ascii="Meiryo UI" w:eastAsia="Meiryo UI" w:hAnsi="Meiryo UI" w:hint="eastAsia"/>
              </w:rPr>
              <w:t xml:space="preserve">  </w:t>
            </w:r>
            <w:r w:rsidRPr="00501E23">
              <w:rPr>
                <w:rFonts w:ascii="HGP行書体" w:eastAsia="HGP行書体" w:hAnsi="Meiryo UI" w:hint="eastAsia"/>
                <w:sz w:val="24"/>
              </w:rPr>
              <w:t>1</w:t>
            </w:r>
            <w:r w:rsidRPr="00501E23">
              <w:rPr>
                <w:rFonts w:asciiTheme="minorEastAsia" w:hAnsiTheme="minorEastAsia" w:hint="eastAsia"/>
              </w:rPr>
              <w:t>日から</w:t>
            </w:r>
          </w:p>
          <w:p w:rsidR="008E551A" w:rsidRPr="00501E23" w:rsidRDefault="008E551A" w:rsidP="008E551A">
            <w:pPr>
              <w:autoSpaceDE w:val="0"/>
              <w:spacing w:line="240" w:lineRule="exact"/>
              <w:jc w:val="center"/>
              <w:rPr>
                <w:rFonts w:ascii="Meiryo UI" w:eastAsia="Meiryo UI" w:hAnsi="Meiryo UI"/>
              </w:rPr>
            </w:pPr>
            <w:r w:rsidRPr="00501E23">
              <w:rPr>
                <w:rFonts w:ascii="HGP行書体" w:eastAsia="HGP行書体" w:hAnsi="Meiryo UI" w:hint="eastAsia"/>
                <w:sz w:val="24"/>
              </w:rPr>
              <w:t>令和5</w:t>
            </w:r>
            <w:r w:rsidRPr="00501E23">
              <w:rPr>
                <w:rFonts w:asciiTheme="minorEastAsia" w:hAnsiTheme="minorEastAsia" w:hint="eastAsia"/>
              </w:rPr>
              <w:t>年</w:t>
            </w:r>
            <w:r w:rsidRPr="00501E23">
              <w:rPr>
                <w:rFonts w:ascii="Meiryo UI" w:eastAsia="Meiryo UI" w:hAnsi="Meiryo UI" w:hint="eastAsia"/>
              </w:rPr>
              <w:t xml:space="preserve"> </w:t>
            </w:r>
            <w:r w:rsidRPr="00501E23">
              <w:rPr>
                <w:rFonts w:ascii="HGP行書体" w:eastAsia="HGP行書体" w:hAnsi="Meiryo UI" w:hint="eastAsia"/>
                <w:sz w:val="24"/>
              </w:rPr>
              <w:t>4</w:t>
            </w:r>
            <w:r w:rsidRPr="00501E23">
              <w:rPr>
                <w:rFonts w:asciiTheme="minorEastAsia" w:hAnsiTheme="minorEastAsia" w:hint="eastAsia"/>
              </w:rPr>
              <w:t>月</w:t>
            </w:r>
            <w:r w:rsidRPr="00501E23">
              <w:rPr>
                <w:rFonts w:ascii="Meiryo UI" w:eastAsia="Meiryo UI" w:hAnsi="Meiryo UI" w:hint="eastAsia"/>
              </w:rPr>
              <w:t xml:space="preserve"> </w:t>
            </w:r>
            <w:r w:rsidRPr="00501E23">
              <w:rPr>
                <w:rFonts w:ascii="HGP行書体" w:eastAsia="HGP行書体" w:hAnsi="Meiryo UI" w:hint="eastAsia"/>
                <w:sz w:val="24"/>
              </w:rPr>
              <w:t>30</w:t>
            </w:r>
            <w:r w:rsidRPr="00501E23">
              <w:rPr>
                <w:rFonts w:asciiTheme="minorEastAsia" w:hAnsiTheme="minorEastAsia" w:hint="eastAsia"/>
              </w:rPr>
              <w:t>日まで</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716"/>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rsidR="008E551A" w:rsidRPr="00501E23" w:rsidRDefault="008E551A" w:rsidP="008E551A">
            <w:pPr>
              <w:autoSpaceDE w:val="0"/>
              <w:autoSpaceDN w:val="0"/>
              <w:rPr>
                <w:rFonts w:ascii="Meiryo UI" w:eastAsia="Meiryo UI" w:hAnsi="Meiryo UI"/>
              </w:rPr>
            </w:pPr>
          </w:p>
        </w:tc>
        <w:tc>
          <w:tcPr>
            <w:tcW w:w="538" w:type="pct"/>
            <w:gridSpan w:val="3"/>
            <w:tcBorders>
              <w:bottom w:val="single" w:sz="4" w:space="0" w:color="auto"/>
            </w:tcBorders>
            <w:shd w:val="clear" w:color="auto" w:fill="EEECE1" w:themeFill="background2"/>
          </w:tcPr>
          <w:p w:rsidR="008E551A" w:rsidRPr="00501E23" w:rsidRDefault="008E551A"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hint="eastAsia"/>
                <w:sz w:val="22"/>
              </w:rPr>
              <w:t>100</w:t>
            </w:r>
            <w:r w:rsidRPr="00501E23">
              <w:rPr>
                <w:rFonts w:ascii="HGP行書体" w:eastAsia="HGP行書体" w:hAnsi="Meiryo UI"/>
                <w:sz w:val="22"/>
              </w:rPr>
              <w:t xml:space="preserve"> L</w:t>
            </w:r>
          </w:p>
        </w:tc>
        <w:tc>
          <w:tcPr>
            <w:tcW w:w="601" w:type="pct"/>
            <w:tcBorders>
              <w:bottom w:val="single" w:sz="4" w:space="0" w:color="auto"/>
            </w:tcBorders>
            <w:shd w:val="clear" w:color="auto" w:fill="EEECE1" w:themeFill="background2"/>
          </w:tcPr>
          <w:p w:rsidR="008E551A" w:rsidRPr="00501E23" w:rsidRDefault="008E551A" w:rsidP="008E551A">
            <w:pPr>
              <w:autoSpaceDE w:val="0"/>
              <w:autoSpaceDN w:val="0"/>
              <w:ind w:firstLineChars="50" w:firstLine="110"/>
              <w:rPr>
                <w:rFonts w:ascii="HGP行書体" w:eastAsia="HGP行書体" w:hAnsi="Meiryo UI"/>
                <w:sz w:val="22"/>
                <w:szCs w:val="16"/>
              </w:rPr>
            </w:pPr>
            <w:r w:rsidRPr="00501E23">
              <w:rPr>
                <w:rFonts w:ascii="HGP行書体" w:eastAsia="HGP行書体" w:hAnsi="Meiryo UI" w:hint="eastAsia"/>
                <w:sz w:val="22"/>
                <w:szCs w:val="16"/>
              </w:rPr>
              <w:t>1000</w:t>
            </w:r>
            <w:r w:rsidRPr="00501E23">
              <w:rPr>
                <w:rFonts w:ascii="HGP行書体" w:eastAsia="HGP行書体" w:hAnsi="Meiryo UI"/>
                <w:sz w:val="22"/>
                <w:szCs w:val="16"/>
              </w:rPr>
              <w:t>22</w:t>
            </w:r>
            <w:r w:rsidRPr="00501E23">
              <w:rPr>
                <w:rFonts w:ascii="HGP行書体" w:eastAsia="HGP行書体" w:hAnsi="Meiryo UI" w:hint="eastAsia"/>
                <w:sz w:val="22"/>
                <w:szCs w:val="16"/>
              </w:rPr>
              <w:t>～</w:t>
            </w:r>
          </w:p>
          <w:p w:rsidR="008E551A" w:rsidRPr="00501E23" w:rsidRDefault="008E551A" w:rsidP="008E551A">
            <w:pPr>
              <w:autoSpaceDE w:val="0"/>
              <w:autoSpaceDN w:val="0"/>
              <w:ind w:firstLineChars="50" w:firstLine="110"/>
              <w:rPr>
                <w:rFonts w:ascii="HGP行書体" w:eastAsia="HGP行書体" w:hAnsi="Meiryo UI"/>
                <w:sz w:val="22"/>
                <w:szCs w:val="16"/>
              </w:rPr>
            </w:pPr>
            <w:r w:rsidRPr="00501E23">
              <w:rPr>
                <w:rFonts w:ascii="HGP行書体" w:eastAsia="HGP行書体" w:hAnsi="Meiryo UI" w:hint="eastAsia"/>
                <w:sz w:val="22"/>
                <w:szCs w:val="16"/>
              </w:rPr>
              <w:t>1000</w:t>
            </w:r>
            <w:r w:rsidRPr="00501E23">
              <w:rPr>
                <w:rFonts w:ascii="HGP行書体" w:eastAsia="HGP行書体" w:hAnsi="Meiryo UI"/>
                <w:sz w:val="22"/>
                <w:szCs w:val="16"/>
              </w:rPr>
              <w:t>30</w:t>
            </w:r>
          </w:p>
        </w:tc>
        <w:tc>
          <w:tcPr>
            <w:tcW w:w="640" w:type="pct"/>
            <w:tcBorders>
              <w:bottom w:val="single" w:sz="4" w:space="0" w:color="auto"/>
            </w:tcBorders>
            <w:shd w:val="clear" w:color="auto" w:fill="EEECE1" w:themeFill="background2"/>
          </w:tcPr>
          <w:p w:rsidR="008E551A" w:rsidRPr="00501E23" w:rsidRDefault="008E551A"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hint="eastAsia"/>
                <w:sz w:val="22"/>
              </w:rPr>
              <w:t>9</w:t>
            </w:r>
            <w:r w:rsidRPr="00501E23">
              <w:rPr>
                <w:rFonts w:ascii="HGP行書体" w:eastAsia="HGP行書体" w:hAnsi="Meiryo UI"/>
                <w:sz w:val="22"/>
              </w:rPr>
              <w:t xml:space="preserve"> 枚</w:t>
            </w:r>
          </w:p>
        </w:tc>
        <w:tc>
          <w:tcPr>
            <w:tcW w:w="560" w:type="pct"/>
            <w:gridSpan w:val="2"/>
            <w:tcBorders>
              <w:bottom w:val="single" w:sz="4" w:space="0" w:color="auto"/>
            </w:tcBorders>
            <w:shd w:val="clear" w:color="auto" w:fill="EEECE1" w:themeFill="background2"/>
          </w:tcPr>
          <w:p w:rsidR="008E551A" w:rsidRPr="00501E23" w:rsidRDefault="008E551A"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hint="eastAsia"/>
                <w:sz w:val="22"/>
              </w:rPr>
              <w:t>900</w:t>
            </w:r>
            <w:r w:rsidRPr="00501E23">
              <w:rPr>
                <w:rFonts w:ascii="HGP行書体" w:eastAsia="HGP行書体" w:hAnsi="Meiryo UI"/>
                <w:sz w:val="22"/>
              </w:rPr>
              <w:t xml:space="preserve"> L</w:t>
            </w:r>
          </w:p>
        </w:tc>
        <w:tc>
          <w:tcPr>
            <w:tcW w:w="1663" w:type="pct"/>
            <w:tcBorders>
              <w:bottom w:val="single" w:sz="4" w:space="0" w:color="auto"/>
            </w:tcBorders>
            <w:shd w:val="clear" w:color="auto" w:fill="EEECE1" w:themeFill="background2"/>
            <w:vAlign w:val="center"/>
          </w:tcPr>
          <w:p w:rsidR="008E551A" w:rsidRPr="00501E23" w:rsidRDefault="008E551A" w:rsidP="008E551A">
            <w:pPr>
              <w:autoSpaceDE w:val="0"/>
              <w:spacing w:line="240" w:lineRule="exact"/>
              <w:jc w:val="center"/>
              <w:rPr>
                <w:rFonts w:asciiTheme="minorEastAsia" w:hAnsiTheme="minorEastAsia"/>
              </w:rPr>
            </w:pPr>
            <w:r w:rsidRPr="00501E23">
              <w:rPr>
                <w:rFonts w:ascii="HGP行書体" w:eastAsia="HGP行書体" w:hAnsi="Meiryo UI" w:hint="eastAsia"/>
                <w:sz w:val="24"/>
              </w:rPr>
              <w:t>令和5</w:t>
            </w:r>
            <w:r w:rsidRPr="00501E23">
              <w:rPr>
                <w:rFonts w:asciiTheme="minorEastAsia" w:hAnsiTheme="minorEastAsia" w:hint="eastAsia"/>
              </w:rPr>
              <w:t>年</w:t>
            </w:r>
            <w:r w:rsidRPr="00501E23">
              <w:rPr>
                <w:rFonts w:ascii="Meiryo UI" w:eastAsia="Meiryo UI" w:hAnsi="Meiryo UI" w:hint="eastAsia"/>
              </w:rPr>
              <w:t xml:space="preserve"> </w:t>
            </w:r>
            <w:r w:rsidRPr="00501E23">
              <w:rPr>
                <w:rFonts w:ascii="HGP行書体" w:eastAsia="HGP行書体" w:hAnsi="Meiryo UI" w:hint="eastAsia"/>
                <w:sz w:val="24"/>
              </w:rPr>
              <w:t>2</w:t>
            </w:r>
            <w:r w:rsidRPr="00501E23">
              <w:rPr>
                <w:rFonts w:asciiTheme="minorEastAsia" w:hAnsiTheme="minorEastAsia" w:hint="eastAsia"/>
              </w:rPr>
              <w:t>月</w:t>
            </w:r>
            <w:r w:rsidRPr="00501E23">
              <w:rPr>
                <w:rFonts w:ascii="Meiryo UI" w:eastAsia="Meiryo UI" w:hAnsi="Meiryo UI" w:hint="eastAsia"/>
              </w:rPr>
              <w:t xml:space="preserve">  </w:t>
            </w:r>
            <w:r w:rsidRPr="00501E23">
              <w:rPr>
                <w:rFonts w:ascii="HGP行書体" w:eastAsia="HGP行書体" w:hAnsi="Meiryo UI" w:hint="eastAsia"/>
                <w:sz w:val="24"/>
              </w:rPr>
              <w:t>1</w:t>
            </w:r>
            <w:r w:rsidRPr="00501E23">
              <w:rPr>
                <w:rFonts w:asciiTheme="minorEastAsia" w:hAnsiTheme="minorEastAsia" w:hint="eastAsia"/>
              </w:rPr>
              <w:t>日から</w:t>
            </w:r>
          </w:p>
          <w:p w:rsidR="008E551A" w:rsidRPr="00501E23" w:rsidRDefault="008E551A" w:rsidP="008E551A">
            <w:pPr>
              <w:autoSpaceDE w:val="0"/>
              <w:spacing w:line="240" w:lineRule="exact"/>
              <w:jc w:val="center"/>
              <w:rPr>
                <w:rFonts w:ascii="Meiryo UI" w:eastAsia="Meiryo UI" w:hAnsi="Meiryo UI"/>
              </w:rPr>
            </w:pPr>
            <w:r w:rsidRPr="00501E23">
              <w:rPr>
                <w:rFonts w:ascii="HGP行書体" w:eastAsia="HGP行書体" w:hAnsi="Meiryo UI" w:hint="eastAsia"/>
                <w:sz w:val="24"/>
              </w:rPr>
              <w:t>令和5</w:t>
            </w:r>
            <w:r w:rsidRPr="00501E23">
              <w:rPr>
                <w:rFonts w:asciiTheme="minorEastAsia" w:hAnsiTheme="minorEastAsia" w:hint="eastAsia"/>
              </w:rPr>
              <w:t>年</w:t>
            </w:r>
            <w:r w:rsidRPr="00501E23">
              <w:rPr>
                <w:rFonts w:ascii="Meiryo UI" w:eastAsia="Meiryo UI" w:hAnsi="Meiryo UI" w:hint="eastAsia"/>
              </w:rPr>
              <w:t xml:space="preserve"> </w:t>
            </w:r>
            <w:r w:rsidRPr="00501E23">
              <w:rPr>
                <w:rFonts w:ascii="HGP行書体" w:eastAsia="HGP行書体" w:hAnsi="Meiryo UI" w:hint="eastAsia"/>
                <w:sz w:val="24"/>
              </w:rPr>
              <w:t>4</w:t>
            </w:r>
            <w:r w:rsidRPr="00501E23">
              <w:rPr>
                <w:rFonts w:asciiTheme="minorEastAsia" w:hAnsiTheme="minorEastAsia" w:hint="eastAsia"/>
              </w:rPr>
              <w:t>月</w:t>
            </w:r>
            <w:r w:rsidRPr="00501E23">
              <w:rPr>
                <w:rFonts w:ascii="Meiryo UI" w:eastAsia="Meiryo UI" w:hAnsi="Meiryo UI" w:hint="eastAsia"/>
              </w:rPr>
              <w:t xml:space="preserve"> </w:t>
            </w:r>
            <w:r w:rsidRPr="00501E23">
              <w:rPr>
                <w:rFonts w:ascii="HGP行書体" w:eastAsia="HGP行書体" w:hAnsi="Meiryo UI" w:hint="eastAsia"/>
                <w:sz w:val="24"/>
              </w:rPr>
              <w:t>30</w:t>
            </w:r>
            <w:r w:rsidRPr="00501E23">
              <w:rPr>
                <w:rFonts w:asciiTheme="minorEastAsia" w:hAnsiTheme="minorEastAsia" w:hint="eastAsia"/>
              </w:rPr>
              <w:t>日まで</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716"/>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rsidR="008E551A" w:rsidRPr="00501E23" w:rsidRDefault="008E551A" w:rsidP="008E551A">
            <w:pPr>
              <w:autoSpaceDE w:val="0"/>
              <w:autoSpaceDN w:val="0"/>
              <w:rPr>
                <w:rFonts w:ascii="Meiryo UI" w:eastAsia="Meiryo UI" w:hAnsi="Meiryo UI"/>
              </w:rPr>
            </w:pPr>
          </w:p>
        </w:tc>
        <w:tc>
          <w:tcPr>
            <w:tcW w:w="538" w:type="pct"/>
            <w:gridSpan w:val="3"/>
            <w:tcBorders>
              <w:bottom w:val="single" w:sz="4" w:space="0" w:color="auto"/>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601" w:type="pct"/>
            <w:tcBorders>
              <w:bottom w:val="single" w:sz="4" w:space="0" w:color="auto"/>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640" w:type="pct"/>
            <w:tcBorders>
              <w:bottom w:val="single" w:sz="4" w:space="0" w:color="auto"/>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560" w:type="pct"/>
            <w:gridSpan w:val="2"/>
            <w:tcBorders>
              <w:bottom w:val="single" w:sz="4" w:space="0" w:color="auto"/>
            </w:tcBorders>
          </w:tcPr>
          <w:p w:rsidR="008E551A" w:rsidRPr="00501E23" w:rsidRDefault="008E551A" w:rsidP="008E551A">
            <w:pPr>
              <w:autoSpaceDE w:val="0"/>
              <w:autoSpaceDN w:val="0"/>
              <w:rPr>
                <w:rFonts w:ascii="Meiryo UI" w:eastAsia="Meiryo UI" w:hAnsi="Meiryo UI"/>
              </w:rPr>
            </w:pPr>
          </w:p>
        </w:tc>
        <w:tc>
          <w:tcPr>
            <w:tcW w:w="1663" w:type="pct"/>
            <w:tcBorders>
              <w:bottom w:val="single" w:sz="4" w:space="0" w:color="auto"/>
            </w:tcBorders>
            <w:vAlign w:val="center"/>
          </w:tcPr>
          <w:p w:rsidR="008E551A" w:rsidRPr="00501E23" w:rsidRDefault="008E551A" w:rsidP="008E551A">
            <w:pPr>
              <w:autoSpaceDE w:val="0"/>
              <w:spacing w:line="240" w:lineRule="exact"/>
              <w:jc w:val="center"/>
              <w:rPr>
                <w:rFonts w:asciiTheme="minorEastAsia" w:hAnsiTheme="minorEastAsia"/>
              </w:rPr>
            </w:pPr>
            <w:r w:rsidRPr="00501E23">
              <w:rPr>
                <w:rFonts w:asciiTheme="minorEastAsia" w:hAnsiTheme="minorEastAsia" w:hint="eastAsia"/>
              </w:rPr>
              <w:t>年   月    日から</w:t>
            </w:r>
          </w:p>
          <w:p w:rsidR="008E551A" w:rsidRPr="00501E23" w:rsidRDefault="008E551A" w:rsidP="008E551A">
            <w:pPr>
              <w:autoSpaceDE w:val="0"/>
              <w:autoSpaceDN w:val="0"/>
              <w:spacing w:line="240" w:lineRule="exact"/>
              <w:jc w:val="center"/>
              <w:rPr>
                <w:rFonts w:ascii="Meiryo UI" w:eastAsia="Meiryo UI" w:hAnsi="Meiryo UI"/>
              </w:rPr>
            </w:pPr>
            <w:r w:rsidRPr="00501E23">
              <w:rPr>
                <w:rFonts w:asciiTheme="minorEastAsia" w:hAnsiTheme="minorEastAsia" w:hint="eastAsia"/>
              </w:rPr>
              <w:t>年   月    日まで</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716"/>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rsidR="008E551A" w:rsidRPr="00501E23" w:rsidRDefault="008E551A" w:rsidP="008E551A">
            <w:pPr>
              <w:autoSpaceDE w:val="0"/>
              <w:autoSpaceDN w:val="0"/>
              <w:rPr>
                <w:rFonts w:ascii="Meiryo UI" w:eastAsia="Meiryo UI" w:hAnsi="Meiryo UI"/>
              </w:rPr>
            </w:pPr>
          </w:p>
        </w:tc>
        <w:tc>
          <w:tcPr>
            <w:tcW w:w="538" w:type="pct"/>
            <w:gridSpan w:val="3"/>
            <w:tcBorders>
              <w:bottom w:val="single" w:sz="4" w:space="0" w:color="auto"/>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601" w:type="pct"/>
            <w:tcBorders>
              <w:bottom w:val="single" w:sz="4" w:space="0" w:color="auto"/>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640" w:type="pct"/>
            <w:tcBorders>
              <w:bottom w:val="single" w:sz="4" w:space="0" w:color="auto"/>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560" w:type="pct"/>
            <w:gridSpan w:val="2"/>
            <w:tcBorders>
              <w:bottom w:val="single" w:sz="4" w:space="0" w:color="auto"/>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1663" w:type="pct"/>
            <w:tcBorders>
              <w:bottom w:val="single" w:sz="4" w:space="0" w:color="auto"/>
            </w:tcBorders>
            <w:vAlign w:val="center"/>
          </w:tcPr>
          <w:p w:rsidR="008E551A" w:rsidRPr="00501E23" w:rsidRDefault="008E551A" w:rsidP="008E551A">
            <w:pPr>
              <w:autoSpaceDE w:val="0"/>
              <w:spacing w:line="240" w:lineRule="exact"/>
              <w:jc w:val="center"/>
              <w:rPr>
                <w:rFonts w:asciiTheme="minorEastAsia" w:hAnsiTheme="minorEastAsia"/>
              </w:rPr>
            </w:pPr>
            <w:r w:rsidRPr="00501E23">
              <w:rPr>
                <w:rFonts w:asciiTheme="minorEastAsia" w:hAnsiTheme="minorEastAsia" w:hint="eastAsia"/>
              </w:rPr>
              <w:t>年   月    日から</w:t>
            </w:r>
          </w:p>
          <w:p w:rsidR="008E551A" w:rsidRPr="00501E23" w:rsidRDefault="008E551A" w:rsidP="008E551A">
            <w:pPr>
              <w:tabs>
                <w:tab w:val="center" w:pos="4252"/>
                <w:tab w:val="right" w:pos="8504"/>
              </w:tabs>
              <w:snapToGrid w:val="0"/>
              <w:jc w:val="center"/>
              <w:rPr>
                <w:rFonts w:ascii="Meiryo UI" w:eastAsia="Meiryo UI" w:hAnsi="Meiryo UI"/>
              </w:rPr>
            </w:pPr>
            <w:r w:rsidRPr="00501E23">
              <w:rPr>
                <w:rFonts w:asciiTheme="minorEastAsia" w:hAnsiTheme="minorEastAsia" w:hint="eastAsia"/>
              </w:rPr>
              <w:t>年   月    日まで</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716"/>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rsidR="008E551A" w:rsidRPr="00501E23" w:rsidRDefault="008E551A" w:rsidP="008E551A">
            <w:pPr>
              <w:autoSpaceDE w:val="0"/>
              <w:autoSpaceDN w:val="0"/>
              <w:rPr>
                <w:rFonts w:ascii="Meiryo UI" w:eastAsia="Meiryo UI" w:hAnsi="Meiryo UI"/>
              </w:rPr>
            </w:pPr>
          </w:p>
        </w:tc>
        <w:tc>
          <w:tcPr>
            <w:tcW w:w="538" w:type="pct"/>
            <w:gridSpan w:val="3"/>
            <w:tcBorders>
              <w:bottom w:val="nil"/>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601" w:type="pct"/>
            <w:tcBorders>
              <w:bottom w:val="nil"/>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640" w:type="pct"/>
            <w:tcBorders>
              <w:bottom w:val="nil"/>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560" w:type="pct"/>
            <w:gridSpan w:val="2"/>
            <w:tcBorders>
              <w:bottom w:val="nil"/>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1663" w:type="pct"/>
            <w:tcBorders>
              <w:bottom w:val="nil"/>
            </w:tcBorders>
            <w:vAlign w:val="center"/>
          </w:tcPr>
          <w:p w:rsidR="008E551A" w:rsidRPr="00501E23" w:rsidRDefault="008E551A" w:rsidP="008E551A">
            <w:pPr>
              <w:autoSpaceDE w:val="0"/>
              <w:spacing w:line="240" w:lineRule="exact"/>
              <w:jc w:val="center"/>
              <w:rPr>
                <w:rFonts w:asciiTheme="minorEastAsia" w:hAnsiTheme="minorEastAsia"/>
              </w:rPr>
            </w:pPr>
            <w:r w:rsidRPr="00501E23">
              <w:rPr>
                <w:rFonts w:asciiTheme="minorEastAsia" w:hAnsiTheme="minorEastAsia" w:hint="eastAsia"/>
              </w:rPr>
              <w:t>年   月    日から</w:t>
            </w:r>
          </w:p>
          <w:p w:rsidR="008E551A" w:rsidRPr="00501E23" w:rsidRDefault="008E551A" w:rsidP="008E551A">
            <w:pPr>
              <w:autoSpaceDE w:val="0"/>
              <w:autoSpaceDN w:val="0"/>
              <w:spacing w:line="240" w:lineRule="exact"/>
              <w:jc w:val="center"/>
              <w:rPr>
                <w:rFonts w:ascii="Meiryo UI" w:eastAsia="Meiryo UI" w:hAnsi="Meiryo UI"/>
              </w:rPr>
            </w:pPr>
            <w:r w:rsidRPr="00501E23">
              <w:rPr>
                <w:rFonts w:asciiTheme="minorEastAsia" w:hAnsiTheme="minorEastAsia" w:hint="eastAsia"/>
              </w:rPr>
              <w:t>年   月    日まで</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955"/>
        </w:trPr>
        <w:tc>
          <w:tcPr>
            <w:tcW w:w="128" w:type="pct"/>
            <w:vMerge/>
            <w:tcBorders>
              <w:bottom w:val="nil"/>
            </w:tcBorders>
          </w:tcPr>
          <w:p w:rsidR="008E551A" w:rsidRPr="00501E23" w:rsidRDefault="008E551A" w:rsidP="008E551A">
            <w:pPr>
              <w:autoSpaceDE w:val="0"/>
              <w:autoSpaceDN w:val="0"/>
              <w:rPr>
                <w:rFonts w:ascii="Meiryo UI" w:eastAsia="Meiryo UI" w:hAnsi="Meiryo UI"/>
              </w:rPr>
            </w:pPr>
          </w:p>
        </w:tc>
        <w:tc>
          <w:tcPr>
            <w:tcW w:w="734" w:type="pct"/>
            <w:tcBorders>
              <w:top w:val="double" w:sz="4" w:space="0" w:color="auto"/>
              <w:bottom w:val="single" w:sz="4" w:space="0" w:color="auto"/>
            </w:tcBorders>
            <w:vAlign w:val="center"/>
          </w:tcPr>
          <w:p w:rsidR="008E551A" w:rsidRPr="00501E23" w:rsidRDefault="008E551A" w:rsidP="008E551A">
            <w:pPr>
              <w:autoSpaceDE w:val="0"/>
              <w:autoSpaceDN w:val="0"/>
              <w:jc w:val="distribute"/>
              <w:rPr>
                <w:rFonts w:asciiTheme="minorEastAsia" w:hAnsiTheme="minorEastAsia"/>
              </w:rPr>
            </w:pPr>
            <w:r w:rsidRPr="00501E23">
              <w:rPr>
                <w:rFonts w:asciiTheme="minorEastAsia" w:hAnsiTheme="minorEastAsia" w:hint="eastAsia"/>
              </w:rPr>
              <w:t>返納の理由</w:t>
            </w:r>
          </w:p>
        </w:tc>
        <w:tc>
          <w:tcPr>
            <w:tcW w:w="4003" w:type="pct"/>
            <w:gridSpan w:val="8"/>
            <w:tcBorders>
              <w:top w:val="double" w:sz="4" w:space="0" w:color="auto"/>
              <w:bottom w:val="single" w:sz="4" w:space="0" w:color="auto"/>
            </w:tcBorders>
            <w:shd w:val="clear" w:color="auto" w:fill="EEECE1" w:themeFill="background2"/>
          </w:tcPr>
          <w:p w:rsidR="008E551A" w:rsidRPr="00501E23" w:rsidRDefault="008E551A" w:rsidP="008E551A">
            <w:pPr>
              <w:autoSpaceDE w:val="0"/>
              <w:autoSpaceDN w:val="0"/>
              <w:spacing w:line="240" w:lineRule="exact"/>
              <w:rPr>
                <w:rFonts w:ascii="Meiryo UI" w:eastAsia="Meiryo UI" w:hAnsi="Meiryo UI"/>
              </w:rPr>
            </w:pPr>
          </w:p>
          <w:p w:rsidR="008E551A" w:rsidRPr="00501E23" w:rsidRDefault="008E551A" w:rsidP="008E551A">
            <w:pPr>
              <w:autoSpaceDE w:val="0"/>
              <w:autoSpaceDN w:val="0"/>
              <w:spacing w:line="240" w:lineRule="exact"/>
              <w:rPr>
                <w:rFonts w:ascii="HGP行書体" w:eastAsia="HGP行書体" w:hAnsi="Meiryo UI"/>
              </w:rPr>
            </w:pPr>
            <w:r w:rsidRPr="00501E23">
              <w:rPr>
                <w:rFonts w:ascii="HGP行書体" w:eastAsia="HGP行書体" w:hAnsi="Meiryo UI" w:hint="eastAsia"/>
                <w:sz w:val="28"/>
              </w:rPr>
              <w:t>申請数量の見込み違いのため。</w:t>
            </w:r>
          </w:p>
        </w:tc>
        <w:tc>
          <w:tcPr>
            <w:tcW w:w="136" w:type="pct"/>
            <w:vMerge/>
            <w:tcBorders>
              <w:bottom w:val="nil"/>
            </w:tcBorders>
          </w:tcPr>
          <w:p w:rsidR="008E551A" w:rsidRPr="00501E23" w:rsidRDefault="008E551A" w:rsidP="008E551A">
            <w:pPr>
              <w:tabs>
                <w:tab w:val="center" w:pos="4252"/>
                <w:tab w:val="right" w:pos="8504"/>
              </w:tabs>
              <w:snapToGrid w:val="0"/>
              <w:rPr>
                <w:rFonts w:ascii="Meiryo UI" w:eastAsia="Meiryo UI" w:hAnsi="Meiryo UI"/>
              </w:rPr>
            </w:pPr>
          </w:p>
        </w:tc>
      </w:tr>
      <w:tr w:rsidR="008E551A" w:rsidRPr="00501E23" w:rsidTr="008E551A">
        <w:trPr>
          <w:cantSplit/>
          <w:trHeight w:hRule="exact" w:val="217"/>
        </w:trPr>
        <w:tc>
          <w:tcPr>
            <w:tcW w:w="5000" w:type="pct"/>
            <w:gridSpan w:val="11"/>
            <w:tcBorders>
              <w:top w:val="nil"/>
              <w:bottom w:val="single" w:sz="4" w:space="0" w:color="auto"/>
            </w:tcBorders>
          </w:tcPr>
          <w:p w:rsidR="008E551A" w:rsidRPr="00501E23" w:rsidRDefault="008E551A" w:rsidP="008E551A">
            <w:pPr>
              <w:tabs>
                <w:tab w:val="center" w:pos="4252"/>
                <w:tab w:val="right" w:pos="8504"/>
              </w:tabs>
              <w:snapToGrid w:val="0"/>
              <w:rPr>
                <w:rFonts w:ascii="Meiryo UI" w:eastAsia="Meiryo UI" w:hAnsi="Meiryo UI"/>
              </w:rPr>
            </w:pPr>
            <w:r w:rsidRPr="00501E23">
              <w:rPr>
                <w:rFonts w:ascii="Meiryo UI" w:eastAsia="Meiryo UI" w:hAnsi="Meiryo UI" w:hint="eastAsia"/>
              </w:rPr>
              <w:t xml:space="preserve">　</w:t>
            </w:r>
          </w:p>
        </w:tc>
      </w:tr>
    </w:tbl>
    <w:p w:rsidR="008E551A" w:rsidRPr="00501E23" w:rsidRDefault="008E551A" w:rsidP="008E551A">
      <w:pPr>
        <w:autoSpaceDE w:val="0"/>
        <w:autoSpaceDN w:val="0"/>
      </w:pPr>
    </w:p>
    <w:p w:rsidR="008E551A" w:rsidRDefault="008E551A" w:rsidP="008E551A"/>
    <w:p w:rsidR="00606EC2" w:rsidRPr="00501E23" w:rsidRDefault="00606EC2" w:rsidP="008E551A"/>
    <w:p w:rsidR="008E551A" w:rsidRPr="00501E23" w:rsidRDefault="008E551A" w:rsidP="008E551A">
      <w:pPr>
        <w:widowControl/>
        <w:jc w:val="left"/>
        <w:rPr>
          <w:rFonts w:ascii="HGS創英ﾌﾟﾚｾﾞﾝｽEB" w:eastAsia="HGS創英ﾌﾟﾚｾﾞﾝｽEB"/>
          <w:sz w:val="22"/>
        </w:rPr>
      </w:pPr>
    </w:p>
    <w:p w:rsidR="008E551A" w:rsidRDefault="008E551A" w:rsidP="008E551A">
      <w:pPr>
        <w:spacing w:line="340" w:lineRule="exact"/>
        <w:ind w:left="260" w:hangingChars="100" w:hanging="260"/>
        <w:rPr>
          <w:rFonts w:ascii="Meiryo UI" w:eastAsia="Meiryo UI" w:hAnsi="Meiryo UI"/>
          <w:sz w:val="24"/>
        </w:rPr>
      </w:pPr>
      <w:r>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205056" behindDoc="0" locked="0" layoutInCell="1" allowOverlap="1" wp14:anchorId="7587D06E" wp14:editId="76540D49">
                <wp:simplePos x="0" y="0"/>
                <wp:positionH relativeFrom="margin">
                  <wp:align>left</wp:align>
                </wp:positionH>
                <wp:positionV relativeFrom="paragraph">
                  <wp:posOffset>0</wp:posOffset>
                </wp:positionV>
                <wp:extent cx="6066155" cy="401320"/>
                <wp:effectExtent l="0" t="0" r="0" b="0"/>
                <wp:wrapThrough wrapText="bothSides">
                  <wp:wrapPolygon edited="0">
                    <wp:start x="0" y="0"/>
                    <wp:lineTo x="0" y="20506"/>
                    <wp:lineTo x="21503" y="20506"/>
                    <wp:lineTo x="21503" y="0"/>
                    <wp:lineTo x="0" y="0"/>
                  </wp:wrapPolygon>
                </wp:wrapThrough>
                <wp:docPr id="1999" name="四角形: 角を丸くする 1999"/>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「免税証交付申請書」（２回目以降）の作成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7D06E" id="四角形: 角を丸くする 1999" o:spid="_x0000_s1196" style="position:absolute;left:0;text-align:left;margin-left:0;margin-top:0;width:477.65pt;height:31.6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WS4wIAAPYFAAAOAAAAZHJzL2Uyb0RvYy54bWysVM1u1DAQviPxDpbvNMmyu3SjZqtVqyKk&#10;0lZtUc9ex+lGcjzG9v5xa68ckHpDvXHhFXrhaZZKPAZjJ5supXBAXBJ7fr6Z+TwzO7uLSpKZMLYE&#10;ldFkK6ZEKA55qS4z+u784MU2JdYxlTMJSmR0KSzdHT5/tjPXqejABGQuDEEQZdO5zujEOZ1GkeUT&#10;UTG7BVooVBZgKubwai6j3LA5olcy6sRxP5qDybUBLqxF6X6tpMOAXxSCu+OisMIRmVHMzYWvCd+x&#10;/0bDHZZeGqYnJW/SYP+QRcVKhUFbqH3mGJma8jeoquQGLBRui0MVQVGUXIQasJokflTN2YRpEWpB&#10;cqxuabL/D5YfzU4MKXN8u8FgQIliFb7S/e3tj68399++pAT/q+ub73d3q6tPq6vPq+uPJFgicXNt&#10;U/Q/0yemuVk8ehYWhan8H+sji0D2siVbLBzhKOzH/X7S61HCUdeNk5ed8BrRg7c21r0WUBF/yKiB&#10;qcpP8UUD0Wx2aB2GRfu1nY9oQZb5QSlluPguEnvSkBnD92ecC+W6wV1Oq7eQ13Lso7jpBBRjv9Ti&#10;7bUYQ4R+9Egh4C9BpPKhFPigdT5eEnlyajrCyS2l8HZSnYoC+UYCOiGRFnkzx6RWTVguanHvj7kE&#10;QI9cYPwWuwF4qv7E9zyW1Nh7VxEGpXWO/5ZY7dx6hMigXOtclQrMUwDStZFr+zVJNTWeJbcYL+pe&#10;TF75LL1sDPkSO9RAPbpW84MS2+GQWXfCDM4qTjXuH3eMn0LCPKPQnCiZgPnwlNzb4wihlpI5zn5G&#10;7fspM4IS+UbhcA2Sbtcvi3Dp9l5hZxKzqRlvatS02gNsrwQ3nebh6O2dXB8LA9UFrqmRj4oqpjjG&#10;zih3Zn3Zc/VOwkXHxWgUzHBBaOYO1ZnmHtwz7Tv9fHHBjG5mwuE0HcF6T7D00VTUtt5TwWjqoCjD&#10;yDzw2rwBLpfQE80i9Ntr8x6sHtb18CcAAAD//wMAUEsDBBQABgAIAAAAIQC8UG5w3AAAAAQBAAAP&#10;AAAAZHJzL2Rvd25yZXYueG1sTI9BS8NAEIXvgv9hGcGLtBsbWmrMppSiFw+K1YPHSXZMQrOzMbNt&#10;0n/v6kUvA4/3eO+bfDO5Tp1okNazgdt5Aoq48rbl2sD72+NsDUoCssXOMxk4k8CmuLzIMbN+5Fc6&#10;7UOtYglLhgaaEPpMa6kacihz3xNH79MPDkOUQ63tgGMsd51eJMlKO2w5LjTY066h6rA/OgPyILh7&#10;SpuPr3I8P/cvhxtJtmTM9dW0vQcVaAp/YfjBj+hQRKbSH9mK6gzER8Lvjd7dcpmCKg2s0gXoItf/&#10;4YtvAAAA//8DAFBLAQItABQABgAIAAAAIQC2gziS/gAAAOEBAAATAAAAAAAAAAAAAAAAAAAAAABb&#10;Q29udGVudF9UeXBlc10ueG1sUEsBAi0AFAAGAAgAAAAhADj9If/WAAAAlAEAAAsAAAAAAAAAAAAA&#10;AAAALwEAAF9yZWxzLy5yZWxzUEsBAi0AFAAGAAgAAAAhAJLwtZLjAgAA9gUAAA4AAAAAAAAAAAAA&#10;AAAALgIAAGRycy9lMm9Eb2MueG1sUEsBAi0AFAAGAAgAAAAhALxQbnDcAAAABAEAAA8AAAAAAAAA&#10;AAAAAAAAPQUAAGRycy9kb3ducmV2LnhtbFBLBQYAAAAABAAEAPMAAABGBgAAAAA=&#10;" fillcolor="#e5dfec [663]" stroked="f" strokeweight="2pt">
                <v:textbo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「免税証交付申請書」（２回目以降）の作成</w:t>
                      </w:r>
                    </w:p>
                  </w:txbxContent>
                </v:textbox>
                <w10:wrap type="through" anchorx="margin"/>
              </v:roundrect>
            </w:pict>
          </mc:Fallback>
        </mc:AlternateContent>
      </w:r>
      <w:r w:rsidRPr="00316FDD">
        <w:rPr>
          <w:rFonts w:ascii="Meiryo UI" w:eastAsia="Meiryo UI" w:hAnsi="Meiryo UI"/>
          <w:noProof/>
        </w:rPr>
        <w:drawing>
          <wp:anchor distT="0" distB="0" distL="114300" distR="114300" simplePos="0" relativeHeight="252204032" behindDoc="1" locked="1" layoutInCell="0" allowOverlap="0" wp14:anchorId="118E9725" wp14:editId="26491007">
            <wp:simplePos x="0" y="0"/>
            <wp:positionH relativeFrom="column">
              <wp:posOffset>0</wp:posOffset>
            </wp:positionH>
            <wp:positionV relativeFrom="page">
              <wp:posOffset>11083290</wp:posOffset>
            </wp:positionV>
            <wp:extent cx="6076315" cy="8572500"/>
            <wp:effectExtent l="0" t="0" r="635" b="0"/>
            <wp:wrapNone/>
            <wp:docPr id="2122" name="図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315" cy="8572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 w:val="24"/>
        </w:rPr>
        <w:t xml:space="preserve">１　</w:t>
      </w:r>
      <w:r w:rsidRPr="0075112C">
        <w:rPr>
          <w:rFonts w:ascii="Meiryo UI" w:eastAsia="Meiryo UI" w:hAnsi="Meiryo UI" w:hint="eastAsia"/>
          <w:sz w:val="24"/>
        </w:rPr>
        <w:t>「</w:t>
      </w:r>
      <w:r>
        <w:rPr>
          <w:rFonts w:ascii="Meiryo UI" w:eastAsia="Meiryo UI" w:hAnsi="Meiryo UI" w:hint="eastAsia"/>
          <w:sz w:val="24"/>
        </w:rPr>
        <w:t>免税軽油の使用に係る</w:t>
      </w:r>
      <w:r w:rsidRPr="0075112C">
        <w:rPr>
          <w:rFonts w:ascii="Meiryo UI" w:eastAsia="Meiryo UI" w:hAnsi="Meiryo UI" w:hint="eastAsia"/>
          <w:sz w:val="24"/>
        </w:rPr>
        <w:t>事務所</w:t>
      </w:r>
      <w:r>
        <w:rPr>
          <w:rFonts w:ascii="Meiryo UI" w:eastAsia="Meiryo UI" w:hAnsi="Meiryo UI" w:hint="eastAsia"/>
          <w:sz w:val="24"/>
        </w:rPr>
        <w:t>又は</w:t>
      </w:r>
      <w:r w:rsidRPr="0075112C">
        <w:rPr>
          <w:rFonts w:ascii="Meiryo UI" w:eastAsia="Meiryo UI" w:hAnsi="Meiryo UI" w:hint="eastAsia"/>
          <w:sz w:val="24"/>
        </w:rPr>
        <w:t>事業所所在地」欄は、個人で申請される場合は住所、法人</w:t>
      </w:r>
    </w:p>
    <w:p w:rsidR="008E551A" w:rsidRPr="0075112C" w:rsidRDefault="008E551A" w:rsidP="008E551A">
      <w:pPr>
        <w:spacing w:line="340" w:lineRule="exact"/>
        <w:ind w:leftChars="100" w:left="210"/>
        <w:rPr>
          <w:rFonts w:ascii="Meiryo UI" w:eastAsia="Meiryo UI" w:hAnsi="Meiryo UI"/>
          <w:sz w:val="24"/>
        </w:rPr>
      </w:pPr>
      <w:r w:rsidRPr="0075112C">
        <w:rPr>
          <w:rFonts w:ascii="Meiryo UI" w:eastAsia="Meiryo UI" w:hAnsi="Meiryo UI" w:hint="eastAsia"/>
          <w:sz w:val="24"/>
        </w:rPr>
        <w:t>で申請される場合は事務所若しくは事業所所在地を記入してください。</w:t>
      </w:r>
    </w:p>
    <w:p w:rsidR="008E551A" w:rsidRDefault="008E551A" w:rsidP="008E551A">
      <w:pPr>
        <w:spacing w:line="340" w:lineRule="exact"/>
        <w:rPr>
          <w:rFonts w:ascii="Meiryo UI" w:eastAsia="Meiryo UI" w:hAnsi="Meiryo UI"/>
          <w:sz w:val="24"/>
        </w:rPr>
      </w:pPr>
    </w:p>
    <w:p w:rsidR="008E551A" w:rsidRPr="00F8640B" w:rsidRDefault="008E551A" w:rsidP="008E551A">
      <w:pPr>
        <w:spacing w:line="340" w:lineRule="exact"/>
        <w:rPr>
          <w:rFonts w:ascii="Meiryo UI" w:eastAsia="Meiryo UI" w:hAnsi="Meiryo UI"/>
          <w:sz w:val="24"/>
        </w:rPr>
      </w:pPr>
      <w:r w:rsidRPr="00F8640B">
        <w:rPr>
          <w:rFonts w:ascii="Meiryo UI" w:eastAsia="Meiryo UI" w:hAnsi="Meiryo UI" w:hint="eastAsia"/>
          <w:sz w:val="24"/>
        </w:rPr>
        <w:t>２</w:t>
      </w:r>
      <w:r>
        <w:rPr>
          <w:rFonts w:ascii="Meiryo UI" w:eastAsia="Meiryo UI" w:hAnsi="Meiryo UI" w:hint="eastAsia"/>
          <w:sz w:val="24"/>
        </w:rPr>
        <w:t xml:space="preserve"> </w:t>
      </w:r>
      <w:r w:rsidRPr="00F8640B">
        <w:rPr>
          <w:rFonts w:ascii="Meiryo UI" w:eastAsia="Meiryo UI" w:hAnsi="Meiryo UI" w:hint="eastAsia"/>
          <w:sz w:val="24"/>
        </w:rPr>
        <w:t>「業種」欄は、船舶</w:t>
      </w:r>
      <w:r>
        <w:rPr>
          <w:rFonts w:ascii="Meiryo UI" w:eastAsia="Meiryo UI" w:hAnsi="Meiryo UI" w:hint="eastAsia"/>
          <w:sz w:val="24"/>
        </w:rPr>
        <w:t>を</w:t>
      </w:r>
      <w:r w:rsidRPr="00F8640B">
        <w:rPr>
          <w:rFonts w:ascii="Meiryo UI" w:eastAsia="Meiryo UI" w:hAnsi="Meiryo UI" w:hint="eastAsia"/>
          <w:sz w:val="24"/>
        </w:rPr>
        <w:t>○</w:t>
      </w:r>
      <w:r>
        <w:rPr>
          <w:rFonts w:ascii="Meiryo UI" w:eastAsia="Meiryo UI" w:hAnsi="Meiryo UI" w:hint="eastAsia"/>
          <w:sz w:val="24"/>
        </w:rPr>
        <w:t>で囲んで</w:t>
      </w:r>
      <w:r w:rsidRPr="00F8640B">
        <w:rPr>
          <w:rFonts w:ascii="Meiryo UI" w:eastAsia="Meiryo UI" w:hAnsi="Meiryo UI" w:hint="eastAsia"/>
          <w:sz w:val="24"/>
        </w:rPr>
        <w:t>ください。</w:t>
      </w:r>
    </w:p>
    <w:p w:rsidR="008E551A" w:rsidRPr="00DD1B93" w:rsidRDefault="008E551A" w:rsidP="008E551A">
      <w:pPr>
        <w:spacing w:line="340" w:lineRule="exact"/>
        <w:rPr>
          <w:rFonts w:ascii="Meiryo UI" w:eastAsia="Meiryo UI" w:hAnsi="Meiryo UI"/>
          <w:sz w:val="24"/>
        </w:rPr>
      </w:pPr>
    </w:p>
    <w:p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 xml:space="preserve">３　</w:t>
      </w:r>
      <w:r w:rsidRPr="00F8640B">
        <w:rPr>
          <w:rFonts w:ascii="Meiryo UI" w:eastAsia="Meiryo UI" w:hAnsi="Meiryo UI" w:hint="eastAsia"/>
          <w:sz w:val="24"/>
        </w:rPr>
        <w:t>「免税軽油使用者証の番号及び氏名</w:t>
      </w:r>
      <w:r w:rsidRPr="00F8640B">
        <w:rPr>
          <w:rFonts w:ascii="Meiryo UI" w:eastAsia="Meiryo UI" w:hAnsi="Meiryo UI"/>
          <w:sz w:val="24"/>
        </w:rPr>
        <w:t>(</w:t>
      </w:r>
      <w:r w:rsidRPr="00F8640B">
        <w:rPr>
          <w:rFonts w:ascii="Meiryo UI" w:eastAsia="Meiryo UI" w:hAnsi="Meiryo UI" w:hint="eastAsia"/>
          <w:sz w:val="24"/>
        </w:rPr>
        <w:t>名称</w:t>
      </w:r>
      <w:r w:rsidRPr="00F8640B">
        <w:rPr>
          <w:rFonts w:ascii="Meiryo UI" w:eastAsia="Meiryo UI" w:hAnsi="Meiryo UI"/>
          <w:sz w:val="24"/>
        </w:rPr>
        <w:t>)</w:t>
      </w:r>
      <w:r w:rsidRPr="00F8640B">
        <w:rPr>
          <w:rFonts w:ascii="Meiryo UI" w:eastAsia="Meiryo UI" w:hAnsi="Meiryo UI" w:hint="eastAsia"/>
          <w:sz w:val="24"/>
        </w:rPr>
        <w:t>」欄は、</w:t>
      </w:r>
      <w:r>
        <w:rPr>
          <w:rFonts w:ascii="Meiryo UI" w:eastAsia="Meiryo UI" w:hAnsi="Meiryo UI" w:hint="eastAsia"/>
          <w:sz w:val="24"/>
        </w:rPr>
        <w:t>使用者番号及び</w:t>
      </w:r>
      <w:r w:rsidRPr="00F8640B">
        <w:rPr>
          <w:rFonts w:ascii="Meiryo UI" w:eastAsia="Meiryo UI" w:hAnsi="Meiryo UI" w:hint="eastAsia"/>
          <w:sz w:val="24"/>
        </w:rPr>
        <w:t>使用者が</w:t>
      </w:r>
      <w:r>
        <w:rPr>
          <w:rFonts w:ascii="Meiryo UI" w:eastAsia="Meiryo UI" w:hAnsi="Meiryo UI" w:hint="eastAsia"/>
          <w:sz w:val="24"/>
        </w:rPr>
        <w:t>個人の場合は氏</w:t>
      </w:r>
    </w:p>
    <w:p w:rsidR="008E551A" w:rsidRPr="00AD3B4F" w:rsidRDefault="008E551A" w:rsidP="008E551A">
      <w:pPr>
        <w:spacing w:line="340" w:lineRule="exact"/>
        <w:ind w:firstLineChars="100" w:firstLine="240"/>
        <w:rPr>
          <w:rFonts w:ascii="Meiryo UI" w:eastAsia="Meiryo UI" w:hAnsi="Meiryo UI"/>
          <w:sz w:val="24"/>
        </w:rPr>
      </w:pPr>
      <w:r>
        <w:rPr>
          <w:rFonts w:ascii="Meiryo UI" w:eastAsia="Meiryo UI" w:hAnsi="Meiryo UI" w:hint="eastAsia"/>
          <w:sz w:val="24"/>
        </w:rPr>
        <w:t>名、</w:t>
      </w:r>
      <w:r w:rsidRPr="00F8640B">
        <w:rPr>
          <w:rFonts w:ascii="Meiryo UI" w:eastAsia="Meiryo UI" w:hAnsi="Meiryo UI" w:hint="eastAsia"/>
          <w:sz w:val="24"/>
        </w:rPr>
        <w:t>法人の場合は、法人名</w:t>
      </w:r>
      <w:r>
        <w:rPr>
          <w:rFonts w:ascii="Meiryo UI" w:eastAsia="Meiryo UI" w:hAnsi="Meiryo UI" w:hint="eastAsia"/>
          <w:sz w:val="24"/>
        </w:rPr>
        <w:t>及び</w:t>
      </w:r>
      <w:r w:rsidRPr="00F8640B">
        <w:rPr>
          <w:rFonts w:ascii="Meiryo UI" w:eastAsia="Meiryo UI" w:hAnsi="Meiryo UI" w:hint="eastAsia"/>
          <w:sz w:val="24"/>
        </w:rPr>
        <w:t>代表者名を記</w:t>
      </w:r>
      <w:r>
        <w:rPr>
          <w:rFonts w:ascii="Meiryo UI" w:eastAsia="Meiryo UI" w:hAnsi="Meiryo UI" w:hint="eastAsia"/>
          <w:sz w:val="24"/>
        </w:rPr>
        <w:t>入</w:t>
      </w:r>
      <w:r w:rsidRPr="00F8640B">
        <w:rPr>
          <w:rFonts w:ascii="Meiryo UI" w:eastAsia="Meiryo UI" w:hAnsi="Meiryo UI" w:hint="eastAsia"/>
          <w:sz w:val="24"/>
        </w:rPr>
        <w:t>してください。</w:t>
      </w:r>
    </w:p>
    <w:p w:rsidR="008E551A" w:rsidRPr="002B1CE0" w:rsidRDefault="008E551A" w:rsidP="008E551A">
      <w:pPr>
        <w:spacing w:line="340" w:lineRule="exact"/>
        <w:ind w:left="720" w:hangingChars="300" w:hanging="720"/>
        <w:rPr>
          <w:rFonts w:ascii="Meiryo UI" w:eastAsia="Meiryo UI" w:hAnsi="Meiryo UI"/>
          <w:sz w:val="24"/>
        </w:rPr>
      </w:pPr>
    </w:p>
    <w:p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sz w:val="24"/>
        </w:rPr>
        <w:t>4</w:t>
      </w:r>
      <w:r>
        <w:rPr>
          <w:rFonts w:ascii="Meiryo UI" w:eastAsia="Meiryo UI" w:hAnsi="Meiryo UI" w:hint="eastAsia"/>
          <w:sz w:val="24"/>
        </w:rPr>
        <w:t xml:space="preserve">　</w:t>
      </w:r>
      <w:r w:rsidRPr="0075112C">
        <w:rPr>
          <w:rFonts w:ascii="Meiryo UI" w:eastAsia="Meiryo UI" w:hAnsi="Meiryo UI" w:hint="eastAsia"/>
          <w:sz w:val="24"/>
        </w:rPr>
        <w:t>「この申請に応答する係及び氏名並びに電話番号」欄は、</w:t>
      </w:r>
      <w:r>
        <w:rPr>
          <w:rFonts w:ascii="Meiryo UI" w:eastAsia="Meiryo UI" w:hAnsi="Meiryo UI" w:hint="eastAsia"/>
          <w:sz w:val="24"/>
        </w:rPr>
        <w:t>申請手続を担当される方の氏名及</w:t>
      </w:r>
    </w:p>
    <w:p w:rsidR="008E551A" w:rsidRPr="0075112C" w:rsidRDefault="008E551A" w:rsidP="008E551A">
      <w:pPr>
        <w:spacing w:line="340" w:lineRule="exact"/>
        <w:ind w:firstLineChars="100" w:firstLine="240"/>
        <w:rPr>
          <w:rFonts w:ascii="Meiryo UI" w:eastAsia="Meiryo UI" w:hAnsi="Meiryo UI"/>
          <w:sz w:val="24"/>
        </w:rPr>
      </w:pPr>
      <w:r>
        <w:rPr>
          <w:rFonts w:ascii="Meiryo UI" w:eastAsia="Meiryo UI" w:hAnsi="Meiryo UI" w:hint="eastAsia"/>
          <w:sz w:val="24"/>
        </w:rPr>
        <w:t>び</w:t>
      </w:r>
      <w:r w:rsidRPr="0075112C">
        <w:rPr>
          <w:rFonts w:ascii="Meiryo UI" w:eastAsia="Meiryo UI" w:hAnsi="Meiryo UI" w:hint="eastAsia"/>
          <w:sz w:val="24"/>
        </w:rPr>
        <w:t>平日の日中連絡が取れる電話番号を記入してください。</w:t>
      </w:r>
    </w:p>
    <w:p w:rsidR="008E551A" w:rsidRPr="002B1CE0" w:rsidRDefault="008E551A" w:rsidP="008E551A">
      <w:pPr>
        <w:spacing w:line="340" w:lineRule="exact"/>
        <w:ind w:left="720" w:hangingChars="300" w:hanging="720"/>
        <w:rPr>
          <w:rFonts w:ascii="Meiryo UI" w:eastAsia="Meiryo UI" w:hAnsi="Meiryo UI"/>
          <w:sz w:val="24"/>
        </w:rPr>
      </w:pPr>
    </w:p>
    <w:p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５　「機械、車両又は設備名（番号）」欄は、登録をされている船名又は登録番号を記入してくだ</w:t>
      </w:r>
    </w:p>
    <w:p w:rsidR="008E551A" w:rsidRDefault="008E551A" w:rsidP="008E551A">
      <w:pPr>
        <w:spacing w:line="340" w:lineRule="exact"/>
        <w:ind w:leftChars="100" w:left="690" w:hangingChars="200" w:hanging="480"/>
        <w:rPr>
          <w:rFonts w:ascii="Meiryo UI" w:eastAsia="Meiryo UI" w:hAnsi="Meiryo UI"/>
          <w:sz w:val="24"/>
        </w:rPr>
      </w:pPr>
      <w:r>
        <w:rPr>
          <w:rFonts w:ascii="Meiryo UI" w:eastAsia="Meiryo UI" w:hAnsi="Meiryo UI" w:hint="eastAsia"/>
          <w:sz w:val="24"/>
        </w:rPr>
        <w:t>さい。</w:t>
      </w:r>
    </w:p>
    <w:p w:rsidR="008E551A" w:rsidRPr="00481DB8" w:rsidRDefault="008E551A" w:rsidP="008E551A">
      <w:pPr>
        <w:spacing w:line="340" w:lineRule="exact"/>
        <w:ind w:left="720" w:hangingChars="300" w:hanging="720"/>
        <w:rPr>
          <w:rFonts w:ascii="Meiryo UI" w:eastAsia="Meiryo UI" w:hAnsi="Meiryo UI"/>
          <w:sz w:val="24"/>
        </w:rPr>
      </w:pPr>
    </w:p>
    <w:p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 xml:space="preserve">６　</w:t>
      </w:r>
      <w:r w:rsidRPr="00F8640B">
        <w:rPr>
          <w:rFonts w:ascii="Meiryo UI" w:eastAsia="Meiryo UI" w:hAnsi="Meiryo UI" w:hint="eastAsia"/>
          <w:sz w:val="24"/>
        </w:rPr>
        <w:t>「所要数量合計」欄は、免税軽油の</w:t>
      </w:r>
      <w:r>
        <w:rPr>
          <w:rFonts w:ascii="Meiryo UI" w:eastAsia="Meiryo UI" w:hAnsi="Meiryo UI" w:hint="eastAsia"/>
          <w:sz w:val="24"/>
        </w:rPr>
        <w:t>所要予定</w:t>
      </w:r>
      <w:r w:rsidRPr="00F8640B">
        <w:rPr>
          <w:rFonts w:ascii="Meiryo UI" w:eastAsia="Meiryo UI" w:hAnsi="Meiryo UI" w:hint="eastAsia"/>
          <w:sz w:val="24"/>
        </w:rPr>
        <w:t>数量を記</w:t>
      </w:r>
      <w:r>
        <w:rPr>
          <w:rFonts w:ascii="Meiryo UI" w:eastAsia="Meiryo UI" w:hAnsi="Meiryo UI" w:hint="eastAsia"/>
          <w:sz w:val="24"/>
        </w:rPr>
        <w:t>入</w:t>
      </w:r>
      <w:r w:rsidRPr="00F8640B">
        <w:rPr>
          <w:rFonts w:ascii="Meiryo UI" w:eastAsia="Meiryo UI" w:hAnsi="Meiryo UI" w:hint="eastAsia"/>
          <w:sz w:val="24"/>
        </w:rPr>
        <w:t>してください。</w:t>
      </w:r>
    </w:p>
    <w:p w:rsidR="008E551A" w:rsidRPr="002B1CE0" w:rsidRDefault="008E551A" w:rsidP="008E551A">
      <w:pPr>
        <w:spacing w:line="340" w:lineRule="exact"/>
        <w:ind w:left="720" w:hangingChars="300" w:hanging="720"/>
        <w:rPr>
          <w:rFonts w:ascii="Meiryo UI" w:eastAsia="Meiryo UI" w:hAnsi="Meiryo UI"/>
          <w:sz w:val="24"/>
        </w:rPr>
      </w:pPr>
    </w:p>
    <w:p w:rsidR="008E551A" w:rsidRPr="00F8640B"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７</w:t>
      </w:r>
      <w:r w:rsidRPr="00F8640B">
        <w:rPr>
          <w:rFonts w:ascii="Meiryo UI" w:eastAsia="Meiryo UI" w:hAnsi="Meiryo UI" w:hint="eastAsia"/>
          <w:sz w:val="24"/>
        </w:rPr>
        <w:t xml:space="preserve">　「所要数量計算期間」欄は、次の免税証の有効期間を記</w:t>
      </w:r>
      <w:r>
        <w:rPr>
          <w:rFonts w:ascii="Meiryo UI" w:eastAsia="Meiryo UI" w:hAnsi="Meiryo UI" w:hint="eastAsia"/>
          <w:sz w:val="24"/>
        </w:rPr>
        <w:t>入</w:t>
      </w:r>
      <w:r w:rsidRPr="00F8640B">
        <w:rPr>
          <w:rFonts w:ascii="Meiryo UI" w:eastAsia="Meiryo UI" w:hAnsi="Meiryo UI" w:hint="eastAsia"/>
          <w:sz w:val="24"/>
        </w:rPr>
        <w:t>してください。</w:t>
      </w:r>
    </w:p>
    <w:p w:rsidR="008E551A" w:rsidRPr="00481DB8" w:rsidRDefault="008E551A" w:rsidP="008E551A">
      <w:pPr>
        <w:spacing w:line="340" w:lineRule="exact"/>
        <w:ind w:left="720" w:hangingChars="300" w:hanging="720"/>
        <w:rPr>
          <w:rFonts w:ascii="Meiryo UI" w:eastAsia="Meiryo UI" w:hAnsi="Meiryo UI"/>
          <w:sz w:val="24"/>
        </w:rPr>
      </w:pPr>
    </w:p>
    <w:p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８ 「機械、車両又は設備名（番号）」欄は免税登録している船名又は登録番号を記入してください。</w:t>
      </w:r>
    </w:p>
    <w:p w:rsidR="008E551A" w:rsidRPr="00556C18" w:rsidRDefault="008E551A" w:rsidP="008E551A">
      <w:pPr>
        <w:spacing w:line="340" w:lineRule="exact"/>
        <w:ind w:left="720" w:hangingChars="300" w:hanging="720"/>
        <w:rPr>
          <w:rFonts w:ascii="Meiryo UI" w:eastAsia="Meiryo UI" w:hAnsi="Meiryo UI"/>
          <w:sz w:val="24"/>
        </w:rPr>
      </w:pPr>
    </w:p>
    <w:p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９</w:t>
      </w:r>
      <w:r w:rsidRPr="00F8640B">
        <w:rPr>
          <w:rFonts w:ascii="Meiryo UI" w:eastAsia="Meiryo UI" w:hAnsi="Meiryo UI" w:hint="eastAsia"/>
          <w:sz w:val="24"/>
        </w:rPr>
        <w:t xml:space="preserve">　「</w:t>
      </w:r>
      <w:r>
        <w:rPr>
          <w:rFonts w:ascii="Meiryo UI" w:eastAsia="Meiryo UI" w:hAnsi="Meiryo UI" w:hint="eastAsia"/>
          <w:sz w:val="24"/>
        </w:rPr>
        <w:t>希望する販売業者及び所在地</w:t>
      </w:r>
      <w:r w:rsidRPr="00F8640B">
        <w:rPr>
          <w:rFonts w:ascii="Meiryo UI" w:eastAsia="Meiryo UI" w:hAnsi="Meiryo UI" w:hint="eastAsia"/>
          <w:sz w:val="24"/>
        </w:rPr>
        <w:t>」欄は、</w:t>
      </w:r>
      <w:r>
        <w:rPr>
          <w:rFonts w:ascii="Meiryo UI" w:eastAsia="Meiryo UI" w:hAnsi="Meiryo UI" w:hint="eastAsia"/>
          <w:sz w:val="24"/>
        </w:rPr>
        <w:t>免税軽油を購入予定の販売業者名及び所在地を記</w:t>
      </w:r>
    </w:p>
    <w:p w:rsidR="008E551A" w:rsidRPr="00F8640B" w:rsidRDefault="008E551A" w:rsidP="008E551A">
      <w:pPr>
        <w:spacing w:line="340" w:lineRule="exact"/>
        <w:ind w:leftChars="100" w:left="690" w:hangingChars="200" w:hanging="480"/>
        <w:rPr>
          <w:rFonts w:ascii="Meiryo UI" w:eastAsia="Meiryo UI" w:hAnsi="Meiryo UI"/>
          <w:sz w:val="24"/>
        </w:rPr>
      </w:pPr>
      <w:r>
        <w:rPr>
          <w:rFonts w:ascii="Meiryo UI" w:eastAsia="Meiryo UI" w:hAnsi="Meiryo UI" w:hint="eastAsia"/>
          <w:sz w:val="24"/>
        </w:rPr>
        <w:t>入してください。</w:t>
      </w:r>
    </w:p>
    <w:p w:rsidR="008E551A" w:rsidRPr="00211243" w:rsidRDefault="008E551A" w:rsidP="008E551A">
      <w:pPr>
        <w:spacing w:line="340" w:lineRule="exact"/>
        <w:rPr>
          <w:rFonts w:ascii="Meiryo UI" w:eastAsia="Meiryo UI" w:hAnsi="Meiryo UI"/>
          <w:sz w:val="24"/>
        </w:rPr>
      </w:pPr>
    </w:p>
    <w:p w:rsidR="00261316"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1</w:t>
      </w:r>
      <w:r>
        <w:rPr>
          <w:rFonts w:ascii="Meiryo UI" w:eastAsia="Meiryo UI" w:hAnsi="Meiryo UI"/>
          <w:sz w:val="24"/>
        </w:rPr>
        <w:t>0</w:t>
      </w:r>
      <w:r w:rsidRPr="00F8640B">
        <w:rPr>
          <w:rFonts w:ascii="Meiryo UI" w:eastAsia="Meiryo UI" w:hAnsi="Meiryo UI" w:hint="eastAsia"/>
          <w:sz w:val="24"/>
        </w:rPr>
        <w:t xml:space="preserve">　「免税証の種類」､「枚数」及び「数量」欄は、免税証の</w:t>
      </w:r>
      <w:r>
        <w:rPr>
          <w:rFonts w:ascii="Meiryo UI" w:eastAsia="Meiryo UI" w:hAnsi="Meiryo UI" w:hint="eastAsia"/>
          <w:sz w:val="24"/>
        </w:rPr>
        <w:t>所要</w:t>
      </w:r>
      <w:r w:rsidRPr="00F8640B">
        <w:rPr>
          <w:rFonts w:ascii="Meiryo UI" w:eastAsia="Meiryo UI" w:hAnsi="Meiryo UI" w:hint="eastAsia"/>
          <w:sz w:val="24"/>
        </w:rPr>
        <w:t>数量を免税証の種類ごとに記</w:t>
      </w:r>
      <w:r>
        <w:rPr>
          <w:rFonts w:ascii="Meiryo UI" w:eastAsia="Meiryo UI" w:hAnsi="Meiryo UI" w:hint="eastAsia"/>
          <w:sz w:val="24"/>
        </w:rPr>
        <w:t>入す</w:t>
      </w:r>
    </w:p>
    <w:p w:rsidR="008E551A" w:rsidRPr="002D251C" w:rsidRDefault="00261316" w:rsidP="008E551A">
      <w:pPr>
        <w:spacing w:line="340" w:lineRule="exact"/>
        <w:ind w:left="720" w:hangingChars="300" w:hanging="720"/>
        <w:rPr>
          <w:rFonts w:ascii="Meiryo UI" w:eastAsia="Meiryo UI" w:hAnsi="Meiryo UI"/>
          <w:sz w:val="24"/>
        </w:rPr>
      </w:pPr>
      <w:r>
        <w:rPr>
          <w:rFonts w:ascii="Meiryo UI" w:eastAsia="Meiryo UI" w:hAnsi="Meiryo UI"/>
          <w:sz w:val="24"/>
        </w:rPr>
        <w:t xml:space="preserve">  </w:t>
      </w:r>
      <w:r w:rsidR="008E551A">
        <w:rPr>
          <w:rFonts w:ascii="Meiryo UI" w:eastAsia="Meiryo UI" w:hAnsi="Meiryo UI" w:hint="eastAsia"/>
          <w:sz w:val="24"/>
        </w:rPr>
        <w:t>るとともに、枚数と数量の合計を「計」欄に記入</w:t>
      </w:r>
      <w:r w:rsidR="008E551A" w:rsidRPr="00F8640B">
        <w:rPr>
          <w:rFonts w:ascii="Meiryo UI" w:eastAsia="Meiryo UI" w:hAnsi="Meiryo UI" w:hint="eastAsia"/>
          <w:sz w:val="24"/>
        </w:rPr>
        <w:t>してください。</w:t>
      </w:r>
    </w:p>
    <w:p w:rsidR="008E551A" w:rsidRDefault="008E551A" w:rsidP="008E551A">
      <w:pPr>
        <w:spacing w:line="340" w:lineRule="exact"/>
        <w:rPr>
          <w:rFonts w:ascii="Meiryo UI" w:eastAsia="Meiryo UI" w:hAnsi="Meiryo UI"/>
          <w:sz w:val="24"/>
        </w:rPr>
      </w:pPr>
    </w:p>
    <w:p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1</w:t>
      </w:r>
      <w:r>
        <w:rPr>
          <w:rFonts w:ascii="Meiryo UI" w:eastAsia="Meiryo UI" w:hAnsi="Meiryo UI"/>
          <w:sz w:val="24"/>
        </w:rPr>
        <w:t>1</w:t>
      </w:r>
      <w:r>
        <w:rPr>
          <w:rFonts w:ascii="Meiryo UI" w:eastAsia="Meiryo UI" w:hAnsi="Meiryo UI" w:hint="eastAsia"/>
          <w:sz w:val="24"/>
        </w:rPr>
        <w:t xml:space="preserve">　</w:t>
      </w:r>
      <w:r w:rsidRPr="00F8640B">
        <w:rPr>
          <w:rFonts w:ascii="Meiryo UI" w:eastAsia="Meiryo UI" w:hAnsi="Meiryo UI" w:hint="eastAsia"/>
          <w:sz w:val="24"/>
        </w:rPr>
        <w:t>「前回交付を受けた免税証」欄中「計算期間」及び「数量</w:t>
      </w:r>
      <w:r w:rsidRPr="00F8640B">
        <w:rPr>
          <w:rFonts w:ascii="Meiryo UI" w:eastAsia="Meiryo UI" w:hAnsi="Meiryo UI"/>
          <w:sz w:val="24"/>
        </w:rPr>
        <w:t>(</w:t>
      </w:r>
      <w:r w:rsidRPr="00F8640B">
        <w:rPr>
          <w:rFonts w:ascii="Meiryo UI" w:eastAsia="Meiryo UI" w:hAnsi="Meiryo UI" w:hint="eastAsia"/>
          <w:sz w:val="24"/>
        </w:rPr>
        <w:t>ア</w:t>
      </w:r>
      <w:r w:rsidRPr="00F8640B">
        <w:rPr>
          <w:rFonts w:ascii="Meiryo UI" w:eastAsia="Meiryo UI" w:hAnsi="Meiryo UI"/>
          <w:sz w:val="24"/>
        </w:rPr>
        <w:t>)</w:t>
      </w:r>
      <w:r w:rsidRPr="00F8640B">
        <w:rPr>
          <w:rFonts w:ascii="Meiryo UI" w:eastAsia="Meiryo UI" w:hAnsi="Meiryo UI" w:hint="eastAsia"/>
          <w:sz w:val="24"/>
        </w:rPr>
        <w:t>」欄は、前回申請された免税証の</w:t>
      </w:r>
    </w:p>
    <w:p w:rsidR="008E551A" w:rsidRPr="00F8640B" w:rsidRDefault="008E551A" w:rsidP="008E551A">
      <w:pPr>
        <w:spacing w:line="340" w:lineRule="exact"/>
        <w:ind w:firstLineChars="100" w:firstLine="240"/>
        <w:rPr>
          <w:rFonts w:ascii="Meiryo UI" w:eastAsia="Meiryo UI" w:hAnsi="Meiryo UI"/>
          <w:sz w:val="24"/>
        </w:rPr>
      </w:pPr>
      <w:r w:rsidRPr="00F8640B">
        <w:rPr>
          <w:rFonts w:ascii="Meiryo UI" w:eastAsia="Meiryo UI" w:hAnsi="Meiryo UI" w:hint="eastAsia"/>
          <w:sz w:val="24"/>
        </w:rPr>
        <w:t>期間及び数量を</w:t>
      </w:r>
      <w:r>
        <w:rPr>
          <w:rFonts w:ascii="Meiryo UI" w:eastAsia="Meiryo UI" w:hAnsi="Meiryo UI" w:hint="eastAsia"/>
          <w:sz w:val="24"/>
        </w:rPr>
        <w:t>記入</w:t>
      </w:r>
      <w:r w:rsidRPr="00F8640B">
        <w:rPr>
          <w:rFonts w:ascii="Meiryo UI" w:eastAsia="Meiryo UI" w:hAnsi="Meiryo UI" w:hint="eastAsia"/>
          <w:sz w:val="24"/>
        </w:rPr>
        <w:t>してください。</w:t>
      </w:r>
    </w:p>
    <w:p w:rsidR="008E551A" w:rsidRPr="00F8640B" w:rsidRDefault="008E551A" w:rsidP="008E551A">
      <w:pPr>
        <w:spacing w:line="340" w:lineRule="exact"/>
        <w:ind w:left="720" w:hangingChars="300" w:hanging="720"/>
        <w:rPr>
          <w:rFonts w:ascii="Meiryo UI" w:eastAsia="Meiryo UI" w:hAnsi="Meiryo UI"/>
          <w:sz w:val="24"/>
        </w:rPr>
      </w:pPr>
    </w:p>
    <w:p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1</w:t>
      </w:r>
      <w:r>
        <w:rPr>
          <w:rFonts w:ascii="Meiryo UI" w:eastAsia="Meiryo UI" w:hAnsi="Meiryo UI"/>
          <w:sz w:val="24"/>
        </w:rPr>
        <w:t>2</w:t>
      </w:r>
      <w:r>
        <w:rPr>
          <w:rFonts w:ascii="Meiryo UI" w:eastAsia="Meiryo UI" w:hAnsi="Meiryo UI" w:hint="eastAsia"/>
          <w:sz w:val="24"/>
        </w:rPr>
        <w:t xml:space="preserve">　</w:t>
      </w:r>
      <w:r w:rsidRPr="00F8640B">
        <w:rPr>
          <w:rFonts w:ascii="Meiryo UI" w:eastAsia="Meiryo UI" w:hAnsi="Meiryo UI" w:hint="eastAsia"/>
          <w:sz w:val="24"/>
        </w:rPr>
        <w:t>「前回交付を受けた免税証のうちの使用量」欄中「期間」及び「数量</w:t>
      </w:r>
      <w:r w:rsidRPr="00F8640B">
        <w:rPr>
          <w:rFonts w:ascii="Meiryo UI" w:eastAsia="Meiryo UI" w:hAnsi="Meiryo UI"/>
          <w:sz w:val="24"/>
        </w:rPr>
        <w:t>(</w:t>
      </w:r>
      <w:r w:rsidRPr="00F8640B">
        <w:rPr>
          <w:rFonts w:ascii="Meiryo UI" w:eastAsia="Meiryo UI" w:hAnsi="Meiryo UI" w:hint="eastAsia"/>
          <w:sz w:val="24"/>
        </w:rPr>
        <w:t>イ</w:t>
      </w:r>
      <w:r w:rsidRPr="00F8640B">
        <w:rPr>
          <w:rFonts w:ascii="Meiryo UI" w:eastAsia="Meiryo UI" w:hAnsi="Meiryo UI"/>
          <w:sz w:val="24"/>
        </w:rPr>
        <w:t>)</w:t>
      </w:r>
      <w:r w:rsidRPr="00F8640B">
        <w:rPr>
          <w:rFonts w:ascii="Meiryo UI" w:eastAsia="Meiryo UI" w:hAnsi="Meiryo UI" w:hint="eastAsia"/>
          <w:sz w:val="24"/>
        </w:rPr>
        <w:t>」欄は、免税証を最初に</w:t>
      </w:r>
    </w:p>
    <w:p w:rsidR="008E551A" w:rsidRPr="00F8640B" w:rsidRDefault="008E551A" w:rsidP="008E551A">
      <w:pPr>
        <w:spacing w:line="340" w:lineRule="exact"/>
        <w:ind w:firstLineChars="100" w:firstLine="240"/>
        <w:rPr>
          <w:rFonts w:ascii="Meiryo UI" w:eastAsia="Meiryo UI" w:hAnsi="Meiryo UI"/>
          <w:sz w:val="24"/>
        </w:rPr>
      </w:pPr>
      <w:r w:rsidRPr="00F8640B">
        <w:rPr>
          <w:rFonts w:ascii="Meiryo UI" w:eastAsia="Meiryo UI" w:hAnsi="Meiryo UI" w:hint="eastAsia"/>
          <w:sz w:val="24"/>
        </w:rPr>
        <w:t>使用した日と最後に使用した日及び数量を</w:t>
      </w:r>
      <w:r>
        <w:rPr>
          <w:rFonts w:ascii="Meiryo UI" w:eastAsia="Meiryo UI" w:hAnsi="Meiryo UI" w:hint="eastAsia"/>
          <w:sz w:val="24"/>
        </w:rPr>
        <w:t>記入</w:t>
      </w:r>
      <w:r w:rsidRPr="00F8640B">
        <w:rPr>
          <w:rFonts w:ascii="Meiryo UI" w:eastAsia="Meiryo UI" w:hAnsi="Meiryo UI" w:hint="eastAsia"/>
          <w:sz w:val="24"/>
        </w:rPr>
        <w:t>してください。</w:t>
      </w:r>
    </w:p>
    <w:p w:rsidR="008E551A" w:rsidRPr="00211243" w:rsidRDefault="008E551A" w:rsidP="008E551A">
      <w:pPr>
        <w:spacing w:line="340" w:lineRule="exact"/>
        <w:ind w:left="720" w:hangingChars="300" w:hanging="720"/>
        <w:rPr>
          <w:rFonts w:ascii="Meiryo UI" w:eastAsia="Meiryo UI" w:hAnsi="Meiryo UI"/>
          <w:sz w:val="24"/>
        </w:rPr>
      </w:pPr>
    </w:p>
    <w:p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1</w:t>
      </w:r>
      <w:r>
        <w:rPr>
          <w:rFonts w:ascii="Meiryo UI" w:eastAsia="Meiryo UI" w:hAnsi="Meiryo UI"/>
          <w:sz w:val="24"/>
        </w:rPr>
        <w:t>3</w:t>
      </w:r>
      <w:r>
        <w:rPr>
          <w:rFonts w:ascii="Meiryo UI" w:eastAsia="Meiryo UI" w:hAnsi="Meiryo UI" w:hint="eastAsia"/>
          <w:sz w:val="24"/>
        </w:rPr>
        <w:t xml:space="preserve">　「（ア）－（イ）」欄は参考欄の「数量(ア)</w:t>
      </w:r>
      <w:r>
        <w:rPr>
          <w:rFonts w:ascii="Meiryo UI" w:eastAsia="Meiryo UI" w:hAnsi="Meiryo UI"/>
          <w:sz w:val="24"/>
        </w:rPr>
        <w:t>」</w:t>
      </w:r>
      <w:r>
        <w:rPr>
          <w:rFonts w:ascii="Meiryo UI" w:eastAsia="Meiryo UI" w:hAnsi="Meiryo UI" w:hint="eastAsia"/>
          <w:sz w:val="24"/>
        </w:rPr>
        <w:t>ー「数量(イ)」をした数量を記入してください。</w:t>
      </w:r>
    </w:p>
    <w:p w:rsidR="008E551A" w:rsidRDefault="008E551A" w:rsidP="008E551A">
      <w:pPr>
        <w:spacing w:line="340" w:lineRule="exact"/>
        <w:ind w:firstLineChars="100" w:firstLine="240"/>
        <w:rPr>
          <w:rFonts w:ascii="Meiryo UI" w:eastAsia="Meiryo UI" w:hAnsi="Meiryo UI"/>
          <w:sz w:val="24"/>
        </w:rPr>
      </w:pPr>
      <w:r>
        <w:rPr>
          <w:rFonts w:ascii="Meiryo UI" w:eastAsia="Meiryo UI" w:hAnsi="Meiryo UI" w:hint="eastAsia"/>
          <w:sz w:val="24"/>
        </w:rPr>
        <w:t>（返納する免税証の数量になります。）</w:t>
      </w:r>
    </w:p>
    <w:p w:rsidR="008E551A" w:rsidRPr="00F8640B" w:rsidRDefault="008E551A" w:rsidP="008E551A">
      <w:pPr>
        <w:spacing w:line="340" w:lineRule="exact"/>
        <w:rPr>
          <w:rFonts w:ascii="Meiryo UI" w:eastAsia="Meiryo UI" w:hAnsi="Meiryo UI"/>
          <w:sz w:val="24"/>
        </w:rPr>
      </w:pPr>
    </w:p>
    <w:p w:rsidR="00261316" w:rsidRDefault="008E551A" w:rsidP="00261316">
      <w:pPr>
        <w:spacing w:line="340" w:lineRule="exact"/>
        <w:ind w:left="720" w:hangingChars="300" w:hanging="720"/>
        <w:rPr>
          <w:rFonts w:ascii="Meiryo UI" w:eastAsia="Meiryo UI" w:hAnsi="Meiryo UI"/>
          <w:sz w:val="24"/>
        </w:rPr>
      </w:pPr>
      <w:r>
        <w:rPr>
          <w:rFonts w:ascii="Meiryo UI" w:eastAsia="Meiryo UI" w:hAnsi="Meiryo UI"/>
          <w:sz w:val="24"/>
        </w:rPr>
        <w:t>1</w:t>
      </w:r>
      <w:r>
        <w:rPr>
          <w:rFonts w:ascii="Meiryo UI" w:eastAsia="Meiryo UI" w:hAnsi="Meiryo UI" w:hint="eastAsia"/>
          <w:sz w:val="24"/>
        </w:rPr>
        <w:t xml:space="preserve">4　</w:t>
      </w:r>
      <w:r w:rsidRPr="00F8640B">
        <w:rPr>
          <w:rFonts w:ascii="Meiryo UI" w:eastAsia="Meiryo UI" w:hAnsi="Meiryo UI" w:hint="eastAsia"/>
          <w:sz w:val="24"/>
        </w:rPr>
        <w:t>免税証に</w:t>
      </w:r>
      <w:r>
        <w:rPr>
          <w:rFonts w:ascii="Meiryo UI" w:eastAsia="Meiryo UI" w:hAnsi="Meiryo UI" w:hint="eastAsia"/>
          <w:sz w:val="24"/>
        </w:rPr>
        <w:t>記入</w:t>
      </w:r>
      <w:r w:rsidRPr="00F8640B">
        <w:rPr>
          <w:rFonts w:ascii="Meiryo UI" w:eastAsia="Meiryo UI" w:hAnsi="Meiryo UI" w:hint="eastAsia"/>
          <w:sz w:val="24"/>
        </w:rPr>
        <w:t>された販売業者以外から免税軽油を</w:t>
      </w:r>
      <w:r>
        <w:rPr>
          <w:rFonts w:ascii="Meiryo UI" w:eastAsia="Meiryo UI" w:hAnsi="Meiryo UI" w:hint="eastAsia"/>
          <w:sz w:val="24"/>
        </w:rPr>
        <w:t>購入した</w:t>
      </w:r>
      <w:r w:rsidRPr="00F8640B">
        <w:rPr>
          <w:rFonts w:ascii="Meiryo UI" w:eastAsia="Meiryo UI" w:hAnsi="Meiryo UI" w:hint="eastAsia"/>
          <w:sz w:val="24"/>
        </w:rPr>
        <w:t>場合には「前回交付を受けた免</w:t>
      </w:r>
    </w:p>
    <w:p w:rsidR="00261316" w:rsidRDefault="00261316" w:rsidP="00261316">
      <w:pPr>
        <w:spacing w:line="340" w:lineRule="exact"/>
        <w:ind w:left="720" w:hangingChars="300" w:hanging="720"/>
        <w:rPr>
          <w:rFonts w:ascii="Meiryo UI" w:eastAsia="Meiryo UI" w:hAnsi="Meiryo UI"/>
          <w:sz w:val="24"/>
        </w:rPr>
      </w:pPr>
      <w:r>
        <w:rPr>
          <w:rFonts w:ascii="Meiryo UI" w:eastAsia="Meiryo UI" w:hAnsi="Meiryo UI"/>
          <w:sz w:val="24"/>
        </w:rPr>
        <w:t xml:space="preserve">  </w:t>
      </w:r>
      <w:r w:rsidR="008E551A" w:rsidRPr="00F8640B">
        <w:rPr>
          <w:rFonts w:ascii="Meiryo UI" w:eastAsia="Meiryo UI" w:hAnsi="Meiryo UI" w:hint="eastAsia"/>
          <w:sz w:val="24"/>
        </w:rPr>
        <w:t>税証に</w:t>
      </w:r>
      <w:r w:rsidR="008E551A">
        <w:rPr>
          <w:rFonts w:ascii="Meiryo UI" w:eastAsia="Meiryo UI" w:hAnsi="Meiryo UI" w:hint="eastAsia"/>
          <w:sz w:val="24"/>
        </w:rPr>
        <w:t>記載</w:t>
      </w:r>
      <w:r w:rsidR="008E551A" w:rsidRPr="00F8640B">
        <w:rPr>
          <w:rFonts w:ascii="Meiryo UI" w:eastAsia="Meiryo UI" w:hAnsi="Meiryo UI" w:hint="eastAsia"/>
          <w:sz w:val="24"/>
        </w:rPr>
        <w:t>さ</w:t>
      </w:r>
      <w:r w:rsidR="008E551A" w:rsidRPr="001445A9">
        <w:rPr>
          <w:rFonts w:ascii="Meiryo UI" w:eastAsia="Meiryo UI" w:hAnsi="Meiryo UI" w:hint="eastAsia"/>
          <w:sz w:val="24"/>
        </w:rPr>
        <w:t>れた販売業者以外の販売業者から免税軽油の引取りを行った場合の販売業者の</w:t>
      </w:r>
    </w:p>
    <w:p w:rsidR="00261316" w:rsidRDefault="00261316" w:rsidP="00261316">
      <w:pPr>
        <w:spacing w:line="340" w:lineRule="exact"/>
        <w:ind w:left="720" w:hangingChars="300" w:hanging="720"/>
        <w:rPr>
          <w:rFonts w:ascii="Meiryo UI" w:eastAsia="Meiryo UI" w:hAnsi="Meiryo UI"/>
          <w:sz w:val="24"/>
        </w:rPr>
      </w:pPr>
      <w:r>
        <w:rPr>
          <w:rFonts w:ascii="Meiryo UI" w:eastAsia="Meiryo UI" w:hAnsi="Meiryo UI" w:hint="eastAsia"/>
          <w:sz w:val="24"/>
        </w:rPr>
        <w:t xml:space="preserve"> </w:t>
      </w:r>
      <w:r>
        <w:rPr>
          <w:rFonts w:ascii="Meiryo UI" w:eastAsia="Meiryo UI" w:hAnsi="Meiryo UI"/>
          <w:sz w:val="24"/>
        </w:rPr>
        <w:t xml:space="preserve"> </w:t>
      </w:r>
      <w:r w:rsidR="008E551A" w:rsidRPr="001445A9">
        <w:rPr>
          <w:rFonts w:ascii="Meiryo UI" w:eastAsia="Meiryo UI" w:hAnsi="Meiryo UI" w:hint="eastAsia"/>
          <w:sz w:val="24"/>
        </w:rPr>
        <w:t>氏名又は名称」欄にその免税軽油を購入した販売業者の名称と</w:t>
      </w:r>
      <w:r w:rsidR="008E551A">
        <w:rPr>
          <w:rFonts w:ascii="Meiryo UI" w:eastAsia="Meiryo UI" w:hAnsi="Meiryo UI" w:hint="eastAsia"/>
          <w:sz w:val="24"/>
        </w:rPr>
        <w:t>購入した免税軽油の</w:t>
      </w:r>
      <w:r w:rsidR="008E551A" w:rsidRPr="001445A9">
        <w:rPr>
          <w:rFonts w:ascii="Meiryo UI" w:eastAsia="Meiryo UI" w:hAnsi="Meiryo UI" w:hint="eastAsia"/>
          <w:sz w:val="24"/>
        </w:rPr>
        <w:t>合計数量</w:t>
      </w:r>
    </w:p>
    <w:p w:rsidR="008E551A" w:rsidRPr="000F3F3B" w:rsidRDefault="00261316" w:rsidP="00261316">
      <w:pPr>
        <w:spacing w:line="340" w:lineRule="exact"/>
        <w:ind w:left="720" w:hangingChars="300" w:hanging="720"/>
        <w:rPr>
          <w:rFonts w:ascii="Meiryo UI" w:eastAsia="Meiryo UI" w:hAnsi="Meiryo UI"/>
          <w:sz w:val="24"/>
        </w:rPr>
      </w:pPr>
      <w:r>
        <w:rPr>
          <w:rFonts w:ascii="Meiryo UI" w:eastAsia="Meiryo UI" w:hAnsi="Meiryo UI" w:hint="eastAsia"/>
          <w:sz w:val="24"/>
        </w:rPr>
        <w:t xml:space="preserve"> </w:t>
      </w:r>
      <w:r>
        <w:rPr>
          <w:rFonts w:ascii="Meiryo UI" w:eastAsia="Meiryo UI" w:hAnsi="Meiryo UI"/>
          <w:sz w:val="24"/>
        </w:rPr>
        <w:t xml:space="preserve"> </w:t>
      </w:r>
      <w:r>
        <w:rPr>
          <w:rFonts w:ascii="Meiryo UI" w:eastAsia="Meiryo UI" w:hAnsi="Meiryo UI" w:hint="eastAsia"/>
          <w:sz w:val="24"/>
        </w:rPr>
        <w:t>を</w:t>
      </w:r>
      <w:r w:rsidR="008E551A" w:rsidRPr="001445A9">
        <w:rPr>
          <w:rFonts w:ascii="Meiryo UI" w:eastAsia="Meiryo UI" w:hAnsi="Meiryo UI" w:hint="eastAsia"/>
          <w:sz w:val="24"/>
        </w:rPr>
        <w:t>「数量」欄にそれぞれ記入してください。</w:t>
      </w:r>
    </w:p>
    <w:p w:rsidR="008E551A" w:rsidRPr="00261316" w:rsidRDefault="008E551A" w:rsidP="008E551A">
      <w:pPr>
        <w:spacing w:line="340" w:lineRule="exact"/>
        <w:rPr>
          <w:rFonts w:ascii="Meiryo UI" w:eastAsia="Meiryo UI" w:hAnsi="Meiryo UI"/>
          <w:sz w:val="22"/>
          <w:shd w:val="pct15" w:color="auto" w:fill="FFFFFF"/>
        </w:rPr>
      </w:pPr>
    </w:p>
    <w:p w:rsidR="008E551A" w:rsidRDefault="008E551A" w:rsidP="008E551A">
      <w:pPr>
        <w:spacing w:line="340" w:lineRule="exact"/>
        <w:rPr>
          <w:rFonts w:ascii="Meiryo UI" w:eastAsia="Meiryo UI" w:hAnsi="Meiryo UI"/>
          <w:sz w:val="24"/>
        </w:rPr>
      </w:pPr>
      <w:r w:rsidRPr="001445A9">
        <w:rPr>
          <w:rFonts w:ascii="Meiryo UI" w:eastAsia="Meiryo UI" w:hAnsi="Meiryo UI"/>
          <w:sz w:val="24"/>
        </w:rPr>
        <w:t>1</w:t>
      </w:r>
      <w:r>
        <w:rPr>
          <w:rFonts w:ascii="Meiryo UI" w:eastAsia="Meiryo UI" w:hAnsi="Meiryo UI"/>
          <w:sz w:val="24"/>
        </w:rPr>
        <w:t>5</w:t>
      </w:r>
      <w:r>
        <w:rPr>
          <w:rFonts w:ascii="Meiryo UI" w:eastAsia="Meiryo UI" w:hAnsi="Meiryo UI" w:hint="eastAsia"/>
          <w:sz w:val="24"/>
        </w:rPr>
        <w:t xml:space="preserve">　</w:t>
      </w:r>
      <w:r w:rsidRPr="001445A9">
        <w:rPr>
          <w:rFonts w:ascii="Meiryo UI" w:eastAsia="Meiryo UI" w:hAnsi="Meiryo UI" w:hint="eastAsia"/>
          <w:sz w:val="24"/>
        </w:rPr>
        <w:t>「交付方法の希望」欄は、窓口又は郵送のいずれか</w:t>
      </w:r>
      <w:r>
        <w:rPr>
          <w:rFonts w:ascii="Meiryo UI" w:eastAsia="Meiryo UI" w:hAnsi="Meiryo UI" w:hint="eastAsia"/>
          <w:sz w:val="24"/>
        </w:rPr>
        <w:t>を</w:t>
      </w:r>
      <w:r w:rsidRPr="001445A9">
        <w:rPr>
          <w:rFonts w:ascii="Meiryo UI" w:eastAsia="Meiryo UI" w:hAnsi="Meiryo UI" w:hint="eastAsia"/>
          <w:sz w:val="24"/>
        </w:rPr>
        <w:t>○</w:t>
      </w:r>
      <w:r>
        <w:rPr>
          <w:rFonts w:ascii="Meiryo UI" w:eastAsia="Meiryo UI" w:hAnsi="Meiryo UI" w:hint="eastAsia"/>
          <w:sz w:val="24"/>
        </w:rPr>
        <w:t>で囲んで</w:t>
      </w:r>
      <w:r w:rsidRPr="001445A9">
        <w:rPr>
          <w:rFonts w:ascii="Meiryo UI" w:eastAsia="Meiryo UI" w:hAnsi="Meiryo UI" w:hint="eastAsia"/>
          <w:sz w:val="24"/>
        </w:rPr>
        <w:t>ください。</w:t>
      </w:r>
    </w:p>
    <w:p w:rsidR="008E551A" w:rsidRPr="00062286" w:rsidRDefault="008E551A" w:rsidP="008E551A">
      <w:pPr>
        <w:spacing w:line="340" w:lineRule="exact"/>
        <w:ind w:firstLineChars="200" w:firstLine="480"/>
        <w:rPr>
          <w:rFonts w:ascii="Meiryo UI" w:eastAsia="Meiryo UI" w:hAnsi="Meiryo UI"/>
          <w:sz w:val="24"/>
        </w:rPr>
      </w:pPr>
      <w:r w:rsidRPr="00062286">
        <w:rPr>
          <w:rFonts w:ascii="Meiryo UI" w:eastAsia="Meiryo UI" w:hAnsi="Meiryo UI" w:hint="eastAsia"/>
          <w:sz w:val="24"/>
        </w:rPr>
        <w:t>なお、郵送で交付をご希望の場合は、</w:t>
      </w:r>
      <w:r w:rsidRPr="00062286">
        <w:rPr>
          <w:rFonts w:ascii="Meiryo UI" w:eastAsia="Meiryo UI" w:hAnsi="Meiryo UI" w:hint="eastAsia"/>
          <w:b/>
          <w:sz w:val="24"/>
        </w:rPr>
        <w:t>レターパックプラス</w:t>
      </w:r>
      <w:r w:rsidRPr="00062286">
        <w:rPr>
          <w:rFonts w:ascii="Meiryo UI" w:eastAsia="Meiryo UI" w:hAnsi="Meiryo UI" w:hint="eastAsia"/>
          <w:sz w:val="24"/>
        </w:rPr>
        <w:t>が必要です。</w:t>
      </w:r>
    </w:p>
    <w:p w:rsidR="008E551A" w:rsidRDefault="008E551A" w:rsidP="008E551A">
      <w:pPr>
        <w:widowControl/>
        <w:jc w:val="left"/>
        <w:rPr>
          <w:rFonts w:ascii="Meiryo UI" w:eastAsia="Meiryo UI" w:hAnsi="Meiryo UI"/>
        </w:rPr>
      </w:pPr>
    </w:p>
    <w:p w:rsidR="008E551A" w:rsidRDefault="008E551A" w:rsidP="008E551A">
      <w:pPr>
        <w:widowControl/>
        <w:jc w:val="left"/>
        <w:rPr>
          <w:rFonts w:ascii="Meiryo UI" w:eastAsia="Meiryo UI" w:hAnsi="Meiryo UI"/>
        </w:rPr>
      </w:pPr>
    </w:p>
    <w:p w:rsidR="008E551A" w:rsidRDefault="008E551A" w:rsidP="008E551A">
      <w:pPr>
        <w:widowControl/>
        <w:jc w:val="left"/>
        <w:rPr>
          <w:rFonts w:ascii="Meiryo UI" w:eastAsia="Meiryo UI" w:hAnsi="Meiryo UI"/>
        </w:rPr>
      </w:pPr>
    </w:p>
    <w:p w:rsidR="008E551A" w:rsidRDefault="008E551A" w:rsidP="008E551A">
      <w:pPr>
        <w:widowControl/>
        <w:jc w:val="left"/>
        <w:rPr>
          <w:rFonts w:ascii="Meiryo UI" w:eastAsia="Meiryo UI" w:hAnsi="Meiryo UI"/>
        </w:rPr>
      </w:pPr>
    </w:p>
    <w:p w:rsidR="008E551A" w:rsidRPr="00501E23" w:rsidRDefault="008E551A" w:rsidP="008E551A">
      <w:pPr>
        <w:widowControl/>
        <w:jc w:val="left"/>
        <w:rPr>
          <w:rFonts w:ascii="Meiryo UI" w:eastAsia="Meiryo UI" w:hAnsi="Meiryo UI"/>
        </w:rPr>
      </w:pPr>
    </w:p>
    <w:tbl>
      <w:tblPr>
        <w:tblStyle w:val="13"/>
        <w:tblW w:w="9769" w:type="dxa"/>
        <w:tblInd w:w="240" w:type="dxa"/>
        <w:tblLayout w:type="fixed"/>
        <w:tblCellMar>
          <w:left w:w="0" w:type="dxa"/>
          <w:right w:w="0" w:type="dxa"/>
        </w:tblCellMar>
        <w:tblLook w:val="04A0" w:firstRow="1" w:lastRow="0" w:firstColumn="1" w:lastColumn="0" w:noHBand="0" w:noVBand="1"/>
      </w:tblPr>
      <w:tblGrid>
        <w:gridCol w:w="376"/>
        <w:gridCol w:w="69"/>
        <w:gridCol w:w="756"/>
        <w:gridCol w:w="416"/>
        <w:gridCol w:w="415"/>
        <w:gridCol w:w="234"/>
        <w:gridCol w:w="182"/>
        <w:gridCol w:w="132"/>
        <w:gridCol w:w="291"/>
        <w:gridCol w:w="243"/>
        <w:gridCol w:w="247"/>
        <w:gridCol w:w="595"/>
        <w:gridCol w:w="206"/>
        <w:gridCol w:w="21"/>
        <w:gridCol w:w="125"/>
        <w:gridCol w:w="213"/>
        <w:gridCol w:w="56"/>
        <w:gridCol w:w="472"/>
        <w:gridCol w:w="204"/>
        <w:gridCol w:w="285"/>
        <w:gridCol w:w="371"/>
        <w:gridCol w:w="20"/>
        <w:gridCol w:w="392"/>
        <w:gridCol w:w="92"/>
        <w:gridCol w:w="78"/>
        <w:gridCol w:w="252"/>
        <w:gridCol w:w="455"/>
        <w:gridCol w:w="197"/>
        <w:gridCol w:w="226"/>
        <w:gridCol w:w="71"/>
        <w:gridCol w:w="394"/>
        <w:gridCol w:w="104"/>
        <w:gridCol w:w="286"/>
        <w:gridCol w:w="282"/>
        <w:gridCol w:w="537"/>
        <w:gridCol w:w="50"/>
        <w:gridCol w:w="400"/>
        <w:gridCol w:w="24"/>
      </w:tblGrid>
      <w:tr w:rsidR="008E551A" w:rsidRPr="00501E23" w:rsidTr="008E551A">
        <w:trPr>
          <w:trHeight w:val="224"/>
        </w:trPr>
        <w:tc>
          <w:tcPr>
            <w:tcW w:w="2580" w:type="dxa"/>
            <w:gridSpan w:val="8"/>
            <w:vMerge w:val="restart"/>
            <w:tcBorders>
              <w:top w:val="single" w:sz="12" w:space="0" w:color="auto"/>
              <w:left w:val="single" w:sz="12"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534" w:type="dxa"/>
            <w:gridSpan w:val="2"/>
            <w:vMerge w:val="restart"/>
            <w:tcBorders>
              <w:top w:val="single" w:sz="12" w:space="0" w:color="auto"/>
              <w:left w:val="nil"/>
              <w:right w:val="single" w:sz="12" w:space="0" w:color="auto"/>
            </w:tcBorders>
            <w:textDirection w:val="tbRlV"/>
            <w:vAlign w:val="center"/>
          </w:tcPr>
          <w:p w:rsidR="008E551A" w:rsidRPr="00501E23" w:rsidRDefault="008E551A" w:rsidP="008E551A">
            <w:pPr>
              <w:spacing w:line="0" w:lineRule="atLeast"/>
              <w:ind w:left="113" w:right="113"/>
              <w:jc w:val="center"/>
              <w:rPr>
                <w:rFonts w:asciiTheme="minorEastAsia" w:hAnsiTheme="minorEastAsia"/>
                <w:sz w:val="15"/>
                <w:szCs w:val="15"/>
              </w:rPr>
            </w:pPr>
            <w:r w:rsidRPr="00501E23">
              <w:rPr>
                <w:rFonts w:asciiTheme="minorEastAsia" w:hAnsiTheme="minorEastAsia" w:hint="eastAsia"/>
                <w:sz w:val="13"/>
                <w:szCs w:val="15"/>
              </w:rPr>
              <w:t>※処理事項</w:t>
            </w:r>
          </w:p>
        </w:tc>
        <w:tc>
          <w:tcPr>
            <w:tcW w:w="1069" w:type="dxa"/>
            <w:gridSpan w:val="4"/>
            <w:tcBorders>
              <w:top w:val="single" w:sz="12" w:space="0" w:color="auto"/>
              <w:left w:val="single" w:sz="12" w:space="0" w:color="auto"/>
            </w:tcBorders>
            <w:vAlign w:val="center"/>
          </w:tcPr>
          <w:p w:rsidR="008E551A" w:rsidRPr="00501E23" w:rsidRDefault="008E551A" w:rsidP="008E551A">
            <w:pPr>
              <w:spacing w:line="0" w:lineRule="atLeast"/>
              <w:ind w:leftChars="100" w:left="210" w:rightChars="100" w:right="210"/>
              <w:jc w:val="center"/>
              <w:rPr>
                <w:rFonts w:asciiTheme="minorEastAsia" w:hAnsiTheme="minorEastAsia"/>
                <w:sz w:val="16"/>
                <w:szCs w:val="16"/>
              </w:rPr>
            </w:pPr>
            <w:r w:rsidRPr="00501E23">
              <w:rPr>
                <w:rFonts w:asciiTheme="minorEastAsia" w:hAnsiTheme="minorEastAsia" w:hint="eastAsia"/>
                <w:sz w:val="16"/>
                <w:szCs w:val="16"/>
              </w:rPr>
              <w:t>交付</w:t>
            </w:r>
          </w:p>
        </w:tc>
        <w:tc>
          <w:tcPr>
            <w:tcW w:w="1070" w:type="dxa"/>
            <w:gridSpan w:val="5"/>
            <w:tcBorders>
              <w:top w:val="single" w:sz="12" w:space="0" w:color="auto"/>
            </w:tcBorders>
            <w:vAlign w:val="center"/>
          </w:tcPr>
          <w:p w:rsidR="008E551A" w:rsidRPr="00501E23" w:rsidRDefault="008E551A" w:rsidP="008E551A">
            <w:pPr>
              <w:spacing w:line="0" w:lineRule="atLeast"/>
              <w:ind w:leftChars="100" w:left="210" w:rightChars="100" w:right="210"/>
              <w:jc w:val="center"/>
              <w:rPr>
                <w:rFonts w:asciiTheme="minorEastAsia" w:hAnsiTheme="minorEastAsia"/>
                <w:sz w:val="16"/>
                <w:szCs w:val="16"/>
              </w:rPr>
            </w:pPr>
            <w:r w:rsidRPr="00501E23">
              <w:rPr>
                <w:rFonts w:asciiTheme="minorEastAsia" w:hAnsiTheme="minorEastAsia" w:hint="eastAsia"/>
                <w:sz w:val="16"/>
                <w:szCs w:val="16"/>
              </w:rPr>
              <w:t>業種</w:t>
            </w:r>
          </w:p>
        </w:tc>
        <w:tc>
          <w:tcPr>
            <w:tcW w:w="1068" w:type="dxa"/>
            <w:gridSpan w:val="4"/>
            <w:tcBorders>
              <w:top w:val="single" w:sz="12" w:space="0" w:color="auto"/>
            </w:tcBorders>
            <w:vAlign w:val="center"/>
          </w:tcPr>
          <w:p w:rsidR="008E551A" w:rsidRPr="00501E23" w:rsidRDefault="008E551A" w:rsidP="008E551A">
            <w:pPr>
              <w:spacing w:line="0" w:lineRule="atLeast"/>
              <w:ind w:leftChars="100" w:left="210" w:rightChars="100" w:right="210"/>
              <w:jc w:val="center"/>
              <w:rPr>
                <w:rFonts w:asciiTheme="minorEastAsia" w:hAnsiTheme="minorEastAsia"/>
                <w:sz w:val="16"/>
                <w:szCs w:val="16"/>
              </w:rPr>
            </w:pPr>
            <w:r w:rsidRPr="00501E23">
              <w:rPr>
                <w:rFonts w:asciiTheme="minorEastAsia" w:hAnsiTheme="minorEastAsia" w:hint="eastAsia"/>
                <w:sz w:val="16"/>
                <w:szCs w:val="16"/>
              </w:rPr>
              <w:t>証番号</w:t>
            </w:r>
          </w:p>
        </w:tc>
        <w:tc>
          <w:tcPr>
            <w:tcW w:w="1074" w:type="dxa"/>
            <w:gridSpan w:val="5"/>
            <w:tcBorders>
              <w:top w:val="single" w:sz="12" w:space="0" w:color="auto"/>
            </w:tcBorders>
            <w:vAlign w:val="center"/>
          </w:tcPr>
          <w:p w:rsidR="008E551A" w:rsidRPr="00501E23" w:rsidRDefault="008E551A" w:rsidP="008E551A">
            <w:pPr>
              <w:spacing w:line="0" w:lineRule="atLeast"/>
              <w:ind w:leftChars="100" w:left="210" w:rightChars="100" w:right="210"/>
              <w:jc w:val="center"/>
              <w:rPr>
                <w:rFonts w:asciiTheme="minorEastAsia" w:hAnsiTheme="minorEastAsia"/>
                <w:sz w:val="16"/>
                <w:szCs w:val="16"/>
              </w:rPr>
            </w:pPr>
            <w:r w:rsidRPr="00501E23">
              <w:rPr>
                <w:rFonts w:asciiTheme="minorEastAsia" w:hAnsiTheme="minorEastAsia" w:hint="eastAsia"/>
                <w:sz w:val="16"/>
                <w:szCs w:val="16"/>
              </w:rPr>
              <w:t>リットル</w:t>
            </w:r>
          </w:p>
        </w:tc>
        <w:tc>
          <w:tcPr>
            <w:tcW w:w="1081" w:type="dxa"/>
            <w:gridSpan w:val="5"/>
            <w:tcBorders>
              <w:top w:val="single" w:sz="12" w:space="0" w:color="auto"/>
            </w:tcBorders>
            <w:vAlign w:val="center"/>
          </w:tcPr>
          <w:p w:rsidR="008E551A" w:rsidRPr="00501E23" w:rsidRDefault="008E551A" w:rsidP="008E551A">
            <w:pPr>
              <w:spacing w:line="0" w:lineRule="atLeast"/>
              <w:ind w:leftChars="100" w:left="210" w:rightChars="100" w:right="210"/>
              <w:jc w:val="center"/>
              <w:rPr>
                <w:rFonts w:asciiTheme="minorEastAsia" w:hAnsiTheme="minorEastAsia"/>
                <w:sz w:val="16"/>
                <w:szCs w:val="16"/>
              </w:rPr>
            </w:pPr>
          </w:p>
        </w:tc>
        <w:tc>
          <w:tcPr>
            <w:tcW w:w="1293" w:type="dxa"/>
            <w:gridSpan w:val="5"/>
            <w:tcBorders>
              <w:top w:val="single" w:sz="12" w:space="0" w:color="auto"/>
              <w:right w:val="single" w:sz="12" w:space="0" w:color="auto"/>
            </w:tcBorders>
            <w:vAlign w:val="center"/>
          </w:tcPr>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担 当 者</w:t>
            </w:r>
          </w:p>
        </w:tc>
      </w:tr>
      <w:tr w:rsidR="008E551A" w:rsidRPr="00501E23" w:rsidTr="008E551A">
        <w:trPr>
          <w:trHeight w:val="712"/>
        </w:trPr>
        <w:tc>
          <w:tcPr>
            <w:tcW w:w="2580" w:type="dxa"/>
            <w:gridSpan w:val="8"/>
            <w:vMerge/>
            <w:tcBorders>
              <w:left w:val="single" w:sz="12" w:space="0" w:color="auto"/>
              <w:bottom w:val="single" w:sz="12"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534" w:type="dxa"/>
            <w:gridSpan w:val="2"/>
            <w:vMerge/>
            <w:tcBorders>
              <w:left w:val="nil"/>
              <w:bottom w:val="single" w:sz="12" w:space="0" w:color="auto"/>
              <w:right w:val="single" w:sz="12" w:space="0" w:color="auto"/>
            </w:tcBorders>
            <w:vAlign w:val="center"/>
          </w:tcPr>
          <w:p w:rsidR="008E551A" w:rsidRPr="00501E23" w:rsidRDefault="008E551A" w:rsidP="008E551A">
            <w:pPr>
              <w:spacing w:line="0" w:lineRule="atLeast"/>
              <w:jc w:val="center"/>
              <w:rPr>
                <w:rFonts w:asciiTheme="minorEastAsia" w:hAnsiTheme="minorEastAsia"/>
                <w:sz w:val="16"/>
                <w:szCs w:val="16"/>
              </w:rPr>
            </w:pPr>
          </w:p>
        </w:tc>
        <w:tc>
          <w:tcPr>
            <w:tcW w:w="1069" w:type="dxa"/>
            <w:gridSpan w:val="4"/>
            <w:tcBorders>
              <w:left w:val="single" w:sz="12" w:space="0" w:color="auto"/>
              <w:bottom w:val="single" w:sz="12" w:space="0" w:color="auto"/>
            </w:tcBorders>
            <w:vAlign w:val="center"/>
          </w:tcPr>
          <w:p w:rsidR="008E551A" w:rsidRPr="00501E23" w:rsidRDefault="008E551A" w:rsidP="008E551A">
            <w:pPr>
              <w:spacing w:line="0" w:lineRule="atLeast"/>
              <w:jc w:val="center"/>
              <w:rPr>
                <w:rFonts w:asciiTheme="minorEastAsia" w:hAnsiTheme="minorEastAsia"/>
                <w:sz w:val="16"/>
                <w:szCs w:val="16"/>
              </w:rPr>
            </w:pPr>
          </w:p>
        </w:tc>
        <w:tc>
          <w:tcPr>
            <w:tcW w:w="1070" w:type="dxa"/>
            <w:gridSpan w:val="5"/>
            <w:tcBorders>
              <w:bottom w:val="single" w:sz="12" w:space="0" w:color="auto"/>
            </w:tcBorders>
            <w:vAlign w:val="center"/>
          </w:tcPr>
          <w:p w:rsidR="008E551A" w:rsidRPr="00501E23" w:rsidRDefault="008E551A" w:rsidP="008E551A">
            <w:pPr>
              <w:spacing w:line="0" w:lineRule="atLeast"/>
              <w:jc w:val="center"/>
              <w:rPr>
                <w:rFonts w:asciiTheme="minorEastAsia" w:hAnsiTheme="minorEastAsia"/>
                <w:sz w:val="16"/>
                <w:szCs w:val="16"/>
              </w:rPr>
            </w:pPr>
          </w:p>
        </w:tc>
        <w:tc>
          <w:tcPr>
            <w:tcW w:w="1068" w:type="dxa"/>
            <w:gridSpan w:val="4"/>
            <w:tcBorders>
              <w:bottom w:val="single" w:sz="12" w:space="0" w:color="auto"/>
            </w:tcBorders>
            <w:vAlign w:val="center"/>
          </w:tcPr>
          <w:p w:rsidR="008E551A" w:rsidRPr="00501E23" w:rsidRDefault="008E551A" w:rsidP="008E551A">
            <w:pPr>
              <w:spacing w:line="0" w:lineRule="atLeast"/>
              <w:ind w:leftChars="50" w:left="105" w:rightChars="50" w:right="105"/>
              <w:jc w:val="center"/>
              <w:rPr>
                <w:rFonts w:asciiTheme="minorEastAsia" w:hAnsiTheme="minorEastAsia"/>
                <w:sz w:val="28"/>
                <w:szCs w:val="28"/>
              </w:rPr>
            </w:pPr>
            <w:r w:rsidRPr="007C0989">
              <w:rPr>
                <w:rFonts w:asciiTheme="minorEastAsia" w:hAnsiTheme="minorEastAsia" w:hint="eastAsia"/>
                <w:sz w:val="14"/>
                <w:szCs w:val="28"/>
              </w:rPr>
              <w:t>第　　　　号</w:t>
            </w:r>
          </w:p>
        </w:tc>
        <w:tc>
          <w:tcPr>
            <w:tcW w:w="1074" w:type="dxa"/>
            <w:gridSpan w:val="5"/>
            <w:tcBorders>
              <w:bottom w:val="single" w:sz="12" w:space="0" w:color="auto"/>
            </w:tcBorders>
            <w:vAlign w:val="center"/>
          </w:tcPr>
          <w:p w:rsidR="008E551A" w:rsidRPr="00501E23" w:rsidRDefault="008E551A" w:rsidP="008E551A">
            <w:pPr>
              <w:spacing w:line="0" w:lineRule="atLeast"/>
              <w:jc w:val="center"/>
              <w:rPr>
                <w:rFonts w:asciiTheme="minorEastAsia" w:hAnsiTheme="minorEastAsia"/>
                <w:sz w:val="16"/>
                <w:szCs w:val="16"/>
              </w:rPr>
            </w:pPr>
          </w:p>
        </w:tc>
        <w:tc>
          <w:tcPr>
            <w:tcW w:w="1081" w:type="dxa"/>
            <w:gridSpan w:val="5"/>
            <w:tcBorders>
              <w:bottom w:val="single" w:sz="12" w:space="0" w:color="auto"/>
            </w:tcBorders>
            <w:vAlign w:val="center"/>
          </w:tcPr>
          <w:p w:rsidR="008E551A" w:rsidRPr="00501E23" w:rsidRDefault="008E551A" w:rsidP="008E551A">
            <w:pPr>
              <w:spacing w:line="0" w:lineRule="atLeast"/>
              <w:jc w:val="center"/>
              <w:rPr>
                <w:rFonts w:asciiTheme="minorEastAsia" w:hAnsiTheme="minorEastAsia"/>
                <w:sz w:val="16"/>
                <w:szCs w:val="16"/>
              </w:rPr>
            </w:pPr>
          </w:p>
        </w:tc>
        <w:tc>
          <w:tcPr>
            <w:tcW w:w="1293" w:type="dxa"/>
            <w:gridSpan w:val="5"/>
            <w:tcBorders>
              <w:bottom w:val="single" w:sz="12" w:space="0" w:color="auto"/>
              <w:right w:val="single" w:sz="12" w:space="0" w:color="auto"/>
            </w:tcBorders>
            <w:vAlign w:val="center"/>
          </w:tcPr>
          <w:p w:rsidR="008E551A" w:rsidRPr="00501E23" w:rsidRDefault="008E551A" w:rsidP="008E551A">
            <w:pPr>
              <w:spacing w:line="0" w:lineRule="atLeast"/>
              <w:jc w:val="center"/>
              <w:rPr>
                <w:rFonts w:asciiTheme="minorEastAsia" w:hAnsiTheme="minorEastAsia"/>
                <w:sz w:val="16"/>
                <w:szCs w:val="16"/>
              </w:rPr>
            </w:pPr>
          </w:p>
        </w:tc>
      </w:tr>
      <w:tr w:rsidR="008E551A" w:rsidRPr="00501E23" w:rsidTr="008E551A">
        <w:trPr>
          <w:trHeight w:val="565"/>
        </w:trPr>
        <w:tc>
          <w:tcPr>
            <w:tcW w:w="3114" w:type="dxa"/>
            <w:gridSpan w:val="10"/>
            <w:vMerge w:val="restart"/>
            <w:tcBorders>
              <w:top w:val="single" w:sz="12" w:space="0" w:color="auto"/>
              <w:left w:val="single" w:sz="12"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r w:rsidRPr="00501E23">
              <w:rPr>
                <w:rFonts w:ascii="Meiryo UI" w:eastAsia="Meiryo UI" w:hAnsi="Meiryo UI" w:hint="eastAsia"/>
                <w:noProof/>
                <w:sz w:val="16"/>
                <w:szCs w:val="16"/>
              </w:rPr>
              <mc:AlternateContent>
                <mc:Choice Requires="wps">
                  <w:drawing>
                    <wp:anchor distT="0" distB="0" distL="114300" distR="114300" simplePos="0" relativeHeight="252208128" behindDoc="0" locked="0" layoutInCell="1" allowOverlap="1" wp14:anchorId="5BF8AF1D" wp14:editId="6E62CBD1">
                      <wp:simplePos x="0" y="0"/>
                      <wp:positionH relativeFrom="column">
                        <wp:posOffset>66675</wp:posOffset>
                      </wp:positionH>
                      <wp:positionV relativeFrom="paragraph">
                        <wp:posOffset>110490</wp:posOffset>
                      </wp:positionV>
                      <wp:extent cx="1885950" cy="990600"/>
                      <wp:effectExtent l="0" t="0" r="0" b="0"/>
                      <wp:wrapNone/>
                      <wp:docPr id="2000" name="テキスト ボックス 2000"/>
                      <wp:cNvGraphicFramePr/>
                      <a:graphic xmlns:a="http://schemas.openxmlformats.org/drawingml/2006/main">
                        <a:graphicData uri="http://schemas.microsoft.com/office/word/2010/wordprocessingShape">
                          <wps:wsp>
                            <wps:cNvSpPr txBox="1"/>
                            <wps:spPr>
                              <a:xfrm>
                                <a:off x="0" y="0"/>
                                <a:ext cx="1885950" cy="990600"/>
                              </a:xfrm>
                              <a:prstGeom prst="rect">
                                <a:avLst/>
                              </a:prstGeom>
                              <a:noFill/>
                              <a:ln w="6350">
                                <a:noFill/>
                              </a:ln>
                              <a:effectLst/>
                            </wps:spPr>
                            <wps:txbx>
                              <w:txbxContent>
                                <w:p w:rsidR="009E1D41" w:rsidRDefault="009E1D41" w:rsidP="008E551A">
                                  <w:pPr>
                                    <w:jc w:val="distribute"/>
                                    <w:rPr>
                                      <w:sz w:val="18"/>
                                      <w:szCs w:val="18"/>
                                    </w:rPr>
                                  </w:pPr>
                                </w:p>
                                <w:p w:rsidR="009E1D41" w:rsidRPr="00C645FE" w:rsidRDefault="009E1D41" w:rsidP="008E551A">
                                  <w:pPr>
                                    <w:jc w:val="distribute"/>
                                    <w:rPr>
                                      <w:rFonts w:asciiTheme="minorEastAsia" w:hAnsiTheme="minorEastAsia"/>
                                      <w:sz w:val="18"/>
                                      <w:szCs w:val="18"/>
                                    </w:rPr>
                                  </w:pPr>
                                  <w:r>
                                    <w:rPr>
                                      <w:rFonts w:hint="eastAsia"/>
                                      <w:sz w:val="18"/>
                                      <w:szCs w:val="18"/>
                                    </w:rPr>
                                    <w:t xml:space="preserve">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年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月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日</w:t>
                                  </w:r>
                                </w:p>
                                <w:p w:rsidR="009E1D41" w:rsidRPr="005E29EB" w:rsidRDefault="009E1D41" w:rsidP="008E551A">
                                  <w:pPr>
                                    <w:jc w:val="distribute"/>
                                    <w:rPr>
                                      <w:rFonts w:asciiTheme="minorEastAsia" w:hAnsiTheme="minorEastAsia"/>
                                      <w:sz w:val="18"/>
                                      <w:szCs w:val="18"/>
                                    </w:rPr>
                                  </w:pPr>
                                </w:p>
                                <w:p w:rsidR="009E1D41" w:rsidRPr="00C645FE" w:rsidRDefault="009E1D41" w:rsidP="008E551A">
                                  <w:pPr>
                                    <w:jc w:val="distribute"/>
                                    <w:rPr>
                                      <w:rFonts w:asciiTheme="minorEastAsia" w:hAnsiTheme="minorEastAsia"/>
                                      <w:sz w:val="18"/>
                                      <w:szCs w:val="18"/>
                                    </w:rPr>
                                  </w:pPr>
                                  <w:r w:rsidRPr="00C645FE">
                                    <w:rPr>
                                      <w:rFonts w:asciiTheme="minorEastAsia" w:hAnsiTheme="minorEastAsia" w:hint="eastAsia"/>
                                      <w:sz w:val="18"/>
                                      <w:szCs w:val="18"/>
                                    </w:rPr>
                                    <w:t>大阪府なにわ北府税事務所長様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AF1D" id="テキスト ボックス 2000" o:spid="_x0000_s1197" type="#_x0000_t202" style="position:absolute;left:0;text-align:left;margin-left:5.25pt;margin-top:8.7pt;width:148.5pt;height:7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oIWAIAAH8EAAAOAAAAZHJzL2Uyb0RvYy54bWysVEtu2zAQ3RfoHQjuG9lpktqC5cBNkKJA&#10;kARIiqxpirIFSByWpCOlyxgIeoheoei659FF+kjZTpp2VXRDzY+PM29mNDlu64rdKetK0hkf7g04&#10;U1pSXupFxj/dnL0Zcea80LmoSKuM3yvHj6evX00ak6p9WlKVK8sAol3amIwvvTdpkji5VLVwe2SU&#10;hrMgWwsP1S6S3IoG6HWV7A8GR0lDNjeWpHIO1tPeyacRvyiU9JdF4ZRnVcaRm4+njec8nMl0ItKF&#10;FWZZyk0a4h+yqEWp8egO6lR4wVa2/AOqLqUlR4Xfk1QnVBSlVLEGVDMcvKjmeimMirWAHGd2NLn/&#10;Bysv7q4sK/OMg00QpEWNLnXrx+7he/fws1t/Zd36W7dedw8/oLMYBdIa41LcvTa47dv31KL5gcxg&#10;dzAGLtrC1uGLKhn8QL/fUa5az2S4NBodjg/hkvCNx4MjJAGY5Om2sc5/UFSzIGTcoqWRaXF37nwf&#10;ug0Jj2k6K6sKdpFWmjUZP3oL+N88AK90sKg4IBuYp8yD5Nt5G2kZDkfbuuaU36NcS/0UOSPPSuR0&#10;Lpy/EhZjgzKwCv4SR1ER3qaNxNmS7Je/2UM8ugkvZw3GMOPu80pYxVn1UaPP4+HBAWB9VA4O3+1D&#10;sc898+cevapPCJM+xNIZGcUQ76utWFiqb7Exs/AqXEJLvJ1xvxVPfL8c2DipZrMYhEk1wp/rayMD&#10;dGAuMH7T3gprNm3xaOgFbQdWpC+608f2XZitPBVlbF1gumcVLQ8Kpjw2f7ORYY2e6zHq6b8x/QUA&#10;AP//AwBQSwMEFAAGAAgAAAAhADPeHYzeAAAACQEAAA8AAABkcnMvZG93bnJldi54bWxMT8tOwzAQ&#10;vCPxD9YicaM2fdAqjVNVkSokBIeWXrhtYjeJGq9D7LaBr2d7KqfVPDQ7k64G14qz7UPjScPzSIGw&#10;VHrTUKVh/7l5WoAIEclg68lq+LEBVtn9XYqJ8Rfa2vMuVoJDKCSooY6xS6QMZW0dhpHvLLF28L3D&#10;yLCvpOnxwuGulWOlXqTDhvhDjZ3Na1sedyen4S3ffOC2GLvFb5u/vh/W3ff+a6b148OwXoKIdog3&#10;M1zrc3XIuFPhT2SCaBmrGTv5zqcgWJ+oORPFlZhMQWap/L8g+wMAAP//AwBQSwECLQAUAAYACAAA&#10;ACEAtoM4kv4AAADhAQAAEwAAAAAAAAAAAAAAAAAAAAAAW0NvbnRlbnRfVHlwZXNdLnhtbFBLAQIt&#10;ABQABgAIAAAAIQA4/SH/1gAAAJQBAAALAAAAAAAAAAAAAAAAAC8BAABfcmVscy8ucmVsc1BLAQIt&#10;ABQABgAIAAAAIQCxcMoIWAIAAH8EAAAOAAAAAAAAAAAAAAAAAC4CAABkcnMvZTJvRG9jLnhtbFBL&#10;AQItABQABgAIAAAAIQAz3h2M3gAAAAkBAAAPAAAAAAAAAAAAAAAAALIEAABkcnMvZG93bnJldi54&#10;bWxQSwUGAAAAAAQABADzAAAAvQUAAAAA&#10;" filled="f" stroked="f" strokeweight=".5pt">
                      <v:textbox>
                        <w:txbxContent>
                          <w:p w:rsidR="009E1D41" w:rsidRDefault="009E1D41" w:rsidP="008E551A">
                            <w:pPr>
                              <w:jc w:val="distribute"/>
                              <w:rPr>
                                <w:sz w:val="18"/>
                                <w:szCs w:val="18"/>
                              </w:rPr>
                            </w:pPr>
                          </w:p>
                          <w:p w:rsidR="009E1D41" w:rsidRPr="00C645FE" w:rsidRDefault="009E1D41" w:rsidP="008E551A">
                            <w:pPr>
                              <w:jc w:val="distribute"/>
                              <w:rPr>
                                <w:rFonts w:asciiTheme="minorEastAsia" w:hAnsiTheme="minorEastAsia"/>
                                <w:sz w:val="18"/>
                                <w:szCs w:val="18"/>
                              </w:rPr>
                            </w:pPr>
                            <w:r>
                              <w:rPr>
                                <w:rFonts w:hint="eastAsia"/>
                                <w:sz w:val="18"/>
                                <w:szCs w:val="18"/>
                              </w:rPr>
                              <w:t xml:space="preserve">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年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月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日</w:t>
                            </w:r>
                          </w:p>
                          <w:p w:rsidR="009E1D41" w:rsidRPr="005E29EB" w:rsidRDefault="009E1D41" w:rsidP="008E551A">
                            <w:pPr>
                              <w:jc w:val="distribute"/>
                              <w:rPr>
                                <w:rFonts w:asciiTheme="minorEastAsia" w:hAnsiTheme="minorEastAsia"/>
                                <w:sz w:val="18"/>
                                <w:szCs w:val="18"/>
                              </w:rPr>
                            </w:pPr>
                          </w:p>
                          <w:p w:rsidR="009E1D41" w:rsidRPr="00C645FE" w:rsidRDefault="009E1D41" w:rsidP="008E551A">
                            <w:pPr>
                              <w:jc w:val="distribute"/>
                              <w:rPr>
                                <w:rFonts w:asciiTheme="minorEastAsia" w:hAnsiTheme="minorEastAsia"/>
                                <w:sz w:val="18"/>
                                <w:szCs w:val="18"/>
                              </w:rPr>
                            </w:pPr>
                            <w:r w:rsidRPr="00C645FE">
                              <w:rPr>
                                <w:rFonts w:asciiTheme="minorEastAsia" w:hAnsiTheme="minorEastAsia" w:hint="eastAsia"/>
                                <w:sz w:val="18"/>
                                <w:szCs w:val="18"/>
                              </w:rPr>
                              <w:t>大阪府なにわ北府税事務所長様</w:t>
                            </w:r>
                          </w:p>
                        </w:txbxContent>
                      </v:textbox>
                    </v:shape>
                  </w:pict>
                </mc:Fallback>
              </mc:AlternateContent>
            </w:r>
          </w:p>
        </w:tc>
        <w:tc>
          <w:tcPr>
            <w:tcW w:w="2815" w:type="dxa"/>
            <w:gridSpan w:val="12"/>
            <w:tcBorders>
              <w:top w:val="single" w:sz="12" w:space="0" w:color="auto"/>
              <w:bottom w:val="single" w:sz="4" w:space="0" w:color="auto"/>
            </w:tcBorders>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免税軽油の使用に係る</w:t>
            </w:r>
          </w:p>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事務所又は事業所所在地</w:t>
            </w:r>
          </w:p>
        </w:tc>
        <w:tc>
          <w:tcPr>
            <w:tcW w:w="3840" w:type="dxa"/>
            <w:gridSpan w:val="16"/>
            <w:tcBorders>
              <w:top w:val="single" w:sz="12" w:space="0" w:color="auto"/>
              <w:bottom w:val="single" w:sz="4" w:space="0" w:color="auto"/>
              <w:right w:val="single" w:sz="12" w:space="0" w:color="auto"/>
            </w:tcBorders>
            <w:shd w:val="clear" w:color="auto" w:fill="EEECE1" w:themeFill="background2"/>
            <w:vAlign w:val="center"/>
          </w:tcPr>
          <w:p w:rsidR="008E551A" w:rsidRPr="00501E23" w:rsidRDefault="008E551A" w:rsidP="008E551A">
            <w:pPr>
              <w:spacing w:line="0" w:lineRule="atLeast"/>
              <w:ind w:leftChars="50" w:left="105" w:rightChars="50" w:right="105"/>
              <w:jc w:val="center"/>
              <w:rPr>
                <w:rFonts w:ascii="HGP行書体" w:eastAsia="HGP行書体" w:hAnsi="Meiryo UI"/>
                <w:sz w:val="18"/>
                <w:szCs w:val="18"/>
              </w:rPr>
            </w:pPr>
            <w:r w:rsidRPr="00501E23">
              <w:rPr>
                <w:rFonts w:ascii="HGP行書体" w:eastAsia="HGP行書体" w:hAnsi="Meiryo UI" w:hint="eastAsia"/>
                <w:sz w:val="22"/>
                <w:szCs w:val="18"/>
              </w:rPr>
              <w:t>大阪市北区西天満3-5-24</w:t>
            </w:r>
            <w:r w:rsidRPr="00501E23">
              <w:rPr>
                <w:rFonts w:ascii="HGP行書体" w:eastAsia="HGP行書体" w:hAnsi="Meiryo UI" w:hint="eastAsia"/>
                <w:szCs w:val="18"/>
              </w:rPr>
              <w:fldChar w:fldCharType="begin"/>
            </w:r>
            <w:r w:rsidRPr="00501E23">
              <w:rPr>
                <w:rFonts w:ascii="HGP行書体" w:eastAsia="HGP行書体" w:hAnsi="Meiryo UI" w:hint="eastAsia"/>
                <w:szCs w:val="18"/>
              </w:rPr>
              <w:instrText xml:space="preserve"> MERGEFIELD 住所2 </w:instrText>
            </w:r>
            <w:r w:rsidRPr="00501E23">
              <w:rPr>
                <w:rFonts w:ascii="HGP行書体" w:eastAsia="HGP行書体" w:hAnsi="Meiryo UI" w:hint="eastAsia"/>
                <w:szCs w:val="18"/>
              </w:rPr>
              <w:fldChar w:fldCharType="end"/>
            </w:r>
          </w:p>
        </w:tc>
      </w:tr>
      <w:tr w:rsidR="008E551A" w:rsidRPr="00501E23" w:rsidTr="008E551A">
        <w:trPr>
          <w:trHeight w:val="565"/>
        </w:trPr>
        <w:tc>
          <w:tcPr>
            <w:tcW w:w="3114" w:type="dxa"/>
            <w:gridSpan w:val="10"/>
            <w:vMerge/>
            <w:tcBorders>
              <w:left w:val="single" w:sz="12"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2815" w:type="dxa"/>
            <w:gridSpan w:val="12"/>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業種</w:t>
            </w:r>
          </w:p>
        </w:tc>
        <w:tc>
          <w:tcPr>
            <w:tcW w:w="3840" w:type="dxa"/>
            <w:gridSpan w:val="16"/>
            <w:tcBorders>
              <w:bottom w:val="single" w:sz="4" w:space="0" w:color="auto"/>
              <w:right w:val="single" w:sz="12" w:space="0" w:color="auto"/>
            </w:tcBorders>
            <w:shd w:val="clear" w:color="auto" w:fill="EEECE1" w:themeFill="background2"/>
            <w:vAlign w:val="center"/>
          </w:tcPr>
          <w:p w:rsidR="008E551A" w:rsidRPr="00501E23" w:rsidRDefault="008E551A" w:rsidP="008E551A">
            <w:pPr>
              <w:jc w:val="left"/>
              <w:rPr>
                <w:rFonts w:asciiTheme="minorEastAsia" w:hAnsiTheme="minorEastAsia"/>
                <w:sz w:val="18"/>
                <w:szCs w:val="16"/>
              </w:rPr>
            </w:pPr>
            <w:r w:rsidRPr="00501E23">
              <w:rPr>
                <w:rFonts w:asciiTheme="minorEastAsia" w:hAnsiTheme="minorEastAsia" w:hint="eastAsia"/>
                <w:noProof/>
                <w:sz w:val="18"/>
                <w:szCs w:val="16"/>
              </w:rPr>
              <mc:AlternateContent>
                <mc:Choice Requires="wps">
                  <w:drawing>
                    <wp:anchor distT="0" distB="0" distL="114300" distR="114300" simplePos="0" relativeHeight="252209152" behindDoc="0" locked="1" layoutInCell="1" allowOverlap="1" wp14:anchorId="5F31FA6C" wp14:editId="1B60F7D9">
                      <wp:simplePos x="0" y="0"/>
                      <wp:positionH relativeFrom="column">
                        <wp:posOffset>96520</wp:posOffset>
                      </wp:positionH>
                      <wp:positionV relativeFrom="paragraph">
                        <wp:posOffset>27305</wp:posOffset>
                      </wp:positionV>
                      <wp:extent cx="294640" cy="208915"/>
                      <wp:effectExtent l="0" t="0" r="10160" b="19685"/>
                      <wp:wrapNone/>
                      <wp:docPr id="164" name="楕円 164"/>
                      <wp:cNvGraphicFramePr/>
                      <a:graphic xmlns:a="http://schemas.openxmlformats.org/drawingml/2006/main">
                        <a:graphicData uri="http://schemas.microsoft.com/office/word/2010/wordprocessingShape">
                          <wps:wsp>
                            <wps:cNvSpPr/>
                            <wps:spPr>
                              <a:xfrm>
                                <a:off x="0" y="0"/>
                                <a:ext cx="294640" cy="2089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9C51F" id="楕円 164" o:spid="_x0000_s1026" style="position:absolute;left:0;text-align:left;margin-left:7.6pt;margin-top:2.15pt;width:23.2pt;height:16.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7cQIAAMgEAAAOAAAAZHJzL2Uyb0RvYy54bWysVEtu2zAQ3RfoHQjuG9mG8xNiB0aCFAWC&#10;JEBSZD2hKFsAxWFJ2rJ7gNygR+jR2nP0kVI+bboq6gU9wxkO5z2+0cnptjVio31o2M7keG8khbaK&#10;q8YuZ/Lz3cWHIylCJFuRYatncqeDPJ2/f3fSuVJPeMWm0l6giA1l52ZyFaMriyKolW4p7LHTFsGa&#10;fUsRrl8WlacO1VtTTEajg6JjXznPSoeA3fM+KOe5fl1rFa/rOugozEyit5hXn9eHtBbzEyqXntyq&#10;UUMb9A9dtNRYXPpc6pwiibVv3pRqG+U5cB33FLcF13WjdMYANOPRH2huV+R0xgJygnumKfy/supq&#10;c+NFU+HtDqZSWGrxSD+/f/vx+CjSDvjpXCiRdutu/OAFmAnstvZt+gcMsc2c7p451dsoFDYnx9OD&#10;KZhXCE1GR8fj/VSzeDnsfIgfNbciGTOpjWlcSKippM1liH32U1batnzRGIN9Ko0VHVqfHI7SFQQB&#10;1YYizNYBUrBLKcgsoUwVfS4Z2DRVOp5Oh104M15sCOKApiru7tC2FIZCRABY8m9o+LejqZ9zCqv+&#10;cA4Nacam0jprb2g/MdhzlqwHrnbg3HMvxuDURYNql7j0hjzUByiYqHiNpTYMfDxYUqzYf/3bfsqH&#10;KBCVooOagf3LmrwGlk8WcjkeT9MjxOxM9w8ncPzryMPriF23ZwxOxphdp7KZ8qN5MmvP7T0Gb5Fu&#10;RYiswt09y4NzFvspw+gqvVjkNEjeUby0t06l4omnxOPd9p68G94/4gWu+En5bzTQ56aTlhfryHWT&#10;BfLCK7SVHIxLVtkw2mkeX/s56+UDNP8FAAD//wMAUEsDBBQABgAIAAAAIQD9WC6Z3QAAAAYBAAAP&#10;AAAAZHJzL2Rvd25yZXYueG1sTI7BTsMwEETvlfgHa5G4VNRp2oYS4lQUCSHUQ0XLBzjxkgTsdRS7&#10;bfh7lhMcRzN684rN6Kw44xA6TwrmswQEUu1NR42C9+Pz7RpEiJqMtp5QwTcG2JRXk0Lnxl/oDc+H&#10;2AiGUMi1gjbGPpcy1C06HWa+R+Luww9OR45DI82gLwx3VqZJkkmnO+KHVvf41GL9dTg5BXbZ7F6O&#10;66xfvW6x3t9Px1h9bpW6uR4fH0BEHOPfGH71WR1Kdqr8iUwQlvMq5aWC5QIE19k8A1EpWNylIMtC&#10;/tcvfwAAAP//AwBQSwECLQAUAAYACAAAACEAtoM4kv4AAADhAQAAEwAAAAAAAAAAAAAAAAAAAAAA&#10;W0NvbnRlbnRfVHlwZXNdLnhtbFBLAQItABQABgAIAAAAIQA4/SH/1gAAAJQBAAALAAAAAAAAAAAA&#10;AAAAAC8BAABfcmVscy8ucmVsc1BLAQItABQABgAIAAAAIQCeHXR7cQIAAMgEAAAOAAAAAAAAAAAA&#10;AAAAAC4CAABkcnMvZTJvRG9jLnhtbFBLAQItABQABgAIAAAAIQD9WC6Z3QAAAAYBAAAPAAAAAAAA&#10;AAAAAAAAAMsEAABkcnMvZG93bnJldi54bWxQSwUGAAAAAAQABADzAAAA1QUAAAAA&#10;" filled="f" strokecolor="windowText" strokeweight="1pt">
                      <w10:anchorlock/>
                    </v:oval>
                  </w:pict>
                </mc:Fallback>
              </mc:AlternateContent>
            </w:r>
            <w:r w:rsidRPr="00501E23">
              <w:rPr>
                <w:rFonts w:asciiTheme="minorEastAsia" w:hAnsiTheme="minorEastAsia" w:hint="eastAsia"/>
                <w:sz w:val="18"/>
                <w:szCs w:val="16"/>
              </w:rPr>
              <w:t xml:space="preserve">　船舶・その他（　　　　　　　　　　　　）</w:t>
            </w:r>
          </w:p>
        </w:tc>
      </w:tr>
      <w:tr w:rsidR="008E551A" w:rsidRPr="00501E23" w:rsidTr="008E551A">
        <w:trPr>
          <w:trHeight w:val="565"/>
        </w:trPr>
        <w:tc>
          <w:tcPr>
            <w:tcW w:w="3114" w:type="dxa"/>
            <w:gridSpan w:val="10"/>
            <w:vMerge/>
            <w:tcBorders>
              <w:left w:val="single" w:sz="12"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2815" w:type="dxa"/>
            <w:gridSpan w:val="12"/>
            <w:tcBorders>
              <w:bottom w:val="single" w:sz="4" w:space="0" w:color="auto"/>
            </w:tcBorders>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免税軽油使用者証の</w:t>
            </w:r>
          </w:p>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番号及び氏名（名称）</w:t>
            </w:r>
          </w:p>
        </w:tc>
        <w:tc>
          <w:tcPr>
            <w:tcW w:w="3366" w:type="dxa"/>
            <w:gridSpan w:val="13"/>
            <w:tcBorders>
              <w:bottom w:val="single" w:sz="4" w:space="0" w:color="auto"/>
              <w:right w:val="nil"/>
            </w:tcBorders>
            <w:shd w:val="clear" w:color="auto" w:fill="EEECE1" w:themeFill="background2"/>
          </w:tcPr>
          <w:p w:rsidR="008E551A" w:rsidRPr="00501E23" w:rsidRDefault="008E551A" w:rsidP="008E551A">
            <w:pPr>
              <w:spacing w:line="0" w:lineRule="atLeast"/>
              <w:ind w:leftChars="50" w:left="105" w:rightChars="50" w:right="105" w:firstLineChars="400" w:firstLine="720"/>
              <w:rPr>
                <w:rFonts w:ascii="Meiryo UI" w:eastAsia="Meiryo UI" w:hAnsi="Meiryo UI"/>
                <w:sz w:val="18"/>
                <w:szCs w:val="16"/>
              </w:rPr>
            </w:pPr>
            <w:r w:rsidRPr="00501E23">
              <w:rPr>
                <w:rFonts w:asciiTheme="minorEastAsia" w:hAnsiTheme="minorEastAsia" w:hint="eastAsia"/>
                <w:sz w:val="18"/>
                <w:szCs w:val="16"/>
              </w:rPr>
              <w:t>第</w:t>
            </w:r>
            <w:r w:rsidRPr="00501E23">
              <w:rPr>
                <w:rFonts w:ascii="Meiryo UI" w:eastAsia="Meiryo UI" w:hAnsi="Meiryo UI" w:hint="eastAsia"/>
                <w:sz w:val="18"/>
                <w:szCs w:val="16"/>
              </w:rPr>
              <w:t xml:space="preserve">　　　</w:t>
            </w:r>
            <w:r w:rsidRPr="00501E23">
              <w:rPr>
                <w:rFonts w:ascii="Meiryo UI" w:eastAsia="Meiryo UI" w:hAnsi="Meiryo UI" w:hint="eastAsia"/>
                <w:sz w:val="24"/>
                <w:szCs w:val="24"/>
              </w:rPr>
              <w:t xml:space="preserve">　</w:t>
            </w:r>
            <w:r w:rsidRPr="00501E23">
              <w:rPr>
                <w:rFonts w:ascii="HGP行書体" w:eastAsia="HGP行書体" w:hAnsi="Meiryo UI" w:hint="eastAsia"/>
                <w:sz w:val="24"/>
                <w:szCs w:val="24"/>
              </w:rPr>
              <w:t>〇〇〇〇</w:t>
            </w:r>
            <w:r w:rsidRPr="00501E23">
              <w:rPr>
                <w:rFonts w:ascii="HGP行書体" w:eastAsia="HGP行書体" w:hAnsi="Meiryo UI" w:hint="eastAsia"/>
                <w:sz w:val="18"/>
                <w:szCs w:val="16"/>
              </w:rPr>
              <w:t xml:space="preserve">　</w:t>
            </w:r>
            <w:r w:rsidRPr="00501E23">
              <w:rPr>
                <w:rFonts w:ascii="Meiryo UI" w:eastAsia="Meiryo UI" w:hAnsi="Meiryo UI" w:hint="eastAsia"/>
                <w:sz w:val="18"/>
                <w:szCs w:val="16"/>
              </w:rPr>
              <w:t xml:space="preserve">　　　</w:t>
            </w:r>
            <w:r w:rsidRPr="00501E23">
              <w:rPr>
                <w:rFonts w:asciiTheme="minorEastAsia" w:hAnsiTheme="minorEastAsia" w:hint="eastAsia"/>
                <w:sz w:val="18"/>
                <w:szCs w:val="16"/>
              </w:rPr>
              <w:t>号</w:t>
            </w:r>
          </w:p>
          <w:p w:rsidR="008E551A" w:rsidRPr="00501E23" w:rsidRDefault="008E551A" w:rsidP="008E551A">
            <w:pPr>
              <w:tabs>
                <w:tab w:val="left" w:pos="1095"/>
              </w:tabs>
              <w:rPr>
                <w:rFonts w:ascii="HGP行書体" w:eastAsia="HGP行書体" w:hAnsi="Meiryo UI"/>
                <w:sz w:val="18"/>
                <w:szCs w:val="16"/>
              </w:rPr>
            </w:pPr>
            <w:r w:rsidRPr="00501E23">
              <w:rPr>
                <w:rFonts w:ascii="Meiryo UI" w:eastAsia="Meiryo UI" w:hAnsi="Meiryo UI" w:hint="eastAsia"/>
                <w:sz w:val="18"/>
                <w:szCs w:val="16"/>
              </w:rPr>
              <w:tab/>
              <w:t xml:space="preserve">　</w:t>
            </w:r>
            <w:r w:rsidRPr="00501E23">
              <w:rPr>
                <w:rFonts w:ascii="HGP行書体" w:eastAsia="HGP行書体" w:hAnsi="Meiryo UI" w:hint="eastAsia"/>
                <w:szCs w:val="16"/>
              </w:rPr>
              <w:t>浪速　北三郎</w:t>
            </w:r>
          </w:p>
        </w:tc>
        <w:tc>
          <w:tcPr>
            <w:tcW w:w="474" w:type="dxa"/>
            <w:gridSpan w:val="3"/>
            <w:tcBorders>
              <w:left w:val="nil"/>
              <w:bottom w:val="single" w:sz="4" w:space="0" w:color="auto"/>
              <w:right w:val="single" w:sz="12" w:space="0" w:color="auto"/>
            </w:tcBorders>
            <w:shd w:val="clear" w:color="auto" w:fill="EEECE1" w:themeFill="background2"/>
            <w:vAlign w:val="center"/>
          </w:tcPr>
          <w:p w:rsidR="008E551A" w:rsidRPr="00501E23" w:rsidRDefault="008E551A" w:rsidP="008E551A">
            <w:pPr>
              <w:spacing w:line="0" w:lineRule="atLeast"/>
              <w:ind w:leftChars="50" w:left="105" w:rightChars="50" w:right="105"/>
              <w:jc w:val="left"/>
              <w:rPr>
                <w:rFonts w:ascii="Meiryo UI" w:eastAsia="Meiryo UI" w:hAnsi="Meiryo UI"/>
                <w:sz w:val="22"/>
              </w:rPr>
            </w:pPr>
            <w:r w:rsidRPr="00501E23">
              <w:rPr>
                <w:rFonts w:ascii="Meiryo UI" w:eastAsia="Meiryo UI" w:hAnsi="Meiryo UI" w:hint="eastAsia"/>
                <w:sz w:val="22"/>
              </w:rPr>
              <w:t xml:space="preserve">　</w:t>
            </w:r>
          </w:p>
        </w:tc>
      </w:tr>
      <w:tr w:rsidR="008E551A" w:rsidRPr="00501E23" w:rsidTr="008E551A">
        <w:trPr>
          <w:trHeight w:val="565"/>
        </w:trPr>
        <w:tc>
          <w:tcPr>
            <w:tcW w:w="3114" w:type="dxa"/>
            <w:gridSpan w:val="10"/>
            <w:vMerge/>
            <w:tcBorders>
              <w:left w:val="single" w:sz="12" w:space="0" w:color="auto"/>
              <w:bottom w:val="single" w:sz="12"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2815" w:type="dxa"/>
            <w:gridSpan w:val="12"/>
            <w:tcBorders>
              <w:bottom w:val="single" w:sz="12" w:space="0" w:color="auto"/>
            </w:tcBorders>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この申請に応答する係及び</w:t>
            </w:r>
          </w:p>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氏名並びに電話番号</w:t>
            </w:r>
          </w:p>
        </w:tc>
        <w:tc>
          <w:tcPr>
            <w:tcW w:w="3840" w:type="dxa"/>
            <w:gridSpan w:val="16"/>
            <w:tcBorders>
              <w:bottom w:val="single" w:sz="12" w:space="0" w:color="auto"/>
              <w:right w:val="single" w:sz="12" w:space="0" w:color="auto"/>
            </w:tcBorders>
            <w:shd w:val="clear" w:color="auto" w:fill="EEECE1" w:themeFill="background2"/>
            <w:vAlign w:val="center"/>
          </w:tcPr>
          <w:p w:rsidR="008E551A" w:rsidRPr="00501E23" w:rsidRDefault="008E551A" w:rsidP="008E551A">
            <w:pPr>
              <w:spacing w:line="0" w:lineRule="atLeast"/>
              <w:ind w:leftChars="100" w:left="210" w:rightChars="100" w:right="210"/>
              <w:jc w:val="center"/>
              <w:rPr>
                <w:rFonts w:asciiTheme="minorEastAsia" w:hAnsiTheme="minorEastAsia"/>
                <w:sz w:val="18"/>
                <w:szCs w:val="16"/>
              </w:rPr>
            </w:pPr>
            <w:r w:rsidRPr="00501E23">
              <w:rPr>
                <w:rFonts w:asciiTheme="minorEastAsia" w:hAnsiTheme="minorEastAsia" w:hint="eastAsia"/>
                <w:sz w:val="18"/>
                <w:szCs w:val="16"/>
              </w:rPr>
              <w:t>（係）</w:t>
            </w:r>
          </w:p>
          <w:p w:rsidR="008E551A" w:rsidRPr="00501E23" w:rsidRDefault="008E551A" w:rsidP="008E551A">
            <w:pPr>
              <w:spacing w:line="0" w:lineRule="atLeast"/>
              <w:ind w:leftChars="100" w:left="210" w:rightChars="100" w:right="210"/>
              <w:jc w:val="distribute"/>
              <w:rPr>
                <w:rFonts w:ascii="Meiryo UI" w:eastAsia="Meiryo UI" w:hAnsi="Meiryo UI"/>
                <w:sz w:val="18"/>
                <w:szCs w:val="16"/>
              </w:rPr>
            </w:pPr>
            <w:r w:rsidRPr="00501E23">
              <w:rPr>
                <w:rFonts w:asciiTheme="minorEastAsia" w:hAnsiTheme="minorEastAsia" w:hint="eastAsia"/>
                <w:sz w:val="18"/>
                <w:szCs w:val="16"/>
              </w:rPr>
              <w:t>（</w:t>
            </w: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０６－６３６２-８６１１</w:t>
            </w:r>
            <w:r w:rsidRPr="00501E23">
              <w:rPr>
                <w:rFonts w:ascii="Meiryo UI" w:eastAsia="Meiryo UI" w:hAnsi="Meiryo UI" w:hint="eastAsia"/>
                <w:sz w:val="18"/>
                <w:szCs w:val="16"/>
              </w:rPr>
              <w:t xml:space="preserve">　　</w:t>
            </w:r>
            <w:r w:rsidRPr="00501E23">
              <w:rPr>
                <w:rFonts w:asciiTheme="minorEastAsia" w:hAnsiTheme="minorEastAsia" w:hint="eastAsia"/>
                <w:sz w:val="18"/>
                <w:szCs w:val="16"/>
              </w:rPr>
              <w:t>）</w:t>
            </w:r>
          </w:p>
        </w:tc>
      </w:tr>
      <w:tr w:rsidR="008E551A" w:rsidRPr="00501E23" w:rsidTr="008E551A">
        <w:trPr>
          <w:trHeight w:val="445"/>
        </w:trPr>
        <w:tc>
          <w:tcPr>
            <w:tcW w:w="9769" w:type="dxa"/>
            <w:gridSpan w:val="38"/>
            <w:tcBorders>
              <w:top w:val="single" w:sz="12" w:space="0" w:color="auto"/>
              <w:left w:val="single" w:sz="12" w:space="0" w:color="auto"/>
              <w:bottom w:val="single" w:sz="12" w:space="0" w:color="auto"/>
              <w:right w:val="single" w:sz="12" w:space="0" w:color="auto"/>
            </w:tcBorders>
            <w:vAlign w:val="center"/>
          </w:tcPr>
          <w:p w:rsidR="008E551A" w:rsidRPr="00501E23" w:rsidRDefault="008E551A" w:rsidP="008E551A">
            <w:pPr>
              <w:spacing w:line="0" w:lineRule="atLeast"/>
              <w:ind w:leftChars="1300" w:left="2730" w:rightChars="1300" w:right="2730"/>
              <w:jc w:val="distribute"/>
              <w:rPr>
                <w:rFonts w:asciiTheme="minorEastAsia" w:hAnsiTheme="minorEastAsia"/>
                <w:sz w:val="16"/>
                <w:szCs w:val="16"/>
              </w:rPr>
            </w:pPr>
            <w:r w:rsidRPr="00501E23">
              <w:rPr>
                <w:rFonts w:asciiTheme="minorEastAsia" w:hAnsiTheme="minorEastAsia" w:hint="eastAsia"/>
                <w:sz w:val="36"/>
                <w:szCs w:val="16"/>
              </w:rPr>
              <w:t>免税証交付申請書</w:t>
            </w:r>
          </w:p>
        </w:tc>
      </w:tr>
      <w:tr w:rsidR="008E551A" w:rsidRPr="00501E23" w:rsidTr="008E551A">
        <w:trPr>
          <w:trHeight w:val="168"/>
        </w:trPr>
        <w:tc>
          <w:tcPr>
            <w:tcW w:w="2871" w:type="dxa"/>
            <w:gridSpan w:val="9"/>
            <w:vMerge w:val="restart"/>
            <w:tcBorders>
              <w:top w:val="single" w:sz="12" w:space="0" w:color="auto"/>
              <w:left w:val="single" w:sz="12" w:space="0" w:color="auto"/>
            </w:tcBorders>
            <w:shd w:val="clear" w:color="auto" w:fill="auto"/>
            <w:vAlign w:val="center"/>
          </w:tcPr>
          <w:p w:rsidR="008E551A" w:rsidRPr="00501E23" w:rsidRDefault="008E551A" w:rsidP="008E551A">
            <w:pPr>
              <w:spacing w:line="0" w:lineRule="atLeast"/>
              <w:ind w:leftChars="300" w:left="630" w:rightChars="300" w:right="630"/>
              <w:jc w:val="distribute"/>
              <w:rPr>
                <w:rFonts w:asciiTheme="minorEastAsia" w:hAnsiTheme="minorEastAsia"/>
                <w:sz w:val="18"/>
                <w:szCs w:val="16"/>
              </w:rPr>
            </w:pPr>
            <w:r w:rsidRPr="00501E23">
              <w:rPr>
                <w:rFonts w:asciiTheme="minorEastAsia" w:hAnsiTheme="minorEastAsia" w:hint="eastAsia"/>
                <w:sz w:val="18"/>
                <w:szCs w:val="16"/>
              </w:rPr>
              <w:t>機械、車両又は</w:t>
            </w:r>
          </w:p>
          <w:p w:rsidR="008E551A" w:rsidRPr="00501E23" w:rsidRDefault="008E551A" w:rsidP="008E551A">
            <w:pPr>
              <w:spacing w:line="0" w:lineRule="atLeast"/>
              <w:ind w:leftChars="300" w:left="630" w:rightChars="300" w:right="630"/>
              <w:jc w:val="distribute"/>
              <w:rPr>
                <w:rFonts w:asciiTheme="minorEastAsia" w:hAnsiTheme="minorEastAsia"/>
                <w:sz w:val="18"/>
                <w:szCs w:val="16"/>
              </w:rPr>
            </w:pPr>
            <w:r w:rsidRPr="00501E23">
              <w:rPr>
                <w:rFonts w:asciiTheme="minorEastAsia" w:hAnsiTheme="minorEastAsia" w:hint="eastAsia"/>
                <w:sz w:val="18"/>
                <w:szCs w:val="16"/>
              </w:rPr>
              <w:t>設備名（番号）</w:t>
            </w:r>
          </w:p>
        </w:tc>
        <w:tc>
          <w:tcPr>
            <w:tcW w:w="490" w:type="dxa"/>
            <w:gridSpan w:val="2"/>
            <w:tcBorders>
              <w:top w:val="single" w:sz="12" w:space="0" w:color="auto"/>
              <w:bottom w:val="nil"/>
              <w:right w:val="nil"/>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1688" w:type="dxa"/>
            <w:gridSpan w:val="7"/>
            <w:tcBorders>
              <w:top w:val="single" w:sz="12" w:space="0" w:color="auto"/>
              <w:left w:val="nil"/>
              <w:bottom w:val="nil"/>
              <w:right w:val="nil"/>
            </w:tcBorders>
            <w:shd w:val="clear" w:color="auto" w:fill="EEECE1" w:themeFill="background2"/>
            <w:vAlign w:val="center"/>
          </w:tcPr>
          <w:p w:rsidR="008E551A" w:rsidRPr="00501E23" w:rsidRDefault="008E551A" w:rsidP="008E551A">
            <w:pPr>
              <w:spacing w:line="0" w:lineRule="atLeast"/>
              <w:jc w:val="center"/>
              <w:rPr>
                <w:rFonts w:ascii="HGP行書体" w:eastAsia="HGP行書体" w:hAnsi="Meiryo UI"/>
                <w:sz w:val="18"/>
                <w:szCs w:val="16"/>
              </w:rPr>
            </w:pPr>
            <w:r w:rsidRPr="00501E23">
              <w:rPr>
                <w:rFonts w:ascii="HGP行書体" w:eastAsia="HGP行書体" w:hAnsi="Meiryo UI" w:hint="eastAsia"/>
                <w:sz w:val="18"/>
                <w:szCs w:val="16"/>
              </w:rPr>
              <w:t>1</w:t>
            </w:r>
          </w:p>
        </w:tc>
        <w:tc>
          <w:tcPr>
            <w:tcW w:w="489" w:type="dxa"/>
            <w:gridSpan w:val="2"/>
            <w:tcBorders>
              <w:top w:val="single" w:sz="12" w:space="0" w:color="auto"/>
              <w:left w:val="nil"/>
              <w:bottom w:val="nil"/>
              <w:right w:val="nil"/>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1660" w:type="dxa"/>
            <w:gridSpan w:val="7"/>
            <w:tcBorders>
              <w:top w:val="single" w:sz="12" w:space="0" w:color="auto"/>
              <w:left w:val="nil"/>
              <w:bottom w:val="nil"/>
              <w:right w:val="nil"/>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p>
        </w:tc>
        <w:tc>
          <w:tcPr>
            <w:tcW w:w="494" w:type="dxa"/>
            <w:gridSpan w:val="3"/>
            <w:tcBorders>
              <w:top w:val="single" w:sz="12" w:space="0" w:color="auto"/>
              <w:left w:val="nil"/>
              <w:bottom w:val="nil"/>
              <w:right w:val="nil"/>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2077" w:type="dxa"/>
            <w:gridSpan w:val="8"/>
            <w:tcBorders>
              <w:top w:val="single" w:sz="12" w:space="0" w:color="auto"/>
              <w:left w:val="nil"/>
              <w:bottom w:val="nil"/>
              <w:right w:val="single" w:sz="12" w:space="0" w:color="auto"/>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p>
        </w:tc>
      </w:tr>
      <w:tr w:rsidR="008E551A" w:rsidRPr="00501E23" w:rsidTr="008E551A">
        <w:trPr>
          <w:trHeight w:val="223"/>
        </w:trPr>
        <w:tc>
          <w:tcPr>
            <w:tcW w:w="2871" w:type="dxa"/>
            <w:gridSpan w:val="9"/>
            <w:vMerge/>
            <w:tcBorders>
              <w:left w:val="single" w:sz="12" w:space="0" w:color="auto"/>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p>
        </w:tc>
        <w:tc>
          <w:tcPr>
            <w:tcW w:w="490" w:type="dxa"/>
            <w:gridSpan w:val="2"/>
            <w:tcBorders>
              <w:top w:val="nil"/>
              <w:right w:val="nil"/>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1688" w:type="dxa"/>
            <w:gridSpan w:val="7"/>
            <w:tcBorders>
              <w:top w:val="nil"/>
              <w:left w:val="nil"/>
              <w:right w:val="nil"/>
            </w:tcBorders>
            <w:shd w:val="clear" w:color="auto" w:fill="auto"/>
            <w:vAlign w:val="center"/>
          </w:tcPr>
          <w:p w:rsidR="008E551A" w:rsidRPr="00501E23" w:rsidRDefault="008E551A" w:rsidP="008E551A">
            <w:pPr>
              <w:spacing w:line="0" w:lineRule="atLeast"/>
              <w:jc w:val="center"/>
              <w:rPr>
                <w:rFonts w:ascii="Meiryo UI" w:eastAsia="Meiryo UI" w:hAnsi="Meiryo UI"/>
                <w:sz w:val="18"/>
                <w:szCs w:val="16"/>
              </w:rPr>
            </w:pPr>
          </w:p>
        </w:tc>
        <w:tc>
          <w:tcPr>
            <w:tcW w:w="489" w:type="dxa"/>
            <w:gridSpan w:val="2"/>
            <w:tcBorders>
              <w:top w:val="nil"/>
              <w:left w:val="nil"/>
              <w:right w:val="nil"/>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1660" w:type="dxa"/>
            <w:gridSpan w:val="7"/>
            <w:tcBorders>
              <w:top w:val="nil"/>
              <w:left w:val="nil"/>
              <w:right w:val="nil"/>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p>
        </w:tc>
        <w:tc>
          <w:tcPr>
            <w:tcW w:w="494" w:type="dxa"/>
            <w:gridSpan w:val="3"/>
            <w:tcBorders>
              <w:top w:val="nil"/>
              <w:left w:val="nil"/>
              <w:right w:val="nil"/>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2077" w:type="dxa"/>
            <w:gridSpan w:val="8"/>
            <w:tcBorders>
              <w:top w:val="nil"/>
              <w:left w:val="nil"/>
              <w:right w:val="single" w:sz="12" w:space="0" w:color="auto"/>
            </w:tcBorders>
            <w:shd w:val="clear" w:color="auto" w:fill="auto"/>
            <w:vAlign w:val="center"/>
          </w:tcPr>
          <w:p w:rsidR="008E551A" w:rsidRPr="00501E23" w:rsidRDefault="008E551A" w:rsidP="008E551A">
            <w:pPr>
              <w:spacing w:line="0" w:lineRule="atLeast"/>
              <w:jc w:val="center"/>
              <w:rPr>
                <w:rFonts w:asciiTheme="minorEastAsia" w:hAnsiTheme="minorEastAsia"/>
                <w:sz w:val="18"/>
                <w:szCs w:val="16"/>
              </w:rPr>
            </w:pPr>
          </w:p>
        </w:tc>
      </w:tr>
      <w:tr w:rsidR="008E551A" w:rsidRPr="00501E23" w:rsidTr="008E551A">
        <w:trPr>
          <w:trHeight w:val="574"/>
        </w:trPr>
        <w:tc>
          <w:tcPr>
            <w:tcW w:w="2266" w:type="dxa"/>
            <w:gridSpan w:val="6"/>
            <w:tcBorders>
              <w:left w:val="single" w:sz="12" w:space="0" w:color="auto"/>
            </w:tcBorders>
            <w:vAlign w:val="center"/>
          </w:tcPr>
          <w:p w:rsidR="008E551A" w:rsidRPr="00501E23" w:rsidRDefault="008E551A" w:rsidP="008E551A">
            <w:pPr>
              <w:spacing w:line="0" w:lineRule="atLeast"/>
              <w:ind w:leftChars="150" w:left="315" w:rightChars="150" w:right="315"/>
              <w:jc w:val="distribute"/>
              <w:rPr>
                <w:rFonts w:asciiTheme="minorEastAsia" w:hAnsiTheme="minorEastAsia"/>
                <w:sz w:val="16"/>
                <w:szCs w:val="16"/>
              </w:rPr>
            </w:pPr>
            <w:r w:rsidRPr="00501E23">
              <w:rPr>
                <w:rFonts w:asciiTheme="minorEastAsia" w:hAnsiTheme="minorEastAsia" w:hint="eastAsia"/>
                <w:sz w:val="18"/>
                <w:szCs w:val="16"/>
              </w:rPr>
              <w:t>所要数量合計</w:t>
            </w:r>
          </w:p>
        </w:tc>
        <w:tc>
          <w:tcPr>
            <w:tcW w:w="2255" w:type="dxa"/>
            <w:gridSpan w:val="10"/>
            <w:shd w:val="clear" w:color="auto" w:fill="EEECE1" w:themeFill="background2"/>
          </w:tcPr>
          <w:p w:rsidR="008E551A" w:rsidRPr="00501E23" w:rsidRDefault="008E551A" w:rsidP="008E551A">
            <w:pPr>
              <w:wordWrap w:val="0"/>
              <w:spacing w:line="0" w:lineRule="atLeast"/>
              <w:jc w:val="right"/>
              <w:rPr>
                <w:rFonts w:asciiTheme="minorEastAsia" w:hAnsiTheme="minorEastAsia"/>
                <w:sz w:val="16"/>
                <w:szCs w:val="16"/>
              </w:rPr>
            </w:pPr>
            <w:r w:rsidRPr="00501E23">
              <w:rPr>
                <w:rFonts w:ascii="Meiryo UI" w:eastAsia="Meiryo UI" w:hAnsi="Meiryo UI" w:hint="eastAsia"/>
                <w:sz w:val="20"/>
                <w:szCs w:val="20"/>
              </w:rPr>
              <w:t xml:space="preserve">   </w:t>
            </w:r>
            <w:r w:rsidRPr="00501E23">
              <w:rPr>
                <w:rFonts w:asciiTheme="minorEastAsia" w:hAnsiTheme="minorEastAsia" w:hint="eastAsia"/>
                <w:sz w:val="16"/>
                <w:szCs w:val="16"/>
              </w:rPr>
              <w:t>リットル</w:t>
            </w:r>
          </w:p>
          <w:p w:rsidR="008E551A" w:rsidRPr="00501E23" w:rsidRDefault="008E551A" w:rsidP="008E551A">
            <w:pPr>
              <w:spacing w:line="0" w:lineRule="atLeast"/>
              <w:jc w:val="center"/>
              <w:rPr>
                <w:rFonts w:ascii="HGP行書体" w:eastAsia="HGP行書体" w:hAnsi="Meiryo UI"/>
                <w:sz w:val="16"/>
                <w:szCs w:val="16"/>
              </w:rPr>
            </w:pPr>
            <w:r w:rsidRPr="00501E23">
              <w:rPr>
                <w:rFonts w:ascii="HGP行書体" w:eastAsia="HGP行書体" w:hAnsi="Meiryo UI"/>
                <w:sz w:val="24"/>
                <w:szCs w:val="24"/>
              </w:rPr>
              <w:t>20</w:t>
            </w:r>
            <w:r w:rsidRPr="00501E23">
              <w:rPr>
                <w:rFonts w:ascii="HGP行書体" w:eastAsia="HGP行書体" w:hAnsi="Meiryo UI" w:hint="eastAsia"/>
                <w:sz w:val="24"/>
                <w:szCs w:val="24"/>
              </w:rPr>
              <w:t>00</w:t>
            </w:r>
          </w:p>
        </w:tc>
        <w:tc>
          <w:tcPr>
            <w:tcW w:w="2222" w:type="dxa"/>
            <w:gridSpan w:val="10"/>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6"/>
                <w:szCs w:val="16"/>
              </w:rPr>
            </w:pPr>
            <w:r w:rsidRPr="00501E23">
              <w:rPr>
                <w:rFonts w:asciiTheme="minorEastAsia" w:hAnsiTheme="minorEastAsia" w:hint="eastAsia"/>
                <w:sz w:val="18"/>
                <w:szCs w:val="16"/>
              </w:rPr>
              <w:t>所要数量計算期間</w:t>
            </w:r>
          </w:p>
        </w:tc>
        <w:tc>
          <w:tcPr>
            <w:tcW w:w="3026" w:type="dxa"/>
            <w:gridSpan w:val="12"/>
            <w:tcBorders>
              <w:right w:val="single" w:sz="12" w:space="0" w:color="auto"/>
            </w:tcBorders>
            <w:vAlign w:val="center"/>
          </w:tcPr>
          <w:p w:rsidR="008E551A" w:rsidRPr="00501E23" w:rsidRDefault="008E551A" w:rsidP="008E551A">
            <w:pPr>
              <w:spacing w:line="0" w:lineRule="atLeast"/>
              <w:ind w:leftChars="200" w:left="420" w:rightChars="200" w:right="420"/>
              <w:jc w:val="distribute"/>
              <w:rPr>
                <w:rFonts w:ascii="Meiryo UI" w:eastAsia="Meiryo UI" w:hAnsi="Meiryo UI"/>
                <w:sz w:val="18"/>
                <w:szCs w:val="16"/>
              </w:rPr>
            </w:pPr>
            <w:r w:rsidRPr="00501E23">
              <w:rPr>
                <w:rFonts w:ascii="HGP行書体" w:eastAsia="HGP行書体" w:hAnsi="Meiryo UI" w:hint="eastAsia"/>
                <w:sz w:val="18"/>
                <w:szCs w:val="16"/>
              </w:rPr>
              <w:t xml:space="preserve">　令和5</w:t>
            </w:r>
            <w:r w:rsidRPr="00501E23">
              <w:rPr>
                <w:rFonts w:asciiTheme="minorEastAsia" w:hAnsiTheme="minorEastAsia" w:hint="eastAsia"/>
                <w:sz w:val="18"/>
                <w:szCs w:val="16"/>
              </w:rPr>
              <w:t>年</w:t>
            </w: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4</w:t>
            </w:r>
            <w:r w:rsidRPr="00501E23">
              <w:rPr>
                <w:rFonts w:asciiTheme="minorEastAsia" w:hAnsiTheme="minorEastAsia" w:hint="eastAsia"/>
                <w:sz w:val="18"/>
                <w:szCs w:val="16"/>
              </w:rPr>
              <w:t>月</w:t>
            </w: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11</w:t>
            </w:r>
            <w:r w:rsidRPr="00501E23">
              <w:rPr>
                <w:rFonts w:asciiTheme="minorEastAsia" w:hAnsiTheme="minorEastAsia" w:hint="eastAsia"/>
                <w:sz w:val="18"/>
                <w:szCs w:val="16"/>
              </w:rPr>
              <w:t>日から</w:t>
            </w:r>
          </w:p>
          <w:p w:rsidR="008E551A" w:rsidRPr="00501E23" w:rsidRDefault="008E551A" w:rsidP="008E551A">
            <w:pPr>
              <w:spacing w:line="0" w:lineRule="atLeast"/>
              <w:ind w:leftChars="200" w:left="420" w:rightChars="200" w:right="420"/>
              <w:jc w:val="distribute"/>
              <w:rPr>
                <w:rFonts w:ascii="Meiryo UI" w:eastAsia="Meiryo UI" w:hAnsi="Meiryo UI"/>
                <w:sz w:val="16"/>
                <w:szCs w:val="16"/>
              </w:rPr>
            </w:pP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令和5</w:t>
            </w:r>
            <w:r w:rsidRPr="00501E23">
              <w:rPr>
                <w:rFonts w:asciiTheme="minorEastAsia" w:hAnsiTheme="minorEastAsia" w:hint="eastAsia"/>
                <w:sz w:val="18"/>
                <w:szCs w:val="16"/>
              </w:rPr>
              <w:t>年</w:t>
            </w:r>
            <w:r w:rsidRPr="00501E23">
              <w:rPr>
                <w:rFonts w:ascii="HGP行書体" w:eastAsia="HGP行書体" w:hAnsi="Meiryo UI" w:hint="eastAsia"/>
                <w:sz w:val="18"/>
                <w:szCs w:val="16"/>
              </w:rPr>
              <w:t xml:space="preserve">　7</w:t>
            </w:r>
            <w:r w:rsidRPr="00501E23">
              <w:rPr>
                <w:rFonts w:asciiTheme="minorEastAsia" w:hAnsiTheme="minorEastAsia" w:hint="eastAsia"/>
                <w:sz w:val="18"/>
                <w:szCs w:val="16"/>
              </w:rPr>
              <w:t>月</w:t>
            </w: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10</w:t>
            </w:r>
            <w:r w:rsidRPr="00501E23">
              <w:rPr>
                <w:rFonts w:asciiTheme="minorEastAsia" w:hAnsiTheme="minorEastAsia" w:hint="eastAsia"/>
                <w:sz w:val="18"/>
                <w:szCs w:val="16"/>
              </w:rPr>
              <w:t>日まで</w:t>
            </w:r>
          </w:p>
        </w:tc>
      </w:tr>
      <w:tr w:rsidR="008E551A" w:rsidRPr="00501E23" w:rsidTr="008E551A">
        <w:trPr>
          <w:trHeight w:val="415"/>
        </w:trPr>
        <w:tc>
          <w:tcPr>
            <w:tcW w:w="4521" w:type="dxa"/>
            <w:gridSpan w:val="16"/>
            <w:tcBorders>
              <w:left w:val="single" w:sz="12" w:space="0" w:color="auto"/>
            </w:tcBorders>
            <w:vAlign w:val="center"/>
          </w:tcPr>
          <w:p w:rsidR="008E551A" w:rsidRPr="00501E23" w:rsidRDefault="008E551A" w:rsidP="008E551A">
            <w:pPr>
              <w:spacing w:line="0" w:lineRule="atLeast"/>
              <w:ind w:leftChars="300" w:left="630" w:rightChars="300" w:right="630"/>
              <w:jc w:val="distribute"/>
              <w:rPr>
                <w:rFonts w:asciiTheme="minorEastAsia" w:hAnsiTheme="minorEastAsia"/>
                <w:sz w:val="16"/>
                <w:szCs w:val="16"/>
              </w:rPr>
            </w:pPr>
            <w:r w:rsidRPr="00501E23">
              <w:rPr>
                <w:rFonts w:asciiTheme="minorEastAsia" w:hAnsiTheme="minorEastAsia" w:hint="eastAsia"/>
                <w:sz w:val="18"/>
                <w:szCs w:val="16"/>
              </w:rPr>
              <w:t>希望する販売業者名及び所在地</w:t>
            </w:r>
          </w:p>
        </w:tc>
        <w:tc>
          <w:tcPr>
            <w:tcW w:w="1970" w:type="dxa"/>
            <w:gridSpan w:val="9"/>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6"/>
                <w:szCs w:val="16"/>
              </w:rPr>
            </w:pPr>
            <w:r w:rsidRPr="00501E23">
              <w:rPr>
                <w:rFonts w:asciiTheme="minorEastAsia" w:hAnsiTheme="minorEastAsia" w:hint="eastAsia"/>
                <w:sz w:val="18"/>
                <w:szCs w:val="16"/>
              </w:rPr>
              <w:t>免税証の種類</w:t>
            </w:r>
          </w:p>
        </w:tc>
        <w:tc>
          <w:tcPr>
            <w:tcW w:w="1130" w:type="dxa"/>
            <w:gridSpan w:val="4"/>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6"/>
                <w:szCs w:val="16"/>
              </w:rPr>
            </w:pPr>
            <w:r w:rsidRPr="00501E23">
              <w:rPr>
                <w:rFonts w:asciiTheme="minorEastAsia" w:hAnsiTheme="minorEastAsia" w:hint="eastAsia"/>
                <w:sz w:val="18"/>
                <w:szCs w:val="16"/>
              </w:rPr>
              <w:t>枚数</w:t>
            </w:r>
          </w:p>
        </w:tc>
        <w:tc>
          <w:tcPr>
            <w:tcW w:w="1137" w:type="dxa"/>
            <w:gridSpan w:val="5"/>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6"/>
                <w:szCs w:val="16"/>
              </w:rPr>
            </w:pPr>
            <w:r w:rsidRPr="00501E23">
              <w:rPr>
                <w:rFonts w:asciiTheme="minorEastAsia" w:hAnsiTheme="minorEastAsia" w:hint="eastAsia"/>
                <w:sz w:val="18"/>
                <w:szCs w:val="16"/>
              </w:rPr>
              <w:t>数量</w:t>
            </w:r>
          </w:p>
        </w:tc>
        <w:tc>
          <w:tcPr>
            <w:tcW w:w="1011" w:type="dxa"/>
            <w:gridSpan w:val="4"/>
            <w:tcBorders>
              <w:right w:val="single" w:sz="12" w:space="0" w:color="auto"/>
            </w:tcBorders>
            <w:vAlign w:val="center"/>
          </w:tcPr>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※処理事項</w:t>
            </w:r>
          </w:p>
        </w:tc>
      </w:tr>
      <w:tr w:rsidR="008E551A" w:rsidRPr="00501E23" w:rsidTr="008E551A">
        <w:trPr>
          <w:trHeight w:val="211"/>
        </w:trPr>
        <w:tc>
          <w:tcPr>
            <w:tcW w:w="4521" w:type="dxa"/>
            <w:gridSpan w:val="16"/>
            <w:vMerge w:val="restart"/>
            <w:tcBorders>
              <w:left w:val="single" w:sz="12" w:space="0" w:color="auto"/>
            </w:tcBorders>
            <w:shd w:val="clear" w:color="auto" w:fill="EEECE1" w:themeFill="background2"/>
          </w:tcPr>
          <w:p w:rsidR="008E551A" w:rsidRPr="00501E23" w:rsidRDefault="008E551A" w:rsidP="008E551A">
            <w:pPr>
              <w:spacing w:line="0" w:lineRule="atLeast"/>
              <w:rPr>
                <w:rFonts w:ascii="Meiryo UI" w:eastAsia="Meiryo UI" w:hAnsi="Meiryo UI"/>
                <w:sz w:val="16"/>
                <w:szCs w:val="16"/>
              </w:rPr>
            </w:pPr>
          </w:p>
          <w:p w:rsidR="008E551A" w:rsidRPr="00501E23" w:rsidRDefault="008E551A" w:rsidP="008E551A">
            <w:pPr>
              <w:spacing w:line="0" w:lineRule="atLeast"/>
              <w:rPr>
                <w:rFonts w:ascii="Meiryo UI" w:eastAsia="Meiryo UI" w:hAnsi="Meiryo UI"/>
                <w:sz w:val="16"/>
                <w:szCs w:val="16"/>
              </w:rPr>
            </w:pPr>
          </w:p>
          <w:p w:rsidR="008E551A" w:rsidRPr="00501E23" w:rsidRDefault="008E551A" w:rsidP="008E551A">
            <w:pPr>
              <w:spacing w:line="0" w:lineRule="atLeast"/>
              <w:rPr>
                <w:rFonts w:ascii="Meiryo UI" w:eastAsia="Meiryo UI" w:hAnsi="Meiryo UI"/>
                <w:sz w:val="16"/>
                <w:szCs w:val="16"/>
              </w:rPr>
            </w:pPr>
          </w:p>
          <w:p w:rsidR="008E551A" w:rsidRPr="00501E23" w:rsidRDefault="008E551A" w:rsidP="008E551A">
            <w:pPr>
              <w:spacing w:line="0" w:lineRule="atLeast"/>
              <w:rPr>
                <w:rFonts w:ascii="Meiryo UI" w:eastAsia="Meiryo UI" w:hAnsi="Meiryo UI"/>
                <w:sz w:val="16"/>
                <w:szCs w:val="16"/>
              </w:rPr>
            </w:pPr>
          </w:p>
          <w:p w:rsidR="008E551A" w:rsidRPr="00501E23" w:rsidRDefault="008E551A" w:rsidP="008E551A">
            <w:pPr>
              <w:spacing w:line="0" w:lineRule="atLeast"/>
              <w:rPr>
                <w:rFonts w:ascii="Meiryo UI" w:eastAsia="Meiryo UI" w:hAnsi="Meiryo UI"/>
                <w:sz w:val="16"/>
                <w:szCs w:val="16"/>
              </w:rPr>
            </w:pPr>
          </w:p>
          <w:p w:rsidR="008E551A" w:rsidRPr="00501E23" w:rsidRDefault="008E551A" w:rsidP="008E551A">
            <w:pPr>
              <w:spacing w:line="0" w:lineRule="atLeast"/>
              <w:ind w:firstLineChars="500" w:firstLine="1400"/>
              <w:rPr>
                <w:rFonts w:ascii="HGP行書体" w:eastAsia="HGP行書体" w:hAnsi="Meiryo UI"/>
                <w:sz w:val="28"/>
                <w:szCs w:val="28"/>
              </w:rPr>
            </w:pPr>
            <w:r w:rsidRPr="00501E23">
              <w:rPr>
                <w:rFonts w:ascii="HGP行書体" w:eastAsia="HGP行書体" w:hAnsi="Meiryo UI" w:hint="eastAsia"/>
                <w:sz w:val="28"/>
                <w:szCs w:val="28"/>
              </w:rPr>
              <w:t>咲洲石油店</w:t>
            </w:r>
            <w:r w:rsidRPr="00501E23">
              <w:rPr>
                <w:rFonts w:ascii="HGP行書体" w:eastAsia="HGP行書体" w:hAnsi="Meiryo UI" w:hint="eastAsia"/>
                <w:sz w:val="28"/>
                <w:szCs w:val="28"/>
              </w:rPr>
              <w:fldChar w:fldCharType="begin"/>
            </w:r>
            <w:r w:rsidRPr="00501E23">
              <w:rPr>
                <w:rFonts w:ascii="HGP行書体" w:eastAsia="HGP行書体" w:hAnsi="Meiryo UI" w:hint="eastAsia"/>
                <w:sz w:val="28"/>
                <w:szCs w:val="28"/>
              </w:rPr>
              <w:instrText xml:space="preserve"> MERGEFIELD  券種4 \#,### </w:instrText>
            </w:r>
            <w:r w:rsidRPr="00501E23">
              <w:rPr>
                <w:rFonts w:ascii="HGP行書体" w:eastAsia="HGP行書体" w:hAnsi="Meiryo UI" w:hint="eastAsia"/>
                <w:sz w:val="28"/>
                <w:szCs w:val="28"/>
              </w:rPr>
              <w:fldChar w:fldCharType="end"/>
            </w:r>
          </w:p>
          <w:p w:rsidR="008E551A" w:rsidRPr="00501E23" w:rsidRDefault="008E551A" w:rsidP="008E551A">
            <w:pPr>
              <w:spacing w:line="0" w:lineRule="atLeast"/>
              <w:ind w:firstLineChars="100" w:firstLine="280"/>
              <w:rPr>
                <w:rFonts w:ascii="HGP行書体" w:eastAsia="HGP行書体" w:hAnsi="Meiryo UI"/>
                <w:sz w:val="16"/>
                <w:szCs w:val="16"/>
              </w:rPr>
            </w:pPr>
            <w:r w:rsidRPr="00501E23">
              <w:rPr>
                <w:rFonts w:ascii="HGP行書体" w:eastAsia="HGP行書体" w:hAnsi="Meiryo UI" w:hint="eastAsia"/>
                <w:sz w:val="28"/>
                <w:szCs w:val="28"/>
              </w:rPr>
              <w:t>大阪市住之江区南港北</w:t>
            </w:r>
            <w:r w:rsidRPr="00501E23">
              <w:rPr>
                <w:rFonts w:ascii="HGP行書体" w:eastAsia="HGP行書体" w:hAnsi="Meiryo UI" w:hint="eastAsia"/>
                <w:sz w:val="28"/>
                <w:szCs w:val="24"/>
              </w:rPr>
              <w:t>〇－〇－〇</w:t>
            </w:r>
          </w:p>
        </w:tc>
        <w:tc>
          <w:tcPr>
            <w:tcW w:w="1970" w:type="dxa"/>
            <w:gridSpan w:val="9"/>
            <w:tcBorders>
              <w:bottom w:val="single" w:sz="4" w:space="0" w:color="FFFFFF" w:themeColor="background1"/>
            </w:tcBorders>
            <w:vAlign w:val="center"/>
          </w:tcPr>
          <w:p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6"/>
                <w:szCs w:val="16"/>
              </w:rPr>
              <w:t>リットル券</w:t>
            </w:r>
          </w:p>
        </w:tc>
        <w:tc>
          <w:tcPr>
            <w:tcW w:w="1130" w:type="dxa"/>
            <w:gridSpan w:val="4"/>
            <w:tcBorders>
              <w:bottom w:val="single" w:sz="4" w:space="0" w:color="FFFFFF" w:themeColor="background1"/>
            </w:tcBorders>
            <w:vAlign w:val="center"/>
          </w:tcPr>
          <w:p w:rsidR="008E551A" w:rsidRPr="00501E23" w:rsidRDefault="008E551A" w:rsidP="008E551A">
            <w:pPr>
              <w:spacing w:line="0" w:lineRule="atLeast"/>
              <w:jc w:val="center"/>
              <w:rPr>
                <w:rFonts w:asciiTheme="minorEastAsia" w:hAnsiTheme="minorEastAsia"/>
                <w:sz w:val="16"/>
                <w:szCs w:val="16"/>
              </w:rPr>
            </w:pPr>
          </w:p>
        </w:tc>
        <w:tc>
          <w:tcPr>
            <w:tcW w:w="1137" w:type="dxa"/>
            <w:gridSpan w:val="5"/>
            <w:tcBorders>
              <w:bottom w:val="single" w:sz="4" w:space="0" w:color="FFFFFF" w:themeColor="background1"/>
            </w:tcBorders>
            <w:vAlign w:val="center"/>
          </w:tcPr>
          <w:p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6"/>
                <w:szCs w:val="16"/>
              </w:rPr>
              <w:t>リットル</w:t>
            </w:r>
          </w:p>
        </w:tc>
        <w:tc>
          <w:tcPr>
            <w:tcW w:w="1011" w:type="dxa"/>
            <w:gridSpan w:val="4"/>
            <w:tcBorders>
              <w:bottom w:val="single" w:sz="4" w:space="0" w:color="FFFFFF" w:themeColor="background1"/>
              <w:right w:val="single" w:sz="12"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306"/>
        </w:trPr>
        <w:tc>
          <w:tcPr>
            <w:tcW w:w="4521" w:type="dxa"/>
            <w:gridSpan w:val="16"/>
            <w:vMerge/>
            <w:tcBorders>
              <w:left w:val="single" w:sz="12"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single" w:sz="4" w:space="0" w:color="FFFFFF" w:themeColor="background1"/>
              <w:bottom w:val="dotted" w:sz="4" w:space="0" w:color="auto"/>
            </w:tcBorders>
            <w:shd w:val="clear" w:color="auto" w:fill="EEECE1" w:themeFill="background2"/>
            <w:vAlign w:val="center"/>
          </w:tcPr>
          <w:p w:rsidR="008E551A" w:rsidRPr="00501E23" w:rsidRDefault="008E551A" w:rsidP="008E551A">
            <w:pPr>
              <w:spacing w:line="0" w:lineRule="atLeast"/>
              <w:ind w:rightChars="400" w:right="840"/>
              <w:jc w:val="right"/>
              <w:rPr>
                <w:rFonts w:ascii="HGP行書体" w:eastAsia="HGP行書体" w:hAnsi="Meiryo UI"/>
                <w:sz w:val="24"/>
                <w:szCs w:val="24"/>
              </w:rPr>
            </w:pPr>
            <w:r w:rsidRPr="00501E23">
              <w:rPr>
                <w:rFonts w:ascii="HGP行書体" w:eastAsia="HGP行書体" w:hAnsi="Meiryo UI" w:hint="eastAsia"/>
                <w:sz w:val="24"/>
                <w:szCs w:val="24"/>
              </w:rPr>
              <w:t>50</w:t>
            </w:r>
          </w:p>
        </w:tc>
        <w:tc>
          <w:tcPr>
            <w:tcW w:w="1130" w:type="dxa"/>
            <w:gridSpan w:val="4"/>
            <w:tcBorders>
              <w:top w:val="single" w:sz="4" w:space="0" w:color="FFFFFF" w:themeColor="background1"/>
              <w:bottom w:val="dotted" w:sz="4" w:space="0" w:color="auto"/>
            </w:tcBorders>
            <w:shd w:val="clear" w:color="auto" w:fill="EEECE1" w:themeFill="background2"/>
            <w:vAlign w:val="center"/>
          </w:tcPr>
          <w:p w:rsidR="008E551A" w:rsidRPr="00501E23" w:rsidRDefault="008E551A" w:rsidP="008E551A">
            <w:pPr>
              <w:spacing w:line="0" w:lineRule="atLeast"/>
              <w:ind w:rightChars="200" w:right="420"/>
              <w:jc w:val="right"/>
              <w:rPr>
                <w:rFonts w:ascii="Meiryo UI" w:eastAsia="Meiryo UI" w:hAnsi="Meiryo UI"/>
                <w:sz w:val="24"/>
                <w:szCs w:val="24"/>
              </w:rPr>
            </w:pPr>
            <w:r w:rsidRPr="00501E23">
              <w:rPr>
                <w:rFonts w:ascii="HGP行書体" w:eastAsia="HGP行書体" w:hAnsi="Meiryo UI"/>
                <w:sz w:val="24"/>
                <w:szCs w:val="24"/>
              </w:rPr>
              <w:t>2</w:t>
            </w:r>
            <w:r w:rsidRPr="00501E23">
              <w:rPr>
                <w:rFonts w:ascii="HGP行書体" w:eastAsia="HGP行書体" w:hAnsi="Meiryo UI" w:hint="eastAsia"/>
                <w:sz w:val="24"/>
                <w:szCs w:val="24"/>
              </w:rPr>
              <w:t>0</w:t>
            </w:r>
          </w:p>
        </w:tc>
        <w:tc>
          <w:tcPr>
            <w:tcW w:w="1137" w:type="dxa"/>
            <w:gridSpan w:val="5"/>
            <w:tcBorders>
              <w:top w:val="single" w:sz="4" w:space="0" w:color="FFFFFF" w:themeColor="background1"/>
              <w:bottom w:val="dotted" w:sz="4" w:space="0" w:color="auto"/>
            </w:tcBorders>
            <w:shd w:val="clear" w:color="auto" w:fill="EEECE1" w:themeFill="background2"/>
            <w:vAlign w:val="center"/>
          </w:tcPr>
          <w:p w:rsidR="008E551A" w:rsidRPr="00501E23" w:rsidRDefault="008E551A" w:rsidP="008E551A">
            <w:pPr>
              <w:spacing w:line="0" w:lineRule="atLeast"/>
              <w:ind w:rightChars="150" w:right="315"/>
              <w:jc w:val="right"/>
              <w:rPr>
                <w:rFonts w:ascii="Meiryo UI" w:eastAsia="Meiryo UI" w:hAnsi="Meiryo UI"/>
                <w:sz w:val="24"/>
                <w:szCs w:val="24"/>
              </w:rPr>
            </w:pPr>
            <w:r w:rsidRPr="00501E23">
              <w:rPr>
                <w:rFonts w:ascii="HGP行書体" w:eastAsia="HGP行書体" w:hAnsi="Meiryo UI"/>
                <w:sz w:val="24"/>
                <w:szCs w:val="24"/>
              </w:rPr>
              <w:t>10</w:t>
            </w:r>
            <w:r w:rsidRPr="00501E23">
              <w:rPr>
                <w:rFonts w:ascii="HGP行書体" w:eastAsia="HGP行書体" w:hAnsi="Meiryo UI" w:hint="eastAsia"/>
                <w:sz w:val="24"/>
                <w:szCs w:val="24"/>
              </w:rPr>
              <w:t>00</w:t>
            </w:r>
          </w:p>
        </w:tc>
        <w:tc>
          <w:tcPr>
            <w:tcW w:w="1011" w:type="dxa"/>
            <w:gridSpan w:val="4"/>
            <w:tcBorders>
              <w:top w:val="single" w:sz="4" w:space="0" w:color="FFFFFF" w:themeColor="background1"/>
              <w:bottom w:val="dotted"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06"/>
        </w:trPr>
        <w:tc>
          <w:tcPr>
            <w:tcW w:w="4521" w:type="dxa"/>
            <w:gridSpan w:val="16"/>
            <w:vMerge/>
            <w:tcBorders>
              <w:left w:val="single" w:sz="12"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shd w:val="clear" w:color="auto" w:fill="EEECE1" w:themeFill="background2"/>
            <w:vAlign w:val="center"/>
          </w:tcPr>
          <w:p w:rsidR="008E551A" w:rsidRPr="00501E23" w:rsidRDefault="008E551A" w:rsidP="008E551A">
            <w:pPr>
              <w:spacing w:line="0" w:lineRule="atLeast"/>
              <w:ind w:rightChars="400" w:right="840"/>
              <w:jc w:val="right"/>
              <w:rPr>
                <w:rFonts w:ascii="HGP行書体" w:eastAsia="HGP行書体" w:hAnsi="Meiryo UI"/>
                <w:sz w:val="24"/>
                <w:szCs w:val="24"/>
              </w:rPr>
            </w:pPr>
            <w:r w:rsidRPr="00501E23">
              <w:rPr>
                <w:rFonts w:ascii="HGP行書体" w:eastAsia="HGP行書体" w:hAnsi="Meiryo UI" w:hint="eastAsia"/>
                <w:sz w:val="24"/>
                <w:szCs w:val="24"/>
              </w:rPr>
              <w:t>100</w:t>
            </w:r>
          </w:p>
        </w:tc>
        <w:tc>
          <w:tcPr>
            <w:tcW w:w="1130" w:type="dxa"/>
            <w:gridSpan w:val="4"/>
            <w:tcBorders>
              <w:top w:val="dotted" w:sz="4" w:space="0" w:color="auto"/>
              <w:bottom w:val="dotted" w:sz="4" w:space="0" w:color="auto"/>
            </w:tcBorders>
            <w:shd w:val="clear" w:color="auto" w:fill="EEECE1" w:themeFill="background2"/>
            <w:vAlign w:val="center"/>
          </w:tcPr>
          <w:p w:rsidR="008E551A" w:rsidRPr="00501E23" w:rsidRDefault="008E551A" w:rsidP="008E551A">
            <w:pPr>
              <w:spacing w:line="0" w:lineRule="atLeast"/>
              <w:ind w:rightChars="200" w:right="420"/>
              <w:jc w:val="right"/>
              <w:rPr>
                <w:rFonts w:ascii="HGP行書体" w:eastAsia="HGP行書体" w:hAnsi="Meiryo UI"/>
                <w:sz w:val="24"/>
                <w:szCs w:val="24"/>
              </w:rPr>
            </w:pPr>
            <w:r w:rsidRPr="00501E23">
              <w:rPr>
                <w:rFonts w:ascii="HGP行書体" w:eastAsia="HGP行書体" w:hAnsi="Meiryo UI" w:hint="eastAsia"/>
                <w:sz w:val="24"/>
                <w:szCs w:val="24"/>
              </w:rPr>
              <w:t>10</w:t>
            </w:r>
          </w:p>
        </w:tc>
        <w:tc>
          <w:tcPr>
            <w:tcW w:w="1137" w:type="dxa"/>
            <w:gridSpan w:val="5"/>
            <w:tcBorders>
              <w:top w:val="dotted" w:sz="4" w:space="0" w:color="auto"/>
              <w:bottom w:val="dotted" w:sz="4" w:space="0" w:color="auto"/>
            </w:tcBorders>
            <w:shd w:val="clear" w:color="auto" w:fill="EEECE1" w:themeFill="background2"/>
            <w:vAlign w:val="center"/>
          </w:tcPr>
          <w:p w:rsidR="008E551A" w:rsidRPr="00501E23" w:rsidRDefault="008E551A" w:rsidP="008E551A">
            <w:pPr>
              <w:spacing w:line="0" w:lineRule="atLeast"/>
              <w:ind w:rightChars="150" w:right="315"/>
              <w:jc w:val="right"/>
              <w:rPr>
                <w:rFonts w:ascii="HGP行書体" w:eastAsia="HGP行書体" w:hAnsi="Meiryo UI"/>
                <w:sz w:val="24"/>
                <w:szCs w:val="24"/>
              </w:rPr>
            </w:pPr>
            <w:r w:rsidRPr="00501E23">
              <w:rPr>
                <w:rFonts w:ascii="HGP行書体" w:eastAsia="HGP行書体" w:hAnsi="Meiryo UI" w:hint="eastAsia"/>
                <w:sz w:val="24"/>
                <w:szCs w:val="24"/>
              </w:rPr>
              <w:t>1000</w:t>
            </w:r>
          </w:p>
        </w:tc>
        <w:tc>
          <w:tcPr>
            <w:tcW w:w="1011" w:type="dxa"/>
            <w:gridSpan w:val="4"/>
            <w:tcBorders>
              <w:top w:val="dotted" w:sz="4" w:space="0" w:color="auto"/>
              <w:bottom w:val="dotted"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06"/>
        </w:trPr>
        <w:tc>
          <w:tcPr>
            <w:tcW w:w="4521" w:type="dxa"/>
            <w:gridSpan w:val="16"/>
            <w:vMerge/>
            <w:tcBorders>
              <w:left w:val="single" w:sz="12"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18"/>
                <w:szCs w:val="16"/>
              </w:rPr>
            </w:pPr>
          </w:p>
        </w:tc>
        <w:tc>
          <w:tcPr>
            <w:tcW w:w="1130" w:type="dxa"/>
            <w:gridSpan w:val="4"/>
            <w:tcBorders>
              <w:top w:val="dotted" w:sz="4" w:space="0" w:color="auto"/>
              <w:bottom w:val="dotted"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8"/>
                <w:szCs w:val="16"/>
              </w:rPr>
            </w:pPr>
          </w:p>
        </w:tc>
        <w:tc>
          <w:tcPr>
            <w:tcW w:w="1137" w:type="dxa"/>
            <w:gridSpan w:val="5"/>
            <w:tcBorders>
              <w:top w:val="dotted" w:sz="4" w:space="0" w:color="auto"/>
              <w:bottom w:val="dotted"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8"/>
                <w:szCs w:val="16"/>
              </w:rPr>
            </w:pPr>
          </w:p>
        </w:tc>
        <w:tc>
          <w:tcPr>
            <w:tcW w:w="1011" w:type="dxa"/>
            <w:gridSpan w:val="4"/>
            <w:tcBorders>
              <w:top w:val="dotted" w:sz="4" w:space="0" w:color="auto"/>
              <w:bottom w:val="dotted"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06"/>
        </w:trPr>
        <w:tc>
          <w:tcPr>
            <w:tcW w:w="4521" w:type="dxa"/>
            <w:gridSpan w:val="16"/>
            <w:vMerge/>
            <w:tcBorders>
              <w:left w:val="single" w:sz="12"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券種4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枚数4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数量4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06"/>
        </w:trPr>
        <w:tc>
          <w:tcPr>
            <w:tcW w:w="4521" w:type="dxa"/>
            <w:gridSpan w:val="16"/>
            <w:vMerge/>
            <w:tcBorders>
              <w:left w:val="single" w:sz="12"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券種5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枚数5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数量5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06"/>
        </w:trPr>
        <w:tc>
          <w:tcPr>
            <w:tcW w:w="4521" w:type="dxa"/>
            <w:gridSpan w:val="16"/>
            <w:vMerge/>
            <w:tcBorders>
              <w:left w:val="single" w:sz="12"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券種6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枚数6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数量6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06"/>
        </w:trPr>
        <w:tc>
          <w:tcPr>
            <w:tcW w:w="4521" w:type="dxa"/>
            <w:gridSpan w:val="16"/>
            <w:vMerge/>
            <w:tcBorders>
              <w:left w:val="single" w:sz="12"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券種7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枚数7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数量7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06"/>
        </w:trPr>
        <w:tc>
          <w:tcPr>
            <w:tcW w:w="4521" w:type="dxa"/>
            <w:gridSpan w:val="16"/>
            <w:vMerge/>
            <w:tcBorders>
              <w:left w:val="single" w:sz="12"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券種8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枚数8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数量8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06"/>
        </w:trPr>
        <w:tc>
          <w:tcPr>
            <w:tcW w:w="4521" w:type="dxa"/>
            <w:gridSpan w:val="16"/>
            <w:vMerge/>
            <w:tcBorders>
              <w:left w:val="single" w:sz="12"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券種9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枚数9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数量9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06"/>
        </w:trPr>
        <w:tc>
          <w:tcPr>
            <w:tcW w:w="4521" w:type="dxa"/>
            <w:gridSpan w:val="16"/>
            <w:vMerge/>
            <w:tcBorders>
              <w:left w:val="single" w:sz="12" w:space="0" w:color="auto"/>
              <w:bottom w:val="single" w:sz="4"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single" w:sz="4" w:space="0" w:color="auto"/>
            </w:tcBorders>
            <w:vAlign w:val="center"/>
          </w:tcPr>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計</w:t>
            </w:r>
          </w:p>
        </w:tc>
        <w:tc>
          <w:tcPr>
            <w:tcW w:w="1130" w:type="dxa"/>
            <w:gridSpan w:val="4"/>
            <w:tcBorders>
              <w:top w:val="dotted" w:sz="4" w:space="0" w:color="auto"/>
              <w:bottom w:val="single" w:sz="4" w:space="0" w:color="auto"/>
            </w:tcBorders>
            <w:shd w:val="clear" w:color="auto" w:fill="EEECE1" w:themeFill="background2"/>
            <w:vAlign w:val="center"/>
          </w:tcPr>
          <w:p w:rsidR="008E551A" w:rsidRPr="00501E23" w:rsidRDefault="008E551A" w:rsidP="008E551A">
            <w:pPr>
              <w:spacing w:line="0" w:lineRule="atLeast"/>
              <w:jc w:val="center"/>
              <w:rPr>
                <w:rFonts w:ascii="HGP行書体" w:eastAsia="HGP行書体" w:hAnsi="Meiryo UI"/>
                <w:sz w:val="24"/>
                <w:szCs w:val="24"/>
              </w:rPr>
            </w:pPr>
            <w:r w:rsidRPr="00501E23">
              <w:rPr>
                <w:rFonts w:ascii="HGP行書体" w:eastAsia="HGP行書体" w:hAnsi="Meiryo UI"/>
                <w:sz w:val="24"/>
                <w:szCs w:val="24"/>
              </w:rPr>
              <w:t>30</w:t>
            </w:r>
          </w:p>
        </w:tc>
        <w:tc>
          <w:tcPr>
            <w:tcW w:w="1137" w:type="dxa"/>
            <w:gridSpan w:val="5"/>
            <w:tcBorders>
              <w:top w:val="dotted" w:sz="4" w:space="0" w:color="auto"/>
              <w:bottom w:val="single" w:sz="4" w:space="0" w:color="auto"/>
            </w:tcBorders>
            <w:shd w:val="clear" w:color="auto" w:fill="EEECE1" w:themeFill="background2"/>
            <w:vAlign w:val="center"/>
          </w:tcPr>
          <w:p w:rsidR="008E551A" w:rsidRPr="00501E23" w:rsidRDefault="008E551A" w:rsidP="008E551A">
            <w:pPr>
              <w:spacing w:line="0" w:lineRule="atLeast"/>
              <w:ind w:rightChars="150" w:right="315"/>
              <w:jc w:val="right"/>
              <w:rPr>
                <w:rFonts w:ascii="HGP行書体" w:eastAsia="HGP行書体" w:hAnsi="Meiryo UI"/>
                <w:sz w:val="24"/>
                <w:szCs w:val="24"/>
              </w:rPr>
            </w:pPr>
            <w:r w:rsidRPr="00501E23">
              <w:rPr>
                <w:rFonts w:ascii="HGP行書体" w:eastAsia="HGP行書体" w:hAnsi="Meiryo UI"/>
                <w:sz w:val="24"/>
                <w:szCs w:val="24"/>
              </w:rPr>
              <w:t>20</w:t>
            </w:r>
            <w:r w:rsidRPr="00501E23">
              <w:rPr>
                <w:rFonts w:ascii="HGP行書体" w:eastAsia="HGP行書体" w:hAnsi="Meiryo UI" w:hint="eastAsia"/>
                <w:sz w:val="24"/>
                <w:szCs w:val="24"/>
              </w:rPr>
              <w:t>00</w:t>
            </w:r>
          </w:p>
        </w:tc>
        <w:tc>
          <w:tcPr>
            <w:tcW w:w="1011" w:type="dxa"/>
            <w:gridSpan w:val="4"/>
            <w:tcBorders>
              <w:top w:val="dotted" w:sz="4" w:space="0" w:color="auto"/>
              <w:bottom w:val="single" w:sz="4" w:space="0" w:color="auto"/>
              <w:right w:val="single" w:sz="12" w:space="0" w:color="auto"/>
            </w:tcBorders>
            <w:vAlign w:val="center"/>
          </w:tcPr>
          <w:p w:rsidR="008E551A" w:rsidRPr="00501E23" w:rsidRDefault="008E551A" w:rsidP="008E551A">
            <w:pPr>
              <w:spacing w:line="0" w:lineRule="atLeast"/>
              <w:jc w:val="center"/>
              <w:rPr>
                <w:rFonts w:ascii="Meiryo UI" w:eastAsia="Meiryo UI" w:hAnsi="Meiryo UI"/>
                <w:sz w:val="18"/>
                <w:szCs w:val="16"/>
              </w:rPr>
            </w:pPr>
          </w:p>
        </w:tc>
      </w:tr>
      <w:tr w:rsidR="008E551A" w:rsidRPr="00501E23" w:rsidTr="008E551A">
        <w:trPr>
          <w:trHeight w:val="348"/>
        </w:trPr>
        <w:tc>
          <w:tcPr>
            <w:tcW w:w="445" w:type="dxa"/>
            <w:gridSpan w:val="2"/>
            <w:vMerge w:val="restart"/>
            <w:tcBorders>
              <w:left w:val="single" w:sz="12" w:space="0" w:color="auto"/>
            </w:tcBorders>
            <w:shd w:val="clear" w:color="auto" w:fill="auto"/>
            <w:textDirection w:val="tbRlV"/>
            <w:vAlign w:val="center"/>
          </w:tcPr>
          <w:p w:rsidR="008E551A" w:rsidRPr="00501E23" w:rsidRDefault="008E551A" w:rsidP="008E551A">
            <w:pPr>
              <w:spacing w:line="0" w:lineRule="atLeast"/>
              <w:ind w:left="113" w:right="113"/>
              <w:jc w:val="center"/>
              <w:rPr>
                <w:rFonts w:asciiTheme="minorEastAsia" w:hAnsiTheme="minorEastAsia"/>
                <w:sz w:val="16"/>
                <w:szCs w:val="16"/>
              </w:rPr>
            </w:pPr>
            <w:r w:rsidRPr="00501E23">
              <w:rPr>
                <w:rFonts w:asciiTheme="minorEastAsia" w:hAnsiTheme="minorEastAsia" w:hint="eastAsia"/>
                <w:sz w:val="18"/>
                <w:szCs w:val="16"/>
              </w:rPr>
              <w:t>参　　　　　考</w:t>
            </w:r>
          </w:p>
        </w:tc>
        <w:tc>
          <w:tcPr>
            <w:tcW w:w="3863" w:type="dxa"/>
            <w:gridSpan w:val="13"/>
            <w:shd w:val="clear" w:color="auto" w:fill="auto"/>
            <w:vAlign w:val="center"/>
          </w:tcPr>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前回交付を受けた免税証</w:t>
            </w:r>
          </w:p>
        </w:tc>
        <w:tc>
          <w:tcPr>
            <w:tcW w:w="3882" w:type="dxa"/>
            <w:gridSpan w:val="17"/>
            <w:shd w:val="clear" w:color="auto" w:fill="auto"/>
            <w:vAlign w:val="center"/>
          </w:tcPr>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前回交付を受けた免税証のうちの使用量</w:t>
            </w:r>
          </w:p>
        </w:tc>
        <w:tc>
          <w:tcPr>
            <w:tcW w:w="1579" w:type="dxa"/>
            <w:gridSpan w:val="6"/>
            <w:vMerge w:val="restart"/>
            <w:tcBorders>
              <w:right w:val="single" w:sz="12" w:space="0" w:color="auto"/>
            </w:tcBorders>
            <w:shd w:val="clear" w:color="auto" w:fill="auto"/>
            <w:vAlign w:val="center"/>
          </w:tcPr>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（ア）－（イ）</w:t>
            </w:r>
          </w:p>
        </w:tc>
      </w:tr>
      <w:tr w:rsidR="008E551A" w:rsidRPr="00501E23" w:rsidTr="008E551A">
        <w:trPr>
          <w:trHeight w:val="305"/>
        </w:trPr>
        <w:tc>
          <w:tcPr>
            <w:tcW w:w="445" w:type="dxa"/>
            <w:gridSpan w:val="2"/>
            <w:vMerge/>
            <w:tcBorders>
              <w:left w:val="single" w:sz="12" w:space="0" w:color="auto"/>
            </w:tcBorders>
            <w:shd w:val="clear" w:color="auto" w:fill="auto"/>
            <w:vAlign w:val="center"/>
          </w:tcPr>
          <w:p w:rsidR="008E551A" w:rsidRPr="00501E23" w:rsidRDefault="008E551A" w:rsidP="008E551A">
            <w:pPr>
              <w:spacing w:line="0" w:lineRule="atLeast"/>
              <w:jc w:val="center"/>
              <w:rPr>
                <w:rFonts w:ascii="Meiryo UI" w:eastAsia="Meiryo UI" w:hAnsi="Meiryo UI"/>
                <w:sz w:val="16"/>
                <w:szCs w:val="16"/>
              </w:rPr>
            </w:pPr>
          </w:p>
        </w:tc>
        <w:tc>
          <w:tcPr>
            <w:tcW w:w="2135" w:type="dxa"/>
            <w:gridSpan w:val="6"/>
            <w:tcBorders>
              <w:bottom w:val="single" w:sz="4" w:space="0" w:color="auto"/>
            </w:tcBorders>
            <w:shd w:val="clear" w:color="auto" w:fill="auto"/>
            <w:vAlign w:val="center"/>
          </w:tcPr>
          <w:p w:rsidR="008E551A" w:rsidRPr="00501E23" w:rsidRDefault="008E551A" w:rsidP="008E551A">
            <w:pPr>
              <w:spacing w:line="0" w:lineRule="atLeast"/>
              <w:ind w:leftChars="200" w:left="420" w:rightChars="200" w:right="420"/>
              <w:jc w:val="distribute"/>
              <w:rPr>
                <w:rFonts w:asciiTheme="minorEastAsia" w:hAnsiTheme="minorEastAsia"/>
                <w:sz w:val="16"/>
                <w:szCs w:val="16"/>
              </w:rPr>
            </w:pPr>
            <w:r w:rsidRPr="00501E23">
              <w:rPr>
                <w:rFonts w:asciiTheme="minorEastAsia" w:hAnsiTheme="minorEastAsia" w:hint="eastAsia"/>
                <w:sz w:val="18"/>
                <w:szCs w:val="16"/>
              </w:rPr>
              <w:t>計算期間</w:t>
            </w:r>
          </w:p>
        </w:tc>
        <w:tc>
          <w:tcPr>
            <w:tcW w:w="1728" w:type="dxa"/>
            <w:gridSpan w:val="7"/>
            <w:tcBorders>
              <w:bottom w:val="single" w:sz="4" w:space="0" w:color="auto"/>
            </w:tcBorders>
            <w:shd w:val="clear" w:color="auto" w:fill="auto"/>
            <w:vAlign w:val="center"/>
          </w:tcPr>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数量（ア）</w:t>
            </w:r>
          </w:p>
        </w:tc>
        <w:tc>
          <w:tcPr>
            <w:tcW w:w="2105" w:type="dxa"/>
            <w:gridSpan w:val="9"/>
            <w:tcBorders>
              <w:bottom w:val="single" w:sz="4" w:space="0" w:color="auto"/>
            </w:tcBorders>
            <w:shd w:val="clear" w:color="auto" w:fill="auto"/>
            <w:vAlign w:val="center"/>
          </w:tcPr>
          <w:p w:rsidR="008E551A" w:rsidRPr="00501E23" w:rsidRDefault="008E551A" w:rsidP="008E551A">
            <w:pPr>
              <w:spacing w:line="0" w:lineRule="atLeast"/>
              <w:ind w:leftChars="200" w:left="420" w:rightChars="200" w:right="420"/>
              <w:jc w:val="distribute"/>
              <w:rPr>
                <w:rFonts w:asciiTheme="minorEastAsia" w:hAnsiTheme="minorEastAsia"/>
                <w:sz w:val="16"/>
                <w:szCs w:val="16"/>
              </w:rPr>
            </w:pPr>
            <w:r w:rsidRPr="00501E23">
              <w:rPr>
                <w:rFonts w:asciiTheme="minorEastAsia" w:hAnsiTheme="minorEastAsia" w:hint="eastAsia"/>
                <w:sz w:val="18"/>
                <w:szCs w:val="16"/>
              </w:rPr>
              <w:t>期間</w:t>
            </w:r>
          </w:p>
        </w:tc>
        <w:tc>
          <w:tcPr>
            <w:tcW w:w="1777" w:type="dxa"/>
            <w:gridSpan w:val="8"/>
            <w:tcBorders>
              <w:bottom w:val="single" w:sz="4" w:space="0" w:color="auto"/>
            </w:tcBorders>
            <w:shd w:val="clear" w:color="auto" w:fill="auto"/>
            <w:vAlign w:val="center"/>
          </w:tcPr>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数量（イ）</w:t>
            </w:r>
          </w:p>
        </w:tc>
        <w:tc>
          <w:tcPr>
            <w:tcW w:w="1579" w:type="dxa"/>
            <w:gridSpan w:val="6"/>
            <w:vMerge/>
            <w:tcBorders>
              <w:bottom w:val="single" w:sz="4" w:space="0" w:color="auto"/>
              <w:right w:val="single" w:sz="12" w:space="0" w:color="auto"/>
            </w:tcBorders>
            <w:shd w:val="clear" w:color="auto" w:fill="auto"/>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427"/>
        </w:trPr>
        <w:tc>
          <w:tcPr>
            <w:tcW w:w="445" w:type="dxa"/>
            <w:gridSpan w:val="2"/>
            <w:vMerge/>
            <w:tcBorders>
              <w:left w:val="single" w:sz="12" w:space="0" w:color="auto"/>
            </w:tcBorders>
            <w:shd w:val="clear" w:color="auto" w:fill="auto"/>
            <w:vAlign w:val="center"/>
          </w:tcPr>
          <w:p w:rsidR="008E551A" w:rsidRPr="00501E23" w:rsidRDefault="008E551A" w:rsidP="008E551A">
            <w:pPr>
              <w:spacing w:line="0" w:lineRule="atLeast"/>
              <w:jc w:val="center"/>
              <w:rPr>
                <w:rFonts w:ascii="Meiryo UI" w:eastAsia="Meiryo UI" w:hAnsi="Meiryo UI"/>
                <w:sz w:val="16"/>
                <w:szCs w:val="16"/>
              </w:rPr>
            </w:pPr>
          </w:p>
        </w:tc>
        <w:tc>
          <w:tcPr>
            <w:tcW w:w="2135" w:type="dxa"/>
            <w:gridSpan w:val="6"/>
            <w:shd w:val="clear" w:color="auto" w:fill="EEECE1" w:themeFill="background2"/>
            <w:vAlign w:val="center"/>
          </w:tcPr>
          <w:p w:rsidR="008E551A" w:rsidRPr="00501E23" w:rsidRDefault="008E551A" w:rsidP="008E551A">
            <w:pPr>
              <w:spacing w:line="300" w:lineRule="atLeast"/>
              <w:rPr>
                <w:rFonts w:ascii="Meiryo UI" w:eastAsia="Meiryo UI" w:hAnsi="Meiryo UI"/>
                <w:sz w:val="18"/>
                <w:szCs w:val="16"/>
              </w:rPr>
            </w:pP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20"/>
                <w:szCs w:val="16"/>
              </w:rPr>
              <w:t xml:space="preserve">　</w:t>
            </w:r>
            <w:r w:rsidRPr="00501E23">
              <w:rPr>
                <w:rFonts w:ascii="HGP行書体" w:eastAsia="HGP行書体" w:hAnsi="Meiryo UI" w:hint="eastAsia"/>
                <w:sz w:val="20"/>
                <w:szCs w:val="16"/>
              </w:rPr>
              <w:t>2</w:t>
            </w:r>
            <w:r w:rsidRPr="00501E23">
              <w:rPr>
                <w:rFonts w:asciiTheme="minorEastAsia" w:hAnsiTheme="minorEastAsia" w:hint="eastAsia"/>
                <w:sz w:val="18"/>
                <w:szCs w:val="16"/>
              </w:rPr>
              <w:t>月</w:t>
            </w:r>
            <w:r w:rsidRPr="00501E23">
              <w:rPr>
                <w:rFonts w:ascii="HGP行書体" w:eastAsia="HGP行書体" w:hAnsi="Meiryo UI" w:hint="eastAsia"/>
                <w:sz w:val="18"/>
                <w:szCs w:val="16"/>
              </w:rPr>
              <w:t xml:space="preserve">　</w:t>
            </w:r>
            <w:r w:rsidRPr="00501E23">
              <w:rPr>
                <w:rFonts w:ascii="HGP行書体" w:eastAsia="HGP行書体" w:hAnsi="Meiryo UI" w:hint="eastAsia"/>
                <w:sz w:val="20"/>
                <w:szCs w:val="16"/>
              </w:rPr>
              <w:t>1</w:t>
            </w:r>
            <w:r w:rsidRPr="00501E23">
              <w:rPr>
                <w:rFonts w:asciiTheme="minorEastAsia" w:hAnsiTheme="minorEastAsia" w:hint="eastAsia"/>
                <w:sz w:val="18"/>
                <w:szCs w:val="16"/>
              </w:rPr>
              <w:t>日から</w:t>
            </w:r>
          </w:p>
          <w:p w:rsidR="008E551A" w:rsidRPr="00501E23" w:rsidRDefault="008E551A" w:rsidP="008E551A">
            <w:pPr>
              <w:spacing w:line="0" w:lineRule="atLeast"/>
              <w:rPr>
                <w:rFonts w:ascii="Meiryo UI" w:eastAsia="Meiryo UI" w:hAnsi="Meiryo UI"/>
                <w:sz w:val="16"/>
                <w:szCs w:val="16"/>
              </w:rPr>
            </w:pP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20"/>
                <w:szCs w:val="16"/>
              </w:rPr>
              <w:t xml:space="preserve">　</w:t>
            </w:r>
            <w:r w:rsidRPr="00501E23">
              <w:rPr>
                <w:rFonts w:ascii="HGS行書体" w:eastAsia="HGS行書体" w:hAnsi="Meiryo UI" w:hint="eastAsia"/>
                <w:sz w:val="20"/>
                <w:szCs w:val="16"/>
              </w:rPr>
              <w:t>4</w:t>
            </w:r>
            <w:r w:rsidRPr="00501E23">
              <w:rPr>
                <w:rFonts w:asciiTheme="minorEastAsia" w:hAnsiTheme="minorEastAsia" w:hint="eastAsia"/>
                <w:sz w:val="18"/>
                <w:szCs w:val="16"/>
              </w:rPr>
              <w:t>月</w:t>
            </w:r>
            <w:r w:rsidRPr="00501E23">
              <w:rPr>
                <w:rFonts w:ascii="HGP行書体" w:eastAsia="HGP行書体" w:hAnsi="Meiryo UI" w:hint="eastAsia"/>
                <w:sz w:val="20"/>
                <w:szCs w:val="16"/>
              </w:rPr>
              <w:t>30</w:t>
            </w:r>
            <w:r w:rsidRPr="00501E23">
              <w:rPr>
                <w:rFonts w:asciiTheme="minorEastAsia" w:hAnsiTheme="minorEastAsia" w:hint="eastAsia"/>
                <w:sz w:val="18"/>
                <w:szCs w:val="16"/>
              </w:rPr>
              <w:t>日まで</w:t>
            </w:r>
          </w:p>
        </w:tc>
        <w:tc>
          <w:tcPr>
            <w:tcW w:w="1728" w:type="dxa"/>
            <w:gridSpan w:val="7"/>
            <w:shd w:val="clear" w:color="auto" w:fill="EEECE1" w:themeFill="background2"/>
          </w:tcPr>
          <w:p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4"/>
                <w:szCs w:val="16"/>
              </w:rPr>
              <w:t>リットル</w:t>
            </w:r>
          </w:p>
          <w:p w:rsidR="008E551A" w:rsidRPr="00501E23" w:rsidRDefault="008E551A" w:rsidP="008E551A">
            <w:pPr>
              <w:jc w:val="center"/>
              <w:rPr>
                <w:rFonts w:ascii="HGP行書体" w:eastAsia="HGP行書体" w:hAnsi="Meiryo UI"/>
                <w:sz w:val="20"/>
                <w:szCs w:val="20"/>
              </w:rPr>
            </w:pPr>
            <w:r w:rsidRPr="00501E23">
              <w:rPr>
                <w:rFonts w:ascii="HGP行書体" w:eastAsia="HGP行書体" w:hAnsi="Meiryo UI"/>
                <w:sz w:val="24"/>
                <w:szCs w:val="20"/>
              </w:rPr>
              <w:t>20</w:t>
            </w:r>
            <w:r w:rsidRPr="00501E23">
              <w:rPr>
                <w:rFonts w:ascii="HGP行書体" w:eastAsia="HGP行書体" w:hAnsi="Meiryo UI" w:hint="eastAsia"/>
                <w:sz w:val="24"/>
                <w:szCs w:val="20"/>
              </w:rPr>
              <w:t>00</w:t>
            </w:r>
          </w:p>
        </w:tc>
        <w:tc>
          <w:tcPr>
            <w:tcW w:w="2105" w:type="dxa"/>
            <w:gridSpan w:val="9"/>
            <w:shd w:val="clear" w:color="auto" w:fill="EEECE1" w:themeFill="background2"/>
            <w:vAlign w:val="center"/>
          </w:tcPr>
          <w:p w:rsidR="008E551A" w:rsidRPr="00501E23" w:rsidRDefault="008E551A" w:rsidP="008E551A">
            <w:pPr>
              <w:spacing w:line="300" w:lineRule="atLeast"/>
              <w:rPr>
                <w:rFonts w:ascii="Meiryo UI" w:eastAsia="Meiryo UI" w:hAnsi="Meiryo UI"/>
                <w:sz w:val="18"/>
                <w:szCs w:val="16"/>
              </w:rPr>
            </w:pP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18"/>
                <w:szCs w:val="16"/>
              </w:rPr>
              <w:t xml:space="preserve">　</w:t>
            </w:r>
            <w:r w:rsidRPr="00501E23">
              <w:rPr>
                <w:rFonts w:ascii="HGP行書体" w:eastAsia="HGP行書体" w:hAnsi="Meiryo UI" w:hint="eastAsia"/>
                <w:sz w:val="20"/>
                <w:szCs w:val="16"/>
              </w:rPr>
              <w:t>2</w:t>
            </w:r>
            <w:r w:rsidRPr="00501E23">
              <w:rPr>
                <w:rFonts w:asciiTheme="minorEastAsia" w:hAnsiTheme="minorEastAsia" w:hint="eastAsia"/>
                <w:sz w:val="18"/>
                <w:szCs w:val="16"/>
              </w:rPr>
              <w:t>月</w:t>
            </w:r>
            <w:r>
              <w:rPr>
                <w:rFonts w:ascii="HGP行書体" w:eastAsia="HGP行書体" w:hAnsi="Meiryo UI" w:hint="eastAsia"/>
                <w:sz w:val="20"/>
                <w:szCs w:val="16"/>
              </w:rPr>
              <w:t xml:space="preserve">　３</w:t>
            </w:r>
            <w:r w:rsidRPr="00501E23">
              <w:rPr>
                <w:rFonts w:asciiTheme="minorEastAsia" w:hAnsiTheme="minorEastAsia" w:hint="eastAsia"/>
                <w:sz w:val="18"/>
                <w:szCs w:val="16"/>
              </w:rPr>
              <w:t>日から</w:t>
            </w:r>
          </w:p>
          <w:p w:rsidR="008E551A" w:rsidRPr="00501E23" w:rsidRDefault="008E551A" w:rsidP="008E551A">
            <w:pPr>
              <w:spacing w:line="0" w:lineRule="atLeast"/>
              <w:rPr>
                <w:rFonts w:ascii="Meiryo UI" w:eastAsia="Meiryo UI" w:hAnsi="Meiryo UI"/>
                <w:sz w:val="16"/>
                <w:szCs w:val="16"/>
              </w:rPr>
            </w:pP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HGP行書体" w:eastAsia="HGP行書体" w:hAnsi="Meiryo UI" w:hint="eastAsia"/>
                <w:sz w:val="18"/>
                <w:szCs w:val="16"/>
              </w:rPr>
              <w:t xml:space="preserve">　</w:t>
            </w:r>
            <w:r w:rsidRPr="00501E23">
              <w:rPr>
                <w:rFonts w:ascii="HGP行書体" w:eastAsia="HGP行書体" w:hAnsi="Meiryo UI" w:hint="eastAsia"/>
                <w:sz w:val="20"/>
                <w:szCs w:val="16"/>
              </w:rPr>
              <w:t>3</w:t>
            </w:r>
            <w:r w:rsidRPr="00501E23">
              <w:rPr>
                <w:rFonts w:asciiTheme="minorEastAsia" w:hAnsiTheme="minorEastAsia" w:hint="eastAsia"/>
                <w:sz w:val="18"/>
                <w:szCs w:val="16"/>
              </w:rPr>
              <w:t>月</w:t>
            </w:r>
            <w:r w:rsidRPr="00501E23">
              <w:rPr>
                <w:rFonts w:ascii="HGP行書体" w:eastAsia="HGP行書体" w:hAnsi="Meiryo UI" w:hint="eastAsia"/>
                <w:sz w:val="20"/>
                <w:szCs w:val="16"/>
              </w:rPr>
              <w:t>29</w:t>
            </w:r>
            <w:r w:rsidRPr="00501E23">
              <w:rPr>
                <w:rFonts w:asciiTheme="minorEastAsia" w:hAnsiTheme="minorEastAsia" w:hint="eastAsia"/>
                <w:sz w:val="18"/>
                <w:szCs w:val="16"/>
              </w:rPr>
              <w:t>日まで</w:t>
            </w:r>
          </w:p>
        </w:tc>
        <w:tc>
          <w:tcPr>
            <w:tcW w:w="1777" w:type="dxa"/>
            <w:gridSpan w:val="8"/>
            <w:shd w:val="clear" w:color="auto" w:fill="EEECE1" w:themeFill="background2"/>
          </w:tcPr>
          <w:p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4"/>
                <w:szCs w:val="16"/>
              </w:rPr>
              <w:t>リットル</w:t>
            </w:r>
          </w:p>
          <w:p w:rsidR="008E551A" w:rsidRPr="00501E23" w:rsidRDefault="008E551A" w:rsidP="008E551A">
            <w:pPr>
              <w:jc w:val="center"/>
              <w:rPr>
                <w:rFonts w:ascii="HGP行書体" w:eastAsia="HGP行書体" w:hAnsi="Meiryo UI"/>
                <w:sz w:val="20"/>
                <w:szCs w:val="20"/>
              </w:rPr>
            </w:pPr>
            <w:r w:rsidRPr="00501E23">
              <w:rPr>
                <w:rFonts w:ascii="HGP行書体" w:eastAsia="HGP行書体" w:hAnsi="Meiryo UI" w:hint="eastAsia"/>
                <w:sz w:val="24"/>
                <w:szCs w:val="20"/>
              </w:rPr>
              <w:t>200</w:t>
            </w:r>
          </w:p>
        </w:tc>
        <w:tc>
          <w:tcPr>
            <w:tcW w:w="1579" w:type="dxa"/>
            <w:gridSpan w:val="6"/>
            <w:tcBorders>
              <w:right w:val="single" w:sz="12" w:space="0" w:color="auto"/>
            </w:tcBorders>
            <w:shd w:val="clear" w:color="auto" w:fill="EEECE1" w:themeFill="background2"/>
          </w:tcPr>
          <w:p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4"/>
                <w:szCs w:val="16"/>
              </w:rPr>
              <w:t>リットル</w:t>
            </w:r>
          </w:p>
          <w:p w:rsidR="008E551A" w:rsidRPr="00501E23" w:rsidRDefault="008E551A" w:rsidP="008E551A">
            <w:pPr>
              <w:jc w:val="center"/>
              <w:rPr>
                <w:rFonts w:ascii="HGP行書体" w:eastAsia="HGP行書体" w:hAnsi="Meiryo UI"/>
                <w:sz w:val="16"/>
                <w:szCs w:val="16"/>
              </w:rPr>
            </w:pPr>
            <w:r w:rsidRPr="00501E23">
              <w:rPr>
                <w:rFonts w:ascii="HGP行書体" w:eastAsia="HGP行書体" w:hAnsi="Meiryo UI" w:hint="eastAsia"/>
                <w:szCs w:val="16"/>
              </w:rPr>
              <w:t>1</w:t>
            </w:r>
            <w:r w:rsidRPr="00501E23">
              <w:rPr>
                <w:rFonts w:ascii="HGP行書体" w:eastAsia="HGP行書体" w:hAnsi="Meiryo UI"/>
                <w:szCs w:val="16"/>
              </w:rPr>
              <w:t>8</w:t>
            </w:r>
            <w:r w:rsidRPr="00501E23">
              <w:rPr>
                <w:rFonts w:ascii="HGP行書体" w:eastAsia="HGP行書体" w:hAnsi="Meiryo UI" w:hint="eastAsia"/>
                <w:szCs w:val="16"/>
              </w:rPr>
              <w:t>00</w:t>
            </w:r>
          </w:p>
        </w:tc>
      </w:tr>
      <w:tr w:rsidR="008E551A" w:rsidRPr="00501E23" w:rsidTr="008E551A">
        <w:trPr>
          <w:trHeight w:val="459"/>
        </w:trPr>
        <w:tc>
          <w:tcPr>
            <w:tcW w:w="445" w:type="dxa"/>
            <w:gridSpan w:val="2"/>
            <w:vMerge/>
            <w:tcBorders>
              <w:left w:val="single" w:sz="12" w:space="0" w:color="auto"/>
            </w:tcBorders>
            <w:shd w:val="clear" w:color="auto" w:fill="auto"/>
            <w:vAlign w:val="center"/>
          </w:tcPr>
          <w:p w:rsidR="008E551A" w:rsidRPr="00501E23" w:rsidRDefault="008E551A" w:rsidP="008E551A">
            <w:pPr>
              <w:spacing w:line="0" w:lineRule="atLeast"/>
              <w:jc w:val="center"/>
              <w:rPr>
                <w:rFonts w:ascii="Meiryo UI" w:eastAsia="Meiryo UI" w:hAnsi="Meiryo UI"/>
                <w:sz w:val="16"/>
                <w:szCs w:val="16"/>
              </w:rPr>
            </w:pPr>
          </w:p>
        </w:tc>
        <w:tc>
          <w:tcPr>
            <w:tcW w:w="6753" w:type="dxa"/>
            <w:gridSpan w:val="25"/>
            <w:tcBorders>
              <w:bottom w:val="single" w:sz="4" w:space="0" w:color="auto"/>
            </w:tcBorders>
            <w:shd w:val="clear" w:color="auto" w:fill="auto"/>
            <w:vAlign w:val="center"/>
          </w:tcPr>
          <w:p w:rsidR="008E551A" w:rsidRPr="00501E23" w:rsidRDefault="008E551A" w:rsidP="008E551A">
            <w:pPr>
              <w:spacing w:line="0" w:lineRule="atLeast"/>
              <w:ind w:leftChars="300" w:left="630"/>
              <w:jc w:val="left"/>
              <w:rPr>
                <w:rFonts w:asciiTheme="minorEastAsia" w:hAnsiTheme="minorEastAsia"/>
                <w:spacing w:val="10"/>
                <w:sz w:val="18"/>
                <w:szCs w:val="16"/>
              </w:rPr>
            </w:pPr>
            <w:r w:rsidRPr="00501E23">
              <w:rPr>
                <w:rFonts w:asciiTheme="minorEastAsia" w:hAnsiTheme="minorEastAsia" w:hint="eastAsia"/>
                <w:spacing w:val="10"/>
                <w:sz w:val="18"/>
                <w:szCs w:val="16"/>
              </w:rPr>
              <w:t>前回交付を受けた免税証に記載された販売業者以外の販売業者から</w:t>
            </w:r>
          </w:p>
          <w:p w:rsidR="008E551A" w:rsidRPr="00501E23" w:rsidRDefault="008E551A" w:rsidP="008E551A">
            <w:pPr>
              <w:spacing w:line="0" w:lineRule="atLeast"/>
              <w:ind w:leftChars="300" w:left="630"/>
              <w:jc w:val="left"/>
              <w:rPr>
                <w:rFonts w:asciiTheme="minorEastAsia" w:hAnsiTheme="minorEastAsia"/>
                <w:sz w:val="16"/>
                <w:szCs w:val="16"/>
              </w:rPr>
            </w:pPr>
            <w:r w:rsidRPr="00501E23">
              <w:rPr>
                <w:rFonts w:asciiTheme="minorEastAsia" w:hAnsiTheme="minorEastAsia" w:hint="eastAsia"/>
                <w:spacing w:val="10"/>
                <w:sz w:val="18"/>
                <w:szCs w:val="16"/>
              </w:rPr>
              <w:t>免税軽油の引取りを行った場合の販売業者の氏名又は名称</w:t>
            </w:r>
          </w:p>
        </w:tc>
        <w:tc>
          <w:tcPr>
            <w:tcW w:w="2571" w:type="dxa"/>
            <w:gridSpan w:val="11"/>
            <w:tcBorders>
              <w:bottom w:val="single" w:sz="4" w:space="0" w:color="auto"/>
              <w:right w:val="single" w:sz="12" w:space="0" w:color="auto"/>
            </w:tcBorders>
            <w:shd w:val="clear" w:color="auto" w:fill="auto"/>
            <w:vAlign w:val="center"/>
          </w:tcPr>
          <w:p w:rsidR="008E551A" w:rsidRPr="00501E23" w:rsidRDefault="008E551A" w:rsidP="008E551A">
            <w:pPr>
              <w:spacing w:line="0" w:lineRule="atLeast"/>
              <w:ind w:leftChars="400" w:left="840" w:rightChars="400" w:right="840"/>
              <w:jc w:val="distribute"/>
              <w:rPr>
                <w:rFonts w:asciiTheme="minorEastAsia" w:hAnsiTheme="minorEastAsia"/>
                <w:sz w:val="16"/>
                <w:szCs w:val="16"/>
              </w:rPr>
            </w:pPr>
            <w:r w:rsidRPr="00501E23">
              <w:rPr>
                <w:rFonts w:asciiTheme="minorEastAsia" w:hAnsiTheme="minorEastAsia" w:hint="eastAsia"/>
                <w:sz w:val="18"/>
                <w:szCs w:val="16"/>
              </w:rPr>
              <w:t>数量</w:t>
            </w:r>
          </w:p>
        </w:tc>
      </w:tr>
      <w:tr w:rsidR="008E551A" w:rsidRPr="00501E23" w:rsidTr="008E551A">
        <w:trPr>
          <w:trHeight w:val="289"/>
        </w:trPr>
        <w:tc>
          <w:tcPr>
            <w:tcW w:w="445" w:type="dxa"/>
            <w:gridSpan w:val="2"/>
            <w:vMerge/>
            <w:tcBorders>
              <w:left w:val="single" w:sz="12" w:space="0" w:color="auto"/>
            </w:tcBorders>
            <w:shd w:val="clear" w:color="auto" w:fill="auto"/>
            <w:vAlign w:val="center"/>
          </w:tcPr>
          <w:p w:rsidR="008E551A" w:rsidRPr="00501E23" w:rsidRDefault="008E551A" w:rsidP="008E551A">
            <w:pPr>
              <w:spacing w:line="0" w:lineRule="atLeast"/>
              <w:jc w:val="center"/>
              <w:rPr>
                <w:rFonts w:ascii="Meiryo UI" w:eastAsia="Meiryo UI" w:hAnsi="Meiryo UI"/>
                <w:sz w:val="16"/>
                <w:szCs w:val="16"/>
              </w:rPr>
            </w:pPr>
          </w:p>
        </w:tc>
        <w:tc>
          <w:tcPr>
            <w:tcW w:w="6753" w:type="dxa"/>
            <w:gridSpan w:val="25"/>
            <w:tcBorders>
              <w:bottom w:val="dotted" w:sz="4" w:space="0" w:color="auto"/>
            </w:tcBorders>
            <w:shd w:val="clear" w:color="auto" w:fill="EEECE1" w:themeFill="background2"/>
            <w:vAlign w:val="center"/>
          </w:tcPr>
          <w:p w:rsidR="008E551A" w:rsidRPr="00501E23" w:rsidRDefault="008E551A" w:rsidP="008E551A">
            <w:pPr>
              <w:spacing w:line="0" w:lineRule="atLeast"/>
              <w:jc w:val="center"/>
              <w:rPr>
                <w:rFonts w:ascii="HGP行書体" w:eastAsia="HGP行書体" w:hAnsi="Meiryo UI"/>
                <w:sz w:val="24"/>
                <w:szCs w:val="24"/>
              </w:rPr>
            </w:pPr>
            <w:r w:rsidRPr="00501E23">
              <w:rPr>
                <w:rFonts w:ascii="HGP行書体" w:eastAsia="HGP行書体" w:hAnsi="Meiryo UI" w:hint="eastAsia"/>
                <w:sz w:val="32"/>
                <w:szCs w:val="24"/>
              </w:rPr>
              <w:t>㈱サキシマオイル</w:t>
            </w:r>
          </w:p>
        </w:tc>
        <w:tc>
          <w:tcPr>
            <w:tcW w:w="2571" w:type="dxa"/>
            <w:gridSpan w:val="11"/>
            <w:tcBorders>
              <w:bottom w:val="dotted" w:sz="4" w:space="0" w:color="auto"/>
              <w:right w:val="single" w:sz="12" w:space="0" w:color="auto"/>
            </w:tcBorders>
            <w:shd w:val="clear" w:color="auto" w:fill="EEECE1" w:themeFill="background2"/>
          </w:tcPr>
          <w:p w:rsidR="008E551A" w:rsidRPr="00501E23" w:rsidRDefault="008E551A" w:rsidP="008E551A">
            <w:pPr>
              <w:tabs>
                <w:tab w:val="center" w:pos="1275"/>
                <w:tab w:val="right" w:pos="2551"/>
              </w:tabs>
              <w:spacing w:line="0" w:lineRule="atLeast"/>
              <w:jc w:val="left"/>
              <w:rPr>
                <w:rFonts w:ascii="Meiryo UI" w:eastAsia="Meiryo UI" w:hAnsi="Meiryo UI"/>
                <w:sz w:val="20"/>
                <w:szCs w:val="20"/>
              </w:rPr>
            </w:pPr>
            <w:r w:rsidRPr="00501E23">
              <w:rPr>
                <w:rFonts w:ascii="Meiryo UI" w:eastAsia="Meiryo UI" w:hAnsi="Meiryo UI"/>
                <w:sz w:val="14"/>
                <w:szCs w:val="16"/>
              </w:rPr>
              <w:tab/>
            </w:r>
            <w:r w:rsidRPr="00501E23">
              <w:rPr>
                <w:rFonts w:ascii="HGP行書体" w:eastAsia="HGP行書体" w:hAnsi="Meiryo UI" w:hint="eastAsia"/>
                <w:sz w:val="22"/>
                <w:szCs w:val="20"/>
              </w:rPr>
              <w:t>100</w:t>
            </w:r>
            <w:r w:rsidRPr="00501E23">
              <w:rPr>
                <w:rFonts w:ascii="Meiryo UI" w:eastAsia="Meiryo UI" w:hAnsi="Meiryo UI"/>
                <w:sz w:val="14"/>
                <w:szCs w:val="16"/>
              </w:rPr>
              <w:tab/>
            </w:r>
            <w:r w:rsidRPr="00501E23">
              <w:rPr>
                <w:rFonts w:asciiTheme="minorEastAsia" w:hAnsiTheme="minorEastAsia" w:hint="eastAsia"/>
                <w:sz w:val="14"/>
                <w:szCs w:val="16"/>
              </w:rPr>
              <w:t>リットル</w:t>
            </w:r>
          </w:p>
        </w:tc>
      </w:tr>
      <w:tr w:rsidR="008E551A" w:rsidRPr="00501E23" w:rsidTr="008E551A">
        <w:trPr>
          <w:trHeight w:val="209"/>
        </w:trPr>
        <w:tc>
          <w:tcPr>
            <w:tcW w:w="445" w:type="dxa"/>
            <w:gridSpan w:val="2"/>
            <w:vMerge/>
            <w:tcBorders>
              <w:left w:val="single" w:sz="12" w:space="0" w:color="auto"/>
              <w:bottom w:val="single" w:sz="12" w:space="0" w:color="auto"/>
            </w:tcBorders>
            <w:shd w:val="clear" w:color="auto" w:fill="auto"/>
            <w:vAlign w:val="center"/>
          </w:tcPr>
          <w:p w:rsidR="008E551A" w:rsidRPr="00501E23" w:rsidRDefault="008E551A" w:rsidP="008E551A">
            <w:pPr>
              <w:spacing w:line="0" w:lineRule="atLeast"/>
              <w:jc w:val="center"/>
              <w:rPr>
                <w:rFonts w:ascii="Meiryo UI" w:eastAsia="Meiryo UI" w:hAnsi="Meiryo UI"/>
                <w:sz w:val="16"/>
                <w:szCs w:val="16"/>
              </w:rPr>
            </w:pPr>
          </w:p>
        </w:tc>
        <w:tc>
          <w:tcPr>
            <w:tcW w:w="6753" w:type="dxa"/>
            <w:gridSpan w:val="25"/>
            <w:tcBorders>
              <w:top w:val="dotted" w:sz="4" w:space="0" w:color="auto"/>
              <w:bottom w:val="single" w:sz="12" w:space="0" w:color="auto"/>
            </w:tcBorders>
            <w:shd w:val="clear" w:color="auto" w:fill="auto"/>
            <w:vAlign w:val="center"/>
          </w:tcPr>
          <w:p w:rsidR="008E551A" w:rsidRPr="00501E23" w:rsidRDefault="008E551A" w:rsidP="008E551A">
            <w:pPr>
              <w:spacing w:line="0" w:lineRule="atLeast"/>
              <w:rPr>
                <w:rFonts w:ascii="Meiryo UI" w:eastAsia="Meiryo UI" w:hAnsi="Meiryo UI"/>
                <w:sz w:val="16"/>
                <w:szCs w:val="16"/>
              </w:rPr>
            </w:pPr>
          </w:p>
        </w:tc>
        <w:tc>
          <w:tcPr>
            <w:tcW w:w="2571" w:type="dxa"/>
            <w:gridSpan w:val="11"/>
            <w:tcBorders>
              <w:top w:val="dotted" w:sz="4" w:space="0" w:color="auto"/>
              <w:bottom w:val="single" w:sz="12" w:space="0" w:color="auto"/>
              <w:right w:val="single" w:sz="12" w:space="0" w:color="auto"/>
            </w:tcBorders>
            <w:shd w:val="clear" w:color="auto" w:fill="auto"/>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gridAfter w:val="1"/>
          <w:wAfter w:w="24" w:type="dxa"/>
          <w:trHeight w:val="274"/>
        </w:trPr>
        <w:tc>
          <w:tcPr>
            <w:tcW w:w="376"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69"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756"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p w:rsidR="008E551A" w:rsidRPr="00501E23" w:rsidRDefault="008E551A" w:rsidP="008E551A">
            <w:pPr>
              <w:spacing w:line="0" w:lineRule="atLeast"/>
              <w:jc w:val="center"/>
              <w:rPr>
                <w:rFonts w:ascii="Meiryo UI" w:eastAsia="Meiryo UI" w:hAnsi="Meiryo UI"/>
                <w:sz w:val="16"/>
                <w:szCs w:val="16"/>
              </w:rPr>
            </w:pPr>
          </w:p>
        </w:tc>
        <w:tc>
          <w:tcPr>
            <w:tcW w:w="416"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15"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16" w:type="dxa"/>
            <w:gridSpan w:val="2"/>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23" w:type="dxa"/>
            <w:gridSpan w:val="2"/>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90" w:type="dxa"/>
            <w:gridSpan w:val="2"/>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595"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206"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15" w:type="dxa"/>
            <w:gridSpan w:val="4"/>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72"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89" w:type="dxa"/>
            <w:gridSpan w:val="2"/>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371"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12" w:type="dxa"/>
            <w:gridSpan w:val="2"/>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22" w:type="dxa"/>
            <w:gridSpan w:val="3"/>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55"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94" w:type="dxa"/>
            <w:gridSpan w:val="3"/>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394"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390" w:type="dxa"/>
            <w:gridSpan w:val="2"/>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282"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587" w:type="dxa"/>
            <w:gridSpan w:val="2"/>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400" w:type="dxa"/>
            <w:tcBorders>
              <w:top w:val="single" w:sz="12" w:space="0" w:color="auto"/>
              <w:left w:val="nil"/>
              <w:bottom w:val="single" w:sz="12"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324"/>
        </w:trPr>
        <w:tc>
          <w:tcPr>
            <w:tcW w:w="4162" w:type="dxa"/>
            <w:gridSpan w:val="13"/>
            <w:tcBorders>
              <w:top w:val="single" w:sz="4" w:space="0" w:color="auto"/>
              <w:left w:val="single" w:sz="12" w:space="0" w:color="auto"/>
              <w:bottom w:val="single" w:sz="12" w:space="0" w:color="auto"/>
            </w:tcBorders>
            <w:vAlign w:val="center"/>
          </w:tcPr>
          <w:p w:rsidR="008E551A" w:rsidRPr="00501E23" w:rsidRDefault="008E551A" w:rsidP="008E551A">
            <w:pPr>
              <w:spacing w:line="0" w:lineRule="atLeast"/>
              <w:ind w:leftChars="300" w:left="630" w:rightChars="300" w:right="630"/>
              <w:jc w:val="distribute"/>
              <w:rPr>
                <w:rFonts w:asciiTheme="minorEastAsia" w:hAnsiTheme="minorEastAsia"/>
                <w:sz w:val="18"/>
                <w:szCs w:val="16"/>
              </w:rPr>
            </w:pPr>
            <w:r w:rsidRPr="00501E23">
              <w:rPr>
                <w:rFonts w:asciiTheme="minorEastAsia" w:hAnsiTheme="minorEastAsia" w:hint="eastAsia"/>
                <w:sz w:val="18"/>
                <w:szCs w:val="16"/>
              </w:rPr>
              <w:t>交付方法の希望</w:t>
            </w:r>
          </w:p>
          <w:p w:rsidR="008E551A" w:rsidRPr="00501E23" w:rsidRDefault="008E551A" w:rsidP="008E551A">
            <w:pPr>
              <w:spacing w:line="0" w:lineRule="atLeast"/>
              <w:ind w:leftChars="300" w:left="630" w:rightChars="300" w:right="630"/>
              <w:jc w:val="distribute"/>
              <w:rPr>
                <w:rFonts w:asciiTheme="minorEastAsia" w:hAnsiTheme="minorEastAsia"/>
                <w:sz w:val="18"/>
                <w:szCs w:val="16"/>
              </w:rPr>
            </w:pPr>
            <w:r w:rsidRPr="00501E23">
              <w:rPr>
                <w:rFonts w:asciiTheme="minorEastAsia" w:hAnsiTheme="minorEastAsia" w:hint="eastAsia"/>
                <w:sz w:val="18"/>
                <w:szCs w:val="16"/>
              </w:rPr>
              <w:t>（希望する方法を○で囲むこと）</w:t>
            </w:r>
          </w:p>
        </w:tc>
        <w:tc>
          <w:tcPr>
            <w:tcW w:w="5607" w:type="dxa"/>
            <w:gridSpan w:val="25"/>
            <w:tcBorders>
              <w:bottom w:val="single" w:sz="12" w:space="0" w:color="auto"/>
              <w:right w:val="single" w:sz="12" w:space="0" w:color="auto"/>
            </w:tcBorders>
            <w:shd w:val="clear" w:color="auto" w:fill="EEECE1" w:themeFill="background2"/>
            <w:vAlign w:val="center"/>
          </w:tcPr>
          <w:p w:rsidR="008E551A" w:rsidRPr="00501E23" w:rsidRDefault="008E551A" w:rsidP="008E551A">
            <w:pPr>
              <w:spacing w:line="276" w:lineRule="auto"/>
              <w:ind w:leftChars="300" w:left="630" w:rightChars="300" w:right="630"/>
              <w:jc w:val="distribute"/>
              <w:rPr>
                <w:rFonts w:asciiTheme="minorEastAsia" w:hAnsiTheme="minorEastAsia"/>
                <w:sz w:val="18"/>
                <w:szCs w:val="16"/>
              </w:rPr>
            </w:pPr>
            <w:r w:rsidRPr="00501E23">
              <w:rPr>
                <w:rFonts w:asciiTheme="minorEastAsia" w:hAnsiTheme="minorEastAsia" w:hint="eastAsia"/>
                <w:noProof/>
                <w:sz w:val="18"/>
                <w:szCs w:val="16"/>
              </w:rPr>
              <mc:AlternateContent>
                <mc:Choice Requires="wps">
                  <w:drawing>
                    <wp:anchor distT="0" distB="0" distL="114300" distR="114300" simplePos="0" relativeHeight="252210176" behindDoc="0" locked="0" layoutInCell="1" allowOverlap="1" wp14:anchorId="721107E9" wp14:editId="12696BCF">
                      <wp:simplePos x="0" y="0"/>
                      <wp:positionH relativeFrom="column">
                        <wp:posOffset>294005</wp:posOffset>
                      </wp:positionH>
                      <wp:positionV relativeFrom="paragraph">
                        <wp:posOffset>4445</wp:posOffset>
                      </wp:positionV>
                      <wp:extent cx="971550" cy="266700"/>
                      <wp:effectExtent l="0" t="0" r="19050" b="19050"/>
                      <wp:wrapNone/>
                      <wp:docPr id="169" name="楕円 169"/>
                      <wp:cNvGraphicFramePr/>
                      <a:graphic xmlns:a="http://schemas.openxmlformats.org/drawingml/2006/main">
                        <a:graphicData uri="http://schemas.microsoft.com/office/word/2010/wordprocessingShape">
                          <wps:wsp>
                            <wps:cNvSpPr/>
                            <wps:spPr>
                              <a:xfrm>
                                <a:off x="0" y="0"/>
                                <a:ext cx="971550" cy="2667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04083" id="楕円 169" o:spid="_x0000_s1026" style="position:absolute;left:0;text-align:left;margin-left:23.15pt;margin-top:.35pt;width:76.5pt;height:21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ahcgIAAMgEAAAOAAAAZHJzL2Uyb0RvYy54bWysVF1OGzEQfq/UO1h+L5tEEEpEgiIQVSUE&#10;SFDxbLx21pLX49pONukBuEGP0KOVc/Szd/lp6VPVPDgznvF4vs/f7PHJtrVso0I05OZ8vDfiTDlJ&#10;tXGrOf9ye/7hI2cxCVcLS07N+U5FfrJ4/+648zM1oYZsrQJDERdnnZ/zJiU/q6ooG9WKuEdeOQQ1&#10;hVYkuGFV1UF0qN7aajIaTauOQu0DSRUjds/6IF+U+lorma60jioxO+foLZU1lPU+r9XiWMxWQfjG&#10;yKEN8Q9dtMI4XPpc6kwkwdbBvCnVGhkokk57ktqKtDZSFQxAMx79geamEV4VLCAn+mea4v8rKy83&#10;14GZGm83PeLMiRaP9Pjj+8+HB5Z3wE/n4wxpN/46DF6EmcFudWjzP2CwbeF098yp2iYmsXl0OD44&#10;APMSocl0ejgqnFcvh32I6ZOilmVjzpW1xseMWszE5iIm3Insp6y87ejcWFtezjrWofVJLsukgIC0&#10;FQlm6wEpuhVnwq6gTJlCKRnJmjofz4XiLp7awDYC4oCmaupu0TZnVsSEALCUXyYBLfx2NPdzJmLT&#10;Hy6hIc26XFoV7Q3tZwZ7zrJ1T/UOnAfqxRi9PDeodoFLr0WA+gAFE5WusGhLwEeDxVlD4dvf9nM+&#10;RIEoZx3UDOxf1yIoYPnsIJej8f5+ln9x9g8OJ3DC68j964hbt6cETsaYXS+LmfOTfTJ1oPYOg7fM&#10;tyIknMTdPcuDc5r6KcPoSrVcljRI3ot04W68zMUzT5nH2+2dCH54/4QXuKQn5b/RQJ/bq2C5TqRN&#10;EcgLr3iq7GBcyqMNo53n8bVfsl4+QItfAAAA//8DAFBLAwQUAAYACAAAACEAJe6rMtwAAAAGAQAA&#10;DwAAAGRycy9kb3ducmV2LnhtbEyOTU7DMBCF90i9gzVIbCrqUErahDgVRUIIsUC0HMCJhyTFHkex&#10;24bbM12V5fvRe1+xHp0VRxxC50nB3SwBgVR701Gj4Gv3crsCEaImo60nVPCLAdbl5KrQufEn+sTj&#10;NjaCRyjkWkEbY59LGeoWnQ4z3yNx9u0HpyPLoZFm0Cced1bOkySVTnfED63u8bnF+md7cArsonl/&#10;3a3S/uFtg/VHNh1jtd8odXM9Pj2CiDjGSxnO+IwOJTNV/kAmCKtgkd5zU8ESxDnNMpYV2/MlyLKQ&#10;//HLPwAAAP//AwBQSwECLQAUAAYACAAAACEAtoM4kv4AAADhAQAAEwAAAAAAAAAAAAAAAAAAAAAA&#10;W0NvbnRlbnRfVHlwZXNdLnhtbFBLAQItABQABgAIAAAAIQA4/SH/1gAAAJQBAAALAAAAAAAAAAAA&#10;AAAAAC8BAABfcmVscy8ucmVsc1BLAQItABQABgAIAAAAIQDmm6ahcgIAAMgEAAAOAAAAAAAAAAAA&#10;AAAAAC4CAABkcnMvZTJvRG9jLnhtbFBLAQItABQABgAIAAAAIQAl7qsy3AAAAAYBAAAPAAAAAAAA&#10;AAAAAAAAAMwEAABkcnMvZG93bnJldi54bWxQSwUGAAAAAAQABADzAAAA1QUAAAAA&#10;" filled="f" strokecolor="windowText" strokeweight="1pt"/>
                  </w:pict>
                </mc:Fallback>
              </mc:AlternateContent>
            </w:r>
            <w:r w:rsidRPr="00501E23">
              <w:rPr>
                <w:rFonts w:asciiTheme="minorEastAsia" w:hAnsiTheme="minorEastAsia" w:hint="eastAsia"/>
                <w:sz w:val="18"/>
                <w:szCs w:val="16"/>
              </w:rPr>
              <w:t>窓口・郵送</w:t>
            </w:r>
          </w:p>
        </w:tc>
      </w:tr>
    </w:tbl>
    <w:p w:rsidR="008E551A" w:rsidRPr="00501E23" w:rsidRDefault="008E551A" w:rsidP="008E551A">
      <w:pPr>
        <w:ind w:leftChars="200" w:left="960" w:hangingChars="300" w:hanging="540"/>
        <w:rPr>
          <w:rFonts w:asciiTheme="minorEastAsia" w:hAnsiTheme="minorEastAsia"/>
          <w:color w:val="FF0000"/>
          <w:sz w:val="22"/>
        </w:rPr>
      </w:pPr>
      <w:r w:rsidRPr="00501E23">
        <w:rPr>
          <w:rFonts w:asciiTheme="minorEastAsia" w:hAnsiTheme="minorEastAsia" w:hint="eastAsia"/>
          <w:noProof/>
          <w:sz w:val="18"/>
          <w:szCs w:val="16"/>
        </w:rPr>
        <mc:AlternateContent>
          <mc:Choice Requires="wps">
            <w:drawing>
              <wp:anchor distT="0" distB="0" distL="114300" distR="114300" simplePos="0" relativeHeight="252206080" behindDoc="0" locked="0" layoutInCell="1" allowOverlap="1" wp14:anchorId="7159A8E8" wp14:editId="17B1BBC7">
                <wp:simplePos x="0" y="0"/>
                <wp:positionH relativeFrom="column">
                  <wp:posOffset>6457950</wp:posOffset>
                </wp:positionH>
                <wp:positionV relativeFrom="paragraph">
                  <wp:posOffset>-8348980</wp:posOffset>
                </wp:positionV>
                <wp:extent cx="228600" cy="1419225"/>
                <wp:effectExtent l="0" t="0" r="0" b="9525"/>
                <wp:wrapNone/>
                <wp:docPr id="171" name="テキスト ボックス 171"/>
                <wp:cNvGraphicFramePr/>
                <a:graphic xmlns:a="http://schemas.openxmlformats.org/drawingml/2006/main">
                  <a:graphicData uri="http://schemas.microsoft.com/office/word/2010/wordprocessingShape">
                    <wps:wsp>
                      <wps:cNvSpPr txBox="1"/>
                      <wps:spPr>
                        <a:xfrm>
                          <a:off x="0" y="0"/>
                          <a:ext cx="228600" cy="1419225"/>
                        </a:xfrm>
                        <a:prstGeom prst="rect">
                          <a:avLst/>
                        </a:prstGeom>
                        <a:noFill/>
                        <a:ln w="6350">
                          <a:noFill/>
                        </a:ln>
                        <a:effectLst/>
                      </wps:spPr>
                      <wps:txbx>
                        <w:txbxContent>
                          <w:p w:rsidR="009E1D41" w:rsidRPr="003F532A" w:rsidRDefault="009E1D41" w:rsidP="008E551A">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第十六号の二十一様式</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A8E8" id="テキスト ボックス 171" o:spid="_x0000_s1198" type="#_x0000_t202" style="position:absolute;left:0;text-align:left;margin-left:508.5pt;margin-top:-657.4pt;width:18pt;height:111.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ytUQIAAG8EAAAOAAAAZHJzL2Uyb0RvYy54bWysVN1u0zAUvkfiHSzf0/zAyhY1ncqmIqRq&#10;m9TBrl3HaSIlPsZ2m5TLVpp4CF4Bcc3z5EU4dpoODa4QN86xz//3nZPJZVtXZCu0KUGmNBqFlAjJ&#10;ISvlOqUf7+evzikxlsmMVSBFSnfC0MvpyxeTRiUihgKqTGiCQaRJGpXSwlqVBIHhhaiZGYESEpU5&#10;6JpZvOp1kGnWYPS6CuIwHAcN6Exp4MIYfL3ulXTq4+e54PY2z42wpEop1mb9qf25cmcwnbBkrZkq&#10;Sn4sg/1DFTUrJSY9hbpmlpGNLv8IVZdcg4HcjjjUAeR5yYXvAbuJwmfdLAumhO8FwTHqBJP5f2H5&#10;zfZOkzJD7t5GlEhWI0nd4bHbf+/2P7vDV9IdvnWHQ7f/gXfijBCyRpkEPZcKfW37Dlp0H94NPjok&#10;2lzX7os9EtQj+LsT4KK1hONjHJ+PQ9RwVEVvoos4PnNhgidvpY19L6AmTkipRkI9zmy7MLY3HUxc&#10;Mgnzsqo8qZUkTUrHr89C73DSYPBKOlvhx+MYxnXUV+4k267aHpToYuhrBdkO29XQz5BRfF5iTQtm&#10;7B3TODTYBy6CvcUjrwBzw1GipAD95W/vzj6lgn3CLyUNjmFKzecN04KS6oNEnt3MDoIehNUgyE19&#10;BTjZyBzW40V00LYaxFxD/YAbMnN5UMUkx1pSitl68cr2y4AbxsVs5o1wMhWzC7lU3IV2WDmM79sH&#10;ptWRCIsU3sAwoCx5xkdv2zMy21jIS0+Ww7bHEUl2F5xqT/dxA93a/H73Vk//iekvAAAA//8DAFBL&#10;AwQUAAYACAAAACEA7QZt9uIAAAARAQAADwAAAGRycy9kb3ducmV2LnhtbEyPwU7DMBBE70j8g7VI&#10;3FrbhEIJcaoIiRNcaKDq0YmXJCK2Q+w24e/ZnOA4s6PZedlutj074xg67xTItQCGrvamc42C9/J5&#10;tQUWonZG996hgh8MsMsvLzKdGj+5NzzvY8OoxIVUK2hjHFLOQ92i1WHtB3R0+/Sj1ZHk2HAz6onK&#10;bc9vhLjjVneOPrR6wKcW66/9ySrQRftdlgfDP16LcnPcipfJmkqp66u5eAQWcY5/YVjm03TIaVPl&#10;T84E1pMW8p5gooKVTOQtYSwhsUnIrBZTPMgEeJ7x/yT5LwAAAP//AwBQSwECLQAUAAYACAAAACEA&#10;toM4kv4AAADhAQAAEwAAAAAAAAAAAAAAAAAAAAAAW0NvbnRlbnRfVHlwZXNdLnhtbFBLAQItABQA&#10;BgAIAAAAIQA4/SH/1gAAAJQBAAALAAAAAAAAAAAAAAAAAC8BAABfcmVscy8ucmVsc1BLAQItABQA&#10;BgAIAAAAIQBuvbytUQIAAG8EAAAOAAAAAAAAAAAAAAAAAC4CAABkcnMvZTJvRG9jLnhtbFBLAQIt&#10;ABQABgAIAAAAIQDtBm324gAAABEBAAAPAAAAAAAAAAAAAAAAAKsEAABkcnMvZG93bnJldi54bWxQ&#10;SwUGAAAAAAQABADzAAAAugUAAAAA&#10;" filled="f" stroked="f" strokeweight=".5pt">
                <v:textbox style="layout-flow:vertical-ideographic" inset="0,0,0,0">
                  <w:txbxContent>
                    <w:p w:rsidR="009E1D41" w:rsidRPr="003F532A" w:rsidRDefault="009E1D41" w:rsidP="008E551A">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第十六号の二十一様式</w:t>
                      </w:r>
                    </w:p>
                  </w:txbxContent>
                </v:textbox>
              </v:shape>
            </w:pict>
          </mc:Fallback>
        </mc:AlternateContent>
      </w:r>
      <w:r w:rsidRPr="00501E23">
        <w:rPr>
          <w:rFonts w:asciiTheme="minorEastAsia" w:hAnsiTheme="minorEastAsia" w:hint="eastAsia"/>
          <w:noProof/>
          <w:sz w:val="22"/>
        </w:rPr>
        <mc:AlternateContent>
          <mc:Choice Requires="wpg">
            <w:drawing>
              <wp:anchor distT="0" distB="0" distL="114300" distR="114300" simplePos="0" relativeHeight="252207104" behindDoc="0" locked="0" layoutInCell="1" allowOverlap="1" wp14:anchorId="187D7F90" wp14:editId="2193689E">
                <wp:simplePos x="0" y="0"/>
                <wp:positionH relativeFrom="column">
                  <wp:posOffset>288925</wp:posOffset>
                </wp:positionH>
                <wp:positionV relativeFrom="paragraph">
                  <wp:posOffset>-8672195</wp:posOffset>
                </wp:positionV>
                <wp:extent cx="1384300" cy="1250950"/>
                <wp:effectExtent l="0" t="0" r="25400" b="25400"/>
                <wp:wrapNone/>
                <wp:docPr id="175" name="グループ化 175"/>
                <wp:cNvGraphicFramePr/>
                <a:graphic xmlns:a="http://schemas.openxmlformats.org/drawingml/2006/main">
                  <a:graphicData uri="http://schemas.microsoft.com/office/word/2010/wordprocessingGroup">
                    <wpg:wgp>
                      <wpg:cNvGrpSpPr/>
                      <wpg:grpSpPr>
                        <a:xfrm>
                          <a:off x="0" y="0"/>
                          <a:ext cx="1384300" cy="1250950"/>
                          <a:chOff x="0" y="-66675"/>
                          <a:chExt cx="1384300" cy="1250950"/>
                        </a:xfrm>
                      </wpg:grpSpPr>
                      <wps:wsp>
                        <wps:cNvPr id="176" name="円/楕円 4"/>
                        <wps:cNvSpPr/>
                        <wps:spPr>
                          <a:xfrm>
                            <a:off x="0" y="-66675"/>
                            <a:ext cx="1384300" cy="1250950"/>
                          </a:xfrm>
                          <a:prstGeom prst="ellipse">
                            <a:avLst/>
                          </a:prstGeom>
                          <a:solidFill>
                            <a:sysClr val="window" lastClr="FFFFFF"/>
                          </a:solidFill>
                          <a:ln w="6350" cap="flat" cmpd="sng" algn="ctr">
                            <a:solidFill>
                              <a:sysClr val="window" lastClr="FFFFFF"/>
                            </a:solidFill>
                            <a:prstDash val="dash"/>
                          </a:ln>
                          <a:effectLst/>
                        </wps:spPr>
                        <wps:txbx>
                          <w:txbxContent>
                            <w:p w:rsidR="009E1D41" w:rsidRPr="003F532A" w:rsidRDefault="009E1D41" w:rsidP="008E551A">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89" name="円/楕円 2"/>
                        <wps:cNvSpPr/>
                        <wps:spPr>
                          <a:xfrm>
                            <a:off x="161925" y="85725"/>
                            <a:ext cx="1079500" cy="1079500"/>
                          </a:xfrm>
                          <a:prstGeom prst="ellipse">
                            <a:avLst/>
                          </a:prstGeom>
                          <a:solidFill>
                            <a:sysClr val="window" lastClr="FFFFFF"/>
                          </a:solidFill>
                          <a:ln w="6350" cap="flat" cmpd="sng" algn="ctr">
                            <a:solidFill>
                              <a:sysClr val="windowText" lastClr="000000"/>
                            </a:solidFill>
                            <a:prstDash val="dash"/>
                          </a:ln>
                          <a:effectLst/>
                        </wps:spPr>
                        <wps:txbx>
                          <w:txbxContent>
                            <w:p w:rsidR="009E1D41" w:rsidRPr="00C645FE" w:rsidRDefault="009E1D41" w:rsidP="008E551A">
                              <w:pPr>
                                <w:jc w:val="center"/>
                                <w:rPr>
                                  <w:rFonts w:asciiTheme="minorEastAsia" w:hAnsiTheme="minorEastAsia"/>
                                  <w:color w:val="000000" w:themeColor="text1"/>
                                </w:rPr>
                              </w:pPr>
                              <w:r w:rsidRPr="00C645FE">
                                <w:rPr>
                                  <w:rFonts w:asciiTheme="minorEastAsia" w:hAnsiTheme="minorEastAsia" w:hint="eastAsia"/>
                                  <w:color w:val="000000" w:themeColor="text1"/>
                                </w:rPr>
                                <w:t>受　付　印</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D7F90" id="グループ化 175" o:spid="_x0000_s1199" style="position:absolute;left:0;text-align:left;margin-left:22.75pt;margin-top:-682.85pt;width:109pt;height:98.5pt;z-index:252207104;mso-width-relative:margin;mso-height-relative:margin" coordorigin=",-666" coordsize="13843,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IoUAMAAN8JAAAOAAAAZHJzL2Uyb0RvYy54bWzcVt1OHDcUvq/Ud7B8D7OzLAuMWBCCgiqh&#10;BAmaXBuP50fy2K7tZZZeFilXuU3yBLnqTR+gb4OS58hnz8yyCUQopGrV7oXn+P+c75zvW+/uLxpJ&#10;roR1tVYzmq6PKBGK67xW5Yz+cnG8tk2J80zlTGolZvRaOLq/9+MPu63JxFhXWubCEhyiXNaaGa28&#10;N1mSOF6Jhrl1bYTCZKFtwzy6tkxyy1qc3shkPBpNk1bb3FjNhXMYPeom6V48vygE98+LwglP5IzC&#10;Nx9bG9vL0CZ7uywrLTNVzXs32BO8aFitcOnyqCPmGZnb+t5RTc2tdrrw61w3iS6KmosYA6JJR19E&#10;c2L13MRYyqwtzRImQPsFTk8+lj+7OrOkzpG7rU1KFGuQpNvf/7y9+eP25q/bm3cfXr8lYQpAtabM&#10;sP7EmnNzZvuBsuuF2BeFbcIXUZFFhPh6CbFYeMIxmG5sTzZGyATHXDreHO1s9kngFTJ1t29tOp12&#10;17KMVz89sj0Zbk+Ck0ufWoOqcnfAue8D7rxiRsR8uADEErjpANyHV6+Sj+/f4EMmHWJx4RIulzkg&#10;91WsVmN+DLBlxCwz1vkToRsSjBkVUtbGBT9Zxq5OnUemsHpYFYadlnV+XEsZO9fuUFpyxUARMCvX&#10;LSWSOY/BGT2OvxALjvhsm1SkndHpBvJHOAN1C8k8zMagmJwqKWGyhCZwb6Mrn212T7szxHDEXNU5&#10;m8PqPZMqRCIi4fuIQ+47tIPlF5eLrszHsd7C2KXOr5FDqztVcIYf17jgFLGfMQsZQGSQNv8cTSE1&#10;otW9RUml7W8PjYf1SAF7gS8lLYQFYPw6Z1YA1J8VCnAnnUyCEsXOZHML/hC7OnO5OqPmzaFGYlLI&#10;qOHRDOu9HMzC6uYlNPAg3Isppjh862DvO4e+EzyoKBcHB3EZ1Mcwf6rODQ+HB/QCuBeLl8yavpA8&#10;avCZHor+XjF1a8NOpQ/mXhd1rLQ7ZFEzoQMCBu34J5i4vfMAE8ffxMR0mu6MoYSQp20kJwofKmvQ&#10;n9EWBAswR/nqOx05BvUbePafZuMFAl5RgVH8PaQCfwsj0yFD/w4jkc6OjYFZkXwwOhbC+L8wMP4z&#10;4hURlbx/8YRnymo/MvbuXbb3CQAA//8DAFBLAwQUAAYACAAAACEAZwC3seQAAAAOAQAADwAAAGRy&#10;cy9kb3ducmV2LnhtbEyPwWrDMAyG74O9g9Fgt9Zxs6Qli1NK2XYqg7WDsZsbq0loLIfYTdK3n3ta&#10;j/r18etTvp5MywbsXWNJgphHwJBKqxuqJHwf3mcrYM4r0qq1hBKu6GBdPD7kKtN2pC8c9r5ioYRc&#10;piTU3ncZ566s0Sg3tx1S2J1sb5QPY19x3asxlJuWL6Io5UY1FC7UqsNtjeV5fzESPkY1bmLxNuzO&#10;p+3195B8/uwESvn8NG1egXmc/D8MN/2gDkVwOtoLacdaCS9JEkgJMxGnyRJYQBZpHLLjLRPpagm8&#10;yPn9G8UfAAAA//8DAFBLAQItABQABgAIAAAAIQC2gziS/gAAAOEBAAATAAAAAAAAAAAAAAAAAAAA&#10;AABbQ29udGVudF9UeXBlc10ueG1sUEsBAi0AFAAGAAgAAAAhADj9If/WAAAAlAEAAAsAAAAAAAAA&#10;AAAAAAAALwEAAF9yZWxzLy5yZWxzUEsBAi0AFAAGAAgAAAAhAFf2wihQAwAA3wkAAA4AAAAAAAAA&#10;AAAAAAAALgIAAGRycy9lMm9Eb2MueG1sUEsBAi0AFAAGAAgAAAAhAGcAt7HkAAAADgEAAA8AAAAA&#10;AAAAAAAAAAAAqgUAAGRycy9kb3ducmV2LnhtbFBLBQYAAAAABAAEAPMAAAC7BgAAAAA=&#10;">
                <v:oval id="円/楕円 4" o:spid="_x0000_s1200" style="position:absolute;top:-666;width:13843;height:1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ExAAAANwAAAAPAAAAZHJzL2Rvd25yZXYueG1sRE/basJA&#10;EH0v+A/LFHwputEWq6mrFEFbBCGN/YAhO02C2dk0u5rk711B8G0O5zrLdWcqcaHGlZYVTMYRCOLM&#10;6pJzBb/H7WgOwnlkjZVlUtCTg/Vq8LTEWNuWf+iS+lyEEHYxKii8r2MpXVaQQTe2NXHg/mxj0AfY&#10;5FI32IZwU8lpFM2kwZJDQ4E1bQrKTunZKGhNv+sX/4vX9Gu/t6djkry9HBKlhs/d5wcIT51/iO/u&#10;bx3mv8/g9ky4QK6uAAAA//8DAFBLAQItABQABgAIAAAAIQDb4fbL7gAAAIUBAAATAAAAAAAAAAAA&#10;AAAAAAAAAABbQ29udGVudF9UeXBlc10ueG1sUEsBAi0AFAAGAAgAAAAhAFr0LFu/AAAAFQEAAAsA&#10;AAAAAAAAAAAAAAAAHwEAAF9yZWxzLy5yZWxzUEsBAi0AFAAGAAgAAAAhAJEr5ATEAAAA3AAAAA8A&#10;AAAAAAAAAAAAAAAABwIAAGRycy9kb3ducmV2LnhtbFBLBQYAAAAAAwADALcAAAD4AgAAAAA=&#10;" fillcolor="window" strokecolor="window" strokeweight=".5pt">
                  <v:stroke dashstyle="dash"/>
                  <v:textbox style="layout-flow:vertical-ideographic">
                    <w:txbxContent>
                      <w:p w:rsidR="009E1D41" w:rsidRPr="003F532A" w:rsidRDefault="009E1D41" w:rsidP="008E551A">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v:textbox>
                </v:oval>
                <v:oval id="円/楕円 2" o:spid="_x0000_s1201" style="position:absolute;left:1619;top:857;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36xAAAANwAAAAPAAAAZHJzL2Rvd25yZXYueG1sRE9LawIx&#10;EL4X+h/CFLzVbCtY3RpFioKKHnxQ6G26GTdLN5NlE9f03zdCwdt8fM+ZzKKtRUetrxwreOlnIIgL&#10;pysuFZyOy+cRCB+QNdaOScEveZhNHx8mmGt35T11h1CKFMI+RwUmhCaX0heGLPq+a4gTd3atxZBg&#10;W0rd4jWF21q+ZtlQWqw4NRhs6MNQ8XO4WAXr7Xlz3HzH+SL63enLvO0Hn51RqvcU5+8gAsVwF/+7&#10;VzrNH43h9ky6QE7/AAAA//8DAFBLAQItABQABgAIAAAAIQDb4fbL7gAAAIUBAAATAAAAAAAAAAAA&#10;AAAAAAAAAABbQ29udGVudF9UeXBlc10ueG1sUEsBAi0AFAAGAAgAAAAhAFr0LFu/AAAAFQEAAAsA&#10;AAAAAAAAAAAAAAAAHwEAAF9yZWxzLy5yZWxzUEsBAi0AFAAGAAgAAAAhAJFOPfrEAAAA3AAAAA8A&#10;AAAAAAAAAAAAAAAABwIAAGRycy9kb3ducmV2LnhtbFBLBQYAAAAAAwADALcAAAD4AgAAAAA=&#10;" fillcolor="window" strokecolor="windowText" strokeweight=".5pt">
                  <v:stroke dashstyle="dash"/>
                  <v:textbox style="layout-flow:vertical-ideographic" inset="0,0,0,0">
                    <w:txbxContent>
                      <w:p w:rsidR="009E1D41" w:rsidRPr="00C645FE" w:rsidRDefault="009E1D41" w:rsidP="008E551A">
                        <w:pPr>
                          <w:jc w:val="center"/>
                          <w:rPr>
                            <w:rFonts w:asciiTheme="minorEastAsia" w:hAnsiTheme="minorEastAsia"/>
                            <w:color w:val="000000" w:themeColor="text1"/>
                          </w:rPr>
                        </w:pPr>
                        <w:r w:rsidRPr="00C645FE">
                          <w:rPr>
                            <w:rFonts w:asciiTheme="minorEastAsia" w:hAnsiTheme="minorEastAsia" w:hint="eastAsia"/>
                            <w:color w:val="000000" w:themeColor="text1"/>
                          </w:rPr>
                          <w:t>受　付　印</w:t>
                        </w:r>
                      </w:p>
                    </w:txbxContent>
                  </v:textbox>
                </v:oval>
              </v:group>
            </w:pict>
          </mc:Fallback>
        </mc:AlternateContent>
      </w:r>
    </w:p>
    <w:tbl>
      <w:tblPr>
        <w:tblStyle w:val="13"/>
        <w:tblW w:w="9754" w:type="dxa"/>
        <w:tblInd w:w="250" w:type="dxa"/>
        <w:tblLayout w:type="fixed"/>
        <w:tblCellMar>
          <w:left w:w="0" w:type="dxa"/>
          <w:right w:w="0" w:type="dxa"/>
        </w:tblCellMar>
        <w:tblLook w:val="04A0" w:firstRow="1" w:lastRow="0" w:firstColumn="1" w:lastColumn="0" w:noHBand="0" w:noVBand="1"/>
      </w:tblPr>
      <w:tblGrid>
        <w:gridCol w:w="4178"/>
        <w:gridCol w:w="5576"/>
      </w:tblGrid>
      <w:tr w:rsidR="008E551A" w:rsidRPr="00501E23" w:rsidTr="008E551A">
        <w:trPr>
          <w:trHeight w:val="230"/>
        </w:trPr>
        <w:tc>
          <w:tcPr>
            <w:tcW w:w="4178" w:type="dxa"/>
            <w:tcBorders>
              <w:top w:val="single" w:sz="12" w:space="0" w:color="auto"/>
              <w:left w:val="single" w:sz="12" w:space="0" w:color="auto"/>
            </w:tcBorders>
            <w:vAlign w:val="center"/>
          </w:tcPr>
          <w:p w:rsidR="008E551A" w:rsidRPr="00501E23" w:rsidRDefault="008E551A" w:rsidP="008E551A">
            <w:pPr>
              <w:spacing w:line="0" w:lineRule="atLeast"/>
              <w:ind w:leftChars="300" w:left="630" w:rightChars="300" w:right="630"/>
              <w:jc w:val="distribute"/>
              <w:rPr>
                <w:rFonts w:asciiTheme="minorEastAsia" w:hAnsiTheme="minorEastAsia"/>
                <w:sz w:val="16"/>
                <w:szCs w:val="16"/>
              </w:rPr>
            </w:pPr>
            <w:r w:rsidRPr="00501E23">
              <w:rPr>
                <w:rFonts w:asciiTheme="minorEastAsia" w:hAnsiTheme="minorEastAsia" w:hint="eastAsia"/>
                <w:sz w:val="18"/>
                <w:szCs w:val="16"/>
              </w:rPr>
              <w:t>免税証受領年月日</w:t>
            </w:r>
          </w:p>
        </w:tc>
        <w:tc>
          <w:tcPr>
            <w:tcW w:w="5576" w:type="dxa"/>
            <w:tcBorders>
              <w:top w:val="single" w:sz="12" w:space="0" w:color="auto"/>
              <w:bottom w:val="single" w:sz="4" w:space="0" w:color="auto"/>
              <w:right w:val="single" w:sz="12" w:space="0" w:color="auto"/>
            </w:tcBorders>
            <w:vAlign w:val="center"/>
          </w:tcPr>
          <w:p w:rsidR="008E551A" w:rsidRPr="00501E23" w:rsidRDefault="008E551A" w:rsidP="008E551A">
            <w:pPr>
              <w:spacing w:line="0" w:lineRule="atLeast"/>
              <w:ind w:leftChars="300" w:left="630" w:rightChars="300" w:right="630"/>
              <w:jc w:val="distribute"/>
              <w:rPr>
                <w:rFonts w:asciiTheme="minorEastAsia" w:hAnsiTheme="minorEastAsia"/>
                <w:sz w:val="16"/>
                <w:szCs w:val="16"/>
              </w:rPr>
            </w:pPr>
            <w:r w:rsidRPr="00501E23">
              <w:rPr>
                <w:rFonts w:asciiTheme="minorEastAsia" w:hAnsiTheme="minorEastAsia" w:hint="eastAsia"/>
                <w:sz w:val="18"/>
                <w:szCs w:val="16"/>
              </w:rPr>
              <w:t>受領者の役職名及び氏名</w:t>
            </w:r>
          </w:p>
        </w:tc>
      </w:tr>
      <w:tr w:rsidR="008E551A" w:rsidRPr="00501E23" w:rsidTr="008E551A">
        <w:trPr>
          <w:trHeight w:val="581"/>
        </w:trPr>
        <w:tc>
          <w:tcPr>
            <w:tcW w:w="4178" w:type="dxa"/>
            <w:tcBorders>
              <w:left w:val="single" w:sz="12" w:space="0" w:color="auto"/>
              <w:bottom w:val="single" w:sz="12" w:space="0" w:color="auto"/>
            </w:tcBorders>
            <w:vAlign w:val="center"/>
          </w:tcPr>
          <w:p w:rsidR="008E551A" w:rsidRPr="00501E23" w:rsidRDefault="008E551A" w:rsidP="008E551A">
            <w:pPr>
              <w:spacing w:line="0" w:lineRule="atLeast"/>
              <w:ind w:leftChars="300" w:left="630" w:rightChars="300" w:right="630"/>
              <w:jc w:val="distribute"/>
              <w:rPr>
                <w:rFonts w:asciiTheme="minorEastAsia" w:hAnsiTheme="minorEastAsia"/>
                <w:sz w:val="16"/>
                <w:szCs w:val="16"/>
              </w:rPr>
            </w:pPr>
            <w:r w:rsidRPr="00501E23">
              <w:rPr>
                <w:rFonts w:asciiTheme="minorEastAsia" w:hAnsiTheme="minorEastAsia" w:hint="eastAsia"/>
                <w:sz w:val="18"/>
                <w:szCs w:val="16"/>
              </w:rPr>
              <w:t xml:space="preserve">　　年　月　日</w:t>
            </w:r>
          </w:p>
        </w:tc>
        <w:tc>
          <w:tcPr>
            <w:tcW w:w="5576" w:type="dxa"/>
            <w:tcBorders>
              <w:bottom w:val="single" w:sz="12" w:space="0" w:color="auto"/>
              <w:right w:val="single" w:sz="12" w:space="0" w:color="auto"/>
            </w:tcBorders>
            <w:vAlign w:val="center"/>
          </w:tcPr>
          <w:p w:rsidR="008E551A" w:rsidRPr="00501E23" w:rsidRDefault="008E551A" w:rsidP="008E551A">
            <w:pPr>
              <w:spacing w:line="0" w:lineRule="atLeast"/>
              <w:ind w:rightChars="300" w:right="630"/>
              <w:jc w:val="right"/>
              <w:rPr>
                <w:rFonts w:asciiTheme="minorEastAsia" w:hAnsiTheme="minorEastAsia"/>
                <w:sz w:val="24"/>
                <w:szCs w:val="24"/>
              </w:rPr>
            </w:pPr>
          </w:p>
        </w:tc>
      </w:tr>
    </w:tbl>
    <w:p w:rsidR="008E551A" w:rsidRPr="00501E23" w:rsidRDefault="00DF677B" w:rsidP="008E551A">
      <w:pPr>
        <w:widowControl/>
        <w:jc w:val="left"/>
        <w:rPr>
          <w:rFonts w:ascii="Meiryo UI" w:eastAsia="Meiryo UI" w:hAnsi="Meiryo UI"/>
        </w:rPr>
      </w:pPr>
      <w:r w:rsidRPr="00390058">
        <w:rPr>
          <w:rFonts w:ascii="HGP行書体" w:eastAsia="HGP行書体" w:hAnsi="Meiryo UI" w:hint="eastAsia"/>
          <w:noProof/>
          <w:sz w:val="16"/>
          <w:szCs w:val="16"/>
        </w:rPr>
        <mc:AlternateContent>
          <mc:Choice Requires="wps">
            <w:drawing>
              <wp:anchor distT="0" distB="0" distL="114300" distR="114300" simplePos="0" relativeHeight="252232704" behindDoc="0" locked="0" layoutInCell="1" allowOverlap="1" wp14:anchorId="03F44C4E" wp14:editId="4E20110B">
                <wp:simplePos x="0" y="0"/>
                <wp:positionH relativeFrom="margin">
                  <wp:posOffset>-4098</wp:posOffset>
                </wp:positionH>
                <wp:positionV relativeFrom="paragraph">
                  <wp:posOffset>219422</wp:posOffset>
                </wp:positionV>
                <wp:extent cx="4477110" cy="352425"/>
                <wp:effectExtent l="0" t="228600" r="19050" b="28575"/>
                <wp:wrapNone/>
                <wp:docPr id="22" name="吹き出し: 角を丸めた四角形 22"/>
                <wp:cNvGraphicFramePr/>
                <a:graphic xmlns:a="http://schemas.openxmlformats.org/drawingml/2006/main">
                  <a:graphicData uri="http://schemas.microsoft.com/office/word/2010/wordprocessingShape">
                    <wps:wsp>
                      <wps:cNvSpPr/>
                      <wps:spPr>
                        <a:xfrm>
                          <a:off x="0" y="0"/>
                          <a:ext cx="4477110" cy="352425"/>
                        </a:xfrm>
                        <a:prstGeom prst="wedgeRoundRectCallout">
                          <a:avLst>
                            <a:gd name="adj1" fmla="val 42155"/>
                            <a:gd name="adj2" fmla="val -108668"/>
                            <a:gd name="adj3" fmla="val 16667"/>
                          </a:avLst>
                        </a:prstGeom>
                        <a:solidFill>
                          <a:sysClr val="window" lastClr="FFFFFF"/>
                        </a:solidFill>
                        <a:ln w="25400" cap="flat" cmpd="sng" algn="ctr">
                          <a:solidFill>
                            <a:srgbClr val="FF0000"/>
                          </a:solidFill>
                          <a:prstDash val="solid"/>
                        </a:ln>
                        <a:effectLst/>
                      </wps:spPr>
                      <wps:txbx>
                        <w:txbxContent>
                          <w:p w:rsidR="009E1D41" w:rsidRPr="00390058" w:rsidRDefault="009E1D41" w:rsidP="003D7B84">
                            <w:pPr>
                              <w:jc w:val="center"/>
                              <w:rPr>
                                <w:rFonts w:ascii="Meiryo UI" w:eastAsia="Meiryo UI" w:hAnsi="Meiryo UI"/>
                                <w:color w:val="000000" w:themeColor="text1"/>
                                <w:szCs w:val="20"/>
                              </w:rPr>
                            </w:pPr>
                            <w:r>
                              <w:rPr>
                                <w:rFonts w:ascii="Meiryo UI" w:eastAsia="Meiryo UI" w:hAnsi="Meiryo UI" w:hint="eastAsia"/>
                                <w:color w:val="000000" w:themeColor="text1"/>
                                <w:szCs w:val="20"/>
                              </w:rPr>
                              <w:t>窓口で免税証を交付する際に記入いただくため、申請時には記入不要です。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44C4E" id="吹き出し: 角を丸めた四角形 22" o:spid="_x0000_s1202" type="#_x0000_t62" style="position:absolute;margin-left:-.3pt;margin-top:17.3pt;width:352.55pt;height:2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pb8gIAAKUFAAAOAAAAZHJzL2Uyb0RvYy54bWysVL1u2zAQ3gv0HQjuiSxFtlMjcmA4cFEg&#10;SIwkRWaaomwVFMmStGV3c5ZOBYosHTIU6NJXSAv0aVwDfYweKcV22kxFNVB3vOP9fPdzdDwvOJox&#10;bXIpEhzuNzBigso0F+MEv74a7B1iZCwRKeFSsAQvmMHH3efPjkrVYZGcSJ4yjcCIMJ1SJXhireoE&#10;gaETVhCzLxUTIMykLogFVo+DVJMSrBc8iBqNVlBKnSotKTMGbk8qIe56+1nGqD3PMsMs4gmG2Kw/&#10;tT9H7gy6R6Qz1kRNclqHQf4hioLkApxuTJ0QS9BU53+ZKnKqpZGZ3aeyCGSW5ZT5HCCbsPFHNpcT&#10;opjPBcAxagOT+X9m6dlsqFGeJjiKMBKkgBqtP35bLT+s339fLT910K+vt6ub25/396ub5Wr5eX13&#10;BzfrH18QPAD0SmU6YORSDXXNGSAdFPNMF+4PSaK5R3yxQZzNLaJwGcftdhhCYSjIDppRHDWd0WD7&#10;WmljXzJZIEckuGTpmF3IqUgvoLZ9wrmcWo88mZ0a60uQ1nmQ9E2IUVZwqOiMcBRHYdObhzLt6EDe&#10;W529sHHYah3WfbGjdbCrFbZarXYdaO0XQn4I1QVhJM/TQc65ZxamzzWCGCCBXKSyxIgTY+EywQP/&#10;1cYePeMClVCXZtxwABGYjowTC2ShoF5GjDEifAxjR632EDx6bfR4tPE6GDTge8qJC/qEmEkVnbdQ&#10;q3HhYmd+iABaVxZX7Kq8jrLz0dy3TrhthZFMF9BQWlaTZhQd5ODhFLIdEg2FgFRgXdhzODIuIT9Z&#10;UxhNpH731L3Th44HKUYljCrk/nZKNAMQXwmYhRdhHLvZ9kzcbEfA6F3JaFcipkVfQiGgNSA6Tzp9&#10;yx/ITMviGrZKz3kFEREUfFco10zfVisE9hJlvZ5Xg3lWxJ6KS0WdcYedw/Zqfk20qrvXQt+fyYex&#10;Jh3fO1W/b3XdSyF7UyuzfIN6hWtdAtgFfkbqveWWzS7vtbbbtfsbAAD//wMAUEsDBBQABgAIAAAA&#10;IQBdp///2wAAAAcBAAAPAAAAZHJzL2Rvd25yZXYueG1sTI5BTsMwEEX3SNzBGiR2rV2aFghxKhQp&#10;QiwJHGAau3FEPI5itwmcnmEFq9HX/3rzisPiB3GxU+wDadisFQhLbTA9dRo+3uvVA4iYkAwOgayG&#10;LxvhUF5fFZibMNObvTSpEwyhmKMGl9KYSxlbZz3GdRgtcXcKk8fEceqkmXBmuB/knVJ76bEn/uBw&#10;tJWz7Wdz9kzJ6vk71C94Woauqlyzfd3NpPXtzfL8BCLZJf2N4Vef1aFkp2M4k4li0LDa81DDNuPL&#10;9b3KdiCOGh7VBmRZyP/+5Q8AAAD//wMAUEsBAi0AFAAGAAgAAAAhALaDOJL+AAAA4QEAABMAAAAA&#10;AAAAAAAAAAAAAAAAAFtDb250ZW50X1R5cGVzXS54bWxQSwECLQAUAAYACAAAACEAOP0h/9YAAACU&#10;AQAACwAAAAAAAAAAAAAAAAAvAQAAX3JlbHMvLnJlbHNQSwECLQAUAAYACAAAACEAQGYaW/ICAACl&#10;BQAADgAAAAAAAAAAAAAAAAAuAgAAZHJzL2Uyb0RvYy54bWxQSwECLQAUAAYACAAAACEAXaf//9sA&#10;AAAHAQAADwAAAAAAAAAAAAAAAABMBQAAZHJzL2Rvd25yZXYueG1sUEsFBgAAAAAEAAQA8wAAAFQG&#10;AAAAAA==&#10;" adj="19905,-12672" fillcolor="window" strokecolor="red" strokeweight="2pt">
                <v:textbox>
                  <w:txbxContent>
                    <w:p w:rsidR="009E1D41" w:rsidRPr="00390058" w:rsidRDefault="009E1D41" w:rsidP="003D7B84">
                      <w:pPr>
                        <w:jc w:val="center"/>
                        <w:rPr>
                          <w:rFonts w:ascii="Meiryo UI" w:eastAsia="Meiryo UI" w:hAnsi="Meiryo UI"/>
                          <w:color w:val="000000" w:themeColor="text1"/>
                          <w:szCs w:val="20"/>
                        </w:rPr>
                      </w:pPr>
                      <w:r>
                        <w:rPr>
                          <w:rFonts w:ascii="Meiryo UI" w:eastAsia="Meiryo UI" w:hAnsi="Meiryo UI" w:hint="eastAsia"/>
                          <w:color w:val="000000" w:themeColor="text1"/>
                          <w:szCs w:val="20"/>
                        </w:rPr>
                        <w:t>窓口で免税証を交付する際に記入いただくため、申請時には記入不要です。</w:t>
                      </w:r>
                    </w:p>
                  </w:txbxContent>
                </v:textbox>
                <w10:wrap anchorx="margin"/>
              </v:shape>
            </w:pict>
          </mc:Fallback>
        </mc:AlternateContent>
      </w:r>
    </w:p>
    <w:p w:rsidR="008E551A" w:rsidRPr="00501E23" w:rsidRDefault="001930B8" w:rsidP="008E551A">
      <w:pPr>
        <w:widowControl/>
        <w:jc w:val="left"/>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226560" behindDoc="0" locked="1" layoutInCell="1" allowOverlap="1" wp14:anchorId="170BAAF9" wp14:editId="35AADDFC">
                <wp:simplePos x="0" y="0"/>
                <wp:positionH relativeFrom="margin">
                  <wp:posOffset>194310</wp:posOffset>
                </wp:positionH>
                <wp:positionV relativeFrom="paragraph">
                  <wp:posOffset>-782320</wp:posOffset>
                </wp:positionV>
                <wp:extent cx="6181725" cy="523875"/>
                <wp:effectExtent l="0" t="0" r="28575" b="28575"/>
                <wp:wrapNone/>
                <wp:docPr id="2" name="直線コネクタ 2">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6181725" cy="523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0B0965" id="直線コネクタ 2" o:spid="_x0000_s1026" style="position:absolute;left:0;text-align:left;flip:y;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3pt,-61.6pt" to="502.0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LwBwIAAM4DAAAOAAAAZHJzL2Uyb0RvYy54bWysU72OEzEQ7pF4B8s92WRR7nKrbK646Gj4&#10;icRBP+e1s5a8tuUx2aQNNS8AD0EBEiUPk+Jeg7E3hAAdYgvLnvF8nu+bb+fX286wjQyona35ZDTm&#10;TFrhGm3XNX9zd/tkxhlGsA0YZ2XNdxL59eLxo3nvK1m61plGBkYgFqve17yN0VdFgaKVHeDIeWkp&#10;qVzoINIxrIsmQE/onSnK8fii6F1ofHBCIlJ0OST5IuMrJUV8pRTKyEzNqbeY15DX+7QWizlU6wC+&#10;1eLYBvxDFx1oS4+eoJYQgb0L+i+oTovg0Kk4Eq4rnFJayMyB2EzGf7B53YKXmQuJg/4kE/4/WPFy&#10;swpMNzUvObPQ0YgePn19+PbxsP9yeP/hsP982H9nZeYmt/E5RlKs6D1WuTLpnLc3dhUok07oVyFJ&#10;sVWhY8po/5aMkQGILttm7Xcn7QmUCQpeTGaTy3LKmaDctHw6u5ym4RQDTsLzAeMz6TqWNjU32iZt&#10;oILNsatfV1LYulttTJ6vsayv+dU0wwO5TBmI9FLniTfaNWdg1mRfEUNGRGd0k6oTDu7wxgS2AXIQ&#10;Ga9x/R31zJkBjJQgIvkbClto5HD1akrhwV4I8YVrhvBk/DNOzAboTPK3JxPBJWA7lOTUUQtjU0sy&#10;G/tsFoPkSfx71+zyJPKMyDQZ/Wjw5MrzM+3Pf8PFDwAAAP//AwBQSwMEFAAGAAgAAAAhAH3CQiTg&#10;AAAADAEAAA8AAABkcnMvZG93bnJldi54bWxMj8FOwzAMhu9IvENkJG5b0nYaUJpO0zS4TEJiFM5p&#10;Y9qKxKmarCtvv+wER9uffn9/sZmtYROOvnckIVkKYEiN0z21EqqPl8UjMB8UaWUcoYRf9LApb28K&#10;lWt3pnecjqFlMYR8riR0IQw5577p0Cq/dANSvH270aoQx7HlelTnGG4NT4VYc6t6ih86NeCuw+bn&#10;eLIStl+HffY21dYZ/dRWn9pW4jWV8v5u3j4DCziHPxiu+lEdyuhUuxNpz4yETKwjKWGRpFkK7EoI&#10;sUqA1XG3Eg/Ay4L/L1FeAAAA//8DAFBLAQItABQABgAIAAAAIQC2gziS/gAAAOEBAAATAAAAAAAA&#10;AAAAAAAAAAAAAABbQ29udGVudF9UeXBlc10ueG1sUEsBAi0AFAAGAAgAAAAhADj9If/WAAAAlAEA&#10;AAsAAAAAAAAAAAAAAAAALwEAAF9yZWxzLy5yZWxzUEsBAi0AFAAGAAgAAAAhADIuwvAHAgAAzgMA&#10;AA4AAAAAAAAAAAAAAAAALgIAAGRycy9lMm9Eb2MueG1sUEsBAi0AFAAGAAgAAAAhAH3CQiTgAAAA&#10;DAEAAA8AAAAAAAAAAAAAAAAAYQQAAGRycy9kb3ducmV2LnhtbFBLBQYAAAAABAAEAPMAAABuBQAA&#10;AAA=&#10;">
                <w10:wrap anchorx="margin"/>
                <w10:anchorlock/>
              </v:line>
            </w:pict>
          </mc:Fallback>
        </mc:AlternateContent>
      </w:r>
    </w:p>
    <w:p w:rsidR="008E551A" w:rsidRPr="00844A80"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 w:rsidR="008E551A" w:rsidRPr="00501E23" w:rsidRDefault="008E551A" w:rsidP="008E551A">
      <w:pPr>
        <w:widowControl/>
        <w:jc w:val="left"/>
      </w:pPr>
      <w:r>
        <w:br w:type="page"/>
      </w: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Pr="005B3460" w:rsidRDefault="008E551A" w:rsidP="008E551A">
      <w:pPr>
        <w:rPr>
          <w:rFonts w:ascii="HGS創英ﾌﾟﾚｾﾞﾝｽEB" w:eastAsia="HGS創英ﾌﾟﾚｾﾞﾝｽEB"/>
        </w:rPr>
      </w:pPr>
    </w:p>
    <w:p w:rsidR="008E551A" w:rsidRPr="003221FC" w:rsidRDefault="008E551A" w:rsidP="008E551A">
      <w:pPr>
        <w:jc w:val="center"/>
        <w:rPr>
          <w:rFonts w:ascii="Meiryo UI" w:eastAsia="Meiryo UI" w:hAnsi="Meiryo UI"/>
          <w:sz w:val="44"/>
          <w:szCs w:val="44"/>
        </w:rPr>
      </w:pPr>
      <w:r w:rsidRPr="00501E23">
        <w:rPr>
          <w:rFonts w:ascii="Meiryo UI" w:eastAsia="Meiryo UI" w:hAnsi="Meiryo UI" w:hint="eastAsia"/>
          <w:sz w:val="44"/>
          <w:szCs w:val="44"/>
        </w:rPr>
        <w:t xml:space="preserve">そ　の　他　様　式　の　記　</w:t>
      </w:r>
      <w:r w:rsidR="003D7B84">
        <w:rPr>
          <w:rFonts w:ascii="Meiryo UI" w:eastAsia="Meiryo UI" w:hAnsi="Meiryo UI" w:hint="eastAsia"/>
          <w:sz w:val="44"/>
          <w:szCs w:val="44"/>
        </w:rPr>
        <w:t>載</w:t>
      </w:r>
      <w:r w:rsidRPr="00501E23">
        <w:rPr>
          <w:rFonts w:ascii="Meiryo UI" w:eastAsia="Meiryo UI" w:hAnsi="Meiryo UI" w:hint="eastAsia"/>
          <w:sz w:val="44"/>
          <w:szCs w:val="44"/>
        </w:rPr>
        <w:t xml:space="preserve">　例</w:t>
      </w:r>
    </w:p>
    <w:p w:rsidR="008E551A" w:rsidRPr="00BB1D02" w:rsidRDefault="008E551A" w:rsidP="008E551A">
      <w:pPr>
        <w:spacing w:line="340" w:lineRule="exact"/>
        <w:rPr>
          <w:rFonts w:ascii="Meiryo UI" w:eastAsia="Meiryo UI" w:hAnsi="Meiryo UI"/>
          <w:sz w:val="22"/>
        </w:rPr>
      </w:pPr>
    </w:p>
    <w:p w:rsidR="008E551A" w:rsidRDefault="008E551A" w:rsidP="008E551A">
      <w:pPr>
        <w:spacing w:line="400" w:lineRule="exact"/>
        <w:rPr>
          <w:rFonts w:ascii="Meiryo UI" w:eastAsia="Meiryo UI" w:hAnsi="Meiryo UI"/>
          <w:sz w:val="22"/>
        </w:rPr>
      </w:pPr>
    </w:p>
    <w:p w:rsidR="008E551A" w:rsidRPr="00BB1D02" w:rsidRDefault="008E551A" w:rsidP="003D7B84">
      <w:pPr>
        <w:spacing w:line="480" w:lineRule="auto"/>
        <w:ind w:firstLineChars="78" w:firstLine="281"/>
        <w:rPr>
          <w:rFonts w:ascii="Meiryo UI" w:eastAsia="Meiryo UI" w:hAnsi="Meiryo UI"/>
          <w:sz w:val="36"/>
          <w:szCs w:val="36"/>
        </w:rPr>
      </w:pPr>
      <w:r>
        <w:rPr>
          <w:rFonts w:ascii="Meiryo UI" w:eastAsia="Meiryo UI" w:hAnsi="Meiryo UI" w:hint="eastAsia"/>
          <w:sz w:val="36"/>
          <w:szCs w:val="36"/>
        </w:rPr>
        <w:t>○</w:t>
      </w:r>
      <w:r w:rsidR="003D7B84">
        <w:rPr>
          <w:rFonts w:ascii="Meiryo UI" w:eastAsia="Meiryo UI" w:hAnsi="Meiryo UI" w:hint="eastAsia"/>
          <w:sz w:val="36"/>
          <w:szCs w:val="36"/>
        </w:rPr>
        <w:t xml:space="preserve">　</w:t>
      </w:r>
      <w:r w:rsidRPr="00BB1D02">
        <w:rPr>
          <w:rFonts w:ascii="Meiryo UI" w:eastAsia="Meiryo UI" w:hAnsi="Meiryo UI" w:hint="eastAsia"/>
          <w:sz w:val="36"/>
          <w:szCs w:val="36"/>
        </w:rPr>
        <w:t>免税軽油使用実績表（在庫保有用）</w:t>
      </w:r>
    </w:p>
    <w:p w:rsidR="008E551A" w:rsidRPr="00BB1D02" w:rsidRDefault="008E551A" w:rsidP="003D7B84">
      <w:pPr>
        <w:spacing w:line="480" w:lineRule="auto"/>
        <w:ind w:firstLineChars="78" w:firstLine="281"/>
        <w:rPr>
          <w:rFonts w:ascii="Meiryo UI" w:eastAsia="Meiryo UI" w:hAnsi="Meiryo UI"/>
          <w:sz w:val="36"/>
          <w:szCs w:val="36"/>
        </w:rPr>
      </w:pPr>
      <w:r>
        <w:rPr>
          <w:rFonts w:ascii="Meiryo UI" w:eastAsia="Meiryo UI" w:hAnsi="Meiryo UI" w:hint="eastAsia"/>
          <w:sz w:val="36"/>
          <w:szCs w:val="36"/>
        </w:rPr>
        <w:t>○</w:t>
      </w:r>
      <w:r w:rsidR="003D7B84">
        <w:rPr>
          <w:rFonts w:ascii="Meiryo UI" w:eastAsia="Meiryo UI" w:hAnsi="Meiryo UI" w:hint="eastAsia"/>
          <w:sz w:val="36"/>
          <w:szCs w:val="36"/>
        </w:rPr>
        <w:t xml:space="preserve">　</w:t>
      </w:r>
      <w:r w:rsidRPr="00BB1D02">
        <w:rPr>
          <w:rFonts w:ascii="Meiryo UI" w:eastAsia="Meiryo UI" w:hAnsi="Meiryo UI" w:hint="eastAsia"/>
          <w:sz w:val="36"/>
          <w:szCs w:val="36"/>
        </w:rPr>
        <w:t>免税軽油の引取り等に係る報告書（在庫保有の場合）</w:t>
      </w:r>
    </w:p>
    <w:p w:rsidR="008E551A" w:rsidRPr="00BB1D02" w:rsidRDefault="008E551A" w:rsidP="003D7B84">
      <w:pPr>
        <w:spacing w:line="480" w:lineRule="auto"/>
        <w:ind w:firstLineChars="78" w:firstLine="281"/>
        <w:rPr>
          <w:rFonts w:ascii="Meiryo UI" w:eastAsia="Meiryo UI" w:hAnsi="Meiryo UI"/>
          <w:sz w:val="36"/>
          <w:szCs w:val="36"/>
        </w:rPr>
      </w:pPr>
      <w:r>
        <w:rPr>
          <w:rFonts w:ascii="Meiryo UI" w:eastAsia="Meiryo UI" w:hAnsi="Meiryo UI" w:hint="eastAsia"/>
          <w:sz w:val="36"/>
          <w:szCs w:val="36"/>
        </w:rPr>
        <w:t>○</w:t>
      </w:r>
      <w:r w:rsidR="003D7B84">
        <w:rPr>
          <w:rFonts w:ascii="Meiryo UI" w:eastAsia="Meiryo UI" w:hAnsi="Meiryo UI" w:hint="eastAsia"/>
          <w:sz w:val="36"/>
          <w:szCs w:val="36"/>
        </w:rPr>
        <w:t xml:space="preserve">　</w:t>
      </w:r>
      <w:r w:rsidRPr="00BB1D02">
        <w:rPr>
          <w:rFonts w:ascii="Meiryo UI" w:eastAsia="Meiryo UI" w:hAnsi="Meiryo UI" w:hint="eastAsia"/>
          <w:sz w:val="36"/>
          <w:szCs w:val="36"/>
        </w:rPr>
        <w:t>免税軽油使用者証書換申請書</w:t>
      </w:r>
    </w:p>
    <w:p w:rsidR="008E551A" w:rsidRPr="00BB1D02" w:rsidRDefault="008E551A" w:rsidP="003D7B84">
      <w:pPr>
        <w:spacing w:line="480" w:lineRule="auto"/>
        <w:ind w:firstLineChars="78" w:firstLine="281"/>
        <w:rPr>
          <w:rFonts w:ascii="Meiryo UI" w:eastAsia="Meiryo UI" w:hAnsi="Meiryo UI"/>
          <w:sz w:val="36"/>
          <w:szCs w:val="36"/>
        </w:rPr>
      </w:pPr>
      <w:r>
        <w:rPr>
          <w:rFonts w:ascii="Meiryo UI" w:eastAsia="Meiryo UI" w:hAnsi="Meiryo UI" w:hint="eastAsia"/>
          <w:sz w:val="36"/>
          <w:szCs w:val="36"/>
        </w:rPr>
        <w:t>○</w:t>
      </w:r>
      <w:r w:rsidR="003D7B84">
        <w:rPr>
          <w:rFonts w:ascii="Meiryo UI" w:eastAsia="Meiryo UI" w:hAnsi="Meiryo UI" w:hint="eastAsia"/>
          <w:sz w:val="36"/>
          <w:szCs w:val="36"/>
        </w:rPr>
        <w:t xml:space="preserve">　</w:t>
      </w:r>
      <w:r w:rsidRPr="00BB1D02">
        <w:rPr>
          <w:rFonts w:ascii="Meiryo UI" w:eastAsia="Meiryo UI" w:hAnsi="Meiryo UI" w:hint="eastAsia"/>
          <w:sz w:val="36"/>
          <w:szCs w:val="36"/>
        </w:rPr>
        <w:t>免税軽油譲渡届出書</w:t>
      </w: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p>
    <w:p w:rsidR="008E551A" w:rsidRPr="00006C3D" w:rsidRDefault="008E551A" w:rsidP="008E551A">
      <w:pPr>
        <w:spacing w:line="340" w:lineRule="exact"/>
        <w:rPr>
          <w:rFonts w:ascii="Meiryo UI" w:eastAsia="Meiryo UI" w:hAnsi="Meiryo UI"/>
          <w:sz w:val="24"/>
          <w:szCs w:val="24"/>
        </w:rPr>
      </w:pPr>
    </w:p>
    <w:p w:rsidR="008E551A" w:rsidRDefault="008E551A" w:rsidP="008E551A">
      <w:pPr>
        <w:spacing w:line="340" w:lineRule="exact"/>
        <w:rPr>
          <w:rFonts w:ascii="Meiryo UI" w:eastAsia="Meiryo UI" w:hAnsi="Meiryo UI"/>
          <w:sz w:val="24"/>
          <w:szCs w:val="24"/>
        </w:rPr>
      </w:pPr>
      <w:r>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123136" behindDoc="0" locked="0" layoutInCell="1" allowOverlap="1" wp14:anchorId="2F213CCE" wp14:editId="292688A6">
                <wp:simplePos x="0" y="0"/>
                <wp:positionH relativeFrom="margin">
                  <wp:posOffset>0</wp:posOffset>
                </wp:positionH>
                <wp:positionV relativeFrom="paragraph">
                  <wp:posOffset>25645</wp:posOffset>
                </wp:positionV>
                <wp:extent cx="6066155" cy="401320"/>
                <wp:effectExtent l="0" t="0" r="0" b="0"/>
                <wp:wrapThrough wrapText="bothSides">
                  <wp:wrapPolygon edited="0">
                    <wp:start x="0" y="0"/>
                    <wp:lineTo x="0" y="20506"/>
                    <wp:lineTo x="21503" y="20506"/>
                    <wp:lineTo x="21503" y="0"/>
                    <wp:lineTo x="0" y="0"/>
                  </wp:wrapPolygon>
                </wp:wrapThrough>
                <wp:docPr id="2018" name="四角形: 角を丸くする 2018"/>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「免税軽油使用実績表（在庫保有用）」の作成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13CCE" id="四角形: 角を丸くする 2018" o:spid="_x0000_s1203" style="position:absolute;left:0;text-align:left;margin-left:0;margin-top:2pt;width:477.65pt;height:31.6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sg4gIAAPYFAAAOAAAAZHJzL2Uyb0RvYy54bWysVM1u1DAQviPxDpbvNMl2dylRs9WqVRFS&#10;aVdtUc9ex+lGcjzG9v5xa68ckHpDvXHhFXrhaZZKPAZjJ5supXBAXBJ7fr6Z+Twzu3uLSpKZMLYE&#10;ldFkK6ZEKA55qS4z+u788MUOJdYxlTMJSmR0KSzdGzx/tjvXqejABGQuDEEQZdO5zujEOZ1GkeUT&#10;UTG7BVooVBZgKubwai6j3LA5olcy6sRxP5qDybUBLqxF6UGtpIOAXxSCu5OisMIRmVHMzYWvCd+x&#10;/0aDXZZeGqYnJW/SYP+QRcVKhUFbqAPmGJma8jeoquQGLBRui0MVQVGUXIQasJokflTN2YRpEWpB&#10;cqxuabL/D5Yfz0aGlHlGMT6+lWIVvtL97e2Przf3376kBP+r65vvd3erq0+rq8+r648kWCJxc21T&#10;9D/TI9PcLB49C4vCVP6P9ZFFIHvZki0WjnAU9uN+P+n1KOGo68bJdie8RvTgrY11rwVUxB8yamCq&#10;8lN80UA0mx1Zh2HRfm3nI1qQZX5YShkuvovEvjRkxvD9GedCuW5wl9PqLeS1HPsobjoBxdgvtXhn&#10;LcYQoR89Ugj4SxCpfCgFPmidj5dEnpyajnBySym8nVSnokC+kYBOSKRF3swxqVUTlota3PtjLgHQ&#10;IxcYv8VuAJ6qP/E9jyU19t5VhEFpneO/JVY7tx4hMijXOlelAvMUgHRt5Np+TVJNjWfJLcaL0ItJ&#10;Z9tn6WVjyJfYoQbq0bWaH5bYDkfMuhEzOKs41bh/3Al+CgnzjEJzomQC5sNTcm+PI4RaSuY4+xm1&#10;76fMCErkG4XD9Srpdv2yCJdu7yV2JjGbmvGmRk2rfcD2SnDTaR6O3t7J9bEwUF3gmhr6qKhiimPs&#10;jHJn1pd9V+8kXHRcDIfBDBeEZu5InWnuwT3TvtPPFxfM6GYmHE7TMaz3BEsfTUVt6z0VDKcOijKM&#10;zAOvzRvgcgk90SxCv70278HqYV0PfgIAAP//AwBQSwMEFAAGAAgAAAAhAFlGMcPdAAAABQEAAA8A&#10;AABkcnMvZG93bnJldi54bWxMj7FOw0AQRHsk/uG0SDSInElIAON1FEXQUASRpKBc+xbbiu/O+C6x&#10;8/csFVSr0Yxm3mbL0bbqxH1ovEO4mySg2JXeNK5C2O9ebx9BhUjOUOsdI5w5wDK/vMgoNX5wH3za&#10;xkpJiQspIdQxdqnWoazZUpj4jp14X763FEX2lTY9DVJuWz1NkoW21DhZqKnjdc3lYXu0COEl0Ppt&#10;Vn9+F8N5070fbkKyYsTrq3H1DCryGP/C8Isv6JALU+GPzgTVIsgjEeFejphP8/kMVIGweJiCzjP9&#10;nz7/AQAA//8DAFBLAQItABQABgAIAAAAIQC2gziS/gAAAOEBAAATAAAAAAAAAAAAAAAAAAAAAABb&#10;Q29udGVudF9UeXBlc10ueG1sUEsBAi0AFAAGAAgAAAAhADj9If/WAAAAlAEAAAsAAAAAAAAAAAAA&#10;AAAALwEAAF9yZWxzLy5yZWxzUEsBAi0AFAAGAAgAAAAhAG8c6yDiAgAA9gUAAA4AAAAAAAAAAAAA&#10;AAAALgIAAGRycy9lMm9Eb2MueG1sUEsBAi0AFAAGAAgAAAAhAFlGMcPdAAAABQEAAA8AAAAAAAAA&#10;AAAAAAAAPAUAAGRycy9kb3ducmV2LnhtbFBLBQYAAAAABAAEAPMAAABGBgAAAAA=&#10;" fillcolor="#e5dfec [663]" stroked="f" strokeweight="2pt">
                <v:textbo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「免税軽油使用実績表（在庫保有用）」の作成</w:t>
                      </w:r>
                    </w:p>
                  </w:txbxContent>
                </v:textbox>
                <w10:wrap type="through" anchorx="margin"/>
              </v:roundrect>
            </w:pict>
          </mc:Fallback>
        </mc:AlternateContent>
      </w:r>
    </w:p>
    <w:p w:rsidR="008E551A" w:rsidRDefault="008E551A" w:rsidP="008E551A">
      <w:pPr>
        <w:spacing w:line="340" w:lineRule="exact"/>
        <w:rPr>
          <w:rFonts w:ascii="Meiryo UI" w:eastAsia="Meiryo UI" w:hAnsi="Meiryo UI"/>
          <w:sz w:val="24"/>
          <w:szCs w:val="24"/>
        </w:rPr>
      </w:pPr>
      <w:r>
        <w:rPr>
          <w:rFonts w:ascii="Meiryo UI" w:eastAsia="Meiryo UI" w:hAnsi="Meiryo UI" w:hint="eastAsia"/>
          <w:sz w:val="24"/>
          <w:szCs w:val="24"/>
        </w:rPr>
        <w:t>免税軽油の貯蔵設備（ドラム缶、ポリタンク等）がある場合の実績表です。</w:t>
      </w:r>
    </w:p>
    <w:p w:rsidR="008E551A" w:rsidRDefault="008E551A" w:rsidP="008E551A">
      <w:pPr>
        <w:spacing w:line="340" w:lineRule="exact"/>
        <w:rPr>
          <w:rFonts w:ascii="Meiryo UI" w:eastAsia="Meiryo UI" w:hAnsi="Meiryo UI"/>
          <w:sz w:val="24"/>
          <w:szCs w:val="24"/>
        </w:rPr>
      </w:pPr>
      <w:r>
        <w:rPr>
          <w:rFonts w:ascii="Meiryo UI" w:eastAsia="Meiryo UI" w:hAnsi="Meiryo UI" w:hint="eastAsia"/>
          <w:sz w:val="24"/>
          <w:szCs w:val="24"/>
        </w:rPr>
        <w:t>なお、</w:t>
      </w:r>
      <w:r w:rsidRPr="00501E23">
        <w:rPr>
          <w:rFonts w:ascii="Meiryo UI" w:eastAsia="Meiryo UI" w:hAnsi="Meiryo UI" w:hint="eastAsia"/>
          <w:sz w:val="24"/>
          <w:szCs w:val="24"/>
        </w:rPr>
        <w:t>免税軽油使用実績表</w:t>
      </w:r>
      <w:r>
        <w:rPr>
          <w:rFonts w:ascii="Meiryo UI" w:eastAsia="Meiryo UI" w:hAnsi="Meiryo UI" w:hint="eastAsia"/>
          <w:sz w:val="24"/>
          <w:szCs w:val="24"/>
        </w:rPr>
        <w:t>を提出する際は、</w:t>
      </w:r>
      <w:r w:rsidRPr="00062286">
        <w:rPr>
          <w:rFonts w:ascii="Meiryo UI" w:eastAsia="Meiryo UI" w:hAnsi="Meiryo UI" w:hint="eastAsia"/>
          <w:b/>
          <w:sz w:val="24"/>
          <w:szCs w:val="24"/>
          <w:u w:val="single"/>
        </w:rPr>
        <w:t>あわせて納品書・請求書等の提出</w:t>
      </w:r>
      <w:r w:rsidRPr="00062286">
        <w:rPr>
          <w:rFonts w:ascii="Meiryo UI" w:eastAsia="Meiryo UI" w:hAnsi="Meiryo UI"/>
          <w:b/>
          <w:noProof/>
          <w:u w:val="single"/>
        </w:rPr>
        <w:drawing>
          <wp:anchor distT="0" distB="0" distL="114300" distR="114300" simplePos="0" relativeHeight="252213248" behindDoc="1" locked="1" layoutInCell="0" allowOverlap="0" wp14:anchorId="46550BAA" wp14:editId="47AD5DE9">
            <wp:simplePos x="0" y="0"/>
            <wp:positionH relativeFrom="column">
              <wp:posOffset>0</wp:posOffset>
            </wp:positionH>
            <wp:positionV relativeFrom="page">
              <wp:posOffset>11083290</wp:posOffset>
            </wp:positionV>
            <wp:extent cx="6076315" cy="8572500"/>
            <wp:effectExtent l="0" t="0" r="635" b="0"/>
            <wp:wrapNone/>
            <wp:docPr id="2123" name="図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315" cy="8572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062286">
        <w:rPr>
          <w:rFonts w:ascii="Meiryo UI" w:eastAsia="Meiryo UI" w:hAnsi="Meiryo UI" w:hint="eastAsia"/>
          <w:b/>
          <w:sz w:val="24"/>
          <w:szCs w:val="24"/>
          <w:u w:val="single"/>
        </w:rPr>
        <w:t>が必要です。</w:t>
      </w:r>
    </w:p>
    <w:p w:rsidR="008E551A" w:rsidRPr="00F92D02" w:rsidRDefault="008E551A" w:rsidP="008E551A">
      <w:pPr>
        <w:spacing w:line="340" w:lineRule="exact"/>
        <w:rPr>
          <w:rFonts w:ascii="Meiryo UI" w:eastAsia="Meiryo UI" w:hAnsi="Meiryo UI"/>
          <w:sz w:val="24"/>
          <w:szCs w:val="24"/>
        </w:rPr>
      </w:pPr>
    </w:p>
    <w:p w:rsidR="008E551A" w:rsidRPr="00316FDD" w:rsidRDefault="008E551A" w:rsidP="008E551A">
      <w:pPr>
        <w:rPr>
          <w:rFonts w:ascii="Meiryo UI" w:eastAsia="Meiryo UI" w:hAnsi="Meiryo UI"/>
        </w:rPr>
      </w:pPr>
      <w:r>
        <w:rPr>
          <w:noProof/>
          <w:sz w:val="16"/>
          <w:szCs w:val="16"/>
        </w:rPr>
        <mc:AlternateContent>
          <mc:Choice Requires="wps">
            <w:drawing>
              <wp:anchor distT="0" distB="0" distL="114300" distR="114300" simplePos="0" relativeHeight="252122112" behindDoc="0" locked="0" layoutInCell="1" allowOverlap="1" wp14:anchorId="60F895B9" wp14:editId="3B94D17E">
                <wp:simplePos x="0" y="0"/>
                <wp:positionH relativeFrom="margin">
                  <wp:posOffset>-147787</wp:posOffset>
                </wp:positionH>
                <wp:positionV relativeFrom="paragraph">
                  <wp:posOffset>152400</wp:posOffset>
                </wp:positionV>
                <wp:extent cx="6400800" cy="5274310"/>
                <wp:effectExtent l="0" t="0" r="19050" b="21590"/>
                <wp:wrapNone/>
                <wp:docPr id="2019" name="テキスト ボックス 2019"/>
                <wp:cNvGraphicFramePr/>
                <a:graphic xmlns:a="http://schemas.openxmlformats.org/drawingml/2006/main">
                  <a:graphicData uri="http://schemas.microsoft.com/office/word/2010/wordprocessingShape">
                    <wps:wsp>
                      <wps:cNvSpPr txBox="1"/>
                      <wps:spPr>
                        <a:xfrm>
                          <a:off x="0" y="0"/>
                          <a:ext cx="6400800" cy="5274310"/>
                        </a:xfrm>
                        <a:prstGeom prst="rect">
                          <a:avLst/>
                        </a:prstGeom>
                        <a:noFill/>
                        <a:ln w="6350">
                          <a:solidFill>
                            <a:prstClr val="black"/>
                          </a:solidFill>
                        </a:ln>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95B9" id="テキスト ボックス 2019" o:spid="_x0000_s1204" type="#_x0000_t202" style="position:absolute;left:0;text-align:left;margin-left:-11.65pt;margin-top:12pt;width:7in;height:415.3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maAIAAJoEAAAOAAAAZHJzL2Uyb0RvYy54bWysVM1OGzEQvlfqO1i+l92E8BexQSmIqhIC&#10;JKg4O14vWdXrcW0nWXokEupD9BWqnvs8+yL97CQQ0Z6qXrzz5xnP983s8UnbaDZXztdkCt7byTlT&#10;RlJZm/uCf7o9f3fImQ/ClEKTUQV/UJ6fjN6+OV7YoerTlHSpHEMS44cLW/BpCHaYZV5OVSP8Dlll&#10;4KzINSJAdfdZ6cQC2Rud9fN8P1uQK60jqbyH9Wzl5KOUv6qUDFdV5VVguuB4W0inS+ckntnoWAzv&#10;nbDTWq6fIf7hFY2oDYo+pzoTQbCZq/9I1dTSkacq7EhqMqqqWqrUA7rp5a+6uZkKq1IvAMfbZ5j8&#10;/0srL+fXjtVlwVH/iDMjGrDULZ+6xx/d469u+Y11y+/dctk9/oTOUhRAW1g/xN0bi9uhfU8tyI9g&#10;RruHMWLRVq6JX3TJ4Af8D8+QqzYwCeP+IM8Pc7gkfHv9g8FuL5GSvVy3zocPihoWhYI7cJqgFvML&#10;H1ASoZuQWM3Qea114lUbtkCJ3b08XfCk6zI6Y1i8cqodmwtMxkQL+Tk+H7m2oqBpA+NLU1EK7aRN&#10;iPX6g03LEyofgISj1YB5K89rFLgQPlwLh4lCh9iScIWj0oRX0VribEru69/sMR5Ew8vZAhNacP9l&#10;JpziTH80GIGj3mAQRzopg72DPhS37Zlse8ysOSW02sM+WpnEGB/0RqwcNXdYpnGsCpcwErULHjbi&#10;aVjtDZZRqvE4BWGIrQgX5sbKmHoD7G17J5xdExbA9SVtZlkMX/G2il0xN54FqupEakR6heqaACxA&#10;4me9rHHDtvUU9fJLGf0GAAD//wMAUEsDBBQABgAIAAAAIQB+pYV04gAAAAoBAAAPAAAAZHJzL2Rv&#10;d25yZXYueG1sTI/LTsMwEEX3SPyDNUjsWoc0bUPIpEKILpBQJQqiLJ14iCP8CLGbBr4es4LlaI7u&#10;PbfcTEazkQbfOYtwNU+AkW2c7GyL8PK8neXAfBBWCu0sIXyRh011flaKQrqTfaJxH1oWQ6wvBIIK&#10;oS84940iI/zc9WTj790NRoR4Di2XgzjFcKN5miQrbkRnY4MSPd0paj72R4Pw+Hr4vN/u3pID1bpb&#10;jnqtHr5rxMuL6fYGWKAp/MHwqx/VoYpOtTta6ZlGmKWLRUQR0ixuisB1nq2B1Qj5MlsBr0r+f0L1&#10;AwAA//8DAFBLAQItABQABgAIAAAAIQC2gziS/gAAAOEBAAATAAAAAAAAAAAAAAAAAAAAAABbQ29u&#10;dGVudF9UeXBlc10ueG1sUEsBAi0AFAAGAAgAAAAhADj9If/WAAAAlAEAAAsAAAAAAAAAAAAAAAAA&#10;LwEAAF9yZWxzLy5yZWxzUEsBAi0AFAAGAAgAAAAhAL7tgaZoAgAAmgQAAA4AAAAAAAAAAAAAAAAA&#10;LgIAAGRycy9lMm9Eb2MueG1sUEsBAi0AFAAGAAgAAAAhAH6lhXTiAAAACgEAAA8AAAAAAAAAAAAA&#10;AAAAwgQAAGRycy9kb3ducmV2LnhtbFBLBQYAAAAABAAEAPMAAADRBQAAAAA=&#10;" filled="f" strokeweight=".5pt">
                <v:textbox>
                  <w:txbxContent>
                    <w:p w:rsidR="009E1D41" w:rsidRDefault="009E1D41" w:rsidP="008E551A"/>
                  </w:txbxContent>
                </v:textbox>
                <w10:wrap anchorx="margin"/>
              </v:shape>
            </w:pict>
          </mc:Fallback>
        </mc:AlternateContent>
      </w:r>
    </w:p>
    <w:p w:rsidR="008E551A" w:rsidRPr="00F95A2A" w:rsidRDefault="008E551A" w:rsidP="008E551A">
      <w:pPr>
        <w:rPr>
          <w:rFonts w:ascii="Meiryo UI" w:eastAsia="Meiryo UI" w:hAnsi="Meiryo UI"/>
          <w:sz w:val="16"/>
          <w:szCs w:val="16"/>
        </w:rPr>
      </w:pPr>
      <w:r w:rsidRPr="00F95A2A">
        <w:rPr>
          <w:rFonts w:ascii="Meiryo UI" w:eastAsia="Meiryo UI" w:hAnsi="Meiryo UI"/>
          <w:noProof/>
          <w:sz w:val="16"/>
          <w:szCs w:val="16"/>
        </w:rPr>
        <mc:AlternateContent>
          <mc:Choice Requires="wps">
            <w:drawing>
              <wp:anchor distT="0" distB="0" distL="114300" distR="114300" simplePos="0" relativeHeight="252107776" behindDoc="0" locked="0" layoutInCell="1" allowOverlap="1" wp14:anchorId="5735AF34" wp14:editId="418F5554">
                <wp:simplePos x="0" y="0"/>
                <wp:positionH relativeFrom="column">
                  <wp:posOffset>2800985</wp:posOffset>
                </wp:positionH>
                <wp:positionV relativeFrom="paragraph">
                  <wp:posOffset>36195</wp:posOffset>
                </wp:positionV>
                <wp:extent cx="1647825" cy="428625"/>
                <wp:effectExtent l="10160" t="7620" r="8890" b="11430"/>
                <wp:wrapNone/>
                <wp:docPr id="2020" name="大かっこ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86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DF4C" id="大かっこ 2020" o:spid="_x0000_s1026" type="#_x0000_t185" style="position:absolute;left:0;text-align:left;margin-left:220.55pt;margin-top:2.85pt;width:129.75pt;height:33.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snwIAACoFAAAOAAAAZHJzL2Uyb0RvYy54bWysVM2O0zAQviPxDpbv3fyQpm20KVo1LUJa&#10;YKWFB3BjpzHr2MF2my6Iw5458ggg8WAr3oOxk5Yue0GIHJJxxv5mvplvfP583wi0Y9pwJXMcnYUY&#10;MVkqyuUmx+/erkZTjIwlkhKhJMvxLTP4+fzpk/OuzVisaiUo0whApMm6Nse1tW0WBKasWUPMmWqZ&#10;BGeldEMsLPUmoJp0gN6IIA7DNOiUpq1WJTMG/ha9E889flWx0r6pKsMsEjmG3Kx/a/9eu3cwPyfZ&#10;RpO25uWQBvmHLBrCJQQ9QhXEErTV/BFUw0utjKrsWamaQFUVL5nnAGyi8A821zVpmecCxTHtsUzm&#10;/8GWr3dXGnGa4ziMoUCSNNCln99/3N99ub/7dn/3FXkH1KlrTQbbr9sr7Zia9lKVNwZJtaiJ3LAL&#10;rVVXM0Ihu8jVNXhwwC0MHEXr7pWiEINsrfIl21e6cYBQDLT3nbk9dobtLSrhZ5Qmk2k8xqgEXxJP&#10;U7BdCJIdTrfa2BdMNcgZOV5rUt4we0W49kHI7tJY3yA6cCT0PUZVI6DdOyJQlKbpZMAcNgP6AdWd&#10;lGrFhfCCERJ1OZ6NIQtfCiU4dU6/0Jv1QmgEoEDDPwOsOd2m1VZSD+ZqthxsS7jobQgupMODEgyp&#10;u2J4TX2ahbPldDlNRkmcLkdJWBSji9UiGaWraDIunhWLRRF9dqlFSVZzSpl02R30HSV/p59h0npl&#10;HhX+gIU5Jbvyz2OywcM0fNuAy+Hr2XmxOH30Olsregta0aofWLhgwKiV/ohRB8OaY/NhSzTDSLyU&#10;oLdZlCRuuv0iGU+ckvWpZ33qIbIEqBxbjHpzYfsbYdtqvqkhUuTbKtUFaLTi9iDmPqtB2TCQnsFw&#10;ebiJP137Xb+vuPkvAAAA//8DAFBLAwQUAAYACAAAACEAJWieT94AAAAIAQAADwAAAGRycy9kb3du&#10;cmV2LnhtbEyPzU7DMBCE70i8g7VI3KjzUxoIcSqExK1ItFRC3DaxSQLxOoqdJrw9y6ncdjWjmW+K&#10;7WJ7cTKj7xwpiFcRCEO10x01Co5vzzd3IHxA0tg7Mgp+jIdteXlRYK7dTHtzOoRGcAj5HBW0IQy5&#10;lL5ujUW/coMh1j7daDHwOzZSjzhzuO1lEkUbabEjbmhxME+tqb8Pk1XwkUy7eb/7StPsfnOsugxf&#10;X95Rqeur5fEBRDBLOJvhD5/RoWSmyk2kvegVrNdxzFYFtxkI1jNuA1HxkSYgy0L+H1D+AgAA//8D&#10;AFBLAQItABQABgAIAAAAIQC2gziS/gAAAOEBAAATAAAAAAAAAAAAAAAAAAAAAABbQ29udGVudF9U&#10;eXBlc10ueG1sUEsBAi0AFAAGAAgAAAAhADj9If/WAAAAlAEAAAsAAAAAAAAAAAAAAAAALwEAAF9y&#10;ZWxzLy5yZWxzUEsBAi0AFAAGAAgAAAAhAP8yISyfAgAAKgUAAA4AAAAAAAAAAAAAAAAALgIAAGRy&#10;cy9lMm9Eb2MueG1sUEsBAi0AFAAGAAgAAAAhACVonk/eAAAACAEAAA8AAAAAAAAAAAAAAAAA+QQA&#10;AGRycy9kb3ducmV2LnhtbFBLBQYAAAAABAAEAPMAAAAEBgAAAAA=&#10;"/>
            </w:pict>
          </mc:Fallback>
        </mc:AlternateContent>
      </w:r>
      <w:r w:rsidRPr="00F95A2A">
        <w:rPr>
          <w:rFonts w:ascii="Meiryo UI" w:eastAsia="Meiryo UI" w:hAnsi="Meiryo UI"/>
          <w:noProof/>
          <w:sz w:val="16"/>
          <w:szCs w:val="16"/>
        </w:rPr>
        <mc:AlternateContent>
          <mc:Choice Requires="wps">
            <w:drawing>
              <wp:anchor distT="0" distB="0" distL="114300" distR="114300" simplePos="0" relativeHeight="252106752" behindDoc="0" locked="0" layoutInCell="1" allowOverlap="1" wp14:anchorId="32C93F86" wp14:editId="6D96C082">
                <wp:simplePos x="0" y="0"/>
                <wp:positionH relativeFrom="column">
                  <wp:posOffset>2981325</wp:posOffset>
                </wp:positionH>
                <wp:positionV relativeFrom="paragraph">
                  <wp:posOffset>36195</wp:posOffset>
                </wp:positionV>
                <wp:extent cx="1285875" cy="542925"/>
                <wp:effectExtent l="0" t="0" r="0" b="1905"/>
                <wp:wrapNone/>
                <wp:docPr id="2024" name="テキスト ボックス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2</w:t>
                            </w:r>
                            <w:r>
                              <w:rPr>
                                <w:rFonts w:hint="eastAsia"/>
                              </w:rPr>
                              <w:t>月</w:t>
                            </w:r>
                            <w:r w:rsidRPr="001560E1">
                              <w:rPr>
                                <w:rFonts w:ascii="HGP行書体" w:eastAsia="HGP行書体" w:hint="eastAsia"/>
                                <w:sz w:val="24"/>
                              </w:rPr>
                              <w:t xml:space="preserve"> </w:t>
                            </w:r>
                            <w:r w:rsidRPr="0031069A">
                              <w:rPr>
                                <w:rFonts w:ascii="HGP行書体" w:eastAsia="HGP行書体" w:hint="eastAsia"/>
                                <w:sz w:val="24"/>
                                <w:highlight w:val="lightGray"/>
                              </w:rPr>
                              <w:t>1</w:t>
                            </w:r>
                            <w:r>
                              <w:rPr>
                                <w:rFonts w:hint="eastAsia"/>
                              </w:rPr>
                              <w:t>日</w:t>
                            </w:r>
                          </w:p>
                          <w:p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2</w:t>
                            </w:r>
                            <w:r>
                              <w:rPr>
                                <w:rFonts w:hint="eastAsia"/>
                              </w:rPr>
                              <w:t>月</w:t>
                            </w:r>
                            <w:r w:rsidRPr="0031069A">
                              <w:rPr>
                                <w:rFonts w:ascii="HGP行書体" w:eastAsia="HGP行書体" w:hint="eastAsia"/>
                                <w:sz w:val="24"/>
                                <w:highlight w:val="lightGray"/>
                              </w:rPr>
                              <w:t>28</w:t>
                            </w:r>
                            <w:r>
                              <w:rPr>
                                <w:rFonts w:hint="eastAsia"/>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3F86" id="テキスト ボックス 2024" o:spid="_x0000_s1205" type="#_x0000_t202" style="position:absolute;left:0;text-align:left;margin-left:234.75pt;margin-top:2.85pt;width:101.25pt;height:42.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GnqAIAAC8FAAAOAAAAZHJzL2Uyb0RvYy54bWysVFuO0zAU/UdiD5b/O3komTbRpKOZliKk&#10;4SENLMCNncYisYPtNhkQP62EWARbQHyznmyEa6ftdHhICJEPx9f3+tzXub647OoKbZjSXIoMB2c+&#10;RkzkknKxyvCb14vRBCNtiKCkkoJl+I5pfDl9/OiibVIWylJWlCkEIEKnbZPh0pgm9Tydl6wm+kw2&#10;TICykKomBkS18qgiLaDXlRf6/rnXSkUbJXOmNZzOByWeOvyiYLl5WRSaGVRlGGIzblVuXdrVm16Q&#10;dKVIU/J8Hwb5hyhqwgU4PULNiSForfgvUDXPldSyMGe5rD1ZFDxnLgfIJvB/yua2JA1zuUBxdHMs&#10;k/5/sPmLzSuFOM1w6IcRRoLU0KV+96nffu233/vdZ9TvvvS7Xb/9BjJyVlC0ttEp3L1t4LbprmUH&#10;zXcF0M2NzN9qJOSsJGLFrpSSbckIhaADW27v5OqAoy3Isn0uKbgmayMdUFeo2lYUaoQAHZp3d2wY&#10;6wzKrctwEk/GMUY56OIoTMLYuSDp4XajtHnKZI3sJsMKCOHQyeZGGxsNSQ8m1pmWFacLXlVOUKvl&#10;rFJoQ4A8C/ft0R+YVcIaC2mvDYjDCQQJPqzOhuvI8CEJwsi/DpPR4nwyHkWLKB4lY38y8oPkOjn3&#10;oySaLz7aAIMoLTmlTNxwwQ7EDKK/a/x+RAZKOWqiNsNJDNVxef0xSd99v0uy5gbmtOJ1hidHI5La&#10;xj4RFNImqSG8Gvbew/BdlaEGh7+riqOB7fzAAdMtO0fDYGihJclS0jtghpLQOGg/vDKwKaV6j1EL&#10;E5th/W5NFMOoeiaAXUkQRXbEnRDF4xAEdapZnmqIyAEqwwajYTszw7OwbhRfleBp4LOQV8DIgjuy&#10;3Ee15zFMpctq/4LYsT+VndX9Ozf9AQAA//8DAFBLAwQUAAYACAAAACEA+YiA/N0AAAAIAQAADwAA&#10;AGRycy9kb3ducmV2LnhtbEyPQU+DQBSE7yb+h81r4sXYpaSAII9GTTReW/sDHuwWSNm3hN0W+u9d&#10;T3qczGTmm3K3mEFc9eR6ywibdQRCc2NVzy3C8fvj6RmE88SKBssa4aYd7Kr7u5IKZWfe6+vBtyKU&#10;sCsIofN+LKR0TacNubUdNQfvZCdDPsiplWqiOZSbQcZRlEpDPYeFjkb93unmfLgYhNPX/Jjkc/3p&#10;j9l+m75Rn9X2hviwWl5fQHi9+L8w/OIHdKgCU20vrJwYELZpnoQoQpKBCH6axeFbjZBvYpBVKf8f&#10;qH4AAAD//wMAUEsBAi0AFAAGAAgAAAAhALaDOJL+AAAA4QEAABMAAAAAAAAAAAAAAAAAAAAAAFtD&#10;b250ZW50X1R5cGVzXS54bWxQSwECLQAUAAYACAAAACEAOP0h/9YAAACUAQAACwAAAAAAAAAAAAAA&#10;AAAvAQAAX3JlbHMvLnJlbHNQSwECLQAUAAYACAAAACEAUdURp6gCAAAvBQAADgAAAAAAAAAAAAAA&#10;AAAuAgAAZHJzL2Uyb0RvYy54bWxQSwECLQAUAAYACAAAACEA+YiA/N0AAAAIAQAADwAAAAAAAAAA&#10;AAAAAAACBQAAZHJzL2Rvd25yZXYueG1sUEsFBgAAAAAEAAQA8wAAAAwGAAAAAA==&#10;" stroked="f">
                <v:textbox>
                  <w:txbxContent>
                    <w:p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2</w:t>
                      </w:r>
                      <w:r>
                        <w:rPr>
                          <w:rFonts w:hint="eastAsia"/>
                        </w:rPr>
                        <w:t>月</w:t>
                      </w:r>
                      <w:r w:rsidRPr="001560E1">
                        <w:rPr>
                          <w:rFonts w:ascii="HGP行書体" w:eastAsia="HGP行書体" w:hint="eastAsia"/>
                          <w:sz w:val="24"/>
                        </w:rPr>
                        <w:t xml:space="preserve"> </w:t>
                      </w:r>
                      <w:r w:rsidRPr="0031069A">
                        <w:rPr>
                          <w:rFonts w:ascii="HGP行書体" w:eastAsia="HGP行書体" w:hint="eastAsia"/>
                          <w:sz w:val="24"/>
                          <w:highlight w:val="lightGray"/>
                        </w:rPr>
                        <w:t>1</w:t>
                      </w:r>
                      <w:r>
                        <w:rPr>
                          <w:rFonts w:hint="eastAsia"/>
                        </w:rPr>
                        <w:t>日</w:t>
                      </w:r>
                    </w:p>
                    <w:p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2</w:t>
                      </w:r>
                      <w:r>
                        <w:rPr>
                          <w:rFonts w:hint="eastAsia"/>
                        </w:rPr>
                        <w:t>月</w:t>
                      </w:r>
                      <w:r w:rsidRPr="0031069A">
                        <w:rPr>
                          <w:rFonts w:ascii="HGP行書体" w:eastAsia="HGP行書体" w:hint="eastAsia"/>
                          <w:sz w:val="24"/>
                          <w:highlight w:val="lightGray"/>
                        </w:rPr>
                        <w:t>28</w:t>
                      </w:r>
                      <w:r>
                        <w:rPr>
                          <w:rFonts w:hint="eastAsia"/>
                        </w:rPr>
                        <w:t>日</w:t>
                      </w:r>
                    </w:p>
                  </w:txbxContent>
                </v:textbox>
              </v:shape>
            </w:pict>
          </mc:Fallback>
        </mc:AlternateContent>
      </w:r>
    </w:p>
    <w:p w:rsidR="008E551A" w:rsidRPr="004B3990" w:rsidRDefault="008E551A" w:rsidP="008E551A">
      <w:pPr>
        <w:ind w:firstLineChars="300" w:firstLine="840"/>
        <w:rPr>
          <w:rFonts w:ascii="ＭＳ 明朝" w:eastAsia="ＭＳ 明朝" w:hAnsi="ＭＳ 明朝"/>
          <w:szCs w:val="21"/>
        </w:rPr>
      </w:pPr>
      <w:r>
        <w:rPr>
          <w:rFonts w:ascii="ＭＳ 明朝" w:eastAsia="ＭＳ 明朝" w:hAnsi="ＭＳ 明朝" w:hint="eastAsia"/>
          <w:noProof/>
          <w:spacing w:val="13"/>
          <w:kern w:val="0"/>
          <w:sz w:val="28"/>
          <w:szCs w:val="28"/>
        </w:rPr>
        <mc:AlternateContent>
          <mc:Choice Requires="wps">
            <w:drawing>
              <wp:anchor distT="0" distB="0" distL="114300" distR="114300" simplePos="0" relativeHeight="252108800" behindDoc="0" locked="0" layoutInCell="1" allowOverlap="1" wp14:anchorId="4B642A58" wp14:editId="5CB95A31">
                <wp:simplePos x="0" y="0"/>
                <wp:positionH relativeFrom="column">
                  <wp:posOffset>4013835</wp:posOffset>
                </wp:positionH>
                <wp:positionV relativeFrom="paragraph">
                  <wp:posOffset>351097</wp:posOffset>
                </wp:positionV>
                <wp:extent cx="1104900" cy="314325"/>
                <wp:effectExtent l="0" t="0" r="0" b="0"/>
                <wp:wrapNone/>
                <wp:docPr id="2025" name="テキスト ボックス 2025"/>
                <wp:cNvGraphicFramePr/>
                <a:graphic xmlns:a="http://schemas.openxmlformats.org/drawingml/2006/main">
                  <a:graphicData uri="http://schemas.microsoft.com/office/word/2010/wordprocessingShape">
                    <wps:wsp>
                      <wps:cNvSpPr txBox="1"/>
                      <wps:spPr>
                        <a:xfrm>
                          <a:off x="0" y="0"/>
                          <a:ext cx="1104900" cy="314325"/>
                        </a:xfrm>
                        <a:prstGeom prst="rect">
                          <a:avLst/>
                        </a:prstGeom>
                        <a:noFill/>
                        <a:ln w="6350">
                          <a:noFill/>
                        </a:ln>
                      </wps:spPr>
                      <wps:txb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浪速　北三郎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2A58" id="テキスト ボックス 2025" o:spid="_x0000_s1206" type="#_x0000_t202" style="position:absolute;left:0;text-align:left;margin-left:316.05pt;margin-top:27.65pt;width:87pt;height:24.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WvVAIAAHEEAAAOAAAAZHJzL2Uyb0RvYy54bWysVM2O0zAQviPxDpbvNEn/YKOmq7KrIqRq&#10;d6Uu2rPrOE2kxGNst0k5biXEQ/AKiDPPkxdh7PRPCyfExZnxjOfn+2YyuW6qkmyFNgXIhEa9kBIh&#10;OaSFXCf00+P8zTtKjGUyZSVIkdCdMPR6+vrVpFax6EMOZSo0wSDSxLVKaG6tioPA8FxUzPRACYnG&#10;DHTFLKp6HaSa1Ri9KoN+GI6DGnSqNHBhDN7edkY69fGzTHB7n2VGWFImFGuz/tT+XLkzmE5YvNZM&#10;5QU/lMH+oYqKFRKTnkLdMsvIRhd/hKoKrsFAZnscqgCyrODC94DdROGLbpY5U8L3guAYdYLJ/L+w&#10;/G77oEmRJrQf9keUSFYhS+3+a/v8o33+1e6/kXb/vd3v2+efqBPvhaDVysT4dqnwtW3eQ4PkOzDd&#10;vcFLh0WT6cp9sUuCdoR/d4JcNJZw9ygKh1chmjjaBtFwgEVgmOD8WmljPwioiBMSqpFSjzTbLozt&#10;XI8uLpmEeVGWeM/iUpI6oePBKPQPThYMXkrMca7VSbZZNR6IqD8+drKCdIcNaujmxig+L7CKBTP2&#10;gWkcFCwch9/e45GVgNngIFGSg/7yt3vnj/yhlZIaBy+h5vOGaUFJ+VEis1fRcOgm1SvD0ds+KvrS&#10;srq0yE11AzjbEa6Z4l50/rY8ipmG6gl3ZOayoolJjrkTao/ije3WAXeMi9nMO+FsKmYXcqm4C+3A&#10;dBg/Nk9MqwMRFim8g+OIsvgFH51vx8hsYyErPFkO6Q7VAwE4157uww66xbnUvdf5TzH9DQAA//8D&#10;AFBLAwQUAAYACAAAACEAf2Y9ceEAAAAKAQAADwAAAGRycy9kb3ducmV2LnhtbEyPwU7DMAyG70i8&#10;Q2QkbixZR6uqNJ2mShMSgsPGLtzSJmsrEqc02VZ4esyJHW1/+v395Xp2lp3NFAaPEpYLAcxg6/WA&#10;nYTD+/YhBxaiQq2sRyPh2wRYV7c3pSq0v+DOnPexYxSCoVAS+hjHgvPQ9sapsPCjQbod/eRUpHHq&#10;uJ7UhcKd5YkQGXdqQPrQq9HUvWk/9ycn4aXevqldk7j8x9bPr8fN+HX4SKW8v5s3T8CimeM/DH/6&#10;pA4VOTX+hDowKyFbJUtCJaTpChgBucho0RApHnPgVcmvK1S/AAAA//8DAFBLAQItABQABgAIAAAA&#10;IQC2gziS/gAAAOEBAAATAAAAAAAAAAAAAAAAAAAAAABbQ29udGVudF9UeXBlc10ueG1sUEsBAi0A&#10;FAAGAAgAAAAhADj9If/WAAAAlAEAAAsAAAAAAAAAAAAAAAAALwEAAF9yZWxzLy5yZWxzUEsBAi0A&#10;FAAGAAgAAAAhAKtgRa9UAgAAcQQAAA4AAAAAAAAAAAAAAAAALgIAAGRycy9lMm9Eb2MueG1sUEsB&#10;Ai0AFAAGAAgAAAAhAH9mPXHhAAAACgEAAA8AAAAAAAAAAAAAAAAArgQAAGRycy9kb3ducmV2Lnht&#10;bFBLBQYAAAAABAAEAPMAAAC8BQAAAAA=&#10;" filled="f" stroked="f" strokeweight=".5pt">
                <v:textbo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浪速　北三郎</w:t>
                      </w:r>
                    </w:p>
                  </w:txbxContent>
                </v:textbox>
              </v:shape>
            </w:pict>
          </mc:Fallback>
        </mc:AlternateContent>
      </w:r>
      <w:r w:rsidRPr="008E551A">
        <w:rPr>
          <w:rFonts w:ascii="ＭＳ 明朝" w:eastAsia="ＭＳ 明朝" w:hAnsi="ＭＳ 明朝" w:hint="eastAsia"/>
          <w:spacing w:val="50"/>
          <w:w w:val="77"/>
          <w:kern w:val="0"/>
          <w:sz w:val="28"/>
          <w:szCs w:val="28"/>
          <w:fitText w:val="2730" w:id="-1161532416"/>
        </w:rPr>
        <w:t>免税軽油使用実績</w:t>
      </w:r>
      <w:r w:rsidRPr="008E551A">
        <w:rPr>
          <w:rFonts w:ascii="ＭＳ 明朝" w:eastAsia="ＭＳ 明朝" w:hAnsi="ＭＳ 明朝" w:hint="eastAsia"/>
          <w:w w:val="77"/>
          <w:kern w:val="0"/>
          <w:sz w:val="28"/>
          <w:szCs w:val="28"/>
          <w:fitText w:val="2730" w:id="-1161532416"/>
        </w:rPr>
        <w:t>表</w:t>
      </w:r>
      <w:r w:rsidRPr="004B3990">
        <w:rPr>
          <w:rFonts w:ascii="ＭＳ 明朝" w:eastAsia="ＭＳ 明朝" w:hAnsi="ＭＳ 明朝" w:hint="eastAsia"/>
          <w:sz w:val="16"/>
          <w:szCs w:val="16"/>
        </w:rPr>
        <w:t xml:space="preserve">　</w:t>
      </w:r>
      <w:r w:rsidRPr="004B3990">
        <w:rPr>
          <w:rFonts w:ascii="ＭＳ 明朝" w:eastAsia="ＭＳ 明朝" w:hAnsi="ＭＳ 明朝" w:hint="eastAsia"/>
          <w:szCs w:val="21"/>
        </w:rPr>
        <w:t xml:space="preserve">期間　　　　</w:t>
      </w:r>
    </w:p>
    <w:p w:rsidR="008E551A" w:rsidRPr="004B3990" w:rsidRDefault="008E551A" w:rsidP="008E551A">
      <w:pPr>
        <w:ind w:firstLineChars="2200" w:firstLine="3960"/>
        <w:rPr>
          <w:rFonts w:ascii="ＭＳ 明朝" w:eastAsia="ＭＳ 明朝" w:hAnsi="ＭＳ 明朝"/>
          <w:sz w:val="18"/>
          <w:szCs w:val="18"/>
        </w:rPr>
      </w:pPr>
      <w:r>
        <w:rPr>
          <w:rFonts w:ascii="ＭＳ 明朝" w:eastAsia="ＭＳ 明朝" w:hAnsi="ＭＳ 明朝" w:hint="eastAsia"/>
          <w:noProof/>
          <w:sz w:val="18"/>
          <w:szCs w:val="18"/>
        </w:rPr>
        <mc:AlternateContent>
          <mc:Choice Requires="wps">
            <w:drawing>
              <wp:anchor distT="0" distB="0" distL="114300" distR="114300" simplePos="0" relativeHeight="252119040" behindDoc="0" locked="0" layoutInCell="1" allowOverlap="1" wp14:anchorId="4DC5FD0A" wp14:editId="3F895069">
                <wp:simplePos x="0" y="0"/>
                <wp:positionH relativeFrom="column">
                  <wp:posOffset>4864735</wp:posOffset>
                </wp:positionH>
                <wp:positionV relativeFrom="paragraph">
                  <wp:posOffset>146627</wp:posOffset>
                </wp:positionV>
                <wp:extent cx="342900" cy="295275"/>
                <wp:effectExtent l="0" t="0" r="0" b="0"/>
                <wp:wrapNone/>
                <wp:docPr id="2026" name="テキスト ボックス 2026"/>
                <wp:cNvGraphicFramePr/>
                <a:graphic xmlns:a="http://schemas.openxmlformats.org/drawingml/2006/main">
                  <a:graphicData uri="http://schemas.microsoft.com/office/word/2010/wordprocessingShape">
                    <wps:wsp>
                      <wps:cNvSpPr txBox="1"/>
                      <wps:spPr>
                        <a:xfrm>
                          <a:off x="0" y="0"/>
                          <a:ext cx="342900" cy="295275"/>
                        </a:xfrm>
                        <a:prstGeom prst="rect">
                          <a:avLst/>
                        </a:prstGeom>
                        <a:noFill/>
                        <a:ln w="6350">
                          <a:noFill/>
                        </a:ln>
                      </wps:spPr>
                      <wps:txb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FD0A" id="テキスト ボックス 2026" o:spid="_x0000_s1207" type="#_x0000_t202" style="position:absolute;left:0;text-align:left;margin-left:383.05pt;margin-top:11.55pt;width:27pt;height:23.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f3VQIAAHAEAAAOAAAAZHJzL2Uyb0RvYy54bWysVEtu2zAQ3RfoHQjua8mKP7VgOXATuChg&#10;JAGcImuaomwBEoclaUvuMgaCHqJXKLrueXSRDin/kHZVdEMNZ4bzeW9G4+u6LMhWaJODTGi3E1Ii&#10;JIc0l6uEfn6cvXtPibFMpqwAKRK6E4ZeT96+GVcqFhGsoUiFJhhEmrhSCV1bq+IgMHwtSmY6oIRE&#10;Ywa6ZBavehWkmlUYvSyCKAwHQQU6VRq4MAa1t62RTnz8LBPc3meZEZYUCcXarD+1P5fuDCZjFq80&#10;U+ucH8pg/1BFyXKJSU+hbpllZKPzP0KVOddgILMdDmUAWZZz4XvAbrrhq24Wa6aE7wXBMeoEk/l/&#10;Yfnd9kGTPE1oFEYDSiQrkaVm/9I8/2iefzX7b6TZf2/2++b5J96J90LQKmVifLtQ+NrWH6BG8h2Y&#10;Tm9Q6bCoM126L3ZJ0I7w706Qi9oSjsqrXjQK0cLRFI360bDvogTnx0ob+1FASZyQUI2MeqDZdm5s&#10;63p0cbkkzPKiQD2LC0mqhA6u+qF/cLJg8EJijnOpTrL1svY4dKPhsZElpDvsT0M7NkbxWY5VzJmx&#10;D0zjnGDhOPv2Ho+sAMwGB4mSNeivf9M7f6QPrZRUOHcJNV82TAtKik8SiR11ez03qP7S6w8jvOhL&#10;y/LSIjflDeBod3HLFPei87fFUcw0lE+4IlOXFU1McsydUHsUb2y7DbhiXEyn3glHUzE7lwvFXWgH&#10;psP4sX5iWh2IsMjgHRwnlMWv+Gh9W0amGwtZ7slySLeoHgjAsfZ0H1bQ7c3l3XudfxST3wAAAP//&#10;AwBQSwMEFAAGAAgAAAAhAEsDfdfgAAAACQEAAA8AAABkcnMvZG93bnJldi54bWxMjz1Pw0AMhnck&#10;/sPJSGz00iBCCLlUVaQKCcHQ0oXNyblJxH2E3LUN/HrMBJNt+dHrx+VqtkacaAqDdwqWiwQEudbr&#10;wXUK9m+bmxxEiOg0Gu9IwRcFWFWXFyUW2p/dlk672AkOcaFABX2MYyFlaHuyGBZ+JMe7g58sRh6n&#10;TuoJzxxujUyTJJMWB8cXehyp7qn92B2tgud684rbJrX5t6mfXg7r8XP/fqfU9dW8fgQRaY5/MPzq&#10;szpU7NT4o9NBGAX3WbZkVEF6y5WBPE24aRRkDxnIqpT/P6h+AAAA//8DAFBLAQItABQABgAIAAAA&#10;IQC2gziS/gAAAOEBAAATAAAAAAAAAAAAAAAAAAAAAABbQ29udGVudF9UeXBlc10ueG1sUEsBAi0A&#10;FAAGAAgAAAAhADj9If/WAAAAlAEAAAsAAAAAAAAAAAAAAAAALwEAAF9yZWxzLy5yZWxzUEsBAi0A&#10;FAAGAAgAAAAhAM7Nd/dVAgAAcAQAAA4AAAAAAAAAAAAAAAAALgIAAGRycy9lMm9Eb2MueG1sUEsB&#10;Ai0AFAAGAAgAAAAhAEsDfdfgAAAACQEAAA8AAAAAAAAAAAAAAAAArwQAAGRycy9kb3ducmV2Lnht&#10;bFBLBQYAAAAABAAEAPMAAAC8BQAAAAA=&#10;" filled="f" stroked="f" strokeweight=".5pt">
                <v:textbo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v:textbox>
              </v:shape>
            </w:pict>
          </mc:Fallback>
        </mc:AlternateContent>
      </w:r>
      <w:r w:rsidRPr="004B3990">
        <w:rPr>
          <w:rFonts w:ascii="ＭＳ 明朝" w:eastAsia="ＭＳ 明朝" w:hAnsi="ＭＳ 明朝" w:hint="eastAsia"/>
          <w:sz w:val="18"/>
          <w:szCs w:val="18"/>
        </w:rPr>
        <w:t xml:space="preserve">免税軽油使用者名　</w:t>
      </w:r>
      <w:r w:rsidRPr="004B3990">
        <w:rPr>
          <w:rFonts w:ascii="ＭＳ 明朝" w:eastAsia="ＭＳ 明朝" w:hAnsi="ＭＳ 明朝" w:hint="eastAsia"/>
          <w:sz w:val="18"/>
          <w:szCs w:val="18"/>
          <w:u w:val="single"/>
        </w:rPr>
        <w:t xml:space="preserve">　　　　　　　　　　　　　　　　　　　</w:t>
      </w:r>
    </w:p>
    <w:p w:rsidR="008E551A" w:rsidRPr="004B3990" w:rsidRDefault="008E551A" w:rsidP="008E551A">
      <w:pPr>
        <w:ind w:firstLineChars="2200" w:firstLine="3960"/>
        <w:rPr>
          <w:rFonts w:ascii="ＭＳ 明朝" w:eastAsia="ＭＳ 明朝" w:hAnsi="ＭＳ 明朝"/>
          <w:sz w:val="18"/>
          <w:szCs w:val="18"/>
        </w:rPr>
      </w:pPr>
      <w:r w:rsidRPr="004B3990">
        <w:rPr>
          <w:rFonts w:ascii="ＭＳ 明朝" w:eastAsia="ＭＳ 明朝" w:hAnsi="ＭＳ 明朝" w:hint="eastAsia"/>
          <w:sz w:val="18"/>
          <w:szCs w:val="18"/>
        </w:rPr>
        <w:t xml:space="preserve">承認を受けた船舶の番号及び船舶名　</w:t>
      </w:r>
      <w:r w:rsidRPr="004B3990">
        <w:rPr>
          <w:rFonts w:ascii="ＭＳ 明朝" w:eastAsia="ＭＳ 明朝" w:hAnsi="ＭＳ 明朝" w:hint="eastAsia"/>
          <w:sz w:val="18"/>
          <w:szCs w:val="1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4"/>
        <w:gridCol w:w="624"/>
        <w:gridCol w:w="781"/>
        <w:gridCol w:w="719"/>
        <w:gridCol w:w="719"/>
        <w:gridCol w:w="857"/>
        <w:gridCol w:w="1538"/>
        <w:gridCol w:w="1467"/>
        <w:gridCol w:w="1062"/>
        <w:gridCol w:w="950"/>
      </w:tblGrid>
      <w:tr w:rsidR="008E551A" w:rsidRPr="004B3990" w:rsidTr="008E551A">
        <w:trPr>
          <w:cantSplit/>
          <w:trHeight w:val="483"/>
        </w:trPr>
        <w:tc>
          <w:tcPr>
            <w:tcW w:w="1258" w:type="dxa"/>
            <w:gridSpan w:val="2"/>
            <w:shd w:val="clear" w:color="auto" w:fill="EEECE1" w:themeFill="background2"/>
          </w:tcPr>
          <w:p w:rsidR="008E551A" w:rsidRPr="004B3990" w:rsidRDefault="008E551A" w:rsidP="008E551A">
            <w:pPr>
              <w:jc w:val="right"/>
              <w:rPr>
                <w:rFonts w:ascii="ＭＳ 明朝" w:eastAsia="ＭＳ 明朝" w:hAnsi="ＭＳ 明朝"/>
                <w:sz w:val="20"/>
                <w:szCs w:val="20"/>
              </w:rPr>
            </w:pPr>
            <w:r w:rsidRPr="00146EB4">
              <w:rPr>
                <w:rFonts w:ascii="HGP行書体" w:eastAsia="HGP行書体" w:hAnsi="ＭＳ 明朝" w:hint="eastAsia"/>
                <w:sz w:val="22"/>
                <w:szCs w:val="20"/>
              </w:rPr>
              <w:t>2</w:t>
            </w:r>
            <w:r w:rsidRPr="004B3990">
              <w:rPr>
                <w:rFonts w:ascii="ＭＳ 明朝" w:eastAsia="ＭＳ 明朝" w:hAnsi="ＭＳ 明朝" w:hint="eastAsia"/>
                <w:sz w:val="20"/>
                <w:szCs w:val="20"/>
              </w:rPr>
              <w:t>月分</w:t>
            </w:r>
          </w:p>
        </w:tc>
        <w:tc>
          <w:tcPr>
            <w:tcW w:w="781"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引取</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19"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使用</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19"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在庫</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857"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稼動日</w:t>
            </w:r>
          </w:p>
        </w:tc>
        <w:tc>
          <w:tcPr>
            <w:tcW w:w="1538" w:type="dxa"/>
            <w:vMerge w:val="restart"/>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稼動前のアワーメーターの数値　①</w:t>
            </w:r>
          </w:p>
        </w:tc>
        <w:tc>
          <w:tcPr>
            <w:tcW w:w="1467" w:type="dxa"/>
            <w:vMerge w:val="restart"/>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稼動後のアワーメーターの数値　②</w:t>
            </w:r>
          </w:p>
        </w:tc>
        <w:tc>
          <w:tcPr>
            <w:tcW w:w="1062"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稼動時間</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②－①</w:t>
            </w:r>
          </w:p>
        </w:tc>
        <w:tc>
          <w:tcPr>
            <w:tcW w:w="950"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備考</w:t>
            </w:r>
          </w:p>
        </w:tc>
      </w:tr>
      <w:tr w:rsidR="008E551A" w:rsidRPr="004B3990" w:rsidTr="008E551A">
        <w:trPr>
          <w:cantSplit/>
          <w:trHeight w:val="363"/>
        </w:trPr>
        <w:tc>
          <w:tcPr>
            <w:tcW w:w="634" w:type="dxa"/>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日</w:t>
            </w:r>
          </w:p>
        </w:tc>
        <w:tc>
          <w:tcPr>
            <w:tcW w:w="624" w:type="dxa"/>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曜</w:t>
            </w:r>
          </w:p>
        </w:tc>
        <w:tc>
          <w:tcPr>
            <w:tcW w:w="781" w:type="dxa"/>
            <w:vMerge/>
          </w:tcPr>
          <w:p w:rsidR="008E551A" w:rsidRPr="004B3990" w:rsidRDefault="008E551A" w:rsidP="008E551A">
            <w:pPr>
              <w:rPr>
                <w:rFonts w:ascii="ＭＳ 明朝" w:eastAsia="ＭＳ 明朝" w:hAnsi="ＭＳ 明朝"/>
                <w:sz w:val="16"/>
                <w:szCs w:val="16"/>
              </w:rPr>
            </w:pPr>
          </w:p>
        </w:tc>
        <w:tc>
          <w:tcPr>
            <w:tcW w:w="719" w:type="dxa"/>
            <w:vMerge/>
          </w:tcPr>
          <w:p w:rsidR="008E551A" w:rsidRPr="004B3990" w:rsidRDefault="008E551A" w:rsidP="008E551A">
            <w:pPr>
              <w:rPr>
                <w:rFonts w:ascii="ＭＳ 明朝" w:eastAsia="ＭＳ 明朝" w:hAnsi="ＭＳ 明朝"/>
                <w:sz w:val="16"/>
                <w:szCs w:val="16"/>
              </w:rPr>
            </w:pPr>
          </w:p>
        </w:tc>
        <w:tc>
          <w:tcPr>
            <w:tcW w:w="719" w:type="dxa"/>
            <w:vMerge/>
          </w:tcPr>
          <w:p w:rsidR="008E551A" w:rsidRPr="004B3990" w:rsidRDefault="008E551A" w:rsidP="008E551A">
            <w:pPr>
              <w:rPr>
                <w:rFonts w:ascii="ＭＳ 明朝" w:eastAsia="ＭＳ 明朝" w:hAnsi="ＭＳ 明朝"/>
                <w:sz w:val="16"/>
                <w:szCs w:val="16"/>
              </w:rPr>
            </w:pPr>
          </w:p>
        </w:tc>
        <w:tc>
          <w:tcPr>
            <w:tcW w:w="857" w:type="dxa"/>
            <w:vMerge/>
          </w:tcPr>
          <w:p w:rsidR="008E551A" w:rsidRPr="004B3990" w:rsidRDefault="008E551A" w:rsidP="008E551A">
            <w:pPr>
              <w:rPr>
                <w:rFonts w:ascii="ＭＳ 明朝" w:eastAsia="ＭＳ 明朝" w:hAnsi="ＭＳ 明朝"/>
                <w:sz w:val="16"/>
                <w:szCs w:val="16"/>
              </w:rPr>
            </w:pPr>
          </w:p>
        </w:tc>
        <w:tc>
          <w:tcPr>
            <w:tcW w:w="1538" w:type="dxa"/>
            <w:vMerge/>
            <w:vAlign w:val="center"/>
          </w:tcPr>
          <w:p w:rsidR="008E551A" w:rsidRPr="004B3990" w:rsidRDefault="008E551A" w:rsidP="008E551A">
            <w:pPr>
              <w:jc w:val="center"/>
              <w:rPr>
                <w:rFonts w:ascii="ＭＳ 明朝" w:eastAsia="ＭＳ 明朝" w:hAnsi="ＭＳ 明朝"/>
                <w:sz w:val="16"/>
                <w:szCs w:val="16"/>
              </w:rPr>
            </w:pPr>
          </w:p>
        </w:tc>
        <w:tc>
          <w:tcPr>
            <w:tcW w:w="1467" w:type="dxa"/>
            <w:vMerge/>
            <w:vAlign w:val="center"/>
          </w:tcPr>
          <w:p w:rsidR="008E551A" w:rsidRPr="004B3990" w:rsidRDefault="008E551A" w:rsidP="008E551A">
            <w:pPr>
              <w:jc w:val="center"/>
              <w:rPr>
                <w:rFonts w:ascii="ＭＳ 明朝" w:eastAsia="ＭＳ 明朝" w:hAnsi="ＭＳ 明朝"/>
                <w:sz w:val="16"/>
                <w:szCs w:val="16"/>
              </w:rPr>
            </w:pPr>
          </w:p>
        </w:tc>
        <w:tc>
          <w:tcPr>
            <w:tcW w:w="1062" w:type="dxa"/>
            <w:vMerge/>
          </w:tcPr>
          <w:p w:rsidR="008E551A" w:rsidRPr="004B3990" w:rsidRDefault="008E551A" w:rsidP="008E551A">
            <w:pPr>
              <w:rPr>
                <w:rFonts w:ascii="ＭＳ 明朝" w:eastAsia="ＭＳ 明朝" w:hAnsi="ＭＳ 明朝"/>
                <w:sz w:val="16"/>
                <w:szCs w:val="16"/>
              </w:rPr>
            </w:pPr>
          </w:p>
        </w:tc>
        <w:tc>
          <w:tcPr>
            <w:tcW w:w="950" w:type="dxa"/>
            <w:vMerge/>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290"/>
        </w:trPr>
        <w:tc>
          <w:tcPr>
            <w:tcW w:w="1258" w:type="dxa"/>
            <w:gridSpan w:val="2"/>
          </w:tcPr>
          <w:p w:rsidR="008E551A" w:rsidRPr="004B3990" w:rsidRDefault="008E551A" w:rsidP="008E551A">
            <w:pPr>
              <w:ind w:firstLineChars="100" w:firstLine="160"/>
              <w:rPr>
                <w:rFonts w:ascii="ＭＳ 明朝" w:eastAsia="ＭＳ 明朝" w:hAnsi="ＭＳ 明朝"/>
                <w:sz w:val="16"/>
                <w:szCs w:val="16"/>
              </w:rPr>
            </w:pPr>
            <w:r w:rsidRPr="004B3990">
              <w:rPr>
                <w:rFonts w:ascii="ＭＳ 明朝" w:eastAsia="ＭＳ 明朝" w:hAnsi="ＭＳ 明朝" w:hint="eastAsia"/>
                <w:sz w:val="16"/>
                <w:szCs w:val="16"/>
              </w:rPr>
              <w:t>繰　　越</w:t>
            </w:r>
          </w:p>
        </w:tc>
        <w:tc>
          <w:tcPr>
            <w:tcW w:w="781" w:type="dxa"/>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19" w:type="dxa"/>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19" w:type="dxa"/>
            <w:shd w:val="clear" w:color="auto" w:fill="EEECE1" w:themeFill="background2"/>
          </w:tcPr>
          <w:p w:rsidR="008E551A" w:rsidRPr="004B3990" w:rsidRDefault="008E551A" w:rsidP="008E551A">
            <w:pPr>
              <w:jc w:val="right"/>
              <w:rPr>
                <w:rFonts w:ascii="ＭＳ 明朝" w:eastAsia="ＭＳ 明朝" w:hAnsi="ＭＳ 明朝"/>
                <w:sz w:val="16"/>
                <w:szCs w:val="16"/>
              </w:rPr>
            </w:pPr>
            <w:r w:rsidRPr="003E18A7">
              <w:rPr>
                <w:rFonts w:ascii="HGP行書体" w:eastAsia="HGP行書体" w:hAnsi="ＭＳ 明朝" w:hint="eastAsia"/>
                <w:szCs w:val="16"/>
              </w:rPr>
              <w:t>100</w:t>
            </w:r>
            <w:r w:rsidRPr="004B3990">
              <w:rPr>
                <w:rFonts w:ascii="ＭＳ 明朝" w:eastAsia="ＭＳ 明朝" w:hAnsi="ＭＳ 明朝" w:hint="eastAsia"/>
                <w:sz w:val="16"/>
                <w:szCs w:val="16"/>
              </w:rPr>
              <w:t>㍑</w:t>
            </w:r>
          </w:p>
        </w:tc>
        <w:tc>
          <w:tcPr>
            <w:tcW w:w="857" w:type="dxa"/>
          </w:tcPr>
          <w:p w:rsidR="008E551A" w:rsidRPr="004B3990" w:rsidRDefault="008E551A" w:rsidP="008E551A">
            <w:pPr>
              <w:rPr>
                <w:rFonts w:ascii="ＭＳ 明朝" w:eastAsia="ＭＳ 明朝" w:hAnsi="ＭＳ 明朝"/>
                <w:sz w:val="16"/>
                <w:szCs w:val="16"/>
              </w:rPr>
            </w:pPr>
          </w:p>
        </w:tc>
        <w:tc>
          <w:tcPr>
            <w:tcW w:w="1538" w:type="dxa"/>
            <w:vAlign w:val="center"/>
          </w:tcPr>
          <w:p w:rsidR="008E551A" w:rsidRPr="004B3990" w:rsidRDefault="008E551A" w:rsidP="008E551A">
            <w:pPr>
              <w:jc w:val="center"/>
              <w:rPr>
                <w:rFonts w:ascii="ＭＳ 明朝" w:eastAsia="ＭＳ 明朝" w:hAnsi="ＭＳ 明朝"/>
                <w:sz w:val="16"/>
                <w:szCs w:val="16"/>
              </w:rPr>
            </w:pPr>
          </w:p>
        </w:tc>
        <w:tc>
          <w:tcPr>
            <w:tcW w:w="1467" w:type="dxa"/>
            <w:vAlign w:val="center"/>
          </w:tcPr>
          <w:p w:rsidR="008E551A" w:rsidRPr="004B3990" w:rsidRDefault="008E551A" w:rsidP="008E551A">
            <w:pPr>
              <w:jc w:val="center"/>
              <w:rPr>
                <w:rFonts w:ascii="ＭＳ 明朝" w:eastAsia="ＭＳ 明朝" w:hAnsi="ＭＳ 明朝"/>
                <w:sz w:val="16"/>
                <w:szCs w:val="16"/>
              </w:rPr>
            </w:pPr>
          </w:p>
        </w:tc>
        <w:tc>
          <w:tcPr>
            <w:tcW w:w="1062" w:type="dxa"/>
          </w:tcPr>
          <w:p w:rsidR="008E551A" w:rsidRPr="004B3990" w:rsidRDefault="008E551A" w:rsidP="008E551A">
            <w:pPr>
              <w:rPr>
                <w:rFonts w:ascii="ＭＳ 明朝" w:eastAsia="ＭＳ 明朝" w:hAnsi="ＭＳ 明朝"/>
                <w:sz w:val="16"/>
                <w:szCs w:val="16"/>
              </w:rPr>
            </w:pPr>
          </w:p>
        </w:tc>
        <w:tc>
          <w:tcPr>
            <w:tcW w:w="950"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45"/>
        </w:trPr>
        <w:tc>
          <w:tcPr>
            <w:tcW w:w="634"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sz w:val="16"/>
                <w:szCs w:val="16"/>
              </w:rPr>
              <w:t>1</w:t>
            </w:r>
          </w:p>
        </w:tc>
        <w:tc>
          <w:tcPr>
            <w:tcW w:w="624" w:type="dxa"/>
          </w:tcPr>
          <w:p w:rsidR="008E551A" w:rsidRPr="004B3990" w:rsidRDefault="008E551A" w:rsidP="008E551A">
            <w:pPr>
              <w:rPr>
                <w:rFonts w:ascii="ＭＳ 明朝" w:eastAsia="ＭＳ 明朝" w:hAnsi="ＭＳ 明朝"/>
                <w:sz w:val="16"/>
                <w:szCs w:val="16"/>
              </w:rPr>
            </w:pPr>
          </w:p>
        </w:tc>
        <w:tc>
          <w:tcPr>
            <w:tcW w:w="781"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100</w:t>
            </w:r>
          </w:p>
        </w:tc>
        <w:tc>
          <w:tcPr>
            <w:tcW w:w="719"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19"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140</w:t>
            </w:r>
          </w:p>
        </w:tc>
        <w:tc>
          <w:tcPr>
            <w:tcW w:w="857" w:type="dxa"/>
            <w:shd w:val="clear" w:color="auto" w:fill="EEECE1" w:themeFill="background2"/>
          </w:tcPr>
          <w:p w:rsidR="008E551A" w:rsidRPr="00146EB4" w:rsidRDefault="008E551A" w:rsidP="008E551A">
            <w:pPr>
              <w:jc w:val="center"/>
              <w:rPr>
                <w:rFonts w:ascii="HGP行書体" w:eastAsia="HGP行書体" w:hAnsi="ＭＳ 明朝"/>
                <w:sz w:val="28"/>
                <w:szCs w:val="16"/>
              </w:rPr>
            </w:pPr>
            <w:r w:rsidRPr="00146EB4">
              <w:rPr>
                <w:rFonts w:ascii="HGP行書体" w:eastAsia="HGP行書体" w:hAnsi="Meiryo UI" w:hint="eastAsia"/>
                <w:sz w:val="24"/>
              </w:rPr>
              <w:t>〇</w:t>
            </w:r>
          </w:p>
        </w:tc>
        <w:tc>
          <w:tcPr>
            <w:tcW w:w="1538" w:type="dxa"/>
            <w:shd w:val="clear" w:color="auto" w:fill="EEECE1" w:themeFill="background2"/>
            <w:vAlign w:val="center"/>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4000</w:t>
            </w:r>
          </w:p>
        </w:tc>
        <w:tc>
          <w:tcPr>
            <w:tcW w:w="1467" w:type="dxa"/>
            <w:shd w:val="clear" w:color="auto" w:fill="EEECE1" w:themeFill="background2"/>
            <w:vAlign w:val="center"/>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4012</w:t>
            </w:r>
          </w:p>
        </w:tc>
        <w:tc>
          <w:tcPr>
            <w:tcW w:w="1062"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12</w:t>
            </w:r>
          </w:p>
        </w:tc>
        <w:tc>
          <w:tcPr>
            <w:tcW w:w="950" w:type="dxa"/>
            <w:shd w:val="clear" w:color="auto" w:fill="EEECE1" w:themeFill="background2"/>
          </w:tcPr>
          <w:p w:rsidR="008E551A" w:rsidRPr="006D7D1B" w:rsidRDefault="008E551A" w:rsidP="008E551A">
            <w:pPr>
              <w:jc w:val="center"/>
              <w:rPr>
                <w:rFonts w:ascii="HGP行書体" w:eastAsia="HGP行書体" w:hAnsi="ＭＳ 明朝"/>
                <w:sz w:val="24"/>
                <w:szCs w:val="16"/>
              </w:rPr>
            </w:pPr>
            <w:r w:rsidRPr="006D7D1B">
              <w:rPr>
                <w:rFonts w:ascii="HGP行書体" w:eastAsia="HGP行書体" w:hAnsi="ＭＳ 明朝" w:hint="eastAsia"/>
                <w:sz w:val="24"/>
                <w:szCs w:val="16"/>
              </w:rPr>
              <w:t>咲洲港</w:t>
            </w:r>
          </w:p>
        </w:tc>
      </w:tr>
      <w:tr w:rsidR="008E551A" w:rsidRPr="004B3990" w:rsidTr="008E551A">
        <w:trPr>
          <w:cantSplit/>
          <w:trHeight w:val="241"/>
        </w:trPr>
        <w:tc>
          <w:tcPr>
            <w:tcW w:w="634"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p>
        </w:tc>
        <w:tc>
          <w:tcPr>
            <w:tcW w:w="624" w:type="dxa"/>
          </w:tcPr>
          <w:p w:rsidR="008E551A" w:rsidRPr="004B3990" w:rsidRDefault="008E551A" w:rsidP="008E551A">
            <w:pPr>
              <w:rPr>
                <w:rFonts w:ascii="ＭＳ 明朝" w:eastAsia="ＭＳ 明朝" w:hAnsi="ＭＳ 明朝"/>
                <w:sz w:val="16"/>
                <w:szCs w:val="16"/>
              </w:rPr>
            </w:pPr>
          </w:p>
        </w:tc>
        <w:tc>
          <w:tcPr>
            <w:tcW w:w="781" w:type="dxa"/>
          </w:tcPr>
          <w:p w:rsidR="008E551A" w:rsidRPr="004B3990" w:rsidRDefault="008E551A" w:rsidP="008E551A">
            <w:pPr>
              <w:rPr>
                <w:rFonts w:ascii="ＭＳ 明朝" w:eastAsia="ＭＳ 明朝" w:hAnsi="ＭＳ 明朝"/>
                <w:sz w:val="16"/>
                <w:szCs w:val="16"/>
              </w:rPr>
            </w:pPr>
          </w:p>
        </w:tc>
        <w:tc>
          <w:tcPr>
            <w:tcW w:w="719" w:type="dxa"/>
          </w:tcPr>
          <w:p w:rsidR="008E551A" w:rsidRPr="004B3990" w:rsidRDefault="008E551A" w:rsidP="008E551A">
            <w:pPr>
              <w:rPr>
                <w:rFonts w:ascii="ＭＳ 明朝" w:eastAsia="ＭＳ 明朝" w:hAnsi="ＭＳ 明朝"/>
                <w:sz w:val="16"/>
                <w:szCs w:val="16"/>
              </w:rPr>
            </w:pPr>
          </w:p>
        </w:tc>
        <w:tc>
          <w:tcPr>
            <w:tcW w:w="719" w:type="dxa"/>
          </w:tcPr>
          <w:p w:rsidR="008E551A" w:rsidRPr="004B3990" w:rsidRDefault="008E551A" w:rsidP="008E551A">
            <w:pPr>
              <w:rPr>
                <w:rFonts w:ascii="ＭＳ 明朝" w:eastAsia="ＭＳ 明朝" w:hAnsi="ＭＳ 明朝"/>
                <w:sz w:val="16"/>
                <w:szCs w:val="16"/>
              </w:rPr>
            </w:pPr>
          </w:p>
        </w:tc>
        <w:tc>
          <w:tcPr>
            <w:tcW w:w="857" w:type="dxa"/>
          </w:tcPr>
          <w:p w:rsidR="008E551A" w:rsidRPr="004B3990" w:rsidRDefault="008E551A" w:rsidP="008E551A">
            <w:pPr>
              <w:rPr>
                <w:rFonts w:ascii="ＭＳ 明朝" w:eastAsia="ＭＳ 明朝" w:hAnsi="ＭＳ 明朝"/>
                <w:sz w:val="16"/>
                <w:szCs w:val="16"/>
              </w:rPr>
            </w:pPr>
          </w:p>
        </w:tc>
        <w:tc>
          <w:tcPr>
            <w:tcW w:w="1538" w:type="dxa"/>
            <w:vAlign w:val="center"/>
          </w:tcPr>
          <w:p w:rsidR="008E551A" w:rsidRPr="004B3990" w:rsidRDefault="008E551A" w:rsidP="008E551A">
            <w:pPr>
              <w:jc w:val="center"/>
              <w:rPr>
                <w:rFonts w:ascii="ＭＳ 明朝" w:eastAsia="ＭＳ 明朝" w:hAnsi="ＭＳ 明朝"/>
                <w:sz w:val="16"/>
                <w:szCs w:val="16"/>
              </w:rPr>
            </w:pPr>
          </w:p>
        </w:tc>
        <w:tc>
          <w:tcPr>
            <w:tcW w:w="1467" w:type="dxa"/>
            <w:vAlign w:val="center"/>
          </w:tcPr>
          <w:p w:rsidR="008E551A" w:rsidRPr="004B3990" w:rsidRDefault="008E551A" w:rsidP="008E551A">
            <w:pPr>
              <w:jc w:val="center"/>
              <w:rPr>
                <w:rFonts w:ascii="ＭＳ 明朝" w:eastAsia="ＭＳ 明朝" w:hAnsi="ＭＳ 明朝"/>
                <w:sz w:val="16"/>
                <w:szCs w:val="16"/>
              </w:rPr>
            </w:pPr>
          </w:p>
        </w:tc>
        <w:tc>
          <w:tcPr>
            <w:tcW w:w="1062" w:type="dxa"/>
          </w:tcPr>
          <w:p w:rsidR="008E551A" w:rsidRPr="004B3990" w:rsidRDefault="008E551A" w:rsidP="008E551A">
            <w:pPr>
              <w:rPr>
                <w:rFonts w:ascii="ＭＳ 明朝" w:eastAsia="ＭＳ 明朝" w:hAnsi="ＭＳ 明朝"/>
                <w:sz w:val="16"/>
                <w:szCs w:val="16"/>
              </w:rPr>
            </w:pPr>
          </w:p>
        </w:tc>
        <w:tc>
          <w:tcPr>
            <w:tcW w:w="950"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419"/>
        </w:trPr>
        <w:tc>
          <w:tcPr>
            <w:tcW w:w="634"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p>
        </w:tc>
        <w:tc>
          <w:tcPr>
            <w:tcW w:w="624" w:type="dxa"/>
          </w:tcPr>
          <w:p w:rsidR="008E551A" w:rsidRPr="004B3990" w:rsidRDefault="008E551A" w:rsidP="008E551A">
            <w:pPr>
              <w:rPr>
                <w:rFonts w:ascii="ＭＳ 明朝" w:eastAsia="ＭＳ 明朝" w:hAnsi="ＭＳ 明朝"/>
                <w:sz w:val="16"/>
                <w:szCs w:val="16"/>
              </w:rPr>
            </w:pPr>
          </w:p>
        </w:tc>
        <w:tc>
          <w:tcPr>
            <w:tcW w:w="781" w:type="dxa"/>
          </w:tcPr>
          <w:p w:rsidR="008E551A" w:rsidRPr="004B3990" w:rsidRDefault="008E551A" w:rsidP="008E551A">
            <w:pPr>
              <w:rPr>
                <w:rFonts w:ascii="ＭＳ 明朝" w:eastAsia="ＭＳ 明朝" w:hAnsi="ＭＳ 明朝"/>
                <w:sz w:val="16"/>
                <w:szCs w:val="16"/>
              </w:rPr>
            </w:pPr>
          </w:p>
        </w:tc>
        <w:tc>
          <w:tcPr>
            <w:tcW w:w="719"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19"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80</w:t>
            </w:r>
          </w:p>
        </w:tc>
        <w:tc>
          <w:tcPr>
            <w:tcW w:w="857" w:type="dxa"/>
            <w:shd w:val="clear" w:color="auto" w:fill="EEECE1" w:themeFill="background2"/>
          </w:tcPr>
          <w:p w:rsidR="008E551A" w:rsidRPr="00146EB4" w:rsidRDefault="008E551A" w:rsidP="008E551A">
            <w:pPr>
              <w:jc w:val="center"/>
              <w:rPr>
                <w:rFonts w:ascii="HGP行書体" w:eastAsia="HGP行書体" w:hAnsi="ＭＳ 明朝"/>
                <w:sz w:val="24"/>
                <w:szCs w:val="16"/>
              </w:rPr>
            </w:pPr>
            <w:r w:rsidRPr="00146EB4">
              <w:rPr>
                <w:rFonts w:ascii="HGP行書体" w:eastAsia="HGP行書体" w:hAnsi="Meiryo UI" w:hint="eastAsia"/>
                <w:sz w:val="24"/>
              </w:rPr>
              <w:t>〇</w:t>
            </w:r>
          </w:p>
        </w:tc>
        <w:tc>
          <w:tcPr>
            <w:tcW w:w="1538" w:type="dxa"/>
            <w:shd w:val="clear" w:color="auto" w:fill="EEECE1" w:themeFill="background2"/>
            <w:vAlign w:val="center"/>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4012</w:t>
            </w:r>
          </w:p>
        </w:tc>
        <w:tc>
          <w:tcPr>
            <w:tcW w:w="1467" w:type="dxa"/>
            <w:shd w:val="clear" w:color="auto" w:fill="EEECE1" w:themeFill="background2"/>
            <w:vAlign w:val="center"/>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4020</w:t>
            </w:r>
          </w:p>
        </w:tc>
        <w:tc>
          <w:tcPr>
            <w:tcW w:w="1062"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8</w:t>
            </w:r>
          </w:p>
        </w:tc>
        <w:tc>
          <w:tcPr>
            <w:tcW w:w="950" w:type="dxa"/>
            <w:shd w:val="clear" w:color="auto" w:fill="EEECE1" w:themeFill="background2"/>
          </w:tcPr>
          <w:p w:rsidR="008E551A" w:rsidRPr="006D7D1B" w:rsidRDefault="008E551A" w:rsidP="008E551A">
            <w:pPr>
              <w:jc w:val="center"/>
              <w:rPr>
                <w:rFonts w:ascii="HGP行書体" w:eastAsia="HGP行書体" w:hAnsi="ＭＳ 明朝"/>
                <w:sz w:val="18"/>
                <w:szCs w:val="16"/>
              </w:rPr>
            </w:pPr>
            <w:r w:rsidRPr="006D7D1B">
              <w:rPr>
                <w:rFonts w:ascii="HGP行書体" w:eastAsia="HGP行書体" w:hAnsi="ＭＳ 明朝" w:hint="eastAsia"/>
                <w:sz w:val="18"/>
                <w:szCs w:val="16"/>
              </w:rPr>
              <w:t>大手前港</w:t>
            </w:r>
          </w:p>
        </w:tc>
      </w:tr>
      <w:tr w:rsidR="008E551A" w:rsidRPr="004B3990" w:rsidTr="008E551A">
        <w:trPr>
          <w:cantSplit/>
          <w:trHeight w:val="419"/>
        </w:trPr>
        <w:tc>
          <w:tcPr>
            <w:tcW w:w="634"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4</w:t>
            </w:r>
          </w:p>
        </w:tc>
        <w:tc>
          <w:tcPr>
            <w:tcW w:w="624" w:type="dxa"/>
          </w:tcPr>
          <w:p w:rsidR="008E551A" w:rsidRPr="004B3990" w:rsidRDefault="008E551A" w:rsidP="008E551A">
            <w:pPr>
              <w:rPr>
                <w:rFonts w:ascii="ＭＳ 明朝" w:eastAsia="ＭＳ 明朝" w:hAnsi="ＭＳ 明朝"/>
                <w:sz w:val="16"/>
                <w:szCs w:val="16"/>
              </w:rPr>
            </w:pPr>
          </w:p>
        </w:tc>
        <w:tc>
          <w:tcPr>
            <w:tcW w:w="781" w:type="dxa"/>
          </w:tcPr>
          <w:p w:rsidR="008E551A" w:rsidRPr="004B3990" w:rsidRDefault="008E551A" w:rsidP="008E551A">
            <w:pPr>
              <w:rPr>
                <w:rFonts w:ascii="ＭＳ 明朝" w:eastAsia="ＭＳ 明朝" w:hAnsi="ＭＳ 明朝"/>
                <w:sz w:val="16"/>
                <w:szCs w:val="16"/>
              </w:rPr>
            </w:pPr>
          </w:p>
        </w:tc>
        <w:tc>
          <w:tcPr>
            <w:tcW w:w="719" w:type="dxa"/>
          </w:tcPr>
          <w:p w:rsidR="008E551A" w:rsidRPr="004B3990" w:rsidRDefault="008E551A" w:rsidP="008E551A">
            <w:pPr>
              <w:rPr>
                <w:rFonts w:ascii="ＭＳ 明朝" w:eastAsia="ＭＳ 明朝" w:hAnsi="ＭＳ 明朝"/>
                <w:sz w:val="16"/>
                <w:szCs w:val="16"/>
              </w:rPr>
            </w:pPr>
          </w:p>
        </w:tc>
        <w:tc>
          <w:tcPr>
            <w:tcW w:w="719" w:type="dxa"/>
          </w:tcPr>
          <w:p w:rsidR="008E551A" w:rsidRPr="004B3990" w:rsidRDefault="008E551A" w:rsidP="008E551A">
            <w:pPr>
              <w:rPr>
                <w:rFonts w:ascii="ＭＳ 明朝" w:eastAsia="ＭＳ 明朝" w:hAnsi="ＭＳ 明朝"/>
                <w:sz w:val="16"/>
                <w:szCs w:val="16"/>
              </w:rPr>
            </w:pPr>
          </w:p>
        </w:tc>
        <w:tc>
          <w:tcPr>
            <w:tcW w:w="857" w:type="dxa"/>
          </w:tcPr>
          <w:p w:rsidR="008E551A" w:rsidRPr="004B3990" w:rsidRDefault="008E551A" w:rsidP="008E551A">
            <w:pPr>
              <w:rPr>
                <w:rFonts w:ascii="ＭＳ 明朝" w:eastAsia="ＭＳ 明朝" w:hAnsi="ＭＳ 明朝"/>
                <w:sz w:val="16"/>
                <w:szCs w:val="16"/>
              </w:rPr>
            </w:pPr>
          </w:p>
        </w:tc>
        <w:tc>
          <w:tcPr>
            <w:tcW w:w="1538" w:type="dxa"/>
            <w:vAlign w:val="center"/>
          </w:tcPr>
          <w:p w:rsidR="008E551A" w:rsidRPr="004B3990" w:rsidRDefault="008E551A" w:rsidP="008E551A">
            <w:pPr>
              <w:jc w:val="center"/>
              <w:rPr>
                <w:rFonts w:ascii="ＭＳ 明朝" w:eastAsia="ＭＳ 明朝" w:hAnsi="ＭＳ 明朝"/>
                <w:sz w:val="16"/>
                <w:szCs w:val="16"/>
              </w:rPr>
            </w:pPr>
          </w:p>
        </w:tc>
        <w:tc>
          <w:tcPr>
            <w:tcW w:w="1467" w:type="dxa"/>
            <w:vAlign w:val="center"/>
          </w:tcPr>
          <w:p w:rsidR="008E551A" w:rsidRPr="004B3990" w:rsidRDefault="008E551A" w:rsidP="008E551A">
            <w:pPr>
              <w:jc w:val="center"/>
              <w:rPr>
                <w:rFonts w:ascii="ＭＳ 明朝" w:eastAsia="ＭＳ 明朝" w:hAnsi="ＭＳ 明朝"/>
                <w:sz w:val="16"/>
                <w:szCs w:val="16"/>
              </w:rPr>
            </w:pPr>
          </w:p>
        </w:tc>
        <w:tc>
          <w:tcPr>
            <w:tcW w:w="1062" w:type="dxa"/>
          </w:tcPr>
          <w:p w:rsidR="008E551A" w:rsidRPr="004B3990" w:rsidRDefault="008E551A" w:rsidP="008E551A">
            <w:pPr>
              <w:rPr>
                <w:rFonts w:ascii="ＭＳ 明朝" w:eastAsia="ＭＳ 明朝" w:hAnsi="ＭＳ 明朝"/>
                <w:sz w:val="16"/>
                <w:szCs w:val="16"/>
              </w:rPr>
            </w:pPr>
          </w:p>
        </w:tc>
        <w:tc>
          <w:tcPr>
            <w:tcW w:w="950"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401"/>
        </w:trPr>
        <w:tc>
          <w:tcPr>
            <w:tcW w:w="634"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5</w:t>
            </w:r>
          </w:p>
        </w:tc>
        <w:tc>
          <w:tcPr>
            <w:tcW w:w="624" w:type="dxa"/>
          </w:tcPr>
          <w:p w:rsidR="008E551A" w:rsidRPr="004B3990" w:rsidRDefault="008E551A" w:rsidP="008E551A">
            <w:pPr>
              <w:rPr>
                <w:rFonts w:ascii="ＭＳ 明朝" w:eastAsia="ＭＳ 明朝" w:hAnsi="ＭＳ 明朝"/>
                <w:sz w:val="16"/>
                <w:szCs w:val="16"/>
              </w:rPr>
            </w:pPr>
          </w:p>
        </w:tc>
        <w:tc>
          <w:tcPr>
            <w:tcW w:w="781" w:type="dxa"/>
          </w:tcPr>
          <w:p w:rsidR="008E551A" w:rsidRPr="004B3990" w:rsidRDefault="008E551A" w:rsidP="008E551A">
            <w:pPr>
              <w:rPr>
                <w:rFonts w:ascii="ＭＳ 明朝" w:eastAsia="ＭＳ 明朝" w:hAnsi="ＭＳ 明朝"/>
                <w:sz w:val="16"/>
                <w:szCs w:val="16"/>
              </w:rPr>
            </w:pPr>
          </w:p>
        </w:tc>
        <w:tc>
          <w:tcPr>
            <w:tcW w:w="719" w:type="dxa"/>
          </w:tcPr>
          <w:p w:rsidR="008E551A" w:rsidRPr="004B3990" w:rsidRDefault="008E551A" w:rsidP="008E551A">
            <w:pPr>
              <w:rPr>
                <w:rFonts w:ascii="ＭＳ 明朝" w:eastAsia="ＭＳ 明朝" w:hAnsi="ＭＳ 明朝"/>
                <w:sz w:val="16"/>
                <w:szCs w:val="16"/>
              </w:rPr>
            </w:pPr>
          </w:p>
        </w:tc>
        <w:tc>
          <w:tcPr>
            <w:tcW w:w="719" w:type="dxa"/>
          </w:tcPr>
          <w:p w:rsidR="008E551A" w:rsidRPr="004B3990" w:rsidRDefault="008E551A" w:rsidP="008E551A">
            <w:pPr>
              <w:rPr>
                <w:rFonts w:ascii="ＭＳ 明朝" w:eastAsia="ＭＳ 明朝" w:hAnsi="ＭＳ 明朝"/>
                <w:sz w:val="16"/>
                <w:szCs w:val="16"/>
              </w:rPr>
            </w:pPr>
          </w:p>
        </w:tc>
        <w:tc>
          <w:tcPr>
            <w:tcW w:w="857" w:type="dxa"/>
          </w:tcPr>
          <w:p w:rsidR="008E551A" w:rsidRPr="004B3990" w:rsidRDefault="008E551A" w:rsidP="008E551A">
            <w:pPr>
              <w:rPr>
                <w:rFonts w:ascii="ＭＳ 明朝" w:eastAsia="ＭＳ 明朝" w:hAnsi="ＭＳ 明朝"/>
                <w:sz w:val="16"/>
                <w:szCs w:val="16"/>
              </w:rPr>
            </w:pPr>
          </w:p>
        </w:tc>
        <w:tc>
          <w:tcPr>
            <w:tcW w:w="1538" w:type="dxa"/>
            <w:vAlign w:val="center"/>
          </w:tcPr>
          <w:p w:rsidR="008E551A" w:rsidRPr="004B3990" w:rsidRDefault="008E551A" w:rsidP="008E551A">
            <w:pPr>
              <w:jc w:val="center"/>
              <w:rPr>
                <w:rFonts w:ascii="ＭＳ 明朝" w:eastAsia="ＭＳ 明朝" w:hAnsi="ＭＳ 明朝"/>
                <w:sz w:val="16"/>
                <w:szCs w:val="16"/>
              </w:rPr>
            </w:pPr>
          </w:p>
        </w:tc>
        <w:tc>
          <w:tcPr>
            <w:tcW w:w="1467" w:type="dxa"/>
            <w:vAlign w:val="center"/>
          </w:tcPr>
          <w:p w:rsidR="008E551A" w:rsidRPr="004B3990" w:rsidRDefault="008E551A" w:rsidP="008E551A">
            <w:pPr>
              <w:jc w:val="center"/>
              <w:rPr>
                <w:rFonts w:ascii="ＭＳ 明朝" w:eastAsia="ＭＳ 明朝" w:hAnsi="ＭＳ 明朝"/>
                <w:sz w:val="16"/>
                <w:szCs w:val="16"/>
              </w:rPr>
            </w:pPr>
          </w:p>
        </w:tc>
        <w:tc>
          <w:tcPr>
            <w:tcW w:w="1062" w:type="dxa"/>
          </w:tcPr>
          <w:p w:rsidR="008E551A" w:rsidRPr="004B3990" w:rsidRDefault="008E551A" w:rsidP="008E551A">
            <w:pPr>
              <w:rPr>
                <w:rFonts w:ascii="ＭＳ 明朝" w:eastAsia="ＭＳ 明朝" w:hAnsi="ＭＳ 明朝"/>
                <w:sz w:val="16"/>
                <w:szCs w:val="16"/>
              </w:rPr>
            </w:pPr>
          </w:p>
        </w:tc>
        <w:tc>
          <w:tcPr>
            <w:tcW w:w="950" w:type="dxa"/>
          </w:tcPr>
          <w:p w:rsidR="008E551A" w:rsidRPr="004B3990" w:rsidRDefault="008E551A" w:rsidP="008E551A">
            <w:pPr>
              <w:rPr>
                <w:rFonts w:ascii="ＭＳ 明朝" w:eastAsia="ＭＳ 明朝" w:hAnsi="ＭＳ 明朝"/>
                <w:sz w:val="16"/>
                <w:szCs w:val="16"/>
              </w:rPr>
            </w:pPr>
          </w:p>
        </w:tc>
      </w:tr>
    </w:tbl>
    <w:p w:rsidR="008E551A" w:rsidRPr="004B3990" w:rsidRDefault="008E551A" w:rsidP="008E551A">
      <w:pPr>
        <w:rPr>
          <w:rFonts w:ascii="ＭＳ 明朝" w:eastAsia="ＭＳ 明朝" w:hAnsi="ＭＳ 明朝"/>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191744" behindDoc="0" locked="0" layoutInCell="1" allowOverlap="1" wp14:anchorId="11DE9594" wp14:editId="231D028B">
                <wp:simplePos x="0" y="0"/>
                <wp:positionH relativeFrom="column">
                  <wp:posOffset>1270</wp:posOffset>
                </wp:positionH>
                <wp:positionV relativeFrom="paragraph">
                  <wp:posOffset>-1905</wp:posOffset>
                </wp:positionV>
                <wp:extent cx="5923280" cy="230660"/>
                <wp:effectExtent l="0" t="0" r="20320" b="36195"/>
                <wp:wrapNone/>
                <wp:docPr id="2027" name="直線コネクタ 2027">
                  <a:extLst xmlns:a="http://schemas.openxmlformats.org/drawingml/2006/main"/>
                </wp:docPr>
                <wp:cNvGraphicFramePr/>
                <a:graphic xmlns:a="http://schemas.openxmlformats.org/drawingml/2006/main">
                  <a:graphicData uri="http://schemas.microsoft.com/office/word/2010/wordprocessingShape">
                    <wps:wsp>
                      <wps:cNvCnPr/>
                      <wps:spPr>
                        <a:xfrm>
                          <a:off x="0" y="0"/>
                          <a:ext cx="5923280" cy="2306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D99311" id="直線コネクタ 2027" o:spid="_x0000_s1026" style="position:absolute;left:0;text-align:lef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pt" to="46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4BBgIAAMoDAAAOAAAAZHJzL2Uyb0RvYy54bWysU0tu2zAQ3RfoHQjua8kK7MaC5SxipJt+&#10;DDQ9wISiLAIUSXBYy966616gPUQXLZBlD+NFrtEh5bhGsiuqBTWcz9O8N6P51bbTbCM9KmsqPh7l&#10;nEkjbK3MuuKfbm9eXXKGAUwN2hpZ8Z1EfrV4+WLeu1IWtrW6lp4RiMGydxVvQ3BllqFoZQc4sk4a&#10;CjbWdxDo6tdZ7aEn9E5nRZ5Ps9762nkrJCJ5l0OQLxJ+00gRPjQNysB0xam3kE6fzrt4Zos5lGsP&#10;rlXi2Ab8QxcdKEMfPUEtIQD77NUzqE4Jb9E2YSRsl9mmUUImDsRmnD9h87EFJxMXEgfdSSb8f7Di&#10;/WblmaorXuTFa84MdDSlh++/Hu6/HfY/D1++HvY/DvvfLIUjQ7kNbzGQblnvsEz1Ue1kXpuVp0i8&#10;oVv5mL5tfBffRJVtk+67k+4ExQQ5J7Piorik8QiKFRf5dJoGk/2tdh7DG2k7Fo2Ka2WiLlDC5tgL&#10;lI8p0W3sjdI6zVYb1ld8NikmBA+0YY2GQGbniDOaNWeg17S6IviEiFarOlZHHNzhtfZsA7Q9tHS1&#10;7W+pZ840YKAAEUnPUNhCLYfU2YTcw2ohhHe2Htzj/NFPzAZoUpHM809GGkvAdihJoYhEadrElmRa&#10;6rMJDEJHye9svUv6p8nQwqSy43LHjTy/k33+Cy7+AAAA//8DAFBLAwQUAAYACAAAACEA0/IUBtoA&#10;AAAFAQAADwAAAGRycy9kb3ducmV2LnhtbEyPwU7DMBBE70j8g7VIXKrWIZYqCHEqBOTGhQLiuo2X&#10;JCJep7HbBr6e5QTH0Yxm3pSb2Q/qSFPsA1u4WmWgiJvgem4tvL7Uy2tQMSE7HAKThS+KsKnOz0os&#10;XDjxMx23qVVSwrFAC11KY6F1bDryGFdhJBbvI0wek8ip1W7Ck5T7QedZttYee5aFDke676j53B68&#10;hVi/0b7+XjSL7N20gfL9w9MjWnt5Md/dgko0p78w/OILOlTCtAsHdlENFnLJWVgaUGLeGCPHdhbM&#10;OgNdlfo/ffUDAAD//wMAUEsBAi0AFAAGAAgAAAAhALaDOJL+AAAA4QEAABMAAAAAAAAAAAAAAAAA&#10;AAAAAFtDb250ZW50X1R5cGVzXS54bWxQSwECLQAUAAYACAAAACEAOP0h/9YAAACUAQAACwAAAAAA&#10;AAAAAAAAAAAvAQAAX3JlbHMvLnJlbHNQSwECLQAUAAYACAAAACEA4QleAQYCAADKAwAADgAAAAAA&#10;AAAAAAAAAAAuAgAAZHJzL2Uyb0RvYy54bWxQSwECLQAUAAYACAAAACEA0/IUBtoAAAAFAQAADwAA&#10;AAAAAAAAAAAAAABgBAAAZHJzL2Rvd25yZXYueG1sUEsFBgAAAAAEAAQA8wAAAGcFA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5"/>
        <w:gridCol w:w="625"/>
        <w:gridCol w:w="782"/>
        <w:gridCol w:w="720"/>
        <w:gridCol w:w="720"/>
        <w:gridCol w:w="858"/>
        <w:gridCol w:w="1540"/>
        <w:gridCol w:w="1470"/>
        <w:gridCol w:w="1064"/>
        <w:gridCol w:w="937"/>
      </w:tblGrid>
      <w:tr w:rsidR="008E551A" w:rsidRPr="004B3990" w:rsidTr="008E551A">
        <w:trPr>
          <w:cantSplit/>
          <w:trHeight w:val="377"/>
        </w:trPr>
        <w:tc>
          <w:tcPr>
            <w:tcW w:w="635"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8</w:t>
            </w:r>
          </w:p>
        </w:tc>
        <w:tc>
          <w:tcPr>
            <w:tcW w:w="625" w:type="dxa"/>
          </w:tcPr>
          <w:p w:rsidR="008E551A" w:rsidRPr="004B3990" w:rsidRDefault="008E551A" w:rsidP="008E551A">
            <w:pPr>
              <w:rPr>
                <w:rFonts w:ascii="ＭＳ 明朝" w:eastAsia="ＭＳ 明朝" w:hAnsi="ＭＳ 明朝"/>
                <w:sz w:val="16"/>
                <w:szCs w:val="16"/>
              </w:rPr>
            </w:pPr>
          </w:p>
        </w:tc>
        <w:tc>
          <w:tcPr>
            <w:tcW w:w="782" w:type="dxa"/>
          </w:tcPr>
          <w:p w:rsidR="008E551A" w:rsidRPr="004B3990" w:rsidRDefault="008E551A" w:rsidP="008E551A">
            <w:pPr>
              <w:rPr>
                <w:rFonts w:ascii="ＭＳ 明朝" w:eastAsia="ＭＳ 明朝" w:hAnsi="ＭＳ 明朝"/>
                <w:sz w:val="16"/>
                <w:szCs w:val="16"/>
              </w:rPr>
            </w:pPr>
          </w:p>
        </w:tc>
        <w:tc>
          <w:tcPr>
            <w:tcW w:w="720" w:type="dxa"/>
          </w:tcPr>
          <w:p w:rsidR="008E551A" w:rsidRPr="004B3990" w:rsidRDefault="008E551A" w:rsidP="008E551A">
            <w:pPr>
              <w:rPr>
                <w:rFonts w:ascii="ＭＳ 明朝" w:eastAsia="ＭＳ 明朝" w:hAnsi="ＭＳ 明朝"/>
                <w:sz w:val="16"/>
                <w:szCs w:val="16"/>
              </w:rPr>
            </w:pPr>
          </w:p>
        </w:tc>
        <w:tc>
          <w:tcPr>
            <w:tcW w:w="720" w:type="dxa"/>
          </w:tcPr>
          <w:p w:rsidR="008E551A" w:rsidRPr="004B3990" w:rsidRDefault="008E551A" w:rsidP="008E551A">
            <w:pPr>
              <w:rPr>
                <w:rFonts w:ascii="ＭＳ 明朝" w:eastAsia="ＭＳ 明朝" w:hAnsi="ＭＳ 明朝"/>
                <w:sz w:val="16"/>
                <w:szCs w:val="16"/>
              </w:rPr>
            </w:pPr>
          </w:p>
        </w:tc>
        <w:tc>
          <w:tcPr>
            <w:tcW w:w="858" w:type="dxa"/>
          </w:tcPr>
          <w:p w:rsidR="008E551A" w:rsidRPr="004B3990" w:rsidRDefault="008E551A" w:rsidP="008E551A">
            <w:pPr>
              <w:rPr>
                <w:rFonts w:ascii="ＭＳ 明朝" w:eastAsia="ＭＳ 明朝" w:hAnsi="ＭＳ 明朝"/>
                <w:sz w:val="16"/>
                <w:szCs w:val="16"/>
              </w:rPr>
            </w:pPr>
          </w:p>
        </w:tc>
        <w:tc>
          <w:tcPr>
            <w:tcW w:w="1540" w:type="dxa"/>
            <w:vAlign w:val="center"/>
          </w:tcPr>
          <w:p w:rsidR="008E551A" w:rsidRPr="004B3990" w:rsidRDefault="008E551A" w:rsidP="008E551A">
            <w:pPr>
              <w:jc w:val="center"/>
              <w:rPr>
                <w:rFonts w:ascii="ＭＳ 明朝" w:eastAsia="ＭＳ 明朝" w:hAnsi="ＭＳ 明朝"/>
                <w:sz w:val="16"/>
                <w:szCs w:val="16"/>
              </w:rPr>
            </w:pPr>
          </w:p>
        </w:tc>
        <w:tc>
          <w:tcPr>
            <w:tcW w:w="1470" w:type="dxa"/>
            <w:vAlign w:val="center"/>
          </w:tcPr>
          <w:p w:rsidR="008E551A" w:rsidRPr="004B3990" w:rsidRDefault="008E551A" w:rsidP="008E551A">
            <w:pPr>
              <w:jc w:val="center"/>
              <w:rPr>
                <w:rFonts w:ascii="ＭＳ 明朝" w:eastAsia="ＭＳ 明朝" w:hAnsi="ＭＳ 明朝"/>
                <w:sz w:val="16"/>
                <w:szCs w:val="16"/>
              </w:rPr>
            </w:pPr>
          </w:p>
        </w:tc>
        <w:tc>
          <w:tcPr>
            <w:tcW w:w="1064" w:type="dxa"/>
          </w:tcPr>
          <w:p w:rsidR="008E551A" w:rsidRPr="004B3990" w:rsidRDefault="008E551A" w:rsidP="008E551A">
            <w:pPr>
              <w:rPr>
                <w:rFonts w:ascii="ＭＳ 明朝" w:eastAsia="ＭＳ 明朝" w:hAnsi="ＭＳ 明朝"/>
                <w:sz w:val="16"/>
                <w:szCs w:val="16"/>
              </w:rPr>
            </w:pPr>
          </w:p>
        </w:tc>
        <w:tc>
          <w:tcPr>
            <w:tcW w:w="937"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61"/>
        </w:trPr>
        <w:tc>
          <w:tcPr>
            <w:tcW w:w="635"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9</w:t>
            </w:r>
          </w:p>
        </w:tc>
        <w:tc>
          <w:tcPr>
            <w:tcW w:w="625" w:type="dxa"/>
          </w:tcPr>
          <w:p w:rsidR="008E551A" w:rsidRPr="004B3990" w:rsidRDefault="008E551A" w:rsidP="008E551A">
            <w:pPr>
              <w:rPr>
                <w:rFonts w:ascii="ＭＳ 明朝" w:eastAsia="ＭＳ 明朝" w:hAnsi="ＭＳ 明朝"/>
                <w:sz w:val="16"/>
                <w:szCs w:val="16"/>
              </w:rPr>
            </w:pPr>
          </w:p>
        </w:tc>
        <w:tc>
          <w:tcPr>
            <w:tcW w:w="782" w:type="dxa"/>
          </w:tcPr>
          <w:p w:rsidR="008E551A" w:rsidRPr="004B3990" w:rsidRDefault="008E551A" w:rsidP="008E551A">
            <w:pPr>
              <w:rPr>
                <w:rFonts w:ascii="ＭＳ 明朝" w:eastAsia="ＭＳ 明朝" w:hAnsi="ＭＳ 明朝"/>
                <w:sz w:val="16"/>
                <w:szCs w:val="16"/>
              </w:rPr>
            </w:pPr>
          </w:p>
        </w:tc>
        <w:tc>
          <w:tcPr>
            <w:tcW w:w="720" w:type="dxa"/>
          </w:tcPr>
          <w:p w:rsidR="008E551A" w:rsidRPr="004B3990" w:rsidRDefault="008E551A" w:rsidP="008E551A">
            <w:pPr>
              <w:rPr>
                <w:rFonts w:ascii="ＭＳ 明朝" w:eastAsia="ＭＳ 明朝" w:hAnsi="ＭＳ 明朝"/>
                <w:sz w:val="16"/>
                <w:szCs w:val="16"/>
              </w:rPr>
            </w:pPr>
          </w:p>
        </w:tc>
        <w:tc>
          <w:tcPr>
            <w:tcW w:w="720" w:type="dxa"/>
          </w:tcPr>
          <w:p w:rsidR="008E551A" w:rsidRPr="004B3990" w:rsidRDefault="008E551A" w:rsidP="008E551A">
            <w:pPr>
              <w:rPr>
                <w:rFonts w:ascii="ＭＳ 明朝" w:eastAsia="ＭＳ 明朝" w:hAnsi="ＭＳ 明朝"/>
                <w:sz w:val="16"/>
                <w:szCs w:val="16"/>
              </w:rPr>
            </w:pPr>
          </w:p>
        </w:tc>
        <w:tc>
          <w:tcPr>
            <w:tcW w:w="858" w:type="dxa"/>
          </w:tcPr>
          <w:p w:rsidR="008E551A" w:rsidRPr="004B3990" w:rsidRDefault="008E551A" w:rsidP="008E551A">
            <w:pPr>
              <w:rPr>
                <w:rFonts w:ascii="ＭＳ 明朝" w:eastAsia="ＭＳ 明朝" w:hAnsi="ＭＳ 明朝"/>
                <w:sz w:val="16"/>
                <w:szCs w:val="16"/>
              </w:rPr>
            </w:pPr>
          </w:p>
        </w:tc>
        <w:tc>
          <w:tcPr>
            <w:tcW w:w="1540" w:type="dxa"/>
            <w:vAlign w:val="center"/>
          </w:tcPr>
          <w:p w:rsidR="008E551A" w:rsidRPr="004B3990" w:rsidRDefault="008E551A" w:rsidP="008E551A">
            <w:pPr>
              <w:jc w:val="center"/>
              <w:rPr>
                <w:rFonts w:ascii="ＭＳ 明朝" w:eastAsia="ＭＳ 明朝" w:hAnsi="ＭＳ 明朝"/>
                <w:sz w:val="16"/>
                <w:szCs w:val="16"/>
              </w:rPr>
            </w:pPr>
          </w:p>
        </w:tc>
        <w:tc>
          <w:tcPr>
            <w:tcW w:w="1470" w:type="dxa"/>
            <w:vAlign w:val="center"/>
          </w:tcPr>
          <w:p w:rsidR="008E551A" w:rsidRPr="004B3990" w:rsidRDefault="008E551A" w:rsidP="008E551A">
            <w:pPr>
              <w:jc w:val="center"/>
              <w:rPr>
                <w:rFonts w:ascii="ＭＳ 明朝" w:eastAsia="ＭＳ 明朝" w:hAnsi="ＭＳ 明朝"/>
                <w:sz w:val="16"/>
                <w:szCs w:val="16"/>
              </w:rPr>
            </w:pPr>
          </w:p>
        </w:tc>
        <w:tc>
          <w:tcPr>
            <w:tcW w:w="1064" w:type="dxa"/>
          </w:tcPr>
          <w:p w:rsidR="008E551A" w:rsidRPr="004B3990" w:rsidRDefault="008E551A" w:rsidP="008E551A">
            <w:pPr>
              <w:rPr>
                <w:rFonts w:ascii="ＭＳ 明朝" w:eastAsia="ＭＳ 明朝" w:hAnsi="ＭＳ 明朝"/>
                <w:sz w:val="16"/>
                <w:szCs w:val="16"/>
              </w:rPr>
            </w:pPr>
          </w:p>
        </w:tc>
        <w:tc>
          <w:tcPr>
            <w:tcW w:w="937"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77"/>
        </w:trPr>
        <w:tc>
          <w:tcPr>
            <w:tcW w:w="635"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0</w:t>
            </w:r>
          </w:p>
        </w:tc>
        <w:tc>
          <w:tcPr>
            <w:tcW w:w="625" w:type="dxa"/>
          </w:tcPr>
          <w:p w:rsidR="008E551A" w:rsidRPr="004B3990" w:rsidRDefault="008E551A" w:rsidP="008E551A">
            <w:pPr>
              <w:rPr>
                <w:rFonts w:ascii="ＭＳ 明朝" w:eastAsia="ＭＳ 明朝" w:hAnsi="ＭＳ 明朝"/>
                <w:sz w:val="16"/>
                <w:szCs w:val="16"/>
              </w:rPr>
            </w:pPr>
          </w:p>
        </w:tc>
        <w:tc>
          <w:tcPr>
            <w:tcW w:w="782" w:type="dxa"/>
          </w:tcPr>
          <w:p w:rsidR="008E551A" w:rsidRPr="004B3990" w:rsidRDefault="008E551A" w:rsidP="008E551A">
            <w:pPr>
              <w:rPr>
                <w:rFonts w:ascii="ＭＳ 明朝" w:eastAsia="ＭＳ 明朝" w:hAnsi="ＭＳ 明朝"/>
                <w:sz w:val="16"/>
                <w:szCs w:val="16"/>
              </w:rPr>
            </w:pPr>
          </w:p>
        </w:tc>
        <w:tc>
          <w:tcPr>
            <w:tcW w:w="720" w:type="dxa"/>
          </w:tcPr>
          <w:p w:rsidR="008E551A" w:rsidRPr="004B3990" w:rsidRDefault="008E551A" w:rsidP="008E551A">
            <w:pPr>
              <w:rPr>
                <w:rFonts w:ascii="ＭＳ 明朝" w:eastAsia="ＭＳ 明朝" w:hAnsi="ＭＳ 明朝"/>
                <w:sz w:val="16"/>
                <w:szCs w:val="16"/>
              </w:rPr>
            </w:pPr>
          </w:p>
        </w:tc>
        <w:tc>
          <w:tcPr>
            <w:tcW w:w="720" w:type="dxa"/>
          </w:tcPr>
          <w:p w:rsidR="008E551A" w:rsidRPr="004B3990" w:rsidRDefault="008E551A" w:rsidP="008E551A">
            <w:pPr>
              <w:rPr>
                <w:rFonts w:ascii="ＭＳ 明朝" w:eastAsia="ＭＳ 明朝" w:hAnsi="ＭＳ 明朝"/>
                <w:sz w:val="16"/>
                <w:szCs w:val="16"/>
              </w:rPr>
            </w:pPr>
          </w:p>
        </w:tc>
        <w:tc>
          <w:tcPr>
            <w:tcW w:w="858" w:type="dxa"/>
          </w:tcPr>
          <w:p w:rsidR="008E551A" w:rsidRPr="004B3990" w:rsidRDefault="008E551A" w:rsidP="008E551A">
            <w:pPr>
              <w:rPr>
                <w:rFonts w:ascii="ＭＳ 明朝" w:eastAsia="ＭＳ 明朝" w:hAnsi="ＭＳ 明朝"/>
                <w:sz w:val="16"/>
                <w:szCs w:val="16"/>
              </w:rPr>
            </w:pPr>
          </w:p>
        </w:tc>
        <w:tc>
          <w:tcPr>
            <w:tcW w:w="1540" w:type="dxa"/>
            <w:vAlign w:val="center"/>
          </w:tcPr>
          <w:p w:rsidR="008E551A" w:rsidRPr="004B3990" w:rsidRDefault="008E551A" w:rsidP="008E551A">
            <w:pPr>
              <w:jc w:val="center"/>
              <w:rPr>
                <w:rFonts w:ascii="ＭＳ 明朝" w:eastAsia="ＭＳ 明朝" w:hAnsi="ＭＳ 明朝"/>
                <w:sz w:val="16"/>
                <w:szCs w:val="16"/>
              </w:rPr>
            </w:pPr>
          </w:p>
        </w:tc>
        <w:tc>
          <w:tcPr>
            <w:tcW w:w="1470" w:type="dxa"/>
            <w:vAlign w:val="center"/>
          </w:tcPr>
          <w:p w:rsidR="008E551A" w:rsidRPr="004B3990" w:rsidRDefault="008E551A" w:rsidP="008E551A">
            <w:pPr>
              <w:jc w:val="center"/>
              <w:rPr>
                <w:rFonts w:ascii="ＭＳ 明朝" w:eastAsia="ＭＳ 明朝" w:hAnsi="ＭＳ 明朝"/>
                <w:sz w:val="16"/>
                <w:szCs w:val="16"/>
              </w:rPr>
            </w:pPr>
          </w:p>
        </w:tc>
        <w:tc>
          <w:tcPr>
            <w:tcW w:w="1064" w:type="dxa"/>
          </w:tcPr>
          <w:p w:rsidR="008E551A" w:rsidRPr="004B3990" w:rsidRDefault="008E551A" w:rsidP="008E551A">
            <w:pPr>
              <w:rPr>
                <w:rFonts w:ascii="ＭＳ 明朝" w:eastAsia="ＭＳ 明朝" w:hAnsi="ＭＳ 明朝"/>
                <w:sz w:val="16"/>
                <w:szCs w:val="16"/>
              </w:rPr>
            </w:pPr>
          </w:p>
        </w:tc>
        <w:tc>
          <w:tcPr>
            <w:tcW w:w="937"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77"/>
        </w:trPr>
        <w:tc>
          <w:tcPr>
            <w:tcW w:w="635"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1</w:t>
            </w:r>
          </w:p>
        </w:tc>
        <w:tc>
          <w:tcPr>
            <w:tcW w:w="625" w:type="dxa"/>
          </w:tcPr>
          <w:p w:rsidR="008E551A" w:rsidRPr="004B3990" w:rsidRDefault="008E551A" w:rsidP="008E551A">
            <w:pPr>
              <w:rPr>
                <w:rFonts w:ascii="ＭＳ 明朝" w:eastAsia="ＭＳ 明朝" w:hAnsi="ＭＳ 明朝"/>
                <w:sz w:val="16"/>
                <w:szCs w:val="16"/>
              </w:rPr>
            </w:pPr>
          </w:p>
        </w:tc>
        <w:tc>
          <w:tcPr>
            <w:tcW w:w="782" w:type="dxa"/>
          </w:tcPr>
          <w:p w:rsidR="008E551A" w:rsidRPr="004B3990" w:rsidRDefault="008E551A" w:rsidP="008E551A">
            <w:pPr>
              <w:rPr>
                <w:rFonts w:ascii="ＭＳ 明朝" w:eastAsia="ＭＳ 明朝" w:hAnsi="ＭＳ 明朝"/>
                <w:sz w:val="16"/>
                <w:szCs w:val="16"/>
              </w:rPr>
            </w:pPr>
          </w:p>
        </w:tc>
        <w:tc>
          <w:tcPr>
            <w:tcW w:w="720" w:type="dxa"/>
          </w:tcPr>
          <w:p w:rsidR="008E551A" w:rsidRPr="004B3990" w:rsidRDefault="008E551A" w:rsidP="008E551A">
            <w:pPr>
              <w:rPr>
                <w:rFonts w:ascii="ＭＳ 明朝" w:eastAsia="ＭＳ 明朝" w:hAnsi="ＭＳ 明朝"/>
                <w:sz w:val="16"/>
                <w:szCs w:val="16"/>
              </w:rPr>
            </w:pPr>
          </w:p>
        </w:tc>
        <w:tc>
          <w:tcPr>
            <w:tcW w:w="720" w:type="dxa"/>
          </w:tcPr>
          <w:p w:rsidR="008E551A" w:rsidRPr="004B3990" w:rsidRDefault="008E551A" w:rsidP="008E551A">
            <w:pPr>
              <w:rPr>
                <w:rFonts w:ascii="ＭＳ 明朝" w:eastAsia="ＭＳ 明朝" w:hAnsi="ＭＳ 明朝"/>
                <w:sz w:val="16"/>
                <w:szCs w:val="16"/>
              </w:rPr>
            </w:pPr>
          </w:p>
        </w:tc>
        <w:tc>
          <w:tcPr>
            <w:tcW w:w="858" w:type="dxa"/>
          </w:tcPr>
          <w:p w:rsidR="008E551A" w:rsidRPr="004B3990" w:rsidRDefault="008E551A" w:rsidP="008E551A">
            <w:pPr>
              <w:rPr>
                <w:rFonts w:ascii="ＭＳ 明朝" w:eastAsia="ＭＳ 明朝" w:hAnsi="ＭＳ 明朝"/>
                <w:sz w:val="16"/>
                <w:szCs w:val="16"/>
              </w:rPr>
            </w:pPr>
          </w:p>
        </w:tc>
        <w:tc>
          <w:tcPr>
            <w:tcW w:w="1540" w:type="dxa"/>
            <w:vAlign w:val="center"/>
          </w:tcPr>
          <w:p w:rsidR="008E551A" w:rsidRPr="004B3990" w:rsidRDefault="008E551A" w:rsidP="008E551A">
            <w:pPr>
              <w:jc w:val="center"/>
              <w:rPr>
                <w:rFonts w:ascii="ＭＳ 明朝" w:eastAsia="ＭＳ 明朝" w:hAnsi="ＭＳ 明朝"/>
                <w:sz w:val="16"/>
                <w:szCs w:val="16"/>
              </w:rPr>
            </w:pPr>
          </w:p>
        </w:tc>
        <w:tc>
          <w:tcPr>
            <w:tcW w:w="1470" w:type="dxa"/>
            <w:vAlign w:val="center"/>
          </w:tcPr>
          <w:p w:rsidR="008E551A" w:rsidRPr="004B3990" w:rsidRDefault="008E551A" w:rsidP="008E551A">
            <w:pPr>
              <w:jc w:val="center"/>
              <w:rPr>
                <w:rFonts w:ascii="ＭＳ 明朝" w:eastAsia="ＭＳ 明朝" w:hAnsi="ＭＳ 明朝"/>
                <w:sz w:val="16"/>
                <w:szCs w:val="16"/>
              </w:rPr>
            </w:pPr>
          </w:p>
        </w:tc>
        <w:tc>
          <w:tcPr>
            <w:tcW w:w="1064" w:type="dxa"/>
          </w:tcPr>
          <w:p w:rsidR="008E551A" w:rsidRPr="004B3990" w:rsidRDefault="008E551A" w:rsidP="008E551A">
            <w:pPr>
              <w:rPr>
                <w:rFonts w:ascii="ＭＳ 明朝" w:eastAsia="ＭＳ 明朝" w:hAnsi="ＭＳ 明朝"/>
                <w:sz w:val="16"/>
                <w:szCs w:val="16"/>
              </w:rPr>
            </w:pPr>
          </w:p>
        </w:tc>
        <w:tc>
          <w:tcPr>
            <w:tcW w:w="937"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474"/>
        </w:trPr>
        <w:tc>
          <w:tcPr>
            <w:tcW w:w="1260" w:type="dxa"/>
            <w:gridSpan w:val="2"/>
            <w:tcBorders>
              <w:bottom w:val="single" w:sz="4" w:space="0" w:color="auto"/>
            </w:tcBorders>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合計</w:t>
            </w:r>
          </w:p>
        </w:tc>
        <w:tc>
          <w:tcPr>
            <w:tcW w:w="782"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100</w:t>
            </w:r>
          </w:p>
        </w:tc>
        <w:tc>
          <w:tcPr>
            <w:tcW w:w="720"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120</w:t>
            </w:r>
          </w:p>
        </w:tc>
        <w:tc>
          <w:tcPr>
            <w:tcW w:w="720"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80</w:t>
            </w:r>
          </w:p>
        </w:tc>
        <w:tc>
          <w:tcPr>
            <w:tcW w:w="858" w:type="dxa"/>
            <w:tcBorders>
              <w:bottom w:val="single" w:sz="4" w:space="0" w:color="auto"/>
            </w:tcBorders>
          </w:tcPr>
          <w:p w:rsidR="008E551A" w:rsidRPr="004B3990" w:rsidRDefault="008E551A" w:rsidP="008E551A">
            <w:pPr>
              <w:rPr>
                <w:rFonts w:ascii="ＭＳ 明朝" w:eastAsia="ＭＳ 明朝" w:hAnsi="ＭＳ 明朝"/>
                <w:sz w:val="16"/>
                <w:szCs w:val="16"/>
              </w:rPr>
            </w:pPr>
          </w:p>
        </w:tc>
        <w:tc>
          <w:tcPr>
            <w:tcW w:w="1540" w:type="dxa"/>
            <w:tcBorders>
              <w:bottom w:val="single" w:sz="4" w:space="0" w:color="auto"/>
            </w:tcBorders>
            <w:vAlign w:val="center"/>
          </w:tcPr>
          <w:p w:rsidR="008E551A" w:rsidRPr="004B3990" w:rsidRDefault="008E551A" w:rsidP="008E551A">
            <w:pPr>
              <w:jc w:val="center"/>
              <w:rPr>
                <w:rFonts w:ascii="ＭＳ 明朝" w:eastAsia="ＭＳ 明朝" w:hAnsi="ＭＳ 明朝"/>
                <w:sz w:val="16"/>
                <w:szCs w:val="16"/>
              </w:rPr>
            </w:pPr>
          </w:p>
        </w:tc>
        <w:tc>
          <w:tcPr>
            <w:tcW w:w="1470" w:type="dxa"/>
            <w:tcBorders>
              <w:bottom w:val="single" w:sz="4" w:space="0" w:color="auto"/>
            </w:tcBorders>
            <w:vAlign w:val="center"/>
          </w:tcPr>
          <w:p w:rsidR="008E551A" w:rsidRPr="004B3990" w:rsidRDefault="008E551A" w:rsidP="008E551A">
            <w:pPr>
              <w:jc w:val="center"/>
              <w:rPr>
                <w:rFonts w:ascii="ＭＳ 明朝" w:eastAsia="ＭＳ 明朝" w:hAnsi="ＭＳ 明朝"/>
                <w:sz w:val="16"/>
                <w:szCs w:val="16"/>
              </w:rPr>
            </w:pPr>
          </w:p>
        </w:tc>
        <w:tc>
          <w:tcPr>
            <w:tcW w:w="1064"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22"/>
                <w:szCs w:val="16"/>
              </w:rPr>
            </w:pPr>
            <w:r w:rsidRPr="003E18A7">
              <w:rPr>
                <w:rFonts w:ascii="HGP行書体" w:eastAsia="HGP行書体" w:hAnsi="ＭＳ 明朝" w:hint="eastAsia"/>
                <w:sz w:val="24"/>
                <w:szCs w:val="16"/>
              </w:rPr>
              <w:t>20</w:t>
            </w:r>
          </w:p>
        </w:tc>
        <w:tc>
          <w:tcPr>
            <w:tcW w:w="937" w:type="dxa"/>
            <w:tcBorders>
              <w:bottom w:val="single" w:sz="4" w:space="0" w:color="auto"/>
            </w:tcBorders>
          </w:tcPr>
          <w:p w:rsidR="008E551A" w:rsidRPr="004B3990" w:rsidRDefault="008E551A" w:rsidP="008E551A">
            <w:pPr>
              <w:rPr>
                <w:rFonts w:ascii="ＭＳ 明朝" w:eastAsia="ＭＳ 明朝" w:hAnsi="ＭＳ 明朝"/>
                <w:sz w:val="16"/>
                <w:szCs w:val="16"/>
              </w:rPr>
            </w:pPr>
          </w:p>
        </w:tc>
      </w:tr>
    </w:tbl>
    <w:p w:rsidR="008E551A" w:rsidRPr="00EE3FE5" w:rsidRDefault="008E551A" w:rsidP="008E551A"/>
    <w:p w:rsidR="008E551A" w:rsidRPr="00316FDD"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8E551A" w:rsidRDefault="008E551A" w:rsidP="008E551A">
      <w:pPr>
        <w:rPr>
          <w:rFonts w:ascii="Meiryo UI" w:eastAsia="Meiryo UI" w:hAnsi="Meiryo UI"/>
        </w:rPr>
      </w:pPr>
    </w:p>
    <w:p w:rsidR="0064148D" w:rsidRDefault="0064148D" w:rsidP="008E551A">
      <w:pPr>
        <w:rPr>
          <w:rFonts w:ascii="Meiryo UI" w:eastAsia="Meiryo UI" w:hAnsi="Meiryo UI"/>
        </w:rPr>
      </w:pPr>
    </w:p>
    <w:p w:rsidR="0064148D" w:rsidRDefault="0064148D" w:rsidP="008E551A">
      <w:pPr>
        <w:rPr>
          <w:rFonts w:ascii="Meiryo UI" w:eastAsia="Meiryo UI" w:hAnsi="Meiryo UI"/>
          <w:sz w:val="16"/>
          <w:szCs w:val="16"/>
        </w:rPr>
      </w:pPr>
    </w:p>
    <w:p w:rsidR="008E551A" w:rsidRPr="00F95A2A" w:rsidRDefault="0064148D" w:rsidP="008E551A">
      <w:pPr>
        <w:rPr>
          <w:rFonts w:ascii="Meiryo UI" w:eastAsia="Meiryo UI" w:hAnsi="Meiryo UI"/>
          <w:sz w:val="16"/>
          <w:szCs w:val="16"/>
        </w:rPr>
      </w:pPr>
      <w:r>
        <w:rPr>
          <w:noProof/>
          <w:sz w:val="16"/>
          <w:szCs w:val="16"/>
        </w:rPr>
        <w:lastRenderedPageBreak/>
        <mc:AlternateContent>
          <mc:Choice Requires="wps">
            <w:drawing>
              <wp:anchor distT="0" distB="0" distL="114300" distR="114300" simplePos="0" relativeHeight="252121088" behindDoc="0" locked="0" layoutInCell="1" allowOverlap="1" wp14:anchorId="2AF755AE" wp14:editId="6D9EBD1D">
                <wp:simplePos x="0" y="0"/>
                <wp:positionH relativeFrom="margin">
                  <wp:posOffset>-257858</wp:posOffset>
                </wp:positionH>
                <wp:positionV relativeFrom="paragraph">
                  <wp:posOffset>-35128</wp:posOffset>
                </wp:positionV>
                <wp:extent cx="6400800" cy="4916805"/>
                <wp:effectExtent l="0" t="0" r="19050" b="17145"/>
                <wp:wrapNone/>
                <wp:docPr id="2028" name="テキスト ボックス 2028"/>
                <wp:cNvGraphicFramePr/>
                <a:graphic xmlns:a="http://schemas.openxmlformats.org/drawingml/2006/main">
                  <a:graphicData uri="http://schemas.microsoft.com/office/word/2010/wordprocessingShape">
                    <wps:wsp>
                      <wps:cNvSpPr txBox="1"/>
                      <wps:spPr>
                        <a:xfrm>
                          <a:off x="0" y="0"/>
                          <a:ext cx="6400800" cy="4916805"/>
                        </a:xfrm>
                        <a:prstGeom prst="rect">
                          <a:avLst/>
                        </a:prstGeom>
                        <a:noFill/>
                        <a:ln w="6350">
                          <a:solidFill>
                            <a:prstClr val="black"/>
                          </a:solidFill>
                        </a:ln>
                      </wps:spPr>
                      <wps:txbx>
                        <w:txbxContent>
                          <w:p w:rsidR="009E1D41" w:rsidRDefault="009E1D41" w:rsidP="008E551A">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55AE" id="テキスト ボックス 2028" o:spid="_x0000_s1208" type="#_x0000_t202" style="position:absolute;left:0;text-align:left;margin-left:-20.3pt;margin-top:-2.75pt;width:7in;height:387.1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zOaQIAAJoEAAAOAAAAZHJzL2Uyb0RvYy54bWysVM1O3DAQvlfqO1i+l2S3C10ismgLoqqE&#10;AAkqzl7HYaM6tmt7N6FHVkJ9iL5C1XOfJy/Sz04WVrSnqhdnPN94fr6ZydFxW0uyFtZVWuV0tJdS&#10;IhTXRaXucvrp5uzNlBLnmSqY1Erk9F44ejx7/eqoMZkY66WWhbAETpTLGpPTpfcmSxLHl6Jmbk8b&#10;oQCW2tbM42rvksKyBt5rmYzT9CBptC2M1Vw4B+1pD9JZ9F+WgvvLsnTCE5lT5ObjaeO5CGcyO2LZ&#10;nWVmWfEhDfYPWdSsUgj65OqUeUZWtvrDVV1xq50u/R7XdaLLsuIi1oBqRumLaq6XzIhYC8hx5okm&#10;9//c8ov1lSVVkdNxOkavFKvRpW7z2D386B5+dZtvpNt87zab7uEn7iRagbTGuAxvrw1e+/a9btH8&#10;QGbQOygDF21p6/BFlQQ46L9/oly0nnAoDyZpOk0BcWCTw9HBNN0PfpLn58Y6/0HomgQhpxY9jVSz&#10;9bnzvenWJERT+qySEnqWSUUahHi7n8YHTsuqCGDAwpMTacmaYTIWkvHPQ9gdKyQhFXJ5LipIvl20&#10;kbERCBtKXujiHkxY3Q+YM/ysQoBz5vwVs5goVIgt8Zc4SqmRlR4kSpbafv2bPtij0UApaTChOXVf&#10;VswKSuRHhRE4HE0mYaTjZbL/boyL3UUWu4ha1ScapY6wj4ZHMdh7uRVLq+tbLNM8RAXEFEfsnPqt&#10;eOL7vcEycjGfRyMMsWH+XF0bHlxvib1pb5k1Q8M8en2ht7PMshd96237zs1XXpdVbGpgumd1aAAW&#10;II7FsKxhw3bv0er5lzL7DQAA//8DAFBLAwQUAAYACAAAACEADk5AleIAAAAKAQAADwAAAGRycy9k&#10;b3ducmV2LnhtbEyPy07DMBBF90j8gzVI7FoH1Dwa4lQI0QUSQqKglqUTD3GEPQ6xmwa+HrOC3Yzm&#10;6M651Wa2hk04+t6RgKtlAgypdaqnTsDry3ZRAPNBkpLGEQr4Qg+b+vyskqVyJ3rGaRc6FkPIl1KA&#10;DmEoOfetRiv90g1I8fbuRitDXMeOq1GeYrg1/DpJMm5lT/GDlgPeaWw/dkcr4HF/+LzfPr0lB2xM&#10;n04m1w/fjRCXF/PtDbCAc/iD4Vc/qkMdnRp3JOWZEbBYJVlE45CmwCKwzvIVsEZAnhUF8Lri/yvU&#10;PwAAAP//AwBQSwECLQAUAAYACAAAACEAtoM4kv4AAADhAQAAEwAAAAAAAAAAAAAAAAAAAAAAW0Nv&#10;bnRlbnRfVHlwZXNdLnhtbFBLAQItABQABgAIAAAAIQA4/SH/1gAAAJQBAAALAAAAAAAAAAAAAAAA&#10;AC8BAABfcmVscy8ucmVsc1BLAQItABQABgAIAAAAIQBNZqzOaQIAAJoEAAAOAAAAAAAAAAAAAAAA&#10;AC4CAABkcnMvZTJvRG9jLnhtbFBLAQItABQABgAIAAAAIQAOTkCV4gAAAAoBAAAPAAAAAAAAAAAA&#10;AAAAAMMEAABkcnMvZG93bnJldi54bWxQSwUGAAAAAAQABADzAAAA0gUAAAAA&#10;" filled="f" strokeweight=".5pt">
                <v:textbox>
                  <w:txbxContent>
                    <w:p w:rsidR="009E1D41" w:rsidRDefault="009E1D41" w:rsidP="008E551A">
                      <w:r>
                        <w:rPr>
                          <w:rFonts w:hint="eastAsia"/>
                        </w:rPr>
                        <w:t xml:space="preserve">　</w:t>
                      </w:r>
                    </w:p>
                  </w:txbxContent>
                </v:textbox>
                <w10:wrap anchorx="margin"/>
              </v:shape>
            </w:pict>
          </mc:Fallback>
        </mc:AlternateContent>
      </w:r>
      <w:r w:rsidR="008E551A" w:rsidRPr="00F95A2A">
        <w:rPr>
          <w:rFonts w:ascii="Meiryo UI" w:eastAsia="Meiryo UI" w:hAnsi="Meiryo UI"/>
          <w:noProof/>
          <w:sz w:val="16"/>
          <w:szCs w:val="16"/>
        </w:rPr>
        <mc:AlternateContent>
          <mc:Choice Requires="wps">
            <w:drawing>
              <wp:anchor distT="0" distB="0" distL="114300" distR="114300" simplePos="0" relativeHeight="252110848" behindDoc="0" locked="0" layoutInCell="1" allowOverlap="1" wp14:anchorId="7DC9F79E" wp14:editId="482D72CA">
                <wp:simplePos x="0" y="0"/>
                <wp:positionH relativeFrom="column">
                  <wp:posOffset>2800985</wp:posOffset>
                </wp:positionH>
                <wp:positionV relativeFrom="paragraph">
                  <wp:posOffset>36195</wp:posOffset>
                </wp:positionV>
                <wp:extent cx="1647825" cy="428625"/>
                <wp:effectExtent l="10160" t="7620" r="8890" b="11430"/>
                <wp:wrapNone/>
                <wp:docPr id="2029" name="大かっこ 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86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D5A7" id="大かっこ 2029" o:spid="_x0000_s1026" type="#_x0000_t185" style="position:absolute;left:0;text-align:left;margin-left:220.55pt;margin-top:2.85pt;width:129.75pt;height:33.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jhnwIAACoFAAAOAAAAZHJzL2Uyb0RvYy54bWysVM2O0zAQviPxDpbv3fyQpm20KVo1LUJa&#10;YKWFB3BjpzHr2MF2my6Iw5458ggg8WAr3oOxk5Yue0GIHBJPxv5mvplvfP583wi0Y9pwJXMcnYUY&#10;MVkqyuUmx+/erkZTjIwlkhKhJMvxLTP4+fzpk/OuzVisaiUo0whApMm6Nse1tW0WBKasWUPMmWqZ&#10;BGeldEMsmHoTUE06QG9EEIdhGnRK01arkhkDf4veiecev6pYad9UlWEWiRxDbta/tX+v3TuYn5Ns&#10;o0lb83JIg/xDFg3hEoIeoQpiCdpq/giq4aVWRlX2rFRNoKqKl8xzADZR+Aeb65q0zHOB4pj2WCbz&#10;/2DL17srjTjNcRzGM4wkaaBLP7//uL/7cn/37f7uK/IOqFPXmgy2X7dX2jE17aUqbwySalETuWEX&#10;WquuZoRCdpGra/DggDMMHEXr7pWiEINsrfIl21e6cYBQDLT3nbk9dobtLSrhZ5Qmk2k8xqgEXxJP&#10;U1i7ECQ7nG61sS+YapBb5HitSXnD7BXh2gchu0tjfYPowJHQ9xhVjYB274hAUZqmkwFz2AzoB1R3&#10;UqoVF8ILRkjU5Xg2hix8KZTg1Dm9oTfrhdAIQIGGfwZYc7pNq62kHszVbDmsLeGiX0NwIR0elGBI&#10;3RXDa+rTLJwtp8tpMkridDlKwqIYXawWyShdRZNx8axYLIros0stSrKaU8qky+6g7yj5O/0Mk9Yr&#10;86jwByzMKdmVfx6TDR6m4dsGXA5fz86Lxemj19la0VvQilb9wMIFA4ta6Y8YdTCsOTYftkQzjMRL&#10;CXqbRUniptsbyXgSg6FPPetTD5ElQOXYYtQvF7a/Ebat5psaIkW+rVJdgEYrbg9i7rMalA0D6RkM&#10;l4eb+FPb7/p9xc1/AQAA//8DAFBLAwQUAAYACAAAACEAJWieT94AAAAIAQAADwAAAGRycy9kb3du&#10;cmV2LnhtbEyPzU7DMBCE70i8g7VI3KjzUxoIcSqExK1ItFRC3DaxSQLxOoqdJrw9y6ncdjWjmW+K&#10;7WJ7cTKj7xwpiFcRCEO10x01Co5vzzd3IHxA0tg7Mgp+jIdteXlRYK7dTHtzOoRGcAj5HBW0IQy5&#10;lL5ujUW/coMh1j7daDHwOzZSjzhzuO1lEkUbabEjbmhxME+tqb8Pk1XwkUy7eb/7StPsfnOsugxf&#10;X95Rqeur5fEBRDBLOJvhD5/RoWSmyk2kvegVrNdxzFYFtxkI1jNuA1HxkSYgy0L+H1D+AgAA//8D&#10;AFBLAQItABQABgAIAAAAIQC2gziS/gAAAOEBAAATAAAAAAAAAAAAAAAAAAAAAABbQ29udGVudF9U&#10;eXBlc10ueG1sUEsBAi0AFAAGAAgAAAAhADj9If/WAAAAlAEAAAsAAAAAAAAAAAAAAAAALwEAAF9y&#10;ZWxzLy5yZWxzUEsBAi0AFAAGAAgAAAAhANi5OOGfAgAAKgUAAA4AAAAAAAAAAAAAAAAALgIAAGRy&#10;cy9lMm9Eb2MueG1sUEsBAi0AFAAGAAgAAAAhACVonk/eAAAACAEAAA8AAAAAAAAAAAAAAAAA+QQA&#10;AGRycy9kb3ducmV2LnhtbFBLBQYAAAAABAAEAPMAAAAEBgAAAAA=&#10;"/>
            </w:pict>
          </mc:Fallback>
        </mc:AlternateContent>
      </w:r>
      <w:r w:rsidR="008E551A" w:rsidRPr="00F95A2A">
        <w:rPr>
          <w:rFonts w:ascii="Meiryo UI" w:eastAsia="Meiryo UI" w:hAnsi="Meiryo UI"/>
          <w:noProof/>
          <w:sz w:val="16"/>
          <w:szCs w:val="16"/>
        </w:rPr>
        <mc:AlternateContent>
          <mc:Choice Requires="wps">
            <w:drawing>
              <wp:anchor distT="0" distB="0" distL="114300" distR="114300" simplePos="0" relativeHeight="252109824" behindDoc="0" locked="0" layoutInCell="1" allowOverlap="1" wp14:anchorId="12999C1B" wp14:editId="2A0680CA">
                <wp:simplePos x="0" y="0"/>
                <wp:positionH relativeFrom="column">
                  <wp:posOffset>2981325</wp:posOffset>
                </wp:positionH>
                <wp:positionV relativeFrom="paragraph">
                  <wp:posOffset>36195</wp:posOffset>
                </wp:positionV>
                <wp:extent cx="1285875" cy="542925"/>
                <wp:effectExtent l="0" t="0" r="0" b="1905"/>
                <wp:wrapNone/>
                <wp:docPr id="2030" name="テキスト ボックス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3</w:t>
                            </w:r>
                            <w:r>
                              <w:rPr>
                                <w:rFonts w:hint="eastAsia"/>
                              </w:rPr>
                              <w:t>月</w:t>
                            </w:r>
                            <w:r>
                              <w:rPr>
                                <w:rFonts w:hint="eastAsia"/>
                              </w:rPr>
                              <w:t xml:space="preserve"> </w:t>
                            </w:r>
                            <w:r w:rsidRPr="0031069A">
                              <w:rPr>
                                <w:rFonts w:ascii="HGP行書体" w:eastAsia="HGP行書体"/>
                                <w:sz w:val="24"/>
                                <w:highlight w:val="lightGray"/>
                              </w:rPr>
                              <w:t>1</w:t>
                            </w:r>
                            <w:r>
                              <w:rPr>
                                <w:rFonts w:hint="eastAsia"/>
                              </w:rPr>
                              <w:t>日</w:t>
                            </w:r>
                          </w:p>
                          <w:p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3</w:t>
                            </w:r>
                            <w:r>
                              <w:rPr>
                                <w:rFonts w:hint="eastAsia"/>
                              </w:rPr>
                              <w:t>月</w:t>
                            </w:r>
                            <w:r w:rsidRPr="0031069A">
                              <w:rPr>
                                <w:rFonts w:ascii="HGP行書体" w:eastAsia="HGP行書体"/>
                                <w:sz w:val="24"/>
                                <w:highlight w:val="lightGray"/>
                              </w:rPr>
                              <w:t>31</w:t>
                            </w:r>
                            <w:r>
                              <w:rPr>
                                <w:rFonts w:hint="eastAsia"/>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99C1B" id="テキスト ボックス 2030" o:spid="_x0000_s1209" type="#_x0000_t202" style="position:absolute;left:0;text-align:left;margin-left:234.75pt;margin-top:2.85pt;width:101.25pt;height:42.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kqwIAAC8FAAAOAAAAZHJzL2Uyb0RvYy54bWysVEtu2zAQ3RfoHQjuHX0qxZYQOYiduiiQ&#10;foC0B6AlyiJKkSpJW0qDbmKg6CF6haLrnkcX6ZCyHacfoCiqhcQRh29m3rzh2XlXc7ShSjMpMhyc&#10;+BhRkcuCiVWG375ZjCYYaUNEQbgUNMM3VOPz6eNHZ22T0lBWkhdUIQAROm2bDFfGNKnn6byiNdEn&#10;sqECNkupamLAVCuvUKQF9Jp7oe+feq1URaNkTrWGv5fDJp46/LKkuXlVlpoaxDMMuRn3Vu69tG9v&#10;ekbSlSJNxfJdGuQfsqgJExD0AHVJDEFrxX6BqlmupJalOcll7cmyZDl1NUA1gf9TNdcVaairBcjR&#10;zYEm/f9g85eb1wqxIsOh/wQIEqSGLvXbT/3d1/7ue7/9jPrtl3677e++gY2cF5DWNjqFs9cNnDbd&#10;THbQfEeAbq5k/k4jIecVESt6oZRsK0oKSDqwdHtHRwccbUGW7QtZQGiyNtIBdaWqLaPAEQJ0yO3m&#10;0DDaGZTbkOEknoxjjHLYi6MwCWMXgqT7043S5hmVNbKLDCsQhEMnmyttbDYk3bvYYFpyViwY585Q&#10;q+WcK7QhIJ6Fe3boD9y4sM5C2mMD4vAHkoQYds+m68RwmwRh5M/CZLQ4nYxH0SKKR8nYn4z8IJkl&#10;p36URJeLjzbBIEorVhRUXDFB98IMor9r/G5EBkk5aaI2w0kM7Li6/lik757fFVkzA3PKWZ3hycGJ&#10;pLaxT0UBZZPUEMaHtfcwfccycLD/OlacDGznBw2Ybtk5GQZhYuNbkSxlcQPKUBIaB+2HWwYWlVQf&#10;MGphYjOs36+Johjx5wLUlQRRZEfcGVE8DsFQxzvL4x0icoDKsMFoWM7NcC2sG8VWFUQa9CzkBSiy&#10;ZE4s91ntdAxT6ara3SB27I9t53V/z01/AAAA//8DAFBLAwQUAAYACAAAACEA+YiA/N0AAAAIAQAA&#10;DwAAAGRycy9kb3ducmV2LnhtbEyPQU+DQBSE7yb+h81r4sXYpaSAII9GTTReW/sDHuwWSNm3hN0W&#10;+u9dT3qczGTmm3K3mEFc9eR6ywibdQRCc2NVzy3C8fvj6RmE88SKBssa4aYd7Kr7u5IKZWfe6+vB&#10;tyKUsCsIofN+LKR0TacNubUdNQfvZCdDPsiplWqiOZSbQcZRlEpDPYeFjkb93unmfLgYhNPX/Jjk&#10;c/3pj9l+m75Rn9X2hviwWl5fQHi9+L8w/OIHdKgCU20vrJwYELZpnoQoQpKBCH6axeFbjZBvYpBV&#10;Kf8fqH4AAAD//wMAUEsBAi0AFAAGAAgAAAAhALaDOJL+AAAA4QEAABMAAAAAAAAAAAAAAAAAAAAA&#10;AFtDb250ZW50X1R5cGVzXS54bWxQSwECLQAUAAYACAAAACEAOP0h/9YAAACUAQAACwAAAAAAAAAA&#10;AAAAAAAvAQAAX3JlbHMvLnJlbHNQSwECLQAUAAYACAAAACEAv+ZKJKsCAAAvBQAADgAAAAAAAAAA&#10;AAAAAAAuAgAAZHJzL2Uyb0RvYy54bWxQSwECLQAUAAYACAAAACEA+YiA/N0AAAAIAQAADwAAAAAA&#10;AAAAAAAAAAAFBQAAZHJzL2Rvd25yZXYueG1sUEsFBgAAAAAEAAQA8wAAAA8GAAAAAA==&#10;" stroked="f">
                <v:textbox>
                  <w:txbxContent>
                    <w:p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3</w:t>
                      </w:r>
                      <w:r>
                        <w:rPr>
                          <w:rFonts w:hint="eastAsia"/>
                        </w:rPr>
                        <w:t>月</w:t>
                      </w:r>
                      <w:r>
                        <w:rPr>
                          <w:rFonts w:hint="eastAsia"/>
                        </w:rPr>
                        <w:t xml:space="preserve"> </w:t>
                      </w:r>
                      <w:r w:rsidRPr="0031069A">
                        <w:rPr>
                          <w:rFonts w:ascii="HGP行書体" w:eastAsia="HGP行書体"/>
                          <w:sz w:val="24"/>
                          <w:highlight w:val="lightGray"/>
                        </w:rPr>
                        <w:t>1</w:t>
                      </w:r>
                      <w:r>
                        <w:rPr>
                          <w:rFonts w:hint="eastAsia"/>
                        </w:rPr>
                        <w:t>日</w:t>
                      </w:r>
                    </w:p>
                    <w:p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3</w:t>
                      </w:r>
                      <w:r>
                        <w:rPr>
                          <w:rFonts w:hint="eastAsia"/>
                        </w:rPr>
                        <w:t>月</w:t>
                      </w:r>
                      <w:r w:rsidRPr="0031069A">
                        <w:rPr>
                          <w:rFonts w:ascii="HGP行書体" w:eastAsia="HGP行書体"/>
                          <w:sz w:val="24"/>
                          <w:highlight w:val="lightGray"/>
                        </w:rPr>
                        <w:t>31</w:t>
                      </w:r>
                      <w:r>
                        <w:rPr>
                          <w:rFonts w:hint="eastAsia"/>
                        </w:rPr>
                        <w:t>日</w:t>
                      </w:r>
                    </w:p>
                  </w:txbxContent>
                </v:textbox>
              </v:shape>
            </w:pict>
          </mc:Fallback>
        </mc:AlternateContent>
      </w:r>
    </w:p>
    <w:p w:rsidR="008E551A" w:rsidRPr="004B3990" w:rsidRDefault="008E551A" w:rsidP="008E551A">
      <w:pPr>
        <w:ind w:firstLineChars="300" w:firstLine="840"/>
        <w:rPr>
          <w:rFonts w:ascii="ＭＳ 明朝" w:eastAsia="ＭＳ 明朝" w:hAnsi="ＭＳ 明朝"/>
          <w:szCs w:val="21"/>
        </w:rPr>
      </w:pPr>
      <w:r>
        <w:rPr>
          <w:rFonts w:ascii="ＭＳ 明朝" w:eastAsia="ＭＳ 明朝" w:hAnsi="ＭＳ 明朝" w:hint="eastAsia"/>
          <w:noProof/>
          <w:spacing w:val="13"/>
          <w:kern w:val="0"/>
          <w:sz w:val="28"/>
          <w:szCs w:val="28"/>
        </w:rPr>
        <mc:AlternateContent>
          <mc:Choice Requires="wps">
            <w:drawing>
              <wp:anchor distT="0" distB="0" distL="114300" distR="114300" simplePos="0" relativeHeight="252111872" behindDoc="0" locked="0" layoutInCell="1" allowOverlap="1" wp14:anchorId="56879C13" wp14:editId="2B7B64D0">
                <wp:simplePos x="0" y="0"/>
                <wp:positionH relativeFrom="column">
                  <wp:posOffset>4000500</wp:posOffset>
                </wp:positionH>
                <wp:positionV relativeFrom="paragraph">
                  <wp:posOffset>361315</wp:posOffset>
                </wp:positionV>
                <wp:extent cx="1104900" cy="314325"/>
                <wp:effectExtent l="0" t="0" r="0" b="0"/>
                <wp:wrapNone/>
                <wp:docPr id="2032" name="テキスト ボックス 2032"/>
                <wp:cNvGraphicFramePr/>
                <a:graphic xmlns:a="http://schemas.openxmlformats.org/drawingml/2006/main">
                  <a:graphicData uri="http://schemas.microsoft.com/office/word/2010/wordprocessingShape">
                    <wps:wsp>
                      <wps:cNvSpPr txBox="1"/>
                      <wps:spPr>
                        <a:xfrm>
                          <a:off x="0" y="0"/>
                          <a:ext cx="1104900" cy="314325"/>
                        </a:xfrm>
                        <a:prstGeom prst="rect">
                          <a:avLst/>
                        </a:prstGeom>
                        <a:noFill/>
                        <a:ln w="6350">
                          <a:noFill/>
                        </a:ln>
                      </wps:spPr>
                      <wps:txb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浪速　北三郎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9C13" id="テキスト ボックス 2032" o:spid="_x0000_s1210" type="#_x0000_t202" style="position:absolute;left:0;text-align:left;margin-left:315pt;margin-top:28.45pt;width:87pt;height:24.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6vFVAIAAHEEAAAOAAAAZHJzL2Uyb0RvYy54bWysVM2O0zAQviPxDpbvNEl/FjZquiq7KkKq&#10;dlfqoj27jtNESjzGdpuUYyshHoJXQJx5nrwIY6d/WjghLs54Zjw/3zeT8U1TlWQjtClAJjTqhZQI&#10;ySEt5Cqhn55mb95RYiyTKStBioRuhaE3k9evxrWKRR9yKFOhCQaRJq5VQnNrVRwEhueiYqYHSkg0&#10;ZqArZvGqV0GqWY3RqzLoh+FVUINOlQYujEHtXWekEx8/ywS3D1lmhCVlQrE260/tz6U7g8mYxSvN&#10;VF7wQxnsH6qoWCEx6SnUHbOMrHXxR6iq4BoMZLbHoQogywoufA/YTRS+6GaRMyV8LwiOUSeYzP8L&#10;y+83j5oUaUL74aBPiWQVstTuv7a7H+3uV7v/Rtr993a/b3c/8U68F4JWKxPj24XC17Z5Dw2S78B0&#10;eoNKh0WT6cp9sUuCdoR/e4JcNJZw9ygKh9chmjjaBtFw0B+5MMH5tdLGfhBQESckVCOlHmm2mRvb&#10;uR5dXDIJs6IsUc/iUpI6oVeDUegfnCwYvJSY41yrk2yzbDwQ0cCPhdMtId1igxq6uTGKzwqsYs6M&#10;fWQaBwULx+G3D3hkJWA2OEiU5KC//E3v/JE/tFJS4+Al1HxeMy0oKT9KZPY6Gg7dpPrLcPS2jxd9&#10;aVleWuS6ugWc7QjXTHEvOn9bHsVMQ/WMOzJ1WdHEJMfcCbVH8dZ264A7xsV06p1wNhWzc7lQ3IV2&#10;YDqMn5pnptWBCIsU3sNxRFn8go/Ot2NkuraQFZ6sM6oHAnCuPd2HHXSLc3n3Xuc/xeQ3AAAA//8D&#10;AFBLAwQUAAYACAAAACEAzdVai+EAAAAKAQAADwAAAGRycy9kb3ducmV2LnhtbEyPwU7DMAyG70i8&#10;Q2QkbixhbFUpTaep0oSE4LCxCze3ydqKxilNthWeHnMaR9uffn9/vppcL052DJ0nDfczBcJS7U1H&#10;jYb9++YuBREiksHek9XwbQOsiuurHDPjz7S1p11sBIdQyFBDG+OQSRnq1joMMz9Y4tvBjw4jj2Mj&#10;zYhnDne9nCuVSIcd8YcWB1u2tv7cHZ2Gl3Lzhttq7tKfvnx+PayHr/3HUuvbm2n9BCLaKV5g+NNn&#10;dSjYqfJHMkH0GpIHxV2ihmXyCIKBVC14UTGpkgXIIpf/KxS/AAAA//8DAFBLAQItABQABgAIAAAA&#10;IQC2gziS/gAAAOEBAAATAAAAAAAAAAAAAAAAAAAAAABbQ29udGVudF9UeXBlc10ueG1sUEsBAi0A&#10;FAAGAAgAAAAhADj9If/WAAAAlAEAAAsAAAAAAAAAAAAAAAAALwEAAF9yZWxzLy5yZWxzUEsBAi0A&#10;FAAGAAgAAAAhADhPq8VUAgAAcQQAAA4AAAAAAAAAAAAAAAAALgIAAGRycy9lMm9Eb2MueG1sUEsB&#10;Ai0AFAAGAAgAAAAhAM3VWovhAAAACgEAAA8AAAAAAAAAAAAAAAAArgQAAGRycy9kb3ducmV2Lnht&#10;bFBLBQYAAAAABAAEAPMAAAC8BQAAAAA=&#10;" filled="f" stroked="f" strokeweight=".5pt">
                <v:textbo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浪速　北三郎</w:t>
                      </w:r>
                    </w:p>
                  </w:txbxContent>
                </v:textbox>
              </v:shape>
            </w:pict>
          </mc:Fallback>
        </mc:AlternateContent>
      </w:r>
      <w:r w:rsidRPr="008E551A">
        <w:rPr>
          <w:rFonts w:ascii="ＭＳ 明朝" w:eastAsia="ＭＳ 明朝" w:hAnsi="ＭＳ 明朝" w:hint="eastAsia"/>
          <w:spacing w:val="50"/>
          <w:w w:val="77"/>
          <w:kern w:val="0"/>
          <w:sz w:val="28"/>
          <w:szCs w:val="28"/>
          <w:fitText w:val="2730" w:id="-1161532415"/>
        </w:rPr>
        <w:t>免税軽油使用実績</w:t>
      </w:r>
      <w:r w:rsidRPr="008E551A">
        <w:rPr>
          <w:rFonts w:ascii="ＭＳ 明朝" w:eastAsia="ＭＳ 明朝" w:hAnsi="ＭＳ 明朝" w:hint="eastAsia"/>
          <w:w w:val="77"/>
          <w:kern w:val="0"/>
          <w:sz w:val="28"/>
          <w:szCs w:val="28"/>
          <w:fitText w:val="2730" w:id="-1161532415"/>
        </w:rPr>
        <w:t>表</w:t>
      </w:r>
      <w:r w:rsidRPr="004B3990">
        <w:rPr>
          <w:rFonts w:ascii="ＭＳ 明朝" w:eastAsia="ＭＳ 明朝" w:hAnsi="ＭＳ 明朝" w:hint="eastAsia"/>
          <w:sz w:val="16"/>
          <w:szCs w:val="16"/>
        </w:rPr>
        <w:t xml:space="preserve">　</w:t>
      </w:r>
      <w:r w:rsidRPr="004B3990">
        <w:rPr>
          <w:rFonts w:ascii="ＭＳ 明朝" w:eastAsia="ＭＳ 明朝" w:hAnsi="ＭＳ 明朝" w:hint="eastAsia"/>
          <w:szCs w:val="21"/>
        </w:rPr>
        <w:t xml:space="preserve">期間　　　　</w:t>
      </w:r>
    </w:p>
    <w:p w:rsidR="008E551A" w:rsidRPr="004B3990" w:rsidRDefault="008E551A" w:rsidP="008E551A">
      <w:pPr>
        <w:ind w:firstLineChars="2200" w:firstLine="3960"/>
        <w:rPr>
          <w:rFonts w:ascii="ＭＳ 明朝" w:eastAsia="ＭＳ 明朝" w:hAnsi="ＭＳ 明朝"/>
          <w:sz w:val="18"/>
          <w:szCs w:val="18"/>
        </w:rPr>
      </w:pPr>
      <w:r>
        <w:rPr>
          <w:rFonts w:ascii="ＭＳ 明朝" w:eastAsia="ＭＳ 明朝" w:hAnsi="ＭＳ 明朝" w:hint="eastAsia"/>
          <w:noProof/>
          <w:sz w:val="18"/>
          <w:szCs w:val="18"/>
        </w:rPr>
        <mc:AlternateContent>
          <mc:Choice Requires="wps">
            <w:drawing>
              <wp:anchor distT="0" distB="0" distL="114300" distR="114300" simplePos="0" relativeHeight="252112896" behindDoc="0" locked="0" layoutInCell="1" allowOverlap="1" wp14:anchorId="37D74639" wp14:editId="58ADB732">
                <wp:simplePos x="0" y="0"/>
                <wp:positionH relativeFrom="column">
                  <wp:posOffset>5044451</wp:posOffset>
                </wp:positionH>
                <wp:positionV relativeFrom="paragraph">
                  <wp:posOffset>146050</wp:posOffset>
                </wp:positionV>
                <wp:extent cx="342900" cy="295275"/>
                <wp:effectExtent l="0" t="0" r="0" b="0"/>
                <wp:wrapNone/>
                <wp:docPr id="2033" name="テキスト ボックス 2033"/>
                <wp:cNvGraphicFramePr/>
                <a:graphic xmlns:a="http://schemas.openxmlformats.org/drawingml/2006/main">
                  <a:graphicData uri="http://schemas.microsoft.com/office/word/2010/wordprocessingShape">
                    <wps:wsp>
                      <wps:cNvSpPr txBox="1"/>
                      <wps:spPr>
                        <a:xfrm>
                          <a:off x="0" y="0"/>
                          <a:ext cx="342900" cy="295275"/>
                        </a:xfrm>
                        <a:prstGeom prst="rect">
                          <a:avLst/>
                        </a:prstGeom>
                        <a:noFill/>
                        <a:ln w="6350">
                          <a:noFill/>
                        </a:ln>
                      </wps:spPr>
                      <wps:txbx>
                        <w:txbxContent>
                          <w:p w:rsidR="009E1D41" w:rsidRPr="001560E1" w:rsidRDefault="009E1D41" w:rsidP="0064148D">
                            <w:pPr>
                              <w:ind w:firstLineChars="100" w:firstLine="240"/>
                              <w:rPr>
                                <w:rFonts w:ascii="HGP行書体" w:eastAsia="HGP行書体"/>
                                <w:sz w:val="24"/>
                              </w:rPr>
                            </w:pPr>
                            <w:r w:rsidRPr="0031069A">
                              <w:rPr>
                                <w:rFonts w:ascii="HGP行書体" w:eastAsia="HGP行書体" w:hint="eastAsia"/>
                                <w:sz w:val="24"/>
                                <w:highlight w:val="lightGray"/>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4639" id="テキスト ボックス 2033" o:spid="_x0000_s1211" type="#_x0000_t202" style="position:absolute;left:0;text-align:left;margin-left:397.2pt;margin-top:11.5pt;width:27pt;height:23.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L/VAIAAHAEAAAOAAAAZHJzL2Uyb0RvYy54bWysVEtu2zAQ3RfoHQjua8myndSC5cBN4KKA&#10;kQRwiqxpirIFSByWpC25SxsIeoheoei659FFOqT8Q9pV0Q01nBnO570ZjW7qsiAboU0OMqHdTkiJ&#10;kBzSXC4T+vlp+u49JcYymbICpEjoVhh6M377ZlSpWESwgiIVmmAQaeJKJXRlrYqDwPCVKJnpgBIS&#10;jRnoklm86mWQalZh9LIIojC8CirQqdLAhTGovWuNdOzjZ5ng9iHLjLCkSCjWZv2p/blwZzAesXip&#10;mVrl/FAG+4cqSpZLTHoKdccsI2ud/xGqzLkGA5ntcCgDyLKcC98DdtMNX3UzXzElfC8IjlEnmMz/&#10;C8vvN4+a5GlCo7DXo0SyEllq9i/N7kez+9Xsv5Fm/73Z75vdT7wT74WgVcrE+Hau8LWtP0CN5Dsw&#10;nd6g0mFRZ7p0X+ySoB3h354gF7UlHJW9fjQM0cLRFA0H0fXARQnOj5U29qOAkjghoRoZ9UCzzczY&#10;1vXo4nJJmOZFgXoWF5JUCb3qDUL/4GTB4IXEHOdSnWTrRe1x6PZOjSwg3WJ/GtqxMYpPc6xixox9&#10;ZBrnBAvH2bcPeGQFYDY4SJSsQH/9m975I31opaTCuUuo+bJmWlBSfJJI7LDb77tB9Zf+4DrCi760&#10;LC4tcl3eAo52F7dMcS86f1scxUxD+YwrMnFZ0cQkx9wJtUfx1rbbgCvGxWTinXA0FbMzOVfchXZg&#10;Ooyf6mem1YEIiwzew3FCWfyKj9a3ZWSytpDlniyHdIvqgQAca0/3YQXd3lzevdf5RzH+DQAA//8D&#10;AFBLAwQUAAYACAAAACEAk4IugOEAAAAJAQAADwAAAGRycy9kb3ducmV2LnhtbEyPwU7DMAyG70i8&#10;Q2QkbiyldKMrdaep0oSE2GFjF25pk7UVjVOabCs8PeYER9uffn9/vppsL85m9J0jhPtZBMJQ7XRH&#10;DcLhbXOXgvBBkVa9I4PwZTysiuurXGXaXWhnzvvQCA4hnymENoQhk9LXrbHKz9xgiG9HN1oVeBwb&#10;qUd14XDbyziKFtKqjvhDqwZTtqb+2J8swku52apdFdv0uy+fX4/r4fPwPke8vZnWTyCCmcIfDL/6&#10;rA4FO1XuRNqLHuFxmSSMIsQP3ImBNEl5USEslnOQRS7/Nyh+AAAA//8DAFBLAQItABQABgAIAAAA&#10;IQC2gziS/gAAAOEBAAATAAAAAAAAAAAAAAAAAAAAAABbQ29udGVudF9UeXBlc10ueG1sUEsBAi0A&#10;FAAGAAgAAAAhADj9If/WAAAAlAEAAAsAAAAAAAAAAAAAAAAALwEAAF9yZWxzLy5yZWxzUEsBAi0A&#10;FAAGAAgAAAAhABm1Yv9UAgAAcAQAAA4AAAAAAAAAAAAAAAAALgIAAGRycy9lMm9Eb2MueG1sUEsB&#10;Ai0AFAAGAAgAAAAhAJOCLoDhAAAACQEAAA8AAAAAAAAAAAAAAAAArgQAAGRycy9kb3ducmV2Lnht&#10;bFBLBQYAAAAABAAEAPMAAAC8BQAAAAA=&#10;" filled="f" stroked="f" strokeweight=".5pt">
                <v:textbox>
                  <w:txbxContent>
                    <w:p w:rsidR="009E1D41" w:rsidRPr="001560E1" w:rsidRDefault="009E1D41" w:rsidP="0064148D">
                      <w:pPr>
                        <w:ind w:firstLineChars="100" w:firstLine="240"/>
                        <w:rPr>
                          <w:rFonts w:ascii="HGP行書体" w:eastAsia="HGP行書体"/>
                          <w:sz w:val="24"/>
                        </w:rPr>
                      </w:pPr>
                      <w:r w:rsidRPr="0031069A">
                        <w:rPr>
                          <w:rFonts w:ascii="HGP行書体" w:eastAsia="HGP行書体" w:hint="eastAsia"/>
                          <w:sz w:val="24"/>
                          <w:highlight w:val="lightGray"/>
                        </w:rPr>
                        <w:t>１</w:t>
                      </w:r>
                    </w:p>
                  </w:txbxContent>
                </v:textbox>
              </v:shape>
            </w:pict>
          </mc:Fallback>
        </mc:AlternateContent>
      </w:r>
      <w:r w:rsidRPr="004B3990">
        <w:rPr>
          <w:rFonts w:ascii="ＭＳ 明朝" w:eastAsia="ＭＳ 明朝" w:hAnsi="ＭＳ 明朝" w:hint="eastAsia"/>
          <w:sz w:val="18"/>
          <w:szCs w:val="18"/>
        </w:rPr>
        <w:t xml:space="preserve">免税軽油使用者名　</w:t>
      </w:r>
      <w:r w:rsidRPr="004B3990">
        <w:rPr>
          <w:rFonts w:ascii="ＭＳ 明朝" w:eastAsia="ＭＳ 明朝" w:hAnsi="ＭＳ 明朝" w:hint="eastAsia"/>
          <w:sz w:val="18"/>
          <w:szCs w:val="18"/>
          <w:u w:val="single"/>
        </w:rPr>
        <w:t xml:space="preserve">　　　　　　　　　　　　　　　　　　　</w:t>
      </w:r>
    </w:p>
    <w:p w:rsidR="008E551A" w:rsidRPr="004B3990" w:rsidRDefault="0064148D" w:rsidP="008E551A">
      <w:pPr>
        <w:ind w:firstLineChars="2200" w:firstLine="4840"/>
        <w:rPr>
          <w:rFonts w:ascii="ＭＳ 明朝" w:eastAsia="ＭＳ 明朝" w:hAnsi="ＭＳ 明朝"/>
          <w:sz w:val="18"/>
          <w:szCs w:val="18"/>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192768" behindDoc="0" locked="0" layoutInCell="1" allowOverlap="1" wp14:anchorId="1B59E5BD" wp14:editId="62CF3EB4">
                <wp:simplePos x="0" y="0"/>
                <wp:positionH relativeFrom="column">
                  <wp:posOffset>-41694</wp:posOffset>
                </wp:positionH>
                <wp:positionV relativeFrom="paragraph">
                  <wp:posOffset>2360463</wp:posOffset>
                </wp:positionV>
                <wp:extent cx="5883215" cy="230505"/>
                <wp:effectExtent l="0" t="0" r="22860" b="36195"/>
                <wp:wrapNone/>
                <wp:docPr id="2034" name="直線コネクタ 2034">
                  <a:extLst xmlns:a="http://schemas.openxmlformats.org/drawingml/2006/main"/>
                </wp:docPr>
                <wp:cNvGraphicFramePr/>
                <a:graphic xmlns:a="http://schemas.openxmlformats.org/drawingml/2006/main">
                  <a:graphicData uri="http://schemas.microsoft.com/office/word/2010/wordprocessingShape">
                    <wps:wsp>
                      <wps:cNvCnPr/>
                      <wps:spPr>
                        <a:xfrm>
                          <a:off x="0" y="0"/>
                          <a:ext cx="5883215" cy="230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F4F2AA" id="直線コネクタ 2034" o:spid="_x0000_s1026" style="position:absolute;left:0;text-align:lef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85.85pt" to="459.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8tBAIAAMoDAAAOAAAAZHJzL2Uyb0RvYy54bWysU82O0zAQviPxDpbvNGlKUDdquoetlgs/&#10;lVgeYNZxmkj+k8c07bWceQF4CA4gceRhetjXYOyUUuCGyMGxZzxf5vvmy+J6pxXbSo+9NTWfTnLO&#10;pBG26c2m5m/vbp/MOcMApgFljaz5XiK/Xj5+tBhcJQvbWdVIzwjEYDW4mnchuCrLUHRSA06sk4aS&#10;rfUaAh39Jms8DISuVVbk+bNssL5x3gqJSNHVmOTLhN+2UoTXbYsyMFVz6i2k1af1Pq7ZcgHVxoPr&#10;enFqA/6hCw29oY+eoVYQgL3z/V9Quhfeom3DRFid2bbthUwciM00/4PNmw6cTFxIHHRnmfD/wYpX&#10;27VnfVPzIp895cyApik9fPr68O3j8fDl+P7D8fD5ePjOUjoylLvwAgPplg0Oq1Qf1U7bG7P2lIkn&#10;dGsfr+9ar+ObqLJd0n1/1p2gmKBgOZ/PimnJmaBcMcvLvIyDyX5VO4/hubSaxU3NVW+iLlDB9tQL&#10;VD+vxLCxt71SabbKsKHmV2UR4YEc1ioItNWOOKPZcAZqQ9YVwSdEtKpvYnXEwT3eKM+2QO4h0zV2&#10;uKOeOVOAgRJEJD1jYQeNHK9elRQerYUQXtpmDE+J2BgnZiN0IvnbJyONFWA3lqTUSQtlYksymfpi&#10;AqPQUfJ72+yT/mkyZJiEfjJ3dOTlmfaXv+DyBwAAAP//AwBQSwMEFAAGAAgAAAAhAJBnDNDgAAAA&#10;CgEAAA8AAABkcnMvZG93bnJldi54bWxMj8FOwzAQRO9I/IO1SFyq1k6L0iZkUyEgNy4UENdtvCQR&#10;sZ3Gbhv4eswJjqt5mnlbbCfTixOPvnMWIVkoEGxrpzvbILy+VPMNCB/IauqdZYQv9rAtLy8KyrU7&#10;22c+7UIjYon1OSG0IQy5lL5u2ZBfuIFtzD7caCjEc2ykHukcy00vl0ql0lBn40JLA9+3XH/ujgbB&#10;V298qL5n9Uy9rxrHy8PD0yMhXl9Nd7cgAk/hD4Zf/agOZXTau6PVXvQI8zSNJMJqnaxBRCBLsgzE&#10;HuFGbRTIspD/Xyh/AAAA//8DAFBLAQItABQABgAIAAAAIQC2gziS/gAAAOEBAAATAAAAAAAAAAAA&#10;AAAAAAAAAABbQ29udGVudF9UeXBlc10ueG1sUEsBAi0AFAAGAAgAAAAhADj9If/WAAAAlAEAAAsA&#10;AAAAAAAAAAAAAAAALwEAAF9yZWxzLy5yZWxzUEsBAi0AFAAGAAgAAAAhABSuny0EAgAAygMAAA4A&#10;AAAAAAAAAAAAAAAALgIAAGRycy9lMm9Eb2MueG1sUEsBAi0AFAAGAAgAAAAhAJBnDNDgAAAACgEA&#10;AA8AAAAAAAAAAAAAAAAAXgQAAGRycy9kb3ducmV2LnhtbFBLBQYAAAAABAAEAPMAAABrBQAAAAA=&#10;"/>
            </w:pict>
          </mc:Fallback>
        </mc:AlternateContent>
      </w:r>
      <w:r w:rsidR="008E551A" w:rsidRPr="004B3990">
        <w:rPr>
          <w:rFonts w:ascii="ＭＳ 明朝" w:eastAsia="ＭＳ 明朝" w:hAnsi="ＭＳ 明朝" w:hint="eastAsia"/>
          <w:sz w:val="18"/>
          <w:szCs w:val="18"/>
        </w:rPr>
        <w:t xml:space="preserve">承認を受けた船舶の番号及び船舶名　</w:t>
      </w:r>
      <w:r w:rsidR="008E551A" w:rsidRPr="004B3990">
        <w:rPr>
          <w:rFonts w:ascii="ＭＳ 明朝" w:eastAsia="ＭＳ 明朝" w:hAnsi="ＭＳ 明朝" w:hint="eastAsia"/>
          <w:sz w:val="18"/>
          <w:szCs w:val="1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3"/>
        <w:gridCol w:w="633"/>
        <w:gridCol w:w="791"/>
        <w:gridCol w:w="729"/>
        <w:gridCol w:w="729"/>
        <w:gridCol w:w="868"/>
        <w:gridCol w:w="1560"/>
        <w:gridCol w:w="1488"/>
        <w:gridCol w:w="1078"/>
        <w:gridCol w:w="974"/>
      </w:tblGrid>
      <w:tr w:rsidR="008E551A" w:rsidRPr="004B3990" w:rsidTr="008E551A">
        <w:trPr>
          <w:cantSplit/>
          <w:trHeight w:val="445"/>
        </w:trPr>
        <w:tc>
          <w:tcPr>
            <w:tcW w:w="1276" w:type="dxa"/>
            <w:gridSpan w:val="2"/>
            <w:shd w:val="clear" w:color="auto" w:fill="EEECE1" w:themeFill="background2"/>
          </w:tcPr>
          <w:p w:rsidR="008E551A" w:rsidRPr="004B3990" w:rsidRDefault="008E551A" w:rsidP="008E551A">
            <w:pPr>
              <w:jc w:val="right"/>
              <w:rPr>
                <w:rFonts w:ascii="ＭＳ 明朝" w:eastAsia="ＭＳ 明朝" w:hAnsi="ＭＳ 明朝"/>
                <w:sz w:val="20"/>
                <w:szCs w:val="20"/>
              </w:rPr>
            </w:pPr>
            <w:r w:rsidRPr="00C87D69">
              <w:rPr>
                <w:rFonts w:ascii="HGS行書体" w:eastAsia="HGS行書体" w:hAnsi="ＭＳ 明朝" w:hint="eastAsia"/>
                <w:sz w:val="24"/>
                <w:szCs w:val="20"/>
              </w:rPr>
              <w:t>3</w:t>
            </w:r>
            <w:r w:rsidRPr="004B3990">
              <w:rPr>
                <w:rFonts w:ascii="ＭＳ 明朝" w:eastAsia="ＭＳ 明朝" w:hAnsi="ＭＳ 明朝" w:hint="eastAsia"/>
                <w:sz w:val="20"/>
                <w:szCs w:val="20"/>
              </w:rPr>
              <w:t>月分</w:t>
            </w:r>
          </w:p>
        </w:tc>
        <w:tc>
          <w:tcPr>
            <w:tcW w:w="791"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引取</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29"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使用</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29"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在庫</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868"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稼動日</w:t>
            </w:r>
          </w:p>
        </w:tc>
        <w:tc>
          <w:tcPr>
            <w:tcW w:w="1560" w:type="dxa"/>
            <w:vMerge w:val="restart"/>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稼動前のアワーメーターの数値　①</w:t>
            </w:r>
          </w:p>
        </w:tc>
        <w:tc>
          <w:tcPr>
            <w:tcW w:w="1488" w:type="dxa"/>
            <w:vMerge w:val="restart"/>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稼動後のアワーメーターの数値　②</w:t>
            </w:r>
          </w:p>
        </w:tc>
        <w:tc>
          <w:tcPr>
            <w:tcW w:w="1078"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稼動時間</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②－①</w:t>
            </w:r>
          </w:p>
        </w:tc>
        <w:tc>
          <w:tcPr>
            <w:tcW w:w="974"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備考</w:t>
            </w:r>
          </w:p>
        </w:tc>
      </w:tr>
      <w:tr w:rsidR="008E551A" w:rsidRPr="004B3990" w:rsidTr="008E551A">
        <w:trPr>
          <w:cantSplit/>
          <w:trHeight w:val="334"/>
        </w:trPr>
        <w:tc>
          <w:tcPr>
            <w:tcW w:w="643" w:type="dxa"/>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日</w:t>
            </w:r>
          </w:p>
        </w:tc>
        <w:tc>
          <w:tcPr>
            <w:tcW w:w="633" w:type="dxa"/>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曜</w:t>
            </w:r>
          </w:p>
        </w:tc>
        <w:tc>
          <w:tcPr>
            <w:tcW w:w="791" w:type="dxa"/>
            <w:vMerge/>
          </w:tcPr>
          <w:p w:rsidR="008E551A" w:rsidRPr="004B3990" w:rsidRDefault="008E551A" w:rsidP="008E551A">
            <w:pPr>
              <w:rPr>
                <w:rFonts w:ascii="ＭＳ 明朝" w:eastAsia="ＭＳ 明朝" w:hAnsi="ＭＳ 明朝"/>
                <w:sz w:val="16"/>
                <w:szCs w:val="16"/>
              </w:rPr>
            </w:pPr>
          </w:p>
        </w:tc>
        <w:tc>
          <w:tcPr>
            <w:tcW w:w="729" w:type="dxa"/>
            <w:vMerge/>
          </w:tcPr>
          <w:p w:rsidR="008E551A" w:rsidRPr="004B3990" w:rsidRDefault="008E551A" w:rsidP="008E551A">
            <w:pPr>
              <w:rPr>
                <w:rFonts w:ascii="ＭＳ 明朝" w:eastAsia="ＭＳ 明朝" w:hAnsi="ＭＳ 明朝"/>
                <w:sz w:val="16"/>
                <w:szCs w:val="16"/>
              </w:rPr>
            </w:pPr>
          </w:p>
        </w:tc>
        <w:tc>
          <w:tcPr>
            <w:tcW w:w="729" w:type="dxa"/>
            <w:vMerge/>
          </w:tcPr>
          <w:p w:rsidR="008E551A" w:rsidRPr="004B3990" w:rsidRDefault="008E551A" w:rsidP="008E551A">
            <w:pPr>
              <w:rPr>
                <w:rFonts w:ascii="ＭＳ 明朝" w:eastAsia="ＭＳ 明朝" w:hAnsi="ＭＳ 明朝"/>
                <w:sz w:val="16"/>
                <w:szCs w:val="16"/>
              </w:rPr>
            </w:pPr>
          </w:p>
        </w:tc>
        <w:tc>
          <w:tcPr>
            <w:tcW w:w="868" w:type="dxa"/>
            <w:vMerge/>
          </w:tcPr>
          <w:p w:rsidR="008E551A" w:rsidRPr="004B3990" w:rsidRDefault="008E551A" w:rsidP="008E551A">
            <w:pPr>
              <w:rPr>
                <w:rFonts w:ascii="ＭＳ 明朝" w:eastAsia="ＭＳ 明朝" w:hAnsi="ＭＳ 明朝"/>
                <w:sz w:val="16"/>
                <w:szCs w:val="16"/>
              </w:rPr>
            </w:pPr>
          </w:p>
        </w:tc>
        <w:tc>
          <w:tcPr>
            <w:tcW w:w="1560" w:type="dxa"/>
            <w:vMerge/>
            <w:vAlign w:val="center"/>
          </w:tcPr>
          <w:p w:rsidR="008E551A" w:rsidRPr="004B3990" w:rsidRDefault="008E551A" w:rsidP="008E551A">
            <w:pPr>
              <w:jc w:val="center"/>
              <w:rPr>
                <w:rFonts w:ascii="ＭＳ 明朝" w:eastAsia="ＭＳ 明朝" w:hAnsi="ＭＳ 明朝"/>
                <w:sz w:val="16"/>
                <w:szCs w:val="16"/>
              </w:rPr>
            </w:pPr>
          </w:p>
        </w:tc>
        <w:tc>
          <w:tcPr>
            <w:tcW w:w="1488" w:type="dxa"/>
            <w:vMerge/>
            <w:vAlign w:val="center"/>
          </w:tcPr>
          <w:p w:rsidR="008E551A" w:rsidRPr="004B3990" w:rsidRDefault="008E551A" w:rsidP="008E551A">
            <w:pPr>
              <w:jc w:val="center"/>
              <w:rPr>
                <w:rFonts w:ascii="ＭＳ 明朝" w:eastAsia="ＭＳ 明朝" w:hAnsi="ＭＳ 明朝"/>
                <w:sz w:val="16"/>
                <w:szCs w:val="16"/>
              </w:rPr>
            </w:pPr>
          </w:p>
        </w:tc>
        <w:tc>
          <w:tcPr>
            <w:tcW w:w="1078" w:type="dxa"/>
            <w:vMerge/>
          </w:tcPr>
          <w:p w:rsidR="008E551A" w:rsidRPr="004B3990" w:rsidRDefault="008E551A" w:rsidP="008E551A">
            <w:pPr>
              <w:rPr>
                <w:rFonts w:ascii="ＭＳ 明朝" w:eastAsia="ＭＳ 明朝" w:hAnsi="ＭＳ 明朝"/>
                <w:sz w:val="16"/>
                <w:szCs w:val="16"/>
              </w:rPr>
            </w:pPr>
          </w:p>
        </w:tc>
        <w:tc>
          <w:tcPr>
            <w:tcW w:w="974" w:type="dxa"/>
            <w:vMerge/>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267"/>
        </w:trPr>
        <w:tc>
          <w:tcPr>
            <w:tcW w:w="1276" w:type="dxa"/>
            <w:gridSpan w:val="2"/>
          </w:tcPr>
          <w:p w:rsidR="008E551A" w:rsidRPr="004B3990" w:rsidRDefault="008E551A" w:rsidP="008E551A">
            <w:pPr>
              <w:ind w:firstLineChars="100" w:firstLine="160"/>
              <w:rPr>
                <w:rFonts w:ascii="ＭＳ 明朝" w:eastAsia="ＭＳ 明朝" w:hAnsi="ＭＳ 明朝"/>
                <w:sz w:val="16"/>
                <w:szCs w:val="16"/>
              </w:rPr>
            </w:pPr>
            <w:r w:rsidRPr="004B3990">
              <w:rPr>
                <w:rFonts w:ascii="ＭＳ 明朝" w:eastAsia="ＭＳ 明朝" w:hAnsi="ＭＳ 明朝" w:hint="eastAsia"/>
                <w:sz w:val="16"/>
                <w:szCs w:val="16"/>
              </w:rPr>
              <w:t>繰　　越</w:t>
            </w:r>
          </w:p>
        </w:tc>
        <w:tc>
          <w:tcPr>
            <w:tcW w:w="791" w:type="dxa"/>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29" w:type="dxa"/>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29" w:type="dxa"/>
            <w:shd w:val="clear" w:color="auto" w:fill="EEECE1" w:themeFill="background2"/>
          </w:tcPr>
          <w:p w:rsidR="008E551A" w:rsidRPr="004B3990" w:rsidRDefault="008E551A" w:rsidP="008E551A">
            <w:pPr>
              <w:jc w:val="right"/>
              <w:rPr>
                <w:rFonts w:ascii="ＭＳ 明朝" w:eastAsia="ＭＳ 明朝" w:hAnsi="ＭＳ 明朝"/>
                <w:sz w:val="16"/>
                <w:szCs w:val="16"/>
              </w:rPr>
            </w:pPr>
            <w:r w:rsidRPr="003E18A7">
              <w:rPr>
                <w:rFonts w:ascii="HGP行書体" w:eastAsia="HGP行書体" w:hAnsi="ＭＳ 明朝" w:hint="eastAsia"/>
                <w:sz w:val="24"/>
                <w:szCs w:val="16"/>
              </w:rPr>
              <w:t>80</w:t>
            </w:r>
            <w:r w:rsidRPr="004B3990">
              <w:rPr>
                <w:rFonts w:ascii="ＭＳ 明朝" w:eastAsia="ＭＳ 明朝" w:hAnsi="ＭＳ 明朝" w:hint="eastAsia"/>
                <w:sz w:val="16"/>
                <w:szCs w:val="16"/>
              </w:rPr>
              <w:t>㍑</w:t>
            </w: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18"/>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sz w:val="16"/>
                <w:szCs w:val="16"/>
              </w:rPr>
              <w:t>1</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221"/>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shd w:val="clear" w:color="auto" w:fill="FFFFFF" w:themeFill="background1"/>
          </w:tcPr>
          <w:p w:rsidR="008E551A" w:rsidRPr="003E18A7" w:rsidRDefault="008E551A" w:rsidP="008E551A">
            <w:pPr>
              <w:rPr>
                <w:rFonts w:ascii="HGP行書体" w:eastAsia="HGP行書体" w:hAnsi="ＭＳ 明朝"/>
                <w:sz w:val="24"/>
                <w:szCs w:val="16"/>
              </w:rPr>
            </w:pPr>
          </w:p>
        </w:tc>
        <w:tc>
          <w:tcPr>
            <w:tcW w:w="729" w:type="dxa"/>
            <w:shd w:val="clear" w:color="auto" w:fill="FFFFFF" w:themeFill="background1"/>
          </w:tcPr>
          <w:p w:rsidR="008E551A" w:rsidRPr="003E18A7" w:rsidRDefault="008E551A" w:rsidP="008E551A">
            <w:pPr>
              <w:rPr>
                <w:rFonts w:ascii="HGP行書体" w:eastAsia="HGP行書体" w:hAnsi="ＭＳ 明朝"/>
                <w:sz w:val="24"/>
                <w:szCs w:val="16"/>
              </w:rPr>
            </w:pPr>
          </w:p>
        </w:tc>
        <w:tc>
          <w:tcPr>
            <w:tcW w:w="868" w:type="dxa"/>
            <w:shd w:val="clear" w:color="auto" w:fill="FFFFFF" w:themeFill="background1"/>
          </w:tcPr>
          <w:p w:rsidR="008E551A" w:rsidRPr="003E18A7" w:rsidRDefault="008E551A" w:rsidP="008E551A">
            <w:pPr>
              <w:rPr>
                <w:rFonts w:ascii="HGP行書体" w:eastAsia="HGP行書体" w:hAnsi="ＭＳ 明朝"/>
                <w:sz w:val="24"/>
                <w:szCs w:val="16"/>
              </w:rPr>
            </w:pPr>
          </w:p>
        </w:tc>
        <w:tc>
          <w:tcPr>
            <w:tcW w:w="1560" w:type="dxa"/>
            <w:shd w:val="clear" w:color="auto" w:fill="FFFFFF" w:themeFill="background1"/>
            <w:vAlign w:val="center"/>
          </w:tcPr>
          <w:p w:rsidR="008E551A" w:rsidRPr="003E18A7" w:rsidRDefault="008E551A" w:rsidP="008E551A">
            <w:pPr>
              <w:rPr>
                <w:rFonts w:ascii="HGP行書体" w:eastAsia="HGP行書体" w:hAnsi="ＭＳ 明朝"/>
                <w:sz w:val="24"/>
                <w:szCs w:val="16"/>
              </w:rPr>
            </w:pPr>
          </w:p>
        </w:tc>
        <w:tc>
          <w:tcPr>
            <w:tcW w:w="1488" w:type="dxa"/>
            <w:shd w:val="clear" w:color="auto" w:fill="FFFFFF" w:themeFill="background1"/>
            <w:vAlign w:val="center"/>
          </w:tcPr>
          <w:p w:rsidR="008E551A" w:rsidRPr="003E18A7" w:rsidRDefault="008E551A" w:rsidP="008E551A">
            <w:pPr>
              <w:rPr>
                <w:rFonts w:ascii="HGP行書体" w:eastAsia="HGP行書体" w:hAnsi="ＭＳ 明朝"/>
                <w:sz w:val="24"/>
                <w:szCs w:val="16"/>
              </w:rPr>
            </w:pPr>
          </w:p>
        </w:tc>
        <w:tc>
          <w:tcPr>
            <w:tcW w:w="1078" w:type="dxa"/>
            <w:shd w:val="clear" w:color="auto" w:fill="FFFFFF" w:themeFill="background1"/>
          </w:tcPr>
          <w:p w:rsidR="008E551A" w:rsidRPr="003E18A7" w:rsidRDefault="008E551A" w:rsidP="008E551A">
            <w:pPr>
              <w:jc w:val="center"/>
              <w:rPr>
                <w:rFonts w:ascii="HGP行書体" w:eastAsia="HGP行書体" w:hAnsi="ＭＳ 明朝"/>
                <w:sz w:val="24"/>
                <w:szCs w:val="16"/>
              </w:rPr>
            </w:pPr>
          </w:p>
        </w:tc>
        <w:tc>
          <w:tcPr>
            <w:tcW w:w="974"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86"/>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86"/>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4</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70"/>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5</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bl>
    <w:p w:rsidR="008E551A" w:rsidRPr="004B3990" w:rsidRDefault="008E551A" w:rsidP="008E551A">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3"/>
        <w:gridCol w:w="633"/>
        <w:gridCol w:w="792"/>
        <w:gridCol w:w="729"/>
        <w:gridCol w:w="729"/>
        <w:gridCol w:w="869"/>
        <w:gridCol w:w="1560"/>
        <w:gridCol w:w="1488"/>
        <w:gridCol w:w="1077"/>
        <w:gridCol w:w="973"/>
      </w:tblGrid>
      <w:tr w:rsidR="008E551A" w:rsidRPr="004B3990" w:rsidTr="008E551A">
        <w:trPr>
          <w:cantSplit/>
          <w:trHeight w:val="384"/>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8</w:t>
            </w:r>
          </w:p>
        </w:tc>
        <w:tc>
          <w:tcPr>
            <w:tcW w:w="633" w:type="dxa"/>
          </w:tcPr>
          <w:p w:rsidR="008E551A" w:rsidRPr="004B3990" w:rsidRDefault="008E551A" w:rsidP="008E551A">
            <w:pPr>
              <w:rPr>
                <w:rFonts w:ascii="ＭＳ 明朝" w:eastAsia="ＭＳ 明朝" w:hAnsi="ＭＳ 明朝"/>
                <w:sz w:val="16"/>
                <w:szCs w:val="16"/>
              </w:rPr>
            </w:pPr>
          </w:p>
        </w:tc>
        <w:tc>
          <w:tcPr>
            <w:tcW w:w="792"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9"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7" w:type="dxa"/>
          </w:tcPr>
          <w:p w:rsidR="008E551A" w:rsidRPr="004B3990" w:rsidRDefault="008E551A" w:rsidP="008E551A">
            <w:pPr>
              <w:rPr>
                <w:rFonts w:ascii="ＭＳ 明朝" w:eastAsia="ＭＳ 明朝" w:hAnsi="ＭＳ 明朝"/>
                <w:sz w:val="16"/>
                <w:szCs w:val="16"/>
              </w:rPr>
            </w:pPr>
          </w:p>
        </w:tc>
        <w:tc>
          <w:tcPr>
            <w:tcW w:w="973"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68"/>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9</w:t>
            </w:r>
          </w:p>
        </w:tc>
        <w:tc>
          <w:tcPr>
            <w:tcW w:w="633" w:type="dxa"/>
          </w:tcPr>
          <w:p w:rsidR="008E551A" w:rsidRPr="004B3990" w:rsidRDefault="008E551A" w:rsidP="008E551A">
            <w:pPr>
              <w:rPr>
                <w:rFonts w:ascii="ＭＳ 明朝" w:eastAsia="ＭＳ 明朝" w:hAnsi="ＭＳ 明朝"/>
                <w:sz w:val="16"/>
                <w:szCs w:val="16"/>
              </w:rPr>
            </w:pPr>
          </w:p>
        </w:tc>
        <w:tc>
          <w:tcPr>
            <w:tcW w:w="792" w:type="dxa"/>
            <w:shd w:val="clear" w:color="auto" w:fill="EEECE1" w:themeFill="background2"/>
          </w:tcPr>
          <w:p w:rsidR="008E551A" w:rsidRPr="003E18A7" w:rsidRDefault="008E551A" w:rsidP="008E551A">
            <w:pPr>
              <w:jc w:val="center"/>
              <w:rPr>
                <w:rFonts w:ascii="HGP行書体" w:eastAsia="HGP行書体" w:hAnsi="ＭＳ 明朝"/>
                <w:sz w:val="16"/>
                <w:szCs w:val="16"/>
              </w:rPr>
            </w:pPr>
            <w:r w:rsidRPr="003E18A7">
              <w:rPr>
                <w:rFonts w:ascii="HGP行書体" w:eastAsia="HGP行書体" w:hAnsi="ＭＳ 明朝" w:hint="eastAsia"/>
                <w:sz w:val="24"/>
                <w:szCs w:val="16"/>
              </w:rPr>
              <w:t>100</w:t>
            </w:r>
          </w:p>
        </w:tc>
        <w:tc>
          <w:tcPr>
            <w:tcW w:w="729" w:type="dxa"/>
          </w:tcPr>
          <w:p w:rsidR="008E551A" w:rsidRPr="004B3990" w:rsidRDefault="008E551A" w:rsidP="008E551A">
            <w:pPr>
              <w:rPr>
                <w:rFonts w:ascii="ＭＳ 明朝" w:eastAsia="ＭＳ 明朝" w:hAnsi="ＭＳ 明朝"/>
                <w:sz w:val="16"/>
                <w:szCs w:val="16"/>
              </w:rPr>
            </w:pPr>
          </w:p>
        </w:tc>
        <w:tc>
          <w:tcPr>
            <w:tcW w:w="729" w:type="dxa"/>
            <w:shd w:val="clear" w:color="auto" w:fill="EEECE1" w:themeFill="background2"/>
          </w:tcPr>
          <w:p w:rsidR="008E551A" w:rsidRPr="003E18A7" w:rsidRDefault="008E551A" w:rsidP="008E551A">
            <w:pPr>
              <w:jc w:val="center"/>
              <w:rPr>
                <w:rFonts w:ascii="HGP行書体" w:eastAsia="HGP行書体" w:hAnsi="ＭＳ 明朝"/>
                <w:sz w:val="16"/>
                <w:szCs w:val="16"/>
              </w:rPr>
            </w:pPr>
            <w:r w:rsidRPr="003E18A7">
              <w:rPr>
                <w:rFonts w:ascii="HGP行書体" w:eastAsia="HGP行書体" w:hAnsi="ＭＳ 明朝" w:hint="eastAsia"/>
                <w:sz w:val="24"/>
                <w:szCs w:val="16"/>
              </w:rPr>
              <w:t>1</w:t>
            </w:r>
            <w:r>
              <w:rPr>
                <w:rFonts w:ascii="HGP行書体" w:eastAsia="HGP行書体" w:hAnsi="ＭＳ 明朝" w:hint="eastAsia"/>
                <w:sz w:val="24"/>
                <w:szCs w:val="16"/>
              </w:rPr>
              <w:t>8</w:t>
            </w:r>
            <w:r w:rsidRPr="003E18A7">
              <w:rPr>
                <w:rFonts w:ascii="HGP行書体" w:eastAsia="HGP行書体" w:hAnsi="ＭＳ 明朝" w:hint="eastAsia"/>
                <w:sz w:val="24"/>
                <w:szCs w:val="16"/>
              </w:rPr>
              <w:t>0</w:t>
            </w:r>
          </w:p>
        </w:tc>
        <w:tc>
          <w:tcPr>
            <w:tcW w:w="869"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7" w:type="dxa"/>
          </w:tcPr>
          <w:p w:rsidR="008E551A" w:rsidRPr="004B3990" w:rsidRDefault="008E551A" w:rsidP="008E551A">
            <w:pPr>
              <w:rPr>
                <w:rFonts w:ascii="ＭＳ 明朝" w:eastAsia="ＭＳ 明朝" w:hAnsi="ＭＳ 明朝"/>
                <w:sz w:val="16"/>
                <w:szCs w:val="16"/>
              </w:rPr>
            </w:pPr>
          </w:p>
        </w:tc>
        <w:tc>
          <w:tcPr>
            <w:tcW w:w="973"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84"/>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0</w:t>
            </w:r>
          </w:p>
        </w:tc>
        <w:tc>
          <w:tcPr>
            <w:tcW w:w="633" w:type="dxa"/>
          </w:tcPr>
          <w:p w:rsidR="008E551A" w:rsidRPr="004B3990" w:rsidRDefault="008E551A" w:rsidP="008E551A">
            <w:pPr>
              <w:rPr>
                <w:rFonts w:ascii="ＭＳ 明朝" w:eastAsia="ＭＳ 明朝" w:hAnsi="ＭＳ 明朝"/>
                <w:sz w:val="16"/>
                <w:szCs w:val="16"/>
              </w:rPr>
            </w:pPr>
          </w:p>
        </w:tc>
        <w:tc>
          <w:tcPr>
            <w:tcW w:w="792" w:type="dxa"/>
          </w:tcPr>
          <w:p w:rsidR="008E551A" w:rsidRPr="004B3990" w:rsidRDefault="008E551A" w:rsidP="008E551A">
            <w:pPr>
              <w:rPr>
                <w:rFonts w:ascii="ＭＳ 明朝" w:eastAsia="ＭＳ 明朝" w:hAnsi="ＭＳ 明朝"/>
                <w:sz w:val="16"/>
                <w:szCs w:val="16"/>
              </w:rPr>
            </w:pPr>
          </w:p>
        </w:tc>
        <w:tc>
          <w:tcPr>
            <w:tcW w:w="729" w:type="dxa"/>
            <w:shd w:val="clear" w:color="auto" w:fill="EEECE1" w:themeFill="background2"/>
          </w:tcPr>
          <w:p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60</w:t>
            </w:r>
          </w:p>
        </w:tc>
        <w:tc>
          <w:tcPr>
            <w:tcW w:w="729" w:type="dxa"/>
            <w:shd w:val="clear" w:color="auto" w:fill="EEECE1" w:themeFill="background2"/>
          </w:tcPr>
          <w:p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120</w:t>
            </w:r>
          </w:p>
        </w:tc>
        <w:tc>
          <w:tcPr>
            <w:tcW w:w="869" w:type="dxa"/>
            <w:shd w:val="clear" w:color="auto" w:fill="EEECE1" w:themeFill="background2"/>
          </w:tcPr>
          <w:p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〇</w:t>
            </w:r>
          </w:p>
        </w:tc>
        <w:tc>
          <w:tcPr>
            <w:tcW w:w="1560" w:type="dxa"/>
            <w:shd w:val="clear" w:color="auto" w:fill="EEECE1" w:themeFill="background2"/>
            <w:vAlign w:val="center"/>
          </w:tcPr>
          <w:p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4020</w:t>
            </w:r>
          </w:p>
        </w:tc>
        <w:tc>
          <w:tcPr>
            <w:tcW w:w="1488" w:type="dxa"/>
            <w:shd w:val="clear" w:color="auto" w:fill="EEECE1" w:themeFill="background2"/>
            <w:vAlign w:val="center"/>
          </w:tcPr>
          <w:p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4027</w:t>
            </w:r>
          </w:p>
        </w:tc>
        <w:tc>
          <w:tcPr>
            <w:tcW w:w="1077" w:type="dxa"/>
            <w:shd w:val="clear" w:color="auto" w:fill="EEECE1" w:themeFill="background2"/>
          </w:tcPr>
          <w:p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7</w:t>
            </w:r>
          </w:p>
        </w:tc>
        <w:tc>
          <w:tcPr>
            <w:tcW w:w="973" w:type="dxa"/>
            <w:shd w:val="clear" w:color="auto" w:fill="EEECE1" w:themeFill="background2"/>
          </w:tcPr>
          <w:p w:rsidR="008E551A" w:rsidRPr="006D7D1B" w:rsidRDefault="008E551A" w:rsidP="008E551A">
            <w:pPr>
              <w:rPr>
                <w:rFonts w:ascii="HGS行書体" w:eastAsia="HGS行書体" w:hAnsi="ＭＳ 明朝"/>
                <w:sz w:val="18"/>
                <w:szCs w:val="16"/>
              </w:rPr>
            </w:pPr>
            <w:r w:rsidRPr="006D7D1B">
              <w:rPr>
                <w:rFonts w:ascii="HGS行書体" w:eastAsia="HGS行書体" w:hAnsi="ＭＳ 明朝" w:hint="eastAsia"/>
                <w:sz w:val="18"/>
                <w:szCs w:val="16"/>
              </w:rPr>
              <w:t>大手前港</w:t>
            </w:r>
          </w:p>
        </w:tc>
      </w:tr>
      <w:tr w:rsidR="008E551A" w:rsidRPr="004B3990" w:rsidTr="008E551A">
        <w:trPr>
          <w:cantSplit/>
          <w:trHeight w:val="384"/>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1</w:t>
            </w:r>
          </w:p>
        </w:tc>
        <w:tc>
          <w:tcPr>
            <w:tcW w:w="633" w:type="dxa"/>
          </w:tcPr>
          <w:p w:rsidR="008E551A" w:rsidRPr="004B3990" w:rsidRDefault="008E551A" w:rsidP="008E551A">
            <w:pPr>
              <w:rPr>
                <w:rFonts w:ascii="ＭＳ 明朝" w:eastAsia="ＭＳ 明朝" w:hAnsi="ＭＳ 明朝"/>
                <w:sz w:val="16"/>
                <w:szCs w:val="16"/>
              </w:rPr>
            </w:pPr>
          </w:p>
        </w:tc>
        <w:tc>
          <w:tcPr>
            <w:tcW w:w="792"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9"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7" w:type="dxa"/>
          </w:tcPr>
          <w:p w:rsidR="008E551A" w:rsidRPr="004B3990" w:rsidRDefault="008E551A" w:rsidP="008E551A">
            <w:pPr>
              <w:rPr>
                <w:rFonts w:ascii="ＭＳ 明朝" w:eastAsia="ＭＳ 明朝" w:hAnsi="ＭＳ 明朝"/>
                <w:sz w:val="16"/>
                <w:szCs w:val="16"/>
              </w:rPr>
            </w:pPr>
          </w:p>
        </w:tc>
        <w:tc>
          <w:tcPr>
            <w:tcW w:w="973"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484"/>
        </w:trPr>
        <w:tc>
          <w:tcPr>
            <w:tcW w:w="1276" w:type="dxa"/>
            <w:gridSpan w:val="2"/>
            <w:tcBorders>
              <w:bottom w:val="single" w:sz="4" w:space="0" w:color="auto"/>
            </w:tcBorders>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合計</w:t>
            </w:r>
          </w:p>
        </w:tc>
        <w:tc>
          <w:tcPr>
            <w:tcW w:w="792"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100</w:t>
            </w:r>
          </w:p>
        </w:tc>
        <w:tc>
          <w:tcPr>
            <w:tcW w:w="729"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29"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120</w:t>
            </w:r>
          </w:p>
        </w:tc>
        <w:tc>
          <w:tcPr>
            <w:tcW w:w="869" w:type="dxa"/>
            <w:tcBorders>
              <w:bottom w:val="single" w:sz="4" w:space="0" w:color="auto"/>
            </w:tcBorders>
          </w:tcPr>
          <w:p w:rsidR="008E551A" w:rsidRPr="004B3990" w:rsidRDefault="008E551A" w:rsidP="008E551A">
            <w:pPr>
              <w:rPr>
                <w:rFonts w:ascii="ＭＳ 明朝" w:eastAsia="ＭＳ 明朝" w:hAnsi="ＭＳ 明朝"/>
                <w:sz w:val="16"/>
                <w:szCs w:val="16"/>
              </w:rPr>
            </w:pPr>
          </w:p>
        </w:tc>
        <w:tc>
          <w:tcPr>
            <w:tcW w:w="1560" w:type="dxa"/>
            <w:tcBorders>
              <w:bottom w:val="single" w:sz="4" w:space="0" w:color="auto"/>
            </w:tcBorders>
            <w:vAlign w:val="center"/>
          </w:tcPr>
          <w:p w:rsidR="008E551A" w:rsidRPr="004B3990" w:rsidRDefault="008E551A" w:rsidP="008E551A">
            <w:pPr>
              <w:jc w:val="center"/>
              <w:rPr>
                <w:rFonts w:ascii="ＭＳ 明朝" w:eastAsia="ＭＳ 明朝" w:hAnsi="ＭＳ 明朝"/>
                <w:sz w:val="16"/>
                <w:szCs w:val="16"/>
              </w:rPr>
            </w:pPr>
          </w:p>
        </w:tc>
        <w:tc>
          <w:tcPr>
            <w:tcW w:w="1488" w:type="dxa"/>
            <w:tcBorders>
              <w:bottom w:val="single" w:sz="4" w:space="0" w:color="auto"/>
            </w:tcBorders>
            <w:vAlign w:val="center"/>
          </w:tcPr>
          <w:p w:rsidR="008E551A" w:rsidRPr="004B3990" w:rsidRDefault="008E551A" w:rsidP="008E551A">
            <w:pPr>
              <w:jc w:val="center"/>
              <w:rPr>
                <w:rFonts w:ascii="ＭＳ 明朝" w:eastAsia="ＭＳ 明朝" w:hAnsi="ＭＳ 明朝"/>
                <w:sz w:val="16"/>
                <w:szCs w:val="16"/>
              </w:rPr>
            </w:pPr>
          </w:p>
        </w:tc>
        <w:tc>
          <w:tcPr>
            <w:tcW w:w="1077"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16"/>
                <w:szCs w:val="16"/>
              </w:rPr>
            </w:pPr>
            <w:r w:rsidRPr="003E18A7">
              <w:rPr>
                <w:rFonts w:ascii="HGP行書体" w:eastAsia="HGP行書体" w:hAnsi="ＭＳ 明朝" w:hint="eastAsia"/>
                <w:sz w:val="24"/>
                <w:szCs w:val="16"/>
              </w:rPr>
              <w:t>7</w:t>
            </w:r>
          </w:p>
        </w:tc>
        <w:tc>
          <w:tcPr>
            <w:tcW w:w="973" w:type="dxa"/>
            <w:tcBorders>
              <w:bottom w:val="single" w:sz="4" w:space="0" w:color="auto"/>
            </w:tcBorders>
          </w:tcPr>
          <w:p w:rsidR="008E551A" w:rsidRPr="004B3990" w:rsidRDefault="008E551A" w:rsidP="008E551A">
            <w:pPr>
              <w:rPr>
                <w:rFonts w:ascii="ＭＳ 明朝" w:eastAsia="ＭＳ 明朝" w:hAnsi="ＭＳ 明朝"/>
                <w:sz w:val="16"/>
                <w:szCs w:val="16"/>
              </w:rPr>
            </w:pPr>
          </w:p>
        </w:tc>
      </w:tr>
    </w:tbl>
    <w:p w:rsidR="008E551A" w:rsidRPr="00EE3FE5" w:rsidRDefault="0064148D" w:rsidP="008E551A">
      <w:r>
        <w:rPr>
          <w:noProof/>
          <w:sz w:val="16"/>
          <w:szCs w:val="16"/>
        </w:rPr>
        <mc:AlternateContent>
          <mc:Choice Requires="wps">
            <w:drawing>
              <wp:anchor distT="0" distB="0" distL="114300" distR="114300" simplePos="0" relativeHeight="252118016" behindDoc="0" locked="0" layoutInCell="1" allowOverlap="1" wp14:anchorId="43A55E53" wp14:editId="3A207550">
                <wp:simplePos x="0" y="0"/>
                <wp:positionH relativeFrom="margin">
                  <wp:posOffset>-257355</wp:posOffset>
                </wp:positionH>
                <wp:positionV relativeFrom="paragraph">
                  <wp:posOffset>114264</wp:posOffset>
                </wp:positionV>
                <wp:extent cx="6400800" cy="5089585"/>
                <wp:effectExtent l="0" t="0" r="19050" b="15875"/>
                <wp:wrapNone/>
                <wp:docPr id="2039" name="テキスト ボックス 2039"/>
                <wp:cNvGraphicFramePr/>
                <a:graphic xmlns:a="http://schemas.openxmlformats.org/drawingml/2006/main">
                  <a:graphicData uri="http://schemas.microsoft.com/office/word/2010/wordprocessingShape">
                    <wps:wsp>
                      <wps:cNvSpPr txBox="1"/>
                      <wps:spPr>
                        <a:xfrm>
                          <a:off x="0" y="0"/>
                          <a:ext cx="6400800" cy="5089585"/>
                        </a:xfrm>
                        <a:prstGeom prst="rect">
                          <a:avLst/>
                        </a:prstGeom>
                        <a:noFill/>
                        <a:ln w="6350">
                          <a:solidFill>
                            <a:prstClr val="black"/>
                          </a:solidFill>
                        </a:ln>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5E53" id="テキスト ボックス 2039" o:spid="_x0000_s1212" type="#_x0000_t202" style="position:absolute;left:0;text-align:left;margin-left:-20.25pt;margin-top:9pt;width:7in;height:400.7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kXagIAAJoEAAAOAAAAZHJzL2Uyb0RvYy54bWysVEtu2zAQ3RfoHQjuG8m/1BEsB26CFAWC&#10;JIBTZE1TlCWU4rAkbSldxkDRQ/QKRdc9jy7SISXHRtpV0Q01nDecz5sZzc6bSpKtMLYEldLBSUyJ&#10;UByyUq1T+vH+6s2UEuuYypgEJVL6KCw9n79+Nat1IoZQgMyEIehE2aTWKS2c00kUWV6IitkT0EIh&#10;mIOpmMOrWUeZYTV6r2Q0jOPTqAaTaQNcWIvayw6k8+A/zwV3t3luhSMypZibC6cJ58qf0XzGkrVh&#10;uih5nwb7hywqVioM+uzqkjlGNqb8w1VVcgMWcnfCoYogz0suQg1YzSB+Uc2yYFqEWpAcq59psv/P&#10;Lb/Z3hlSZikdxqMzShSrsEvt7mv79KN9+tXuvpF2973d7dqnn3gnwQpJq7VN8O1S42vXvIMGm+/J&#10;9HqLSs9Fk5vKf7FKgjjS//hMuWgc4ag8HcfxNEaIIzaJp2eT6cT7iQ7PtbHuvYCKeCGlBnsaqGbb&#10;a+s6072Jj6bgqpQS9SyRitQYYjSJwwMLssw86DH/5EIasmU4GSvJ+Kc+7JEVJiEV5nIoykuuWTWB&#10;scFouC95BdkjMmGgGzCr+VWJAa6ZdXfM4ERhhbgl7haPXAJmBb1ESQHmy9/03h4bjSglNU5oSu3n&#10;DTOCEvlB4QicDcZjP9LhMp68HeLFHCOrY0RtqgvAUge4j5oH0ds7uRdzA9UDLtPCR0WIKY6xU+r2&#10;4oXr9gaXkYvFIhjhEGvmrtVSc+96T+x988CM7hvmsNc3sJ9llrzoW2fbdW6xcZCXoame6Y7VvgG4&#10;AGEs+mX1G3Z8D1aHX8r8NwAAAP//AwBQSwMEFAAGAAgAAAAhAACTzQjhAAAACgEAAA8AAABkcnMv&#10;ZG93bnJldi54bWxMj81OwzAQhO9IvIO1SNxau4i0aYhTIUQPSAipBVGOTrzEEf4JsZsGnp7lBMed&#10;+TQ7U24mZ9mIQ+yCl7CYC2Dom6A730p4ed7OcmAxKa+VDR4lfGGETXV+VqpCh5Pf4bhPLaMQHwsl&#10;waTUF5zHxqBTcR569OS9h8GpROfQcj2oE4U7y6+EWHKnOk8fjOrxzmDzsT86CY+vh8/77dObOGBt&#10;u2y0K/PwXUt5eTHd3gBLOKU/GH7rU3WoqFMdjl5HZiXMrkVGKBk5bSJgvVyRUEvIF+sMeFXy/xOq&#10;HwAAAP//AwBQSwECLQAUAAYACAAAACEAtoM4kv4AAADhAQAAEwAAAAAAAAAAAAAAAAAAAAAAW0Nv&#10;bnRlbnRfVHlwZXNdLnhtbFBLAQItABQABgAIAAAAIQA4/SH/1gAAAJQBAAALAAAAAAAAAAAAAAAA&#10;AC8BAABfcmVscy8ucmVsc1BLAQItABQABgAIAAAAIQDySikXagIAAJoEAAAOAAAAAAAAAAAAAAAA&#10;AC4CAABkcnMvZTJvRG9jLnhtbFBLAQItABQABgAIAAAAIQAAk80I4QAAAAoBAAAPAAAAAAAAAAAA&#10;AAAAAMQEAABkcnMvZG93bnJldi54bWxQSwUGAAAAAAQABADzAAAA0gUAAAAA&#10;" filled="f" strokeweight=".5pt">
                <v:textbox>
                  <w:txbxContent>
                    <w:p w:rsidR="009E1D41" w:rsidRDefault="009E1D41" w:rsidP="008E551A"/>
                  </w:txbxContent>
                </v:textbox>
                <w10:wrap anchorx="margin"/>
              </v:shape>
            </w:pict>
          </mc:Fallback>
        </mc:AlternateContent>
      </w:r>
    </w:p>
    <w:p w:rsidR="008E551A" w:rsidRPr="00F95A2A" w:rsidRDefault="008E551A" w:rsidP="008E551A">
      <w:pPr>
        <w:rPr>
          <w:rFonts w:ascii="Meiryo UI" w:eastAsia="Meiryo UI" w:hAnsi="Meiryo UI"/>
          <w:sz w:val="16"/>
          <w:szCs w:val="16"/>
        </w:rPr>
      </w:pPr>
      <w:r w:rsidRPr="00F95A2A">
        <w:rPr>
          <w:rFonts w:ascii="Meiryo UI" w:eastAsia="Meiryo UI" w:hAnsi="Meiryo UI"/>
          <w:noProof/>
          <w:sz w:val="16"/>
          <w:szCs w:val="16"/>
        </w:rPr>
        <mc:AlternateContent>
          <mc:Choice Requires="wps">
            <w:drawing>
              <wp:anchor distT="0" distB="0" distL="114300" distR="114300" simplePos="0" relativeHeight="252114944" behindDoc="0" locked="0" layoutInCell="1" allowOverlap="1" wp14:anchorId="0A414BC4" wp14:editId="06045F8B">
                <wp:simplePos x="0" y="0"/>
                <wp:positionH relativeFrom="column">
                  <wp:posOffset>2800985</wp:posOffset>
                </wp:positionH>
                <wp:positionV relativeFrom="paragraph">
                  <wp:posOffset>36195</wp:posOffset>
                </wp:positionV>
                <wp:extent cx="1647825" cy="428625"/>
                <wp:effectExtent l="10160" t="7620" r="8890" b="11430"/>
                <wp:wrapNone/>
                <wp:docPr id="2040" name="大かっこ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86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F140D" id="大かっこ 2040" o:spid="_x0000_s1026" type="#_x0000_t185" style="position:absolute;left:0;text-align:left;margin-left:220.55pt;margin-top:2.85pt;width:129.75pt;height:33.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ZngIAACoFAAAOAAAAZHJzL2Uyb0RvYy54bWysVM2O0zAQviPxDpbv3fyQpm20KVo1LUJa&#10;YKWFB3BjpzHr2MF2my6Iw5458ggg8WAr3oOxk5Yue0GIHJKZjP3NfDOfff583wi0Y9pwJXMcnYUY&#10;MVkqyuUmx+/erkZTjIwlkhKhJMvxLTP4+fzpk/OuzVisaiUo0whApMm6Nse1tW0WBKasWUPMmWqZ&#10;hGCldEMsuHoTUE06QG9EEIdhGnRK01arkhkDf4s+iOcev6pYad9UlWEWiRxDbda/tX+v3TuYn5Ns&#10;o0lb83Iog/xDFQ3hEpIeoQpiCdpq/giq4aVWRlX2rFRNoKqKl8xzADZR+Aeb65q0zHOB5pj22Cbz&#10;/2DL17srjTjNcRwm0CBJGpjSz+8/7u++3N99u7/7inwA+tS1JoPl1+2VdkxNe6nKG4OkWtREbtiF&#10;1qqrGaFQXeT6GjzY4BwDW9G6e6Uo5CBbq3zL9pVuHCA0A+39ZG6Pk2F7i0r4GaXJZBqPMSohlsTT&#10;FGyXgmSH3a029gVTDXJGjtealDfMXhGufRKyuzTWD4gOHAl9j1HVCBj3jggUpWk6GTCHxYB+QHU7&#10;pVpxIbxghERdjmdjqMK3QglOXdA7erNeCI0AFGj4Z4A1p8u02krqwVzPloNtCRe9DcmFdHjQgqF0&#10;1wyvqU+zcLacLqfJKInT5SgJi2J0sVoko3QVTcbFs2KxKKLPrrQoyWpOKZOuuoO+o+Tv9DOctF6Z&#10;R4U/YGFOya7885hs8LAMPzbgcvh6dl4sTh+9ztaK3oJWtOoPLFwwYNRKf8Sog8OaY/NhSzTDSLyU&#10;oLdZlDjxWu8k40kMjj6NrE8jRJYAlWOLUW8ubH8jbFvNNzVkivxYpboAjVbcHsTcVzUoGw6kZzBc&#10;Hu7En/p+1e8rbv4LAAD//wMAUEsDBBQABgAIAAAAIQAlaJ5P3gAAAAgBAAAPAAAAZHJzL2Rvd25y&#10;ZXYueG1sTI/NTsMwEITvSLyDtUjcqPNTGghxKoTErUi0VELcNrFJAvE6ip0mvD3Lqdx2NaOZb4rt&#10;YntxMqPvHCmIVxEIQ7XTHTUKjm/PN3cgfEDS2DsyCn6Mh215eVFgrt1Me3M6hEZwCPkcFbQhDLmU&#10;vm6NRb9ygyHWPt1oMfA7NlKPOHO47WUSRRtpsSNuaHEwT62pvw+TVfCRTLt5v/tK0+x+c6y6DF9f&#10;3lGp66vl8QFEMEs4m+EPn9GhZKbKTaS96BWs13HMVgW3GQjWM24DUfGRJiDLQv4fUP4CAAD//wMA&#10;UEsBAi0AFAAGAAgAAAAhALaDOJL+AAAA4QEAABMAAAAAAAAAAAAAAAAAAAAAAFtDb250ZW50X1R5&#10;cGVzXS54bWxQSwECLQAUAAYACAAAACEAOP0h/9YAAACUAQAACwAAAAAAAAAAAAAAAAAvAQAAX3Jl&#10;bHMvLnJlbHNQSwECLQAUAAYACAAAACEAv5oVWZ4CAAAqBQAADgAAAAAAAAAAAAAAAAAuAgAAZHJz&#10;L2Uyb0RvYy54bWxQSwECLQAUAAYACAAAACEAJWieT94AAAAIAQAADwAAAAAAAAAAAAAAAAD4BAAA&#10;ZHJzL2Rvd25yZXYueG1sUEsFBgAAAAAEAAQA8wAAAAMGAAAAAA==&#10;"/>
            </w:pict>
          </mc:Fallback>
        </mc:AlternateContent>
      </w:r>
      <w:r w:rsidRPr="00F95A2A">
        <w:rPr>
          <w:rFonts w:ascii="Meiryo UI" w:eastAsia="Meiryo UI" w:hAnsi="Meiryo UI"/>
          <w:noProof/>
          <w:sz w:val="16"/>
          <w:szCs w:val="16"/>
        </w:rPr>
        <mc:AlternateContent>
          <mc:Choice Requires="wps">
            <w:drawing>
              <wp:anchor distT="0" distB="0" distL="114300" distR="114300" simplePos="0" relativeHeight="252113920" behindDoc="0" locked="0" layoutInCell="1" allowOverlap="1" wp14:anchorId="70D219F4" wp14:editId="473AAA43">
                <wp:simplePos x="0" y="0"/>
                <wp:positionH relativeFrom="column">
                  <wp:posOffset>2981325</wp:posOffset>
                </wp:positionH>
                <wp:positionV relativeFrom="paragraph">
                  <wp:posOffset>36195</wp:posOffset>
                </wp:positionV>
                <wp:extent cx="1285875" cy="542925"/>
                <wp:effectExtent l="0" t="0" r="0" b="1905"/>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4</w:t>
                            </w:r>
                            <w:r>
                              <w:rPr>
                                <w:rFonts w:hint="eastAsia"/>
                              </w:rPr>
                              <w:t>月</w:t>
                            </w:r>
                            <w:r>
                              <w:rPr>
                                <w:rFonts w:hint="eastAsia"/>
                              </w:rPr>
                              <w:t xml:space="preserve"> </w:t>
                            </w:r>
                            <w:r w:rsidRPr="0031069A">
                              <w:rPr>
                                <w:rFonts w:ascii="HGP行書体" w:eastAsia="HGP行書体" w:hint="eastAsia"/>
                                <w:sz w:val="24"/>
                                <w:highlight w:val="lightGray"/>
                              </w:rPr>
                              <w:t>1</w:t>
                            </w:r>
                            <w:r>
                              <w:rPr>
                                <w:rFonts w:hint="eastAsia"/>
                              </w:rPr>
                              <w:t>日</w:t>
                            </w:r>
                          </w:p>
                          <w:p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4</w:t>
                            </w:r>
                            <w:r>
                              <w:rPr>
                                <w:rFonts w:hint="eastAsia"/>
                              </w:rPr>
                              <w:t>月</w:t>
                            </w:r>
                            <w:r w:rsidRPr="0031069A">
                              <w:rPr>
                                <w:rFonts w:ascii="HGP行書体" w:eastAsia="HGP行書体"/>
                                <w:sz w:val="24"/>
                                <w:highlight w:val="lightGray"/>
                              </w:rPr>
                              <w:t>30</w:t>
                            </w:r>
                            <w:r>
                              <w:rPr>
                                <w:rFonts w:hint="eastAsia"/>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219F4" id="テキスト ボックス 247" o:spid="_x0000_s1213" type="#_x0000_t202" style="position:absolute;left:0;text-align:left;margin-left:234.75pt;margin-top:2.85pt;width:101.25pt;height:42.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zoqgIAAC0FAAAOAAAAZHJzL2Uyb0RvYy54bWysVEtu2zAQ3RfoHQjuHX0ixZYQOYiduiiQ&#10;foC0B6BFyiIqkSpJW0qLbmKg6CF6haLrnkcX6ZCyHacfoCiqhcTRzLz5veH5RVdXaMOU5lJkODjx&#10;MWIil5SLVYbfvF6MJhhpQwQllRQsw7dM44vp40fnbZOyUJayokwhABE6bZsMl8Y0qefpvGQ10Sey&#10;YQKUhVQ1MSCqlUcVaQG9rrzQ98+8ViraKJkzreHv1aDEU4dfFCw3L4tCM4OqDENuxr2Vey/t25ue&#10;k3SlSFPyfJcG+YcsasIFBD1AXRFD0FrxX6BqniupZWFOcll7sih4zlwNUE3g/1TNTUka5mqB5ujm&#10;0Cb9/2DzF5tXCnGa4TAaYyRIDUPqt5/6u6/93fd++xn12y/9dtvffQMZWSNoWdvoFDxvGvA13Ux2&#10;MHpXvm6uZf5WIyHnJRErdqmUbEtGKKQcWE/vyHXA0RZk2T6XFCKTtZEOqCtUbfsJHUKADqO7PYyL&#10;dQblNmQ4iSfjGKMcdHEUJmHsQpB0790obZ4yWSN7yLACOjh0srnWxmZD0r2JDaZlxemCV5UT1Go5&#10;rxTaEKDOwj079AdmlbDGQlq3AXH4A0lCDKuz6ToqfEiCMPJnYTJanE3Go2gRxaNk7E9GfpDMkjM/&#10;SqKrxUebYBClJaeUiWsu2J6WQfR3Y98tyEAoR0zUZjiJoTuurj8W6bvnd0XW3MCWVrzO8ORgRFI7&#10;2CeCQtkkNYRXw9l7mL7rMvRg/3VdcTSwkx84YLpl50gYnJ7a+JYkS0lvgRlKwuBg/HDHwKGU6j1G&#10;LexrhvW7NVEMo+qZAHYlQRTZBXdCFI9DENSxZnmsISIHqAwbjIbj3AyXwrpRfFVCpIHPQl4CIwvu&#10;yHKf1Y7HsJOuqt39YZf+WHZW97fc9AcAAAD//wMAUEsDBBQABgAIAAAAIQD5iID83QAAAAgBAAAP&#10;AAAAZHJzL2Rvd25yZXYueG1sTI9BT4NAFITvJv6HzWvixdilpIAgj0ZNNF5b+wMe7BZI2beE3Rb6&#10;711PepzMZOabcreYQVz15HrLCJt1BEJzY1XPLcLx++PpGYTzxIoGyxrhph3sqvu7kgplZ97r68G3&#10;IpSwKwih834spHRNpw25tR01B+9kJ0M+yKmVaqI5lJtBxlGUSkM9h4WORv3e6eZ8uBiE09f8mORz&#10;/emP2X6bvlGf1faG+LBaXl9AeL34vzD84gd0qAJTbS+snBgQtmmehChCkoEIfprF4VuNkG9ikFUp&#10;/x+ofgAAAP//AwBQSwECLQAUAAYACAAAACEAtoM4kv4AAADhAQAAEwAAAAAAAAAAAAAAAAAAAAAA&#10;W0NvbnRlbnRfVHlwZXNdLnhtbFBLAQItABQABgAIAAAAIQA4/SH/1gAAAJQBAAALAAAAAAAAAAAA&#10;AAAAAC8BAABfcmVscy8ucmVsc1BLAQItABQABgAIAAAAIQCzBGzoqgIAAC0FAAAOAAAAAAAAAAAA&#10;AAAAAC4CAABkcnMvZTJvRG9jLnhtbFBLAQItABQABgAIAAAAIQD5iID83QAAAAgBAAAPAAAAAAAA&#10;AAAAAAAAAAQFAABkcnMvZG93bnJldi54bWxQSwUGAAAAAAQABADzAAAADgYAAAAA&#10;" stroked="f">
                <v:textbox>
                  <w:txbxContent>
                    <w:p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4</w:t>
                      </w:r>
                      <w:r>
                        <w:rPr>
                          <w:rFonts w:hint="eastAsia"/>
                        </w:rPr>
                        <w:t>月</w:t>
                      </w:r>
                      <w:r>
                        <w:rPr>
                          <w:rFonts w:hint="eastAsia"/>
                        </w:rPr>
                        <w:t xml:space="preserve"> </w:t>
                      </w:r>
                      <w:r w:rsidRPr="0031069A">
                        <w:rPr>
                          <w:rFonts w:ascii="HGP行書体" w:eastAsia="HGP行書体" w:hint="eastAsia"/>
                          <w:sz w:val="24"/>
                          <w:highlight w:val="lightGray"/>
                        </w:rPr>
                        <w:t>1</w:t>
                      </w:r>
                      <w:r>
                        <w:rPr>
                          <w:rFonts w:hint="eastAsia"/>
                        </w:rPr>
                        <w:t>日</w:t>
                      </w:r>
                    </w:p>
                    <w:p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4</w:t>
                      </w:r>
                      <w:r>
                        <w:rPr>
                          <w:rFonts w:hint="eastAsia"/>
                        </w:rPr>
                        <w:t>月</w:t>
                      </w:r>
                      <w:r w:rsidRPr="0031069A">
                        <w:rPr>
                          <w:rFonts w:ascii="HGP行書体" w:eastAsia="HGP行書体"/>
                          <w:sz w:val="24"/>
                          <w:highlight w:val="lightGray"/>
                        </w:rPr>
                        <w:t>30</w:t>
                      </w:r>
                      <w:r>
                        <w:rPr>
                          <w:rFonts w:hint="eastAsia"/>
                        </w:rPr>
                        <w:t>日</w:t>
                      </w:r>
                    </w:p>
                  </w:txbxContent>
                </v:textbox>
              </v:shape>
            </w:pict>
          </mc:Fallback>
        </mc:AlternateContent>
      </w:r>
    </w:p>
    <w:p w:rsidR="008E551A" w:rsidRPr="004B3990" w:rsidRDefault="008E551A" w:rsidP="008E551A">
      <w:pPr>
        <w:ind w:firstLineChars="300" w:firstLine="840"/>
        <w:rPr>
          <w:rFonts w:ascii="ＭＳ 明朝" w:eastAsia="ＭＳ 明朝" w:hAnsi="ＭＳ 明朝"/>
          <w:szCs w:val="21"/>
        </w:rPr>
      </w:pPr>
      <w:r>
        <w:rPr>
          <w:rFonts w:ascii="ＭＳ 明朝" w:eastAsia="ＭＳ 明朝" w:hAnsi="ＭＳ 明朝" w:hint="eastAsia"/>
          <w:noProof/>
          <w:spacing w:val="13"/>
          <w:kern w:val="0"/>
          <w:sz w:val="28"/>
          <w:szCs w:val="28"/>
        </w:rPr>
        <mc:AlternateContent>
          <mc:Choice Requires="wps">
            <w:drawing>
              <wp:anchor distT="0" distB="0" distL="114300" distR="114300" simplePos="0" relativeHeight="252115968" behindDoc="0" locked="0" layoutInCell="1" allowOverlap="1" wp14:anchorId="30A2B9A9" wp14:editId="6DB962C1">
                <wp:simplePos x="0" y="0"/>
                <wp:positionH relativeFrom="column">
                  <wp:posOffset>4000500</wp:posOffset>
                </wp:positionH>
                <wp:positionV relativeFrom="paragraph">
                  <wp:posOffset>361315</wp:posOffset>
                </wp:positionV>
                <wp:extent cx="1104900" cy="314325"/>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1104900" cy="314325"/>
                        </a:xfrm>
                        <a:prstGeom prst="rect">
                          <a:avLst/>
                        </a:prstGeom>
                        <a:noFill/>
                        <a:ln w="6350">
                          <a:noFill/>
                        </a:ln>
                      </wps:spPr>
                      <wps:txb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浪速　北三郎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2B9A9" id="テキスト ボックス 248" o:spid="_x0000_s1214" type="#_x0000_t202" style="position:absolute;left:0;text-align:left;margin-left:315pt;margin-top:28.45pt;width:87pt;height:24.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11UwIAAG8EAAAOAAAAZHJzL2Uyb0RvYy54bWysVM1u2zAMvg/YOwi6L7YTp1uNOEXWIsOA&#10;oC2QDj0rspwYsEVNUmJnxwYY9hB7hWHnPY9fZJQcp0G307CLTIoUf76P9OSqqUqyE9oUIFMaDUJK&#10;hOSQFXKd0k8P8zfvKDGWyYyVIEVK98LQq+nrV5NaJWIIGygzoQkGkSapVUo31qokCAzfiIqZASgh&#10;0ZiDrphFVa+DTLMao1dlMAzDi6AGnSkNXBiDtzedkU59/DwX3N7luRGWlCnF2qw/tT9X7gymE5as&#10;NVObgh/LYP9QRcUKiUlPoW6YZWSriz9CVQXXYCC3Aw5VAHlecOF7wG6i8EU3yw1TwveC4Bh1gsn8&#10;v7D8dnevSZGldBgjVZJVSFJ7+No+/WiffrWHb6Q9fG8Ph/bpJ+rEOSFktTIJvlwqfGub99Ag9f29&#10;wUuHRJPryn2xR4J2BH9/Alw0lnD3KArjyxBNHG2jKB4Nxy5M8PxaaWM/CKiIE1KqkVCPM9stjO1c&#10;exeXTMK8KEtPailJndKL0Tj0D04WDF5KzOF66Gp1km1WjYchGsV9JyvI9tighm5qjOLzAqtYMGPv&#10;mcYxwcJx9O0dHnkJmA2OEiUb0F/+du/8kT20UlLj2KXUfN4yLSgpP0rk9TKKYzenXonHb4eo6HPL&#10;6twit9U14GRHuGSKe9H527IXcw3VI27IzGVFE5Mcc6fU9uK17ZYBN4yL2cw74WQqZhdyqbgL7XB1&#10;GD80j0yrIxEWKbyFfkBZ8oKPzrdjZLa1kBeeLId0h+qRAJxqT/dxA93anOve6/k/Mf0NAAD//wMA&#10;UEsDBBQABgAIAAAAIQDN1VqL4QAAAAoBAAAPAAAAZHJzL2Rvd25yZXYueG1sTI/BTsMwDIbvSLxD&#10;ZCRuLGFsVSlNp6nShITgsLELN7fJ2orGKU22FZ4ecxpH259+f3++mlwvTnYMnScN9zMFwlLtTUeN&#10;hv375i4FESKSwd6T1fBtA6yK66scM+PPtLWnXWwEh1DIUEMb45BJGerWOgwzP1ji28GPDiOPYyPN&#10;iGcOd72cK5VIhx3xhxYHW7a2/twdnYaXcvOG22ru0p++fH49rIev/cdS69ubaf0EItopXmD402d1&#10;KNip8kcyQfQakgfFXaKGZfIIgoFULXhRMamSBcgil/8rFL8AAAD//wMAUEsBAi0AFAAGAAgAAAAh&#10;ALaDOJL+AAAA4QEAABMAAAAAAAAAAAAAAAAAAAAAAFtDb250ZW50X1R5cGVzXS54bWxQSwECLQAU&#10;AAYACAAAACEAOP0h/9YAAACUAQAACwAAAAAAAAAAAAAAAAAvAQAAX3JlbHMvLnJlbHNQSwECLQAU&#10;AAYACAAAACEAOkENdVMCAABvBAAADgAAAAAAAAAAAAAAAAAuAgAAZHJzL2Uyb0RvYy54bWxQSwEC&#10;LQAUAAYACAAAACEAzdVai+EAAAAKAQAADwAAAAAAAAAAAAAAAACtBAAAZHJzL2Rvd25yZXYueG1s&#10;UEsFBgAAAAAEAAQA8wAAALsFAAAAAA==&#10;" filled="f" stroked="f" strokeweight=".5pt">
                <v:textbo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浪速　北三郎</w:t>
                      </w:r>
                    </w:p>
                  </w:txbxContent>
                </v:textbox>
              </v:shape>
            </w:pict>
          </mc:Fallback>
        </mc:AlternateContent>
      </w:r>
      <w:r w:rsidRPr="008E551A">
        <w:rPr>
          <w:rFonts w:ascii="ＭＳ 明朝" w:eastAsia="ＭＳ 明朝" w:hAnsi="ＭＳ 明朝" w:hint="eastAsia"/>
          <w:spacing w:val="50"/>
          <w:w w:val="77"/>
          <w:kern w:val="0"/>
          <w:sz w:val="28"/>
          <w:szCs w:val="28"/>
          <w:fitText w:val="2730" w:id="-1161532414"/>
        </w:rPr>
        <w:t>免税軽油使用実績</w:t>
      </w:r>
      <w:r w:rsidRPr="008E551A">
        <w:rPr>
          <w:rFonts w:ascii="ＭＳ 明朝" w:eastAsia="ＭＳ 明朝" w:hAnsi="ＭＳ 明朝" w:hint="eastAsia"/>
          <w:w w:val="77"/>
          <w:kern w:val="0"/>
          <w:sz w:val="28"/>
          <w:szCs w:val="28"/>
          <w:fitText w:val="2730" w:id="-1161532414"/>
        </w:rPr>
        <w:t>表</w:t>
      </w:r>
      <w:r w:rsidRPr="004B3990">
        <w:rPr>
          <w:rFonts w:ascii="ＭＳ 明朝" w:eastAsia="ＭＳ 明朝" w:hAnsi="ＭＳ 明朝" w:hint="eastAsia"/>
          <w:sz w:val="16"/>
          <w:szCs w:val="16"/>
        </w:rPr>
        <w:t xml:space="preserve">　</w:t>
      </w:r>
      <w:r w:rsidRPr="004B3990">
        <w:rPr>
          <w:rFonts w:ascii="ＭＳ 明朝" w:eastAsia="ＭＳ 明朝" w:hAnsi="ＭＳ 明朝" w:hint="eastAsia"/>
          <w:szCs w:val="21"/>
        </w:rPr>
        <w:t xml:space="preserve">期間　　　　</w:t>
      </w:r>
    </w:p>
    <w:p w:rsidR="008E551A" w:rsidRPr="004B3990" w:rsidRDefault="008E551A" w:rsidP="008E551A">
      <w:pPr>
        <w:ind w:firstLineChars="2200" w:firstLine="3960"/>
        <w:rPr>
          <w:rFonts w:ascii="ＭＳ 明朝" w:eastAsia="ＭＳ 明朝" w:hAnsi="ＭＳ 明朝"/>
          <w:sz w:val="18"/>
          <w:szCs w:val="18"/>
        </w:rPr>
      </w:pPr>
      <w:r>
        <w:rPr>
          <w:rFonts w:ascii="ＭＳ 明朝" w:eastAsia="ＭＳ 明朝" w:hAnsi="ＭＳ 明朝" w:hint="eastAsia"/>
          <w:noProof/>
          <w:sz w:val="18"/>
          <w:szCs w:val="18"/>
        </w:rPr>
        <mc:AlternateContent>
          <mc:Choice Requires="wps">
            <w:drawing>
              <wp:anchor distT="0" distB="0" distL="114300" distR="114300" simplePos="0" relativeHeight="252120064" behindDoc="0" locked="0" layoutInCell="1" allowOverlap="1" wp14:anchorId="7C0E888F" wp14:editId="5499DF4B">
                <wp:simplePos x="0" y="0"/>
                <wp:positionH relativeFrom="column">
                  <wp:posOffset>4864735</wp:posOffset>
                </wp:positionH>
                <wp:positionV relativeFrom="paragraph">
                  <wp:posOffset>146627</wp:posOffset>
                </wp:positionV>
                <wp:extent cx="342900" cy="295275"/>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342900" cy="295275"/>
                        </a:xfrm>
                        <a:prstGeom prst="rect">
                          <a:avLst/>
                        </a:prstGeom>
                        <a:noFill/>
                        <a:ln w="6350">
                          <a:noFill/>
                        </a:ln>
                      </wps:spPr>
                      <wps:txb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888F" id="テキスト ボックス 250" o:spid="_x0000_s1215" type="#_x0000_t202" style="position:absolute;left:0;text-align:left;margin-left:383.05pt;margin-top:11.55pt;width:27pt;height:23.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g7UQIAAG4EAAAOAAAAZHJzL2Uyb0RvYy54bWysVEtu2zAQ3RfoHQjuG9mKnTSG5cBNkKJA&#10;kARIiqxpiooFSByWpCOlyxgoeoheoei659FF+kjZcZp2VXRDDWeG83lvRtPjtq7YvbKuJJ3x4d6A&#10;M6Ul5aW+y/jHm7M3bzlzXuhcVKRVxh+U48ez16+mjZmolJZU5coyBNFu0piML703kyRxcqlq4fbI&#10;KA1jQbYWHld7l+RWNIheV0k6GBwkDdncWJLKOWhPeyOfxfhFoaS/LAqnPKsyjtp8PG08F+FMZlMx&#10;ubPCLEu5KUP8QxW1KDWSPoU6FV6wlS3/CFWX0pKjwu9JqhMqilKq2AO6GQ5edHO9FEbFXgCOM08w&#10;uf8XVl7cX1lW5hlPx8BHixokdesv3eP37vFnt/7KuvW3br3uHn/gzoITIGuMm+DltcFb376jFtRv&#10;9Q7KgERb2Dp80SODHcEfngBXrWcSyv1RejSARcKUHo3Tw3GIkuweG+v8e0U1C0LGLfiMMIv7c+d7&#10;161LyKXprKyqyGmlWZPxg30U/JsFwSuNHKGFvtQg+XbRRhSG+7GEoFtQ/oD+LPVD44w8K1HFuXD+&#10;SlhMCQrH5PtLHEVFyEYbibMl2c9/0wd/kAcrZw2mLuPu00pYxVn1QYPWo+FohLA+XkbjwxQX+9yy&#10;eG7Rq/qEMNhD7JiRUQz+vtqKhaX6FgsyD1lhEloid8b9Vjzx/S5gwaSaz6MTBtMIf66vjQyhA3oB&#10;45v2VlizIcKDwQvazqeYvOCj9+1xn688FWUka4fqhgAMdaR7s4Bha57fo9fuNzH7BQAA//8DAFBL&#10;AwQUAAYACAAAACEASwN91+AAAAAJAQAADwAAAGRycy9kb3ducmV2LnhtbEyPPU/DQAyGdyT+w8lI&#10;bPTSIEIIuVRVpAoJwdDShc3JuUnEfYTctQ38eswEk2350evH5Wq2RpxoCoN3CpaLBAS51uvBdQr2&#10;b5ubHESI6DQa70jBFwVYVZcXJRban92WTrvYCQ5xoUAFfYxjIWVoe7IYFn4kx7uDnyxGHqdO6gnP&#10;HG6NTJMkkxYHxxd6HKnuqf3YHa2C53rzitsmtfm3qZ9eDuvxc/9+p9T11bx+BBFpjn8w/OqzOlTs&#10;1Pij00EYBfdZtmRUQXrLlYE8TbhpFGQPGciqlP8/qH4AAAD//wMAUEsBAi0AFAAGAAgAAAAhALaD&#10;OJL+AAAA4QEAABMAAAAAAAAAAAAAAAAAAAAAAFtDb250ZW50X1R5cGVzXS54bWxQSwECLQAUAAYA&#10;CAAAACEAOP0h/9YAAACUAQAACwAAAAAAAAAAAAAAAAAvAQAAX3JlbHMvLnJlbHNQSwECLQAUAAYA&#10;CAAAACEA37iYO1ECAABuBAAADgAAAAAAAAAAAAAAAAAuAgAAZHJzL2Uyb0RvYy54bWxQSwECLQAU&#10;AAYACAAAACEASwN91+AAAAAJAQAADwAAAAAAAAAAAAAAAACrBAAAZHJzL2Rvd25yZXYueG1sUEsF&#10;BgAAAAAEAAQA8wAAALgFAAAAAA==&#10;" filled="f" stroked="f" strokeweight=".5pt">
                <v:textbo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v:textbox>
              </v:shape>
            </w:pict>
          </mc:Fallback>
        </mc:AlternateContent>
      </w:r>
      <w:r w:rsidRPr="004B3990">
        <w:rPr>
          <w:rFonts w:ascii="ＭＳ 明朝" w:eastAsia="ＭＳ 明朝" w:hAnsi="ＭＳ 明朝" w:hint="eastAsia"/>
          <w:sz w:val="18"/>
          <w:szCs w:val="18"/>
        </w:rPr>
        <w:t xml:space="preserve">免税軽油使用者名　</w:t>
      </w:r>
      <w:r w:rsidRPr="004B3990">
        <w:rPr>
          <w:rFonts w:ascii="ＭＳ 明朝" w:eastAsia="ＭＳ 明朝" w:hAnsi="ＭＳ 明朝" w:hint="eastAsia"/>
          <w:sz w:val="18"/>
          <w:szCs w:val="18"/>
          <w:u w:val="single"/>
        </w:rPr>
        <w:t xml:space="preserve">　　　　　　　　　　　　　　　　　　　</w:t>
      </w:r>
    </w:p>
    <w:p w:rsidR="008E551A" w:rsidRPr="004B3990" w:rsidRDefault="0064148D" w:rsidP="008E551A">
      <w:pPr>
        <w:ind w:firstLineChars="2200" w:firstLine="3960"/>
        <w:rPr>
          <w:rFonts w:ascii="ＭＳ 明朝" w:eastAsia="ＭＳ 明朝" w:hAnsi="ＭＳ 明朝"/>
          <w:sz w:val="18"/>
          <w:szCs w:val="18"/>
        </w:rPr>
      </w:pPr>
      <w:r>
        <w:rPr>
          <w:rFonts w:ascii="ＭＳ 明朝" w:eastAsia="ＭＳ 明朝" w:hAnsi="ＭＳ 明朝" w:hint="eastAsia"/>
          <w:noProof/>
          <w:sz w:val="18"/>
          <w:szCs w:val="18"/>
        </w:rPr>
        <mc:AlternateContent>
          <mc:Choice Requires="wps">
            <w:drawing>
              <wp:anchor distT="0" distB="0" distL="114300" distR="114300" simplePos="0" relativeHeight="252193792" behindDoc="0" locked="0" layoutInCell="1" allowOverlap="1" wp14:anchorId="2E181823" wp14:editId="6D62D306">
                <wp:simplePos x="0" y="0"/>
                <wp:positionH relativeFrom="column">
                  <wp:posOffset>1438</wp:posOffset>
                </wp:positionH>
                <wp:positionV relativeFrom="paragraph">
                  <wp:posOffset>2361445</wp:posOffset>
                </wp:positionV>
                <wp:extent cx="5839508" cy="243840"/>
                <wp:effectExtent l="0" t="0" r="27940" b="22860"/>
                <wp:wrapNone/>
                <wp:docPr id="253" name="直線コネクタ 253"/>
                <wp:cNvGraphicFramePr/>
                <a:graphic xmlns:a="http://schemas.openxmlformats.org/drawingml/2006/main">
                  <a:graphicData uri="http://schemas.microsoft.com/office/word/2010/wordprocessingShape">
                    <wps:wsp>
                      <wps:cNvCnPr/>
                      <wps:spPr>
                        <a:xfrm>
                          <a:off x="0" y="0"/>
                          <a:ext cx="5839508" cy="243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0F7BE7" id="直線コネクタ 253" o:spid="_x0000_s1026" style="position:absolute;left:0;text-align:left;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85.95pt" to="459.9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n7gEAAAwEAAAOAAAAZHJzL2Uyb0RvYy54bWysU0uOEzEQ3SNxB8t70p1kgkIrnVnMaNgg&#10;iPgcwOMuJ5b8k23SnW1YcwE4BAuQZslhsphrUHYnnREgIRAbd5dd71W95/ListOKbMEHaU1Nx6OS&#10;EjDcNtKsa/ru7c2TOSUhMtMwZQ3UdAeBXi4fP1q0roKJ3VjVgCdIYkLVuppuYnRVUQS+Ac3CyDow&#10;eCis1yxi6NdF41mL7FoVk7J8WrTWN85bDiHg7nV/SJeZXwjg8ZUQASJRNcXeYl59Xm/TWiwXrFp7&#10;5jaSH9tg/9CFZtJg0YHqmkVG3nv5C5WW3NtgRRxxqwsrhOSQNaCacfmTmjcb5iBrQXOCG2wK/4+W&#10;v9yuPJFNTSezKSWGabyk+8/f7u8+HfZfDx8+HvZfDvvvJJ2iV60LFUKuzMofo+BWPgnvhNfpi5JI&#10;l/3dDf5CFwnHzdl8+mxW4kRwPJtcTOcX+QKKM9r5EJ+D1ST91FRJk/Szim1fhIgVMfWUkraVSWuw&#10;SjY3UqkcpMmBK+XJluGdx26c+kbcgyyMErJIavr+81/cKehZX4NAT7Djca6ep/HMyTgHE0+8ymB2&#10;ggnsYACWfwYe8xMU8qT+DXhA5MrWxAGspbH+d9XPVog+/+RArztZcGubXb7ZbA2OXHbu+DzSTD+M&#10;M/z8iJc/AAAA//8DAFBLAwQUAAYACAAAACEAaSgFhd4AAAAIAQAADwAAAGRycy9kb3ducmV2Lnht&#10;bEyPQU+DQBSE7yb+h81r4s0utE0tyKMxRi/GC9iD3rbsK5Cybym7FPz3ric9TmYy8022n00nrjS4&#10;1jJCvIxAEFdWt1wjHD5e73cgnFesVWeZEL7JwT6/vclUqu3EBV1LX4tQwi5VCI33fSqlqxoyyi1t&#10;Txy8kx2M8kEOtdSDmkK56eQqirbSqJbDQqN6em6oOpejQXi7vLvDZlu8FJ+XXTl9ncamtoR4t5if&#10;HkF4mv1fGH7xAzrkgeloR9ZOdAirkENYP8QJiGAncRKeHBE2cbQGmWfy/4H8BwAA//8DAFBLAQIt&#10;ABQABgAIAAAAIQC2gziS/gAAAOEBAAATAAAAAAAAAAAAAAAAAAAAAABbQ29udGVudF9UeXBlc10u&#10;eG1sUEsBAi0AFAAGAAgAAAAhADj9If/WAAAAlAEAAAsAAAAAAAAAAAAAAAAALwEAAF9yZWxzLy5y&#10;ZWxzUEsBAi0AFAAGAAgAAAAhAOnn9qfuAQAADAQAAA4AAAAAAAAAAAAAAAAALgIAAGRycy9lMm9E&#10;b2MueG1sUEsBAi0AFAAGAAgAAAAhAGkoBYXeAAAACAEAAA8AAAAAAAAAAAAAAAAASAQAAGRycy9k&#10;b3ducmV2LnhtbFBLBQYAAAAABAAEAPMAAABTBQAAAAA=&#10;" strokecolor="black [3213]"/>
            </w:pict>
          </mc:Fallback>
        </mc:AlternateContent>
      </w:r>
      <w:r w:rsidR="008E551A" w:rsidRPr="004B3990">
        <w:rPr>
          <w:rFonts w:ascii="ＭＳ 明朝" w:eastAsia="ＭＳ 明朝" w:hAnsi="ＭＳ 明朝" w:hint="eastAsia"/>
          <w:sz w:val="18"/>
          <w:szCs w:val="18"/>
        </w:rPr>
        <w:t xml:space="preserve">承認を受けた船舶の番号及び船舶名　</w:t>
      </w:r>
      <w:r w:rsidR="008E551A" w:rsidRPr="004B3990">
        <w:rPr>
          <w:rFonts w:ascii="ＭＳ 明朝" w:eastAsia="ＭＳ 明朝" w:hAnsi="ＭＳ 明朝" w:hint="eastAsia"/>
          <w:sz w:val="18"/>
          <w:szCs w:val="1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3"/>
        <w:gridCol w:w="633"/>
        <w:gridCol w:w="791"/>
        <w:gridCol w:w="729"/>
        <w:gridCol w:w="729"/>
        <w:gridCol w:w="868"/>
        <w:gridCol w:w="1560"/>
        <w:gridCol w:w="1488"/>
        <w:gridCol w:w="1078"/>
        <w:gridCol w:w="974"/>
      </w:tblGrid>
      <w:tr w:rsidR="008E551A" w:rsidRPr="004B3990" w:rsidTr="008E551A">
        <w:trPr>
          <w:cantSplit/>
          <w:trHeight w:val="445"/>
        </w:trPr>
        <w:tc>
          <w:tcPr>
            <w:tcW w:w="1276" w:type="dxa"/>
            <w:gridSpan w:val="2"/>
            <w:shd w:val="clear" w:color="auto" w:fill="EEECE1" w:themeFill="background2"/>
          </w:tcPr>
          <w:p w:rsidR="008E551A" w:rsidRPr="004B3990" w:rsidRDefault="008E551A" w:rsidP="008E551A">
            <w:pPr>
              <w:jc w:val="right"/>
              <w:rPr>
                <w:rFonts w:ascii="ＭＳ 明朝" w:eastAsia="ＭＳ 明朝" w:hAnsi="ＭＳ 明朝"/>
                <w:sz w:val="20"/>
                <w:szCs w:val="20"/>
              </w:rPr>
            </w:pPr>
            <w:r w:rsidRPr="003E18A7">
              <w:rPr>
                <w:rFonts w:ascii="HGP行書体" w:eastAsia="HGP行書体" w:hAnsi="ＭＳ 明朝" w:hint="eastAsia"/>
                <w:sz w:val="24"/>
                <w:szCs w:val="20"/>
              </w:rPr>
              <w:t>4</w:t>
            </w:r>
            <w:r w:rsidRPr="004B3990">
              <w:rPr>
                <w:rFonts w:ascii="ＭＳ 明朝" w:eastAsia="ＭＳ 明朝" w:hAnsi="ＭＳ 明朝" w:hint="eastAsia"/>
                <w:sz w:val="20"/>
                <w:szCs w:val="20"/>
              </w:rPr>
              <w:t>月分</w:t>
            </w:r>
          </w:p>
        </w:tc>
        <w:tc>
          <w:tcPr>
            <w:tcW w:w="791"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引取</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29"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使用</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29"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在庫</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868"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稼動日</w:t>
            </w:r>
          </w:p>
        </w:tc>
        <w:tc>
          <w:tcPr>
            <w:tcW w:w="1560" w:type="dxa"/>
            <w:vMerge w:val="restart"/>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稼動前のアワーメーターの数値　①</w:t>
            </w:r>
          </w:p>
        </w:tc>
        <w:tc>
          <w:tcPr>
            <w:tcW w:w="1488" w:type="dxa"/>
            <w:vMerge w:val="restart"/>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稼動後のアワーメーターの数値　②</w:t>
            </w:r>
          </w:p>
        </w:tc>
        <w:tc>
          <w:tcPr>
            <w:tcW w:w="1078" w:type="dxa"/>
            <w:vMerge w:val="restart"/>
            <w:vAlign w:val="center"/>
          </w:tcPr>
          <w:p w:rsidR="008E551A" w:rsidRPr="004B3990" w:rsidRDefault="008E551A" w:rsidP="008E551A">
            <w:pPr>
              <w:jc w:val="center"/>
              <w:rPr>
                <w:rFonts w:ascii="ＭＳ 明朝" w:eastAsia="ＭＳ 明朝" w:hAnsi="ＭＳ 明朝"/>
                <w:sz w:val="16"/>
                <w:szCs w:val="16"/>
              </w:rPr>
            </w:pPr>
            <w:r>
              <w:rPr>
                <w:rFonts w:ascii="ＭＳ 明朝" w:eastAsia="ＭＳ 明朝" w:hAnsi="ＭＳ 明朝" w:hint="eastAsia"/>
                <w:noProof/>
                <w:sz w:val="18"/>
                <w:szCs w:val="18"/>
              </w:rPr>
              <mc:AlternateContent>
                <mc:Choice Requires="wps">
                  <w:drawing>
                    <wp:anchor distT="0" distB="0" distL="114300" distR="114300" simplePos="0" relativeHeight="252116992" behindDoc="0" locked="0" layoutInCell="1" allowOverlap="1" wp14:anchorId="034684FE" wp14:editId="4368C8D5">
                      <wp:simplePos x="0" y="0"/>
                      <wp:positionH relativeFrom="column">
                        <wp:posOffset>73660</wp:posOffset>
                      </wp:positionH>
                      <wp:positionV relativeFrom="paragraph">
                        <wp:posOffset>-330200</wp:posOffset>
                      </wp:positionV>
                      <wp:extent cx="342900" cy="295275"/>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342900" cy="295275"/>
                              </a:xfrm>
                              <a:prstGeom prst="rect">
                                <a:avLst/>
                              </a:prstGeom>
                              <a:noFill/>
                              <a:ln w="6350">
                                <a:noFill/>
                              </a:ln>
                            </wps:spPr>
                            <wps:txb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84FE" id="テキスト ボックス 254" o:spid="_x0000_s1216" type="#_x0000_t202" style="position:absolute;left:0;text-align:left;margin-left:5.8pt;margin-top:-26pt;width:27pt;height:23.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4SbVAIAAG4EAAAOAAAAZHJzL2Uyb0RvYy54bWysVM2O2jAQvlfqO1i+l0D42YIIK7orqkpo&#10;dyW22rNxHBIp8bi2IaFHkFZ9iL5C1XOfJy/SsUNYtO2p6sWZ8Yzn5/tmMr2uipzshDYZyIj2Ol1K&#10;hOQQZ3IT0c+Pi3fvKTGWyZjlIEVE98LQ69nbN9NSTUQIKeSx0ASDSDMpVURTa9UkCAxPRcFMB5SQ&#10;aExAF8yiqjdBrFmJ0Ys8CLvdUVCCjpUGLozB29vGSGc+fpIIbu+TxAhL8ohibdaf2p9rdwazKZts&#10;NFNpxk9lsH+oomCZxKTnULfMMrLV2R+hioxrMJDYDocigCTJuPA9YDe97qtuVilTwveC4Bh1hsn8&#10;v7D8bvegSRZHNBwOKJGsQJLq43N9+FEfftXHb6Q+fq+Px/rwE3XinBCyUpkJvlwpfGurD1Ah9e29&#10;wUuHRJXown2xR4J2BH9/BlxUlnC87A/CcRctHE3heBheDV2U4OWx0sZ+FFAQJ0RUI58eZrZbGtu4&#10;ti4ul4RFluee01ySMqKj/rDrH5wtGDyXmMO10JTqJFutK49Crz9qG1lDvMf+NDRDYxRfZFjFkhn7&#10;wDROCRaOk2/v8UhywGxwkihJQX/9273zR/LQSkmJUxdR82XLtKAk/ySR1nFvMHBj6pXB8CpERV9a&#10;1pcWuS1uAAe7hzumuBedv81bMdFQPOGCzF1WNDHJMXdEbSve2GYXcMG4mM+9Ew6mYnYpV4q70A5X&#10;h/Fj9cS0OhFhkcE7aOeTTV7x0fg2jMy3FpLMk+WQblA9EYBD7ek+LaDbmkvde738Jma/AQAA//8D&#10;AFBLAwQUAAYACAAAACEAoDDNRN0AAAAIAQAADwAAAGRycy9kb3ducmV2LnhtbEyPwWrDMBBE74X+&#10;g9hCb4kcg01wLYdgCIXSHpLm0ptsbWxTaeVaSuL267s5tceZfczOlJvZWXHBKQyeFKyWCQik1puB&#10;OgXH991iDSJETUZbT6jgGwNsqvu7UhfGX2mPl0PsBIdQKLSCPsaxkDK0PTodln5E4tvJT05HllMn&#10;zaSvHO6sTJMkl04PxB96PWLdY/t5ODsFL/XuTe+b1K1/bP38etqOX8ePTKnHh3n7BCLiHP9guNXn&#10;6lBxp8afyQRhWa9yJhUsspQ3MZBnbDQ3IwNZlfL/gOoXAAD//wMAUEsBAi0AFAAGAAgAAAAhALaD&#10;OJL+AAAA4QEAABMAAAAAAAAAAAAAAAAAAAAAAFtDb250ZW50X1R5cGVzXS54bWxQSwECLQAUAAYA&#10;CAAAACEAOP0h/9YAAACUAQAACwAAAAAAAAAAAAAAAAAvAQAAX3JlbHMvLnJlbHNQSwECLQAUAAYA&#10;CAAAACEAuOeEm1QCAABuBAAADgAAAAAAAAAAAAAAAAAuAgAAZHJzL2Uyb0RvYy54bWxQSwECLQAU&#10;AAYACAAAACEAoDDNRN0AAAAIAQAADwAAAAAAAAAAAAAAAACuBAAAZHJzL2Rvd25yZXYueG1sUEsF&#10;BgAAAAAEAAQA8wAAALgFAAAAAA==&#10;" filled="f" stroked="f" strokeweight=".5pt">
                      <v:textbox>
                        <w:txbxContent>
                          <w:p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v:textbox>
                    </v:shape>
                  </w:pict>
                </mc:Fallback>
              </mc:AlternateContent>
            </w:r>
            <w:r w:rsidRPr="004B3990">
              <w:rPr>
                <w:rFonts w:ascii="ＭＳ 明朝" w:eastAsia="ＭＳ 明朝" w:hAnsi="ＭＳ 明朝" w:hint="eastAsia"/>
                <w:sz w:val="16"/>
                <w:szCs w:val="16"/>
              </w:rPr>
              <w:t>稼動時間</w:t>
            </w:r>
          </w:p>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②－①</w:t>
            </w:r>
          </w:p>
        </w:tc>
        <w:tc>
          <w:tcPr>
            <w:tcW w:w="974" w:type="dxa"/>
            <w:vMerge w:val="restart"/>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備考</w:t>
            </w:r>
          </w:p>
        </w:tc>
      </w:tr>
      <w:tr w:rsidR="008E551A" w:rsidRPr="004B3990" w:rsidTr="008E551A">
        <w:trPr>
          <w:cantSplit/>
          <w:trHeight w:val="334"/>
        </w:trPr>
        <w:tc>
          <w:tcPr>
            <w:tcW w:w="643" w:type="dxa"/>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日</w:t>
            </w:r>
          </w:p>
        </w:tc>
        <w:tc>
          <w:tcPr>
            <w:tcW w:w="633" w:type="dxa"/>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曜</w:t>
            </w:r>
          </w:p>
        </w:tc>
        <w:tc>
          <w:tcPr>
            <w:tcW w:w="791" w:type="dxa"/>
            <w:vMerge/>
          </w:tcPr>
          <w:p w:rsidR="008E551A" w:rsidRPr="004B3990" w:rsidRDefault="008E551A" w:rsidP="008E551A">
            <w:pPr>
              <w:rPr>
                <w:rFonts w:ascii="ＭＳ 明朝" w:eastAsia="ＭＳ 明朝" w:hAnsi="ＭＳ 明朝"/>
                <w:sz w:val="16"/>
                <w:szCs w:val="16"/>
              </w:rPr>
            </w:pPr>
          </w:p>
        </w:tc>
        <w:tc>
          <w:tcPr>
            <w:tcW w:w="729" w:type="dxa"/>
            <w:vMerge/>
          </w:tcPr>
          <w:p w:rsidR="008E551A" w:rsidRPr="004B3990" w:rsidRDefault="008E551A" w:rsidP="008E551A">
            <w:pPr>
              <w:rPr>
                <w:rFonts w:ascii="ＭＳ 明朝" w:eastAsia="ＭＳ 明朝" w:hAnsi="ＭＳ 明朝"/>
                <w:sz w:val="16"/>
                <w:szCs w:val="16"/>
              </w:rPr>
            </w:pPr>
          </w:p>
        </w:tc>
        <w:tc>
          <w:tcPr>
            <w:tcW w:w="729" w:type="dxa"/>
            <w:vMerge/>
          </w:tcPr>
          <w:p w:rsidR="008E551A" w:rsidRPr="004B3990" w:rsidRDefault="008E551A" w:rsidP="008E551A">
            <w:pPr>
              <w:rPr>
                <w:rFonts w:ascii="ＭＳ 明朝" w:eastAsia="ＭＳ 明朝" w:hAnsi="ＭＳ 明朝"/>
                <w:sz w:val="16"/>
                <w:szCs w:val="16"/>
              </w:rPr>
            </w:pPr>
          </w:p>
        </w:tc>
        <w:tc>
          <w:tcPr>
            <w:tcW w:w="868" w:type="dxa"/>
            <w:vMerge/>
          </w:tcPr>
          <w:p w:rsidR="008E551A" w:rsidRPr="004B3990" w:rsidRDefault="008E551A" w:rsidP="008E551A">
            <w:pPr>
              <w:rPr>
                <w:rFonts w:ascii="ＭＳ 明朝" w:eastAsia="ＭＳ 明朝" w:hAnsi="ＭＳ 明朝"/>
                <w:sz w:val="16"/>
                <w:szCs w:val="16"/>
              </w:rPr>
            </w:pPr>
          </w:p>
        </w:tc>
        <w:tc>
          <w:tcPr>
            <w:tcW w:w="1560" w:type="dxa"/>
            <w:vMerge/>
            <w:vAlign w:val="center"/>
          </w:tcPr>
          <w:p w:rsidR="008E551A" w:rsidRPr="004B3990" w:rsidRDefault="008E551A" w:rsidP="008E551A">
            <w:pPr>
              <w:jc w:val="center"/>
              <w:rPr>
                <w:rFonts w:ascii="ＭＳ 明朝" w:eastAsia="ＭＳ 明朝" w:hAnsi="ＭＳ 明朝"/>
                <w:sz w:val="16"/>
                <w:szCs w:val="16"/>
              </w:rPr>
            </w:pPr>
          </w:p>
        </w:tc>
        <w:tc>
          <w:tcPr>
            <w:tcW w:w="1488" w:type="dxa"/>
            <w:vMerge/>
            <w:vAlign w:val="center"/>
          </w:tcPr>
          <w:p w:rsidR="008E551A" w:rsidRPr="004B3990" w:rsidRDefault="008E551A" w:rsidP="008E551A">
            <w:pPr>
              <w:jc w:val="center"/>
              <w:rPr>
                <w:rFonts w:ascii="ＭＳ 明朝" w:eastAsia="ＭＳ 明朝" w:hAnsi="ＭＳ 明朝"/>
                <w:sz w:val="16"/>
                <w:szCs w:val="16"/>
              </w:rPr>
            </w:pPr>
          </w:p>
        </w:tc>
        <w:tc>
          <w:tcPr>
            <w:tcW w:w="1078" w:type="dxa"/>
            <w:vMerge/>
          </w:tcPr>
          <w:p w:rsidR="008E551A" w:rsidRPr="004B3990" w:rsidRDefault="008E551A" w:rsidP="008E551A">
            <w:pPr>
              <w:rPr>
                <w:rFonts w:ascii="ＭＳ 明朝" w:eastAsia="ＭＳ 明朝" w:hAnsi="ＭＳ 明朝"/>
                <w:sz w:val="16"/>
                <w:szCs w:val="16"/>
              </w:rPr>
            </w:pPr>
          </w:p>
        </w:tc>
        <w:tc>
          <w:tcPr>
            <w:tcW w:w="974" w:type="dxa"/>
            <w:vMerge/>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267"/>
        </w:trPr>
        <w:tc>
          <w:tcPr>
            <w:tcW w:w="1276" w:type="dxa"/>
            <w:gridSpan w:val="2"/>
          </w:tcPr>
          <w:p w:rsidR="008E551A" w:rsidRPr="004B3990" w:rsidRDefault="008E551A" w:rsidP="008E551A">
            <w:pPr>
              <w:ind w:firstLineChars="100" w:firstLine="160"/>
              <w:rPr>
                <w:rFonts w:ascii="ＭＳ 明朝" w:eastAsia="ＭＳ 明朝" w:hAnsi="ＭＳ 明朝"/>
                <w:sz w:val="16"/>
                <w:szCs w:val="16"/>
              </w:rPr>
            </w:pPr>
            <w:r w:rsidRPr="004B3990">
              <w:rPr>
                <w:rFonts w:ascii="ＭＳ 明朝" w:eastAsia="ＭＳ 明朝" w:hAnsi="ＭＳ 明朝" w:hint="eastAsia"/>
                <w:sz w:val="16"/>
                <w:szCs w:val="16"/>
              </w:rPr>
              <w:t>繰　　越</w:t>
            </w:r>
          </w:p>
        </w:tc>
        <w:tc>
          <w:tcPr>
            <w:tcW w:w="791" w:type="dxa"/>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29" w:type="dxa"/>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29" w:type="dxa"/>
            <w:shd w:val="clear" w:color="auto" w:fill="EEECE1" w:themeFill="background2"/>
          </w:tcPr>
          <w:p w:rsidR="008E551A" w:rsidRPr="004B3990" w:rsidRDefault="008E551A" w:rsidP="008E551A">
            <w:pPr>
              <w:jc w:val="right"/>
              <w:rPr>
                <w:rFonts w:ascii="ＭＳ 明朝" w:eastAsia="ＭＳ 明朝" w:hAnsi="ＭＳ 明朝"/>
                <w:sz w:val="16"/>
                <w:szCs w:val="16"/>
              </w:rPr>
            </w:pPr>
            <w:r w:rsidRPr="003E18A7">
              <w:rPr>
                <w:rFonts w:ascii="HGP行書体" w:eastAsia="HGP行書体" w:hAnsi="ＭＳ 明朝" w:hint="eastAsia"/>
                <w:szCs w:val="16"/>
              </w:rPr>
              <w:t>120</w:t>
            </w:r>
            <w:r w:rsidRPr="004B3990">
              <w:rPr>
                <w:rFonts w:ascii="ＭＳ 明朝" w:eastAsia="ＭＳ 明朝" w:hAnsi="ＭＳ 明朝" w:hint="eastAsia"/>
                <w:sz w:val="16"/>
                <w:szCs w:val="16"/>
              </w:rPr>
              <w:t>㍑</w:t>
            </w: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18"/>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sz w:val="16"/>
                <w:szCs w:val="16"/>
              </w:rPr>
              <w:t>1</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221"/>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29"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Pr>
                <w:rFonts w:ascii="HGP行書体" w:eastAsia="HGP行書体" w:hAnsi="ＭＳ 明朝" w:hint="eastAsia"/>
                <w:sz w:val="24"/>
                <w:szCs w:val="16"/>
              </w:rPr>
              <w:t>6</w:t>
            </w:r>
            <w:r>
              <w:rPr>
                <w:rFonts w:ascii="HGP行書体" w:eastAsia="HGP行書体" w:hAnsi="ＭＳ 明朝"/>
                <w:sz w:val="24"/>
                <w:szCs w:val="16"/>
              </w:rPr>
              <w:t>0</w:t>
            </w:r>
          </w:p>
        </w:tc>
        <w:tc>
          <w:tcPr>
            <w:tcW w:w="868"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146EB4">
              <w:rPr>
                <w:rFonts w:ascii="HGP行書体" w:eastAsia="HGP行書体" w:hAnsi="Meiryo UI" w:hint="eastAsia"/>
                <w:sz w:val="24"/>
              </w:rPr>
              <w:t>〇</w:t>
            </w:r>
          </w:p>
        </w:tc>
        <w:tc>
          <w:tcPr>
            <w:tcW w:w="1560" w:type="dxa"/>
            <w:shd w:val="clear" w:color="auto" w:fill="EEECE1" w:themeFill="background2"/>
            <w:vAlign w:val="center"/>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402</w:t>
            </w:r>
            <w:r>
              <w:rPr>
                <w:rFonts w:ascii="HGP行書体" w:eastAsia="HGP行書体" w:hAnsi="ＭＳ 明朝"/>
                <w:sz w:val="24"/>
                <w:szCs w:val="16"/>
              </w:rPr>
              <w:t>7</w:t>
            </w:r>
          </w:p>
        </w:tc>
        <w:tc>
          <w:tcPr>
            <w:tcW w:w="1488" w:type="dxa"/>
            <w:shd w:val="clear" w:color="auto" w:fill="EEECE1" w:themeFill="background2"/>
            <w:vAlign w:val="center"/>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w:t>
            </w:r>
            <w:r>
              <w:rPr>
                <w:rFonts w:ascii="HGP行書体" w:eastAsia="HGP行書体" w:hAnsi="ＭＳ 明朝"/>
                <w:sz w:val="24"/>
                <w:szCs w:val="16"/>
              </w:rPr>
              <w:t>41</w:t>
            </w:r>
          </w:p>
        </w:tc>
        <w:tc>
          <w:tcPr>
            <w:tcW w:w="1078" w:type="dxa"/>
            <w:shd w:val="clear" w:color="auto" w:fill="EEECE1" w:themeFill="background2"/>
          </w:tcPr>
          <w:p w:rsidR="008E551A" w:rsidRPr="003E18A7" w:rsidRDefault="008E551A" w:rsidP="008E551A">
            <w:pPr>
              <w:jc w:val="center"/>
              <w:rPr>
                <w:rFonts w:ascii="HGP行書体" w:eastAsia="HGP行書体" w:hAnsi="ＭＳ 明朝"/>
                <w:sz w:val="24"/>
                <w:szCs w:val="16"/>
              </w:rPr>
            </w:pPr>
            <w:r>
              <w:rPr>
                <w:rFonts w:ascii="HGP行書体" w:eastAsia="HGP行書体" w:hAnsi="ＭＳ 明朝" w:hint="eastAsia"/>
                <w:sz w:val="24"/>
                <w:szCs w:val="16"/>
              </w:rPr>
              <w:t>1</w:t>
            </w:r>
            <w:r>
              <w:rPr>
                <w:rFonts w:ascii="HGP行書体" w:eastAsia="HGP行書体" w:hAnsi="ＭＳ 明朝"/>
                <w:sz w:val="24"/>
                <w:szCs w:val="16"/>
              </w:rPr>
              <w:t>4</w:t>
            </w:r>
          </w:p>
        </w:tc>
        <w:tc>
          <w:tcPr>
            <w:tcW w:w="974" w:type="dxa"/>
            <w:shd w:val="clear" w:color="auto" w:fill="EEECE1" w:themeFill="background2"/>
          </w:tcPr>
          <w:p w:rsidR="008E551A" w:rsidRPr="006D7D1B" w:rsidRDefault="008E551A" w:rsidP="008E551A">
            <w:pPr>
              <w:jc w:val="center"/>
              <w:rPr>
                <w:rFonts w:ascii="HGP行書体" w:eastAsia="HGP行書体" w:hAnsi="ＭＳ 明朝"/>
                <w:sz w:val="24"/>
                <w:szCs w:val="16"/>
              </w:rPr>
            </w:pPr>
            <w:r w:rsidRPr="006D7D1B">
              <w:rPr>
                <w:rFonts w:ascii="HGP行書体" w:eastAsia="HGP行書体" w:hAnsi="ＭＳ 明朝" w:hint="eastAsia"/>
                <w:sz w:val="24"/>
                <w:szCs w:val="16"/>
              </w:rPr>
              <w:t>咲洲港</w:t>
            </w:r>
          </w:p>
        </w:tc>
      </w:tr>
      <w:tr w:rsidR="008E551A" w:rsidRPr="004B3990" w:rsidTr="008E551A">
        <w:trPr>
          <w:cantSplit/>
          <w:trHeight w:val="386"/>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86"/>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4</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70"/>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5</w:t>
            </w:r>
          </w:p>
        </w:tc>
        <w:tc>
          <w:tcPr>
            <w:tcW w:w="633" w:type="dxa"/>
          </w:tcPr>
          <w:p w:rsidR="008E551A" w:rsidRPr="004B3990" w:rsidRDefault="008E551A" w:rsidP="008E551A">
            <w:pPr>
              <w:rPr>
                <w:rFonts w:ascii="ＭＳ 明朝" w:eastAsia="ＭＳ 明朝" w:hAnsi="ＭＳ 明朝"/>
                <w:sz w:val="16"/>
                <w:szCs w:val="16"/>
              </w:rPr>
            </w:pPr>
          </w:p>
        </w:tc>
        <w:tc>
          <w:tcPr>
            <w:tcW w:w="791"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8"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8" w:type="dxa"/>
          </w:tcPr>
          <w:p w:rsidR="008E551A" w:rsidRPr="004B3990" w:rsidRDefault="008E551A" w:rsidP="008E551A">
            <w:pPr>
              <w:rPr>
                <w:rFonts w:ascii="ＭＳ 明朝" w:eastAsia="ＭＳ 明朝" w:hAnsi="ＭＳ 明朝"/>
                <w:sz w:val="16"/>
                <w:szCs w:val="16"/>
              </w:rPr>
            </w:pPr>
          </w:p>
        </w:tc>
        <w:tc>
          <w:tcPr>
            <w:tcW w:w="974" w:type="dxa"/>
          </w:tcPr>
          <w:p w:rsidR="008E551A" w:rsidRPr="004B3990" w:rsidRDefault="008E551A" w:rsidP="008E551A">
            <w:pPr>
              <w:rPr>
                <w:rFonts w:ascii="ＭＳ 明朝" w:eastAsia="ＭＳ 明朝" w:hAnsi="ＭＳ 明朝"/>
                <w:sz w:val="16"/>
                <w:szCs w:val="16"/>
              </w:rPr>
            </w:pPr>
          </w:p>
        </w:tc>
      </w:tr>
    </w:tbl>
    <w:p w:rsidR="008E551A" w:rsidRPr="004B3990" w:rsidRDefault="008E551A" w:rsidP="008E551A">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3"/>
        <w:gridCol w:w="633"/>
        <w:gridCol w:w="792"/>
        <w:gridCol w:w="729"/>
        <w:gridCol w:w="729"/>
        <w:gridCol w:w="869"/>
        <w:gridCol w:w="1560"/>
        <w:gridCol w:w="1488"/>
        <w:gridCol w:w="1077"/>
        <w:gridCol w:w="973"/>
      </w:tblGrid>
      <w:tr w:rsidR="008E551A" w:rsidRPr="004B3990" w:rsidTr="008E551A">
        <w:trPr>
          <w:cantSplit/>
          <w:trHeight w:val="384"/>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8</w:t>
            </w:r>
          </w:p>
        </w:tc>
        <w:tc>
          <w:tcPr>
            <w:tcW w:w="633" w:type="dxa"/>
          </w:tcPr>
          <w:p w:rsidR="008E551A" w:rsidRPr="004B3990" w:rsidRDefault="008E551A" w:rsidP="008E551A">
            <w:pPr>
              <w:rPr>
                <w:rFonts w:ascii="ＭＳ 明朝" w:eastAsia="ＭＳ 明朝" w:hAnsi="ＭＳ 明朝"/>
                <w:sz w:val="16"/>
                <w:szCs w:val="16"/>
              </w:rPr>
            </w:pPr>
          </w:p>
        </w:tc>
        <w:tc>
          <w:tcPr>
            <w:tcW w:w="792"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9"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7" w:type="dxa"/>
          </w:tcPr>
          <w:p w:rsidR="008E551A" w:rsidRPr="004B3990" w:rsidRDefault="008E551A" w:rsidP="008E551A">
            <w:pPr>
              <w:rPr>
                <w:rFonts w:ascii="ＭＳ 明朝" w:eastAsia="ＭＳ 明朝" w:hAnsi="ＭＳ 明朝"/>
                <w:sz w:val="16"/>
                <w:szCs w:val="16"/>
              </w:rPr>
            </w:pPr>
          </w:p>
        </w:tc>
        <w:tc>
          <w:tcPr>
            <w:tcW w:w="973"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68"/>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9</w:t>
            </w:r>
          </w:p>
        </w:tc>
        <w:tc>
          <w:tcPr>
            <w:tcW w:w="633" w:type="dxa"/>
          </w:tcPr>
          <w:p w:rsidR="008E551A" w:rsidRPr="004B3990" w:rsidRDefault="008E551A" w:rsidP="008E551A">
            <w:pPr>
              <w:rPr>
                <w:rFonts w:ascii="ＭＳ 明朝" w:eastAsia="ＭＳ 明朝" w:hAnsi="ＭＳ 明朝"/>
                <w:sz w:val="16"/>
                <w:szCs w:val="16"/>
              </w:rPr>
            </w:pPr>
          </w:p>
        </w:tc>
        <w:tc>
          <w:tcPr>
            <w:tcW w:w="792" w:type="dxa"/>
          </w:tcPr>
          <w:p w:rsidR="008E551A" w:rsidRPr="003E18A7" w:rsidRDefault="008E551A" w:rsidP="008E551A">
            <w:pPr>
              <w:jc w:val="center"/>
              <w:rPr>
                <w:rFonts w:ascii="HGP行書体" w:eastAsia="HGP行書体"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3E18A7" w:rsidRDefault="008E551A" w:rsidP="008E551A">
            <w:pPr>
              <w:jc w:val="center"/>
              <w:rPr>
                <w:rFonts w:ascii="HGP行書体" w:eastAsia="HGP行書体" w:hAnsi="ＭＳ 明朝"/>
                <w:sz w:val="16"/>
                <w:szCs w:val="16"/>
              </w:rPr>
            </w:pPr>
          </w:p>
        </w:tc>
        <w:tc>
          <w:tcPr>
            <w:tcW w:w="869"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7" w:type="dxa"/>
          </w:tcPr>
          <w:p w:rsidR="008E551A" w:rsidRPr="004B3990" w:rsidRDefault="008E551A" w:rsidP="008E551A">
            <w:pPr>
              <w:rPr>
                <w:rFonts w:ascii="ＭＳ 明朝" w:eastAsia="ＭＳ 明朝" w:hAnsi="ＭＳ 明朝"/>
                <w:sz w:val="16"/>
                <w:szCs w:val="16"/>
              </w:rPr>
            </w:pPr>
          </w:p>
        </w:tc>
        <w:tc>
          <w:tcPr>
            <w:tcW w:w="973"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84"/>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0</w:t>
            </w:r>
          </w:p>
        </w:tc>
        <w:tc>
          <w:tcPr>
            <w:tcW w:w="633" w:type="dxa"/>
          </w:tcPr>
          <w:p w:rsidR="008E551A" w:rsidRPr="004B3990" w:rsidRDefault="008E551A" w:rsidP="008E551A">
            <w:pPr>
              <w:rPr>
                <w:rFonts w:ascii="ＭＳ 明朝" w:eastAsia="ＭＳ 明朝" w:hAnsi="ＭＳ 明朝"/>
                <w:sz w:val="16"/>
                <w:szCs w:val="16"/>
              </w:rPr>
            </w:pPr>
          </w:p>
        </w:tc>
        <w:tc>
          <w:tcPr>
            <w:tcW w:w="792"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9"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7" w:type="dxa"/>
          </w:tcPr>
          <w:p w:rsidR="008E551A" w:rsidRPr="004B3990" w:rsidRDefault="008E551A" w:rsidP="008E551A">
            <w:pPr>
              <w:rPr>
                <w:rFonts w:ascii="ＭＳ 明朝" w:eastAsia="ＭＳ 明朝" w:hAnsi="ＭＳ 明朝"/>
                <w:sz w:val="16"/>
                <w:szCs w:val="16"/>
              </w:rPr>
            </w:pPr>
          </w:p>
        </w:tc>
        <w:tc>
          <w:tcPr>
            <w:tcW w:w="973"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384"/>
        </w:trPr>
        <w:tc>
          <w:tcPr>
            <w:tcW w:w="643" w:type="dxa"/>
            <w:vAlign w:val="center"/>
          </w:tcPr>
          <w:p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1</w:t>
            </w:r>
          </w:p>
        </w:tc>
        <w:tc>
          <w:tcPr>
            <w:tcW w:w="633" w:type="dxa"/>
          </w:tcPr>
          <w:p w:rsidR="008E551A" w:rsidRPr="004B3990" w:rsidRDefault="008E551A" w:rsidP="008E551A">
            <w:pPr>
              <w:rPr>
                <w:rFonts w:ascii="ＭＳ 明朝" w:eastAsia="ＭＳ 明朝" w:hAnsi="ＭＳ 明朝"/>
                <w:sz w:val="16"/>
                <w:szCs w:val="16"/>
              </w:rPr>
            </w:pPr>
          </w:p>
        </w:tc>
        <w:tc>
          <w:tcPr>
            <w:tcW w:w="792"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729" w:type="dxa"/>
          </w:tcPr>
          <w:p w:rsidR="008E551A" w:rsidRPr="004B3990" w:rsidRDefault="008E551A" w:rsidP="008E551A">
            <w:pPr>
              <w:rPr>
                <w:rFonts w:ascii="ＭＳ 明朝" w:eastAsia="ＭＳ 明朝" w:hAnsi="ＭＳ 明朝"/>
                <w:sz w:val="16"/>
                <w:szCs w:val="16"/>
              </w:rPr>
            </w:pPr>
          </w:p>
        </w:tc>
        <w:tc>
          <w:tcPr>
            <w:tcW w:w="869" w:type="dxa"/>
          </w:tcPr>
          <w:p w:rsidR="008E551A" w:rsidRPr="004B3990" w:rsidRDefault="008E551A" w:rsidP="008E551A">
            <w:pPr>
              <w:rPr>
                <w:rFonts w:ascii="ＭＳ 明朝" w:eastAsia="ＭＳ 明朝" w:hAnsi="ＭＳ 明朝"/>
                <w:sz w:val="16"/>
                <w:szCs w:val="16"/>
              </w:rPr>
            </w:pPr>
          </w:p>
        </w:tc>
        <w:tc>
          <w:tcPr>
            <w:tcW w:w="1560" w:type="dxa"/>
            <w:vAlign w:val="center"/>
          </w:tcPr>
          <w:p w:rsidR="008E551A" w:rsidRPr="004B3990" w:rsidRDefault="008E551A" w:rsidP="008E551A">
            <w:pPr>
              <w:jc w:val="center"/>
              <w:rPr>
                <w:rFonts w:ascii="ＭＳ 明朝" w:eastAsia="ＭＳ 明朝" w:hAnsi="ＭＳ 明朝"/>
                <w:sz w:val="16"/>
                <w:szCs w:val="16"/>
              </w:rPr>
            </w:pPr>
          </w:p>
        </w:tc>
        <w:tc>
          <w:tcPr>
            <w:tcW w:w="1488" w:type="dxa"/>
            <w:vAlign w:val="center"/>
          </w:tcPr>
          <w:p w:rsidR="008E551A" w:rsidRPr="004B3990" w:rsidRDefault="008E551A" w:rsidP="008E551A">
            <w:pPr>
              <w:jc w:val="center"/>
              <w:rPr>
                <w:rFonts w:ascii="ＭＳ 明朝" w:eastAsia="ＭＳ 明朝" w:hAnsi="ＭＳ 明朝"/>
                <w:sz w:val="16"/>
                <w:szCs w:val="16"/>
              </w:rPr>
            </w:pPr>
          </w:p>
        </w:tc>
        <w:tc>
          <w:tcPr>
            <w:tcW w:w="1077" w:type="dxa"/>
          </w:tcPr>
          <w:p w:rsidR="008E551A" w:rsidRPr="004B3990" w:rsidRDefault="008E551A" w:rsidP="008E551A">
            <w:pPr>
              <w:rPr>
                <w:rFonts w:ascii="ＭＳ 明朝" w:eastAsia="ＭＳ 明朝" w:hAnsi="ＭＳ 明朝"/>
                <w:sz w:val="16"/>
                <w:szCs w:val="16"/>
              </w:rPr>
            </w:pPr>
          </w:p>
        </w:tc>
        <w:tc>
          <w:tcPr>
            <w:tcW w:w="973" w:type="dxa"/>
          </w:tcPr>
          <w:p w:rsidR="008E551A" w:rsidRPr="004B3990" w:rsidRDefault="008E551A" w:rsidP="008E551A">
            <w:pPr>
              <w:rPr>
                <w:rFonts w:ascii="ＭＳ 明朝" w:eastAsia="ＭＳ 明朝" w:hAnsi="ＭＳ 明朝"/>
                <w:sz w:val="16"/>
                <w:szCs w:val="16"/>
              </w:rPr>
            </w:pPr>
          </w:p>
        </w:tc>
      </w:tr>
      <w:tr w:rsidR="008E551A" w:rsidRPr="004B3990" w:rsidTr="008E551A">
        <w:trPr>
          <w:cantSplit/>
          <w:trHeight w:val="484"/>
        </w:trPr>
        <w:tc>
          <w:tcPr>
            <w:tcW w:w="1276" w:type="dxa"/>
            <w:gridSpan w:val="2"/>
            <w:tcBorders>
              <w:bottom w:val="single" w:sz="4" w:space="0" w:color="auto"/>
            </w:tcBorders>
            <w:vAlign w:val="center"/>
          </w:tcPr>
          <w:p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合計</w:t>
            </w:r>
          </w:p>
        </w:tc>
        <w:tc>
          <w:tcPr>
            <w:tcW w:w="792" w:type="dxa"/>
            <w:tcBorders>
              <w:bottom w:val="single" w:sz="4" w:space="0" w:color="auto"/>
            </w:tcBorders>
          </w:tcPr>
          <w:p w:rsidR="008E551A" w:rsidRPr="003E18A7" w:rsidRDefault="008E551A" w:rsidP="008E551A">
            <w:pPr>
              <w:jc w:val="center"/>
              <w:rPr>
                <w:rFonts w:ascii="HGP行書体" w:eastAsia="HGP行書体" w:hAnsi="ＭＳ 明朝"/>
                <w:sz w:val="24"/>
                <w:szCs w:val="16"/>
              </w:rPr>
            </w:pPr>
          </w:p>
        </w:tc>
        <w:tc>
          <w:tcPr>
            <w:tcW w:w="729"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29"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24"/>
                <w:szCs w:val="16"/>
              </w:rPr>
            </w:pPr>
            <w:r>
              <w:rPr>
                <w:rFonts w:ascii="HGP行書体" w:eastAsia="HGP行書体" w:hAnsi="ＭＳ 明朝" w:hint="eastAsia"/>
                <w:sz w:val="24"/>
                <w:szCs w:val="16"/>
              </w:rPr>
              <w:t>6</w:t>
            </w:r>
            <w:r>
              <w:rPr>
                <w:rFonts w:ascii="HGP行書体" w:eastAsia="HGP行書体" w:hAnsi="ＭＳ 明朝"/>
                <w:sz w:val="24"/>
                <w:szCs w:val="16"/>
              </w:rPr>
              <w:t>0</w:t>
            </w:r>
          </w:p>
        </w:tc>
        <w:tc>
          <w:tcPr>
            <w:tcW w:w="869" w:type="dxa"/>
            <w:tcBorders>
              <w:bottom w:val="single" w:sz="4" w:space="0" w:color="auto"/>
            </w:tcBorders>
          </w:tcPr>
          <w:p w:rsidR="008E551A" w:rsidRPr="004B3990" w:rsidRDefault="008E551A" w:rsidP="008E551A">
            <w:pPr>
              <w:rPr>
                <w:rFonts w:ascii="ＭＳ 明朝" w:eastAsia="ＭＳ 明朝" w:hAnsi="ＭＳ 明朝"/>
                <w:sz w:val="16"/>
                <w:szCs w:val="16"/>
              </w:rPr>
            </w:pPr>
          </w:p>
        </w:tc>
        <w:tc>
          <w:tcPr>
            <w:tcW w:w="1560" w:type="dxa"/>
            <w:tcBorders>
              <w:bottom w:val="single" w:sz="4" w:space="0" w:color="auto"/>
            </w:tcBorders>
            <w:vAlign w:val="center"/>
          </w:tcPr>
          <w:p w:rsidR="008E551A" w:rsidRPr="004B3990" w:rsidRDefault="008E551A" w:rsidP="008E551A">
            <w:pPr>
              <w:jc w:val="center"/>
              <w:rPr>
                <w:rFonts w:ascii="ＭＳ 明朝" w:eastAsia="ＭＳ 明朝" w:hAnsi="ＭＳ 明朝"/>
                <w:sz w:val="16"/>
                <w:szCs w:val="16"/>
              </w:rPr>
            </w:pPr>
          </w:p>
        </w:tc>
        <w:tc>
          <w:tcPr>
            <w:tcW w:w="1488" w:type="dxa"/>
            <w:tcBorders>
              <w:bottom w:val="single" w:sz="4" w:space="0" w:color="auto"/>
            </w:tcBorders>
            <w:vAlign w:val="center"/>
          </w:tcPr>
          <w:p w:rsidR="008E551A" w:rsidRPr="004B3990" w:rsidRDefault="008E551A" w:rsidP="008E551A">
            <w:pPr>
              <w:jc w:val="center"/>
              <w:rPr>
                <w:rFonts w:ascii="ＭＳ 明朝" w:eastAsia="ＭＳ 明朝" w:hAnsi="ＭＳ 明朝"/>
                <w:sz w:val="16"/>
                <w:szCs w:val="16"/>
              </w:rPr>
            </w:pPr>
          </w:p>
        </w:tc>
        <w:tc>
          <w:tcPr>
            <w:tcW w:w="1077" w:type="dxa"/>
            <w:tcBorders>
              <w:bottom w:val="single" w:sz="4" w:space="0" w:color="auto"/>
            </w:tcBorders>
            <w:shd w:val="clear" w:color="auto" w:fill="EEECE1" w:themeFill="background2"/>
          </w:tcPr>
          <w:p w:rsidR="008E551A" w:rsidRPr="003E18A7" w:rsidRDefault="008E551A" w:rsidP="008E551A">
            <w:pPr>
              <w:jc w:val="center"/>
              <w:rPr>
                <w:rFonts w:ascii="HGP行書体" w:eastAsia="HGP行書体" w:hAnsi="ＭＳ 明朝"/>
                <w:sz w:val="16"/>
                <w:szCs w:val="16"/>
              </w:rPr>
            </w:pPr>
            <w:r w:rsidRPr="003E18A7">
              <w:rPr>
                <w:rFonts w:ascii="HGP行書体" w:eastAsia="HGP行書体" w:hAnsi="ＭＳ 明朝" w:hint="eastAsia"/>
                <w:sz w:val="24"/>
                <w:szCs w:val="16"/>
              </w:rPr>
              <w:t>1</w:t>
            </w:r>
            <w:r w:rsidRPr="003E18A7">
              <w:rPr>
                <w:rFonts w:ascii="HGP行書体" w:eastAsia="HGP行書体" w:hAnsi="ＭＳ 明朝"/>
                <w:sz w:val="24"/>
                <w:szCs w:val="16"/>
              </w:rPr>
              <w:t>4</w:t>
            </w:r>
          </w:p>
        </w:tc>
        <w:tc>
          <w:tcPr>
            <w:tcW w:w="973" w:type="dxa"/>
            <w:tcBorders>
              <w:bottom w:val="single" w:sz="4" w:space="0" w:color="auto"/>
            </w:tcBorders>
          </w:tcPr>
          <w:p w:rsidR="008E551A" w:rsidRPr="004B3990" w:rsidRDefault="008E551A" w:rsidP="008E551A">
            <w:pPr>
              <w:rPr>
                <w:rFonts w:ascii="ＭＳ 明朝" w:eastAsia="ＭＳ 明朝" w:hAnsi="ＭＳ 明朝"/>
                <w:sz w:val="16"/>
                <w:szCs w:val="16"/>
              </w:rPr>
            </w:pPr>
          </w:p>
        </w:tc>
      </w:tr>
    </w:tbl>
    <w:p w:rsidR="008E551A" w:rsidRDefault="008E551A" w:rsidP="008E551A">
      <w:pPr>
        <w:spacing w:line="320" w:lineRule="exact"/>
        <w:ind w:firstLineChars="50" w:firstLine="131"/>
        <w:rPr>
          <w:rFonts w:ascii="Meiryo UI" w:eastAsia="Meiryo UI" w:hAnsi="Meiryo UI"/>
          <w:b/>
          <w:sz w:val="24"/>
          <w:szCs w:val="24"/>
          <w:u w:val="single"/>
        </w:rPr>
      </w:pPr>
      <w:r w:rsidRPr="00BB6133">
        <w:rPr>
          <w:rFonts w:ascii="HGS創英ﾌﾟﾚｾﾞﾝｽEB" w:eastAsia="HGS創英ﾌﾟﾚｾﾞﾝｽEB"/>
          <w:b/>
          <w:noProof/>
          <w:sz w:val="26"/>
          <w:szCs w:val="26"/>
          <w:u w:val="single"/>
        </w:rPr>
        <w:lastRenderedPageBreak/>
        <mc:AlternateContent>
          <mc:Choice Requires="wps">
            <w:drawing>
              <wp:anchor distT="0" distB="0" distL="114300" distR="114300" simplePos="0" relativeHeight="252185600" behindDoc="0" locked="0" layoutInCell="1" allowOverlap="1" wp14:anchorId="25ED74F1" wp14:editId="21ABF8B3">
                <wp:simplePos x="0" y="0"/>
                <wp:positionH relativeFrom="margin">
                  <wp:posOffset>0</wp:posOffset>
                </wp:positionH>
                <wp:positionV relativeFrom="paragraph">
                  <wp:posOffset>11814</wp:posOffset>
                </wp:positionV>
                <wp:extent cx="6066155" cy="401320"/>
                <wp:effectExtent l="0" t="0" r="0" b="0"/>
                <wp:wrapThrough wrapText="bothSides">
                  <wp:wrapPolygon edited="0">
                    <wp:start x="0" y="0"/>
                    <wp:lineTo x="0" y="20506"/>
                    <wp:lineTo x="21503" y="20506"/>
                    <wp:lineTo x="21503" y="0"/>
                    <wp:lineTo x="0" y="0"/>
                  </wp:wrapPolygon>
                </wp:wrapThrough>
                <wp:docPr id="258" name="四角形: 角を丸くする 258"/>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「免税軽油の引取り等に係る報告書」（在庫保有の場合）の作成</w:t>
                            </w:r>
                          </w:p>
                          <w:p w:rsidR="009E1D41" w:rsidRPr="00AA1CBA" w:rsidRDefault="009E1D41" w:rsidP="008E551A">
                            <w:pPr>
                              <w:spacing w:line="400" w:lineRule="exact"/>
                              <w:jc w:val="center"/>
                              <w:rPr>
                                <w:rFonts w:ascii="Meiryo UI" w:eastAsia="Meiryo UI" w:hAnsi="Meiryo U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D74F1" id="四角形: 角を丸くする 258" o:spid="_x0000_s1217" style="position:absolute;left:0;text-align:left;margin-left:0;margin-top:.95pt;width:477.65pt;height:31.6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jftQIAABsFAAAOAAAAZHJzL2Uyb0RvYy54bWysVM1O3DAQvlfqO1i+lyTL7kIjsmgFoqpE&#10;ARUqzl7H2URyPK7t3YTe4MqhEreKWy99BS59mi1SH6NjJwuU9lT1ksx4xvPzzTfe2W1rSZbC2ApU&#10;RpONmBKhOOSVmmf0w9nBq21KrGMqZxKUyOiFsHR38vLFTqNTMYASZC4MwSDKpo3OaOmcTqPI8lLU&#10;zG6AFgqNBZiaOVTNPMoNazB6LaNBHI+jBkyuDXBhLZ7ud0Y6CfGLQnB3XBRWOCIzirW58DXhO/Pf&#10;aLLD0rlhuqx4Xwb7hypqVilM+hBqnzlGFqb6I1RdcQMWCrfBoY6gKCouQg/YTRI/6+a0ZFqEXhAc&#10;qx9gsv8vLD9anhhS5RkdjHBUitU4pPvb25/fbu6/f00J/ldXNz/u7laXn1eXX1ZX18Q7ImyNtine&#10;PtUnptcsih6DtjC1/2N3pA1QXzxALVpHOB6O4/E4GY0o4WgbxsnmIMwierytjXVvBNTECxk1sFD5&#10;e5xngJktD63DtOi/9vMZLcgqP6ikDIqZz/akIUuGs9+Ox8PpINyVi/od5N0xUijuSYDHSJW1d3+M&#10;8W0XJuT6Lb5UpPGwDTEC4QzJW0jmUKw1wmnVnBIm57gV3JmQWIEvLTDOF73PbNmlC2E9pphOKl+7&#10;CNTte/RId9h6ybWzNgws2dxaz2EG+QWO0UDHb6v5QYUZDpl1J8wgobFCXFJ3jJ9CApYNvURJCebT&#10;3869P/IMrZQ0uCDY0scFM4IS+VYhA18nw6HfqKAMR1s4QGKeWmZPLWpR7wHOIcHnQPMgen8n12Jh&#10;oD7HXZ76rGhiimPuDrxe2XPd4uJrwMV0GtxwizRzh+pUcx/cY+exPWvPmdE9dRyS7gjWy8TSZ+Tp&#10;fP1NBdOFg6IKzPJYd7jiXLyCGxgm1L8WfsWf6sHr8U2b/AIAAP//AwBQSwMEFAAGAAgAAAAhALRE&#10;ZjrYAAAABQEAAA8AAABkcnMvZG93bnJldi54bWxMj8FuwjAQRO+V+g/WVuJWHBolKmkcVCH4AGi5&#10;L/Y2iRqvo9hA+PtuT+1xZ0Yzb+vN7Ad1pSn2gQ2slhkoYhtcz62Bz4/98yuomJAdDoHJwJ0ibJrH&#10;hxorF258oOsxtUpKOFZooEtprLSOtiOPcRlGYvG+wuQxyTm12k14k3I/6JcsK7XHnmWhw5G2Hdnv&#10;48UbyFt7ovEw7dCXqbf3fFe6bWbM4ml+fwOVaE5/YfjFF3RohOkcLuyiGgzII0nUNSgx10WRgzob&#10;KIsV6KbW/+mbHwAAAP//AwBQSwECLQAUAAYACAAAACEAtoM4kv4AAADhAQAAEwAAAAAAAAAAAAAA&#10;AAAAAAAAW0NvbnRlbnRfVHlwZXNdLnhtbFBLAQItABQABgAIAAAAIQA4/SH/1gAAAJQBAAALAAAA&#10;AAAAAAAAAAAAAC8BAABfcmVscy8ucmVsc1BLAQItABQABgAIAAAAIQBF38jftQIAABsFAAAOAAAA&#10;AAAAAAAAAAAAAC4CAABkcnMvZTJvRG9jLnhtbFBLAQItABQABgAIAAAAIQC0RGY62AAAAAUBAAAP&#10;AAAAAAAAAAAAAAAAAA8FAABkcnMvZG93bnJldi54bWxQSwUGAAAAAAQABADzAAAAFAYAAAAA&#10;" fillcolor="#e6e0ec" stroked="f" strokeweight="2pt">
                <v:textbo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「免税軽油の引取り等に係る報告書」（在庫保有の場合）の作成</w:t>
                      </w:r>
                    </w:p>
                    <w:p w:rsidR="009E1D41" w:rsidRPr="00AA1CBA" w:rsidRDefault="009E1D41" w:rsidP="008E551A">
                      <w:pPr>
                        <w:spacing w:line="400" w:lineRule="exact"/>
                        <w:jc w:val="center"/>
                        <w:rPr>
                          <w:rFonts w:ascii="Meiryo UI" w:eastAsia="Meiryo UI" w:hAnsi="Meiryo UI"/>
                          <w:color w:val="000000" w:themeColor="text1"/>
                          <w:sz w:val="28"/>
                        </w:rPr>
                      </w:pPr>
                    </w:p>
                  </w:txbxContent>
                </v:textbox>
                <w10:wrap type="through" anchorx="margin"/>
              </v:roundrect>
            </w:pict>
          </mc:Fallback>
        </mc:AlternateContent>
      </w:r>
    </w:p>
    <w:p w:rsidR="008E551A" w:rsidRDefault="008E551A" w:rsidP="008E551A">
      <w:pPr>
        <w:spacing w:line="320" w:lineRule="exact"/>
        <w:ind w:firstLineChars="50" w:firstLine="120"/>
        <w:rPr>
          <w:rFonts w:ascii="Meiryo UI" w:eastAsia="Meiryo UI" w:hAnsi="Meiryo UI"/>
          <w:b/>
          <w:sz w:val="24"/>
          <w:szCs w:val="24"/>
          <w:u w:val="single"/>
        </w:rPr>
      </w:pPr>
      <w:r w:rsidRPr="00BB6133">
        <w:rPr>
          <w:rFonts w:ascii="Meiryo UI" w:eastAsia="Meiryo UI" w:hAnsi="Meiryo UI" w:hint="eastAsia"/>
          <w:b/>
          <w:sz w:val="24"/>
          <w:szCs w:val="24"/>
          <w:u w:val="single"/>
        </w:rPr>
        <w:t>免税軽油の購入や使用実績がない月についても、その旨記入の上、提出しなければなりません。</w:t>
      </w:r>
    </w:p>
    <w:p w:rsidR="008E551A" w:rsidRPr="00A02FDE" w:rsidRDefault="008E551A" w:rsidP="008E551A">
      <w:pPr>
        <w:spacing w:line="260" w:lineRule="exact"/>
        <w:ind w:firstLineChars="50" w:firstLine="120"/>
        <w:rPr>
          <w:rFonts w:ascii="Meiryo UI" w:eastAsia="Meiryo UI" w:hAnsi="Meiryo UI"/>
          <w:b/>
          <w:sz w:val="24"/>
          <w:szCs w:val="24"/>
          <w:u w:val="single"/>
        </w:rPr>
      </w:pPr>
    </w:p>
    <w:p w:rsidR="008E551A" w:rsidRPr="00501E23" w:rsidRDefault="008E551A" w:rsidP="008E551A">
      <w:pPr>
        <w:spacing w:line="260" w:lineRule="exact"/>
        <w:rPr>
          <w:rFonts w:ascii="Meiryo UI" w:eastAsia="Meiryo UI" w:hAnsi="Meiryo UI"/>
          <w:sz w:val="24"/>
          <w:szCs w:val="24"/>
        </w:rPr>
      </w:pPr>
      <w:r w:rsidRPr="00501E23">
        <w:rPr>
          <w:rFonts w:ascii="Meiryo UI" w:eastAsia="Meiryo UI" w:hAnsi="Meiryo UI" w:hint="eastAsia"/>
          <w:sz w:val="24"/>
          <w:szCs w:val="24"/>
        </w:rPr>
        <w:t>（表面）</w:t>
      </w:r>
    </w:p>
    <w:p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１</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「報告対象期間」欄は、免税証有効期間内の各月における初日（月途中から</w:t>
      </w:r>
      <w:r>
        <w:rPr>
          <w:rFonts w:ascii="Meiryo UI" w:eastAsia="Meiryo UI" w:hAnsi="Meiryo UI" w:hint="eastAsia"/>
          <w:sz w:val="24"/>
          <w:szCs w:val="24"/>
        </w:rPr>
        <w:t>有効期間が</w:t>
      </w:r>
      <w:r w:rsidRPr="00501E23">
        <w:rPr>
          <w:rFonts w:ascii="Meiryo UI" w:eastAsia="Meiryo UI" w:hAnsi="Meiryo UI" w:hint="eastAsia"/>
          <w:sz w:val="24"/>
          <w:szCs w:val="24"/>
        </w:rPr>
        <w:t>開始</w:t>
      </w:r>
      <w:r>
        <w:rPr>
          <w:rFonts w:ascii="Meiryo UI" w:eastAsia="Meiryo UI" w:hAnsi="Meiryo UI" w:hint="eastAsia"/>
          <w:sz w:val="24"/>
          <w:szCs w:val="24"/>
        </w:rPr>
        <w:t>する</w:t>
      </w:r>
      <w:r w:rsidRPr="00501E23">
        <w:rPr>
          <w:rFonts w:ascii="Meiryo UI" w:eastAsia="Meiryo UI" w:hAnsi="Meiryo UI" w:hint="eastAsia"/>
          <w:sz w:val="24"/>
          <w:szCs w:val="24"/>
        </w:rPr>
        <w:t>免税証の場合は</w:t>
      </w:r>
      <w:r>
        <w:rPr>
          <w:rFonts w:ascii="Meiryo UI" w:eastAsia="Meiryo UI" w:hAnsi="Meiryo UI" w:hint="eastAsia"/>
          <w:sz w:val="24"/>
          <w:szCs w:val="24"/>
        </w:rPr>
        <w:t>有効期間の</w:t>
      </w:r>
      <w:r w:rsidRPr="00116DFA">
        <w:rPr>
          <w:rFonts w:ascii="Meiryo UI" w:eastAsia="Meiryo UI" w:hAnsi="Meiryo UI" w:hint="eastAsia"/>
          <w:b/>
          <w:sz w:val="24"/>
          <w:szCs w:val="24"/>
        </w:rPr>
        <w:t>開始日</w:t>
      </w:r>
      <w:r w:rsidRPr="00501E23">
        <w:rPr>
          <w:rFonts w:ascii="Meiryo UI" w:eastAsia="Meiryo UI" w:hAnsi="Meiryo UI" w:hint="eastAsia"/>
          <w:sz w:val="24"/>
          <w:szCs w:val="24"/>
        </w:rPr>
        <w:t>）及び末日（月途中で</w:t>
      </w:r>
      <w:r>
        <w:rPr>
          <w:rFonts w:ascii="Meiryo UI" w:eastAsia="Meiryo UI" w:hAnsi="Meiryo UI" w:hint="eastAsia"/>
          <w:sz w:val="24"/>
          <w:szCs w:val="24"/>
        </w:rPr>
        <w:t>有効期間が終了する</w:t>
      </w:r>
      <w:r w:rsidRPr="00501E23">
        <w:rPr>
          <w:rFonts w:ascii="Meiryo UI" w:eastAsia="Meiryo UI" w:hAnsi="Meiryo UI" w:hint="eastAsia"/>
          <w:sz w:val="24"/>
          <w:szCs w:val="24"/>
        </w:rPr>
        <w:t>免税証の場合は</w:t>
      </w:r>
      <w:r>
        <w:rPr>
          <w:rFonts w:ascii="Meiryo UI" w:eastAsia="Meiryo UI" w:hAnsi="Meiryo UI" w:hint="eastAsia"/>
          <w:sz w:val="24"/>
          <w:szCs w:val="24"/>
        </w:rPr>
        <w:t>有効期間の</w:t>
      </w:r>
      <w:r w:rsidRPr="00116DFA">
        <w:rPr>
          <w:rFonts w:ascii="Meiryo UI" w:eastAsia="Meiryo UI" w:hAnsi="Meiryo UI" w:hint="eastAsia"/>
          <w:b/>
          <w:sz w:val="24"/>
          <w:szCs w:val="24"/>
        </w:rPr>
        <w:t>終了日</w:t>
      </w:r>
      <w:r w:rsidRPr="00501E23">
        <w:rPr>
          <w:rFonts w:ascii="Meiryo UI" w:eastAsia="Meiryo UI" w:hAnsi="Meiryo UI" w:hint="eastAsia"/>
          <w:sz w:val="24"/>
          <w:szCs w:val="24"/>
        </w:rPr>
        <w:t>、</w:t>
      </w:r>
      <w:r w:rsidRPr="00062286">
        <w:rPr>
          <w:rFonts w:ascii="Meiryo UI" w:eastAsia="Meiryo UI" w:hAnsi="Meiryo UI" w:hint="eastAsia"/>
          <w:sz w:val="24"/>
          <w:szCs w:val="24"/>
        </w:rPr>
        <w:t>免税証有効期間内に報告書を提出する場合は</w:t>
      </w:r>
      <w:r w:rsidRPr="00116DFA">
        <w:rPr>
          <w:rFonts w:ascii="Meiryo UI" w:eastAsia="Meiryo UI" w:hAnsi="Meiryo UI" w:hint="eastAsia"/>
          <w:b/>
          <w:sz w:val="24"/>
          <w:szCs w:val="24"/>
        </w:rPr>
        <w:t>報告書提出日</w:t>
      </w:r>
      <w:r w:rsidRPr="00501E23">
        <w:rPr>
          <w:rFonts w:ascii="Meiryo UI" w:eastAsia="Meiryo UI" w:hAnsi="Meiryo UI" w:hint="eastAsia"/>
          <w:sz w:val="24"/>
          <w:szCs w:val="24"/>
        </w:rPr>
        <w:t>）を記入してください。</w:t>
      </w:r>
    </w:p>
    <w:p w:rsidR="008E551A" w:rsidRPr="00501E23" w:rsidRDefault="008E551A" w:rsidP="008E551A">
      <w:pPr>
        <w:spacing w:line="320" w:lineRule="exact"/>
        <w:ind w:left="240" w:hangingChars="100" w:hanging="240"/>
        <w:rPr>
          <w:rFonts w:ascii="Meiryo UI" w:eastAsia="Meiryo UI" w:hAnsi="Meiryo UI"/>
          <w:sz w:val="24"/>
          <w:szCs w:val="24"/>
        </w:rPr>
      </w:pPr>
    </w:p>
    <w:p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２</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「報告対象期間」欄の「免税軽油の引取りに関する事実及びその数量」は引取りの事実の有無のいずれか</w:t>
      </w:r>
      <w:r>
        <w:rPr>
          <w:rFonts w:ascii="Meiryo UI" w:eastAsia="Meiryo UI" w:hAnsi="Meiryo UI" w:hint="eastAsia"/>
          <w:sz w:val="24"/>
          <w:szCs w:val="24"/>
        </w:rPr>
        <w:t>を</w:t>
      </w:r>
      <w:r w:rsidRPr="00501E23">
        <w:rPr>
          <w:rFonts w:ascii="Meiryo UI" w:eastAsia="Meiryo UI" w:hAnsi="Meiryo UI" w:hint="eastAsia"/>
          <w:sz w:val="24"/>
          <w:szCs w:val="24"/>
        </w:rPr>
        <w:t>○</w:t>
      </w:r>
      <w:r>
        <w:rPr>
          <w:rFonts w:ascii="Meiryo UI" w:eastAsia="Meiryo UI" w:hAnsi="Meiryo UI" w:hint="eastAsia"/>
          <w:sz w:val="24"/>
          <w:szCs w:val="24"/>
        </w:rPr>
        <w:t>で囲んで</w:t>
      </w:r>
      <w:r w:rsidRPr="00501E23">
        <w:rPr>
          <w:rFonts w:ascii="Meiryo UI" w:eastAsia="Meiryo UI" w:hAnsi="Meiryo UI" w:hint="eastAsia"/>
          <w:sz w:val="24"/>
          <w:szCs w:val="24"/>
        </w:rPr>
        <w:t>ください。</w:t>
      </w:r>
    </w:p>
    <w:p w:rsidR="008E551A" w:rsidRPr="004F6678" w:rsidRDefault="008E551A" w:rsidP="008E551A">
      <w:pPr>
        <w:spacing w:line="320" w:lineRule="exact"/>
        <w:ind w:left="240" w:hangingChars="100" w:hanging="240"/>
        <w:rPr>
          <w:rFonts w:ascii="Meiryo UI" w:eastAsia="Meiryo UI" w:hAnsi="Meiryo UI"/>
          <w:sz w:val="24"/>
          <w:szCs w:val="24"/>
        </w:rPr>
      </w:pPr>
    </w:p>
    <w:p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３</w:t>
      </w:r>
      <w:r>
        <w:rPr>
          <w:rFonts w:ascii="Meiryo UI" w:eastAsia="Meiryo UI" w:hAnsi="Meiryo UI" w:hint="eastAsia"/>
          <w:sz w:val="24"/>
          <w:szCs w:val="24"/>
        </w:rPr>
        <w:t xml:space="preserve">　</w:t>
      </w:r>
      <w:r w:rsidRPr="00501E23">
        <w:rPr>
          <w:rFonts w:ascii="Meiryo UI" w:eastAsia="Meiryo UI" w:hAnsi="Meiryo UI" w:hint="eastAsia"/>
          <w:sz w:val="24"/>
          <w:szCs w:val="24"/>
        </w:rPr>
        <w:t>「引取年月日」及び「引取数量</w:t>
      </w:r>
      <w:r w:rsidRPr="00501E23">
        <w:rPr>
          <w:rFonts w:ascii="Meiryo UI" w:eastAsia="Meiryo UI" w:hAnsi="Meiryo UI"/>
          <w:sz w:val="24"/>
          <w:szCs w:val="24"/>
        </w:rPr>
        <w:t>(</w:t>
      </w:r>
      <w:r w:rsidRPr="00501E23">
        <w:rPr>
          <w:rFonts w:ascii="Meiryo UI" w:eastAsia="Meiryo UI" w:hAnsi="Meiryo UI" w:hint="eastAsia"/>
          <w:sz w:val="24"/>
          <w:szCs w:val="24"/>
        </w:rPr>
        <w:t>ア</w:t>
      </w:r>
      <w:r w:rsidRPr="00501E23">
        <w:rPr>
          <w:rFonts w:ascii="Meiryo UI" w:eastAsia="Meiryo UI" w:hAnsi="Meiryo UI"/>
          <w:sz w:val="24"/>
          <w:szCs w:val="24"/>
        </w:rPr>
        <w:t>)</w:t>
      </w:r>
      <w:r w:rsidRPr="00501E23">
        <w:rPr>
          <w:rFonts w:ascii="Meiryo UI" w:eastAsia="Meiryo UI" w:hAnsi="Meiryo UI" w:hint="eastAsia"/>
          <w:sz w:val="24"/>
          <w:szCs w:val="24"/>
        </w:rPr>
        <w:t>」欄は、実績表の引取年月日及び引取数量を記入してください。</w:t>
      </w:r>
    </w:p>
    <w:p w:rsidR="008E551A" w:rsidRPr="00501E23" w:rsidRDefault="008E551A" w:rsidP="008E551A">
      <w:pPr>
        <w:spacing w:line="320" w:lineRule="exact"/>
        <w:rPr>
          <w:rFonts w:ascii="Meiryo UI" w:eastAsia="Meiryo UI" w:hAnsi="Meiryo UI"/>
          <w:sz w:val="24"/>
          <w:szCs w:val="24"/>
        </w:rPr>
      </w:pPr>
    </w:p>
    <w:p w:rsidR="00956370"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４</w:t>
      </w:r>
      <w:r>
        <w:rPr>
          <w:rFonts w:ascii="Meiryo UI" w:eastAsia="Meiryo UI" w:hAnsi="Meiryo UI" w:hint="eastAsia"/>
          <w:sz w:val="24"/>
          <w:szCs w:val="24"/>
        </w:rPr>
        <w:t xml:space="preserve">　</w:t>
      </w:r>
      <w:r w:rsidRPr="00501E23">
        <w:rPr>
          <w:rFonts w:ascii="Meiryo UI" w:eastAsia="Meiryo UI" w:hAnsi="Meiryo UI" w:hint="eastAsia"/>
          <w:sz w:val="24"/>
          <w:szCs w:val="24"/>
        </w:rPr>
        <w:t>「免税軽油の引渡しを行った販売業者の事務所又は事業所所在地及び氏名又は名称」欄は、実際に免税軽油</w:t>
      </w:r>
      <w:r>
        <w:rPr>
          <w:rFonts w:ascii="Meiryo UI" w:eastAsia="Meiryo UI" w:hAnsi="Meiryo UI" w:hint="eastAsia"/>
          <w:sz w:val="24"/>
          <w:szCs w:val="24"/>
        </w:rPr>
        <w:t>を購入した</w:t>
      </w:r>
      <w:r w:rsidRPr="00501E23">
        <w:rPr>
          <w:rFonts w:ascii="Meiryo UI" w:eastAsia="Meiryo UI" w:hAnsi="Meiryo UI" w:hint="eastAsia"/>
          <w:sz w:val="24"/>
          <w:szCs w:val="24"/>
        </w:rPr>
        <w:t>販売業者について記入してください。</w:t>
      </w:r>
    </w:p>
    <w:p w:rsidR="008E551A" w:rsidRPr="00501E23" w:rsidRDefault="00956370" w:rsidP="0064148D">
      <w:pPr>
        <w:spacing w:line="32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8E551A" w:rsidRPr="00501E23">
        <w:rPr>
          <w:rFonts w:ascii="Meiryo UI" w:eastAsia="Meiryo UI" w:hAnsi="Meiryo UI" w:hint="eastAsia"/>
          <w:sz w:val="24"/>
          <w:szCs w:val="24"/>
        </w:rPr>
        <w:t>なお、免税証に記載された販売業者と異なる販売業者から免税軽油を</w:t>
      </w:r>
      <w:r w:rsidR="008E551A">
        <w:rPr>
          <w:rFonts w:ascii="Meiryo UI" w:eastAsia="Meiryo UI" w:hAnsi="Meiryo UI" w:hint="eastAsia"/>
          <w:sz w:val="24"/>
          <w:szCs w:val="24"/>
        </w:rPr>
        <w:t>購入</w:t>
      </w:r>
      <w:r w:rsidR="008E551A" w:rsidRPr="00501E23">
        <w:rPr>
          <w:rFonts w:ascii="Meiryo UI" w:eastAsia="Meiryo UI" w:hAnsi="Meiryo UI" w:hint="eastAsia"/>
          <w:sz w:val="24"/>
          <w:szCs w:val="24"/>
        </w:rPr>
        <w:t>した場合には、その免税証に記載された販売業者の事務所又は事業所及び氏名又は名称を〔　〕に記入してください。</w:t>
      </w:r>
    </w:p>
    <w:p w:rsidR="008E551A" w:rsidRPr="00501E23" w:rsidRDefault="008E551A" w:rsidP="008E551A">
      <w:pPr>
        <w:spacing w:line="320" w:lineRule="exact"/>
        <w:ind w:left="240" w:hangingChars="100" w:hanging="240"/>
        <w:rPr>
          <w:rFonts w:ascii="Meiryo UI" w:eastAsia="Meiryo UI" w:hAnsi="Meiryo UI"/>
          <w:sz w:val="24"/>
          <w:szCs w:val="24"/>
        </w:rPr>
      </w:pPr>
    </w:p>
    <w:p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５</w:t>
      </w:r>
      <w:r>
        <w:rPr>
          <w:rFonts w:ascii="Meiryo UI" w:eastAsia="Meiryo UI" w:hAnsi="Meiryo UI" w:hint="eastAsia"/>
          <w:sz w:val="24"/>
          <w:szCs w:val="24"/>
        </w:rPr>
        <w:t xml:space="preserve">　</w:t>
      </w:r>
      <w:r w:rsidRPr="00501E23">
        <w:rPr>
          <w:rFonts w:ascii="Meiryo UI" w:eastAsia="Meiryo UI" w:hAnsi="Meiryo UI" w:hint="eastAsia"/>
          <w:sz w:val="24"/>
          <w:szCs w:val="24"/>
        </w:rPr>
        <w:t>「免税軽油の引取りに際して販売業者に提出した免税証に関する事項」欄は、免税証管理簿により、引取年月日ごとに記入してください。</w:t>
      </w:r>
    </w:p>
    <w:p w:rsidR="008E551A" w:rsidRPr="00501E23" w:rsidRDefault="008E551A" w:rsidP="008E551A">
      <w:pPr>
        <w:spacing w:line="320" w:lineRule="exact"/>
        <w:ind w:left="240" w:hangingChars="100" w:hanging="240"/>
        <w:rPr>
          <w:rFonts w:ascii="Meiryo UI" w:eastAsia="Meiryo UI" w:hAnsi="Meiryo UI"/>
          <w:sz w:val="24"/>
          <w:szCs w:val="24"/>
        </w:rPr>
      </w:pPr>
    </w:p>
    <w:p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６</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「報告対象期間の初日の前日における免税軽油の保有数量</w:t>
      </w:r>
      <w:r w:rsidRPr="00501E23">
        <w:rPr>
          <w:rFonts w:ascii="Meiryo UI" w:eastAsia="Meiryo UI" w:hAnsi="Meiryo UI"/>
          <w:sz w:val="24"/>
          <w:szCs w:val="24"/>
        </w:rPr>
        <w:t>(</w:t>
      </w:r>
      <w:r w:rsidRPr="00501E23">
        <w:rPr>
          <w:rFonts w:ascii="Meiryo UI" w:eastAsia="Meiryo UI" w:hAnsi="Meiryo UI" w:hint="eastAsia"/>
          <w:sz w:val="24"/>
          <w:szCs w:val="24"/>
        </w:rPr>
        <w:t>イ</w:t>
      </w:r>
      <w:r w:rsidRPr="00501E23">
        <w:rPr>
          <w:rFonts w:ascii="Meiryo UI" w:eastAsia="Meiryo UI" w:hAnsi="Meiryo UI"/>
          <w:sz w:val="24"/>
          <w:szCs w:val="24"/>
        </w:rPr>
        <w:t>)</w:t>
      </w:r>
      <w:r w:rsidRPr="00501E23">
        <w:rPr>
          <w:rFonts w:ascii="Meiryo UI" w:eastAsia="Meiryo UI" w:hAnsi="Meiryo UI" w:hint="eastAsia"/>
          <w:sz w:val="24"/>
          <w:szCs w:val="24"/>
        </w:rPr>
        <w:t>」欄は、実績表の前月からの繰越数量を記入してください。</w:t>
      </w:r>
    </w:p>
    <w:p w:rsidR="008E551A" w:rsidRPr="002B1CE0" w:rsidRDefault="008E551A" w:rsidP="008E551A">
      <w:pPr>
        <w:spacing w:line="320" w:lineRule="exact"/>
        <w:ind w:left="240" w:hangingChars="100" w:hanging="240"/>
        <w:rPr>
          <w:rFonts w:ascii="Meiryo UI" w:eastAsia="Meiryo UI" w:hAnsi="Meiryo UI"/>
          <w:sz w:val="24"/>
          <w:szCs w:val="24"/>
        </w:rPr>
      </w:pPr>
    </w:p>
    <w:p w:rsidR="008E551A" w:rsidRPr="00501E23" w:rsidRDefault="008E551A" w:rsidP="0064148D">
      <w:pPr>
        <w:spacing w:line="320" w:lineRule="exact"/>
        <w:ind w:left="360" w:hangingChars="150" w:hanging="360"/>
        <w:rPr>
          <w:rFonts w:ascii="Meiryo UI" w:eastAsia="Meiryo UI" w:hAnsi="Meiryo UI"/>
          <w:sz w:val="24"/>
          <w:szCs w:val="24"/>
        </w:rPr>
      </w:pPr>
      <w:r w:rsidRPr="00501E23">
        <w:rPr>
          <w:rFonts w:ascii="Meiryo UI" w:eastAsia="Meiryo UI" w:hAnsi="Meiryo UI" w:hint="eastAsia"/>
          <w:sz w:val="24"/>
          <w:szCs w:val="24"/>
        </w:rPr>
        <w:t>７</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「報告対象期間に引取りを行った免税軽油の数量の合計</w:t>
      </w:r>
      <w:r w:rsidRPr="00501E23">
        <w:rPr>
          <w:rFonts w:ascii="Meiryo UI" w:eastAsia="Meiryo UI" w:hAnsi="Meiryo UI"/>
          <w:sz w:val="24"/>
          <w:szCs w:val="24"/>
        </w:rPr>
        <w:t>(</w:t>
      </w:r>
      <w:r w:rsidRPr="00501E23">
        <w:rPr>
          <w:rFonts w:ascii="Meiryo UI" w:eastAsia="Meiryo UI" w:hAnsi="Meiryo UI" w:hint="eastAsia"/>
          <w:sz w:val="24"/>
          <w:szCs w:val="24"/>
        </w:rPr>
        <w:t>ウ</w:t>
      </w:r>
      <w:r w:rsidRPr="00501E23">
        <w:rPr>
          <w:rFonts w:ascii="Meiryo UI" w:eastAsia="Meiryo UI" w:hAnsi="Meiryo UI"/>
          <w:sz w:val="24"/>
          <w:szCs w:val="24"/>
        </w:rPr>
        <w:t>)</w:t>
      </w:r>
      <w:r w:rsidRPr="00501E23">
        <w:rPr>
          <w:rFonts w:ascii="Meiryo UI" w:eastAsia="Meiryo UI" w:hAnsi="Meiryo UI" w:hint="eastAsia"/>
          <w:sz w:val="24"/>
          <w:szCs w:val="24"/>
        </w:rPr>
        <w:t>」欄は、</w:t>
      </w:r>
      <w:r>
        <w:rPr>
          <w:rFonts w:ascii="Meiryo UI" w:eastAsia="Meiryo UI" w:hAnsi="Meiryo UI" w:hint="eastAsia"/>
          <w:sz w:val="24"/>
          <w:szCs w:val="24"/>
        </w:rPr>
        <w:t>「</w:t>
      </w:r>
      <w:r w:rsidRPr="00501E23">
        <w:rPr>
          <w:rFonts w:ascii="Meiryo UI" w:eastAsia="Meiryo UI" w:hAnsi="Meiryo UI" w:hint="eastAsia"/>
          <w:sz w:val="24"/>
          <w:szCs w:val="24"/>
        </w:rPr>
        <w:t>引取り数量（ア）</w:t>
      </w:r>
      <w:r>
        <w:rPr>
          <w:rFonts w:ascii="Meiryo UI" w:eastAsia="Meiryo UI" w:hAnsi="Meiryo UI" w:hint="eastAsia"/>
          <w:sz w:val="24"/>
          <w:szCs w:val="24"/>
        </w:rPr>
        <w:t>」</w:t>
      </w:r>
      <w:r w:rsidRPr="00501E23">
        <w:rPr>
          <w:rFonts w:ascii="Meiryo UI" w:eastAsia="Meiryo UI" w:hAnsi="Meiryo UI" w:hint="eastAsia"/>
          <w:sz w:val="24"/>
          <w:szCs w:val="24"/>
        </w:rPr>
        <w:t>欄の合計数量を記入してください。</w:t>
      </w:r>
    </w:p>
    <w:p w:rsidR="008E551A" w:rsidRPr="00501E23" w:rsidRDefault="008E551A" w:rsidP="008E551A">
      <w:pPr>
        <w:spacing w:line="320" w:lineRule="exact"/>
        <w:ind w:left="240" w:hangingChars="100" w:hanging="240"/>
        <w:rPr>
          <w:rFonts w:ascii="Meiryo UI" w:eastAsia="Meiryo UI" w:hAnsi="Meiryo UI"/>
          <w:sz w:val="24"/>
          <w:szCs w:val="24"/>
        </w:rPr>
      </w:pPr>
    </w:p>
    <w:p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８</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「報告対象期間に使用した免税軽油の数量の合計</w:t>
      </w:r>
      <w:r w:rsidRPr="00501E23">
        <w:rPr>
          <w:rFonts w:ascii="Meiryo UI" w:eastAsia="Meiryo UI" w:hAnsi="Meiryo UI"/>
          <w:sz w:val="24"/>
          <w:szCs w:val="24"/>
        </w:rPr>
        <w:t>(</w:t>
      </w:r>
      <w:r w:rsidRPr="00501E23">
        <w:rPr>
          <w:rFonts w:ascii="Meiryo UI" w:eastAsia="Meiryo UI" w:hAnsi="Meiryo UI" w:hint="eastAsia"/>
          <w:sz w:val="24"/>
          <w:szCs w:val="24"/>
        </w:rPr>
        <w:t>エ</w:t>
      </w:r>
      <w:r w:rsidRPr="00501E23">
        <w:rPr>
          <w:rFonts w:ascii="Meiryo UI" w:eastAsia="Meiryo UI" w:hAnsi="Meiryo UI"/>
          <w:sz w:val="24"/>
          <w:szCs w:val="24"/>
        </w:rPr>
        <w:t>)</w:t>
      </w:r>
      <w:r w:rsidRPr="00501E23">
        <w:rPr>
          <w:rFonts w:ascii="Meiryo UI" w:eastAsia="Meiryo UI" w:hAnsi="Meiryo UI" w:hint="eastAsia"/>
          <w:sz w:val="24"/>
          <w:szCs w:val="24"/>
        </w:rPr>
        <w:t>」欄は、実績表の使用合計数量を記入してください。</w:t>
      </w:r>
    </w:p>
    <w:p w:rsidR="008E551A" w:rsidRPr="00501E23" w:rsidRDefault="008E551A" w:rsidP="008E551A">
      <w:pPr>
        <w:spacing w:line="320" w:lineRule="exact"/>
        <w:rPr>
          <w:rFonts w:ascii="Meiryo UI" w:eastAsia="Meiryo UI" w:hAnsi="Meiryo UI"/>
          <w:sz w:val="24"/>
          <w:szCs w:val="24"/>
        </w:rPr>
      </w:pPr>
    </w:p>
    <w:p w:rsidR="008E551A"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９</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「報告対象期間の末日における免税軽油の保有数量</w:t>
      </w:r>
      <w:r w:rsidRPr="00501E23">
        <w:rPr>
          <w:rFonts w:ascii="Meiryo UI" w:eastAsia="Meiryo UI" w:hAnsi="Meiryo UI"/>
          <w:sz w:val="24"/>
          <w:szCs w:val="24"/>
        </w:rPr>
        <w:t xml:space="preserve"> (</w:t>
      </w:r>
      <w:r w:rsidRPr="00501E23">
        <w:rPr>
          <w:rFonts w:ascii="Meiryo UI" w:eastAsia="Meiryo UI" w:hAnsi="Meiryo UI" w:hint="eastAsia"/>
          <w:sz w:val="24"/>
          <w:szCs w:val="24"/>
        </w:rPr>
        <w:t>カ</w:t>
      </w:r>
      <w:r w:rsidRPr="00501E23">
        <w:rPr>
          <w:rFonts w:ascii="Meiryo UI" w:eastAsia="Meiryo UI" w:hAnsi="Meiryo UI"/>
          <w:sz w:val="24"/>
          <w:szCs w:val="24"/>
        </w:rPr>
        <w:t>)</w:t>
      </w:r>
      <w:r w:rsidRPr="002B1CE0">
        <w:rPr>
          <w:rFonts w:ascii="Meiryo UI" w:eastAsia="Meiryo UI" w:hAnsi="Meiryo UI" w:hint="eastAsia"/>
          <w:sz w:val="24"/>
          <w:szCs w:val="24"/>
        </w:rPr>
        <w:t xml:space="preserve"> </w:t>
      </w:r>
      <w:r w:rsidRPr="00501E23">
        <w:rPr>
          <w:rFonts w:ascii="Meiryo UI" w:eastAsia="Meiryo UI" w:hAnsi="Meiryo UI" w:hint="eastAsia"/>
          <w:sz w:val="24"/>
          <w:szCs w:val="24"/>
        </w:rPr>
        <w:t>」欄は、報告対象期間の末日時点のポリタンク等に保管している免税軽油の保有数量を記入してください。</w:t>
      </w:r>
    </w:p>
    <w:p w:rsidR="008E551A" w:rsidRDefault="008E551A" w:rsidP="008E551A">
      <w:pPr>
        <w:spacing w:line="260" w:lineRule="exact"/>
        <w:ind w:left="360" w:hangingChars="150" w:hanging="360"/>
        <w:rPr>
          <w:rFonts w:ascii="Meiryo UI" w:eastAsia="Meiryo UI" w:hAnsi="Meiryo UI"/>
          <w:sz w:val="24"/>
          <w:szCs w:val="24"/>
        </w:rPr>
      </w:pPr>
    </w:p>
    <w:p w:rsidR="008E551A" w:rsidRPr="00501E23" w:rsidRDefault="008E551A" w:rsidP="008E551A">
      <w:pPr>
        <w:spacing w:line="260" w:lineRule="exact"/>
        <w:rPr>
          <w:rFonts w:ascii="Meiryo UI" w:eastAsia="Meiryo UI" w:hAnsi="Meiryo UI"/>
          <w:sz w:val="24"/>
          <w:szCs w:val="24"/>
        </w:rPr>
      </w:pPr>
      <w:r w:rsidRPr="00501E23">
        <w:rPr>
          <w:rFonts w:ascii="Meiryo UI" w:eastAsia="Meiryo UI" w:hAnsi="Meiryo UI" w:hint="eastAsia"/>
          <w:sz w:val="24"/>
          <w:szCs w:val="24"/>
        </w:rPr>
        <w:t>（裏面）</w:t>
      </w:r>
    </w:p>
    <w:p w:rsidR="008E551A" w:rsidRPr="00AA26FD" w:rsidRDefault="008E551A" w:rsidP="0064148D">
      <w:pPr>
        <w:spacing w:line="320" w:lineRule="exact"/>
        <w:ind w:left="240" w:hangingChars="100" w:hanging="240"/>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w:t>
      </w:r>
      <w:r>
        <w:rPr>
          <w:rFonts w:ascii="Meiryo UI" w:eastAsia="Meiryo UI" w:hAnsi="Meiryo UI" w:hint="eastAsia"/>
          <w:sz w:val="24"/>
          <w:szCs w:val="24"/>
        </w:rPr>
        <w:t xml:space="preserve">　「</w:t>
      </w:r>
      <w:r w:rsidRPr="00AA26FD">
        <w:rPr>
          <w:rFonts w:ascii="Meiryo UI" w:eastAsia="Meiryo UI" w:hAnsi="Meiryo UI" w:hint="eastAsia"/>
          <w:sz w:val="24"/>
          <w:szCs w:val="24"/>
        </w:rPr>
        <w:t>免税軽油の使用に関する事実及びその数量</w:t>
      </w:r>
      <w:r>
        <w:rPr>
          <w:rFonts w:ascii="Meiryo UI" w:eastAsia="Meiryo UI" w:hAnsi="Meiryo UI" w:hint="eastAsia"/>
          <w:sz w:val="24"/>
          <w:szCs w:val="24"/>
        </w:rPr>
        <w:t>」欄は</w:t>
      </w:r>
      <w:r w:rsidRPr="00AA26FD">
        <w:rPr>
          <w:rFonts w:ascii="Meiryo UI" w:eastAsia="Meiryo UI" w:hAnsi="Meiryo UI" w:hint="eastAsia"/>
          <w:sz w:val="24"/>
          <w:szCs w:val="24"/>
        </w:rPr>
        <w:t>使用の事実</w:t>
      </w:r>
      <w:r>
        <w:rPr>
          <w:rFonts w:ascii="Meiryo UI" w:eastAsia="Meiryo UI" w:hAnsi="Meiryo UI" w:hint="eastAsia"/>
          <w:sz w:val="24"/>
          <w:szCs w:val="24"/>
        </w:rPr>
        <w:t>の有無のいずれかを〇で囲んでください</w:t>
      </w:r>
      <w:r w:rsidR="0099034A">
        <w:rPr>
          <w:rFonts w:ascii="Meiryo UI" w:eastAsia="Meiryo UI" w:hAnsi="Meiryo UI" w:hint="eastAsia"/>
          <w:sz w:val="24"/>
          <w:szCs w:val="24"/>
        </w:rPr>
        <w:t>。</w:t>
      </w:r>
    </w:p>
    <w:p w:rsidR="008E551A" w:rsidRDefault="008E551A" w:rsidP="008E551A">
      <w:pPr>
        <w:spacing w:line="320" w:lineRule="exact"/>
        <w:ind w:left="360" w:hangingChars="150" w:hanging="360"/>
        <w:rPr>
          <w:rFonts w:ascii="Meiryo UI" w:eastAsia="Meiryo UI" w:hAnsi="Meiryo UI"/>
          <w:sz w:val="24"/>
          <w:szCs w:val="24"/>
        </w:rPr>
      </w:pPr>
    </w:p>
    <w:p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1</w:t>
      </w:r>
      <w:r>
        <w:rPr>
          <w:rFonts w:ascii="Meiryo UI" w:eastAsia="Meiryo UI" w:hAnsi="Meiryo UI"/>
          <w:sz w:val="24"/>
          <w:szCs w:val="24"/>
        </w:rPr>
        <w:t>1</w:t>
      </w:r>
      <w:r>
        <w:rPr>
          <w:rFonts w:ascii="Meiryo UI" w:eastAsia="Meiryo UI" w:hAnsi="Meiryo UI" w:hint="eastAsia"/>
          <w:sz w:val="24"/>
          <w:szCs w:val="24"/>
        </w:rPr>
        <w:t xml:space="preserve">　</w:t>
      </w:r>
      <w:r w:rsidRPr="00501E23">
        <w:rPr>
          <w:rFonts w:ascii="Meiryo UI" w:eastAsia="Meiryo UI" w:hAnsi="Meiryo UI" w:hint="eastAsia"/>
          <w:sz w:val="24"/>
          <w:szCs w:val="24"/>
        </w:rPr>
        <w:t>「機械、車両又は設備名（番号）」</w:t>
      </w:r>
      <w:r>
        <w:rPr>
          <w:rFonts w:ascii="Meiryo UI" w:eastAsia="Meiryo UI" w:hAnsi="Meiryo UI" w:hint="eastAsia"/>
          <w:sz w:val="24"/>
          <w:szCs w:val="24"/>
        </w:rPr>
        <w:t>及び「左記機械、車両又は設備の使用地」</w:t>
      </w:r>
      <w:r w:rsidRPr="00501E23">
        <w:rPr>
          <w:rFonts w:ascii="Meiryo UI" w:eastAsia="Meiryo UI" w:hAnsi="Meiryo UI" w:hint="eastAsia"/>
          <w:sz w:val="24"/>
          <w:szCs w:val="24"/>
        </w:rPr>
        <w:t>欄は、免税軽油使用者証に記載された</w:t>
      </w:r>
      <w:r>
        <w:rPr>
          <w:rFonts w:ascii="Meiryo UI" w:eastAsia="Meiryo UI" w:hAnsi="Meiryo UI" w:hint="eastAsia"/>
          <w:sz w:val="24"/>
          <w:szCs w:val="24"/>
        </w:rPr>
        <w:t>船舶</w:t>
      </w:r>
      <w:r w:rsidRPr="00501E23">
        <w:rPr>
          <w:rFonts w:ascii="Meiryo UI" w:eastAsia="Meiryo UI" w:hAnsi="Meiryo UI" w:hint="eastAsia"/>
          <w:sz w:val="24"/>
          <w:szCs w:val="24"/>
        </w:rPr>
        <w:t>の番号</w:t>
      </w:r>
      <w:r>
        <w:rPr>
          <w:rFonts w:ascii="Meiryo UI" w:eastAsia="Meiryo UI" w:hAnsi="Meiryo UI" w:hint="eastAsia"/>
          <w:sz w:val="24"/>
          <w:szCs w:val="24"/>
        </w:rPr>
        <w:t>及び使用地</w:t>
      </w:r>
      <w:r w:rsidRPr="00501E23">
        <w:rPr>
          <w:rFonts w:ascii="Meiryo UI" w:eastAsia="Meiryo UI" w:hAnsi="Meiryo UI" w:hint="eastAsia"/>
          <w:sz w:val="24"/>
          <w:szCs w:val="24"/>
        </w:rPr>
        <w:t>を記入してください。</w:t>
      </w:r>
    </w:p>
    <w:p w:rsidR="008E551A" w:rsidRPr="00501E23" w:rsidRDefault="008E551A" w:rsidP="008E551A">
      <w:pPr>
        <w:spacing w:line="320" w:lineRule="exact"/>
        <w:ind w:left="240" w:hangingChars="100" w:hanging="240"/>
        <w:rPr>
          <w:rFonts w:ascii="Meiryo UI" w:eastAsia="Meiryo UI" w:hAnsi="Meiryo UI"/>
          <w:sz w:val="24"/>
          <w:szCs w:val="24"/>
        </w:rPr>
      </w:pPr>
    </w:p>
    <w:p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1</w:t>
      </w:r>
      <w:r>
        <w:rPr>
          <w:rFonts w:ascii="Meiryo UI" w:eastAsia="Meiryo UI" w:hAnsi="Meiryo UI"/>
          <w:sz w:val="24"/>
          <w:szCs w:val="24"/>
        </w:rPr>
        <w:t>2</w:t>
      </w:r>
      <w:r>
        <w:rPr>
          <w:rFonts w:ascii="Meiryo UI" w:eastAsia="Meiryo UI" w:hAnsi="Meiryo UI" w:hint="eastAsia"/>
          <w:sz w:val="24"/>
          <w:szCs w:val="24"/>
        </w:rPr>
        <w:t xml:space="preserve">　</w:t>
      </w:r>
      <w:r w:rsidRPr="00501E23">
        <w:rPr>
          <w:rFonts w:ascii="Meiryo UI" w:eastAsia="Meiryo UI" w:hAnsi="Meiryo UI" w:hint="eastAsia"/>
          <w:sz w:val="24"/>
          <w:szCs w:val="24"/>
        </w:rPr>
        <w:t>「免税軽油の使用数量</w:t>
      </w:r>
      <w:r w:rsidRPr="00501E23">
        <w:rPr>
          <w:rFonts w:ascii="Meiryo UI" w:eastAsia="Meiryo UI" w:hAnsi="Meiryo UI"/>
          <w:sz w:val="24"/>
          <w:szCs w:val="24"/>
        </w:rPr>
        <w:t>(</w:t>
      </w:r>
      <w:r w:rsidRPr="00501E23">
        <w:rPr>
          <w:rFonts w:ascii="Meiryo UI" w:eastAsia="Meiryo UI" w:hAnsi="Meiryo UI" w:hint="eastAsia"/>
          <w:sz w:val="24"/>
          <w:szCs w:val="24"/>
        </w:rPr>
        <w:t>キ</w:t>
      </w:r>
      <w:r w:rsidRPr="00501E23">
        <w:rPr>
          <w:rFonts w:ascii="Meiryo UI" w:eastAsia="Meiryo UI" w:hAnsi="Meiryo UI"/>
          <w:sz w:val="24"/>
          <w:szCs w:val="24"/>
        </w:rPr>
        <w:t>)</w:t>
      </w:r>
      <w:r w:rsidRPr="00501E23">
        <w:rPr>
          <w:rFonts w:ascii="Meiryo UI" w:eastAsia="Meiryo UI" w:hAnsi="Meiryo UI" w:hint="eastAsia"/>
          <w:sz w:val="24"/>
          <w:szCs w:val="24"/>
        </w:rPr>
        <w:t>」､「稼働日数」及び「稼働時間」欄は、実績表により、</w:t>
      </w:r>
      <w:r>
        <w:rPr>
          <w:rFonts w:ascii="Meiryo UI" w:eastAsia="Meiryo UI" w:hAnsi="Meiryo UI" w:hint="eastAsia"/>
          <w:sz w:val="24"/>
          <w:szCs w:val="24"/>
        </w:rPr>
        <w:t>船舶</w:t>
      </w:r>
      <w:r w:rsidRPr="00501E23">
        <w:rPr>
          <w:rFonts w:ascii="Meiryo UI" w:eastAsia="Meiryo UI" w:hAnsi="Meiryo UI" w:hint="eastAsia"/>
          <w:sz w:val="24"/>
          <w:szCs w:val="24"/>
        </w:rPr>
        <w:t>ごとの合計数量を記入してください。</w:t>
      </w:r>
    </w:p>
    <w:p w:rsidR="008E551A" w:rsidRPr="00501E23" w:rsidRDefault="008E551A" w:rsidP="008E551A">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 xml:space="preserve">　</w:t>
      </w:r>
    </w:p>
    <w:p w:rsidR="008E551A"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1</w:t>
      </w:r>
      <w:r>
        <w:rPr>
          <w:rFonts w:ascii="Meiryo UI" w:eastAsia="Meiryo UI" w:hAnsi="Meiryo UI"/>
          <w:sz w:val="24"/>
          <w:szCs w:val="24"/>
        </w:rPr>
        <w:t>3</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「報告対象期間の末日における免税証の保有状況」欄は、報告対象期間の末日において保有する免税証の種類及び枚数を記入してください。</w:t>
      </w:r>
    </w:p>
    <w:p w:rsidR="008E551A" w:rsidRPr="00501E23" w:rsidRDefault="008E551A" w:rsidP="008E551A">
      <w:pPr>
        <w:spacing w:line="320" w:lineRule="exact"/>
        <w:ind w:left="360" w:hangingChars="150" w:hanging="360"/>
        <w:rPr>
          <w:rFonts w:ascii="Meiryo UI" w:eastAsia="Meiryo UI" w:hAnsi="Meiryo UI"/>
          <w:sz w:val="24"/>
          <w:szCs w:val="24"/>
        </w:rPr>
      </w:pPr>
    </w:p>
    <w:p w:rsidR="008E551A" w:rsidRPr="00501E23" w:rsidRDefault="008E551A" w:rsidP="008E551A">
      <w:pPr>
        <w:jc w:val="center"/>
        <w:rPr>
          <w:rFonts w:ascii="Meiryo UI" w:eastAsia="Meiryo UI" w:hAnsi="Meiryo UI"/>
          <w:sz w:val="22"/>
        </w:rPr>
      </w:pPr>
      <w:r w:rsidRPr="00501E23">
        <w:rPr>
          <w:rFonts w:ascii="Meiryo UI" w:eastAsia="Meiryo UI" w:hAnsi="Meiryo UI" w:hint="eastAsia"/>
          <w:sz w:val="22"/>
        </w:rPr>
        <w:lastRenderedPageBreak/>
        <w:t>（表面）</w:t>
      </w:r>
    </w:p>
    <w:p w:rsidR="008E551A" w:rsidRPr="003234AD" w:rsidRDefault="008E551A" w:rsidP="008E551A">
      <w:pPr>
        <w:spacing w:line="260" w:lineRule="exact"/>
        <w:ind w:left="360" w:hangingChars="150" w:hanging="360"/>
        <w:rPr>
          <w:rFonts w:ascii="Meiryo UI" w:eastAsia="Meiryo UI" w:hAnsi="Meiryo UI"/>
          <w:sz w:val="24"/>
          <w:szCs w:val="24"/>
        </w:rPr>
      </w:pPr>
    </w:p>
    <w:p w:rsidR="008E551A" w:rsidRPr="003234AD" w:rsidRDefault="008E551A" w:rsidP="008E551A">
      <w:pPr>
        <w:spacing w:afterLines="50" w:after="180" w:line="260" w:lineRule="exact"/>
        <w:jc w:val="center"/>
        <w:rPr>
          <w:rFonts w:ascii="Meiryo UI" w:eastAsia="Meiryo UI" w:hAnsi="Meiryo UI"/>
          <w:sz w:val="24"/>
          <w:szCs w:val="24"/>
        </w:rPr>
      </w:pPr>
      <w:r w:rsidRPr="003234AD">
        <w:rPr>
          <w:rFonts w:ascii="Meiryo UI" w:eastAsia="Meiryo UI" w:hAnsi="Meiryo UI" w:hint="eastAsia"/>
          <w:sz w:val="24"/>
          <w:szCs w:val="24"/>
        </w:rPr>
        <w:t>（裏面）</w:t>
      </w:r>
    </w:p>
    <w:tbl>
      <w:tblPr>
        <w:tblStyle w:val="13"/>
        <w:tblpPr w:leftFromText="142" w:rightFromText="142" w:vertAnchor="page" w:horzAnchor="margin" w:tblpY="1293"/>
        <w:tblW w:w="9869" w:type="dxa"/>
        <w:tblLayout w:type="fixed"/>
        <w:tblCellMar>
          <w:left w:w="0" w:type="dxa"/>
          <w:right w:w="0" w:type="dxa"/>
        </w:tblCellMar>
        <w:tblLook w:val="04A0" w:firstRow="1" w:lastRow="0" w:firstColumn="1" w:lastColumn="0" w:noHBand="0" w:noVBand="1"/>
      </w:tblPr>
      <w:tblGrid>
        <w:gridCol w:w="1435"/>
        <w:gridCol w:w="1419"/>
        <w:gridCol w:w="2555"/>
        <w:gridCol w:w="710"/>
        <w:gridCol w:w="567"/>
        <w:gridCol w:w="995"/>
        <w:gridCol w:w="2188"/>
      </w:tblGrid>
      <w:tr w:rsidR="008E551A" w:rsidRPr="00501E23" w:rsidTr="008E551A">
        <w:trPr>
          <w:trHeight w:val="464"/>
        </w:trPr>
        <w:tc>
          <w:tcPr>
            <w:tcW w:w="2854" w:type="dxa"/>
            <w:gridSpan w:val="2"/>
            <w:vMerge w:val="restart"/>
            <w:tcBorders>
              <w:top w:val="single" w:sz="4" w:space="0" w:color="auto"/>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r w:rsidRPr="00501E23">
              <w:rPr>
                <w:rFonts w:ascii="Meiryo UI" w:eastAsia="Meiryo UI" w:hAnsi="Meiryo UI"/>
                <w:noProof/>
                <w:sz w:val="16"/>
                <w:szCs w:val="16"/>
              </w:rPr>
              <mc:AlternateContent>
                <mc:Choice Requires="wps">
                  <w:drawing>
                    <wp:anchor distT="0" distB="0" distL="114300" distR="114300" simplePos="0" relativeHeight="252186624" behindDoc="0" locked="0" layoutInCell="1" allowOverlap="1" wp14:anchorId="5D70B8E0" wp14:editId="48715F03">
                      <wp:simplePos x="0" y="0"/>
                      <wp:positionH relativeFrom="column">
                        <wp:posOffset>6350</wp:posOffset>
                      </wp:positionH>
                      <wp:positionV relativeFrom="paragraph">
                        <wp:posOffset>115570</wp:posOffset>
                      </wp:positionV>
                      <wp:extent cx="1758315" cy="990600"/>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1758315" cy="990600"/>
                              </a:xfrm>
                              <a:prstGeom prst="rect">
                                <a:avLst/>
                              </a:prstGeom>
                              <a:noFill/>
                              <a:ln w="6350">
                                <a:noFill/>
                              </a:ln>
                              <a:effectLst/>
                            </wps:spPr>
                            <wps:txbx>
                              <w:txbxContent>
                                <w:p w:rsidR="009E1D41" w:rsidRPr="002D7BA5" w:rsidRDefault="009E1D41" w:rsidP="008E551A">
                                  <w:pPr>
                                    <w:jc w:val="distribute"/>
                                    <w:rPr>
                                      <w:rFonts w:asciiTheme="minorEastAsia" w:hAnsiTheme="minorEastAsia"/>
                                      <w:sz w:val="18"/>
                                      <w:szCs w:val="18"/>
                                    </w:rPr>
                                  </w:pPr>
                                  <w:r>
                                    <w:rPr>
                                      <w:rFonts w:hint="eastAsia"/>
                                      <w:sz w:val="18"/>
                                      <w:szCs w:val="18"/>
                                    </w:rPr>
                                    <w:t xml:space="preserve">　</w:t>
                                  </w:r>
                                  <w:r>
                                    <w:rPr>
                                      <w:sz w:val="18"/>
                                      <w:szCs w:val="18"/>
                                    </w:rPr>
                                    <w:t xml:space="preserve">　</w:t>
                                  </w:r>
                                  <w:r w:rsidRPr="002D7BA5">
                                    <w:rPr>
                                      <w:rFonts w:asciiTheme="minorEastAsia" w:hAnsiTheme="minorEastAsia" w:hint="eastAsia"/>
                                      <w:sz w:val="18"/>
                                      <w:szCs w:val="18"/>
                                    </w:rPr>
                                    <w:t xml:space="preserve">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年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月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日</w:t>
                                  </w:r>
                                </w:p>
                                <w:p w:rsidR="009E1D41" w:rsidRPr="002D7BA5" w:rsidRDefault="009E1D41" w:rsidP="008E551A">
                                  <w:pPr>
                                    <w:jc w:val="distribute"/>
                                    <w:rPr>
                                      <w:rFonts w:asciiTheme="minorEastAsia" w:hAnsiTheme="minorEastAsia"/>
                                      <w:sz w:val="18"/>
                                      <w:szCs w:val="18"/>
                                    </w:rPr>
                                  </w:pPr>
                                </w:p>
                                <w:p w:rsidR="009E1D41" w:rsidRPr="002D7BA5" w:rsidRDefault="009E1D41" w:rsidP="008E551A">
                                  <w:pPr>
                                    <w:jc w:val="distribute"/>
                                    <w:rPr>
                                      <w:rFonts w:asciiTheme="minorEastAsia" w:hAnsiTheme="minorEastAsia"/>
                                      <w:sz w:val="17"/>
                                      <w:szCs w:val="17"/>
                                    </w:rPr>
                                  </w:pPr>
                                  <w:r w:rsidRPr="002D7BA5">
                                    <w:rPr>
                                      <w:rFonts w:asciiTheme="minorEastAsia" w:hAnsiTheme="minorEastAsia" w:hint="eastAsia"/>
                                      <w:sz w:val="17"/>
                                      <w:szCs w:val="17"/>
                                    </w:rPr>
                                    <w:t>大阪府なにわ北府税事務所長様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B8E0" id="テキスト ボックス 259" o:spid="_x0000_s1218" type="#_x0000_t202" style="position:absolute;left:0;text-align:left;margin-left:.5pt;margin-top:9.1pt;width:138.45pt;height:7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pfWwIAAH0EAAAOAAAAZHJzL2Uyb0RvYy54bWysVEtu2zAQ3RfoHQjua8nf2IblwE3gooCR&#10;BHCKrGmKsgRIHJakLbnLGCh6iF6h6Lrn0UU6pCzHSLsquqFmOB/OvDej2XVV5GQvtMlARrTbCSkR&#10;kkOcyW1EPz0u340pMZbJmOUgRUQPwtDr+ds3s1JNRQ9SyGOhCSaRZlqqiKbWqmkQGJ6KgpkOKCHR&#10;mIAumEVVb4NYsxKzF3nQC8NRUIKOlQYujMHb28ZI5z5/kghu75PECEvyiGJt1p/anxt3BvMZm241&#10;U2nGT2Wwf6iiYJnER8+pbpllZKezP1IVGddgILEdDkUASZJx4XvAbrrhq27WKVPC94LgGHWGyfy/&#10;tPxu/6BJFke0N5xQIlmBJNXHr/Xzj/r5V338Rurj9/p4rJ9/ok6cE0JWKjPFyLXCWFu9hwqpb+8N&#10;XjokqkQX7os9ErQj+Icz4KKyhLugq+G43x1SwtE2mYSj0DMSvEQrbewHAQVxQkQ1EupxZvuVsVgJ&#10;urYu7jEJyyzPPam5JGVER/1h6APOFozIpfMVfjxOaVxHTeVOstWm8qB0++O2rw3EB2xXQzNDRvFl&#10;hjWtmLEPTOPQYIe4CPYejyQHfBtOEiUp6C9/u3f+yCVaKSlxCCNqPu+YFpTkHyWyPOkOBm5qvTIY&#10;XvVQ0ZeWzaVF7oobwDnv4sop7kXnb/NWTDQUT7gvC/cqmpjk+HZEbSve2GY1cN+4WCy8E86pYnYl&#10;14q71A45h/hj9cS0OtFikdA7aMeVTV+x0/g2/Cx2FpLMU+eQblBFHp2CM+4ZPe2jW6JL3Xu9/DXm&#10;vwEAAP//AwBQSwMEFAAGAAgAAAAhAEnAV1DfAAAACAEAAA8AAABkcnMvZG93bnJldi54bWxMj09L&#10;w0AQxe+C32EZwZvdGNTEmE0pgSKIHlp78TbJTpPg/onZbRv99I6nehrevOHN75XL2RpxpCkM3im4&#10;XSQgyLVeD65TsHtf3+QgQkSn0XhHCr4pwLK6vCix0P7kNnTcxk5wiAsFKuhjHAspQ9uTxbDwIzn2&#10;9n6yGFlOndQTnjjcGpkmyYO0ODj+0ONIdU/t5/ZgFbzU6zfcNKnNf0z9/LpfjV+7j3ulrq/m1ROI&#10;SHM8H8MfPqNDxUyNPzgdhGHNTSKPPAXBdppljyAaXmR3KciqlP8LVL8AAAD//wMAUEsBAi0AFAAG&#10;AAgAAAAhALaDOJL+AAAA4QEAABMAAAAAAAAAAAAAAAAAAAAAAFtDb250ZW50X1R5cGVzXS54bWxQ&#10;SwECLQAUAAYACAAAACEAOP0h/9YAAACUAQAACwAAAAAAAAAAAAAAAAAvAQAAX3JlbHMvLnJlbHNQ&#10;SwECLQAUAAYACAAAACEARziaX1sCAAB9BAAADgAAAAAAAAAAAAAAAAAuAgAAZHJzL2Uyb0RvYy54&#10;bWxQSwECLQAUAAYACAAAACEAScBXUN8AAAAIAQAADwAAAAAAAAAAAAAAAAC1BAAAZHJzL2Rvd25y&#10;ZXYueG1sUEsFBgAAAAAEAAQA8wAAAMEFAAAAAA==&#10;" filled="f" stroked="f" strokeweight=".5pt">
                      <v:textbox>
                        <w:txbxContent>
                          <w:p w:rsidR="009E1D41" w:rsidRPr="002D7BA5" w:rsidRDefault="009E1D41" w:rsidP="008E551A">
                            <w:pPr>
                              <w:jc w:val="distribute"/>
                              <w:rPr>
                                <w:rFonts w:asciiTheme="minorEastAsia" w:hAnsiTheme="minorEastAsia"/>
                                <w:sz w:val="18"/>
                                <w:szCs w:val="18"/>
                              </w:rPr>
                            </w:pPr>
                            <w:r>
                              <w:rPr>
                                <w:rFonts w:hint="eastAsia"/>
                                <w:sz w:val="18"/>
                                <w:szCs w:val="18"/>
                              </w:rPr>
                              <w:t xml:space="preserve">　</w:t>
                            </w:r>
                            <w:r>
                              <w:rPr>
                                <w:sz w:val="18"/>
                                <w:szCs w:val="18"/>
                              </w:rPr>
                              <w:t xml:space="preserve">　</w:t>
                            </w:r>
                            <w:r w:rsidRPr="002D7BA5">
                              <w:rPr>
                                <w:rFonts w:asciiTheme="minorEastAsia" w:hAnsiTheme="minorEastAsia" w:hint="eastAsia"/>
                                <w:sz w:val="18"/>
                                <w:szCs w:val="18"/>
                              </w:rPr>
                              <w:t xml:space="preserve">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年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月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日</w:t>
                            </w:r>
                          </w:p>
                          <w:p w:rsidR="009E1D41" w:rsidRPr="002D7BA5" w:rsidRDefault="009E1D41" w:rsidP="008E551A">
                            <w:pPr>
                              <w:jc w:val="distribute"/>
                              <w:rPr>
                                <w:rFonts w:asciiTheme="minorEastAsia" w:hAnsiTheme="minorEastAsia"/>
                                <w:sz w:val="18"/>
                                <w:szCs w:val="18"/>
                              </w:rPr>
                            </w:pPr>
                          </w:p>
                          <w:p w:rsidR="009E1D41" w:rsidRPr="002D7BA5" w:rsidRDefault="009E1D41" w:rsidP="008E551A">
                            <w:pPr>
                              <w:jc w:val="distribute"/>
                              <w:rPr>
                                <w:rFonts w:asciiTheme="minorEastAsia" w:hAnsiTheme="minorEastAsia"/>
                                <w:sz w:val="17"/>
                                <w:szCs w:val="17"/>
                              </w:rPr>
                            </w:pPr>
                            <w:r w:rsidRPr="002D7BA5">
                              <w:rPr>
                                <w:rFonts w:asciiTheme="minorEastAsia" w:hAnsiTheme="minorEastAsia" w:hint="eastAsia"/>
                                <w:sz w:val="17"/>
                                <w:szCs w:val="17"/>
                              </w:rPr>
                              <w:t>大阪府なにわ北府税事務所長様</w:t>
                            </w:r>
                          </w:p>
                        </w:txbxContent>
                      </v:textbox>
                    </v:shape>
                  </w:pict>
                </mc:Fallback>
              </mc:AlternateContent>
            </w:r>
            <w:r w:rsidRPr="00501E23">
              <w:rPr>
                <w:rFonts w:ascii="Meiryo UI" w:eastAsia="Meiryo UI" w:hAnsi="Meiryo UI"/>
                <w:noProof/>
                <w:sz w:val="16"/>
                <w:szCs w:val="16"/>
              </w:rPr>
              <mc:AlternateContent>
                <mc:Choice Requires="wpg">
                  <w:drawing>
                    <wp:anchor distT="0" distB="0" distL="114300" distR="114300" simplePos="0" relativeHeight="252188672" behindDoc="0" locked="0" layoutInCell="1" allowOverlap="1" wp14:anchorId="4056D6AC" wp14:editId="5E76637E">
                      <wp:simplePos x="0" y="0"/>
                      <wp:positionH relativeFrom="column">
                        <wp:posOffset>64770</wp:posOffset>
                      </wp:positionH>
                      <wp:positionV relativeFrom="paragraph">
                        <wp:posOffset>-762000</wp:posOffset>
                      </wp:positionV>
                      <wp:extent cx="800735" cy="691515"/>
                      <wp:effectExtent l="0" t="0" r="18415" b="13335"/>
                      <wp:wrapNone/>
                      <wp:docPr id="260" name="グループ化 260"/>
                      <wp:cNvGraphicFramePr/>
                      <a:graphic xmlns:a="http://schemas.openxmlformats.org/drawingml/2006/main">
                        <a:graphicData uri="http://schemas.microsoft.com/office/word/2010/wordprocessingGroup">
                          <wpg:wgp>
                            <wpg:cNvGrpSpPr/>
                            <wpg:grpSpPr>
                              <a:xfrm>
                                <a:off x="0" y="0"/>
                                <a:ext cx="800735" cy="691515"/>
                                <a:chOff x="0" y="0"/>
                                <a:chExt cx="1384300" cy="1165225"/>
                              </a:xfrm>
                            </wpg:grpSpPr>
                            <wps:wsp>
                              <wps:cNvPr id="262" name="円/楕円 6"/>
                              <wps:cNvSpPr/>
                              <wps:spPr>
                                <a:xfrm>
                                  <a:off x="0" y="0"/>
                                  <a:ext cx="1384300" cy="1165225"/>
                                </a:xfrm>
                                <a:prstGeom prst="ellipse">
                                  <a:avLst/>
                                </a:prstGeom>
                                <a:solidFill>
                                  <a:sysClr val="window" lastClr="FFFFFF"/>
                                </a:solidFill>
                                <a:ln w="6350" cap="flat" cmpd="sng" algn="ctr">
                                  <a:solidFill>
                                    <a:sysClr val="window" lastClr="FFFFFF"/>
                                  </a:solidFill>
                                  <a:prstDash val="dash"/>
                                </a:ln>
                                <a:effectLst/>
                              </wps:spPr>
                              <wps:txbx>
                                <w:txbxContent>
                                  <w:p w:rsidR="009E1D41" w:rsidRPr="003F532A" w:rsidRDefault="009E1D41" w:rsidP="008E551A">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68" name="円/楕円 8"/>
                              <wps:cNvSpPr/>
                              <wps:spPr>
                                <a:xfrm>
                                  <a:off x="161925" y="85725"/>
                                  <a:ext cx="1079500" cy="1079500"/>
                                </a:xfrm>
                                <a:prstGeom prst="ellipse">
                                  <a:avLst/>
                                </a:prstGeom>
                                <a:solidFill>
                                  <a:sysClr val="window" lastClr="FFFFFF"/>
                                </a:solidFill>
                                <a:ln w="6350" cap="flat" cmpd="sng" algn="ctr">
                                  <a:solidFill>
                                    <a:sysClr val="windowText" lastClr="000000"/>
                                  </a:solidFill>
                                  <a:prstDash val="dash"/>
                                </a:ln>
                                <a:effectLst/>
                              </wps:spPr>
                              <wps:txbx>
                                <w:txbxContent>
                                  <w:p w:rsidR="009E1D41" w:rsidRPr="002D7BA5" w:rsidRDefault="009E1D41" w:rsidP="008E551A">
                                    <w:pPr>
                                      <w:jc w:val="center"/>
                                      <w:rPr>
                                        <w:rFonts w:asciiTheme="minorEastAsia" w:hAnsiTheme="minorEastAsia"/>
                                        <w:color w:val="000000" w:themeColor="text1"/>
                                      </w:rPr>
                                    </w:pPr>
                                    <w:r w:rsidRPr="002D7BA5">
                                      <w:rPr>
                                        <w:rFonts w:asciiTheme="minorEastAsia" w:hAnsiTheme="minorEastAsia" w:hint="eastAsia"/>
                                        <w:color w:val="000000" w:themeColor="text1"/>
                                      </w:rPr>
                                      <w:t>受　付　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6D6AC" id="グループ化 260" o:spid="_x0000_s1219" style="position:absolute;left:0;text-align:left;margin-left:5.1pt;margin-top:-60pt;width:63.05pt;height:54.45pt;z-index:252188672;mso-width-relative:margin;mso-height-relative:margin" coordsize="13843,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EgWwMAANEJAAAOAAAAZHJzL2Uyb0RvYy54bWzcVstu3DYU3RfIPxDcx5JmPOMZwePAsGsj&#10;gJEYsNusaYp6AJTIkhxrnGUNZJVt0i/oqpt+QP/GSL+jh9Qjk9hACrcJ0GpBXb7vPfeeI+0/29SS&#10;XAtjK9WsaLITUyIarrKqKVb0h8uTpwtKrGNNxqRqxIreCEufHTz5br/VqZioUslMGIJDGpu2ekVL&#10;53QaRZaXomZ2R2nRYDJXpmYOXVNEmWEtTq9lNInjedQqk2mjuLAWo8fdJD0I5+e54O5lnlvhiFxR&#10;+OZCa0J75dvoYJ+lhWG6rHjvBnuEFzWrGlw6HnXMHCNrU907qq64UVblboerOlJ5XnERYkA0SfxZ&#10;NKdGrXWIpUjbQo8wAdrPcHr0sfzF9bkhVbaikznwaViNJN39/Pvd7W93t3/c3f7y4e174qcAVKuL&#10;FOtPjb7Q56YfKLqej32Tm9q/ERXZBIhvRojFxhGOwUUc701nlHBMzZfJLJl1KeAl8nRvFy+/7/cl&#10;08XuNIaHfmOSzGeTSdgZDddG3rvRmVajnOxHxOw/Q+yiZFqERFiPwIjYZEDsw5s30Z+/vsOLzDuo&#10;wsIRJ5taQPZ3QfpisCzVxrpToWrijRUVUlbaehdZyq7PrEN2AM2wyg9bJavspJIydG7skTTkmoEW&#10;YFOmWkoksw6DK3oSHh8Gjvhkm2xIi7xNZz4RDHTNJXMwa40Csk1BCZMFdIA7E1z5ZLN93J0+hmNm&#10;y87ZDFbvmWx8JCKQvI/Yp70D2ltuc7UJpZ1Ml0NSrlR2g/QZ1SmB1fykwgVniP2cGVAfkUHO3Es0&#10;uVSIVvUWJaUyrx8a9+uRAvYj3pS0EBOA8dOaGQFQnzeovWWyu4uDXejszvYm6JjtmavtmWZdHykk&#10;JoF0ah5Mv97JwcyNql9B9w79vZhiDYdvHex958h1Igfl5OLwMCyD4mjmzpoLzf3hHj0P7uXmFTO6&#10;LyQHor5QQ73fK6Zurd/ZqMO1U3kVKs2j3SGLmum55/Xim5AQX5hOtrZIuBjyDbZ+mYTJPFlCTgik&#10;ZYHk9JI0SFYS7y1no/T0nY4cg+INPPtPs/ESAW+pQByeh1Tg32Ak6BA+IEPdfA1Ger4+zMeRiyMP&#10;YXQchPF/4V/4JOK/Ieh4/4/jf0y2+4GvH//EDv4CAAD//wMAUEsDBBQABgAIAAAAIQAcLFJk3gAA&#10;AAsBAAAPAAAAZHJzL2Rvd25yZXYueG1sTI9NS8NAEIbvgv9hGcFbu9kGi8RsSinqqQi2gnjbZqdJ&#10;aHY2ZLdJ+u+dnPT4zjy8H/lmcq0YsA+NJw1qmYBAKr1tqNLwdXxbPIMI0ZA1rSfUcMMAm+L+LjeZ&#10;9SN94nCIlWATCpnRUMfYZVKGskZnwtJ3SPw7+96ZyLKvpO3NyOaulaskWUtnGuKE2nS4q7G8HK5O&#10;w/toxm2qXof95by7/RyfPr73CrV+fJi2LyAiTvEPhrk+V4eCO538lWwQLetkxaSGheIcEDORrlMQ&#10;p/mkFMgil/83FL8AAAD//wMAUEsBAi0AFAAGAAgAAAAhALaDOJL+AAAA4QEAABMAAAAAAAAAAAAA&#10;AAAAAAAAAFtDb250ZW50X1R5cGVzXS54bWxQSwECLQAUAAYACAAAACEAOP0h/9YAAACUAQAACwAA&#10;AAAAAAAAAAAAAAAvAQAAX3JlbHMvLnJlbHNQSwECLQAUAAYACAAAACEAxanBIFsDAADRCQAADgAA&#10;AAAAAAAAAAAAAAAuAgAAZHJzL2Uyb0RvYy54bWxQSwECLQAUAAYACAAAACEAHCxSZN4AAAALAQAA&#10;DwAAAAAAAAAAAAAAAAC1BQAAZHJzL2Rvd25yZXYueG1sUEsFBgAAAAAEAAQA8wAAAMAGAAAAAA==&#10;">
                      <v:oval id="円/楕円 6" o:spid="_x0000_s1220" style="position:absolute;width:13843;height:1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WmxgAAANwAAAAPAAAAZHJzL2Rvd25yZXYueG1sRI/dasJA&#10;FITvhb7Dcgq9kbppKlJTVymCPwhCjH2AQ/Y0CWbPptmtSd6+KwheDjPzDbNY9aYWV2pdZVnB2yQC&#10;QZxbXXGh4Pu8ef0A4TyyxtoyKRjIwWr5NFpgom3HJ7pmvhABwi5BBaX3TSKly0sy6Ca2IQ7ej20N&#10;+iDbQuoWuwA3tYyjaCYNVhwWSmxoXVJ+yf6Mgs4M22H+O3/PdoeDvZzTdDo+pkq9PPdfnyA89f4R&#10;vrf3WkE8i+F2JhwBufwHAAD//wMAUEsBAi0AFAAGAAgAAAAhANvh9svuAAAAhQEAABMAAAAAAAAA&#10;AAAAAAAAAAAAAFtDb250ZW50X1R5cGVzXS54bWxQSwECLQAUAAYACAAAACEAWvQsW78AAAAVAQAA&#10;CwAAAAAAAAAAAAAAAAAfAQAAX3JlbHMvLnJlbHNQSwECLQAUAAYACAAAACEAsOwVpsYAAADcAAAA&#10;DwAAAAAAAAAAAAAAAAAHAgAAZHJzL2Rvd25yZXYueG1sUEsFBgAAAAADAAMAtwAAAPoCAAAAAA==&#10;" fillcolor="window" strokecolor="window" strokeweight=".5pt">
                        <v:stroke dashstyle="dash"/>
                        <v:textbox style="layout-flow:vertical-ideographic">
                          <w:txbxContent>
                            <w:p w:rsidR="009E1D41" w:rsidRPr="003F532A" w:rsidRDefault="009E1D41" w:rsidP="008E551A">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v:textbox>
                      </v:oval>
                      <v:oval id="円/楕円 8" o:spid="_x0000_s1221" style="position:absolute;left:1619;top:857;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4jwQAAANwAAAAPAAAAZHJzL2Rvd25yZXYueG1sRE/Pa8Iw&#10;FL4P/B/CE7zNtCJlVKOIMlbxNN3uj+bZVJuX2kSt/vXmMNjx4/s9X/a2ETfqfO1YQTpOQBCXTtdc&#10;Kfg5fL5/gPABWWPjmBQ8yMNyMXibY67dnb/ptg+ViCHsc1RgQmhzKX1pyKIfu5Y4ckfXWQwRdpXU&#10;Hd5juG3kJEkyabHm2GCwpbWh8ry/WgXhVBzk73b32E7Ta/E0X9kmnV6UGg371QxEoD78i//chVYw&#10;yeLaeCYeAbl4AQAA//8DAFBLAQItABQABgAIAAAAIQDb4fbL7gAAAIUBAAATAAAAAAAAAAAAAAAA&#10;AAAAAABbQ29udGVudF9UeXBlc10ueG1sUEsBAi0AFAAGAAgAAAAhAFr0LFu/AAAAFQEAAAsAAAAA&#10;AAAAAAAAAAAAHwEAAF9yZWxzLy5yZWxzUEsBAi0AFAAGAAgAAAAhAPT8LiPBAAAA3AAAAA8AAAAA&#10;AAAAAAAAAAAABwIAAGRycy9kb3ducmV2LnhtbFBLBQYAAAAAAwADALcAAAD1AgAAAAA=&#10;" fillcolor="window" strokecolor="windowText" strokeweight=".5pt">
                        <v:stroke dashstyle="dash"/>
                        <v:textbox inset="0,0,0,0">
                          <w:txbxContent>
                            <w:p w:rsidR="009E1D41" w:rsidRPr="002D7BA5" w:rsidRDefault="009E1D41" w:rsidP="008E551A">
                              <w:pPr>
                                <w:jc w:val="center"/>
                                <w:rPr>
                                  <w:rFonts w:asciiTheme="minorEastAsia" w:hAnsiTheme="minorEastAsia"/>
                                  <w:color w:val="000000" w:themeColor="text1"/>
                                </w:rPr>
                              </w:pPr>
                              <w:r w:rsidRPr="002D7BA5">
                                <w:rPr>
                                  <w:rFonts w:asciiTheme="minorEastAsia" w:hAnsiTheme="minorEastAsia" w:hint="eastAsia"/>
                                  <w:color w:val="000000" w:themeColor="text1"/>
                                </w:rPr>
                                <w:t>受　付　印</w:t>
                              </w:r>
                            </w:p>
                          </w:txbxContent>
                        </v:textbox>
                      </v:oval>
                    </v:group>
                  </w:pict>
                </mc:Fallback>
              </mc:AlternateContent>
            </w:r>
          </w:p>
        </w:tc>
        <w:tc>
          <w:tcPr>
            <w:tcW w:w="3265" w:type="dxa"/>
            <w:gridSpan w:val="2"/>
            <w:tcBorders>
              <w:top w:val="single" w:sz="4" w:space="0" w:color="auto"/>
              <w:bottom w:val="single" w:sz="4" w:space="0" w:color="auto"/>
            </w:tcBorders>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免税軽油使用者の住所又は</w:t>
            </w:r>
          </w:p>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事務所若しくは事業所所在地</w:t>
            </w:r>
          </w:p>
        </w:tc>
        <w:tc>
          <w:tcPr>
            <w:tcW w:w="3750" w:type="dxa"/>
            <w:gridSpan w:val="3"/>
            <w:tcBorders>
              <w:top w:val="single" w:sz="4" w:space="0" w:color="auto"/>
              <w:bottom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ind w:leftChars="50" w:left="105" w:rightChars="50" w:right="105"/>
              <w:jc w:val="left"/>
              <w:rPr>
                <w:rFonts w:ascii="Meiryo UI" w:eastAsia="Meiryo UI" w:hAnsi="Meiryo UI"/>
                <w:sz w:val="16"/>
                <w:szCs w:val="16"/>
              </w:rPr>
            </w:pPr>
            <w:r w:rsidRPr="00501E23">
              <w:rPr>
                <w:rFonts w:ascii="Meiryo UI" w:eastAsia="Meiryo UI" w:hAnsi="Meiryo UI" w:hint="eastAsia"/>
                <w:noProof/>
                <w:sz w:val="16"/>
                <w:szCs w:val="16"/>
              </w:rPr>
              <mc:AlternateContent>
                <mc:Choice Requires="wps">
                  <w:drawing>
                    <wp:anchor distT="0" distB="0" distL="114300" distR="114300" simplePos="0" relativeHeight="252187648" behindDoc="0" locked="0" layoutInCell="1" allowOverlap="1" wp14:anchorId="7ED3BEE6" wp14:editId="1C4F6D80">
                      <wp:simplePos x="0" y="0"/>
                      <wp:positionH relativeFrom="column">
                        <wp:posOffset>2404110</wp:posOffset>
                      </wp:positionH>
                      <wp:positionV relativeFrom="paragraph">
                        <wp:posOffset>-90805</wp:posOffset>
                      </wp:positionV>
                      <wp:extent cx="228600" cy="1419225"/>
                      <wp:effectExtent l="0" t="0" r="0" b="9525"/>
                      <wp:wrapNone/>
                      <wp:docPr id="271" name="テキスト ボックス 271"/>
                      <wp:cNvGraphicFramePr/>
                      <a:graphic xmlns:a="http://schemas.openxmlformats.org/drawingml/2006/main">
                        <a:graphicData uri="http://schemas.microsoft.com/office/word/2010/wordprocessingShape">
                          <wps:wsp>
                            <wps:cNvSpPr txBox="1"/>
                            <wps:spPr>
                              <a:xfrm>
                                <a:off x="0" y="0"/>
                                <a:ext cx="228600" cy="1419225"/>
                              </a:xfrm>
                              <a:prstGeom prst="rect">
                                <a:avLst/>
                              </a:prstGeom>
                              <a:noFill/>
                              <a:ln w="6350">
                                <a:noFill/>
                              </a:ln>
                              <a:effectLst/>
                            </wps:spPr>
                            <wps:txbx>
                              <w:txbxContent>
                                <w:p w:rsidR="009E1D41" w:rsidRPr="003F532A" w:rsidRDefault="009E1D41" w:rsidP="008E551A">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w:t>
                                  </w:r>
                                  <w:r>
                                    <w:rPr>
                                      <w:rFonts w:asciiTheme="majorEastAsia" w:eastAsiaTheme="majorEastAsia" w:hAnsiTheme="majorEastAsia" w:hint="eastAsia"/>
                                      <w:sz w:val="18"/>
                                      <w:szCs w:val="18"/>
                                    </w:rPr>
                                    <w:t>三十</w:t>
                                  </w:r>
                                  <w:r w:rsidRPr="003F532A">
                                    <w:rPr>
                                      <w:rFonts w:asciiTheme="majorEastAsia" w:eastAsiaTheme="majorEastAsia" w:hAnsiTheme="majorEastAsia" w:hint="eastAsia"/>
                                      <w:sz w:val="18"/>
                                      <w:szCs w:val="18"/>
                                    </w:rPr>
                                    <w:t>様式</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BEE6" id="テキスト ボックス 271" o:spid="_x0000_s1222" type="#_x0000_t202" style="position:absolute;left:0;text-align:left;margin-left:189.3pt;margin-top:-7.15pt;width:18pt;height:111.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LeUQIAAG8EAAAOAAAAZHJzL2Uyb0RvYy54bWysVM2O0zAQviPxDpbvNGlgyxI1XZVdFSFV&#10;uyt1Yc+u4zSRHI+x3SbluJUQD8ErIM48T16EsdN00cIJcXHGnv/vm8n0oq0l2QljK1AZHY9iSoTi&#10;kFdqk9EPd4sX55RYx1TOJCiR0b2w9GL2/Nm00alIoASZC0MwiLJpozNaOqfTKLK8FDWzI9BCobIA&#10;UzOHV7OJcsMajF7LKInjSdSAybUBLqzF16teSWchflEI7m6KwgpHZEaxNhdOE861P6PZlKUbw3RZ&#10;8WMZ7B+qqFmlMOkp1BVzjGxN9UeouuIGLBRuxKGOoCgqLkIP2M04ftLNqmRahF4QHKtPMNn/F5Zf&#10;724NqfKMJq/HlChWI0nd4Uv38L17+NkdvpLu8K07HLqHH3gn3ggha7RN0XOl0de1b6FF6od3i48e&#10;ibYwtf9ijwT1CP7+BLhoHeH4mCTnkxg1HFXjV+M3SXLmw0SP3tpY905ATbyQUYOEBpzZbmldbzqY&#10;+GQKFpWUgVSpSJPRycuzODicNBhcKm8rwngcw/iO+sq95Np1G0DBooa+1pDvsV0D/QxZzRcV1rRk&#10;1t0yg0ODfeAiuBs8CgmYG44SJSWYz3979/YZFewjfilpcAwzaj9tmRGUyPcKefYzOwhmENaDoLb1&#10;JeBkI3NYTxDRwTg5iIWB+h43ZO7zoIopjrVkFLP14qXrlwE3jIv5PBjhZGrmlmqluQ/tsfIY37X3&#10;zOgjEQ4pvIZhQFn6hI/etmdkvnVQVIEsj22PI5LsLzjVge7jBvq1+f0erB7/E7NfAAAA//8DAFBL&#10;AwQUAAYACAAAACEAC9FF3OAAAAALAQAADwAAAGRycy9kb3ducmV2LnhtbEyPwU6EMBCG7ya+QzMm&#10;3nYLLK6IDBti4kkvLrrZ40ArJdIWaXfBt7ee1uPMfPnn+4vdogd2lpPrrUGI1xEwaVoretMhvNfP&#10;qwyY82QEDdZIhB/pYFdeXxWUCzubN3ne+46FEONyQlDejznnrlVSk1vbUZpw+7STJh/GqeNiojmE&#10;64EnUbTlmnoTPiga5ZOS7df+pBGoUt91fRD847Wq745Z9DJr0SDe3izVIzAvF3+B4U8/qEMZnBp7&#10;MsKxAWFzn20DirCK0w2wQKRxGjYNQhI9JMDLgv/vUP4CAAD//wMAUEsBAi0AFAAGAAgAAAAhALaD&#10;OJL+AAAA4QEAABMAAAAAAAAAAAAAAAAAAAAAAFtDb250ZW50X1R5cGVzXS54bWxQSwECLQAUAAYA&#10;CAAAACEAOP0h/9YAAACUAQAACwAAAAAAAAAAAAAAAAAvAQAAX3JlbHMvLnJlbHNQSwECLQAUAAYA&#10;CAAAACEAIiDy3lECAABvBAAADgAAAAAAAAAAAAAAAAAuAgAAZHJzL2Uyb0RvYy54bWxQSwECLQAU&#10;AAYACAAAACEAC9FF3OAAAAALAQAADwAAAAAAAAAAAAAAAACrBAAAZHJzL2Rvd25yZXYueG1sUEsF&#10;BgAAAAAEAAQA8wAAALgFAAAAAA==&#10;" filled="f" stroked="f" strokeweight=".5pt">
                      <v:textbox style="layout-flow:vertical-ideographic" inset="0,0,0,0">
                        <w:txbxContent>
                          <w:p w:rsidR="009E1D41" w:rsidRPr="003F532A" w:rsidRDefault="009E1D41" w:rsidP="008E551A">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w:t>
                            </w:r>
                            <w:r>
                              <w:rPr>
                                <w:rFonts w:asciiTheme="majorEastAsia" w:eastAsiaTheme="majorEastAsia" w:hAnsiTheme="majorEastAsia" w:hint="eastAsia"/>
                                <w:sz w:val="18"/>
                                <w:szCs w:val="18"/>
                              </w:rPr>
                              <w:t>三十</w:t>
                            </w:r>
                            <w:r w:rsidRPr="003F532A">
                              <w:rPr>
                                <w:rFonts w:asciiTheme="majorEastAsia" w:eastAsiaTheme="majorEastAsia" w:hAnsiTheme="majorEastAsia" w:hint="eastAsia"/>
                                <w:sz w:val="18"/>
                                <w:szCs w:val="18"/>
                              </w:rPr>
                              <w:t>様式</w:t>
                            </w:r>
                          </w:p>
                        </w:txbxContent>
                      </v:textbox>
                    </v:shape>
                  </w:pict>
                </mc:Fallback>
              </mc:AlternateContent>
            </w:r>
          </w:p>
          <w:p w:rsidR="008E551A" w:rsidRPr="00501E23" w:rsidRDefault="008E551A" w:rsidP="008E551A">
            <w:pPr>
              <w:spacing w:line="0" w:lineRule="atLeast"/>
              <w:ind w:leftChars="50" w:left="105" w:rightChars="50" w:right="105"/>
              <w:jc w:val="center"/>
              <w:rPr>
                <w:rFonts w:ascii="HGP行書体" w:eastAsia="HGP行書体" w:hAnsi="Meiryo UI"/>
                <w:sz w:val="16"/>
                <w:szCs w:val="16"/>
              </w:rPr>
            </w:pPr>
            <w:r w:rsidRPr="00501E23">
              <w:rPr>
                <w:rFonts w:ascii="HGP行書体" w:eastAsia="HGP行書体" w:hAnsi="Meiryo UI" w:hint="eastAsia"/>
                <w:sz w:val="20"/>
                <w:szCs w:val="16"/>
              </w:rPr>
              <w:t>大阪市北区西天満3-5-24</w:t>
            </w:r>
            <w:r w:rsidRPr="00501E23">
              <w:rPr>
                <w:rFonts w:ascii="HGP行書体" w:eastAsia="HGP行書体" w:hAnsi="Meiryo UI" w:hint="eastAsia"/>
                <w:sz w:val="16"/>
                <w:szCs w:val="16"/>
              </w:rPr>
              <w:fldChar w:fldCharType="begin"/>
            </w:r>
            <w:r w:rsidRPr="00501E23">
              <w:rPr>
                <w:rFonts w:ascii="HGP行書体" w:eastAsia="HGP行書体" w:hAnsi="Meiryo UI" w:hint="eastAsia"/>
                <w:sz w:val="16"/>
                <w:szCs w:val="16"/>
              </w:rPr>
              <w:instrText xml:space="preserve"> MERGEFIELD 住所2 </w:instrText>
            </w:r>
            <w:r w:rsidRPr="00501E23">
              <w:rPr>
                <w:rFonts w:ascii="HGP行書体" w:eastAsia="HGP行書体" w:hAnsi="Meiryo UI" w:hint="eastAsia"/>
                <w:sz w:val="16"/>
                <w:szCs w:val="16"/>
              </w:rPr>
              <w:fldChar w:fldCharType="end"/>
            </w:r>
          </w:p>
        </w:tc>
      </w:tr>
      <w:tr w:rsidR="008E551A" w:rsidRPr="00501E23" w:rsidTr="008E551A">
        <w:trPr>
          <w:trHeight w:val="41"/>
        </w:trPr>
        <w:tc>
          <w:tcPr>
            <w:tcW w:w="2854" w:type="dxa"/>
            <w:gridSpan w:val="2"/>
            <w:vMerge/>
            <w:tcBorders>
              <w:top w:val="single" w:sz="12" w:space="0" w:color="auto"/>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noProof/>
                <w:sz w:val="16"/>
                <w:szCs w:val="16"/>
              </w:rPr>
            </w:pPr>
          </w:p>
        </w:tc>
        <w:tc>
          <w:tcPr>
            <w:tcW w:w="3265" w:type="dxa"/>
            <w:gridSpan w:val="2"/>
            <w:tcBorders>
              <w:top w:val="single" w:sz="4" w:space="0" w:color="auto"/>
              <w:bottom w:val="single" w:sz="4" w:space="0" w:color="auto"/>
            </w:tcBorders>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免税軽油使用者の</w:t>
            </w:r>
          </w:p>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氏名又は名称</w:t>
            </w:r>
          </w:p>
        </w:tc>
        <w:tc>
          <w:tcPr>
            <w:tcW w:w="3750" w:type="dxa"/>
            <w:gridSpan w:val="3"/>
            <w:tcBorders>
              <w:top w:val="single" w:sz="4" w:space="0" w:color="auto"/>
              <w:bottom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ind w:leftChars="50" w:left="105" w:rightChars="50" w:right="105" w:firstLineChars="700" w:firstLine="1400"/>
              <w:jc w:val="left"/>
              <w:rPr>
                <w:rFonts w:ascii="HGP行書体" w:eastAsia="HGP行書体" w:hAnsi="Meiryo UI"/>
                <w:sz w:val="16"/>
                <w:szCs w:val="16"/>
              </w:rPr>
            </w:pPr>
            <w:r w:rsidRPr="00501E23">
              <w:rPr>
                <w:rFonts w:ascii="HGP行書体" w:eastAsia="HGP行書体" w:hAnsi="Meiryo UI" w:hint="eastAsia"/>
                <w:sz w:val="20"/>
                <w:szCs w:val="16"/>
              </w:rPr>
              <w:t>浪速　北三郎</w:t>
            </w:r>
          </w:p>
        </w:tc>
      </w:tr>
      <w:tr w:rsidR="008E551A" w:rsidRPr="00501E23" w:rsidTr="008E551A">
        <w:trPr>
          <w:trHeight w:val="286"/>
        </w:trPr>
        <w:tc>
          <w:tcPr>
            <w:tcW w:w="2854" w:type="dxa"/>
            <w:gridSpan w:val="2"/>
            <w:vMerge/>
            <w:tcBorders>
              <w:lef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3265" w:type="dxa"/>
            <w:gridSpan w:val="2"/>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業種</w:t>
            </w:r>
          </w:p>
        </w:tc>
        <w:tc>
          <w:tcPr>
            <w:tcW w:w="3750" w:type="dxa"/>
            <w:gridSpan w:val="3"/>
            <w:tcBorders>
              <w:bottom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ind w:rightChars="100" w:right="210" w:firstLineChars="100" w:firstLine="160"/>
              <w:jc w:val="center"/>
              <w:rPr>
                <w:rFonts w:asciiTheme="minorEastAsia" w:hAnsiTheme="minorEastAsia"/>
                <w:sz w:val="16"/>
                <w:szCs w:val="16"/>
              </w:rPr>
            </w:pPr>
            <w:r w:rsidRPr="00501E23">
              <w:rPr>
                <w:rFonts w:asciiTheme="minorEastAsia" w:hAnsiTheme="minorEastAsia" w:hint="eastAsia"/>
                <w:noProof/>
                <w:sz w:val="16"/>
                <w:szCs w:val="16"/>
              </w:rPr>
              <mc:AlternateContent>
                <mc:Choice Requires="wps">
                  <w:drawing>
                    <wp:anchor distT="0" distB="0" distL="114300" distR="114300" simplePos="0" relativeHeight="252189696" behindDoc="0" locked="0" layoutInCell="1" allowOverlap="1" wp14:anchorId="2E28895D" wp14:editId="642A81A9">
                      <wp:simplePos x="0" y="0"/>
                      <wp:positionH relativeFrom="column">
                        <wp:posOffset>169545</wp:posOffset>
                      </wp:positionH>
                      <wp:positionV relativeFrom="paragraph">
                        <wp:posOffset>-24130</wp:posOffset>
                      </wp:positionV>
                      <wp:extent cx="273050" cy="172085"/>
                      <wp:effectExtent l="0" t="0" r="12700" b="18415"/>
                      <wp:wrapNone/>
                      <wp:docPr id="272" name="楕円 272"/>
                      <wp:cNvGraphicFramePr/>
                      <a:graphic xmlns:a="http://schemas.openxmlformats.org/drawingml/2006/main">
                        <a:graphicData uri="http://schemas.microsoft.com/office/word/2010/wordprocessingShape">
                          <wps:wsp>
                            <wps:cNvSpPr/>
                            <wps:spPr>
                              <a:xfrm>
                                <a:off x="0" y="0"/>
                                <a:ext cx="273050" cy="1720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4CF2B" id="楕円 272" o:spid="_x0000_s1026" style="position:absolute;left:0;text-align:left;margin-left:13.35pt;margin-top:-1.9pt;width:21.5pt;height:13.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7bcgIAAMgEAAAOAAAAZHJzL2Uyb0RvYy54bWysVEtu2zAQ3RfoHQjuG8lqUqdC5MBIkKJA&#10;kARIiqwnFGkRoDgsSVt2D5Ab9Ag9WnqODinl06arol7QQ86H8x7f6Oh42xu2kT5otA2f7ZWcSSuw&#10;1XbV8C83Z+8OOQsRbAsGrWz4TgZ+vHj75mhwtaywQ9NKz6iIDfXgGt7F6OqiCKKTPYQ9dNKSU6Hv&#10;IdLWr4rWw0DVe1NUZfmhGNC3zqOQIdDp6ejki1xfKSnipVJBRmYaTr3FvPq83qW1WBxBvfLgOi2m&#10;NuAfuuhBW7r0qdQpRGBrr1+V6rXwGFDFPYF9gUppITMGQjMr/0Bz3YGTGQuRE9wTTeH/lRUXmyvP&#10;dNvwal5xZqGnR/r54/vD/T1LJ8TP4EJNYdfuyk+7QGYCu1W+T/8Eg20zp7snTuU2MkGH1fx9eUDM&#10;C3LN5lV5eJBqFs/Jzof4SWLPktFwaYx2IaGGGjbnIY7Rj1Hp2OKZNobOoTaWDVS3mpfpCiABKQOR&#10;zN4RpGBXnIFZkTJF9LlkQKPblJ6ywy6cGM82QOIgTbU43FDbnBkIkRyEJf+mhn9LTf2cQujG5Oya&#10;woxNpWXW3tR+YnDkLFl32O6Ic4+jGIMTZ5qqndOlV+BJfQSFJipe0qIMEj6cLM469N/+dp7iSRTk&#10;5WwgNRP2r2vwkrB8tiSXj7P9/ST/vNk/oHfgzL/03L302HV/gsTJjGbXiWym+GgeTeWxv6XBW6Zb&#10;yQVW0N0jy9PmJI5TRqMr5HKZw0jyDuK5vXYiFU88JR5vtrfg3fT+kV7gAh+V/0oDY2zKtLhcR1Q6&#10;C+SZV9JW2tC4ZJVNo53m8eU+Rz1/gBa/AAAA//8DAFBLAwQUAAYACAAAACEAlWMwe94AAAAHAQAA&#10;DwAAAGRycy9kb3ducmV2LnhtbEyPwU7DMBBE70j8g7VIXFDr0NDQhjgVRUKo6gHR8gFOvCRp7XUU&#10;u234e5YTHGdnNPumWI3OijMOofOk4H6agECqvemoUfC5f50sQISoyWjrCRV8Y4BVeX1V6Nz4C33g&#10;eRcbwSUUcq2gjbHPpQx1i06Hqe+R2Pvyg9OR5dBIM+gLlzsrZ0mSSac74g+t7vGlxfq4OzkF9qHZ&#10;vu0XWT/frLF+X96NsTqslbq9GZ+fQEQc418YfvEZHUpmqvyJTBBWwSx75KSCScoL2M+WrCu+pynI&#10;spD/+csfAAAA//8DAFBLAQItABQABgAIAAAAIQC2gziS/gAAAOEBAAATAAAAAAAAAAAAAAAAAAAA&#10;AABbQ29udGVudF9UeXBlc10ueG1sUEsBAi0AFAAGAAgAAAAhADj9If/WAAAAlAEAAAsAAAAAAAAA&#10;AAAAAAAALwEAAF9yZWxzLy5yZWxzUEsBAi0AFAAGAAgAAAAhACkYjttyAgAAyAQAAA4AAAAAAAAA&#10;AAAAAAAALgIAAGRycy9lMm9Eb2MueG1sUEsBAi0AFAAGAAgAAAAhAJVjMHveAAAABwEAAA8AAAAA&#10;AAAAAAAAAAAAzAQAAGRycy9kb3ducmV2LnhtbFBLBQYAAAAABAAEAPMAAADXBQAAAAA=&#10;" filled="f" strokecolor="windowText" strokeweight="1pt"/>
                  </w:pict>
                </mc:Fallback>
              </mc:AlternateContent>
            </w:r>
            <w:r w:rsidRPr="00501E23">
              <w:rPr>
                <w:rFonts w:asciiTheme="minorEastAsia" w:hAnsiTheme="minorEastAsia" w:hint="eastAsia"/>
                <w:sz w:val="16"/>
                <w:szCs w:val="16"/>
              </w:rPr>
              <w:t>船舶・その他（　　　　　　　　　　　）</w:t>
            </w:r>
          </w:p>
        </w:tc>
      </w:tr>
      <w:tr w:rsidR="008E551A" w:rsidRPr="00501E23" w:rsidTr="008E551A">
        <w:trPr>
          <w:trHeight w:val="58"/>
        </w:trPr>
        <w:tc>
          <w:tcPr>
            <w:tcW w:w="2854" w:type="dxa"/>
            <w:gridSpan w:val="2"/>
            <w:vMerge/>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3265" w:type="dxa"/>
            <w:gridSpan w:val="2"/>
            <w:tcBorders>
              <w:bottom w:val="single" w:sz="4" w:space="0" w:color="auto"/>
            </w:tcBorders>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免税軽油使用者証の番号</w:t>
            </w:r>
          </w:p>
        </w:tc>
        <w:tc>
          <w:tcPr>
            <w:tcW w:w="3750" w:type="dxa"/>
            <w:gridSpan w:val="3"/>
            <w:tcBorders>
              <w:bottom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ind w:leftChars="50" w:left="105" w:rightChars="50" w:right="105" w:firstLineChars="600" w:firstLine="960"/>
              <w:jc w:val="left"/>
              <w:rPr>
                <w:rFonts w:ascii="Meiryo UI" w:eastAsia="Meiryo UI" w:hAnsi="Meiryo UI"/>
                <w:kern w:val="0"/>
                <w:sz w:val="16"/>
                <w:szCs w:val="16"/>
              </w:rPr>
            </w:pPr>
            <w:r w:rsidRPr="00501E23">
              <w:rPr>
                <w:rFonts w:asciiTheme="minorEastAsia" w:hAnsiTheme="minorEastAsia" w:hint="eastAsia"/>
                <w:kern w:val="0"/>
                <w:sz w:val="16"/>
                <w:szCs w:val="16"/>
              </w:rPr>
              <w:t>第</w:t>
            </w:r>
            <w:r w:rsidRPr="00501E23">
              <w:rPr>
                <w:rFonts w:ascii="Meiryo UI" w:eastAsia="Meiryo UI" w:hAnsi="Meiryo UI" w:hint="eastAsia"/>
                <w:kern w:val="0"/>
                <w:sz w:val="16"/>
                <w:szCs w:val="16"/>
              </w:rPr>
              <w:t xml:space="preserve">　　　</w:t>
            </w:r>
            <w:r w:rsidRPr="00501E23">
              <w:rPr>
                <w:rFonts w:ascii="Meiryo UI" w:eastAsia="Meiryo UI" w:hAnsi="Meiryo UI" w:hint="eastAsia"/>
                <w:kern w:val="0"/>
                <w:sz w:val="24"/>
                <w:szCs w:val="24"/>
              </w:rPr>
              <w:t xml:space="preserve">　</w:t>
            </w:r>
            <w:r w:rsidRPr="00501E23">
              <w:rPr>
                <w:rFonts w:ascii="HGP行書体" w:eastAsia="HGP行書体" w:hAnsi="Meiryo UI" w:hint="eastAsia"/>
                <w:sz w:val="24"/>
                <w:szCs w:val="24"/>
              </w:rPr>
              <w:t>〇〇〇〇</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号</w:t>
            </w:r>
          </w:p>
        </w:tc>
      </w:tr>
      <w:tr w:rsidR="008E551A" w:rsidRPr="00501E23" w:rsidTr="008E551A">
        <w:trPr>
          <w:trHeight w:val="58"/>
        </w:trPr>
        <w:tc>
          <w:tcPr>
            <w:tcW w:w="2854" w:type="dxa"/>
            <w:gridSpan w:val="2"/>
            <w:vMerge/>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3265" w:type="dxa"/>
            <w:gridSpan w:val="2"/>
            <w:tcBorders>
              <w:bottom w:val="single" w:sz="4" w:space="0" w:color="auto"/>
            </w:tcBorders>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この報告に応答する係</w:t>
            </w:r>
          </w:p>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及び氏名並びに電話番号</w:t>
            </w:r>
          </w:p>
        </w:tc>
        <w:tc>
          <w:tcPr>
            <w:tcW w:w="3750" w:type="dxa"/>
            <w:gridSpan w:val="3"/>
            <w:tcBorders>
              <w:bottom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ind w:leftChars="100" w:left="210" w:rightChars="100" w:right="210"/>
              <w:jc w:val="center"/>
              <w:rPr>
                <w:rFonts w:ascii="Meiryo UI" w:eastAsia="Meiryo UI" w:hAnsi="Meiryo UI"/>
                <w:sz w:val="16"/>
                <w:szCs w:val="16"/>
              </w:rPr>
            </w:pPr>
          </w:p>
          <w:p w:rsidR="008E551A" w:rsidRPr="00501E23" w:rsidRDefault="008E551A" w:rsidP="008E551A">
            <w:pPr>
              <w:tabs>
                <w:tab w:val="left" w:pos="3744"/>
              </w:tabs>
              <w:spacing w:line="0" w:lineRule="atLeast"/>
              <w:ind w:leftChars="100" w:left="210" w:firstLineChars="200" w:firstLine="360"/>
              <w:jc w:val="left"/>
              <w:rPr>
                <w:rFonts w:ascii="Meiryo UI" w:eastAsia="Meiryo UI" w:hAnsi="Meiryo UI"/>
                <w:sz w:val="20"/>
                <w:szCs w:val="20"/>
              </w:rPr>
            </w:pPr>
            <w:r w:rsidRPr="00501E23">
              <w:rPr>
                <w:rFonts w:asciiTheme="minorEastAsia" w:hAnsiTheme="minorEastAsia" w:hint="eastAsia"/>
                <w:sz w:val="18"/>
                <w:szCs w:val="16"/>
              </w:rPr>
              <w:t>（電話</w:t>
            </w:r>
            <w:r w:rsidRPr="00501E23">
              <w:rPr>
                <w:rFonts w:ascii="HGP行書体" w:eastAsia="HGP行書体" w:hAnsi="Meiryo UI" w:hint="eastAsia"/>
                <w:sz w:val="22"/>
                <w:szCs w:val="20"/>
              </w:rPr>
              <w:t>06-6362-8611</w:t>
            </w:r>
            <w:r w:rsidRPr="00501E23">
              <w:rPr>
                <w:rFonts w:ascii="Meiryo UI" w:eastAsia="Meiryo UI" w:hAnsi="Meiryo UI" w:hint="eastAsia"/>
                <w:sz w:val="20"/>
                <w:szCs w:val="20"/>
              </w:rPr>
              <w:t xml:space="preserve">　）</w:t>
            </w:r>
          </w:p>
        </w:tc>
      </w:tr>
      <w:tr w:rsidR="008E551A" w:rsidRPr="00501E23" w:rsidTr="008E551A">
        <w:trPr>
          <w:trHeight w:val="478"/>
        </w:trPr>
        <w:tc>
          <w:tcPr>
            <w:tcW w:w="9869" w:type="dxa"/>
            <w:gridSpan w:val="7"/>
            <w:tcBorders>
              <w:top w:val="single" w:sz="4" w:space="0" w:color="auto"/>
              <w:left w:val="single" w:sz="4" w:space="0" w:color="auto"/>
              <w:bottom w:val="single" w:sz="4" w:space="0" w:color="auto"/>
              <w:right w:val="single" w:sz="4" w:space="0" w:color="auto"/>
            </w:tcBorders>
            <w:vAlign w:val="center"/>
          </w:tcPr>
          <w:p w:rsidR="008E551A" w:rsidRPr="00501E23" w:rsidRDefault="008E551A" w:rsidP="008E551A">
            <w:pPr>
              <w:spacing w:line="0" w:lineRule="atLeast"/>
              <w:ind w:rightChars="28" w:right="59"/>
              <w:jc w:val="center"/>
              <w:rPr>
                <w:rFonts w:asciiTheme="minorEastAsia" w:hAnsiTheme="minorEastAsia"/>
                <w:sz w:val="16"/>
                <w:szCs w:val="16"/>
              </w:rPr>
            </w:pPr>
            <w:r w:rsidRPr="008E551A">
              <w:rPr>
                <w:rFonts w:asciiTheme="minorEastAsia" w:hAnsiTheme="minorEastAsia" w:hint="eastAsia"/>
                <w:spacing w:val="17"/>
                <w:kern w:val="0"/>
                <w:sz w:val="32"/>
                <w:szCs w:val="16"/>
                <w:fitText w:val="5280" w:id="-1161532413"/>
              </w:rPr>
              <w:t>免税軽油の引取り等に係る報告</w:t>
            </w:r>
            <w:r w:rsidRPr="008E551A">
              <w:rPr>
                <w:rFonts w:asciiTheme="minorEastAsia" w:hAnsiTheme="minorEastAsia" w:hint="eastAsia"/>
                <w:spacing w:val="2"/>
                <w:kern w:val="0"/>
                <w:sz w:val="32"/>
                <w:szCs w:val="16"/>
                <w:fitText w:val="5280" w:id="-1161532413"/>
              </w:rPr>
              <w:t>書</w:t>
            </w:r>
          </w:p>
        </w:tc>
      </w:tr>
      <w:tr w:rsidR="008E551A" w:rsidRPr="00501E23" w:rsidTr="008E551A">
        <w:trPr>
          <w:trHeight w:val="281"/>
        </w:trPr>
        <w:tc>
          <w:tcPr>
            <w:tcW w:w="2854" w:type="dxa"/>
            <w:gridSpan w:val="2"/>
            <w:tcBorders>
              <w:top w:val="single" w:sz="4" w:space="0" w:color="auto"/>
              <w:left w:val="single" w:sz="4" w:space="0" w:color="auto"/>
              <w:bottom w:val="single" w:sz="4" w:space="0" w:color="auto"/>
            </w:tcBorders>
            <w:shd w:val="clear" w:color="auto" w:fill="auto"/>
            <w:vAlign w:val="center"/>
          </w:tcPr>
          <w:p w:rsidR="008E551A" w:rsidRPr="00501E23" w:rsidRDefault="008E551A" w:rsidP="008E551A">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報告対象期間</w:t>
            </w:r>
          </w:p>
        </w:tc>
        <w:tc>
          <w:tcPr>
            <w:tcW w:w="7015" w:type="dxa"/>
            <w:gridSpan w:val="5"/>
            <w:tcBorders>
              <w:top w:val="single" w:sz="4" w:space="0" w:color="auto"/>
              <w:bottom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2</w:t>
            </w:r>
            <w:r w:rsidRPr="00501E23">
              <w:rPr>
                <w:rFonts w:asciiTheme="minorEastAsia" w:hAnsiTheme="minorEastAsia" w:hint="eastAsia"/>
                <w:sz w:val="18"/>
                <w:szCs w:val="16"/>
              </w:rPr>
              <w:t>月</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1</w:t>
            </w:r>
            <w:r w:rsidRPr="00501E23">
              <w:rPr>
                <w:rFonts w:ascii="Meiryo UI" w:eastAsia="Meiryo UI" w:hAnsi="Meiryo UI" w:hint="eastAsia"/>
                <w:sz w:val="16"/>
                <w:szCs w:val="16"/>
              </w:rPr>
              <w:t xml:space="preserve">　</w:t>
            </w:r>
            <w:r w:rsidRPr="00501E23">
              <w:rPr>
                <w:rFonts w:asciiTheme="minorEastAsia" w:hAnsiTheme="minorEastAsia" w:hint="eastAsia"/>
                <w:sz w:val="18"/>
                <w:szCs w:val="16"/>
              </w:rPr>
              <w:t>日　から</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 xml:space="preserve">　令和5</w:t>
            </w:r>
            <w:r w:rsidRPr="00501E23">
              <w:rPr>
                <w:rFonts w:asciiTheme="minorEastAsia" w:hAnsiTheme="minorEastAsia" w:hint="eastAsia"/>
                <w:sz w:val="18"/>
                <w:szCs w:val="16"/>
              </w:rPr>
              <w:t>年</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2</w:t>
            </w:r>
            <w:r w:rsidRPr="00501E23">
              <w:rPr>
                <w:rFonts w:ascii="Meiryo UI" w:eastAsia="Meiryo UI" w:hAnsi="Meiryo UI" w:hint="eastAsia"/>
                <w:sz w:val="16"/>
                <w:szCs w:val="16"/>
              </w:rPr>
              <w:t xml:space="preserve">　</w:t>
            </w:r>
            <w:r w:rsidRPr="00501E23">
              <w:rPr>
                <w:rFonts w:asciiTheme="minorEastAsia" w:hAnsiTheme="minorEastAsia" w:hint="eastAsia"/>
                <w:sz w:val="18"/>
                <w:szCs w:val="16"/>
              </w:rPr>
              <w:t>月</w:t>
            </w:r>
            <w:r w:rsidRPr="00501E23">
              <w:rPr>
                <w:rFonts w:ascii="HGP行書体" w:eastAsia="HGP行書体" w:hAnsi="Meiryo UI" w:hint="eastAsia"/>
                <w:sz w:val="20"/>
                <w:szCs w:val="16"/>
              </w:rPr>
              <w:t xml:space="preserve">　28　</w:t>
            </w:r>
            <w:r w:rsidRPr="00501E23">
              <w:rPr>
                <w:rFonts w:asciiTheme="minorEastAsia" w:hAnsiTheme="minorEastAsia" w:hint="eastAsia"/>
                <w:sz w:val="18"/>
                <w:szCs w:val="16"/>
              </w:rPr>
              <w:t>日まで</w:t>
            </w:r>
          </w:p>
        </w:tc>
      </w:tr>
      <w:tr w:rsidR="008E551A" w:rsidRPr="00501E23" w:rsidTr="008E551A">
        <w:trPr>
          <w:trHeight w:val="578"/>
        </w:trPr>
        <w:tc>
          <w:tcPr>
            <w:tcW w:w="2854" w:type="dxa"/>
            <w:gridSpan w:val="2"/>
            <w:tcBorders>
              <w:left w:val="single" w:sz="4" w:space="0" w:color="auto"/>
            </w:tcBorders>
            <w:vAlign w:val="center"/>
          </w:tcPr>
          <w:p w:rsidR="008E551A" w:rsidRPr="00501E23" w:rsidRDefault="008E551A" w:rsidP="008E551A">
            <w:pPr>
              <w:spacing w:line="0" w:lineRule="atLeast"/>
              <w:ind w:firstLineChars="50" w:firstLine="85"/>
              <w:rPr>
                <w:rFonts w:asciiTheme="minorEastAsia" w:hAnsiTheme="minorEastAsia"/>
                <w:sz w:val="17"/>
                <w:szCs w:val="17"/>
              </w:rPr>
            </w:pPr>
            <w:r w:rsidRPr="00501E23">
              <w:rPr>
                <w:rFonts w:asciiTheme="minorEastAsia" w:hAnsiTheme="minorEastAsia" w:hint="eastAsia"/>
                <w:sz w:val="17"/>
                <w:szCs w:val="17"/>
              </w:rPr>
              <w:t xml:space="preserve">免税軽油の引取りに関する　</w:t>
            </w:r>
          </w:p>
          <w:p w:rsidR="008E551A" w:rsidRPr="00501E23" w:rsidRDefault="008E551A" w:rsidP="008E551A">
            <w:pPr>
              <w:spacing w:line="0" w:lineRule="atLeast"/>
              <w:ind w:firstLineChars="50" w:firstLine="80"/>
              <w:jc w:val="left"/>
              <w:rPr>
                <w:rFonts w:asciiTheme="minorEastAsia" w:hAnsiTheme="minorEastAsia"/>
                <w:sz w:val="17"/>
                <w:szCs w:val="17"/>
              </w:rPr>
            </w:pPr>
            <w:r w:rsidRPr="00501E23">
              <w:rPr>
                <w:rFonts w:ascii="Meiryo UI" w:eastAsia="Meiryo UI" w:hAnsi="Meiryo UI" w:hint="eastAsia"/>
                <w:noProof/>
                <w:spacing w:val="59"/>
                <w:kern w:val="0"/>
                <w:sz w:val="16"/>
                <w:szCs w:val="16"/>
              </w:rPr>
              <mc:AlternateContent>
                <mc:Choice Requires="wps">
                  <w:drawing>
                    <wp:anchor distT="0" distB="0" distL="114300" distR="114300" simplePos="0" relativeHeight="252190720" behindDoc="0" locked="0" layoutInCell="1" allowOverlap="1" wp14:anchorId="4DBD182B" wp14:editId="6A551969">
                      <wp:simplePos x="0" y="0"/>
                      <wp:positionH relativeFrom="column">
                        <wp:posOffset>1087120</wp:posOffset>
                      </wp:positionH>
                      <wp:positionV relativeFrom="paragraph">
                        <wp:posOffset>119380</wp:posOffset>
                      </wp:positionV>
                      <wp:extent cx="182880" cy="152400"/>
                      <wp:effectExtent l="0" t="0" r="26670" b="19050"/>
                      <wp:wrapNone/>
                      <wp:docPr id="277" name="楕円 277"/>
                      <wp:cNvGraphicFramePr/>
                      <a:graphic xmlns:a="http://schemas.openxmlformats.org/drawingml/2006/main">
                        <a:graphicData uri="http://schemas.microsoft.com/office/word/2010/wordprocessingShape">
                          <wps:wsp>
                            <wps:cNvSpPr/>
                            <wps:spPr>
                              <a:xfrm>
                                <a:off x="0" y="0"/>
                                <a:ext cx="182880" cy="1524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260AC" id="楕円 277" o:spid="_x0000_s1026" style="position:absolute;left:0;text-align:left;margin-left:85.6pt;margin-top:9.4pt;width:14.4pt;height:1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N4cwIAAMcEAAAOAAAAZHJzL2Uyb0RvYy54bWysVF1OGzEQfq/UO1h+L5uskhKibFAEoqqE&#10;AAkqno3Xzlry2q7tZJMegBv0CD1aOUc/e5dAS5+q5sGZ8Yzn55tvdnG6azXZCh+UNRUdH40oEYbb&#10;Wpl1Rb/cXXyYURIiMzXT1oiK7kWgp8v37xadm4vSNlbXwhMEMWHeuYo2Mbp5UQTeiJaFI+uEgVFa&#10;37II1a+L2rMO0VtdlKPRx6KzvnbechECbs97I13m+FIKHq+lDCISXVHUFvPp8/mQzmK5YPO1Z65R&#10;fCiD/UMVLVMGSQ+hzllkZOPVm1Ct4t4GK+MRt21hpVRc5B7QzXj0Rze3DXMi9wJwgjvAFP5fWH61&#10;vfFE1RUtj48pMazFkJ5+fP/5+EjSDfDpXJjD7dbd+EELEFOzO+nb9I82yC5juj9gKnaRcFyOZ+Vs&#10;BuQ5TONpORllzIuXx86H+EnYliShokJr5ULqms3Z9jJE5IT3s1e6NvZCaZ0npw3pKnoyLafIwMAf&#10;qVmE2Dp0FMyaEqbXICaPPkcMVqs6vU5xwj6caU+2DNwApWrb3aFqSjQLEQa0kn8JA1Tw29NUzjkL&#10;Tf84mwY3bVJokak3VJ8A7CFL0oOt94Dc256LwfELhWiXSHrDPMgHsLBQ8RqH1Bbt2UGipLH+29/u&#10;kz84ASslHciM3r9umBfo5bMBW07Gk0lif1Ym0+MSin9teXhtMZv2zAKTMVbX8Swm/6ifRelte4+9&#10;W6WsMDHDkbtHeVDOYr9k2FwuVqvsBsY7Fi/NreMpeMIp4Xi3u2feDeOPmMCVfSb+Gwr0vj0JVpto&#10;pcr8eMEVo0oKtiUPbdjstI6v9ez18v1Z/gIAAP//AwBQSwMEFAAGAAgAAAAhAPzvjLbcAAAACQEA&#10;AA8AAABkcnMvZG93bnJldi54bWxMj81OwzAQhO9IvIO1SNyok4BKGuJU/AjBpUKUwnkbL0lEvI5i&#10;twlvz3KC2452NPNNuZ5dr440hs6zgXSRgCKuve24MbB7e7zIQYWIbLH3TAa+KcC6Oj0psbB+4lc6&#10;bmOjJIRDgQbaGIdC61C35DAs/EAsv08/Oowix0bbEScJd73OkmSpHXYsDS0OdN9S/bU9OAPvd+kD&#10;pvZjerpc1c/8suFkKXjm/Gy+vQEVaY5/ZvjFF3SohGnvD2yD6kVfp5lY5chlghikTsbtDVxlOeiq&#10;1P8XVD8AAAD//wMAUEsBAi0AFAAGAAgAAAAhALaDOJL+AAAA4QEAABMAAAAAAAAAAAAAAAAAAAAA&#10;AFtDb250ZW50X1R5cGVzXS54bWxQSwECLQAUAAYACAAAACEAOP0h/9YAAACUAQAACwAAAAAAAAAA&#10;AAAAAAAvAQAAX3JlbHMvLnJlbHNQSwECLQAUAAYACAAAACEAo1wzeHMCAADHBAAADgAAAAAAAAAA&#10;AAAAAAAuAgAAZHJzL2Uyb0RvYy54bWxQSwECLQAUAAYACAAAACEA/O+MttwAAAAJAQAADwAAAAAA&#10;AAAAAAAAAADNBAAAZHJzL2Rvd25yZXYueG1sUEsFBgAAAAAEAAQA8wAAANYFAAAAAA==&#10;" filled="f" strokecolor="windowText"/>
                  </w:pict>
                </mc:Fallback>
              </mc:AlternateContent>
            </w:r>
            <w:r w:rsidRPr="00501E23">
              <w:rPr>
                <w:rFonts w:asciiTheme="minorEastAsia" w:hAnsiTheme="minorEastAsia" w:hint="eastAsia"/>
                <w:sz w:val="17"/>
                <w:szCs w:val="17"/>
              </w:rPr>
              <w:t>事実及びその数量</w:t>
            </w:r>
          </w:p>
          <w:p w:rsidR="008E551A" w:rsidRPr="00501E23" w:rsidRDefault="008E551A" w:rsidP="008E551A">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（引取りの事実　有・無）</w:t>
            </w:r>
          </w:p>
        </w:tc>
        <w:tc>
          <w:tcPr>
            <w:tcW w:w="2555" w:type="dxa"/>
            <w:vMerge w:val="restart"/>
            <w:vAlign w:val="center"/>
          </w:tcPr>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免税軽油の引渡しを行った</w:t>
            </w:r>
          </w:p>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販売業者の事務所又は事業</w:t>
            </w:r>
          </w:p>
          <w:p w:rsidR="008E551A" w:rsidRPr="00501E23" w:rsidRDefault="008E551A" w:rsidP="008E551A">
            <w:pPr>
              <w:spacing w:line="0" w:lineRule="atLeast"/>
              <w:jc w:val="center"/>
              <w:rPr>
                <w:rFonts w:ascii="Meiryo UI" w:eastAsia="Meiryo UI" w:hAnsi="Meiryo UI"/>
                <w:sz w:val="16"/>
                <w:szCs w:val="16"/>
              </w:rPr>
            </w:pPr>
            <w:r w:rsidRPr="00501E23">
              <w:rPr>
                <w:rFonts w:asciiTheme="minorEastAsia" w:hAnsiTheme="minorEastAsia" w:hint="eastAsia"/>
                <w:sz w:val="18"/>
                <w:szCs w:val="16"/>
              </w:rPr>
              <w:t>所所在地及び氏名又は名称</w:t>
            </w:r>
          </w:p>
        </w:tc>
        <w:tc>
          <w:tcPr>
            <w:tcW w:w="4460" w:type="dxa"/>
            <w:gridSpan w:val="4"/>
            <w:tcBorders>
              <w:bottom w:val="single" w:sz="4" w:space="0" w:color="auto"/>
              <w:right w:val="single" w:sz="4" w:space="0" w:color="auto"/>
            </w:tcBorders>
            <w:vAlign w:val="center"/>
          </w:tcPr>
          <w:p w:rsidR="008E551A" w:rsidRPr="00501E23" w:rsidRDefault="008E551A" w:rsidP="008E551A">
            <w:pPr>
              <w:spacing w:line="0" w:lineRule="atLeast"/>
              <w:ind w:leftChars="200" w:left="420" w:rightChars="200" w:right="420"/>
              <w:jc w:val="distribute"/>
              <w:rPr>
                <w:rFonts w:asciiTheme="minorEastAsia" w:hAnsiTheme="minorEastAsia"/>
                <w:sz w:val="18"/>
                <w:szCs w:val="16"/>
              </w:rPr>
            </w:pPr>
            <w:r w:rsidRPr="00501E23">
              <w:rPr>
                <w:rFonts w:asciiTheme="minorEastAsia" w:hAnsiTheme="minorEastAsia" w:hint="eastAsia"/>
                <w:sz w:val="18"/>
                <w:szCs w:val="16"/>
              </w:rPr>
              <w:t>免税軽油の引取りに際して販売業者に</w:t>
            </w:r>
          </w:p>
          <w:p w:rsidR="008E551A" w:rsidRPr="00501E23" w:rsidRDefault="008E551A" w:rsidP="008E551A">
            <w:pPr>
              <w:spacing w:line="0" w:lineRule="atLeast"/>
              <w:ind w:leftChars="200" w:left="420" w:rightChars="200" w:right="420"/>
              <w:rPr>
                <w:rFonts w:asciiTheme="minorEastAsia" w:hAnsiTheme="minorEastAsia"/>
                <w:sz w:val="18"/>
                <w:szCs w:val="16"/>
              </w:rPr>
            </w:pPr>
            <w:r w:rsidRPr="00501E23">
              <w:rPr>
                <w:rFonts w:asciiTheme="minorEastAsia" w:hAnsiTheme="minorEastAsia" w:hint="eastAsia"/>
                <w:sz w:val="18"/>
                <w:szCs w:val="16"/>
              </w:rPr>
              <w:t>提出した免税証に関する事項</w:t>
            </w:r>
          </w:p>
        </w:tc>
      </w:tr>
      <w:tr w:rsidR="008E551A" w:rsidRPr="00501E23" w:rsidTr="008E551A">
        <w:trPr>
          <w:trHeight w:val="58"/>
        </w:trPr>
        <w:tc>
          <w:tcPr>
            <w:tcW w:w="1435" w:type="dxa"/>
            <w:tcBorders>
              <w:left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引取年月日</w:t>
            </w:r>
          </w:p>
        </w:tc>
        <w:tc>
          <w:tcPr>
            <w:tcW w:w="1419" w:type="dxa"/>
            <w:tcBorders>
              <w:left w:val="single" w:sz="4" w:space="0" w:color="auto"/>
              <w:bottom w:val="single" w:sz="4" w:space="0" w:color="auto"/>
            </w:tcBorders>
            <w:vAlign w:val="center"/>
          </w:tcPr>
          <w:p w:rsidR="008E551A" w:rsidRPr="00501E23" w:rsidRDefault="008E551A" w:rsidP="008E551A">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引取数量（ア）</w:t>
            </w:r>
          </w:p>
        </w:tc>
        <w:tc>
          <w:tcPr>
            <w:tcW w:w="2555" w:type="dxa"/>
            <w:vMerge/>
            <w:tcBorders>
              <w:bottom w:val="single" w:sz="4" w:space="0" w:color="auto"/>
            </w:tcBorders>
            <w:vAlign w:val="center"/>
          </w:tcPr>
          <w:p w:rsidR="008E551A" w:rsidRPr="00501E23" w:rsidRDefault="008E551A" w:rsidP="008E551A">
            <w:pPr>
              <w:spacing w:line="0" w:lineRule="atLeast"/>
              <w:ind w:leftChars="100" w:left="210" w:rightChars="100" w:right="210"/>
              <w:jc w:val="distribute"/>
              <w:rPr>
                <w:rFonts w:ascii="Meiryo UI" w:eastAsia="Meiryo UI" w:hAnsi="Meiryo UI"/>
                <w:sz w:val="16"/>
                <w:szCs w:val="16"/>
              </w:rPr>
            </w:pPr>
          </w:p>
        </w:tc>
        <w:tc>
          <w:tcPr>
            <w:tcW w:w="1277" w:type="dxa"/>
            <w:gridSpan w:val="2"/>
            <w:tcBorders>
              <w:bottom w:val="single" w:sz="4" w:space="0" w:color="auto"/>
            </w:tcBorders>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種類</w:t>
            </w:r>
          </w:p>
        </w:tc>
        <w:tc>
          <w:tcPr>
            <w:tcW w:w="995" w:type="dxa"/>
            <w:tcBorders>
              <w:bottom w:val="single" w:sz="4" w:space="0" w:color="auto"/>
            </w:tcBorders>
            <w:vAlign w:val="center"/>
          </w:tcPr>
          <w:p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枚数</w:t>
            </w:r>
          </w:p>
        </w:tc>
        <w:tc>
          <w:tcPr>
            <w:tcW w:w="2188" w:type="dxa"/>
            <w:tcBorders>
              <w:bottom w:val="single" w:sz="4" w:space="0" w:color="auto"/>
              <w:right w:val="single" w:sz="4" w:space="0" w:color="auto"/>
            </w:tcBorders>
            <w:vAlign w:val="center"/>
          </w:tcPr>
          <w:p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免税証の記号及び番号</w:t>
            </w:r>
          </w:p>
        </w:tc>
      </w:tr>
      <w:tr w:rsidR="008E551A" w:rsidRPr="00501E23" w:rsidTr="008E551A">
        <w:trPr>
          <w:trHeight w:val="228"/>
        </w:trPr>
        <w:tc>
          <w:tcPr>
            <w:tcW w:w="1435" w:type="dxa"/>
            <w:vMerge w:val="restart"/>
            <w:tcBorders>
              <w:left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ind w:rightChars="50" w:right="105"/>
              <w:jc w:val="center"/>
              <w:rPr>
                <w:rFonts w:ascii="HGP行書体" w:eastAsia="HGP行書体" w:hAnsi="Meiryo UI"/>
                <w:spacing w:val="-36"/>
                <w:sz w:val="24"/>
                <w:szCs w:val="16"/>
              </w:rPr>
            </w:pPr>
            <w:r w:rsidRPr="00501E23">
              <w:rPr>
                <w:rFonts w:ascii="HGP行書体" w:eastAsia="HGP行書体" w:hAnsi="Meiryo UI" w:hint="eastAsia"/>
                <w:spacing w:val="-36"/>
                <w:sz w:val="24"/>
                <w:szCs w:val="20"/>
              </w:rPr>
              <w:t>2/1</w:t>
            </w:r>
            <w:r w:rsidRPr="00501E23">
              <w:rPr>
                <w:rFonts w:ascii="HGP行書体" w:eastAsia="HGP行書体" w:hAnsi="Meiryo UI" w:hint="eastAsia"/>
                <w:spacing w:val="-36"/>
                <w:sz w:val="24"/>
                <w:szCs w:val="16"/>
              </w:rPr>
              <w:fldChar w:fldCharType="begin"/>
            </w:r>
            <w:r w:rsidRPr="00501E23">
              <w:rPr>
                <w:rFonts w:ascii="HGP行書体" w:eastAsia="HGP行書体" w:hAnsi="Meiryo UI" w:hint="eastAsia"/>
                <w:spacing w:val="-36"/>
                <w:sz w:val="24"/>
                <w:szCs w:val="16"/>
              </w:rPr>
              <w:instrText xml:space="preserve"> MERGEFIELD  券種4 \#,### </w:instrText>
            </w:r>
            <w:r w:rsidRPr="00501E23">
              <w:rPr>
                <w:rFonts w:ascii="HGP行書体" w:eastAsia="HGP行書体" w:hAnsi="Meiryo UI" w:hint="eastAsia"/>
                <w:spacing w:val="-36"/>
                <w:sz w:val="24"/>
                <w:szCs w:val="16"/>
              </w:rPr>
              <w:fldChar w:fldCharType="end"/>
            </w:r>
          </w:p>
          <w:p w:rsidR="008E551A" w:rsidRPr="00501E23" w:rsidRDefault="008E551A" w:rsidP="008E551A">
            <w:pPr>
              <w:spacing w:line="0" w:lineRule="atLeast"/>
              <w:ind w:rightChars="50" w:right="105"/>
              <w:jc w:val="center"/>
              <w:rPr>
                <w:rFonts w:ascii="Meiryo UI" w:eastAsia="Meiryo UI" w:hAnsi="Meiryo UI"/>
                <w:spacing w:val="-36"/>
                <w:sz w:val="20"/>
                <w:szCs w:val="20"/>
              </w:rPr>
            </w:pPr>
            <w:r w:rsidRPr="00501E23">
              <w:rPr>
                <w:rFonts w:ascii="Meiryo UI" w:eastAsia="Meiryo UI" w:hAnsi="Meiryo UI" w:hint="eastAsia"/>
                <w:sz w:val="20"/>
                <w:szCs w:val="20"/>
              </w:rPr>
              <w:t>〔 　　〕</w:t>
            </w:r>
          </w:p>
        </w:tc>
        <w:tc>
          <w:tcPr>
            <w:tcW w:w="1419" w:type="dxa"/>
            <w:vMerge w:val="restart"/>
            <w:tcBorders>
              <w:left w:val="single" w:sz="4" w:space="0" w:color="auto"/>
            </w:tcBorders>
            <w:shd w:val="clear" w:color="auto" w:fill="EEECE1" w:themeFill="background2"/>
            <w:vAlign w:val="center"/>
          </w:tcPr>
          <w:p w:rsidR="008E551A" w:rsidRPr="00501E23" w:rsidRDefault="008E551A" w:rsidP="008E551A">
            <w:pPr>
              <w:spacing w:line="0" w:lineRule="atLeast"/>
              <w:ind w:rightChars="71" w:right="149"/>
              <w:jc w:val="right"/>
              <w:rPr>
                <w:rFonts w:asciiTheme="minorEastAsia" w:hAnsiTheme="minorEastAsia"/>
                <w:kern w:val="0"/>
                <w:sz w:val="16"/>
                <w:szCs w:val="16"/>
              </w:rPr>
            </w:pPr>
            <w:r w:rsidRPr="008E551A">
              <w:rPr>
                <w:rFonts w:asciiTheme="minorEastAsia" w:hAnsiTheme="minorEastAsia" w:hint="eastAsia"/>
                <w:w w:val="89"/>
                <w:kern w:val="0"/>
                <w:sz w:val="16"/>
                <w:szCs w:val="16"/>
                <w:fitText w:val="576" w:id="-1161532412"/>
              </w:rPr>
              <w:t>リット</w:t>
            </w:r>
            <w:r w:rsidRPr="008E551A">
              <w:rPr>
                <w:rFonts w:asciiTheme="minorEastAsia" w:hAnsiTheme="minorEastAsia" w:hint="eastAsia"/>
                <w:spacing w:val="5"/>
                <w:w w:val="89"/>
                <w:kern w:val="0"/>
                <w:sz w:val="16"/>
                <w:szCs w:val="16"/>
                <w:fitText w:val="576" w:id="-1161532412"/>
              </w:rPr>
              <w:t>ル</w:t>
            </w:r>
          </w:p>
          <w:p w:rsidR="008E551A" w:rsidRPr="00501E23" w:rsidRDefault="008E551A" w:rsidP="008E551A">
            <w:pPr>
              <w:spacing w:line="0" w:lineRule="atLeast"/>
              <w:jc w:val="center"/>
              <w:rPr>
                <w:rFonts w:ascii="HGP行書体" w:eastAsia="HGP行書体" w:hAnsi="Meiryo UI"/>
                <w:kern w:val="0"/>
                <w:sz w:val="24"/>
                <w:szCs w:val="20"/>
              </w:rPr>
            </w:pPr>
            <w:r w:rsidRPr="00501E23">
              <w:rPr>
                <w:rFonts w:ascii="HGP行書体" w:eastAsia="HGP行書体" w:hAnsi="Meiryo UI" w:hint="eastAsia"/>
                <w:kern w:val="0"/>
                <w:sz w:val="24"/>
                <w:szCs w:val="20"/>
              </w:rPr>
              <w:t>100</w:t>
            </w:r>
          </w:p>
          <w:p w:rsidR="008E551A" w:rsidRPr="00501E23" w:rsidRDefault="008E551A" w:rsidP="008E551A">
            <w:pPr>
              <w:spacing w:line="0" w:lineRule="atLeast"/>
              <w:rPr>
                <w:rFonts w:ascii="Meiryo UI" w:eastAsia="Meiryo UI" w:hAnsi="Meiryo UI"/>
                <w:sz w:val="16"/>
                <w:szCs w:val="16"/>
              </w:rPr>
            </w:pPr>
          </w:p>
        </w:tc>
        <w:tc>
          <w:tcPr>
            <w:tcW w:w="2555" w:type="dxa"/>
            <w:vMerge w:val="restart"/>
            <w:tcBorders>
              <w:top w:val="single" w:sz="4" w:space="0" w:color="auto"/>
            </w:tcBorders>
            <w:shd w:val="clear" w:color="auto" w:fill="EEECE1" w:themeFill="background2"/>
            <w:vAlign w:val="center"/>
          </w:tcPr>
          <w:p w:rsidR="008E551A" w:rsidRPr="00501E23" w:rsidRDefault="008E551A" w:rsidP="008E551A">
            <w:pPr>
              <w:spacing w:line="0" w:lineRule="atLeast"/>
              <w:ind w:rightChars="400" w:right="840"/>
              <w:jc w:val="right"/>
              <w:rPr>
                <w:rFonts w:ascii="HGP行書体" w:eastAsia="HGP行書体" w:hAnsi="Meiryo UI"/>
                <w:sz w:val="16"/>
                <w:szCs w:val="16"/>
              </w:rPr>
            </w:pPr>
            <w:r w:rsidRPr="00501E23">
              <w:rPr>
                <w:rFonts w:ascii="HGP行書体" w:eastAsia="HGP行書体" w:hAnsi="Meiryo UI" w:hint="eastAsia"/>
                <w:sz w:val="18"/>
                <w:szCs w:val="16"/>
              </w:rPr>
              <w:t>咲洲石油店</w:t>
            </w:r>
            <w:r w:rsidRPr="00501E23">
              <w:rPr>
                <w:rFonts w:ascii="HGP行書体" w:eastAsia="HGP行書体" w:hAnsi="Meiryo UI" w:hint="eastAsia"/>
                <w:sz w:val="16"/>
                <w:szCs w:val="16"/>
              </w:rPr>
              <w:fldChar w:fldCharType="begin"/>
            </w:r>
            <w:r w:rsidRPr="00501E23">
              <w:rPr>
                <w:rFonts w:ascii="HGP行書体" w:eastAsia="HGP行書体" w:hAnsi="Meiryo UI" w:hint="eastAsia"/>
                <w:sz w:val="16"/>
                <w:szCs w:val="16"/>
              </w:rPr>
              <w:instrText xml:space="preserve"> MERGEFIELD  券種4 \#,### </w:instrText>
            </w:r>
            <w:r w:rsidRPr="00501E23">
              <w:rPr>
                <w:rFonts w:ascii="HGP行書体" w:eastAsia="HGP行書体" w:hAnsi="Meiryo UI" w:hint="eastAsia"/>
                <w:sz w:val="16"/>
                <w:szCs w:val="16"/>
              </w:rPr>
              <w:fldChar w:fldCharType="end"/>
            </w:r>
          </w:p>
          <w:p w:rsidR="008E551A" w:rsidRPr="00501E23" w:rsidRDefault="008E551A" w:rsidP="008E551A">
            <w:pPr>
              <w:tabs>
                <w:tab w:val="left" w:pos="2552"/>
              </w:tabs>
              <w:spacing w:line="0" w:lineRule="atLeast"/>
              <w:ind w:firstLineChars="50" w:firstLine="80"/>
              <w:rPr>
                <w:rFonts w:ascii="HGP行書体" w:eastAsia="HGP行書体" w:hAnsi="Meiryo UI"/>
                <w:sz w:val="16"/>
                <w:szCs w:val="16"/>
              </w:rPr>
            </w:pPr>
            <w:r w:rsidRPr="00501E23">
              <w:rPr>
                <w:rFonts w:ascii="HGP行書体" w:eastAsia="HGP行書体" w:hAnsi="Meiryo UI" w:hint="eastAsia"/>
                <w:sz w:val="16"/>
                <w:szCs w:val="16"/>
              </w:rPr>
              <w:t>大阪市住之江区南港北</w:t>
            </w:r>
            <w:r w:rsidRPr="00501E23">
              <w:rPr>
                <w:rFonts w:ascii="HGP行書体" w:eastAsia="HGP行書体" w:hAnsi="Meiryo UI" w:hint="eastAsia"/>
                <w:sz w:val="14"/>
              </w:rPr>
              <w:t>〇</w:t>
            </w:r>
            <w:r w:rsidRPr="00501E23">
              <w:rPr>
                <w:rFonts w:ascii="HGP行書体" w:eastAsia="HGP行書体" w:hAnsi="Meiryo UI" w:hint="eastAsia"/>
                <w:sz w:val="20"/>
                <w:szCs w:val="16"/>
              </w:rPr>
              <w:t>-</w:t>
            </w:r>
            <w:r w:rsidRPr="00501E23">
              <w:rPr>
                <w:rFonts w:ascii="HGP行書体" w:eastAsia="HGP行書体" w:hAnsi="Meiryo UI" w:hint="eastAsia"/>
                <w:sz w:val="14"/>
              </w:rPr>
              <w:t>〇</w:t>
            </w:r>
            <w:r w:rsidRPr="00501E23">
              <w:rPr>
                <w:rFonts w:ascii="HGP行書体" w:eastAsia="HGP行書体" w:hAnsi="Meiryo UI"/>
                <w:sz w:val="20"/>
                <w:szCs w:val="16"/>
              </w:rPr>
              <w:t>-</w:t>
            </w:r>
            <w:r w:rsidRPr="00501E23">
              <w:rPr>
                <w:rFonts w:ascii="HGP行書体" w:eastAsia="HGP行書体" w:hAnsi="Meiryo UI" w:hint="eastAsia"/>
                <w:sz w:val="14"/>
              </w:rPr>
              <w:t>〇</w:t>
            </w:r>
          </w:p>
          <w:p w:rsidR="008E551A" w:rsidRPr="00501E23" w:rsidRDefault="008E551A" w:rsidP="008E551A">
            <w:pPr>
              <w:tabs>
                <w:tab w:val="left" w:pos="2552"/>
              </w:tabs>
              <w:spacing w:line="0" w:lineRule="atLeast"/>
              <w:jc w:val="distribute"/>
              <w:rPr>
                <w:rFonts w:ascii="Meiryo UI" w:eastAsia="Meiryo UI" w:hAnsi="Meiryo UI"/>
                <w:sz w:val="16"/>
                <w:szCs w:val="16"/>
              </w:rPr>
            </w:pPr>
            <w:r w:rsidRPr="00501E23">
              <w:rPr>
                <w:rFonts w:ascii="Meiryo UI" w:eastAsia="Meiryo UI" w:hAnsi="Meiryo UI" w:hint="eastAsia"/>
                <w:sz w:val="16"/>
                <w:szCs w:val="16"/>
              </w:rPr>
              <w:t xml:space="preserve">〔　　　　　　 </w:t>
            </w:r>
            <w:r w:rsidRPr="00501E23">
              <w:rPr>
                <w:rFonts w:ascii="Meiryo UI" w:eastAsia="Meiryo UI" w:hAnsi="Meiryo UI"/>
                <w:sz w:val="16"/>
                <w:szCs w:val="16"/>
              </w:rPr>
              <w:t xml:space="preserve">                    </w:t>
            </w:r>
            <w:r w:rsidRPr="00501E23">
              <w:rPr>
                <w:rFonts w:ascii="Meiryo UI" w:eastAsia="Meiryo UI" w:hAnsi="Meiryo UI" w:hint="eastAsia"/>
                <w:sz w:val="16"/>
                <w:szCs w:val="16"/>
              </w:rPr>
              <w:t>〕</w:t>
            </w: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券種5 \#,### </w:instrText>
            </w:r>
            <w:r w:rsidRPr="00501E23">
              <w:rPr>
                <w:rFonts w:ascii="Meiryo UI" w:eastAsia="Meiryo UI" w:hAnsi="Meiryo UI" w:hint="eastAsia"/>
                <w:sz w:val="16"/>
                <w:szCs w:val="16"/>
              </w:rPr>
              <w:fldChar w:fldCharType="end"/>
            </w:r>
          </w:p>
        </w:tc>
        <w:tc>
          <w:tcPr>
            <w:tcW w:w="1277"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72" w:right="151"/>
              <w:jc w:val="right"/>
              <w:rPr>
                <w:rFonts w:asciiTheme="minorEastAsia" w:hAnsiTheme="minorEastAsia"/>
                <w:kern w:val="0"/>
                <w:sz w:val="16"/>
                <w:szCs w:val="16"/>
              </w:rPr>
            </w:pPr>
            <w:r w:rsidRPr="00501E23">
              <w:rPr>
                <w:rFonts w:asciiTheme="minorEastAsia" w:hAnsiTheme="minorEastAsia" w:hint="eastAsia"/>
                <w:sz w:val="20"/>
                <w:szCs w:val="20"/>
              </w:rPr>
              <w:t>ﾘｯﾄﾙ</w:t>
            </w:r>
            <w:r w:rsidRPr="00501E23">
              <w:rPr>
                <w:rFonts w:asciiTheme="minorEastAsia" w:hAnsiTheme="minorEastAsia" w:hint="eastAsia"/>
                <w:kern w:val="0"/>
                <w:sz w:val="16"/>
                <w:szCs w:val="16"/>
              </w:rPr>
              <w:t>券</w:t>
            </w:r>
          </w:p>
        </w:tc>
        <w:tc>
          <w:tcPr>
            <w:tcW w:w="995" w:type="dxa"/>
            <w:tcBorders>
              <w:top w:val="single" w:sz="4" w:space="0" w:color="auto"/>
              <w:bottom w:val="single" w:sz="4" w:space="0" w:color="auto"/>
            </w:tcBorders>
            <w:vAlign w:val="center"/>
          </w:tcPr>
          <w:p w:rsidR="008E551A" w:rsidRPr="00501E23" w:rsidRDefault="008E551A" w:rsidP="008E551A">
            <w:pPr>
              <w:spacing w:line="0" w:lineRule="atLeast"/>
              <w:ind w:rightChars="150" w:right="315"/>
              <w:jc w:val="right"/>
              <w:rPr>
                <w:rFonts w:asciiTheme="minorEastAsia" w:hAnsiTheme="minorEastAsia"/>
                <w:sz w:val="16"/>
                <w:szCs w:val="16"/>
              </w:rPr>
            </w:pPr>
          </w:p>
        </w:tc>
        <w:tc>
          <w:tcPr>
            <w:tcW w:w="2188" w:type="dxa"/>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228"/>
        </w:trPr>
        <w:tc>
          <w:tcPr>
            <w:tcW w:w="1435" w:type="dxa"/>
            <w:vMerge/>
            <w:tcBorders>
              <w:left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2555" w:type="dxa"/>
            <w:vMerge/>
            <w:shd w:val="clear" w:color="auto" w:fill="EEECE1" w:themeFill="background2"/>
            <w:vAlign w:val="center"/>
          </w:tcPr>
          <w:p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shd w:val="clear" w:color="auto" w:fill="EEECE1" w:themeFill="background2"/>
            <w:vAlign w:val="center"/>
          </w:tcPr>
          <w:p w:rsidR="008E551A" w:rsidRPr="00501E23" w:rsidRDefault="008E551A" w:rsidP="008E551A">
            <w:pPr>
              <w:spacing w:line="0" w:lineRule="atLeast"/>
              <w:ind w:rightChars="200" w:right="420"/>
              <w:jc w:val="right"/>
              <w:rPr>
                <w:rFonts w:ascii="HGP行書体" w:eastAsia="HGP行書体" w:hAnsi="Meiryo UI"/>
                <w:szCs w:val="16"/>
              </w:rPr>
            </w:pPr>
            <w:r w:rsidRPr="00501E23">
              <w:rPr>
                <w:rFonts w:ascii="HGP行書体" w:eastAsia="HGP行書体" w:hAnsi="Meiryo UI" w:hint="eastAsia"/>
                <w:sz w:val="24"/>
                <w:szCs w:val="16"/>
              </w:rPr>
              <w:t>50</w:t>
            </w:r>
          </w:p>
        </w:tc>
        <w:tc>
          <w:tcPr>
            <w:tcW w:w="995" w:type="dxa"/>
            <w:tcBorders>
              <w:top w:val="single" w:sz="4" w:space="0" w:color="auto"/>
              <w:bottom w:val="single" w:sz="4" w:space="0" w:color="auto"/>
            </w:tcBorders>
            <w:shd w:val="clear" w:color="auto" w:fill="EEECE1" w:themeFill="background2"/>
            <w:vAlign w:val="center"/>
          </w:tcPr>
          <w:p w:rsidR="008E551A" w:rsidRPr="00501E23" w:rsidRDefault="008E551A" w:rsidP="008E551A">
            <w:pPr>
              <w:spacing w:line="0" w:lineRule="atLeast"/>
              <w:ind w:rightChars="150" w:right="315"/>
              <w:jc w:val="right"/>
              <w:rPr>
                <w:rFonts w:ascii="HGP行書体" w:eastAsia="HGP行書体" w:hAnsi="Meiryo UI"/>
                <w:szCs w:val="16"/>
              </w:rPr>
            </w:pPr>
            <w:r w:rsidRPr="00501E23">
              <w:rPr>
                <w:rFonts w:ascii="HGP行書体" w:eastAsia="HGP行書体" w:hAnsi="Meiryo UI" w:hint="eastAsia"/>
                <w:sz w:val="24"/>
                <w:szCs w:val="16"/>
              </w:rPr>
              <w:t>2</w:t>
            </w:r>
          </w:p>
        </w:tc>
        <w:tc>
          <w:tcPr>
            <w:tcW w:w="2188" w:type="dxa"/>
            <w:tcBorders>
              <w:top w:val="single" w:sz="4" w:space="0" w:color="auto"/>
              <w:bottom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jc w:val="center"/>
              <w:rPr>
                <w:rFonts w:ascii="HGP行書体" w:eastAsia="HGP行書体" w:hAnsi="Meiryo UI"/>
                <w:sz w:val="24"/>
                <w:szCs w:val="16"/>
              </w:rPr>
            </w:pPr>
            <w:r w:rsidRPr="00501E23">
              <w:rPr>
                <w:rFonts w:ascii="HGP行書体" w:eastAsia="HGP行書体" w:hAnsi="Meiryo UI" w:hint="eastAsia"/>
                <w:sz w:val="24"/>
                <w:szCs w:val="16"/>
              </w:rPr>
              <w:t>100001～100002</w:t>
            </w:r>
          </w:p>
        </w:tc>
      </w:tr>
      <w:tr w:rsidR="008E551A" w:rsidRPr="00501E23" w:rsidTr="008E551A">
        <w:trPr>
          <w:trHeight w:val="228"/>
        </w:trPr>
        <w:tc>
          <w:tcPr>
            <w:tcW w:w="1435" w:type="dxa"/>
            <w:vMerge/>
            <w:tcBorders>
              <w:left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2555" w:type="dxa"/>
            <w:vMerge/>
            <w:shd w:val="clear" w:color="auto" w:fill="EEECE1" w:themeFill="background2"/>
            <w:vAlign w:val="center"/>
          </w:tcPr>
          <w:p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枚数4 \#,### </w:instrText>
            </w:r>
            <w:r w:rsidRPr="00501E23">
              <w:rPr>
                <w:rFonts w:ascii="Meiryo UI" w:eastAsia="Meiryo UI" w:hAnsi="Meiryo UI" w:hint="eastAsia"/>
                <w:sz w:val="16"/>
                <w:szCs w:val="16"/>
              </w:rPr>
              <w:fldChar w:fldCharType="end"/>
            </w:r>
          </w:p>
        </w:tc>
        <w:tc>
          <w:tcPr>
            <w:tcW w:w="995" w:type="dxa"/>
            <w:tcBorders>
              <w:top w:val="single" w:sz="4" w:space="0" w:color="auto"/>
              <w:bottom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数量4 \#,### </w:instrText>
            </w:r>
            <w:r w:rsidRPr="00501E23">
              <w:rPr>
                <w:rFonts w:ascii="Meiryo UI" w:eastAsia="Meiryo UI" w:hAnsi="Meiryo UI" w:hint="eastAsia"/>
                <w:sz w:val="16"/>
                <w:szCs w:val="16"/>
              </w:rPr>
              <w:fldChar w:fldCharType="end"/>
            </w:r>
          </w:p>
        </w:tc>
        <w:tc>
          <w:tcPr>
            <w:tcW w:w="2188" w:type="dxa"/>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58"/>
        </w:trPr>
        <w:tc>
          <w:tcPr>
            <w:tcW w:w="1435" w:type="dxa"/>
            <w:vMerge/>
            <w:tcBorders>
              <w:left w:val="single" w:sz="4" w:space="0" w:color="auto"/>
              <w:bottom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bottom w:val="single" w:sz="4" w:space="0" w:color="auto"/>
            </w:tcBorders>
            <w:shd w:val="clear" w:color="auto" w:fill="EEECE1" w:themeFill="background2"/>
            <w:vAlign w:val="center"/>
          </w:tcPr>
          <w:p w:rsidR="008E551A" w:rsidRPr="00501E23" w:rsidRDefault="008E551A" w:rsidP="008E551A">
            <w:pPr>
              <w:spacing w:line="0" w:lineRule="atLeast"/>
              <w:jc w:val="center"/>
              <w:rPr>
                <w:rFonts w:ascii="Meiryo UI" w:eastAsia="Meiryo UI" w:hAnsi="Meiryo UI"/>
                <w:sz w:val="16"/>
                <w:szCs w:val="16"/>
              </w:rPr>
            </w:pPr>
          </w:p>
        </w:tc>
        <w:tc>
          <w:tcPr>
            <w:tcW w:w="2555" w:type="dxa"/>
            <w:vMerge/>
            <w:tcBorders>
              <w:bottom w:val="single" w:sz="4" w:space="0" w:color="auto"/>
            </w:tcBorders>
            <w:shd w:val="clear" w:color="auto" w:fill="EEECE1" w:themeFill="background2"/>
            <w:vAlign w:val="center"/>
          </w:tcPr>
          <w:p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枚数5 \#,### </w:instrText>
            </w:r>
            <w:r w:rsidRPr="00501E23">
              <w:rPr>
                <w:rFonts w:ascii="Meiryo UI" w:eastAsia="Meiryo UI" w:hAnsi="Meiryo UI" w:hint="eastAsia"/>
                <w:sz w:val="16"/>
                <w:szCs w:val="16"/>
              </w:rPr>
              <w:fldChar w:fldCharType="end"/>
            </w:r>
          </w:p>
        </w:tc>
        <w:tc>
          <w:tcPr>
            <w:tcW w:w="995" w:type="dxa"/>
            <w:tcBorders>
              <w:top w:val="single" w:sz="4" w:space="0" w:color="auto"/>
              <w:bottom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数量5 \#,### </w:instrText>
            </w:r>
            <w:r w:rsidRPr="00501E23">
              <w:rPr>
                <w:rFonts w:ascii="Meiryo UI" w:eastAsia="Meiryo UI" w:hAnsi="Meiryo UI" w:hint="eastAsia"/>
                <w:sz w:val="16"/>
                <w:szCs w:val="16"/>
              </w:rPr>
              <w:fldChar w:fldCharType="end"/>
            </w:r>
          </w:p>
        </w:tc>
        <w:tc>
          <w:tcPr>
            <w:tcW w:w="2188" w:type="dxa"/>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58"/>
        </w:trPr>
        <w:tc>
          <w:tcPr>
            <w:tcW w:w="1435" w:type="dxa"/>
            <w:tcBorders>
              <w:left w:val="nil"/>
              <w:bottom w:val="single" w:sz="4" w:space="0" w:color="auto"/>
              <w:right w:val="nil"/>
            </w:tcBorders>
            <w:shd w:val="clear" w:color="auto" w:fill="auto"/>
            <w:vAlign w:val="center"/>
          </w:tcPr>
          <w:p w:rsidR="008E551A" w:rsidRPr="00501E23" w:rsidRDefault="008E551A" w:rsidP="008E551A">
            <w:pPr>
              <w:spacing w:line="0" w:lineRule="atLeast"/>
              <w:jc w:val="center"/>
              <w:rPr>
                <w:rFonts w:ascii="Meiryo UI" w:eastAsia="Meiryo UI" w:hAnsi="Meiryo UI"/>
                <w:sz w:val="16"/>
                <w:szCs w:val="16"/>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211200" behindDoc="0" locked="0" layoutInCell="1" allowOverlap="1" wp14:anchorId="5DBCD1A5" wp14:editId="2FC3947D">
                      <wp:simplePos x="0" y="0"/>
                      <wp:positionH relativeFrom="column">
                        <wp:posOffset>3810</wp:posOffset>
                      </wp:positionH>
                      <wp:positionV relativeFrom="paragraph">
                        <wp:posOffset>3810</wp:posOffset>
                      </wp:positionV>
                      <wp:extent cx="6248400" cy="152400"/>
                      <wp:effectExtent l="0" t="0" r="19050" b="19050"/>
                      <wp:wrapNone/>
                      <wp:docPr id="278" name="直線コネクタ 278">
                        <a:extLst xmlns:a="http://schemas.openxmlformats.org/drawingml/2006/main"/>
                      </wp:docPr>
                      <wp:cNvGraphicFramePr/>
                      <a:graphic xmlns:a="http://schemas.openxmlformats.org/drawingml/2006/main">
                        <a:graphicData uri="http://schemas.microsoft.com/office/word/2010/wordprocessingShape">
                          <wps:wsp>
                            <wps:cNvCnPr/>
                            <wps:spPr>
                              <a:xfrm>
                                <a:off x="0" y="0"/>
                                <a:ext cx="6248400" cy="152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54A688" id="直線コネクタ 278" o:spid="_x0000_s1026" style="position:absolute;left:0;text-align:lef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pt" to="492.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LFAQIAAMgDAAAOAAAAZHJzL2Uyb0RvYy54bWysU0uOEzEQ3SNxB8t70p3WZJhppTOLiYYN&#10;n0gMB6hxu9OW/JPLpJNtWHMBOAQLkFhymCzmGpTdmSHADpGFY1e5nuu9ej2/2hrNNjKgcrbh00nJ&#10;mbTCtcquG/7u9ubZBWcYwbagnZUN30nkV4unT+aDr2XleqdbGRiBWKwH3/A+Rl8XBYpeGsCJ89JS&#10;snPBQKRjWBdtgIHQjS6qsjwvBhdaH5yQiBRdjkm+yPhdJ0V803UoI9MNp95iXkNe79JaLOZQrwP4&#10;XoljG/APXRhQlh59hFpCBPY+qL+gjBLBoeviRDhTuK5TQmYOxGZa/sHmbQ9eZi4kDvpHmfD/wYrX&#10;m1Vgqm149ZxGZcHQkO4/f7v//umw/3r48PGw/3LY/2Apm/jJbXyJkVQrBo91rk5a5+21XQXKpBP6&#10;VUjXt10w6Z+Ism1WffeoOkExQcHz6uzirKThCMpNZ1Xapwd+VfuA8YV0hqVNw7WySRWoYXPsBeqH&#10;Kyls3Y3SOk9WWzY0/HJWzQgeyF+dhkhb44kx2jVnoNdkXBFDRkSnVZuqEw7u8FoHtgHyDlmudcMt&#10;9cyZBoyUICL5Nxb20Mrx6uWMwqOxEOIr147hafkQJ2YjdCb525OJxhKwH0ty6qiFtqklmS19MoFR&#10;6CT5nWt3Wf88GbJLRj9aO/nx9Ez70w9w8RMAAP//AwBQSwMEFAAGAAgAAAAhAExqAHzZAAAABAEA&#10;AA8AAABkcnMvZG93bnJldi54bWxMjsFOwzAQRO9I/IO1SFwq6hBQVUKcCgG5caEFcd3G2yRqvE5j&#10;tw18PUsv9LKj0YxmX74YXacONITWs4HbaQKKuPK25drAx6q8mYMKEdli55kMfFOARXF5kWNm/ZHf&#10;6bCMtZIRDhkaaGLsM61D1ZDDMPU9sWQbPziMYoda2wGPMu46nSbJTDtsWT402NNzQ9V2uXcGQvlJ&#10;u/JnUk2Sr7vaU7p7eXtFY66vxqdHUJHG+F+GP3xBh0KY1n7PNqjOwEx6pyvZw/xe7NpAKqqLXJ/D&#10;F78AAAD//wMAUEsBAi0AFAAGAAgAAAAhALaDOJL+AAAA4QEAABMAAAAAAAAAAAAAAAAAAAAAAFtD&#10;b250ZW50X1R5cGVzXS54bWxQSwECLQAUAAYACAAAACEAOP0h/9YAAACUAQAACwAAAAAAAAAAAAAA&#10;AAAvAQAAX3JlbHMvLnJlbHNQSwECLQAUAAYACAAAACEAbN9ixQECAADIAwAADgAAAAAAAAAAAAAA&#10;AAAuAgAAZHJzL2Uyb0RvYy54bWxQSwECLQAUAAYACAAAACEATGoAfNkAAAAEAQAADwAAAAAAAAAA&#10;AAAAAABbBAAAZHJzL2Rvd25yZXYueG1sUEsFBgAAAAAEAAQA8wAAAGEFAAAAAA==&#10;"/>
                  </w:pict>
                </mc:Fallback>
              </mc:AlternateContent>
            </w:r>
          </w:p>
        </w:tc>
        <w:tc>
          <w:tcPr>
            <w:tcW w:w="1419" w:type="dxa"/>
            <w:tcBorders>
              <w:left w:val="nil"/>
              <w:bottom w:val="single" w:sz="4" w:space="0" w:color="auto"/>
              <w:right w:val="nil"/>
            </w:tcBorders>
            <w:shd w:val="clear" w:color="auto" w:fill="auto"/>
            <w:vAlign w:val="center"/>
          </w:tcPr>
          <w:p w:rsidR="008E551A" w:rsidRPr="00501E23" w:rsidRDefault="008E551A" w:rsidP="008E551A">
            <w:pPr>
              <w:spacing w:line="0" w:lineRule="atLeast"/>
              <w:jc w:val="center"/>
              <w:rPr>
                <w:rFonts w:ascii="Meiryo UI" w:eastAsia="Meiryo UI" w:hAnsi="Meiryo UI"/>
                <w:sz w:val="16"/>
                <w:szCs w:val="16"/>
              </w:rPr>
            </w:pPr>
          </w:p>
        </w:tc>
        <w:tc>
          <w:tcPr>
            <w:tcW w:w="2555" w:type="dxa"/>
            <w:tcBorders>
              <w:left w:val="nil"/>
              <w:bottom w:val="single" w:sz="4" w:space="0" w:color="auto"/>
              <w:right w:val="nil"/>
            </w:tcBorders>
            <w:shd w:val="clear" w:color="auto" w:fill="auto"/>
            <w:vAlign w:val="center"/>
          </w:tcPr>
          <w:p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left w:val="nil"/>
              <w:bottom w:val="single" w:sz="4" w:space="0" w:color="auto"/>
              <w:right w:val="nil"/>
            </w:tcBorders>
            <w:vAlign w:val="center"/>
          </w:tcPr>
          <w:p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left w:val="nil"/>
              <w:bottom w:val="single" w:sz="4" w:space="0" w:color="auto"/>
              <w:right w:val="nil"/>
            </w:tcBorders>
            <w:vAlign w:val="center"/>
          </w:tcPr>
          <w:p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left w:val="nil"/>
              <w:bottom w:val="single" w:sz="4" w:space="0" w:color="auto"/>
              <w:right w:val="nil"/>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228"/>
        </w:trPr>
        <w:tc>
          <w:tcPr>
            <w:tcW w:w="1435" w:type="dxa"/>
            <w:vMerge w:val="restart"/>
            <w:tcBorders>
              <w:left w:val="single" w:sz="4" w:space="0" w:color="auto"/>
              <w:right w:val="single" w:sz="4" w:space="0" w:color="auto"/>
            </w:tcBorders>
          </w:tcPr>
          <w:p w:rsidR="008E551A" w:rsidRPr="00501E23" w:rsidRDefault="008E551A" w:rsidP="008E551A">
            <w:pPr>
              <w:spacing w:line="0" w:lineRule="atLeast"/>
              <w:ind w:right="320"/>
              <w:jc w:val="center"/>
              <w:rPr>
                <w:rFonts w:ascii="Meiryo UI" w:eastAsia="Meiryo UI" w:hAnsi="Meiryo UI"/>
                <w:sz w:val="16"/>
                <w:szCs w:val="16"/>
              </w:rPr>
            </w:pPr>
          </w:p>
          <w:p w:rsidR="008E551A" w:rsidRPr="00501E23" w:rsidRDefault="008E551A" w:rsidP="008E551A">
            <w:pPr>
              <w:spacing w:line="0" w:lineRule="atLeast"/>
              <w:ind w:right="320"/>
              <w:jc w:val="center"/>
              <w:rPr>
                <w:rFonts w:ascii="Meiryo UI" w:eastAsia="Meiryo UI" w:hAnsi="Meiryo UI"/>
                <w:sz w:val="16"/>
                <w:szCs w:val="16"/>
              </w:rPr>
            </w:pPr>
          </w:p>
          <w:p w:rsidR="008E551A" w:rsidRPr="00501E23" w:rsidRDefault="008E551A" w:rsidP="008E551A">
            <w:pPr>
              <w:spacing w:line="0" w:lineRule="atLeast"/>
              <w:ind w:right="460"/>
              <w:jc w:val="right"/>
              <w:rPr>
                <w:rFonts w:ascii="Meiryo UI" w:eastAsia="Meiryo UI" w:hAnsi="Meiryo UI"/>
                <w:sz w:val="20"/>
                <w:szCs w:val="20"/>
              </w:rPr>
            </w:pPr>
            <w:r w:rsidRPr="00501E23">
              <w:rPr>
                <w:rFonts w:ascii="Meiryo UI" w:eastAsia="Meiryo UI" w:hAnsi="Meiryo UI" w:hint="eastAsia"/>
                <w:sz w:val="20"/>
                <w:szCs w:val="20"/>
              </w:rPr>
              <w:t>〔 　　〕</w:t>
            </w:r>
            <w:r w:rsidRPr="00501E23">
              <w:rPr>
                <w:rFonts w:ascii="Meiryo UI" w:eastAsia="Meiryo UI" w:hAnsi="Meiryo UI"/>
                <w:sz w:val="20"/>
                <w:szCs w:val="20"/>
              </w:rPr>
              <w:fldChar w:fldCharType="begin"/>
            </w:r>
            <w:r w:rsidRPr="00501E23">
              <w:rPr>
                <w:rFonts w:ascii="Meiryo UI" w:eastAsia="Meiryo UI" w:hAnsi="Meiryo UI"/>
                <w:sz w:val="20"/>
                <w:szCs w:val="20"/>
              </w:rPr>
              <w:instrText xml:space="preserve"> MERGEFIELD  券種4 \#,### </w:instrText>
            </w:r>
            <w:r w:rsidRPr="00501E23">
              <w:rPr>
                <w:rFonts w:ascii="Meiryo UI" w:eastAsia="Meiryo UI" w:hAnsi="Meiryo UI"/>
                <w:sz w:val="20"/>
                <w:szCs w:val="20"/>
              </w:rPr>
              <w:fldChar w:fldCharType="end"/>
            </w:r>
          </w:p>
        </w:tc>
        <w:tc>
          <w:tcPr>
            <w:tcW w:w="1419" w:type="dxa"/>
            <w:vMerge w:val="restart"/>
            <w:tcBorders>
              <w:left w:val="single" w:sz="4" w:space="0" w:color="auto"/>
            </w:tcBorders>
            <w:vAlign w:val="center"/>
          </w:tcPr>
          <w:p w:rsidR="008E551A" w:rsidRPr="00501E23" w:rsidRDefault="008E551A" w:rsidP="008E551A">
            <w:pPr>
              <w:rPr>
                <w:rFonts w:ascii="Meiryo UI" w:eastAsia="Meiryo UI" w:hAnsi="Meiryo UI"/>
                <w:sz w:val="16"/>
                <w:szCs w:val="16"/>
              </w:rPr>
            </w:pPr>
          </w:p>
        </w:tc>
        <w:tc>
          <w:tcPr>
            <w:tcW w:w="2555" w:type="dxa"/>
            <w:vMerge w:val="restart"/>
            <w:vAlign w:val="center"/>
          </w:tcPr>
          <w:p w:rsidR="008E551A" w:rsidRPr="00501E23" w:rsidRDefault="008E551A" w:rsidP="008E551A">
            <w:pPr>
              <w:spacing w:line="0" w:lineRule="atLeast"/>
              <w:ind w:rightChars="400" w:right="840"/>
              <w:rPr>
                <w:rFonts w:ascii="Meiryo UI" w:eastAsia="Meiryo UI" w:hAnsi="Meiryo UI"/>
                <w:sz w:val="16"/>
                <w:szCs w:val="16"/>
              </w:rPr>
            </w:pPr>
          </w:p>
          <w:p w:rsidR="008E551A" w:rsidRPr="00501E23" w:rsidRDefault="008E551A" w:rsidP="008E551A">
            <w:pPr>
              <w:spacing w:line="0" w:lineRule="atLeast"/>
              <w:jc w:val="distribute"/>
              <w:rPr>
                <w:rFonts w:ascii="Meiryo UI" w:eastAsia="Meiryo UI" w:hAnsi="Meiryo UI"/>
                <w:sz w:val="16"/>
                <w:szCs w:val="16"/>
              </w:rPr>
            </w:pPr>
            <w:r w:rsidRPr="00501E23">
              <w:rPr>
                <w:rFonts w:ascii="Meiryo UI" w:eastAsia="Meiryo UI" w:hAnsi="Meiryo UI"/>
                <w:sz w:val="16"/>
                <w:szCs w:val="16"/>
              </w:rPr>
              <w:fldChar w:fldCharType="begin"/>
            </w:r>
            <w:r w:rsidRPr="00501E23">
              <w:rPr>
                <w:rFonts w:ascii="Meiryo UI" w:eastAsia="Meiryo UI" w:hAnsi="Meiryo UI"/>
                <w:sz w:val="16"/>
                <w:szCs w:val="16"/>
              </w:rPr>
              <w:instrText xml:space="preserve"> MERGEFIELD  券種4 \#,### </w:instrText>
            </w:r>
            <w:r w:rsidRPr="00501E23">
              <w:rPr>
                <w:rFonts w:ascii="Meiryo UI" w:eastAsia="Meiryo UI" w:hAnsi="Meiryo UI"/>
                <w:sz w:val="16"/>
                <w:szCs w:val="16"/>
              </w:rPr>
              <w:fldChar w:fldCharType="end"/>
            </w:r>
            <w:r w:rsidRPr="00501E23">
              <w:rPr>
                <w:rFonts w:ascii="Meiryo UI" w:eastAsia="Meiryo UI" w:hAnsi="Meiryo UI" w:hint="eastAsia"/>
                <w:sz w:val="16"/>
                <w:szCs w:val="16"/>
              </w:rPr>
              <w:t>〔　　　　　　〕</w:t>
            </w:r>
            <w:r w:rsidRPr="00501E23">
              <w:rPr>
                <w:rFonts w:ascii="Meiryo UI" w:eastAsia="Meiryo UI" w:hAnsi="Meiryo UI"/>
                <w:sz w:val="16"/>
                <w:szCs w:val="16"/>
              </w:rPr>
              <w:fldChar w:fldCharType="begin"/>
            </w:r>
            <w:r w:rsidRPr="00501E23">
              <w:rPr>
                <w:rFonts w:ascii="Meiryo UI" w:eastAsia="Meiryo UI" w:hAnsi="Meiryo UI"/>
                <w:sz w:val="16"/>
                <w:szCs w:val="16"/>
              </w:rPr>
              <w:instrText xml:space="preserve"> MERGEFIELD  券種5 \#,### </w:instrText>
            </w:r>
            <w:r w:rsidRPr="00501E23">
              <w:rPr>
                <w:rFonts w:ascii="Meiryo UI" w:eastAsia="Meiryo UI" w:hAnsi="Meiryo UI"/>
                <w:sz w:val="16"/>
                <w:szCs w:val="16"/>
              </w:rPr>
              <w:fldChar w:fldCharType="end"/>
            </w:r>
          </w:p>
        </w:tc>
        <w:tc>
          <w:tcPr>
            <w:tcW w:w="1277"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228"/>
        </w:trPr>
        <w:tc>
          <w:tcPr>
            <w:tcW w:w="1435" w:type="dxa"/>
            <w:vMerge/>
            <w:tcBorders>
              <w:left w:val="single" w:sz="4" w:space="0" w:color="auto"/>
              <w:right w:val="single" w:sz="4" w:space="0" w:color="auto"/>
            </w:tcBorders>
          </w:tcPr>
          <w:p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2555" w:type="dxa"/>
            <w:vMerge/>
            <w:vAlign w:val="center"/>
          </w:tcPr>
          <w:p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228"/>
        </w:trPr>
        <w:tc>
          <w:tcPr>
            <w:tcW w:w="1435" w:type="dxa"/>
            <w:vMerge/>
            <w:tcBorders>
              <w:left w:val="single" w:sz="4" w:space="0" w:color="auto"/>
              <w:right w:val="single" w:sz="4" w:space="0" w:color="auto"/>
            </w:tcBorders>
          </w:tcPr>
          <w:p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2555" w:type="dxa"/>
            <w:vMerge/>
            <w:vAlign w:val="center"/>
          </w:tcPr>
          <w:p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58"/>
        </w:trPr>
        <w:tc>
          <w:tcPr>
            <w:tcW w:w="1435" w:type="dxa"/>
            <w:vMerge/>
            <w:tcBorders>
              <w:left w:val="single" w:sz="4" w:space="0" w:color="auto"/>
              <w:right w:val="single" w:sz="4" w:space="0" w:color="auto"/>
            </w:tcBorders>
          </w:tcPr>
          <w:p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c>
          <w:tcPr>
            <w:tcW w:w="2555" w:type="dxa"/>
            <w:vMerge/>
            <w:tcBorders>
              <w:bottom w:val="single"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16"/>
                <w:szCs w:val="16"/>
              </w:rPr>
            </w:pPr>
          </w:p>
        </w:tc>
      </w:tr>
      <w:tr w:rsidR="008E551A" w:rsidRPr="00501E23" w:rsidTr="008E551A">
        <w:trPr>
          <w:trHeight w:val="58"/>
        </w:trPr>
        <w:tc>
          <w:tcPr>
            <w:tcW w:w="7681" w:type="dxa"/>
            <w:gridSpan w:val="6"/>
            <w:tcBorders>
              <w:top w:val="single" w:sz="4" w:space="0" w:color="auto"/>
              <w:left w:val="single" w:sz="4" w:space="0" w:color="auto"/>
              <w:right w:val="single" w:sz="4" w:space="0" w:color="auto"/>
            </w:tcBorders>
            <w:vAlign w:val="center"/>
          </w:tcPr>
          <w:p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報告対象期間の初日の前日における免税軽油の保有数量　　　　　　　　　　　 （イ）</w:t>
            </w:r>
          </w:p>
        </w:tc>
        <w:tc>
          <w:tcPr>
            <w:tcW w:w="2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ind w:firstLineChars="400" w:firstLine="640"/>
              <w:rPr>
                <w:rFonts w:ascii="Meiryo UI" w:eastAsia="Meiryo UI" w:hAnsi="Meiryo UI"/>
                <w:sz w:val="16"/>
                <w:szCs w:val="16"/>
              </w:rPr>
            </w:pPr>
            <w:r w:rsidRPr="00501E23">
              <w:rPr>
                <w:rFonts w:ascii="Meiryo UI" w:eastAsia="Meiryo UI" w:hAnsi="Meiryo UI"/>
                <w:kern w:val="0"/>
                <w:sz w:val="16"/>
                <w:szCs w:val="16"/>
              </w:rPr>
              <w:t xml:space="preserve">  </w:t>
            </w:r>
            <w:r w:rsidRPr="00501E23">
              <w:rPr>
                <w:rFonts w:ascii="HGP行書体" w:eastAsia="HGP行書体" w:hAnsi="Meiryo UI" w:hint="eastAsia"/>
                <w:kern w:val="0"/>
                <w:sz w:val="20"/>
                <w:szCs w:val="16"/>
              </w:rPr>
              <w:t>100</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8E551A" w:rsidRPr="00501E23" w:rsidTr="008E551A">
        <w:trPr>
          <w:trHeight w:val="58"/>
        </w:trPr>
        <w:tc>
          <w:tcPr>
            <w:tcW w:w="7681" w:type="dxa"/>
            <w:gridSpan w:val="6"/>
            <w:tcBorders>
              <w:left w:val="single" w:sz="4" w:space="0" w:color="auto"/>
            </w:tcBorders>
            <w:vAlign w:val="center"/>
          </w:tcPr>
          <w:p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報告対象期間に引取りを行った免税軽油の数量の合計　　　　　　　　　　　　 （ウ）</w:t>
            </w:r>
          </w:p>
        </w:tc>
        <w:tc>
          <w:tcPr>
            <w:tcW w:w="2188" w:type="dxa"/>
            <w:tcBorders>
              <w:right w:val="single" w:sz="4" w:space="0" w:color="auto"/>
            </w:tcBorders>
            <w:shd w:val="clear" w:color="auto" w:fill="EEECE1" w:themeFill="background2"/>
            <w:vAlign w:val="center"/>
          </w:tcPr>
          <w:p w:rsidR="008E551A" w:rsidRPr="00501E23" w:rsidRDefault="008E551A" w:rsidP="008E551A">
            <w:pPr>
              <w:spacing w:line="0" w:lineRule="atLeast"/>
              <w:ind w:firstLineChars="400" w:firstLine="640"/>
              <w:rPr>
                <w:rFonts w:ascii="Meiryo UI" w:eastAsia="Meiryo UI" w:hAnsi="Meiryo UI"/>
                <w:sz w:val="16"/>
                <w:szCs w:val="16"/>
              </w:rPr>
            </w:pPr>
            <w:r w:rsidRPr="00501E23">
              <w:rPr>
                <w:rFonts w:ascii="Meiryo UI" w:eastAsia="Meiryo UI" w:hAnsi="Meiryo UI"/>
                <w:kern w:val="0"/>
                <w:sz w:val="16"/>
                <w:szCs w:val="16"/>
              </w:rPr>
              <w:t xml:space="preserve">  </w:t>
            </w:r>
            <w:r w:rsidRPr="00501E23">
              <w:rPr>
                <w:rFonts w:ascii="HGP行書体" w:eastAsia="HGP行書体" w:hAnsi="Meiryo UI" w:hint="eastAsia"/>
                <w:kern w:val="0"/>
                <w:sz w:val="20"/>
                <w:szCs w:val="16"/>
              </w:rPr>
              <w:t>100</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8E551A" w:rsidRPr="00501E23" w:rsidTr="008E551A">
        <w:trPr>
          <w:trHeight w:val="87"/>
        </w:trPr>
        <w:tc>
          <w:tcPr>
            <w:tcW w:w="7681" w:type="dxa"/>
            <w:gridSpan w:val="6"/>
            <w:tcBorders>
              <w:left w:val="single" w:sz="4" w:space="0" w:color="auto"/>
            </w:tcBorders>
            <w:vAlign w:val="center"/>
          </w:tcPr>
          <w:p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報告対象期間に使用した免税軽油の数量の合計　　　　　　　　　　　　　　　 （エ）</w:t>
            </w:r>
          </w:p>
        </w:tc>
        <w:tc>
          <w:tcPr>
            <w:tcW w:w="2188" w:type="dxa"/>
            <w:tcBorders>
              <w:right w:val="single" w:sz="4" w:space="0" w:color="auto"/>
            </w:tcBorders>
            <w:shd w:val="clear" w:color="auto" w:fill="EEECE1" w:themeFill="background2"/>
            <w:vAlign w:val="center"/>
          </w:tcPr>
          <w:p w:rsidR="008E551A" w:rsidRPr="00501E23" w:rsidRDefault="008E551A" w:rsidP="008E551A">
            <w:pPr>
              <w:tabs>
                <w:tab w:val="left" w:pos="1984"/>
                <w:tab w:val="left" w:pos="2043"/>
              </w:tabs>
              <w:spacing w:line="0" w:lineRule="atLeast"/>
              <w:ind w:firstLineChars="400" w:firstLine="800"/>
              <w:rPr>
                <w:rFonts w:ascii="Meiryo UI" w:eastAsia="Meiryo UI" w:hAnsi="Meiryo UI"/>
                <w:sz w:val="16"/>
                <w:szCs w:val="16"/>
              </w:rPr>
            </w:pPr>
            <w:r w:rsidRPr="00501E23">
              <w:rPr>
                <w:rFonts w:ascii="HGP行書体" w:eastAsia="HGP行書体" w:hAnsi="Meiryo UI" w:hint="eastAsia"/>
                <w:kern w:val="0"/>
                <w:sz w:val="20"/>
                <w:szCs w:val="16"/>
              </w:rPr>
              <w:t>1</w:t>
            </w:r>
            <w:r>
              <w:rPr>
                <w:rFonts w:ascii="HGP行書体" w:eastAsia="HGP行書体" w:hAnsi="Meiryo UI"/>
                <w:kern w:val="0"/>
                <w:sz w:val="20"/>
                <w:szCs w:val="16"/>
              </w:rPr>
              <w:t>2</w:t>
            </w:r>
            <w:r w:rsidRPr="00501E23">
              <w:rPr>
                <w:rFonts w:ascii="HGP行書体" w:eastAsia="HGP行書体" w:hAnsi="Meiryo UI"/>
                <w:kern w:val="0"/>
                <w:sz w:val="20"/>
                <w:szCs w:val="16"/>
              </w:rPr>
              <w:t xml:space="preserve">0 </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8E551A" w:rsidRPr="00501E23" w:rsidTr="008E551A">
        <w:trPr>
          <w:trHeight w:val="247"/>
        </w:trPr>
        <w:tc>
          <w:tcPr>
            <w:tcW w:w="7681" w:type="dxa"/>
            <w:gridSpan w:val="6"/>
            <w:tcBorders>
              <w:left w:val="single" w:sz="4" w:space="0" w:color="auto"/>
            </w:tcBorders>
            <w:vAlign w:val="center"/>
          </w:tcPr>
          <w:p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報告対象期間における滅失等による免税軽油の欠減量　　　　　　　　　　　　 （オ）</w:t>
            </w:r>
          </w:p>
        </w:tc>
        <w:tc>
          <w:tcPr>
            <w:tcW w:w="2188" w:type="dxa"/>
            <w:tcBorders>
              <w:right w:val="single" w:sz="4" w:space="0" w:color="auto"/>
            </w:tcBorders>
            <w:vAlign w:val="center"/>
          </w:tcPr>
          <w:p w:rsidR="008E551A" w:rsidRPr="00501E23" w:rsidRDefault="008E551A" w:rsidP="008E551A">
            <w:pPr>
              <w:tabs>
                <w:tab w:val="left" w:pos="1984"/>
              </w:tabs>
              <w:spacing w:line="0" w:lineRule="atLeast"/>
              <w:jc w:val="right"/>
              <w:rPr>
                <w:rFonts w:asciiTheme="minorEastAsia" w:hAnsiTheme="minorEastAsia"/>
                <w:sz w:val="16"/>
                <w:szCs w:val="16"/>
              </w:rPr>
            </w:pPr>
            <w:r w:rsidRPr="00501E23">
              <w:rPr>
                <w:rFonts w:asciiTheme="minorEastAsia" w:hAnsiTheme="minorEastAsia" w:hint="eastAsia"/>
                <w:kern w:val="0"/>
                <w:sz w:val="16"/>
                <w:szCs w:val="16"/>
              </w:rPr>
              <w:t>リットル</w:t>
            </w:r>
          </w:p>
        </w:tc>
      </w:tr>
      <w:tr w:rsidR="008E551A" w:rsidRPr="00501E23" w:rsidTr="008E551A">
        <w:trPr>
          <w:trHeight w:val="160"/>
        </w:trPr>
        <w:tc>
          <w:tcPr>
            <w:tcW w:w="7681" w:type="dxa"/>
            <w:gridSpan w:val="6"/>
            <w:tcBorders>
              <w:left w:val="single" w:sz="4" w:space="0" w:color="auto"/>
            </w:tcBorders>
            <w:vAlign w:val="center"/>
          </w:tcPr>
          <w:p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報告対象期間の末日における免税軽油の保有数量 (イ)＋(ウ)－(エ)－(オ)　　　 （カ）</w:t>
            </w:r>
          </w:p>
        </w:tc>
        <w:tc>
          <w:tcPr>
            <w:tcW w:w="2188" w:type="dxa"/>
            <w:tcBorders>
              <w:right w:val="single" w:sz="4" w:space="0" w:color="auto"/>
            </w:tcBorders>
            <w:shd w:val="clear" w:color="auto" w:fill="EEECE1" w:themeFill="background2"/>
            <w:vAlign w:val="center"/>
          </w:tcPr>
          <w:p w:rsidR="008E551A" w:rsidRPr="00501E23" w:rsidRDefault="008E551A" w:rsidP="008E551A">
            <w:pPr>
              <w:spacing w:line="0" w:lineRule="atLeast"/>
              <w:ind w:firstLineChars="150" w:firstLine="300"/>
              <w:jc w:val="right"/>
              <w:rPr>
                <w:rFonts w:ascii="Meiryo UI" w:eastAsia="Meiryo UI" w:hAnsi="Meiryo UI"/>
                <w:sz w:val="16"/>
                <w:szCs w:val="16"/>
              </w:rPr>
            </w:pPr>
            <w:r w:rsidRPr="00DC2300">
              <w:rPr>
                <w:rFonts w:ascii="HGP行書体" w:eastAsia="HGP行書体" w:hAnsi="Meiryo UI" w:hint="eastAsia"/>
                <w:kern w:val="0"/>
                <w:sz w:val="20"/>
                <w:szCs w:val="16"/>
              </w:rPr>
              <w:t>8</w:t>
            </w:r>
            <w:r w:rsidRPr="00DC2300">
              <w:rPr>
                <w:rFonts w:ascii="HGP行書体" w:eastAsia="HGP行書体" w:hAnsi="Meiryo UI"/>
                <w:kern w:val="0"/>
                <w:sz w:val="20"/>
                <w:szCs w:val="16"/>
              </w:rPr>
              <w:t>0</w:t>
            </w:r>
            <w:r w:rsidRPr="00DC2300">
              <w:rPr>
                <w:rFonts w:ascii="HGP行書体" w:eastAsia="HGP行書体" w:hAnsi="Meiryo UI" w:hint="eastAsia"/>
                <w:kern w:val="0"/>
                <w:sz w:val="20"/>
                <w:szCs w:val="16"/>
              </w:rPr>
              <w:t xml:space="preserve">　　</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bl>
    <w:p w:rsidR="008E551A" w:rsidRPr="00F9244D" w:rsidRDefault="008E551A" w:rsidP="008E551A">
      <w:pPr>
        <w:rPr>
          <w:rFonts w:ascii="Meiryo UI" w:eastAsia="Meiryo UI" w:hAnsi="Meiryo UI"/>
          <w:sz w:val="22"/>
        </w:rPr>
      </w:pPr>
    </w:p>
    <w:tbl>
      <w:tblPr>
        <w:tblStyle w:val="13"/>
        <w:tblpPr w:leftFromText="142" w:rightFromText="142" w:vertAnchor="page" w:horzAnchor="margin" w:tblpY="9631"/>
        <w:tblW w:w="9869" w:type="dxa"/>
        <w:tblLayout w:type="fixed"/>
        <w:tblCellMar>
          <w:left w:w="0" w:type="dxa"/>
          <w:right w:w="0" w:type="dxa"/>
        </w:tblCellMar>
        <w:tblLook w:val="04A0" w:firstRow="1" w:lastRow="0" w:firstColumn="1" w:lastColumn="0" w:noHBand="0" w:noVBand="1"/>
      </w:tblPr>
      <w:tblGrid>
        <w:gridCol w:w="998"/>
        <w:gridCol w:w="284"/>
        <w:gridCol w:w="1704"/>
        <w:gridCol w:w="567"/>
        <w:gridCol w:w="1845"/>
        <w:gridCol w:w="142"/>
        <w:gridCol w:w="1560"/>
        <w:gridCol w:w="852"/>
        <w:gridCol w:w="566"/>
        <w:gridCol w:w="1351"/>
      </w:tblGrid>
      <w:tr w:rsidR="008E551A" w:rsidRPr="00501E23" w:rsidTr="008E551A">
        <w:trPr>
          <w:trHeight w:val="632"/>
        </w:trPr>
        <w:tc>
          <w:tcPr>
            <w:tcW w:w="998" w:type="dxa"/>
            <w:vMerge w:val="restart"/>
            <w:tcBorders>
              <w:left w:val="single" w:sz="4" w:space="0" w:color="auto"/>
              <w:right w:val="single" w:sz="4" w:space="0" w:color="auto"/>
            </w:tcBorders>
            <w:textDirection w:val="tbRlV"/>
            <w:vAlign w:val="center"/>
          </w:tcPr>
          <w:p w:rsidR="008E551A" w:rsidRPr="00501E23" w:rsidRDefault="008E551A" w:rsidP="008E551A">
            <w:pPr>
              <w:spacing w:line="0" w:lineRule="atLeast"/>
              <w:ind w:left="113" w:right="113"/>
              <w:jc w:val="center"/>
              <w:rPr>
                <w:rFonts w:asciiTheme="minorEastAsia" w:hAnsiTheme="minorEastAsia"/>
                <w:sz w:val="16"/>
                <w:szCs w:val="16"/>
              </w:rPr>
            </w:pPr>
            <w:r w:rsidRPr="008E551A">
              <w:rPr>
                <w:rFonts w:asciiTheme="minorEastAsia" w:hAnsiTheme="minorEastAsia" w:hint="eastAsia"/>
                <w:spacing w:val="17"/>
                <w:kern w:val="0"/>
                <w:sz w:val="16"/>
                <w:szCs w:val="16"/>
                <w:fitText w:val="2880" w:id="-1161532411"/>
              </w:rPr>
              <w:t>その数量（使用の事実　有・無</w:t>
            </w:r>
            <w:r w:rsidRPr="008E551A">
              <w:rPr>
                <w:rFonts w:asciiTheme="minorEastAsia" w:hAnsiTheme="minorEastAsia" w:hint="eastAsia"/>
                <w:spacing w:val="2"/>
                <w:kern w:val="0"/>
                <w:sz w:val="16"/>
                <w:szCs w:val="16"/>
                <w:fitText w:val="2880" w:id="-1161532411"/>
              </w:rPr>
              <w:t>）</w:t>
            </w:r>
            <w:r w:rsidRPr="008E551A">
              <w:rPr>
                <w:rFonts w:asciiTheme="minorEastAsia" w:hAnsiTheme="minorEastAsia" w:hint="eastAsia"/>
                <w:spacing w:val="17"/>
                <w:kern w:val="0"/>
                <w:sz w:val="16"/>
                <w:szCs w:val="16"/>
                <w:fitText w:val="2880" w:id="-1161532410"/>
              </w:rPr>
              <w:t>免税軽油の使用に関する事実及</w:t>
            </w:r>
            <w:r w:rsidRPr="008E551A">
              <w:rPr>
                <w:rFonts w:asciiTheme="minorEastAsia" w:hAnsiTheme="minorEastAsia" w:hint="eastAsia"/>
                <w:spacing w:val="2"/>
                <w:kern w:val="0"/>
                <w:sz w:val="16"/>
                <w:szCs w:val="16"/>
                <w:fitText w:val="2880" w:id="-1161532410"/>
              </w:rPr>
              <w:t>び</w:t>
            </w:r>
          </w:p>
        </w:tc>
        <w:tc>
          <w:tcPr>
            <w:tcW w:w="1988" w:type="dxa"/>
            <w:gridSpan w:val="2"/>
            <w:tcBorders>
              <w:left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機械、車両又は</w:t>
            </w:r>
          </w:p>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設備名（番号）</w:t>
            </w:r>
          </w:p>
        </w:tc>
        <w:tc>
          <w:tcPr>
            <w:tcW w:w="2412" w:type="dxa"/>
            <w:gridSpan w:val="2"/>
            <w:tcBorders>
              <w:top w:val="single" w:sz="4" w:space="0" w:color="auto"/>
            </w:tcBorders>
            <w:vAlign w:val="center"/>
          </w:tcPr>
          <w:p w:rsidR="008E551A" w:rsidRPr="00501E23" w:rsidRDefault="008E551A" w:rsidP="008E551A">
            <w:pPr>
              <w:tabs>
                <w:tab w:val="left" w:pos="2552"/>
              </w:tabs>
              <w:spacing w:line="0" w:lineRule="atLeast"/>
              <w:ind w:firstLineChars="100" w:firstLine="200"/>
              <w:rPr>
                <w:rFonts w:asciiTheme="minorEastAsia" w:hAnsiTheme="minorEastAsia"/>
                <w:sz w:val="20"/>
                <w:szCs w:val="20"/>
              </w:rPr>
            </w:pPr>
            <w:r w:rsidRPr="00501E23">
              <w:rPr>
                <w:rFonts w:asciiTheme="minorEastAsia" w:hAnsiTheme="minorEastAsia" w:hint="eastAsia"/>
                <w:sz w:val="20"/>
                <w:szCs w:val="20"/>
              </w:rPr>
              <w:t>左記の機械、車両又は</w:t>
            </w:r>
          </w:p>
          <w:p w:rsidR="008E551A" w:rsidRPr="00501E23" w:rsidRDefault="008E551A" w:rsidP="008E551A">
            <w:pPr>
              <w:tabs>
                <w:tab w:val="left" w:pos="2552"/>
              </w:tabs>
              <w:spacing w:line="0" w:lineRule="atLeast"/>
              <w:ind w:firstLineChars="100" w:firstLine="200"/>
              <w:jc w:val="left"/>
              <w:rPr>
                <w:rFonts w:asciiTheme="minorEastAsia" w:hAnsiTheme="minorEastAsia"/>
                <w:sz w:val="20"/>
                <w:szCs w:val="20"/>
              </w:rPr>
            </w:pPr>
            <w:r w:rsidRPr="00501E23">
              <w:rPr>
                <w:rFonts w:asciiTheme="minorEastAsia" w:hAnsiTheme="minorEastAsia" w:hint="eastAsia"/>
                <w:sz w:val="20"/>
                <w:szCs w:val="20"/>
              </w:rPr>
              <w:t>設備の使用地</w:t>
            </w:r>
          </w:p>
        </w:tc>
        <w:tc>
          <w:tcPr>
            <w:tcW w:w="1702" w:type="dxa"/>
            <w:gridSpan w:val="2"/>
            <w:tcBorders>
              <w:top w:val="single" w:sz="4" w:space="0" w:color="auto"/>
            </w:tcBorders>
            <w:vAlign w:val="center"/>
          </w:tcPr>
          <w:p w:rsidR="008E551A" w:rsidRPr="00501E23" w:rsidRDefault="008E551A" w:rsidP="008E551A">
            <w:pPr>
              <w:spacing w:line="0" w:lineRule="atLeast"/>
              <w:ind w:firstLineChars="150" w:firstLine="300"/>
              <w:rPr>
                <w:rFonts w:asciiTheme="minorEastAsia" w:hAnsiTheme="minorEastAsia"/>
                <w:sz w:val="20"/>
                <w:szCs w:val="20"/>
              </w:rPr>
            </w:pPr>
            <w:r w:rsidRPr="00501E23">
              <w:rPr>
                <w:rFonts w:asciiTheme="minorEastAsia" w:hAnsiTheme="minorEastAsia" w:hint="eastAsia"/>
                <w:sz w:val="20"/>
                <w:szCs w:val="20"/>
              </w:rPr>
              <w:t>免税軽油の</w:t>
            </w:r>
          </w:p>
          <w:p w:rsidR="008E551A" w:rsidRPr="00501E23" w:rsidRDefault="008E551A" w:rsidP="008E551A">
            <w:pPr>
              <w:spacing w:line="0" w:lineRule="atLeast"/>
              <w:ind w:rightChars="72" w:right="151" w:firstLineChars="150" w:firstLine="300"/>
              <w:rPr>
                <w:rFonts w:asciiTheme="minorEastAsia" w:hAnsiTheme="minorEastAsia"/>
                <w:sz w:val="20"/>
                <w:szCs w:val="20"/>
              </w:rPr>
            </w:pPr>
            <w:r w:rsidRPr="00501E23">
              <w:rPr>
                <w:rFonts w:asciiTheme="minorEastAsia" w:hAnsiTheme="minorEastAsia" w:hint="eastAsia"/>
                <w:sz w:val="20"/>
                <w:szCs w:val="20"/>
              </w:rPr>
              <w:t>使用数量(ｷ)</w:t>
            </w:r>
          </w:p>
        </w:tc>
        <w:tc>
          <w:tcPr>
            <w:tcW w:w="1418" w:type="dxa"/>
            <w:gridSpan w:val="2"/>
            <w:tcBorders>
              <w:top w:val="single" w:sz="4" w:space="0" w:color="auto"/>
            </w:tcBorders>
            <w:vAlign w:val="center"/>
          </w:tcPr>
          <w:p w:rsidR="008E551A" w:rsidRPr="00501E23" w:rsidRDefault="008E551A" w:rsidP="008E551A">
            <w:pPr>
              <w:tabs>
                <w:tab w:val="left" w:pos="1276"/>
                <w:tab w:val="left" w:pos="1417"/>
                <w:tab w:val="left" w:pos="1642"/>
              </w:tabs>
              <w:spacing w:line="0" w:lineRule="atLeast"/>
              <w:jc w:val="center"/>
              <w:rPr>
                <w:rFonts w:asciiTheme="minorEastAsia" w:hAnsiTheme="minorEastAsia"/>
                <w:sz w:val="20"/>
                <w:szCs w:val="20"/>
              </w:rPr>
            </w:pPr>
            <w:r w:rsidRPr="00501E23">
              <w:rPr>
                <w:rFonts w:asciiTheme="minorEastAsia" w:hAnsiTheme="minorEastAsia" w:hint="eastAsia"/>
                <w:sz w:val="20"/>
                <w:szCs w:val="20"/>
              </w:rPr>
              <w:t>稼働日数</w:t>
            </w:r>
          </w:p>
        </w:tc>
        <w:tc>
          <w:tcPr>
            <w:tcW w:w="1351" w:type="dxa"/>
            <w:tcBorders>
              <w:top w:val="single" w:sz="4" w:space="0" w:color="auto"/>
              <w:right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稼働時間</w:t>
            </w:r>
          </w:p>
        </w:tc>
      </w:tr>
      <w:tr w:rsidR="008E551A" w:rsidRPr="00501E23" w:rsidTr="008E551A">
        <w:trPr>
          <w:trHeight w:val="769"/>
        </w:trPr>
        <w:tc>
          <w:tcPr>
            <w:tcW w:w="998" w:type="dxa"/>
            <w:vMerge/>
            <w:tcBorders>
              <w:left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1988" w:type="dxa"/>
            <w:gridSpan w:val="2"/>
            <w:tcBorders>
              <w:left w:val="single" w:sz="4" w:space="0" w:color="auto"/>
            </w:tcBorders>
            <w:shd w:val="clear" w:color="auto" w:fill="EEECE1" w:themeFill="background2"/>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Meiryo UI" w:eastAsia="Meiryo UI" w:hAnsi="Meiryo UI" w:hint="eastAsia"/>
                <w:sz w:val="20"/>
                <w:szCs w:val="20"/>
              </w:rPr>
              <w:t xml:space="preserve">　</w:t>
            </w:r>
            <w:r w:rsidRPr="00501E23">
              <w:rPr>
                <w:rFonts w:asciiTheme="minorEastAsia" w:hAnsiTheme="minorEastAsia" w:hint="eastAsia"/>
                <w:sz w:val="20"/>
                <w:szCs w:val="20"/>
              </w:rPr>
              <w:t>№</w:t>
            </w:r>
          </w:p>
          <w:p w:rsidR="008E551A" w:rsidRPr="00501E23" w:rsidRDefault="008E551A" w:rsidP="008E551A">
            <w:pPr>
              <w:spacing w:line="0" w:lineRule="atLeast"/>
              <w:rPr>
                <w:rFonts w:ascii="HGP行書体" w:eastAsia="HGP行書体" w:hAnsi="Meiryo UI"/>
                <w:sz w:val="22"/>
                <w:szCs w:val="20"/>
              </w:rPr>
            </w:pPr>
            <w:r w:rsidRPr="00501E23">
              <w:rPr>
                <w:rFonts w:ascii="Meiryo UI" w:eastAsia="Meiryo UI" w:hAnsi="Meiryo UI" w:hint="eastAsia"/>
                <w:sz w:val="20"/>
                <w:szCs w:val="20"/>
              </w:rPr>
              <w:t xml:space="preserve">        </w:t>
            </w:r>
            <w:r w:rsidRPr="00501E23">
              <w:rPr>
                <w:rFonts w:ascii="HGP行書体" w:eastAsia="HGP行書体" w:hAnsi="Meiryo UI" w:hint="eastAsia"/>
                <w:sz w:val="22"/>
                <w:szCs w:val="20"/>
              </w:rPr>
              <w:t>1</w:t>
            </w:r>
          </w:p>
          <w:p w:rsidR="008E551A" w:rsidRPr="00501E23" w:rsidRDefault="008E551A" w:rsidP="008E551A">
            <w:pPr>
              <w:spacing w:line="0" w:lineRule="atLeast"/>
              <w:jc w:val="left"/>
              <w:rPr>
                <w:rFonts w:ascii="Meiryo UI" w:eastAsia="Meiryo UI" w:hAnsi="Meiryo UI"/>
                <w:sz w:val="20"/>
                <w:szCs w:val="20"/>
              </w:rPr>
            </w:pPr>
          </w:p>
        </w:tc>
        <w:tc>
          <w:tcPr>
            <w:tcW w:w="2412" w:type="dxa"/>
            <w:gridSpan w:val="2"/>
            <w:shd w:val="clear" w:color="auto" w:fill="EEECE1" w:themeFill="background2"/>
            <w:vAlign w:val="center"/>
          </w:tcPr>
          <w:p w:rsidR="008E551A" w:rsidRPr="00501E23" w:rsidRDefault="008E551A" w:rsidP="008E551A">
            <w:pPr>
              <w:tabs>
                <w:tab w:val="left" w:pos="2552"/>
              </w:tabs>
              <w:spacing w:line="0" w:lineRule="atLeast"/>
              <w:ind w:firstLineChars="400" w:firstLine="880"/>
              <w:rPr>
                <w:rFonts w:ascii="HGP行書体" w:eastAsia="HGP行書体" w:hAnsi="Meiryo UI"/>
                <w:sz w:val="20"/>
                <w:szCs w:val="20"/>
              </w:rPr>
            </w:pPr>
            <w:r w:rsidRPr="00501E23">
              <w:rPr>
                <w:rFonts w:ascii="HGP行書体" w:eastAsia="HGP行書体" w:hAnsi="Meiryo UI" w:hint="eastAsia"/>
                <w:sz w:val="22"/>
                <w:szCs w:val="20"/>
              </w:rPr>
              <w:t>浪速北港</w:t>
            </w:r>
          </w:p>
        </w:tc>
        <w:tc>
          <w:tcPr>
            <w:tcW w:w="1702" w:type="dxa"/>
            <w:gridSpan w:val="2"/>
            <w:tcBorders>
              <w:top w:val="single" w:sz="4" w:space="0" w:color="auto"/>
            </w:tcBorders>
            <w:shd w:val="clear" w:color="auto" w:fill="EEECE1" w:themeFill="background2"/>
            <w:vAlign w:val="center"/>
          </w:tcPr>
          <w:p w:rsidR="008E551A" w:rsidRPr="00501E23" w:rsidRDefault="008E551A" w:rsidP="008E551A">
            <w:pPr>
              <w:wordWrap w:val="0"/>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リットル</w:t>
            </w:r>
          </w:p>
          <w:p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1</w:t>
            </w:r>
            <w:r>
              <w:rPr>
                <w:rFonts w:ascii="HGP行書体" w:eastAsia="HGP行書体" w:hAnsi="Meiryo UI"/>
                <w:sz w:val="22"/>
                <w:szCs w:val="20"/>
              </w:rPr>
              <w:t>2</w:t>
            </w:r>
            <w:r w:rsidRPr="00501E23">
              <w:rPr>
                <w:rFonts w:ascii="HGP行書体" w:eastAsia="HGP行書体" w:hAnsi="Meiryo UI"/>
                <w:sz w:val="22"/>
                <w:szCs w:val="20"/>
              </w:rPr>
              <w:t>0</w:t>
            </w:r>
          </w:p>
          <w:p w:rsidR="008E551A" w:rsidRPr="00501E23" w:rsidRDefault="008E551A" w:rsidP="008E551A">
            <w:pPr>
              <w:spacing w:line="0" w:lineRule="atLeast"/>
              <w:ind w:rightChars="20" w:right="42"/>
              <w:jc w:val="right"/>
              <w:rPr>
                <w:rFonts w:ascii="Meiryo UI" w:eastAsia="Meiryo UI" w:hAnsi="Meiryo UI"/>
                <w:sz w:val="20"/>
                <w:szCs w:val="20"/>
              </w:rPr>
            </w:pPr>
          </w:p>
        </w:tc>
        <w:tc>
          <w:tcPr>
            <w:tcW w:w="1418" w:type="dxa"/>
            <w:gridSpan w:val="2"/>
            <w:tcBorders>
              <w:top w:val="single" w:sz="4" w:space="0" w:color="auto"/>
            </w:tcBorders>
            <w:shd w:val="clear" w:color="auto" w:fill="EEECE1" w:themeFill="background2"/>
            <w:vAlign w:val="center"/>
          </w:tcPr>
          <w:p w:rsidR="008E551A" w:rsidRPr="00501E23" w:rsidRDefault="008E551A" w:rsidP="008E551A">
            <w:pPr>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日</w:t>
            </w:r>
          </w:p>
          <w:p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2</w:t>
            </w:r>
          </w:p>
          <w:p w:rsidR="008E551A" w:rsidRPr="00501E23" w:rsidRDefault="008E551A" w:rsidP="008E551A">
            <w:pPr>
              <w:spacing w:line="0" w:lineRule="atLeast"/>
              <w:ind w:rightChars="20" w:right="42"/>
              <w:jc w:val="right"/>
              <w:rPr>
                <w:rFonts w:ascii="Meiryo UI" w:eastAsia="Meiryo UI" w:hAnsi="Meiryo UI"/>
                <w:sz w:val="20"/>
                <w:szCs w:val="20"/>
              </w:rPr>
            </w:pPr>
          </w:p>
        </w:tc>
        <w:tc>
          <w:tcPr>
            <w:tcW w:w="1351" w:type="dxa"/>
            <w:tcBorders>
              <w:top w:val="single" w:sz="4" w:space="0" w:color="auto"/>
              <w:right w:val="single" w:sz="4" w:space="0" w:color="auto"/>
            </w:tcBorders>
            <w:shd w:val="clear" w:color="auto" w:fill="EEECE1" w:themeFill="background2"/>
            <w:vAlign w:val="center"/>
          </w:tcPr>
          <w:p w:rsidR="008E551A" w:rsidRPr="00501E23" w:rsidRDefault="008E551A" w:rsidP="008E551A">
            <w:pPr>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時間</w:t>
            </w:r>
          </w:p>
          <w:p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2０</w:t>
            </w:r>
          </w:p>
          <w:p w:rsidR="008E551A" w:rsidRPr="00501E23" w:rsidRDefault="008E551A" w:rsidP="008E551A">
            <w:pPr>
              <w:spacing w:line="0" w:lineRule="atLeast"/>
              <w:ind w:rightChars="20" w:right="42"/>
              <w:jc w:val="right"/>
              <w:rPr>
                <w:rFonts w:ascii="Meiryo UI" w:eastAsia="Meiryo UI" w:hAnsi="Meiryo UI"/>
                <w:sz w:val="20"/>
                <w:szCs w:val="20"/>
              </w:rPr>
            </w:pPr>
          </w:p>
        </w:tc>
      </w:tr>
      <w:tr w:rsidR="008E551A" w:rsidRPr="00501E23" w:rsidTr="008E551A">
        <w:trPr>
          <w:trHeight w:val="454"/>
        </w:trPr>
        <w:tc>
          <w:tcPr>
            <w:tcW w:w="998" w:type="dxa"/>
            <w:vMerge/>
            <w:tcBorders>
              <w:left w:val="single" w:sz="4" w:space="0" w:color="auto"/>
              <w:right w:val="single" w:sz="4" w:space="0" w:color="auto"/>
            </w:tcBorders>
          </w:tcPr>
          <w:p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384"/>
        </w:trPr>
        <w:tc>
          <w:tcPr>
            <w:tcW w:w="998" w:type="dxa"/>
            <w:vMerge/>
            <w:tcBorders>
              <w:left w:val="single" w:sz="4" w:space="0" w:color="auto"/>
              <w:right w:val="single" w:sz="4" w:space="0" w:color="auto"/>
            </w:tcBorders>
          </w:tcPr>
          <w:p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tcBorders>
              <w:top w:val="single" w:sz="4" w:space="0" w:color="auto"/>
            </w:tcBorders>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189"/>
        </w:trPr>
        <w:tc>
          <w:tcPr>
            <w:tcW w:w="998" w:type="dxa"/>
            <w:vMerge/>
            <w:tcBorders>
              <w:left w:val="single" w:sz="4" w:space="0" w:color="auto"/>
              <w:right w:val="single" w:sz="4" w:space="0" w:color="auto"/>
            </w:tcBorders>
          </w:tcPr>
          <w:p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249"/>
        </w:trPr>
        <w:tc>
          <w:tcPr>
            <w:tcW w:w="998" w:type="dxa"/>
            <w:vMerge/>
            <w:tcBorders>
              <w:left w:val="single" w:sz="4" w:space="0" w:color="auto"/>
              <w:bottom w:val="single" w:sz="4" w:space="0" w:color="auto"/>
              <w:right w:val="single" w:sz="4" w:space="0" w:color="auto"/>
            </w:tcBorders>
          </w:tcPr>
          <w:p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bottom w:val="single" w:sz="4" w:space="0" w:color="auto"/>
            </w:tcBorders>
            <w:vAlign w:val="center"/>
          </w:tcPr>
          <w:p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tcBorders>
              <w:bottom w:val="single" w:sz="4" w:space="0" w:color="auto"/>
            </w:tcBorders>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111"/>
        </w:trPr>
        <w:tc>
          <w:tcPr>
            <w:tcW w:w="2986" w:type="dxa"/>
            <w:gridSpan w:val="3"/>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r w:rsidRPr="00501E23">
              <w:rPr>
                <w:rFonts w:ascii="Meiryo UI" w:eastAsia="Meiryo UI" w:hAnsi="Meiryo UI" w:hint="eastAsia"/>
                <w:sz w:val="20"/>
                <w:szCs w:val="20"/>
              </w:rPr>
              <w:t>合　　　　　　　計</w:t>
            </w:r>
          </w:p>
        </w:tc>
        <w:tc>
          <w:tcPr>
            <w:tcW w:w="2412" w:type="dxa"/>
            <w:gridSpan w:val="2"/>
            <w:tcBorders>
              <w:bottom w:val="single" w:sz="4" w:space="0" w:color="auto"/>
              <w:tr2bl w:val="single" w:sz="4" w:space="0" w:color="auto"/>
            </w:tcBorders>
            <w:vAlign w:val="center"/>
          </w:tcPr>
          <w:p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bottom w:val="single" w:sz="4" w:space="0" w:color="auto"/>
            </w:tcBorders>
            <w:shd w:val="clear" w:color="auto" w:fill="EEECE1" w:themeFill="background2"/>
            <w:vAlign w:val="center"/>
          </w:tcPr>
          <w:p w:rsidR="008E551A" w:rsidRPr="00C13349" w:rsidRDefault="008E551A" w:rsidP="008E551A">
            <w:pPr>
              <w:spacing w:line="0" w:lineRule="atLeast"/>
              <w:ind w:rightChars="200" w:right="420" w:firstLineChars="300" w:firstLine="660"/>
              <w:rPr>
                <w:rFonts w:ascii="HGP行書体" w:eastAsia="HGP行書体" w:hAnsi="Meiryo UI"/>
                <w:sz w:val="22"/>
                <w:szCs w:val="20"/>
              </w:rPr>
            </w:pPr>
            <w:r w:rsidRPr="00501E23">
              <w:rPr>
                <w:rFonts w:ascii="HGP行書体" w:eastAsia="HGP行書体" w:hAnsi="Meiryo UI" w:hint="eastAsia"/>
                <w:sz w:val="22"/>
                <w:szCs w:val="20"/>
              </w:rPr>
              <w:t>1</w:t>
            </w:r>
            <w:r>
              <w:rPr>
                <w:rFonts w:ascii="HGP行書体" w:eastAsia="HGP行書体" w:hAnsi="Meiryo UI"/>
                <w:sz w:val="22"/>
                <w:szCs w:val="20"/>
              </w:rPr>
              <w:t>2</w:t>
            </w:r>
            <w:r w:rsidRPr="00501E23">
              <w:rPr>
                <w:rFonts w:ascii="HGP行書体" w:eastAsia="HGP行書体" w:hAnsi="Meiryo UI" w:hint="eastAsia"/>
                <w:sz w:val="22"/>
                <w:szCs w:val="20"/>
              </w:rPr>
              <w:t xml:space="preserve">0 </w:t>
            </w:r>
          </w:p>
        </w:tc>
        <w:tc>
          <w:tcPr>
            <w:tcW w:w="1418" w:type="dxa"/>
            <w:gridSpan w:val="2"/>
            <w:tcBorders>
              <w:top w:val="single" w:sz="4" w:space="0" w:color="auto"/>
              <w:bottom w:val="single" w:sz="4" w:space="0" w:color="auto"/>
              <w:tr2bl w:val="single" w:sz="4" w:space="0" w:color="auto"/>
            </w:tcBorders>
            <w:vAlign w:val="center"/>
          </w:tcPr>
          <w:p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bottom w:val="single" w:sz="4" w:space="0" w:color="auto"/>
              <w:right w:val="single" w:sz="4" w:space="0" w:color="auto"/>
              <w:tr2bl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76"/>
        </w:trPr>
        <w:tc>
          <w:tcPr>
            <w:tcW w:w="9869" w:type="dxa"/>
            <w:gridSpan w:val="10"/>
            <w:tcBorders>
              <w:top w:val="single" w:sz="4" w:space="0" w:color="auto"/>
              <w:left w:val="nil"/>
              <w:bottom w:val="single" w:sz="4" w:space="0" w:color="auto"/>
              <w:right w:val="nil"/>
            </w:tcBorders>
            <w:vAlign w:val="center"/>
          </w:tcPr>
          <w:p w:rsidR="008E551A" w:rsidRPr="00501E23" w:rsidRDefault="008E551A" w:rsidP="008E551A">
            <w:pPr>
              <w:spacing w:line="0" w:lineRule="atLeast"/>
              <w:rPr>
                <w:rFonts w:ascii="Meiryo UI" w:eastAsia="Meiryo UI" w:hAnsi="Meiryo UI"/>
                <w:sz w:val="20"/>
                <w:szCs w:val="20"/>
              </w:rPr>
            </w:pPr>
            <w:r>
              <w:rPr>
                <w:rFonts w:ascii="Meiryo UI" w:eastAsia="Meiryo UI" w:hAnsi="Meiryo UI"/>
                <w:noProof/>
                <w:sz w:val="16"/>
                <w:szCs w:val="16"/>
              </w:rPr>
              <mc:AlternateContent>
                <mc:Choice Requires="wps">
                  <w:drawing>
                    <wp:anchor distT="0" distB="0" distL="114300" distR="114300" simplePos="0" relativeHeight="252214272" behindDoc="0" locked="0" layoutInCell="1" allowOverlap="1" wp14:anchorId="7D244850" wp14:editId="73F71B26">
                      <wp:simplePos x="0" y="0"/>
                      <wp:positionH relativeFrom="column">
                        <wp:posOffset>2540</wp:posOffset>
                      </wp:positionH>
                      <wp:positionV relativeFrom="paragraph">
                        <wp:posOffset>3810</wp:posOffset>
                      </wp:positionV>
                      <wp:extent cx="6268720" cy="212090"/>
                      <wp:effectExtent l="0" t="0" r="36830" b="35560"/>
                      <wp:wrapNone/>
                      <wp:docPr id="279" name="直線コネクタ 279"/>
                      <wp:cNvGraphicFramePr/>
                      <a:graphic xmlns:a="http://schemas.openxmlformats.org/drawingml/2006/main">
                        <a:graphicData uri="http://schemas.microsoft.com/office/word/2010/wordprocessingShape">
                          <wps:wsp>
                            <wps:cNvCnPr/>
                            <wps:spPr>
                              <a:xfrm flipV="1">
                                <a:off x="0" y="0"/>
                                <a:ext cx="6268720" cy="212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B2D09" id="直線コネクタ 279" o:spid="_x0000_s1026" style="position:absolute;left:0;text-align:left;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pt" to="493.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wy3QEAAMoDAAAOAAAAZHJzL2Uyb0RvYy54bWysU82O0zAQviPxDpbvNGkO3d2o6R52BRcE&#10;FX93rzNuLPwn2zTptZx5AXgIDiBx5GF62Ndg7LQB7YKEEBcr9sz3zXzfTJaXg1ZkCz5Iaxo6n5WU&#10;gOG2lWbT0NevHj86pyREZlqmrIGG7iDQy9XDB8ve1VDZzqoWPEESE+reNbSL0dVFEXgHmoWZdWAw&#10;KKzXLOLVb4rWsx7ZtSqqslwUvfWt85ZDCPh6PQbpKvMLATw+FyJAJKqh2FvMp8/nTTqL1ZLVG89c&#10;J/mxDfYPXWgmDRadqK5ZZOSdl/eotOTeBivijFtdWCEkh6wB1czLO2pedsxB1oLmBDfZFP4fLX+2&#10;XXsi24ZWZxeUGKZxSLefvt5++3jYfzm8/3DYfz7sv5MURa96F2qEXJm1P96CW/skfBBeE6Gke4Nr&#10;kK1AcWTITu8mp2GIhOPjolqcn1U4EI6xal6VF3kUxciT+JwP8QlYTdJHQ5U0yQlWs+3TELE2pp5S&#10;8JL6GjvJX3GnICUr8wIEqsOKY095r+BKebJluBHt23lShVw5M0GEVGoClbnkH0HH3ASDvGt/C5yy&#10;c0Vr4gTU0lj/u6pxOLUqxvyT6lFrkn1j212eS7YDFyYrOy532shf7xn+8xdc/QAAAP//AwBQSwME&#10;FAAGAAgAAAAhAB3niMfaAAAABAEAAA8AAABkcnMvZG93bnJldi54bWxMjsFOwzAQRO9I/IO1SFwq&#10;6lBKGkI2FarEBQ5A4QOceEki7HWI3dT9e8wJbjOa0cyrttEaMdPkB8cI18sMBHHr9MAdwsf741UB&#10;wgfFWhnHhHAiD9v6/KxSpXZHfqN5HzqRRtiXCqEPYSyl9G1PVvmlG4lT9ukmq0KyUyf1pI5p3Bq5&#10;yrJcWjVweujVSLue2q/9wSI8vbwuTquYL743t80uzoWJz94gXl7Eh3sQgWL4K8MvfkKHOjE17sDa&#10;C4OwTj2EHETK7opNEg3CzToDWVfyP3z9AwAA//8DAFBLAQItABQABgAIAAAAIQC2gziS/gAAAOEB&#10;AAATAAAAAAAAAAAAAAAAAAAAAABbQ29udGVudF9UeXBlc10ueG1sUEsBAi0AFAAGAAgAAAAhADj9&#10;If/WAAAAlAEAAAsAAAAAAAAAAAAAAAAALwEAAF9yZWxzLy5yZWxzUEsBAi0AFAAGAAgAAAAhABw3&#10;LDLdAQAAygMAAA4AAAAAAAAAAAAAAAAALgIAAGRycy9lMm9Eb2MueG1sUEsBAi0AFAAGAAgAAAAh&#10;AB3niMfaAAAABAEAAA8AAAAAAAAAAAAAAAAANwQAAGRycy9kb3ducmV2LnhtbFBLBQYAAAAABAAE&#10;APMAAAA+BQAAAAA=&#10;" strokecolor="black [3040]"/>
                  </w:pict>
                </mc:Fallback>
              </mc:AlternateContent>
            </w:r>
          </w:p>
        </w:tc>
      </w:tr>
      <w:tr w:rsidR="008E551A" w:rsidRPr="00501E23" w:rsidTr="008E551A">
        <w:trPr>
          <w:trHeight w:val="247"/>
        </w:trPr>
        <w:tc>
          <w:tcPr>
            <w:tcW w:w="1282" w:type="dxa"/>
            <w:gridSpan w:val="2"/>
            <w:vMerge w:val="restart"/>
            <w:tcBorders>
              <w:top w:val="single" w:sz="4" w:space="0" w:color="auto"/>
              <w:left w:val="single" w:sz="4" w:space="0" w:color="auto"/>
              <w:right w:val="single" w:sz="4" w:space="0" w:color="auto"/>
            </w:tcBorders>
            <w:vAlign w:val="center"/>
          </w:tcPr>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 xml:space="preserve">報告対象期間　</w:t>
            </w:r>
          </w:p>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の末日における</w:t>
            </w:r>
          </w:p>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おける免税証の</w:t>
            </w:r>
          </w:p>
          <w:p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保有状況</w:t>
            </w:r>
          </w:p>
        </w:tc>
        <w:tc>
          <w:tcPr>
            <w:tcW w:w="2271" w:type="dxa"/>
            <w:gridSpan w:val="2"/>
            <w:tcBorders>
              <w:top w:val="single" w:sz="4" w:space="0" w:color="auto"/>
              <w:left w:val="single" w:sz="4" w:space="0" w:color="auto"/>
              <w:bottom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種　　　　類</w:t>
            </w:r>
          </w:p>
        </w:tc>
        <w:tc>
          <w:tcPr>
            <w:tcW w:w="1987" w:type="dxa"/>
            <w:gridSpan w:val="2"/>
            <w:tcBorders>
              <w:top w:val="single" w:sz="4" w:space="0" w:color="auto"/>
              <w:bottom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枚　　　数</w:t>
            </w: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種　　　　類</w:t>
            </w: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枚　　　数</w:t>
            </w:r>
          </w:p>
        </w:tc>
      </w:tr>
      <w:tr w:rsidR="008E551A" w:rsidRPr="00501E23" w:rsidTr="008E551A">
        <w:trPr>
          <w:trHeight w:val="247"/>
        </w:trPr>
        <w:tc>
          <w:tcPr>
            <w:tcW w:w="1282" w:type="dxa"/>
            <w:gridSpan w:val="2"/>
            <w:vMerge/>
            <w:tcBorders>
              <w:left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shd w:val="clear" w:color="auto" w:fill="EEECE1" w:themeFill="background2"/>
            <w:vAlign w:val="center"/>
          </w:tcPr>
          <w:p w:rsidR="008E551A" w:rsidRPr="00501E23" w:rsidRDefault="008E551A" w:rsidP="008E551A">
            <w:pPr>
              <w:wordWrap w:val="0"/>
              <w:spacing w:line="0" w:lineRule="atLeast"/>
              <w:jc w:val="right"/>
              <w:rPr>
                <w:rFonts w:ascii="Meiryo UI" w:eastAsia="Meiryo UI" w:hAnsi="Meiryo UI"/>
                <w:sz w:val="20"/>
                <w:szCs w:val="20"/>
              </w:rPr>
            </w:pPr>
            <w:r w:rsidRPr="00501E23">
              <w:rPr>
                <w:rFonts w:ascii="HGP行書体" w:eastAsia="HGP行書体" w:hAnsi="Meiryo UI" w:hint="eastAsia"/>
                <w:sz w:val="22"/>
                <w:szCs w:val="20"/>
              </w:rPr>
              <w:t>100</w:t>
            </w:r>
            <w:r w:rsidRPr="00501E23">
              <w:rPr>
                <w:rFonts w:asciiTheme="minorEastAsia" w:hAnsiTheme="minorEastAsia" w:hint="eastAsia"/>
                <w:sz w:val="20"/>
                <w:szCs w:val="20"/>
              </w:rPr>
              <w:t xml:space="preserve">ﾘｯﾄﾙ券 </w:t>
            </w:r>
          </w:p>
        </w:tc>
        <w:tc>
          <w:tcPr>
            <w:tcW w:w="1987" w:type="dxa"/>
            <w:gridSpan w:val="2"/>
            <w:tcBorders>
              <w:bottom w:val="single" w:sz="4" w:space="0" w:color="auto"/>
            </w:tcBorders>
            <w:shd w:val="clear" w:color="auto" w:fill="EEECE1" w:themeFill="background2"/>
            <w:vAlign w:val="center"/>
          </w:tcPr>
          <w:p w:rsidR="008E551A" w:rsidRPr="00501E23" w:rsidRDefault="008E551A" w:rsidP="008E551A">
            <w:pPr>
              <w:spacing w:line="0" w:lineRule="atLeast"/>
              <w:ind w:right="-9" w:firstLineChars="700" w:firstLine="1540"/>
              <w:rPr>
                <w:rFonts w:ascii="Meiryo UI" w:eastAsia="Meiryo UI" w:hAnsi="Meiryo UI"/>
                <w:sz w:val="20"/>
                <w:szCs w:val="20"/>
              </w:rPr>
            </w:pPr>
            <w:r w:rsidRPr="00501E23">
              <w:rPr>
                <w:rFonts w:ascii="HGP行書体" w:eastAsia="HGP行書体" w:hAnsi="Meiryo UI" w:hint="eastAsia"/>
                <w:sz w:val="22"/>
                <w:szCs w:val="20"/>
              </w:rPr>
              <w:t>10</w:t>
            </w:r>
            <w:r w:rsidRPr="00501E23">
              <w:rPr>
                <w:rFonts w:asciiTheme="minorEastAsia" w:hAnsiTheme="minorEastAsia" w:hint="eastAsia"/>
                <w:sz w:val="20"/>
                <w:szCs w:val="20"/>
              </w:rPr>
              <w:t>枚</w:t>
            </w:r>
            <w:r w:rsidRPr="00501E23">
              <w:rPr>
                <w:rFonts w:ascii="Meiryo UI" w:eastAsia="Meiryo UI" w:hAnsi="Meiryo UI" w:hint="eastAsia"/>
                <w:sz w:val="20"/>
                <w:szCs w:val="20"/>
              </w:rPr>
              <w:t xml:space="preserve"> </w:t>
            </w:r>
          </w:p>
        </w:tc>
        <w:tc>
          <w:tcPr>
            <w:tcW w:w="2412" w:type="dxa"/>
            <w:gridSpan w:val="2"/>
            <w:tcBorders>
              <w:top w:val="single" w:sz="4" w:space="0" w:color="auto"/>
              <w:bottom w:val="single" w:sz="4" w:space="0" w:color="auto"/>
            </w:tcBorders>
            <w:vAlign w:val="center"/>
          </w:tcPr>
          <w:p w:rsidR="008E551A" w:rsidRPr="00501E23" w:rsidRDefault="008E551A" w:rsidP="008E551A">
            <w:pPr>
              <w:wordWrap w:val="0"/>
              <w:spacing w:line="0" w:lineRule="atLeast"/>
              <w:jc w:val="right"/>
              <w:rPr>
                <w:rFonts w:ascii="Meiryo UI" w:eastAsia="Meiryo UI" w:hAnsi="Meiryo UI"/>
                <w:sz w:val="20"/>
                <w:szCs w:val="20"/>
              </w:rPr>
            </w:pPr>
            <w:r w:rsidRPr="00501E23">
              <w:rPr>
                <w:rFonts w:asciiTheme="minorEastAsia" w:hAnsiTheme="minorEastAsia" w:hint="eastAsia"/>
                <w:sz w:val="20"/>
                <w:szCs w:val="20"/>
              </w:rPr>
              <w:t>ﾘｯﾄﾙ券</w:t>
            </w:r>
            <w:r w:rsidRPr="00501E23">
              <w:rPr>
                <w:rFonts w:ascii="Meiryo UI" w:eastAsia="Meiryo UI" w:hAnsi="Meiryo UI" w:hint="eastAsia"/>
                <w:sz w:val="20"/>
                <w:szCs w:val="20"/>
              </w:rPr>
              <w:t xml:space="preserve"> </w:t>
            </w: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wordWrap w:val="0"/>
              <w:spacing w:line="0" w:lineRule="atLeast"/>
              <w:jc w:val="right"/>
              <w:rPr>
                <w:rFonts w:asciiTheme="minorEastAsia" w:hAnsiTheme="minorEastAsia"/>
                <w:sz w:val="20"/>
                <w:szCs w:val="20"/>
              </w:rPr>
            </w:pPr>
            <w:r w:rsidRPr="00501E23">
              <w:rPr>
                <w:rFonts w:asciiTheme="minorEastAsia" w:hAnsiTheme="minorEastAsia" w:hint="eastAsia"/>
                <w:sz w:val="20"/>
                <w:szCs w:val="20"/>
              </w:rPr>
              <w:t xml:space="preserve">枚 </w:t>
            </w:r>
          </w:p>
        </w:tc>
      </w:tr>
      <w:tr w:rsidR="008E551A" w:rsidRPr="00501E23" w:rsidTr="008E551A">
        <w:trPr>
          <w:trHeight w:val="247"/>
        </w:trPr>
        <w:tc>
          <w:tcPr>
            <w:tcW w:w="1282" w:type="dxa"/>
            <w:gridSpan w:val="2"/>
            <w:vMerge/>
            <w:tcBorders>
              <w:left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shd w:val="clear" w:color="auto" w:fill="EEECE1" w:themeFill="background2"/>
            <w:vAlign w:val="center"/>
          </w:tcPr>
          <w:p w:rsidR="008E551A" w:rsidRPr="00501E23" w:rsidRDefault="008E551A" w:rsidP="008E551A">
            <w:pPr>
              <w:wordWrap w:val="0"/>
              <w:spacing w:line="0" w:lineRule="atLeast"/>
              <w:jc w:val="right"/>
              <w:rPr>
                <w:rFonts w:ascii="Meiryo UI" w:eastAsia="Meiryo UI" w:hAnsi="Meiryo UI"/>
                <w:sz w:val="20"/>
                <w:szCs w:val="20"/>
              </w:rPr>
            </w:pPr>
            <w:r w:rsidRPr="00501E23">
              <w:rPr>
                <w:rFonts w:ascii="HGP行書体" w:eastAsia="HGP行書体" w:hAnsi="Meiryo UI" w:hint="eastAsia"/>
                <w:sz w:val="22"/>
                <w:szCs w:val="20"/>
              </w:rPr>
              <w:t>50</w:t>
            </w:r>
            <w:r w:rsidRPr="00501E23">
              <w:rPr>
                <w:rFonts w:ascii="Meiryo UI" w:eastAsia="Meiryo UI" w:hAnsi="Meiryo UI"/>
                <w:sz w:val="20"/>
                <w:szCs w:val="20"/>
              </w:rPr>
              <w:t xml:space="preserve"> </w:t>
            </w:r>
            <w:r w:rsidRPr="00501E23">
              <w:rPr>
                <w:rFonts w:asciiTheme="minorEastAsia" w:hAnsiTheme="minorEastAsia" w:hint="eastAsia"/>
                <w:sz w:val="20"/>
                <w:szCs w:val="20"/>
              </w:rPr>
              <w:t xml:space="preserve">ﾘｯﾄﾙ券 </w:t>
            </w:r>
          </w:p>
        </w:tc>
        <w:tc>
          <w:tcPr>
            <w:tcW w:w="1987" w:type="dxa"/>
            <w:gridSpan w:val="2"/>
            <w:tcBorders>
              <w:bottom w:val="single" w:sz="4" w:space="0" w:color="auto"/>
            </w:tcBorders>
            <w:shd w:val="clear" w:color="auto" w:fill="EEECE1" w:themeFill="background2"/>
            <w:vAlign w:val="center"/>
          </w:tcPr>
          <w:p w:rsidR="008E551A" w:rsidRPr="00501E23" w:rsidRDefault="008E551A" w:rsidP="008E551A">
            <w:pPr>
              <w:spacing w:line="0" w:lineRule="atLeast"/>
              <w:ind w:rightChars="-4" w:right="-8"/>
              <w:jc w:val="right"/>
              <w:rPr>
                <w:rFonts w:ascii="Meiryo UI" w:eastAsia="Meiryo UI" w:hAnsi="Meiryo UI"/>
                <w:sz w:val="20"/>
                <w:szCs w:val="20"/>
              </w:rPr>
            </w:pPr>
            <w:r w:rsidRPr="00501E23">
              <w:rPr>
                <w:rFonts w:ascii="HGP行書体" w:eastAsia="HGP行書体" w:hAnsi="Meiryo UI"/>
                <w:sz w:val="22"/>
                <w:szCs w:val="20"/>
              </w:rPr>
              <w:t>1</w:t>
            </w:r>
            <w:r w:rsidRPr="00501E23">
              <w:rPr>
                <w:rFonts w:ascii="HGP行書体" w:eastAsia="HGP行書体" w:hAnsi="Meiryo UI" w:hint="eastAsia"/>
                <w:sz w:val="22"/>
                <w:szCs w:val="20"/>
              </w:rPr>
              <w:t>8</w:t>
            </w:r>
            <w:r w:rsidRPr="00501E23">
              <w:rPr>
                <w:rFonts w:asciiTheme="minorEastAsia" w:hAnsiTheme="minorEastAsia" w:hint="eastAsia"/>
                <w:sz w:val="20"/>
                <w:szCs w:val="20"/>
              </w:rPr>
              <w:t>枚</w:t>
            </w: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247"/>
        </w:trPr>
        <w:tc>
          <w:tcPr>
            <w:tcW w:w="1282" w:type="dxa"/>
            <w:gridSpan w:val="2"/>
            <w:vMerge/>
            <w:tcBorders>
              <w:left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63"/>
        </w:trPr>
        <w:tc>
          <w:tcPr>
            <w:tcW w:w="1282" w:type="dxa"/>
            <w:gridSpan w:val="2"/>
            <w:vMerge/>
            <w:tcBorders>
              <w:left w:val="single" w:sz="4" w:space="0" w:color="auto"/>
              <w:right w:val="single" w:sz="4" w:space="0" w:color="auto"/>
            </w:tcBorders>
            <w:vAlign w:val="center"/>
          </w:tcPr>
          <w:p w:rsidR="008E551A" w:rsidRPr="00501E23" w:rsidRDefault="008E551A" w:rsidP="008E551A">
            <w:pPr>
              <w:spacing w:line="0" w:lineRule="atLeast"/>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r w:rsidR="008E551A" w:rsidRPr="00501E23" w:rsidTr="008E551A">
        <w:trPr>
          <w:trHeight w:val="247"/>
        </w:trPr>
        <w:tc>
          <w:tcPr>
            <w:tcW w:w="1282" w:type="dxa"/>
            <w:gridSpan w:val="2"/>
            <w:vMerge/>
            <w:tcBorders>
              <w:left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rsidR="008E551A" w:rsidRPr="00501E23" w:rsidRDefault="008E551A" w:rsidP="008E551A">
            <w:pPr>
              <w:spacing w:line="0" w:lineRule="atLeast"/>
              <w:jc w:val="center"/>
              <w:rPr>
                <w:rFonts w:ascii="Meiryo UI" w:eastAsia="Meiryo UI" w:hAnsi="Meiryo UI"/>
                <w:sz w:val="20"/>
                <w:szCs w:val="20"/>
              </w:rPr>
            </w:pPr>
          </w:p>
        </w:tc>
      </w:tr>
    </w:tbl>
    <w:p w:rsidR="008E551A" w:rsidRDefault="008E551A" w:rsidP="008E551A">
      <w:pPr>
        <w:spacing w:line="340" w:lineRule="exact"/>
        <w:rPr>
          <w:rFonts w:ascii="Meiryo UI" w:eastAsia="Meiryo UI" w:hAnsi="Meiryo UI"/>
          <w:sz w:val="24"/>
          <w:szCs w:val="24"/>
        </w:rPr>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131328" behindDoc="0" locked="0" layoutInCell="1" allowOverlap="1" wp14:anchorId="69D964D5" wp14:editId="53FE2C19">
                <wp:simplePos x="0" y="0"/>
                <wp:positionH relativeFrom="margin">
                  <wp:posOffset>0</wp:posOffset>
                </wp:positionH>
                <wp:positionV relativeFrom="paragraph">
                  <wp:posOffset>16754</wp:posOffset>
                </wp:positionV>
                <wp:extent cx="6066155" cy="401320"/>
                <wp:effectExtent l="0" t="0" r="0" b="0"/>
                <wp:wrapThrough wrapText="bothSides">
                  <wp:wrapPolygon edited="0">
                    <wp:start x="0" y="0"/>
                    <wp:lineTo x="0" y="20506"/>
                    <wp:lineTo x="21503" y="20506"/>
                    <wp:lineTo x="21503" y="0"/>
                    <wp:lineTo x="0" y="0"/>
                  </wp:wrapPolygon>
                </wp:wrapThrough>
                <wp:docPr id="286" name="四角形: 角を丸くする 286"/>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「免税軽油使用者証書換申請書」の作成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964D5" id="四角形: 角を丸くする 286" o:spid="_x0000_s1223" style="position:absolute;left:0;text-align:left;margin-left:0;margin-top:1.3pt;width:477.65pt;height:31.6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nptgIAABsFAAAOAAAAZHJzL2Uyb0RvYy54bWysVM1u1DAQviPxDpbvNMmSXUrUbLVqVYRU&#10;2ooW9ex1nE0kx2Ns7yblRq8ckHpDvXHhFXrhaZZKPAZjJ9uWwglxSWY84/n55hvv7HaNJCthbA0q&#10;p8lWTIlQHIpaLXL67uzg2TYl1jFVMAlK5PRCWLo7ffpkp9WZGEEFshCGYBBls1bntHJOZ1FkeSUa&#10;ZrdAC4XGEkzDHKpmERWGtRi9kdEojidRC6bQBriwFk/3eyOdhvhlKbg7LksrHJE5xdpc+Jrwnftv&#10;NN1h2cIwXdV8KIP9QxUNqxUmvQu1zxwjS1P/EaqpuQELpdvi0ERQljUXoQfsJokfdXNaMS1CLwiO&#10;1Xcw2f8Xlh+tTgypi5yOtieUKNbgkG6vr39+u7r9/jUj+F9fXv24uVl//Lz++GV9+Yl4R4St1TbD&#10;26f6xAyaRdFj0JWm8X/sjnQB6os7qEXnCMfDSTyZJOMxJRxtaZw8H4VZRPe3tbHulYCGeCGnBpaq&#10;eIvzDDCz1aF1mBb9N34+owVZFwe1lEExi/meNGTFcPbb8SSdjcJduWzeQNEfI4XigQR4jFTZeA/H&#10;GN/2YUKu3+JLRVqEbZxiBMIZkreUzKHYaITTqgUlTC5wK7gzIbECX1pgnC96n9mqTxfCekwxnVS+&#10;dhGoO/Toke6x9ZLr5l0YWJKONnOYQ3GBYzTQ89tqflBjhkNm3QkzSGisEJfUHeOnlIBlwyBRUoH5&#10;8Ldz7488QyslLS4ItvR+yYygRL5WyMCXSZr6jQpKOn6BAyTmoWX+0KKWzR7gHBJ8DjQPovd3ciOW&#10;Bppz3OWZz4ompjjm7sEblD3XLy6+BlzMZsENt0gzd6hONffBPXYe27PunBk9UMch6Y5gs0wse0Se&#10;3tffVDBbOijrwCyPdY8rzsUruIFhQsNr4Vf8oR687t+06S8AAAD//wMAUEsDBBQABgAIAAAAIQBO&#10;dFSS1wAAAAUBAAAPAAAAZHJzL2Rvd25yZXYueG1sTI/NTsMwEITvSLyDtUjcqEOjWCVkU6GqPED/&#10;7q69JBHxOrLdNn17zAmOoxnNfNOsZzeKK4U4eEZ4XRQgiI23A3cIx8PnywpETJqtHj0Twp0irNvH&#10;h0bX1t94R9d96kQu4VhrhD6lqZYymp6cjgs/EWfvywenU5ahkzboWy53o1wWhZJOD5wXej3Rpifz&#10;vb84hLIzJ5p2YaudSoO5l1tlNwXi89P88Q4i0Zz+wvCLn9GhzUxnf2EbxYiQjySEpQKRzbeqKkGc&#10;EVS1Atk28j99+wMAAP//AwBQSwECLQAUAAYACAAAACEAtoM4kv4AAADhAQAAEwAAAAAAAAAAAAAA&#10;AAAAAAAAW0NvbnRlbnRfVHlwZXNdLnhtbFBLAQItABQABgAIAAAAIQA4/SH/1gAAAJQBAAALAAAA&#10;AAAAAAAAAAAAAC8BAABfcmVscy8ucmVsc1BLAQItABQABgAIAAAAIQC1B2nptgIAABsFAAAOAAAA&#10;AAAAAAAAAAAAAC4CAABkcnMvZTJvRG9jLnhtbFBLAQItABQABgAIAAAAIQBOdFSS1wAAAAUBAAAP&#10;AAAAAAAAAAAAAAAAABAFAABkcnMvZG93bnJldi54bWxQSwUGAAAAAAQABADzAAAAFAYAAAAA&#10;" fillcolor="#e6e0ec" stroked="f" strokeweight="2pt">
                <v:textbo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「免税軽油使用者証書換申請書」の作成</w:t>
                      </w:r>
                    </w:p>
                  </w:txbxContent>
                </v:textbox>
                <w10:wrap type="through" anchorx="margin"/>
              </v:roundrect>
            </w:pict>
          </mc:Fallback>
        </mc:AlternateContent>
      </w:r>
    </w:p>
    <w:p w:rsidR="008E551A" w:rsidRPr="00606EC2" w:rsidRDefault="008E551A" w:rsidP="008E551A">
      <w:pPr>
        <w:spacing w:line="340" w:lineRule="exact"/>
        <w:ind w:firstLineChars="100" w:firstLine="240"/>
        <w:rPr>
          <w:rFonts w:ascii="Meiryo UI" w:eastAsia="Meiryo UI" w:hAnsi="Meiryo UI"/>
          <w:sz w:val="24"/>
          <w:szCs w:val="24"/>
        </w:rPr>
      </w:pPr>
      <w:r w:rsidRPr="00606EC2">
        <w:rPr>
          <w:rFonts w:ascii="Meiryo UI" w:eastAsia="Meiryo UI" w:hAnsi="Meiryo UI" w:hint="eastAsia"/>
          <w:sz w:val="24"/>
          <w:szCs w:val="24"/>
        </w:rPr>
        <w:t>免税軽油使用者証の内容に変更がある場合には、</w:t>
      </w:r>
      <w:r w:rsidRPr="00606EC2">
        <w:rPr>
          <w:rFonts w:ascii="Meiryo UI" w:eastAsia="Meiryo UI" w:hAnsi="Meiryo UI" w:hint="eastAsia"/>
          <w:color w:val="000000" w:themeColor="text1"/>
          <w:sz w:val="24"/>
          <w:szCs w:val="24"/>
        </w:rPr>
        <w:t>「免税軽油使用者証書換申請書」を提出してください。</w:t>
      </w:r>
    </w:p>
    <w:p w:rsidR="008E551A" w:rsidRPr="00501E23" w:rsidRDefault="008E551A" w:rsidP="008E551A">
      <w:pPr>
        <w:spacing w:line="340" w:lineRule="exact"/>
        <w:ind w:leftChars="50" w:left="105"/>
        <w:rPr>
          <w:rFonts w:ascii="Meiryo UI" w:eastAsia="Meiryo UI" w:hAnsi="Meiryo UI"/>
          <w:sz w:val="24"/>
          <w:szCs w:val="24"/>
        </w:rPr>
      </w:pPr>
    </w:p>
    <w:p w:rsidR="008E551A" w:rsidRPr="00501E23" w:rsidRDefault="008E551A"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例）・</w:t>
      </w:r>
      <w:r w:rsidR="00F22F73">
        <w:rPr>
          <w:rFonts w:ascii="Meiryo UI" w:eastAsia="Meiryo UI" w:hAnsi="Meiryo UI" w:hint="eastAsia"/>
          <w:sz w:val="24"/>
          <w:szCs w:val="24"/>
        </w:rPr>
        <w:t xml:space="preserve">　</w:t>
      </w:r>
      <w:r w:rsidRPr="00501E23">
        <w:rPr>
          <w:rFonts w:ascii="Meiryo UI" w:eastAsia="Meiryo UI" w:hAnsi="Meiryo UI" w:hint="eastAsia"/>
          <w:sz w:val="24"/>
          <w:szCs w:val="24"/>
        </w:rPr>
        <w:t>氏名や法人名、住所や所在地に変更が生じた場合</w:t>
      </w:r>
    </w:p>
    <w:p w:rsidR="008E551A" w:rsidRPr="00501E23" w:rsidRDefault="008E551A"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 xml:space="preserve">　　　・</w:t>
      </w:r>
      <w:r w:rsidR="00F22F73">
        <w:rPr>
          <w:rFonts w:ascii="Meiryo UI" w:eastAsia="Meiryo UI" w:hAnsi="Meiryo UI" w:hint="eastAsia"/>
          <w:sz w:val="24"/>
          <w:szCs w:val="24"/>
        </w:rPr>
        <w:t xml:space="preserve">　</w:t>
      </w:r>
      <w:r w:rsidRPr="00501E23">
        <w:rPr>
          <w:rFonts w:ascii="Meiryo UI" w:eastAsia="Meiryo UI" w:hAnsi="Meiryo UI" w:hint="eastAsia"/>
          <w:sz w:val="24"/>
          <w:szCs w:val="24"/>
        </w:rPr>
        <w:t>係留地を変更した場合</w:t>
      </w:r>
    </w:p>
    <w:p w:rsidR="008E551A" w:rsidRPr="00F22F73" w:rsidRDefault="008E551A" w:rsidP="00F22F73">
      <w:pPr>
        <w:pStyle w:val="aa"/>
        <w:numPr>
          <w:ilvl w:val="0"/>
          <w:numId w:val="29"/>
        </w:numPr>
        <w:spacing w:line="340" w:lineRule="exact"/>
        <w:ind w:leftChars="0"/>
        <w:rPr>
          <w:rFonts w:ascii="Meiryo UI" w:eastAsia="Meiryo UI" w:hAnsi="Meiryo UI"/>
          <w:sz w:val="24"/>
          <w:szCs w:val="24"/>
        </w:rPr>
      </w:pPr>
      <w:r w:rsidRPr="00F22F73">
        <w:rPr>
          <w:rFonts w:ascii="Meiryo UI" w:eastAsia="Meiryo UI" w:hAnsi="Meiryo UI" w:hint="eastAsia"/>
          <w:sz w:val="24"/>
          <w:szCs w:val="24"/>
        </w:rPr>
        <w:t>エンジンを積み替えた場合</w:t>
      </w:r>
    </w:p>
    <w:p w:rsidR="008E551A" w:rsidRPr="00F22F73" w:rsidRDefault="008E551A" w:rsidP="00F22F73">
      <w:pPr>
        <w:pStyle w:val="aa"/>
        <w:numPr>
          <w:ilvl w:val="0"/>
          <w:numId w:val="29"/>
        </w:numPr>
        <w:spacing w:line="340" w:lineRule="exact"/>
        <w:ind w:leftChars="0"/>
        <w:rPr>
          <w:rFonts w:ascii="Meiryo UI" w:eastAsia="Meiryo UI" w:hAnsi="Meiryo UI"/>
          <w:sz w:val="24"/>
          <w:szCs w:val="24"/>
        </w:rPr>
      </w:pPr>
      <w:r w:rsidRPr="00F22F73">
        <w:rPr>
          <w:rFonts w:ascii="Meiryo UI" w:eastAsia="Meiryo UI" w:hAnsi="Meiryo UI" w:hint="eastAsia"/>
          <w:sz w:val="24"/>
          <w:szCs w:val="24"/>
        </w:rPr>
        <w:t>新たに船舶を購入し、免税軽油を使用される場合</w:t>
      </w:r>
    </w:p>
    <w:p w:rsidR="008E551A" w:rsidRPr="00F22F73" w:rsidRDefault="008E551A" w:rsidP="00F22F73">
      <w:pPr>
        <w:pStyle w:val="aa"/>
        <w:numPr>
          <w:ilvl w:val="0"/>
          <w:numId w:val="29"/>
        </w:numPr>
        <w:spacing w:line="340" w:lineRule="exact"/>
        <w:ind w:leftChars="0"/>
        <w:rPr>
          <w:rFonts w:ascii="Meiryo UI" w:eastAsia="Meiryo UI" w:hAnsi="Meiryo UI"/>
          <w:sz w:val="24"/>
          <w:szCs w:val="24"/>
        </w:rPr>
      </w:pPr>
      <w:r w:rsidRPr="00F22F73">
        <w:rPr>
          <w:rFonts w:ascii="Meiryo UI" w:eastAsia="Meiryo UI" w:hAnsi="Meiryo UI" w:hint="eastAsia"/>
          <w:sz w:val="24"/>
          <w:szCs w:val="24"/>
        </w:rPr>
        <w:t>免税登録の廃止を行う場合</w:t>
      </w:r>
    </w:p>
    <w:p w:rsidR="008E551A" w:rsidRPr="00501E23" w:rsidRDefault="008E551A" w:rsidP="008E551A">
      <w:pPr>
        <w:spacing w:line="340" w:lineRule="exact"/>
        <w:ind w:leftChars="50" w:left="225" w:hangingChars="50" w:hanging="120"/>
        <w:rPr>
          <w:rFonts w:ascii="Meiryo UI" w:eastAsia="Meiryo UI" w:hAnsi="Meiryo UI"/>
          <w:sz w:val="24"/>
          <w:szCs w:val="24"/>
          <w:u w:val="single"/>
        </w:rPr>
      </w:pPr>
    </w:p>
    <w:p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１</w:t>
      </w:r>
      <w:r>
        <w:rPr>
          <w:rFonts w:ascii="Meiryo UI" w:eastAsia="Meiryo UI" w:hAnsi="Meiryo UI" w:hint="eastAsia"/>
          <w:sz w:val="24"/>
          <w:szCs w:val="24"/>
        </w:rPr>
        <w:t xml:space="preserve">　</w:t>
      </w:r>
      <w:r w:rsidRPr="00501E23">
        <w:rPr>
          <w:rFonts w:ascii="Meiryo UI" w:eastAsia="Meiryo UI" w:hAnsi="Meiryo UI" w:hint="eastAsia"/>
          <w:sz w:val="24"/>
          <w:szCs w:val="24"/>
        </w:rPr>
        <w:t>「区分」欄は、免税登録について増加又は廃止のうち、該当する</w:t>
      </w:r>
      <w:r>
        <w:rPr>
          <w:rFonts w:ascii="Meiryo UI" w:eastAsia="Meiryo UI" w:hAnsi="Meiryo UI" w:hint="eastAsia"/>
          <w:sz w:val="24"/>
          <w:szCs w:val="24"/>
        </w:rPr>
        <w:t>区分を</w:t>
      </w:r>
      <w:r w:rsidRPr="00501E23">
        <w:rPr>
          <w:rFonts w:ascii="Meiryo UI" w:eastAsia="Meiryo UI" w:hAnsi="Meiryo UI" w:hint="eastAsia"/>
          <w:sz w:val="24"/>
          <w:szCs w:val="24"/>
        </w:rPr>
        <w:t>○</w:t>
      </w:r>
      <w:r>
        <w:rPr>
          <w:rFonts w:ascii="Meiryo UI" w:eastAsia="Meiryo UI" w:hAnsi="Meiryo UI" w:hint="eastAsia"/>
          <w:sz w:val="24"/>
          <w:szCs w:val="24"/>
        </w:rPr>
        <w:t>で囲んで</w:t>
      </w:r>
      <w:r w:rsidRPr="00501E23">
        <w:rPr>
          <w:rFonts w:ascii="Meiryo UI" w:eastAsia="Meiryo UI" w:hAnsi="Meiryo UI" w:hint="eastAsia"/>
          <w:sz w:val="24"/>
          <w:szCs w:val="24"/>
        </w:rPr>
        <w:t>ください。</w:t>
      </w:r>
    </w:p>
    <w:p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 xml:space="preserve">　　</w:t>
      </w:r>
      <w:r>
        <w:rPr>
          <w:rFonts w:ascii="Meiryo UI" w:eastAsia="Meiryo UI" w:hAnsi="Meiryo UI" w:hint="eastAsia"/>
          <w:sz w:val="24"/>
          <w:szCs w:val="24"/>
        </w:rPr>
        <w:t xml:space="preserve">　なお、</w:t>
      </w:r>
      <w:r w:rsidRPr="00501E23">
        <w:rPr>
          <w:rFonts w:ascii="Meiryo UI" w:eastAsia="Meiryo UI" w:hAnsi="Meiryo UI" w:hint="eastAsia"/>
          <w:sz w:val="24"/>
          <w:szCs w:val="24"/>
        </w:rPr>
        <w:t>舶の増加や廃止以外の場合は○</w:t>
      </w:r>
      <w:r>
        <w:rPr>
          <w:rFonts w:ascii="Meiryo UI" w:eastAsia="Meiryo UI" w:hAnsi="Meiryo UI" w:hint="eastAsia"/>
          <w:sz w:val="24"/>
          <w:szCs w:val="24"/>
        </w:rPr>
        <w:t>で囲む</w:t>
      </w:r>
      <w:r w:rsidRPr="00501E23">
        <w:rPr>
          <w:rFonts w:ascii="Meiryo UI" w:eastAsia="Meiryo UI" w:hAnsi="Meiryo UI" w:hint="eastAsia"/>
          <w:sz w:val="24"/>
          <w:szCs w:val="24"/>
        </w:rPr>
        <w:t>必要はありません。</w:t>
      </w:r>
    </w:p>
    <w:p w:rsidR="008E551A" w:rsidRPr="004F6678"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２</w:t>
      </w:r>
      <w:r>
        <w:rPr>
          <w:rFonts w:ascii="Meiryo UI" w:eastAsia="Meiryo UI" w:hAnsi="Meiryo UI" w:hint="eastAsia"/>
          <w:sz w:val="24"/>
          <w:szCs w:val="24"/>
        </w:rPr>
        <w:t xml:space="preserve">　</w:t>
      </w:r>
      <w:r w:rsidRPr="00501E23">
        <w:rPr>
          <w:rFonts w:ascii="Meiryo UI" w:eastAsia="Meiryo UI" w:hAnsi="Meiryo UI" w:hint="eastAsia"/>
          <w:sz w:val="24"/>
          <w:szCs w:val="24"/>
        </w:rPr>
        <w:t>「所在地(定置場又は係留地)」欄は、免税軽油を使用する船舶を係留するマリーナ等の情報を記入してください。</w:t>
      </w:r>
    </w:p>
    <w:p w:rsidR="008E551A" w:rsidRPr="00501E23"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8E551A">
      <w:pPr>
        <w:spacing w:line="340" w:lineRule="exact"/>
        <w:ind w:left="480" w:hangingChars="200" w:hanging="480"/>
        <w:rPr>
          <w:rFonts w:ascii="Meiryo UI" w:eastAsia="Meiryo UI" w:hAnsi="Meiryo UI"/>
          <w:sz w:val="24"/>
          <w:szCs w:val="24"/>
        </w:rPr>
      </w:pPr>
      <w:r w:rsidRPr="00501E23">
        <w:rPr>
          <w:rFonts w:ascii="Meiryo UI" w:eastAsia="Meiryo UI" w:hAnsi="Meiryo UI" w:hint="eastAsia"/>
          <w:sz w:val="24"/>
          <w:szCs w:val="24"/>
        </w:rPr>
        <w:t>３</w:t>
      </w:r>
      <w:r>
        <w:rPr>
          <w:rFonts w:ascii="Meiryo UI" w:eastAsia="Meiryo UI" w:hAnsi="Meiryo UI" w:hint="eastAsia"/>
          <w:sz w:val="24"/>
          <w:szCs w:val="24"/>
        </w:rPr>
        <w:t xml:space="preserve">　</w:t>
      </w:r>
      <w:r w:rsidRPr="00501E23">
        <w:rPr>
          <w:rFonts w:ascii="Meiryo UI" w:eastAsia="Meiryo UI" w:hAnsi="Meiryo UI" w:hint="eastAsia"/>
          <w:sz w:val="24"/>
          <w:szCs w:val="24"/>
        </w:rPr>
        <w:t>「名称」欄は、免税登録番号と船舶検査証書の「船種及び船名」欄の船名を記入してください。</w:t>
      </w:r>
    </w:p>
    <w:p w:rsidR="008E551A" w:rsidRPr="00501E23"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４</w:t>
      </w:r>
      <w:r>
        <w:rPr>
          <w:rFonts w:ascii="Meiryo UI" w:eastAsia="Meiryo UI" w:hAnsi="Meiryo UI" w:hint="eastAsia"/>
          <w:sz w:val="24"/>
          <w:szCs w:val="24"/>
        </w:rPr>
        <w:t xml:space="preserve">　</w:t>
      </w:r>
      <w:r w:rsidRPr="00501E23">
        <w:rPr>
          <w:rFonts w:ascii="Meiryo UI" w:eastAsia="Meiryo UI" w:hAnsi="Meiryo UI" w:hint="eastAsia"/>
          <w:sz w:val="24"/>
          <w:szCs w:val="24"/>
        </w:rPr>
        <w:t>「所有者の氏名</w:t>
      </w:r>
      <w:r>
        <w:rPr>
          <w:rFonts w:ascii="Meiryo UI" w:eastAsia="Meiryo UI" w:hAnsi="Meiryo UI" w:hint="eastAsia"/>
          <w:sz w:val="24"/>
          <w:szCs w:val="24"/>
        </w:rPr>
        <w:t>又は</w:t>
      </w:r>
      <w:r w:rsidRPr="00501E23">
        <w:rPr>
          <w:rFonts w:ascii="Meiryo UI" w:eastAsia="Meiryo UI" w:hAnsi="Meiryo UI" w:hint="eastAsia"/>
          <w:sz w:val="24"/>
          <w:szCs w:val="24"/>
        </w:rPr>
        <w:t>名称」欄は、船舶検査証書の「船舶所有者」欄の名前を記入してください。</w:t>
      </w:r>
    </w:p>
    <w:p w:rsidR="008E551A" w:rsidRPr="00501E23" w:rsidRDefault="008E551A" w:rsidP="00125FC5">
      <w:pPr>
        <w:spacing w:line="340" w:lineRule="exact"/>
        <w:ind w:firstLineChars="200" w:firstLine="480"/>
        <w:rPr>
          <w:rFonts w:ascii="Meiryo UI" w:eastAsia="Meiryo UI" w:hAnsi="Meiryo UI"/>
          <w:sz w:val="24"/>
          <w:szCs w:val="24"/>
        </w:rPr>
      </w:pPr>
      <w:r>
        <w:rPr>
          <w:rFonts w:ascii="Meiryo UI" w:eastAsia="Meiryo UI" w:hAnsi="Meiryo UI" w:hint="eastAsia"/>
          <w:sz w:val="24"/>
          <w:szCs w:val="24"/>
        </w:rPr>
        <w:t>なお、</w:t>
      </w:r>
      <w:r w:rsidRPr="00501E23">
        <w:rPr>
          <w:rFonts w:ascii="Meiryo UI" w:eastAsia="Meiryo UI" w:hAnsi="Meiryo UI" w:hint="eastAsia"/>
          <w:sz w:val="24"/>
          <w:szCs w:val="24"/>
        </w:rPr>
        <w:t>リース契約等で所有者と使用者が異なる場合は、リース会社の名称を記入してください。</w:t>
      </w:r>
    </w:p>
    <w:p w:rsidR="008E551A" w:rsidRPr="000F32DC" w:rsidRDefault="008E551A" w:rsidP="008E551A">
      <w:pPr>
        <w:spacing w:line="340" w:lineRule="exact"/>
        <w:rPr>
          <w:rFonts w:ascii="Meiryo UI" w:eastAsia="Meiryo UI" w:hAnsi="Meiryo UI"/>
          <w:sz w:val="24"/>
          <w:szCs w:val="24"/>
          <w:u w:val="single"/>
        </w:rPr>
      </w:pPr>
    </w:p>
    <w:p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５</w:t>
      </w:r>
      <w:r>
        <w:rPr>
          <w:rFonts w:ascii="Meiryo UI" w:eastAsia="Meiryo UI" w:hAnsi="Meiryo UI" w:hint="eastAsia"/>
          <w:sz w:val="24"/>
          <w:szCs w:val="24"/>
        </w:rPr>
        <w:t xml:space="preserve">　</w:t>
      </w:r>
      <w:r w:rsidRPr="00501E23">
        <w:rPr>
          <w:rFonts w:ascii="Meiryo UI" w:eastAsia="Meiryo UI" w:hAnsi="Meiryo UI" w:hint="eastAsia"/>
          <w:sz w:val="24"/>
          <w:szCs w:val="24"/>
        </w:rPr>
        <w:t>「車体番号・型式」欄は、船舶検査手帳記載の船体の「製造者名」、「製造者型式」、「製造番号」</w:t>
      </w:r>
      <w:r>
        <w:rPr>
          <w:rFonts w:ascii="Meiryo UI" w:eastAsia="Meiryo UI" w:hAnsi="Meiryo UI" w:hint="eastAsia"/>
          <w:sz w:val="24"/>
          <w:szCs w:val="24"/>
        </w:rPr>
        <w:t>及び</w:t>
      </w:r>
      <w:r w:rsidRPr="00501E23">
        <w:rPr>
          <w:rFonts w:ascii="Meiryo UI" w:eastAsia="Meiryo UI" w:hAnsi="Meiryo UI" w:hint="eastAsia"/>
          <w:sz w:val="24"/>
          <w:szCs w:val="24"/>
        </w:rPr>
        <w:t>「検査済票の番号」を記入してください。</w:t>
      </w:r>
    </w:p>
    <w:p w:rsidR="008E551A" w:rsidRPr="00913443"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６</w:t>
      </w:r>
      <w:r>
        <w:rPr>
          <w:rFonts w:ascii="Meiryo UI" w:eastAsia="Meiryo UI" w:hAnsi="Meiryo UI" w:hint="eastAsia"/>
          <w:sz w:val="24"/>
          <w:szCs w:val="24"/>
        </w:rPr>
        <w:t xml:space="preserve">　</w:t>
      </w:r>
      <w:r w:rsidRPr="00501E23">
        <w:rPr>
          <w:rFonts w:ascii="Meiryo UI" w:eastAsia="Meiryo UI" w:hAnsi="Meiryo UI" w:hint="eastAsia"/>
          <w:sz w:val="24"/>
          <w:szCs w:val="24"/>
        </w:rPr>
        <w:t>「エンジン番号・軸馬力」欄は、船舶検査手帳記載の機関の「製造者名」、「製造者型式」、「製造番号」</w:t>
      </w:r>
      <w:r>
        <w:rPr>
          <w:rFonts w:ascii="Meiryo UI" w:eastAsia="Meiryo UI" w:hAnsi="Meiryo UI" w:hint="eastAsia"/>
          <w:sz w:val="24"/>
          <w:szCs w:val="24"/>
        </w:rPr>
        <w:t>及び</w:t>
      </w:r>
      <w:r w:rsidRPr="00501E23">
        <w:rPr>
          <w:rFonts w:ascii="Meiryo UI" w:eastAsia="Meiryo UI" w:hAnsi="Meiryo UI" w:hint="eastAsia"/>
          <w:sz w:val="24"/>
          <w:szCs w:val="24"/>
        </w:rPr>
        <w:t>「連続最大出力（</w:t>
      </w:r>
      <w:proofErr w:type="spellStart"/>
      <w:r w:rsidRPr="00501E23">
        <w:rPr>
          <w:rFonts w:ascii="Meiryo UI" w:eastAsia="Meiryo UI" w:hAnsi="Meiryo UI" w:hint="eastAsia"/>
          <w:sz w:val="24"/>
          <w:szCs w:val="24"/>
        </w:rPr>
        <w:t>ps</w:t>
      </w:r>
      <w:proofErr w:type="spellEnd"/>
      <w:r w:rsidRPr="00501E23">
        <w:rPr>
          <w:rFonts w:ascii="Meiryo UI" w:eastAsia="Meiryo UI" w:hAnsi="Meiryo UI" w:hint="eastAsia"/>
          <w:sz w:val="24"/>
          <w:szCs w:val="24"/>
        </w:rPr>
        <w:t>）</w:t>
      </w:r>
      <w:r>
        <w:rPr>
          <w:rFonts w:ascii="Meiryo UI" w:eastAsia="Meiryo UI" w:hAnsi="Meiryo UI" w:hint="eastAsia"/>
          <w:sz w:val="24"/>
          <w:szCs w:val="24"/>
        </w:rPr>
        <w:t>又は（k</w:t>
      </w:r>
      <w:r>
        <w:rPr>
          <w:rFonts w:ascii="Meiryo UI" w:eastAsia="Meiryo UI" w:hAnsi="Meiryo UI"/>
          <w:sz w:val="24"/>
          <w:szCs w:val="24"/>
        </w:rPr>
        <w:t>w</w:t>
      </w:r>
      <w:r>
        <w:rPr>
          <w:rFonts w:ascii="Meiryo UI" w:eastAsia="Meiryo UI" w:hAnsi="Meiryo UI" w:hint="eastAsia"/>
          <w:sz w:val="24"/>
          <w:szCs w:val="24"/>
        </w:rPr>
        <w:t>）」</w:t>
      </w:r>
      <w:r w:rsidRPr="00501E23">
        <w:rPr>
          <w:rFonts w:ascii="Meiryo UI" w:eastAsia="Meiryo UI" w:hAnsi="Meiryo UI" w:hint="eastAsia"/>
          <w:sz w:val="24"/>
          <w:szCs w:val="24"/>
        </w:rPr>
        <w:t>/連続最大回転数（rpm）」を記入してください。</w:t>
      </w:r>
    </w:p>
    <w:p w:rsidR="008E551A" w:rsidRPr="00913443"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７</w:t>
      </w:r>
      <w:r>
        <w:rPr>
          <w:rFonts w:ascii="Meiryo UI" w:eastAsia="Meiryo UI" w:hAnsi="Meiryo UI" w:hint="eastAsia"/>
          <w:sz w:val="24"/>
          <w:szCs w:val="24"/>
        </w:rPr>
        <w:t xml:space="preserve">　</w:t>
      </w:r>
      <w:r w:rsidRPr="00501E23">
        <w:rPr>
          <w:rFonts w:ascii="Meiryo UI" w:eastAsia="Meiryo UI" w:hAnsi="Meiryo UI" w:hint="eastAsia"/>
          <w:sz w:val="24"/>
          <w:szCs w:val="24"/>
        </w:rPr>
        <w:t>「燃焼方式」欄は、ディーゼルと記入してください。</w:t>
      </w:r>
    </w:p>
    <w:p w:rsidR="008E551A" w:rsidRPr="00501E23"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８</w:t>
      </w:r>
      <w:r>
        <w:rPr>
          <w:rFonts w:ascii="Meiryo UI" w:eastAsia="Meiryo UI" w:hAnsi="Meiryo UI" w:hint="eastAsia"/>
          <w:sz w:val="24"/>
          <w:szCs w:val="24"/>
        </w:rPr>
        <w:t xml:space="preserve">　</w:t>
      </w:r>
      <w:r w:rsidRPr="00501E23">
        <w:rPr>
          <w:rFonts w:ascii="Meiryo UI" w:eastAsia="Meiryo UI" w:hAnsi="Meiryo UI" w:hint="eastAsia"/>
          <w:sz w:val="24"/>
          <w:szCs w:val="24"/>
        </w:rPr>
        <w:t>「台数」欄は、１(台)と記入してください。</w:t>
      </w:r>
    </w:p>
    <w:p w:rsidR="008E551A" w:rsidRPr="00501E23"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8E551A">
      <w:pPr>
        <w:spacing w:line="340" w:lineRule="exact"/>
        <w:rPr>
          <w:rFonts w:ascii="Meiryo UI" w:eastAsia="Meiryo UI" w:hAnsi="Meiryo UI"/>
          <w:sz w:val="24"/>
          <w:szCs w:val="24"/>
        </w:rPr>
      </w:pPr>
      <w:r w:rsidRPr="00501E23">
        <w:rPr>
          <w:rFonts w:ascii="Meiryo UI" w:eastAsia="Meiryo UI" w:hAnsi="Meiryo UI" w:hint="eastAsia"/>
          <w:sz w:val="24"/>
          <w:szCs w:val="24"/>
        </w:rPr>
        <w:t>９</w:t>
      </w:r>
      <w:r>
        <w:rPr>
          <w:rFonts w:ascii="Meiryo UI" w:eastAsia="Meiryo UI" w:hAnsi="Meiryo UI" w:hint="eastAsia"/>
          <w:sz w:val="24"/>
          <w:szCs w:val="24"/>
        </w:rPr>
        <w:t xml:space="preserve">　</w:t>
      </w:r>
      <w:r w:rsidRPr="00501E23">
        <w:rPr>
          <w:rFonts w:ascii="Meiryo UI" w:eastAsia="Meiryo UI" w:hAnsi="Meiryo UI" w:hint="eastAsia"/>
          <w:sz w:val="24"/>
          <w:szCs w:val="24"/>
        </w:rPr>
        <w:t>「用途」欄は、船舶検査証書の「用途」欄を記入してください。</w:t>
      </w:r>
    </w:p>
    <w:p w:rsidR="008E551A" w:rsidRPr="00501E23"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1</w:t>
      </w:r>
      <w:r w:rsidRPr="00501E23">
        <w:rPr>
          <w:rFonts w:ascii="Meiryo UI" w:eastAsia="Meiryo UI" w:hAnsi="Meiryo UI"/>
          <w:sz w:val="24"/>
          <w:szCs w:val="24"/>
        </w:rPr>
        <w:t>0</w:t>
      </w:r>
      <w:r>
        <w:rPr>
          <w:rFonts w:ascii="Meiryo UI" w:eastAsia="Meiryo UI" w:hAnsi="Meiryo UI" w:hint="eastAsia"/>
          <w:sz w:val="24"/>
          <w:szCs w:val="24"/>
        </w:rPr>
        <w:t xml:space="preserve">　</w:t>
      </w:r>
      <w:r w:rsidRPr="00501E23">
        <w:rPr>
          <w:rFonts w:ascii="Meiryo UI" w:eastAsia="Meiryo UI" w:hAnsi="Meiryo UI" w:hint="eastAsia"/>
          <w:sz w:val="24"/>
          <w:szCs w:val="24"/>
        </w:rPr>
        <w:t>「異動年月日」欄は、増加の場合は申請日を</w:t>
      </w:r>
      <w:r>
        <w:rPr>
          <w:rFonts w:ascii="Meiryo UI" w:eastAsia="Meiryo UI" w:hAnsi="Meiryo UI" w:hint="eastAsia"/>
          <w:sz w:val="24"/>
          <w:szCs w:val="24"/>
        </w:rPr>
        <w:t>、</w:t>
      </w:r>
      <w:r w:rsidRPr="00501E23">
        <w:rPr>
          <w:rFonts w:ascii="Meiryo UI" w:eastAsia="Meiryo UI" w:hAnsi="Meiryo UI" w:hint="eastAsia"/>
          <w:sz w:val="24"/>
          <w:szCs w:val="24"/>
        </w:rPr>
        <w:t>廃止の場合は船舶を手放した日を記入してください。</w:t>
      </w:r>
    </w:p>
    <w:p w:rsidR="008E551A" w:rsidRPr="00C6558A"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125FC5">
      <w:pPr>
        <w:spacing w:line="340" w:lineRule="exact"/>
        <w:ind w:left="260" w:hangingChars="100" w:hanging="260"/>
        <w:rPr>
          <w:rFonts w:ascii="Meiryo UI" w:eastAsia="Meiryo UI" w:hAnsi="Meiryo UI"/>
          <w:sz w:val="24"/>
          <w:szCs w:val="24"/>
        </w:rPr>
      </w:pPr>
      <w:r w:rsidRPr="00501E23">
        <w:rPr>
          <w:noProof/>
          <w:sz w:val="26"/>
          <w:szCs w:val="26"/>
        </w:rPr>
        <mc:AlternateContent>
          <mc:Choice Requires="wps">
            <w:drawing>
              <wp:anchor distT="0" distB="0" distL="114300" distR="114300" simplePos="0" relativeHeight="252124160" behindDoc="0" locked="0" layoutInCell="1" allowOverlap="1" wp14:anchorId="58EEAA6D" wp14:editId="570CEE4A">
                <wp:simplePos x="0" y="0"/>
                <wp:positionH relativeFrom="margin">
                  <wp:align>center</wp:align>
                </wp:positionH>
                <wp:positionV relativeFrom="paragraph">
                  <wp:posOffset>2785207</wp:posOffset>
                </wp:positionV>
                <wp:extent cx="400050" cy="29527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wps:spPr>
                      <wps:txbx>
                        <w:txbxContent>
                          <w:p w:rsidR="009E1D41" w:rsidRDefault="009E1D41" w:rsidP="008E551A">
                            <w:pPr>
                              <w:rPr>
                                <w:rFonts w:ascii="Meiryo UI" w:eastAsia="Meiryo UI" w:hAnsi="Meiryo UI"/>
                              </w:rPr>
                            </w:pPr>
                            <w:r>
                              <w:rPr>
                                <w:rFonts w:ascii="Meiryo UI" w:eastAsia="Meiryo UI" w:hAnsi="Meiryo UI"/>
                              </w:rPr>
                              <w:t>23</w:t>
                            </w:r>
                          </w:p>
                          <w:p w:rsidR="009E1D41" w:rsidRDefault="009E1D41" w:rsidP="008E551A">
                            <w:pPr>
                              <w:rPr>
                                <w:rFonts w:ascii="Meiryo UI" w:eastAsia="Meiryo UI" w:hAnsi="Meiryo UI"/>
                              </w:rPr>
                            </w:pPr>
                          </w:p>
                          <w:p w:rsidR="009E1D41" w:rsidRDefault="009E1D41" w:rsidP="008E551A"/>
                          <w:p w:rsidR="009E1D41" w:rsidRDefault="009E1D41" w:rsidP="008E551A"/>
                          <w:p w:rsidR="009E1D41"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EEAA6D" id="テキスト ボックス 287" o:spid="_x0000_s1224" type="#_x0000_t202" style="position:absolute;left:0;text-align:left;margin-left:0;margin-top:219.3pt;width:31.5pt;height:23.25pt;z-index:252124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PuUwIAAG4EAAAOAAAAZHJzL2Uyb0RvYy54bWysVM1u2zAMvg/YOwi6L3bSpGmNOEXWIsOA&#10;oC2QDj0rshwbsEVNUmJnxwYo9hB7hWHnPY9fZJQcp1m307CLTIoUf76P9OSqLguyFdrkIGPa74WU&#10;CMkhyeU6pp8e5u8uKDGWyYQVIEVMd8LQq+nbN5NKRWIAGRSJ0ASDSBNVKqaZtSoKAsMzUTLTAyUk&#10;GlPQJbOo6nWQaFZh9LIIBmF4HlSgE6WBC2Pw9qY10qmPn6aC27s0NcKSIqZYm/Wn9ufKncF0wqK1&#10;ZirL+aEM9g9VlCyXmPQY6oZZRjY6/yNUmXMNBlLb41AGkKY5F74H7KYfvupmmTElfC8IjlFHmMz/&#10;C8tvt/ea5ElMBxdjSiQrkaRm/9w8fW+efjb7r6TZf2v2++bpB+rEOSFklTIRvlwqfGvr91Aj9d29&#10;wUuHRJ3q0n2xR4J2BH93BFzUlnC8HIZhOEILR9PgcjQYj1yU4OWx0sZ+EFASJ8RUI58eZrZdGNu6&#10;di4ul4R5XhSe00KSKqbnZxj+NwsGLyTmcC20pTrJ1qvao9AfnnWNrCDZYX8a2qExis9zrGLBjL1n&#10;GqcEC8fJt3d4pAVgNjhIlGSgv/zt3vkjeWilpMKpi6n5vGFaUFJ8lEjrZX84dGPqleFoPEBFn1pW&#10;pxa5Ka8BB7uPO6a4F52/LTox1VA+4oLMXFY0Mckxd0xtJ17bdhdwwbiYzbwTDqZidiGXirvQDj2H&#10;8UP9yLQ6EGGRwVvo5pNFr/hofVvcZxsLae7Jcki3qB4IwKH2dB8W0G3Nqe69Xn4T018AAAD//wMA&#10;UEsDBBQABgAIAAAAIQCSoDTi3wAAAAcBAAAPAAAAZHJzL2Rvd25yZXYueG1sTI/BTsMwEETvSPyD&#10;tUjcqNOWRlGIU1WRKiQEh5ZeuG1iN4mw1yF228DXs5zocWZWM2+L9eSsOJsx9J4UzGcJCEON1z21&#10;Cg7v24cMRIhIGq0no+DbBFiXtzcF5tpfaGfO+9gKLqGQo4IuxiGXMjSdcRhmfjDE2dGPDiPLsZV6&#10;xAuXOysXSZJKhz3xQoeDqTrTfO5PTsFLtX3DXb1w2Y+tnl+Pm+Hr8LFS6v5u2jyBiGaK/8fwh8/o&#10;UDJT7U+kg7AK+JGo4HGZpSA4Tpds1GxkqznIspDX/OUvAAAA//8DAFBLAQItABQABgAIAAAAIQC2&#10;gziS/gAAAOEBAAATAAAAAAAAAAAAAAAAAAAAAABbQ29udGVudF9UeXBlc10ueG1sUEsBAi0AFAAG&#10;AAgAAAAhADj9If/WAAAAlAEAAAsAAAAAAAAAAAAAAAAALwEAAF9yZWxzLy5yZWxzUEsBAi0AFAAG&#10;AAgAAAAhAOPM0+5TAgAAbgQAAA4AAAAAAAAAAAAAAAAALgIAAGRycy9lMm9Eb2MueG1sUEsBAi0A&#10;FAAGAAgAAAAhAJKgNOLfAAAABwEAAA8AAAAAAAAAAAAAAAAArQQAAGRycy9kb3ducmV2LnhtbFBL&#10;BQYAAAAABAAEAPMAAAC5BQAAAAA=&#10;" filled="f" stroked="f" strokeweight=".5pt">
                <v:textbox>
                  <w:txbxContent>
                    <w:p w:rsidR="009E1D41" w:rsidRDefault="009E1D41" w:rsidP="008E551A">
                      <w:pPr>
                        <w:rPr>
                          <w:rFonts w:ascii="Meiryo UI" w:eastAsia="Meiryo UI" w:hAnsi="Meiryo UI"/>
                        </w:rPr>
                      </w:pPr>
                      <w:r>
                        <w:rPr>
                          <w:rFonts w:ascii="Meiryo UI" w:eastAsia="Meiryo UI" w:hAnsi="Meiryo UI"/>
                        </w:rPr>
                        <w:t>23</w:t>
                      </w:r>
                    </w:p>
                    <w:p w:rsidR="009E1D41" w:rsidRDefault="009E1D41" w:rsidP="008E551A">
                      <w:pPr>
                        <w:rPr>
                          <w:rFonts w:ascii="Meiryo UI" w:eastAsia="Meiryo UI" w:hAnsi="Meiryo UI"/>
                        </w:rPr>
                      </w:pPr>
                    </w:p>
                    <w:p w:rsidR="009E1D41" w:rsidRDefault="009E1D41" w:rsidP="008E551A"/>
                    <w:p w:rsidR="009E1D41" w:rsidRDefault="009E1D41" w:rsidP="008E551A"/>
                    <w:p w:rsidR="009E1D41" w:rsidRDefault="009E1D41" w:rsidP="008E551A"/>
                  </w:txbxContent>
                </v:textbox>
                <w10:wrap anchorx="margin"/>
              </v:shape>
            </w:pict>
          </mc:Fallback>
        </mc:AlternateContent>
      </w:r>
      <w:r w:rsidRPr="00501E23">
        <w:rPr>
          <w:rFonts w:ascii="Meiryo UI" w:eastAsia="Meiryo UI" w:hAnsi="Meiryo UI" w:hint="eastAsia"/>
          <w:sz w:val="24"/>
          <w:szCs w:val="24"/>
        </w:rPr>
        <w:t>11</w:t>
      </w:r>
      <w:r>
        <w:rPr>
          <w:rFonts w:ascii="Meiryo UI" w:eastAsia="Meiryo UI" w:hAnsi="Meiryo UI" w:hint="eastAsia"/>
          <w:sz w:val="24"/>
          <w:szCs w:val="24"/>
        </w:rPr>
        <w:t xml:space="preserve">　</w:t>
      </w:r>
      <w:r w:rsidRPr="00501E23">
        <w:rPr>
          <w:rFonts w:ascii="Meiryo UI" w:eastAsia="Meiryo UI" w:hAnsi="Meiryo UI" w:hint="eastAsia"/>
          <w:sz w:val="24"/>
          <w:szCs w:val="24"/>
        </w:rPr>
        <w:t>「その他の異動事項」欄は、船舶の増加や廃止以外で、使用者証に記載されている内容（住所</w:t>
      </w:r>
      <w:r>
        <w:rPr>
          <w:rFonts w:ascii="Meiryo UI" w:eastAsia="Meiryo UI" w:hAnsi="Meiryo UI" w:hint="eastAsia"/>
          <w:sz w:val="24"/>
          <w:szCs w:val="24"/>
        </w:rPr>
        <w:t>又は</w:t>
      </w:r>
      <w:r w:rsidRPr="00501E23">
        <w:rPr>
          <w:rFonts w:ascii="Meiryo UI" w:eastAsia="Meiryo UI" w:hAnsi="Meiryo UI" w:hint="eastAsia"/>
          <w:sz w:val="24"/>
          <w:szCs w:val="24"/>
        </w:rPr>
        <w:t>所在地</w:t>
      </w:r>
      <w:r>
        <w:rPr>
          <w:rFonts w:ascii="Meiryo UI" w:eastAsia="Meiryo UI" w:hAnsi="Meiryo UI" w:hint="eastAsia"/>
          <w:sz w:val="24"/>
          <w:szCs w:val="24"/>
        </w:rPr>
        <w:t>や係留地等</w:t>
      </w:r>
      <w:r w:rsidRPr="00501E23">
        <w:rPr>
          <w:rFonts w:ascii="Meiryo UI" w:eastAsia="Meiryo UI" w:hAnsi="Meiryo UI" w:hint="eastAsia"/>
          <w:sz w:val="24"/>
          <w:szCs w:val="24"/>
        </w:rPr>
        <w:t>）に変更が生じた場合に記入してください。</w:t>
      </w:r>
    </w:p>
    <w:p w:rsidR="008E551A" w:rsidRDefault="00062286" w:rsidP="008E551A">
      <w:pPr>
        <w:rPr>
          <w:rFonts w:ascii="HGS創英ﾌﾟﾚｾﾞﾝｽEB" w:eastAsia="HGS創英ﾌﾟﾚｾﾞﾝｽEB"/>
          <w:sz w:val="26"/>
          <w:szCs w:val="26"/>
        </w:rPr>
      </w:pPr>
      <w:r>
        <w:rPr>
          <w:rFonts w:ascii="HGS創英ﾌﾟﾚｾﾞﾝｽEB" w:eastAsia="HGS創英ﾌﾟﾚｾﾞﾝｽEB"/>
          <w:noProof/>
        </w:rPr>
        <mc:AlternateContent>
          <mc:Choice Requires="wpg">
            <w:drawing>
              <wp:anchor distT="0" distB="0" distL="114300" distR="114300" simplePos="0" relativeHeight="252215296" behindDoc="0" locked="0" layoutInCell="1" allowOverlap="1" wp14:anchorId="261E6CCB" wp14:editId="78406E66">
                <wp:simplePos x="0" y="0"/>
                <wp:positionH relativeFrom="margin">
                  <wp:posOffset>-135255</wp:posOffset>
                </wp:positionH>
                <wp:positionV relativeFrom="paragraph">
                  <wp:posOffset>17516</wp:posOffset>
                </wp:positionV>
                <wp:extent cx="6101715" cy="1116330"/>
                <wp:effectExtent l="0" t="0" r="13335" b="26670"/>
                <wp:wrapNone/>
                <wp:docPr id="288" name="グループ化 288"/>
                <wp:cNvGraphicFramePr/>
                <a:graphic xmlns:a="http://schemas.openxmlformats.org/drawingml/2006/main">
                  <a:graphicData uri="http://schemas.microsoft.com/office/word/2010/wordprocessingGroup">
                    <wpg:wgp>
                      <wpg:cNvGrpSpPr/>
                      <wpg:grpSpPr>
                        <a:xfrm>
                          <a:off x="0" y="0"/>
                          <a:ext cx="6101715" cy="1116330"/>
                          <a:chOff x="0" y="-144401"/>
                          <a:chExt cx="6102387" cy="1313705"/>
                        </a:xfrm>
                      </wpg:grpSpPr>
                      <wpg:grpSp>
                        <wpg:cNvPr id="289" name="グループ化 289"/>
                        <wpg:cNvGrpSpPr/>
                        <wpg:grpSpPr bwMode="auto">
                          <a:xfrm>
                            <a:off x="8627" y="150129"/>
                            <a:ext cx="6093760" cy="1019175"/>
                            <a:chOff x="187" y="3619"/>
                            <a:chExt cx="8160" cy="2520"/>
                          </a:xfrm>
                        </wpg:grpSpPr>
                        <wps:wsp>
                          <wps:cNvPr id="295" name="AutoShape 46"/>
                          <wps:cNvSpPr>
                            <a:spLocks noChangeArrowheads="1"/>
                          </wps:cNvSpPr>
                          <wps:spPr bwMode="auto">
                            <a:xfrm>
                              <a:off x="187" y="3619"/>
                              <a:ext cx="8160" cy="2520"/>
                            </a:xfrm>
                            <a:prstGeom prst="foldedCorner">
                              <a:avLst>
                                <a:gd name="adj" fmla="val 2731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7" name="Text Box 47"/>
                          <wps:cNvSpPr txBox="1">
                            <a:spLocks noChangeArrowheads="1"/>
                          </wps:cNvSpPr>
                          <wps:spPr bwMode="auto">
                            <a:xfrm>
                              <a:off x="187" y="3987"/>
                              <a:ext cx="8081"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426558" w:rsidRDefault="009E1D41" w:rsidP="00062286">
                                <w:pPr>
                                  <w:widowControl/>
                                  <w:ind w:firstLineChars="100" w:firstLine="280"/>
                                  <w:jc w:val="left"/>
                                  <w:rPr>
                                    <w:color w:val="000000" w:themeColor="text1"/>
                                    <w:sz w:val="22"/>
                                  </w:rPr>
                                </w:pPr>
                                <w:r w:rsidRPr="00426558">
                                  <w:rPr>
                                    <w:rFonts w:ascii="Meiryo UI" w:eastAsia="Meiryo UI" w:hAnsi="Meiryo UI" w:hint="eastAsia"/>
                                    <w:b/>
                                    <w:color w:val="000000" w:themeColor="text1"/>
                                    <w:sz w:val="28"/>
                                    <w:szCs w:val="24"/>
                                    <w:u w:val="single"/>
                                  </w:rPr>
                                  <w:t>変更内容によって添付書類が異なります。</w:t>
                                </w:r>
                              </w:p>
                              <w:p w:rsidR="009E1D41" w:rsidRPr="00426558" w:rsidRDefault="009E1D41" w:rsidP="00062286">
                                <w:pPr>
                                  <w:widowControl/>
                                  <w:spacing w:line="340" w:lineRule="exact"/>
                                  <w:ind w:firstLineChars="100" w:firstLine="280"/>
                                  <w:jc w:val="left"/>
                                  <w:rPr>
                                    <w:rFonts w:ascii="Meiryo UI" w:eastAsia="Meiryo UI" w:hAnsi="Meiryo UI"/>
                                    <w:color w:val="000000" w:themeColor="text1"/>
                                    <w:sz w:val="28"/>
                                  </w:rPr>
                                </w:pPr>
                                <w:r w:rsidRPr="00426558">
                                  <w:rPr>
                                    <w:rFonts w:ascii="Meiryo UI" w:eastAsia="Meiryo UI" w:hAnsi="Meiryo UI" w:hint="eastAsia"/>
                                    <w:color w:val="000000" w:themeColor="text1"/>
                                    <w:sz w:val="28"/>
                                  </w:rPr>
                                  <w:t>エンジンの積み替えの記載方法については、窓口にご相談ください。</w:t>
                                </w:r>
                              </w:p>
                              <w:p w:rsidR="009E1D41" w:rsidRPr="006447FD" w:rsidRDefault="009E1D41" w:rsidP="008E551A">
                                <w:pPr>
                                  <w:spacing w:line="400" w:lineRule="exact"/>
                                  <w:ind w:firstLineChars="100" w:firstLine="220"/>
                                  <w:jc w:val="left"/>
                                  <w:rPr>
                                    <w:rFonts w:ascii="Meiryo UI" w:eastAsia="Meiryo UI" w:hAnsi="Meiryo UI"/>
                                    <w:sz w:val="22"/>
                                  </w:rPr>
                                </w:pPr>
                              </w:p>
                            </w:txbxContent>
                          </wps:txbx>
                          <wps:bodyPr rot="0" vert="horz" wrap="square" lIns="74295" tIns="8890" rIns="74295" bIns="8890" anchor="t" anchorCtr="0" upright="1">
                            <a:noAutofit/>
                          </wps:bodyPr>
                        </wps:wsp>
                      </wpg:grpSp>
                      <wpg:grpSp>
                        <wpg:cNvPr id="299" name="グループ化 299"/>
                        <wpg:cNvGrpSpPr/>
                        <wpg:grpSpPr bwMode="auto">
                          <a:xfrm>
                            <a:off x="0" y="-144401"/>
                            <a:ext cx="1129516" cy="443285"/>
                            <a:chOff x="-153" y="254"/>
                            <a:chExt cx="9661" cy="528"/>
                          </a:xfrm>
                        </wpg:grpSpPr>
                        <wps:wsp>
                          <wps:cNvPr id="303" name="AutoShape 43"/>
                          <wps:cNvSpPr>
                            <a:spLocks noChangeArrowheads="1"/>
                          </wps:cNvSpPr>
                          <wps:spPr bwMode="auto">
                            <a:xfrm>
                              <a:off x="-153" y="422"/>
                              <a:ext cx="9120" cy="36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319" name="Text Box 44"/>
                          <wps:cNvSpPr txBox="1">
                            <a:spLocks noChangeArrowheads="1"/>
                          </wps:cNvSpPr>
                          <wps:spPr bwMode="auto">
                            <a:xfrm>
                              <a:off x="508" y="254"/>
                              <a:ext cx="900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E00D46" w:rsidRDefault="009E1D41" w:rsidP="008E551A">
                                <w:pPr>
                                  <w:rPr>
                                    <w:rFonts w:ascii="Meiryo UI" w:eastAsia="Meiryo UI" w:hAnsi="Meiryo UI"/>
                                    <w:b/>
                                  </w:rPr>
                                </w:pPr>
                                <w:r w:rsidRPr="00E00D46">
                                  <w:rPr>
                                    <w:rFonts w:ascii="Meiryo UI" w:eastAsia="Meiryo UI" w:hAnsi="Meiryo UI" w:hint="eastAsia"/>
                                    <w:b/>
                                    <w:sz w:val="26"/>
                                    <w:szCs w:val="26"/>
                                  </w:rPr>
                                  <w:t>ご　注　意</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61E6CCB" id="グループ化 288" o:spid="_x0000_s1225" style="position:absolute;left:0;text-align:left;margin-left:-10.65pt;margin-top:1.4pt;width:480.45pt;height:87.9pt;z-index:252215296;mso-position-horizontal-relative:margin;mso-width-relative:margin;mso-height-relative:margin" coordorigin=",-1444" coordsize="61023,1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2taGAUAAHATAAAOAAAAZHJzL2Uyb0RvYy54bWzsWMtu4zYU3RfoPxDaOxb1siTEGSR+BAUy&#10;7aCZomta71YSVYqOnRbdNNuu24/oph/Qvwn6H728etlOPSkmSNAA4wCOKIrUfZx77qFP32yLnNxE&#10;os54OdXoia6RqAx4mJXJVPvm/XLkaqSWrAxZzstoqt1Gtfbm7PPPTjeVHxk85XkYCQKblLW/qaZa&#10;KmXlj8d1kEYFq094FZUwGXNRMAlDkYxDwTawe5GPDV13xhsuwkrwIKpruDtvJrUz3D+Oo0B+Fcd1&#10;JEk+1cA2id8Cv1fqe3x2yvxEsCrNgtYM9hFWFCwr4aX9VnMmGVmL7MFWRRYIXvNYngS8GPM4zoII&#10;fQBvqH7gzaXg6wp9SfxNUvVhgtAexOmjtw2+vHknSBZONcOFVJWsgCTd//Ln/d0f93d/3d/9/vev&#10;vxE1BYHaVIkPz1+K6rp6J9obSTNSvm9jUaj/4BXZYohv+xBHW0kCuOlQnU6orZEA5iiljmm2SQhS&#10;yNSwbkQty9Jpk6AgXQzrDdOdtOtNak50Wz0z7l4/Vlb2RvWD3vreW++4t95j3pLV5i0PIVJsLTnm&#10;/cB31zHARuWirVMD92N+HwPdMycOoBFjoFOPTtAH5vcxoMpFWG46tF08hMCl3VrDNjB4R52HmqoH&#10;2NRPg811yqoI0VgrGHSB9CCZDWzOIRj4ELGcJoL4oAKLgkVdXfHg+5qUfJayMonOheCbNGIh2IV5&#10;htTtLFCDGpY+GuuHseoC/YFIMb8StbyMeEHUxVSLFROFMy7KSGBG2c1VLbGkw9Y/Fn6nkbjIgSBu&#10;WE6MCcCvxV77MCSi2xY95nkWLrM8x4FIVrNcEFg61Zb4aRfXu4/lJdlMNc82bLRib67e3ULHz79t&#10;AaxRhkhsKrqL9lqyLG+uwcq8hJLpIqxqo/ZXPLyFaAvecCRwOlykXPyokQ3w41Srf1gzEWkk/6KE&#10;jE0sQ2Ve4sB1PYCz2J1Y7UywMoCNpprUSHM5kw0FryuRJSm8h6KzJVcQijOpCnqwqR0AlBtLXwDT&#10;UH0Npt8rLF3wLbEmB5Amcgv3O9OfHdweMALmtAe37tKGQgxqN/XTceCAwhbcAvrgAOqGLneBWnKF&#10;UtxeIYP5/Y0WK0hebT0oA7C1/eTp3sJduNbIMpzFyNLn89H5cmaNnCUw2tycz2Zz+rN6L7X8NAvD&#10;qFSv6dostf4bH7UNv2mQfaM9XhjHamu8bwb2DPBFubvjEjUs/cLwRkvHnYyspWWPvInujoClLzxH&#10;tzxrvtx36Soro6e79OSiLzIJQirPiqnm9szA/GMM0GdEmT+EAtINscBEH9CD3K62qBOgL3eV8Doo&#10;AxxpFUEjAlAcPNAD3nE9AFNQGh9SP4/2KGBH6OZ7mkZhTikiCvrApk5TypZlGu6hGBhR28T1ho2h&#10;Vzph0a72HKdlAdtAkQYZbLTI4LZqv4pNn503TR3sfKAFsEeq94NoeG4t0IfKMox9uvQoaCVUXCbI&#10;p4YCO9HWUWHHlqp/fr1HmYokkiM6gDqOg9wMoX+NOgBKHg9KLb3zNRDJdRpuSJgpYWTangEQCzNo&#10;2cakoRbC8gSOe4EU0PW5/DaTKQo/JfdVqPaEiqurvzbk/e4N5wwvPqCb10EtL1NVcAR4oEZ6Dm6L&#10;6mXUiK3DGRGIrCeijsQ8wEVTXbaO2r+noU9aZLlssb8jWT5pkZ3TyFO0CPbK4ajwfz++DE0ZDzX4&#10;sw4yYfsTlPrdaHeMTw0/lJ39AwAA//8DAFBLAwQUAAYACAAAACEALoT26OAAAAAJAQAADwAAAGRy&#10;cy9kb3ducmV2LnhtbEyPTWvCQBCG74X+h2WE3nTzQVON2YhI25MU1ELpbU3GJJidDdk1if++01N7&#10;HN6Hd54320ymFQP2rrGkIFwEIJAKWzZUKfg8vc2XIJzXVOrWEiq4o4NN/viQ6bS0Ix1wOPpKcAm5&#10;VCuove9SKV1Ro9FuYTskzi62N9rz2Vey7PXI5aaVURAk0uiG+EOtO9zVWFyPN6PgfdTjNg5fh/31&#10;srt/n54/vvYhKvU0m7ZrEB4n/wfDrz6rQ85OZ3uj0olWwTwKY0YVRLyA81W8SkCcGXxZJiDzTP5f&#10;kP8AAAD//wMAUEsBAi0AFAAGAAgAAAAhALaDOJL+AAAA4QEAABMAAAAAAAAAAAAAAAAAAAAAAFtD&#10;b250ZW50X1R5cGVzXS54bWxQSwECLQAUAAYACAAAACEAOP0h/9YAAACUAQAACwAAAAAAAAAAAAAA&#10;AAAvAQAAX3JlbHMvLnJlbHNQSwECLQAUAAYACAAAACEA9uNrWhgFAABwEwAADgAAAAAAAAAAAAAA&#10;AAAuAgAAZHJzL2Uyb0RvYy54bWxQSwECLQAUAAYACAAAACEALoT26OAAAAAJAQAADwAAAAAAAAAA&#10;AAAAAAByBwAAZHJzL2Rvd25yZXYueG1sUEsFBgAAAAAEAAQA8wAAAH8IAAAAAA==&#10;">
                <v:group id="グループ化 289" o:spid="_x0000_s1226" style="position:absolute;left:86;top:1501;width:60937;height:10192" coordorigin="187,3619" coordsize="816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utoShape 46" o:spid="_x0000_s1227" type="#_x0000_t65" style="position:absolute;left:187;top:3619;width:8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wEwgAAANwAAAAPAAAAZHJzL2Rvd25yZXYueG1sRI/RisIw&#10;FETfBf8hXME3TS0oazWKCoqPW/UDLs21qTY3pYla/frNwsI+DjNzhlmuO1uLJ7W+cqxgMk5AEBdO&#10;V1wquJz3oy8QPiBrrB2Tgjd5WK/6vSVm2r04p+cplCJC2GeowITQZFL6wpBFP3YNcfSurrUYomxL&#10;qVt8RbitZZokM2mx4rhgsKGdoeJ+elgF9ffcnD/6lqd6mx4us/vkk1/3Sg0H3WYBIlAX/sN/7aNW&#10;kM6n8HsmHgG5+gEAAP//AwBQSwECLQAUAAYACAAAACEA2+H2y+4AAACFAQAAEwAAAAAAAAAAAAAA&#10;AAAAAAAAW0NvbnRlbnRfVHlwZXNdLnhtbFBLAQItABQABgAIAAAAIQBa9CxbvwAAABUBAAALAAAA&#10;AAAAAAAAAAAAAB8BAABfcmVscy8ucmVsc1BLAQItABQABgAIAAAAIQCSuRwEwgAAANwAAAAPAAAA&#10;AAAAAAAAAAAAAAcCAABkcnMvZG93bnJldi54bWxQSwUGAAAAAAMAAwC3AAAA9gIAAAAA&#10;" adj="15700">
                    <v:textbox inset="5.85pt,.7pt,5.85pt,.7pt"/>
                  </v:shape>
                  <v:shape id="Text Box 47" o:spid="_x0000_s1228" type="#_x0000_t202" style="position:absolute;left:187;top:3987;width:808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MUxgAAANwAAAAPAAAAZHJzL2Rvd25yZXYueG1sRI9Ba8JA&#10;FITvgv9heUJvulForKmrREErXrSxlB5fs69JMPs2ZFeN/fXdQqHHYWa+YebLztTiSq2rLCsYjyIQ&#10;xLnVFRcK3k6b4RMI55E11pZJwZ0cLBf93hwTbW/8StfMFyJA2CWooPS+SaR0eUkG3cg2xMH7sq1B&#10;H2RbSN3iLcBNLSdRFEuDFYeFEhtal5Sfs4tR8F259OV4WPnP1ePHNjruY/eexko9DLr0GYSnzv+H&#10;/9o7rWAym8LvmXAE5OIHAAD//wMAUEsBAi0AFAAGAAgAAAAhANvh9svuAAAAhQEAABMAAAAAAAAA&#10;AAAAAAAAAAAAAFtDb250ZW50X1R5cGVzXS54bWxQSwECLQAUAAYACAAAACEAWvQsW78AAAAVAQAA&#10;CwAAAAAAAAAAAAAAAAAfAQAAX3JlbHMvLnJlbHNQSwECLQAUAAYACAAAACEAS33zFMYAAADcAAAA&#10;DwAAAAAAAAAAAAAAAAAHAgAAZHJzL2Rvd25yZXYueG1sUEsFBgAAAAADAAMAtwAAAPoCAAAAAA==&#10;" filled="f" stroked="f">
                    <v:textbox inset="5.85pt,.7pt,5.85pt,.7pt">
                      <w:txbxContent>
                        <w:p w:rsidR="009E1D41" w:rsidRPr="00426558" w:rsidRDefault="009E1D41" w:rsidP="00062286">
                          <w:pPr>
                            <w:widowControl/>
                            <w:ind w:firstLineChars="100" w:firstLine="280"/>
                            <w:jc w:val="left"/>
                            <w:rPr>
                              <w:color w:val="000000" w:themeColor="text1"/>
                              <w:sz w:val="22"/>
                            </w:rPr>
                          </w:pPr>
                          <w:r w:rsidRPr="00426558">
                            <w:rPr>
                              <w:rFonts w:ascii="Meiryo UI" w:eastAsia="Meiryo UI" w:hAnsi="Meiryo UI" w:hint="eastAsia"/>
                              <w:b/>
                              <w:color w:val="000000" w:themeColor="text1"/>
                              <w:sz w:val="28"/>
                              <w:szCs w:val="24"/>
                              <w:u w:val="single"/>
                            </w:rPr>
                            <w:t>変更内容によって添付書類が異なります。</w:t>
                          </w:r>
                        </w:p>
                        <w:p w:rsidR="009E1D41" w:rsidRPr="00426558" w:rsidRDefault="009E1D41" w:rsidP="00062286">
                          <w:pPr>
                            <w:widowControl/>
                            <w:spacing w:line="340" w:lineRule="exact"/>
                            <w:ind w:firstLineChars="100" w:firstLine="280"/>
                            <w:jc w:val="left"/>
                            <w:rPr>
                              <w:rFonts w:ascii="Meiryo UI" w:eastAsia="Meiryo UI" w:hAnsi="Meiryo UI"/>
                              <w:color w:val="000000" w:themeColor="text1"/>
                              <w:sz w:val="28"/>
                            </w:rPr>
                          </w:pPr>
                          <w:r w:rsidRPr="00426558">
                            <w:rPr>
                              <w:rFonts w:ascii="Meiryo UI" w:eastAsia="Meiryo UI" w:hAnsi="Meiryo UI" w:hint="eastAsia"/>
                              <w:color w:val="000000" w:themeColor="text1"/>
                              <w:sz w:val="28"/>
                            </w:rPr>
                            <w:t>エンジンの積み替えの記載方法については、窓口にご相談ください。</w:t>
                          </w:r>
                        </w:p>
                        <w:p w:rsidR="009E1D41" w:rsidRPr="006447FD" w:rsidRDefault="009E1D41" w:rsidP="008E551A">
                          <w:pPr>
                            <w:spacing w:line="400" w:lineRule="exact"/>
                            <w:ind w:firstLineChars="100" w:firstLine="220"/>
                            <w:jc w:val="left"/>
                            <w:rPr>
                              <w:rFonts w:ascii="Meiryo UI" w:eastAsia="Meiryo UI" w:hAnsi="Meiryo UI"/>
                              <w:sz w:val="22"/>
                            </w:rPr>
                          </w:pPr>
                        </w:p>
                      </w:txbxContent>
                    </v:textbox>
                  </v:shape>
                </v:group>
                <v:group id="グループ化 299" o:spid="_x0000_s1229" style="position:absolute;top:-1444;width:11295;height:4432" coordorigin="-153,254" coordsize="966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AutoShape 43" o:spid="_x0000_s1230" style="position:absolute;left:-153;top:422;width:912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9PxgAAANwAAAAPAAAAZHJzL2Rvd25yZXYueG1sRI9Pa8JA&#10;FMTvhX6H5QleRDdVqZK6ihaU4EFo/HN+ZF+T2OzbkF01fntXEHocZuY3zGzRmkpcqXGlZQUfgwgE&#10;cWZ1ybmCw37dn4JwHlljZZkU3MnBYv7+NsNY2xv/0DX1uQgQdjEqKLyvYyldVpBBN7A1cfB+bWPQ&#10;B9nkUjd4C3BTyWEUfUqDJYeFAmv6Lij7Sy9GwW48Kbeb1TGpz8PD6r5Mbc+cEqW6nXb5BcJT6//D&#10;r3aiFYyiETzPhCMg5w8AAAD//wMAUEsBAi0AFAAGAAgAAAAhANvh9svuAAAAhQEAABMAAAAAAAAA&#10;AAAAAAAAAAAAAFtDb250ZW50X1R5cGVzXS54bWxQSwECLQAUAAYACAAAACEAWvQsW78AAAAVAQAA&#10;CwAAAAAAAAAAAAAAAAAfAQAAX3JlbHMvLnJlbHNQSwECLQAUAAYACAAAACEAsR0/T8YAAADcAAAA&#10;DwAAAAAAAAAAAAAAAAAHAgAAZHJzL2Rvd25yZXYueG1sUEsFBgAAAAADAAMAtwAAAPoCAAAAAA==&#10;">
                    <v:shadow on="t"/>
                    <v:textbox inset="5.85pt,.7pt,5.85pt,.7pt"/>
                  </v:roundrect>
                  <v:shape id="Text Box 44" o:spid="_x0000_s1231" type="#_x0000_t202" style="position:absolute;left:508;top:254;width:900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46xgAAANwAAAAPAAAAZHJzL2Rvd25yZXYueG1sRI9Pa8JA&#10;FMTvgt9heYI33agYNHWVWGgrvfgX6fE1+5oEs29DdqtpP323IHgcZuY3zGLVmkpcqXGlZQWjYQSC&#10;OLO65FzB6fgymIFwHlljZZkU/JCD1bLbWWCi7Y33dD34XAQIuwQVFN7XiZQuK8igG9qaOHhftjHo&#10;g2xyqRu8Bbip5DiKYmmw5LBQYE3PBWWXw7dR8Fu69G23XfvP9fTjNdq9x+6cxkr1e236BMJT6x/h&#10;e3ujFUxGc/g/E46AXP4BAAD//wMAUEsBAi0AFAAGAAgAAAAhANvh9svuAAAAhQEAABMAAAAAAAAA&#10;AAAAAAAAAAAAAFtDb250ZW50X1R5cGVzXS54bWxQSwECLQAUAAYACAAAACEAWvQsW78AAAAVAQAA&#10;CwAAAAAAAAAAAAAAAAAfAQAAX3JlbHMvLnJlbHNQSwECLQAUAAYACAAAACEATpzOOsYAAADcAAAA&#10;DwAAAAAAAAAAAAAAAAAHAgAAZHJzL2Rvd25yZXYueG1sUEsFBgAAAAADAAMAtwAAAPoCAAAAAA==&#10;" filled="f" stroked="f">
                    <v:textbox inset="5.85pt,.7pt,5.85pt,.7pt">
                      <w:txbxContent>
                        <w:p w:rsidR="009E1D41" w:rsidRPr="00E00D46" w:rsidRDefault="009E1D41" w:rsidP="008E551A">
                          <w:pPr>
                            <w:rPr>
                              <w:rFonts w:ascii="Meiryo UI" w:eastAsia="Meiryo UI" w:hAnsi="Meiryo UI"/>
                              <w:b/>
                            </w:rPr>
                          </w:pPr>
                          <w:r w:rsidRPr="00E00D46">
                            <w:rPr>
                              <w:rFonts w:ascii="Meiryo UI" w:eastAsia="Meiryo UI" w:hAnsi="Meiryo UI" w:hint="eastAsia"/>
                              <w:b/>
                              <w:sz w:val="26"/>
                              <w:szCs w:val="26"/>
                            </w:rPr>
                            <w:t>ご　注　意</w:t>
                          </w:r>
                        </w:p>
                      </w:txbxContent>
                    </v:textbox>
                  </v:shape>
                </v:group>
                <w10:wrap anchorx="margin"/>
              </v:group>
            </w:pict>
          </mc:Fallback>
        </mc:AlternateContent>
      </w:r>
    </w:p>
    <w:p w:rsidR="008E551A" w:rsidRDefault="008E551A" w:rsidP="008E551A">
      <w:pPr>
        <w:rPr>
          <w:rFonts w:ascii="HGS創英ﾌﾟﾚｾﾞﾝｽEB" w:eastAsia="HGS創英ﾌﾟﾚｾﾞﾝｽEB"/>
          <w:sz w:val="26"/>
          <w:szCs w:val="26"/>
        </w:rPr>
      </w:pPr>
    </w:p>
    <w:p w:rsidR="008E551A" w:rsidRDefault="008E551A" w:rsidP="008E551A">
      <w:pPr>
        <w:rPr>
          <w:rFonts w:ascii="HGS創英ﾌﾟﾚｾﾞﾝｽEB" w:eastAsia="HGS創英ﾌﾟﾚｾﾞﾝｽEB"/>
          <w:sz w:val="26"/>
          <w:szCs w:val="26"/>
        </w:rPr>
      </w:pPr>
    </w:p>
    <w:p w:rsidR="008E551A" w:rsidRDefault="008E551A" w:rsidP="008E551A">
      <w:pPr>
        <w:rPr>
          <w:rFonts w:ascii="HGS創英ﾌﾟﾚｾﾞﾝｽEB" w:eastAsia="HGS創英ﾌﾟﾚｾﾞﾝｽEB"/>
          <w:sz w:val="26"/>
          <w:szCs w:val="26"/>
        </w:rPr>
      </w:pPr>
    </w:p>
    <w:p w:rsidR="008E551A" w:rsidRDefault="008E551A" w:rsidP="008E551A">
      <w:pPr>
        <w:rPr>
          <w:rFonts w:ascii="HGS創英ﾌﾟﾚｾﾞﾝｽEB" w:eastAsia="HGS創英ﾌﾟﾚｾﾞﾝｽEB"/>
          <w:sz w:val="26"/>
          <w:szCs w:val="26"/>
        </w:rPr>
      </w:pPr>
    </w:p>
    <w:p w:rsidR="008E551A" w:rsidRPr="00501E23" w:rsidRDefault="008E551A" w:rsidP="008E551A">
      <w:pPr>
        <w:spacing w:line="340" w:lineRule="exact"/>
        <w:ind w:left="240" w:hangingChars="100" w:hanging="240"/>
        <w:rPr>
          <w:rFonts w:ascii="Meiryo UI" w:eastAsia="Meiryo UI" w:hAnsi="Meiryo UI"/>
          <w:sz w:val="24"/>
          <w:szCs w:val="24"/>
        </w:rPr>
      </w:pPr>
    </w:p>
    <w:p w:rsidR="008E551A" w:rsidRPr="00C6558A" w:rsidRDefault="008E551A" w:rsidP="008E551A">
      <w:pPr>
        <w:spacing w:line="340" w:lineRule="exact"/>
        <w:rPr>
          <w:rFonts w:ascii="Meiryo UI" w:eastAsia="Meiryo UI" w:hAnsi="Meiryo UI"/>
          <w:b/>
          <w:sz w:val="24"/>
          <w:szCs w:val="24"/>
          <w:u w:val="single"/>
        </w:rPr>
      </w:pPr>
    </w:p>
    <w:tbl>
      <w:tblPr>
        <w:tblpPr w:leftFromText="142" w:rightFromText="142" w:vertAnchor="page" w:horzAnchor="margin" w:tblpY="826"/>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2"/>
        <w:gridCol w:w="583"/>
        <w:gridCol w:w="1604"/>
        <w:gridCol w:w="1022"/>
        <w:gridCol w:w="727"/>
        <w:gridCol w:w="1749"/>
        <w:gridCol w:w="1549"/>
        <w:gridCol w:w="200"/>
        <w:gridCol w:w="1750"/>
        <w:gridCol w:w="291"/>
      </w:tblGrid>
      <w:tr w:rsidR="008E551A" w:rsidRPr="00501E23" w:rsidTr="008E551A">
        <w:trPr>
          <w:cantSplit/>
          <w:trHeight w:hRule="exact" w:val="666"/>
        </w:trPr>
        <w:tc>
          <w:tcPr>
            <w:tcW w:w="9767" w:type="dxa"/>
            <w:gridSpan w:val="10"/>
            <w:tcBorders>
              <w:bottom w:val="nil"/>
            </w:tcBorders>
            <w:vAlign w:val="center"/>
          </w:tcPr>
          <w:p w:rsidR="008E551A" w:rsidRPr="00501E23" w:rsidRDefault="008E551A" w:rsidP="008E551A">
            <w:pPr>
              <w:autoSpaceDE w:val="0"/>
              <w:autoSpaceDN w:val="0"/>
              <w:jc w:val="center"/>
              <w:rPr>
                <w:rFonts w:asciiTheme="minorEastAsia" w:hAnsiTheme="minorEastAsia"/>
              </w:rPr>
            </w:pPr>
            <w:r w:rsidRPr="00501E23">
              <w:rPr>
                <w:rFonts w:asciiTheme="minorEastAsia" w:hAnsiTheme="minorEastAsia" w:hint="eastAsia"/>
              </w:rPr>
              <w:t>免税軽油使用者証書換申請書</w:t>
            </w:r>
          </w:p>
        </w:tc>
      </w:tr>
      <w:tr w:rsidR="008E551A" w:rsidRPr="00501E23" w:rsidTr="008E551A">
        <w:trPr>
          <w:cantSplit/>
          <w:trHeight w:val="1682"/>
        </w:trPr>
        <w:tc>
          <w:tcPr>
            <w:tcW w:w="292" w:type="dxa"/>
            <w:vMerge w:val="restart"/>
            <w:tcBorders>
              <w:top w:val="nil"/>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9184" w:type="dxa"/>
            <w:gridSpan w:val="8"/>
            <w:tcBorders>
              <w:top w:val="single" w:sz="4" w:space="0" w:color="auto"/>
              <w:bottom w:val="nil"/>
            </w:tcBorders>
            <w:vAlign w:val="center"/>
          </w:tcPr>
          <w:p w:rsidR="008E551A" w:rsidRPr="00501E23" w:rsidRDefault="008E551A" w:rsidP="008E551A">
            <w:pPr>
              <w:autoSpaceDE w:val="0"/>
              <w:autoSpaceDN w:val="0"/>
              <w:rPr>
                <w:rFonts w:asciiTheme="minorEastAsia" w:hAnsiTheme="minorEastAsia"/>
              </w:rPr>
            </w:pPr>
            <w:r w:rsidRPr="00501E23">
              <w:rPr>
                <w:rFonts w:ascii="Meiryo UI" w:eastAsia="Meiryo UI" w:hAnsi="Meiryo UI" w:hint="eastAsia"/>
              </w:rPr>
              <w:t xml:space="preserve">　　　　　　　　　　　　　　　　　　　　　　　　　　　　　　　　　　　　　　　　　　　　　</w:t>
            </w:r>
            <w:r>
              <w:rPr>
                <w:rFonts w:ascii="Meiryo UI" w:eastAsia="Meiryo UI" w:hAnsi="Meiryo UI" w:hint="eastAsia"/>
              </w:rPr>
              <w:t xml:space="preserve">　　　　</w:t>
            </w:r>
            <w:r>
              <w:rPr>
                <w:rFonts w:asciiTheme="minorEastAsia" w:hAnsiTheme="minorEastAsia" w:hint="eastAsia"/>
              </w:rPr>
              <w:t xml:space="preserve">　</w:t>
            </w:r>
            <w:r w:rsidRPr="003F58D1">
              <w:rPr>
                <w:rFonts w:ascii="HGP行書体" w:eastAsia="HGP行書体" w:hAnsiTheme="minorEastAsia" w:hint="eastAsia"/>
                <w:sz w:val="24"/>
                <w:szCs w:val="21"/>
                <w:highlight w:val="lightGray"/>
              </w:rPr>
              <w:t>〇</w:t>
            </w:r>
            <w:r w:rsidRPr="00501E23">
              <w:rPr>
                <w:rFonts w:asciiTheme="minorEastAsia" w:hAnsiTheme="minorEastAsia" w:hint="eastAsia"/>
              </w:rPr>
              <w:t xml:space="preserve">年　</w:t>
            </w:r>
            <w:r w:rsidRPr="003F58D1">
              <w:rPr>
                <w:rFonts w:ascii="HGP行書体" w:eastAsia="HGP行書体" w:hAnsiTheme="minorEastAsia" w:hint="eastAsia"/>
                <w:sz w:val="24"/>
                <w:szCs w:val="21"/>
                <w:highlight w:val="lightGray"/>
              </w:rPr>
              <w:t>〇</w:t>
            </w:r>
            <w:r w:rsidRPr="00501E23">
              <w:rPr>
                <w:rFonts w:asciiTheme="minorEastAsia" w:hAnsiTheme="minorEastAsia" w:hint="eastAsia"/>
              </w:rPr>
              <w:t>月</w:t>
            </w:r>
            <w:r>
              <w:rPr>
                <w:rFonts w:asciiTheme="minorEastAsia" w:hAnsiTheme="minorEastAsia" w:hint="eastAsia"/>
              </w:rPr>
              <w:t xml:space="preserve"> </w:t>
            </w:r>
            <w:r w:rsidRPr="003F58D1">
              <w:rPr>
                <w:rFonts w:ascii="HGP行書体" w:eastAsia="HGP行書体" w:hAnsiTheme="minorEastAsia" w:hint="eastAsia"/>
                <w:sz w:val="24"/>
                <w:szCs w:val="21"/>
                <w:highlight w:val="lightGray"/>
              </w:rPr>
              <w:t>〇</w:t>
            </w:r>
            <w:r w:rsidRPr="00501E23">
              <w:rPr>
                <w:rFonts w:asciiTheme="minorEastAsia" w:hAnsiTheme="minorEastAsia" w:hint="eastAsia"/>
              </w:rPr>
              <w:t>日</w:t>
            </w:r>
          </w:p>
          <w:p w:rsidR="008E551A" w:rsidRPr="00501E23" w:rsidRDefault="008E551A" w:rsidP="008E551A">
            <w:pPr>
              <w:autoSpaceDE w:val="0"/>
              <w:autoSpaceDN w:val="0"/>
              <w:rPr>
                <w:rFonts w:asciiTheme="minorEastAsia" w:hAnsiTheme="minorEastAsia"/>
              </w:rPr>
            </w:pPr>
          </w:p>
          <w:p w:rsidR="008E551A" w:rsidRPr="00501E23" w:rsidRDefault="008E551A" w:rsidP="008E551A">
            <w:pPr>
              <w:autoSpaceDE w:val="0"/>
              <w:autoSpaceDN w:val="0"/>
              <w:rPr>
                <w:rFonts w:asciiTheme="minorEastAsia" w:hAnsiTheme="minorEastAsia"/>
              </w:rPr>
            </w:pPr>
            <w:r w:rsidRPr="00501E23">
              <w:rPr>
                <w:rFonts w:asciiTheme="minorEastAsia" w:hAnsiTheme="minorEastAsia" w:hint="eastAsia"/>
              </w:rPr>
              <w:t xml:space="preserve">　大阪府なにわ北府税事務所長　様</w:t>
            </w:r>
          </w:p>
          <w:p w:rsidR="008E551A" w:rsidRPr="00501E23" w:rsidRDefault="008E551A" w:rsidP="008E551A">
            <w:pPr>
              <w:autoSpaceDE w:val="0"/>
              <w:autoSpaceDN w:val="0"/>
              <w:rPr>
                <w:rFonts w:ascii="Meiryo UI" w:eastAsia="Meiryo UI" w:hAnsi="Meiryo UI"/>
              </w:rPr>
            </w:pPr>
            <w:r w:rsidRPr="00501E23">
              <w:rPr>
                <w:rFonts w:asciiTheme="minorEastAsia" w:hAnsiTheme="minorEastAsia" w:hint="eastAsia"/>
                <w:spacing w:val="105"/>
              </w:rPr>
              <w:t xml:space="preserve">　　　　　 </w:t>
            </w:r>
            <w:r w:rsidRPr="00501E23">
              <w:rPr>
                <w:rFonts w:asciiTheme="minorEastAsia" w:hAnsiTheme="minorEastAsia"/>
                <w:spacing w:val="105"/>
              </w:rPr>
              <w:t xml:space="preserve"> </w:t>
            </w:r>
            <w:r w:rsidRPr="00501E23">
              <w:rPr>
                <w:rFonts w:asciiTheme="minorEastAsia" w:hAnsiTheme="minorEastAsia" w:hint="eastAsia"/>
                <w:spacing w:val="105"/>
              </w:rPr>
              <w:t xml:space="preserve">　　　　住 </w:t>
            </w:r>
            <w:r w:rsidRPr="00501E23">
              <w:rPr>
                <w:rFonts w:asciiTheme="minorEastAsia" w:hAnsiTheme="minorEastAsia"/>
                <w:spacing w:val="105"/>
              </w:rPr>
              <w:t xml:space="preserve"> </w:t>
            </w:r>
            <w:r w:rsidRPr="00501E23">
              <w:rPr>
                <w:rFonts w:asciiTheme="minorEastAsia" w:hAnsiTheme="minorEastAsia" w:hint="eastAsia"/>
              </w:rPr>
              <w:t>所</w:t>
            </w:r>
            <w:r w:rsidRPr="00501E23">
              <w:rPr>
                <w:rFonts w:ascii="Meiryo UI" w:eastAsia="Meiryo UI" w:hAnsi="Meiryo UI" w:hint="eastAsia"/>
              </w:rPr>
              <w:t xml:space="preserve">　　　</w:t>
            </w:r>
            <w:r w:rsidRPr="00501E23">
              <w:rPr>
                <w:rFonts w:ascii="HGP行書体" w:eastAsia="HGP行書体" w:hAnsi="Meiryo UI" w:hint="eastAsia"/>
                <w:sz w:val="24"/>
                <w:shd w:val="clear" w:color="auto" w:fill="D9D9D9" w:themeFill="background1" w:themeFillShade="D9"/>
              </w:rPr>
              <w:t>大阪市北区西天満3-5-24</w:t>
            </w:r>
            <w:r w:rsidRPr="00501E23">
              <w:rPr>
                <w:rFonts w:ascii="Meiryo UI" w:eastAsia="Meiryo UI" w:hAnsi="Meiryo UI" w:hint="eastAsia"/>
              </w:rPr>
              <w:t xml:space="preserve">　　　　　　　　　</w:t>
            </w:r>
          </w:p>
          <w:p w:rsidR="008E551A" w:rsidRPr="00501E23" w:rsidRDefault="008E551A" w:rsidP="008E551A">
            <w:pPr>
              <w:wordWrap w:val="0"/>
              <w:autoSpaceDE w:val="0"/>
              <w:autoSpaceDN w:val="0"/>
              <w:ind w:right="1260" w:firstLineChars="2100" w:firstLine="4410"/>
              <w:rPr>
                <w:rFonts w:ascii="Meiryo UI" w:eastAsia="Meiryo UI" w:hAnsi="Meiryo UI"/>
              </w:rPr>
            </w:pPr>
            <w:r w:rsidRPr="00501E23">
              <w:rPr>
                <w:rFonts w:asciiTheme="minorEastAsia" w:hAnsiTheme="minorEastAsia" w:hint="eastAsia"/>
              </w:rPr>
              <w:t xml:space="preserve">名　　　 </w:t>
            </w:r>
            <w:r w:rsidRPr="00501E23">
              <w:rPr>
                <w:rFonts w:asciiTheme="minorEastAsia" w:hAnsiTheme="minorEastAsia"/>
              </w:rPr>
              <w:t xml:space="preserve"> </w:t>
            </w:r>
            <w:r w:rsidRPr="00501E23">
              <w:rPr>
                <w:rFonts w:asciiTheme="minorEastAsia" w:hAnsiTheme="minorEastAsia" w:hint="eastAsia"/>
              </w:rPr>
              <w:t>前</w:t>
            </w:r>
            <w:r w:rsidRPr="00501E23">
              <w:rPr>
                <w:rFonts w:ascii="Meiryo UI" w:eastAsia="Meiryo UI" w:hAnsi="Meiryo UI"/>
              </w:rPr>
              <w:t xml:space="preserve">    </w:t>
            </w:r>
            <w:r w:rsidRPr="00501E23">
              <w:rPr>
                <w:rFonts w:ascii="HGP行書体" w:eastAsia="HGP行書体" w:hAnsi="Meiryo UI" w:hint="eastAsia"/>
                <w:sz w:val="24"/>
                <w:shd w:val="clear" w:color="auto" w:fill="D9D9D9" w:themeFill="background1" w:themeFillShade="D9"/>
              </w:rPr>
              <w:t>浪速　北三郎</w:t>
            </w:r>
          </w:p>
        </w:tc>
        <w:tc>
          <w:tcPr>
            <w:tcW w:w="291" w:type="dxa"/>
            <w:vMerge w:val="restart"/>
            <w:tcBorders>
              <w:top w:val="nil"/>
            </w:tcBorders>
          </w:tcPr>
          <w:p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r>
      <w:tr w:rsidR="008E551A" w:rsidRPr="00501E23" w:rsidTr="008E551A">
        <w:trPr>
          <w:cantSplit/>
          <w:trHeight w:val="516"/>
        </w:trPr>
        <w:tc>
          <w:tcPr>
            <w:tcW w:w="292" w:type="dxa"/>
            <w:vMerge/>
          </w:tcPr>
          <w:p w:rsidR="008E551A" w:rsidRPr="00501E23" w:rsidRDefault="008E551A" w:rsidP="008E551A">
            <w:pPr>
              <w:autoSpaceDE w:val="0"/>
              <w:autoSpaceDN w:val="0"/>
              <w:rPr>
                <w:rFonts w:ascii="Meiryo UI" w:eastAsia="Meiryo UI" w:hAnsi="Meiryo UI"/>
              </w:rPr>
            </w:pPr>
          </w:p>
        </w:tc>
        <w:tc>
          <w:tcPr>
            <w:tcW w:w="3209" w:type="dxa"/>
            <w:gridSpan w:val="3"/>
            <w:tcBorders>
              <w:top w:val="nil"/>
              <w:bottom w:val="nil"/>
              <w:right w:val="nil"/>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4025" w:type="dxa"/>
            <w:gridSpan w:val="3"/>
            <w:tcBorders>
              <w:top w:val="nil"/>
              <w:left w:val="nil"/>
              <w:bottom w:val="nil"/>
              <w:right w:val="nil"/>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noProof/>
              </w:rPr>
              <mc:AlternateContent>
                <mc:Choice Requires="wps">
                  <w:drawing>
                    <wp:anchor distT="0" distB="0" distL="114300" distR="114300" simplePos="0" relativeHeight="252129280" behindDoc="0" locked="0" layoutInCell="1" allowOverlap="1" wp14:anchorId="5AD84A45" wp14:editId="36A625CA">
                      <wp:simplePos x="0" y="0"/>
                      <wp:positionH relativeFrom="column">
                        <wp:posOffset>1461135</wp:posOffset>
                      </wp:positionH>
                      <wp:positionV relativeFrom="paragraph">
                        <wp:posOffset>-56515</wp:posOffset>
                      </wp:positionV>
                      <wp:extent cx="488950" cy="462280"/>
                      <wp:effectExtent l="0" t="0" r="45402" b="0"/>
                      <wp:wrapNone/>
                      <wp:docPr id="321" name="円弧 321"/>
                      <wp:cNvGraphicFramePr/>
                      <a:graphic xmlns:a="http://schemas.openxmlformats.org/drawingml/2006/main">
                        <a:graphicData uri="http://schemas.microsoft.com/office/word/2010/wordprocessingShape">
                          <wps:wsp>
                            <wps:cNvSpPr/>
                            <wps:spPr>
                              <a:xfrm rot="2921482">
                                <a:off x="0" y="0"/>
                                <a:ext cx="488950" cy="462280"/>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C19EB" id="円弧 321" o:spid="_x0000_s1026" style="position:absolute;left:0;text-align:left;margin-left:115.05pt;margin-top:-4.45pt;width:38.5pt;height:36.4pt;rotation:3191037fd;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895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MFkwIAAAkFAAAOAAAAZHJzL2Uyb0RvYy54bWysVEFu2zAQvBfoHwjeG9mqndpG5MBIkKJA&#10;2gRIipw3FGUJoEiWpC27D8hX+ol+J//okJKTNO2pqA4El7sc7s7O6uR01yq2lc43Rhd8fDTiTGph&#10;ykavC/719uLdjDMfSJekjJYF30vPT5dv35x0diFzUxtVSscAov2iswWvQ7CLLPOili35I2OlhrMy&#10;rqUA062z0lEH9FZl+Wh0nHXGldYZIb3H6Xnv5MuEX1VShKuq8jIwVXDkFtLq0nof12x5Qou1I1s3&#10;YkiD/iGLlhqNR5+gzikQ27jmD6i2Ec54U4UjYdrMVFUjZKoB1YxHr6q5qcnKVAvI8faJJv//YMWX&#10;7bVjTVnw9/mYM00tmvT48PD48weLJ+Cns36BsBt77QbLYxuL3VWuZc6A1HyejyezPFGAotguMbx/&#10;YljuAhM4nMxm8yn6IOCaHOf5LHUg66EipHU+fJSmZXFTcHIiYdL20ge8jshDRIzW5qJRKvVQadYV&#10;fD7Np0AnKKlSFLBtLWrzes0ZqTUkKoJLiN6opoy3I47f+zPl2JagEoirNN0tMuZMkQ9woIz09Rdr&#10;KmUfilJGg4Q8hc+m7I/Ho8M50u2hU+a/PRnLOCdf91eSK5KNG0rHlGQS71B1bEFPetzdm3KPpiXi&#10;waW34qIB2iWSvSYH+eIQIxmusFTKgBYz7Dirjfv+t/MYD1XBy1mHcQBn3zbkJDj4pKG3+XgyifOT&#10;jMn0Qw7DvfTcv/ToTXtmwCUUhezSNsYHddhWzrR3mNxVfBUu0gJv990ZjLPQjylmX8jVKoVhZiyF&#10;S31jRQQ/COZ2d0fODpIJ6NwXcxgdWrySTh/bi2e1CaZqkq6eeUUPooF5S90Y/g1xoF/aKer5D7b8&#10;BQAA//8DAFBLAwQUAAYACAAAACEAJd14St8AAAAKAQAADwAAAGRycy9kb3ducmV2LnhtbEyPTUvE&#10;MBCG74L/IYzgbTf9wCK16SLKgh/soasXb2kzNsVmUprstv57x5PeZpiHd5632q1uFGecw+BJQbpN&#10;QCB13gzUK3h/229uQYSoyejREyr4xgC7+vKi0qXxCzV4PsZecAiFUiuwMU6llKGz6HTY+gmJb59+&#10;djryOvfSzHrhcDfKLEkK6fRA/MHqCR8sdl/Hk1Ow5E2Hh9en/XMb+vzFPjYf08EqdX213t+BiLjG&#10;Pxh+9VkdanZq/YlMEKOCLM8yRhVs0pRLMZEnNzy0CooiAVlX8n+F+gcAAP//AwBQSwECLQAUAAYA&#10;CAAAACEAtoM4kv4AAADhAQAAEwAAAAAAAAAAAAAAAAAAAAAAW0NvbnRlbnRfVHlwZXNdLnhtbFBL&#10;AQItABQABgAIAAAAIQA4/SH/1gAAAJQBAAALAAAAAAAAAAAAAAAAAC8BAABfcmVscy8ucmVsc1BL&#10;AQItABQABgAIAAAAIQB5acMFkwIAAAkFAAAOAAAAAAAAAAAAAAAAAC4CAABkcnMvZTJvRG9jLnht&#10;bFBLAQItABQABgAIAAAAIQAl3XhK3wAAAAoBAAAPAAAAAAAAAAAAAAAAAO0EAABkcnMvZG93bnJl&#10;di54bWxQSwUGAAAAAAQABADzAAAA+QUAAAAA&#10;" path="m244475,nsc379495,,488950,103485,488950,231140r-244475,l244475,xem244475,nfc379495,,488950,103485,488950,231140e" filled="f">
                      <v:path arrowok="t" o:connecttype="custom" o:connectlocs="244475,0;488950,231140" o:connectangles="0,0"/>
                    </v:shape>
                  </w:pict>
                </mc:Fallback>
              </mc:AlternateContent>
            </w:r>
            <w:r w:rsidRPr="00501E23">
              <w:rPr>
                <w:rFonts w:asciiTheme="minorEastAsia" w:hAnsiTheme="minorEastAsia" w:hint="eastAsia"/>
                <w:noProof/>
              </w:rPr>
              <mc:AlternateContent>
                <mc:Choice Requires="wps">
                  <w:drawing>
                    <wp:anchor distT="0" distB="0" distL="114300" distR="114300" simplePos="0" relativeHeight="252128256" behindDoc="0" locked="0" layoutInCell="1" allowOverlap="1" wp14:anchorId="1F047F5E" wp14:editId="0A96E97B">
                      <wp:simplePos x="0" y="0"/>
                      <wp:positionH relativeFrom="column">
                        <wp:posOffset>810260</wp:posOffset>
                      </wp:positionH>
                      <wp:positionV relativeFrom="paragraph">
                        <wp:posOffset>-84455</wp:posOffset>
                      </wp:positionV>
                      <wp:extent cx="448310" cy="499110"/>
                      <wp:effectExtent l="31750" t="0" r="0" b="0"/>
                      <wp:wrapNone/>
                      <wp:docPr id="322" name="円弧 322"/>
                      <wp:cNvGraphicFramePr/>
                      <a:graphic xmlns:a="http://schemas.openxmlformats.org/drawingml/2006/main">
                        <a:graphicData uri="http://schemas.microsoft.com/office/word/2010/wordprocessingShape">
                          <wps:wsp>
                            <wps:cNvSpPr/>
                            <wps:spPr>
                              <a:xfrm rot="13542602">
                                <a:off x="0" y="0"/>
                                <a:ext cx="448310" cy="499110"/>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B64F1" id="円弧 322" o:spid="_x0000_s1026" style="position:absolute;left:0;text-align:left;margin-left:63.8pt;margin-top:-6.65pt;width:35.3pt;height:39.3pt;rotation:-8800827fd;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31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TOlAIAAAoFAAAOAAAAZHJzL2Uyb0RvYy54bWysVF1OGzEQfq/UO1h+L8kuCSURGxSBqCpR&#10;QIKK58Hrza7ktV3bySY9AFfpJXod7tHP3g1Q2qeq+2DNnz/PfDOzJ6fbVrGNdL4xuuDZwZgzqYUp&#10;G70q+Ne7iw/HnPlAuiRltCz4Tnp+unj/7qSzc5mb2qhSOgYQ7eedLXgdgp2PRl7UsiV/YKzUcFbG&#10;tRSgutWodNQBvVWjfDw+GnXGldYZIb2H9bx38kXCryopwnVVeRmYKjhyC+l06XyI52hxQvOVI1s3&#10;YkiD/iGLlhqNR5+hzikQW7vmD6i2Ec54U4UDYdqRqapGyFQDqsnGb6q5rcnKVAvI8faZJv//YMXV&#10;5saxpiz4YZ5zpqlFk54eH59+/mDRAn466+cIu7U3btA8xFjstnItcwakZofTSX40zhMHqIptE8W7&#10;Z4rlNjAB42RyfJihEQKuyWyWQQboqMeKmNb58EmalkWh4OREwqTNpQ995D4iRmtz0SgFO82VZl3B&#10;Z9N8CnTCKFWKAsTWojivV5yRWmFGRXAJ0RvVlPF2vOx3/kw5tiGMCaarNN0dMuZMkQ9woIz09Rdr&#10;KmUfOpvC3M+Qp/DFlL05G+/tKKyHTjX+9mQs45x83V9JroEKpWNKMk3vUHXsQc96lB5MuUPXEvPg&#10;0ltx0QDtEsnekMP8woidDNc4KmVAixkkzmrjvv/NHuMxVvBy1mEfwNm3NTkJDj5rDNwsm0ziAiVl&#10;Mv2YQ3GvPQ+vPXrdnhlwmaXskhjjg9qLlTPtPVZ3GV+Fi7TA2313BuUs9HuK5RdyuUxhWBpL4VLf&#10;WhHBI0+Rx7vtPTk7jExA567Mfndo/mZ0+th4U5vlOpiqSXP1witaFRUsXGra8HOIG/1aT1Evv7DF&#10;LwAAAP//AwBQSwMEFAAGAAgAAAAhAAA+4areAAAACQEAAA8AAABkcnMvZG93bnJldi54bWxMj8FO&#10;wzAQRO9I/IO1SNxauwlENI1ToQIS3NqCKvXmxksSEa+j2G3C37Oc4DjapzezxXpynbjgEFpPGhZz&#10;BQKp8ralWsPH+8vsAUSIhqzpPKGGbwywLq+vCpNbP9IOL/tYC5ZQyI2GJsY+lzJUDToT5r5H4tun&#10;H5yJHIda2sGMLHedTJTKpDMtcUNjetw0WH3tz05DFo/2aXncOT8e3tTzFu/6zf2r1rc30+MKRMQp&#10;/sHwO5+nQ8mbTv5MNoiOc5JmjGqYLVMQDCQqSUCc2L5IQZaF/P9B+QMAAP//AwBQSwECLQAUAAYA&#10;CAAAACEAtoM4kv4AAADhAQAAEwAAAAAAAAAAAAAAAAAAAAAAW0NvbnRlbnRfVHlwZXNdLnhtbFBL&#10;AQItABQABgAIAAAAIQA4/SH/1gAAAJQBAAALAAAAAAAAAAAAAAAAAC8BAABfcmVscy8ucmVsc1BL&#10;AQItABQABgAIAAAAIQBJ6CTOlAIAAAoFAAAOAAAAAAAAAAAAAAAAAC4CAABkcnMvZTJvRG9jLnht&#10;bFBLAQItABQABgAIAAAAIQAAPuGq3gAAAAkBAAAPAAAAAAAAAAAAAAAAAO4EAABkcnMvZG93bnJl&#10;di54bWxQSwUGAAAAAAQABADzAAAA+QUAAAAA&#10;" path="m224155,nsc347952,,448310,111730,448310,249555r-224155,l224155,xem224155,nfc347952,,448310,111730,448310,249555e" filled="f">
                      <v:path arrowok="t" o:connecttype="custom" o:connectlocs="224155,0;448310,249555" o:connectangles="0,0"/>
                    </v:shape>
                  </w:pict>
                </mc:Fallback>
              </mc:AlternateContent>
            </w:r>
          </w:p>
        </w:tc>
        <w:tc>
          <w:tcPr>
            <w:tcW w:w="1950" w:type="dxa"/>
            <w:gridSpan w:val="2"/>
            <w:tcBorders>
              <w:top w:val="nil"/>
              <w:left w:val="nil"/>
              <w:bottom w:val="nil"/>
            </w:tcBorders>
            <w:vAlign w:val="center"/>
          </w:tcPr>
          <w:p w:rsidR="008E551A" w:rsidRPr="00501E23" w:rsidRDefault="008E551A" w:rsidP="008E551A">
            <w:pPr>
              <w:autoSpaceDE w:val="0"/>
              <w:autoSpaceDN w:val="0"/>
              <w:spacing w:line="240" w:lineRule="exact"/>
              <w:rPr>
                <w:rFonts w:ascii="Meiryo UI" w:eastAsia="Meiryo UI" w:hAnsi="Meiryo UI"/>
              </w:rPr>
            </w:pPr>
          </w:p>
        </w:tc>
        <w:tc>
          <w:tcPr>
            <w:tcW w:w="291" w:type="dxa"/>
            <w:vMerge/>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val="1624"/>
        </w:trPr>
        <w:tc>
          <w:tcPr>
            <w:tcW w:w="292" w:type="dxa"/>
            <w:vMerge/>
          </w:tcPr>
          <w:p w:rsidR="008E551A" w:rsidRPr="00501E23" w:rsidRDefault="008E551A" w:rsidP="008E551A">
            <w:pPr>
              <w:autoSpaceDE w:val="0"/>
              <w:autoSpaceDN w:val="0"/>
              <w:rPr>
                <w:rFonts w:ascii="Meiryo UI" w:eastAsia="Meiryo UI" w:hAnsi="Meiryo UI"/>
              </w:rPr>
            </w:pPr>
          </w:p>
        </w:tc>
        <w:tc>
          <w:tcPr>
            <w:tcW w:w="9184" w:type="dxa"/>
            <w:gridSpan w:val="8"/>
            <w:tcBorders>
              <w:top w:val="nil"/>
              <w:bottom w:val="nil"/>
            </w:tcBorders>
            <w:vAlign w:val="center"/>
          </w:tcPr>
          <w:p w:rsidR="008E551A" w:rsidRPr="00501E23" w:rsidRDefault="008E551A" w:rsidP="008E551A">
            <w:pPr>
              <w:autoSpaceDE w:val="0"/>
              <w:autoSpaceDN w:val="0"/>
              <w:spacing w:line="360" w:lineRule="exact"/>
              <w:jc w:val="right"/>
              <w:rPr>
                <w:rFonts w:asciiTheme="minorEastAsia" w:hAnsiTheme="minorEastAsia"/>
              </w:rPr>
            </w:pPr>
            <w:r w:rsidRPr="00501E23">
              <w:rPr>
                <w:rFonts w:asciiTheme="minorEastAsia" w:hAnsiTheme="minorEastAsia" w:hint="eastAsia"/>
                <w:noProof/>
                <w:spacing w:val="105"/>
              </w:rPr>
              <mc:AlternateContent>
                <mc:Choice Requires="wps">
                  <w:drawing>
                    <wp:anchor distT="0" distB="0" distL="114300" distR="114300" simplePos="0" relativeHeight="252125184" behindDoc="0" locked="0" layoutInCell="1" allowOverlap="1" wp14:anchorId="5A87CD3A" wp14:editId="26D91718">
                      <wp:simplePos x="0" y="0"/>
                      <wp:positionH relativeFrom="column">
                        <wp:posOffset>2935605</wp:posOffset>
                      </wp:positionH>
                      <wp:positionV relativeFrom="paragraph">
                        <wp:posOffset>-552450</wp:posOffset>
                      </wp:positionV>
                      <wp:extent cx="996315" cy="438150"/>
                      <wp:effectExtent l="0" t="0" r="0" b="0"/>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BE38E9" w:rsidRDefault="009E1D41" w:rsidP="008E551A">
                                  <w:pPr>
                                    <w:rPr>
                                      <w:rFonts w:asciiTheme="minorEastAsia" w:hAnsiTheme="minorEastAsia"/>
                                      <w:sz w:val="24"/>
                                    </w:rPr>
                                  </w:pPr>
                                  <w:r w:rsidRPr="00BE38E9">
                                    <w:rPr>
                                      <w:rFonts w:asciiTheme="minorEastAsia" w:hAnsiTheme="minorEastAsia" w:hint="eastAsia"/>
                                      <w:sz w:val="14"/>
                                    </w:rPr>
                                    <w:t>法人にあっては、名称及び代表者</w:t>
                                  </w:r>
                                  <w:r w:rsidRPr="00BE38E9">
                                    <w:rPr>
                                      <w:rFonts w:asciiTheme="minorEastAsia" w:hAnsiTheme="minorEastAsia" w:hint="eastAsia"/>
                                      <w:sz w:val="14"/>
                                      <w:szCs w:val="12"/>
                                    </w:rPr>
                                    <w:t>の氏名</w:t>
                                  </w:r>
                                </w:p>
                                <w:p w:rsidR="009E1D41" w:rsidRPr="000856D8" w:rsidRDefault="009E1D41" w:rsidP="008E551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CD3A" id="テキスト ボックス 324" o:spid="_x0000_s1232" type="#_x0000_t202" style="position:absolute;left:0;text-align:left;margin-left:231.15pt;margin-top:-43.5pt;width:78.45pt;height:3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l53QIAANQFAAAOAAAAZHJzL2Uyb0RvYy54bWysVEtu2zAQ3RfoHQjuFX0sO5IQOUgsuyiQ&#10;foC0B6AlyiIqkSpJW06LbmKg6CF6haLrnscX6ZDyL8mmaKuFQHJm3vzezMXluqnRikrFBE+xf+Zh&#10;RHkuCsYXKX7/buZEGClNeEFqwWmK76jCl+Pnzy66NqGBqERdUIkAhKuka1Ncad0mrqvyijZEnYmW&#10;chCWQjZEw1Uu3EKSDtCb2g08b+R2QhatFDlVCl6zXojHFr8saa7flKWiGtUphti0/Uv7n5u/O74g&#10;yUKStmL5LgzyF1E0hHFweoDKiCZoKdkTqIblUihR6rNcNK4oS5ZTmwNk43uPsrmtSEttLlAc1R7K&#10;pP4fbP569VYiVqR4EIQYcdJAk7abr9v7H9v7X9vNN7TdfN9uNtv7n3BHRglK1rUqAcvbFmz1+lqs&#10;ofU2fdXeiPyDQlxMKsIX9EpK0VWUFBCybyzdE9MeRxmQefdKFOCZLLWwQOtSNqaeUCEE6NC6u0O7&#10;6FqjHB7jeDTwhxjlIAoHkT+07XRJsjdupdIvqGiQOaRYAhssOFndKG2CIclexfjiYsbq2jKi5g8e&#10;QLF/AddgamQmCNvgz7EXT6NpFDphMJo6oZdlztVsEjqjmX8+zAbZZJL5X4xfP0wqVhSUGzd7svnh&#10;nzVzR/ueJge6KVGzwsCZkJRczCe1RCsCZJ/Zz5YcJEc192EYtgiQy6OU/CD0roPYmY2icyechUMn&#10;Pvcix/Pj63jkhXGYzR6mdMM4/feUUAddHQbDnkvHoB/l5tnvaW4kaZiGdVKzJsXRQYkkhoFTXtjW&#10;asLq/nxSChP+sRTQ7n2jLV8NRXuy6vV8bafFD0f7QZiL4g4oLAVQDHgKyxAOlZCfMOpgsaRYfVwS&#10;STGqX3IYg/MwiIG02l6iKAYTeSqYnwgIzwEoxRqj/jjR/e5atpItKvDTjx0XVzA4JbOkNhPWx7Qb&#10;N1gdNrfdmjO76fRutY7LePwbAAD//wMAUEsDBBQABgAIAAAAIQC0Q+jP4gAAAAsBAAAPAAAAZHJz&#10;L2Rvd25yZXYueG1sTI/BTsMwDIbvSLxDZCRuW9ICoZSmU4cESLswBkIc0ya0FY1TNdlWeHrMCY62&#10;P/3+/mI1u4Ed7BR6jwqSpQBmsfGmx1bB68v9IgMWokajB49WwZcNsCpPTwqdG3/EZ3vYxZZRCIZc&#10;K+hiHHPOQ9NZp8PSjxbp9uEnpyONU8vNpI8U7gaeCiG50z3Sh06P9q6zzedu7xR896F63D6tY72+&#10;en8Q240Mb5VU6vxsrm6BRTvHPxh+9UkdSnKq/R5NYIOCS5leEKpgkV1TKSJkcpMCq2mTZAJ4WfD/&#10;HcofAAAA//8DAFBLAQItABQABgAIAAAAIQC2gziS/gAAAOEBAAATAAAAAAAAAAAAAAAAAAAAAABb&#10;Q29udGVudF9UeXBlc10ueG1sUEsBAi0AFAAGAAgAAAAhADj9If/WAAAAlAEAAAsAAAAAAAAAAAAA&#10;AAAALwEAAF9yZWxzLy5yZWxzUEsBAi0AFAAGAAgAAAAhAGnROXndAgAA1AUAAA4AAAAAAAAAAAAA&#10;AAAALgIAAGRycy9lMm9Eb2MueG1sUEsBAi0AFAAGAAgAAAAhALRD6M/iAAAACwEAAA8AAAAAAAAA&#10;AAAAAAAANwUAAGRycy9kb3ducmV2LnhtbFBLBQYAAAAABAAEAPMAAABGBgAAAAA=&#10;" filled="f" stroked="f">
                      <v:textbox inset="5.85pt,.7pt,5.85pt,.7pt">
                        <w:txbxContent>
                          <w:p w:rsidR="009E1D41" w:rsidRPr="00BE38E9" w:rsidRDefault="009E1D41" w:rsidP="008E551A">
                            <w:pPr>
                              <w:rPr>
                                <w:rFonts w:asciiTheme="minorEastAsia" w:hAnsiTheme="minorEastAsia"/>
                                <w:sz w:val="24"/>
                              </w:rPr>
                            </w:pPr>
                            <w:r w:rsidRPr="00BE38E9">
                              <w:rPr>
                                <w:rFonts w:asciiTheme="minorEastAsia" w:hAnsiTheme="minorEastAsia" w:hint="eastAsia"/>
                                <w:sz w:val="14"/>
                              </w:rPr>
                              <w:t>法人にあっては、名称及び代表者</w:t>
                            </w:r>
                            <w:r w:rsidRPr="00BE38E9">
                              <w:rPr>
                                <w:rFonts w:asciiTheme="minorEastAsia" w:hAnsiTheme="minorEastAsia" w:hint="eastAsia"/>
                                <w:sz w:val="14"/>
                                <w:szCs w:val="12"/>
                              </w:rPr>
                              <w:t>の氏名</w:t>
                            </w:r>
                          </w:p>
                          <w:p w:rsidR="009E1D41" w:rsidRPr="000856D8" w:rsidRDefault="009E1D41" w:rsidP="008E551A"/>
                        </w:txbxContent>
                      </v:textbox>
                    </v:shape>
                  </w:pict>
                </mc:Fallback>
              </mc:AlternateContent>
            </w:r>
            <w:r w:rsidRPr="00501E23">
              <w:rPr>
                <w:rFonts w:asciiTheme="minorEastAsia" w:hAnsiTheme="minorEastAsia" w:hint="eastAsia"/>
              </w:rPr>
              <w:t>(免税軽油使用者証の番号　第</w:t>
            </w:r>
            <w:r w:rsidRPr="00501E23">
              <w:rPr>
                <w:rFonts w:ascii="Meiryo UI" w:eastAsia="Meiryo UI" w:hAnsi="Meiryo UI" w:hint="eastAsia"/>
                <w:shd w:val="clear" w:color="auto" w:fill="D9D9D9" w:themeFill="background1" w:themeFillShade="D9"/>
              </w:rPr>
              <w:t xml:space="preserve">　　</w:t>
            </w:r>
            <w:r w:rsidRPr="00501E23">
              <w:rPr>
                <w:rFonts w:ascii="HGP行書体" w:eastAsia="HGP行書体" w:hAnsi="Meiryo UI" w:hint="eastAsia"/>
                <w:sz w:val="24"/>
                <w:shd w:val="clear" w:color="auto" w:fill="D9D9D9" w:themeFill="background1" w:themeFillShade="D9"/>
              </w:rPr>
              <w:t xml:space="preserve">〇〇〇〇　</w:t>
            </w:r>
            <w:r w:rsidRPr="00501E23">
              <w:rPr>
                <w:rFonts w:ascii="Meiryo UI" w:eastAsia="Meiryo UI" w:hAnsi="Meiryo UI" w:hint="eastAsia"/>
                <w:shd w:val="clear" w:color="auto" w:fill="D9D9D9" w:themeFill="background1" w:themeFillShade="D9"/>
              </w:rPr>
              <w:t xml:space="preserve">　</w:t>
            </w:r>
            <w:r w:rsidRPr="00501E23">
              <w:rPr>
                <w:rFonts w:asciiTheme="minorEastAsia" w:hAnsiTheme="minorEastAsia" w:hint="eastAsia"/>
              </w:rPr>
              <w:t>号)</w:t>
            </w:r>
          </w:p>
          <w:p w:rsidR="008E551A" w:rsidRPr="00501E23" w:rsidRDefault="008E551A" w:rsidP="008E551A">
            <w:pPr>
              <w:autoSpaceDE w:val="0"/>
              <w:autoSpaceDN w:val="0"/>
              <w:spacing w:line="360" w:lineRule="exact"/>
              <w:rPr>
                <w:rFonts w:ascii="Meiryo UI" w:eastAsia="Meiryo UI" w:hAnsi="Meiryo UI"/>
              </w:rPr>
            </w:pPr>
            <w:r w:rsidRPr="00501E23">
              <w:rPr>
                <w:rFonts w:asciiTheme="minorEastAsia" w:hAnsiTheme="minorEastAsia" w:hint="eastAsia"/>
              </w:rPr>
              <w:t xml:space="preserve">　軽油引取税免税軽油使用者証の記載事項について、次のとおり異動があつたので、大阪府税条例第62条の４第4項の規定により、書換えを申請します。</w:t>
            </w:r>
          </w:p>
        </w:tc>
        <w:tc>
          <w:tcPr>
            <w:tcW w:w="291" w:type="dxa"/>
            <w:vMerge/>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525"/>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val="restart"/>
            <w:tcBorders>
              <w:bottom w:val="nil"/>
            </w:tcBorders>
            <w:textDirection w:val="tbRlV"/>
            <w:vAlign w:val="center"/>
          </w:tcPr>
          <w:p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機械・車両又は設備の増加又は廃止の異動事項</w:t>
            </w: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区分</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76" w:lineRule="auto"/>
              <w:jc w:val="distribute"/>
              <w:rPr>
                <w:rFonts w:asciiTheme="minorEastAsia" w:hAnsiTheme="minorEastAsia"/>
              </w:rPr>
            </w:pPr>
            <w:r w:rsidRPr="00501E23">
              <w:rPr>
                <w:rFonts w:asciiTheme="minorEastAsia" w:hAnsiTheme="minorEastAsia" w:hint="eastAsia"/>
                <w:noProof/>
              </w:rPr>
              <mc:AlternateContent>
                <mc:Choice Requires="wps">
                  <w:drawing>
                    <wp:anchor distT="0" distB="0" distL="114300" distR="114300" simplePos="0" relativeHeight="252126208" behindDoc="0" locked="1" layoutInCell="1" allowOverlap="1" wp14:anchorId="7157B235" wp14:editId="4C5C87D3">
                      <wp:simplePos x="0" y="0"/>
                      <wp:positionH relativeFrom="column">
                        <wp:posOffset>1681480</wp:posOffset>
                      </wp:positionH>
                      <wp:positionV relativeFrom="paragraph">
                        <wp:posOffset>20320</wp:posOffset>
                      </wp:positionV>
                      <wp:extent cx="428625" cy="219075"/>
                      <wp:effectExtent l="8890" t="12065" r="10160" b="6985"/>
                      <wp:wrapNone/>
                      <wp:docPr id="325" name="楕円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F3F7D5" id="楕円 325" o:spid="_x0000_s1026" style="position:absolute;left:0;text-align:left;margin-left:132.4pt;margin-top:1.6pt;width:33.75pt;height:17.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rufQIAAO8EAAAOAAAAZHJzL2Uyb0RvYy54bWysVF1uEzEQfkfiDpbf0/3pNk1W3VRVNkFI&#10;BSoVDuDY3qyF1za2k01BvPYGHIGjwTkYe5OQ0heE2Afv2GOPv2/mG19d7zqJttw6oVWFs7MUI66o&#10;ZkKtK/zh/XI0wch5ohiRWvEKP3CHr2cvX1z1puS5brVk3CIIolzZmwq33psySRxteUfcmTZcgbPR&#10;tiMepnadMEt6iN7JJE/TcdJry4zVlDsHq/XgxLMYv2k49e+axnGPZIUBm4+jjeMqjMnsipRrS0wr&#10;6B4G+QcUHREKLj2GqoknaGPFs1CdoFY73fgzqrtEN42gPHIANln6B5v7lhgeuUBynDmmyf2/sPTt&#10;9s4iwSp8nl9gpEgHRfr5/duPx0cUViA/vXElbLs3dzYwdOZW048OKT1viVrzG2t133LCAFUW9idP&#10;DoSJg6No1b/RDIKTjdcxVbvGdiEgJAHtYkUejhXhO48oLBb5ZBxwUXDl2TS9jIgSUh4OG+v8K647&#10;FIwKcymFcSFnpCTbW+cDHlIedoVlpZdCylh3qVBf4ekF3BCZaSlYcMaJXa/m0qItCcqJXyQHCTjd&#10;ZvVGsRgspGCxtz0RcrDhcqlCPGAEcPbWII0v03S6mCwmxajIx4tRkdb16GY5L0bjZXZ5UZ/X83md&#10;fQ3QsqJsBWNcBXQHmWbF38lg3zCDwI5CfcLCnZJdxu852eQpjJhYYHX4R3ax9qHcg2xWmj1A6a0e&#10;+g7eCTBabT9j1EPPVdh92hDLMZKvFcjnssinUGwfJ5PJFBrWnjpWJw6iKASqsMdoMOd+aOuNsWLd&#10;wj1ZLKrSNyC4RkQlBDEOmPYyha6K+PcvQGjb03nc9fudmv0CAAD//wMAUEsDBBQABgAIAAAAIQAJ&#10;o2Tz3gAAAAgBAAAPAAAAZHJzL2Rvd25yZXYueG1sTI/NTsMwEITvSLyDtUjcqION+hPiVAWpcOJA&#10;4cLNjZckbbyOYqcNb89yorcdzWjm22I9+U6ccIhtIAP3swwEUhVcS7WBz4/t3RJETJac7QKhgR+M&#10;sC6vrwqbu3CmdzztUi24hGJuDTQp9bmUsWrQ2zgLPRJ732HwNrEcaukGe+Zy30mVZXPpbUu80Nge&#10;nxusjrvRG1hOX/1hq+24IXV4eXpdvR2lWxlzezNtHkEknNJ/GP7wGR1KZtqHkVwUnQE1f2D0ZEAr&#10;EOxrrTSIPR+LBciykJcPlL8AAAD//wMAUEsBAi0AFAAGAAgAAAAhALaDOJL+AAAA4QEAABMAAAAA&#10;AAAAAAAAAAAAAAAAAFtDb250ZW50X1R5cGVzXS54bWxQSwECLQAUAAYACAAAACEAOP0h/9YAAACU&#10;AQAACwAAAAAAAAAAAAAAAAAvAQAAX3JlbHMvLnJlbHNQSwECLQAUAAYACAAAACEAQcnq7n0CAADv&#10;BAAADgAAAAAAAAAAAAAAAAAuAgAAZHJzL2Uyb0RvYy54bWxQSwECLQAUAAYACAAAACEACaNk894A&#10;AAAIAQAADwAAAAAAAAAAAAAAAADXBAAAZHJzL2Rvd25yZXYueG1sUEsFBgAAAAAEAAQA8wAAAOIF&#10;AAAAAA==&#10;" filled="f">
                      <v:textbox inset="5.85pt,.7pt,5.85pt,.7pt"/>
                      <w10:anchorlock/>
                    </v:oval>
                  </w:pict>
                </mc:Fallback>
              </mc:AlternateContent>
            </w:r>
            <w:r w:rsidRPr="00501E23">
              <w:rPr>
                <w:rFonts w:asciiTheme="minorEastAsia" w:hAnsiTheme="minorEastAsia" w:hint="eastAsia"/>
              </w:rPr>
              <w:t>増加・廃止</w:t>
            </w: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増加・廃止</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増加・廃止</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増加・廃止</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620"/>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所在地</w:t>
            </w:r>
          </w:p>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sz w:val="14"/>
              </w:rPr>
              <w:t>（定置場又は係留地）</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ind w:firstLineChars="100" w:firstLine="100"/>
              <w:rPr>
                <w:rFonts w:ascii="HGP行書体" w:eastAsia="HGP行書体" w:hAnsi="Meiryo UI"/>
                <w:sz w:val="10"/>
              </w:rPr>
            </w:pPr>
            <w:r w:rsidRPr="00501E23">
              <w:rPr>
                <w:rFonts w:ascii="HGP行書体" w:eastAsia="HGP行書体" w:hAnsi="Meiryo UI" w:hint="eastAsia"/>
                <w:noProof/>
                <w:sz w:val="10"/>
              </w:rPr>
              <mc:AlternateContent>
                <mc:Choice Requires="wps">
                  <w:drawing>
                    <wp:anchor distT="0" distB="0" distL="114300" distR="114300" simplePos="0" relativeHeight="252127232" behindDoc="0" locked="1" layoutInCell="1" allowOverlap="1" wp14:anchorId="14D38B23" wp14:editId="128D7D42">
                      <wp:simplePos x="0" y="0"/>
                      <wp:positionH relativeFrom="column">
                        <wp:posOffset>-18415</wp:posOffset>
                      </wp:positionH>
                      <wp:positionV relativeFrom="paragraph">
                        <wp:posOffset>-330200</wp:posOffset>
                      </wp:positionV>
                      <wp:extent cx="428625" cy="219075"/>
                      <wp:effectExtent l="13970" t="7620" r="5080" b="11430"/>
                      <wp:wrapNone/>
                      <wp:docPr id="336" name="楕円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87875" id="楕円 336" o:spid="_x0000_s1026" style="position:absolute;left:0;text-align:left;margin-left:-1.45pt;margin-top:-26pt;width:33.75pt;height:17.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1QfgIAAO8EAAAOAAAAZHJzL2Uyb0RvYy54bWysVF2O0zAQfkfiDpbfu/nZtNtGTVerpkVI&#10;C6y0cADXcRoLxza223RBvO4NOAJHg3MwdtLSZV8QIg/O2DOemW/mG8+vD61Ae2YsV7LAyUWMEZNU&#10;VVxuC/zh/Xo0xcg6IisilGQFfmAWXy9evph3OmepapSomEHgRNq80wVunNN5FFnasJbYC6WZBGWt&#10;TEscbM02qgzpwHsrojSOJ1GnTKWNosxaOC17JV4E/3XNqHtX15Y5JAoMubmwmrBu/Bot5iTfGqIb&#10;Toc0yD9k0RIuIejJVUkcQTvDn7lqOTXKqtpdUNVGqq45ZQEDoEniP9DcN0SzgAWKY/WpTPb/uaVv&#10;93cG8arAl5cTjCRpoUk/v3/78fiI/AnUp9M2B7N7fWc8QqtvFf1okVTLhsgtuzFGdQ0jFWSVePvo&#10;yQW/sXAVbbo3qgLnZOdUKNWhNq13CEVAh9CRh1NH2MEhCodZOp2kY4woqNJkFl+NQwSSHy9rY90r&#10;plrkhQIzIbi2vmYkJ/tb63w+JD9a+WOp1lyI0HchUVfg2RgiBGRK8Morw8ZsN0th0J545oRvCG3P&#10;zYzaySo48yVYDbIjXPQyBBfS+wNEkM4g9dT4Motnq+lqmo2ydLIaZXFZjm7Wy2w0WSdX4/KyXC7L&#10;5KtPLcnyhlcVkz67I02T7O9oMAxMT7ATUZ+gsOdg1+F7DjZ6mkYoLKA6/gO60Hvf7p42G1U9QOuN&#10;6ucO3gkQGmU+Y9TBzBXYftoRwzASryXQ5ypLZ9BsFzbT6QwG1pwrNmcKIik4KrDDqBeXrh/rnTZ8&#10;20CcJDRVqhsgXM0DEzwZ+5wGmsJUhfyHF8CP7fk+WP1+pxa/AAAA//8DAFBLAwQUAAYACAAAACEA&#10;msilXN8AAAAJAQAADwAAAGRycy9kb3ducmV2LnhtbEyPQU/CQBCF7yb+h82YeIMtFSqt3RI0QU8c&#10;QC/ehu7aFrqzTXcL5d87nuQ0mXkvb76Xr0bbirPpfeNIwWwagTBUOt1QpeDrczNZgvABSWPryCi4&#10;Gg+r4v4ux0y7C+3MeR8qwSHkM1RQh9BlUvqyNhb91HWGWPtxvcXAa19J3eOFw20r4yhKpMWG+EON&#10;nXmrTXnaD1bBcvzujpsnHNYUH99fP9LtSepUqceHcf0CIpgx/JvhD5/RoWCmgxtIe9EqmMQpO3ku&#10;Yu7EhmSegDjwYfa8AFnk8rZB8QsAAP//AwBQSwECLQAUAAYACAAAACEAtoM4kv4AAADhAQAAEwAA&#10;AAAAAAAAAAAAAAAAAAAAW0NvbnRlbnRfVHlwZXNdLnhtbFBLAQItABQABgAIAAAAIQA4/SH/1gAA&#10;AJQBAAALAAAAAAAAAAAAAAAAAC8BAABfcmVscy8ucmVsc1BLAQItABQABgAIAAAAIQDjPo1QfgIA&#10;AO8EAAAOAAAAAAAAAAAAAAAAAC4CAABkcnMvZTJvRG9jLnhtbFBLAQItABQABgAIAAAAIQCayKVc&#10;3wAAAAkBAAAPAAAAAAAAAAAAAAAAANgEAABkcnMvZG93bnJldi54bWxQSwUGAAAAAAQABADzAAAA&#10;5AUAAAAA&#10;" filled="f">
                      <v:textbox inset="5.85pt,.7pt,5.85pt,.7pt"/>
                      <w10:anchorlock/>
                    </v:oval>
                  </w:pict>
                </mc:Fallback>
              </mc:AlternateContent>
            </w:r>
            <w:r w:rsidRPr="00501E23">
              <w:rPr>
                <w:rFonts w:ascii="HGP行書体" w:eastAsia="HGP行書体" w:hAnsi="Meiryo UI" w:hint="eastAsia"/>
                <w:sz w:val="10"/>
              </w:rPr>
              <w:t>大阪市北区西天満〇〇－〇－〇</w:t>
            </w:r>
          </w:p>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sz w:val="16"/>
              </w:rPr>
              <w:t>浪速北港</w:t>
            </w: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sz w:val="10"/>
              </w:rPr>
            </w:pPr>
            <w:r w:rsidRPr="00501E23">
              <w:rPr>
                <w:rFonts w:ascii="HGP行書体" w:eastAsia="HGP行書体" w:hAnsi="Meiryo UI" w:hint="eastAsia"/>
                <w:sz w:val="10"/>
              </w:rPr>
              <w:t>大阪市北区西天満〇〇－〇－〇</w:t>
            </w:r>
          </w:p>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sz w:val="16"/>
              </w:rPr>
              <w:t>浪速北港</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525"/>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名称</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Theme="minorEastAsia" w:hAnsiTheme="minorEastAsia" w:hint="eastAsia"/>
              </w:rPr>
              <w:t>№</w:t>
            </w:r>
            <w:r w:rsidRPr="00501E23">
              <w:rPr>
                <w:rFonts w:ascii="Meiryo UI" w:eastAsia="Meiryo UI" w:hAnsi="Meiryo UI" w:hint="eastAsia"/>
              </w:rPr>
              <w:t xml:space="preserve">　　　</w:t>
            </w:r>
            <w:r w:rsidRPr="00501E23">
              <w:rPr>
                <w:rFonts w:ascii="HGP行書体" w:eastAsia="HGP行書体" w:hAnsi="Meiryo UI" w:hint="eastAsia"/>
              </w:rPr>
              <w:t>2</w:t>
            </w:r>
          </w:p>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プレジャー2</w:t>
            </w: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Theme="minorEastAsia" w:hAnsiTheme="minorEastAsia" w:hint="eastAsia"/>
              </w:rPr>
              <w:t>№</w:t>
            </w:r>
            <w:r w:rsidRPr="00501E23">
              <w:rPr>
                <w:rFonts w:ascii="Meiryo UI" w:eastAsia="Meiryo UI" w:hAnsi="Meiryo UI" w:hint="eastAsia"/>
              </w:rPr>
              <w:t xml:space="preserve"> </w:t>
            </w:r>
            <w:r w:rsidRPr="00501E23">
              <w:rPr>
                <w:rFonts w:ascii="Meiryo UI" w:eastAsia="Meiryo UI" w:hAnsi="Meiryo UI"/>
              </w:rPr>
              <w:t xml:space="preserve">    </w:t>
            </w:r>
            <w:r w:rsidRPr="00501E23">
              <w:rPr>
                <w:rFonts w:ascii="HGP行書体" w:eastAsia="HGP行書体" w:hAnsi="Meiryo UI" w:hint="eastAsia"/>
              </w:rPr>
              <w:t>1</w:t>
            </w:r>
          </w:p>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プレジャー1</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525"/>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所有者の氏名又は名称</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北府税リース㈱</w:t>
            </w: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rPr>
                <w:rFonts w:ascii="HGP行書体" w:eastAsia="HGP行書体" w:hAnsi="Meiryo UI"/>
              </w:rPr>
            </w:pPr>
            <w:r w:rsidRPr="00501E23">
              <w:rPr>
                <w:rFonts w:ascii="HGP行書体" w:eastAsia="HGP行書体" w:hAnsi="Meiryo UI" w:hint="eastAsia"/>
              </w:rPr>
              <w:t xml:space="preserve">　使用者に同じ</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771"/>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spacing w:val="70"/>
              </w:rPr>
              <w:t>車体番</w:t>
            </w:r>
            <w:r w:rsidRPr="00501E23">
              <w:rPr>
                <w:rFonts w:asciiTheme="minorEastAsia" w:hAnsiTheme="minorEastAsia" w:hint="eastAsia"/>
              </w:rPr>
              <w:t>号型式</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大阪発動機㈱</w:t>
            </w:r>
          </w:p>
          <w:p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OS-2 5678</w:t>
            </w:r>
          </w:p>
          <w:p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第910-12345号</w:t>
            </w:r>
          </w:p>
          <w:p w:rsidR="008E551A" w:rsidRPr="00501E23" w:rsidRDefault="008E551A" w:rsidP="008E551A">
            <w:pPr>
              <w:autoSpaceDE w:val="0"/>
              <w:autoSpaceDN w:val="0"/>
              <w:spacing w:line="240" w:lineRule="exact"/>
              <w:rPr>
                <w:rFonts w:ascii="HGP行書体" w:eastAsia="HGP行書体" w:hAnsi="Meiryo UI"/>
                <w:sz w:val="18"/>
                <w:szCs w:val="15"/>
              </w:rPr>
            </w:pPr>
          </w:p>
          <w:p w:rsidR="008E551A" w:rsidRPr="00501E23" w:rsidRDefault="008E551A" w:rsidP="008E551A">
            <w:pPr>
              <w:autoSpaceDE w:val="0"/>
              <w:autoSpaceDN w:val="0"/>
              <w:spacing w:line="240" w:lineRule="exact"/>
              <w:rPr>
                <w:rFonts w:ascii="HGP行書体" w:eastAsia="HGP行書体" w:hAnsi="Meiryo UI"/>
                <w:sz w:val="18"/>
                <w:szCs w:val="15"/>
              </w:rPr>
            </w:pP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大阪発動機㈱</w:t>
            </w:r>
          </w:p>
          <w:p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 xml:space="preserve">OS-1 </w:t>
            </w:r>
            <w:r w:rsidRPr="00501E23">
              <w:rPr>
                <w:rFonts w:ascii="HGP行書体" w:eastAsia="HGP行書体" w:hAnsi="Meiryo UI"/>
                <w:sz w:val="18"/>
                <w:szCs w:val="15"/>
              </w:rPr>
              <w:t>0</w:t>
            </w:r>
            <w:r w:rsidRPr="00501E23">
              <w:rPr>
                <w:rFonts w:ascii="HGP行書体" w:eastAsia="HGP行書体" w:hAnsi="Meiryo UI" w:hint="eastAsia"/>
                <w:sz w:val="18"/>
                <w:szCs w:val="15"/>
              </w:rPr>
              <w:t>1234</w:t>
            </w:r>
            <w:r w:rsidRPr="00501E23">
              <w:rPr>
                <w:rFonts w:ascii="HGP行書体" w:eastAsia="HGP行書体" w:hAnsi="Meiryo UI"/>
                <w:sz w:val="18"/>
                <w:szCs w:val="15"/>
              </w:rPr>
              <w:t>56</w:t>
            </w:r>
          </w:p>
          <w:p w:rsidR="008E551A" w:rsidRPr="00501E23" w:rsidRDefault="008E551A" w:rsidP="008E551A">
            <w:pPr>
              <w:autoSpaceDE w:val="0"/>
              <w:autoSpaceDN w:val="0"/>
              <w:spacing w:line="240" w:lineRule="exact"/>
              <w:rPr>
                <w:rFonts w:ascii="HGP行書体" w:eastAsia="HGP行書体" w:hAnsi="Meiryo UI"/>
                <w:sz w:val="14"/>
                <w:szCs w:val="15"/>
              </w:rPr>
            </w:pPr>
            <w:r w:rsidRPr="00501E23">
              <w:rPr>
                <w:rFonts w:ascii="HGP行書体" w:eastAsia="HGP行書体" w:hAnsi="Meiryo UI" w:hint="eastAsia"/>
                <w:sz w:val="18"/>
                <w:szCs w:val="15"/>
              </w:rPr>
              <w:t>第123-45678号</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854"/>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エンジン番号　軸馬力</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rPr>
                <w:rFonts w:ascii="HGP行書体" w:eastAsia="HGP行書体" w:hAnsi="Meiryo UI"/>
                <w:sz w:val="18"/>
                <w:szCs w:val="13"/>
              </w:rPr>
            </w:pPr>
            <w:r w:rsidRPr="00501E23">
              <w:rPr>
                <w:rFonts w:ascii="HGP行書体" w:eastAsia="HGP行書体" w:hAnsi="Meiryo UI" w:hint="eastAsia"/>
                <w:sz w:val="18"/>
                <w:szCs w:val="13"/>
              </w:rPr>
              <w:t>大阪ディーゼル㈱</w:t>
            </w:r>
          </w:p>
          <w:p w:rsidR="008E551A" w:rsidRPr="00501E23" w:rsidRDefault="008E551A" w:rsidP="008E551A">
            <w:pPr>
              <w:autoSpaceDE w:val="0"/>
              <w:autoSpaceDN w:val="0"/>
              <w:spacing w:line="240" w:lineRule="exact"/>
              <w:rPr>
                <w:rFonts w:ascii="HGP行書体" w:eastAsia="HGP行書体" w:hAnsi="Meiryo UI"/>
                <w:sz w:val="18"/>
                <w:szCs w:val="13"/>
              </w:rPr>
            </w:pPr>
            <w:r w:rsidRPr="00501E23">
              <w:rPr>
                <w:rFonts w:ascii="HGP行書体" w:eastAsia="HGP行書体" w:hAnsi="Meiryo UI" w:hint="eastAsia"/>
                <w:sz w:val="18"/>
                <w:szCs w:val="13"/>
              </w:rPr>
              <w:t>B-2　63628645</w:t>
            </w:r>
          </w:p>
          <w:p w:rsidR="008E551A" w:rsidRPr="00501E23" w:rsidRDefault="008E551A" w:rsidP="008E551A">
            <w:pPr>
              <w:autoSpaceDE w:val="0"/>
              <w:autoSpaceDN w:val="0"/>
              <w:spacing w:line="240" w:lineRule="exact"/>
              <w:rPr>
                <w:rFonts w:ascii="HGP行書体" w:eastAsia="HGP行書体" w:hAnsi="Meiryo UI"/>
                <w:sz w:val="13"/>
                <w:szCs w:val="13"/>
              </w:rPr>
            </w:pPr>
            <w:r w:rsidRPr="00501E23">
              <w:rPr>
                <w:rFonts w:ascii="HGP行書体" w:eastAsia="HGP行書体" w:hAnsi="Meiryo UI" w:hint="eastAsia"/>
                <w:sz w:val="18"/>
                <w:szCs w:val="13"/>
              </w:rPr>
              <w:t>250</w:t>
            </w:r>
            <w:r w:rsidRPr="00501E23">
              <w:rPr>
                <w:rFonts w:ascii="HGP行書体" w:eastAsia="HGP行書体" w:hAnsi="Meiryo UI"/>
                <w:sz w:val="18"/>
                <w:szCs w:val="13"/>
              </w:rPr>
              <w:t>.0</w:t>
            </w:r>
            <w:r w:rsidRPr="00501E23">
              <w:rPr>
                <w:rFonts w:ascii="HGP行書体" w:eastAsia="HGP行書体" w:hAnsi="Meiryo UI" w:hint="eastAsia"/>
                <w:sz w:val="18"/>
                <w:szCs w:val="13"/>
              </w:rPr>
              <w:t>ps/3600rpm</w:t>
            </w: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rPr>
                <w:rFonts w:ascii="HGP行書体" w:eastAsia="HGP行書体" w:hAnsi="Meiryo UI"/>
                <w:sz w:val="18"/>
                <w:szCs w:val="13"/>
              </w:rPr>
            </w:pPr>
            <w:r w:rsidRPr="00501E23">
              <w:rPr>
                <w:rFonts w:ascii="HGP行書体" w:eastAsia="HGP行書体" w:hAnsi="Meiryo UI" w:hint="eastAsia"/>
                <w:sz w:val="18"/>
                <w:szCs w:val="13"/>
              </w:rPr>
              <w:t>大阪ディーゼル㈱</w:t>
            </w:r>
          </w:p>
          <w:p w:rsidR="008E551A" w:rsidRPr="00501E23" w:rsidRDefault="008E551A" w:rsidP="008E551A">
            <w:pPr>
              <w:autoSpaceDE w:val="0"/>
              <w:autoSpaceDN w:val="0"/>
              <w:spacing w:line="240" w:lineRule="exact"/>
              <w:rPr>
                <w:rFonts w:ascii="HGP行書体" w:eastAsia="HGP行書体" w:hAnsi="Meiryo UI"/>
                <w:sz w:val="18"/>
                <w:szCs w:val="13"/>
              </w:rPr>
            </w:pPr>
            <w:r w:rsidRPr="00501E23">
              <w:rPr>
                <w:rFonts w:ascii="HGP行書体" w:eastAsia="HGP行書体" w:hAnsi="Meiryo UI" w:hint="eastAsia"/>
                <w:sz w:val="18"/>
                <w:szCs w:val="13"/>
              </w:rPr>
              <w:t xml:space="preserve">B-1　</w:t>
            </w:r>
            <w:r w:rsidRPr="00501E23">
              <w:rPr>
                <w:rFonts w:ascii="HGP行書体" w:eastAsia="HGP行書体" w:hAnsi="Meiryo UI"/>
                <w:sz w:val="18"/>
                <w:szCs w:val="13"/>
              </w:rPr>
              <w:t>1234567</w:t>
            </w:r>
          </w:p>
          <w:p w:rsidR="008E551A" w:rsidRPr="00501E23" w:rsidRDefault="008E551A" w:rsidP="008E551A">
            <w:pPr>
              <w:autoSpaceDE w:val="0"/>
              <w:autoSpaceDN w:val="0"/>
              <w:spacing w:line="240" w:lineRule="exact"/>
              <w:rPr>
                <w:rFonts w:ascii="HGP行書体" w:eastAsia="HGP行書体" w:hAnsi="Meiryo UI"/>
                <w:sz w:val="13"/>
                <w:szCs w:val="13"/>
              </w:rPr>
            </w:pPr>
            <w:r w:rsidRPr="00501E23">
              <w:rPr>
                <w:rFonts w:ascii="HGP行書体" w:eastAsia="HGP行書体" w:hAnsi="Meiryo UI" w:hint="eastAsia"/>
                <w:sz w:val="18"/>
                <w:szCs w:val="13"/>
              </w:rPr>
              <w:t>250</w:t>
            </w:r>
            <w:r w:rsidRPr="00501E23">
              <w:rPr>
                <w:rFonts w:ascii="HGP行書体" w:eastAsia="HGP行書体" w:hAnsi="Meiryo UI"/>
                <w:sz w:val="18"/>
                <w:szCs w:val="13"/>
              </w:rPr>
              <w:t>.0</w:t>
            </w:r>
            <w:r w:rsidRPr="00501E23">
              <w:rPr>
                <w:rFonts w:ascii="HGP行書体" w:eastAsia="HGP行書体" w:hAnsi="Meiryo UI" w:hint="eastAsia"/>
                <w:sz w:val="18"/>
                <w:szCs w:val="13"/>
              </w:rPr>
              <w:t>ps/3600rpm</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525"/>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燃焼方式</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ディーゼル</w:t>
            </w: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ディーゼル</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525"/>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台数</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１</w:t>
            </w: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１</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525"/>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用途</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sz w:val="16"/>
              </w:rPr>
            </w:pPr>
            <w:r w:rsidRPr="00501E23">
              <w:rPr>
                <w:rFonts w:ascii="HGP行書体" w:eastAsia="HGP行書体" w:hAnsi="Meiryo UI" w:hint="eastAsia"/>
                <w:sz w:val="16"/>
              </w:rPr>
              <w:t>プレジャーモーターボート</w:t>
            </w: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sz w:val="16"/>
              </w:rPr>
            </w:pPr>
            <w:r w:rsidRPr="00501E23">
              <w:rPr>
                <w:rFonts w:ascii="HGP行書体" w:eastAsia="HGP行書体" w:hAnsi="Meiryo UI" w:hint="eastAsia"/>
                <w:sz w:val="16"/>
              </w:rPr>
              <w:t>プレジャーモーターボート</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525"/>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vMerge/>
            <w:tcBorders>
              <w:bottom w:val="single" w:sz="4" w:space="0" w:color="auto"/>
            </w:tcBorders>
            <w:textDirection w:val="tbRlV"/>
            <w:vAlign w:val="center"/>
          </w:tcPr>
          <w:p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異動年月日</w:t>
            </w:r>
          </w:p>
        </w:tc>
        <w:tc>
          <w:tcPr>
            <w:tcW w:w="1749" w:type="dxa"/>
            <w:gridSpan w:val="2"/>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sz w:val="18"/>
              </w:rPr>
              <w:t>令和</w:t>
            </w:r>
            <w:r w:rsidRPr="00501E23">
              <w:rPr>
                <w:rFonts w:ascii="HGP行書体" w:eastAsia="HGP行書体" w:hAnsi="Meiryo UI" w:hint="eastAsia"/>
              </w:rPr>
              <w:t>〇</w:t>
            </w:r>
            <w:r w:rsidRPr="00501E23">
              <w:rPr>
                <w:rFonts w:asciiTheme="minorEastAsia" w:hAnsiTheme="minorEastAsia" w:hint="eastAsia"/>
                <w:sz w:val="18"/>
              </w:rPr>
              <w:t>年</w:t>
            </w:r>
            <w:r w:rsidRPr="00501E23">
              <w:rPr>
                <w:rFonts w:ascii="HGP行書体" w:eastAsia="HGP行書体" w:hAnsi="Meiryo UI" w:hint="eastAsia"/>
              </w:rPr>
              <w:t>〇</w:t>
            </w:r>
            <w:r w:rsidRPr="00501E23">
              <w:rPr>
                <w:rFonts w:asciiTheme="minorEastAsia" w:hAnsiTheme="minorEastAsia" w:hint="eastAsia"/>
                <w:sz w:val="18"/>
              </w:rPr>
              <w:t>月</w:t>
            </w:r>
            <w:r w:rsidRPr="00501E23">
              <w:rPr>
                <w:rFonts w:ascii="HGP行書体" w:eastAsia="HGP行書体" w:hAnsi="Meiryo UI" w:hint="eastAsia"/>
              </w:rPr>
              <w:t>〇</w:t>
            </w:r>
            <w:r w:rsidRPr="00501E23">
              <w:rPr>
                <w:rFonts w:asciiTheme="minorEastAsia" w:hAnsiTheme="minorEastAsia" w:hint="eastAsia"/>
                <w:sz w:val="18"/>
              </w:rPr>
              <w:t>日</w:t>
            </w:r>
          </w:p>
        </w:tc>
        <w:tc>
          <w:tcPr>
            <w:tcW w:w="1749" w:type="dxa"/>
            <w:tcBorders>
              <w:bottom w:val="single" w:sz="4" w:space="0" w:color="auto"/>
            </w:tcBorders>
            <w:shd w:val="clear" w:color="auto" w:fill="EEECE1" w:themeFill="background2"/>
            <w:vAlign w:val="center"/>
          </w:tcPr>
          <w:p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sz w:val="18"/>
              </w:rPr>
              <w:t>令和</w:t>
            </w:r>
            <w:r w:rsidRPr="00501E23">
              <w:rPr>
                <w:rFonts w:ascii="HGP行書体" w:eastAsia="HGP行書体" w:hAnsi="Meiryo UI" w:hint="eastAsia"/>
              </w:rPr>
              <w:t>〇</w:t>
            </w:r>
            <w:r w:rsidRPr="00501E23">
              <w:rPr>
                <w:rFonts w:asciiTheme="minorEastAsia" w:hAnsiTheme="minorEastAsia" w:hint="eastAsia"/>
                <w:sz w:val="18"/>
              </w:rPr>
              <w:t>年</w:t>
            </w:r>
            <w:r w:rsidRPr="00501E23">
              <w:rPr>
                <w:rFonts w:ascii="HGP行書体" w:eastAsia="HGP行書体" w:hAnsi="Meiryo UI" w:hint="eastAsia"/>
              </w:rPr>
              <w:t>〇</w:t>
            </w:r>
            <w:r w:rsidRPr="00501E23">
              <w:rPr>
                <w:rFonts w:asciiTheme="minorEastAsia" w:hAnsiTheme="minorEastAsia" w:hint="eastAsia"/>
                <w:sz w:val="18"/>
              </w:rPr>
              <w:t>月</w:t>
            </w:r>
            <w:r w:rsidRPr="00501E23">
              <w:rPr>
                <w:rFonts w:ascii="HGP行書体" w:eastAsia="HGP行書体" w:hAnsi="Meiryo UI" w:hint="eastAsia"/>
              </w:rPr>
              <w:t>〇</w:t>
            </w:r>
            <w:r w:rsidRPr="00501E23">
              <w:rPr>
                <w:rFonts w:asciiTheme="minorEastAsia" w:hAnsiTheme="minorEastAsia" w:hint="eastAsia"/>
                <w:sz w:val="18"/>
              </w:rPr>
              <w:t>日</w:t>
            </w:r>
          </w:p>
        </w:tc>
        <w:tc>
          <w:tcPr>
            <w:tcW w:w="1749" w:type="dxa"/>
            <w:gridSpan w:val="2"/>
            <w:tcBorders>
              <w:bottom w:val="single" w:sz="4" w:space="0" w:color="auto"/>
            </w:tcBorders>
            <w:vAlign w:val="center"/>
          </w:tcPr>
          <w:p w:rsidR="008E551A" w:rsidRPr="00501E23" w:rsidRDefault="008E551A" w:rsidP="008E551A">
            <w:pPr>
              <w:autoSpaceDE w:val="0"/>
              <w:autoSpaceDN w:val="0"/>
              <w:spacing w:line="240" w:lineRule="exact"/>
              <w:jc w:val="center"/>
              <w:rPr>
                <w:rFonts w:ascii="Meiryo UI" w:eastAsia="Meiryo UI" w:hAnsi="Meiryo UI"/>
              </w:rPr>
            </w:pPr>
            <w:r w:rsidRPr="00501E23">
              <w:rPr>
                <w:rFonts w:ascii="Meiryo UI" w:eastAsia="Meiryo UI" w:hAnsi="Meiryo UI" w:hint="eastAsia"/>
              </w:rPr>
              <w:t xml:space="preserve">　　年　月　日</w:t>
            </w:r>
          </w:p>
        </w:tc>
        <w:tc>
          <w:tcPr>
            <w:tcW w:w="1750" w:type="dxa"/>
            <w:tcBorders>
              <w:bottom w:val="single" w:sz="4" w:space="0" w:color="auto"/>
            </w:tcBorders>
            <w:vAlign w:val="center"/>
          </w:tcPr>
          <w:p w:rsidR="008E551A" w:rsidRPr="00501E23" w:rsidRDefault="008E551A" w:rsidP="008E551A">
            <w:pPr>
              <w:autoSpaceDE w:val="0"/>
              <w:autoSpaceDN w:val="0"/>
              <w:spacing w:line="240" w:lineRule="exact"/>
              <w:jc w:val="center"/>
              <w:rPr>
                <w:rFonts w:ascii="Meiryo UI" w:eastAsia="Meiryo UI" w:hAnsi="Meiryo UI"/>
              </w:rPr>
            </w:pPr>
            <w:r w:rsidRPr="00501E23">
              <w:rPr>
                <w:rFonts w:ascii="Meiryo UI" w:eastAsia="Meiryo UI" w:hAnsi="Meiryo UI" w:hint="eastAsia"/>
              </w:rPr>
              <w:t xml:space="preserve">　　年　月　日</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2306"/>
        </w:trPr>
        <w:tc>
          <w:tcPr>
            <w:tcW w:w="292" w:type="dxa"/>
            <w:vMerge/>
            <w:tcBorders>
              <w:bottom w:val="nil"/>
            </w:tcBorders>
          </w:tcPr>
          <w:p w:rsidR="008E551A" w:rsidRPr="00501E23" w:rsidRDefault="008E551A" w:rsidP="008E551A">
            <w:pPr>
              <w:autoSpaceDE w:val="0"/>
              <w:autoSpaceDN w:val="0"/>
              <w:rPr>
                <w:rFonts w:ascii="Meiryo UI" w:eastAsia="Meiryo UI" w:hAnsi="Meiryo UI"/>
              </w:rPr>
            </w:pPr>
          </w:p>
        </w:tc>
        <w:tc>
          <w:tcPr>
            <w:tcW w:w="583" w:type="dxa"/>
            <w:tcBorders>
              <w:bottom w:val="single" w:sz="4" w:space="0" w:color="auto"/>
            </w:tcBorders>
            <w:textDirection w:val="tbRlV"/>
            <w:vAlign w:val="center"/>
          </w:tcPr>
          <w:p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その他の異動事項</w:t>
            </w:r>
          </w:p>
        </w:tc>
        <w:tc>
          <w:tcPr>
            <w:tcW w:w="8601" w:type="dxa"/>
            <w:gridSpan w:val="7"/>
            <w:tcBorders>
              <w:bottom w:val="single" w:sz="4" w:space="0" w:color="auto"/>
            </w:tcBorders>
            <w:shd w:val="clear" w:color="auto" w:fill="EEECE1" w:themeFill="background2"/>
            <w:vAlign w:val="center"/>
          </w:tcPr>
          <w:p w:rsidR="008E551A" w:rsidRPr="00501E23" w:rsidRDefault="008E551A" w:rsidP="008E551A">
            <w:pPr>
              <w:autoSpaceDE w:val="0"/>
              <w:autoSpaceDN w:val="0"/>
              <w:rPr>
                <w:rFonts w:ascii="HGP行書体" w:eastAsia="HGP行書体" w:hAnsi="Meiryo UI"/>
                <w:sz w:val="24"/>
              </w:rPr>
            </w:pPr>
            <w:r w:rsidRPr="00501E23">
              <w:rPr>
                <w:rFonts w:ascii="HGP行書体" w:eastAsia="HGP行書体" w:hAnsi="Meiryo UI" w:hint="eastAsia"/>
                <w:sz w:val="24"/>
              </w:rPr>
              <w:t>住所変更</w:t>
            </w:r>
          </w:p>
          <w:p w:rsidR="008E551A" w:rsidRPr="00501E23" w:rsidRDefault="008E551A" w:rsidP="008E551A">
            <w:pPr>
              <w:autoSpaceDE w:val="0"/>
              <w:autoSpaceDN w:val="0"/>
              <w:rPr>
                <w:rFonts w:ascii="HGP行書体" w:eastAsia="HGP行書体" w:hAnsi="Meiryo UI"/>
                <w:sz w:val="24"/>
              </w:rPr>
            </w:pPr>
            <w:r w:rsidRPr="00501E23">
              <w:rPr>
                <w:rFonts w:ascii="HGP行書体" w:eastAsia="HGP行書体" w:hAnsi="Meiryo UI" w:hint="eastAsia"/>
                <w:sz w:val="24"/>
              </w:rPr>
              <w:t>旧：大阪府大阪市中央区大手前〇－〇－〇</w:t>
            </w:r>
          </w:p>
          <w:p w:rsidR="008E551A" w:rsidRPr="00501E23" w:rsidRDefault="008E551A" w:rsidP="008E551A">
            <w:pPr>
              <w:autoSpaceDE w:val="0"/>
              <w:autoSpaceDN w:val="0"/>
              <w:rPr>
                <w:rFonts w:ascii="Meiryo UI" w:eastAsia="Meiryo UI" w:hAnsi="Meiryo UI"/>
              </w:rPr>
            </w:pPr>
            <w:r w:rsidRPr="00501E23">
              <w:rPr>
                <w:rFonts w:ascii="HGP行書体" w:eastAsia="HGP行書体" w:hAnsi="Meiryo UI" w:hint="eastAsia"/>
                <w:sz w:val="24"/>
              </w:rPr>
              <w:t>新：大阪市北区西天満3-5-24</w:t>
            </w:r>
          </w:p>
        </w:tc>
        <w:tc>
          <w:tcPr>
            <w:tcW w:w="291" w:type="dxa"/>
            <w:vMerge/>
            <w:tcBorders>
              <w:bottom w:val="nil"/>
            </w:tcBorders>
          </w:tcPr>
          <w:p w:rsidR="008E551A" w:rsidRPr="00501E23" w:rsidRDefault="008E551A" w:rsidP="008E551A">
            <w:pPr>
              <w:autoSpaceDE w:val="0"/>
              <w:autoSpaceDN w:val="0"/>
              <w:rPr>
                <w:rFonts w:ascii="Meiryo UI" w:eastAsia="Meiryo UI" w:hAnsi="Meiryo UI"/>
              </w:rPr>
            </w:pPr>
          </w:p>
        </w:tc>
      </w:tr>
      <w:tr w:rsidR="008E551A" w:rsidRPr="00501E23" w:rsidTr="008E551A">
        <w:trPr>
          <w:cantSplit/>
          <w:trHeight w:hRule="exact" w:val="444"/>
        </w:trPr>
        <w:tc>
          <w:tcPr>
            <w:tcW w:w="9767" w:type="dxa"/>
            <w:gridSpan w:val="10"/>
            <w:tcBorders>
              <w:top w:val="nil"/>
            </w:tcBorders>
            <w:vAlign w:val="center"/>
          </w:tcPr>
          <w:p w:rsidR="008E551A" w:rsidRPr="00501E23" w:rsidRDefault="008E551A" w:rsidP="008E551A">
            <w:pPr>
              <w:autoSpaceDE w:val="0"/>
              <w:autoSpaceDN w:val="0"/>
              <w:rPr>
                <w:rFonts w:asciiTheme="minorEastAsia" w:hAnsiTheme="minorEastAsia"/>
              </w:rPr>
            </w:pPr>
            <w:r w:rsidRPr="00501E23">
              <w:rPr>
                <w:rFonts w:asciiTheme="minorEastAsia" w:hAnsiTheme="minorEastAsia" w:hint="eastAsia"/>
              </w:rPr>
              <w:t>注意：この申請書には免税軽油使用者証を添えてください。</w:t>
            </w:r>
          </w:p>
        </w:tc>
      </w:tr>
    </w:tbl>
    <w:p w:rsidR="008E551A" w:rsidRPr="00501E23" w:rsidRDefault="008E551A" w:rsidP="008E551A">
      <w:pPr>
        <w:widowControl/>
        <w:jc w:val="left"/>
      </w:pPr>
    </w:p>
    <w:p w:rsidR="008E551A" w:rsidRPr="00501E23" w:rsidRDefault="008E551A" w:rsidP="008E551A">
      <w:pPr>
        <w:widowControl/>
        <w:jc w:val="left"/>
        <w:rPr>
          <w:rFonts w:ascii="Meiryo UI" w:eastAsia="Meiryo UI" w:hAnsi="Meiryo UI"/>
          <w:sz w:val="26"/>
          <w:szCs w:val="26"/>
        </w:rPr>
      </w:pPr>
      <w:r w:rsidRPr="00501E23">
        <w:br w:type="page"/>
      </w:r>
    </w:p>
    <w:p w:rsidR="008E551A" w:rsidRPr="00501E23" w:rsidRDefault="008E551A" w:rsidP="008E551A">
      <w:pPr>
        <w:widowControl/>
        <w:spacing w:line="400" w:lineRule="exact"/>
        <w:ind w:firstLineChars="100" w:firstLine="260"/>
        <w:jc w:val="left"/>
        <w:rPr>
          <w:rFonts w:ascii="Meiryo UI" w:eastAsia="Meiryo UI" w:hAnsi="Meiryo UI"/>
          <w:b/>
          <w:sz w:val="24"/>
          <w:szCs w:val="24"/>
          <w:u w:val="single"/>
        </w:rPr>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132352" behindDoc="0" locked="0" layoutInCell="1" allowOverlap="1" wp14:anchorId="590B01A6" wp14:editId="164B31BF">
                <wp:simplePos x="0" y="0"/>
                <wp:positionH relativeFrom="margin">
                  <wp:posOffset>-586</wp:posOffset>
                </wp:positionH>
                <wp:positionV relativeFrom="paragraph">
                  <wp:posOffset>16510</wp:posOffset>
                </wp:positionV>
                <wp:extent cx="6066155" cy="401320"/>
                <wp:effectExtent l="0" t="0" r="0" b="0"/>
                <wp:wrapThrough wrapText="bothSides">
                  <wp:wrapPolygon edited="0">
                    <wp:start x="0" y="0"/>
                    <wp:lineTo x="0" y="20506"/>
                    <wp:lineTo x="21503" y="20506"/>
                    <wp:lineTo x="21503" y="0"/>
                    <wp:lineTo x="0" y="0"/>
                  </wp:wrapPolygon>
                </wp:wrapThrough>
                <wp:docPr id="344" name="四角形: 角を丸くする 344"/>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「免税軽油譲渡届出書」の作成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B01A6" id="四角形: 角を丸くする 344" o:spid="_x0000_s1233" style="position:absolute;left:0;text-align:left;margin-left:-.05pt;margin-top:1.3pt;width:477.65pt;height:31.6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PtgIAABsFAAAOAAAAZHJzL2Uyb0RvYy54bWysVM1O3DAQvlfqO1i+lyRLdqERWbQCUVWi&#10;gAoVZ6/jbCI5Htf2bpbe4MqhEreKWy99BS59mi1SH6NjJwuU9lT1ksx4xvPzzTfe2V02kiyEsTWo&#10;nCYbMSVCcShqNcvph7ODV9uUWMdUwSQokdMLYenu+OWLnVZnYgAVyEIYgkGUzVqd08o5nUWR5ZVo&#10;mN0ALRQaSzANc6iaWVQY1mL0RkaDOB5FLZhCG+DCWjzd74x0HOKXpeDuuCytcETmFGtz4WvCd+q/&#10;0XiHZTPDdFXzvgz2D1U0rFaY9CHUPnOMzE39R6im5gYslG6DQxNBWdZchB6wmyR+1s1pxbQIvSA4&#10;Vj/AZP9fWH60ODGkLnK6maaUKNbgkO5vb39+u7n//jUj+F9d3fy4u1tdfl5dflldXRPviLC12mZ4&#10;+1SfmF6zKHoMlqVp/B+7I8sA9cUD1GLpCMfDUTwaJcMhJRxtaZxsDsIsosfb2lj3RkBDvJBTA3NV&#10;vMd5BpjZ4tA6TIv+az+f0YKsi4NayqCY2XRPGrJgOPvteJROBuGunDfvoOiOkUJxTwI8Rqqsvftj&#10;jG+7MCHXb/GlIm1OB8MUIxDOkLylZA7FRiOcVs0oYXKGW8GdCYkV+NIC43zR+8xWXboQ1mOK6aTy&#10;tYtA3b5Hj3SHrZfccroMA0vSrfUcplBc4BgNdPy2mh/UmOGQWXfCDBIaK8Qldcf4KSVg2dBLlFRg&#10;Pv3t3Psjz9BKSYsLgi19nDMjKJFvFTLwdZKmfqOCkg63cIDEPLVMn1rUvNkDnEOCz4HmQfT+Tq7F&#10;0kBzjrs88VnRxBTH3B14vbLnusXF14CLySS44RZp5g7VqeY+uMfOY3u2PGdG99RxSLojWC8Ty56R&#10;p/P1NxVM5g7KOjDLY93hinPxCm5gmFD/WvgVf6oHr8c3bfwLAAD//wMAUEsDBBQABgAIAAAAIQAd&#10;ivj92AAAAAYBAAAPAAAAZHJzL2Rvd25yZXYueG1sTI7BbsIwEETvlfoP1lbqDRyCYtE0G1Qh+gHQ&#10;cl/sbRI1tiPbQPj7uqf2OJrRm9dsZzuKK4c4eIewWhYg2GlvBtchfH68LzYgYiJnaPSOEe4cYds+&#10;PjRUG39zB74eUycyxMWaEPqUplrKqHu2FJd+Ype7Lx8spRxDJ02gW4bbUZZFoaSlweWHnibe9ay/&#10;jxeLsO70iadD2JNVadD39V6ZXYH4/DS/vYJIPKe/MfzqZ3Vos9PZX5yJYkRYrPIQoVQgcvtSVSWI&#10;M4KqNiDbRv7Xb38AAAD//wMAUEsBAi0AFAAGAAgAAAAhALaDOJL+AAAA4QEAABMAAAAAAAAAAAAA&#10;AAAAAAAAAFtDb250ZW50X1R5cGVzXS54bWxQSwECLQAUAAYACAAAACEAOP0h/9YAAACUAQAACwAA&#10;AAAAAAAAAAAAAAAvAQAAX3JlbHMvLnJlbHNQSwECLQAUAAYACAAAACEAXfi+j7YCAAAbBQAADgAA&#10;AAAAAAAAAAAAAAAuAgAAZHJzL2Uyb0RvYy54bWxQSwECLQAUAAYACAAAACEAHYr4/dgAAAAGAQAA&#10;DwAAAAAAAAAAAAAAAAAQBQAAZHJzL2Rvd25yZXYueG1sUEsFBgAAAAAEAAQA8wAAABUGAAAAAA==&#10;" fillcolor="#e6e0ec" stroked="f" strokeweight="2pt">
                <v:textbox>
                  <w:txbxContent>
                    <w:p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「免税軽油譲渡届出書」の作成</w:t>
                      </w:r>
                    </w:p>
                  </w:txbxContent>
                </v:textbox>
                <w10:wrap type="through" anchorx="margin"/>
              </v:roundrect>
            </w:pict>
          </mc:Fallback>
        </mc:AlternateContent>
      </w:r>
      <w:r w:rsidRPr="00501E23">
        <w:rPr>
          <w:rFonts w:ascii="Meiryo UI" w:eastAsia="Meiryo UI" w:hAnsi="Meiryo UI" w:hint="eastAsia"/>
          <w:sz w:val="24"/>
          <w:szCs w:val="24"/>
        </w:rPr>
        <w:t>燃料タンクに免税軽油が残っている状態で船舶を譲渡される場合は、</w:t>
      </w:r>
      <w:r>
        <w:rPr>
          <w:rFonts w:ascii="Meiryo UI" w:eastAsia="Meiryo UI" w:hAnsi="Meiryo UI" w:hint="eastAsia"/>
          <w:sz w:val="24"/>
          <w:szCs w:val="24"/>
        </w:rPr>
        <w:t>免税軽油の譲渡になるため、</w:t>
      </w:r>
      <w:r w:rsidRPr="00501E23">
        <w:rPr>
          <w:rFonts w:ascii="Meiryo UI" w:eastAsia="Meiryo UI" w:hAnsi="Meiryo UI" w:hint="eastAsia"/>
          <w:b/>
          <w:sz w:val="24"/>
          <w:szCs w:val="24"/>
          <w:u w:val="single"/>
        </w:rPr>
        <w:t>必ず譲渡する前にご連絡ください。</w:t>
      </w:r>
    </w:p>
    <w:p w:rsidR="008E551A" w:rsidRPr="00501E23" w:rsidRDefault="008E551A" w:rsidP="008E551A">
      <w:pPr>
        <w:spacing w:line="400" w:lineRule="exact"/>
        <w:ind w:firstLineChars="100" w:firstLine="240"/>
        <w:rPr>
          <w:rFonts w:ascii="Meiryo UI" w:eastAsia="Meiryo UI" w:hAnsi="Meiryo UI"/>
          <w:b/>
          <w:sz w:val="24"/>
          <w:szCs w:val="24"/>
          <w:u w:val="single"/>
        </w:rPr>
      </w:pPr>
      <w:r w:rsidRPr="00501E23">
        <w:rPr>
          <w:rFonts w:ascii="Meiryo UI" w:eastAsia="Meiryo UI" w:hAnsi="Meiryo UI" w:hint="eastAsia"/>
          <w:b/>
          <w:sz w:val="24"/>
          <w:szCs w:val="24"/>
          <w:u w:val="single"/>
        </w:rPr>
        <w:t>免税軽油の譲渡</w:t>
      </w:r>
      <w:r>
        <w:rPr>
          <w:rFonts w:ascii="Meiryo UI" w:eastAsia="Meiryo UI" w:hAnsi="Meiryo UI" w:hint="eastAsia"/>
          <w:b/>
          <w:sz w:val="24"/>
          <w:szCs w:val="24"/>
          <w:u w:val="single"/>
        </w:rPr>
        <w:t>には</w:t>
      </w:r>
      <w:r w:rsidRPr="00501E23">
        <w:rPr>
          <w:rFonts w:ascii="Meiryo UI" w:eastAsia="Meiryo UI" w:hAnsi="Meiryo UI" w:hint="eastAsia"/>
          <w:b/>
          <w:sz w:val="24"/>
          <w:szCs w:val="24"/>
          <w:u w:val="single"/>
        </w:rPr>
        <w:t>、あらかじめ「免税軽油譲渡届出書」を</w:t>
      </w:r>
      <w:r>
        <w:rPr>
          <w:rFonts w:ascii="Meiryo UI" w:eastAsia="Meiryo UI" w:hAnsi="Meiryo UI" w:hint="eastAsia"/>
          <w:b/>
          <w:sz w:val="24"/>
          <w:szCs w:val="24"/>
          <w:u w:val="single"/>
        </w:rPr>
        <w:t>なにわ北府税事務所</w:t>
      </w:r>
      <w:r w:rsidR="00125FC5">
        <w:rPr>
          <w:rFonts w:ascii="Meiryo UI" w:eastAsia="Meiryo UI" w:hAnsi="Meiryo UI" w:hint="eastAsia"/>
          <w:b/>
          <w:sz w:val="24"/>
          <w:szCs w:val="24"/>
          <w:u w:val="single"/>
        </w:rPr>
        <w:t>軽油引取税課</w:t>
      </w:r>
      <w:r w:rsidRPr="00501E23">
        <w:rPr>
          <w:rFonts w:ascii="Meiryo UI" w:eastAsia="Meiryo UI" w:hAnsi="Meiryo UI" w:hint="eastAsia"/>
          <w:b/>
          <w:sz w:val="24"/>
          <w:szCs w:val="24"/>
          <w:u w:val="single"/>
        </w:rPr>
        <w:t>へ提出し、当所からの譲渡承認</w:t>
      </w:r>
      <w:r>
        <w:rPr>
          <w:rFonts w:ascii="Meiryo UI" w:eastAsia="Meiryo UI" w:hAnsi="Meiryo UI" w:hint="eastAsia"/>
          <w:b/>
          <w:sz w:val="24"/>
          <w:szCs w:val="24"/>
          <w:u w:val="single"/>
        </w:rPr>
        <w:t>を受けなければなりません</w:t>
      </w:r>
      <w:r w:rsidRPr="00501E23">
        <w:rPr>
          <w:rFonts w:ascii="Meiryo UI" w:eastAsia="Meiryo UI" w:hAnsi="Meiryo UI" w:hint="eastAsia"/>
          <w:b/>
          <w:sz w:val="24"/>
          <w:szCs w:val="24"/>
          <w:u w:val="single"/>
        </w:rPr>
        <w:t>。</w:t>
      </w:r>
    </w:p>
    <w:p w:rsidR="008E551A" w:rsidRPr="00501E23" w:rsidRDefault="008E551A" w:rsidP="008E551A">
      <w:pPr>
        <w:spacing w:line="340" w:lineRule="exact"/>
        <w:ind w:leftChars="50" w:left="225" w:hangingChars="50" w:hanging="120"/>
        <w:rPr>
          <w:rFonts w:ascii="Meiryo UI" w:eastAsia="Meiryo UI" w:hAnsi="Meiryo UI"/>
          <w:b/>
          <w:sz w:val="24"/>
          <w:szCs w:val="24"/>
          <w:u w:val="single"/>
        </w:rPr>
      </w:pPr>
    </w:p>
    <w:p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１</w:t>
      </w:r>
      <w:r>
        <w:rPr>
          <w:rFonts w:ascii="Meiryo UI" w:eastAsia="Meiryo UI" w:hAnsi="Meiryo UI" w:hint="eastAsia"/>
          <w:sz w:val="24"/>
          <w:szCs w:val="24"/>
        </w:rPr>
        <w:t xml:space="preserve">　</w:t>
      </w:r>
      <w:r w:rsidRPr="00501E23">
        <w:rPr>
          <w:rFonts w:ascii="Meiryo UI" w:eastAsia="Meiryo UI" w:hAnsi="Meiryo UI" w:hint="eastAsia"/>
          <w:sz w:val="24"/>
          <w:szCs w:val="24"/>
        </w:rPr>
        <w:t>申請者「住所又は事務所若しくは事業所所在地」、「氏名又は名称」及び「免税軽油使用者証の番号」欄は、免税軽油を譲渡する使用者の情報を記入してください。</w:t>
      </w:r>
    </w:p>
    <w:p w:rsidR="008E551A" w:rsidRPr="00501E23" w:rsidRDefault="008E551A" w:rsidP="008E551A">
      <w:pPr>
        <w:spacing w:line="340" w:lineRule="exact"/>
        <w:ind w:left="240" w:hangingChars="100" w:hanging="240"/>
        <w:rPr>
          <w:rFonts w:ascii="Meiryo UI" w:eastAsia="Meiryo UI" w:hAnsi="Meiryo UI"/>
          <w:sz w:val="24"/>
          <w:szCs w:val="24"/>
        </w:rPr>
      </w:pPr>
    </w:p>
    <w:p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２</w:t>
      </w:r>
      <w:r>
        <w:rPr>
          <w:rFonts w:ascii="Meiryo UI" w:eastAsia="Meiryo UI" w:hAnsi="Meiryo UI" w:hint="eastAsia"/>
          <w:sz w:val="24"/>
          <w:szCs w:val="24"/>
        </w:rPr>
        <w:t xml:space="preserve">　</w:t>
      </w:r>
      <w:r w:rsidRPr="00501E23">
        <w:rPr>
          <w:rFonts w:ascii="Meiryo UI" w:eastAsia="Meiryo UI" w:hAnsi="Meiryo UI" w:hint="eastAsia"/>
          <w:sz w:val="24"/>
          <w:szCs w:val="24"/>
        </w:rPr>
        <w:t>「譲渡する数量」欄は、免税軽油譲渡届出書提出時に燃料タンク内に残っている免税軽油の残油量を記入してください。</w:t>
      </w:r>
    </w:p>
    <w:p w:rsidR="008E551A" w:rsidRPr="00501E23" w:rsidRDefault="008E551A" w:rsidP="008E551A">
      <w:pPr>
        <w:spacing w:line="340" w:lineRule="exact"/>
        <w:ind w:left="240" w:hangingChars="100" w:hanging="240"/>
        <w:rPr>
          <w:rFonts w:ascii="Meiryo UI" w:eastAsia="Meiryo UI" w:hAnsi="Meiryo UI"/>
          <w:b/>
          <w:sz w:val="24"/>
          <w:szCs w:val="24"/>
          <w:u w:val="single"/>
        </w:rPr>
      </w:pPr>
      <w:r w:rsidRPr="00501E23">
        <w:rPr>
          <w:rFonts w:ascii="Meiryo UI" w:eastAsia="Meiryo UI" w:hAnsi="Meiryo UI" w:hint="eastAsia"/>
          <w:sz w:val="24"/>
          <w:szCs w:val="24"/>
        </w:rPr>
        <w:t xml:space="preserve">　 </w:t>
      </w:r>
    </w:p>
    <w:p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３</w:t>
      </w:r>
      <w:r>
        <w:rPr>
          <w:rFonts w:ascii="Meiryo UI" w:eastAsia="Meiryo UI" w:hAnsi="Meiryo UI" w:hint="eastAsia"/>
          <w:sz w:val="24"/>
          <w:szCs w:val="24"/>
        </w:rPr>
        <w:t xml:space="preserve">　</w:t>
      </w:r>
      <w:r w:rsidRPr="00501E23">
        <w:rPr>
          <w:rFonts w:ascii="Meiryo UI" w:eastAsia="Meiryo UI" w:hAnsi="Meiryo UI" w:hint="eastAsia"/>
          <w:sz w:val="24"/>
          <w:szCs w:val="24"/>
        </w:rPr>
        <w:t>免税軽油を譲り受ける者「住所又は事務所若しくは事業所所在地」及び「氏名又は名称」欄は、免税軽油の譲渡を受ける者の情報を記入してください。</w:t>
      </w: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４</w:t>
      </w:r>
      <w:r>
        <w:rPr>
          <w:rFonts w:ascii="Meiryo UI" w:eastAsia="Meiryo UI" w:hAnsi="Meiryo UI" w:hint="eastAsia"/>
          <w:sz w:val="24"/>
          <w:szCs w:val="24"/>
        </w:rPr>
        <w:t xml:space="preserve">　</w:t>
      </w:r>
      <w:r w:rsidRPr="00501E23">
        <w:rPr>
          <w:rFonts w:ascii="Meiryo UI" w:eastAsia="Meiryo UI" w:hAnsi="Meiryo UI" w:hint="eastAsia"/>
          <w:sz w:val="24"/>
          <w:szCs w:val="24"/>
        </w:rPr>
        <w:t>「譲渡をする日又は予定日」欄に日付を記入してください。</w:t>
      </w: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10" w:hangingChars="100" w:hanging="210"/>
        <w:rPr>
          <w:rFonts w:ascii="Meiryo UI" w:eastAsia="Meiryo UI" w:hAnsi="Meiryo UI"/>
          <w:b/>
          <w:sz w:val="24"/>
          <w:szCs w:val="24"/>
          <w:u w:val="single"/>
        </w:rPr>
      </w:pPr>
      <w:r>
        <w:rPr>
          <w:rFonts w:ascii="HGS創英ﾌﾟﾚｾﾞﾝｽEB" w:eastAsia="HGS創英ﾌﾟﾚｾﾞﾝｽEB"/>
          <w:noProof/>
        </w:rPr>
        <mc:AlternateContent>
          <mc:Choice Requires="wpg">
            <w:drawing>
              <wp:anchor distT="0" distB="0" distL="114300" distR="114300" simplePos="0" relativeHeight="252216320" behindDoc="0" locked="0" layoutInCell="1" allowOverlap="1" wp14:anchorId="5DC02A33" wp14:editId="301FE11C">
                <wp:simplePos x="0" y="0"/>
                <wp:positionH relativeFrom="margin">
                  <wp:posOffset>18691</wp:posOffset>
                </wp:positionH>
                <wp:positionV relativeFrom="paragraph">
                  <wp:posOffset>61523</wp:posOffset>
                </wp:positionV>
                <wp:extent cx="6101080" cy="2286000"/>
                <wp:effectExtent l="0" t="0" r="13970" b="19050"/>
                <wp:wrapNone/>
                <wp:docPr id="351" name="グループ化 351"/>
                <wp:cNvGraphicFramePr/>
                <a:graphic xmlns:a="http://schemas.openxmlformats.org/drawingml/2006/main">
                  <a:graphicData uri="http://schemas.microsoft.com/office/word/2010/wordprocessingGroup">
                    <wpg:wgp>
                      <wpg:cNvGrpSpPr/>
                      <wpg:grpSpPr>
                        <a:xfrm>
                          <a:off x="0" y="0"/>
                          <a:ext cx="6101080" cy="2286000"/>
                          <a:chOff x="0" y="-16789"/>
                          <a:chExt cx="6102387" cy="1186090"/>
                        </a:xfrm>
                      </wpg:grpSpPr>
                      <wpg:grpSp>
                        <wpg:cNvPr id="352" name="グループ化 352"/>
                        <wpg:cNvGrpSpPr/>
                        <wpg:grpSpPr bwMode="auto">
                          <a:xfrm>
                            <a:off x="8627" y="150127"/>
                            <a:ext cx="6093760" cy="1019174"/>
                            <a:chOff x="187" y="3619"/>
                            <a:chExt cx="8160" cy="2520"/>
                          </a:xfrm>
                        </wpg:grpSpPr>
                        <wps:wsp>
                          <wps:cNvPr id="353" name="AutoShape 46"/>
                          <wps:cNvSpPr>
                            <a:spLocks noChangeArrowheads="1"/>
                          </wps:cNvSpPr>
                          <wps:spPr bwMode="auto">
                            <a:xfrm>
                              <a:off x="187" y="3619"/>
                              <a:ext cx="8160" cy="2520"/>
                            </a:xfrm>
                            <a:prstGeom prst="foldedCorner">
                              <a:avLst>
                                <a:gd name="adj" fmla="val 12082"/>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54" name="Text Box 47"/>
                          <wps:cNvSpPr txBox="1">
                            <a:spLocks noChangeArrowheads="1"/>
                          </wps:cNvSpPr>
                          <wps:spPr bwMode="auto">
                            <a:xfrm>
                              <a:off x="266" y="3815"/>
                              <a:ext cx="8081" cy="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956370" w:rsidRDefault="009E1D41" w:rsidP="00956370">
                                <w:pPr>
                                  <w:spacing w:line="500" w:lineRule="exact"/>
                                  <w:ind w:leftChars="100" w:left="210"/>
                                  <w:rPr>
                                    <w:rFonts w:ascii="Meiryo UI" w:eastAsia="Meiryo UI" w:hAnsi="Meiryo UI"/>
                                    <w:b/>
                                    <w:sz w:val="28"/>
                                    <w:szCs w:val="28"/>
                                    <w:u w:val="single"/>
                                  </w:rPr>
                                </w:pPr>
                                <w:r>
                                  <w:rPr>
                                    <w:rFonts w:ascii="Meiryo UI" w:eastAsia="Meiryo UI" w:hAnsi="Meiryo UI" w:hint="eastAsia"/>
                                    <w:b/>
                                    <w:sz w:val="28"/>
                                    <w:szCs w:val="28"/>
                                  </w:rPr>
                                  <w:t xml:space="preserve">　</w:t>
                                </w:r>
                                <w:r w:rsidRPr="00125FC5">
                                  <w:rPr>
                                    <w:rFonts w:ascii="Meiryo UI" w:eastAsia="Meiryo UI" w:hAnsi="Meiryo UI" w:hint="eastAsia"/>
                                    <w:b/>
                                    <w:sz w:val="28"/>
                                    <w:szCs w:val="28"/>
                                    <w:u w:val="single"/>
                                  </w:rPr>
                                  <w:t>船舶を譲渡される際に燃料タンク内に残油がある場合は、当該残油にかかる軽油引取税について、なにわ北府税事務</w:t>
                                </w:r>
                                <w:r>
                                  <w:rPr>
                                    <w:rFonts w:ascii="Meiryo UI" w:eastAsia="Meiryo UI" w:hAnsi="Meiryo UI" w:hint="eastAsia"/>
                                    <w:b/>
                                    <w:sz w:val="28"/>
                                    <w:szCs w:val="28"/>
                                    <w:u w:val="single"/>
                                  </w:rPr>
                                  <w:t>所</w:t>
                                </w:r>
                                <w:r w:rsidRPr="00125FC5">
                                  <w:rPr>
                                    <w:rFonts w:ascii="Meiryo UI" w:eastAsia="Meiryo UI" w:hAnsi="Meiryo UI" w:hint="eastAsia"/>
                                    <w:b/>
                                    <w:sz w:val="28"/>
                                    <w:szCs w:val="28"/>
                                    <w:u w:val="single"/>
                                  </w:rPr>
                                  <w:t>軽油引取税課へ納付申告書を提出し、納付していただく必要があります。</w:t>
                                </w:r>
                                <w:r w:rsidRPr="00125FC5">
                                  <w:rPr>
                                    <w:rFonts w:ascii="Meiryo UI" w:eastAsia="Meiryo UI" w:hAnsi="Meiryo UI" w:hint="eastAsia"/>
                                    <w:sz w:val="28"/>
                                    <w:szCs w:val="28"/>
                                  </w:rPr>
                                  <w:t>（P</w:t>
                                </w:r>
                                <w:r w:rsidRPr="00125FC5">
                                  <w:rPr>
                                    <w:rFonts w:ascii="Meiryo UI" w:eastAsia="Meiryo UI" w:hAnsi="Meiryo UI"/>
                                    <w:sz w:val="28"/>
                                    <w:szCs w:val="28"/>
                                  </w:rPr>
                                  <w:t>19</w:t>
                                </w:r>
                                <w:r w:rsidRPr="00125FC5">
                                  <w:rPr>
                                    <w:rFonts w:ascii="Meiryo UI" w:eastAsia="Meiryo UI" w:hAnsi="Meiryo UI" w:hint="eastAsia"/>
                                    <w:sz w:val="28"/>
                                    <w:szCs w:val="28"/>
                                  </w:rPr>
                                  <w:t>参照）</w:t>
                                </w:r>
                              </w:p>
                              <w:p w:rsidR="009E1D41" w:rsidRDefault="009E1D41" w:rsidP="008E551A">
                                <w:pPr>
                                  <w:spacing w:line="500" w:lineRule="exact"/>
                                  <w:rPr>
                                    <w:rFonts w:ascii="Meiryo UI" w:eastAsia="Meiryo UI" w:hAnsi="Meiryo UI"/>
                                    <w:sz w:val="28"/>
                                    <w:szCs w:val="28"/>
                                  </w:rPr>
                                </w:pPr>
                                <w:r w:rsidRPr="00125FC5">
                                  <w:rPr>
                                    <w:rFonts w:ascii="Meiryo UI" w:eastAsia="Meiryo UI" w:hAnsi="Meiryo UI" w:hint="eastAsia"/>
                                    <w:sz w:val="28"/>
                                    <w:szCs w:val="28"/>
                                  </w:rPr>
                                  <w:t xml:space="preserve">　</w:t>
                                </w:r>
                                <w:r>
                                  <w:rPr>
                                    <w:rFonts w:ascii="Meiryo UI" w:eastAsia="Meiryo UI" w:hAnsi="Meiryo UI" w:hint="eastAsia"/>
                                    <w:sz w:val="28"/>
                                    <w:szCs w:val="28"/>
                                  </w:rPr>
                                  <w:t xml:space="preserve">　</w:t>
                                </w:r>
                                <w:r w:rsidRPr="00125FC5">
                                  <w:rPr>
                                    <w:rFonts w:ascii="Meiryo UI" w:eastAsia="Meiryo UI" w:hAnsi="Meiryo UI" w:hint="eastAsia"/>
                                    <w:sz w:val="28"/>
                                    <w:szCs w:val="28"/>
                                  </w:rPr>
                                  <w:t>なお、承認を受けずに免税軽油を譲渡した場合は、罰則が課せられます。</w:t>
                                </w:r>
                              </w:p>
                              <w:p w:rsidR="009E1D41" w:rsidRPr="00125FC5" w:rsidRDefault="009E1D41" w:rsidP="008E551A">
                                <w:pPr>
                                  <w:spacing w:line="500" w:lineRule="exact"/>
                                  <w:rPr>
                                    <w:rFonts w:ascii="Meiryo UI" w:eastAsia="Meiryo UI" w:hAnsi="Meiryo UI"/>
                                    <w:sz w:val="28"/>
                                    <w:szCs w:val="28"/>
                                  </w:rPr>
                                </w:pPr>
                                <w:r>
                                  <w:rPr>
                                    <w:rFonts w:ascii="Meiryo UI" w:eastAsia="Meiryo UI" w:hAnsi="Meiryo UI" w:hint="eastAsia"/>
                                    <w:sz w:val="28"/>
                                    <w:szCs w:val="28"/>
                                  </w:rPr>
                                  <w:t xml:space="preserve">　　　　　　　　　　　　　　　　　　　　　　　　　　　　　　　　　　　　　　　</w:t>
                                </w:r>
                                <w:r w:rsidRPr="00125FC5">
                                  <w:rPr>
                                    <w:rFonts w:ascii="Meiryo UI" w:eastAsia="Meiryo UI" w:hAnsi="Meiryo UI" w:hint="eastAsia"/>
                                    <w:sz w:val="28"/>
                                    <w:szCs w:val="28"/>
                                  </w:rPr>
                                  <w:t>（P</w:t>
                                </w:r>
                                <w:r w:rsidRPr="00125FC5">
                                  <w:rPr>
                                    <w:rFonts w:ascii="Meiryo UI" w:eastAsia="Meiryo UI" w:hAnsi="Meiryo UI"/>
                                    <w:sz w:val="28"/>
                                    <w:szCs w:val="28"/>
                                  </w:rPr>
                                  <w:t>21</w:t>
                                </w:r>
                                <w:r w:rsidRPr="00125FC5">
                                  <w:rPr>
                                    <w:rFonts w:ascii="Meiryo UI" w:eastAsia="Meiryo UI" w:hAnsi="Meiryo UI" w:hint="eastAsia"/>
                                    <w:sz w:val="28"/>
                                    <w:szCs w:val="28"/>
                                  </w:rPr>
                                  <w:t>参照）</w:t>
                                </w:r>
                              </w:p>
                            </w:txbxContent>
                          </wps:txbx>
                          <wps:bodyPr rot="0" vert="horz" wrap="square" lIns="74295" tIns="8890" rIns="74295" bIns="8890" anchor="t" anchorCtr="0" upright="1">
                            <a:noAutofit/>
                          </wps:bodyPr>
                        </wps:wsp>
                      </wpg:grpSp>
                      <wpg:grpSp>
                        <wpg:cNvPr id="355" name="グループ化 355"/>
                        <wpg:cNvGrpSpPr/>
                        <wpg:grpSpPr bwMode="auto">
                          <a:xfrm>
                            <a:off x="0" y="-16789"/>
                            <a:ext cx="1129516" cy="217445"/>
                            <a:chOff x="-153" y="406"/>
                            <a:chExt cx="9661" cy="259"/>
                          </a:xfrm>
                        </wpg:grpSpPr>
                        <wps:wsp>
                          <wps:cNvPr id="356" name="AutoShape 43"/>
                          <wps:cNvSpPr>
                            <a:spLocks noChangeArrowheads="1"/>
                          </wps:cNvSpPr>
                          <wps:spPr bwMode="auto">
                            <a:xfrm>
                              <a:off x="-153" y="422"/>
                              <a:ext cx="9120" cy="243"/>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381" name="Text Box 44"/>
                          <wps:cNvSpPr txBox="1">
                            <a:spLocks noChangeArrowheads="1"/>
                          </wps:cNvSpPr>
                          <wps:spPr bwMode="auto">
                            <a:xfrm>
                              <a:off x="508" y="406"/>
                              <a:ext cx="900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E00D46" w:rsidRDefault="009E1D41" w:rsidP="008E551A">
                                <w:pPr>
                                  <w:rPr>
                                    <w:rFonts w:ascii="Meiryo UI" w:eastAsia="Meiryo UI" w:hAnsi="Meiryo UI"/>
                                    <w:b/>
                                  </w:rPr>
                                </w:pPr>
                                <w:r w:rsidRPr="00E00D46">
                                  <w:rPr>
                                    <w:rFonts w:ascii="Meiryo UI" w:eastAsia="Meiryo UI" w:hAnsi="Meiryo UI" w:hint="eastAsia"/>
                                    <w:b/>
                                    <w:sz w:val="26"/>
                                    <w:szCs w:val="26"/>
                                  </w:rPr>
                                  <w:t>ご　注　意</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DC02A33" id="グループ化 351" o:spid="_x0000_s1234" style="position:absolute;left:0;text-align:left;margin-left:1.45pt;margin-top:4.85pt;width:480.4pt;height:180pt;z-index:252216320;mso-position-horizontal-relative:margin;mso-width-relative:margin;mso-height-relative:margin" coordorigin=",-167" coordsize="61023,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48FgUAAG4TAAAOAAAAZHJzL2Uyb0RvYy54bWzsWMtu4zYU3RfoPxDaKxZlSZaEKIPEjoMC&#10;03bQTNE1rXcriSpFR06Lbppt1+1HdNMP6N8E/Y9eknrZgZN2ggkQYLJwSPF17+G5517p9M2uLNBN&#10;zJqcVoGGTwwNxVVIo7xKA+3b92vd1VDDSRWRglZxoN3Gjfbm7PPPTtvaj02a0SKKGYJNqsZv60DL&#10;OK/92awJs7gkzQmt4woGE8pKwqHL0lnESAu7l8XMNAxn1lIW1YyGcdPA05Ua1M7k/kkSh/zrJGli&#10;jopAA9u4/GXydyN+Z2enxE8ZqbM87MwgH2BFSfIKDh22WhFO0JblD7Yq85DRhib8JKTljCZJHsbS&#10;B/AGGwfeXDG6raUvqd+m9QATQHuA0wdvG351846hPAq0uY01VJESLun+17/u7/68v/v7/u6Pf377&#10;HYkhAKqtUx/mX7H6un7Hugep6gnfdwkrxX/wCu0kxLcDxPGOoxAeOhjcdOEmQhgzTdcxjO4Swgxu&#10;alynY2fheup+wuxyXG7O3YVajjEs9+TyWX/6TBg52DR0BuMHZ83jzppPOYs27Zc0AqDIllN57Qeu&#10;u44JNoKH2DYwNCXLBggMb75wOggADg8vrN7PDgIsXITlcwc/gMDF/VrTNh93HkKqGVnTPI811xmp&#10;Y0nGRrBgAHLeA3kOYMhJyHIUgnKi4IpgRVO/peEPDaroMiNVGp8zRtssJhHYJekFVzdZIDoNLH0S&#10;64dY9UA/ghTxa9bwq5iWSDQCLRFCFC0pq2Imb5TcvG24jOioiwoSfa+hpCxAH25IgbBpuJIpwL1u&#10;MrT6baXHtMijdV4UssPSzbJgCJYG2lr+CZBgSTOdVlSoDTTPNm1pxd5YM90C4qYLncMtQDSqSDJO&#10;oHvZtTnJC9WG+UUFJ/cIi9ho/A2NbgFtRpVEgqRDI6PsJw21II+B1vy4JSzWUPFFBTe2sEzPBj2V&#10;HdeFKERsOrCZDJAqhI0CjWtINZdcKfC2ZnmawTlYOltRQaEk5wKX0aauA1RWlr4Ap62e0+8Fly7o&#10;DlkyiIVRwH1BacR38Lw3/WOR23QcJQQutvdVxDVc0GulokbPw16GehZ25GaQBkdSK9b1UwQ3KypY&#10;KikjmDF50HGF+IBDFw8CEZnZfvYM79K9dC3dMp1L3TJWK/18vbR0Z40X9mq+Wi5X+BdxLrb8LI+i&#10;uBLH9FkWW/9Nj7p8r/LjkGePB8ax2JrtmyFDD3wR7k5cwqZlXJievnbchW6tLVv3Foarg0pfeI5h&#10;edZqve/S27yKn+/Ss4O+zDnUUUVeBpo7KAPxjynAcCPC/BEKuO7+og/kge82O1kmYMvtxf11SAY4&#10;0lUEqgiQxcHDegDE7FjxIyPvseLnyRwF6gjZfFrSCMqJeghj0FEMQS4jGSoBq4vzoRzSsQ0pFpZb&#10;hkyrxB/LIc9xehGwZaEAF6g0YPRaZF+hWy8gm+CGwnBSCsx7tnS6KeLtY6nlCJUpFVFFtoDZg2zd&#10;YWxJiwagxpTdi6VIn9/sKaawOT1WBjiOI3MD7PgaywDASL4mdepOt6Aj11nUoigXddHc9kygWJRD&#10;xjYXSlkQKVJ42Qs5g6RP+Xc5z2TdJ4p9eb3TOgXylKj3VdIZdleSMx58oDavQ1leJqpEmldRNRYj&#10;8n3hxYsR24CX+akQ9SLmiUq0q0X2ZehhdO0F1qdSRL0eqLz7qRT5v6WIJJuIg9chGGNSlu808qOO&#10;VMLuA5T4ajTty1njZ7KzfwEAAP//AwBQSwMEFAAGAAgAAAAhAHymqGneAAAABwEAAA8AAABkcnMv&#10;ZG93bnJldi54bWxMjkFLw0AQhe+C/2EZwZvdpMFoYjalFPVUhLaCeNtmp0lodjZkt0n67x1Penvz&#10;3uPNV6xm24kRB986UhAvIhBIlTMt1Qo+D28PzyB80GR05wgVXNHDqry9KXRu3EQ7HPehFjxCPtcK&#10;mhD6XEpfNWi1X7geibOTG6wOfA61NIOeeNx2chlFqbS6Jf7Q6B43DVbn/cUqeJ/0tE7i13F7Pm2u&#10;34fHj69tjErd383rFxAB5/BXhl98RoeSmY7uQsaLTsEy46KC7AkEp1masDgqSFJ2ZFnI//zlDwAA&#10;AP//AwBQSwECLQAUAAYACAAAACEAtoM4kv4AAADhAQAAEwAAAAAAAAAAAAAAAAAAAAAAW0NvbnRl&#10;bnRfVHlwZXNdLnhtbFBLAQItABQABgAIAAAAIQA4/SH/1gAAAJQBAAALAAAAAAAAAAAAAAAAAC8B&#10;AABfcmVscy8ucmVsc1BLAQItABQABgAIAAAAIQCqqN48FgUAAG4TAAAOAAAAAAAAAAAAAAAAAC4C&#10;AABkcnMvZTJvRG9jLnhtbFBLAQItABQABgAIAAAAIQB8pqhp3gAAAAcBAAAPAAAAAAAAAAAAAAAA&#10;AHAHAABkcnMvZG93bnJldi54bWxQSwUGAAAAAAQABADzAAAAewgAAAAA&#10;">
                <v:group id="グループ化 352" o:spid="_x0000_s1235" style="position:absolute;left:86;top:1501;width:60937;height:10192" coordorigin="187,3619" coordsize="816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AutoShape 46" o:spid="_x0000_s1236" type="#_x0000_t65" style="position:absolute;left:187;top:3619;width:8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8xQAAANwAAAAPAAAAZHJzL2Rvd25yZXYueG1sRI9BawIx&#10;FITvhf6H8ArealbXimyNIlWhHqst4u25ed3dunlZk1TXf28EweMwM98w42lranEi5yvLCnrdBARx&#10;bnXFhYLvzfJ1BMIHZI21ZVJwIQ/TyfPTGDNtz/xFp3UoRISwz1BBGUKTSenzkgz6rm2Io/drncEQ&#10;pSukdniOcFPLfpIMpcGK40KJDX2UlB/W/0bB4HBMF7Pghu1+Nd8Uye5n+9erleq8tLN3EIHa8Ajf&#10;259aQfqWwu1MPAJycgUAAP//AwBQSwECLQAUAAYACAAAACEA2+H2y+4AAACFAQAAEwAAAAAAAAAA&#10;AAAAAAAAAAAAW0NvbnRlbnRfVHlwZXNdLnhtbFBLAQItABQABgAIAAAAIQBa9CxbvwAAABUBAAAL&#10;AAAAAAAAAAAAAAAAAB8BAABfcmVscy8ucmVsc1BLAQItABQABgAIAAAAIQDWuGh8xQAAANwAAAAP&#10;AAAAAAAAAAAAAAAAAAcCAABkcnMvZG93bnJldi54bWxQSwUGAAAAAAMAAwC3AAAA+QIAAAAA&#10;" adj="18990">
                    <v:textbox inset="5.85pt,.7pt,5.85pt,.7pt"/>
                  </v:shape>
                  <v:shape id="Text Box 47" o:spid="_x0000_s1237" type="#_x0000_t202" style="position:absolute;left:266;top:3815;width:8081;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hkxgAAANwAAAAPAAAAZHJzL2Rvd25yZXYueG1sRI9Pa8JA&#10;FMTvQr/D8oTedGPVINFVYsFaevEv4vGZfSah2bchu9W0n75bKHgcZuY3zGzRmkrcqHGlZQWDfgSC&#10;OLO65FzB8bDqTUA4j6yxskwKvsnBYv7UmWGi7Z13dNv7XAQIuwQVFN7XiZQuK8ig69uaOHhX2xj0&#10;QTa51A3eA9xU8iWKYmmw5LBQYE2vBWWf+y+j4Kd06Xq7WfrLcnx+i7YfsTulsVLP3TadgvDU+kf4&#10;v/2uFQzHI/g7E46AnP8CAAD//wMAUEsBAi0AFAAGAAgAAAAhANvh9svuAAAAhQEAABMAAAAAAAAA&#10;AAAAAAAAAAAAAFtDb250ZW50X1R5cGVzXS54bWxQSwECLQAUAAYACAAAACEAWvQsW78AAAAVAQAA&#10;CwAAAAAAAAAAAAAAAAAfAQAAX3JlbHMvLnJlbHNQSwECLQAUAAYACAAAACEANvfYZMYAAADcAAAA&#10;DwAAAAAAAAAAAAAAAAAHAgAAZHJzL2Rvd25yZXYueG1sUEsFBgAAAAADAAMAtwAAAPoCAAAAAA==&#10;" filled="f" stroked="f">
                    <v:textbox inset="5.85pt,.7pt,5.85pt,.7pt">
                      <w:txbxContent>
                        <w:p w:rsidR="009E1D41" w:rsidRPr="00956370" w:rsidRDefault="009E1D41" w:rsidP="00956370">
                          <w:pPr>
                            <w:spacing w:line="500" w:lineRule="exact"/>
                            <w:ind w:leftChars="100" w:left="210"/>
                            <w:rPr>
                              <w:rFonts w:ascii="Meiryo UI" w:eastAsia="Meiryo UI" w:hAnsi="Meiryo UI"/>
                              <w:b/>
                              <w:sz w:val="28"/>
                              <w:szCs w:val="28"/>
                              <w:u w:val="single"/>
                            </w:rPr>
                          </w:pPr>
                          <w:r>
                            <w:rPr>
                              <w:rFonts w:ascii="Meiryo UI" w:eastAsia="Meiryo UI" w:hAnsi="Meiryo UI" w:hint="eastAsia"/>
                              <w:b/>
                              <w:sz w:val="28"/>
                              <w:szCs w:val="28"/>
                            </w:rPr>
                            <w:t xml:space="preserve">　</w:t>
                          </w:r>
                          <w:r w:rsidRPr="00125FC5">
                            <w:rPr>
                              <w:rFonts w:ascii="Meiryo UI" w:eastAsia="Meiryo UI" w:hAnsi="Meiryo UI" w:hint="eastAsia"/>
                              <w:b/>
                              <w:sz w:val="28"/>
                              <w:szCs w:val="28"/>
                              <w:u w:val="single"/>
                            </w:rPr>
                            <w:t>船舶を譲渡される際に燃料タンク内に残油がある場合は、当該残油にかかる軽油引取税について、なにわ北府税事務</w:t>
                          </w:r>
                          <w:r>
                            <w:rPr>
                              <w:rFonts w:ascii="Meiryo UI" w:eastAsia="Meiryo UI" w:hAnsi="Meiryo UI" w:hint="eastAsia"/>
                              <w:b/>
                              <w:sz w:val="28"/>
                              <w:szCs w:val="28"/>
                              <w:u w:val="single"/>
                            </w:rPr>
                            <w:t>所</w:t>
                          </w:r>
                          <w:r w:rsidRPr="00125FC5">
                            <w:rPr>
                              <w:rFonts w:ascii="Meiryo UI" w:eastAsia="Meiryo UI" w:hAnsi="Meiryo UI" w:hint="eastAsia"/>
                              <w:b/>
                              <w:sz w:val="28"/>
                              <w:szCs w:val="28"/>
                              <w:u w:val="single"/>
                            </w:rPr>
                            <w:t>軽油引取税課へ納付申告書を提出し、納付していただく必要があります。</w:t>
                          </w:r>
                          <w:r w:rsidRPr="00125FC5">
                            <w:rPr>
                              <w:rFonts w:ascii="Meiryo UI" w:eastAsia="Meiryo UI" w:hAnsi="Meiryo UI" w:hint="eastAsia"/>
                              <w:sz w:val="28"/>
                              <w:szCs w:val="28"/>
                            </w:rPr>
                            <w:t>（P</w:t>
                          </w:r>
                          <w:r w:rsidRPr="00125FC5">
                            <w:rPr>
                              <w:rFonts w:ascii="Meiryo UI" w:eastAsia="Meiryo UI" w:hAnsi="Meiryo UI"/>
                              <w:sz w:val="28"/>
                              <w:szCs w:val="28"/>
                            </w:rPr>
                            <w:t>19</w:t>
                          </w:r>
                          <w:r w:rsidRPr="00125FC5">
                            <w:rPr>
                              <w:rFonts w:ascii="Meiryo UI" w:eastAsia="Meiryo UI" w:hAnsi="Meiryo UI" w:hint="eastAsia"/>
                              <w:sz w:val="28"/>
                              <w:szCs w:val="28"/>
                            </w:rPr>
                            <w:t>参照）</w:t>
                          </w:r>
                        </w:p>
                        <w:p w:rsidR="009E1D41" w:rsidRDefault="009E1D41" w:rsidP="008E551A">
                          <w:pPr>
                            <w:spacing w:line="500" w:lineRule="exact"/>
                            <w:rPr>
                              <w:rFonts w:ascii="Meiryo UI" w:eastAsia="Meiryo UI" w:hAnsi="Meiryo UI"/>
                              <w:sz w:val="28"/>
                              <w:szCs w:val="28"/>
                            </w:rPr>
                          </w:pPr>
                          <w:r w:rsidRPr="00125FC5">
                            <w:rPr>
                              <w:rFonts w:ascii="Meiryo UI" w:eastAsia="Meiryo UI" w:hAnsi="Meiryo UI" w:hint="eastAsia"/>
                              <w:sz w:val="28"/>
                              <w:szCs w:val="28"/>
                            </w:rPr>
                            <w:t xml:space="preserve">　</w:t>
                          </w:r>
                          <w:r>
                            <w:rPr>
                              <w:rFonts w:ascii="Meiryo UI" w:eastAsia="Meiryo UI" w:hAnsi="Meiryo UI" w:hint="eastAsia"/>
                              <w:sz w:val="28"/>
                              <w:szCs w:val="28"/>
                            </w:rPr>
                            <w:t xml:space="preserve">　</w:t>
                          </w:r>
                          <w:r w:rsidRPr="00125FC5">
                            <w:rPr>
                              <w:rFonts w:ascii="Meiryo UI" w:eastAsia="Meiryo UI" w:hAnsi="Meiryo UI" w:hint="eastAsia"/>
                              <w:sz w:val="28"/>
                              <w:szCs w:val="28"/>
                            </w:rPr>
                            <w:t>なお、承認を受けずに免税軽油を譲渡した場合は、罰則が課せられます。</w:t>
                          </w:r>
                        </w:p>
                        <w:p w:rsidR="009E1D41" w:rsidRPr="00125FC5" w:rsidRDefault="009E1D41" w:rsidP="008E551A">
                          <w:pPr>
                            <w:spacing w:line="500" w:lineRule="exact"/>
                            <w:rPr>
                              <w:rFonts w:ascii="Meiryo UI" w:eastAsia="Meiryo UI" w:hAnsi="Meiryo UI"/>
                              <w:sz w:val="28"/>
                              <w:szCs w:val="28"/>
                            </w:rPr>
                          </w:pPr>
                          <w:r>
                            <w:rPr>
                              <w:rFonts w:ascii="Meiryo UI" w:eastAsia="Meiryo UI" w:hAnsi="Meiryo UI" w:hint="eastAsia"/>
                              <w:sz w:val="28"/>
                              <w:szCs w:val="28"/>
                            </w:rPr>
                            <w:t xml:space="preserve">　　　　　　　　　　　　　　　　　　　　　　　　　　　　　　　　　　　　　　　</w:t>
                          </w:r>
                          <w:r w:rsidRPr="00125FC5">
                            <w:rPr>
                              <w:rFonts w:ascii="Meiryo UI" w:eastAsia="Meiryo UI" w:hAnsi="Meiryo UI" w:hint="eastAsia"/>
                              <w:sz w:val="28"/>
                              <w:szCs w:val="28"/>
                            </w:rPr>
                            <w:t>（P</w:t>
                          </w:r>
                          <w:r w:rsidRPr="00125FC5">
                            <w:rPr>
                              <w:rFonts w:ascii="Meiryo UI" w:eastAsia="Meiryo UI" w:hAnsi="Meiryo UI"/>
                              <w:sz w:val="28"/>
                              <w:szCs w:val="28"/>
                            </w:rPr>
                            <w:t>21</w:t>
                          </w:r>
                          <w:r w:rsidRPr="00125FC5">
                            <w:rPr>
                              <w:rFonts w:ascii="Meiryo UI" w:eastAsia="Meiryo UI" w:hAnsi="Meiryo UI" w:hint="eastAsia"/>
                              <w:sz w:val="28"/>
                              <w:szCs w:val="28"/>
                            </w:rPr>
                            <w:t>参照）</w:t>
                          </w:r>
                        </w:p>
                      </w:txbxContent>
                    </v:textbox>
                  </v:shape>
                </v:group>
                <v:group id="グループ化 355" o:spid="_x0000_s1238" style="position:absolute;top:-167;width:11295;height:2173" coordorigin="-153,406" coordsize="966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oundrect id="AutoShape 43" o:spid="_x0000_s1239" style="position:absolute;left:-153;top:422;width:9120;height:2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PKxwAAANwAAAAPAAAAZHJzL2Rvd25yZXYueG1sRI9ba8JA&#10;FITfC/6H5Qi+FN1o64XoKiq0hD4UjJfnQ/aYRLNnQ3bV+O+7hUIfh5n5hlmsWlOJOzWutKxgOIhA&#10;EGdWl5wrOOw/+jMQziNrrCyTgic5WC07LwuMtX3wju6pz0WAsItRQeF9HUvpsoIMuoGtiYN3to1B&#10;H2STS93gI8BNJUdRNJEGSw4LBda0LSi7pjej4Pt9Wn59bo5JfRkdNs91al/NKVGq123XcxCeWv8f&#10;/msnWsHbeAK/Z8IRkMsfAAAA//8DAFBLAQItABQABgAIAAAAIQDb4fbL7gAAAIUBAAATAAAAAAAA&#10;AAAAAAAAAAAAAABbQ29udGVudF9UeXBlc10ueG1sUEsBAi0AFAAGAAgAAAAhAFr0LFu/AAAAFQEA&#10;AAsAAAAAAAAAAAAAAAAAHwEAAF9yZWxzLy5yZWxzUEsBAi0AFAAGAAgAAAAhALLZs8rHAAAA3AAA&#10;AA8AAAAAAAAAAAAAAAAABwIAAGRycy9kb3ducmV2LnhtbFBLBQYAAAAAAwADALcAAAD7AgAAAAA=&#10;">
                    <v:shadow on="t"/>
                    <v:textbox inset="5.85pt,.7pt,5.85pt,.7pt"/>
                  </v:roundrect>
                  <v:shape id="Text Box 44" o:spid="_x0000_s1240" type="#_x0000_t202" style="position:absolute;left:508;top:406;width:900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e7xgAAANwAAAAPAAAAZHJzL2Rvd25yZXYueG1sRI9Pa8JA&#10;FMTvgt9heUJvurGlQaKrxIJaeqn/EI/P7DMJZt+G7KppP31XKHgcZuY3zGTWmkrcqHGlZQXDQQSC&#10;OLO65FzBfrfoj0A4j6yxskwKfsjBbNrtTDDR9s4bum19LgKEXYIKCu/rREqXFWTQDWxNHLyzbQz6&#10;IJtc6gbvAW4q+RpFsTRYclgosKaPgrLL9moU/JYuXa2/5/40fz8uo/VX7A5prNRLr03HIDy1/hn+&#10;b39qBW+jITzOhCMgp38AAAD//wMAUEsBAi0AFAAGAAgAAAAhANvh9svuAAAAhQEAABMAAAAAAAAA&#10;AAAAAAAAAAAAAFtDb250ZW50X1R5cGVzXS54bWxQSwECLQAUAAYACAAAACEAWvQsW78AAAAVAQAA&#10;CwAAAAAAAAAAAAAAAAAfAQAAX3JlbHMvLnJlbHNQSwECLQAUAAYACAAAACEAWOBXu8YAAADcAAAA&#10;DwAAAAAAAAAAAAAAAAAHAgAAZHJzL2Rvd25yZXYueG1sUEsFBgAAAAADAAMAtwAAAPoCAAAAAA==&#10;" filled="f" stroked="f">
                    <v:textbox inset="5.85pt,.7pt,5.85pt,.7pt">
                      <w:txbxContent>
                        <w:p w:rsidR="009E1D41" w:rsidRPr="00E00D46" w:rsidRDefault="009E1D41" w:rsidP="008E551A">
                          <w:pPr>
                            <w:rPr>
                              <w:rFonts w:ascii="Meiryo UI" w:eastAsia="Meiryo UI" w:hAnsi="Meiryo UI"/>
                              <w:b/>
                            </w:rPr>
                          </w:pPr>
                          <w:r w:rsidRPr="00E00D46">
                            <w:rPr>
                              <w:rFonts w:ascii="Meiryo UI" w:eastAsia="Meiryo UI" w:hAnsi="Meiryo UI" w:hint="eastAsia"/>
                              <w:b/>
                              <w:sz w:val="26"/>
                              <w:szCs w:val="26"/>
                            </w:rPr>
                            <w:t>ご　注　意</w:t>
                          </w:r>
                        </w:p>
                      </w:txbxContent>
                    </v:textbox>
                  </v:shape>
                </v:group>
                <w10:wrap anchorx="margin"/>
              </v:group>
            </w:pict>
          </mc:Fallback>
        </mc:AlternateContent>
      </w: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Pr="00501E23" w:rsidRDefault="008E551A" w:rsidP="008E551A">
      <w:pPr>
        <w:spacing w:line="340" w:lineRule="exact"/>
        <w:ind w:left="240" w:hangingChars="100" w:hanging="240"/>
        <w:rPr>
          <w:rFonts w:ascii="Meiryo UI" w:eastAsia="Meiryo UI" w:hAnsi="Meiryo UI"/>
          <w:b/>
          <w:sz w:val="24"/>
          <w:szCs w:val="24"/>
          <w:u w:val="single"/>
        </w:rPr>
      </w:pPr>
    </w:p>
    <w:p w:rsidR="008E551A" w:rsidRDefault="008E551A" w:rsidP="008E551A">
      <w:pPr>
        <w:rPr>
          <w:sz w:val="32"/>
          <w:szCs w:val="32"/>
        </w:rPr>
      </w:pPr>
    </w:p>
    <w:p w:rsidR="008E551A" w:rsidRDefault="008E551A" w:rsidP="008E551A">
      <w:pPr>
        <w:rPr>
          <w:sz w:val="32"/>
          <w:szCs w:val="32"/>
        </w:rPr>
      </w:pPr>
    </w:p>
    <w:p w:rsidR="00125FC5" w:rsidRPr="00501E23" w:rsidRDefault="00125FC5" w:rsidP="008E551A">
      <w:pPr>
        <w:rPr>
          <w:sz w:val="32"/>
          <w:szCs w:val="32"/>
        </w:rPr>
      </w:pPr>
    </w:p>
    <w:p w:rsidR="008E551A" w:rsidRPr="00501E23" w:rsidRDefault="008E551A" w:rsidP="008E551A">
      <w:pPr>
        <w:rPr>
          <w:sz w:val="32"/>
          <w:szCs w:val="32"/>
        </w:rPr>
      </w:pPr>
      <w:r w:rsidRPr="00501E23">
        <w:rPr>
          <w:rFonts w:asciiTheme="minorEastAsia" w:hAnsiTheme="minorEastAsia"/>
          <w:noProof/>
          <w:sz w:val="16"/>
          <w:szCs w:val="16"/>
        </w:rPr>
        <w:lastRenderedPageBreak/>
        <mc:AlternateContent>
          <mc:Choice Requires="wps">
            <w:drawing>
              <wp:anchor distT="0" distB="0" distL="114300" distR="114300" simplePos="0" relativeHeight="252212224" behindDoc="0" locked="0" layoutInCell="1" allowOverlap="1" wp14:anchorId="520BCF4E" wp14:editId="2A1CBEE6">
                <wp:simplePos x="0" y="0"/>
                <wp:positionH relativeFrom="margin">
                  <wp:posOffset>-371547</wp:posOffset>
                </wp:positionH>
                <wp:positionV relativeFrom="paragraph">
                  <wp:posOffset>292735</wp:posOffset>
                </wp:positionV>
                <wp:extent cx="6729730" cy="8686800"/>
                <wp:effectExtent l="0" t="0" r="13970" b="19050"/>
                <wp:wrapNone/>
                <wp:docPr id="382" name="テキスト ボックス 382"/>
                <wp:cNvGraphicFramePr/>
                <a:graphic xmlns:a="http://schemas.openxmlformats.org/drawingml/2006/main">
                  <a:graphicData uri="http://schemas.microsoft.com/office/word/2010/wordprocessingShape">
                    <wps:wsp>
                      <wps:cNvSpPr txBox="1"/>
                      <wps:spPr>
                        <a:xfrm>
                          <a:off x="0" y="0"/>
                          <a:ext cx="6729730" cy="8686800"/>
                        </a:xfrm>
                        <a:prstGeom prst="rect">
                          <a:avLst/>
                        </a:prstGeom>
                        <a:noFill/>
                        <a:ln w="6350">
                          <a:solidFill>
                            <a:prstClr val="black"/>
                          </a:solidFill>
                        </a:ln>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CF4E" id="テキスト ボックス 382" o:spid="_x0000_s1241" type="#_x0000_t202" style="position:absolute;left:0;text-align:left;margin-left:-29.25pt;margin-top:23.05pt;width:529.9pt;height:684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zhZwIAAJgEAAAOAAAAZHJzL2Uyb0RvYy54bWysVMtqGzEU3Rf6D0L7ZmznbTIObkJKITSB&#10;pGQtazTxUI2uKsmeSZcxlH5Ef6F03e+ZH+mRxk5M2lUpBln3ofs45945OW1rzZbK+YpMzoc7A86U&#10;kVRU5j7nH28v3hxx5oMwhdBkVM4flOenk9evTho7ViOaky6UYwhi/LixOZ+HYMdZ5uVc1cLvkFUG&#10;xpJcLQJEd58VTjSIXutsNBgcZA25wjqSyntoz3sjn6T4ZalkuCpLrwLTOUdtIZ0unbN4ZpMTMb53&#10;ws4ruS5D/EMVtagMkj6FOhdBsIWr/ghVV9KRpzLsSKozKstKqtQDuhkOXnRzMxdWpV4AjrdPMPn/&#10;F1Z+WF47VhU53z0acWZEDZK61dfu8Uf3+KtbfWPd6nu3WnWPPyGz6ATIGuvHeHlj8Ta0b6kF9Ru9&#10;hzIi0Zaujv/okcEO8B+eAFdtYBLKg8PR8eEuTBK2owP8BomS7Pm5dT68U1SzeMm5A6MJaLG89AGl&#10;wHXjErMZuqi0Tqxqwxqk2N0fpAeedFVEY3SLT860Y0uBuZhpIT/F8hFrywuSNlDGZvum4i20szbh&#10;NUTcNRQzKh6AhKN+vLyVFxUSXAofroXDPKFD7Ei4wlFqQlW0vnE2J/flb/roD5ph5azBfObcf14I&#10;pzjT7w0G4Hi4txcHOgl7+4cjCG7bMtu2mEV9Rmh1iG20Ml2jf9Cba+movsMqTWNWmISRyJ3zsLme&#10;hX5rsIpSTafJCSNsRbg0N1bG0Btgb9s74eyasACuP9BmksX4BW+9b8/cdBGorBKpEeke1TUBGP/E&#10;z3pV435ty8nr+YMy+Q0AAP//AwBQSwMEFAAGAAgAAAAhACdft2XiAAAADAEAAA8AAABkcnMvZG93&#10;bnJldi54bWxMj01PwzAMhu9I/IfISNy2pLCOqTSdEGIHJIS0gRjHtDFNRT5Kk3WFX493Avliy49e&#10;Py7Xk7NsxCF2wUvI5gIY+ibozrcSXl82sxWwmJTXygaPEr4xwro6PytVocPRb3HcpZZRiI+FkmBS&#10;6gvOY2PQqTgPPXrafYTBqUTj0HI9qCOFO8uvhFhypzpPF4zq8d5g87k7OAlPb/uvh83zu9hjbbt8&#10;tDfm8aeW8vJiursFlnBKfzCc9EkdKnKqw8HryKyEWb7KCZWwWGbAToAQ2TWwmroFFfCq5P+fqH4B&#10;AAD//wMAUEsBAi0AFAAGAAgAAAAhALaDOJL+AAAA4QEAABMAAAAAAAAAAAAAAAAAAAAAAFtDb250&#10;ZW50X1R5cGVzXS54bWxQSwECLQAUAAYACAAAACEAOP0h/9YAAACUAQAACwAAAAAAAAAAAAAAAAAv&#10;AQAAX3JlbHMvLnJlbHNQSwECLQAUAAYACAAAACEAIpEs4WcCAACYBAAADgAAAAAAAAAAAAAAAAAu&#10;AgAAZHJzL2Uyb0RvYy54bWxQSwECLQAUAAYACAAAACEAJ1+3ZeIAAAAMAQAADwAAAAAAAAAAAAAA&#10;AADBBAAAZHJzL2Rvd25yZXYueG1sUEsFBgAAAAAEAAQA8wAAANAFAAAAAA==&#10;" filled="f" strokeweight=".5pt">
                <v:textbox>
                  <w:txbxContent>
                    <w:p w:rsidR="009E1D41" w:rsidRDefault="009E1D41" w:rsidP="008E551A"/>
                  </w:txbxContent>
                </v:textbox>
                <w10:wrap anchorx="margin"/>
              </v:shape>
            </w:pict>
          </mc:Fallback>
        </mc:AlternateContent>
      </w:r>
    </w:p>
    <w:p w:rsidR="008E551A" w:rsidRPr="00501E23" w:rsidRDefault="008E551A" w:rsidP="008E551A">
      <w:pPr>
        <w:rPr>
          <w:sz w:val="32"/>
          <w:szCs w:val="32"/>
        </w:rPr>
      </w:pPr>
      <w:r w:rsidRPr="00501E23">
        <w:rPr>
          <w:rFonts w:hint="eastAsia"/>
          <w:noProof/>
          <w:sz w:val="24"/>
        </w:rPr>
        <mc:AlternateContent>
          <mc:Choice Requires="wps">
            <w:drawing>
              <wp:anchor distT="0" distB="0" distL="114300" distR="114300" simplePos="0" relativeHeight="252130304" behindDoc="0" locked="0" layoutInCell="1" allowOverlap="1" wp14:anchorId="2BD4560C" wp14:editId="0BF5D1B2">
                <wp:simplePos x="0" y="0"/>
                <wp:positionH relativeFrom="rightMargin">
                  <wp:posOffset>189175</wp:posOffset>
                </wp:positionH>
                <wp:positionV relativeFrom="paragraph">
                  <wp:posOffset>105410</wp:posOffset>
                </wp:positionV>
                <wp:extent cx="381000" cy="1466850"/>
                <wp:effectExtent l="0" t="0" r="0" b="0"/>
                <wp:wrapNone/>
                <wp:docPr id="383" name="正方形/長方形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8E551A">
                            <w:pPr>
                              <w:jc w:val="left"/>
                            </w:pPr>
                            <w:r>
                              <w:rPr>
                                <w:rFonts w:hint="eastAsia"/>
                              </w:rPr>
                              <w:t>第十六号の十五様式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4560C" id="正方形/長方形 383" o:spid="_x0000_s1242" style="position:absolute;left:0;text-align:left;margin-left:14.9pt;margin-top:8.3pt;width:30pt;height:115.5pt;z-index:252130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NypAIAAB0FAAAOAAAAZHJzL2Uyb0RvYy54bWysVMuO0zAU3SPxD5b3nSSdtJNETUfzoAhp&#10;gJEG2Lu201gktrHdpqMRnwEfAGvWiAWfw0j8BddO22lhgxBZJHbuw+fec64np+u2QSturFCyxMlR&#10;jBGXVDEhFyV+/Wo2yDCyjkhGGiV5iW+5xafTx48mnS74UNWqYdwgSCJt0ekS187pIoosrXlL7JHS&#10;XIKxUqYlDrZmETFDOsjeNtEwjsdRpwzTRlFuLfy97I14GvJXFafuZVVZ7lBTYsDmwtuE99y/o+mE&#10;FAtDdC3oBgb5BxQtERIO3aW6JI6gpRF/pGoFNcqqyh1R1UaqqgTloQaoJol/q+amJpqHWqA5Vu/a&#10;ZP9fWvpidW2QYCU+zo4xkqQFku6/fL7/+O3H90/Rzw9f+xXyZmhWp20BMTf62vhyrb5S9K1FUl3U&#10;RC74mTGqqzlhADHx/tFBgN9YCEXz7rlicBJZOhX6tq5M6xNCR9A60HO7o4evHaLw8zhL4hhIpGBK&#10;0vE4GwX+IlJso7Wx7ilXLfKLEhugP2QnqyvrPBpSbF0CetUINhNNEzZmMb9oDFoRkMosPKEAKHLf&#10;rZHeWSof1mfs/wBIOMPbPNxA/V2eDNP4fJgPZuPsZJDO0tEgP4mzQZzk5/k4TvP0cvbeA0zSohaM&#10;cXklJN/KMEn/jubNQPQCCkJEXYnz0XAUaj9Ab/eLhGb6fvZVHLi1wsFUNqItcbZzIoUn9olkEEAK&#10;R0TTr6ND+KHL0IPtN3QlyMAz3yvIrefrILpkFFTidTFX7BaUYRQQByTDnQILTt7AF6MOJrTE9t2S&#10;GI5R80yCvk7SYT6CkQ6bLMshyOwb5nsGImmtYOwhVb+8cP0lsNRGLGo4KQnNkuoMFFmJIJYHVBsd&#10;wwyGqjb3hR/y/X3werjVpr8AAAD//wMAUEsDBBQABgAIAAAAIQABMeRo3AAAAAgBAAAPAAAAZHJz&#10;L2Rvd25yZXYueG1sTI/BTsMwEETvSPyDtUjcqEOFTBviVFCpEkdoEYKbEy9x1HgdxU6T/j3bExxn&#10;ZjX7ptjMvhMnHGIbSMP9IgOBVAfbUqPh47C7W4GIyZA1XSDUcMYIm/L6qjC5DRO942mfGsElFHOj&#10;waXU51LG2qE3cRF6JM5+wuBNYjk00g5m4nLfyWWWKelNS/zBmR63DuvjfvQaPsc3952tX2rV7rbV&#10;9Hr+Og5T0Pr2Zn5+ApFwTn/HcMFndCiZqQoj2Sg6Dcs1kyf2lQLB+eqiK/YfHhXIspD/B5S/AAAA&#10;//8DAFBLAQItABQABgAIAAAAIQC2gziS/gAAAOEBAAATAAAAAAAAAAAAAAAAAAAAAABbQ29udGVu&#10;dF9UeXBlc10ueG1sUEsBAi0AFAAGAAgAAAAhADj9If/WAAAAlAEAAAsAAAAAAAAAAAAAAAAALwEA&#10;AF9yZWxzLy5yZWxzUEsBAi0AFAAGAAgAAAAhAOymY3KkAgAAHQUAAA4AAAAAAAAAAAAAAAAALgIA&#10;AGRycy9lMm9Eb2MueG1sUEsBAi0AFAAGAAgAAAAhAAEx5GjcAAAACAEAAA8AAAAAAAAAAAAAAAAA&#10;/gQAAGRycy9kb3ducmV2LnhtbFBLBQYAAAAABAAEAPMAAAAHBgAAAAA=&#10;" stroked="f">
                <v:textbox style="layout-flow:vertical-ideographic" inset="5.85pt,.7pt,5.85pt,.7pt">
                  <w:txbxContent>
                    <w:p w:rsidR="009E1D41" w:rsidRDefault="009E1D41" w:rsidP="008E551A">
                      <w:pPr>
                        <w:jc w:val="left"/>
                      </w:pPr>
                      <w:r>
                        <w:rPr>
                          <w:rFonts w:hint="eastAsia"/>
                        </w:rPr>
                        <w:t>第十六号の十五様式</w:t>
                      </w:r>
                    </w:p>
                  </w:txbxContent>
                </v:textbox>
                <w10:wrap anchorx="margin"/>
              </v:rect>
            </w:pict>
          </mc:Fallback>
        </mc:AlternateContent>
      </w:r>
    </w:p>
    <w:p w:rsidR="008E551A" w:rsidRPr="00501E23" w:rsidRDefault="008E551A" w:rsidP="008E551A">
      <w:pPr>
        <w:jc w:val="center"/>
        <w:rPr>
          <w:sz w:val="32"/>
          <w:szCs w:val="32"/>
        </w:rPr>
      </w:pPr>
      <w:r w:rsidRPr="00501E23">
        <w:rPr>
          <w:rFonts w:hint="eastAsia"/>
          <w:sz w:val="32"/>
          <w:szCs w:val="32"/>
        </w:rPr>
        <w:t>免税軽油譲渡届出書</w:t>
      </w:r>
    </w:p>
    <w:p w:rsidR="008E551A" w:rsidRPr="00501E23" w:rsidRDefault="008E551A" w:rsidP="008E551A">
      <w:pPr>
        <w:rPr>
          <w:sz w:val="24"/>
        </w:rPr>
      </w:pPr>
    </w:p>
    <w:p w:rsidR="008E551A" w:rsidRPr="00501E23" w:rsidRDefault="008E551A" w:rsidP="008E551A">
      <w:pPr>
        <w:rPr>
          <w:sz w:val="24"/>
        </w:rPr>
      </w:pPr>
      <w:r w:rsidRPr="00501E23">
        <w:rPr>
          <w:rFonts w:hint="eastAsia"/>
          <w:sz w:val="24"/>
        </w:rPr>
        <w:t xml:space="preserve">　</w:t>
      </w:r>
      <w:r>
        <w:rPr>
          <w:rFonts w:hint="eastAsia"/>
          <w:sz w:val="24"/>
        </w:rPr>
        <w:t xml:space="preserve">　　　　　　　　　　　　　　　　　　　　　　　　　　　</w:t>
      </w:r>
      <w:r w:rsidR="00125FC5">
        <w:rPr>
          <w:rFonts w:hint="eastAsia"/>
          <w:sz w:val="24"/>
        </w:rPr>
        <w:t xml:space="preserve">　</w:t>
      </w:r>
      <w:r w:rsidRPr="003F58D1">
        <w:rPr>
          <w:rFonts w:ascii="HGP行書体" w:eastAsia="HGP行書体" w:hAnsiTheme="minorEastAsia" w:hint="eastAsia"/>
          <w:sz w:val="24"/>
          <w:szCs w:val="21"/>
          <w:highlight w:val="lightGray"/>
        </w:rPr>
        <w:t>〇</w:t>
      </w:r>
      <w:r w:rsidRPr="00501E23">
        <w:rPr>
          <w:rFonts w:hint="eastAsia"/>
          <w:sz w:val="24"/>
        </w:rPr>
        <w:t xml:space="preserve">年　　</w:t>
      </w:r>
      <w:r w:rsidRPr="003F58D1">
        <w:rPr>
          <w:rFonts w:ascii="HGP行書体" w:eastAsia="HGP行書体" w:hAnsiTheme="minorEastAsia" w:hint="eastAsia"/>
          <w:sz w:val="24"/>
          <w:szCs w:val="21"/>
          <w:highlight w:val="lightGray"/>
        </w:rPr>
        <w:t>〇</w:t>
      </w:r>
      <w:r w:rsidRPr="00501E23">
        <w:rPr>
          <w:rFonts w:hint="eastAsia"/>
          <w:sz w:val="24"/>
        </w:rPr>
        <w:t xml:space="preserve">月　</w:t>
      </w:r>
      <w:r w:rsidRPr="003F58D1">
        <w:rPr>
          <w:rFonts w:ascii="HGP行書体" w:eastAsia="HGP行書体" w:hAnsiTheme="minorEastAsia" w:hint="eastAsia"/>
          <w:sz w:val="24"/>
          <w:szCs w:val="21"/>
          <w:highlight w:val="lightGray"/>
        </w:rPr>
        <w:t>〇</w:t>
      </w:r>
      <w:r w:rsidRPr="00501E23">
        <w:rPr>
          <w:rFonts w:hint="eastAsia"/>
          <w:sz w:val="24"/>
        </w:rPr>
        <w:t>日</w:t>
      </w:r>
    </w:p>
    <w:p w:rsidR="008E551A" w:rsidRPr="00501E23" w:rsidRDefault="008E551A" w:rsidP="008E551A">
      <w:pPr>
        <w:jc w:val="right"/>
        <w:rPr>
          <w:sz w:val="24"/>
        </w:rPr>
      </w:pPr>
    </w:p>
    <w:p w:rsidR="008E551A" w:rsidRPr="00501E23" w:rsidRDefault="008E551A" w:rsidP="008E551A">
      <w:pPr>
        <w:jc w:val="left"/>
        <w:rPr>
          <w:sz w:val="24"/>
        </w:rPr>
      </w:pPr>
      <w:r w:rsidRPr="00501E23">
        <w:rPr>
          <w:rFonts w:hint="eastAsia"/>
          <w:sz w:val="24"/>
        </w:rPr>
        <w:t>大阪府なにわ北府税事務所長　様</w:t>
      </w:r>
    </w:p>
    <w:p w:rsidR="008E551A" w:rsidRPr="00501E23" w:rsidRDefault="008E551A" w:rsidP="008E551A">
      <w:pPr>
        <w:rPr>
          <w:sz w:val="24"/>
        </w:rPr>
      </w:pP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3362"/>
        <w:gridCol w:w="5382"/>
      </w:tblGrid>
      <w:tr w:rsidR="008E551A" w:rsidRPr="00501E23" w:rsidTr="008E551A">
        <w:trPr>
          <w:trHeight w:val="965"/>
        </w:trPr>
        <w:tc>
          <w:tcPr>
            <w:tcW w:w="1082" w:type="dxa"/>
            <w:vMerge w:val="restart"/>
            <w:shd w:val="clear" w:color="auto" w:fill="auto"/>
            <w:textDirection w:val="tbRlV"/>
            <w:vAlign w:val="center"/>
          </w:tcPr>
          <w:p w:rsidR="008E551A" w:rsidRPr="00501E23" w:rsidRDefault="008E551A" w:rsidP="008E551A">
            <w:pPr>
              <w:ind w:left="113" w:right="113"/>
              <w:jc w:val="center"/>
              <w:rPr>
                <w:sz w:val="24"/>
              </w:rPr>
            </w:pPr>
            <w:r w:rsidRPr="00501E23">
              <w:rPr>
                <w:rFonts w:hint="eastAsia"/>
                <w:sz w:val="24"/>
              </w:rPr>
              <w:t>申　　請　　者</w:t>
            </w:r>
          </w:p>
        </w:tc>
        <w:tc>
          <w:tcPr>
            <w:tcW w:w="3361" w:type="dxa"/>
            <w:shd w:val="clear" w:color="auto" w:fill="auto"/>
            <w:vAlign w:val="center"/>
          </w:tcPr>
          <w:p w:rsidR="008E551A" w:rsidRPr="00501E23" w:rsidRDefault="008E551A" w:rsidP="008E551A">
            <w:pPr>
              <w:rPr>
                <w:sz w:val="24"/>
              </w:rPr>
            </w:pPr>
            <w:r w:rsidRPr="008E551A">
              <w:rPr>
                <w:rFonts w:hint="eastAsia"/>
                <w:spacing w:val="18"/>
                <w:kern w:val="0"/>
                <w:sz w:val="24"/>
                <w:fitText w:val="2760" w:id="-1161532409"/>
              </w:rPr>
              <w:t>住所又は事務所若しく</w:t>
            </w:r>
          </w:p>
          <w:p w:rsidR="008E551A" w:rsidRPr="00501E23" w:rsidRDefault="008E551A" w:rsidP="008E551A">
            <w:pPr>
              <w:rPr>
                <w:sz w:val="24"/>
              </w:rPr>
            </w:pPr>
            <w:r w:rsidRPr="00501E23">
              <w:rPr>
                <w:rFonts w:hint="eastAsia"/>
                <w:sz w:val="24"/>
              </w:rPr>
              <w:t>は事業所所在地</w:t>
            </w:r>
          </w:p>
        </w:tc>
        <w:tc>
          <w:tcPr>
            <w:tcW w:w="5382" w:type="dxa"/>
            <w:shd w:val="clear" w:color="auto" w:fill="EEECE1" w:themeFill="background2"/>
          </w:tcPr>
          <w:p w:rsidR="008E551A" w:rsidRPr="00501E23" w:rsidRDefault="008E551A" w:rsidP="008E551A">
            <w:pPr>
              <w:spacing w:line="600" w:lineRule="auto"/>
              <w:jc w:val="center"/>
              <w:rPr>
                <w:rFonts w:ascii="HGP行書体" w:eastAsia="HGP行書体"/>
                <w:sz w:val="28"/>
              </w:rPr>
            </w:pPr>
            <w:r w:rsidRPr="00501E23">
              <w:rPr>
                <w:rFonts w:ascii="HGP行書体" w:eastAsia="HGP行書体" w:hint="eastAsia"/>
                <w:sz w:val="28"/>
              </w:rPr>
              <w:t>大阪市北区西天満3－5－24</w:t>
            </w:r>
          </w:p>
        </w:tc>
      </w:tr>
      <w:tr w:rsidR="008E551A" w:rsidRPr="00501E23" w:rsidTr="008E551A">
        <w:trPr>
          <w:trHeight w:val="787"/>
        </w:trPr>
        <w:tc>
          <w:tcPr>
            <w:tcW w:w="1082" w:type="dxa"/>
            <w:vMerge/>
            <w:shd w:val="clear" w:color="auto" w:fill="auto"/>
            <w:vAlign w:val="center"/>
          </w:tcPr>
          <w:p w:rsidR="008E551A" w:rsidRPr="00501E23" w:rsidRDefault="008E551A" w:rsidP="008E551A">
            <w:pPr>
              <w:rPr>
                <w:sz w:val="24"/>
              </w:rPr>
            </w:pPr>
          </w:p>
        </w:tc>
        <w:tc>
          <w:tcPr>
            <w:tcW w:w="3361" w:type="dxa"/>
            <w:shd w:val="clear" w:color="auto" w:fill="auto"/>
            <w:vAlign w:val="center"/>
          </w:tcPr>
          <w:p w:rsidR="008E551A" w:rsidRPr="00501E23" w:rsidRDefault="008E551A" w:rsidP="008E551A">
            <w:pPr>
              <w:jc w:val="distribute"/>
              <w:rPr>
                <w:sz w:val="24"/>
              </w:rPr>
            </w:pPr>
            <w:r w:rsidRPr="00501E23">
              <w:rPr>
                <w:rFonts w:hint="eastAsia"/>
                <w:sz w:val="24"/>
              </w:rPr>
              <w:t>氏名又は名称</w:t>
            </w:r>
          </w:p>
        </w:tc>
        <w:tc>
          <w:tcPr>
            <w:tcW w:w="5382" w:type="dxa"/>
            <w:shd w:val="clear" w:color="auto" w:fill="EEECE1" w:themeFill="background2"/>
            <w:vAlign w:val="center"/>
          </w:tcPr>
          <w:p w:rsidR="008E551A" w:rsidRPr="00501E23" w:rsidRDefault="008E551A" w:rsidP="008E551A">
            <w:pPr>
              <w:jc w:val="center"/>
              <w:rPr>
                <w:rFonts w:ascii="HGP行書体" w:eastAsia="HGP行書体"/>
                <w:sz w:val="28"/>
              </w:rPr>
            </w:pPr>
            <w:r w:rsidRPr="00501E23">
              <w:rPr>
                <w:rFonts w:ascii="HGP行書体" w:eastAsia="HGP行書体" w:hint="eastAsia"/>
                <w:sz w:val="28"/>
              </w:rPr>
              <w:t xml:space="preserve">浪速　北三郎　　　　　　　　　　　　　　　　　</w:t>
            </w:r>
          </w:p>
        </w:tc>
      </w:tr>
      <w:tr w:rsidR="008E551A" w:rsidRPr="00501E23" w:rsidTr="008E551A">
        <w:trPr>
          <w:trHeight w:val="842"/>
        </w:trPr>
        <w:tc>
          <w:tcPr>
            <w:tcW w:w="1082" w:type="dxa"/>
            <w:vMerge/>
            <w:shd w:val="clear" w:color="auto" w:fill="auto"/>
            <w:vAlign w:val="center"/>
          </w:tcPr>
          <w:p w:rsidR="008E551A" w:rsidRPr="00501E23" w:rsidRDefault="008E551A" w:rsidP="008E551A">
            <w:pPr>
              <w:rPr>
                <w:sz w:val="24"/>
              </w:rPr>
            </w:pPr>
          </w:p>
        </w:tc>
        <w:tc>
          <w:tcPr>
            <w:tcW w:w="3361" w:type="dxa"/>
            <w:shd w:val="clear" w:color="auto" w:fill="auto"/>
            <w:vAlign w:val="center"/>
          </w:tcPr>
          <w:p w:rsidR="008E551A" w:rsidRPr="00501E23" w:rsidRDefault="008E551A" w:rsidP="008E551A">
            <w:pPr>
              <w:rPr>
                <w:sz w:val="24"/>
              </w:rPr>
            </w:pPr>
            <w:r w:rsidRPr="00501E23">
              <w:rPr>
                <w:rFonts w:hint="eastAsia"/>
                <w:sz w:val="24"/>
              </w:rPr>
              <w:t>免税軽油使用者証の番号</w:t>
            </w:r>
          </w:p>
        </w:tc>
        <w:tc>
          <w:tcPr>
            <w:tcW w:w="5382" w:type="dxa"/>
            <w:shd w:val="clear" w:color="auto" w:fill="EEECE1" w:themeFill="background2"/>
            <w:vAlign w:val="center"/>
          </w:tcPr>
          <w:p w:rsidR="008E551A" w:rsidRPr="00501E23" w:rsidRDefault="008E551A" w:rsidP="008E551A">
            <w:pPr>
              <w:ind w:firstLineChars="550" w:firstLine="1540"/>
              <w:rPr>
                <w:rFonts w:ascii="HGP行書体" w:eastAsia="HGP行書体"/>
                <w:sz w:val="28"/>
              </w:rPr>
            </w:pPr>
            <w:r w:rsidRPr="00501E23">
              <w:rPr>
                <w:rFonts w:hint="eastAsia"/>
                <w:sz w:val="28"/>
              </w:rPr>
              <w:t>第</w:t>
            </w:r>
            <w:r w:rsidRPr="00501E23">
              <w:rPr>
                <w:rFonts w:ascii="HGP行書体" w:eastAsia="HGP行書体" w:hint="eastAsia"/>
                <w:sz w:val="28"/>
              </w:rPr>
              <w:t xml:space="preserve">　</w:t>
            </w:r>
            <w:r w:rsidRPr="00501E23">
              <w:rPr>
                <w:rFonts w:ascii="HGP行書体" w:eastAsia="HGP行書体" w:hAnsi="Meiryo UI" w:hint="eastAsia"/>
                <w:sz w:val="32"/>
              </w:rPr>
              <w:t>〇〇〇〇</w:t>
            </w:r>
            <w:r w:rsidRPr="00501E23">
              <w:rPr>
                <w:rFonts w:ascii="HGP行書体" w:eastAsia="HGP行書体" w:hint="eastAsia"/>
                <w:sz w:val="28"/>
              </w:rPr>
              <w:t xml:space="preserve">　</w:t>
            </w:r>
            <w:r w:rsidRPr="00501E23">
              <w:rPr>
                <w:rFonts w:hint="eastAsia"/>
                <w:sz w:val="28"/>
              </w:rPr>
              <w:t>号</w:t>
            </w:r>
          </w:p>
        </w:tc>
      </w:tr>
      <w:tr w:rsidR="008E551A" w:rsidRPr="00501E23" w:rsidTr="008E551A">
        <w:trPr>
          <w:trHeight w:val="998"/>
        </w:trPr>
        <w:tc>
          <w:tcPr>
            <w:tcW w:w="4444" w:type="dxa"/>
            <w:gridSpan w:val="2"/>
            <w:shd w:val="clear" w:color="auto" w:fill="auto"/>
            <w:vAlign w:val="center"/>
          </w:tcPr>
          <w:p w:rsidR="008E551A" w:rsidRPr="00501E23" w:rsidRDefault="008E551A" w:rsidP="008E551A">
            <w:pPr>
              <w:jc w:val="distribute"/>
              <w:rPr>
                <w:sz w:val="24"/>
              </w:rPr>
            </w:pPr>
            <w:r w:rsidRPr="00501E23">
              <w:rPr>
                <w:rFonts w:hint="eastAsia"/>
                <w:sz w:val="24"/>
              </w:rPr>
              <w:t>譲渡する数量</w:t>
            </w:r>
          </w:p>
        </w:tc>
        <w:tc>
          <w:tcPr>
            <w:tcW w:w="5382" w:type="dxa"/>
            <w:shd w:val="clear" w:color="auto" w:fill="EEECE1" w:themeFill="background2"/>
            <w:vAlign w:val="center"/>
          </w:tcPr>
          <w:p w:rsidR="008E551A" w:rsidRPr="00501E23" w:rsidRDefault="008E551A" w:rsidP="008E551A">
            <w:pPr>
              <w:spacing w:line="240" w:lineRule="atLeast"/>
              <w:ind w:leftChars="100" w:left="210"/>
              <w:jc w:val="center"/>
              <w:rPr>
                <w:rFonts w:ascii="HGP行書体" w:eastAsia="HGP行書体"/>
                <w:sz w:val="28"/>
              </w:rPr>
            </w:pPr>
            <w:r w:rsidRPr="00501E23">
              <w:rPr>
                <w:rFonts w:ascii="HGP行書体" w:eastAsia="HGP行書体" w:hint="eastAsia"/>
                <w:sz w:val="28"/>
              </w:rPr>
              <w:t xml:space="preserve">　　　　　　　　　</w:t>
            </w:r>
            <w:r w:rsidRPr="00501E23">
              <w:rPr>
                <w:rFonts w:ascii="HGP行書体" w:eastAsia="HGP行書体" w:hAnsi="Meiryo UI" w:hint="eastAsia"/>
                <w:sz w:val="32"/>
              </w:rPr>
              <w:t>１００</w:t>
            </w:r>
            <w:r w:rsidRPr="00501E23">
              <w:rPr>
                <w:rFonts w:ascii="HGP行書体" w:eastAsia="HGP行書体"/>
                <w:sz w:val="28"/>
              </w:rPr>
              <w:t xml:space="preserve">   </w:t>
            </w:r>
            <w:r w:rsidRPr="00501E23">
              <w:rPr>
                <w:rFonts w:ascii="HGP行書体" w:eastAsia="HGP行書体" w:hint="eastAsia"/>
                <w:sz w:val="28"/>
              </w:rPr>
              <w:t xml:space="preserve">　　　</w:t>
            </w:r>
            <w:r w:rsidRPr="00501E23">
              <w:rPr>
                <w:rFonts w:hint="eastAsia"/>
                <w:sz w:val="24"/>
              </w:rPr>
              <w:t>リットル</w:t>
            </w:r>
          </w:p>
        </w:tc>
      </w:tr>
      <w:tr w:rsidR="008E551A" w:rsidRPr="00501E23" w:rsidTr="008E551A">
        <w:trPr>
          <w:trHeight w:val="998"/>
        </w:trPr>
        <w:tc>
          <w:tcPr>
            <w:tcW w:w="1082" w:type="dxa"/>
            <w:vMerge w:val="restart"/>
            <w:shd w:val="clear" w:color="auto" w:fill="auto"/>
            <w:textDirection w:val="tbRlV"/>
            <w:vAlign w:val="center"/>
          </w:tcPr>
          <w:p w:rsidR="008E551A" w:rsidRPr="00501E23" w:rsidRDefault="008E551A" w:rsidP="008E551A">
            <w:pPr>
              <w:ind w:left="113" w:right="113"/>
              <w:jc w:val="center"/>
              <w:rPr>
                <w:sz w:val="24"/>
              </w:rPr>
            </w:pPr>
            <w:r w:rsidRPr="00501E23">
              <w:rPr>
                <w:rFonts w:hint="eastAsia"/>
                <w:sz w:val="24"/>
              </w:rPr>
              <w:t>譲り受ける者</w:t>
            </w:r>
          </w:p>
          <w:p w:rsidR="008E551A" w:rsidRPr="00501E23" w:rsidRDefault="008E551A" w:rsidP="008E551A">
            <w:pPr>
              <w:ind w:left="113" w:right="113"/>
              <w:jc w:val="center"/>
              <w:rPr>
                <w:sz w:val="24"/>
              </w:rPr>
            </w:pPr>
            <w:r w:rsidRPr="008E551A">
              <w:rPr>
                <w:rFonts w:hint="eastAsia"/>
                <w:spacing w:val="30"/>
                <w:kern w:val="0"/>
                <w:sz w:val="24"/>
                <w:fitText w:val="1440" w:id="-1161532408"/>
              </w:rPr>
              <w:t>免税軽油</w:t>
            </w:r>
            <w:r w:rsidRPr="008E551A">
              <w:rPr>
                <w:rFonts w:hint="eastAsia"/>
                <w:kern w:val="0"/>
                <w:sz w:val="24"/>
                <w:fitText w:val="1440" w:id="-1161532408"/>
              </w:rPr>
              <w:t>を</w:t>
            </w:r>
          </w:p>
        </w:tc>
        <w:tc>
          <w:tcPr>
            <w:tcW w:w="3361" w:type="dxa"/>
            <w:shd w:val="clear" w:color="auto" w:fill="auto"/>
            <w:vAlign w:val="center"/>
          </w:tcPr>
          <w:p w:rsidR="008E551A" w:rsidRPr="00501E23" w:rsidRDefault="008E551A" w:rsidP="008E551A">
            <w:pPr>
              <w:ind w:firstLineChars="100" w:firstLine="240"/>
              <w:rPr>
                <w:sz w:val="24"/>
              </w:rPr>
            </w:pPr>
            <w:r w:rsidRPr="00501E23">
              <w:rPr>
                <w:rFonts w:hint="eastAsia"/>
                <w:sz w:val="24"/>
              </w:rPr>
              <w:t>住所又は事務所若しく</w:t>
            </w:r>
          </w:p>
          <w:p w:rsidR="008E551A" w:rsidRPr="00501E23" w:rsidRDefault="008E551A" w:rsidP="008E551A">
            <w:pPr>
              <w:ind w:firstLineChars="100" w:firstLine="240"/>
              <w:rPr>
                <w:sz w:val="24"/>
              </w:rPr>
            </w:pPr>
            <w:r w:rsidRPr="00501E23">
              <w:rPr>
                <w:rFonts w:hint="eastAsia"/>
                <w:sz w:val="24"/>
              </w:rPr>
              <w:t>は事業所所在地</w:t>
            </w:r>
          </w:p>
        </w:tc>
        <w:tc>
          <w:tcPr>
            <w:tcW w:w="5382" w:type="dxa"/>
            <w:shd w:val="clear" w:color="auto" w:fill="EEECE1" w:themeFill="background2"/>
            <w:vAlign w:val="center"/>
          </w:tcPr>
          <w:p w:rsidR="008E551A" w:rsidRPr="00501E23" w:rsidRDefault="008E551A" w:rsidP="008E551A">
            <w:pPr>
              <w:jc w:val="center"/>
              <w:rPr>
                <w:rFonts w:ascii="HGP行書体" w:eastAsia="HGP行書体"/>
                <w:sz w:val="28"/>
              </w:rPr>
            </w:pPr>
            <w:r w:rsidRPr="00501E23">
              <w:rPr>
                <w:rFonts w:ascii="HGP行書体" w:eastAsia="HGP行書体" w:hint="eastAsia"/>
                <w:sz w:val="28"/>
              </w:rPr>
              <w:t>大阪市住之江区南港北</w:t>
            </w:r>
            <w:r w:rsidRPr="00501E23">
              <w:rPr>
                <w:rFonts w:ascii="HGP行書体" w:eastAsia="HGP行書体" w:hAnsi="Meiryo UI" w:hint="eastAsia"/>
                <w:sz w:val="32"/>
              </w:rPr>
              <w:t>〇-〇-〇</w:t>
            </w:r>
          </w:p>
        </w:tc>
      </w:tr>
      <w:tr w:rsidR="008E551A" w:rsidRPr="00501E23" w:rsidTr="008E551A">
        <w:trPr>
          <w:trHeight w:val="696"/>
        </w:trPr>
        <w:tc>
          <w:tcPr>
            <w:tcW w:w="1082" w:type="dxa"/>
            <w:vMerge/>
            <w:shd w:val="clear" w:color="auto" w:fill="auto"/>
          </w:tcPr>
          <w:p w:rsidR="008E551A" w:rsidRPr="00501E23" w:rsidRDefault="008E551A" w:rsidP="008E551A">
            <w:pPr>
              <w:rPr>
                <w:sz w:val="24"/>
              </w:rPr>
            </w:pPr>
          </w:p>
        </w:tc>
        <w:tc>
          <w:tcPr>
            <w:tcW w:w="3361" w:type="dxa"/>
            <w:shd w:val="clear" w:color="auto" w:fill="auto"/>
            <w:vAlign w:val="center"/>
          </w:tcPr>
          <w:p w:rsidR="008E551A" w:rsidRPr="00501E23" w:rsidRDefault="008E551A" w:rsidP="008E551A">
            <w:pPr>
              <w:jc w:val="distribute"/>
              <w:rPr>
                <w:sz w:val="24"/>
              </w:rPr>
            </w:pPr>
            <w:r w:rsidRPr="00501E23">
              <w:rPr>
                <w:rFonts w:hint="eastAsia"/>
                <w:sz w:val="24"/>
              </w:rPr>
              <w:t>氏名又は名称</w:t>
            </w:r>
          </w:p>
        </w:tc>
        <w:tc>
          <w:tcPr>
            <w:tcW w:w="5382" w:type="dxa"/>
            <w:shd w:val="clear" w:color="auto" w:fill="EEECE1" w:themeFill="background2"/>
          </w:tcPr>
          <w:p w:rsidR="008E551A" w:rsidRPr="00501E23" w:rsidRDefault="008E551A" w:rsidP="008E551A">
            <w:pPr>
              <w:spacing w:line="480" w:lineRule="auto"/>
              <w:jc w:val="center"/>
              <w:rPr>
                <w:rFonts w:ascii="HGP行書体" w:eastAsia="HGP行書体"/>
                <w:sz w:val="28"/>
              </w:rPr>
            </w:pPr>
            <w:r w:rsidRPr="00501E23">
              <w:rPr>
                <w:rFonts w:ascii="HGP行書体" w:eastAsia="HGP行書体" w:hint="eastAsia"/>
                <w:sz w:val="28"/>
              </w:rPr>
              <w:t>浪速　北二郎</w:t>
            </w:r>
          </w:p>
        </w:tc>
      </w:tr>
      <w:tr w:rsidR="008E551A" w:rsidRPr="00501E23" w:rsidTr="008E551A">
        <w:trPr>
          <w:trHeight w:val="994"/>
        </w:trPr>
        <w:tc>
          <w:tcPr>
            <w:tcW w:w="4444" w:type="dxa"/>
            <w:gridSpan w:val="2"/>
            <w:shd w:val="clear" w:color="auto" w:fill="auto"/>
            <w:vAlign w:val="center"/>
          </w:tcPr>
          <w:p w:rsidR="008E551A" w:rsidRPr="00501E23" w:rsidRDefault="008E551A" w:rsidP="008E551A">
            <w:pPr>
              <w:jc w:val="distribute"/>
              <w:rPr>
                <w:sz w:val="24"/>
              </w:rPr>
            </w:pPr>
            <w:r w:rsidRPr="00501E23">
              <w:rPr>
                <w:rFonts w:hint="eastAsia"/>
                <w:sz w:val="24"/>
              </w:rPr>
              <w:t>譲渡をする日又は予定日</w:t>
            </w:r>
          </w:p>
        </w:tc>
        <w:tc>
          <w:tcPr>
            <w:tcW w:w="5382" w:type="dxa"/>
            <w:shd w:val="clear" w:color="auto" w:fill="EEECE1" w:themeFill="background2"/>
            <w:vAlign w:val="center"/>
          </w:tcPr>
          <w:p w:rsidR="008E551A" w:rsidRPr="00501E23" w:rsidRDefault="008E551A" w:rsidP="008E551A">
            <w:pPr>
              <w:jc w:val="center"/>
              <w:rPr>
                <w:rFonts w:ascii="HGP行書体" w:eastAsia="HGP行書体"/>
                <w:sz w:val="28"/>
              </w:rPr>
            </w:pPr>
            <w:r w:rsidRPr="00501E23">
              <w:rPr>
                <w:rFonts w:ascii="HGP行書体" w:eastAsia="HGP行書体" w:hint="eastAsia"/>
                <w:sz w:val="28"/>
              </w:rPr>
              <w:t xml:space="preserve">　令和５</w:t>
            </w:r>
            <w:r w:rsidRPr="00501E23">
              <w:rPr>
                <w:rFonts w:hint="eastAsia"/>
                <w:sz w:val="28"/>
              </w:rPr>
              <w:t>年</w:t>
            </w:r>
            <w:r w:rsidRPr="00501E23">
              <w:rPr>
                <w:rFonts w:ascii="HGP行書体" w:eastAsia="HGP行書体" w:hint="eastAsia"/>
                <w:sz w:val="28"/>
              </w:rPr>
              <w:t xml:space="preserve">　５</w:t>
            </w:r>
            <w:r w:rsidRPr="00501E23">
              <w:rPr>
                <w:rFonts w:hint="eastAsia"/>
                <w:sz w:val="28"/>
              </w:rPr>
              <w:t>月</w:t>
            </w:r>
            <w:r w:rsidRPr="00501E23">
              <w:rPr>
                <w:rFonts w:ascii="HGP行書体" w:eastAsia="HGP行書体" w:hint="eastAsia"/>
                <w:sz w:val="28"/>
              </w:rPr>
              <w:t xml:space="preserve">　３１</w:t>
            </w:r>
            <w:r w:rsidRPr="00501E23">
              <w:rPr>
                <w:rFonts w:hint="eastAsia"/>
                <w:sz w:val="28"/>
              </w:rPr>
              <w:t>日</w:t>
            </w:r>
          </w:p>
        </w:tc>
      </w:tr>
    </w:tbl>
    <w:p w:rsidR="008E551A" w:rsidRPr="00501E23" w:rsidRDefault="008E551A" w:rsidP="008E551A">
      <w:pPr>
        <w:rPr>
          <w:sz w:val="24"/>
        </w:rPr>
      </w:pPr>
    </w:p>
    <w:p w:rsidR="008E551A" w:rsidRPr="00501E23" w:rsidRDefault="008E551A" w:rsidP="008E551A">
      <w:pPr>
        <w:ind w:firstLineChars="100" w:firstLine="240"/>
        <w:rPr>
          <w:sz w:val="24"/>
        </w:rPr>
      </w:pPr>
      <w:r w:rsidRPr="00501E23">
        <w:rPr>
          <w:rFonts w:hint="eastAsia"/>
          <w:sz w:val="24"/>
        </w:rPr>
        <w:t>上記のとおり、免税軽油の譲渡をしたいので承認を受けたく届出いたします。</w:t>
      </w:r>
    </w:p>
    <w:p w:rsidR="008E551A" w:rsidRPr="00501E23" w:rsidRDefault="008E551A" w:rsidP="008E551A">
      <w:pPr>
        <w:widowControl/>
        <w:jc w:val="left"/>
      </w:pPr>
    </w:p>
    <w:p w:rsidR="008E551A" w:rsidRPr="00501E23" w:rsidRDefault="008E551A" w:rsidP="008E551A">
      <w:pPr>
        <w:widowControl/>
        <w:jc w:val="left"/>
      </w:pPr>
      <w:r w:rsidRPr="00501E23">
        <w:br w:type="page"/>
      </w:r>
    </w:p>
    <w:p w:rsidR="008E551A" w:rsidRPr="00501E23" w:rsidRDefault="008E551A" w:rsidP="008E551A">
      <w:pPr>
        <w:widowControl/>
        <w:jc w:val="left"/>
      </w:pPr>
      <w:r w:rsidRPr="00501E23">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136448" behindDoc="0" locked="0" layoutInCell="1" allowOverlap="1" wp14:anchorId="707A4A24" wp14:editId="1E7B34ED">
                <wp:simplePos x="0" y="0"/>
                <wp:positionH relativeFrom="column">
                  <wp:posOffset>0</wp:posOffset>
                </wp:positionH>
                <wp:positionV relativeFrom="paragraph">
                  <wp:posOffset>-635</wp:posOffset>
                </wp:positionV>
                <wp:extent cx="6120063" cy="601579"/>
                <wp:effectExtent l="0" t="0" r="14605" b="27305"/>
                <wp:wrapNone/>
                <wp:docPr id="385" name="四角形: 角を丸くする 385"/>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参考法令（地方税法抜粋）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7A4A24" id="四角形: 角を丸くする 385" o:spid="_x0000_s1243" style="position:absolute;margin-left:0;margin-top:-.05pt;width:481.9pt;height:47.35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qivwIAAGUFAAAOAAAAZHJzL2Uyb0RvYy54bWysVMtO20AU3VfqP4xmXxyHBIIVB6VEqSpR&#10;QIWK9WQ8ji3NqzOT2HQH2y4qsavYddNfYNOvSZH6Gb0zdiBAF1XVjX1fcx/nPob7teBoyYwtlUxx&#10;vNXBiEmqslLOU/zhbPpqgJF1RGaEK8lSfMEs3h+9fDGsdMK6qlA8YwaBE2mTSqe4cE4nUWRpwQSx&#10;W0ozCcpcGUEcsGYeZYZU4F3wqNvp7ESVMpk2ijJrQTpplHgU/Oc5o+44zy1ziKcYcnPha8J35r/R&#10;aEiSuSG6KGmbBvmHLAQpJQS9dzUhjqCFKZ+5EiU1yqrcbVElIpXnJWWhBqgm7jyp5rQgmoVaAByr&#10;72Gy/88tPVqeGFRmKd4e9DGSRECT7m5ufn2/vvvxLUHwX11d/7y9XV1+WV1+XV19Rt4QYKu0TeD1&#10;qT4xLWeB9BjUuRH+D9WhOkB9cQ81qx2iINyJffe2MaKg2+nE/d097zR6eK2NdW+YEsgTKTZqIbP3&#10;0M8AM1keWtfYr+18RKt4mU1LzgNj5rMDbtCSQO9700H8ehLe8oV4p7JGDEl02iEAMYxKIx6sxZCP&#10;bdyE3B755xJVKe72e+ABUQLDm3PigBQa4LRyjhHhc9gK6kwI/Oh16/ZZdrYgGWuk/b/Jwpc/IbZo&#10;noQQLZBcehRYWIIWLd+zpkuecvWsDq2P+911R2cqu4CBMKrZFKvptIQIh8S6E2JgNaBWWHd3DJ+c&#10;KwBAtRRGhTKf/iT39jCxoMWoglUDcD4uiGEY8bcSZnkv7vX8bgam19/tAmM2NbNNjVyIAwUdjeGw&#10;aBpIb+/4msyNEudwFcY+KqiIpBC7aUPLHLjmBMBdoWw8Dmawj5q4Q3mqqXfusfPYntXnxOh2CB2M&#10;75FaryVJnoxhY+tfSjVeOJWXYUY91g2uMESegV0O49TeHX8sNvlg9XAdR78BAAD//wMAUEsDBBQA&#10;BgAIAAAAIQDcA/UO3wAAAAUBAAAPAAAAZHJzL2Rvd25yZXYueG1sTI/BTsMwEETvSPyDtUhcUOsU&#10;qqgNcaoIxAUQEqEguLnxkgTitRU7beDrWU5wm9WsZt7km8n2Yo9D6BwpWMwTEEi1Mx01CrZPN7MV&#10;iBA1Gd07QgVfGGBTHB/lOjPuQI+4r2IjOIRCphW0MfpMylC3aHWYO4/E3rsbrI58Do00gz5wuO3l&#10;eZKk0uqOuKHVHq9arD+r0Srw4/eyKn1Vvtytb1/x/u364ez5Q6nTk6m8BBFxin/P8IvP6FAw086N&#10;ZILoFfCQqGC2AMHmOr3gHTsWyxRkkcv/9MUPAAAA//8DAFBLAQItABQABgAIAAAAIQC2gziS/gAA&#10;AOEBAAATAAAAAAAAAAAAAAAAAAAAAABbQ29udGVudF9UeXBlc10ueG1sUEsBAi0AFAAGAAgAAAAh&#10;ADj9If/WAAAAlAEAAAsAAAAAAAAAAAAAAAAALwEAAF9yZWxzLy5yZWxzUEsBAi0AFAAGAAgAAAAh&#10;ABJrqqK/AgAAZQUAAA4AAAAAAAAAAAAAAAAALgIAAGRycy9lMm9Eb2MueG1sUEsBAi0AFAAGAAgA&#10;AAAhANwD9Q7fAAAABQEAAA8AAAAAAAAAAAAAAAAAGQUAAGRycy9kb3ducmV2LnhtbFBLBQYAAAAA&#10;BAAEAPMAAAAlBgAAAAA=&#10;" fillcolor="#dce6f2" strokecolor="#385d8a" strokeweight="2pt">
                <v:textbox>
                  <w:txbxContent>
                    <w:p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参考法令（地方税法抜粋）</w:t>
                      </w:r>
                    </w:p>
                  </w:txbxContent>
                </v:textbox>
              </v:roundrect>
            </w:pict>
          </mc:Fallback>
        </mc:AlternateContent>
      </w:r>
    </w:p>
    <w:p w:rsidR="008E551A" w:rsidRPr="00501E23" w:rsidRDefault="008E551A" w:rsidP="008E551A">
      <w:pPr>
        <w:widowControl/>
        <w:jc w:val="left"/>
      </w:pPr>
    </w:p>
    <w:p w:rsidR="008E551A" w:rsidRPr="00501E23" w:rsidRDefault="008E551A" w:rsidP="008E551A">
      <w:pPr>
        <w:widowControl/>
        <w:jc w:val="left"/>
      </w:pPr>
      <w:r w:rsidRPr="00501E23">
        <w:rPr>
          <w:noProof/>
        </w:rPr>
        <mc:AlternateContent>
          <mc:Choice Requires="wpg">
            <w:drawing>
              <wp:anchor distT="0" distB="0" distL="114300" distR="114300" simplePos="0" relativeHeight="252137472" behindDoc="0" locked="0" layoutInCell="1" allowOverlap="1" wp14:anchorId="77AA26A9" wp14:editId="559A14EF">
                <wp:simplePos x="0" y="0"/>
                <wp:positionH relativeFrom="column">
                  <wp:posOffset>3810</wp:posOffset>
                </wp:positionH>
                <wp:positionV relativeFrom="paragraph">
                  <wp:posOffset>136525</wp:posOffset>
                </wp:positionV>
                <wp:extent cx="6106795" cy="495300"/>
                <wp:effectExtent l="0" t="0" r="27305" b="0"/>
                <wp:wrapNone/>
                <wp:docPr id="386" name="グループ化 386"/>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388" name="正方形/長方形 388"/>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テキスト ボックス 390"/>
                        <wps:cNvSpPr txBox="1"/>
                        <wps:spPr>
                          <a:xfrm>
                            <a:off x="19050" y="0"/>
                            <a:ext cx="6087745" cy="495300"/>
                          </a:xfrm>
                          <a:prstGeom prst="rect">
                            <a:avLst/>
                          </a:prstGeom>
                          <a:noFill/>
                          <a:ln w="6350">
                            <a:noFill/>
                          </a:ln>
                        </wps:spPr>
                        <wps:txbx>
                          <w:txbxContent>
                            <w:p w:rsidR="009E1D41" w:rsidRPr="00766E32" w:rsidRDefault="009E1D41" w:rsidP="008E551A">
                              <w:pPr>
                                <w:jc w:val="center"/>
                                <w:rPr>
                                  <w:rFonts w:ascii="Meiryo UI" w:eastAsia="Meiryo UI" w:hAnsi="Meiryo UI"/>
                                  <w:color w:val="000000" w:themeColor="text1"/>
                                  <w:sz w:val="28"/>
                                </w:rPr>
                              </w:pPr>
                              <w:r w:rsidRPr="00766E32">
                                <w:rPr>
                                  <w:rFonts w:ascii="Meiryo UI" w:eastAsia="Meiryo UI" w:hAnsi="Meiryo UI" w:hint="eastAsia"/>
                                  <w:color w:val="000000" w:themeColor="text1"/>
                                  <w:sz w:val="28"/>
                                </w:rPr>
                                <w:t>免税軽油の引取り・消費に係る報告について</w:t>
                              </w:r>
                            </w:p>
                            <w:p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AA26A9" id="グループ化 386" o:spid="_x0000_s1244" style="position:absolute;margin-left:.3pt;margin-top:10.75pt;width:480.85pt;height:39pt;z-index:252137472"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1jgMAAHoJAAAOAAAAZHJzL2Uyb0RvYy54bWzcVstqHDkU3Q/MPwjt46p2vwu3g8cemwEn&#10;Mdgha7VK9QCVpJHUrvYs3RCyyDbJJqtkOZjJLgSSrykSyF/kSqrqOLZjhgwMw2zUet7Hueeerq27&#10;y4qjU6ZNKcUM9zZijJigMi1FPsMPT/bvTDAyloiUcCnYDJ8xg+9u//zTVq0StikLyVOmERgRJqnV&#10;DBfWqiSKDC1YRcyGVEzAYSZ1RSwsdR6lmtRgveLRZhyPolrqVGlJmTGwuxcO8ba3n2WM2gdZZphF&#10;fIYhNutH7ce5G6PtLZLkmqiipG0Y5AeiqEgpwOna1B6xBC10ec1UVVItjczsBpVVJLOspMznANn0&#10;4ivZHGi5UD6XPKlztYYJoL2C0w+bpfdPjzQq0xnuT0YYCVJBkZrzN83qz2b1vlm9+Pj0OXJHAFSt&#10;8gTuH2h1rI50u5GHlct9menK/UJWaOkhPltDzJYWUdgc9eLReDrEiMLZYDrsx20NaAGFuvaMFr/e&#10;/jDq3EYuunUwtQI6ma+ImX+G2HFBFPOFMA6BNWJA7oDYp4vXn56/+/jhVfT52dswA9QmATX/Zg2Z&#10;SQyg9128xiOgdaDlzZjFcTz0F9apk0RpYw+YrJCbzLAG2ns2ktNDY6FQcLW74hwbyct0v+TcL3Q+&#10;3+UanRJokV2wPdjzb/miuifTsA0hdUHBtiuUvz3ptsG+CWa8r2/sc4HqGd4cDsACogR6POPEwrRS&#10;wDojcowIz0E8qNXe8TevW7O3RjcettHdFobLf4+YIljyPhzK8IQLBwPzYtHC5egTquRmdjlf+hbp&#10;DftdRecyPQMaaBkUxSi6X4KHQ2LsEdEgIZAsyKJ9AEPGJSAg2xlGhdR/3LTv7gNP4RSjGiQJ0Pl9&#10;QTTDiP8mgMHT3mDgNMwvBsPxJiz05ZP55ROxqHYllLQHAqyon7r7lnfTTMvqEajnjvMKR0RQ8B3q&#10;0C52bZBK0F/Kdnb8NdAtReyhOFbUGXfYOWxPlo+IVi0BLVD3vuy6hiRXeBjuupdC7iyszEpPUod1&#10;wBXq0nawU51/o5WnAEArfqvHzflFc/6uWT1Bzepls1o153/BGvXhkle9dUMju/xFgqr1uv3vtHZv&#10;6noW3SCH8WQ8HlyTQ2BlJ6Zd3/7N1hbS9TVE6XjtGm/UB88B6vakpbxH+EaSD7ps/sckBwEKfP8v&#10;UNz/d8EfvJej9mPEfUFcXvuW+PrJtP0FAAD//wMAUEsDBBQABgAIAAAAIQAGDH5R3QAAAAYBAAAP&#10;AAAAZHJzL2Rvd25yZXYueG1sTI5BS8NAFITvgv9heYI3u0lKgo3ZlFLUUxFsBfG2zb4modm3IbtN&#10;0n/v82RvM8ww8xXr2XZixMG3jhTEiwgEUuVMS7WCr8Pb0zMIHzQZ3TlCBVf0sC7v7wqdGzfRJ477&#10;UAseIZ9rBU0IfS6lrxq02i9cj8TZyQ1WB7ZDLc2gJx63nUyiKJNWt8QPje5x22B13l+sgvdJT5tl&#10;/Druzqft9eeQfnzvYlTq8WHevIAIOIf/MvzhMzqUzHR0FzJedAoy7ilI4hQEp6ssWYI4slilIMtC&#10;3uKXvwAAAP//AwBQSwECLQAUAAYACAAAACEAtoM4kv4AAADhAQAAEwAAAAAAAAAAAAAAAAAAAAAA&#10;W0NvbnRlbnRfVHlwZXNdLnhtbFBLAQItABQABgAIAAAAIQA4/SH/1gAAAJQBAAALAAAAAAAAAAAA&#10;AAAAAC8BAABfcmVscy8ucmVsc1BLAQItABQABgAIAAAAIQBdq+01jgMAAHoJAAAOAAAAAAAAAAAA&#10;AAAAAC4CAABkcnMvZTJvRG9jLnhtbFBLAQItABQABgAIAAAAIQAGDH5R3QAAAAYBAAAPAAAAAAAA&#10;AAAAAAAAAOgFAABkcnMvZG93bnJldi54bWxQSwUGAAAAAAQABADzAAAA8gYAAAAA&#10;">
                <v:rect id="正方形/長方形 388" o:spid="_x0000_s1245"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8wwAAANwAAAAPAAAAZHJzL2Rvd25yZXYueG1sRE/LisIw&#10;FN0L8w/hCu40dQSVaixWkZHZyPhYuLs017bY3JQm2o5fbxYDszyc9zLpTCWe1LjSsoLxKAJBnFld&#10;cq7gfNoN5yCcR9ZYWSYFv+QgWX30lhhr2/IPPY8+FyGEXYwKCu/rWEqXFWTQjWxNHLibbQz6AJtc&#10;6gbbEG4q+RlFU2mw5NBQYE2bgrL78WEUfLX7epNNtlV6TV/ywYfL7PW9U2rQ79YLEJ46/y/+c++1&#10;gsk8rA1nwhGQqzcAAAD//wMAUEsBAi0AFAAGAAgAAAAhANvh9svuAAAAhQEAABMAAAAAAAAAAAAA&#10;AAAAAAAAAFtDb250ZW50X1R5cGVzXS54bWxQSwECLQAUAAYACAAAACEAWvQsW78AAAAVAQAACwAA&#10;AAAAAAAAAAAAAAAfAQAAX3JlbHMvLnJlbHNQSwECLQAUAAYACAAAACEAKptv/MMAAADcAAAADwAA&#10;AAAAAAAAAAAAAAAHAgAAZHJzL2Rvd25yZXYueG1sUEsFBgAAAAADAAMAtwAAAPcCAAAAAA==&#10;" fillcolor="#f2dcdb" strokecolor="#953735" strokeweight="2pt">
                  <v:textbox>
                    <w:txbxContent>
                      <w:p w:rsidR="009E1D41" w:rsidRDefault="009E1D41" w:rsidP="008E551A"/>
                    </w:txbxContent>
                  </v:textbox>
                </v:rect>
                <v:shape id="テキスト ボックス 390" o:spid="_x0000_s1246"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rsidR="009E1D41" w:rsidRPr="00766E32" w:rsidRDefault="009E1D41" w:rsidP="008E551A">
                        <w:pPr>
                          <w:jc w:val="center"/>
                          <w:rPr>
                            <w:rFonts w:ascii="Meiryo UI" w:eastAsia="Meiryo UI" w:hAnsi="Meiryo UI"/>
                            <w:color w:val="000000" w:themeColor="text1"/>
                            <w:sz w:val="28"/>
                          </w:rPr>
                        </w:pPr>
                        <w:r w:rsidRPr="00766E32">
                          <w:rPr>
                            <w:rFonts w:ascii="Meiryo UI" w:eastAsia="Meiryo UI" w:hAnsi="Meiryo UI" w:hint="eastAsia"/>
                            <w:color w:val="000000" w:themeColor="text1"/>
                            <w:sz w:val="28"/>
                          </w:rPr>
                          <w:t>免税軽油の引取り・消費に係る報告について</w:t>
                        </w:r>
                      </w:p>
                      <w:p w:rsidR="009E1D41" w:rsidRPr="00766E32" w:rsidRDefault="009E1D41" w:rsidP="008E551A"/>
                    </w:txbxContent>
                  </v:textbox>
                </v:shape>
              </v:group>
            </w:pict>
          </mc:Fallback>
        </mc:AlternateContent>
      </w:r>
    </w:p>
    <w:p w:rsidR="008E551A" w:rsidRPr="00501E23" w:rsidRDefault="008E551A" w:rsidP="008E551A">
      <w:pPr>
        <w:widowControl/>
        <w:jc w:val="left"/>
      </w:pPr>
    </w:p>
    <w:p w:rsidR="008E551A" w:rsidRPr="00501E23" w:rsidRDefault="008E551A" w:rsidP="008E551A">
      <w:pPr>
        <w:widowControl/>
        <w:jc w:val="left"/>
      </w:pPr>
      <w:r w:rsidRPr="00501E23">
        <w:rPr>
          <w:noProof/>
        </w:rPr>
        <mc:AlternateContent>
          <mc:Choice Requires="wps">
            <w:drawing>
              <wp:anchor distT="0" distB="0" distL="114300" distR="114300" simplePos="0" relativeHeight="252133376" behindDoc="0" locked="0" layoutInCell="1" allowOverlap="1" wp14:anchorId="1321F243" wp14:editId="1857BB3A">
                <wp:simplePos x="0" y="0"/>
                <wp:positionH relativeFrom="column">
                  <wp:posOffset>3810</wp:posOffset>
                </wp:positionH>
                <wp:positionV relativeFrom="paragraph">
                  <wp:posOffset>215900</wp:posOffset>
                </wp:positionV>
                <wp:extent cx="6106795" cy="4105275"/>
                <wp:effectExtent l="0" t="0" r="27305" b="28575"/>
                <wp:wrapNone/>
                <wp:docPr id="39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795" cy="4105275"/>
                        </a:xfrm>
                        <a:prstGeom prst="foldedCorner">
                          <a:avLst>
                            <a:gd name="adj" fmla="val 5891"/>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04F34" id="AutoShape 34" o:spid="_x0000_s1026" type="#_x0000_t65" style="position:absolute;left:0;text-align:left;margin-left:.3pt;margin-top:17pt;width:480.85pt;height:323.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ZWMwIAAGQEAAAOAAAAZHJzL2Uyb0RvYy54bWysVNuO0zAQfUfiHyy/s0m7vUabrlZdipAW&#10;WGnhA1zbaQyOx4zdpuXrmTjp0gWeEHmwZjz2mTNnxrm5PTaWHTQGA67ko6ucM+0kKON2Jf/yefNm&#10;wVmIwilhwemSn3Tgt6vXr25aX+gx1GCVRkYgLhStL3kdoy+yLMhaNyJcgdeOghVgIyK5uMsUipbQ&#10;G5uN83yWtYDKI0gdAu3e90G+SvhVpWX8VFVBR2ZLTtxiWjGt227NVjei2KHwtZEDDfEPLBphHCV9&#10;hroXUbA9mj+gGiMRAlTxSkKTQVUZqVMNVM0o/62ap1p4nWohcYJ/lin8P1j58fCIzKiSXy8nnDnR&#10;UJPu9hFSbnY96RRqfSjo4JN/xK7G4B9AfgvMwboWbqfvEKGttVDEa9Sdz15c6JxAV9m2/QCK4AXB&#10;J7GOFTYdIMnAjqknp+ee6GNkkjZno3w2X045kxSbjPLpeD5NOURxvu4xxHcaGtYZJa+6mVJrQKcx&#10;pRGHhxBTc9RQoFBfOasaS60+CMumi2XPWxTD2UwUZ9RUMVijNsba5OBuu7bI6GbJN+kbCIXLY9ax&#10;tuTL6XiaSLyIhUuIPH1/g0DYO5UmtFP37WBHYWxvE0vrBrk7hftObUGdSG2EftjpcZJRA/7grKVB&#10;L3n4vheoObPvHXVsPhl38sbkLBZLeiV4GdheBISTBFTyyFlvrmP/lvYeza6mPKNUrINuhCoTz8PQ&#10;cxqo0iiT9eKtXPrp1K+fw+onAAAA//8DAFBLAwQUAAYACAAAACEAEk1hluAAAAAHAQAADwAAAGRy&#10;cy9kb3ducmV2LnhtbEyPzU7DMBCE70i8g7VI3KjdH6I0xKlQBT2gVtCmUq9usiSBeB3FbhvevssJ&#10;jrMzmvk2XQy2FWfsfeNIw3ikQCAVrmyo0rDPXx9iED4YKk3rCDX8oIdFdnuTmqR0F9rieRcqwSXk&#10;E6OhDqFLpPRFjdb4keuQ2Pt0vTWBZV/JsjcXLretnCgVSWsa4oXadLissfjenayGKn97ORzeN+vV&#10;ejPef6jZ12oZ51rf3w3PTyACDuEvDL/4jA4ZMx3diUovWg0R5zRMZ/wQu/NoMgVx5HOsHkFmqfzP&#10;n10BAAD//wMAUEsBAi0AFAAGAAgAAAAhALaDOJL+AAAA4QEAABMAAAAAAAAAAAAAAAAAAAAAAFtD&#10;b250ZW50X1R5cGVzXS54bWxQSwECLQAUAAYACAAAACEAOP0h/9YAAACUAQAACwAAAAAAAAAAAAAA&#10;AAAvAQAAX3JlbHMvLnJlbHNQSwECLQAUAAYACAAAACEA+9jGVjMCAABkBAAADgAAAAAAAAAAAAAA&#10;AAAuAgAAZHJzL2Uyb0RvYy54bWxQSwECLQAUAAYACAAAACEAEk1hluAAAAAHAQAADwAAAAAAAAAA&#10;AAAAAACNBAAAZHJzL2Rvd25yZXYueG1sUEsFBgAAAAAEAAQA8wAAAJoFAAAAAA==&#10;" adj="20328">
                <v:textbox inset="5.85pt,.7pt,5.85pt,.7pt"/>
              </v:shape>
            </w:pict>
          </mc:Fallback>
        </mc:AlternateContent>
      </w:r>
    </w:p>
    <w:p w:rsidR="008E551A" w:rsidRPr="00501E23" w:rsidRDefault="008E551A" w:rsidP="008E551A">
      <w:pPr>
        <w:widowControl/>
        <w:jc w:val="left"/>
      </w:pPr>
      <w:r w:rsidRPr="00501E23">
        <w:rPr>
          <w:noProof/>
        </w:rPr>
        <mc:AlternateContent>
          <mc:Choice Requires="wps">
            <w:drawing>
              <wp:anchor distT="0" distB="0" distL="114300" distR="114300" simplePos="0" relativeHeight="252134400" behindDoc="0" locked="0" layoutInCell="1" allowOverlap="1" wp14:anchorId="78B64D19" wp14:editId="04B8BEA8">
                <wp:simplePos x="0" y="0"/>
                <wp:positionH relativeFrom="column">
                  <wp:posOffset>3810</wp:posOffset>
                </wp:positionH>
                <wp:positionV relativeFrom="paragraph">
                  <wp:posOffset>15875</wp:posOffset>
                </wp:positionV>
                <wp:extent cx="6119495" cy="4162425"/>
                <wp:effectExtent l="0" t="0" r="0" b="9525"/>
                <wp:wrapNone/>
                <wp:docPr id="3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16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8C7200">
                              <w:rPr>
                                <w:rFonts w:ascii="Meiryo UI" w:eastAsia="Meiryo UI" w:hAnsi="Meiryo UI"/>
                                <w:sz w:val="24"/>
                                <w:szCs w:val="24"/>
                              </w:rPr>
                              <w:t>(</w:t>
                            </w:r>
                            <w:r w:rsidRPr="008C7200">
                              <w:rPr>
                                <w:rFonts w:ascii="Meiryo UI" w:eastAsia="Meiryo UI" w:hAnsi="Meiryo UI" w:hint="eastAsia"/>
                                <w:sz w:val="24"/>
                                <w:szCs w:val="24"/>
                              </w:rPr>
                              <w:t>免税軽油の引取り等に係る報告義務</w:t>
                            </w:r>
                            <w:r w:rsidRPr="008C7200">
                              <w:rPr>
                                <w:rFonts w:ascii="Meiryo UI" w:eastAsia="Meiryo UI" w:hAnsi="Meiryo UI"/>
                                <w:sz w:val="24"/>
                                <w:szCs w:val="24"/>
                              </w:rPr>
                              <w:t>)</w:t>
                            </w:r>
                            <w:r>
                              <w:rPr>
                                <w:rFonts w:ascii="Meiryo UI" w:eastAsia="Meiryo UI" w:hAnsi="Meiryo UI" w:hint="eastAsia"/>
                                <w:sz w:val="24"/>
                                <w:szCs w:val="24"/>
                              </w:rPr>
                              <w:t>＜</w:t>
                            </w:r>
                            <w:r w:rsidRPr="00AE796D">
                              <w:rPr>
                                <w:rFonts w:ascii="Meiryo UI" w:eastAsia="Meiryo UI" w:hAnsi="Meiryo UI" w:hint="eastAsia"/>
                                <w:sz w:val="22"/>
                              </w:rPr>
                              <w:t>地方税法</w:t>
                            </w:r>
                            <w:r>
                              <w:rPr>
                                <w:rFonts w:ascii="Meiryo UI" w:eastAsia="Meiryo UI" w:hAnsi="Meiryo UI" w:hint="eastAsia"/>
                                <w:sz w:val="24"/>
                                <w:szCs w:val="24"/>
                              </w:rPr>
                              <w:t>抜粋＞</w:t>
                            </w:r>
                          </w:p>
                          <w:p w:rsidR="009E1D41"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第百四十四条の二十七　免税軽油使用者証の交付を受けた者</w:t>
                            </w:r>
                            <w:r w:rsidRPr="008C7200">
                              <w:rPr>
                                <w:rFonts w:ascii="Meiryo UI" w:eastAsia="Meiryo UI" w:hAnsi="Meiryo UI"/>
                                <w:sz w:val="24"/>
                                <w:szCs w:val="24"/>
                              </w:rPr>
                              <w:t>(</w:t>
                            </w:r>
                            <w:r w:rsidRPr="008C7200">
                              <w:rPr>
                                <w:rFonts w:ascii="Meiryo UI" w:eastAsia="Meiryo UI" w:hAnsi="Meiryo UI" w:hint="eastAsia"/>
                                <w:sz w:val="24"/>
                                <w:szCs w:val="24"/>
                              </w:rPr>
                              <w:t>第百四十四条の二十一第二項後段の規定により二人以上の者が代表者を定めて免税軽油使用者証の交付を受けた場合にあつては、それぞれの者。以下この項及び次項において同じ。</w:t>
                            </w:r>
                            <w:r w:rsidRPr="008C7200">
                              <w:rPr>
                                <w:rFonts w:ascii="Meiryo UI" w:eastAsia="Meiryo UI" w:hAnsi="Meiryo UI"/>
                                <w:sz w:val="24"/>
                                <w:szCs w:val="24"/>
                              </w:rPr>
                              <w:t>)</w:t>
                            </w:r>
                            <w:r w:rsidRPr="008C7200">
                              <w:rPr>
                                <w:rFonts w:ascii="Meiryo UI" w:eastAsia="Meiryo UI" w:hAnsi="Meiryo UI" w:hint="eastAsia"/>
                                <w:sz w:val="24"/>
                                <w:szCs w:val="24"/>
                              </w:rPr>
                              <w:t>は、</w:t>
                            </w:r>
                            <w:r w:rsidRPr="001D39E3">
                              <w:rPr>
                                <w:rFonts w:ascii="Meiryo UI" w:eastAsia="Meiryo UI" w:hAnsi="Meiryo UI" w:hint="eastAsia"/>
                                <w:sz w:val="24"/>
                                <w:szCs w:val="24"/>
                                <w:u w:val="single"/>
                              </w:rPr>
                              <w:t>毎月末日までに</w:t>
                            </w:r>
                            <w:r w:rsidRPr="008C7200">
                              <w:rPr>
                                <w:rFonts w:ascii="Meiryo UI" w:eastAsia="Meiryo UI" w:hAnsi="Meiryo UI"/>
                                <w:sz w:val="24"/>
                                <w:szCs w:val="24"/>
                              </w:rPr>
                              <w:t>(</w:t>
                            </w:r>
                            <w:r w:rsidRPr="008C7200">
                              <w:rPr>
                                <w:rFonts w:ascii="Meiryo UI" w:eastAsia="Meiryo UI" w:hAnsi="Meiryo UI" w:hint="eastAsia"/>
                                <w:sz w:val="24"/>
                                <w:szCs w:val="24"/>
                              </w:rPr>
                              <w:t>次項の規定により異なる提出期限が定められている場合には、当該期限までに</w:t>
                            </w:r>
                            <w:r w:rsidRPr="008C7200">
                              <w:rPr>
                                <w:rFonts w:ascii="Meiryo UI" w:eastAsia="Meiryo UI" w:hAnsi="Meiryo UI"/>
                                <w:sz w:val="24"/>
                                <w:szCs w:val="24"/>
                              </w:rPr>
                              <w:t>)</w:t>
                            </w:r>
                            <w:r w:rsidRPr="008C7200">
                              <w:rPr>
                                <w:rFonts w:ascii="Meiryo UI" w:eastAsia="Meiryo UI" w:hAnsi="Meiryo UI" w:hint="eastAsia"/>
                                <w:sz w:val="24"/>
                                <w:szCs w:val="24"/>
                              </w:rPr>
                              <w:t>、</w:t>
                            </w:r>
                            <w:r w:rsidRPr="00125FC5">
                              <w:rPr>
                                <w:rFonts w:ascii="Meiryo UI" w:eastAsia="Meiryo UI" w:hAnsi="Meiryo UI" w:hint="eastAsia"/>
                                <w:sz w:val="24"/>
                                <w:szCs w:val="24"/>
                              </w:rPr>
                              <w:t>前月の初日から末日までの間に行つた当該免税軽油使用者証に係る報告対象免税軽油</w:t>
                            </w:r>
                            <w:r w:rsidRPr="00125FC5">
                              <w:rPr>
                                <w:rFonts w:ascii="Meiryo UI" w:eastAsia="Meiryo UI" w:hAnsi="Meiryo UI"/>
                                <w:sz w:val="24"/>
                                <w:szCs w:val="24"/>
                              </w:rPr>
                              <w:t>(</w:t>
                            </w:r>
                            <w:r w:rsidRPr="00125FC5">
                              <w:rPr>
                                <w:rFonts w:ascii="Meiryo UI" w:eastAsia="Meiryo UI" w:hAnsi="Meiryo UI" w:hint="eastAsia"/>
                                <w:sz w:val="24"/>
                                <w:szCs w:val="24"/>
                              </w:rPr>
                              <w:t>免税軽油使用者証を提示して交付を受けた免税証により引取りを行つた免税軽油をいう。以下この項及び次項において同じ。</w:t>
                            </w:r>
                            <w:r w:rsidRPr="00125FC5">
                              <w:rPr>
                                <w:rFonts w:ascii="Meiryo UI" w:eastAsia="Meiryo UI" w:hAnsi="Meiryo UI"/>
                                <w:sz w:val="24"/>
                                <w:szCs w:val="24"/>
                              </w:rPr>
                              <w:t>)</w:t>
                            </w:r>
                            <w:r w:rsidRPr="00125FC5">
                              <w:rPr>
                                <w:rFonts w:ascii="Meiryo UI" w:eastAsia="Meiryo UI" w:hAnsi="Meiryo UI" w:hint="eastAsia"/>
                                <w:sz w:val="24"/>
                                <w:szCs w:val="24"/>
                              </w:rPr>
                              <w:t>の引取りに関する事実及びその数量</w:t>
                            </w:r>
                            <w:r w:rsidRPr="00125FC5">
                              <w:rPr>
                                <w:rFonts w:ascii="Meiryo UI" w:eastAsia="Meiryo UI" w:hAnsi="Meiryo UI"/>
                                <w:sz w:val="24"/>
                                <w:szCs w:val="24"/>
                              </w:rPr>
                              <w:t>(</w:t>
                            </w:r>
                            <w:r w:rsidRPr="00125FC5">
                              <w:rPr>
                                <w:rFonts w:ascii="Meiryo UI" w:eastAsia="Meiryo UI" w:hAnsi="Meiryo UI" w:hint="eastAsia"/>
                                <w:sz w:val="24"/>
                                <w:szCs w:val="24"/>
                              </w:rPr>
                              <w:t>その事実がない場合には、その旨</w:t>
                            </w:r>
                            <w:r w:rsidRPr="00125FC5">
                              <w:rPr>
                                <w:rFonts w:ascii="Meiryo UI" w:eastAsia="Meiryo UI" w:hAnsi="Meiryo UI"/>
                                <w:sz w:val="24"/>
                                <w:szCs w:val="24"/>
                              </w:rPr>
                              <w:t>)</w:t>
                            </w:r>
                            <w:r w:rsidRPr="00125FC5">
                              <w:rPr>
                                <w:rFonts w:ascii="Meiryo UI" w:eastAsia="Meiryo UI" w:hAnsi="Meiryo UI" w:hint="eastAsia"/>
                                <w:sz w:val="24"/>
                                <w:szCs w:val="24"/>
                              </w:rPr>
                              <w:t>、当該報告対象免税軽油の引渡しを行つた販売業者の事務所又は事業所所在地及び氏名又は名称、当該販売業者に提出した当該免税軽油使用者証を提示して交付を受けた免税証に関する事項並びに前月の初日から末日までの間に行つた当該免税軽油使用者証に係る報告対象免税軽油の使用に関する事実及びその数量</w:t>
                            </w:r>
                            <w:r w:rsidRPr="00125FC5">
                              <w:rPr>
                                <w:rFonts w:ascii="Meiryo UI" w:eastAsia="Meiryo UI" w:hAnsi="Meiryo UI"/>
                                <w:sz w:val="24"/>
                                <w:szCs w:val="24"/>
                              </w:rPr>
                              <w:t>(</w:t>
                            </w:r>
                            <w:r w:rsidRPr="00125FC5">
                              <w:rPr>
                                <w:rFonts w:ascii="Meiryo UI" w:eastAsia="Meiryo UI" w:hAnsi="Meiryo UI" w:hint="eastAsia"/>
                                <w:sz w:val="24"/>
                                <w:szCs w:val="24"/>
                              </w:rPr>
                              <w:t>その事実がない場合には、その旨</w:t>
                            </w:r>
                            <w:r w:rsidRPr="00125FC5">
                              <w:rPr>
                                <w:rFonts w:ascii="Meiryo UI" w:eastAsia="Meiryo UI" w:hAnsi="Meiryo UI"/>
                                <w:sz w:val="24"/>
                                <w:szCs w:val="24"/>
                              </w:rPr>
                              <w:t>)</w:t>
                            </w:r>
                            <w:r w:rsidRPr="00125FC5">
                              <w:rPr>
                                <w:rFonts w:ascii="Meiryo UI" w:eastAsia="Meiryo UI" w:hAnsi="Meiryo UI" w:hint="eastAsia"/>
                                <w:sz w:val="24"/>
                                <w:szCs w:val="24"/>
                              </w:rPr>
                              <w:t>その他の総務省令で定める事項を記載した</w:t>
                            </w:r>
                            <w:r w:rsidRPr="00421F79">
                              <w:rPr>
                                <w:rFonts w:ascii="Meiryo UI" w:eastAsia="Meiryo UI" w:hAnsi="Meiryo UI" w:hint="eastAsia"/>
                                <w:sz w:val="24"/>
                                <w:szCs w:val="24"/>
                                <w:u w:val="single"/>
                              </w:rPr>
                              <w:t>報告書を、当該免税軽油使用者証を交付した道府県知事に提出しなければならない。</w:t>
                            </w:r>
                            <w:r w:rsidRPr="008C7200">
                              <w:rPr>
                                <w:rFonts w:ascii="Meiryo UI" w:eastAsia="Meiryo UI" w:hAnsi="Meiryo UI" w:hint="eastAsia"/>
                                <w:sz w:val="24"/>
                                <w:szCs w:val="24"/>
                              </w:rPr>
                              <w:t>ただし、前月の初日から末日までの間を通じて、当該免税軽油使用者証の交付を受けた者が当該免税軽油使用者証を提示して交付を受けた免税証を有せず、かつ、当該免税軽油使用者証に係る報告対象免税軽油を保有していない場合は、この限りでない。</w:t>
                            </w:r>
                          </w:p>
                          <w:p w:rsidR="009E1D41" w:rsidRPr="00DA17DF" w:rsidRDefault="009E1D41" w:rsidP="008E551A">
                            <w:pPr>
                              <w:spacing w:line="0" w:lineRule="atLeast"/>
                              <w:rPr>
                                <w:rFonts w:ascii="Meiryo UI" w:eastAsia="Meiryo UI" w:hAnsi="Meiryo UI"/>
                                <w:sz w:val="24"/>
                                <w:szCs w:val="24"/>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64D19" id="Text Box 35" o:spid="_x0000_s1247" type="#_x0000_t202" style="position:absolute;margin-left:.3pt;margin-top:1.25pt;width:481.85pt;height:327.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avQIAAMQ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TGUaC9lCkR7Y36E7u0fXMJmgcdAb3Hga4afZwDoV2werhXlbfNBJy2VKxYbdKybFltAaCoX3p&#10;XzydcLQFWY8fZQ1+6NZIB7RvVG+zB/lAgA6FejoVx3Kp4DAOw5RYjhXYSBhHJHLsfJodnw9Km/dM&#10;9sgucqyg+g6e7u61sXRodrxivQlZ8q5zCujEswO4OJ2Ac3hqbZaGK+jPNEhXySohHonilUeCovBu&#10;yyXx4jKcz4rrYrkswl/Wb0iyltc1E9bNUVwh+bPiHWQ+yeIkLy07Xls4S0mrzXrZKbSjIO7SfS7p&#10;YDlf85/TcEmAWF6EFEYkuItSr4yTuUdKMvPSeZB4QZjepXFAUlKUz0O654L9e0hozHE6gzq6cM6k&#10;X8QWuO91bDTruYHx0fE+x8npEs2sBleidqU1lHfT+iIVlv45FVDuY6GdYq1IJ7ma/XrvuiOcnVph&#10;LesnELGSIDFQKgw/WLRS/cBohEGSY/19SxXDqPsgoBHmJLKqNW6TJCk8UZeG9YWBigqAcmwwmpZL&#10;M82q7aD4pgU/U+MJeQut03AnattjE6dDw8GocLEdxpqdRZd7d+s8fBe/AQAA//8DAFBLAwQUAAYA&#10;CAAAACEAURry090AAAAGAQAADwAAAGRycy9kb3ducmV2LnhtbEyOzU7DMBCE70i8g7VI3KhDIVYJ&#10;caoUCZC4tLQV4ujESxIRr6PYbQNPz3KC4/xo5suXk+vFEcfQedJwPUtAINXedtRo2O8erxYgQjRk&#10;Te8JNXxhgGVxfpabzPoTveJxGxvBIxQyo6GNccikDHWLzoSZH5A4+/CjM5Hl2Eg7mhOPu17Ok0RJ&#10;Zzrih9YM+NBi/bk9OA3fXSifN+tVrFbp+1OyeVHhrVRaX15M5T2IiFP8K8MvPqNDwUyVP5ANoteg&#10;uKdhnoLg8E7d3oCo2E0XCcgil//xix8AAAD//wMAUEsBAi0AFAAGAAgAAAAhALaDOJL+AAAA4QEA&#10;ABMAAAAAAAAAAAAAAAAAAAAAAFtDb250ZW50X1R5cGVzXS54bWxQSwECLQAUAAYACAAAACEAOP0h&#10;/9YAAACUAQAACwAAAAAAAAAAAAAAAAAvAQAAX3JlbHMvLnJlbHNQSwECLQAUAAYACAAAACEA0iPp&#10;Wr0CAADEBQAADgAAAAAAAAAAAAAAAAAuAgAAZHJzL2Uyb0RvYy54bWxQSwECLQAUAAYACAAAACEA&#10;URry090AAAAGAQAADwAAAAAAAAAAAAAAAAAXBQAAZHJzL2Rvd25yZXYueG1sUEsFBgAAAAAEAAQA&#10;8wAAACEGAAAAAA==&#10;" filled="f" stroked="f">
                <v:textbox inset="5.85pt,.7pt,5.85pt,.7pt">
                  <w:txbxContent>
                    <w:p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8C7200">
                        <w:rPr>
                          <w:rFonts w:ascii="Meiryo UI" w:eastAsia="Meiryo UI" w:hAnsi="Meiryo UI"/>
                          <w:sz w:val="24"/>
                          <w:szCs w:val="24"/>
                        </w:rPr>
                        <w:t>(</w:t>
                      </w:r>
                      <w:r w:rsidRPr="008C7200">
                        <w:rPr>
                          <w:rFonts w:ascii="Meiryo UI" w:eastAsia="Meiryo UI" w:hAnsi="Meiryo UI" w:hint="eastAsia"/>
                          <w:sz w:val="24"/>
                          <w:szCs w:val="24"/>
                        </w:rPr>
                        <w:t>免税軽油の引取り等に係る報告義務</w:t>
                      </w:r>
                      <w:r w:rsidRPr="008C7200">
                        <w:rPr>
                          <w:rFonts w:ascii="Meiryo UI" w:eastAsia="Meiryo UI" w:hAnsi="Meiryo UI"/>
                          <w:sz w:val="24"/>
                          <w:szCs w:val="24"/>
                        </w:rPr>
                        <w:t>)</w:t>
                      </w:r>
                      <w:r>
                        <w:rPr>
                          <w:rFonts w:ascii="Meiryo UI" w:eastAsia="Meiryo UI" w:hAnsi="Meiryo UI" w:hint="eastAsia"/>
                          <w:sz w:val="24"/>
                          <w:szCs w:val="24"/>
                        </w:rPr>
                        <w:t>＜</w:t>
                      </w:r>
                      <w:r w:rsidRPr="00AE796D">
                        <w:rPr>
                          <w:rFonts w:ascii="Meiryo UI" w:eastAsia="Meiryo UI" w:hAnsi="Meiryo UI" w:hint="eastAsia"/>
                          <w:sz w:val="22"/>
                        </w:rPr>
                        <w:t>地方税法</w:t>
                      </w:r>
                      <w:r>
                        <w:rPr>
                          <w:rFonts w:ascii="Meiryo UI" w:eastAsia="Meiryo UI" w:hAnsi="Meiryo UI" w:hint="eastAsia"/>
                          <w:sz w:val="24"/>
                          <w:szCs w:val="24"/>
                        </w:rPr>
                        <w:t>抜粋＞</w:t>
                      </w:r>
                    </w:p>
                    <w:p w:rsidR="009E1D41"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第百四十四条の二十七　免税軽油使用者証の交付を受けた者</w:t>
                      </w:r>
                      <w:r w:rsidRPr="008C7200">
                        <w:rPr>
                          <w:rFonts w:ascii="Meiryo UI" w:eastAsia="Meiryo UI" w:hAnsi="Meiryo UI"/>
                          <w:sz w:val="24"/>
                          <w:szCs w:val="24"/>
                        </w:rPr>
                        <w:t>(</w:t>
                      </w:r>
                      <w:r w:rsidRPr="008C7200">
                        <w:rPr>
                          <w:rFonts w:ascii="Meiryo UI" w:eastAsia="Meiryo UI" w:hAnsi="Meiryo UI" w:hint="eastAsia"/>
                          <w:sz w:val="24"/>
                          <w:szCs w:val="24"/>
                        </w:rPr>
                        <w:t>第百四十四条の二十一第二項後段の規定により二人以上の者が代表者を定めて免税軽油使用者証の交付を受けた場合にあつては、それぞれの者。以下この項及び次項において同じ。</w:t>
                      </w:r>
                      <w:r w:rsidRPr="008C7200">
                        <w:rPr>
                          <w:rFonts w:ascii="Meiryo UI" w:eastAsia="Meiryo UI" w:hAnsi="Meiryo UI"/>
                          <w:sz w:val="24"/>
                          <w:szCs w:val="24"/>
                        </w:rPr>
                        <w:t>)</w:t>
                      </w:r>
                      <w:r w:rsidRPr="008C7200">
                        <w:rPr>
                          <w:rFonts w:ascii="Meiryo UI" w:eastAsia="Meiryo UI" w:hAnsi="Meiryo UI" w:hint="eastAsia"/>
                          <w:sz w:val="24"/>
                          <w:szCs w:val="24"/>
                        </w:rPr>
                        <w:t>は、</w:t>
                      </w:r>
                      <w:r w:rsidRPr="001D39E3">
                        <w:rPr>
                          <w:rFonts w:ascii="Meiryo UI" w:eastAsia="Meiryo UI" w:hAnsi="Meiryo UI" w:hint="eastAsia"/>
                          <w:sz w:val="24"/>
                          <w:szCs w:val="24"/>
                          <w:u w:val="single"/>
                        </w:rPr>
                        <w:t>毎月末日までに</w:t>
                      </w:r>
                      <w:r w:rsidRPr="008C7200">
                        <w:rPr>
                          <w:rFonts w:ascii="Meiryo UI" w:eastAsia="Meiryo UI" w:hAnsi="Meiryo UI"/>
                          <w:sz w:val="24"/>
                          <w:szCs w:val="24"/>
                        </w:rPr>
                        <w:t>(</w:t>
                      </w:r>
                      <w:r w:rsidRPr="008C7200">
                        <w:rPr>
                          <w:rFonts w:ascii="Meiryo UI" w:eastAsia="Meiryo UI" w:hAnsi="Meiryo UI" w:hint="eastAsia"/>
                          <w:sz w:val="24"/>
                          <w:szCs w:val="24"/>
                        </w:rPr>
                        <w:t>次項の規定により異なる提出期限が定められている場合には、当該期限までに</w:t>
                      </w:r>
                      <w:r w:rsidRPr="008C7200">
                        <w:rPr>
                          <w:rFonts w:ascii="Meiryo UI" w:eastAsia="Meiryo UI" w:hAnsi="Meiryo UI"/>
                          <w:sz w:val="24"/>
                          <w:szCs w:val="24"/>
                        </w:rPr>
                        <w:t>)</w:t>
                      </w:r>
                      <w:r w:rsidRPr="008C7200">
                        <w:rPr>
                          <w:rFonts w:ascii="Meiryo UI" w:eastAsia="Meiryo UI" w:hAnsi="Meiryo UI" w:hint="eastAsia"/>
                          <w:sz w:val="24"/>
                          <w:szCs w:val="24"/>
                        </w:rPr>
                        <w:t>、</w:t>
                      </w:r>
                      <w:r w:rsidRPr="00125FC5">
                        <w:rPr>
                          <w:rFonts w:ascii="Meiryo UI" w:eastAsia="Meiryo UI" w:hAnsi="Meiryo UI" w:hint="eastAsia"/>
                          <w:sz w:val="24"/>
                          <w:szCs w:val="24"/>
                        </w:rPr>
                        <w:t>前月の初日から末日までの間に行つた当該免税軽油使用者証に係る報告対象免税軽油</w:t>
                      </w:r>
                      <w:r w:rsidRPr="00125FC5">
                        <w:rPr>
                          <w:rFonts w:ascii="Meiryo UI" w:eastAsia="Meiryo UI" w:hAnsi="Meiryo UI"/>
                          <w:sz w:val="24"/>
                          <w:szCs w:val="24"/>
                        </w:rPr>
                        <w:t>(</w:t>
                      </w:r>
                      <w:r w:rsidRPr="00125FC5">
                        <w:rPr>
                          <w:rFonts w:ascii="Meiryo UI" w:eastAsia="Meiryo UI" w:hAnsi="Meiryo UI" w:hint="eastAsia"/>
                          <w:sz w:val="24"/>
                          <w:szCs w:val="24"/>
                        </w:rPr>
                        <w:t>免税軽油使用者証を提示して交付を受けた免税証により引取りを行つた免税軽油をいう。以下この項及び次項において同じ。</w:t>
                      </w:r>
                      <w:r w:rsidRPr="00125FC5">
                        <w:rPr>
                          <w:rFonts w:ascii="Meiryo UI" w:eastAsia="Meiryo UI" w:hAnsi="Meiryo UI"/>
                          <w:sz w:val="24"/>
                          <w:szCs w:val="24"/>
                        </w:rPr>
                        <w:t>)</w:t>
                      </w:r>
                      <w:r w:rsidRPr="00125FC5">
                        <w:rPr>
                          <w:rFonts w:ascii="Meiryo UI" w:eastAsia="Meiryo UI" w:hAnsi="Meiryo UI" w:hint="eastAsia"/>
                          <w:sz w:val="24"/>
                          <w:szCs w:val="24"/>
                        </w:rPr>
                        <w:t>の引取りに関する事実及びその数量</w:t>
                      </w:r>
                      <w:r w:rsidRPr="00125FC5">
                        <w:rPr>
                          <w:rFonts w:ascii="Meiryo UI" w:eastAsia="Meiryo UI" w:hAnsi="Meiryo UI"/>
                          <w:sz w:val="24"/>
                          <w:szCs w:val="24"/>
                        </w:rPr>
                        <w:t>(</w:t>
                      </w:r>
                      <w:r w:rsidRPr="00125FC5">
                        <w:rPr>
                          <w:rFonts w:ascii="Meiryo UI" w:eastAsia="Meiryo UI" w:hAnsi="Meiryo UI" w:hint="eastAsia"/>
                          <w:sz w:val="24"/>
                          <w:szCs w:val="24"/>
                        </w:rPr>
                        <w:t>その事実がない場合には、その旨</w:t>
                      </w:r>
                      <w:r w:rsidRPr="00125FC5">
                        <w:rPr>
                          <w:rFonts w:ascii="Meiryo UI" w:eastAsia="Meiryo UI" w:hAnsi="Meiryo UI"/>
                          <w:sz w:val="24"/>
                          <w:szCs w:val="24"/>
                        </w:rPr>
                        <w:t>)</w:t>
                      </w:r>
                      <w:r w:rsidRPr="00125FC5">
                        <w:rPr>
                          <w:rFonts w:ascii="Meiryo UI" w:eastAsia="Meiryo UI" w:hAnsi="Meiryo UI" w:hint="eastAsia"/>
                          <w:sz w:val="24"/>
                          <w:szCs w:val="24"/>
                        </w:rPr>
                        <w:t>、当該報告対象免税軽油の引渡しを行つた販売業者の事務所又は事業所所在地及び氏名又は名称、当該販売業者に提出した当該免税軽油使用者証を提示して交付を受けた免税証に関する事項並びに前月の初日から末日までの間に行つた当該免税軽油使用者証に係る報告対象免税軽油の使用に関する事実及びその数量</w:t>
                      </w:r>
                      <w:r w:rsidRPr="00125FC5">
                        <w:rPr>
                          <w:rFonts w:ascii="Meiryo UI" w:eastAsia="Meiryo UI" w:hAnsi="Meiryo UI"/>
                          <w:sz w:val="24"/>
                          <w:szCs w:val="24"/>
                        </w:rPr>
                        <w:t>(</w:t>
                      </w:r>
                      <w:r w:rsidRPr="00125FC5">
                        <w:rPr>
                          <w:rFonts w:ascii="Meiryo UI" w:eastAsia="Meiryo UI" w:hAnsi="Meiryo UI" w:hint="eastAsia"/>
                          <w:sz w:val="24"/>
                          <w:szCs w:val="24"/>
                        </w:rPr>
                        <w:t>その事実がない場合には、その旨</w:t>
                      </w:r>
                      <w:r w:rsidRPr="00125FC5">
                        <w:rPr>
                          <w:rFonts w:ascii="Meiryo UI" w:eastAsia="Meiryo UI" w:hAnsi="Meiryo UI"/>
                          <w:sz w:val="24"/>
                          <w:szCs w:val="24"/>
                        </w:rPr>
                        <w:t>)</w:t>
                      </w:r>
                      <w:r w:rsidRPr="00125FC5">
                        <w:rPr>
                          <w:rFonts w:ascii="Meiryo UI" w:eastAsia="Meiryo UI" w:hAnsi="Meiryo UI" w:hint="eastAsia"/>
                          <w:sz w:val="24"/>
                          <w:szCs w:val="24"/>
                        </w:rPr>
                        <w:t>その他の総務省令で定める事項を記載した</w:t>
                      </w:r>
                      <w:r w:rsidRPr="00421F79">
                        <w:rPr>
                          <w:rFonts w:ascii="Meiryo UI" w:eastAsia="Meiryo UI" w:hAnsi="Meiryo UI" w:hint="eastAsia"/>
                          <w:sz w:val="24"/>
                          <w:szCs w:val="24"/>
                          <w:u w:val="single"/>
                        </w:rPr>
                        <w:t>報告書を、当該免税軽油使用者証を交付した道府県知事に提出しなければならない。</w:t>
                      </w:r>
                      <w:r w:rsidRPr="008C7200">
                        <w:rPr>
                          <w:rFonts w:ascii="Meiryo UI" w:eastAsia="Meiryo UI" w:hAnsi="Meiryo UI" w:hint="eastAsia"/>
                          <w:sz w:val="24"/>
                          <w:szCs w:val="24"/>
                        </w:rPr>
                        <w:t>ただし、前月の初日から末日までの間を通じて、当該免税軽油使用者証の交付を受けた者が当該免税軽油使用者証を提示して交付を受けた免税証を有せず、かつ、当該免税軽油使用者証に係る報告対象免税軽油を保有していない場合は、この限りでない。</w:t>
                      </w:r>
                    </w:p>
                    <w:p w:rsidR="009E1D41" w:rsidRPr="00DA17DF" w:rsidRDefault="009E1D41" w:rsidP="008E551A">
                      <w:pPr>
                        <w:spacing w:line="0" w:lineRule="atLeast"/>
                        <w:rPr>
                          <w:rFonts w:ascii="Meiryo UI" w:eastAsia="Meiryo UI" w:hAnsi="Meiryo UI"/>
                          <w:sz w:val="24"/>
                          <w:szCs w:val="24"/>
                        </w:rPr>
                      </w:pPr>
                    </w:p>
                  </w:txbxContent>
                </v:textbox>
              </v:shape>
            </w:pict>
          </mc:Fallback>
        </mc:AlternateContent>
      </w: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r w:rsidRPr="00501E23">
        <w:rPr>
          <w:noProof/>
        </w:rPr>
        <mc:AlternateContent>
          <mc:Choice Requires="wpg">
            <w:drawing>
              <wp:anchor distT="0" distB="0" distL="114300" distR="114300" simplePos="0" relativeHeight="252138496" behindDoc="0" locked="0" layoutInCell="1" allowOverlap="1" wp14:anchorId="3E76EF33" wp14:editId="73C34BE5">
                <wp:simplePos x="0" y="0"/>
                <wp:positionH relativeFrom="column">
                  <wp:posOffset>3810</wp:posOffset>
                </wp:positionH>
                <wp:positionV relativeFrom="paragraph">
                  <wp:posOffset>31750</wp:posOffset>
                </wp:positionV>
                <wp:extent cx="6106795" cy="495300"/>
                <wp:effectExtent l="0" t="0" r="27305" b="0"/>
                <wp:wrapNone/>
                <wp:docPr id="419" name="グループ化 419"/>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420" name="正方形/長方形 420"/>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テキスト ボックス 430"/>
                        <wps:cNvSpPr txBox="1"/>
                        <wps:spPr>
                          <a:xfrm>
                            <a:off x="19050" y="0"/>
                            <a:ext cx="6087745" cy="495300"/>
                          </a:xfrm>
                          <a:prstGeom prst="rect">
                            <a:avLst/>
                          </a:prstGeom>
                          <a:noFill/>
                          <a:ln w="6350">
                            <a:noFill/>
                          </a:ln>
                        </wps:spPr>
                        <wps:txbx>
                          <w:txbxContent>
                            <w:p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免税証の交付手続き</w:t>
                              </w:r>
                              <w:r w:rsidRPr="00766E32">
                                <w:rPr>
                                  <w:rFonts w:ascii="Meiryo UI" w:eastAsia="Meiryo UI" w:hAnsi="Meiryo UI" w:hint="eastAsia"/>
                                  <w:color w:val="000000" w:themeColor="text1"/>
                                  <w:sz w:val="28"/>
                                </w:rPr>
                                <w:t>について</w:t>
                              </w:r>
                            </w:p>
                            <w:p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76EF33" id="グループ化 419" o:spid="_x0000_s1248" style="position:absolute;margin-left:.3pt;margin-top:2.5pt;width:480.85pt;height:39pt;z-index:252138496"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YwjgMAAHoJAAAOAAAAZHJzL2Uyb0RvYy54bWzcVktvFDkQviPxHyzfSXcnPTOZViYoJCRC&#10;ChAprHL2uN0PyW0b25OecMxIiANX4MIJjqto97ZC2v01LZD2X1B2dw95ESGQEOLisV3lenz1VU1v&#10;3J1XHB0zbUopJjhaCTFigsq0FPkE//Fk9846RsYSkRIuBZvgE2bw3c3btzZqlbBVWUieMo3AiDBJ&#10;rSa4sFYlQWBowSpiVqRiAoSZ1BWxcNR5kGpSg/WKB6thOAxqqVOlJWXGwO1OK8Sb3n6WMWofZ5lh&#10;FvEJhtisX7Vfp24NNjdIkmuiipJ2YZDviKIipQCnS1M7xBI00+UVU1VJtTQysytUVoHMspIynwNk&#10;E4WXstnTcqZ8LnlS52oJE0B7CafvNksfHR9oVKYTHEdjjASpoEjN6d/N4s9m8W+zePPx5WvkRABU&#10;rfIE9Pe0OlQHurvI25PLfZ7pyv1CVmjuIT5ZQszmFlG4HEbhcDQeYERBFo8Ha2FXA1pAoa48o8X9&#10;mx8GvdvARbcMplZAJ/MFMfNjiB0WRDFfCOMQ6BFbBUa1iH06e//p9YeP/70L/n/1T7tDMYg9SP7N&#10;EjKTGEDvq3iNhkDrlpbXYxaG4cArLFMnidLG7jFZIbeZYA2092wkx/vGQgyg2qs4x0byMt0tOfcH&#10;nU+3uUbHBFpkG2zHO/4tn1UPZdpeQ0h9UHDtCuW11/trsG9aM97XBftcoHqCVwcxWECUQI9nnFjY&#10;VgpYZ0SOEeE5DA9qtXd84XVn9sboRoMuupvCcPnvEFO0lrwPhzI84cLBwPyw6OBy9Gmr5HZ2Pp37&#10;FokGw76iU5meAA20bCeKUXS3BA/7xNgDomGEQLIwFu1jWDIuAQHZ7TAqpH523b3TB56CFKMaRhKg&#10;83RGNMOIPxDA4HEUx26G+UM8GDn66fOS6XmJmFXbEkoawQBW1G+dvuX9NtOyOoLpueW8gogICr7b&#10;OnSHbduOSpi/lG1teTWYW4rYfXGoqDPusHPYPpkfEa06Alqg7iPZdw1JLvGw1XUvhdyaWZmVnqQO&#10;6xZXqEvXwW7q/IxWXgMAuuG3eN6cnjWnH5rFC9Qs3jaLRXP6F5xRDEoXGxrZ+T0JUy3q77/S2tHY&#10;9Sy6ZhyG66NRfGUcAiv7Ydr37Te2tpCuryFKx2vXeMM18NxC3Uk6ynuEryX5qM/mNyY5DKCW778C&#10;xf1/F/zB+3HUfYy4L4jzZ98SXz6ZNj8DAAD//wMAUEsDBBQABgAIAAAAIQDLigHs3QAAAAUBAAAP&#10;AAAAZHJzL2Rvd25yZXYueG1sTI9Ba8JAFITvhf6H5Qm91U0MBhvzIiJtT1KoFkpva/aZBLO7Ibsm&#10;8d/39VSPwwwz3+SbybRioN43ziLE8wgE2dLpxlYIX8e35xUIH5TVqnWWEG7kYVM8PuQq0260nzQc&#10;QiW4xPpMIdQhdJmUvqzJKD93HVn2zq43KrDsK6l7NXK5aeUiilJpVGN5oVYd7WoqL4erQXgf1bhN&#10;4tdhfznvbj/H5cf3PibEp9m0XYMINIX/MPzhMzoUzHRyV6u9aBFSziEs+Q+bL+kiAXFCWCURyCKX&#10;9/TFLwAAAP//AwBQSwECLQAUAAYACAAAACEAtoM4kv4AAADhAQAAEwAAAAAAAAAAAAAAAAAAAAAA&#10;W0NvbnRlbnRfVHlwZXNdLnhtbFBLAQItABQABgAIAAAAIQA4/SH/1gAAAJQBAAALAAAAAAAAAAAA&#10;AAAAAC8BAABfcmVscy8ucmVsc1BLAQItABQABgAIAAAAIQBStkYwjgMAAHoJAAAOAAAAAAAAAAAA&#10;AAAAAC4CAABkcnMvZTJvRG9jLnhtbFBLAQItABQABgAIAAAAIQDLigHs3QAAAAUBAAAPAAAAAAAA&#10;AAAAAAAAAOgFAABkcnMvZG93bnJldi54bWxQSwUGAAAAAAQABADzAAAA8gYAAAAA&#10;">
                <v:rect id="正方形/長方形 420" o:spid="_x0000_s1249"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GlxAAAANwAAAAPAAAAZHJzL2Rvd25yZXYueG1sRE9Na8JA&#10;EL0L/Q/LFHqrm9qiJbpKkyINXkpjPXgbsmMSmp0N2dXE/Hr3UPD4eN+rzWAacaHO1ZYVvEwjEMSF&#10;1TWXCn732+d3EM4ja2wsk4IrOdisHyYrjLXt+YcuuS9FCGEXo4LK+zaW0hUVGXRT2xIH7mQ7gz7A&#10;rpS6wz6Em0bOomguDdYcGipsKa2o+MvPRsFXn7Vp8frZJMdklGf+PizG3Vapp8fhYwnC0+Dv4n93&#10;phW8zcL8cCYcAbm+AQAA//8DAFBLAQItABQABgAIAAAAIQDb4fbL7gAAAIUBAAATAAAAAAAAAAAA&#10;AAAAAAAAAABbQ29udGVudF9UeXBlc10ueG1sUEsBAi0AFAAGAAgAAAAhAFr0LFu/AAAAFQEAAAsA&#10;AAAAAAAAAAAAAAAAHwEAAF9yZWxzLy5yZWxzUEsBAi0AFAAGAAgAAAAhADIh8aXEAAAA3AAAAA8A&#10;AAAAAAAAAAAAAAAABwIAAGRycy9kb3ducmV2LnhtbFBLBQYAAAAAAwADALcAAAD4AgAAAAA=&#10;" fillcolor="#f2dcdb" strokecolor="#953735" strokeweight="2pt">
                  <v:textbox>
                    <w:txbxContent>
                      <w:p w:rsidR="009E1D41" w:rsidRDefault="009E1D41" w:rsidP="008E551A"/>
                    </w:txbxContent>
                  </v:textbox>
                </v:rect>
                <v:shape id="テキスト ボックス 430" o:spid="_x0000_s1250"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免税証の交付手続き</w:t>
                        </w:r>
                        <w:r w:rsidRPr="00766E32">
                          <w:rPr>
                            <w:rFonts w:ascii="Meiryo UI" w:eastAsia="Meiryo UI" w:hAnsi="Meiryo UI" w:hint="eastAsia"/>
                            <w:color w:val="000000" w:themeColor="text1"/>
                            <w:sz w:val="28"/>
                          </w:rPr>
                          <w:t>について</w:t>
                        </w:r>
                      </w:p>
                      <w:p w:rsidR="009E1D41" w:rsidRPr="00766E32" w:rsidRDefault="009E1D41" w:rsidP="008E551A"/>
                    </w:txbxContent>
                  </v:textbox>
                </v:shape>
              </v:group>
            </w:pict>
          </mc:Fallback>
        </mc:AlternateContent>
      </w:r>
    </w:p>
    <w:p w:rsidR="008E551A" w:rsidRPr="00501E23" w:rsidRDefault="008E551A" w:rsidP="008E551A">
      <w:pPr>
        <w:widowControl/>
        <w:jc w:val="left"/>
      </w:pPr>
    </w:p>
    <w:p w:rsidR="008E551A" w:rsidRPr="00501E23" w:rsidRDefault="008E551A" w:rsidP="008E551A">
      <w:pPr>
        <w:widowControl/>
        <w:jc w:val="left"/>
      </w:pPr>
      <w:r w:rsidRPr="00501E23">
        <w:rPr>
          <w:noProof/>
        </w:rPr>
        <mc:AlternateContent>
          <mc:Choice Requires="wpg">
            <w:drawing>
              <wp:anchor distT="0" distB="0" distL="114300" distR="114300" simplePos="0" relativeHeight="252135424" behindDoc="0" locked="0" layoutInCell="1" allowOverlap="1" wp14:anchorId="26437E43" wp14:editId="064FA3BD">
                <wp:simplePos x="0" y="0"/>
                <wp:positionH relativeFrom="margin">
                  <wp:posOffset>11059</wp:posOffset>
                </wp:positionH>
                <wp:positionV relativeFrom="paragraph">
                  <wp:posOffset>136525</wp:posOffset>
                </wp:positionV>
                <wp:extent cx="6103620" cy="1590675"/>
                <wp:effectExtent l="0" t="0" r="11430" b="28575"/>
                <wp:wrapNone/>
                <wp:docPr id="431" name="グループ化 431"/>
                <wp:cNvGraphicFramePr/>
                <a:graphic xmlns:a="http://schemas.openxmlformats.org/drawingml/2006/main">
                  <a:graphicData uri="http://schemas.microsoft.com/office/word/2010/wordprocessingGroup">
                    <wpg:wgp>
                      <wpg:cNvGrpSpPr/>
                      <wpg:grpSpPr>
                        <a:xfrm>
                          <a:off x="0" y="0"/>
                          <a:ext cx="6103620" cy="1590675"/>
                          <a:chOff x="0" y="-1"/>
                          <a:chExt cx="6103620" cy="5383531"/>
                        </a:xfrm>
                      </wpg:grpSpPr>
                      <wps:wsp>
                        <wps:cNvPr id="432" name="AutoShape 34"/>
                        <wps:cNvSpPr>
                          <a:spLocks noChangeArrowheads="1"/>
                        </wps:cNvSpPr>
                        <wps:spPr bwMode="auto">
                          <a:xfrm>
                            <a:off x="0" y="-1"/>
                            <a:ext cx="6103620" cy="5383531"/>
                          </a:xfrm>
                          <a:prstGeom prst="foldedCorner">
                            <a:avLst>
                              <a:gd name="adj" fmla="val 11384"/>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33" name="Text Box 35"/>
                        <wps:cNvSpPr txBox="1">
                          <a:spLocks noChangeArrowheads="1"/>
                        </wps:cNvSpPr>
                        <wps:spPr bwMode="auto">
                          <a:xfrm>
                            <a:off x="10472" y="64104"/>
                            <a:ext cx="6093148" cy="519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8E551A">
                              <w:pPr>
                                <w:autoSpaceDE w:val="0"/>
                                <w:autoSpaceDN w:val="0"/>
                                <w:adjustRightInd w:val="0"/>
                                <w:spacing w:line="0" w:lineRule="atLeast"/>
                                <w:ind w:left="200"/>
                                <w:rPr>
                                  <w:rFonts w:ascii="Meiryo UI" w:eastAsia="Meiryo UI" w:hAnsi="Meiryo UI"/>
                                  <w:sz w:val="24"/>
                                  <w:szCs w:val="24"/>
                                </w:rPr>
                              </w:pPr>
                              <w:r w:rsidRPr="003929A7">
                                <w:rPr>
                                  <w:rFonts w:ascii="Meiryo UI" w:eastAsia="Meiryo UI" w:hAnsi="Meiryo UI"/>
                                  <w:sz w:val="24"/>
                                  <w:szCs w:val="24"/>
                                </w:rPr>
                                <w:t>(</w:t>
                              </w:r>
                              <w:r w:rsidRPr="003929A7">
                                <w:rPr>
                                  <w:rFonts w:ascii="Meiryo UI" w:eastAsia="Meiryo UI" w:hAnsi="Meiryo UI" w:hint="eastAsia"/>
                                  <w:sz w:val="24"/>
                                  <w:szCs w:val="24"/>
                                </w:rPr>
                                <w:t>軽油引取税に係る免税の手続</w:t>
                              </w:r>
                              <w:r w:rsidRPr="003929A7">
                                <w:rPr>
                                  <w:rFonts w:ascii="Meiryo UI" w:eastAsia="Meiryo UI" w:hAnsi="Meiryo UI"/>
                                  <w:sz w:val="24"/>
                                  <w:szCs w:val="24"/>
                                </w:rPr>
                                <w:t>)</w:t>
                              </w:r>
                              <w:r>
                                <w:rPr>
                                  <w:rFonts w:ascii="Meiryo UI" w:eastAsia="Meiryo UI" w:hAnsi="Meiryo UI" w:hint="eastAsia"/>
                                  <w:sz w:val="24"/>
                                  <w:szCs w:val="24"/>
                                </w:rPr>
                                <w:t>＜</w:t>
                              </w:r>
                              <w:r w:rsidRPr="00AE796D">
                                <w:rPr>
                                  <w:rFonts w:ascii="Meiryo UI" w:eastAsia="Meiryo UI" w:hAnsi="Meiryo UI" w:hint="eastAsia"/>
                                  <w:sz w:val="22"/>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rsidR="009E1D41" w:rsidRPr="003929A7" w:rsidRDefault="009E1D41" w:rsidP="008E551A">
                              <w:pPr>
                                <w:autoSpaceDE w:val="0"/>
                                <w:autoSpaceDN w:val="0"/>
                                <w:adjustRightInd w:val="0"/>
                                <w:spacing w:line="0" w:lineRule="atLeast"/>
                                <w:rPr>
                                  <w:rFonts w:ascii="Meiryo UI" w:eastAsia="Meiryo UI" w:hAnsi="Meiryo UI"/>
                                  <w:sz w:val="24"/>
                                  <w:szCs w:val="24"/>
                                </w:rPr>
                              </w:pPr>
                              <w:r>
                                <w:rPr>
                                  <w:rFonts w:ascii="Meiryo UI" w:eastAsia="Meiryo UI" w:hAnsi="Meiryo UI" w:hint="eastAsia"/>
                                  <w:sz w:val="24"/>
                                  <w:szCs w:val="24"/>
                                </w:rPr>
                                <w:t>第四十三条の十五</w:t>
                              </w:r>
                            </w:p>
                            <w:p w:rsidR="009E1D41" w:rsidRPr="008D7BE7" w:rsidRDefault="009E1D41" w:rsidP="008E551A">
                              <w:pPr>
                                <w:autoSpaceDE w:val="0"/>
                                <w:autoSpaceDN w:val="0"/>
                                <w:adjustRightInd w:val="0"/>
                                <w:spacing w:line="0" w:lineRule="atLeast"/>
                                <w:ind w:left="200"/>
                                <w:rPr>
                                  <w:rFonts w:ascii="Meiryo UI" w:eastAsia="Meiryo UI" w:hAnsi="Meiryo UI" w:cs="ＭＳ 明朝"/>
                                  <w:kern w:val="0"/>
                                  <w:sz w:val="24"/>
                                  <w:szCs w:val="24"/>
                                </w:rPr>
                              </w:pPr>
                              <w:r>
                                <w:rPr>
                                  <w:rFonts w:ascii="Meiryo UI" w:eastAsia="Meiryo UI" w:hAnsi="Meiryo UI" w:cs="ＭＳ 明朝" w:hint="eastAsia"/>
                                  <w:kern w:val="0"/>
                                  <w:sz w:val="24"/>
                                  <w:szCs w:val="24"/>
                                </w:rPr>
                                <w:t xml:space="preserve">７　</w:t>
                              </w:r>
                              <w:r w:rsidRPr="008D7BE7">
                                <w:rPr>
                                  <w:rFonts w:ascii="Meiryo UI" w:eastAsia="Meiryo UI" w:hAnsi="Meiryo UI" w:cs="ＭＳ 明朝" w:hint="eastAsia"/>
                                  <w:kern w:val="0"/>
                                  <w:sz w:val="24"/>
                                  <w:szCs w:val="24"/>
                                </w:rPr>
                                <w:t>免税軽油使用者が法第百四十四条の二十一第一項に規定する免税証</w:t>
                              </w:r>
                              <w:r w:rsidRPr="008D7BE7">
                                <w:rPr>
                                  <w:rFonts w:ascii="Meiryo UI" w:eastAsia="Meiryo UI" w:hAnsi="Meiryo UI" w:cs="ＭＳ 明朝"/>
                                  <w:kern w:val="0"/>
                                  <w:sz w:val="24"/>
                                  <w:szCs w:val="24"/>
                                </w:rPr>
                                <w:t>(</w:t>
                              </w:r>
                              <w:r w:rsidRPr="008D7BE7">
                                <w:rPr>
                                  <w:rFonts w:ascii="Meiryo UI" w:eastAsia="Meiryo UI" w:hAnsi="Meiryo UI" w:cs="ＭＳ 明朝" w:hint="eastAsia"/>
                                  <w:kern w:val="0"/>
                                  <w:sz w:val="24"/>
                                  <w:szCs w:val="24"/>
                                </w:rPr>
                                <w:t>以下この条及び第四十三条の十七において「免税証」という。</w:t>
                              </w:r>
                              <w:r w:rsidRPr="008D7BE7">
                                <w:rPr>
                                  <w:rFonts w:ascii="Meiryo UI" w:eastAsia="Meiryo UI" w:hAnsi="Meiryo UI" w:cs="ＭＳ 明朝"/>
                                  <w:kern w:val="0"/>
                                  <w:sz w:val="24"/>
                                  <w:szCs w:val="24"/>
                                </w:rPr>
                                <w:t>)</w:t>
                              </w:r>
                              <w:r w:rsidRPr="008D7BE7">
                                <w:rPr>
                                  <w:rFonts w:ascii="Meiryo UI" w:eastAsia="Meiryo UI" w:hAnsi="Meiryo UI" w:cs="ＭＳ 明朝" w:hint="eastAsia"/>
                                  <w:kern w:val="0"/>
                                  <w:sz w:val="24"/>
                                  <w:szCs w:val="24"/>
                                </w:rPr>
                                <w:t>の交付を受けようとする場合においては、その都度、免税軽油使用者証を提示して同項の規定による申請書を道府県知事に提出しなければならない。</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437E43" id="グループ化 431" o:spid="_x0000_s1251" style="position:absolute;margin-left:.85pt;margin-top:10.75pt;width:480.6pt;height:125.25pt;z-index:252135424;mso-position-horizontal-relative:margin;mso-width-relative:margin;mso-height-relative:margin" coordorigin="" coordsize="61036,5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GsvAMAAOEJAAAOAAAAZHJzL2Uyb0RvYy54bWzUVktu5DYQ3QfIHQjuZUktqVsSLA/s/hgB&#10;nMwAM3MAtkR9EolUSLbVniCbeJv15BDZ5AC5jTH3mCIldcueNhCMkQDphbr4q8+rV0Wev9o3Nbql&#10;QlacJdg9czCiLOVZxYoEv3+3sUKMpCIsIzVnNMF3VOJXF99+c961MZ3xktcZFQiUMBl3bYJLpdrY&#10;tmVa0obIM95SBos5Fw1RMBSFnQnSgfamtmeOM7c7LrJW8JRKCbOrfhFfGP15TlP1Os8lVahOMPim&#10;zFeY71Z/7YtzEheCtGWVDm6Qr/CiIRUDowdVK6II2onqC1VNlQouea7OUt7YPM+rlJoYIBrXeRLN&#10;teC71sRSxF3RHmACaJ/g9NVq0x9u3whUZQn2PRcjRhpI0sNvfz3c//lw//fD/R+ffv+I9BIA1bVF&#10;DPuvRfu2fSOGiaIf6dj3uWj0P0SF9gbiuwPEdK9QCpNz1/HmM8hECmtuEDnzRdAnIS0hU8dzljFJ&#10;4rRcnzoaeKEX9G7Zo2VbO3jwp2uBUfIImnwZaG9L0lKTC6lBOIA2G0G73CluNiHP79EyGzVUGhTZ&#10;3vD0J4kYX5aEFfRSCN6VlGTglwkVvJ8c0AMJR9G2+55nkBMC6g3DTqI8onUS5lNYkbgVUl1T3iAt&#10;JDjXlZgtuWBUGDvk9kYqQ+lsoAXJfsQob2ookFtSI9f1QhMpJGDYDNKo1sTM6yrbVHVtBqLYLmuB&#10;4GiCN+anYYIjcrqtZqhLcBTMAuPFozU5VeGY3ykVUDUsM4Wt8V0PsiJV3ctgsmZgecRYM1vGW57d&#10;Ad6C9z0CehoIJRcfMOqgPyRY/rwjgmJUf8cgZwt/FgXQUMwgDCOgtJgubCcLhKWgKMEKo15cqr4F&#10;7VpRFSXYcU2wjGsS5ZXSuBx9GgZA5t7T/4DV3sjqd5pRV3yPPFOm2ilgvyY1UnuYH13/t+jtOv4C&#10;SgyaxdwHuW8VB5Y7kef6cMPoZhK4keOHpqNDgscqGek4sFzAhXBkd0+/cYsmKeOaroY7miKTiYE0&#10;JAbjQ2FoN0yP/yVyonW4Dn3Ln83Xlu+sVtblZulb8427CFbearlcub9qu64fl1WWUabNjPeN6/+z&#10;1jTcfP1Ncbhxnq+Q54rMfuyGqUGIRYc7Ccmd+c7VLLI283Bh+Rs/sKKFE1qOG11Fc8eP/NXmcUg3&#10;FaMvD+nF1d9UCl4UddUkODy0CBI/1woOGdHuH6GAdI+JftIn1H67NxemG4Rjn/9/9A4IxLwjTJTD&#10;m0c/VKZjkKcvs4vPAAAA//8DAFBLAwQUAAYACAAAACEA/BhFMt4AAAAIAQAADwAAAGRycy9kb3du&#10;cmV2LnhtbEyPQUvDQBCF74L/YRnBm90k0tbGbEop6qkItoJ4mybTJDQ7G7LbJP33jic9vnmPN9/L&#10;1pNt1UC9bxwbiGcRKOLClQ1XBj4Prw9PoHxALrF1TAau5GGd395kmJZu5A8a9qFSUsI+RQN1CF2q&#10;tS9qsuhnriMW7+R6i0FkX+myx1HKbauTKFpoiw3Lhxo72tZUnPcXa+BtxHHzGL8Mu/Npe/0+zN+/&#10;djEZc383bZ5BBZrCXxh+8QUdcmE6uguXXrWilxI0kMRzUGKvFskK1FEOyyQCnWf6/4D8BwAA//8D&#10;AFBLAQItABQABgAIAAAAIQC2gziS/gAAAOEBAAATAAAAAAAAAAAAAAAAAAAAAABbQ29udGVudF9U&#10;eXBlc10ueG1sUEsBAi0AFAAGAAgAAAAhADj9If/WAAAAlAEAAAsAAAAAAAAAAAAAAAAALwEAAF9y&#10;ZWxzLy5yZWxzUEsBAi0AFAAGAAgAAAAhACp8Iay8AwAA4QkAAA4AAAAAAAAAAAAAAAAALgIAAGRy&#10;cy9lMm9Eb2MueG1sUEsBAi0AFAAGAAgAAAAhAPwYRTLeAAAACAEAAA8AAAAAAAAAAAAAAAAAFgYA&#10;AGRycy9kb3ducmV2LnhtbFBLBQYAAAAABAAEAPMAAAAhBwAAAAA=&#10;">
                <v:shape id="_x0000_s1252" type="#_x0000_t65" style="position:absolute;width:61036;height:5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X7xQAAANwAAAAPAAAAZHJzL2Rvd25yZXYueG1sRI9Pi8Iw&#10;FMTvC36H8AQvokl1EekaRQRBRBf8c9nb2+ZtW2xeahO1++03grDHYWZ+w8wWra3EnRpfOtaQDBUI&#10;4syZknMN59N6MAXhA7LByjFp+CUPi3nnbYapcQ8+0P0YchEh7FPUUIRQp1L6rCCLfuhq4uj9uMZi&#10;iLLJpWnwEeG2kiOlJtJiyXGhwJpWBWWX481qyNVmzN+fasfJfrrsr5Ptl7pete512+UHiEBt+A+/&#10;2huj4X08gueZeATk/A8AAP//AwBQSwECLQAUAAYACAAAACEA2+H2y+4AAACFAQAAEwAAAAAAAAAA&#10;AAAAAAAAAAAAW0NvbnRlbnRfVHlwZXNdLnhtbFBLAQItABQABgAIAAAAIQBa9CxbvwAAABUBAAAL&#10;AAAAAAAAAAAAAAAAAB8BAABfcmVscy8ucmVsc1BLAQItABQABgAIAAAAIQAyVhX7xQAAANwAAAAP&#10;AAAAAAAAAAAAAAAAAAcCAABkcnMvZG93bnJldi54bWxQSwUGAAAAAAMAAwC3AAAA+QIAAAAA&#10;" adj="19141">
                  <v:textbox inset="5.85pt,.7pt,5.85pt,.7pt"/>
                </v:shape>
                <v:shape id="_x0000_s1253" type="#_x0000_t202" style="position:absolute;left:104;top:641;width:60932;height:5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jVxgAAANwAAAAPAAAAZHJzL2Rvd25yZXYueG1sRI9Pa8JA&#10;FMTvgt9heYI33VjbIKmrxIK29OJfpMfX7GsSzL4N2VXTfvquIHgcZuY3zHTemkpcqHGlZQWjYQSC&#10;OLO65FzBYb8cTEA4j6yxskwKfsnBfNbtTDHR9spbuux8LgKEXYIKCu/rREqXFWTQDW1NHLwf2xj0&#10;QTa51A1eA9xU8imKYmmw5LBQYE1vBWWn3dko+Ctd+r5ZL/z34uVrFW0+Y3dMY6X6vTZ9BeGp9Y/w&#10;vf2hFTyPx3A7E46AnP0DAAD//wMAUEsBAi0AFAAGAAgAAAAhANvh9svuAAAAhQEAABMAAAAAAAAA&#10;AAAAAAAAAAAAAFtDb250ZW50X1R5cGVzXS54bWxQSwECLQAUAAYACAAAACEAWvQsW78AAAAVAQAA&#10;CwAAAAAAAAAAAAAAAAAfAQAAX3JlbHMvLnJlbHNQSwECLQAUAAYACAAAACEApGto1cYAAADcAAAA&#10;DwAAAAAAAAAAAAAAAAAHAgAAZHJzL2Rvd25yZXYueG1sUEsFBgAAAAADAAMAtwAAAPoCAAAAAA==&#10;" filled="f" stroked="f">
                  <v:textbox inset="5.85pt,.7pt,5.85pt,.7pt">
                    <w:txbxContent>
                      <w:p w:rsidR="009E1D41" w:rsidRDefault="009E1D41" w:rsidP="008E551A">
                        <w:pPr>
                          <w:autoSpaceDE w:val="0"/>
                          <w:autoSpaceDN w:val="0"/>
                          <w:adjustRightInd w:val="0"/>
                          <w:spacing w:line="0" w:lineRule="atLeast"/>
                          <w:ind w:left="200"/>
                          <w:rPr>
                            <w:rFonts w:ascii="Meiryo UI" w:eastAsia="Meiryo UI" w:hAnsi="Meiryo UI"/>
                            <w:sz w:val="24"/>
                            <w:szCs w:val="24"/>
                          </w:rPr>
                        </w:pPr>
                        <w:r w:rsidRPr="003929A7">
                          <w:rPr>
                            <w:rFonts w:ascii="Meiryo UI" w:eastAsia="Meiryo UI" w:hAnsi="Meiryo UI"/>
                            <w:sz w:val="24"/>
                            <w:szCs w:val="24"/>
                          </w:rPr>
                          <w:t>(</w:t>
                        </w:r>
                        <w:r w:rsidRPr="003929A7">
                          <w:rPr>
                            <w:rFonts w:ascii="Meiryo UI" w:eastAsia="Meiryo UI" w:hAnsi="Meiryo UI" w:hint="eastAsia"/>
                            <w:sz w:val="24"/>
                            <w:szCs w:val="24"/>
                          </w:rPr>
                          <w:t>軽油引取税に係る免税の手続</w:t>
                        </w:r>
                        <w:r w:rsidRPr="003929A7">
                          <w:rPr>
                            <w:rFonts w:ascii="Meiryo UI" w:eastAsia="Meiryo UI" w:hAnsi="Meiryo UI"/>
                            <w:sz w:val="24"/>
                            <w:szCs w:val="24"/>
                          </w:rPr>
                          <w:t>)</w:t>
                        </w:r>
                        <w:r>
                          <w:rPr>
                            <w:rFonts w:ascii="Meiryo UI" w:eastAsia="Meiryo UI" w:hAnsi="Meiryo UI" w:hint="eastAsia"/>
                            <w:sz w:val="24"/>
                            <w:szCs w:val="24"/>
                          </w:rPr>
                          <w:t>＜</w:t>
                        </w:r>
                        <w:r w:rsidRPr="00AE796D">
                          <w:rPr>
                            <w:rFonts w:ascii="Meiryo UI" w:eastAsia="Meiryo UI" w:hAnsi="Meiryo UI" w:hint="eastAsia"/>
                            <w:sz w:val="22"/>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rsidR="009E1D41" w:rsidRPr="003929A7" w:rsidRDefault="009E1D41" w:rsidP="008E551A">
                        <w:pPr>
                          <w:autoSpaceDE w:val="0"/>
                          <w:autoSpaceDN w:val="0"/>
                          <w:adjustRightInd w:val="0"/>
                          <w:spacing w:line="0" w:lineRule="atLeast"/>
                          <w:rPr>
                            <w:rFonts w:ascii="Meiryo UI" w:eastAsia="Meiryo UI" w:hAnsi="Meiryo UI"/>
                            <w:sz w:val="24"/>
                            <w:szCs w:val="24"/>
                          </w:rPr>
                        </w:pPr>
                        <w:r>
                          <w:rPr>
                            <w:rFonts w:ascii="Meiryo UI" w:eastAsia="Meiryo UI" w:hAnsi="Meiryo UI" w:hint="eastAsia"/>
                            <w:sz w:val="24"/>
                            <w:szCs w:val="24"/>
                          </w:rPr>
                          <w:t>第四十三条の十五</w:t>
                        </w:r>
                      </w:p>
                      <w:p w:rsidR="009E1D41" w:rsidRPr="008D7BE7" w:rsidRDefault="009E1D41" w:rsidP="008E551A">
                        <w:pPr>
                          <w:autoSpaceDE w:val="0"/>
                          <w:autoSpaceDN w:val="0"/>
                          <w:adjustRightInd w:val="0"/>
                          <w:spacing w:line="0" w:lineRule="atLeast"/>
                          <w:ind w:left="200"/>
                          <w:rPr>
                            <w:rFonts w:ascii="Meiryo UI" w:eastAsia="Meiryo UI" w:hAnsi="Meiryo UI" w:cs="ＭＳ 明朝"/>
                            <w:kern w:val="0"/>
                            <w:sz w:val="24"/>
                            <w:szCs w:val="24"/>
                          </w:rPr>
                        </w:pPr>
                        <w:r>
                          <w:rPr>
                            <w:rFonts w:ascii="Meiryo UI" w:eastAsia="Meiryo UI" w:hAnsi="Meiryo UI" w:cs="ＭＳ 明朝" w:hint="eastAsia"/>
                            <w:kern w:val="0"/>
                            <w:sz w:val="24"/>
                            <w:szCs w:val="24"/>
                          </w:rPr>
                          <w:t xml:space="preserve">７　</w:t>
                        </w:r>
                        <w:r w:rsidRPr="008D7BE7">
                          <w:rPr>
                            <w:rFonts w:ascii="Meiryo UI" w:eastAsia="Meiryo UI" w:hAnsi="Meiryo UI" w:cs="ＭＳ 明朝" w:hint="eastAsia"/>
                            <w:kern w:val="0"/>
                            <w:sz w:val="24"/>
                            <w:szCs w:val="24"/>
                          </w:rPr>
                          <w:t>免税軽油使用者が法第百四十四条の二十一第一項に規定する免税証</w:t>
                        </w:r>
                        <w:r w:rsidRPr="008D7BE7">
                          <w:rPr>
                            <w:rFonts w:ascii="Meiryo UI" w:eastAsia="Meiryo UI" w:hAnsi="Meiryo UI" w:cs="ＭＳ 明朝"/>
                            <w:kern w:val="0"/>
                            <w:sz w:val="24"/>
                            <w:szCs w:val="24"/>
                          </w:rPr>
                          <w:t>(</w:t>
                        </w:r>
                        <w:r w:rsidRPr="008D7BE7">
                          <w:rPr>
                            <w:rFonts w:ascii="Meiryo UI" w:eastAsia="Meiryo UI" w:hAnsi="Meiryo UI" w:cs="ＭＳ 明朝" w:hint="eastAsia"/>
                            <w:kern w:val="0"/>
                            <w:sz w:val="24"/>
                            <w:szCs w:val="24"/>
                          </w:rPr>
                          <w:t>以下この条及び第四十三条の十七において「免税証」という。</w:t>
                        </w:r>
                        <w:r w:rsidRPr="008D7BE7">
                          <w:rPr>
                            <w:rFonts w:ascii="Meiryo UI" w:eastAsia="Meiryo UI" w:hAnsi="Meiryo UI" w:cs="ＭＳ 明朝"/>
                            <w:kern w:val="0"/>
                            <w:sz w:val="24"/>
                            <w:szCs w:val="24"/>
                          </w:rPr>
                          <w:t>)</w:t>
                        </w:r>
                        <w:r w:rsidRPr="008D7BE7">
                          <w:rPr>
                            <w:rFonts w:ascii="Meiryo UI" w:eastAsia="Meiryo UI" w:hAnsi="Meiryo UI" w:cs="ＭＳ 明朝" w:hint="eastAsia"/>
                            <w:kern w:val="0"/>
                            <w:sz w:val="24"/>
                            <w:szCs w:val="24"/>
                          </w:rPr>
                          <w:t>の交付を受けようとする場合においては、その都度、免税軽油使用者証を提示して同項の規定による申請書を道府県知事に提出しなければならない。</w:t>
                        </w:r>
                      </w:p>
                    </w:txbxContent>
                  </v:textbox>
                </v:shape>
                <w10:wrap anchorx="margin"/>
              </v:group>
            </w:pict>
          </mc:Fallback>
        </mc:AlternateContent>
      </w: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Default="008E551A" w:rsidP="008E551A">
      <w:pPr>
        <w:widowControl/>
        <w:jc w:val="left"/>
      </w:pPr>
      <w:r>
        <w:rPr>
          <w:noProof/>
        </w:rPr>
        <mc:AlternateContent>
          <mc:Choice Requires="wpg">
            <w:drawing>
              <wp:anchor distT="0" distB="0" distL="114300" distR="114300" simplePos="0" relativeHeight="252147712" behindDoc="0" locked="0" layoutInCell="1" allowOverlap="1" wp14:anchorId="38494381" wp14:editId="6DAF8E64">
                <wp:simplePos x="0" y="0"/>
                <wp:positionH relativeFrom="margin">
                  <wp:align>left</wp:align>
                </wp:positionH>
                <wp:positionV relativeFrom="paragraph">
                  <wp:posOffset>-6350</wp:posOffset>
                </wp:positionV>
                <wp:extent cx="6106795" cy="495300"/>
                <wp:effectExtent l="0" t="0" r="27305" b="0"/>
                <wp:wrapNone/>
                <wp:docPr id="434" name="グループ化 434"/>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435" name="正方形/長方形 435"/>
                        <wps:cNvSpPr/>
                        <wps:spPr>
                          <a:xfrm>
                            <a:off x="0" y="76200"/>
                            <a:ext cx="6106795" cy="40005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テキスト ボックス 436"/>
                        <wps:cNvSpPr txBox="1"/>
                        <wps:spPr>
                          <a:xfrm>
                            <a:off x="19050" y="0"/>
                            <a:ext cx="6087745" cy="495300"/>
                          </a:xfrm>
                          <a:prstGeom prst="rect">
                            <a:avLst/>
                          </a:prstGeom>
                          <a:noFill/>
                          <a:ln w="6350">
                            <a:noFill/>
                          </a:ln>
                        </wps:spPr>
                        <wps:txbx>
                          <w:txbxContent>
                            <w:p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免税証の譲渡の禁止</w:t>
                              </w:r>
                              <w:r w:rsidRPr="00766E32">
                                <w:rPr>
                                  <w:rFonts w:ascii="Meiryo UI" w:eastAsia="Meiryo UI" w:hAnsi="Meiryo UI" w:hint="eastAsia"/>
                                  <w:color w:val="000000" w:themeColor="text1"/>
                                  <w:sz w:val="28"/>
                                </w:rPr>
                                <w:t>について</w:t>
                              </w:r>
                            </w:p>
                            <w:p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94381" id="グループ化 434" o:spid="_x0000_s1254" style="position:absolute;margin-left:0;margin-top:-.5pt;width:480.85pt;height:39pt;z-index:252147712;mso-position-horizontal:left;mso-position-horizontal-relative:margin;mso-width-relative:margin;mso-height-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JalvQMAAFgKAAAOAAAAZHJzL2Uyb0RvYy54bWzcVs1u3DYQvhfIOxC8x5Ls/fEKlgPXqY0C&#10;bmLECXKmKWolgCJZkmute/QCRQ+9Nr30lByDILkFAdqnERIgb5EhKcmuvTUKFyiKXnZJzh/nm5mP&#10;2nmwrDk6Y9pUUmQ42YgxYoLKvBLzDD97enB/GyNjicgJl4Jl+JwZ/GD33lc7jUrZpiwlz5lG4ESY&#10;tFEZLq1VaRQZWrKamA2pmABhIXVNLGz1PMo1acB7zaPNOJ5EjdS50pIyY+D0YRDiXe+/KBi1j4vC&#10;MIt4huFu1v9q/3vqfqPdHZLONVFlRbtrkDvcoiaVgKCDq4fEErTQ1Q1XdUW1NLKwG1TWkSyKijKf&#10;A2STxNeyOdRyoXwu87SZqwEmgPYaTnd2Sx+dHWtU5RkebY0wEqSGIrUX79rV63b1e7v69ePPL5AT&#10;AVCNmqegf6jViTrW3cE87Fzuy0LX7h+yQksP8fkAMVtaROFwksST6WyMEQXZaDbeirsa0BIKdcOM&#10;lt/cbhj1YSN3u+EyjYJ2MpeImX+G2ElJFPOFMA6BATHIIyD26c2rTy8+fPzjZfT5l/dhBaiNA2re&#10;ZoDMpAbQ+0u8phNo69CW6zGL43jsFYbUSaq0sYdM1sgtMqyh7X03krMjY6FQoNqruMBG8io/qDj3&#10;GzdqbJ9rdEZgSAilTNhNb84X9XcyD+dwq/5ecOxq5dW3+2MI4YfWefIB/xSEi7vGnY67uLcFAJmL&#10;AD3Qo+tX9pwzF5eLJ6yAJof+C4kNN72ac+JzNiXJWTh2kXukBwufm3foPBcA4uC7c7AOz8RVFG7Z&#10;6TtT5tlpMI5D9NuMBwsfWQo7GNeVkHqdA26HyEG/BylA41Cyy9OlJ4BkPOv79VTm59DkWga+NIoe&#10;VNBZR8TYY6KBIIFKgfTtY/gpuGwyLLsVRqXUP6w7d/owhSDFqAHCzbD5fkE0w4h/K2A+Z8lo5Bja&#10;b0bj6SZs9FXJ6VWJWNT7Eto1gedFUb90+pb3y0LL+jm8DXsuKoiIoBA7w9TqfrNvw0MArwtle3te&#10;DVhZEXskThR1zh3SbnKeLp8TrbrxsjCYj2TPCSS9NmVB11kKubewsqj8CDqsA65dDYCfHKf+K0Q1&#10;6YmqXf3YXrxpLz60q59Qu/qtXa3ai7ewB7qa9OUHinN0hezyawkz41vID9R64kpmjpHQGrKPt6fT&#10;0Q2yhznon4qelf4mcQnpWAtGyc00grabbEHkAHUnWU8Fl00+8RN9WYz/ZZPb/1KL+5cZPl88AXaf&#10;Wu776Orej8TlB+HuFwAAAP//AwBQSwMEFAAGAAgAAAAhAJBDB4PeAAAABgEAAA8AAABkcnMvZG93&#10;bnJldi54bWxMj0FLw0AQhe+C/2EZwVu7WcVGYzalFPVUBFuh9DbNTpPQ7GzIbpP037ue9DQ83uO9&#10;b/LlZFsxUO8bxxrUPAFBXDrTcKXhe/c+ewbhA7LB1jFpuJKHZXF7k2Nm3MhfNGxDJWIJ+ww11CF0&#10;mZS+rMmin7uOOHon11sMUfaVND2Osdy28iFJFtJiw3Ghxo7WNZXn7cVq+BhxXD2qt2FzPq2vh93T&#10;536jSOv7u2n1CiLQFP7C8Isf0aGITEd3YeNFqyE+EjTMVLzRfVmoFMRRQ5omIItc/scvfgAAAP//&#10;AwBQSwECLQAUAAYACAAAACEAtoM4kv4AAADhAQAAEwAAAAAAAAAAAAAAAAAAAAAAW0NvbnRlbnRf&#10;VHlwZXNdLnhtbFBLAQItABQABgAIAAAAIQA4/SH/1gAAAJQBAAALAAAAAAAAAAAAAAAAAC8BAABf&#10;cmVscy8ucmVsc1BLAQItABQABgAIAAAAIQB87JalvQMAAFgKAAAOAAAAAAAAAAAAAAAAAC4CAABk&#10;cnMvZTJvRG9jLnhtbFBLAQItABQABgAIAAAAIQCQQweD3gAAAAYBAAAPAAAAAAAAAAAAAAAAABcG&#10;AABkcnMvZG93bnJldi54bWxQSwUGAAAAAAQABADzAAAAIgcAAAAA&#10;">
                <v:rect id="正方形/長方形 435" o:spid="_x0000_s1255"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oUxgAAANwAAAAPAAAAZHJzL2Rvd25yZXYueG1sRI9Ba8JA&#10;FITvgv9heUJvutFqiWlWkVJBpC3EltLjI/uaBLNvQ3Zj4r93C0KPw8x8w6TbwdTiQq2rLCuYzyIQ&#10;xLnVFRcKvj730xiE88gaa8uk4EoOtpvxKMVE254zupx8IQKEXYIKSu+bREqXl2TQzWxDHLxf2xr0&#10;QbaF1C32AW5quYiiJ2mw4rBQYkMvJeXnU2cUvH/jmrts3f/0w+uHeTvGxf4aK/UwGXbPIDwN/j98&#10;bx+0guXjCv7OhCMgNzcAAAD//wMAUEsBAi0AFAAGAAgAAAAhANvh9svuAAAAhQEAABMAAAAAAAAA&#10;AAAAAAAAAAAAAFtDb250ZW50X1R5cGVzXS54bWxQSwECLQAUAAYACAAAACEAWvQsW78AAAAVAQAA&#10;CwAAAAAAAAAAAAAAAAAfAQAAX3JlbHMvLnJlbHNQSwECLQAUAAYACAAAACEA70haFMYAAADcAAAA&#10;DwAAAAAAAAAAAAAAAAAHAgAAZHJzL2Rvd25yZXYueG1sUEsFBgAAAAADAAMAtwAAAPoCAAAAAA==&#10;" fillcolor="#f2dbdb [661]" strokecolor="#943634 [2405]" strokeweight="2pt">
                  <v:textbox>
                    <w:txbxContent>
                      <w:p w:rsidR="009E1D41" w:rsidRDefault="009E1D41" w:rsidP="008E551A"/>
                    </w:txbxContent>
                  </v:textbox>
                </v:rect>
                <v:shape id="テキスト ボックス 436" o:spid="_x0000_s1256"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VxQAAANwAAAAPAAAAZHJzL2Rvd25yZXYueG1sRI9Pi8Iw&#10;FMTvwn6H8IS9aepfpBpFCqLIetD14u3ZPNti89Jtslr30xtB2OMwM79hZovGlOJGtSssK+h1IxDE&#10;qdUFZwqO36vOBITzyBpLy6TgQQ4W84/WDGNt77yn28FnIkDYxagg976KpXRpTgZd11bEwbvY2qAP&#10;ss6krvEe4KaU/SgaS4MFh4UcK0pySq+HX6Ngm6x2uD/3zeSvTNZfl2X1czyNlPpsN8spCE+N/w+/&#10;2xutYDgYw+tMOAJy/gQAAP//AwBQSwECLQAUAAYACAAAACEA2+H2y+4AAACFAQAAEwAAAAAAAAAA&#10;AAAAAAAAAAAAW0NvbnRlbnRfVHlwZXNdLnhtbFBLAQItABQABgAIAAAAIQBa9CxbvwAAABUBAAAL&#10;AAAAAAAAAAAAAAAAAB8BAABfcmVscy8ucmVsc1BLAQItABQABgAIAAAAIQAqM17VxQAAANwAAAAP&#10;AAAAAAAAAAAAAAAAAAcCAABkcnMvZG93bnJldi54bWxQSwUGAAAAAAMAAwC3AAAA+QIAAAAA&#10;" filled="f" stroked="f" strokeweight=".5pt">
                  <v:textbox>
                    <w:txbxContent>
                      <w:p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免税証の譲渡の禁止</w:t>
                        </w:r>
                        <w:r w:rsidRPr="00766E32">
                          <w:rPr>
                            <w:rFonts w:ascii="Meiryo UI" w:eastAsia="Meiryo UI" w:hAnsi="Meiryo UI" w:hint="eastAsia"/>
                            <w:color w:val="000000" w:themeColor="text1"/>
                            <w:sz w:val="28"/>
                          </w:rPr>
                          <w:t>について</w:t>
                        </w:r>
                      </w:p>
                      <w:p w:rsidR="009E1D41" w:rsidRPr="00766E32" w:rsidRDefault="009E1D41" w:rsidP="008E551A"/>
                    </w:txbxContent>
                  </v:textbox>
                </v:shape>
                <w10:wrap anchorx="margin"/>
              </v:group>
            </w:pict>
          </mc:Fallback>
        </mc:AlternateContent>
      </w:r>
    </w:p>
    <w:p w:rsidR="008E551A" w:rsidRDefault="008E551A" w:rsidP="008E551A">
      <w:pPr>
        <w:widowControl/>
        <w:jc w:val="left"/>
      </w:pPr>
    </w:p>
    <w:p w:rsidR="008E551A" w:rsidRDefault="00606EC2" w:rsidP="008E551A">
      <w:pPr>
        <w:widowControl/>
        <w:jc w:val="left"/>
      </w:pPr>
      <w:r>
        <w:rPr>
          <w:noProof/>
        </w:rPr>
        <mc:AlternateContent>
          <mc:Choice Requires="wps">
            <w:drawing>
              <wp:anchor distT="0" distB="0" distL="114300" distR="114300" simplePos="0" relativeHeight="252140544" behindDoc="0" locked="0" layoutInCell="1" allowOverlap="1" wp14:anchorId="02F68D11" wp14:editId="478E66AB">
                <wp:simplePos x="0" y="0"/>
                <wp:positionH relativeFrom="margin">
                  <wp:align>right</wp:align>
                </wp:positionH>
                <wp:positionV relativeFrom="paragraph">
                  <wp:posOffset>122307</wp:posOffset>
                </wp:positionV>
                <wp:extent cx="6092825" cy="504825"/>
                <wp:effectExtent l="0" t="0" r="0" b="9525"/>
                <wp:wrapNone/>
                <wp:docPr id="4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8C7200">
                              <w:rPr>
                                <w:rFonts w:ascii="Meiryo UI" w:eastAsia="Meiryo UI" w:hAnsi="Meiryo UI"/>
                                <w:sz w:val="24"/>
                                <w:szCs w:val="24"/>
                              </w:rPr>
                              <w:t>(</w:t>
                            </w:r>
                            <w:r w:rsidRPr="008C7200">
                              <w:rPr>
                                <w:rFonts w:ascii="Meiryo UI" w:eastAsia="Meiryo UI" w:hAnsi="Meiryo UI" w:hint="eastAsia"/>
                                <w:sz w:val="24"/>
                                <w:szCs w:val="24"/>
                              </w:rPr>
                              <w:t>免税証の譲渡の禁止</w:t>
                            </w:r>
                            <w:r w:rsidRPr="008C7200">
                              <w:rPr>
                                <w:rFonts w:ascii="Meiryo UI" w:eastAsia="Meiryo UI" w:hAnsi="Meiryo UI"/>
                                <w:sz w:val="24"/>
                                <w:szCs w:val="24"/>
                              </w:rPr>
                              <w:t>)</w:t>
                            </w:r>
                            <w:r w:rsidRPr="00AE796D">
                              <w:rPr>
                                <w:rFonts w:ascii="Meiryo UI" w:eastAsia="Meiryo UI" w:hAnsi="Meiryo UI" w:hint="eastAsia"/>
                                <w:sz w:val="24"/>
                                <w:szCs w:val="24"/>
                              </w:rPr>
                              <w:t xml:space="preserve"> </w:t>
                            </w:r>
                            <w:r>
                              <w:rPr>
                                <w:rFonts w:ascii="Meiryo UI" w:eastAsia="Meiryo UI" w:hAnsi="Meiryo UI" w:hint="eastAsia"/>
                                <w:sz w:val="24"/>
                                <w:szCs w:val="24"/>
                              </w:rPr>
                              <w:t>＜</w:t>
                            </w:r>
                            <w:r w:rsidRPr="006F756C">
                              <w:rPr>
                                <w:rFonts w:ascii="Meiryo UI" w:eastAsia="Meiryo UI" w:hAnsi="Meiryo UI" w:hint="eastAsia"/>
                                <w:sz w:val="24"/>
                                <w:szCs w:val="24"/>
                              </w:rPr>
                              <w:t>地方税法</w:t>
                            </w:r>
                            <w:r>
                              <w:rPr>
                                <w:rFonts w:ascii="Meiryo UI" w:eastAsia="Meiryo UI" w:hAnsi="Meiryo UI" w:hint="eastAsia"/>
                                <w:sz w:val="24"/>
                                <w:szCs w:val="24"/>
                              </w:rPr>
                              <w:t>抜粋＞</w:t>
                            </w:r>
                          </w:p>
                          <w:p w:rsidR="009E1D41" w:rsidRPr="008C7200"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第百四十四条の二十四　免税証は、これを他人に譲り渡し、又は他人から譲り受けてはならない。</w:t>
                            </w: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2F68D11" id="_x0000_s1257" type="#_x0000_t202" style="position:absolute;margin-left:428.55pt;margin-top:9.65pt;width:479.75pt;height:39.75pt;z-index:252140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2bugIAAMM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kco6RoD006YHtDbqVe3Q5swUaB52B3/0AnmYPdmi0I6uHO1l91UjIZUvFht0oJceW0RoSDO1N&#10;/+zqhKMtyHr8IGuIQ7dGOqB9o3pbPagHAnRo1OOpOTaXCoxxkEZJNMOogrNZQOzahqDZ8fagtHnH&#10;ZI/sIscKmu/Q6e5Om8n16GKDCVnyrgM7zTrxzACYkwViw1V7ZrNw/fyRBukqWSXEI1G88khQFN5N&#10;uSReXIbzWXFZLJdF+NPGDUnW8rpmwoY5aiskf9a7g8onVZzUpWXHawtnU9Jqs152Cu0oaLt036Eg&#10;Z27+8zRcvYDLC0phRILbKPXKOJl7pCQzL50HiReE6W0aByQlRfmc0h0X7N8poTHH6Qz66Oj8llvg&#10;vtfcaNZzA9Oj432Ok5MTzawEV6J2rTWUd9P6rBQ2/adSQLuPjXaCtRqd1Gr26717HGHs9GzlvJb1&#10;I2hYSZAYCBVmHyxaqb5jNMIcybH+tqWKYdS9F/AO5iRKQbTGbZIkhSvq/GB9dkBFBUA5NhhNy6WZ&#10;RtV2UHzTQpzp3Ql5Ay+n4U7UTzkd3htMCsftMNXsKDrfO6+n2bv4BQAA//8DAFBLAwQUAAYACAAA&#10;ACEAMoRVv94AAAAGAQAADwAAAGRycy9kb3ducmV2LnhtbEyPQU+DQBCF7yb+h82YeLOLNRBAloaa&#10;qIkXazXG48KOQMrOEnbbYn99x5Pe5s2bvPdNsZrtIA44+d6RgttFBAKpcaanVsHH++NNCsIHTUYP&#10;jlDBD3pYlZcXhc6NO9IbHrahFRxCPtcKuhDGXErfdGi1X7gRib1vN1kdWE6tNJM+crgd5DKKEml1&#10;T9zQ6REfOmx2271VcOp99bx5XYd6HX89RZuXxH9WiVLXV3N1DyLgHP6O4Ref0aFkptrtyXgxKOBH&#10;Am+zOxDsZnEWg6h5SFOQZSH/45dnAAAA//8DAFBLAQItABQABgAIAAAAIQC2gziS/gAAAOEBAAAT&#10;AAAAAAAAAAAAAAAAAAAAAABbQ29udGVudF9UeXBlc10ueG1sUEsBAi0AFAAGAAgAAAAhADj9If/W&#10;AAAAlAEAAAsAAAAAAAAAAAAAAAAALwEAAF9yZWxzLy5yZWxzUEsBAi0AFAAGAAgAAAAhABPlzZu6&#10;AgAAwwUAAA4AAAAAAAAAAAAAAAAALgIAAGRycy9lMm9Eb2MueG1sUEsBAi0AFAAGAAgAAAAhADKE&#10;Vb/eAAAABgEAAA8AAAAAAAAAAAAAAAAAFAUAAGRycy9kb3ducmV2LnhtbFBLBQYAAAAABAAEAPMA&#10;AAAfBgAAAAA=&#10;" filled="f" stroked="f">
                <v:textbox inset="5.85pt,.7pt,5.85pt,.7pt">
                  <w:txbxContent>
                    <w:p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8C7200">
                        <w:rPr>
                          <w:rFonts w:ascii="Meiryo UI" w:eastAsia="Meiryo UI" w:hAnsi="Meiryo UI"/>
                          <w:sz w:val="24"/>
                          <w:szCs w:val="24"/>
                        </w:rPr>
                        <w:t>(</w:t>
                      </w:r>
                      <w:r w:rsidRPr="008C7200">
                        <w:rPr>
                          <w:rFonts w:ascii="Meiryo UI" w:eastAsia="Meiryo UI" w:hAnsi="Meiryo UI" w:hint="eastAsia"/>
                          <w:sz w:val="24"/>
                          <w:szCs w:val="24"/>
                        </w:rPr>
                        <w:t>免税証の譲渡の禁止</w:t>
                      </w:r>
                      <w:r w:rsidRPr="008C7200">
                        <w:rPr>
                          <w:rFonts w:ascii="Meiryo UI" w:eastAsia="Meiryo UI" w:hAnsi="Meiryo UI"/>
                          <w:sz w:val="24"/>
                          <w:szCs w:val="24"/>
                        </w:rPr>
                        <w:t>)</w:t>
                      </w:r>
                      <w:r w:rsidRPr="00AE796D">
                        <w:rPr>
                          <w:rFonts w:ascii="Meiryo UI" w:eastAsia="Meiryo UI" w:hAnsi="Meiryo UI" w:hint="eastAsia"/>
                          <w:sz w:val="24"/>
                          <w:szCs w:val="24"/>
                        </w:rPr>
                        <w:t xml:space="preserve"> </w:t>
                      </w:r>
                      <w:r>
                        <w:rPr>
                          <w:rFonts w:ascii="Meiryo UI" w:eastAsia="Meiryo UI" w:hAnsi="Meiryo UI" w:hint="eastAsia"/>
                          <w:sz w:val="24"/>
                          <w:szCs w:val="24"/>
                        </w:rPr>
                        <w:t>＜</w:t>
                      </w:r>
                      <w:r w:rsidRPr="006F756C">
                        <w:rPr>
                          <w:rFonts w:ascii="Meiryo UI" w:eastAsia="Meiryo UI" w:hAnsi="Meiryo UI" w:hint="eastAsia"/>
                          <w:sz w:val="24"/>
                          <w:szCs w:val="24"/>
                        </w:rPr>
                        <w:t>地方税法</w:t>
                      </w:r>
                      <w:r>
                        <w:rPr>
                          <w:rFonts w:ascii="Meiryo UI" w:eastAsia="Meiryo UI" w:hAnsi="Meiryo UI" w:hint="eastAsia"/>
                          <w:sz w:val="24"/>
                          <w:szCs w:val="24"/>
                        </w:rPr>
                        <w:t>抜粋＞</w:t>
                      </w:r>
                    </w:p>
                    <w:p w:rsidR="009E1D41" w:rsidRPr="008C7200"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第百四十四条の二十四　免税証は、これを他人に譲り渡し、又は他人から譲り受けてはならない。</w:t>
                      </w: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Pr="008C7200" w:rsidRDefault="009E1D41" w:rsidP="008E551A">
                      <w:pPr>
                        <w:spacing w:line="400" w:lineRule="exact"/>
                        <w:rPr>
                          <w:rFonts w:ascii="Meiryo UI" w:eastAsia="Meiryo UI" w:hAnsi="Meiryo UI"/>
                          <w:sz w:val="22"/>
                        </w:rPr>
                      </w:pPr>
                    </w:p>
                  </w:txbxContent>
                </v:textbox>
                <w10:wrap anchorx="margin"/>
              </v:shape>
            </w:pict>
          </mc:Fallback>
        </mc:AlternateContent>
      </w:r>
      <w:r w:rsidR="00125FC5">
        <w:rPr>
          <w:noProof/>
        </w:rPr>
        <mc:AlternateContent>
          <mc:Choice Requires="wps">
            <w:drawing>
              <wp:anchor distT="0" distB="0" distL="114300" distR="114300" simplePos="0" relativeHeight="252139520" behindDoc="0" locked="0" layoutInCell="1" allowOverlap="1" wp14:anchorId="3D058F62" wp14:editId="195A643E">
                <wp:simplePos x="0" y="0"/>
                <wp:positionH relativeFrom="margin">
                  <wp:posOffset>-1534</wp:posOffset>
                </wp:positionH>
                <wp:positionV relativeFrom="paragraph">
                  <wp:posOffset>79375</wp:posOffset>
                </wp:positionV>
                <wp:extent cx="6103620" cy="551180"/>
                <wp:effectExtent l="0" t="0" r="11430" b="20320"/>
                <wp:wrapNone/>
                <wp:docPr id="43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51180"/>
                        </a:xfrm>
                        <a:prstGeom prst="foldedCorner">
                          <a:avLst>
                            <a:gd name="adj" fmla="val 30605"/>
                          </a:avLst>
                        </a:prstGeom>
                        <a:solidFill>
                          <a:srgbClr val="FFFFFF"/>
                        </a:solidFill>
                        <a:ln w="9525">
                          <a:solidFill>
                            <a:srgbClr val="000000"/>
                          </a:solidFill>
                          <a:round/>
                          <a:headEnd/>
                          <a:tailEnd/>
                        </a:ln>
                      </wps:spPr>
                      <wps:txbx>
                        <w:txbxContent>
                          <w:p w:rsidR="009E1D41" w:rsidRDefault="009E1D41" w:rsidP="00125FC5">
                            <w:pPr>
                              <w:jc w:val="cente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D058F62" id="AutoShape 34" o:spid="_x0000_s1258" type="#_x0000_t65" style="position:absolute;margin-left:-.1pt;margin-top:6.25pt;width:480.6pt;height:43.4pt;z-index:252139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3ZPwIAAHgEAAAOAAAAZHJzL2Uyb0RvYy54bWysVNtu2zAMfR+wfxD0vtpOmiw16hRFug4D&#10;dinQ7QMUSY61yaJGKXG6rx8lu1267WmYHwRKJI/IcyhfXh17yw4agwHX8Oqs5Ew7Ccq4XcO/fL59&#10;teIsROGUsOB0wx904Ffrly8uB1/rGXRglUZGIC7Ug294F6OviyLITvcinIHXjpwtYC8ibXFXKBQD&#10;ofe2mJXlshgAlUeQOgQ6vRmdfJ3x21bL+Kltg47MNpxqi3nFvG7TWqwvRb1D4TsjpzLEP1TRC+Po&#10;0ieoGxEF26P5A6o3EiFAG88k9AW0rZE690DdVOVv3dx3wuvcC5ET/BNN4f/Byo+HO2RGNfx8TlI5&#10;0ZNI1/sI+W42P08MDT7UFHjv7zD1GPx7kN8Cc7DphNvpa0QYOi0U1VWl+OJZQtoESmXb4QMoghcE&#10;n8k6ttgnQKKBHbMmD0+a6GNkkg6XVTlfzkg6Sb7FoqpWWbRC1I/ZHkN8q6FnyWh4m0ZKbQCdxnyL&#10;OLwPMWujpv6E+spZ21tS+iAsm5fLcpHrFvUUTPCPsLljsEbdGmvzBnfbjUVGqQ2/zd+UHE7DrGND&#10;wy8Ws0Wu4pkvnEKU+fsbBMLeqTyhid03kx2FsaNNVVo30Z0YHpWKx+0xK1otZwk18b8F9UAKIIwP&#10;gB4sGR3gD84GGv6Gh+97gZoz+86Riq/PZxcLei15s1pdEP146tieOISTBNTwyNlobuL4vvYeza6j&#10;e6pMgIM0Vq2JjwMy1jSVT+NN1rP3c7rPUb9+GOufAAAA//8DAFBLAwQUAAYACAAAACEAhPXDKtwA&#10;AAAHAQAADwAAAGRycy9kb3ducmV2LnhtbEyPQU/DMAyF70j7D5GRuG3pCgxamk7TJCQOExIDiWvW&#10;eGlF4lRNupV/P+8EN9vv6fl71XryTpxwiF0gBctFBgKpCaYjq+Dr83X+DCImTUa7QKjgFyOs69lN&#10;pUsTzvSBp32ygkMollpBm1JfShmbFr2Oi9AjsXYMg9eJ18FKM+gzh3sn8yxbSa874g+t7nHbYvOz&#10;H70Cl3bvG5+9SZ+PtHuylh6K47dSd7fT5gVEwin9meGKz+hQM9MhjGSicArmORv5nD+CYLlYLbna&#10;gYfiHmRdyf/89QUAAP//AwBQSwECLQAUAAYACAAAACEAtoM4kv4AAADhAQAAEwAAAAAAAAAAAAAA&#10;AAAAAAAAW0NvbnRlbnRfVHlwZXNdLnhtbFBLAQItABQABgAIAAAAIQA4/SH/1gAAAJQBAAALAAAA&#10;AAAAAAAAAAAAAC8BAABfcmVscy8ucmVsc1BLAQItABQABgAIAAAAIQDNJX3ZPwIAAHgEAAAOAAAA&#10;AAAAAAAAAAAAAC4CAABkcnMvZTJvRG9jLnhtbFBLAQItABQABgAIAAAAIQCE9cMq3AAAAAcBAAAP&#10;AAAAAAAAAAAAAAAAAJkEAABkcnMvZG93bnJldi54bWxQSwUGAAAAAAQABADzAAAAogUAAAAA&#10;" adj="14989">
                <v:textbox inset="5.85pt,.7pt,5.85pt,.7pt">
                  <w:txbxContent>
                    <w:p w:rsidR="009E1D41" w:rsidRDefault="009E1D41" w:rsidP="00125FC5">
                      <w:pPr>
                        <w:jc w:val="center"/>
                      </w:pPr>
                    </w:p>
                  </w:txbxContent>
                </v:textbox>
                <w10:wrap anchorx="margin"/>
              </v:shape>
            </w:pict>
          </mc:Fallback>
        </mc:AlternateContent>
      </w: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r>
        <w:rPr>
          <w:noProof/>
        </w:rPr>
        <w:lastRenderedPageBreak/>
        <mc:AlternateContent>
          <mc:Choice Requires="wpg">
            <w:drawing>
              <wp:anchor distT="0" distB="0" distL="114300" distR="114300" simplePos="0" relativeHeight="252145664" behindDoc="0" locked="0" layoutInCell="1" allowOverlap="1" wp14:anchorId="3BC4567F" wp14:editId="763713E9">
                <wp:simplePos x="0" y="0"/>
                <wp:positionH relativeFrom="column">
                  <wp:posOffset>9525</wp:posOffset>
                </wp:positionH>
                <wp:positionV relativeFrom="paragraph">
                  <wp:posOffset>199928</wp:posOffset>
                </wp:positionV>
                <wp:extent cx="6106795" cy="495300"/>
                <wp:effectExtent l="0" t="0" r="27305" b="0"/>
                <wp:wrapNone/>
                <wp:docPr id="439" name="グループ化 439"/>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440" name="正方形/長方形 440"/>
                        <wps:cNvSpPr/>
                        <wps:spPr>
                          <a:xfrm>
                            <a:off x="0" y="76200"/>
                            <a:ext cx="6106795" cy="40005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テキスト ボックス 441"/>
                        <wps:cNvSpPr txBox="1"/>
                        <wps:spPr>
                          <a:xfrm>
                            <a:off x="19050" y="0"/>
                            <a:ext cx="6087745" cy="495300"/>
                          </a:xfrm>
                          <a:prstGeom prst="rect">
                            <a:avLst/>
                          </a:prstGeom>
                          <a:noFill/>
                          <a:ln w="6350">
                            <a:noFill/>
                          </a:ln>
                        </wps:spPr>
                        <wps:txbx>
                          <w:txbxContent>
                            <w:p w:rsidR="009E1D41" w:rsidRPr="00766E32" w:rsidRDefault="009E1D41" w:rsidP="008E551A">
                              <w:pPr>
                                <w:jc w:val="center"/>
                                <w:rPr>
                                  <w:rFonts w:ascii="Meiryo UI" w:eastAsia="Meiryo UI" w:hAnsi="Meiryo UI"/>
                                  <w:color w:val="000000" w:themeColor="text1"/>
                                  <w:sz w:val="28"/>
                                </w:rPr>
                              </w:pPr>
                              <w:r w:rsidRPr="000F69F7">
                                <w:rPr>
                                  <w:rFonts w:ascii="Meiryo UI" w:eastAsia="Meiryo UI" w:hAnsi="Meiryo UI" w:hint="eastAsia"/>
                                  <w:color w:val="000000" w:themeColor="text1"/>
                                  <w:sz w:val="28"/>
                                </w:rPr>
                                <w:t>免税軽油使用者証の記載事項に異動があった場合</w:t>
                              </w:r>
                              <w:r w:rsidRPr="00766E32">
                                <w:rPr>
                                  <w:rFonts w:ascii="Meiryo UI" w:eastAsia="Meiryo UI" w:hAnsi="Meiryo UI" w:hint="eastAsia"/>
                                  <w:color w:val="000000" w:themeColor="text1"/>
                                  <w:sz w:val="28"/>
                                </w:rPr>
                                <w:t>について</w:t>
                              </w:r>
                            </w:p>
                            <w:p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C4567F" id="グループ化 439" o:spid="_x0000_s1259" style="position:absolute;margin-left:.75pt;margin-top:15.75pt;width:480.85pt;height:39pt;z-index:252145664;mso-width-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thtwMAAFgKAAAOAAAAZHJzL2Uyb0RvYy54bWzkVk1rHDcYvhf6H4Tu8czY++EdPA6uU5uC&#10;m5g4IWdZo9kZmJFUSetZ5+iF0kOvTS85JccSmlsJtL9mSKD/Iu+r+cjW3pjiQin0sivp/X70vo9m&#10;7/6yKsmFMLZQMqHRVkiJkFylhZwn9OmTo3u7lFjHZMpKJUVCL4Wl9/e//GKv1rHYVrkqU2EIOJE2&#10;rnVCc+d0HASW56JidktpIUGYKVMxB1szD1LDavBelcF2GE6CWplUG8WFtXD6oBXSfe8/ywR3j7LM&#10;CkfKhEJuzv8a/3uOv8H+Hovnhum84F0a7A5ZVKyQEHRw9YA5RhamuOGqKrhRVmVui6sqUFlWcOFr&#10;gGqi8Fo1x0YttK9lHtdzPcAE0F7D6c5u+cOLU0OKNKGjnRklklVwSc3V22b1S7P6vVn9/P7HFwRF&#10;AFSt5zHoHxt9pk9NdzBvd1j7MjMV/kNVZOkhvhwgFktHOBxOonAynY0p4SAbzcY7YXcHPIeLumHG&#10;869vNwz6sAFmNyRTa2gn+wkx+88QO8uZFv4iLCLQIzaCjmoR+/Dm9YcX797/8Sr486ff2hUZgdiD&#10;5G0GyGxsAb3P4jWdQFu3bbkZszAMx15hKJ3F2lh3LFRFcJFQA23vu5FdnFgHOYBqr4KBrSqL9Kgo&#10;S7/BUROHpSEXDIaEcS6k2/bm5aL6VqXtOWTV5wXHeFdefbc/hhB+aNGTD/iXIKW8a9zpuIt7WwCQ&#10;YQTogR5dv3KXpcC4pXwsMmhy6L+2sCHT9ZojX7PNWSraY4zcIz1Y+Nq8Q/ScAYiD787BJjwjvFHI&#10;stNHU+HZaTAO2+i3GQ8WPrKSbjCuCqnMJgelGyK3+j1ILTSIklueLz0BRJOdvl/PVXoJTW5Uy5dW&#10;86MCOuuEWXfKDBAkND6QvnsEP1mp6oSqbkVJrszzTeeoD1MIUkpqINyE2u8WzAhKym8kzOcswoEh&#10;zm9G4+k2bMy65HxdIhfVoYJ2jeB50dwvUd+V/TIzqnoGb8MBRgURkxxiJ5Q7028OXfsQwOvCxcGB&#10;VwNW1sydyDPN0TkijZPzZPmMGd2Nl4PBfKh6TmDxtSlrddFSqoOFU1nhRxCxbnHt7gD4CTn1XyEq&#10;gKmj9tX3zdWb5upds/qBNKuXzWrVXP0Ke6Ar3yqYEFAc0hVxy68UzMxw/hniimbISGQD2Ye70+no&#10;BtnDHPRPRc9Kf5O4pELWglHCmSbQdpMdiNxC3Uk2U8Fak4/+B03u/kst7l9m+HzxBNh9auH30fre&#10;j8SnD8L9jwAAAP//AwBQSwMEFAAGAAgAAAAhAL1OgNDeAAAACAEAAA8AAABkcnMvZG93bnJldi54&#10;bWxMj0FrwkAQhe+F/odlCr3VTQyRGrMRkbYnKVQLxduaHZNgdjZk1yT++46n9jS8eY833+TrybZi&#10;wN43jhTEswgEUulMQ5WC78P7yysIHzQZ3TpCBTf0sC4eH3KdGTfSFw77UAkuIZ9pBXUIXSalL2u0&#10;2s9ch8Te2fVWB5Z9JU2vRy63rZxH0UJa3RBfqHWH2xrLy/5qFXyMetwk8duwu5y3t+Mh/fzZxajU&#10;89O0WYEIOIW/MNzxGR0KZjq5KxkvWtYpBxUk98n2cpHMQZx4Hy1TkEUu/z9Q/AIAAP//AwBQSwEC&#10;LQAUAAYACAAAACEAtoM4kv4AAADhAQAAEwAAAAAAAAAAAAAAAAAAAAAAW0NvbnRlbnRfVHlwZXNd&#10;LnhtbFBLAQItABQABgAIAAAAIQA4/SH/1gAAAJQBAAALAAAAAAAAAAAAAAAAAC8BAABfcmVscy8u&#10;cmVsc1BLAQItABQABgAIAAAAIQAdhBthtwMAAFgKAAAOAAAAAAAAAAAAAAAAAC4CAABkcnMvZTJv&#10;RG9jLnhtbFBLAQItABQABgAIAAAAIQC9ToDQ3gAAAAgBAAAPAAAAAAAAAAAAAAAAABEGAABkcnMv&#10;ZG93bnJldi54bWxQSwUGAAAAAAQABADzAAAAHAcAAAAA&#10;">
                <v:rect id="正方形/長方形 440" o:spid="_x0000_s1260"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rxwgAAANwAAAAPAAAAZHJzL2Rvd25yZXYueG1sRE/LasJA&#10;FN0X/IfhCt3ViSWUGB1FpEIRLWiLuLxkrkkwcydkJq+/7yyELg/nvdoMphIdNa60rGA+i0AQZ1aX&#10;nCv4/dm/JSCcR9ZYWSYFIznYrCcvK0y17flM3cXnIoSwS1FB4X2dSumyggy6ma2JA3e3jUEfYJNL&#10;3WAfwk0l36PoQxosOTQUWNOuoOxxaY2C0xUX3J4X/a0fPr/N8ZDk+zFR6nU6bJcgPA3+X/x0f2kF&#10;cRzmhzPhCMj1HwAAAP//AwBQSwECLQAUAAYACAAAACEA2+H2y+4AAACFAQAAEwAAAAAAAAAAAAAA&#10;AAAAAAAAW0NvbnRlbnRfVHlwZXNdLnhtbFBLAQItABQABgAIAAAAIQBa9CxbvwAAABUBAAALAAAA&#10;AAAAAAAAAAAAAB8BAABfcmVscy8ucmVsc1BLAQItABQABgAIAAAAIQCnOYrxwgAAANwAAAAPAAAA&#10;AAAAAAAAAAAAAAcCAABkcnMvZG93bnJldi54bWxQSwUGAAAAAAMAAwC3AAAA9gIAAAAA&#10;" fillcolor="#f2dbdb [661]" strokecolor="#943634 [2405]" strokeweight="2pt">
                  <v:textbox>
                    <w:txbxContent>
                      <w:p w:rsidR="009E1D41" w:rsidRDefault="009E1D41" w:rsidP="008E551A"/>
                    </w:txbxContent>
                  </v:textbox>
                </v:rect>
                <v:shape id="テキスト ボックス 441" o:spid="_x0000_s1261"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c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dy13MYAAADcAAAA&#10;DwAAAAAAAAAAAAAAAAAHAgAAZHJzL2Rvd25yZXYueG1sUEsFBgAAAAADAAMAtwAAAPoCAAAAAA==&#10;" filled="f" stroked="f" strokeweight=".5pt">
                  <v:textbox>
                    <w:txbxContent>
                      <w:p w:rsidR="009E1D41" w:rsidRPr="00766E32" w:rsidRDefault="009E1D41" w:rsidP="008E551A">
                        <w:pPr>
                          <w:jc w:val="center"/>
                          <w:rPr>
                            <w:rFonts w:ascii="Meiryo UI" w:eastAsia="Meiryo UI" w:hAnsi="Meiryo UI"/>
                            <w:color w:val="000000" w:themeColor="text1"/>
                            <w:sz w:val="28"/>
                          </w:rPr>
                        </w:pPr>
                        <w:r w:rsidRPr="000F69F7">
                          <w:rPr>
                            <w:rFonts w:ascii="Meiryo UI" w:eastAsia="Meiryo UI" w:hAnsi="Meiryo UI" w:hint="eastAsia"/>
                            <w:color w:val="000000" w:themeColor="text1"/>
                            <w:sz w:val="28"/>
                          </w:rPr>
                          <w:t>免税軽油使用者証の記載事項に異動があった場合</w:t>
                        </w:r>
                        <w:r w:rsidRPr="00766E32">
                          <w:rPr>
                            <w:rFonts w:ascii="Meiryo UI" w:eastAsia="Meiryo UI" w:hAnsi="Meiryo UI" w:hint="eastAsia"/>
                            <w:color w:val="000000" w:themeColor="text1"/>
                            <w:sz w:val="28"/>
                          </w:rPr>
                          <w:t>について</w:t>
                        </w:r>
                      </w:p>
                      <w:p w:rsidR="009E1D41" w:rsidRPr="00766E32" w:rsidRDefault="009E1D41" w:rsidP="008E551A"/>
                    </w:txbxContent>
                  </v:textbox>
                </v:shape>
              </v:group>
            </w:pict>
          </mc:Fallback>
        </mc:AlternateContent>
      </w: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r>
        <w:rPr>
          <w:noProof/>
        </w:rPr>
        <mc:AlternateContent>
          <mc:Choice Requires="wpg">
            <w:drawing>
              <wp:anchor distT="0" distB="0" distL="114300" distR="114300" simplePos="0" relativeHeight="252146688" behindDoc="0" locked="0" layoutInCell="1" allowOverlap="1" wp14:anchorId="3A03C050" wp14:editId="3CF5A1D7">
                <wp:simplePos x="0" y="0"/>
                <wp:positionH relativeFrom="margin">
                  <wp:align>left</wp:align>
                </wp:positionH>
                <wp:positionV relativeFrom="paragraph">
                  <wp:posOffset>48260</wp:posOffset>
                </wp:positionV>
                <wp:extent cx="6112511" cy="1352550"/>
                <wp:effectExtent l="0" t="0" r="21590" b="0"/>
                <wp:wrapNone/>
                <wp:docPr id="442" name="グループ化 442"/>
                <wp:cNvGraphicFramePr/>
                <a:graphic xmlns:a="http://schemas.openxmlformats.org/drawingml/2006/main">
                  <a:graphicData uri="http://schemas.microsoft.com/office/word/2010/wordprocessingGroup">
                    <wpg:wgp>
                      <wpg:cNvGrpSpPr/>
                      <wpg:grpSpPr>
                        <a:xfrm>
                          <a:off x="0" y="0"/>
                          <a:ext cx="6112511" cy="1352550"/>
                          <a:chOff x="-9526" y="0"/>
                          <a:chExt cx="6113146" cy="833487"/>
                        </a:xfrm>
                      </wpg:grpSpPr>
                      <wps:wsp>
                        <wps:cNvPr id="443" name="AutoShape 34"/>
                        <wps:cNvSpPr>
                          <a:spLocks noChangeArrowheads="1"/>
                        </wps:cNvSpPr>
                        <wps:spPr bwMode="auto">
                          <a:xfrm>
                            <a:off x="0" y="0"/>
                            <a:ext cx="6103620" cy="797569"/>
                          </a:xfrm>
                          <a:prstGeom prst="foldedCorner">
                            <a:avLst>
                              <a:gd name="adj" fmla="val 1702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44" name="Text Box 35"/>
                        <wps:cNvSpPr txBox="1">
                          <a:spLocks noChangeArrowheads="1"/>
                        </wps:cNvSpPr>
                        <wps:spPr bwMode="auto">
                          <a:xfrm>
                            <a:off x="-9526" y="11743"/>
                            <a:ext cx="6109970" cy="82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0F69F7">
                                <w:rPr>
                                  <w:rFonts w:ascii="Meiryo UI" w:eastAsia="Meiryo UI" w:hAnsi="Meiryo UI"/>
                                  <w:sz w:val="24"/>
                                  <w:szCs w:val="24"/>
                                </w:rPr>
                                <w:t>(</w:t>
                              </w:r>
                              <w:r w:rsidRPr="000F69F7">
                                <w:rPr>
                                  <w:rFonts w:ascii="Meiryo UI" w:eastAsia="Meiryo UI" w:hAnsi="Meiryo UI" w:hint="eastAsia"/>
                                  <w:sz w:val="24"/>
                                  <w:szCs w:val="24"/>
                                </w:rPr>
                                <w:t>軽油引取税に係る免税の手続</w:t>
                              </w:r>
                              <w:r w:rsidRPr="000F69F7">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第四十三条の十五</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 xml:space="preserve">　</w:t>
                              </w:r>
                              <w:r w:rsidRPr="000F69F7">
                                <w:rPr>
                                  <w:rFonts w:ascii="Meiryo UI" w:eastAsia="Meiryo UI" w:hAnsi="Meiryo UI" w:hint="eastAsia"/>
                                  <w:sz w:val="24"/>
                                  <w:szCs w:val="24"/>
                                </w:rPr>
                                <w:t>５　免税軽油使用者は、免税軽油使用者証の交付を受けた後において、当該免税軽油使用者証の記載事項に変更を生じた場合には、遅滞なく、その交付を受けた道府県知事に申請して</w:t>
                              </w:r>
                              <w:r w:rsidRPr="000C5ECB">
                                <w:rPr>
                                  <w:rFonts w:ascii="Meiryo UI" w:eastAsia="Meiryo UI" w:hAnsi="Meiryo UI" w:hint="eastAsia"/>
                                  <w:sz w:val="24"/>
                                  <w:szCs w:val="24"/>
                                </w:rPr>
                                <w:t>当該免税軽油使用者証の書換えを受けなければならない。</w:t>
                              </w:r>
                            </w:p>
                            <w:p w:rsidR="009E1D41" w:rsidRPr="000F69F7" w:rsidRDefault="009E1D41" w:rsidP="008E551A">
                              <w:pPr>
                                <w:autoSpaceDE w:val="0"/>
                                <w:autoSpaceDN w:val="0"/>
                                <w:adjustRightInd w:val="0"/>
                                <w:spacing w:line="0" w:lineRule="atLeast"/>
                                <w:ind w:left="200" w:hanging="200"/>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03C050" id="グループ化 442" o:spid="_x0000_s1262" style="position:absolute;margin-left:0;margin-top:3.8pt;width:481.3pt;height:106.5pt;z-index:252146688;mso-position-horizontal:left;mso-position-horizontal-relative:margin;mso-width-relative:margin;mso-height-relative:margin" coordorigin="-95" coordsize="61131,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0ivgMAAOAJAAAOAAAAZHJzL2Uyb0RvYy54bWzUVktu5DYQ3QfIHQju5Rb1a0mwPLD7YwRw&#10;kgFmcgC2RH0SiVRI2mpPkE28zTo5RDY5QG5j5B4pUmp124mBwRgJkF6o+S2+evWqyPM3+65Fd0yq&#10;RvAMkzMXI8ZzUTS8yvA377dOjJHSlBe0FZxl+J4p/Obi88/Ohz5lnqhFWzCJwAhX6dBnuNa6TxcL&#10;ldeso+pM9IzDZClkRzV0ZbUoJB3AetcuPNeNFoOQRS9FzpSC0fU4iS+s/bJkuf66LBXTqM0wYNP2&#10;K+13Z76Li3OaVpL2dZNPMOgnoOhow+HQ2dSaaopuZfM3U12TS6FEqc9y0S1EWTY5sz6AN8R95s21&#10;FLe99aVKh6qfaQJqn/H0yWbzr+7eStQUGQ4CDyNOOwjS40+/Pz789vjwx+PDr3/+/AsyU0DU0Fcp&#10;rL+W/bv+rZwGqrFnfN+XsjP/4BXaW4rvZ4rZXqMcBiNCvJAQjHKYI37oheEUhLyGSJl9ThJ6EUbH&#10;vXm9Oe72SQCTZnfs+0G8NMAWh7MXBuKMaOhBU+pIm3odbe9q2jMbDWVomGnzD7Rd3mphFyE/GPmy&#10;Cw1ZhhbV34j8O4W4WNWUV+xSSjHUjBaAi1g3DGCwPG4wHQVb0W74UhQQFQrmrcY+jmfXjzxQvGFq&#10;mSzDKHnCFE17qfQ1Ex0yjQyXJhOLlZCcSXsKvbtR2kq6mGRBi28xKrsWEuSOtogsXc+fjE6LIRAH&#10;s9Zj0TbFtmlb25HVbtVKBFszvLW/abM6XdZyNGQYJBBaFE/m1KkJ1/7+yQRkDS9sYht2N1Nb06Yd&#10;24Cy5aCaA8NG2SrdieIe2JZirBFQ06BRC/kBowHqQ4bV97dUMozaLzhEbBl4SQgFxXbiOAGq5enE&#10;7mSC8hwMZVhjNDZXeixBt71sqhrOIdZZLoyEykYbTR8xTR2Q8oj0P9B0cND0e5O4V2KP/NBQbUBN&#10;CkV6D+MH6P+WuI/FgJBlYOVG02MxcZNkOYk89mCBzbu5HBzVOIlcwn1wFPdYOU4Fy4VRq5WOUQhN&#10;54FJM/bsKS8MClvif0jcZBNv4sAJvGjjBO567VxuV4ETbckyXPvr1WpNfjTnkiCtm6Jg3BxzuG5I&#10;8HF1abr4xotivnBeTpCXcmzxFIYtn+CLcffEJeIF7pWXONsoXjrBNggdYDp2XJJcJZEbJMF6+9Sl&#10;m4az17v06uTvGg0Pirbp4IKYKwRNX6oEc0QM/CMVEG7gwgb6WZnQ+93e3pckmjPi/1E67OUIzwjr&#10;5fTkMe+U0z60Tx9mF38BAAD//wMAUEsDBBQABgAIAAAAIQBdlCAO3QAAAAYBAAAPAAAAZHJzL2Rv&#10;d25yZXYueG1sTI9BS8NAEIXvgv9hGcGb3SRi1JhNKUU9FaGtIN6myTQJzc6G7DZJ/73jSW/zeI/3&#10;vsmXs+3USINvHRuIFxEo4tJVLdcGPvdvd0+gfECusHNMBi7kYVlcX+WYVW7iLY27UCspYZ+hgSaE&#10;PtPalw1Z9AvXE4t3dIPFIHKodTXgJOW200kUpdpiy7LQYE/rhsrT7mwNvE84re7j13FzOq4v3/uH&#10;j69NTMbc3syrF1CB5vAXhl98QYdCmA7uzJVXnQF5JBh4TEGJ+ZwmchwMJEmUgi5y/R+/+AEAAP//&#10;AwBQSwECLQAUAAYACAAAACEAtoM4kv4AAADhAQAAEwAAAAAAAAAAAAAAAAAAAAAAW0NvbnRlbnRf&#10;VHlwZXNdLnhtbFBLAQItABQABgAIAAAAIQA4/SH/1gAAAJQBAAALAAAAAAAAAAAAAAAAAC8BAABf&#10;cmVscy8ucmVsc1BLAQItABQABgAIAAAAIQApiH0ivgMAAOAJAAAOAAAAAAAAAAAAAAAAAC4CAABk&#10;cnMvZTJvRG9jLnhtbFBLAQItABQABgAIAAAAIQBdlCAO3QAAAAYBAAAPAAAAAAAAAAAAAAAAABgG&#10;AABkcnMvZG93bnJldi54bWxQSwUGAAAAAAQABADzAAAAIgcAAAAA&#10;">
                <v:shape id="_x0000_s1263"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qhxQAAANwAAAAPAAAAZHJzL2Rvd25yZXYueG1sRI9Pa8JA&#10;FMTvgt9heUIvRTdtRCTNRkQo9Sb+QTy+Zl+zodm3MbuN8dt3CwWPw8z8hslXg21ET52vHSt4mSUg&#10;iEuna64UnI7v0yUIH5A1No5JwZ08rIrxKMdMuxvvqT+ESkQI+wwVmBDaTEpfGrLoZ64ljt6X6yyG&#10;KLtK6g5vEW4b+ZokC2mx5rhgsKWNofL78GMV9O1+ufvA54s3m3SX0nVx/rSo1NNkWL+BCDSER/i/&#10;vdUK5vMU/s7EIyCLXwAAAP//AwBQSwECLQAUAAYACAAAACEA2+H2y+4AAACFAQAAEwAAAAAAAAAA&#10;AAAAAAAAAAAAW0NvbnRlbnRfVHlwZXNdLnhtbFBLAQItABQABgAIAAAAIQBa9CxbvwAAABUBAAAL&#10;AAAAAAAAAAAAAAAAAB8BAABfcmVscy8ucmVsc1BLAQItABQABgAIAAAAIQAhxDqhxQAAANwAAAAP&#10;AAAAAAAAAAAAAAAAAAcCAABkcnMvZG93bnJldi54bWxQSwUGAAAAAAMAAwC3AAAA+QIAAAAA&#10;" adj="17923">
                  <v:textbox inset="5.85pt,.7pt,5.85pt,.7pt"/>
                </v:shape>
                <v:shape id="_x0000_s1264" type="#_x0000_t202" style="position:absolute;left:-95;top:117;width:61099;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PcxgAAANwAAAAPAAAAZHJzL2Rvd25yZXYueG1sRI9Ba8JA&#10;FITvBf/D8oTedKPEINFVotAqXmq1FI+v2dckmH0bsluN/vpuQehxmJlvmPmyM7W4UOsqywpGwwgE&#10;cW51xYWCj+PLYArCeWSNtWVScCMHy0XvaY6ptld+p8vBFyJA2KWooPS+SaV0eUkG3dA2xMH7tq1B&#10;H2RbSN3iNcBNLcdRlEiDFYeFEhtal5SfDz9Gwb1y2Wb/tvJfq8npNdrvEveZJUo997tsBsJT5//D&#10;j/ZWK4jjGP7OhCMgF78AAAD//wMAUEsBAi0AFAAGAAgAAAAhANvh9svuAAAAhQEAABMAAAAAAAAA&#10;AAAAAAAAAAAAAFtDb250ZW50X1R5cGVzXS54bWxQSwECLQAUAAYACAAAACEAWvQsW78AAAAVAQAA&#10;CwAAAAAAAAAAAAAAAAAfAQAAX3JlbHMvLnJlbHNQSwECLQAUAAYACAAAACEAc4SD3MYAAADcAAAA&#10;DwAAAAAAAAAAAAAAAAAHAgAAZHJzL2Rvd25yZXYueG1sUEsFBgAAAAADAAMAtwAAAPoCAAAAAA==&#10;" filled="f" stroked="f">
                  <v:textbox inset="5.85pt,.7pt,5.85pt,.7pt">
                    <w:txbxContent>
                      <w:p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0F69F7">
                          <w:rPr>
                            <w:rFonts w:ascii="Meiryo UI" w:eastAsia="Meiryo UI" w:hAnsi="Meiryo UI"/>
                            <w:sz w:val="24"/>
                            <w:szCs w:val="24"/>
                          </w:rPr>
                          <w:t>(</w:t>
                        </w:r>
                        <w:r w:rsidRPr="000F69F7">
                          <w:rPr>
                            <w:rFonts w:ascii="Meiryo UI" w:eastAsia="Meiryo UI" w:hAnsi="Meiryo UI" w:hint="eastAsia"/>
                            <w:sz w:val="24"/>
                            <w:szCs w:val="24"/>
                          </w:rPr>
                          <w:t>軽油引取税に係る免税の手続</w:t>
                        </w:r>
                        <w:r w:rsidRPr="000F69F7">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第四十三条の十五</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 xml:space="preserve">　</w:t>
                        </w:r>
                        <w:r w:rsidRPr="000F69F7">
                          <w:rPr>
                            <w:rFonts w:ascii="Meiryo UI" w:eastAsia="Meiryo UI" w:hAnsi="Meiryo UI" w:hint="eastAsia"/>
                            <w:sz w:val="24"/>
                            <w:szCs w:val="24"/>
                          </w:rPr>
                          <w:t>５　免税軽油使用者は、免税軽油使用者証の交付を受けた後において、当該免税軽油使用者証の記載事項に変更を生じた場合には、遅滞なく、その交付を受けた道府県知事に申請して</w:t>
                        </w:r>
                        <w:r w:rsidRPr="000C5ECB">
                          <w:rPr>
                            <w:rFonts w:ascii="Meiryo UI" w:eastAsia="Meiryo UI" w:hAnsi="Meiryo UI" w:hint="eastAsia"/>
                            <w:sz w:val="24"/>
                            <w:szCs w:val="24"/>
                          </w:rPr>
                          <w:t>当該免税軽油使用者証の書換えを受けなければならない。</w:t>
                        </w:r>
                      </w:p>
                      <w:p w:rsidR="009E1D41" w:rsidRPr="000F69F7" w:rsidRDefault="009E1D41" w:rsidP="008E551A">
                        <w:pPr>
                          <w:autoSpaceDE w:val="0"/>
                          <w:autoSpaceDN w:val="0"/>
                          <w:adjustRightInd w:val="0"/>
                          <w:spacing w:line="0" w:lineRule="atLeast"/>
                          <w:ind w:left="200" w:hanging="200"/>
                          <w:rPr>
                            <w:rFonts w:ascii="Meiryo UI" w:eastAsia="Meiryo UI" w:hAnsi="Meiryo UI"/>
                            <w:sz w:val="22"/>
                          </w:rPr>
                        </w:pPr>
                      </w:p>
                    </w:txbxContent>
                  </v:textbox>
                </v:shape>
                <w10:wrap anchorx="margin"/>
              </v:group>
            </w:pict>
          </mc:Fallback>
        </mc:AlternateContent>
      </w: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r>
        <w:rPr>
          <w:noProof/>
        </w:rPr>
        <mc:AlternateContent>
          <mc:Choice Requires="wpg">
            <w:drawing>
              <wp:anchor distT="0" distB="0" distL="114300" distR="114300" simplePos="0" relativeHeight="252148736" behindDoc="0" locked="0" layoutInCell="1" allowOverlap="1" wp14:anchorId="364E9AB6" wp14:editId="0091F749">
                <wp:simplePos x="0" y="0"/>
                <wp:positionH relativeFrom="margin">
                  <wp:align>center</wp:align>
                </wp:positionH>
                <wp:positionV relativeFrom="paragraph">
                  <wp:posOffset>110490</wp:posOffset>
                </wp:positionV>
                <wp:extent cx="6173470" cy="500400"/>
                <wp:effectExtent l="0" t="0" r="0" b="0"/>
                <wp:wrapNone/>
                <wp:docPr id="445" name="グループ化 445"/>
                <wp:cNvGraphicFramePr/>
                <a:graphic xmlns:a="http://schemas.openxmlformats.org/drawingml/2006/main">
                  <a:graphicData uri="http://schemas.microsoft.com/office/word/2010/wordprocessingGroup">
                    <wpg:wgp>
                      <wpg:cNvGrpSpPr/>
                      <wpg:grpSpPr>
                        <a:xfrm>
                          <a:off x="0" y="0"/>
                          <a:ext cx="6173470" cy="500400"/>
                          <a:chOff x="-24930" y="76200"/>
                          <a:chExt cx="6173470" cy="500400"/>
                        </a:xfrm>
                      </wpg:grpSpPr>
                      <wps:wsp>
                        <wps:cNvPr id="446" name="正方形/長方形 446"/>
                        <wps:cNvSpPr/>
                        <wps:spPr>
                          <a:xfrm>
                            <a:off x="0" y="76200"/>
                            <a:ext cx="6106795" cy="40005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テキスト ボックス 447"/>
                        <wps:cNvSpPr txBox="1"/>
                        <wps:spPr>
                          <a:xfrm>
                            <a:off x="-24930" y="81300"/>
                            <a:ext cx="6173470" cy="495300"/>
                          </a:xfrm>
                          <a:prstGeom prst="rect">
                            <a:avLst/>
                          </a:prstGeom>
                          <a:noFill/>
                          <a:ln w="6350">
                            <a:noFill/>
                          </a:ln>
                        </wps:spPr>
                        <wps:txbx>
                          <w:txbxContent>
                            <w:p w:rsidR="009E1D41" w:rsidRPr="009D33C4" w:rsidRDefault="009E1D41" w:rsidP="008E551A">
                              <w:pPr>
                                <w:spacing w:line="400" w:lineRule="exact"/>
                                <w:rPr>
                                  <w:rFonts w:ascii="Meiryo UI" w:eastAsia="Meiryo UI" w:hAnsi="Meiryo UI"/>
                                  <w:sz w:val="24"/>
                                </w:rPr>
                              </w:pPr>
                              <w:r w:rsidRPr="000F69F7">
                                <w:rPr>
                                  <w:rFonts w:ascii="Meiryo UI" w:eastAsia="Meiryo UI" w:hAnsi="Meiryo UI" w:hint="eastAsia"/>
                                  <w:color w:val="000000" w:themeColor="text1"/>
                                  <w:sz w:val="28"/>
                                </w:rPr>
                                <w:t>免税証を有効期間内に使用しなかった</w:t>
                              </w:r>
                              <w:r>
                                <w:rPr>
                                  <w:rFonts w:ascii="Meiryo UI" w:eastAsia="Meiryo UI" w:hAnsi="Meiryo UI" w:hint="eastAsia"/>
                                  <w:color w:val="000000" w:themeColor="text1"/>
                                  <w:sz w:val="28"/>
                                </w:rPr>
                                <w:t>又は</w:t>
                              </w:r>
                              <w:r w:rsidRPr="001624AA">
                                <w:rPr>
                                  <w:rFonts w:ascii="Meiryo UI" w:eastAsia="Meiryo UI" w:hAnsi="Meiryo UI" w:hint="eastAsia"/>
                                  <w:color w:val="000000" w:themeColor="text1"/>
                                  <w:sz w:val="28"/>
                                </w:rPr>
                                <w:t>免税軽油を使用しなくなった場合</w:t>
                              </w:r>
                              <w:r>
                                <w:rPr>
                                  <w:rFonts w:ascii="Meiryo UI" w:eastAsia="Meiryo UI" w:hAnsi="Meiryo UI" w:hint="eastAsia"/>
                                  <w:color w:val="000000" w:themeColor="text1"/>
                                  <w:sz w:val="28"/>
                                </w:rPr>
                                <w:t>について</w:t>
                              </w:r>
                            </w:p>
                            <w:p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w:t>
                              </w:r>
                              <w:r w:rsidRPr="00766E32">
                                <w:rPr>
                                  <w:rFonts w:ascii="Meiryo UI" w:eastAsia="Meiryo UI" w:hAnsi="Meiryo UI" w:hint="eastAsia"/>
                                  <w:color w:val="000000" w:themeColor="text1"/>
                                  <w:sz w:val="28"/>
                                </w:rPr>
                                <w:t>について</w:t>
                              </w:r>
                            </w:p>
                            <w:p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E9AB6" id="グループ化 445" o:spid="_x0000_s1265" style="position:absolute;margin-left:0;margin-top:8.7pt;width:486.1pt;height:39.4pt;z-index:252148736;mso-position-horizontal:center;mso-position-horizontal-relative:margin;mso-width-relative:margin;mso-height-relative:margin" coordorigin="-249,762" coordsize="61734,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PTxgMAAGYKAAAOAAAAZHJzL2Uyb0RvYy54bWzcVs1u3DYQvgfIOxC8x5LW2l1bsBw4Tm0E&#10;cB2jTpEzTVErARTJklxrnaMXKHroNcmlp+RYBO0tCJA+jZAAfYsMqR9vnE0QuEAR5CKRnOEM55uZ&#10;j9y5u6g4OmfalFKkONoIMWKCyqwUsxT//OjgzhZGxhKRES4FS/EFM/ju7u1bO7VK2EgWkmdMIzAi&#10;TFKrFBfWqiQIDC1YRcyGVEyAMJe6IhamehZkmtRgveLBKAwnQS11prSkzBhYvd8K8a63n+eM2od5&#10;bphFPMVwNuu/2n/P3DfY3SHJTBNVlLQ7BrnBKSpSCnA6mLpPLEFzXX5iqiqplkbmdoPKKpB5XlLm&#10;Y4BoovBaNIdazpWPZZbUMzXABNBew+nGZunx+YlGZZbiOB5jJEgFSWou/26WfzbLt83y+bvfnyEn&#10;AqBqNUtA/1CrU3Wiu4VZO3OxL3JduT9EhRYe4osBYrawiMLiJJpuxlPIBAXZOAzjsMsBLSBRbtud&#10;Uby9CQogn04gxW2KaPHDly0Evf/AHXM4Va2grswVdOa/QXdaEMV8RoyDYoBu0kP3/tXL98/evPvn&#10;RfDv09ftCOCbtPD5PQN2JjEA42eBWwn+CrxwMt2GNDnwALlw7NEZQieJ0sYeMlkhN0ixhvr3ZUnO&#10;j4yFjIFqr+IcG8nL7KDk3E9cz7F9rtE5gW4hlDJhR347n1c/yqxdh5T0SYFllzSvvtUvgwvfvc6S&#10;d/iREy5u6ncK1dKH+1kH4Nx5gBro0fUje8GZ88vFTyyHaocyawMbDK3GHPmYTUEy1i47z+tde4PO&#10;cg4gDrY7A+vwjFwlwCk7fbeVeZoaNoet9y9tHnZ4z1LYYXNVCqnXGeB28Nzq9yC10DiU7OJs4Zkg&#10;mgz1eiazCyhyLVviNIoelFBZR8TYE6KBKaFRgf3tQ/jkXNYplt0Io0LqJ+vWnT50IUgxqoF5U2x+&#10;mRPNMOIPBPTndhTHjqr9JB5PRzDRq5KzVYmYV/sSyjWCe0ZRP3T6lvfDXMvqMVwSe84riIig4DvF&#10;1Op+sm/bGwGuGcr29rwa0LMi9kicKuqMO6Rd5zxaPCZade1loTGPZc8JJLnWZa2u2ynk3tzKvPQt&#10;6LBuce1yAPzkyPV/IappT1TN8tfm8lVz+aZZ/oaa5R/Nctlc/gVzoKvpNbpCdnFPQs/4EvINtZ64&#10;Vqh7K9rsWeKKvVaoP94edwrQDP3F0VPTV7KXkI66oJ9cYyOovckmEGKLdydZzwcrlT6E+h1Xuv2W&#10;6txfz/CY8SzYPbzca2l17vvi6nm4+wEAAP//AwBQSwMEFAAGAAgAAAAhAHcO/vreAAAABgEAAA8A&#10;AABkcnMvZG93bnJldi54bWxMj0FLw0AQhe+C/2EZwZvdJGqrMZtSinoqBVtBvE2TaRKanQ3ZbZL+&#10;e8eT3ubNG977JltOtlUD9b5xbCCeRaCIC1c2XBn43L/dPYHyAbnE1jEZuJCHZX59lWFaupE/aNiF&#10;SkkI+xQN1CF0qda+qMmin7mOWLyj6y0GkX2lyx5HCbetTqJori02LA01drSuqTjtztbA+4jj6j5+&#10;HTan4/ryvX/cfm1iMub2Zlq9gAo0hb9j+MUXdMiF6eDOXHrVGpBHgmwXD6DEfV4kCaiDDPMEdJ7p&#10;//j5DwAAAP//AwBQSwECLQAUAAYACAAAACEAtoM4kv4AAADhAQAAEwAAAAAAAAAAAAAAAAAAAAAA&#10;W0NvbnRlbnRfVHlwZXNdLnhtbFBLAQItABQABgAIAAAAIQA4/SH/1gAAAJQBAAALAAAAAAAAAAAA&#10;AAAAAC8BAABfcmVscy8ucmVsc1BLAQItABQABgAIAAAAIQDykDPTxgMAAGYKAAAOAAAAAAAAAAAA&#10;AAAAAC4CAABkcnMvZTJvRG9jLnhtbFBLAQItABQABgAIAAAAIQB3Dv763gAAAAYBAAAPAAAAAAAA&#10;AAAAAAAAACAGAABkcnMvZG93bnJldi54bWxQSwUGAAAAAAQABADzAAAAKwcAAAAA&#10;">
                <v:rect id="正方形/長方形 446" o:spid="_x0000_s1266"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cexAAAANwAAAAPAAAAZHJzL2Rvd25yZXYueG1sRI/disIw&#10;FITvBd8hHME7TV1EajWKiMIi7oI/iJeH5tgWm5PSRFvf3iwseDnMzDfMfNmaUjypdoVlBaNhBII4&#10;tbrgTMH5tB3EIJxH1lhaJgUvcrBcdDtzTLRt+EDPo89EgLBLUEHufZVI6dKcDLqhrYiDd7O1QR9k&#10;nUldYxPgppRfUTSRBgsOCzlWtM4pvR8fRsHPBaf8OEyba9Nufs1+F2fbV6xUv9euZiA8tf4T/m9/&#10;awXj8QT+zoQjIBdvAAAA//8DAFBLAQItABQABgAIAAAAIQDb4fbL7gAAAIUBAAATAAAAAAAAAAAA&#10;AAAAAAAAAABbQ29udGVudF9UeXBlc10ueG1sUEsBAi0AFAAGAAgAAAAhAFr0LFu/AAAAFQEAAAsA&#10;AAAAAAAAAAAAAAAAHwEAAF9yZWxzLy5yZWxzUEsBAi0AFAAGAAgAAAAhAEectx7EAAAA3AAAAA8A&#10;AAAAAAAAAAAAAAAABwIAAGRycy9kb3ducmV2LnhtbFBLBQYAAAAAAwADALcAAAD4AgAAAAA=&#10;" fillcolor="#f2dbdb [661]" strokecolor="#943634 [2405]" strokeweight="2pt">
                  <v:textbox>
                    <w:txbxContent>
                      <w:p w:rsidR="009E1D41" w:rsidRDefault="009E1D41" w:rsidP="008E551A"/>
                    </w:txbxContent>
                  </v:textbox>
                </v:rect>
                <v:shape id="テキスト ボックス 447" o:spid="_x0000_s1267" type="#_x0000_t202" style="position:absolute;left:-249;top:813;width:6173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gzxwAAANwAAAAPAAAAZHJzL2Rvd25yZXYueG1sRI9Ba8JA&#10;FITvQv/D8gq96aYS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B15iDPHAAAA3AAA&#10;AA8AAAAAAAAAAAAAAAAABwIAAGRycy9kb3ducmV2LnhtbFBLBQYAAAAAAwADALcAAAD7AgAAAAA=&#10;" filled="f" stroked="f" strokeweight=".5pt">
                  <v:textbox>
                    <w:txbxContent>
                      <w:p w:rsidR="009E1D41" w:rsidRPr="009D33C4" w:rsidRDefault="009E1D41" w:rsidP="008E551A">
                        <w:pPr>
                          <w:spacing w:line="400" w:lineRule="exact"/>
                          <w:rPr>
                            <w:rFonts w:ascii="Meiryo UI" w:eastAsia="Meiryo UI" w:hAnsi="Meiryo UI"/>
                            <w:sz w:val="24"/>
                          </w:rPr>
                        </w:pPr>
                        <w:r w:rsidRPr="000F69F7">
                          <w:rPr>
                            <w:rFonts w:ascii="Meiryo UI" w:eastAsia="Meiryo UI" w:hAnsi="Meiryo UI" w:hint="eastAsia"/>
                            <w:color w:val="000000" w:themeColor="text1"/>
                            <w:sz w:val="28"/>
                          </w:rPr>
                          <w:t>免税証を有効期間内に使用しなかった</w:t>
                        </w:r>
                        <w:r>
                          <w:rPr>
                            <w:rFonts w:ascii="Meiryo UI" w:eastAsia="Meiryo UI" w:hAnsi="Meiryo UI" w:hint="eastAsia"/>
                            <w:color w:val="000000" w:themeColor="text1"/>
                            <w:sz w:val="28"/>
                          </w:rPr>
                          <w:t>又は</w:t>
                        </w:r>
                        <w:r w:rsidRPr="001624AA">
                          <w:rPr>
                            <w:rFonts w:ascii="Meiryo UI" w:eastAsia="Meiryo UI" w:hAnsi="Meiryo UI" w:hint="eastAsia"/>
                            <w:color w:val="000000" w:themeColor="text1"/>
                            <w:sz w:val="28"/>
                          </w:rPr>
                          <w:t>免税軽油を使用しなくなった場合</w:t>
                        </w:r>
                        <w:r>
                          <w:rPr>
                            <w:rFonts w:ascii="Meiryo UI" w:eastAsia="Meiryo UI" w:hAnsi="Meiryo UI" w:hint="eastAsia"/>
                            <w:color w:val="000000" w:themeColor="text1"/>
                            <w:sz w:val="28"/>
                          </w:rPr>
                          <w:t>について</w:t>
                        </w:r>
                      </w:p>
                      <w:p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w:t>
                        </w:r>
                        <w:r w:rsidRPr="00766E32">
                          <w:rPr>
                            <w:rFonts w:ascii="Meiryo UI" w:eastAsia="Meiryo UI" w:hAnsi="Meiryo UI" w:hint="eastAsia"/>
                            <w:color w:val="000000" w:themeColor="text1"/>
                            <w:sz w:val="28"/>
                          </w:rPr>
                          <w:t>について</w:t>
                        </w:r>
                      </w:p>
                      <w:p w:rsidR="009E1D41" w:rsidRPr="00766E32" w:rsidRDefault="009E1D41" w:rsidP="008E551A"/>
                    </w:txbxContent>
                  </v:textbox>
                </v:shape>
                <w10:wrap anchorx="margin"/>
              </v:group>
            </w:pict>
          </mc:Fallback>
        </mc:AlternateContent>
      </w:r>
    </w:p>
    <w:p w:rsidR="008E551A" w:rsidRDefault="008E551A" w:rsidP="008E551A">
      <w:pPr>
        <w:widowControl/>
        <w:jc w:val="left"/>
      </w:pPr>
    </w:p>
    <w:p w:rsidR="008E551A" w:rsidRDefault="00606EC2" w:rsidP="008E551A">
      <w:pPr>
        <w:widowControl/>
        <w:jc w:val="left"/>
      </w:pPr>
      <w:r>
        <w:rPr>
          <w:noProof/>
        </w:rPr>
        <mc:AlternateContent>
          <mc:Choice Requires="wps">
            <w:drawing>
              <wp:anchor distT="0" distB="0" distL="114300" distR="114300" simplePos="0" relativeHeight="252142592" behindDoc="0" locked="0" layoutInCell="1" allowOverlap="1" wp14:anchorId="29DE80D1" wp14:editId="58009762">
                <wp:simplePos x="0" y="0"/>
                <wp:positionH relativeFrom="margin">
                  <wp:align>left</wp:align>
                </wp:positionH>
                <wp:positionV relativeFrom="paragraph">
                  <wp:posOffset>128905</wp:posOffset>
                </wp:positionV>
                <wp:extent cx="6092825" cy="1510748"/>
                <wp:effectExtent l="0" t="0" r="0" b="0"/>
                <wp:wrapNone/>
                <wp:docPr id="20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1510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8C7200" w:rsidRDefault="009E1D41" w:rsidP="008E551A">
                            <w:pPr>
                              <w:autoSpaceDE w:val="0"/>
                              <w:autoSpaceDN w:val="0"/>
                              <w:adjustRightInd w:val="0"/>
                              <w:spacing w:line="0" w:lineRule="atLeast"/>
                              <w:rPr>
                                <w:rFonts w:ascii="Meiryo UI" w:eastAsia="Meiryo UI" w:hAnsi="Meiryo UI"/>
                                <w:sz w:val="24"/>
                                <w:szCs w:val="24"/>
                              </w:rPr>
                            </w:pPr>
                            <w:r w:rsidRPr="000F69F7">
                              <w:rPr>
                                <w:rFonts w:ascii="Meiryo UI" w:eastAsia="Meiryo UI" w:hAnsi="Meiryo UI"/>
                                <w:sz w:val="24"/>
                                <w:szCs w:val="24"/>
                              </w:rPr>
                              <w:t xml:space="preserve"> (</w:t>
                            </w:r>
                            <w:r w:rsidRPr="000F69F7">
                              <w:rPr>
                                <w:rFonts w:ascii="Meiryo UI" w:eastAsia="Meiryo UI" w:hAnsi="Meiryo UI" w:hint="eastAsia"/>
                                <w:sz w:val="24"/>
                                <w:szCs w:val="24"/>
                              </w:rPr>
                              <w:t>軽油引取税に係る免税の手続</w:t>
                            </w:r>
                            <w:r w:rsidRPr="000F69F7">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rsidR="009E1D41"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第四十三条の十五</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６　免税軽油使用者は、免税軽油使用者証の交付を受けた後において、免税軽油の引取りを必要としなくなつたとき、又は当該免税軽油使用者証の有効期間が満了したときは、遅滞なく、当該免税軽油使用者証をその交付を受けた道府県知事に返納しなければならない。</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1624AA">
                              <w:rPr>
                                <w:rFonts w:ascii="Meiryo UI" w:eastAsia="Meiryo UI" w:hAnsi="Meiryo UI" w:hint="eastAsia"/>
                                <w:sz w:val="24"/>
                                <w:szCs w:val="24"/>
                              </w:rPr>
                              <w:t>１１　第六項の規定は、免税証について準用する。</w:t>
                            </w: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29DE80D1" id="_x0000_s1268" type="#_x0000_t202" style="position:absolute;margin-left:0;margin-top:10.15pt;width:479.75pt;height:118.95pt;z-index:25214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sGvAIAAMUFAAAOAAAAZHJzL2Uyb0RvYy54bWysVG1vmzAQ/j5p/8Hyd8JLCQF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JV&#10;hgMvTDDipIMuPdBRo5UY0dXcVGjoVQqO9z246hHOodOWrervRPlVIS7WDeE7eiulGBpKKsjQNzfd&#10;i6sTjjIg2+GDqCAO2WthgcZadqZ8UBAE6NCpx3N3TC4lHEZeEsTBHKMSbP7c9xZhbGOQ9HS9l0q/&#10;o6JDZpFhCe238ORwp7RJh6QnFxONi4K1rZVAy58dgON0AsHhqrGZNGxHfyResok3ceiEQbRxQi/P&#10;ndtiHTpR4S/m+VW+Xuf+TxPXD9OGVRXlJsxJXX74Z9076nzSxVlfSrSsMnAmJSV323Ur0YGAugv7&#10;HQty4eY+T8MWAbi8oOQHobcKEqeI4oUTFuHcSRZe7Hh+skoiUEaYF88p3TFO/50SGjKczKGpls5v&#10;uXn2e82NpB3TMD9a1mU4PjuR1GhwwyvbWk1YO60vSmHSfyoFtPvUaKtYI9JJrnrcjvZ5+JEVm9Hz&#10;VlSPIGIpQGKgVJh+sGiE/I7RAJMkw+rbnkiKUfuew0NYhEECqtV2E8cJXJGXhu2FgfASgDKsMZqW&#10;az0Nq30v2a6BONPD4+IWnk7NrKifcjo+OJgVlttxrplhdLm3Xk/Td/kLAAD//wMAUEsDBBQABgAI&#10;AAAAIQDr7htl3gAAAAcBAAAPAAAAZHJzL2Rvd25yZXYueG1sTI/BTsMwEETvSPyDtUjcqE1QojbE&#10;qVIkQOJCKQhxdOIliYjXUey2ga9ne4Ljzoxm3hbr2Q3igFPoPWm4XigQSI23PbUa3l7vr5YgQjRk&#10;zeAJNXxjgHV5flaY3PojveBhF1vBJRRyo6GLccylDE2HzoSFH5HY+/STM5HPqZV2Mkcud4NMlMqk&#10;Mz3xQmdGvOuw+drtnYafPlSP2+dNrDfpx4PaPmXhvcq0vryYq1sQEef4F4YTPqNDyUy135MNYtDA&#10;j0QNiboBwe4qXaUgahbSZQKyLOR//vIXAAD//wMAUEsBAi0AFAAGAAgAAAAhALaDOJL+AAAA4QEA&#10;ABMAAAAAAAAAAAAAAAAAAAAAAFtDb250ZW50X1R5cGVzXS54bWxQSwECLQAUAAYACAAAACEAOP0h&#10;/9YAAACUAQAACwAAAAAAAAAAAAAAAAAvAQAAX3JlbHMvLnJlbHNQSwECLQAUAAYACAAAACEAI9bb&#10;BrwCAADFBQAADgAAAAAAAAAAAAAAAAAuAgAAZHJzL2Uyb0RvYy54bWxQSwECLQAUAAYACAAAACEA&#10;6+4bZd4AAAAHAQAADwAAAAAAAAAAAAAAAAAWBQAAZHJzL2Rvd25yZXYueG1sUEsFBgAAAAAEAAQA&#10;8wAAACEGAAAAAA==&#10;" filled="f" stroked="f">
                <v:textbox inset="5.85pt,.7pt,5.85pt,.7pt">
                  <w:txbxContent>
                    <w:p w:rsidR="009E1D41" w:rsidRPr="008C7200" w:rsidRDefault="009E1D41" w:rsidP="008E551A">
                      <w:pPr>
                        <w:autoSpaceDE w:val="0"/>
                        <w:autoSpaceDN w:val="0"/>
                        <w:adjustRightInd w:val="0"/>
                        <w:spacing w:line="0" w:lineRule="atLeast"/>
                        <w:rPr>
                          <w:rFonts w:ascii="Meiryo UI" w:eastAsia="Meiryo UI" w:hAnsi="Meiryo UI"/>
                          <w:sz w:val="24"/>
                          <w:szCs w:val="24"/>
                        </w:rPr>
                      </w:pPr>
                      <w:r w:rsidRPr="000F69F7">
                        <w:rPr>
                          <w:rFonts w:ascii="Meiryo UI" w:eastAsia="Meiryo UI" w:hAnsi="Meiryo UI"/>
                          <w:sz w:val="24"/>
                          <w:szCs w:val="24"/>
                        </w:rPr>
                        <w:t xml:space="preserve"> (</w:t>
                      </w:r>
                      <w:r w:rsidRPr="000F69F7">
                        <w:rPr>
                          <w:rFonts w:ascii="Meiryo UI" w:eastAsia="Meiryo UI" w:hAnsi="Meiryo UI" w:hint="eastAsia"/>
                          <w:sz w:val="24"/>
                          <w:szCs w:val="24"/>
                        </w:rPr>
                        <w:t>軽油引取税に係る免税の手続</w:t>
                      </w:r>
                      <w:r w:rsidRPr="000F69F7">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rsidR="009E1D41"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第四十三条の十五</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６　免税軽油使用者は、免税軽油使用者証の交付を受けた後において、免税軽油の引取りを必要としなくなつたとき、又は当該免税軽油使用者証の有効期間が満了したときは、遅滞なく、当該免税軽油使用者証をその交付を受けた道府県知事に返納しなければならない。</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1624AA">
                        <w:rPr>
                          <w:rFonts w:ascii="Meiryo UI" w:eastAsia="Meiryo UI" w:hAnsi="Meiryo UI" w:hint="eastAsia"/>
                          <w:sz w:val="24"/>
                          <w:szCs w:val="24"/>
                        </w:rPr>
                        <w:t>１１　第六項の規定は、免税証について準用する。</w:t>
                      </w: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Default="009E1D41" w:rsidP="008E551A">
                      <w:pPr>
                        <w:spacing w:line="400" w:lineRule="exact"/>
                        <w:rPr>
                          <w:rFonts w:ascii="Meiryo UI" w:eastAsia="Meiryo UI" w:hAnsi="Meiryo UI"/>
                          <w:sz w:val="22"/>
                        </w:rPr>
                      </w:pPr>
                    </w:p>
                    <w:p w:rsidR="009E1D41" w:rsidRPr="008C7200" w:rsidRDefault="009E1D41" w:rsidP="008E551A">
                      <w:pPr>
                        <w:spacing w:line="400" w:lineRule="exact"/>
                        <w:rPr>
                          <w:rFonts w:ascii="Meiryo UI" w:eastAsia="Meiryo UI" w:hAnsi="Meiryo UI"/>
                          <w:sz w:val="22"/>
                        </w:rPr>
                      </w:pPr>
                    </w:p>
                  </w:txbxContent>
                </v:textbox>
                <w10:wrap anchorx="margin"/>
              </v:shape>
            </w:pict>
          </mc:Fallback>
        </mc:AlternateContent>
      </w:r>
      <w:r>
        <w:rPr>
          <w:noProof/>
        </w:rPr>
        <mc:AlternateContent>
          <mc:Choice Requires="wps">
            <w:drawing>
              <wp:anchor distT="0" distB="0" distL="114300" distR="114300" simplePos="0" relativeHeight="252141568" behindDoc="0" locked="0" layoutInCell="1" allowOverlap="1" wp14:anchorId="7AC863B6" wp14:editId="74A64629">
                <wp:simplePos x="0" y="0"/>
                <wp:positionH relativeFrom="margin">
                  <wp:align>right</wp:align>
                </wp:positionH>
                <wp:positionV relativeFrom="paragraph">
                  <wp:posOffset>94228</wp:posOffset>
                </wp:positionV>
                <wp:extent cx="6101135" cy="1606164"/>
                <wp:effectExtent l="0" t="0" r="13970" b="13335"/>
                <wp:wrapNone/>
                <wp:docPr id="204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135" cy="1606164"/>
                        </a:xfrm>
                        <a:prstGeom prst="foldedCorner">
                          <a:avLst>
                            <a:gd name="adj" fmla="val 16302"/>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80BCC" id="AutoShape 34" o:spid="_x0000_s1026" type="#_x0000_t65" style="position:absolute;left:0;text-align:left;margin-left:429.2pt;margin-top:7.4pt;width:480.4pt;height:126.45pt;z-index:25214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bdNAIAAGYEAAAOAAAAZHJzL2Uyb0RvYy54bWysVFFv0zAQfkfiP1h+Z0m6tXRR02nqGEIa&#10;MGnwA1zbaQyOz5zdpuXX7+KkpQOeEHmw7ny+z999d87iZt9attMYDLiKFxc5Z9pJUMZtKv71y/2b&#10;OWchCqeEBacrftCB3yxfv1p0vtQTaMAqjYxAXCg7X/EmRl9mWZCNbkW4AK8dBWvAVkRycZMpFB2h&#10;tzab5Pks6wCVR5A6BNq9G4J8mfDrWsv4ua6DjsxWnLjFtGJa1/2aLRei3KDwjZEjDfEPLFphHF16&#10;groTUbAtmj+gWiMRAtTxQkKbQV0bqVMNVE2R/1bNUyO8TrWQOMGfZAr/D1Z+2j0iM6rik/yKeuVE&#10;S1263UZIl7PLq16izoeSTj75R+yLDP4B5PfAHKwa4Tb6FhG6RgtFxIr+fPYioXcCpbJ19xEUwQuC&#10;T2rta2x7QNKB7VNTDqem6H1kkjZnRV4Ul1POJMWKWT4rZolTJspjuscQ32toWW9UvO6HSq0AncZ0&#10;jdg9hJi6o8YChfrGWd1a6vVOWFbMLvNJIi7K8TDBH2FTyWCNujfWJgc365VFRqkVv0/fmBzOj1nH&#10;uopfTyfTxOJFLJxD5On7GwTC1qk0o72870Y7CmMHm1haN+rdSzy0ag3qQHIjDONOz5OMBvAnZx2N&#10;esXDj61AzZn94Khlb68m16RvTM58fk3vBM8D67OAcJKAKh45G8xVHF7T1qPZNHRPkYp10M9QbeJx&#10;GgZOI1UaZrJevJZzP5369XtYPgMAAP//AwBQSwMEFAAGAAgAAAAhANXJepvgAAAABwEAAA8AAABk&#10;cnMvZG93bnJldi54bWxMj0FLw0AQhe9C/8MyBS9iN8aa2JhNUUGpIoi1UI/b7DQJZmdDdpum/97x&#10;pLd584b3vsmXo23FgL1vHCm4mkUgkEpnGqoUbD6fLm9B+KDJ6NYRKjihh2UxOct1ZtyRPnBYh0pw&#10;CPlMK6hD6DIpfVmj1X7mOiT29q63OrDsK2l6feRw28o4ihJpdUPcUOsOH2ssv9cHq+Davi2+4veb&#10;1ct8e5Ha/SkeHl6flTqfjvd3IAKO4e8YfvEZHQpm2rkDGS9aBfxI4O2c+dldJBEPOwVxkqYgi1z+&#10;5y9+AAAA//8DAFBLAQItABQABgAIAAAAIQC2gziS/gAAAOEBAAATAAAAAAAAAAAAAAAAAAAAAABb&#10;Q29udGVudF9UeXBlc10ueG1sUEsBAi0AFAAGAAgAAAAhADj9If/WAAAAlAEAAAsAAAAAAAAAAAAA&#10;AAAALwEAAF9yZWxzLy5yZWxzUEsBAi0AFAAGAAgAAAAhAJfrxt00AgAAZgQAAA4AAAAAAAAAAAAA&#10;AAAALgIAAGRycy9lMm9Eb2MueG1sUEsBAi0AFAAGAAgAAAAhANXJepvgAAAABwEAAA8AAAAAAAAA&#10;AAAAAAAAjgQAAGRycy9kb3ducmV2LnhtbFBLBQYAAAAABAAEAPMAAACbBQAAAAA=&#10;" adj="18079">
                <v:textbox inset="5.85pt,.7pt,5.85pt,.7pt"/>
                <w10:wrap anchorx="margin"/>
              </v:shape>
            </w:pict>
          </mc:Fallback>
        </mc:AlternateContent>
      </w: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125FC5" w:rsidP="008E551A">
      <w:pPr>
        <w:widowControl/>
        <w:jc w:val="left"/>
      </w:pPr>
      <w:r>
        <w:rPr>
          <w:noProof/>
        </w:rPr>
        <mc:AlternateContent>
          <mc:Choice Requires="wpg">
            <w:drawing>
              <wp:anchor distT="0" distB="0" distL="114300" distR="114300" simplePos="0" relativeHeight="252143616" behindDoc="0" locked="0" layoutInCell="1" allowOverlap="1" wp14:anchorId="29BC730E" wp14:editId="3D969B81">
                <wp:simplePos x="0" y="0"/>
                <wp:positionH relativeFrom="margin">
                  <wp:align>right</wp:align>
                </wp:positionH>
                <wp:positionV relativeFrom="paragraph">
                  <wp:posOffset>44754</wp:posOffset>
                </wp:positionV>
                <wp:extent cx="6121401" cy="523875"/>
                <wp:effectExtent l="0" t="0" r="12700" b="0"/>
                <wp:wrapNone/>
                <wp:docPr id="2050" name="グループ化 2050"/>
                <wp:cNvGraphicFramePr/>
                <a:graphic xmlns:a="http://schemas.openxmlformats.org/drawingml/2006/main">
                  <a:graphicData uri="http://schemas.microsoft.com/office/word/2010/wordprocessingGroup">
                    <wpg:wgp>
                      <wpg:cNvGrpSpPr/>
                      <wpg:grpSpPr>
                        <a:xfrm>
                          <a:off x="0" y="0"/>
                          <a:ext cx="6121401" cy="523875"/>
                          <a:chOff x="-39370" y="466725"/>
                          <a:chExt cx="6141137" cy="523875"/>
                        </a:xfrm>
                      </wpg:grpSpPr>
                      <wps:wsp>
                        <wps:cNvPr id="2051" name="正方形/長方形 2051"/>
                        <wps:cNvSpPr/>
                        <wps:spPr>
                          <a:xfrm>
                            <a:off x="-39370" y="466725"/>
                            <a:ext cx="6139225" cy="40005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 name="テキスト ボックス 2052"/>
                        <wps:cNvSpPr txBox="1"/>
                        <wps:spPr>
                          <a:xfrm>
                            <a:off x="14022" y="495300"/>
                            <a:ext cx="6087745" cy="495300"/>
                          </a:xfrm>
                          <a:prstGeom prst="rect">
                            <a:avLst/>
                          </a:prstGeom>
                          <a:noFill/>
                          <a:ln w="6350">
                            <a:noFill/>
                          </a:ln>
                        </wps:spPr>
                        <wps:txbx>
                          <w:txbxContent>
                            <w:p w:rsidR="009E1D41" w:rsidRPr="00766E32" w:rsidRDefault="009E1D41" w:rsidP="008E551A">
                              <w:pPr>
                                <w:spacing w:line="400" w:lineRule="exact"/>
                                <w:jc w:val="center"/>
                                <w:rPr>
                                  <w:rFonts w:ascii="Meiryo UI" w:eastAsia="Meiryo UI" w:hAnsi="Meiryo UI"/>
                                  <w:color w:val="000000" w:themeColor="text1"/>
                                  <w:sz w:val="28"/>
                                </w:rPr>
                              </w:pPr>
                              <w:r w:rsidRPr="005E6917">
                                <w:rPr>
                                  <w:rFonts w:ascii="Meiryo UI" w:eastAsia="Meiryo UI" w:hAnsi="Meiryo UI" w:hint="eastAsia"/>
                                  <w:color w:val="000000" w:themeColor="text1"/>
                                  <w:sz w:val="28"/>
                                </w:rPr>
                                <w:t>免税軽油使用者証・免税証の返納命令</w:t>
                              </w:r>
                              <w:r w:rsidRPr="00766E32">
                                <w:rPr>
                                  <w:rFonts w:ascii="Meiryo UI" w:eastAsia="Meiryo UI" w:hAnsi="Meiryo UI" w:hint="eastAsia"/>
                                  <w:color w:val="000000" w:themeColor="text1"/>
                                  <w:sz w:val="28"/>
                                </w:rPr>
                                <w:t>について</w:t>
                              </w:r>
                            </w:p>
                            <w:p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C730E" id="グループ化 2050" o:spid="_x0000_s1269" style="position:absolute;margin-left:430.8pt;margin-top:3.5pt;width:482pt;height:41.25pt;z-index:252143616;mso-position-horizontal:right;mso-position-horizontal-relative:margin;mso-width-relative:margin;mso-height-relative:margin" coordorigin="-393,4667" coordsize="61411,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VJ1gMAAHMKAAAOAAAAZHJzL2Uyb0RvYy54bWzcVk1vHDUYviPxHyzfm/nYr+wokyqkJEIK&#10;bUSKenY8nt2RZmxjezObHrMS4sC17YUTHFEFN1QJfs2olfgXvLZnvCFsKxQkhLjs2n6/H7/v4zl4&#10;uG5qdMWUrgTPcbIXY8Q4FUXFFzn+8unJg32MtCG8ILXgLMfXTOOHhx9/dNDKjKViKeqCKQROuM5a&#10;meOlMTKLIk2XrCF6T0jGQVgK1RADW7WICkVa8N7UURrH06gVqpBKUKY1nD7yQnzo/Jclo+ZJWWpm&#10;UJ1jyM24X+V+L+1vdHhAsoUiclnRPg1yjywaUnEIGlw9Ioaglar+4qqpqBJalGaPiiYSZVlR5mqA&#10;apL4TjWnSqykq2WRtQsZYAJo7+B0b7f08dW5QlWR4zSeAECcNHBL3c3P3ebHbvNrt3n19tuXyMkA&#10;qlYuMrA4VfJCnqv+YOF3tvp1qRr7D3WhtQP5OoDM1gZROJwmaTKOE4woyCbpaH828bdAl3BV1uzB&#10;aD6aQS4gH0+nszTIPw0uxkkymt11EQ0JRDbPkFYrobX0Fj39z9C7WBLJ3KVoi8UWPSjJo/fu9Q/v&#10;Xr55+9v30e8vfvEri2Biy7TJgFWAT2cakNyB3XtA2KI4mqeAjENxHMf28sB9gIBkUmlzykSD7CLH&#10;CkbBdSi5OtPGqw4qNrwWdVWcVHXtNnb82HGt0BWBwSGUMm5SZ16vms9F4c9hAON+hODY3p5T3x+O&#10;IRs3yNaTy+1PQWp+37izSR/3QwFAZiNALwwYu5W5rpmNW/MvWAmND/3mCwuZ3q45cTXrJSmYP7aR&#10;B6SDhavNObSeSwAx+O4d7MLT9QNk2etbU+YYKxjHPvqHjIOFiyy4CcZNxYXa5aA2IbLXH0Dy0FiU&#10;zPpy7Ughmc6Hrr0UxTU0uxKeQ7WkJxV01hnR5pwoIE2YWHgIzBP4KWvR5lj0K4yWQj3fdW71YRpB&#10;ilELJJxj/dWKKIZR/RmHOZ0n47FlbbcZT2YpbNRtyeVtCV81xwLaFQYRsnNLq2/qYVkq0TyD9+LI&#10;RgUR4RRi55gaNWyOjX8c4MWh7OjIqQFTS2LO+IWk1rlF2k7O0/UzomQ/XgYG87EYuIFkd6bM61pL&#10;Lo5WRpSVG0GLtce1vwPgKc8R/wZhpQNhdZuvu5vX3c2bbvMN6jbfdZtNd/MT7C1tpUMD9LSFzPoT&#10;AVMT6Ow9BAYkn0IES+LzyWjgicBf8f5sNh74KyjAOAxvyEBOf5O/uLDkBbxmRxtB901HQIke8V6y&#10;mxG2vQ5vTs/Q/+NeN/+lTncPNXzZOALtv8Lsp9PtvZuM7bfi4R8AAAD//wMAUEsDBBQABgAIAAAA&#10;IQDmnD6g3QAAAAUBAAAPAAAAZHJzL2Rvd25yZXYueG1sTI9BT8JAEIXvJv6HzZh4k21VEEqnhBD1&#10;REwEE8NtaIe2obvbdJe2/HvHk57mTd7kvW/S1Wga1XPna2cR4kkEim3uitqWCF/7t4c5KB/IFtQ4&#10;ywhX9rDKbm9SSgo32E/ud6FUEmJ9QghVCG2itc8rNuQnrmUr3sl1hoKsXamLjgYJN41+jKKZNlRb&#10;aaio5U3F+Xl3MQjvAw3rp/i1355Pm+thP/343saMeH83rpegAo/h7xh+8QUdMmE6uostvGoQ5JGA&#10;8CJDzMXsWcQRYb6Ygs5S/Z8++wEAAP//AwBQSwECLQAUAAYACAAAACEAtoM4kv4AAADhAQAAEwAA&#10;AAAAAAAAAAAAAAAAAAAAW0NvbnRlbnRfVHlwZXNdLnhtbFBLAQItABQABgAIAAAAIQA4/SH/1gAA&#10;AJQBAAALAAAAAAAAAAAAAAAAAC8BAABfcmVscy8ucmVsc1BLAQItABQABgAIAAAAIQARN6VJ1gMA&#10;AHMKAAAOAAAAAAAAAAAAAAAAAC4CAABkcnMvZTJvRG9jLnhtbFBLAQItABQABgAIAAAAIQDmnD6g&#10;3QAAAAUBAAAPAAAAAAAAAAAAAAAAADAGAABkcnMvZG93bnJldi54bWxQSwUGAAAAAAQABADzAAAA&#10;OgcAAAAA&#10;">
                <v:rect id="正方形/長方形 2051" o:spid="_x0000_s1270" style="position:absolute;left:-393;top:4667;width:6139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R3xQAAAN0AAAAPAAAAZHJzL2Rvd25yZXYueG1sRI/disIw&#10;FITvF3yHcATv1lRBabtGEVEQ0QV/kL08NGfbss1JaaKtb2+EBS+HmfmGmS06U4k7Na60rGA0jEAQ&#10;Z1aXnCu4nDefMQjnkTVWlknBgxws5r2PGabatnyk+8nnIkDYpaig8L5OpXRZQQbd0NbEwfu1jUEf&#10;ZJNL3WAb4KaS4yiaSoMlh4UCa1oVlP2dbkbB4YoJ345J+9N262+z38X55hErNeh3yy8Qnjr/Dv+3&#10;t1rBOJqM4PUmPAE5fwIAAP//AwBQSwECLQAUAAYACAAAACEA2+H2y+4AAACFAQAAEwAAAAAAAAAA&#10;AAAAAAAAAAAAW0NvbnRlbnRfVHlwZXNdLnhtbFBLAQItABQABgAIAAAAIQBa9CxbvwAAABUBAAAL&#10;AAAAAAAAAAAAAAAAAB8BAABfcmVscy8ucmVsc1BLAQItABQABgAIAAAAIQBUgKR3xQAAAN0AAAAP&#10;AAAAAAAAAAAAAAAAAAcCAABkcnMvZG93bnJldi54bWxQSwUGAAAAAAMAAwC3AAAA+QIAAAAA&#10;" fillcolor="#f2dbdb [661]" strokecolor="#943634 [2405]" strokeweight="2pt">
                  <v:textbox>
                    <w:txbxContent>
                      <w:p w:rsidR="009E1D41" w:rsidRDefault="009E1D41" w:rsidP="008E551A"/>
                    </w:txbxContent>
                  </v:textbox>
                </v:rect>
                <v:shape id="テキスト ボックス 2052" o:spid="_x0000_s1271" type="#_x0000_t202" style="position:absolute;left:140;top:4953;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9WxQAAAN0AAAAPAAAAZHJzL2Rvd25yZXYueG1sRI9Pi8Iw&#10;FMTvgt8hPMGbphYUqUaRgrjI7sE/F2/P5tkWm5faZLW7n94IgsdhZn7DzJetqcSdGldaVjAaRiCI&#10;M6tLzhUcD+vBFITzyBory6TgjxwsF93OHBNtH7yj+97nIkDYJaig8L5OpHRZQQbd0NbEwbvYxqAP&#10;ssmlbvAR4KaScRRNpMGSw0KBNaUFZdf9r1GwTdc/uDvHZvpfpZvvy6q+HU9jpfq9djUD4an1n/C7&#10;/aUVxNE4hteb8ATk4gkAAP//AwBQSwECLQAUAAYACAAAACEA2+H2y+4AAACFAQAAEwAAAAAAAAAA&#10;AAAAAAAAAAAAW0NvbnRlbnRfVHlwZXNdLnhtbFBLAQItABQABgAIAAAAIQBa9CxbvwAAABUBAAAL&#10;AAAAAAAAAAAAAAAAAB8BAABfcmVscy8ucmVsc1BLAQItABQABgAIAAAAIQAuDD9WxQAAAN0AAAAP&#10;AAAAAAAAAAAAAAAAAAcCAABkcnMvZG93bnJldi54bWxQSwUGAAAAAAMAAwC3AAAA+QIAAAAA&#10;" filled="f" stroked="f" strokeweight=".5pt">
                  <v:textbox>
                    <w:txbxContent>
                      <w:p w:rsidR="009E1D41" w:rsidRPr="00766E32" w:rsidRDefault="009E1D41" w:rsidP="008E551A">
                        <w:pPr>
                          <w:spacing w:line="400" w:lineRule="exact"/>
                          <w:jc w:val="center"/>
                          <w:rPr>
                            <w:rFonts w:ascii="Meiryo UI" w:eastAsia="Meiryo UI" w:hAnsi="Meiryo UI"/>
                            <w:color w:val="000000" w:themeColor="text1"/>
                            <w:sz w:val="28"/>
                          </w:rPr>
                        </w:pPr>
                        <w:r w:rsidRPr="005E6917">
                          <w:rPr>
                            <w:rFonts w:ascii="Meiryo UI" w:eastAsia="Meiryo UI" w:hAnsi="Meiryo UI" w:hint="eastAsia"/>
                            <w:color w:val="000000" w:themeColor="text1"/>
                            <w:sz w:val="28"/>
                          </w:rPr>
                          <w:t>免税軽油使用者証・免税証の返納命令</w:t>
                        </w:r>
                        <w:r w:rsidRPr="00766E32">
                          <w:rPr>
                            <w:rFonts w:ascii="Meiryo UI" w:eastAsia="Meiryo UI" w:hAnsi="Meiryo UI" w:hint="eastAsia"/>
                            <w:color w:val="000000" w:themeColor="text1"/>
                            <w:sz w:val="28"/>
                          </w:rPr>
                          <w:t>について</w:t>
                        </w:r>
                      </w:p>
                      <w:p w:rsidR="009E1D41" w:rsidRPr="00766E32" w:rsidRDefault="009E1D41" w:rsidP="008E551A"/>
                    </w:txbxContent>
                  </v:textbox>
                </v:shape>
                <w10:wrap anchorx="margin"/>
              </v:group>
            </w:pict>
          </mc:Fallback>
        </mc:AlternateContent>
      </w:r>
    </w:p>
    <w:p w:rsidR="008E551A" w:rsidRDefault="008E551A" w:rsidP="008E551A">
      <w:pPr>
        <w:widowControl/>
        <w:jc w:val="left"/>
      </w:pPr>
    </w:p>
    <w:p w:rsidR="008E551A" w:rsidRDefault="00125FC5" w:rsidP="008E551A">
      <w:pPr>
        <w:widowControl/>
        <w:jc w:val="left"/>
      </w:pPr>
      <w:r>
        <w:rPr>
          <w:noProof/>
        </w:rPr>
        <mc:AlternateContent>
          <mc:Choice Requires="wpg">
            <w:drawing>
              <wp:anchor distT="0" distB="0" distL="114300" distR="114300" simplePos="0" relativeHeight="252144640" behindDoc="0" locked="0" layoutInCell="1" allowOverlap="1" wp14:anchorId="55D87F46" wp14:editId="6D979158">
                <wp:simplePos x="0" y="0"/>
                <wp:positionH relativeFrom="margin">
                  <wp:align>left</wp:align>
                </wp:positionH>
                <wp:positionV relativeFrom="paragraph">
                  <wp:posOffset>66399</wp:posOffset>
                </wp:positionV>
                <wp:extent cx="6106243" cy="1758461"/>
                <wp:effectExtent l="0" t="0" r="8890" b="13335"/>
                <wp:wrapNone/>
                <wp:docPr id="2053" name="グループ化 2053"/>
                <wp:cNvGraphicFramePr/>
                <a:graphic xmlns:a="http://schemas.openxmlformats.org/drawingml/2006/main">
                  <a:graphicData uri="http://schemas.microsoft.com/office/word/2010/wordprocessingGroup">
                    <wpg:wgp>
                      <wpg:cNvGrpSpPr/>
                      <wpg:grpSpPr>
                        <a:xfrm>
                          <a:off x="0" y="0"/>
                          <a:ext cx="6106243" cy="1758461"/>
                          <a:chOff x="16511" y="-3701"/>
                          <a:chExt cx="6115106" cy="797569"/>
                        </a:xfrm>
                      </wpg:grpSpPr>
                      <wps:wsp>
                        <wps:cNvPr id="2054" name="AutoShape 34"/>
                        <wps:cNvSpPr>
                          <a:spLocks noChangeArrowheads="1"/>
                        </wps:cNvSpPr>
                        <wps:spPr bwMode="auto">
                          <a:xfrm>
                            <a:off x="16511" y="-3701"/>
                            <a:ext cx="6103620" cy="797569"/>
                          </a:xfrm>
                          <a:prstGeom prst="foldedCorner">
                            <a:avLst>
                              <a:gd name="adj" fmla="val 13005"/>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55" name="Text Box 35"/>
                        <wps:cNvSpPr txBox="1">
                          <a:spLocks noChangeArrowheads="1"/>
                        </wps:cNvSpPr>
                        <wps:spPr bwMode="auto">
                          <a:xfrm>
                            <a:off x="19051" y="-3701"/>
                            <a:ext cx="6112566" cy="78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A57562">
                                <w:rPr>
                                  <w:rFonts w:ascii="Meiryo UI" w:eastAsia="Meiryo UI" w:hAnsi="Meiryo UI"/>
                                  <w:sz w:val="24"/>
                                  <w:szCs w:val="24"/>
                                </w:rPr>
                                <w:t>(</w:t>
                              </w:r>
                              <w:r w:rsidRPr="00A57562">
                                <w:rPr>
                                  <w:rFonts w:ascii="Meiryo UI" w:eastAsia="Meiryo UI" w:hAnsi="Meiryo UI" w:hint="eastAsia"/>
                                  <w:sz w:val="24"/>
                                  <w:szCs w:val="24"/>
                                </w:rPr>
                                <w:t>軽油引取税に係る免税の手続</w:t>
                              </w:r>
                              <w:r w:rsidRPr="00A57562">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w:t>
                              </w:r>
                              <w:r w:rsidRPr="00AE796D">
                                <w:rPr>
                                  <w:rFonts w:ascii="Meiryo UI" w:eastAsia="Meiryo UI" w:hAnsi="Meiryo UI" w:hint="eastAsia"/>
                                  <w:sz w:val="24"/>
                                  <w:szCs w:val="24"/>
                                </w:rPr>
                                <w:t>抜</w:t>
                              </w:r>
                              <w:r>
                                <w:rPr>
                                  <w:rFonts w:ascii="Meiryo UI" w:eastAsia="Meiryo UI" w:hAnsi="Meiryo UI" w:hint="eastAsia"/>
                                  <w:sz w:val="24"/>
                                  <w:szCs w:val="24"/>
                                </w:rPr>
                                <w:t>粋＞</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A57562">
                                <w:rPr>
                                  <w:rFonts w:ascii="Meiryo UI" w:eastAsia="Meiryo UI" w:hAnsi="Meiryo UI" w:hint="eastAsia"/>
                                  <w:sz w:val="24"/>
                                  <w:szCs w:val="24"/>
                                </w:rPr>
                                <w:t>第百四十四条の二十一</w:t>
                              </w:r>
                            </w:p>
                            <w:p w:rsidR="009E1D41" w:rsidRPr="00A57562"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 xml:space="preserve">　</w:t>
                              </w:r>
                              <w:r w:rsidRPr="00A57562">
                                <w:rPr>
                                  <w:rFonts w:ascii="Meiryo UI" w:eastAsia="Meiryo UI" w:hAnsi="Meiryo UI" w:hint="eastAsia"/>
                                  <w:sz w:val="24"/>
                                  <w:szCs w:val="24"/>
                                </w:rPr>
                                <w:t>４　免税軽油使用者証の交付を受けた者</w:t>
                              </w:r>
                              <w:r w:rsidRPr="00A57562">
                                <w:rPr>
                                  <w:rFonts w:ascii="Meiryo UI" w:eastAsia="Meiryo UI" w:hAnsi="Meiryo UI"/>
                                  <w:sz w:val="24"/>
                                  <w:szCs w:val="24"/>
                                </w:rPr>
                                <w:t>(</w:t>
                              </w:r>
                              <w:r w:rsidRPr="00A57562">
                                <w:rPr>
                                  <w:rFonts w:ascii="Meiryo UI" w:eastAsia="Meiryo UI" w:hAnsi="Meiryo UI" w:hint="eastAsia"/>
                                  <w:sz w:val="24"/>
                                  <w:szCs w:val="24"/>
                                </w:rPr>
                                <w:t>第二項後段の規定により二人以上の者が代表者を定めて免税軽油使用者証の交付を受けた場合にあつては、そのいずれかの者</w:t>
                              </w:r>
                              <w:r w:rsidRPr="00A57562">
                                <w:rPr>
                                  <w:rFonts w:ascii="Meiryo UI" w:eastAsia="Meiryo UI" w:hAnsi="Meiryo UI"/>
                                  <w:sz w:val="24"/>
                                  <w:szCs w:val="24"/>
                                </w:rPr>
                                <w:t>)</w:t>
                              </w:r>
                              <w:r w:rsidRPr="00A57562">
                                <w:rPr>
                                  <w:rFonts w:ascii="Meiryo UI" w:eastAsia="Meiryo UI" w:hAnsi="Meiryo UI" w:hint="eastAsia"/>
                                  <w:sz w:val="24"/>
                                  <w:szCs w:val="24"/>
                                </w:rPr>
                                <w:t>が地方税に関する法令の規定に違反したときその他軽油引取税の取締り又は保全上特に必要があると認めるときは、当該免税軽油使用者証を交付した道府県知事は、当該免税軽油使用者証及び当該免税軽油使用者証の提示を受けて交付した免税証の返納を命ずることができる。</w:t>
                              </w:r>
                            </w:p>
                            <w:p w:rsidR="009E1D41" w:rsidRPr="0084573A" w:rsidRDefault="009E1D41" w:rsidP="008E551A">
                              <w:pPr>
                                <w:autoSpaceDE w:val="0"/>
                                <w:autoSpaceDN w:val="0"/>
                                <w:adjustRightInd w:val="0"/>
                                <w:spacing w:line="0" w:lineRule="atLeast"/>
                                <w:ind w:left="200" w:hanging="200"/>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D87F46" id="グループ化 2053" o:spid="_x0000_s1272" style="position:absolute;margin-left:0;margin-top:5.25pt;width:480.8pt;height:138.45pt;z-index:252144640;mso-position-horizontal:left;mso-position-horizontal-relative:margin;mso-width-relative:margin;mso-height-relative:margin" coordorigin="165,-37" coordsize="61151,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PFvwMAAPAJAAAOAAAAZHJzL2Uyb0RvYy54bWzMVktu5DYQ3QfIHQjuZX1aUkuC5YHdHyOA&#10;kxlgJgdgS9QnkUiFZFvtBNnE21knh8gmB8htjNwjRUrqlj02EIyRIL1Q81usevXqkedvDm2DbqmQ&#10;NWcpds8cjCjLeF6zMsXffthaEUZSEZaThjOa4jsq8ZuLL78477uEerziTU4FAiNMJn2X4kqpLrFt&#10;mVW0JfKMd5TBZMFFSxR0RWnngvRgvW1sz3FCu+ci7wTPqJQwuh4m8YWxXxQ0U2+LQlKFmhSDb8p8&#10;hfnu9Ne+OCdJKUhX1dnoBvkML1pSMzj0aGpNFEF7UX9iqq0zwSUv1FnGW5sXRZ1REwNE4zpPorkW&#10;fN+ZWMqkL7sjTADtE5w+22z2ze07geo8xZ4TLDBipIUsPfzyx8P97w/3fz7c//bXx1+RmQOo+q5M&#10;YMe16N5378Q4UA49Hf2hEK3+h7jQwYB8dwSZHhTKYDB0ndDz4agM5txlEPmhO6QhqyBXep8bBq6L&#10;Ecxbi6VznN0cLbgBGBksLONlEMbagD2db2s3j171HTBLnsCTrwPvfUU6anIiNRQn8PwJvMu94mYV&#10;WvjaL+0ArNSIaWxkd8Oz7yVifFURVtJLIXhfUZKDYyZUcH+2QXckbEW7/mueQ24ImDdUewL2s6DN&#10;QF+EHhSABv0ZyEjSCamuKW+RbqS40IWZr7hgVJjTyO2NVIbh+UgSkn+HUdE2UC+3pEHuwnGCMQ/j&#10;YsjIZNZEzps639ZNYzqi3K0agWBrirfmN26W82UNQ32K48ALjBeP5uTchGN+z5mAImI55IEkGuXN&#10;2FakboY2eNkwoM+E9JCxHc/vAHXBB8kAiYNGxcWPGPUgFymWP+yJoBg1XzHI3NL34gD0xXSiKAao&#10;xXxiN5sgLANDKVYYDc2VGhRp34m6rOAc1wTLuKZSUStNbu3d4NPYAU4Pnv4X5IbQBmX4oBl1xQ9o&#10;YXI9oypSBxiffP/XWB47wSfScGK56wXhJAxRELjLkRBTrUx0HFku4H44sXvQkGmJJgzjmq6GO5oi&#10;s4GRNCSBs8fC0F4Yyf8pduJNtIl8y/fCjeU767V1uV35VrgFvVsv1qvV2v1Zn+v6SVXnOWX6mOn6&#10;cf1/plDjRThcHMcL6OUKeanI7MduGCGFWHS4s5Bcz3euvNjahtHS8rd+YMVLJ7IcN76KQ8eP/fX2&#10;cUg3NaOvD+nV1d/WCh4YTd2mODpKxMtScMyIdv8EBaR7SvQTnVCH3cHcn+7SqPepTv/v2gGBmGeF&#10;iXJ8Aul3y7wP7flD7eJvAAAA//8DAFBLAwQUAAYACAAAACEAPSTFTt8AAAAHAQAADwAAAGRycy9k&#10;b3ducmV2LnhtbEyPQUvDQBCF74L/YRnBm92k2lhjNqUU9VQEW0G8TZNpEpqdDdltkv57x5Me573H&#10;e99kq8m2aqDeN44NxLMIFHHhyoYrA5/717slKB+QS2wdk4ELeVjl11cZpqUb+YOGXaiUlLBP0UAd&#10;Qpdq7YuaLPqZ64jFO7reYpCzr3TZ4yjlttXzKEq0xYZlocaONjUVp93ZGngbcVzfxy/D9nTcXL73&#10;i/evbUzG3N5M62dQgabwF4ZffEGHXJgO7sylV60BeSSIGi1AifuUxAmog4H58vEBdJ7p//z5DwAA&#10;AP//AwBQSwECLQAUAAYACAAAACEAtoM4kv4AAADhAQAAEwAAAAAAAAAAAAAAAAAAAAAAW0NvbnRl&#10;bnRfVHlwZXNdLnhtbFBLAQItABQABgAIAAAAIQA4/SH/1gAAAJQBAAALAAAAAAAAAAAAAAAAAC8B&#10;AABfcmVscy8ucmVsc1BLAQItABQABgAIAAAAIQDPG5PFvwMAAPAJAAAOAAAAAAAAAAAAAAAAAC4C&#10;AABkcnMvZTJvRG9jLnhtbFBLAQItABQABgAIAAAAIQA9JMVO3wAAAAcBAAAPAAAAAAAAAAAAAAAA&#10;ABkGAABkcnMvZG93bnJldi54bWxQSwUGAAAAAAQABADzAAAAJQcAAAAA&#10;">
                <v:shape id="_x0000_s1273" type="#_x0000_t65" style="position:absolute;left:165;top:-37;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sLyAAAAN0AAAAPAAAAZHJzL2Rvd25yZXYueG1sRI9fS8NA&#10;EMTfBb/DsUJfxF5aWpXYayliSwr1oX9EH5fcmoRm90LumsZv7xUEH4eZ+Q0zW/Rcq45aXzkxMBom&#10;oEhyZyspDBwPq4dnUD6gWKydkIEf8rCY397MMLXuIjvq9qFQESI+RQNlCE2qtc9LYvRD15BE79u1&#10;jCHKttC2xUuEc63HSfKoGSuJCyU29FpSftqf2QC/n3dv99nHtOq2X0/9hnn5ma2NGdz1yxdQgfrw&#10;H/5rZ9bAOJlO4PomPgE9/wUAAP//AwBQSwECLQAUAAYACAAAACEA2+H2y+4AAACFAQAAEwAAAAAA&#10;AAAAAAAAAAAAAAAAW0NvbnRlbnRfVHlwZXNdLnhtbFBLAQItABQABgAIAAAAIQBa9CxbvwAAABUB&#10;AAALAAAAAAAAAAAAAAAAAB8BAABfcmVscy8ucmVsc1BLAQItABQABgAIAAAAIQDQkosLyAAAAN0A&#10;AAAPAAAAAAAAAAAAAAAAAAcCAABkcnMvZG93bnJldi54bWxQSwUGAAAAAAMAAwC3AAAA/AIAAAAA&#10;" adj="18791">
                  <v:textbox inset="5.85pt,.7pt,5.85pt,.7pt"/>
                </v:shape>
                <v:shape id="_x0000_s1274" type="#_x0000_t202" style="position:absolute;left:190;top:-37;width:61126;height:7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g1xwAAAN0AAAAPAAAAZHJzL2Rvd25yZXYueG1sRI9Ba8JA&#10;FITvQv/D8gredLdCgkRXiYXW0kvVFvH4zD6TYPZtyG417a/vFgSPw8x8w8yXvW3EhTpfO9bwNFYg&#10;iAtnai41fH2+jKYgfEA22DgmDT/kYbl4GMwxM+7KW7rsQikihH2GGqoQ2kxKX1Rk0Y9dSxy9k+ss&#10;hii7UpoOrxFuGzlRKpUWa44LFbb0XFFx3n1bDb+1z9ebj1U4rpLDq9q8p36fp1oPH/t8BiJQH+7h&#10;W/vNaJioJIH/N/EJyMUfAAAA//8DAFBLAQItABQABgAIAAAAIQDb4fbL7gAAAIUBAAATAAAAAAAA&#10;AAAAAAAAAAAAAABbQ29udGVudF9UeXBlc10ueG1sUEsBAi0AFAAGAAgAAAAhAFr0LFu/AAAAFQEA&#10;AAsAAAAAAAAAAAAAAAAAHwEAAF9yZWxzLy5yZWxzUEsBAi0AFAAGAAgAAAAhAM3OiDXHAAAA3QAA&#10;AA8AAAAAAAAAAAAAAAAABwIAAGRycy9kb3ducmV2LnhtbFBLBQYAAAAAAwADALcAAAD7AgAAAAA=&#10;" filled="f" stroked="f">
                  <v:textbox inset="5.85pt,.7pt,5.85pt,.7pt">
                    <w:txbxContent>
                      <w:p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A57562">
                          <w:rPr>
                            <w:rFonts w:ascii="Meiryo UI" w:eastAsia="Meiryo UI" w:hAnsi="Meiryo UI"/>
                            <w:sz w:val="24"/>
                            <w:szCs w:val="24"/>
                          </w:rPr>
                          <w:t>(</w:t>
                        </w:r>
                        <w:r w:rsidRPr="00A57562">
                          <w:rPr>
                            <w:rFonts w:ascii="Meiryo UI" w:eastAsia="Meiryo UI" w:hAnsi="Meiryo UI" w:hint="eastAsia"/>
                            <w:sz w:val="24"/>
                            <w:szCs w:val="24"/>
                          </w:rPr>
                          <w:t>軽油引取税に係る免税の手続</w:t>
                        </w:r>
                        <w:r w:rsidRPr="00A57562">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w:t>
                        </w:r>
                        <w:r w:rsidRPr="00AE796D">
                          <w:rPr>
                            <w:rFonts w:ascii="Meiryo UI" w:eastAsia="Meiryo UI" w:hAnsi="Meiryo UI" w:hint="eastAsia"/>
                            <w:sz w:val="24"/>
                            <w:szCs w:val="24"/>
                          </w:rPr>
                          <w:t>抜</w:t>
                        </w:r>
                        <w:r>
                          <w:rPr>
                            <w:rFonts w:ascii="Meiryo UI" w:eastAsia="Meiryo UI" w:hAnsi="Meiryo UI" w:hint="eastAsia"/>
                            <w:sz w:val="24"/>
                            <w:szCs w:val="24"/>
                          </w:rPr>
                          <w:t>粋＞</w:t>
                        </w:r>
                      </w:p>
                      <w:p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A57562">
                          <w:rPr>
                            <w:rFonts w:ascii="Meiryo UI" w:eastAsia="Meiryo UI" w:hAnsi="Meiryo UI" w:hint="eastAsia"/>
                            <w:sz w:val="24"/>
                            <w:szCs w:val="24"/>
                          </w:rPr>
                          <w:t>第百四十四条の二十一</w:t>
                        </w:r>
                      </w:p>
                      <w:p w:rsidR="009E1D41" w:rsidRPr="00A57562"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 xml:space="preserve">　</w:t>
                        </w:r>
                        <w:r w:rsidRPr="00A57562">
                          <w:rPr>
                            <w:rFonts w:ascii="Meiryo UI" w:eastAsia="Meiryo UI" w:hAnsi="Meiryo UI" w:hint="eastAsia"/>
                            <w:sz w:val="24"/>
                            <w:szCs w:val="24"/>
                          </w:rPr>
                          <w:t>４　免税軽油使用者証の交付を受けた者</w:t>
                        </w:r>
                        <w:r w:rsidRPr="00A57562">
                          <w:rPr>
                            <w:rFonts w:ascii="Meiryo UI" w:eastAsia="Meiryo UI" w:hAnsi="Meiryo UI"/>
                            <w:sz w:val="24"/>
                            <w:szCs w:val="24"/>
                          </w:rPr>
                          <w:t>(</w:t>
                        </w:r>
                        <w:r w:rsidRPr="00A57562">
                          <w:rPr>
                            <w:rFonts w:ascii="Meiryo UI" w:eastAsia="Meiryo UI" w:hAnsi="Meiryo UI" w:hint="eastAsia"/>
                            <w:sz w:val="24"/>
                            <w:szCs w:val="24"/>
                          </w:rPr>
                          <w:t>第二項後段の規定により二人以上の者が代表者を定めて免税軽油使用者証の交付を受けた場合にあつては、そのいずれかの者</w:t>
                        </w:r>
                        <w:r w:rsidRPr="00A57562">
                          <w:rPr>
                            <w:rFonts w:ascii="Meiryo UI" w:eastAsia="Meiryo UI" w:hAnsi="Meiryo UI"/>
                            <w:sz w:val="24"/>
                            <w:szCs w:val="24"/>
                          </w:rPr>
                          <w:t>)</w:t>
                        </w:r>
                        <w:r w:rsidRPr="00A57562">
                          <w:rPr>
                            <w:rFonts w:ascii="Meiryo UI" w:eastAsia="Meiryo UI" w:hAnsi="Meiryo UI" w:hint="eastAsia"/>
                            <w:sz w:val="24"/>
                            <w:szCs w:val="24"/>
                          </w:rPr>
                          <w:t>が地方税に関する法令の規定に違反したときその他軽油引取税の取締り又は保全上特に必要があると認めるときは、当該免税軽油使用者証を交付した道府県知事は、当該免税軽油使用者証及び当該免税軽油使用者証の提示を受けて交付した免税証の返納を命ずることができる。</w:t>
                        </w:r>
                      </w:p>
                      <w:p w:rsidR="009E1D41" w:rsidRPr="0084573A" w:rsidRDefault="009E1D41" w:rsidP="008E551A">
                        <w:pPr>
                          <w:autoSpaceDE w:val="0"/>
                          <w:autoSpaceDN w:val="0"/>
                          <w:adjustRightInd w:val="0"/>
                          <w:spacing w:line="0" w:lineRule="atLeast"/>
                          <w:ind w:left="200" w:hanging="200"/>
                          <w:rPr>
                            <w:rFonts w:ascii="Meiryo UI" w:eastAsia="Meiryo UI" w:hAnsi="Meiryo UI"/>
                            <w:sz w:val="22"/>
                          </w:rPr>
                        </w:pPr>
                      </w:p>
                    </w:txbxContent>
                  </v:textbox>
                </v:shape>
                <w10:wrap anchorx="margin"/>
              </v:group>
            </w:pict>
          </mc:Fallback>
        </mc:AlternateContent>
      </w: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Pr="00CB0A52" w:rsidRDefault="008E551A" w:rsidP="008E551A">
      <w:pPr>
        <w:widowControl/>
        <w:jc w:val="left"/>
      </w:pPr>
      <w:r w:rsidRPr="00CB0A52">
        <w:rPr>
          <w:noProof/>
        </w:rPr>
        <w:lastRenderedPageBreak/>
        <mc:AlternateContent>
          <mc:Choice Requires="wpg">
            <w:drawing>
              <wp:anchor distT="0" distB="0" distL="114300" distR="114300" simplePos="0" relativeHeight="252156928" behindDoc="0" locked="0" layoutInCell="1" allowOverlap="1" wp14:anchorId="6AAFD2E7" wp14:editId="763AE485">
                <wp:simplePos x="0" y="0"/>
                <wp:positionH relativeFrom="margin">
                  <wp:posOffset>0</wp:posOffset>
                </wp:positionH>
                <wp:positionV relativeFrom="paragraph">
                  <wp:posOffset>-635</wp:posOffset>
                </wp:positionV>
                <wp:extent cx="6119495" cy="504825"/>
                <wp:effectExtent l="0" t="0" r="14605" b="0"/>
                <wp:wrapNone/>
                <wp:docPr id="2056" name="グループ化 2056"/>
                <wp:cNvGraphicFramePr/>
                <a:graphic xmlns:a="http://schemas.openxmlformats.org/drawingml/2006/main">
                  <a:graphicData uri="http://schemas.microsoft.com/office/word/2010/wordprocessingGroup">
                    <wpg:wgp>
                      <wpg:cNvGrpSpPr/>
                      <wpg:grpSpPr>
                        <a:xfrm>
                          <a:off x="0" y="0"/>
                          <a:ext cx="6119495" cy="504825"/>
                          <a:chOff x="-39370" y="466725"/>
                          <a:chExt cx="6139225" cy="504825"/>
                        </a:xfrm>
                      </wpg:grpSpPr>
                      <wps:wsp>
                        <wps:cNvPr id="2057" name="正方形/長方形 2057"/>
                        <wps:cNvSpPr/>
                        <wps:spPr>
                          <a:xfrm>
                            <a:off x="-39370" y="466725"/>
                            <a:ext cx="613922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テキスト ボックス 2058"/>
                        <wps:cNvSpPr txBox="1"/>
                        <wps:spPr>
                          <a:xfrm>
                            <a:off x="-1268" y="476250"/>
                            <a:ext cx="6087745" cy="495300"/>
                          </a:xfrm>
                          <a:prstGeom prst="rect">
                            <a:avLst/>
                          </a:prstGeom>
                          <a:noFill/>
                          <a:ln w="6350">
                            <a:noFill/>
                          </a:ln>
                        </wps:spPr>
                        <wps:txbx>
                          <w:txbxContent>
                            <w:p w:rsidR="009E1D41" w:rsidRPr="00766E32" w:rsidRDefault="009E1D41" w:rsidP="008E551A">
                              <w:pPr>
                                <w:spacing w:line="400" w:lineRule="exact"/>
                                <w:jc w:val="center"/>
                                <w:rPr>
                                  <w:rFonts w:ascii="Meiryo UI" w:eastAsia="Meiryo UI" w:hAnsi="Meiryo UI"/>
                                  <w:color w:val="000000" w:themeColor="text1"/>
                                  <w:sz w:val="28"/>
                                </w:rPr>
                              </w:pPr>
                              <w:r w:rsidRPr="005E6917">
                                <w:rPr>
                                  <w:rFonts w:ascii="Meiryo UI" w:eastAsia="Meiryo UI" w:hAnsi="Meiryo UI" w:hint="eastAsia"/>
                                  <w:color w:val="000000" w:themeColor="text1"/>
                                  <w:sz w:val="28"/>
                                </w:rPr>
                                <w:t>免税軽油</w:t>
                              </w:r>
                              <w:r>
                                <w:rPr>
                                  <w:rFonts w:ascii="Meiryo UI" w:eastAsia="Meiryo UI" w:hAnsi="Meiryo UI" w:hint="eastAsia"/>
                                  <w:color w:val="000000" w:themeColor="text1"/>
                                  <w:sz w:val="28"/>
                                </w:rPr>
                                <w:t>の納付申告（譲渡）</w:t>
                              </w:r>
                              <w:r w:rsidRPr="00766E32">
                                <w:rPr>
                                  <w:rFonts w:ascii="Meiryo UI" w:eastAsia="Meiryo UI" w:hAnsi="Meiryo UI" w:hint="eastAsia"/>
                                  <w:color w:val="000000" w:themeColor="text1"/>
                                  <w:sz w:val="28"/>
                                </w:rPr>
                                <w:t>について</w:t>
                              </w:r>
                            </w:p>
                            <w:p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FD2E7" id="グループ化 2056" o:spid="_x0000_s1275" style="position:absolute;margin-left:0;margin-top:-.05pt;width:481.85pt;height:39.75pt;z-index:252156928;mso-position-horizontal-relative:margin;mso-width-relative:margin;mso-height-relative:margin" coordorigin="-393,4667" coordsize="6139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LNtAMAAJUJAAAOAAAAZHJzL2Uyb0RvYy54bWzcVk1v3DYQvRfofyB0j/Wx2tWu4HXg2rVR&#10;wEkMOEXOXH2tAElkSa617tELFD302uSSU3sMgvRWBGh+jZAA+Rd9JKVdx3WCIgWKoheJ5JAzwzdv&#10;nrR/f11X5DITsmTN3PH3PIdkTcLSsinmzrePT+5NHSIVbVJasSabO1eZdO4ffPnFfsvjLGBLVqWZ&#10;IHDSyLjlc2epFI9dVybLrKZyj/GsgTFnoqYKU1G4qaAtvNeVG3jexG2ZSLlgSSYlVo+t0Tkw/vM8&#10;S9SjPJeZItXcQW7KPIV5LvTTPdincSEoX5ZJnwb9jCxqWjYIunV1TBUlK1H+xVVdJoJJlqu9hNUu&#10;y/MyycwdcBvfu3WbU8FW3NyliNuCb2ECtLdw+my3ycPLc0HKdO4E3njikIbWqFJ3/Vu3edFt/ug2&#10;z97+9JQYG6BqeRHjxKngF/xc9AuFnenbr3NR6zfuRdYG5KstyNlakQSLE9+fhbOxQxLYxl44Dca2&#10;CskSpdLH7o1mowjFgj2cTKKd/euti9EswPItF+6QgKvz3KbVclBL7tCT/wy9iyXlmSmK1Fjs0IsG&#10;9N69/PXd09dv3/zivv/5dzvSCEb6mjoZnNrCJ2MJJO/A7iMg7FC8AUHoed7YcHkLAY25kOo0YzXR&#10;g7kj0AqGofTyTCpkgq3DFh1esqpMT8qqMhNRLI4qQS4p2uYIvsNjc7Za1Q9YapfRfV7fP1jWpTO7&#10;p8My/EvrxsT6wH/VkBaMGyNxFJGi7/OKKgxrDibKpnAIrQoISqKECfzB6d7tJ7OLxn12n0pD3/+Y&#10;yqX1ZGLoGuFI1WgYMiMgPVy6crZWeqTWi7VpGz8KhrouWHoFOghmVUby5KREhDMq1TkVkBVcFlKp&#10;HuGRVwwIsH7kkCUT39+1rveDr7A6pIVMAZ3vVlRkDqm+acDkmR+GWtfMJBxHASbipmVx09Ks6iOG&#10;kvoQZZ6Yod6vqmGYC1Y/gaIe6qgw0SZBbFuHfnKkrHxCk5Ps8NBsg5Zxqs6aC55o5xo7je3j9RMq&#10;eE9ABeo+ZEP30PgWD+1efbJhhyvF8tKQVGNtcUVd9ASdbLvo32hpfLx6Qdz80F2/7K5fd5sfSbd5&#10;3m023fUrzHVjTwcC9I1N1PorBh3zh/WPtbgfTBBBy1w0CWwDg3SDyHnTKAp7kYNgjmy3gZyDyg7t&#10;+zc7vGG6vcFvTW/df5MRYlrEe0vPfAP0nVwfDVf6H3MdOmRp/19guvmU4dtvVKn/T9E/FzfnpjN2&#10;f1MHfwIAAP//AwBQSwMEFAAGAAgAAAAhAGwrbhzdAAAABQEAAA8AAABkcnMvZG93bnJldi54bWxM&#10;j0FLw0AUhO+C/2F5grd2E6utjXkppainUrAVxNtr8pqEZt+G7DZJ/73rSY/DDDPfpKvRNKrnztVW&#10;EOJpBIolt0UtJcLn4W3yDMp5koIaK4xwZQer7PYmpaSwg3xwv/elCiXiEkKovG8TrV1esSE3tS1L&#10;8E62M+SD7EpddDSEctPohyiaa0O1hIWKWt5UnJ/3F4PwPtCwnsWv/fZ82ly/D0+7r23MiPd34/oF&#10;lOfR/4XhFz+gQxaYjvYihVMNQjjiESYxqGAu57MFqCPCYvkIOkv1f/rsBwAA//8DAFBLAQItABQA&#10;BgAIAAAAIQC2gziS/gAAAOEBAAATAAAAAAAAAAAAAAAAAAAAAABbQ29udGVudF9UeXBlc10ueG1s&#10;UEsBAi0AFAAGAAgAAAAhADj9If/WAAAAlAEAAAsAAAAAAAAAAAAAAAAALwEAAF9yZWxzLy5yZWxz&#10;UEsBAi0AFAAGAAgAAAAhAFi/os20AwAAlQkAAA4AAAAAAAAAAAAAAAAALgIAAGRycy9lMm9Eb2Mu&#10;eG1sUEsBAi0AFAAGAAgAAAAhAGwrbhzdAAAABQEAAA8AAAAAAAAAAAAAAAAADgYAAGRycy9kb3du&#10;cmV2LnhtbFBLBQYAAAAABAAEAPMAAAAYBwAAAAA=&#10;">
                <v:rect id="正方形/長方形 2057" o:spid="_x0000_s1276" style="position:absolute;left:-393;top:4667;width:6139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rgxwAAAN0AAAAPAAAAZHJzL2Rvd25yZXYueG1sRI9Ba8JA&#10;FITvBf/D8oTe6qaWGomuUlOk0ovU6sHbI/tMQrNvQ3ZN0vz6bkHwOMzMN8xy3ZtKtNS40rKC50kE&#10;gjizuuRcwfF7+zQH4TyyxsoyKfglB+vV6GGJibYdf1F78LkIEHYJKii8rxMpXVaQQTexNXHwLrYx&#10;6INscqkb7ALcVHIaRTNpsOSwUGBNaUHZz+FqFHx0uzrNXt6rzXkzyCvvT/HwuVXqcdy/LUB46v09&#10;fGvvtIJp9BrD/5vwBOTqDwAA//8DAFBLAQItABQABgAIAAAAIQDb4fbL7gAAAIUBAAATAAAAAAAA&#10;AAAAAAAAAAAAAABbQ29udGVudF9UeXBlc10ueG1sUEsBAi0AFAAGAAgAAAAhAFr0LFu/AAAAFQEA&#10;AAsAAAAAAAAAAAAAAAAAHwEAAF9yZWxzLy5yZWxzUEsBAi0AFAAGAAgAAAAhANFyauDHAAAA3QAA&#10;AA8AAAAAAAAAAAAAAAAABwIAAGRycy9kb3ducmV2LnhtbFBLBQYAAAAAAwADALcAAAD7AgAAAAA=&#10;" fillcolor="#f2dcdb" strokecolor="#953735" strokeweight="2pt">
                  <v:textbox>
                    <w:txbxContent>
                      <w:p w:rsidR="009E1D41" w:rsidRDefault="009E1D41" w:rsidP="008E551A"/>
                    </w:txbxContent>
                  </v:textbox>
                </v:rect>
                <v:shape id="テキスト ボックス 2058" o:spid="_x0000_s1277" type="#_x0000_t202" style="position:absolute;left:-12;top:4762;width:6087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rsidR="009E1D41" w:rsidRPr="00766E32" w:rsidRDefault="009E1D41" w:rsidP="008E551A">
                        <w:pPr>
                          <w:spacing w:line="400" w:lineRule="exact"/>
                          <w:jc w:val="center"/>
                          <w:rPr>
                            <w:rFonts w:ascii="Meiryo UI" w:eastAsia="Meiryo UI" w:hAnsi="Meiryo UI"/>
                            <w:color w:val="000000" w:themeColor="text1"/>
                            <w:sz w:val="28"/>
                          </w:rPr>
                        </w:pPr>
                        <w:r w:rsidRPr="005E6917">
                          <w:rPr>
                            <w:rFonts w:ascii="Meiryo UI" w:eastAsia="Meiryo UI" w:hAnsi="Meiryo UI" w:hint="eastAsia"/>
                            <w:color w:val="000000" w:themeColor="text1"/>
                            <w:sz w:val="28"/>
                          </w:rPr>
                          <w:t>免税軽油</w:t>
                        </w:r>
                        <w:r>
                          <w:rPr>
                            <w:rFonts w:ascii="Meiryo UI" w:eastAsia="Meiryo UI" w:hAnsi="Meiryo UI" w:hint="eastAsia"/>
                            <w:color w:val="000000" w:themeColor="text1"/>
                            <w:sz w:val="28"/>
                          </w:rPr>
                          <w:t>の納付申告（譲渡）</w:t>
                        </w:r>
                        <w:r w:rsidRPr="00766E32">
                          <w:rPr>
                            <w:rFonts w:ascii="Meiryo UI" w:eastAsia="Meiryo UI" w:hAnsi="Meiryo UI" w:hint="eastAsia"/>
                            <w:color w:val="000000" w:themeColor="text1"/>
                            <w:sz w:val="28"/>
                          </w:rPr>
                          <w:t>について</w:t>
                        </w:r>
                      </w:p>
                      <w:p w:rsidR="009E1D41" w:rsidRPr="00766E32" w:rsidRDefault="009E1D41" w:rsidP="008E551A"/>
                    </w:txbxContent>
                  </v:textbox>
                </v:shape>
                <w10:wrap anchorx="margin"/>
              </v:group>
            </w:pict>
          </mc:Fallback>
        </mc:AlternateContent>
      </w:r>
    </w:p>
    <w:p w:rsidR="008E551A" w:rsidRPr="00CB0A52" w:rsidRDefault="008E551A" w:rsidP="008E551A">
      <w:pPr>
        <w:widowControl/>
        <w:jc w:val="left"/>
      </w:pPr>
    </w:p>
    <w:p w:rsidR="008E551A" w:rsidRPr="00CB0A52" w:rsidRDefault="00125FC5" w:rsidP="008E551A">
      <w:pPr>
        <w:widowControl/>
        <w:jc w:val="left"/>
      </w:pPr>
      <w:r w:rsidRPr="00CB0A52">
        <w:rPr>
          <w:noProof/>
        </w:rPr>
        <mc:AlternateContent>
          <mc:Choice Requires="wpg">
            <w:drawing>
              <wp:anchor distT="0" distB="0" distL="114300" distR="114300" simplePos="0" relativeHeight="252157952" behindDoc="0" locked="0" layoutInCell="1" allowOverlap="1" wp14:anchorId="4C5DC524" wp14:editId="4460D59D">
                <wp:simplePos x="0" y="0"/>
                <wp:positionH relativeFrom="margin">
                  <wp:posOffset>1905</wp:posOffset>
                </wp:positionH>
                <wp:positionV relativeFrom="paragraph">
                  <wp:posOffset>12700</wp:posOffset>
                </wp:positionV>
                <wp:extent cx="6102985" cy="3686175"/>
                <wp:effectExtent l="0" t="0" r="12065" b="9525"/>
                <wp:wrapNone/>
                <wp:docPr id="2059" name="グループ化 2059"/>
                <wp:cNvGraphicFramePr/>
                <a:graphic xmlns:a="http://schemas.openxmlformats.org/drawingml/2006/main">
                  <a:graphicData uri="http://schemas.microsoft.com/office/word/2010/wordprocessingGroup">
                    <wpg:wgp>
                      <wpg:cNvGrpSpPr/>
                      <wpg:grpSpPr>
                        <a:xfrm>
                          <a:off x="0" y="0"/>
                          <a:ext cx="6102985" cy="3686175"/>
                          <a:chOff x="0" y="0"/>
                          <a:chExt cx="6103620" cy="876648"/>
                        </a:xfrm>
                      </wpg:grpSpPr>
                      <wps:wsp>
                        <wps:cNvPr id="2060" name="AutoShape 34"/>
                        <wps:cNvSpPr>
                          <a:spLocks noChangeArrowheads="1"/>
                        </wps:cNvSpPr>
                        <wps:spPr bwMode="auto">
                          <a:xfrm>
                            <a:off x="0" y="0"/>
                            <a:ext cx="6103620" cy="797569"/>
                          </a:xfrm>
                          <a:prstGeom prst="foldedCorner">
                            <a:avLst>
                              <a:gd name="adj" fmla="val 6034"/>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61" name="Text Box 35"/>
                        <wps:cNvSpPr txBox="1">
                          <a:spLocks noChangeArrowheads="1"/>
                        </wps:cNvSpPr>
                        <wps:spPr bwMode="auto">
                          <a:xfrm>
                            <a:off x="19052" y="5728"/>
                            <a:ext cx="6077581" cy="87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 xml:space="preserve">(法第百四十四条の三第三項の道府県知事に対する届出及びその承認) </w:t>
                              </w:r>
                            </w:p>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＜地方税法施行令抜粋＞</w:t>
                              </w:r>
                            </w:p>
                            <w:p w:rsidR="009E1D41" w:rsidRPr="006F756C" w:rsidRDefault="009E1D41" w:rsidP="008E551A">
                              <w:pPr>
                                <w:autoSpaceDE w:val="0"/>
                                <w:autoSpaceDN w:val="0"/>
                                <w:adjustRightInd w:val="0"/>
                                <w:spacing w:line="0" w:lineRule="atLeast"/>
                                <w:ind w:left="240" w:hangingChars="100" w:hanging="240"/>
                                <w:rPr>
                                  <w:rFonts w:ascii="Meiryo UI" w:eastAsia="Meiryo UI" w:hAnsi="Meiryo UI"/>
                                  <w:sz w:val="24"/>
                                  <w:szCs w:val="24"/>
                                </w:rPr>
                              </w:pPr>
                              <w:r w:rsidRPr="006F756C">
                                <w:rPr>
                                  <w:rFonts w:ascii="Meiryo UI" w:eastAsia="Meiryo UI" w:hAnsi="Meiryo UI" w:hint="eastAsia"/>
                                  <w:sz w:val="24"/>
                                  <w:szCs w:val="24"/>
                                </w:rPr>
                                <w:t>第四十三条の四　法第百四十四条の三第一項第三号に掲げる軽油の譲渡をしようとする者は、同条第三項の承認を受けようとする場合においては、あらかじめ、その譲渡をしようとする軽油の数量その他必要な事項を記載した届出書を同項の道府県知事に提出して当該道府県知事の承認書の交付を受けなければならない。</w:t>
                              </w:r>
                            </w:p>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p>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(軽油引取税の申告納付の手続) ＜地方税法抜粋＞</w:t>
                              </w:r>
                            </w:p>
                            <w:p w:rsidR="009E1D41" w:rsidRPr="006F756C" w:rsidRDefault="009E1D41" w:rsidP="008E551A">
                              <w:pPr>
                                <w:autoSpaceDE w:val="0"/>
                                <w:autoSpaceDN w:val="0"/>
                                <w:adjustRightInd w:val="0"/>
                                <w:spacing w:line="0" w:lineRule="atLeast"/>
                                <w:rPr>
                                  <w:rFonts w:ascii="Meiryo UI" w:eastAsia="Meiryo UI" w:hAnsi="Meiryo UI"/>
                                  <w:sz w:val="24"/>
                                  <w:szCs w:val="24"/>
                                </w:rPr>
                              </w:pPr>
                              <w:r w:rsidRPr="006F756C">
                                <w:rPr>
                                  <w:rFonts w:ascii="Meiryo UI" w:eastAsia="Meiryo UI" w:hAnsi="Meiryo UI" w:hint="eastAsia"/>
                                  <w:sz w:val="24"/>
                                  <w:szCs w:val="24"/>
                                </w:rPr>
                                <w:t>第百四十四条の十八</w:t>
                              </w:r>
                            </w:p>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六　第百四十四条の三第一項第三号又は第四号に掲げる者にあつては、当該消費又は</w:t>
                              </w:r>
                              <w:r w:rsidRPr="006F756C">
                                <w:rPr>
                                  <w:rFonts w:ascii="Meiryo UI" w:eastAsia="Meiryo UI" w:hAnsi="Meiryo UI" w:hint="eastAsia"/>
                                  <w:sz w:val="24"/>
                                  <w:szCs w:val="24"/>
                                  <w:u w:val="single"/>
                                </w:rPr>
                                <w:t>譲渡をした日から三十日以内</w:t>
                              </w:r>
                              <w:r w:rsidRPr="006F756C">
                                <w:rPr>
                                  <w:rFonts w:ascii="Meiryo UI" w:eastAsia="Meiryo UI" w:hAnsi="Meiryo UI" w:hint="eastAsia"/>
                                  <w:sz w:val="24"/>
                                  <w:szCs w:val="24"/>
                                </w:rPr>
                                <w:t>に当該消費又は譲渡に係る軽油引取税の課税標準量、税額その他必要な事項を記載した申告書を当該軽油に係る第百四十四条の二十一第一項に規定する免税証を交付した道府県知事に提出すること。</w:t>
                              </w:r>
                            </w:p>
                            <w:p w:rsidR="009E1D41" w:rsidRDefault="009E1D41" w:rsidP="008E551A"/>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5DC524" id="グループ化 2059" o:spid="_x0000_s1278" style="position:absolute;margin-left:.15pt;margin-top:1pt;width:480.55pt;height:290.25pt;z-index:252157952;mso-position-horizontal-relative:margin;mso-width-relative:margin;mso-height-relative:margin" coordsize="61036,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qjtQMAAN4JAAAOAAAAZHJzL2Uyb0RvYy54bWzUVktu5DYQ3QfIHQju2/q0/rA8sPtjBHCS&#10;AWZyALZEfRKJVEi21U6QTbzNOjlENjlAbmPkHilSarXaEwODMRIgvVDzW3z16lWRl28ObYPuqZA1&#10;Zyl2LmyMKMt4XrMyxd+83y4ijKQiLCcNZzTFD1TiN1eff3bZdwl1ecWbnAoERphM+i7FlVJdYlky&#10;q2hL5AXvKIPJgouWKOiK0soF6cF621iubQdWz0XeCZ5RKWF0PUziK2O/KGimvi4KSRVqUgzYlPkK&#10;893pr3V1SZJSkK6qsxEG+QQULakZHDqZWhNF0F7UH5hq60xwyQt1kfHW4kVRZ9T4AN449jNvbgXf&#10;d8aXMunLbqIJqH3G0yebzb66fytQnafYtf0YI0ZaiNLTz388Pf7+9Pjn0+Nvf/3yKzJzQFXflQns&#10;uBXdu+6tGAfKoae9PxSi1f/gFzoYkh8mkulBoQwGA8d248jHKIO5ZRAFTugPYcgqiNUH+7Jqc9q5&#10;DFyIot4ZhUHgRXqjdTzX0vAmNH0HipIn0uTrSHtXkY6aWEhNwURaAHgG0q73iptVaOlpXBoArNRM&#10;aU5kd8ez7yRifFURVtJrIXhfUZIDMMf4cbZBdyRsRbv+S55DTAiYNxL7SJJPVIVx6AfxGVUk6YRU&#10;t5S3SDdSXOhEzFdcMCrMKeT+Tiqj6Hz0j+TfYlS0DeTHPWlQYA9uAv3jWmgdrRqHeVPn27ppTEeU&#10;u1UjEOxM8db8RkByvqxhqE9x7Lu+AXE2J+cmbPP7JxOQMywH+kmiyd2MbUXqZmgDyoaBao4ED4Ha&#10;8fwByBZ8qBBQ0aBRcfEDRj1UhxTL7/dEUIyaLxgELPTcGCSsTCeKYhCBmE/sZhOEZWAoxQqjoblS&#10;QwHad6IuKzjHMc4yrhVU1EprWqMbMI0dkPKA9L/QtHPU9HudtTf8gJYmR2cKReoA40fs/5a4ndj2&#10;XYwg3/3QNdlOkqmQ2GHoRwB1KAd2DKVhXg5Oahw1LuA2OGl7WDoXLONarUY6WiEkmQZGzZizx7TQ&#10;KEyB/zG24020ibyF5wabhWev14vr7cpbBFuobOvlerVaOz/pcx0vqeo8p0wfc7xsHO/j6tJ47Q3X&#10;xHTdvJwgL+WYdQ7DlE/wRbs7c8lxPfvGjRfbIAoX3tbzF3FoRwvbiW/iwPZib709d+muZvT1Lr06&#10;+dtawXOiqVu4IKYK8XIlmCKi4Z+ogHADFybQz8qEOuwO5rZ0wqnG/z9Kh7kc4RFhvBwfPPqVMu9D&#10;e/4su/obAAD//wMAUEsDBBQABgAIAAAAIQCq9bZ53gAAAAYBAAAPAAAAZHJzL2Rvd25yZXYueG1s&#10;TI9BS8NAFITvgv9heYI3u0lqShvzUkpRT0WwFaS31+xrEprdDdltkv5715MehxlmvsnXk27FwL1r&#10;rEGIZxEINqVVjakQvg5vT0sQzpNR1FrDCDd2sC7u73LKlB3NJw97X4lQYlxGCLX3XSalK2vW5Ga2&#10;YxO8s+01+SD7SqqexlCuW5lE0UJqakxYqKnjbc3lZX/VCO8jjZt5/DrsLuft7XhIP753MSM+Pkyb&#10;FxCeJ/8Xhl/8gA5FYDrZq1FOtAjzkENIwp9grhbxM4gTQrpMUpBFLv/jFz8AAAD//wMAUEsBAi0A&#10;FAAGAAgAAAAhALaDOJL+AAAA4QEAABMAAAAAAAAAAAAAAAAAAAAAAFtDb250ZW50X1R5cGVzXS54&#10;bWxQSwECLQAUAAYACAAAACEAOP0h/9YAAACUAQAACwAAAAAAAAAAAAAAAAAvAQAAX3JlbHMvLnJl&#10;bHNQSwECLQAUAAYACAAAACEAd6M6o7UDAADeCQAADgAAAAAAAAAAAAAAAAAuAgAAZHJzL2Uyb0Rv&#10;Yy54bWxQSwECLQAUAAYACAAAACEAqvW2ed4AAAAGAQAADwAAAAAAAAAAAAAAAAAPBgAAZHJzL2Rv&#10;d25yZXYueG1sUEsFBgAAAAAEAAQA8wAAABoHAAAAAA==&#10;">
                <v:shape id="_x0000_s1279"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odxAAAAN0AAAAPAAAAZHJzL2Rvd25yZXYueG1sRE/Pa8Iw&#10;FL4P9j+EN9hN08qs2pnKGIjuIGxV8Ppo3trQ5qU0Uev++uUw2PHj+73ejLYTVxq8cawgnSYgiCun&#10;DdcKTsftZAnCB2SNnWNScCcPm+LxYY25djf+omsZahFD2OeooAmhz6X0VUMW/dT1xJH7doPFEOFQ&#10;Sz3gLYbbTs6SJJMWDceGBnt6b6hqy4tV8NHSrt393LMXExbd5zg/mHO6Uur5aXx7BRFoDP/iP/de&#10;K5glWdwf38QnIItfAAAA//8DAFBLAQItABQABgAIAAAAIQDb4fbL7gAAAIUBAAATAAAAAAAAAAAA&#10;AAAAAAAAAABbQ29udGVudF9UeXBlc10ueG1sUEsBAi0AFAAGAAgAAAAhAFr0LFu/AAAAFQEAAAsA&#10;AAAAAAAAAAAAAAAAHwEAAF9yZWxzLy5yZWxzUEsBAi0AFAAGAAgAAAAhALMBSh3EAAAA3QAAAA8A&#10;AAAAAAAAAAAAAAAABwIAAGRycy9kb3ducmV2LnhtbFBLBQYAAAAAAwADALcAAAD4AgAAAAA=&#10;" adj="20297">
                  <v:textbox inset="5.85pt,.7pt,5.85pt,.7pt"/>
                </v:shape>
                <v:shape id="_x0000_s1280" type="#_x0000_t202" style="position:absolute;left:190;top:57;width:60776;height:8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SLxwAAAN0AAAAPAAAAZHJzL2Rvd25yZXYueG1sRI9Ba8JA&#10;FITvBf/D8oTe6q5Cg6SuEgXb4qU2SunxNftMgtm3IbvV2F/vCkKPw8x8w8wWvW3EiTpfO9YwHikQ&#10;xIUzNZca9rv10xSED8gGG8ek4UIeFvPBwwxT4878Sac8lCJC2KeooQqhTaX0RUUW/ci1xNE7uM5i&#10;iLIrpenwHOG2kROlEmmx5rhQYUuriopj/ms1/NU+e9t+LMPP8vn7VW03if/KEq0fh332AiJQH/7D&#10;9/a70TBRyRhub+ITkPMrAAAA//8DAFBLAQItABQABgAIAAAAIQDb4fbL7gAAAIUBAAATAAAAAAAA&#10;AAAAAAAAAAAAAABbQ29udGVudF9UeXBlc10ueG1sUEsBAi0AFAAGAAgAAAAhAFr0LFu/AAAAFQEA&#10;AAsAAAAAAAAAAAAAAAAAHwEAAF9yZWxzLy5yZWxzUEsBAi0AFAAGAAgAAAAhAHyZRIvHAAAA3QAA&#10;AA8AAAAAAAAAAAAAAAAABwIAAGRycy9kb3ducmV2LnhtbFBLBQYAAAAAAwADALcAAAD7AgAAAAA=&#10;" filled="f" stroked="f">
                  <v:textbox inset="5.85pt,.7pt,5.85pt,.7pt">
                    <w:txbxContent>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 xml:space="preserve">(法第百四十四条の三第三項の道府県知事に対する届出及びその承認) </w:t>
                        </w:r>
                      </w:p>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＜地方税法施行令抜粋＞</w:t>
                        </w:r>
                      </w:p>
                      <w:p w:rsidR="009E1D41" w:rsidRPr="006F756C" w:rsidRDefault="009E1D41" w:rsidP="008E551A">
                        <w:pPr>
                          <w:autoSpaceDE w:val="0"/>
                          <w:autoSpaceDN w:val="0"/>
                          <w:adjustRightInd w:val="0"/>
                          <w:spacing w:line="0" w:lineRule="atLeast"/>
                          <w:ind w:left="240" w:hangingChars="100" w:hanging="240"/>
                          <w:rPr>
                            <w:rFonts w:ascii="Meiryo UI" w:eastAsia="Meiryo UI" w:hAnsi="Meiryo UI"/>
                            <w:sz w:val="24"/>
                            <w:szCs w:val="24"/>
                          </w:rPr>
                        </w:pPr>
                        <w:r w:rsidRPr="006F756C">
                          <w:rPr>
                            <w:rFonts w:ascii="Meiryo UI" w:eastAsia="Meiryo UI" w:hAnsi="Meiryo UI" w:hint="eastAsia"/>
                            <w:sz w:val="24"/>
                            <w:szCs w:val="24"/>
                          </w:rPr>
                          <w:t>第四十三条の四　法第百四十四条の三第一項第三号に掲げる軽油の譲渡をしようとする者は、同条第三項の承認を受けようとする場合においては、あらかじめ、その譲渡をしようとする軽油の数量その他必要な事項を記載した届出書を同項の道府県知事に提出して当該道府県知事の承認書の交付を受けなければならない。</w:t>
                        </w:r>
                      </w:p>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p>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(軽油引取税の申告納付の手続) ＜地方税法抜粋＞</w:t>
                        </w:r>
                      </w:p>
                      <w:p w:rsidR="009E1D41" w:rsidRPr="006F756C" w:rsidRDefault="009E1D41" w:rsidP="008E551A">
                        <w:pPr>
                          <w:autoSpaceDE w:val="0"/>
                          <w:autoSpaceDN w:val="0"/>
                          <w:adjustRightInd w:val="0"/>
                          <w:spacing w:line="0" w:lineRule="atLeast"/>
                          <w:rPr>
                            <w:rFonts w:ascii="Meiryo UI" w:eastAsia="Meiryo UI" w:hAnsi="Meiryo UI"/>
                            <w:sz w:val="24"/>
                            <w:szCs w:val="24"/>
                          </w:rPr>
                        </w:pPr>
                        <w:r w:rsidRPr="006F756C">
                          <w:rPr>
                            <w:rFonts w:ascii="Meiryo UI" w:eastAsia="Meiryo UI" w:hAnsi="Meiryo UI" w:hint="eastAsia"/>
                            <w:sz w:val="24"/>
                            <w:szCs w:val="24"/>
                          </w:rPr>
                          <w:t>第百四十四条の十八</w:t>
                        </w:r>
                      </w:p>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六　第百四十四条の三第一項第三号又は第四号に掲げる者にあつては、当該消費又は</w:t>
                        </w:r>
                        <w:r w:rsidRPr="006F756C">
                          <w:rPr>
                            <w:rFonts w:ascii="Meiryo UI" w:eastAsia="Meiryo UI" w:hAnsi="Meiryo UI" w:hint="eastAsia"/>
                            <w:sz w:val="24"/>
                            <w:szCs w:val="24"/>
                            <w:u w:val="single"/>
                          </w:rPr>
                          <w:t>譲渡をした日から三十日以内</w:t>
                        </w:r>
                        <w:r w:rsidRPr="006F756C">
                          <w:rPr>
                            <w:rFonts w:ascii="Meiryo UI" w:eastAsia="Meiryo UI" w:hAnsi="Meiryo UI" w:hint="eastAsia"/>
                            <w:sz w:val="24"/>
                            <w:szCs w:val="24"/>
                          </w:rPr>
                          <w:t>に当該消費又は譲渡に係る軽油引取税の課税標準量、税額その他必要な事項を記載した申告書を当該軽油に係る第百四十四条の二十一第一項に規定する免税証を交付した道府県知事に提出すること。</w:t>
                        </w:r>
                      </w:p>
                      <w:p w:rsidR="009E1D41" w:rsidRDefault="009E1D41" w:rsidP="008E551A"/>
                    </w:txbxContent>
                  </v:textbox>
                </v:shape>
                <w10:wrap anchorx="margin"/>
              </v:group>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55904" behindDoc="0" locked="0" layoutInCell="1" allowOverlap="1" wp14:anchorId="51EFB237" wp14:editId="7394BB13">
                <wp:simplePos x="0" y="0"/>
                <wp:positionH relativeFrom="margin">
                  <wp:align>left</wp:align>
                </wp:positionH>
                <wp:positionV relativeFrom="paragraph">
                  <wp:posOffset>79375</wp:posOffset>
                </wp:positionV>
                <wp:extent cx="6106795" cy="495300"/>
                <wp:effectExtent l="0" t="0" r="27305" b="0"/>
                <wp:wrapNone/>
                <wp:docPr id="2062" name="グループ化 2062"/>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2063" name="正方形/長方形 2063"/>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テキスト ボックス 2064"/>
                        <wps:cNvSpPr txBox="1"/>
                        <wps:spPr>
                          <a:xfrm>
                            <a:off x="19050" y="0"/>
                            <a:ext cx="6087745" cy="495300"/>
                          </a:xfrm>
                          <a:prstGeom prst="rect">
                            <a:avLst/>
                          </a:prstGeom>
                          <a:noFill/>
                          <a:ln w="6350">
                            <a:noFill/>
                          </a:ln>
                        </wps:spPr>
                        <wps:txbx>
                          <w:txbxContent>
                            <w:p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罰則</w:t>
                              </w:r>
                              <w:r w:rsidRPr="00766E32">
                                <w:rPr>
                                  <w:rFonts w:ascii="Meiryo UI" w:eastAsia="Meiryo UI" w:hAnsi="Meiryo UI" w:hint="eastAsia"/>
                                  <w:color w:val="000000" w:themeColor="text1"/>
                                  <w:sz w:val="28"/>
                                </w:rPr>
                                <w:t>について</w:t>
                              </w:r>
                            </w:p>
                            <w:p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EFB237" id="グループ化 2062" o:spid="_x0000_s1281" style="position:absolute;margin-left:0;margin-top:6.25pt;width:480.85pt;height:39pt;z-index:252155904;mso-position-horizontal:left;mso-position-horizontal-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N/jgMAAIAJAAAOAAAAZHJzL2Uyb0RvYy54bWzcVk9rFDEUvwt+h5C7ndnt7G47dCu1tUWo&#10;WqjSczaT+QOZJCbZztZjF8SDV/XiSY9S9CaCfppBwW/hS2ZmW9taREHESzYvL3l/fu/33s7azVnJ&#10;0SHTppBijHtLIUZMUJkUIhvjhw+2b6xgZCwRCeFSsDE+YgbfXL9+ba1SMevLXPKEaQRGhIkrNca5&#10;tSoOAkNzVhKzJBUToEylLokFUWdBokkF1kse9MNwGFRSJ0pLyoyB061Gide9/TRl1N5PU8Ms4mMM&#10;sVm/ar9O3Bqsr5E400TlBW3DIL8RRUkKAU4XpraIJWiqiwumyoJqaWRql6gsA5mmBWU+B8imF57L&#10;ZkfLqfK5ZHGVqQVMAO05nH7bLL13uKdRkYxxPxz2MRKkhCrVx+/r+dt6/qmev/zy7AXyOoCqUlkM&#10;L3a02ld7uj3IGsllP0t16X4hLzTzIB8tQGYziygcDnvhcLQ6wIiCLlodLIdtFWgOpbrwjOa3r34Y&#10;dG4DF90imEoBocwpZubPMNvPiWK+FMYhcIrZcofZ15M3X198/PL5dfDt+Ydm53BbdhRzwcCrBWgm&#10;NoDfTxEbDYHaDTUvRy0Mw4G/sEiexEobu8NkidxmjDVQ3zOSHO4aCzHA1e6Kc2wkL5LtgnMv6Gyy&#10;yTU6JNAmm2A72vJv+bS8K5PmGELqgoJjVyp/e6U7BvumMeN9/WCfC1QBwwYRWECUQJ+nnFjYlgqY&#10;Z0SGEeEZDBBqtXf8w+vW7JXRjQZtdFeF4fLfIiZvLHkfDmV4woWDgfmB0cLlatZUye3sbDLzbdIb&#10;DbqKTmRyBETQspkqRtHtAjzsEmP3iIYxAsnCaLT3YUm5BARku8Mol/rxZefuPjAVtBhVMJYAnUdT&#10;ohlG/I4ADq/2osjNMS9Eg1EfBH1WMzmrEdNyU0JJezCEFfVbd9/ybptqWR7ABN1wXkFFBAXfTR1a&#10;YdM24xJmMGUbG/4azC5F7K7YV9QZd9g5bB/MDohWLQEtUPee7PqGxOd42Nx1L4XcmFqZFp6kDusG&#10;V6iLE6CHm/75G80cdc1cz5/Uxyf18cd6/hTV81f1fF4fvwPZtXTUEaBtaWRntyRMtl53/pPm7q26&#10;rkWXjMRwZTSKLoxE4GU3ULvO/cXmFtJ1NlDbMdu13nAZPDdgt5qW9B7jS2k+7LL5j2kOI6hh/L9A&#10;cv//BX/zfiC1nyTuO+Ks7Jvi9MNp/TsAAAD//wMAUEsDBBQABgAIAAAAIQDbIyQh3QAAAAYBAAAP&#10;AAAAZHJzL2Rvd25yZXYueG1sTI9BS8NAEIXvgv9hGcGb3aSSqjGbUop6KoKtUHqbJtMkNDsbstsk&#10;/feOJ73Nmze89022nGyrBup949hAPItAEReubLgy8L17f3gG5QNyia1jMnAlD8v89ibDtHQjf9Gw&#10;DZWSEPYpGqhD6FKtfVGTRT9zHbF4J9dbDCL7Spc9jhJuWz2PooW22LA01NjRuqbivL1YAx8jjqvH&#10;+G3YnE/r62GXfO43MRlzfzetXkEFmsLfMfziCzrkwnR0Fy69ag3II0G28wSUuC+L+AnUUYYoAZ1n&#10;+j9+/gMAAP//AwBQSwECLQAUAAYACAAAACEAtoM4kv4AAADhAQAAEwAAAAAAAAAAAAAAAAAAAAAA&#10;W0NvbnRlbnRfVHlwZXNdLnhtbFBLAQItABQABgAIAAAAIQA4/SH/1gAAAJQBAAALAAAAAAAAAAAA&#10;AAAAAC8BAABfcmVscy8ucmVsc1BLAQItABQABgAIAAAAIQDF2vN/jgMAAIAJAAAOAAAAAAAAAAAA&#10;AAAAAC4CAABkcnMvZTJvRG9jLnhtbFBLAQItABQABgAIAAAAIQDbIyQh3QAAAAYBAAAPAAAAAAAA&#10;AAAAAAAAAOgFAABkcnMvZG93bnJldi54bWxQSwUGAAAAAAQABADzAAAA8gYAAAAA&#10;">
                <v:rect id="正方形/長方形 2063" o:spid="_x0000_s1282"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ZexgAAAN0AAAAPAAAAZHJzL2Rvd25yZXYueG1sRI9Pi8Iw&#10;FMTvC36H8ARvmqrgStco/kEUL4vVPezt0bxti81LaaKtfnojCHscZuY3zGzRmlLcqHaFZQXDQQSC&#10;OLW64EzB+bTtT0E4j6yxtEwK7uRgMe98zDDWtuEj3RKfiQBhF6OC3PsqltKlORl0A1sRB+/P1gZ9&#10;kHUmdY1NgJtSjqJoIg0WHBZyrGidU3pJrkbBrtlX63S8KVe/q4e88vfP5+OwVarXbZdfIDy1/j/8&#10;bu+1glE0GcPrTXgCcv4EAAD//wMAUEsBAi0AFAAGAAgAAAAhANvh9svuAAAAhQEAABMAAAAAAAAA&#10;AAAAAAAAAAAAAFtDb250ZW50X1R5cGVzXS54bWxQSwECLQAUAAYACAAAACEAWvQsW78AAAAVAQAA&#10;CwAAAAAAAAAAAAAAAAAfAQAAX3JlbHMvLnJlbHNQSwECLQAUAAYACAAAACEAYCWmXsYAAADdAAAA&#10;DwAAAAAAAAAAAAAAAAAHAgAAZHJzL2Rvd25yZXYueG1sUEsFBgAAAAADAAMAtwAAAPoCAAAAAA==&#10;" fillcolor="#f2dcdb" strokecolor="#953735" strokeweight="2pt">
                  <v:textbox>
                    <w:txbxContent>
                      <w:p w:rsidR="009E1D41" w:rsidRDefault="009E1D41" w:rsidP="008E551A"/>
                    </w:txbxContent>
                  </v:textbox>
                </v:rect>
                <v:shape id="テキスト ボックス 2064" o:spid="_x0000_s1283"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gEyAAAAN0AAAAPAAAAZHJzL2Rvd25yZXYueG1sRI/NasMw&#10;EITvgb6D2EJuiVzT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AAxcgEyAAAAN0A&#10;AAAPAAAAAAAAAAAAAAAAAAcCAABkcnMvZG93bnJldi54bWxQSwUGAAAAAAMAAwC3AAAA/AIAAAAA&#10;" filled="f" stroked="f" strokeweight=".5pt">
                  <v:textbox>
                    <w:txbxContent>
                      <w:p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罰則</w:t>
                        </w:r>
                        <w:r w:rsidRPr="00766E32">
                          <w:rPr>
                            <w:rFonts w:ascii="Meiryo UI" w:eastAsia="Meiryo UI" w:hAnsi="Meiryo UI" w:hint="eastAsia"/>
                            <w:color w:val="000000" w:themeColor="text1"/>
                            <w:sz w:val="28"/>
                          </w:rPr>
                          <w:t>について</w:t>
                        </w:r>
                      </w:p>
                      <w:p w:rsidR="009E1D41" w:rsidRPr="00766E32" w:rsidRDefault="009E1D41" w:rsidP="008E551A"/>
                    </w:txbxContent>
                  </v:textbox>
                </v:shape>
                <w10:wrap anchorx="margin"/>
              </v:group>
            </w:pict>
          </mc:Fallback>
        </mc:AlternateContent>
      </w: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49760" behindDoc="0" locked="0" layoutInCell="1" allowOverlap="1" wp14:anchorId="2BD9B29A" wp14:editId="59A58A99">
                <wp:simplePos x="0" y="0"/>
                <wp:positionH relativeFrom="column">
                  <wp:posOffset>-36278</wp:posOffset>
                </wp:positionH>
                <wp:positionV relativeFrom="paragraph">
                  <wp:posOffset>171754</wp:posOffset>
                </wp:positionV>
                <wp:extent cx="6143376" cy="800100"/>
                <wp:effectExtent l="0" t="0" r="10160" b="19050"/>
                <wp:wrapNone/>
                <wp:docPr id="2065" name="グループ化 2065"/>
                <wp:cNvGraphicFramePr/>
                <a:graphic xmlns:a="http://schemas.openxmlformats.org/drawingml/2006/main">
                  <a:graphicData uri="http://schemas.microsoft.com/office/word/2010/wordprocessingGroup">
                    <wpg:wgp>
                      <wpg:cNvGrpSpPr/>
                      <wpg:grpSpPr>
                        <a:xfrm>
                          <a:off x="0" y="0"/>
                          <a:ext cx="6143376" cy="800100"/>
                          <a:chOff x="-39756" y="0"/>
                          <a:chExt cx="6143376" cy="797569"/>
                        </a:xfrm>
                      </wpg:grpSpPr>
                      <wps:wsp>
                        <wps:cNvPr id="2066" name="AutoShape 34"/>
                        <wps:cNvSpPr>
                          <a:spLocks noChangeArrowheads="1"/>
                        </wps:cNvSpPr>
                        <wps:spPr bwMode="auto">
                          <a:xfrm>
                            <a:off x="0" y="0"/>
                            <a:ext cx="6103620" cy="797569"/>
                          </a:xfrm>
                          <a:prstGeom prst="foldedCorner">
                            <a:avLst>
                              <a:gd name="adj" fmla="val 2217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67" name="Text Box 35"/>
                        <wps:cNvSpPr txBox="1">
                          <a:spLocks noChangeArrowheads="1"/>
                        </wps:cNvSpPr>
                        <wps:spPr bwMode="auto">
                          <a:xfrm>
                            <a:off x="-39756" y="16876"/>
                            <a:ext cx="6109970" cy="780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免税証の不正受給による免税軽油の引取りに関する罪等</w:t>
                              </w:r>
                              <w:r w:rsidRPr="001D39E3">
                                <w:rPr>
                                  <w:rFonts w:ascii="Meiryo UI" w:eastAsia="Meiryo UI" w:hAnsi="Meiryo UI"/>
                                  <w:sz w:val="24"/>
                                  <w:szCs w:val="24"/>
                                </w:rPr>
                                <w:t>)</w:t>
                              </w:r>
                              <w:r w:rsidRPr="001D39E3">
                                <w:rPr>
                                  <w:rFonts w:ascii="Meiryo UI" w:eastAsia="Meiryo UI" w:hAnsi="Meiryo UI" w:hint="eastAsia"/>
                                  <w:sz w:val="24"/>
                                  <w:szCs w:val="24"/>
                                </w:rPr>
                                <w:t xml:space="preserve"> ＜地方税法抜粋＞</w:t>
                              </w:r>
                            </w:p>
                            <w:p w:rsidR="009E1D41" w:rsidRPr="008C7200"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第百四十四条の二十二　偽りその他不正の行為によつて免税証の交付を受け、免税軽油の引取りを行つた者は、</w:t>
                              </w:r>
                              <w:r w:rsidRPr="001D39E3">
                                <w:rPr>
                                  <w:rFonts w:ascii="Meiryo UI" w:eastAsia="Meiryo UI" w:hAnsi="Meiryo UI" w:hint="eastAsia"/>
                                  <w:sz w:val="24"/>
                                  <w:szCs w:val="24"/>
                                  <w:u w:val="single"/>
                                </w:rPr>
                                <w:t>十年以下の懲役</w:t>
                              </w:r>
                              <w:r w:rsidRPr="006F756C">
                                <w:rPr>
                                  <w:rFonts w:ascii="Meiryo UI" w:eastAsia="Meiryo UI" w:hAnsi="Meiryo UI" w:hint="eastAsia"/>
                                  <w:sz w:val="24"/>
                                  <w:szCs w:val="24"/>
                                </w:rPr>
                                <w:t>若しくは</w:t>
                              </w:r>
                              <w:r w:rsidRPr="001D39E3">
                                <w:rPr>
                                  <w:rFonts w:ascii="Meiryo UI" w:eastAsia="Meiryo UI" w:hAnsi="Meiryo UI" w:hint="eastAsia"/>
                                  <w:sz w:val="24"/>
                                  <w:szCs w:val="24"/>
                                  <w:u w:val="single"/>
                                </w:rPr>
                                <w:t>千万円以下の罰金</w:t>
                              </w:r>
                              <w:r w:rsidRPr="006F756C">
                                <w:rPr>
                                  <w:rFonts w:ascii="Meiryo UI" w:eastAsia="Meiryo UI" w:hAnsi="Meiryo UI" w:hint="eastAsia"/>
                                  <w:sz w:val="24"/>
                                  <w:szCs w:val="24"/>
                                </w:rPr>
                                <w:t>に処し、</w:t>
                              </w:r>
                              <w:r w:rsidRPr="001D39E3">
                                <w:rPr>
                                  <w:rFonts w:ascii="Meiryo UI" w:eastAsia="Meiryo UI" w:hAnsi="Meiryo UI" w:hint="eastAsia"/>
                                  <w:sz w:val="24"/>
                                  <w:szCs w:val="24"/>
                                  <w:u w:val="single"/>
                                </w:rPr>
                                <w:t>又はこれを併科する</w:t>
                              </w:r>
                              <w:r w:rsidRPr="006F756C">
                                <w:rPr>
                                  <w:rFonts w:ascii="Meiryo UI" w:eastAsia="Meiryo UI" w:hAnsi="Meiryo UI" w:hint="eastAsia"/>
                                  <w:sz w:val="24"/>
                                  <w:szCs w:val="24"/>
                                </w:rPr>
                                <w:t>。</w:t>
                              </w:r>
                            </w:p>
                            <w:p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D9B29A" id="グループ化 2065" o:spid="_x0000_s1284" style="position:absolute;margin-left:-2.85pt;margin-top:13.5pt;width:483.75pt;height:63pt;z-index:252149760;mso-width-relative:margin;mso-height-relative:margin" coordorigin="-397" coordsize="61433,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A/swMAAOUJAAAOAAAAZHJzL2Uyb0RvYy54bWzUVklu5DYU3QfIHQjuZQ2l0gTLDbsGI4CT&#10;bqC7D8CSqCGRSIVkWeUE2cTbXieHyCYHyG2M3KM/KakGtw002ugAqYWK4+f777//yfNXu7ZBt1TI&#10;mrMUu2cORpRlPK9ZmeL379ZWhJFUhOWk4Yym+I5K/Ori22/O+y6hHq94k1OBwAiTSd+luFKqS2xb&#10;ZhVtiTzjHWUwWXDREgVdUdq5ID1Ybxvbc5zA7rnIO8EzKiWMLodJfGHsFwXN1OuikFShJsWATZmv&#10;MN+N/toX5yQpBemqOhthkC9A0ZKawaF7U0uiCNqK+hNTbZ0JLnmhzjLe2rwo6owaH8Ab13nkzbXg&#10;2874UiZ92e1pAmof8fTFZrMfbt8IVOcp9pxgjhEjLUTp4fe/H+7/erj/5+H+z38//IHMHFDVd2UC&#10;O65F97Z7I8aBcuhp73eFaPU/+IV2huS7Pcl0p1AGg4Hrz2ZhgFEGc5EDXo9RyCoIld5mzeJwDgsO&#10;e7Nq9dTuUK+LdQzt6WxbQ9wj6jtQlTwQJ19G3NuKdNTEQ2oaDsQB2IG4y63iZhWa+RqXBgArNVua&#10;F9nd8OwniRhfVISV9FII3leU5ADMNX6cbNAdCVvRpv+e5xAXAuaNzD6PaGcWeCB6TfQTVJGkE1Jd&#10;U94i3UhxoZMxX3DBqDCnkNsbqYyq89E/kv+IUdE2kCO3pEGe54azkf9xMURiMms85k2dr+umMR1R&#10;bhaNQLA1xWvzGzfL42UNQ32K47k3NyhO5uSxCcf8njIBicNy4J8kmt3V2FakboY2oGwYyGZieIjU&#10;hud3wLbgQ5mAsgaNiotfMOqhRKRY/rwlgmLUfMcgYqHvxZAyynSiKAaqxfHE5miCsAwMpVhhNDQX&#10;aqhC207UZQXnuMZZxrWEilppUWt0A6axA1oekP4Xog4nUb/TqXvFd2g211wfSRSpHYxP2L+Wuo/q&#10;gRtEUDpMYA/1xInjcJJ55ASxNypiSpJJj6PMBVwKB3lrnk8ly7jWqzlDa4Qk+4FRNSSBs8fM0ChM&#10;nf81duJVtIp8y/eCleU7y6V1uV74VrB2w/lytlwslu5v+lzXT6o6zynTx0x3jut/Xmkab7/httjf&#10;Os+nyHNZZp/CMCSAL9rdI5dcz3euvNhaA+2Wv/bnFjAdWY4bX8WB48f+cn3q0k3N6MtdenH6t7WC&#10;V0VTt+aGgSoxSOa5WrCPiIZ/oALCPQX6UaFQu83OXJpuGE4p8f8oHuZ+hLeE8XJ89+jHynEf2sev&#10;s4uPAAAA//8DAFBLAwQUAAYACAAAACEAR3X19t8AAAAJAQAADwAAAGRycy9kb3ducmV2LnhtbEyP&#10;QWvCQBCF74X+h2UKvekmSrSm2YhI25MUqoXibc2OSTA7G7JrEv99p6d6HN7jzfdl69E2osfO144U&#10;xNMIBFLhTE2lgu/D++QFhA+ajG4coYIbeljnjw+ZTo0b6Av7fSgFj5BPtYIqhDaV0hcVWu2nrkXi&#10;7Ow6qwOfXSlNpwcet42cRdFCWl0Tf6h0i9sKi8v+ahV8DHrYzOO3fnc5b2/HQ/L5s4tRqeencfMK&#10;IuAY/svwh8/okDPTyV3JeNEomCRLbiqYLVmJ89UiZpUTF5N5BDLP5L1B/gsAAP//AwBQSwECLQAU&#10;AAYACAAAACEAtoM4kv4AAADhAQAAEwAAAAAAAAAAAAAAAAAAAAAAW0NvbnRlbnRfVHlwZXNdLnht&#10;bFBLAQItABQABgAIAAAAIQA4/SH/1gAAAJQBAAALAAAAAAAAAAAAAAAAAC8BAABfcmVscy8ucmVs&#10;c1BLAQItABQABgAIAAAAIQBfKgA/swMAAOUJAAAOAAAAAAAAAAAAAAAAAC4CAABkcnMvZTJvRG9j&#10;LnhtbFBLAQItABQABgAIAAAAIQBHdfX23wAAAAkBAAAPAAAAAAAAAAAAAAAAAA0GAABkcnMvZG93&#10;bnJldi54bWxQSwUGAAAAAAQABADzAAAAGQcAAAAA&#10;">
                <v:shape id="_x0000_s1285"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1PxwAAAN0AAAAPAAAAZHJzL2Rvd25yZXYueG1sRI9BSwMx&#10;FITvgv8hPKE3m7SFRbdNS6kKHkS0a2mPj83rZuvmZdmk2+2/N4LgcZiZb5jFanCN6KkLtWcNk7EC&#10;QVx6U3Ol4at4uX8AESKywcYzabhSgNXy9maBufEX/qR+GyuRIBxy1GBjbHMpQ2nJYRj7ljh5R985&#10;jEl2lTQdXhLcNXKqVCYd1pwWLLa0sVR+b89OQzHbPT0XH3bjK7W/Ht4e33t7Oms9uhvWcxCRhvgf&#10;/mu/Gg1TlWXw+yY9Abn8AQAA//8DAFBLAQItABQABgAIAAAAIQDb4fbL7gAAAIUBAAATAAAAAAAA&#10;AAAAAAAAAAAAAABbQ29udGVudF9UeXBlc10ueG1sUEsBAi0AFAAGAAgAAAAhAFr0LFu/AAAAFQEA&#10;AAsAAAAAAAAAAAAAAAAAHwEAAF9yZWxzLy5yZWxzUEsBAi0AFAAGAAgAAAAhADipnU/HAAAA3QAA&#10;AA8AAAAAAAAAAAAAAAAABwIAAGRycy9kb3ducmV2LnhtbFBLBQYAAAAAAwADALcAAAD7AgAAAAA=&#10;" adj="16811">
                  <v:textbox inset="5.85pt,.7pt,5.85pt,.7pt"/>
                </v:shape>
                <v:shape id="_x0000_s1286" type="#_x0000_t202" style="position:absolute;left:-397;top:168;width:61099;height:7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lkxwAAAN0AAAAPAAAAZHJzL2Rvd25yZXYueG1sRI9Pa8JA&#10;FMTvhX6H5Qne6q6CaYmuEgX/0EutFfH4mn1NQrNvQ3bV1E/vFgo9DjPzG2Y672wtLtT6yrGG4UCB&#10;IM6dqbjQcPhYPb2A8AHZYO2YNPyQh/ns8WGKqXFXfqfLPhQiQtinqKEMoUml9HlJFv3ANcTR+3Kt&#10;xRBlW0jT4jXCbS1HSiXSYsVxocSGliXl3/uz1XCrfLbZvS3C52J8Wqvda+KPWaJ1v9dlExCBuvAf&#10;/mtvjYaRSp7h9018AnJ2BwAA//8DAFBLAQItABQABgAIAAAAIQDb4fbL7gAAAIUBAAATAAAAAAAA&#10;AAAAAAAAAAAAAABbQ29udGVudF9UeXBlc10ueG1sUEsBAi0AFAAGAAgAAAAhAFr0LFu/AAAAFQEA&#10;AAsAAAAAAAAAAAAAAAAAHwEAAF9yZWxzLy5yZWxzUEsBAi0AFAAGAAgAAAAhAJw8eWTHAAAA3QAA&#10;AA8AAAAAAAAAAAAAAAAABwIAAGRycy9kb3ducmV2LnhtbFBLBQYAAAAAAwADALcAAAD7AgAAAAA=&#10;" filled="f" stroked="f">
                  <v:textbox inset="5.85pt,.7pt,5.85pt,.7pt">
                    <w:txbxContent>
                      <w:p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免税証の不正受給による免税軽油の引取りに関する罪等</w:t>
                        </w:r>
                        <w:r w:rsidRPr="001D39E3">
                          <w:rPr>
                            <w:rFonts w:ascii="Meiryo UI" w:eastAsia="Meiryo UI" w:hAnsi="Meiryo UI"/>
                            <w:sz w:val="24"/>
                            <w:szCs w:val="24"/>
                          </w:rPr>
                          <w:t>)</w:t>
                        </w:r>
                        <w:r w:rsidRPr="001D39E3">
                          <w:rPr>
                            <w:rFonts w:ascii="Meiryo UI" w:eastAsia="Meiryo UI" w:hAnsi="Meiryo UI" w:hint="eastAsia"/>
                            <w:sz w:val="24"/>
                            <w:szCs w:val="24"/>
                          </w:rPr>
                          <w:t xml:space="preserve"> ＜地方税法抜粋＞</w:t>
                        </w:r>
                      </w:p>
                      <w:p w:rsidR="009E1D41" w:rsidRPr="008C7200"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第百四十四条の二十二　偽りその他不正の行為によつて免税証の交付を受け、免税軽油の引取りを行つた者は、</w:t>
                        </w:r>
                        <w:r w:rsidRPr="001D39E3">
                          <w:rPr>
                            <w:rFonts w:ascii="Meiryo UI" w:eastAsia="Meiryo UI" w:hAnsi="Meiryo UI" w:hint="eastAsia"/>
                            <w:sz w:val="24"/>
                            <w:szCs w:val="24"/>
                            <w:u w:val="single"/>
                          </w:rPr>
                          <w:t>十年以下の懲役</w:t>
                        </w:r>
                        <w:r w:rsidRPr="006F756C">
                          <w:rPr>
                            <w:rFonts w:ascii="Meiryo UI" w:eastAsia="Meiryo UI" w:hAnsi="Meiryo UI" w:hint="eastAsia"/>
                            <w:sz w:val="24"/>
                            <w:szCs w:val="24"/>
                          </w:rPr>
                          <w:t>若しくは</w:t>
                        </w:r>
                        <w:r w:rsidRPr="001D39E3">
                          <w:rPr>
                            <w:rFonts w:ascii="Meiryo UI" w:eastAsia="Meiryo UI" w:hAnsi="Meiryo UI" w:hint="eastAsia"/>
                            <w:sz w:val="24"/>
                            <w:szCs w:val="24"/>
                            <w:u w:val="single"/>
                          </w:rPr>
                          <w:t>千万円以下の罰金</w:t>
                        </w:r>
                        <w:r w:rsidRPr="006F756C">
                          <w:rPr>
                            <w:rFonts w:ascii="Meiryo UI" w:eastAsia="Meiryo UI" w:hAnsi="Meiryo UI" w:hint="eastAsia"/>
                            <w:sz w:val="24"/>
                            <w:szCs w:val="24"/>
                          </w:rPr>
                          <w:t>に処し、</w:t>
                        </w:r>
                        <w:r w:rsidRPr="001D39E3">
                          <w:rPr>
                            <w:rFonts w:ascii="Meiryo UI" w:eastAsia="Meiryo UI" w:hAnsi="Meiryo UI" w:hint="eastAsia"/>
                            <w:sz w:val="24"/>
                            <w:szCs w:val="24"/>
                            <w:u w:val="single"/>
                          </w:rPr>
                          <w:t>又はこれを併科する</w:t>
                        </w:r>
                        <w:r w:rsidRPr="006F756C">
                          <w:rPr>
                            <w:rFonts w:ascii="Meiryo UI" w:eastAsia="Meiryo UI" w:hAnsi="Meiryo UI" w:hint="eastAsia"/>
                            <w:sz w:val="24"/>
                            <w:szCs w:val="24"/>
                          </w:rPr>
                          <w:t>。</w:t>
                        </w:r>
                      </w:p>
                      <w:p w:rsidR="009E1D41" w:rsidRPr="008C7200" w:rsidRDefault="009E1D41" w:rsidP="008E551A">
                        <w:pPr>
                          <w:spacing w:line="400" w:lineRule="exact"/>
                          <w:rPr>
                            <w:rFonts w:ascii="Meiryo UI" w:eastAsia="Meiryo UI" w:hAnsi="Meiryo UI"/>
                            <w:sz w:val="22"/>
                          </w:rPr>
                        </w:pPr>
                      </w:p>
                    </w:txbxContent>
                  </v:textbox>
                </v:shape>
              </v:group>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s">
            <w:drawing>
              <wp:anchor distT="0" distB="0" distL="114300" distR="114300" simplePos="0" relativeHeight="252150784" behindDoc="0" locked="0" layoutInCell="1" allowOverlap="1" wp14:anchorId="3EC2E274" wp14:editId="557651EF">
                <wp:simplePos x="0" y="0"/>
                <wp:positionH relativeFrom="column">
                  <wp:posOffset>13335</wp:posOffset>
                </wp:positionH>
                <wp:positionV relativeFrom="paragraph">
                  <wp:posOffset>136525</wp:posOffset>
                </wp:positionV>
                <wp:extent cx="6103620" cy="1266825"/>
                <wp:effectExtent l="0" t="0" r="11430" b="28575"/>
                <wp:wrapNone/>
                <wp:docPr id="206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66825"/>
                        </a:xfrm>
                        <a:prstGeom prst="foldedCorner">
                          <a:avLst>
                            <a:gd name="adj" fmla="val 15758"/>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7F60B2E0" id="AutoShape 34" o:spid="_x0000_s1026" type="#_x0000_t65" style="position:absolute;left:0;text-align:left;margin-left:1.05pt;margin-top:10.75pt;width:480.6pt;height:99.75pt;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U8MQIAAGYEAAAOAAAAZHJzL2Uyb0RvYy54bWysVM1u2zAMvg/YOwi6r/5pk6ZGnaJI12FA&#10;txXo9gCKJMfaZFGjlDjd05eW3Szdhh2G+SCQIvmR/Ej58mrfWbbTGAy4mhcnOWfaSVDGbWr+5fPt&#10;mwVnIQqnhAWna/6oA79avn512ftKl9CCVRoZgbhQ9b7mbYy+yrIgW92JcAJeOzI2gJ2IpOImUyh6&#10;Qu9sVub5POsBlUeQOgS6vRmNfJnwm0bL+Klpgo7M1pxqi+nEdK6HM1teimqDwrdGTmWIf6iiE8ZR&#10;0gPUjYiCbdH8BtUZiRCgiScSugyaxkideqBuivyXbh5a4XXqhcgJ/kBT+H+w8uPuHplRNS/zOc3K&#10;iY6mdL2NkJKz07OBot6Hijwf/D0OTQZ/B/JbYA5WrXAbfY0IfauFosKKwT97ETAogULZuv8AiuAF&#10;wSe29g12AyDxwPZpKI+Hoeh9ZJIu50V+Oi9pdpJsRTmfL8pZyiGq53CPIb7T0LFBqHkzLJVaATqN&#10;KY3Y3YWYpqOmBoX6ylnTWZr1TlhWzM5niwl0cs5E9QybWgZr1K2xNim4Wa8sMgqt+W36puBw7GYd&#10;62t+MaN6/w6Rp+9PEAhbp9KODvS+neQojB1lqtK6ie+B4nFUa1CPRDfCuO70PEloAX9w1tOq1zx8&#10;3wrUnNn3jkZ2flZezOhtJGWxuCCu8diwPjIIJwmo5pGzUVzF8TVtPZpNS3mK1KyDYYcaE5+3Yaxp&#10;KpWWmaQXr+VYT14/fw/LJwAAAP//AwBQSwMEFAAGAAgAAAAhADrpEpLeAAAACAEAAA8AAABkcnMv&#10;ZG93bnJldi54bWxMj0FPwzAMhe9I/IfISNxYkk5MW2k6ITQOXJDYkNgxa7y2auNUTbZ1/x7vBCfL&#10;fk/P3yvWk+/FGcfYBjKgZwoEUhVcS7WB79370xJETJac7QOhgStGWJf3d4XNXbjQF563qRYcQjG3&#10;BpqUhlzKWDXobZyFAYm1Yxi9TbyOtXSjvXC472Wm1EJ62xJ/aOyAbw1W3fbkDXwuN91eR6W7zf5n&#10;6uqr/FgdpTGPD9PrC4iEU/ozww2f0aFkpkM4kYuiN5BpNt7GMwiWV4v5HMSBD5lWIMtC/i9Q/gIA&#10;AP//AwBQSwECLQAUAAYACAAAACEAtoM4kv4AAADhAQAAEwAAAAAAAAAAAAAAAAAAAAAAW0NvbnRl&#10;bnRfVHlwZXNdLnhtbFBLAQItABQABgAIAAAAIQA4/SH/1gAAAJQBAAALAAAAAAAAAAAAAAAAAC8B&#10;AABfcmVscy8ucmVsc1BLAQItABQABgAIAAAAIQC3rFU8MQIAAGYEAAAOAAAAAAAAAAAAAAAAAC4C&#10;AABkcnMvZTJvRG9jLnhtbFBLAQItABQABgAIAAAAIQA66RKS3gAAAAgBAAAPAAAAAAAAAAAAAAAA&#10;AIsEAABkcnMvZG93bnJldi54bWxQSwUGAAAAAAQABADzAAAAlgUAAAAA&#10;" adj="18196">
                <v:textbox inset="5.85pt,.7pt,5.85pt,.7pt"/>
              </v:shape>
            </w:pict>
          </mc:Fallback>
        </mc:AlternateContent>
      </w:r>
      <w:r w:rsidRPr="00CB0A52">
        <w:rPr>
          <w:noProof/>
        </w:rPr>
        <mc:AlternateContent>
          <mc:Choice Requires="wps">
            <w:drawing>
              <wp:anchor distT="0" distB="0" distL="114300" distR="114300" simplePos="0" relativeHeight="252151808" behindDoc="0" locked="0" layoutInCell="1" allowOverlap="1" wp14:anchorId="373216D7" wp14:editId="17A307DB">
                <wp:simplePos x="0" y="0"/>
                <wp:positionH relativeFrom="column">
                  <wp:posOffset>13335</wp:posOffset>
                </wp:positionH>
                <wp:positionV relativeFrom="paragraph">
                  <wp:posOffset>136525</wp:posOffset>
                </wp:positionV>
                <wp:extent cx="6109970" cy="1257300"/>
                <wp:effectExtent l="0" t="0" r="0" b="0"/>
                <wp:wrapNone/>
                <wp:docPr id="20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免税証の譲渡の禁止に関する罪等</w:t>
                            </w:r>
                            <w:r w:rsidRPr="001D39E3">
                              <w:rPr>
                                <w:rFonts w:ascii="Meiryo UI" w:eastAsia="Meiryo UI" w:hAnsi="Meiryo UI"/>
                                <w:sz w:val="24"/>
                                <w:szCs w:val="24"/>
                              </w:rPr>
                              <w:t>)</w:t>
                            </w:r>
                            <w:r w:rsidRPr="001D39E3">
                              <w:rPr>
                                <w:rFonts w:ascii="Meiryo UI" w:eastAsia="Meiryo UI" w:hAnsi="Meiryo UI" w:hint="eastAsia"/>
                                <w:sz w:val="24"/>
                                <w:szCs w:val="24"/>
                              </w:rPr>
                              <w:t xml:space="preserve"> ＜地方税法抜粋＞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第百四十四条の二十五　前条の規定に違反した者は、</w:t>
                            </w:r>
                            <w:r w:rsidRPr="001D39E3">
                              <w:rPr>
                                <w:rFonts w:ascii="Meiryo UI" w:eastAsia="Meiryo UI" w:hAnsi="Meiryo UI" w:hint="eastAsia"/>
                                <w:sz w:val="24"/>
                                <w:szCs w:val="24"/>
                                <w:u w:val="single"/>
                              </w:rPr>
                              <w:t>一年以下の懲役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五十万円以下の罰金</w:t>
                            </w:r>
                            <w:r w:rsidRPr="006F756C">
                              <w:rPr>
                                <w:rFonts w:ascii="Meiryo UI" w:eastAsia="Meiryo UI" w:hAnsi="Meiryo UI" w:hint="eastAsia"/>
                                <w:sz w:val="24"/>
                                <w:szCs w:val="24"/>
                              </w:rPr>
                              <w:t>に処する。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２　前条の規定に違反して免税証を譲り受け、免税軽油の引取りを行つた者は、</w:t>
                            </w:r>
                            <w:r w:rsidRPr="00C52590">
                              <w:rPr>
                                <w:rFonts w:ascii="Meiryo UI" w:eastAsia="Meiryo UI" w:hAnsi="Meiryo UI" w:hint="eastAsia"/>
                                <w:sz w:val="24"/>
                                <w:szCs w:val="24"/>
                                <w:u w:val="single"/>
                              </w:rPr>
                              <w:t>十年以下の懲役</w:t>
                            </w:r>
                            <w:r w:rsidRPr="006F756C">
                              <w:rPr>
                                <w:rFonts w:ascii="Meiryo UI" w:eastAsia="Meiryo UI" w:hAnsi="Meiryo UI" w:hint="eastAsia"/>
                                <w:sz w:val="24"/>
                                <w:szCs w:val="24"/>
                              </w:rPr>
                              <w:t>若しくは</w:t>
                            </w:r>
                            <w:r w:rsidRPr="001D39E3">
                              <w:rPr>
                                <w:rFonts w:ascii="Meiryo UI" w:eastAsia="Meiryo UI" w:hAnsi="Meiryo UI" w:hint="eastAsia"/>
                                <w:sz w:val="24"/>
                                <w:szCs w:val="24"/>
                                <w:u w:val="single"/>
                              </w:rPr>
                              <w:t>千万円以下の罰金</w:t>
                            </w:r>
                            <w:r w:rsidRPr="006F756C">
                              <w:rPr>
                                <w:rFonts w:ascii="Meiryo UI" w:eastAsia="Meiryo UI" w:hAnsi="Meiryo UI" w:hint="eastAsia"/>
                                <w:sz w:val="24"/>
                                <w:szCs w:val="24"/>
                              </w:rPr>
                              <w:t>に処し、</w:t>
                            </w:r>
                            <w:r w:rsidRPr="001D39E3">
                              <w:rPr>
                                <w:rFonts w:ascii="Meiryo UI" w:eastAsia="Meiryo UI" w:hAnsi="Meiryo UI" w:hint="eastAsia"/>
                                <w:sz w:val="24"/>
                                <w:szCs w:val="24"/>
                                <w:u w:val="single"/>
                              </w:rPr>
                              <w:t>又はこれを併科する</w:t>
                            </w:r>
                            <w:r w:rsidRPr="006F756C">
                              <w:rPr>
                                <w:rFonts w:ascii="Meiryo UI" w:eastAsia="Meiryo UI" w:hAnsi="Meiryo UI" w:hint="eastAsia"/>
                                <w:sz w:val="24"/>
                                <w:szCs w:val="24"/>
                              </w:rPr>
                              <w:t>。</w:t>
                            </w:r>
                          </w:p>
                          <w:p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73216D7" id="_x0000_s1287" type="#_x0000_t202" style="position:absolute;margin-left:1.05pt;margin-top:10.75pt;width:481.1pt;height:99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evw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eHGKESc9VOmRThrdiQldRyZD46AyUHwYQFVP8A6VttGq4V5U3xTiYtUSvqW3UoqxpaQGD33z0734&#10;OuMoA7IZP4oa7JCdFhZoamRv0gcJQYAOlXo6Vcf4UsFj7HtpugBRBTI/iBbXnq2fS7Lj90Eq/Z6K&#10;HplDjiWU38KT/b3Sxh2SHVWMNS5K1nWWAh1/9gCK8wsYh69GZtywFf2Zeuk6WSehEwbx2gm9onBu&#10;y1XoxKW/iIrrYrUq/F/Grh9mLatryo2ZI7v88M+qd+D5zIsTv5ToWG3gjEtKbjerTqI9AXaXdtmk&#10;g+Ss5j53wyYBYnkRkh+E3l2QOmWcLJywDCMHUp04np/epbEXpmFRPg/pnnH67yGhMcdpFEQzm85O&#10;v4jNs+t1bCTrmYb50bE+x8lJiWSGg2te29Jqwrr5fJEK4/45FVDuY6EtYw1JZ7rqaTPZ9vAXybEV&#10;NqJ+AhJLARQDOsL0g0Mr5A+MRpgkOVbfd0RSjLoPHBphEQZpBKPHXpIkhS/yUrC5EBBeAVCONUbz&#10;caXnYbUbJNu2YGduPC5uoXUaZkltemz26dBwMCtsbIe5ZobR5d1qnafv8jcAAAD//wMAUEsDBBQA&#10;BgAIAAAAIQBkDrTC3wAAAAgBAAAPAAAAZHJzL2Rvd25yZXYueG1sTI9BT8MwDIXvSPyHyEjcWLpB&#10;K1aaTh0SIHHZ2CbEMW1MW9E4VZ1thV9PeoKTZb+n5+9lq9F24oQDt44UzGcRCKTKmZZqBYf90809&#10;CPaajO4coYJvZFjllxeZTo070xuedr4WIYQ41Qoa7/tUSq4atJpnrkcK2qcbrPZhHWppBn0O4baT&#10;iyhKpNUthQ+N7vGxweprd7QKflouXrabtS/X8cdztH1N+L1IlLq+GosHEB5H/2eGCT+gQx6YSnck&#10;w6JTsJgH4zRiEEFeJne3IMrpsIxB5pn8XyD/BQAA//8DAFBLAQItABQABgAIAAAAIQC2gziS/gAA&#10;AOEBAAATAAAAAAAAAAAAAAAAAAAAAABbQ29udGVudF9UeXBlc10ueG1sUEsBAi0AFAAGAAgAAAAh&#10;ADj9If/WAAAAlAEAAAsAAAAAAAAAAAAAAAAALwEAAF9yZWxzLy5yZWxzUEsBAi0AFAAGAAgAAAAh&#10;ADvO/96/AgAAxQUAAA4AAAAAAAAAAAAAAAAALgIAAGRycy9lMm9Eb2MueG1sUEsBAi0AFAAGAAgA&#10;AAAhAGQOtMLfAAAACAEAAA8AAAAAAAAAAAAAAAAAGQUAAGRycy9kb3ducmV2LnhtbFBLBQYAAAAA&#10;BAAEAPMAAAAlBgAAAAA=&#10;" filled="f" stroked="f">
                <v:textbox inset="5.85pt,.7pt,5.85pt,.7pt">
                  <w:txbxContent>
                    <w:p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免税証の譲渡の禁止に関する罪等</w:t>
                      </w:r>
                      <w:r w:rsidRPr="001D39E3">
                        <w:rPr>
                          <w:rFonts w:ascii="Meiryo UI" w:eastAsia="Meiryo UI" w:hAnsi="Meiryo UI"/>
                          <w:sz w:val="24"/>
                          <w:szCs w:val="24"/>
                        </w:rPr>
                        <w:t>)</w:t>
                      </w:r>
                      <w:r w:rsidRPr="001D39E3">
                        <w:rPr>
                          <w:rFonts w:ascii="Meiryo UI" w:eastAsia="Meiryo UI" w:hAnsi="Meiryo UI" w:hint="eastAsia"/>
                          <w:sz w:val="24"/>
                          <w:szCs w:val="24"/>
                        </w:rPr>
                        <w:t xml:space="preserve"> ＜地方税法抜粋＞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第百四十四条の二十五　前条の規定に違反した者は、</w:t>
                      </w:r>
                      <w:r w:rsidRPr="001D39E3">
                        <w:rPr>
                          <w:rFonts w:ascii="Meiryo UI" w:eastAsia="Meiryo UI" w:hAnsi="Meiryo UI" w:hint="eastAsia"/>
                          <w:sz w:val="24"/>
                          <w:szCs w:val="24"/>
                          <w:u w:val="single"/>
                        </w:rPr>
                        <w:t>一年以下の懲役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五十万円以下の罰金</w:t>
                      </w:r>
                      <w:r w:rsidRPr="006F756C">
                        <w:rPr>
                          <w:rFonts w:ascii="Meiryo UI" w:eastAsia="Meiryo UI" w:hAnsi="Meiryo UI" w:hint="eastAsia"/>
                          <w:sz w:val="24"/>
                          <w:szCs w:val="24"/>
                        </w:rPr>
                        <w:t>に処する。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２　前条の規定に違反して免税証を譲り受け、免税軽油の引取りを行つた者は、</w:t>
                      </w:r>
                      <w:r w:rsidRPr="00C52590">
                        <w:rPr>
                          <w:rFonts w:ascii="Meiryo UI" w:eastAsia="Meiryo UI" w:hAnsi="Meiryo UI" w:hint="eastAsia"/>
                          <w:sz w:val="24"/>
                          <w:szCs w:val="24"/>
                          <w:u w:val="single"/>
                        </w:rPr>
                        <w:t>十年以下の懲役</w:t>
                      </w:r>
                      <w:r w:rsidRPr="006F756C">
                        <w:rPr>
                          <w:rFonts w:ascii="Meiryo UI" w:eastAsia="Meiryo UI" w:hAnsi="Meiryo UI" w:hint="eastAsia"/>
                          <w:sz w:val="24"/>
                          <w:szCs w:val="24"/>
                        </w:rPr>
                        <w:t>若しくは</w:t>
                      </w:r>
                      <w:r w:rsidRPr="001D39E3">
                        <w:rPr>
                          <w:rFonts w:ascii="Meiryo UI" w:eastAsia="Meiryo UI" w:hAnsi="Meiryo UI" w:hint="eastAsia"/>
                          <w:sz w:val="24"/>
                          <w:szCs w:val="24"/>
                          <w:u w:val="single"/>
                        </w:rPr>
                        <w:t>千万円以下の罰金</w:t>
                      </w:r>
                      <w:r w:rsidRPr="006F756C">
                        <w:rPr>
                          <w:rFonts w:ascii="Meiryo UI" w:eastAsia="Meiryo UI" w:hAnsi="Meiryo UI" w:hint="eastAsia"/>
                          <w:sz w:val="24"/>
                          <w:szCs w:val="24"/>
                        </w:rPr>
                        <w:t>に処し、</w:t>
                      </w:r>
                      <w:r w:rsidRPr="001D39E3">
                        <w:rPr>
                          <w:rFonts w:ascii="Meiryo UI" w:eastAsia="Meiryo UI" w:hAnsi="Meiryo UI" w:hint="eastAsia"/>
                          <w:sz w:val="24"/>
                          <w:szCs w:val="24"/>
                          <w:u w:val="single"/>
                        </w:rPr>
                        <w:t>又はこれを併科する</w:t>
                      </w:r>
                      <w:r w:rsidRPr="006F756C">
                        <w:rPr>
                          <w:rFonts w:ascii="Meiryo UI" w:eastAsia="Meiryo UI" w:hAnsi="Meiryo UI" w:hint="eastAsia"/>
                          <w:sz w:val="24"/>
                          <w:szCs w:val="24"/>
                        </w:rPr>
                        <w:t>。</w:t>
                      </w:r>
                    </w:p>
                    <w:p w:rsidR="009E1D41" w:rsidRPr="008C7200" w:rsidRDefault="009E1D41" w:rsidP="008E551A">
                      <w:pPr>
                        <w:spacing w:line="400" w:lineRule="exact"/>
                        <w:rPr>
                          <w:rFonts w:ascii="Meiryo UI" w:eastAsia="Meiryo UI" w:hAnsi="Meiryo UI"/>
                          <w:sz w:val="22"/>
                        </w:rPr>
                      </w:pPr>
                    </w:p>
                  </w:txbxContent>
                </v:textbox>
              </v:shape>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52832" behindDoc="0" locked="0" layoutInCell="1" allowOverlap="1" wp14:anchorId="6471168D" wp14:editId="617B0FB0">
                <wp:simplePos x="0" y="0"/>
                <wp:positionH relativeFrom="column">
                  <wp:posOffset>3810</wp:posOffset>
                </wp:positionH>
                <wp:positionV relativeFrom="paragraph">
                  <wp:posOffset>88900</wp:posOffset>
                </wp:positionV>
                <wp:extent cx="6103620" cy="1095375"/>
                <wp:effectExtent l="0" t="0" r="11430" b="9525"/>
                <wp:wrapNone/>
                <wp:docPr id="2070" name="グループ化 2070"/>
                <wp:cNvGraphicFramePr/>
                <a:graphic xmlns:a="http://schemas.openxmlformats.org/drawingml/2006/main">
                  <a:graphicData uri="http://schemas.microsoft.com/office/word/2010/wordprocessingGroup">
                    <wpg:wgp>
                      <wpg:cNvGrpSpPr/>
                      <wpg:grpSpPr>
                        <a:xfrm>
                          <a:off x="0" y="0"/>
                          <a:ext cx="6103620" cy="1095375"/>
                          <a:chOff x="0" y="0"/>
                          <a:chExt cx="6103620" cy="1209751"/>
                        </a:xfrm>
                      </wpg:grpSpPr>
                      <wps:wsp>
                        <wps:cNvPr id="2071" name="AutoShape 34"/>
                        <wps:cNvSpPr>
                          <a:spLocks noChangeArrowheads="1"/>
                        </wps:cNvSpPr>
                        <wps:spPr bwMode="auto">
                          <a:xfrm>
                            <a:off x="0" y="0"/>
                            <a:ext cx="6103620" cy="1200150"/>
                          </a:xfrm>
                          <a:prstGeom prst="foldedCorner">
                            <a:avLst>
                              <a:gd name="adj" fmla="val 16551"/>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72" name="Text Box 35"/>
                        <wps:cNvSpPr txBox="1">
                          <a:spLocks noChangeArrowheads="1"/>
                        </wps:cNvSpPr>
                        <wps:spPr bwMode="auto">
                          <a:xfrm>
                            <a:off x="9525" y="38100"/>
                            <a:ext cx="6092825" cy="117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道府県知事の承認を受けないでする免税軽油の譲渡に関する罪</w:t>
                              </w:r>
                              <w:r w:rsidRPr="001D39E3">
                                <w:rPr>
                                  <w:rFonts w:ascii="Meiryo UI" w:eastAsia="Meiryo UI" w:hAnsi="Meiryo UI"/>
                                  <w:sz w:val="24"/>
                                  <w:szCs w:val="24"/>
                                </w:rPr>
                                <w:t>)</w:t>
                              </w:r>
                              <w:r w:rsidRPr="001D39E3">
                                <w:rPr>
                                  <w:rFonts w:ascii="Meiryo UI" w:eastAsia="Meiryo UI" w:hAnsi="Meiryo UI" w:hint="eastAsia"/>
                                  <w:sz w:val="24"/>
                                  <w:szCs w:val="24"/>
                                </w:rPr>
                                <w:t>＜地方税法抜粋＞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第百四十四条の二十六　第百四十四条の三第三項の規定に違反して道府県知事の承認を受けないで免税軽油の譲渡を行つた者は、</w:t>
                              </w:r>
                              <w:r w:rsidRPr="001D39E3">
                                <w:rPr>
                                  <w:rFonts w:ascii="Meiryo UI" w:eastAsia="Meiryo UI" w:hAnsi="Meiryo UI" w:hint="eastAsia"/>
                                  <w:sz w:val="24"/>
                                  <w:szCs w:val="24"/>
                                  <w:u w:val="single"/>
                                </w:rPr>
                                <w:t>二年以下の懲役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百万円以下の罰金</w:t>
                              </w:r>
                              <w:r w:rsidRPr="006F756C">
                                <w:rPr>
                                  <w:rFonts w:ascii="Meiryo UI" w:eastAsia="Meiryo UI" w:hAnsi="Meiryo UI" w:hint="eastAsia"/>
                                  <w:sz w:val="24"/>
                                  <w:szCs w:val="24"/>
                                </w:rPr>
                                <w:t>に処する。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２　第百四十四条の三第四項の規定に違反して免税軽油を譲り受けた者も、前項と同様とする。</w:t>
                              </w:r>
                            </w:p>
                            <w:p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471168D" id="グループ化 2070" o:spid="_x0000_s1288" style="position:absolute;margin-left:.3pt;margin-top:7pt;width:480.6pt;height:86.25pt;z-index:252152832;mso-height-relative:margin" coordsize="61036,1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lfrAMAAOIJAAAOAAAAZHJzL2Uyb0RvYy54bWzUVstu3DYU3RfoPxDcj/UYaUYSLAf2PIwC&#10;bhMgyQdwJOrRSqRKcqxxim7qbdfpR3TTD+jfGPmPXFKP0TgxkMZogc5Cw+flveeee8jzF4e6QrdU&#10;yJKzGDtnNkaUJTwtWR7jt2+2swAjqQhLScUZjfEdlfjFxbffnLdNRF1e8CqlAoERJqO2iXGhVBNZ&#10;lkwKWhN5xhvKYDLjoiYKuiK3UkFasF5XlmvbC6vlIm0ET6iUMLruJvGFsZ9lNFEvs0xShaoYg2/K&#10;fIX57vTXujgnUS5IU5RJ7wb5Ci9qUjI4dDS1JoqgvSg/MVWXieCSZ+os4bXFs6xMqIkBonHsR9Fc&#10;C75vTCx51ObNCBNA+winrzab/HD7SqAyjbFrLwEgRmrI0sNvfz3c//lw//fD/R8ffn+PzBxA1TZ5&#10;BDuuRfO6eSX6gbzr6egPmaj1P8SFDgbkuxFkelAogcGFY88XLhyVwJxjh/586XdpSArI1Sf7kmLz&#10;2Z2uHS59R++0hoMt7d/oTtsApeQRNfk81F4XpKEmGVJjcETNGVC73CtuVqG5p/3SDsBKDZUGRTY3&#10;PPlJIsZXBWE5vRSCtwUlKTjWxXGyQXckbEW79nueQlIImDcc++coQ6U4viH7iBWJGiHVNeU10o0Y&#10;Z7oU0xUXjApzDLm9kcpwOu1pQdIfMcrqCirkllTIWfhjAvrFYH4wa0LmVZluy6oyHZHvVpVAsDXG&#10;W/PrsyenyyqG2hiHvusbL07m5NSEbX6fMwFlw1JIAIk0vJu+rUhZdW3wsmLAmwHiLlU7nt4B3IJ3&#10;IgGiBo2Ci3cYtSAQMZY/74mgGFXfMUjZ0nNDHxTFdIIgBEaL6cRuMkFYAoZirDDqmivVadC+EWVe&#10;wDmOCZZxzaGsVJrV2rvOp74DZO48/S9Y7Q6sfqML94of0NyU6YSjSB1gfPD936K3YQICrZgHjt0L&#10;9qgldugGQJROS5wlMPJUEY507Fku4EY4srsTjyljGdd0NdzRFCHRONCThkRweF8Y2g0j8r+EdrgJ&#10;NoE389zFZubZ6/XscrvyZouts/TX8/VqtXZ+1ec6XlSUaUqZPma4cBzvy6Spv/q6q2K8cp6ukKeK&#10;zDp1wygoxKLDnYTkuJ595Yaz7SJYzryt58/CpR3MbCe8Che2F3rr7WlINyWjzw/p2dVflwqeFFVZ&#10;xzgYJeJpKRgzot0/QgHpHhL9SCfUYXcwN6azDAeZ/39oh7kf4SFhouwfPfqlMu1De/o0u/gIAAD/&#10;/wMAUEsDBBQABgAIAAAAIQAEla4H3QAAAAcBAAAPAAAAZHJzL2Rvd25yZXYueG1sTI9BS8NAEIXv&#10;gv9hGcGb3URtaGM2pRT1VARbQXqbJtMkNDsbstsk/feOJz3Oe48338tWk23VQL1vHBuIZxEo4sKV&#10;DVcGvvZvDwtQPiCX2DomA1fysMpvbzJMSzfyJw27UCkpYZ+igTqELtXaFzVZ9DPXEYt3cr3FIGdf&#10;6bLHUcptqx+jKNEWG5YPNXa0qak47y7WwPuI4/opfh2259PmetjPP763MRlzfzetX0AFmsJfGH7x&#10;BR1yYTq6C5detQYSyYn6LIPEXSaxDDmKsEjmoPNM/+fPfwAAAP//AwBQSwECLQAUAAYACAAAACEA&#10;toM4kv4AAADhAQAAEwAAAAAAAAAAAAAAAAAAAAAAW0NvbnRlbnRfVHlwZXNdLnhtbFBLAQItABQA&#10;BgAIAAAAIQA4/SH/1gAAAJQBAAALAAAAAAAAAAAAAAAAAC8BAABfcmVscy8ucmVsc1BLAQItABQA&#10;BgAIAAAAIQDvMclfrAMAAOIJAAAOAAAAAAAAAAAAAAAAAC4CAABkcnMvZTJvRG9jLnhtbFBLAQIt&#10;ABQABgAIAAAAIQAEla4H3QAAAAcBAAAPAAAAAAAAAAAAAAAAAAYGAABkcnMvZG93bnJldi54bWxQ&#10;SwUGAAAAAAQABADzAAAAEAcAAAAA&#10;">
                <v:shape id="_x0000_s1289" type="#_x0000_t65" style="position:absolute;width:61036;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D8xwAAAN0AAAAPAAAAZHJzL2Rvd25yZXYueG1sRI9Ba8JA&#10;FITvQv/D8gredKNYbdOsUkIVES9qe+jtkX1NQrNvw+5GU399tyB4HGbmGyZb9aYRZ3K+tqxgMk5A&#10;EBdW11wq+DitR88gfEDW2FgmBb/kYbV8GGSYanvhA52PoRQRwj5FBVUIbSqlLyoy6Me2JY7et3UG&#10;Q5SulNrhJcJNI6dJMpcGa44LFbaUV1T8HDuj4HpafHUvn+6Qo5vti/eneZtvdkoNH/u3VxCB+nAP&#10;39pbrWCaLCbw/yY+Abn8AwAA//8DAFBLAQItABQABgAIAAAAIQDb4fbL7gAAAIUBAAATAAAAAAAA&#10;AAAAAAAAAAAAAABbQ29udGVudF9UeXBlc10ueG1sUEsBAi0AFAAGAAgAAAAhAFr0LFu/AAAAFQEA&#10;AAsAAAAAAAAAAAAAAAAAHwEAAF9yZWxzLy5yZWxzUEsBAi0AFAAGAAgAAAAhANB0MPzHAAAA3QAA&#10;AA8AAAAAAAAAAAAAAAAABwIAAGRycy9kb3ducmV2LnhtbFBLBQYAAAAAAwADALcAAAD7AgAAAAA=&#10;" adj="18025">
                  <v:textbox inset="5.85pt,.7pt,5.85pt,.7pt"/>
                </v:shape>
                <v:shape id="_x0000_s1290" type="#_x0000_t202" style="position:absolute;left:95;top:381;width:60928;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whxwAAAN0AAAAPAAAAZHJzL2Rvd25yZXYueG1sRI9Pa8JA&#10;FMTvhX6H5RV6q7sNNJXoKlGwLV7qP8TjM/tMQrNvQ3arsZ++KxR6HGbmN8x42ttGnKnztWMNzwMF&#10;grhwpuZSw267eBqC8AHZYOOYNFzJw3RyfzfGzLgLr+m8CaWIEPYZaqhCaDMpfVGRRT9wLXH0Tq6z&#10;GKLsSmk6vES4bWSiVCot1hwXKmxpXlHxtfm2Gn5qn7+vPmfhOHs5vKnVMvX7PNX68aHPRyAC9eE/&#10;/Nf+MBoS9ZrA7U18AnLyCwAA//8DAFBLAQItABQABgAIAAAAIQDb4fbL7gAAAIUBAAATAAAAAAAA&#10;AAAAAAAAAAAAAABbQ29udGVudF9UeXBlc10ueG1sUEsBAi0AFAAGAAgAAAAhAFr0LFu/AAAAFQEA&#10;AAsAAAAAAAAAAAAAAAAAHwEAAF9yZWxzLy5yZWxzUEsBAi0AFAAGAAgAAAAhAAmSTCHHAAAA3QAA&#10;AA8AAAAAAAAAAAAAAAAABwIAAGRycy9kb3ducmV2LnhtbFBLBQYAAAAAAwADALcAAAD7AgAAAAA=&#10;" filled="f" stroked="f">
                  <v:textbox inset="5.85pt,.7pt,5.85pt,.7pt">
                    <w:txbxContent>
                      <w:p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道府県知事の承認を受けないでする免税軽油の譲渡に関する罪</w:t>
                        </w:r>
                        <w:r w:rsidRPr="001D39E3">
                          <w:rPr>
                            <w:rFonts w:ascii="Meiryo UI" w:eastAsia="Meiryo UI" w:hAnsi="Meiryo UI"/>
                            <w:sz w:val="24"/>
                            <w:szCs w:val="24"/>
                          </w:rPr>
                          <w:t>)</w:t>
                        </w:r>
                        <w:r w:rsidRPr="001D39E3">
                          <w:rPr>
                            <w:rFonts w:ascii="Meiryo UI" w:eastAsia="Meiryo UI" w:hAnsi="Meiryo UI" w:hint="eastAsia"/>
                            <w:sz w:val="24"/>
                            <w:szCs w:val="24"/>
                          </w:rPr>
                          <w:t>＜地方税法抜粋＞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第百四十四条の二十六　第百四十四条の三第三項の規定に違反して道府県知事の承認を受けないで免税軽油の譲渡を行つた者は、</w:t>
                        </w:r>
                        <w:r w:rsidRPr="001D39E3">
                          <w:rPr>
                            <w:rFonts w:ascii="Meiryo UI" w:eastAsia="Meiryo UI" w:hAnsi="Meiryo UI" w:hint="eastAsia"/>
                            <w:sz w:val="24"/>
                            <w:szCs w:val="24"/>
                            <w:u w:val="single"/>
                          </w:rPr>
                          <w:t>二年以下の懲役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百万円以下の罰金</w:t>
                        </w:r>
                        <w:r w:rsidRPr="006F756C">
                          <w:rPr>
                            <w:rFonts w:ascii="Meiryo UI" w:eastAsia="Meiryo UI" w:hAnsi="Meiryo UI" w:hint="eastAsia"/>
                            <w:sz w:val="24"/>
                            <w:szCs w:val="24"/>
                          </w:rPr>
                          <w:t>に処する。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２　第百四十四条の三第四項の規定に違反して免税軽油を譲り受けた者も、前項と同様とする。</w:t>
                        </w:r>
                      </w:p>
                      <w:p w:rsidR="009E1D41" w:rsidRPr="008C7200" w:rsidRDefault="009E1D41" w:rsidP="008E551A">
                        <w:pPr>
                          <w:spacing w:line="400" w:lineRule="exact"/>
                          <w:rPr>
                            <w:rFonts w:ascii="Meiryo UI" w:eastAsia="Meiryo UI" w:hAnsi="Meiryo UI"/>
                            <w:sz w:val="22"/>
                          </w:rPr>
                        </w:pPr>
                      </w:p>
                    </w:txbxContent>
                  </v:textbox>
                </v:shape>
              </v:group>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s">
            <w:drawing>
              <wp:anchor distT="0" distB="0" distL="114300" distR="114300" simplePos="0" relativeHeight="252154880" behindDoc="0" locked="0" layoutInCell="1" allowOverlap="1" wp14:anchorId="4915C56D" wp14:editId="6343D56A">
                <wp:simplePos x="0" y="0"/>
                <wp:positionH relativeFrom="column">
                  <wp:posOffset>-5715</wp:posOffset>
                </wp:positionH>
                <wp:positionV relativeFrom="paragraph">
                  <wp:posOffset>147320</wp:posOffset>
                </wp:positionV>
                <wp:extent cx="6105525" cy="775970"/>
                <wp:effectExtent l="0" t="0" r="0" b="5080"/>
                <wp:wrapNone/>
                <wp:docPr id="20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免税軽油の引取り等に係る報告義務に関する罪</w:t>
                            </w:r>
                            <w:r w:rsidRPr="001D39E3">
                              <w:rPr>
                                <w:rFonts w:ascii="Meiryo UI" w:eastAsia="Meiryo UI" w:hAnsi="Meiryo UI"/>
                                <w:sz w:val="24"/>
                                <w:szCs w:val="24"/>
                              </w:rPr>
                              <w:t>)</w:t>
                            </w:r>
                            <w:r w:rsidRPr="006F756C">
                              <w:rPr>
                                <w:rFonts w:ascii="Meiryo UI" w:eastAsia="Meiryo UI" w:hAnsi="Meiryo UI" w:hint="eastAsia"/>
                                <w:sz w:val="24"/>
                                <w:szCs w:val="24"/>
                              </w:rPr>
                              <w:t>＜地方税法抜粋＞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第百四十四条の二十八　前条第一項の規定に違反して報告書を提出せず、又は虚偽の記載をした報告書を提出した者は、</w:t>
                            </w:r>
                            <w:r w:rsidRPr="001D39E3">
                              <w:rPr>
                                <w:rFonts w:ascii="Meiryo UI" w:eastAsia="Meiryo UI" w:hAnsi="Meiryo UI" w:hint="eastAsia"/>
                                <w:sz w:val="24"/>
                                <w:szCs w:val="24"/>
                                <w:u w:val="single"/>
                              </w:rPr>
                              <w:t>一年以下の懲役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五十万円以下の罰金</w:t>
                            </w:r>
                            <w:r w:rsidRPr="006F756C">
                              <w:rPr>
                                <w:rFonts w:ascii="Meiryo UI" w:eastAsia="Meiryo UI" w:hAnsi="Meiryo UI" w:hint="eastAsia"/>
                                <w:sz w:val="24"/>
                                <w:szCs w:val="24"/>
                              </w:rPr>
                              <w:t>に処する。</w:t>
                            </w:r>
                          </w:p>
                          <w:p w:rsidR="009E1D41" w:rsidRPr="00DA4E1B" w:rsidRDefault="009E1D41" w:rsidP="008E551A">
                            <w:pPr>
                              <w:autoSpaceDE w:val="0"/>
                              <w:autoSpaceDN w:val="0"/>
                              <w:adjustRightInd w:val="0"/>
                              <w:spacing w:line="0" w:lineRule="atLeast"/>
                              <w:ind w:left="200" w:hanging="200"/>
                              <w:rPr>
                                <w:rFonts w:ascii="Meiryo UI" w:eastAsia="Meiryo UI" w:hAnsi="Meiryo UI"/>
                                <w:sz w:val="24"/>
                                <w:szCs w:val="24"/>
                              </w:rPr>
                            </w:pPr>
                          </w:p>
                          <w:p w:rsidR="009E1D41" w:rsidRDefault="009E1D41" w:rsidP="008E551A"/>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5C56D" id="_x0000_s1291" type="#_x0000_t202" style="position:absolute;margin-left:-.45pt;margin-top:11.6pt;width:480.75pt;height:61.1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WxvQIAAMQFAAAOAAAAZHJzL2Uyb0RvYy54bWysVNtunDAQfa/Uf7D8TrgElovCVsmyVJXS&#10;i5T0A7xgFqtgU9u7kFb9947N3pK8VG15QLZnfGbOzPHcvJv6Du2pVEzwHPtXHkaUV6JmfJvjr4+l&#10;k2CkNOE16QSnOX6iCr9bvn1zMw4ZDUQruppKBCBcZeOQ41brIXNdVbW0J+pKDJSDsRGyJxq2cuvW&#10;koyA3ndu4HkLdxSyHqSoqFJwWsxGvLT4TUMr/blpFNWoyzHkpu1f2v/G/N3lDcm2kgwtqw5pkL/I&#10;oieMQ9ATVEE0QTvJXkH1rJJCiUZfVaJ3RdOwiloOwMb3XrB5aMlALRcojhpOZVL/D7b6tP8iEatz&#10;HHjxNUac9NClRzppdCcmdB2ZCo2DysDxYQBXPcE5dNqyVcO9qL4pxMWqJXxLb6UUY0tJDRn65qZ7&#10;cXXGUQZkM34UNcQhOy0s0NTI3pQPCoIAHTr1dOqOyaWCw4XvRVEQYVSBLY6jNLbtc0l2vD1Ipd9T&#10;0SOzyLGE7lt0sr9X2mRDsqOLCcZFybrOKqDjzw7AcT6B2HDV2EwWtqE/Uy9dJ+skdMJgsXZCryic&#10;23IVOovSj6PiulitCv+XieuHWcvqmnIT5iguP/yz5h1kPsviJC8lOlYbOJOSktvNqpNoT0Dcpf1s&#10;zcFydnOfp2GLAFxeUPKD0LsLUqdcJLETlmHkQHUTx/PTu3ThhWlYlM8p3TNO/50SGnOcmp5aOuek&#10;X3Dz7PeaG8l6pmF8dKzPcXJyIpmR4JrXtrWasG5eX5TCpH8uBbT72GgrWKPRWa162kz2dfiJFZuR&#10;80bUT6BhKUBiIFQYfrBohfyB0QiDJMfq+45IilH3gcM7iMMgBdFqu0mSFK7IS8PmwkB4BUA51hjN&#10;y5WeZ9VukGzbQpz53XFxCy+nYVbU55wO7w1GheV2GGtmFl3urdd5+C5/AwAA//8DAFBLAwQUAAYA&#10;CAAAACEAYYN9t98AAAAIAQAADwAAAGRycy9kb3ducmV2LnhtbEyPwU7DMBBE70j8g7VI3Fqb0Fo0&#10;xKlSJEDi0lIQ4ugkSxIRr6PYbQNfz3KC42qeZt5m68n14ohj6DwZuJorEEiVrztqDLy+3M9uQIRo&#10;qba9JzTwhQHW+flZZtPan+gZj/vYCC6hkFoDbYxDKmWoWnQ2zP2AxNmHH52NfI6NrEd74nLXy0Qp&#10;LZ3tiBdaO+Bdi9Xn/uAMfHeheNxtN7HcLN8f1O5Jh7dCG3N5MRW3ICJO8Q+GX31Wh5ydSn+gOoje&#10;wGzFoIHkOgHB8UorDaJkbrFcgMwz+f+B/AcAAP//AwBQSwECLQAUAAYACAAAACEAtoM4kv4AAADh&#10;AQAAEwAAAAAAAAAAAAAAAAAAAAAAW0NvbnRlbnRfVHlwZXNdLnhtbFBLAQItABQABgAIAAAAIQA4&#10;/SH/1gAAAJQBAAALAAAAAAAAAAAAAAAAAC8BAABfcmVscy8ucmVsc1BLAQItABQABgAIAAAAIQDh&#10;P0WxvQIAAMQFAAAOAAAAAAAAAAAAAAAAAC4CAABkcnMvZTJvRG9jLnhtbFBLAQItABQABgAIAAAA&#10;IQBhg3233wAAAAgBAAAPAAAAAAAAAAAAAAAAABcFAABkcnMvZG93bnJldi54bWxQSwUGAAAAAAQA&#10;BADzAAAAIwYAAAAA&#10;" filled="f" stroked="f">
                <v:textbox inset="5.85pt,.7pt,5.85pt,.7pt">
                  <w:txbxContent>
                    <w:p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免税軽油の引取り等に係る報告義務に関する罪</w:t>
                      </w:r>
                      <w:r w:rsidRPr="001D39E3">
                        <w:rPr>
                          <w:rFonts w:ascii="Meiryo UI" w:eastAsia="Meiryo UI" w:hAnsi="Meiryo UI"/>
                          <w:sz w:val="24"/>
                          <w:szCs w:val="24"/>
                        </w:rPr>
                        <w:t>)</w:t>
                      </w:r>
                      <w:r w:rsidRPr="006F756C">
                        <w:rPr>
                          <w:rFonts w:ascii="Meiryo UI" w:eastAsia="Meiryo UI" w:hAnsi="Meiryo UI" w:hint="eastAsia"/>
                          <w:sz w:val="24"/>
                          <w:szCs w:val="24"/>
                        </w:rPr>
                        <w:t>＜地方税法抜粋＞</w:t>
                      </w:r>
                    </w:p>
                    <w:p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第百四十四条の二十八　前条第一項の規定に違反して報告書を提出せず、又は虚偽の記載をした報告書を提出した者は、</w:t>
                      </w:r>
                      <w:r w:rsidRPr="001D39E3">
                        <w:rPr>
                          <w:rFonts w:ascii="Meiryo UI" w:eastAsia="Meiryo UI" w:hAnsi="Meiryo UI" w:hint="eastAsia"/>
                          <w:sz w:val="24"/>
                          <w:szCs w:val="24"/>
                          <w:u w:val="single"/>
                        </w:rPr>
                        <w:t>一年以下の懲役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五十万円以下の罰金</w:t>
                      </w:r>
                      <w:r w:rsidRPr="006F756C">
                        <w:rPr>
                          <w:rFonts w:ascii="Meiryo UI" w:eastAsia="Meiryo UI" w:hAnsi="Meiryo UI" w:hint="eastAsia"/>
                          <w:sz w:val="24"/>
                          <w:szCs w:val="24"/>
                        </w:rPr>
                        <w:t>に処する。</w:t>
                      </w:r>
                    </w:p>
                    <w:p w:rsidR="009E1D41" w:rsidRPr="00DA4E1B" w:rsidRDefault="009E1D41" w:rsidP="008E551A">
                      <w:pPr>
                        <w:autoSpaceDE w:val="0"/>
                        <w:autoSpaceDN w:val="0"/>
                        <w:adjustRightInd w:val="0"/>
                        <w:spacing w:line="0" w:lineRule="atLeast"/>
                        <w:ind w:left="200" w:hanging="200"/>
                        <w:rPr>
                          <w:rFonts w:ascii="Meiryo UI" w:eastAsia="Meiryo UI" w:hAnsi="Meiryo UI"/>
                          <w:sz w:val="24"/>
                          <w:szCs w:val="24"/>
                        </w:rPr>
                      </w:pPr>
                    </w:p>
                    <w:p w:rsidR="009E1D41" w:rsidRDefault="009E1D41" w:rsidP="008E551A"/>
                  </w:txbxContent>
                </v:textbox>
              </v:shape>
            </w:pict>
          </mc:Fallback>
        </mc:AlternateContent>
      </w:r>
      <w:r w:rsidRPr="00CB0A52">
        <w:rPr>
          <w:noProof/>
        </w:rPr>
        <mc:AlternateContent>
          <mc:Choice Requires="wps">
            <w:drawing>
              <wp:anchor distT="0" distB="0" distL="114300" distR="114300" simplePos="0" relativeHeight="252153856" behindDoc="0" locked="0" layoutInCell="1" allowOverlap="1" wp14:anchorId="3C5F3626" wp14:editId="2BAD2633">
                <wp:simplePos x="0" y="0"/>
                <wp:positionH relativeFrom="column">
                  <wp:posOffset>5080</wp:posOffset>
                </wp:positionH>
                <wp:positionV relativeFrom="paragraph">
                  <wp:posOffset>118745</wp:posOffset>
                </wp:positionV>
                <wp:extent cx="6103620" cy="818515"/>
                <wp:effectExtent l="0" t="0" r="11430" b="19685"/>
                <wp:wrapNone/>
                <wp:docPr id="207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18515"/>
                        </a:xfrm>
                        <a:prstGeom prst="foldedCorner">
                          <a:avLst>
                            <a:gd name="adj" fmla="val 26443"/>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7A0E01D" id="AutoShape 34" o:spid="_x0000_s1026" type="#_x0000_t65" style="position:absolute;left:0;text-align:left;margin-left:.4pt;margin-top:9.35pt;width:480.6pt;height:64.4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QwMwIAAGUEAAAOAAAAZHJzL2Uyb0RvYy54bWysVM1u2zAMvg/YOwi6r/5pkqZGnaJI12FA&#10;txXo9gCKJMfaZFGjlDjd04+W3Szddhrmg0CK5EfyI+Wr60Nn2V5jMOBqXpzlnGknQRm3rfmXz3dv&#10;lpyFKJwSFpyu+ZMO/Hr1+tVV7ytdQgtWaWQE4kLV+5q3Mfoqy4JsdSfCGXjtyNgAdiKSittMoegJ&#10;vbNZmeeLrAdUHkHqEOj2djTyVcJvGi3jp6YJOjJbc6otphPTuRnObHUlqi0K3xo5lSH+oYpOGEdJ&#10;j1C3Igq2Q/MHVGckQoAmnknoMmgaI3Xqgbop8t+6eWyF16kXIif4I03h/8HKj/sHZEbVvMwvZpw5&#10;0dGUbnYRUnJ2Phso6n2oyPPRP+DQZPD3IL8F5mDdCrfVN4jQt1ooKqwY/LMXAYMSKJRt+g+gCF4Q&#10;fGLr0GA3ABIP7JCG8nQcij5EJulyUeTni5JmJ8m2LJbzYp5SiOo52mOI7zR0bBBq3gw7pdaATmPK&#10;Ivb3IabhqKk/ob5y1nSWRr0XlpWL2ex8Ap2cM1E9w6aOwRp1Z6xNCm43a4uMQmt+l74pOJy6Wcf6&#10;ml/Oy3mq4oUtnELk6fsbBMLOqbSiA7tvJzkKY0eZqrRuontgeJzUBtQTsY0wbju9ThJawB+c9bTp&#10;NQ/fdwI1Z/a9o4ldzMrLOT2NpCyXl0Q1nho2JwbhJAHVPHI2ius4PqadR7NtKU+RmnUwrFBj4vMy&#10;jDVNpdIuk/TisZzqyevX32H1EwAA//8DAFBLAwQUAAYACAAAACEAhdtuxNsAAAAHAQAADwAAAGRy&#10;cy9kb3ducmV2LnhtbEyPwU7DMBBE70j8g7VI3KhDBW4JcSqE1AOCiwsHjm68JCnxOrLdJvw9y4ke&#10;Z2Y187bazH4QJ4ypD6ThdlGAQGqC66nV8PG+vVmDSNmSs0Mg1PCDCTb15UVlSxcmMnja5VZwCaXS&#10;auhyHkspU9Oht2kRRiTOvkL0NrOMrXTRTlzuB7ksCiW97YkXOjvic4fN9+7oNbxN7nAwr8Wk0H1u&#10;75UxMb0Yra+v5qdHEBnn/H8Mf/iMDjUz7cORXBKDBubO7K5XIDh9UEv+bM/G3UqBrCt5zl//AgAA&#10;//8DAFBLAQItABQABgAIAAAAIQC2gziS/gAAAOEBAAATAAAAAAAAAAAAAAAAAAAAAABbQ29udGVu&#10;dF9UeXBlc10ueG1sUEsBAi0AFAAGAAgAAAAhADj9If/WAAAAlAEAAAsAAAAAAAAAAAAAAAAALwEA&#10;AF9yZWxzLy5yZWxzUEsBAi0AFAAGAAgAAAAhAJco5DAzAgAAZQQAAA4AAAAAAAAAAAAAAAAALgIA&#10;AGRycy9lMm9Eb2MueG1sUEsBAi0AFAAGAAgAAAAhAIXbbsTbAAAABwEAAA8AAAAAAAAAAAAAAAAA&#10;jQQAAGRycy9kb3ducmV2LnhtbFBLBQYAAAAABAAEAPMAAACVBQAAAAA=&#10;" adj="15888">
                <v:textbox inset="5.85pt,.7pt,5.85pt,.7pt"/>
              </v:shape>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r w:rsidRPr="00CB0A52">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158976" behindDoc="0" locked="0" layoutInCell="1" allowOverlap="1" wp14:anchorId="2C9F3690" wp14:editId="72FD0974">
                <wp:simplePos x="0" y="0"/>
                <wp:positionH relativeFrom="column">
                  <wp:posOffset>0</wp:posOffset>
                </wp:positionH>
                <wp:positionV relativeFrom="paragraph">
                  <wp:posOffset>-635</wp:posOffset>
                </wp:positionV>
                <wp:extent cx="6120063" cy="601579"/>
                <wp:effectExtent l="0" t="0" r="14605" b="27305"/>
                <wp:wrapNone/>
                <wp:docPr id="2075" name="四角形: 角を丸くする 2075"/>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F</w:t>
                            </w:r>
                            <w:r>
                              <w:rPr>
                                <w:rFonts w:ascii="Meiryo UI" w:eastAsia="Meiryo UI" w:hAnsi="Meiryo UI"/>
                                <w:color w:val="000000" w:themeColor="text1"/>
                                <w:sz w:val="32"/>
                              </w:rPr>
                              <w:t>AQ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9F3690" id="四角形: 角を丸くする 2075" o:spid="_x0000_s1292" style="position:absolute;margin-left:0;margin-top:-.05pt;width:481.9pt;height:47.35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2SvgIAAGcFAAAOAAAAZHJzL2Uyb0RvYy54bWysVLtu2zAU3Qv0HwjujSTXThwhcuDGcFEg&#10;TYImRWaaoiwBfJWkLaVbsmYokK3I1qW/kKVf4wboZ/SSkvPsUBRdJN73vec+dnYbwdGSGVspmeFk&#10;I8aISarySs4z/PFk+mqIkXVE5oQryTJ8xizeHb18sVPrlPVUqXjODAIn0qa1znDpnE6jyNKSCWI3&#10;lGYShIUygjggzTzKDanBu+BRL443o1qZXBtFmbXAnbRCPAr+i4JRd1gUljnEMwy5ufA14Tvz32i0&#10;Q9K5IbqsaJcG+YcsBKkkBL1zNSGOoIWpnrkSFTXKqsJtUCUiVRQVZaEGqCaJn1RzXBLNQi0AjtV3&#10;MNn/55YeLI8MqvIM9+KtAUaSCOjS7fX1r+9Xtz++pQj+q4urnzc3q/Mvq/Ovq4tLFDQBuFrbFOyP&#10;9ZHpKAtPj0JTGOH/UB9qAthnd2CzxiEKzM3E9+81RhRkm3Ey2Nr23YjurbWx7i1TAvlHho1ayPwD&#10;dDQATZb71rX6az0f0Spe5dOK80CY+WyPG7Qk0P3+dJi8mQRbvhDvVd6yIYm4GwNgw7C07OGaDfnY&#10;1k3I7ZF/LlENwA364AFRAuNbcOLgKTQAauUcI8LnsBfUmRD4kXXn9ll2tiQ5a7mDv8nClz8htmxN&#10;QogOSC49CiysQYeW71nbJf9yzawJzU+GibfxvJnKz2AkjGp3xWo6rSDCPrHuiBhYDqgVFt4dwqfg&#10;CgBQ3QujUpnPf+J7fZhZkGJUw7IBOJ8WxDCM+DsJ07yd9Pt+OwPRH2z1gDAPJbOHErkQewo6msBp&#10;0TQ8vb7j62dhlDiFuzD2UUFEJIXYbRs6Ys+1RwAuC2XjcVCDjdTE7ctjTb1zj53H9qQ5JUZ3Q+hg&#10;fA/UejFJ+mQMW11vKdV44VRRhRm9xxWGyBOwzWGcusvjz8VDOmjd38fRbwAAAP//AwBQSwMEFAAG&#10;AAgAAAAhANwD9Q7fAAAABQEAAA8AAABkcnMvZG93bnJldi54bWxMj8FOwzAQRO9I/IO1SFxQ6xSq&#10;qA1xqgjEBRASoSC4ufGSBOK1FTtt4OtZTnCb1axm3uSbyfZij0PoHClYzBMQSLUzHTUKtk83sxWI&#10;EDUZ3TtCBV8YYFMcH+U6M+5Aj7ivYiM4hEKmFbQx+kzKULdodZg7j8TeuxusjnwOjTSDPnC47eV5&#10;kqTS6o64odUer1qsP6vRKvDj97IqfVW+3K1vX/H+7frh7PlDqdOTqbwEEXGKf8/wi8/oUDDTzo1k&#10;gugV8JCoYLYAweY6veAdOxbLFGSRy//0xQ8AAAD//wMAUEsBAi0AFAAGAAgAAAAhALaDOJL+AAAA&#10;4QEAABMAAAAAAAAAAAAAAAAAAAAAAFtDb250ZW50X1R5cGVzXS54bWxQSwECLQAUAAYACAAAACEA&#10;OP0h/9YAAACUAQAACwAAAAAAAAAAAAAAAAAvAQAAX3JlbHMvLnJlbHNQSwECLQAUAAYACAAAACEA&#10;kG7tkr4CAABnBQAADgAAAAAAAAAAAAAAAAAuAgAAZHJzL2Uyb0RvYy54bWxQSwECLQAUAAYACAAA&#10;ACEA3AP1Dt8AAAAFAQAADwAAAAAAAAAAAAAAAAAYBQAAZHJzL2Rvd25yZXYueG1sUEsFBgAAAAAE&#10;AAQA8wAAACQGAAAAAA==&#10;" fillcolor="#dce6f2" strokecolor="#385d8a" strokeweight="2pt">
                <v:textbox>
                  <w:txbxContent>
                    <w:p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F</w:t>
                      </w:r>
                      <w:r>
                        <w:rPr>
                          <w:rFonts w:ascii="Meiryo UI" w:eastAsia="Meiryo UI" w:hAnsi="Meiryo UI"/>
                          <w:color w:val="000000" w:themeColor="text1"/>
                          <w:sz w:val="32"/>
                        </w:rPr>
                        <w:t>AQ</w:t>
                      </w:r>
                    </w:p>
                  </w:txbxContent>
                </v:textbox>
              </v:roundrect>
            </w:pict>
          </mc:Fallback>
        </mc:AlternateContent>
      </w: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60000" behindDoc="0" locked="0" layoutInCell="1" allowOverlap="1" wp14:anchorId="70608A7E" wp14:editId="42ADFE95">
                <wp:simplePos x="0" y="0"/>
                <wp:positionH relativeFrom="column">
                  <wp:posOffset>13335</wp:posOffset>
                </wp:positionH>
                <wp:positionV relativeFrom="paragraph">
                  <wp:posOffset>147320</wp:posOffset>
                </wp:positionV>
                <wp:extent cx="6106795" cy="495300"/>
                <wp:effectExtent l="0" t="0" r="27305" b="19050"/>
                <wp:wrapNone/>
                <wp:docPr id="2076" name="グループ化 2076"/>
                <wp:cNvGraphicFramePr/>
                <a:graphic xmlns:a="http://schemas.openxmlformats.org/drawingml/2006/main">
                  <a:graphicData uri="http://schemas.microsoft.com/office/word/2010/wordprocessingGroup">
                    <wpg:wgp>
                      <wpg:cNvGrpSpPr/>
                      <wpg:grpSpPr>
                        <a:xfrm>
                          <a:off x="0" y="0"/>
                          <a:ext cx="6106795" cy="495300"/>
                          <a:chOff x="0" y="-9525"/>
                          <a:chExt cx="6106795" cy="495300"/>
                        </a:xfrm>
                      </wpg:grpSpPr>
                      <wps:wsp>
                        <wps:cNvPr id="2077" name="正方形/長方形 2077"/>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テキスト ボックス 2078"/>
                        <wps:cNvSpPr txBox="1"/>
                        <wps:spPr>
                          <a:xfrm>
                            <a:off x="19050" y="-9525"/>
                            <a:ext cx="6087745" cy="495300"/>
                          </a:xfrm>
                          <a:prstGeom prst="rect">
                            <a:avLst/>
                          </a:prstGeom>
                          <a:noFill/>
                          <a:ln w="6350">
                            <a:noFill/>
                          </a:ln>
                        </wps:spPr>
                        <wps:txb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Q1申請してから発行される免税証の開始日を知り</w:t>
                              </w:r>
                              <w:r>
                                <w:rPr>
                                  <w:rFonts w:ascii="Meiryo UI" w:eastAsia="Meiryo UI" w:hAnsi="Meiryo UI" w:hint="eastAsia"/>
                                  <w:sz w:val="24"/>
                                  <w:szCs w:val="24"/>
                                </w:rPr>
                                <w:t>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08A7E" id="グループ化 2076" o:spid="_x0000_s1293" style="position:absolute;margin-left:1.05pt;margin-top:11.6pt;width:480.85pt;height:39pt;z-index:252160000;mso-width-relative:margin;mso-height-relative:margin" coordorigin=",-95"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YnQMAAIgJAAAOAAAAZHJzL2Uyb0RvYy54bWzcVk1rHDcYvgfyH4Tu8cyud3d2B6+DY9em&#10;4DoGJ+Ss1Wg+QCOpktazztELJYdcm156ao8lpLcSSH7NkED/RV9JM2vHcUxJoZReZvT5fjzv8z4z&#10;Ow9XNUfnTJtKijkebMUYMUFlVolijp8+OXwwxchYIjLCpWBzfMEMfrh7/95Oo1I2lKXkGdMIjAiT&#10;NmqOS2tVGkWGlqwmZksqJmAzl7omFqa6iDJNGrBe82gYx5OokTpTWlJmDKwehE286+3nOaP2cZ4b&#10;ZhGfY4jN+qf2z4V7Rrs7JC00UWVFuzDIV0RRk0qA042pA2IJWurqM1N1RbU0MrdbVNaRzPOKMp8D&#10;ZDOIb2RzpOVS+VyKtCnUBiaA9gZOX22WnpyfalRlczyMkwlGgtRQpfby93b9W7t+165/+vDyFfJ7&#10;AFWjihRuHGl1pk51t1CEmct+levavSEvtPIgX2xAZiuLKCxOBvEkmY0xorA3mo23464KtIRSXV17&#10;MBsPx6E+tPzm7stR7zpyEW4CahSQylzhZv4ZbmclUcyXwzgUrnBLetw+vv7146u3H97/Ev354x9h&#10;5LBLXBouGLi1Ac6kBjD8ImrJBOgd0r8duTiOx/7AJnmSKm3sEZM1coM51kB/z0pyfmwsxABH+yPO&#10;sZG8yg4rzv1EF4t9rtE5gVbZB9ujA3+XL+vvZBaWIaQ+KFh25fKnp/0y2DfBjPf1iX0uUAMsG4/A&#10;AqIEej3nxMKwVsA+IwqMCC9ARKjV3vEntzuzd0aXjLvo7grD5X9ATBkseR8OZbjChYOBedHo4HI1&#10;C1VyI7tarHyrDKbDvqILmV0AEbQMymIUPazAwzEx9pRokBJIFuTRPoZHziUgILsRRqXUz29bd+eB&#10;qbCLUQPSBOh8vySaYcS/FcDh2WA0clrmJ6NxMoSJvr6zuL4jlvW+hJIOQIgV9UN33vJ+mGtZPwMV&#10;3XNeYYsICr5DHbrJvg2SCTpM2d6ePwb6pYg9FmeKOuMOO4ftk9UzolVHQAvUPZF935D0Bg/DWXdT&#10;yL2llXnlSeqwDrhCXdwEejj0z7/RzPDB6kRw/UN7+bq9fNuuX6B2/XO7XreXb2DuWnraE6BraWRX&#10;jySo26Bf/0JzD2auaxFI3zV92zR4PE2S0WfSCNzshbXv3r/Z4EK67gZ6O3a79ptsg/cAeLfTEd/j&#10;fCvVt/uM/sdUBxkKrP8vEN1/w+Bz70Wp+zVx/xPX574xrn6gdv8CAAD//wMAUEsDBBQABgAIAAAA&#10;IQAjmevQ3gAAAAgBAAAPAAAAZHJzL2Rvd25yZXYueG1sTI9BS8NAEIXvgv9hGcGb3WyCRWM2pRT1&#10;VARbQbxNs9MkNLsbstsk/feOJ3saHu/jzXvFaradGGkIrXca1CIBQa7ypnW1hq/928MTiBDRGey8&#10;Iw0XCrAqb28KzI2f3CeNu1gLDnEhRw1NjH0uZagashgWvifH3tEPFiPLoZZmwInDbSfTJFlKi63j&#10;Dw32tGmoOu3OVsP7hNM6U6/j9nTcXH72jx/fW0Va39/N6xcQkeb4D8Nffa4OJXc6+LMzQXQaUsUg&#10;nywFwfbzMuMlB+YSlYIsC3k9oPwFAAD//wMAUEsBAi0AFAAGAAgAAAAhALaDOJL+AAAA4QEAABMA&#10;AAAAAAAAAAAAAAAAAAAAAFtDb250ZW50X1R5cGVzXS54bWxQSwECLQAUAAYACAAAACEAOP0h/9YA&#10;AACUAQAACwAAAAAAAAAAAAAAAAAvAQAAX3JlbHMvLnJlbHNQSwECLQAUAAYACAAAACEAliSv2J0D&#10;AACICQAADgAAAAAAAAAAAAAAAAAuAgAAZHJzL2Uyb0RvYy54bWxQSwECLQAUAAYACAAAACEAI5nr&#10;0N4AAAAIAQAADwAAAAAAAAAAAAAAAAD3BQAAZHJzL2Rvd25yZXYueG1sUEsFBgAAAAAEAAQA8wAA&#10;AAIHAAAAAA==&#10;">
                <v:rect id="正方形/長方形 2077" o:spid="_x0000_s1294"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aAxgAAAN0AAAAPAAAAZHJzL2Rvd25yZXYueG1sRI9Li8JA&#10;EITvC/6HoQVv60QFI9FRfCDKXhZfB29Npk2CmZ6QGU301+8sLOyxqKqvqNmiNaV4Uu0KywoG/QgE&#10;cWp1wZmC82n7OQHhPLLG0jIpeJGDxbzzMcNE24YP9Dz6TAQIuwQV5N5XiZQuzcmg69uKOHg3Wxv0&#10;QdaZ1DU2AW5KOYyisTRYcFjIsaJ1Tun9+DAKds2+WqejTbm6rt7ywd+X+P21VarXbZdTEJ5a/x/+&#10;a++1gmEUx/D7JjwBOf8BAAD//wMAUEsBAi0AFAAGAAgAAAAhANvh9svuAAAAhQEAABMAAAAAAAAA&#10;AAAAAAAAAAAAAFtDb250ZW50X1R5cGVzXS54bWxQSwECLQAUAAYACAAAACEAWvQsW78AAAAVAQAA&#10;CwAAAAAAAAAAAAAAAAAfAQAAX3JlbHMvLnJlbHNQSwECLQAUAAYACAAAACEAmsc2gMYAAADdAAAA&#10;DwAAAAAAAAAAAAAAAAAHAgAAZHJzL2Rvd25yZXYueG1sUEsFBgAAAAADAAMAtwAAAPoCAAAAAA==&#10;" fillcolor="#f2dcdb" strokecolor="#953735" strokeweight="2pt">
                  <v:textbox>
                    <w:txbxContent>
                      <w:p w:rsidR="009E1D41" w:rsidRDefault="009E1D41" w:rsidP="008E551A"/>
                    </w:txbxContent>
                  </v:textbox>
                </v:rect>
                <v:shape id="テキスト ボックス 2078" o:spid="_x0000_s1295" type="#_x0000_t202" style="position:absolute;left:190;top:-95;width:60877;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TcwwAAAN0AAAAPAAAAZHJzL2Rvd25yZXYueG1sRE/LisIw&#10;FN0L8w/hDrjTdAqjpWMUKYiD6MLHxt21ubZlmptOE7X69WYhuDyc92TWmVpcqXWVZQVfwwgEcW51&#10;xYWCw34xSEA4j6yxtkwK7uRgNv3oTTDV9sZbuu58IUIIuxQVlN43qZQuL8mgG9qGOHBn2xr0AbaF&#10;1C3eQripZRxFI2mw4tBQYkNZSfnf7mIUrLLFBren2CSPOluuz/Pm/3D8Vqr/2c1/QHjq/Fv8cv9q&#10;BXE0DnPDm/AE5PQJAAD//wMAUEsBAi0AFAAGAAgAAAAhANvh9svuAAAAhQEAABMAAAAAAAAAAAAA&#10;AAAAAAAAAFtDb250ZW50X1R5cGVzXS54bWxQSwECLQAUAAYACAAAACEAWvQsW78AAAAVAQAACwAA&#10;AAAAAAAAAAAAAAAfAQAAX3JlbHMvLnJlbHNQSwECLQAUAAYACAAAACEABFFU3MMAAADdAAAADwAA&#10;AAAAAAAAAAAAAAAHAgAAZHJzL2Rvd25yZXYueG1sUEsFBgAAAAADAAMAtwAAAPcCAAAAAA==&#10;" filled="f" stroked="f" strokeweight=".5pt">
                  <v:textbo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Q1申請してから発行される免税証の開始日を知り</w:t>
                        </w:r>
                        <w:r>
                          <w:rPr>
                            <w:rFonts w:ascii="Meiryo UI" w:eastAsia="Meiryo UI" w:hAnsi="Meiryo UI" w:hint="eastAsia"/>
                            <w:sz w:val="24"/>
                            <w:szCs w:val="24"/>
                          </w:rPr>
                          <w:t>たいです。</w:t>
                        </w:r>
                      </w:p>
                    </w:txbxContent>
                  </v:textbox>
                </v:shape>
              </v:group>
            </w:pict>
          </mc:Fallback>
        </mc:AlternateContent>
      </w: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61024" behindDoc="0" locked="0" layoutInCell="1" allowOverlap="1" wp14:anchorId="280C68E1" wp14:editId="7F2055E7">
                <wp:simplePos x="0" y="0"/>
                <wp:positionH relativeFrom="margin">
                  <wp:posOffset>-73025</wp:posOffset>
                </wp:positionH>
                <wp:positionV relativeFrom="paragraph">
                  <wp:posOffset>233680</wp:posOffset>
                </wp:positionV>
                <wp:extent cx="6223632" cy="1137424"/>
                <wp:effectExtent l="0" t="0" r="6350" b="24765"/>
                <wp:wrapNone/>
                <wp:docPr id="2079" name="グループ化 2079"/>
                <wp:cNvGraphicFramePr/>
                <a:graphic xmlns:a="http://schemas.openxmlformats.org/drawingml/2006/main">
                  <a:graphicData uri="http://schemas.microsoft.com/office/word/2010/wordprocessingGroup">
                    <wpg:wgp>
                      <wpg:cNvGrpSpPr/>
                      <wpg:grpSpPr>
                        <a:xfrm>
                          <a:off x="0" y="0"/>
                          <a:ext cx="6223632" cy="1137424"/>
                          <a:chOff x="-85394" y="-1"/>
                          <a:chExt cx="6224279" cy="932871"/>
                        </a:xfrm>
                      </wpg:grpSpPr>
                      <wps:wsp>
                        <wps:cNvPr id="2080" name="AutoShape 34"/>
                        <wps:cNvSpPr>
                          <a:spLocks noChangeArrowheads="1"/>
                        </wps:cNvSpPr>
                        <wps:spPr bwMode="auto">
                          <a:xfrm>
                            <a:off x="0" y="-1"/>
                            <a:ext cx="6103620" cy="932871"/>
                          </a:xfrm>
                          <a:prstGeom prst="foldedCorner">
                            <a:avLst>
                              <a:gd name="adj" fmla="val 1702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81" name="Text Box 35"/>
                        <wps:cNvSpPr txBox="1">
                          <a:spLocks noChangeArrowheads="1"/>
                        </wps:cNvSpPr>
                        <wps:spPr bwMode="auto">
                          <a:xfrm>
                            <a:off x="-85394" y="38947"/>
                            <a:ext cx="6224279" cy="83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8E551A">
                              <w:pPr>
                                <w:autoSpaceDE w:val="0"/>
                                <w:autoSpaceDN w:val="0"/>
                                <w:adjustRightInd w:val="0"/>
                                <w:spacing w:line="0" w:lineRule="atLeast"/>
                                <w:ind w:left="200"/>
                                <w:rPr>
                                  <w:rFonts w:ascii="Meiryo UI" w:eastAsia="Meiryo UI" w:hAnsi="Meiryo UI"/>
                                  <w:sz w:val="24"/>
                                  <w:szCs w:val="24"/>
                                </w:rPr>
                              </w:pPr>
                              <w:r w:rsidRPr="00CA6353">
                                <w:rPr>
                                  <w:rFonts w:ascii="Meiryo UI" w:eastAsia="Meiryo UI" w:hAnsi="Meiryo UI" w:hint="eastAsia"/>
                                  <w:sz w:val="24"/>
                                  <w:szCs w:val="24"/>
                                </w:rPr>
                                <w:t>A1</w:t>
                              </w:r>
                              <w:r>
                                <w:rPr>
                                  <w:rFonts w:ascii="Meiryo UI" w:eastAsia="Meiryo UI" w:hAnsi="Meiryo UI" w:hint="eastAsia"/>
                                  <w:sz w:val="24"/>
                                  <w:szCs w:val="24"/>
                                </w:rPr>
                                <w:t xml:space="preserve">　申請方法や受取方法によって異なります。</w:t>
                              </w:r>
                            </w:p>
                            <w:p w:rsidR="009E1D41" w:rsidRPr="00CA6353" w:rsidRDefault="009E1D41" w:rsidP="008E551A">
                              <w:pPr>
                                <w:autoSpaceDE w:val="0"/>
                                <w:autoSpaceDN w:val="0"/>
                                <w:adjustRightInd w:val="0"/>
                                <w:spacing w:line="0" w:lineRule="atLeast"/>
                                <w:ind w:left="200" w:firstLineChars="200" w:firstLine="480"/>
                                <w:rPr>
                                  <w:rFonts w:ascii="Meiryo UI" w:eastAsia="Meiryo UI" w:hAnsi="Meiryo UI"/>
                                  <w:sz w:val="24"/>
                                  <w:szCs w:val="24"/>
                                </w:rPr>
                              </w:pPr>
                              <w:r w:rsidRPr="00CA6353">
                                <w:rPr>
                                  <w:rFonts w:ascii="Meiryo UI" w:eastAsia="Meiryo UI" w:hAnsi="Meiryo UI" w:hint="eastAsia"/>
                                  <w:sz w:val="24"/>
                                  <w:szCs w:val="24"/>
                                </w:rPr>
                                <w:t>窓口申請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窓口受取</w:t>
                              </w:r>
                              <w:r>
                                <w:rPr>
                                  <w:rFonts w:ascii="Meiryo UI" w:eastAsia="Meiryo UI" w:hAnsi="Meiryo UI" w:hint="eastAsia"/>
                                  <w:sz w:val="24"/>
                                  <w:szCs w:val="24"/>
                                </w:rPr>
                                <w:t>・・・</w:t>
                              </w:r>
                              <w:r w:rsidRPr="00CA6353">
                                <w:rPr>
                                  <w:rFonts w:ascii="Meiryo UI" w:eastAsia="Meiryo UI" w:hAnsi="Meiryo UI" w:hint="eastAsia"/>
                                  <w:sz w:val="24"/>
                                  <w:szCs w:val="24"/>
                                </w:rPr>
                                <w:t>申請日から</w:t>
                              </w:r>
                              <w:r>
                                <w:rPr>
                                  <w:rFonts w:ascii="Meiryo UI" w:eastAsia="Meiryo UI" w:hAnsi="Meiryo UI" w:hint="eastAsia"/>
                                  <w:sz w:val="24"/>
                                  <w:szCs w:val="24"/>
                                </w:rPr>
                                <w:t>１</w:t>
                              </w:r>
                              <w:r w:rsidRPr="00CA6353">
                                <w:rPr>
                                  <w:rFonts w:ascii="Meiryo UI" w:eastAsia="Meiryo UI" w:hAnsi="Meiryo UI" w:hint="eastAsia"/>
                                  <w:sz w:val="24"/>
                                  <w:szCs w:val="24"/>
                                </w:rPr>
                                <w:t>週間後</w:t>
                              </w:r>
                            </w:p>
                            <w:p w:rsidR="009E1D41" w:rsidRPr="00CA6353" w:rsidRDefault="009E1D41" w:rsidP="008E551A">
                              <w:pPr>
                                <w:autoSpaceDE w:val="0"/>
                                <w:autoSpaceDN w:val="0"/>
                                <w:adjustRightInd w:val="0"/>
                                <w:spacing w:line="0" w:lineRule="atLeast"/>
                                <w:ind w:left="200" w:firstLineChars="200" w:firstLine="480"/>
                                <w:rPr>
                                  <w:rFonts w:ascii="Meiryo UI" w:eastAsia="Meiryo UI" w:hAnsi="Meiryo UI"/>
                                  <w:sz w:val="24"/>
                                  <w:szCs w:val="24"/>
                                </w:rPr>
                              </w:pPr>
                              <w:r w:rsidRPr="00CA6353">
                                <w:rPr>
                                  <w:rFonts w:ascii="Meiryo UI" w:eastAsia="Meiryo UI" w:hAnsi="Meiryo UI" w:hint="eastAsia"/>
                                  <w:sz w:val="24"/>
                                  <w:szCs w:val="24"/>
                                </w:rPr>
                                <w:t>窓口申請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郵送受取</w:t>
                              </w:r>
                              <w:r>
                                <w:rPr>
                                  <w:rFonts w:ascii="Meiryo UI" w:eastAsia="Meiryo UI" w:hAnsi="Meiryo UI" w:hint="eastAsia"/>
                                  <w:sz w:val="24"/>
                                  <w:szCs w:val="24"/>
                                </w:rPr>
                                <w:t>・・・</w:t>
                              </w:r>
                              <w:r w:rsidRPr="00CA6353">
                                <w:rPr>
                                  <w:rFonts w:ascii="Meiryo UI" w:eastAsia="Meiryo UI" w:hAnsi="Meiryo UI" w:hint="eastAsia"/>
                                  <w:sz w:val="24"/>
                                  <w:szCs w:val="24"/>
                                </w:rPr>
                                <w:t>申請日から10日後</w:t>
                              </w:r>
                            </w:p>
                            <w:p w:rsidR="009E1D41" w:rsidRPr="00CA6353" w:rsidRDefault="009E1D41" w:rsidP="008E551A">
                              <w:pPr>
                                <w:autoSpaceDE w:val="0"/>
                                <w:autoSpaceDN w:val="0"/>
                                <w:adjustRightInd w:val="0"/>
                                <w:spacing w:line="0" w:lineRule="atLeast"/>
                                <w:ind w:left="200"/>
                                <w:rPr>
                                  <w:rFonts w:ascii="Meiryo UI" w:eastAsia="Meiryo UI" w:hAnsi="Meiryo UI"/>
                                  <w:sz w:val="24"/>
                                  <w:szCs w:val="24"/>
                                </w:rPr>
                              </w:pPr>
                              <w:r w:rsidRPr="00CA6353">
                                <w:rPr>
                                  <w:rFonts w:ascii="Meiryo UI" w:eastAsia="Meiryo UI" w:hAnsi="Meiryo UI" w:hint="eastAsia"/>
                                  <w:sz w:val="24"/>
                                  <w:szCs w:val="24"/>
                                </w:rPr>
                                <w:t xml:space="preserve">　　　郵送申請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郵送受取</w:t>
                              </w:r>
                              <w:r>
                                <w:rPr>
                                  <w:rFonts w:ascii="Meiryo UI" w:eastAsia="Meiryo UI" w:hAnsi="Meiryo UI" w:hint="eastAsia"/>
                                  <w:sz w:val="24"/>
                                  <w:szCs w:val="24"/>
                                </w:rPr>
                                <w:t>・・・</w:t>
                              </w:r>
                              <w:r w:rsidRPr="00CA6353">
                                <w:rPr>
                                  <w:rFonts w:ascii="Meiryo UI" w:eastAsia="Meiryo UI" w:hAnsi="Meiryo UI" w:hint="eastAsia"/>
                                  <w:sz w:val="24"/>
                                  <w:szCs w:val="24"/>
                                </w:rPr>
                                <w:t>消印日から</w:t>
                              </w:r>
                              <w:r>
                                <w:rPr>
                                  <w:rFonts w:ascii="Meiryo UI" w:eastAsia="Meiryo UI" w:hAnsi="Meiryo UI" w:hint="eastAsia"/>
                                  <w:sz w:val="24"/>
                                  <w:szCs w:val="24"/>
                                </w:rPr>
                                <w:t>２</w:t>
                              </w:r>
                              <w:r w:rsidRPr="00CA6353">
                                <w:rPr>
                                  <w:rFonts w:ascii="Meiryo UI" w:eastAsia="Meiryo UI" w:hAnsi="Meiryo UI" w:hint="eastAsia"/>
                                  <w:sz w:val="24"/>
                                  <w:szCs w:val="24"/>
                                </w:rPr>
                                <w:t>週間後</w:t>
                              </w:r>
                            </w:p>
                            <w:p w:rsidR="009E1D41" w:rsidRPr="003967EA" w:rsidRDefault="009E1D41" w:rsidP="008E551A"/>
                            <w:p w:rsidR="009E1D41" w:rsidRPr="00CA6353" w:rsidRDefault="009E1D41" w:rsidP="008E551A">
                              <w:pPr>
                                <w:autoSpaceDE w:val="0"/>
                                <w:autoSpaceDN w:val="0"/>
                                <w:adjustRightInd w:val="0"/>
                                <w:spacing w:line="0" w:lineRule="atLeast"/>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0C68E1" id="グループ化 2079" o:spid="_x0000_s1296" style="position:absolute;margin-left:-5.75pt;margin-top:18.4pt;width:490.05pt;height:89.55pt;z-index:252161024;mso-position-horizontal-relative:margin;mso-width-relative:margin;mso-height-relative:margin" coordorigin="-853" coordsize="62242,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cnvgMAAOgJAAAOAAAAZHJzL2Uyb0RvYy54bWzUVklu5DYU3QfIHQjuZY1VGmC5YddgBHCS&#10;BrpzAJZEDYlEKiTLKneQTbzNOjlENjlAbmP0PfqTGqrstIFGGx0gtVBx/Hz//fc/ef7q0DbolgpZ&#10;c5Zi98zBiLKM5zUrU/zD260VYSQVYTlpOKMpvqMSv7r4+qvzvkuoxyve5FQgMMJk0ncprpTqEtuW&#10;WUVbIs94RxlMFly0REFXlHYuSA/W28b2HGdp91zkneAZlRJG18MkvjD2i4Jm6vuikFShJsWATZmv&#10;MN+d/toX5yQpBemqOhthkM9A0ZKawaGzqTVRBO1F/S9TbZ0JLnmhzjLe2rwo6owaH8Ab13nizbXg&#10;+874UiZ92c00AbVPePpss9l3t68FqvMUe04YY8RIC1F6+O3vh/u/Hu7/ebj/8/3vfyAzB1T1XZnA&#10;jmvRvelei3GgHHra+0MhWv0PfqGDIfluJpkeFMpgcOl5/tL3MMpgznX9MPCCIQxZBbHS+6xo4ccB&#10;RrDAcqe5zXF/4Gmoen/se1FoltjT6bYGOWPqO9CVPFInX0bdm4p01EREaiJm6iLQ1kDd5V5xswr5&#10;xi0NAFZqvjQzsrvh2U8SMb6qCCvppRC8ryjJAdjgx6MNuiNhK9r13/IcIkPAvBHaR6me2Jq5dh1/&#10;6QG2Z7giSSekuqa8RbqR4kLnY77iglFhjiG3N1IZYeejgyT/EaOibSBNbkmD3NDxfB0jCMC4GFqT&#10;WeMyb+p8WzeN6Yhyt2oEgq0p3prfuFmeLmsY6iG6C29hUDyak6cmHPP7mAnIHZab9Nb0bsa2InUz&#10;tAFlwwD2RLFWt0x2PL8DugUfKgVUNmhUXLzDqIcqkWL5854IilHzDYOQgXjjBZQV04miGKgWpxO7&#10;kwnCMjCUYoXR0FypoRDtO1GXFZzjGmcZ1xoqaqVJPWIaOyDmAel/oWp3UvVbragrfkD+QnOtUY2i&#10;RuoA4xP2LyXvk4rgR3EQahAkmWXueceSEPluCOVFkzeVhKMeR5kLuBeO8h6WnkqWca1Xc4bWCEnm&#10;gVE15uwxMzQKU+p/iZ14E22iwAq85cYKnPXautyuAmu5dcPF2l+vVmv3V32uGyRVneeU6WOma8cN&#10;Pq02jRfgcGHMF8/zKfJcltmPYRi+wJeJ2NEl1wucKy+2tssotIJtsLDi0Iksx42v4qUTxMF6+9il&#10;m5rRl7v04vRvawUPi6ZuUxzNNYIkz9WCOSIa/pEKCDdQYgL9pFCow+5g7k03muv8/6N4mAsSnhPG&#10;y/Hpo98rp31onz7QLj4AAAD//wMAUEsDBBQABgAIAAAAIQCi178v4QAAAAoBAAAPAAAAZHJzL2Rv&#10;d25yZXYueG1sTI9Ba8JAEIXvhf6HZQq96WaVBE2zEZG2JylUC6W3MRmTYHY3ZNck/vtOT/U4zMd7&#10;38s2k2nFQL1vnNWg5hEIsoUrG1tp+Dq+zVYgfEBbYussabiRh03++JBhWrrRftJwCJXgEOtT1FCH&#10;0KVS+qImg37uOrL8O7veYOCzr2TZ48jhppWLKEqkwcZyQ40d7WoqLoer0fA+4rhdqtdhfznvbj/H&#10;+ON7r0jr56dp+wIi0BT+YfjTZ3XI2enkrrb0otUwUypmVMMy4QkMrJNVAuKkYaHiNcg8k/cT8l8A&#10;AAD//wMAUEsBAi0AFAAGAAgAAAAhALaDOJL+AAAA4QEAABMAAAAAAAAAAAAAAAAAAAAAAFtDb250&#10;ZW50X1R5cGVzXS54bWxQSwECLQAUAAYACAAAACEAOP0h/9YAAACUAQAACwAAAAAAAAAAAAAAAAAv&#10;AQAAX3JlbHMvLnJlbHNQSwECLQAUAAYACAAAACEAXIKHJ74DAADoCQAADgAAAAAAAAAAAAAAAAAu&#10;AgAAZHJzL2Uyb0RvYy54bWxQSwECLQAUAAYACAAAACEAote/L+EAAAAKAQAADwAAAAAAAAAAAAAA&#10;AAAYBgAAZHJzL2Rvd25yZXYueG1sUEsFBgAAAAAEAAQA8wAAACYHAAAAAA==&#10;">
                <v:shape id="_x0000_s1297" type="#_x0000_t65" style="position:absolute;width:61036;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wSwgAAAN0AAAAPAAAAZHJzL2Rvd25yZXYueG1sRE/Pa8Iw&#10;FL4P/B/CE7yMma6ClGqUIYx5KzoRj2/NsylrXrok1vrfL4fBjh/f7/V2tJ0YyIfWsYLXeQaCuHa6&#10;5UbB6fP9pQARIrLGzjEpeFCA7WbytMZSuzsfaDjGRqQQDiUqMDH2pZShNmQxzF1PnLir8xZjgr6R&#10;2uM9hdtO5lm2lBZbTg0Ge9oZqr+PN6tg6A9F9YHPl2B2i2pBP8vzl0WlZtPxbQUi0hj/xX/uvVaQ&#10;Z0Xan96kJyA3vwAAAP//AwBQSwECLQAUAAYACAAAACEA2+H2y+4AAACFAQAAEwAAAAAAAAAAAAAA&#10;AAAAAAAAW0NvbnRlbnRfVHlwZXNdLnhtbFBLAQItABQABgAIAAAAIQBa9CxbvwAAABUBAAALAAAA&#10;AAAAAAAAAAAAAB8BAABfcmVscy8ucmVsc1BLAQItABQABgAIAAAAIQBjVmwSwgAAAN0AAAAPAAAA&#10;AAAAAAAAAAAAAAcCAABkcnMvZG93bnJldi54bWxQSwUGAAAAAAMAAwC3AAAA9gIAAAAA&#10;" adj="17923">
                  <v:textbox inset="5.85pt,.7pt,5.85pt,.7pt"/>
                </v:shape>
                <v:shape id="_x0000_s1298" type="#_x0000_t202" style="position:absolute;left:-853;top:389;width:62241;height:8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JxxwAAAN0AAAAPAAAAZHJzL2Rvd25yZXYueG1sRI9ba8JA&#10;FITfhf6H5Qh9012FBomuEgu90BcvFfHxmD0mwezZkN1q2l/vCkIfh5n5hpktOluLC7W+cqxhNFQg&#10;iHNnKi407L7fBhMQPiAbrB2Thl/ysJg/9WaYGnflDV22oRARwj5FDWUITSqlz0uy6IeuIY7eybUW&#10;Q5RtIU2L1wi3tRwrlUiLFceFEht6LSk/b3+shr/KZx/r1TIcly+Hd7X+Svw+S7R+7nfZFESgLvyH&#10;H+1Po2GsJiO4v4lPQM5vAAAA//8DAFBLAQItABQABgAIAAAAIQDb4fbL7gAAAIUBAAATAAAAAAAA&#10;AAAAAAAAAAAAAABbQ29udGVudF9UeXBlc10ueG1sUEsBAi0AFAAGAAgAAAAhAFr0LFu/AAAAFQEA&#10;AAsAAAAAAAAAAAAAAAAAHwEAAF9yZWxzLy5yZWxzUEsBAi0AFAAGAAgAAAAhAMyVonHHAAAA3QAA&#10;AA8AAAAAAAAAAAAAAAAABwIAAGRycy9kb3ducmV2LnhtbFBLBQYAAAAAAwADALcAAAD7AgAAAAA=&#10;" filled="f" stroked="f">
                  <v:textbox inset="5.85pt,.7pt,5.85pt,.7pt">
                    <w:txbxContent>
                      <w:p w:rsidR="009E1D41" w:rsidRDefault="009E1D41" w:rsidP="008E551A">
                        <w:pPr>
                          <w:autoSpaceDE w:val="0"/>
                          <w:autoSpaceDN w:val="0"/>
                          <w:adjustRightInd w:val="0"/>
                          <w:spacing w:line="0" w:lineRule="atLeast"/>
                          <w:ind w:left="200"/>
                          <w:rPr>
                            <w:rFonts w:ascii="Meiryo UI" w:eastAsia="Meiryo UI" w:hAnsi="Meiryo UI"/>
                            <w:sz w:val="24"/>
                            <w:szCs w:val="24"/>
                          </w:rPr>
                        </w:pPr>
                        <w:r w:rsidRPr="00CA6353">
                          <w:rPr>
                            <w:rFonts w:ascii="Meiryo UI" w:eastAsia="Meiryo UI" w:hAnsi="Meiryo UI" w:hint="eastAsia"/>
                            <w:sz w:val="24"/>
                            <w:szCs w:val="24"/>
                          </w:rPr>
                          <w:t>A1</w:t>
                        </w:r>
                        <w:r>
                          <w:rPr>
                            <w:rFonts w:ascii="Meiryo UI" w:eastAsia="Meiryo UI" w:hAnsi="Meiryo UI" w:hint="eastAsia"/>
                            <w:sz w:val="24"/>
                            <w:szCs w:val="24"/>
                          </w:rPr>
                          <w:t xml:space="preserve">　申請方法や受取方法によって異なります。</w:t>
                        </w:r>
                      </w:p>
                      <w:p w:rsidR="009E1D41" w:rsidRPr="00CA6353" w:rsidRDefault="009E1D41" w:rsidP="008E551A">
                        <w:pPr>
                          <w:autoSpaceDE w:val="0"/>
                          <w:autoSpaceDN w:val="0"/>
                          <w:adjustRightInd w:val="0"/>
                          <w:spacing w:line="0" w:lineRule="atLeast"/>
                          <w:ind w:left="200" w:firstLineChars="200" w:firstLine="480"/>
                          <w:rPr>
                            <w:rFonts w:ascii="Meiryo UI" w:eastAsia="Meiryo UI" w:hAnsi="Meiryo UI"/>
                            <w:sz w:val="24"/>
                            <w:szCs w:val="24"/>
                          </w:rPr>
                        </w:pPr>
                        <w:r w:rsidRPr="00CA6353">
                          <w:rPr>
                            <w:rFonts w:ascii="Meiryo UI" w:eastAsia="Meiryo UI" w:hAnsi="Meiryo UI" w:hint="eastAsia"/>
                            <w:sz w:val="24"/>
                            <w:szCs w:val="24"/>
                          </w:rPr>
                          <w:t>窓口申請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窓口受取</w:t>
                        </w:r>
                        <w:r>
                          <w:rPr>
                            <w:rFonts w:ascii="Meiryo UI" w:eastAsia="Meiryo UI" w:hAnsi="Meiryo UI" w:hint="eastAsia"/>
                            <w:sz w:val="24"/>
                            <w:szCs w:val="24"/>
                          </w:rPr>
                          <w:t>・・・</w:t>
                        </w:r>
                        <w:r w:rsidRPr="00CA6353">
                          <w:rPr>
                            <w:rFonts w:ascii="Meiryo UI" w:eastAsia="Meiryo UI" w:hAnsi="Meiryo UI" w:hint="eastAsia"/>
                            <w:sz w:val="24"/>
                            <w:szCs w:val="24"/>
                          </w:rPr>
                          <w:t>申請日から</w:t>
                        </w:r>
                        <w:r>
                          <w:rPr>
                            <w:rFonts w:ascii="Meiryo UI" w:eastAsia="Meiryo UI" w:hAnsi="Meiryo UI" w:hint="eastAsia"/>
                            <w:sz w:val="24"/>
                            <w:szCs w:val="24"/>
                          </w:rPr>
                          <w:t>１</w:t>
                        </w:r>
                        <w:r w:rsidRPr="00CA6353">
                          <w:rPr>
                            <w:rFonts w:ascii="Meiryo UI" w:eastAsia="Meiryo UI" w:hAnsi="Meiryo UI" w:hint="eastAsia"/>
                            <w:sz w:val="24"/>
                            <w:szCs w:val="24"/>
                          </w:rPr>
                          <w:t>週間後</w:t>
                        </w:r>
                      </w:p>
                      <w:p w:rsidR="009E1D41" w:rsidRPr="00CA6353" w:rsidRDefault="009E1D41" w:rsidP="008E551A">
                        <w:pPr>
                          <w:autoSpaceDE w:val="0"/>
                          <w:autoSpaceDN w:val="0"/>
                          <w:adjustRightInd w:val="0"/>
                          <w:spacing w:line="0" w:lineRule="atLeast"/>
                          <w:ind w:left="200" w:firstLineChars="200" w:firstLine="480"/>
                          <w:rPr>
                            <w:rFonts w:ascii="Meiryo UI" w:eastAsia="Meiryo UI" w:hAnsi="Meiryo UI"/>
                            <w:sz w:val="24"/>
                            <w:szCs w:val="24"/>
                          </w:rPr>
                        </w:pPr>
                        <w:r w:rsidRPr="00CA6353">
                          <w:rPr>
                            <w:rFonts w:ascii="Meiryo UI" w:eastAsia="Meiryo UI" w:hAnsi="Meiryo UI" w:hint="eastAsia"/>
                            <w:sz w:val="24"/>
                            <w:szCs w:val="24"/>
                          </w:rPr>
                          <w:t>窓口申請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郵送受取</w:t>
                        </w:r>
                        <w:r>
                          <w:rPr>
                            <w:rFonts w:ascii="Meiryo UI" w:eastAsia="Meiryo UI" w:hAnsi="Meiryo UI" w:hint="eastAsia"/>
                            <w:sz w:val="24"/>
                            <w:szCs w:val="24"/>
                          </w:rPr>
                          <w:t>・・・</w:t>
                        </w:r>
                        <w:r w:rsidRPr="00CA6353">
                          <w:rPr>
                            <w:rFonts w:ascii="Meiryo UI" w:eastAsia="Meiryo UI" w:hAnsi="Meiryo UI" w:hint="eastAsia"/>
                            <w:sz w:val="24"/>
                            <w:szCs w:val="24"/>
                          </w:rPr>
                          <w:t>申請日から10日後</w:t>
                        </w:r>
                      </w:p>
                      <w:p w:rsidR="009E1D41" w:rsidRPr="00CA6353" w:rsidRDefault="009E1D41" w:rsidP="008E551A">
                        <w:pPr>
                          <w:autoSpaceDE w:val="0"/>
                          <w:autoSpaceDN w:val="0"/>
                          <w:adjustRightInd w:val="0"/>
                          <w:spacing w:line="0" w:lineRule="atLeast"/>
                          <w:ind w:left="200"/>
                          <w:rPr>
                            <w:rFonts w:ascii="Meiryo UI" w:eastAsia="Meiryo UI" w:hAnsi="Meiryo UI"/>
                            <w:sz w:val="24"/>
                            <w:szCs w:val="24"/>
                          </w:rPr>
                        </w:pPr>
                        <w:r w:rsidRPr="00CA6353">
                          <w:rPr>
                            <w:rFonts w:ascii="Meiryo UI" w:eastAsia="Meiryo UI" w:hAnsi="Meiryo UI" w:hint="eastAsia"/>
                            <w:sz w:val="24"/>
                            <w:szCs w:val="24"/>
                          </w:rPr>
                          <w:t xml:space="preserve">　　　郵送申請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郵送受取</w:t>
                        </w:r>
                        <w:r>
                          <w:rPr>
                            <w:rFonts w:ascii="Meiryo UI" w:eastAsia="Meiryo UI" w:hAnsi="Meiryo UI" w:hint="eastAsia"/>
                            <w:sz w:val="24"/>
                            <w:szCs w:val="24"/>
                          </w:rPr>
                          <w:t>・・・</w:t>
                        </w:r>
                        <w:r w:rsidRPr="00CA6353">
                          <w:rPr>
                            <w:rFonts w:ascii="Meiryo UI" w:eastAsia="Meiryo UI" w:hAnsi="Meiryo UI" w:hint="eastAsia"/>
                            <w:sz w:val="24"/>
                            <w:szCs w:val="24"/>
                          </w:rPr>
                          <w:t>消印日から</w:t>
                        </w:r>
                        <w:r>
                          <w:rPr>
                            <w:rFonts w:ascii="Meiryo UI" w:eastAsia="Meiryo UI" w:hAnsi="Meiryo UI" w:hint="eastAsia"/>
                            <w:sz w:val="24"/>
                            <w:szCs w:val="24"/>
                          </w:rPr>
                          <w:t>２</w:t>
                        </w:r>
                        <w:r w:rsidRPr="00CA6353">
                          <w:rPr>
                            <w:rFonts w:ascii="Meiryo UI" w:eastAsia="Meiryo UI" w:hAnsi="Meiryo UI" w:hint="eastAsia"/>
                            <w:sz w:val="24"/>
                            <w:szCs w:val="24"/>
                          </w:rPr>
                          <w:t>週間後</w:t>
                        </w:r>
                      </w:p>
                      <w:p w:rsidR="009E1D41" w:rsidRPr="003967EA" w:rsidRDefault="009E1D41" w:rsidP="008E551A"/>
                      <w:p w:rsidR="009E1D41" w:rsidRPr="00CA6353" w:rsidRDefault="009E1D41" w:rsidP="008E551A">
                        <w:pPr>
                          <w:autoSpaceDE w:val="0"/>
                          <w:autoSpaceDN w:val="0"/>
                          <w:adjustRightInd w:val="0"/>
                          <w:spacing w:line="0" w:lineRule="atLeast"/>
                          <w:rPr>
                            <w:rFonts w:ascii="Meiryo UI" w:eastAsia="Meiryo UI" w:hAnsi="Meiryo UI"/>
                            <w:sz w:val="22"/>
                          </w:rPr>
                        </w:pPr>
                      </w:p>
                    </w:txbxContent>
                  </v:textbox>
                </v:shape>
                <w10:wrap anchorx="margin"/>
              </v:group>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62048" behindDoc="0" locked="0" layoutInCell="1" allowOverlap="1" wp14:anchorId="168C7AC7" wp14:editId="264EE183">
                <wp:simplePos x="0" y="0"/>
                <wp:positionH relativeFrom="column">
                  <wp:posOffset>9525</wp:posOffset>
                </wp:positionH>
                <wp:positionV relativeFrom="paragraph">
                  <wp:posOffset>71755</wp:posOffset>
                </wp:positionV>
                <wp:extent cx="6106795" cy="495300"/>
                <wp:effectExtent l="0" t="0" r="27305" b="0"/>
                <wp:wrapNone/>
                <wp:docPr id="2082" name="グループ化 2082"/>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2083" name="正方形/長方形 2083"/>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 name="テキスト ボックス 2084"/>
                        <wps:cNvSpPr txBox="1"/>
                        <wps:spPr>
                          <a:xfrm>
                            <a:off x="19050" y="0"/>
                            <a:ext cx="6087745" cy="495300"/>
                          </a:xfrm>
                          <a:prstGeom prst="rect">
                            <a:avLst/>
                          </a:prstGeom>
                          <a:noFill/>
                          <a:ln w="6350">
                            <a:noFill/>
                          </a:ln>
                        </wps:spPr>
                        <wps:txb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Q２</w:t>
                              </w:r>
                              <w:r>
                                <w:rPr>
                                  <w:rFonts w:ascii="Meiryo UI" w:eastAsia="Meiryo UI" w:hAnsi="Meiryo UI" w:hint="eastAsia"/>
                                  <w:sz w:val="24"/>
                                  <w:szCs w:val="24"/>
                                </w:rPr>
                                <w:t>免税軽油</w:t>
                              </w:r>
                              <w:r w:rsidRPr="00CA6353">
                                <w:rPr>
                                  <w:rFonts w:ascii="Meiryo UI" w:eastAsia="Meiryo UI" w:hAnsi="Meiryo UI" w:hint="eastAsia"/>
                                  <w:sz w:val="24"/>
                                  <w:szCs w:val="24"/>
                                </w:rPr>
                                <w:t>使用者証の内容に変更があったときはどうすれば</w:t>
                              </w:r>
                              <w:r>
                                <w:rPr>
                                  <w:rFonts w:ascii="Meiryo UI" w:eastAsia="Meiryo UI" w:hAnsi="Meiryo UI" w:hint="eastAsia"/>
                                  <w:sz w:val="24"/>
                                  <w:szCs w:val="24"/>
                                </w:rPr>
                                <w:t>良いですか</w:t>
                              </w:r>
                              <w:r w:rsidRPr="00CA6353">
                                <w:rPr>
                                  <w:rFonts w:ascii="Meiryo UI" w:eastAsia="Meiryo UI" w:hAnsi="Meiryo UI"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C7AC7" id="グループ化 2082" o:spid="_x0000_s1299" style="position:absolute;margin-left:.75pt;margin-top:5.65pt;width:480.85pt;height:39pt;z-index:252162048;mso-width-relative:margin;mso-height-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PJjQMAAIAJAAAOAAAAZHJzL2Uyb0RvYy54bWzcVs1rFDEUvwv+DyF3O7Pb2Y8O3UptbRGq&#10;Fqp4zmYyH5BJYpLtbD12QTx4VS+e9CiiNxH0rxkU/C98ycxsa1uLKIh4yeblJe/j937v7axfn5cc&#10;HTJtCikmuLcSYsQElUkhsgm+f2/n2hgjY4lICJeCTfARM/j6xtUr65WKWV/mkidMIzAiTFypCc6t&#10;VXEQGJqzkpgVqZgAZSp1SSyIOgsSTSqwXvKgH4bDoJI6UVpSZgycbjdKvOHtpymj9m6aGmYRn2CI&#10;zfpV+3Xq1mBjncSZJiovaBsG+Y0oSlIIcLo0tU0sQTNdnDNVFlRLI1O7QmUZyDQtKPM5QDa98Ew2&#10;u1rOlM8li6tMLWECaM/g9Ntm6Z3DfY2KZIL74biPkSAlVKk+fl8v3tSLT/XixZenz5HXAVSVymJ4&#10;savVgdrX7UHWSC77eapL9wt5obkH+WgJMptbROFw2AuHo7UBRhR00dpgNWyrQHMo1blnNL95+cOg&#10;cxu46JbBVAoIZU4wM3+G2UFOFPOlMA6BE8xWO8y+vn399fnHL59fBd+efWh2DrdVRzEXDLxagmZi&#10;A/j9FLHREKjdUPNi1MIwHPgLy+RJrLSxu0yWyG0mWAP1PSPJ4Z6xEANc7a44x0byItkpOPeCzqZb&#10;XKNDAm2yBbajbf+Wz8rbMmmOIaQuKDh2pfK3x90x2DeNGe/rB/tcoAoYNojAAqIE+jzlxMK2VMA8&#10;IzKMCM9ggFCrveMfXrdmL41uNGijuywMl/82MXljyftwKMMTLhwMzA+MFi5Xs6ZKbmfn07lvk954&#10;0FV0KpMjIIKWzVQxiu4U4GGPGLtPNIwRSBZGo70LS8olICDbHUa51I8uOnf3gamgxaiCsQToPJwR&#10;zTDitwRweK0XRW6OeSEajPog6NOa6WmNmJVbEkragyGsqN+6+5Z321TL8gFM0E3nFVREUPDd1KEV&#10;tmwzLmEGU7a56a/B7FLE7okDRZ1xh53D9t78AdGqJaAF6t6RXd+Q+AwPm7vupZCbMyvTwpPUYd3g&#10;CnVxAvRw0z9/o5mjrpnrxeP6+G19/LFePEH14mW9WNTH70B2LR11BGhbGtn5DQmTrded/6S5e2uu&#10;a9EFIzEcj0bRuZEIvOwGate5v9jcQrrOBmo7ZrvWG66C5wbsVtOS3mN8Ic2HXTb/Mc1hBDWM/xdI&#10;7v+/4G/eD6T2k8R9R5yWfVOcfDhtfAcAAP//AwBQSwMEFAAGAAgAAAAhAMSoNtrdAAAABwEAAA8A&#10;AABkcnMvZG93bnJldi54bWxMjkFLw0AUhO+C/2F5gje7SUNLG7MppainItgK4u01eU1Cs29Ddpuk&#10;/97nSU/DMMPMl20m26qBet84NhDPIlDEhSsbrgx8Hl+fVqB8QC6xdUwGbuRhk9/fZZiWbuQPGg6h&#10;UjLCPkUDdQhdqrUvarLoZ64jluzseotBbF/pssdRxm2r51G01BYblocaO9rVVFwOV2vgbcRxm8Qv&#10;w/5y3t2+j4v3r31Mxjw+TNtnUIGm8FeGX3xBh1yYTu7KpVet+IUUReIElMTrZTIHdTKwWieg80z/&#10;589/AAAA//8DAFBLAQItABQABgAIAAAAIQC2gziS/gAAAOEBAAATAAAAAAAAAAAAAAAAAAAAAABb&#10;Q29udGVudF9UeXBlc10ueG1sUEsBAi0AFAAGAAgAAAAhADj9If/WAAAAlAEAAAsAAAAAAAAAAAAA&#10;AAAALwEAAF9yZWxzLy5yZWxzUEsBAi0AFAAGAAgAAAAhAKypA8mNAwAAgAkAAA4AAAAAAAAAAAAA&#10;AAAALgIAAGRycy9lMm9Eb2MueG1sUEsBAi0AFAAGAAgAAAAhAMSoNtrdAAAABwEAAA8AAAAAAAAA&#10;AAAAAAAA5wUAAGRycy9kb3ducmV2LnhtbFBLBQYAAAAABAAEAPMAAADxBgAAAAA=&#10;">
                <v:rect id="正方形/長方形 2083" o:spid="_x0000_s1300"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CkxgAAAN0AAAAPAAAAZHJzL2Rvd25yZXYueG1sRI9Li8JA&#10;EITvgv9haGFvOlFhlegoPpAVL+JjD3trMm0SzPSEzGiy/npHEDwWVfUVNZ03phB3qlxuWUG/F4Eg&#10;TqzOOVVwPm26YxDOI2ssLJOCf3Iwn7VbU4y1rflA96NPRYCwi1FB5n0ZS+mSjAy6ni2Jg3exlUEf&#10;ZJVKXWEd4KaQgyj6lgZzDgsZlrTKKLkeb0bBT70tV8lwXSz/lg954/3v6LHbKPXVaRYTEJ4a/wm/&#10;21utYBCNh/B6E56AnD0BAAD//wMAUEsBAi0AFAAGAAgAAAAhANvh9svuAAAAhQEAABMAAAAAAAAA&#10;AAAAAAAAAAAAAFtDb250ZW50X1R5cGVzXS54bWxQSwECLQAUAAYACAAAACEAWvQsW78AAAAVAQAA&#10;CwAAAAAAAAAAAAAAAAAfAQAAX3JlbHMvLnJlbHNQSwECLQAUAAYACAAAACEA0ClApMYAAADdAAAA&#10;DwAAAAAAAAAAAAAAAAAHAgAAZHJzL2Rvd25yZXYueG1sUEsFBgAAAAADAAMAtwAAAPoCAAAAAA==&#10;" fillcolor="#f2dcdb" strokecolor="#953735" strokeweight="2pt">
                  <v:textbox>
                    <w:txbxContent>
                      <w:p w:rsidR="009E1D41" w:rsidRDefault="009E1D41" w:rsidP="008E551A"/>
                    </w:txbxContent>
                  </v:textbox>
                </v:rect>
                <v:shape id="テキスト ボックス 2084" o:spid="_x0000_s1301"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7+xwAAAN0AAAAPAAAAZHJzL2Rvd25yZXYueG1sRI9Pa8JA&#10;FMTvhX6H5RV6qxtDW0J0IxKQSmkPai7entmXP5h9m2ZXTf30bqHgcZiZ3zDzxWg6cabBtZYVTCcR&#10;COLS6pZrBcVu9ZKAcB5ZY2eZFPySg0X2+DDHVNsLb+i89bUIEHYpKmi871MpXdmQQTexPXHwKjsY&#10;9EEOtdQDXgLcdDKOondpsOWw0GBPeUPlcXsyCj7z1TduDrFJrl3+8VUt+59i/6bU89O4nIHwNPp7&#10;+L+91griKHmFvzfhCcjsBgAA//8DAFBLAQItABQABgAIAAAAIQDb4fbL7gAAAIUBAAATAAAAAAAA&#10;AAAAAAAAAAAAAABbQ29udGVudF9UeXBlc10ueG1sUEsBAi0AFAAGAAgAAAAhAFr0LFu/AAAAFQEA&#10;AAsAAAAAAAAAAAAAAAAAHwEAAF9yZWxzLy5yZWxzUEsBAi0AFAAGAAgAAAAhALDJLv7HAAAA3QAA&#10;AA8AAAAAAAAAAAAAAAAABwIAAGRycy9kb3ducmV2LnhtbFBLBQYAAAAAAwADALcAAAD7AgAAAAA=&#10;" filled="f" stroked="f" strokeweight=".5pt">
                  <v:textbo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Q２</w:t>
                        </w:r>
                        <w:r>
                          <w:rPr>
                            <w:rFonts w:ascii="Meiryo UI" w:eastAsia="Meiryo UI" w:hAnsi="Meiryo UI" w:hint="eastAsia"/>
                            <w:sz w:val="24"/>
                            <w:szCs w:val="24"/>
                          </w:rPr>
                          <w:t>免税軽油</w:t>
                        </w:r>
                        <w:r w:rsidRPr="00CA6353">
                          <w:rPr>
                            <w:rFonts w:ascii="Meiryo UI" w:eastAsia="Meiryo UI" w:hAnsi="Meiryo UI" w:hint="eastAsia"/>
                            <w:sz w:val="24"/>
                            <w:szCs w:val="24"/>
                          </w:rPr>
                          <w:t>使用者証の内容に変更があったときはどうすれば</w:t>
                        </w:r>
                        <w:r>
                          <w:rPr>
                            <w:rFonts w:ascii="Meiryo UI" w:eastAsia="Meiryo UI" w:hAnsi="Meiryo UI" w:hint="eastAsia"/>
                            <w:sz w:val="24"/>
                            <w:szCs w:val="24"/>
                          </w:rPr>
                          <w:t>良いですか</w:t>
                        </w:r>
                        <w:r w:rsidRPr="00CA6353">
                          <w:rPr>
                            <w:rFonts w:ascii="Meiryo UI" w:eastAsia="Meiryo UI" w:hAnsi="Meiryo UI" w:hint="eastAsia"/>
                            <w:sz w:val="24"/>
                            <w:szCs w:val="24"/>
                          </w:rPr>
                          <w:t>？</w:t>
                        </w:r>
                      </w:p>
                    </w:txbxContent>
                  </v:textbox>
                </v:shape>
              </v:group>
            </w:pict>
          </mc:Fallback>
        </mc:AlternateContent>
      </w: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63072" behindDoc="0" locked="0" layoutInCell="1" allowOverlap="1" wp14:anchorId="3B2E216D" wp14:editId="73C52D55">
                <wp:simplePos x="0" y="0"/>
                <wp:positionH relativeFrom="margin">
                  <wp:posOffset>3810</wp:posOffset>
                </wp:positionH>
                <wp:positionV relativeFrom="paragraph">
                  <wp:posOffset>158750</wp:posOffset>
                </wp:positionV>
                <wp:extent cx="6160135" cy="2209800"/>
                <wp:effectExtent l="0" t="0" r="0" b="19050"/>
                <wp:wrapNone/>
                <wp:docPr id="2085" name="グループ化 2085"/>
                <wp:cNvGraphicFramePr/>
                <a:graphic xmlns:a="http://schemas.openxmlformats.org/drawingml/2006/main">
                  <a:graphicData uri="http://schemas.microsoft.com/office/word/2010/wordprocessingGroup">
                    <wpg:wgp>
                      <wpg:cNvGrpSpPr/>
                      <wpg:grpSpPr>
                        <a:xfrm>
                          <a:off x="0" y="0"/>
                          <a:ext cx="6160135" cy="2209800"/>
                          <a:chOff x="0" y="0"/>
                          <a:chExt cx="6160834" cy="797569"/>
                        </a:xfrm>
                      </wpg:grpSpPr>
                      <wps:wsp>
                        <wps:cNvPr id="2086" name="AutoShape 34"/>
                        <wps:cNvSpPr>
                          <a:spLocks noChangeArrowheads="1"/>
                        </wps:cNvSpPr>
                        <wps:spPr bwMode="auto">
                          <a:xfrm>
                            <a:off x="0" y="0"/>
                            <a:ext cx="6103620" cy="797569"/>
                          </a:xfrm>
                          <a:prstGeom prst="foldedCorner">
                            <a:avLst>
                              <a:gd name="adj" fmla="val 7401"/>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87" name="Text Box 35"/>
                        <wps:cNvSpPr txBox="1">
                          <a:spLocks noChangeArrowheads="1"/>
                        </wps:cNvSpPr>
                        <wps:spPr bwMode="auto">
                          <a:xfrm>
                            <a:off x="50865" y="17317"/>
                            <a:ext cx="6109969" cy="780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CA6353" w:rsidRDefault="009E1D41" w:rsidP="008E551A">
                              <w:pPr>
                                <w:autoSpaceDE w:val="0"/>
                                <w:autoSpaceDN w:val="0"/>
                                <w:adjustRightInd w:val="0"/>
                                <w:spacing w:line="0" w:lineRule="atLeast"/>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sz w:val="24"/>
                                  <w:szCs w:val="24"/>
                                </w:rPr>
                                <w:t>2</w:t>
                              </w:r>
                              <w:r>
                                <w:rPr>
                                  <w:rFonts w:ascii="Meiryo UI" w:eastAsia="Meiryo UI" w:hAnsi="Meiryo UI" w:hint="eastAsia"/>
                                  <w:sz w:val="24"/>
                                  <w:szCs w:val="24"/>
                                </w:rPr>
                                <w:t xml:space="preserve">　免税軽油</w:t>
                              </w:r>
                              <w:r w:rsidRPr="00CA6353">
                                <w:rPr>
                                  <w:rFonts w:ascii="Meiryo UI" w:eastAsia="Meiryo UI" w:hAnsi="Meiryo UI" w:hint="eastAsia"/>
                                  <w:sz w:val="24"/>
                                  <w:szCs w:val="24"/>
                                </w:rPr>
                                <w:t>使用者証書換申請書</w:t>
                              </w:r>
                              <w:r>
                                <w:rPr>
                                  <w:rFonts w:ascii="Meiryo UI" w:eastAsia="Meiryo UI" w:hAnsi="Meiryo UI" w:hint="eastAsia"/>
                                  <w:sz w:val="24"/>
                                  <w:szCs w:val="24"/>
                                </w:rPr>
                                <w:t>に</w:t>
                              </w:r>
                              <w:r w:rsidRPr="00CA6353">
                                <w:rPr>
                                  <w:rFonts w:ascii="Meiryo UI" w:eastAsia="Meiryo UI" w:hAnsi="Meiryo UI" w:hint="eastAsia"/>
                                  <w:sz w:val="24"/>
                                  <w:szCs w:val="24"/>
                                </w:rPr>
                                <w:t>必要書類を添えて、</w:t>
                              </w:r>
                              <w:r>
                                <w:rPr>
                                  <w:rFonts w:ascii="Meiryo UI" w:eastAsia="Meiryo UI" w:hAnsi="Meiryo UI" w:hint="eastAsia"/>
                                  <w:sz w:val="24"/>
                                  <w:szCs w:val="24"/>
                                </w:rPr>
                                <w:t>ご</w:t>
                              </w:r>
                              <w:r w:rsidRPr="00CA6353">
                                <w:rPr>
                                  <w:rFonts w:ascii="Meiryo UI" w:eastAsia="Meiryo UI" w:hAnsi="Meiryo UI" w:hint="eastAsia"/>
                                  <w:sz w:val="24"/>
                                  <w:szCs w:val="24"/>
                                </w:rPr>
                                <w:t>提出ください。（P</w:t>
                              </w:r>
                              <w:r>
                                <w:rPr>
                                  <w:rFonts w:ascii="Meiryo UI" w:eastAsia="Meiryo UI" w:hAnsi="Meiryo UI"/>
                                  <w:sz w:val="24"/>
                                  <w:szCs w:val="24"/>
                                </w:rPr>
                                <w:t>3</w:t>
                              </w:r>
                              <w:r>
                                <w:rPr>
                                  <w:rFonts w:ascii="Meiryo UI" w:eastAsia="Meiryo UI" w:hAnsi="Meiryo UI" w:hint="eastAsia"/>
                                  <w:sz w:val="24"/>
                                  <w:szCs w:val="24"/>
                                </w:rPr>
                                <w:t>8</w:t>
                              </w:r>
                              <w:r w:rsidRPr="00CA6353">
                                <w:rPr>
                                  <w:rFonts w:ascii="Meiryo UI" w:eastAsia="Meiryo UI" w:hAnsi="Meiryo UI" w:hint="eastAsia"/>
                                  <w:sz w:val="24"/>
                                  <w:szCs w:val="24"/>
                                </w:rPr>
                                <w:t>参照）</w:t>
                              </w:r>
                            </w:p>
                            <w:p w:rsidR="009E1D41" w:rsidRDefault="009E1D41" w:rsidP="00116DFA">
                              <w:pPr>
                                <w:autoSpaceDE w:val="0"/>
                                <w:autoSpaceDN w:val="0"/>
                                <w:adjustRightInd w:val="0"/>
                                <w:spacing w:line="0" w:lineRule="atLeast"/>
                                <w:ind w:leftChars="150" w:left="315" w:firstLineChars="50" w:firstLine="120"/>
                                <w:rPr>
                                  <w:rFonts w:ascii="Meiryo UI" w:eastAsia="Meiryo UI" w:hAnsi="Meiryo UI"/>
                                  <w:sz w:val="24"/>
                                  <w:szCs w:val="24"/>
                                </w:rPr>
                              </w:pPr>
                              <w:r w:rsidRPr="00CA6353">
                                <w:rPr>
                                  <w:rFonts w:ascii="Meiryo UI" w:eastAsia="Meiryo UI" w:hAnsi="Meiryo UI" w:hint="eastAsia"/>
                                  <w:sz w:val="24"/>
                                  <w:szCs w:val="24"/>
                                </w:rPr>
                                <w:t>変更内容によって必要書類が異なりますので、</w:t>
                              </w:r>
                              <w:r>
                                <w:rPr>
                                  <w:rFonts w:ascii="Meiryo UI" w:eastAsia="Meiryo UI" w:hAnsi="Meiryo UI" w:hint="eastAsia"/>
                                  <w:sz w:val="24"/>
                                  <w:szCs w:val="24"/>
                                </w:rPr>
                                <w:t>詳しくはなにわ北府税事務所軽油引取税課へお問い合わせください。</w:t>
                              </w:r>
                            </w:p>
                            <w:p w:rsidR="009E1D41" w:rsidRDefault="009E1D41" w:rsidP="008E551A">
                              <w:pPr>
                                <w:spacing w:line="340" w:lineRule="exact"/>
                                <w:ind w:leftChars="50" w:left="105"/>
                                <w:rPr>
                                  <w:rFonts w:ascii="Meiryo UI" w:eastAsia="Meiryo UI" w:hAnsi="Meiryo UI"/>
                                  <w:sz w:val="24"/>
                                  <w:szCs w:val="24"/>
                                </w:rPr>
                              </w:pPr>
                              <w:r>
                                <w:rPr>
                                  <w:rFonts w:ascii="Meiryo UI" w:eastAsia="Meiryo UI" w:hAnsi="Meiryo UI" w:hint="eastAsia"/>
                                  <w:sz w:val="24"/>
                                  <w:szCs w:val="24"/>
                                </w:rPr>
                                <w:t>＜書換申請が必要な場合＞</w:t>
                              </w:r>
                            </w:p>
                            <w:p w:rsidR="009E1D41" w:rsidRPr="00501E23" w:rsidRDefault="009E1D41"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例）・</w:t>
                              </w:r>
                              <w:r>
                                <w:rPr>
                                  <w:rFonts w:ascii="Meiryo UI" w:eastAsia="Meiryo UI" w:hAnsi="Meiryo UI" w:hint="eastAsia"/>
                                  <w:sz w:val="24"/>
                                  <w:szCs w:val="24"/>
                                </w:rPr>
                                <w:t xml:space="preserve">　</w:t>
                              </w:r>
                              <w:r w:rsidRPr="00501E23">
                                <w:rPr>
                                  <w:rFonts w:ascii="Meiryo UI" w:eastAsia="Meiryo UI" w:hAnsi="Meiryo UI" w:hint="eastAsia"/>
                                  <w:sz w:val="24"/>
                                  <w:szCs w:val="24"/>
                                </w:rPr>
                                <w:t>氏名や法人名、住所や所在地に変更が生じた場合</w:t>
                              </w:r>
                            </w:p>
                            <w:p w:rsidR="009E1D41" w:rsidRPr="00501E23" w:rsidRDefault="009E1D41"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 xml:space="preserve">　　　・</w:t>
                              </w:r>
                              <w:r>
                                <w:rPr>
                                  <w:rFonts w:ascii="Meiryo UI" w:eastAsia="Meiryo UI" w:hAnsi="Meiryo UI" w:hint="eastAsia"/>
                                  <w:sz w:val="24"/>
                                  <w:szCs w:val="24"/>
                                </w:rPr>
                                <w:t xml:space="preserve">　</w:t>
                              </w:r>
                              <w:r w:rsidRPr="00501E23">
                                <w:rPr>
                                  <w:rFonts w:ascii="Meiryo UI" w:eastAsia="Meiryo UI" w:hAnsi="Meiryo UI" w:hint="eastAsia"/>
                                  <w:sz w:val="24"/>
                                  <w:szCs w:val="24"/>
                                </w:rPr>
                                <w:t>係留地を変更した場合</w:t>
                              </w:r>
                            </w:p>
                            <w:p w:rsidR="009E1D41" w:rsidRPr="00C52590" w:rsidRDefault="009E1D41" w:rsidP="00C52590">
                              <w:pPr>
                                <w:spacing w:line="340" w:lineRule="exact"/>
                                <w:ind w:left="585"/>
                                <w:rPr>
                                  <w:rFonts w:ascii="Meiryo UI" w:eastAsia="Meiryo UI" w:hAnsi="Meiryo UI"/>
                                  <w:sz w:val="24"/>
                                  <w:szCs w:val="24"/>
                                </w:rPr>
                              </w:pPr>
                              <w:r>
                                <w:rPr>
                                  <w:rFonts w:ascii="Meiryo UI" w:eastAsia="Meiryo UI" w:hAnsi="Meiryo UI" w:hint="eastAsia"/>
                                  <w:sz w:val="24"/>
                                  <w:szCs w:val="24"/>
                                </w:rPr>
                                <w:t xml:space="preserve">・　</w:t>
                              </w:r>
                              <w:r w:rsidRPr="00C52590">
                                <w:rPr>
                                  <w:rFonts w:ascii="Meiryo UI" w:eastAsia="Meiryo UI" w:hAnsi="Meiryo UI" w:hint="eastAsia"/>
                                  <w:sz w:val="24"/>
                                  <w:szCs w:val="24"/>
                                </w:rPr>
                                <w:t>エンジンを積み替えた場合</w:t>
                              </w:r>
                            </w:p>
                            <w:p w:rsidR="009E1D41" w:rsidRPr="00C52590" w:rsidRDefault="009E1D41" w:rsidP="00C52590">
                              <w:pPr>
                                <w:spacing w:line="340" w:lineRule="exact"/>
                                <w:ind w:left="585"/>
                                <w:rPr>
                                  <w:rFonts w:ascii="Meiryo UI" w:eastAsia="Meiryo UI" w:hAnsi="Meiryo UI"/>
                                  <w:sz w:val="24"/>
                                  <w:szCs w:val="24"/>
                                </w:rPr>
                              </w:pPr>
                              <w:r w:rsidRPr="00C52590">
                                <w:rPr>
                                  <w:rFonts w:ascii="Meiryo UI" w:eastAsia="Meiryo UI" w:hAnsi="Meiryo UI" w:hint="eastAsia"/>
                                  <w:sz w:val="24"/>
                                  <w:szCs w:val="24"/>
                                </w:rPr>
                                <w:t>・</w:t>
                              </w:r>
                              <w:r>
                                <w:rPr>
                                  <w:rFonts w:ascii="Meiryo UI" w:eastAsia="Meiryo UI" w:hAnsi="Meiryo UI" w:hint="eastAsia"/>
                                  <w:sz w:val="24"/>
                                  <w:szCs w:val="24"/>
                                </w:rPr>
                                <w:t xml:space="preserve">　</w:t>
                              </w:r>
                              <w:r w:rsidRPr="00C52590">
                                <w:rPr>
                                  <w:rFonts w:ascii="Meiryo UI" w:eastAsia="Meiryo UI" w:hAnsi="Meiryo UI" w:hint="eastAsia"/>
                                  <w:sz w:val="24"/>
                                  <w:szCs w:val="24"/>
                                </w:rPr>
                                <w:t>新たに船舶を購入し、免税軽油を使用される場合</w:t>
                              </w:r>
                            </w:p>
                            <w:p w:rsidR="009E1D41" w:rsidRPr="00C52590" w:rsidRDefault="009E1D41" w:rsidP="00C52590">
                              <w:pPr>
                                <w:spacing w:line="340" w:lineRule="exact"/>
                                <w:ind w:left="585"/>
                                <w:rPr>
                                  <w:rFonts w:ascii="Meiryo UI" w:eastAsia="Meiryo UI" w:hAnsi="Meiryo UI"/>
                                  <w:sz w:val="24"/>
                                  <w:szCs w:val="24"/>
                                </w:rPr>
                              </w:pPr>
                              <w:r>
                                <w:rPr>
                                  <w:rFonts w:ascii="Meiryo UI" w:eastAsia="Meiryo UI" w:hAnsi="Meiryo UI" w:hint="eastAsia"/>
                                  <w:sz w:val="24"/>
                                  <w:szCs w:val="24"/>
                                </w:rPr>
                                <w:t xml:space="preserve">・　</w:t>
                              </w:r>
                              <w:r w:rsidRPr="00C52590">
                                <w:rPr>
                                  <w:rFonts w:ascii="Meiryo UI" w:eastAsia="Meiryo UI" w:hAnsi="Meiryo UI" w:hint="eastAsia"/>
                                  <w:sz w:val="24"/>
                                  <w:szCs w:val="24"/>
                                </w:rPr>
                                <w:t>免税登録の廃止を行う場合</w:t>
                              </w:r>
                            </w:p>
                            <w:p w:rsidR="009E1D41" w:rsidRPr="00240EC8" w:rsidRDefault="009E1D41" w:rsidP="008E551A">
                              <w:pPr>
                                <w:autoSpaceDE w:val="0"/>
                                <w:autoSpaceDN w:val="0"/>
                                <w:adjustRightInd w:val="0"/>
                                <w:spacing w:line="0" w:lineRule="atLeast"/>
                                <w:ind w:leftChars="50" w:left="105" w:firstLineChars="100" w:firstLine="240"/>
                                <w:rPr>
                                  <w:rFonts w:ascii="Meiryo UI" w:eastAsia="Meiryo UI" w:hAnsi="Meiryo UI"/>
                                  <w:sz w:val="24"/>
                                  <w:szCs w:val="24"/>
                                </w:rPr>
                              </w:pPr>
                            </w:p>
                            <w:p w:rsidR="009E1D41" w:rsidRPr="00CA6353" w:rsidRDefault="009E1D41" w:rsidP="008E551A">
                              <w:pPr>
                                <w:autoSpaceDE w:val="0"/>
                                <w:autoSpaceDN w:val="0"/>
                                <w:adjustRightInd w:val="0"/>
                                <w:spacing w:line="0" w:lineRule="atLeast"/>
                                <w:ind w:left="440" w:hangingChars="200" w:hanging="440"/>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2E216D" id="グループ化 2085" o:spid="_x0000_s1302" style="position:absolute;margin-left:.3pt;margin-top:12.5pt;width:485.05pt;height:174pt;z-index:252163072;mso-position-horizontal-relative:margin;mso-width-relative:margin;mso-height-relative:margin" coordsize="61608,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7lZugMAAN8JAAAOAAAAZHJzL2Uyb0RvYy54bWzMVktu5DYQ3QfIHQju26LUav1geWD3xwjg&#10;ZAaYyQHYEvVJJFIhaas9QTbxNuvJIbLJAXIbI/dIkZL64xkDgzESRAuJH7H46tWrIs9f7doG3TGp&#10;asFT7J4RjBjPRF7zMsXfv9vMIoyUpjynjeAsxfdM4VcXX3913ncJ80QlmpxJBEa4SvouxZXWXeI4&#10;KqtYS9WZ6BiHyULIlmroytLJJe3Bets4HiGB0wuZd1JkTCkYXQ2T+MLaLwqW6ddFoZhGTYoBm7Zv&#10;ad9b83YuzmlSStpVdTbCoF+AoqU1h033plZUU3Qr649MtXUmhRKFPstE64iiqDNmfQBvXPLEm2sp&#10;bjvrS5n0ZbenCah9wtMXm82+u3sjUZ2n2CPRAiNOW4jS469/Pj788fjw1+PD73//9gHZOaCq78oE&#10;VlzL7m33Ro4D5dAz3u8K2Zov+IV2luT7Pclsp1EGg4EbEHcOW2Uw53kkjsgYhqyCWH20LqvWRyuj&#10;uT+sDONwEcQmfs60r2Pg7dH0HShKHUhTLyPtbUU7ZmOhDAUH0oKJtMtbLexfCDBabuyfhinDiepu&#10;RPajQlwsK8pLdiml6CtGcwDmWj8MYjA9LDAdBUvRtv9W5BATCuatxD6PZDIPPBC8IfkTVNGkk0pf&#10;M9Ei00hxYRIxXwrJmbS70Lsbpa2i81EUNP8Bo6JtID/uaINCnwywaTL+C4GYrFqHRVPnm7ppbEeW&#10;22UjEaxM8cY+Y+zU8W8NR32K44W3sCBO5tSxCWKfT5mAnOE50E8TQ+56bGtaN0MbUDYcVDMRbFSt&#10;kq3I74FsKYYKARUNGpWQ7zHqoTqkWP10SyXDqPmGQ8BC34tBwtp2oigGpuXxxPZogvIMDKVYYzQ0&#10;l3ooQLedrMsK9nGts1wYBRW1Npo+YBo7IOUB6X+h6XDS9DuTtVdihyBhTyWN9A7GJ+z/lrgXJAqA&#10;ZxCxG87d0GCgyaGSkDiGGjCIPCLewhsFMaXIJMdR5BKOg4O4Dc2niuXCyNXuYSRCk/3AKBq795gX&#10;BoWt8D/HJF5H68if+V6wnvlktZpdbpb+LNi44WI1Xy2XK/cXs6/rJ1Wd54ybbabTxvU/rzCN595w&#10;TuzPm+cz5Lkkc05hWBLAl4nY0SXX88mVF882QRTO/I2/mMUhiWbEja/igPixv9qcunRTc/Zyl16c&#10;/W2t4T7R1G2K4VyBZ5DMc6VgHxED/0AFhBsosYF+Uif0bruzx6UbWTUe8vT/Xjvs6Qi3COvleOMx&#10;15TjPrSP72UX/wAAAP//AwBQSwMEFAAGAAgAAAAhAIFOOXjfAAAABwEAAA8AAABkcnMvZG93bnJl&#10;di54bWxMj0FLw0AUhO+C/2F5gje7m4Y2GrMppainItgKpbfX5DUJzb4N2W2S/nvXkx6HGWa+yVaT&#10;acVAvWssa4hmCgRxYcuGKw3f+/enZxDOI5fYWiYNN3Kwyu/vMkxLO/IXDTtfiVDCLkUNtfddKqUr&#10;ajLoZrYjDt7Z9gZ9kH0lyx7HUG5aOVdqKQ02HBZq7GhTU3HZXY2GjxHHdRy9DdvLeXM77hefh21E&#10;Wj8+TOtXEJ4m/xeGX/yADnlgOtkrl060GpYhp2G+CIeC+5KoBMRJQ5zECmSeyf/8+Q8AAAD//wMA&#10;UEsBAi0AFAAGAAgAAAAhALaDOJL+AAAA4QEAABMAAAAAAAAAAAAAAAAAAAAAAFtDb250ZW50X1R5&#10;cGVzXS54bWxQSwECLQAUAAYACAAAACEAOP0h/9YAAACUAQAACwAAAAAAAAAAAAAAAAAvAQAAX3Jl&#10;bHMvLnJlbHNQSwECLQAUAAYACAAAACEAeZO5WboDAADfCQAADgAAAAAAAAAAAAAAAAAuAgAAZHJz&#10;L2Uyb0RvYy54bWxQSwECLQAUAAYACAAAACEAgU45eN8AAAAHAQAADwAAAAAAAAAAAAAAAAAUBgAA&#10;ZHJzL2Rvd25yZXYueG1sUEsFBgAAAAAEAAQA8wAAACAHAAAAAA==&#10;">
                <v:shape id="_x0000_s1303"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9XwwAAAN0AAAAPAAAAZHJzL2Rvd25yZXYueG1sRI9Bi8Iw&#10;FITvgv8hvAVvmqyCuF2jSEHxuK0u7PHRPNti81KaaOu/3wiCx2FmvmHW28E24k6drx1r+JwpEMSF&#10;MzWXGs6n/XQFwgdkg41j0vAgD9vNeLTGxLieM7rnoRQRwj5BDVUIbSKlLyqy6GeuJY7exXUWQ5Rd&#10;KU2HfYTbRs6VWkqLNceFCltKKyqu+c1q+EnlX5pl+Ltov/pwM9n1kC+U1pOPYfcNItAQ3uFX+2g0&#10;zNVqCc838QnIzT8AAAD//wMAUEsBAi0AFAAGAAgAAAAhANvh9svuAAAAhQEAABMAAAAAAAAAAAAA&#10;AAAAAAAAAFtDb250ZW50X1R5cGVzXS54bWxQSwECLQAUAAYACAAAACEAWvQsW78AAAAVAQAACwAA&#10;AAAAAAAAAAAAAAAfAQAAX3JlbHMvLnJlbHNQSwECLQAUAAYACAAAACEA2KZ/V8MAAADdAAAADwAA&#10;AAAAAAAAAAAAAAAHAgAAZHJzL2Rvd25yZXYueG1sUEsFBgAAAAADAAMAtwAAAPcCAAAAAA==&#10;" adj="20001">
                  <v:textbox inset="5.85pt,.7pt,5.85pt,.7pt"/>
                </v:shape>
                <v:shape id="_x0000_s1304" type="#_x0000_t202" style="position:absolute;left:508;top:173;width:61100;height:7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exwAAAN0AAAAPAAAAZHJzL2Rvd25yZXYueG1sRI9Ba8JA&#10;FITvQv/D8gq96W6FRomuEoXW4qVqi/T4mn1Ngtm3Ibtq6q/vCoLHYWa+YabzztbiRK2vHGt4HigQ&#10;xLkzFRcavj5f+2MQPiAbrB2Thj/yMJ899KaYGnfmLZ12oRARwj5FDWUITSqlz0uy6AeuIY7er2st&#10;hijbQpoWzxFuazlUKpEWK44LJTa0LCk/7I5Ww6Xy2WrzsQg/i5fvN7VZJ36fJVo/PXbZBESgLtzD&#10;t/a70TBU4xFc38QnIGf/AAAA//8DAFBLAQItABQABgAIAAAAIQDb4fbL7gAAAIUBAAATAAAAAAAA&#10;AAAAAAAAAAAAAABbQ29udGVudF9UeXBlc10ueG1sUEsBAi0AFAAGAAgAAAAhAFr0LFu/AAAAFQEA&#10;AAsAAAAAAAAAAAAAAAAAHwEAAF9yZWxzLy5yZWxzUEsBAi0AFAAGAAgAAAAhACwwn57HAAAA3QAA&#10;AA8AAAAAAAAAAAAAAAAABwIAAGRycy9kb3ducmV2LnhtbFBLBQYAAAAAAwADALcAAAD7AgAAAAA=&#10;" filled="f" stroked="f">
                  <v:textbox inset="5.85pt,.7pt,5.85pt,.7pt">
                    <w:txbxContent>
                      <w:p w:rsidR="009E1D41" w:rsidRPr="00CA6353" w:rsidRDefault="009E1D41" w:rsidP="008E551A">
                        <w:pPr>
                          <w:autoSpaceDE w:val="0"/>
                          <w:autoSpaceDN w:val="0"/>
                          <w:adjustRightInd w:val="0"/>
                          <w:spacing w:line="0" w:lineRule="atLeast"/>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sz w:val="24"/>
                            <w:szCs w:val="24"/>
                          </w:rPr>
                          <w:t>2</w:t>
                        </w:r>
                        <w:r>
                          <w:rPr>
                            <w:rFonts w:ascii="Meiryo UI" w:eastAsia="Meiryo UI" w:hAnsi="Meiryo UI" w:hint="eastAsia"/>
                            <w:sz w:val="24"/>
                            <w:szCs w:val="24"/>
                          </w:rPr>
                          <w:t xml:space="preserve">　免税軽油</w:t>
                        </w:r>
                        <w:r w:rsidRPr="00CA6353">
                          <w:rPr>
                            <w:rFonts w:ascii="Meiryo UI" w:eastAsia="Meiryo UI" w:hAnsi="Meiryo UI" w:hint="eastAsia"/>
                            <w:sz w:val="24"/>
                            <w:szCs w:val="24"/>
                          </w:rPr>
                          <w:t>使用者証書換申請書</w:t>
                        </w:r>
                        <w:r>
                          <w:rPr>
                            <w:rFonts w:ascii="Meiryo UI" w:eastAsia="Meiryo UI" w:hAnsi="Meiryo UI" w:hint="eastAsia"/>
                            <w:sz w:val="24"/>
                            <w:szCs w:val="24"/>
                          </w:rPr>
                          <w:t>に</w:t>
                        </w:r>
                        <w:r w:rsidRPr="00CA6353">
                          <w:rPr>
                            <w:rFonts w:ascii="Meiryo UI" w:eastAsia="Meiryo UI" w:hAnsi="Meiryo UI" w:hint="eastAsia"/>
                            <w:sz w:val="24"/>
                            <w:szCs w:val="24"/>
                          </w:rPr>
                          <w:t>必要書類を添えて、</w:t>
                        </w:r>
                        <w:r>
                          <w:rPr>
                            <w:rFonts w:ascii="Meiryo UI" w:eastAsia="Meiryo UI" w:hAnsi="Meiryo UI" w:hint="eastAsia"/>
                            <w:sz w:val="24"/>
                            <w:szCs w:val="24"/>
                          </w:rPr>
                          <w:t>ご</w:t>
                        </w:r>
                        <w:r w:rsidRPr="00CA6353">
                          <w:rPr>
                            <w:rFonts w:ascii="Meiryo UI" w:eastAsia="Meiryo UI" w:hAnsi="Meiryo UI" w:hint="eastAsia"/>
                            <w:sz w:val="24"/>
                            <w:szCs w:val="24"/>
                          </w:rPr>
                          <w:t>提出ください。（P</w:t>
                        </w:r>
                        <w:r>
                          <w:rPr>
                            <w:rFonts w:ascii="Meiryo UI" w:eastAsia="Meiryo UI" w:hAnsi="Meiryo UI"/>
                            <w:sz w:val="24"/>
                            <w:szCs w:val="24"/>
                          </w:rPr>
                          <w:t>3</w:t>
                        </w:r>
                        <w:r>
                          <w:rPr>
                            <w:rFonts w:ascii="Meiryo UI" w:eastAsia="Meiryo UI" w:hAnsi="Meiryo UI" w:hint="eastAsia"/>
                            <w:sz w:val="24"/>
                            <w:szCs w:val="24"/>
                          </w:rPr>
                          <w:t>8</w:t>
                        </w:r>
                        <w:r w:rsidRPr="00CA6353">
                          <w:rPr>
                            <w:rFonts w:ascii="Meiryo UI" w:eastAsia="Meiryo UI" w:hAnsi="Meiryo UI" w:hint="eastAsia"/>
                            <w:sz w:val="24"/>
                            <w:szCs w:val="24"/>
                          </w:rPr>
                          <w:t>参照）</w:t>
                        </w:r>
                      </w:p>
                      <w:p w:rsidR="009E1D41" w:rsidRDefault="009E1D41" w:rsidP="00116DFA">
                        <w:pPr>
                          <w:autoSpaceDE w:val="0"/>
                          <w:autoSpaceDN w:val="0"/>
                          <w:adjustRightInd w:val="0"/>
                          <w:spacing w:line="0" w:lineRule="atLeast"/>
                          <w:ind w:leftChars="150" w:left="315" w:firstLineChars="50" w:firstLine="120"/>
                          <w:rPr>
                            <w:rFonts w:ascii="Meiryo UI" w:eastAsia="Meiryo UI" w:hAnsi="Meiryo UI"/>
                            <w:sz w:val="24"/>
                            <w:szCs w:val="24"/>
                          </w:rPr>
                        </w:pPr>
                        <w:r w:rsidRPr="00CA6353">
                          <w:rPr>
                            <w:rFonts w:ascii="Meiryo UI" w:eastAsia="Meiryo UI" w:hAnsi="Meiryo UI" w:hint="eastAsia"/>
                            <w:sz w:val="24"/>
                            <w:szCs w:val="24"/>
                          </w:rPr>
                          <w:t>変更内容によって必要書類が異なりますので、</w:t>
                        </w:r>
                        <w:r>
                          <w:rPr>
                            <w:rFonts w:ascii="Meiryo UI" w:eastAsia="Meiryo UI" w:hAnsi="Meiryo UI" w:hint="eastAsia"/>
                            <w:sz w:val="24"/>
                            <w:szCs w:val="24"/>
                          </w:rPr>
                          <w:t>詳しくはなにわ北府税事務所軽油引取税課へお問い合わせください。</w:t>
                        </w:r>
                      </w:p>
                      <w:p w:rsidR="009E1D41" w:rsidRDefault="009E1D41" w:rsidP="008E551A">
                        <w:pPr>
                          <w:spacing w:line="340" w:lineRule="exact"/>
                          <w:ind w:leftChars="50" w:left="105"/>
                          <w:rPr>
                            <w:rFonts w:ascii="Meiryo UI" w:eastAsia="Meiryo UI" w:hAnsi="Meiryo UI"/>
                            <w:sz w:val="24"/>
                            <w:szCs w:val="24"/>
                          </w:rPr>
                        </w:pPr>
                        <w:r>
                          <w:rPr>
                            <w:rFonts w:ascii="Meiryo UI" w:eastAsia="Meiryo UI" w:hAnsi="Meiryo UI" w:hint="eastAsia"/>
                            <w:sz w:val="24"/>
                            <w:szCs w:val="24"/>
                          </w:rPr>
                          <w:t>＜書換申請が必要な場合＞</w:t>
                        </w:r>
                      </w:p>
                      <w:p w:rsidR="009E1D41" w:rsidRPr="00501E23" w:rsidRDefault="009E1D41"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例）・</w:t>
                        </w:r>
                        <w:r>
                          <w:rPr>
                            <w:rFonts w:ascii="Meiryo UI" w:eastAsia="Meiryo UI" w:hAnsi="Meiryo UI" w:hint="eastAsia"/>
                            <w:sz w:val="24"/>
                            <w:szCs w:val="24"/>
                          </w:rPr>
                          <w:t xml:space="preserve">　</w:t>
                        </w:r>
                        <w:r w:rsidRPr="00501E23">
                          <w:rPr>
                            <w:rFonts w:ascii="Meiryo UI" w:eastAsia="Meiryo UI" w:hAnsi="Meiryo UI" w:hint="eastAsia"/>
                            <w:sz w:val="24"/>
                            <w:szCs w:val="24"/>
                          </w:rPr>
                          <w:t>氏名や法人名、住所や所在地に変更が生じた場合</w:t>
                        </w:r>
                      </w:p>
                      <w:p w:rsidR="009E1D41" w:rsidRPr="00501E23" w:rsidRDefault="009E1D41"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 xml:space="preserve">　　　・</w:t>
                        </w:r>
                        <w:r>
                          <w:rPr>
                            <w:rFonts w:ascii="Meiryo UI" w:eastAsia="Meiryo UI" w:hAnsi="Meiryo UI" w:hint="eastAsia"/>
                            <w:sz w:val="24"/>
                            <w:szCs w:val="24"/>
                          </w:rPr>
                          <w:t xml:space="preserve">　</w:t>
                        </w:r>
                        <w:r w:rsidRPr="00501E23">
                          <w:rPr>
                            <w:rFonts w:ascii="Meiryo UI" w:eastAsia="Meiryo UI" w:hAnsi="Meiryo UI" w:hint="eastAsia"/>
                            <w:sz w:val="24"/>
                            <w:szCs w:val="24"/>
                          </w:rPr>
                          <w:t>係留地を変更した場合</w:t>
                        </w:r>
                      </w:p>
                      <w:p w:rsidR="009E1D41" w:rsidRPr="00C52590" w:rsidRDefault="009E1D41" w:rsidP="00C52590">
                        <w:pPr>
                          <w:spacing w:line="340" w:lineRule="exact"/>
                          <w:ind w:left="585"/>
                          <w:rPr>
                            <w:rFonts w:ascii="Meiryo UI" w:eastAsia="Meiryo UI" w:hAnsi="Meiryo UI"/>
                            <w:sz w:val="24"/>
                            <w:szCs w:val="24"/>
                          </w:rPr>
                        </w:pPr>
                        <w:r>
                          <w:rPr>
                            <w:rFonts w:ascii="Meiryo UI" w:eastAsia="Meiryo UI" w:hAnsi="Meiryo UI" w:hint="eastAsia"/>
                            <w:sz w:val="24"/>
                            <w:szCs w:val="24"/>
                          </w:rPr>
                          <w:t xml:space="preserve">・　</w:t>
                        </w:r>
                        <w:r w:rsidRPr="00C52590">
                          <w:rPr>
                            <w:rFonts w:ascii="Meiryo UI" w:eastAsia="Meiryo UI" w:hAnsi="Meiryo UI" w:hint="eastAsia"/>
                            <w:sz w:val="24"/>
                            <w:szCs w:val="24"/>
                          </w:rPr>
                          <w:t>エンジンを積み替えた場合</w:t>
                        </w:r>
                      </w:p>
                      <w:p w:rsidR="009E1D41" w:rsidRPr="00C52590" w:rsidRDefault="009E1D41" w:rsidP="00C52590">
                        <w:pPr>
                          <w:spacing w:line="340" w:lineRule="exact"/>
                          <w:ind w:left="585"/>
                          <w:rPr>
                            <w:rFonts w:ascii="Meiryo UI" w:eastAsia="Meiryo UI" w:hAnsi="Meiryo UI"/>
                            <w:sz w:val="24"/>
                            <w:szCs w:val="24"/>
                          </w:rPr>
                        </w:pPr>
                        <w:r w:rsidRPr="00C52590">
                          <w:rPr>
                            <w:rFonts w:ascii="Meiryo UI" w:eastAsia="Meiryo UI" w:hAnsi="Meiryo UI" w:hint="eastAsia"/>
                            <w:sz w:val="24"/>
                            <w:szCs w:val="24"/>
                          </w:rPr>
                          <w:t>・</w:t>
                        </w:r>
                        <w:r>
                          <w:rPr>
                            <w:rFonts w:ascii="Meiryo UI" w:eastAsia="Meiryo UI" w:hAnsi="Meiryo UI" w:hint="eastAsia"/>
                            <w:sz w:val="24"/>
                            <w:szCs w:val="24"/>
                          </w:rPr>
                          <w:t xml:space="preserve">　</w:t>
                        </w:r>
                        <w:r w:rsidRPr="00C52590">
                          <w:rPr>
                            <w:rFonts w:ascii="Meiryo UI" w:eastAsia="Meiryo UI" w:hAnsi="Meiryo UI" w:hint="eastAsia"/>
                            <w:sz w:val="24"/>
                            <w:szCs w:val="24"/>
                          </w:rPr>
                          <w:t>新たに船舶を購入し、免税軽油を使用される場合</w:t>
                        </w:r>
                      </w:p>
                      <w:p w:rsidR="009E1D41" w:rsidRPr="00C52590" w:rsidRDefault="009E1D41" w:rsidP="00C52590">
                        <w:pPr>
                          <w:spacing w:line="340" w:lineRule="exact"/>
                          <w:ind w:left="585"/>
                          <w:rPr>
                            <w:rFonts w:ascii="Meiryo UI" w:eastAsia="Meiryo UI" w:hAnsi="Meiryo UI"/>
                            <w:sz w:val="24"/>
                            <w:szCs w:val="24"/>
                          </w:rPr>
                        </w:pPr>
                        <w:r>
                          <w:rPr>
                            <w:rFonts w:ascii="Meiryo UI" w:eastAsia="Meiryo UI" w:hAnsi="Meiryo UI" w:hint="eastAsia"/>
                            <w:sz w:val="24"/>
                            <w:szCs w:val="24"/>
                          </w:rPr>
                          <w:t xml:space="preserve">・　</w:t>
                        </w:r>
                        <w:r w:rsidRPr="00C52590">
                          <w:rPr>
                            <w:rFonts w:ascii="Meiryo UI" w:eastAsia="Meiryo UI" w:hAnsi="Meiryo UI" w:hint="eastAsia"/>
                            <w:sz w:val="24"/>
                            <w:szCs w:val="24"/>
                          </w:rPr>
                          <w:t>免税登録の廃止を行う場合</w:t>
                        </w:r>
                      </w:p>
                      <w:p w:rsidR="009E1D41" w:rsidRPr="00240EC8" w:rsidRDefault="009E1D41" w:rsidP="008E551A">
                        <w:pPr>
                          <w:autoSpaceDE w:val="0"/>
                          <w:autoSpaceDN w:val="0"/>
                          <w:adjustRightInd w:val="0"/>
                          <w:spacing w:line="0" w:lineRule="atLeast"/>
                          <w:ind w:leftChars="50" w:left="105" w:firstLineChars="100" w:firstLine="240"/>
                          <w:rPr>
                            <w:rFonts w:ascii="Meiryo UI" w:eastAsia="Meiryo UI" w:hAnsi="Meiryo UI"/>
                            <w:sz w:val="24"/>
                            <w:szCs w:val="24"/>
                          </w:rPr>
                        </w:pPr>
                      </w:p>
                      <w:p w:rsidR="009E1D41" w:rsidRPr="00CA6353" w:rsidRDefault="009E1D41" w:rsidP="008E551A">
                        <w:pPr>
                          <w:autoSpaceDE w:val="0"/>
                          <w:autoSpaceDN w:val="0"/>
                          <w:adjustRightInd w:val="0"/>
                          <w:spacing w:line="0" w:lineRule="atLeast"/>
                          <w:ind w:left="440" w:hangingChars="200" w:hanging="440"/>
                          <w:rPr>
                            <w:rFonts w:ascii="Meiryo UI" w:eastAsia="Meiryo UI" w:hAnsi="Meiryo UI"/>
                            <w:sz w:val="22"/>
                          </w:rPr>
                        </w:pPr>
                      </w:p>
                    </w:txbxContent>
                  </v:textbox>
                </v:shape>
                <w10:wrap anchorx="margin"/>
              </v:group>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64096" behindDoc="0" locked="0" layoutInCell="1" allowOverlap="1" wp14:anchorId="6E6914CE" wp14:editId="505017A6">
                <wp:simplePos x="0" y="0"/>
                <wp:positionH relativeFrom="column">
                  <wp:posOffset>9525</wp:posOffset>
                </wp:positionH>
                <wp:positionV relativeFrom="paragraph">
                  <wp:posOffset>207645</wp:posOffset>
                </wp:positionV>
                <wp:extent cx="6106795" cy="495300"/>
                <wp:effectExtent l="0" t="0" r="27305" b="0"/>
                <wp:wrapNone/>
                <wp:docPr id="2088" name="グループ化 2088"/>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2089" name="正方形/長方形 2089"/>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テキスト ボックス 2090"/>
                        <wps:cNvSpPr txBox="1"/>
                        <wps:spPr>
                          <a:xfrm>
                            <a:off x="19050" y="0"/>
                            <a:ext cx="6087745" cy="495300"/>
                          </a:xfrm>
                          <a:prstGeom prst="rect">
                            <a:avLst/>
                          </a:prstGeom>
                          <a:noFill/>
                          <a:ln w="6350">
                            <a:noFill/>
                          </a:ln>
                        </wps:spPr>
                        <wps:txb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3</w:t>
                              </w:r>
                              <w:r w:rsidRPr="00CA6353">
                                <w:rPr>
                                  <w:rFonts w:ascii="Meiryo UI" w:eastAsia="Meiryo UI" w:hAnsi="Meiryo UI" w:hint="eastAsia"/>
                                  <w:sz w:val="24"/>
                                  <w:szCs w:val="24"/>
                                </w:rPr>
                                <w:t>代理</w:t>
                              </w:r>
                              <w:r>
                                <w:rPr>
                                  <w:rFonts w:ascii="Meiryo UI" w:eastAsia="Meiryo UI" w:hAnsi="Meiryo UI" w:hint="eastAsia"/>
                                  <w:sz w:val="24"/>
                                  <w:szCs w:val="24"/>
                                </w:rPr>
                                <w:t>人</w:t>
                              </w:r>
                              <w:r w:rsidRPr="00CA6353">
                                <w:rPr>
                                  <w:rFonts w:ascii="Meiryo UI" w:eastAsia="Meiryo UI" w:hAnsi="Meiryo UI" w:hint="eastAsia"/>
                                  <w:sz w:val="24"/>
                                  <w:szCs w:val="24"/>
                                </w:rPr>
                                <w:t>でも</w:t>
                              </w:r>
                              <w:r>
                                <w:rPr>
                                  <w:rFonts w:ascii="Meiryo UI" w:eastAsia="Meiryo UI" w:hAnsi="Meiryo UI" w:hint="eastAsia"/>
                                  <w:sz w:val="24"/>
                                  <w:szCs w:val="24"/>
                                </w:rPr>
                                <w:t>免税軽油にかかる手続きは</w:t>
                              </w:r>
                              <w:r w:rsidRPr="00CA6353">
                                <w:rPr>
                                  <w:rFonts w:ascii="Meiryo UI" w:eastAsia="Meiryo UI" w:hAnsi="Meiryo UI" w:hint="eastAsia"/>
                                  <w:sz w:val="24"/>
                                  <w:szCs w:val="24"/>
                                </w:rPr>
                                <w:t>できますか？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914CE" id="グループ化 2088" o:spid="_x0000_s1305" style="position:absolute;margin-left:.75pt;margin-top:16.35pt;width:480.85pt;height:39pt;z-index:252164096;mso-width-relative:margin;mso-height-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m/kQMAAIAJAAAOAAAAZHJzL2Uyb0RvYy54bWzcVstu3DYU3QfoPxDa19I48/AIHgeuXRsF&#10;nMSAU2TNoagHIJEMybHGWXqAootsk2yySpZF0O6KAO3XCAnQv+ghJY2fMYoUKIpsOLx83Ht57rln&#10;tP1gWZXklGtTSDELBhtRQLhgMilENgt+fHLw7VZAjKUioaUUfBaccRM82Pnm3natYr4pc1kmXBM4&#10;ESau1SzIrVVxGBqW84qaDam4wGYqdUUtTJ2FiaY1vFdluBlF47CWOlFaMm4MVvfbzWDH+09Tzuzj&#10;NDXcknIWIDfrR+3HuRvDnW0aZ5qqvGBdGvQLsqhoIRB07WqfWkoWurjhqiqYlkamdoPJKpRpWjDu&#10;34DXDKJrrznUcqH8W7K4ztQaJkB7DacvdssenR5rUiSzYDPaQq0ErVCl5vy3ZvVLs/qjWb3++OIV&#10;8XuAqlZZjBuHWp2oY90tZK3lXr9MdeV+8S6y9CCfrUHmS0sYFseDaDyZjgLCsDecju5HXRVYjlLd&#10;uMby7+++GPZhQ5fdOplagVDmAjPz7zA7yanivhTGIXCB2bTH7NP7d59effj459vwr5e/tzOH29RR&#10;zCWDW2vQTGyA32cRm4xB7Zaat6MWRdHIH1g/nsZKG3vIZUXcZBZoUN8zkp4eGYsccLQ/4gIbWRbJ&#10;QVGW3tDZfK/U5JSiTfbge7jv75aL6qFM2mWk1CeFZVcqf3qrX4Z/07rxsa74LwWpwbDREB4Io+jz&#10;tKQW00qBeUZkAaFlBgFhVvvAV253bu/MbjLqsrsrDff+fWry1pOP4VDGlVI4GLgXjA4uV7O2Sm5m&#10;l/Olb5MBuqSr6FwmZyCClq2qGMUOCkQ4osYeUw0ZwWMhjfYxhrSUQEB2s4DkUj+/bd2dB1OxG5Aa&#10;sgR0ni2o5gEpfxDg8HQwHDod88ZwNNmEoS/vzC/viEW1J1HSAURYMT91523ZT1Mtq6dQ0F0XFVtU&#10;MMRu69AZe7aVS2gw47u7/hi0S1F7JE4Uc84ddg7bJ8unVKuOgBbUfST7vqHxNR62Z91NIXcXVqaF&#10;J6nDusUVdXEGerjtn/+gmadAoBPA1U/N+fvm/EOz+pk0qzfNatWc/wobLY1TV1ua2OV3Eso26Nc/&#10;09yDqetacoskRluTyfCGJIKXvaD2nfsPm1tI19nI0jHbtd74PiK3YHc7Hek9xrfSfC1cXzHNIUEt&#10;4/8PJPf/X/ib94LUfZK474jLtm+Kiw+nnb8BAAD//wMAUEsDBBQABgAIAAAAIQA+DitU3wAAAAgB&#10;AAAPAAAAZHJzL2Rvd25yZXYueG1sTI/NTsMwEITvSLyDtUjcqPOjthDiVFUFnCokWqSqNzfeJlHj&#10;dRS7Sfr2LCc4zs5o9pt8NdlWDNj7xpGCeBaBQCqdaahS8L1/f3oG4YMmo1tHqOCGHlbF/V2uM+NG&#10;+sJhFyrBJeQzraAOocuk9GWNVvuZ65DYO7ve6sCyr6Tp9cjltpVJFC2k1Q3xh1p3uKmxvOyuVsHH&#10;qMd1Gr8N28t5czvu55+HbYxKPT5M61cQAafwF4ZffEaHgplO7krGi5b1nIMK0mQJgu2XRZqAOPE9&#10;jpYgi1z+H1D8AAAA//8DAFBLAQItABQABgAIAAAAIQC2gziS/gAAAOEBAAATAAAAAAAAAAAAAAAA&#10;AAAAAABbQ29udGVudF9UeXBlc10ueG1sUEsBAi0AFAAGAAgAAAAhADj9If/WAAAAlAEAAAsAAAAA&#10;AAAAAAAAAAAALwEAAF9yZWxzLy5yZWxzUEsBAi0AFAAGAAgAAAAhAM7TWb+RAwAAgAkAAA4AAAAA&#10;AAAAAAAAAAAALgIAAGRycy9lMm9Eb2MueG1sUEsBAi0AFAAGAAgAAAAhAD4OK1TfAAAACAEAAA8A&#10;AAAAAAAAAAAAAAAA6wUAAGRycy9kb3ducmV2LnhtbFBLBQYAAAAABAAEAPMAAAD3BgAAAAA=&#10;">
                <v:rect id="正方形/長方形 2089" o:spid="_x0000_s1306"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dOxwAAAN0AAAAPAAAAZHJzL2Rvd25yZXYueG1sRI9Ba8JA&#10;FITvBf/D8oTe6qYWaoyuUlOk0ovU6sHbI/tMQrNvQ3ZN0vz6bkHwOMzMN8xy3ZtKtNS40rKC50kE&#10;gjizuuRcwfF7+xSDcB5ZY2WZFPySg/Vq9LDERNuOv6g9+FwECLsEFRTe14mULivIoJvYmjh4F9sY&#10;9EE2udQNdgFuKjmNoldpsOSwUGBNaUHZz+FqFHx0uzrNXt6rzXkzyCvvT7Phc6vU47h/W4Dw1Pt7&#10;+NbeaQXTKJ7D/5vwBOTqDwAA//8DAFBLAQItABQABgAIAAAAIQDb4fbL7gAAAIUBAAATAAAAAAAA&#10;AAAAAAAAAAAAAABbQ29udGVudF9UeXBlc10ueG1sUEsBAi0AFAAGAAgAAAAhAFr0LFu/AAAAFQEA&#10;AAsAAAAAAAAAAAAAAAAAHwEAAF9yZWxzLy5yZWxzUEsBAi0AFAAGAAgAAAAhALHBd07HAAAA3QAA&#10;AA8AAAAAAAAAAAAAAAAABwIAAGRycy9kb3ducmV2LnhtbFBLBQYAAAAAAwADALcAAAD7AgAAAAA=&#10;" fillcolor="#f2dcdb" strokecolor="#953735" strokeweight="2pt">
                  <v:textbox>
                    <w:txbxContent>
                      <w:p w:rsidR="009E1D41" w:rsidRDefault="009E1D41" w:rsidP="008E551A"/>
                    </w:txbxContent>
                  </v:textbox>
                </v:rect>
                <v:shape id="テキスト ボックス 2090" o:spid="_x0000_s1307"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4gxAAAAN0AAAAPAAAAZHJzL2Rvd25yZXYueG1sRE9Na8JA&#10;EL0L/odlhN7MpoEWTbOKBESR9mDqxds0Oyah2dmYXU3sr+8eCj0+3ne2Hk0r7tS7xrKC5ygGQVxa&#10;3XCl4PS5nS9AOI+ssbVMCh7kYL2aTjJMtR34SPfCVyKEsEtRQe19l0rpypoMush2xIG72N6gD7Cv&#10;pO5xCOGmlUkcv0qDDYeGGjvKayq/i5tRcMi3H3j8Sszip81375dNdz2dX5R6mo2bNxCeRv8v/nPv&#10;tYIkXob94U14AnL1CwAA//8DAFBLAQItABQABgAIAAAAIQDb4fbL7gAAAIUBAAATAAAAAAAAAAAA&#10;AAAAAAAAAABbQ29udGVudF9UeXBlc10ueG1sUEsBAi0AFAAGAAgAAAAhAFr0LFu/AAAAFQEAAAsA&#10;AAAAAAAAAAAAAAAAHwEAAF9yZWxzLy5yZWxzUEsBAi0AFAAGAAgAAAAhAEorviDEAAAA3QAAAA8A&#10;AAAAAAAAAAAAAAAABwIAAGRycy9kb3ducmV2LnhtbFBLBQYAAAAAAwADALcAAAD4AgAAAAA=&#10;" filled="f" stroked="f" strokeweight=".5pt">
                  <v:textbo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3</w:t>
                        </w:r>
                        <w:r w:rsidRPr="00CA6353">
                          <w:rPr>
                            <w:rFonts w:ascii="Meiryo UI" w:eastAsia="Meiryo UI" w:hAnsi="Meiryo UI" w:hint="eastAsia"/>
                            <w:sz w:val="24"/>
                            <w:szCs w:val="24"/>
                          </w:rPr>
                          <w:t>代理</w:t>
                        </w:r>
                        <w:r>
                          <w:rPr>
                            <w:rFonts w:ascii="Meiryo UI" w:eastAsia="Meiryo UI" w:hAnsi="Meiryo UI" w:hint="eastAsia"/>
                            <w:sz w:val="24"/>
                            <w:szCs w:val="24"/>
                          </w:rPr>
                          <w:t>人</w:t>
                        </w:r>
                        <w:r w:rsidRPr="00CA6353">
                          <w:rPr>
                            <w:rFonts w:ascii="Meiryo UI" w:eastAsia="Meiryo UI" w:hAnsi="Meiryo UI" w:hint="eastAsia"/>
                            <w:sz w:val="24"/>
                            <w:szCs w:val="24"/>
                          </w:rPr>
                          <w:t>でも</w:t>
                        </w:r>
                        <w:r>
                          <w:rPr>
                            <w:rFonts w:ascii="Meiryo UI" w:eastAsia="Meiryo UI" w:hAnsi="Meiryo UI" w:hint="eastAsia"/>
                            <w:sz w:val="24"/>
                            <w:szCs w:val="24"/>
                          </w:rPr>
                          <w:t>免税軽油にかかる手続きは</w:t>
                        </w:r>
                        <w:r w:rsidRPr="00CA6353">
                          <w:rPr>
                            <w:rFonts w:ascii="Meiryo UI" w:eastAsia="Meiryo UI" w:hAnsi="Meiryo UI" w:hint="eastAsia"/>
                            <w:sz w:val="24"/>
                            <w:szCs w:val="24"/>
                          </w:rPr>
                          <w:t>できますか？</w:t>
                        </w:r>
                      </w:p>
                    </w:txbxContent>
                  </v:textbox>
                </v:shape>
              </v:group>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Default="008E551A" w:rsidP="008E551A">
      <w:pPr>
        <w:widowControl/>
        <w:jc w:val="left"/>
      </w:pPr>
      <w:r w:rsidRPr="00CB0A52">
        <w:rPr>
          <w:noProof/>
        </w:rPr>
        <mc:AlternateContent>
          <mc:Choice Requires="wpg">
            <w:drawing>
              <wp:anchor distT="0" distB="0" distL="114300" distR="114300" simplePos="0" relativeHeight="252165120" behindDoc="0" locked="0" layoutInCell="1" allowOverlap="1" wp14:anchorId="2BA81C0A" wp14:editId="6B487237">
                <wp:simplePos x="0" y="0"/>
                <wp:positionH relativeFrom="margin">
                  <wp:posOffset>8255</wp:posOffset>
                </wp:positionH>
                <wp:positionV relativeFrom="paragraph">
                  <wp:posOffset>67945</wp:posOffset>
                </wp:positionV>
                <wp:extent cx="6158865" cy="361950"/>
                <wp:effectExtent l="0" t="0" r="0" b="19050"/>
                <wp:wrapNone/>
                <wp:docPr id="2091" name="グループ化 2091"/>
                <wp:cNvGraphicFramePr/>
                <a:graphic xmlns:a="http://schemas.openxmlformats.org/drawingml/2006/main">
                  <a:graphicData uri="http://schemas.microsoft.com/office/word/2010/wordprocessingGroup">
                    <wpg:wgp>
                      <wpg:cNvGrpSpPr/>
                      <wpg:grpSpPr>
                        <a:xfrm>
                          <a:off x="0" y="0"/>
                          <a:ext cx="6158865" cy="361950"/>
                          <a:chOff x="0" y="0"/>
                          <a:chExt cx="6159511" cy="797569"/>
                        </a:xfrm>
                      </wpg:grpSpPr>
                      <wps:wsp>
                        <wps:cNvPr id="2092" name="AutoShape 34"/>
                        <wps:cNvSpPr>
                          <a:spLocks noChangeArrowheads="1"/>
                        </wps:cNvSpPr>
                        <wps:spPr bwMode="auto">
                          <a:xfrm>
                            <a:off x="0" y="0"/>
                            <a:ext cx="6103620" cy="797569"/>
                          </a:xfrm>
                          <a:prstGeom prst="foldedCorner">
                            <a:avLst>
                              <a:gd name="adj" fmla="val 36204"/>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93" name="Text Box 35"/>
                        <wps:cNvSpPr txBox="1">
                          <a:spLocks noChangeArrowheads="1"/>
                        </wps:cNvSpPr>
                        <wps:spPr bwMode="auto">
                          <a:xfrm>
                            <a:off x="49542" y="78498"/>
                            <a:ext cx="6109969" cy="649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Pr="00CA6353" w:rsidRDefault="009E1D41" w:rsidP="008E551A">
                              <w:pPr>
                                <w:autoSpaceDE w:val="0"/>
                                <w:autoSpaceDN w:val="0"/>
                                <w:adjustRightInd w:val="0"/>
                                <w:spacing w:line="0" w:lineRule="atLeast"/>
                                <w:ind w:left="480" w:hangingChars="200" w:hanging="480"/>
                                <w:rPr>
                                  <w:rFonts w:ascii="Meiryo UI" w:eastAsia="Meiryo UI" w:hAnsi="Meiryo UI"/>
                                  <w:sz w:val="22"/>
                                </w:rPr>
                              </w:pPr>
                              <w:r w:rsidRPr="00CA6353">
                                <w:rPr>
                                  <w:rFonts w:ascii="Meiryo UI" w:eastAsia="Meiryo UI" w:hAnsi="Meiryo UI" w:hint="eastAsia"/>
                                  <w:sz w:val="24"/>
                                  <w:szCs w:val="24"/>
                                </w:rPr>
                                <w:t>A</w:t>
                              </w:r>
                              <w:r>
                                <w:rPr>
                                  <w:rFonts w:ascii="Meiryo UI" w:eastAsia="Meiryo UI" w:hAnsi="Meiryo UI" w:hint="eastAsia"/>
                                  <w:sz w:val="24"/>
                                  <w:szCs w:val="24"/>
                                </w:rPr>
                                <w:t>３代理であっても手続きは</w:t>
                              </w:r>
                              <w:r w:rsidRPr="00CA6353">
                                <w:rPr>
                                  <w:rFonts w:ascii="Meiryo UI" w:eastAsia="Meiryo UI" w:hAnsi="Meiryo UI" w:hint="eastAsia"/>
                                  <w:sz w:val="24"/>
                                  <w:szCs w:val="24"/>
                                </w:rPr>
                                <w:t>可能です。</w:t>
                              </w:r>
                              <w:r>
                                <w:rPr>
                                  <w:rFonts w:ascii="Meiryo UI" w:eastAsia="Meiryo UI" w:hAnsi="Meiryo UI" w:hint="eastAsia"/>
                                  <w:sz w:val="24"/>
                                  <w:szCs w:val="24"/>
                                </w:rPr>
                                <w:t>その場合、</w:t>
                              </w:r>
                              <w:r w:rsidRPr="00CA6353">
                                <w:rPr>
                                  <w:rFonts w:ascii="Meiryo UI" w:eastAsia="Meiryo UI" w:hAnsi="Meiryo UI" w:hint="eastAsia"/>
                                  <w:sz w:val="24"/>
                                  <w:szCs w:val="24"/>
                                </w:rPr>
                                <w:t>委任状</w:t>
                              </w:r>
                              <w:r>
                                <w:rPr>
                                  <w:rFonts w:ascii="Meiryo UI" w:eastAsia="Meiryo UI" w:hAnsi="Meiryo UI" w:hint="eastAsia"/>
                                  <w:sz w:val="24"/>
                                  <w:szCs w:val="24"/>
                                </w:rPr>
                                <w:t>と代理人の身分証明書をご提出ください。</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A81C0A" id="グループ化 2091" o:spid="_x0000_s1308" style="position:absolute;margin-left:.65pt;margin-top:5.35pt;width:484.95pt;height:28.5pt;z-index:252165120;mso-position-horizontal-relative:margin;mso-width-relative:margin;mso-height-relative:margin" coordsize="61595,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1NtQMAAN8JAAAOAAAAZHJzL2Uyb0RvYy54bWzMVktu5DYQ3QfIHQju2/q0pBYFywO7P0YA&#10;JxlgJgdgS9QnkUiFZFvtBNnE26yTQ8xmDpDbGLlHipS61faMgcEYE6QXan6Lr169KvL81b5t0C2T&#10;qhY8xd6ZixHjmchrXqb4h7ebWYyR0pTntBGcpfiOKfzq4uuvzvsuYb6oRJMzicAIV0nfpbjSuksc&#10;R2UVa6k6Ex3jMFkI2VINXVk6uaQ9WG8bx3fdyOmFzDspMqYUjK6GSXxh7RcFy/T3RaGYRk2KAZu2&#10;X2m/W/N1Ls5pUkraVXU2wqCfgaKlNYdDj6ZWVFO0k/UHpto6k0KJQp9lonVEUdQZsz6AN577xJtr&#10;KXad9aVM+rI70gTUPuHps81m392+lqjOU+y7xMOI0xai9PD7+4f7dw/3fz/c//XPH38iOwdU9V2Z&#10;wI5r2b3pXstxoBx6xvt9IVvzD36hvSX57kgy22uUwWDkhXEchRhlMDePPBKOUcgqCNUH27JqPW0k&#10;oQcYzcYFWYQRMeFzDsc6Bt0RTN+BoNTEmXoZZ28q2jEbCmUYmDjzD5xd7rSwq9A8MLgMAFhpiDKU&#10;qO5GZD8pxMWyorxkl1KKvmI0B2Ce9ePRBtNRsBVt+29FDiGhYN4q7NM4dueRD3p/hiqadFLpayZa&#10;ZBopLkwe5kshOZP2FHp7o7QVdD5qguY/YlS0DaTHLW2QsW/9BP7HxdA6mLUei6bON3XT2I4st8tG&#10;Itia4o39jcFTp8sajvoUk9APLYpHc+rUhGt/HzMBOcNz4J8mht312Na0boY2oGw4yObA8BCprcjv&#10;gG0phgoBFQ0alZC/YNRDdUix+nlHJcOo+YZDxBaBT0DC2nbimADV8nRiezJBeQaGUqwxGppLPRSg&#10;XSfrsoJzPOssF0ZCRa2NqA26AdPYAS0PSP8LUc8Pon5rsvZK7NE8fKJppPcwfsD+pdQdkDCADDMJ&#10;HwckNhhoMlUSlxAoAlblUUCihV1wLAiTHEeVS7gOJnUbmqclxjAXRq72DCORk4FRNPbsMTEMClvh&#10;fyUuWcfrOJgFfrSeBe5qNbvcLINZtPEW4Wq+Wi5X3m/mXC9IqjrPGTfHHG4bL/i0yjTee8M9cbxv&#10;ns+Q55LMeQzDkgC+HIgdXfL8wL3yyWwTxYtZsAnCGVm48cz1yBWJ3IAEq81jl25qzl7u0ouzv601&#10;vCeauk1xfCwRz5eCY0QM/IkKCDdQYgP9pE7o/XZvr0sPch6UMuXp/7122OsRXhHWy/HFY54pp31o&#10;n77LLv4FAAD//wMAUEsDBBQABgAIAAAAIQArH1Xd3QAAAAcBAAAPAAAAZHJzL2Rvd25yZXYueG1s&#10;TI5BS8NAFITvgv9heYI3u0mLjcZsSinqqQi2gnh7TV6T0OzbkN0m6b/3ebKnYZhh5stWk23VQL1v&#10;HBuIZxEo4sKVDVcGvvZvD0+gfEAusXVMBi7kYZXf3mSYlm7kTxp2oVIywj5FA3UIXaq1L2qy6Geu&#10;I5bs6HqLQWxf6bLHUcZtq+dRtNQWG5aHGjva1FScdmdr4H3Ecb2IX4ft6bi5/OwfP763MRlzfzet&#10;X0AFmsJ/Gf7wBR1yYTq4M5deteIXUhSJElASPyfxHNTBwDJJQOeZvubPfwEAAP//AwBQSwECLQAU&#10;AAYACAAAACEAtoM4kv4AAADhAQAAEwAAAAAAAAAAAAAAAAAAAAAAW0NvbnRlbnRfVHlwZXNdLnht&#10;bFBLAQItABQABgAIAAAAIQA4/SH/1gAAAJQBAAALAAAAAAAAAAAAAAAAAC8BAABfcmVscy8ucmVs&#10;c1BLAQItABQABgAIAAAAIQAG661NtQMAAN8JAAAOAAAAAAAAAAAAAAAAAC4CAABkcnMvZTJvRG9j&#10;LnhtbFBLAQItABQABgAIAAAAIQArH1Xd3QAAAAcBAAAPAAAAAAAAAAAAAAAAAA8GAABkcnMvZG93&#10;bnJldi54bWxQSwUGAAAAAAQABADzAAAAGQcAAAAA&#10;">
                <v:shape id="_x0000_s1309"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4RxwAAAN0AAAAPAAAAZHJzL2Rvd25yZXYueG1sRI9BawIx&#10;FITvhf6H8AQvotmmUNrVKK2gtQeh1VI8PjbPzeLmZdlEd/33TUHocZiZb5jZone1uFAbKs8aHiYZ&#10;COLCm4pLDd/71fgZRIjIBmvPpOFKARbz+7sZ5sZ3/EWXXSxFgnDIUYONscmlDIUlh2HiG+LkHX3r&#10;MCbZltK02CW4q6XKsifpsOK0YLGhpaXitDs7DR+uWxen6n2tRgdlt91bST+Pn1oPB/3rFESkPv6H&#10;b+2N0aCyFwV/b9ITkPNfAAAA//8DAFBLAQItABQABgAIAAAAIQDb4fbL7gAAAIUBAAATAAAAAAAA&#10;AAAAAAAAAAAAAABbQ29udGVudF9UeXBlc10ueG1sUEsBAi0AFAAGAAgAAAAhAFr0LFu/AAAAFQEA&#10;AAsAAAAAAAAAAAAAAAAAHwEAAF9yZWxzLy5yZWxzUEsBAi0AFAAGAAgAAAAhAAlrnhHHAAAA3QAA&#10;AA8AAAAAAAAAAAAAAAAABwIAAGRycy9kb3ducmV2LnhtbFBLBQYAAAAAAwADALcAAAD7AgAAAAA=&#10;" adj="13780">
                  <v:textbox inset="5.85pt,.7pt,5.85pt,.7pt"/>
                </v:shape>
                <v:shape id="_x0000_s1310" type="#_x0000_t202" style="position:absolute;left:495;top:784;width:61100;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9AxwAAAN0AAAAPAAAAZHJzL2Rvd25yZXYueG1sRI9ba8JA&#10;FITfC/6H5RT6VndradDUVWKhF3zxivTxmD0mwezZkN1q6q/vFgQfh5n5hhlPO1uLE7W+cqzhqa9A&#10;EOfOVFxo2G7eH4cgfEA2WDsmDb/kYTrp3Y0xNe7MKzqtQyEihH2KGsoQmlRKn5dk0fddQxy9g2st&#10;hijbQpoWzxFuazlQKpEWK44LJTb0VlJ+XP9YDZfKZ5/LxSzsZy/fH2o5T/wuS7R+uO+yVxCBunAL&#10;X9tfRsNAjZ7h/018AnLyBwAA//8DAFBLAQItABQABgAIAAAAIQDb4fbL7gAAAIUBAAATAAAAAAAA&#10;AAAAAAAAAAAAAABbQ29udGVudF9UeXBlc10ueG1sUEsBAi0AFAAGAAgAAAAhAFr0LFu/AAAAFQEA&#10;AAsAAAAAAAAAAAAAAAAAHwEAAF9yZWxzLy5yZWxzUEsBAi0AFAAGAAgAAAAhANbSD0DHAAAA3QAA&#10;AA8AAAAAAAAAAAAAAAAABwIAAGRycy9kb3ducmV2LnhtbFBLBQYAAAAAAwADALcAAAD7AgAAAAA=&#10;" filled="f" stroked="f">
                  <v:textbox inset="5.85pt,.7pt,5.85pt,.7pt">
                    <w:txbxContent>
                      <w:p w:rsidR="009E1D41" w:rsidRPr="00CA6353" w:rsidRDefault="009E1D41" w:rsidP="008E551A">
                        <w:pPr>
                          <w:autoSpaceDE w:val="0"/>
                          <w:autoSpaceDN w:val="0"/>
                          <w:adjustRightInd w:val="0"/>
                          <w:spacing w:line="0" w:lineRule="atLeast"/>
                          <w:ind w:left="480" w:hangingChars="200" w:hanging="480"/>
                          <w:rPr>
                            <w:rFonts w:ascii="Meiryo UI" w:eastAsia="Meiryo UI" w:hAnsi="Meiryo UI"/>
                            <w:sz w:val="22"/>
                          </w:rPr>
                        </w:pPr>
                        <w:r w:rsidRPr="00CA6353">
                          <w:rPr>
                            <w:rFonts w:ascii="Meiryo UI" w:eastAsia="Meiryo UI" w:hAnsi="Meiryo UI" w:hint="eastAsia"/>
                            <w:sz w:val="24"/>
                            <w:szCs w:val="24"/>
                          </w:rPr>
                          <w:t>A</w:t>
                        </w:r>
                        <w:r>
                          <w:rPr>
                            <w:rFonts w:ascii="Meiryo UI" w:eastAsia="Meiryo UI" w:hAnsi="Meiryo UI" w:hint="eastAsia"/>
                            <w:sz w:val="24"/>
                            <w:szCs w:val="24"/>
                          </w:rPr>
                          <w:t>３代理であっても手続きは</w:t>
                        </w:r>
                        <w:r w:rsidRPr="00CA6353">
                          <w:rPr>
                            <w:rFonts w:ascii="Meiryo UI" w:eastAsia="Meiryo UI" w:hAnsi="Meiryo UI" w:hint="eastAsia"/>
                            <w:sz w:val="24"/>
                            <w:szCs w:val="24"/>
                          </w:rPr>
                          <w:t>可能です。</w:t>
                        </w:r>
                        <w:r>
                          <w:rPr>
                            <w:rFonts w:ascii="Meiryo UI" w:eastAsia="Meiryo UI" w:hAnsi="Meiryo UI" w:hint="eastAsia"/>
                            <w:sz w:val="24"/>
                            <w:szCs w:val="24"/>
                          </w:rPr>
                          <w:t>その場合、</w:t>
                        </w:r>
                        <w:r w:rsidRPr="00CA6353">
                          <w:rPr>
                            <w:rFonts w:ascii="Meiryo UI" w:eastAsia="Meiryo UI" w:hAnsi="Meiryo UI" w:hint="eastAsia"/>
                            <w:sz w:val="24"/>
                            <w:szCs w:val="24"/>
                          </w:rPr>
                          <w:t>委任状</w:t>
                        </w:r>
                        <w:r>
                          <w:rPr>
                            <w:rFonts w:ascii="Meiryo UI" w:eastAsia="Meiryo UI" w:hAnsi="Meiryo UI" w:hint="eastAsia"/>
                            <w:sz w:val="24"/>
                            <w:szCs w:val="24"/>
                          </w:rPr>
                          <w:t>と代理人の身分証明書をご提出ください。</w:t>
                        </w:r>
                      </w:p>
                    </w:txbxContent>
                  </v:textbox>
                </v:shape>
                <w10:wrap anchorx="margin"/>
              </v:group>
            </w:pict>
          </mc:Fallback>
        </mc:AlternateContent>
      </w: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66144" behindDoc="0" locked="0" layoutInCell="1" allowOverlap="1" wp14:anchorId="555285DD" wp14:editId="59E6600D">
                <wp:simplePos x="0" y="0"/>
                <wp:positionH relativeFrom="column">
                  <wp:posOffset>12700</wp:posOffset>
                </wp:positionH>
                <wp:positionV relativeFrom="paragraph">
                  <wp:posOffset>67310</wp:posOffset>
                </wp:positionV>
                <wp:extent cx="6106795" cy="495300"/>
                <wp:effectExtent l="0" t="0" r="27305" b="19050"/>
                <wp:wrapNone/>
                <wp:docPr id="2094" name="グループ化 2094"/>
                <wp:cNvGraphicFramePr/>
                <a:graphic xmlns:a="http://schemas.openxmlformats.org/drawingml/2006/main">
                  <a:graphicData uri="http://schemas.microsoft.com/office/word/2010/wordprocessingGroup">
                    <wpg:wgp>
                      <wpg:cNvGrpSpPr/>
                      <wpg:grpSpPr>
                        <a:xfrm>
                          <a:off x="0" y="0"/>
                          <a:ext cx="6106795" cy="495300"/>
                          <a:chOff x="0" y="-17252"/>
                          <a:chExt cx="6106795" cy="495300"/>
                        </a:xfrm>
                      </wpg:grpSpPr>
                      <wps:wsp>
                        <wps:cNvPr id="2095" name="正方形/長方形 2095"/>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テキスト ボックス 2096"/>
                        <wps:cNvSpPr txBox="1"/>
                        <wps:spPr>
                          <a:xfrm>
                            <a:off x="19050" y="-17252"/>
                            <a:ext cx="6087745" cy="495300"/>
                          </a:xfrm>
                          <a:prstGeom prst="rect">
                            <a:avLst/>
                          </a:prstGeom>
                          <a:noFill/>
                          <a:ln w="6350">
                            <a:noFill/>
                          </a:ln>
                        </wps:spPr>
                        <wps:txb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４</w:t>
                              </w:r>
                              <w:r w:rsidRPr="00CA6353">
                                <w:rPr>
                                  <w:rFonts w:ascii="Meiryo UI" w:eastAsia="Meiryo UI" w:hAnsi="Meiryo UI" w:hint="eastAsia"/>
                                  <w:sz w:val="24"/>
                                  <w:szCs w:val="24"/>
                                </w:rPr>
                                <w:t>様式はどこでダウンロードできますか？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5285DD" id="グループ化 2094" o:spid="_x0000_s1311" style="position:absolute;margin-left:1pt;margin-top:5.3pt;width:480.85pt;height:39pt;z-index:252166144;mso-width-relative:margin;mso-height-relative:margin" coordorigin=",-172"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xngMAAIoJAAAOAAAAZHJzL2Uyb0RvYy54bWzcVk1vFDcYvlfqf7B8JzOz7Ed2lA1Kkyaq&#10;FCBSqDh7PZ4PyWO7tjez6TErIQ5cgQsnOCLU3iok+DUjkPov+tqe2Q0hRAikqurF68/343mf99nZ&#10;ubOsOTpj2lRSzHCyFWPEBJVZJYoZ/vXB4a1tjIwlIiNcCjbD58zgO7s//rDTqJQNZCl5xjQCI8Kk&#10;jZrh0lqVRpGhJauJ2ZKKCTjMpa6JhaUuokyTBqzXPBrE8ThqpM6UlpQZA7sH4RDvevt5zqi9n+eG&#10;WcRnGGKzftR+nLsx2t0haaGJKivahUG+IYqaVAKcrk0dEEvQQlefmaorqqWRud2iso5knleU+Rwg&#10;myS+ks2RlgvlcynSplBrmADaKzh9s1l67+xEoyqb4UE8HWIkSA1Vai/+bFev29W7dvX8w5NnyJ8B&#10;VI0qUnhxpNWpOtHdRhFWLvtlrmv3C3mhpQf5fA0yW1pEYXOcxOPJdIQRhbPhdHQ77qpASyjV5tmt&#10;ZDIYDUKBaPnzza+j3nfkQlxH1ChgldkAZ74PuNOSKObrYRwMG+AgmwDcxzevPj57++H9y+jvp3+F&#10;mQNv5NJwwcCrNXImNQDiF2GbjIHfIf3roYvjeOQvrJMnqdLGHjFZIzeZYQ3897QkZ8fGQgxwtb/i&#10;HBvJq+yw4twvdDHf5xqdEeiVfbA9PPBv+aK+K7OwDSH1QcG2q5e/vd1vg30TzHhfn9jnAjVAs9EQ&#10;LCBKoNlzTixMawX0M6LAiPACVIRa7R1/8roze2N0k1EX3U1huPwPiCmDJe/DoQxPuHAwMK8aHVyu&#10;ZqFKbmaX86XvlWSa9BWdy+wciKBlkBaj6GEFHo6JsSdEg5ZAsqCP9j4MOZeAgOxmGJVS/37dvrsP&#10;TIVTjBrQJkDntwXRDCP+iwAOT5Ph0ImZXwxHkwEs9OWT+eUTsaj3JZQ0ASVW1E/dfcv7aa5l/RBk&#10;dM95hSMiKPgOdegW+zZoJggxZXt7/hoImCL2WJwq6ow77By2D5YPiVYdAS1Q957s+4akV3gY7rqX&#10;Qu4trMwrT1KHdcAV6uIW0MOhf/6NZh73zdyuHrUXb9qLt+3qMWpXL9rVqr34A9aupcc9AbqWRnb5&#10;kwR5WxPjC82dTF3XItC+ywK37vB4ezIZfiaOQM5eWvv2/coOF9K1N/Db0dv13/g2uA+Idycd8z3Q&#10;13Ldi/CmJv9LroMOBdr/F5ju/8TgD9+rUvdx4r4oLq99Z2w+oXb/AQAA//8DAFBLAwQUAAYACAAA&#10;ACEAXlKFHt8AAAAHAQAADwAAAGRycy9kb3ducmV2LnhtbEyPQUvDQBCF74L/YRnBm92kxZim2ZRS&#10;1FMR2gribZqdJqHZ2ZDdJum/dz3pcd57vPdNvp5MKwbqXWNZQTyLQBCXVjdcKfg8vj2lIJxH1tha&#10;JgU3crAu7u9yzLQdeU/DwVcilLDLUEHtfZdJ6cqaDLqZ7YiDd7a9QR/OvpK6xzGUm1bOoyiRBhsO&#10;CzV2tK2pvByuRsH7iONmEb8Ou8t5e/s+Pn987WJS6vFh2qxAeJr8Xxh+8QM6FIHpZK+snWgVzMMn&#10;PshRAiLYy2TxAuKkIE0TkEUu//MXPwAAAP//AwBQSwECLQAUAAYACAAAACEAtoM4kv4AAADhAQAA&#10;EwAAAAAAAAAAAAAAAAAAAAAAW0NvbnRlbnRfVHlwZXNdLnhtbFBLAQItABQABgAIAAAAIQA4/SH/&#10;1gAAAJQBAAALAAAAAAAAAAAAAAAAAC8BAABfcmVscy8ucmVsc1BLAQItABQABgAIAAAAIQDx+Qex&#10;ngMAAIoJAAAOAAAAAAAAAAAAAAAAAC4CAABkcnMvZTJvRG9jLnhtbFBLAQItABQABgAIAAAAIQBe&#10;UoUe3wAAAAcBAAAPAAAAAAAAAAAAAAAAAPgFAABkcnMvZG93bnJldi54bWxQSwUGAAAAAAQABADz&#10;AAAABAcAAAAA&#10;">
                <v:rect id="正方形/長方形 2095" o:spid="_x0000_s1312"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uWxgAAAN0AAAAPAAAAZHJzL2Rvd25yZXYueG1sRI9Ba8JA&#10;FITvgv9heYK3utFibaOrVEUUL6KtB2+P7DMJZt+G7Gqiv94tFDwOM/MNM5k1phA3qlxuWUG/F4Eg&#10;TqzOOVXw+7N6+wThPLLGwjIpuJOD2bTdmmCsbc17uh18KgKEXYwKMu/LWEqXZGTQ9WxJHLyzrQz6&#10;IKtU6grrADeFHETRhzSYc1jIsKRFRsnlcDUK1vWmXCTvy2J+mj/klXfH0WO7Uqrbab7HIDw1/hX+&#10;b2+0gkH0NYS/N+EJyOkTAAD//wMAUEsBAi0AFAAGAAgAAAAhANvh9svuAAAAhQEAABMAAAAAAAAA&#10;AAAAAAAAAAAAAFtDb250ZW50X1R5cGVzXS54bWxQSwECLQAUAAYACAAAACEAWvQsW78AAAAVAQAA&#10;CwAAAAAAAAAAAAAAAAAfAQAAX3JlbHMvLnJlbHNQSwECLQAUAAYACAAAACEAtVXrlsYAAADdAAAA&#10;DwAAAAAAAAAAAAAAAAAHAgAAZHJzL2Rvd25yZXYueG1sUEsFBgAAAAADAAMAtwAAAPoCAAAAAA==&#10;" fillcolor="#f2dcdb" strokecolor="#953735" strokeweight="2pt">
                  <v:textbox>
                    <w:txbxContent>
                      <w:p w:rsidR="009E1D41" w:rsidRDefault="009E1D41" w:rsidP="008E551A"/>
                    </w:txbxContent>
                  </v:textbox>
                </v:rect>
                <v:shape id="テキスト ボックス 2096" o:spid="_x0000_s1313" type="#_x0000_t202" style="position:absolute;left:190;top:-172;width:60877;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PxwAAAN0AAAAPAAAAZHJzL2Rvd25yZXYueG1sRI9Ba8JA&#10;FITvBf/D8oTe6sZAg0ZXkUCwlPZg6sXbM/tMgtm3Mbs1aX99t1DocZiZb5j1djStuFPvGssK5rMI&#10;BHFpdcOVguNH/rQA4TyyxtYyKfgiB9vN5GGNqbYDH+he+EoECLsUFdTed6mUrqzJoJvZjjh4F9sb&#10;9EH2ldQ9DgFuWhlHUSINNhwWauwoq6m8Fp9GwWuWv+PhHJvFd5vt3y677nY8PSv1OB13KxCeRv8f&#10;/mu/aAVxtEzg9014AnLzAwAA//8DAFBLAQItABQABgAIAAAAIQDb4fbL7gAAAIUBAAATAAAAAAAA&#10;AAAAAAAAAAAAAABbQ29udGVudF9UeXBlc10ueG1sUEsBAi0AFAAGAAgAAAAhAFr0LFu/AAAAFQEA&#10;AAsAAAAAAAAAAAAAAAAAHwEAAF9yZWxzLy5yZWxzUEsBAi0AFAAGAAgAAAAhAKqOg8/HAAAA3QAA&#10;AA8AAAAAAAAAAAAAAAAABwIAAGRycy9kb3ducmV2LnhtbFBLBQYAAAAAAwADALcAAAD7AgAAAAA=&#10;" filled="f" stroked="f" strokeweight=".5pt">
                  <v:textbo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４</w:t>
                        </w:r>
                        <w:r w:rsidRPr="00CA6353">
                          <w:rPr>
                            <w:rFonts w:ascii="Meiryo UI" w:eastAsia="Meiryo UI" w:hAnsi="Meiryo UI" w:hint="eastAsia"/>
                            <w:sz w:val="24"/>
                            <w:szCs w:val="24"/>
                          </w:rPr>
                          <w:t>様式はどこでダウンロードできますか？</w:t>
                        </w:r>
                      </w:p>
                    </w:txbxContent>
                  </v:textbox>
                </v:shape>
              </v:group>
            </w:pict>
          </mc:Fallback>
        </mc:AlternateContent>
      </w: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67168" behindDoc="0" locked="0" layoutInCell="1" allowOverlap="1" wp14:anchorId="75FFBAB8" wp14:editId="6EAB298A">
                <wp:simplePos x="0" y="0"/>
                <wp:positionH relativeFrom="margin">
                  <wp:posOffset>21590</wp:posOffset>
                </wp:positionH>
                <wp:positionV relativeFrom="paragraph">
                  <wp:posOffset>173355</wp:posOffset>
                </wp:positionV>
                <wp:extent cx="6215974" cy="1587261"/>
                <wp:effectExtent l="0" t="0" r="0" b="13335"/>
                <wp:wrapNone/>
                <wp:docPr id="2097" name="グループ化 2097"/>
                <wp:cNvGraphicFramePr/>
                <a:graphic xmlns:a="http://schemas.openxmlformats.org/drawingml/2006/main">
                  <a:graphicData uri="http://schemas.microsoft.com/office/word/2010/wordprocessingGroup">
                    <wpg:wgp>
                      <wpg:cNvGrpSpPr/>
                      <wpg:grpSpPr>
                        <a:xfrm>
                          <a:off x="0" y="0"/>
                          <a:ext cx="6215974" cy="1587261"/>
                          <a:chOff x="0" y="-72503"/>
                          <a:chExt cx="6216729" cy="797569"/>
                        </a:xfrm>
                      </wpg:grpSpPr>
                      <wps:wsp>
                        <wps:cNvPr id="2098" name="AutoShape 34"/>
                        <wps:cNvSpPr>
                          <a:spLocks noChangeArrowheads="1"/>
                        </wps:cNvSpPr>
                        <wps:spPr bwMode="auto">
                          <a:xfrm>
                            <a:off x="0" y="-72503"/>
                            <a:ext cx="6103620" cy="797569"/>
                          </a:xfrm>
                          <a:prstGeom prst="foldedCorner">
                            <a:avLst>
                              <a:gd name="adj" fmla="val 10241"/>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99" name="Text Box 35"/>
                        <wps:cNvSpPr txBox="1">
                          <a:spLocks noChangeArrowheads="1"/>
                        </wps:cNvSpPr>
                        <wps:spPr bwMode="auto">
                          <a:xfrm>
                            <a:off x="50856" y="-44613"/>
                            <a:ext cx="6165873" cy="669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8E551A">
                              <w:pPr>
                                <w:autoSpaceDE w:val="0"/>
                                <w:autoSpaceDN w:val="0"/>
                                <w:adjustRightInd w:val="0"/>
                                <w:spacing w:line="0" w:lineRule="atLeast"/>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hint="eastAsia"/>
                                  <w:sz w:val="24"/>
                                  <w:szCs w:val="24"/>
                                </w:rPr>
                                <w:t>４　「府税あらかると」よりダウンロード可能です。</w:t>
                              </w:r>
                            </w:p>
                            <w:p w:rsidR="009E1D41" w:rsidRDefault="009E1D41" w:rsidP="008E551A">
                              <w:pPr>
                                <w:rPr>
                                  <w:rFonts w:ascii="Meiryo UI" w:eastAsia="Meiryo UI" w:hAnsi="Meiryo UI"/>
                                  <w:sz w:val="22"/>
                                </w:rPr>
                              </w:pPr>
                              <w:r>
                                <w:rPr>
                                  <w:rFonts w:ascii="Meiryo UI" w:eastAsia="Meiryo UI" w:hAnsi="Meiryo UI" w:hint="eastAsia"/>
                                  <w:sz w:val="22"/>
                                </w:rPr>
                                <w:t xml:space="preserve">　　</w:t>
                              </w:r>
                              <w:r>
                                <w:rPr>
                                  <w:noProof/>
                                </w:rPr>
                                <w:drawing>
                                  <wp:inline distT="0" distB="0" distL="0" distR="0" wp14:anchorId="49C00812" wp14:editId="6702895B">
                                    <wp:extent cx="1604513" cy="597796"/>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4513" cy="597796"/>
                                            </a:xfrm>
                                            <a:prstGeom prst="rect">
                                              <a:avLst/>
                                            </a:prstGeom>
                                            <a:noFill/>
                                            <a:ln>
                                              <a:noFill/>
                                            </a:ln>
                                          </pic:spPr>
                                        </pic:pic>
                                      </a:graphicData>
                                    </a:graphic>
                                  </wp:inline>
                                </w:drawing>
                              </w:r>
                            </w:p>
                            <w:p w:rsidR="009E1D41" w:rsidRDefault="009E1D41" w:rsidP="008E551A">
                              <w:pPr>
                                <w:rPr>
                                  <w:rFonts w:ascii="Meiryo UI" w:eastAsia="Meiryo UI" w:hAnsi="Meiryo UI"/>
                                  <w:sz w:val="22"/>
                                </w:rPr>
                              </w:pPr>
                            </w:p>
                            <w:p w:rsidR="009E1D41" w:rsidRPr="00896365" w:rsidRDefault="009E1D41" w:rsidP="008E551A">
                              <w:pPr>
                                <w:rPr>
                                  <w:rFonts w:ascii="游明朝" w:eastAsia="游明朝" w:hAnsi="游明朝" w:cs="Times New Roman"/>
                                </w:rPr>
                              </w:pPr>
                            </w:p>
                            <w:p w:rsidR="009E1D41" w:rsidRDefault="009E1D41" w:rsidP="008E551A">
                              <w:pPr>
                                <w:autoSpaceDE w:val="0"/>
                                <w:autoSpaceDN w:val="0"/>
                                <w:adjustRightInd w:val="0"/>
                                <w:spacing w:line="0" w:lineRule="atLeast"/>
                                <w:rPr>
                                  <w:rFonts w:ascii="Meiryo UI" w:eastAsia="Meiryo UI" w:hAnsi="Meiryo UI"/>
                                  <w:sz w:val="22"/>
                                </w:rPr>
                              </w:pPr>
                              <w:r>
                                <w:rPr>
                                  <w:rFonts w:ascii="Meiryo UI" w:eastAsia="Meiryo UI" w:hAnsi="Meiryo UI" w:hint="eastAsia"/>
                                  <w:sz w:val="22"/>
                                </w:rPr>
                                <w:t xml:space="preserve">　　</w:t>
                              </w:r>
                            </w:p>
                            <w:p w:rsidR="009E1D41" w:rsidRDefault="009E1D41" w:rsidP="008E551A">
                              <w:pPr>
                                <w:autoSpaceDE w:val="0"/>
                                <w:autoSpaceDN w:val="0"/>
                                <w:adjustRightInd w:val="0"/>
                                <w:spacing w:line="0" w:lineRule="atLeast"/>
                                <w:rPr>
                                  <w:rFonts w:ascii="Meiryo UI" w:eastAsia="Meiryo UI" w:hAnsi="Meiryo UI"/>
                                  <w:sz w:val="22"/>
                                </w:rPr>
                              </w:pPr>
                            </w:p>
                            <w:p w:rsidR="009E1D41" w:rsidRDefault="009E1D41" w:rsidP="008E551A">
                              <w:pPr>
                                <w:autoSpaceDE w:val="0"/>
                                <w:autoSpaceDN w:val="0"/>
                                <w:adjustRightInd w:val="0"/>
                                <w:spacing w:line="0" w:lineRule="atLeast"/>
                                <w:rPr>
                                  <w:rFonts w:ascii="Meiryo UI" w:eastAsia="Meiryo UI" w:hAnsi="Meiryo UI"/>
                                  <w:sz w:val="22"/>
                                </w:rPr>
                              </w:pPr>
                            </w:p>
                            <w:p w:rsidR="009E1D41" w:rsidRPr="000F69F7" w:rsidRDefault="009E1D41" w:rsidP="008E551A">
                              <w:pPr>
                                <w:autoSpaceDE w:val="0"/>
                                <w:autoSpaceDN w:val="0"/>
                                <w:adjustRightInd w:val="0"/>
                                <w:spacing w:line="0" w:lineRule="atLeast"/>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FFBAB8" id="グループ化 2097" o:spid="_x0000_s1314" style="position:absolute;margin-left:1.7pt;margin-top:13.65pt;width:489.45pt;height:125pt;z-index:252167168;mso-position-horizontal-relative:margin;mso-width-relative:margin;mso-height-relative:margin" coordorigin=",-725" coordsize="62167,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8NIxAMAAOsJAAAOAAAAZHJzL2Uyb0RvYy54bWzMVktu5DYQ3QfIHQjuZX1af1ge2P0xAjiZ&#10;AWZyALZEtZRIpEKyrfYE2cTbrCeHyCYHyG2M3CNFSuqWHRsIxkiQXqj5Lb569arI8zeHtkG3VMia&#10;swy7Zw5GlOW8qNkuw99+2FgxRlIRVpCGM5rhOyrxm4svvzjvu5R6vOJNQQUCI0ymfZfhSqkutW2Z&#10;V7Ql8ox3lMFkyUVLFHTFzi4E6cF629ie44R2z0XRCZ5TKWF0NUziC2O/LGmu3palpAo1GQZsynyF&#10;+W711744J+lOkK6q8xEG+QwULakZHHo0tSKKoL2o/2aqrXPBJS/VWc5bm5dlnVPjA3jjOk+8uRZ8&#10;3xlfdmm/6440AbVPePpss/k3t+8EqosMe04SYcRIC1F6+Pn3h/vfHu7/eLj/9c9fPiEzB1T13S6F&#10;Hdeie9+9E+PAbuhp7w+laPU/+IUOhuS7I8n0oFAOg6HnBknkY5TDnBvEkRe6QxjyCmJ12mdFXuAs&#10;pqn1aXsYecmwPUqiIEz0Ens63NYYj5D6DmQlT8zJ1zH3viIdNQGRmocTc6DygbnLveJmFVr4GpcG&#10;ACs1XZoY2d3w/HuJGF9WhO3opRC8rygpAJhhAeDPNuiOhK1o23/NCwgMAfNGZ88yPWfsSLfrLEIP&#10;pK/pfoYvknZCqmvKW6QbGS51ShZLLhgV5ihyeyOV0XYxOkmK7zAq2wYy5ZY0yHU8fwBP0nExhGMy&#10;a9zmTV1s6qYxHbHbLhuBYGuGN+Y3RlDOlzUM9RlOAi8wKB7NybkJx/yeMwHpwwoIAkk1xeuxrUjd&#10;DG1A2TDQzkTzEK4tL+6AcsGHYgHFDRoVFx8x6qFQZFj+sCeCYtR8xSBske8lAVQW04njBKgW84nt&#10;bIKwHAxlWGE0NJdqqEX7TtS7Cs5xjbOMax2VtdLK1ugGTGMHBD0g/S+UDZk2KPuDVtQVP6BF8ETY&#10;SB1gfML+b0k8cOIgxAhUbPl+6I6F4STzEErJYpB5GCYLPx4VMWXKpMdR5gKuhpO8hwoyLdGKYVzr&#10;1YhHa2Q2MKqGpHD2mBkahan2PyZOso7XsW/5Xri2fGe1si43S98KN24UrBar5XLl/qTPdf20qouC&#10;Mn3MdPO4/j+rT+MdONwZx7vn5RR5KcvsxzBMGQVftLszl1zPd668xNqEcWT5Gz+wksiJLcdNrpLQ&#10;8RN/tXns0k3N6OtdenX6t7WCt0VTtxmOjzXi5VpwjIiGf6ICwj0F+kmhUIftwVydbmLUeErU/3vx&#10;AEfMi8J4Ob5+9JNl3of2/I128RcAAAD//wMAUEsDBBQABgAIAAAAIQAUPyPq3wAAAAgBAAAPAAAA&#10;ZHJzL2Rvd25yZXYueG1sTI9LT8MwEITvSPwHa5G4UefBow1xqqoCThUSLRLqbRtvk6ixHcVukv57&#10;tie47c6MZr/Nl5NpxUC9b5xVEM8iEGRLpxtbKfjevT/MQfiAVmPrLCm4kIdlcXuTY6bdaL9o2IZK&#10;cIn1GSqoQ+gyKX1Zk0E/cx1Z9o6uNxh47Supexy53LQyiaJnabCxfKHGjtY1laft2Sj4GHFcpfHb&#10;sDkd15f97unzZxOTUvd30+oVRKAp/IXhis/oUDDTwZ2t9qJVkD5yUEHykoJgezFPeDhcBVZkkcv/&#10;DxS/AAAA//8DAFBLAQItABQABgAIAAAAIQC2gziS/gAAAOEBAAATAAAAAAAAAAAAAAAAAAAAAABb&#10;Q29udGVudF9UeXBlc10ueG1sUEsBAi0AFAAGAAgAAAAhADj9If/WAAAAlAEAAAsAAAAAAAAAAAAA&#10;AAAALwEAAF9yZWxzLy5yZWxzUEsBAi0AFAAGAAgAAAAhAPTfw0jEAwAA6wkAAA4AAAAAAAAAAAAA&#10;AAAALgIAAGRycy9lMm9Eb2MueG1sUEsBAi0AFAAGAAgAAAAhABQ/I+rfAAAACAEAAA8AAAAAAAAA&#10;AAAAAAAAHgYAAGRycy9kb3ducmV2LnhtbFBLBQYAAAAABAAEAPMAAAAqBwAAAAA=&#10;">
                <v:shape id="_x0000_s1315" type="#_x0000_t65" style="position:absolute;top:-725;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kywgAAAN0AAAAPAAAAZHJzL2Rvd25yZXYueG1sRE/LisIw&#10;FN0L/kO4gjtNVVCn01R0YEBGF74Ws7w0d9pqc1OajK1/bxaCy8N5J6vOVOJOjSstK5iMIxDEmdUl&#10;5wou5+/REoTzyBory6TgQQ5Wab+XYKxty0e6n3wuQgi7GBUU3texlC4ryKAb25o4cH+2MegDbHKp&#10;G2xDuKnkNIrm0mDJoaHAmr4Kym6nf6Ogus0Wln8PxyvtLj/7btOWZpsrNRx0608Qnjr/Fr/cW61g&#10;Gn2EueFNeAIyfQIAAP//AwBQSwECLQAUAAYACAAAACEA2+H2y+4AAACFAQAAEwAAAAAAAAAAAAAA&#10;AAAAAAAAW0NvbnRlbnRfVHlwZXNdLnhtbFBLAQItABQABgAIAAAAIQBa9CxbvwAAABUBAAALAAAA&#10;AAAAAAAAAAAAAB8BAABfcmVscy8ucmVsc1BLAQItABQABgAIAAAAIQBEeYkywgAAAN0AAAAPAAAA&#10;AAAAAAAAAAAAAAcCAABkcnMvZG93bnJldi54bWxQSwUGAAAAAAMAAwC3AAAA9gIAAAAA&#10;" adj="19388">
                  <v:textbox inset="5.85pt,.7pt,5.85pt,.7pt"/>
                </v:shape>
                <v:shape id="_x0000_s1316" type="#_x0000_t202" style="position:absolute;left:508;top:-446;width:61659;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iqxwAAAN0AAAAPAAAAZHJzL2Rvd25yZXYueG1sRI9Ba8JA&#10;FITvQv/D8gq96W6FBo2uEoXW4qVqi/T4mn1Ngtm3Ibtq6q/vCoLHYWa+YabzztbiRK2vHGt4HigQ&#10;xLkzFRcavj5f+yMQPiAbrB2Thj/yMJ899KaYGnfmLZ12oRARwj5FDWUITSqlz0uy6AeuIY7er2st&#10;hijbQpoWzxFuazlUKpEWK44LJTa0LCk/7I5Ww6Xy2WrzsQg/i5fvN7VZJ36fJVo/PXbZBESgLtzD&#10;t/a70TBU4zFc38QnIGf/AAAA//8DAFBLAQItABQABgAIAAAAIQDb4fbL7gAAAIUBAAATAAAAAAAA&#10;AAAAAAAAAAAAAABbQ29udGVudF9UeXBlc10ueG1sUEsBAi0AFAAGAAgAAAAhAFr0LFu/AAAAFQEA&#10;AAsAAAAAAAAAAAAAAAAAHwEAAF9yZWxzLy5yZWxzUEsBAi0AFAAGAAgAAAAhALc6OKrHAAAA3QAA&#10;AA8AAAAAAAAAAAAAAAAABwIAAGRycy9kb3ducmV2LnhtbFBLBQYAAAAAAwADALcAAAD7AgAAAAA=&#10;" filled="f" stroked="f">
                  <v:textbox inset="5.85pt,.7pt,5.85pt,.7pt">
                    <w:txbxContent>
                      <w:p w:rsidR="009E1D41" w:rsidRDefault="009E1D41" w:rsidP="008E551A">
                        <w:pPr>
                          <w:autoSpaceDE w:val="0"/>
                          <w:autoSpaceDN w:val="0"/>
                          <w:adjustRightInd w:val="0"/>
                          <w:spacing w:line="0" w:lineRule="atLeast"/>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hint="eastAsia"/>
                            <w:sz w:val="24"/>
                            <w:szCs w:val="24"/>
                          </w:rPr>
                          <w:t>４　「府税あらかると」よりダウンロード可能です。</w:t>
                        </w:r>
                      </w:p>
                      <w:p w:rsidR="009E1D41" w:rsidRDefault="009E1D41" w:rsidP="008E551A">
                        <w:pPr>
                          <w:rPr>
                            <w:rFonts w:ascii="Meiryo UI" w:eastAsia="Meiryo UI" w:hAnsi="Meiryo UI"/>
                            <w:sz w:val="22"/>
                          </w:rPr>
                        </w:pPr>
                        <w:r>
                          <w:rPr>
                            <w:rFonts w:ascii="Meiryo UI" w:eastAsia="Meiryo UI" w:hAnsi="Meiryo UI" w:hint="eastAsia"/>
                            <w:sz w:val="22"/>
                          </w:rPr>
                          <w:t xml:space="preserve">　　</w:t>
                        </w:r>
                        <w:r>
                          <w:rPr>
                            <w:noProof/>
                          </w:rPr>
                          <w:drawing>
                            <wp:inline distT="0" distB="0" distL="0" distR="0" wp14:anchorId="49C00812" wp14:editId="6702895B">
                              <wp:extent cx="1604513" cy="597796"/>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4513" cy="597796"/>
                                      </a:xfrm>
                                      <a:prstGeom prst="rect">
                                        <a:avLst/>
                                      </a:prstGeom>
                                      <a:noFill/>
                                      <a:ln>
                                        <a:noFill/>
                                      </a:ln>
                                    </pic:spPr>
                                  </pic:pic>
                                </a:graphicData>
                              </a:graphic>
                            </wp:inline>
                          </w:drawing>
                        </w:r>
                      </w:p>
                      <w:p w:rsidR="009E1D41" w:rsidRDefault="009E1D41" w:rsidP="008E551A">
                        <w:pPr>
                          <w:rPr>
                            <w:rFonts w:ascii="Meiryo UI" w:eastAsia="Meiryo UI" w:hAnsi="Meiryo UI"/>
                            <w:sz w:val="22"/>
                          </w:rPr>
                        </w:pPr>
                      </w:p>
                      <w:p w:rsidR="009E1D41" w:rsidRPr="00896365" w:rsidRDefault="009E1D41" w:rsidP="008E551A">
                        <w:pPr>
                          <w:rPr>
                            <w:rFonts w:ascii="游明朝" w:eastAsia="游明朝" w:hAnsi="游明朝" w:cs="Times New Roman"/>
                          </w:rPr>
                        </w:pPr>
                      </w:p>
                      <w:p w:rsidR="009E1D41" w:rsidRDefault="009E1D41" w:rsidP="008E551A">
                        <w:pPr>
                          <w:autoSpaceDE w:val="0"/>
                          <w:autoSpaceDN w:val="0"/>
                          <w:adjustRightInd w:val="0"/>
                          <w:spacing w:line="0" w:lineRule="atLeast"/>
                          <w:rPr>
                            <w:rFonts w:ascii="Meiryo UI" w:eastAsia="Meiryo UI" w:hAnsi="Meiryo UI"/>
                            <w:sz w:val="22"/>
                          </w:rPr>
                        </w:pPr>
                        <w:r>
                          <w:rPr>
                            <w:rFonts w:ascii="Meiryo UI" w:eastAsia="Meiryo UI" w:hAnsi="Meiryo UI" w:hint="eastAsia"/>
                            <w:sz w:val="22"/>
                          </w:rPr>
                          <w:t xml:space="preserve">　　</w:t>
                        </w:r>
                      </w:p>
                      <w:p w:rsidR="009E1D41" w:rsidRDefault="009E1D41" w:rsidP="008E551A">
                        <w:pPr>
                          <w:autoSpaceDE w:val="0"/>
                          <w:autoSpaceDN w:val="0"/>
                          <w:adjustRightInd w:val="0"/>
                          <w:spacing w:line="0" w:lineRule="atLeast"/>
                          <w:rPr>
                            <w:rFonts w:ascii="Meiryo UI" w:eastAsia="Meiryo UI" w:hAnsi="Meiryo UI"/>
                            <w:sz w:val="22"/>
                          </w:rPr>
                        </w:pPr>
                      </w:p>
                      <w:p w:rsidR="009E1D41" w:rsidRDefault="009E1D41" w:rsidP="008E551A">
                        <w:pPr>
                          <w:autoSpaceDE w:val="0"/>
                          <w:autoSpaceDN w:val="0"/>
                          <w:adjustRightInd w:val="0"/>
                          <w:spacing w:line="0" w:lineRule="atLeast"/>
                          <w:rPr>
                            <w:rFonts w:ascii="Meiryo UI" w:eastAsia="Meiryo UI" w:hAnsi="Meiryo UI"/>
                            <w:sz w:val="22"/>
                          </w:rPr>
                        </w:pPr>
                      </w:p>
                      <w:p w:rsidR="009E1D41" w:rsidRPr="000F69F7" w:rsidRDefault="009E1D41" w:rsidP="008E551A">
                        <w:pPr>
                          <w:autoSpaceDE w:val="0"/>
                          <w:autoSpaceDN w:val="0"/>
                          <w:adjustRightInd w:val="0"/>
                          <w:spacing w:line="0" w:lineRule="atLeast"/>
                          <w:rPr>
                            <w:rFonts w:ascii="Meiryo UI" w:eastAsia="Meiryo UI" w:hAnsi="Meiryo UI"/>
                            <w:sz w:val="22"/>
                          </w:rPr>
                        </w:pPr>
                      </w:p>
                    </w:txbxContent>
                  </v:textbox>
                </v:shape>
                <w10:wrap anchorx="margin"/>
              </v:group>
            </w:pict>
          </mc:Fallback>
        </mc:AlternateContent>
      </w:r>
    </w:p>
    <w:p w:rsidR="008E551A" w:rsidRPr="00CB0A52" w:rsidRDefault="008E551A" w:rsidP="008E551A">
      <w:pPr>
        <w:widowControl/>
        <w:jc w:val="left"/>
      </w:pPr>
      <w:r w:rsidRPr="00CB0A52">
        <w:rPr>
          <w:noProof/>
        </w:rPr>
        <mc:AlternateContent>
          <mc:Choice Requires="wps">
            <w:drawing>
              <wp:anchor distT="0" distB="0" distL="114300" distR="114300" simplePos="0" relativeHeight="252170240" behindDoc="0" locked="0" layoutInCell="1" allowOverlap="1" wp14:anchorId="37658759" wp14:editId="4D0630AE">
                <wp:simplePos x="0" y="0"/>
                <wp:positionH relativeFrom="column">
                  <wp:posOffset>401955</wp:posOffset>
                </wp:positionH>
                <wp:positionV relativeFrom="paragraph">
                  <wp:posOffset>220980</wp:posOffset>
                </wp:positionV>
                <wp:extent cx="1121410" cy="439420"/>
                <wp:effectExtent l="0" t="0" r="0" b="0"/>
                <wp:wrapThrough wrapText="bothSides">
                  <wp:wrapPolygon edited="0">
                    <wp:start x="1101" y="0"/>
                    <wp:lineTo x="1101" y="20601"/>
                    <wp:lineTo x="20181" y="20601"/>
                    <wp:lineTo x="20181" y="0"/>
                    <wp:lineTo x="1101" y="0"/>
                  </wp:wrapPolygon>
                </wp:wrapThrough>
                <wp:docPr id="2100" name="テキスト ボックス 2100"/>
                <wp:cNvGraphicFramePr/>
                <a:graphic xmlns:a="http://schemas.openxmlformats.org/drawingml/2006/main">
                  <a:graphicData uri="http://schemas.microsoft.com/office/word/2010/wordprocessingShape">
                    <wps:wsp>
                      <wps:cNvSpPr txBox="1"/>
                      <wps:spPr>
                        <a:xfrm>
                          <a:off x="0" y="0"/>
                          <a:ext cx="1121410" cy="439420"/>
                        </a:xfrm>
                        <a:prstGeom prst="rect">
                          <a:avLst/>
                        </a:prstGeom>
                        <a:noFill/>
                        <a:ln w="6350">
                          <a:noFill/>
                        </a:ln>
                      </wps:spPr>
                      <wps:txbx>
                        <w:txbxContent>
                          <w:p w:rsidR="009E1D41" w:rsidRPr="00896365" w:rsidRDefault="009E1D41" w:rsidP="008E551A">
                            <w:pPr>
                              <w:rPr>
                                <w:rFonts w:ascii="Meiryo UI" w:eastAsia="Meiryo UI" w:hAnsi="Meiryo UI"/>
                                <w:sz w:val="24"/>
                              </w:rPr>
                            </w:pPr>
                            <w:r w:rsidRPr="00896365">
                              <w:rPr>
                                <w:rFonts w:ascii="Meiryo UI" w:eastAsia="Meiryo UI" w:hAnsi="Meiryo UI" w:hint="eastAsia"/>
                                <w:sz w:val="24"/>
                              </w:rPr>
                              <w:t>府税あらかると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58759" id="テキスト ボックス 2100" o:spid="_x0000_s1317" type="#_x0000_t202" style="position:absolute;margin-left:31.65pt;margin-top:17.4pt;width:88.3pt;height:34.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clUwIAAHEEAAAOAAAAZHJzL2Uyb0RvYy54bWysVEtu2zAQ3RfoHQjuG1mOkjaG5cBNkKJA&#10;kARwiqxpiooFSByWpCOlyxgoeoheoei659FF+kh/YqRdFd1QQ87/vRmNT7umZg/Kuop0ztODAWdK&#10;SyoqfZ/zT7cXb95x5rzQhahJq5w/KsdPJ69fjVszUkNaUF0oyxBEu1Frcr7w3oySxMmFaoQ7IKM0&#10;lCXZRnhc7X1SWNEielMnw8HgOGnJFsaSVM7h9Xyt5JMYvyyV9Ndl6ZRndc5Rm4+njec8nMlkLEb3&#10;VphFJTdliH+oohGVRtJdqHPhBVva6o9QTSUtOSr9gaQmobKspIo9oJt08KKb2UIYFXsBOM7sYHL/&#10;L6y8erixrCpyPkwHAEiLBiz1q6/904/+6Ve/+sb61fd+teqffuLOohVAa40bwXdm4O2799SB/ABm&#10;eHd4DFh0pW3CF10y6BH9cQe56jyTwSkdplkKlYQuOzzJhpGT5NnbWOc/KGpYEHJuQWlEWjxcOo+M&#10;MN2ahGSaLqq6jrTWmrU5Pz48GkSHnQYetYbjc61B8t28i0CkJ9m2kzkVj2jQ0npunJEXFaq4FM7f&#10;CItBQeEYfn+No6wJ2WgjcbYg++Vv78Ee/EHLWYvBy7n7vBRWcVZ/1GD2JM0yhPXxkh29BSDM7mvm&#10;+xq9bM4Is51izYyMYrD39VYsLTV32JFpyAqV0BK5c+634plfrwN2TKrpNBphNo3wl3pmZAgdcA0Y&#10;33Z3wpoNER4UXtF2RMXoBR9r2zUj06WnsopkBaTXqG4IwFxHDjc7GBZn/x6tnv8Uk98AAAD//wMA&#10;UEsDBBQABgAIAAAAIQBlvIjL4AAAAAkBAAAPAAAAZHJzL2Rvd25yZXYueG1sTI/BTsMwEETvSPyD&#10;tUjcqE1SqjbEqapIFRKCQ0sv3Daxm0TE6xC7beDrWU5wXM3T7Jt8PblenO0YOk8a7mcKhKXam44a&#10;DYe37d0SRIhIBntPVsOXDbAurq9yzIy/0M6e97ERXEIhQw1tjEMmZahb6zDM/GCJs6MfHUY+x0aa&#10;ES9c7nqZKLWQDjviDy0Otmxt/bE/OQ3P5fYVd1Xilt99+fRy3Ayfh/cHrW9vps0jiGin+AfDrz6r&#10;Q8FOlT+RCaLXsEhTJjWkc17AeZKuViAqBtVcgSxy+X9B8QMAAP//AwBQSwECLQAUAAYACAAAACEA&#10;toM4kv4AAADhAQAAEwAAAAAAAAAAAAAAAAAAAAAAW0NvbnRlbnRfVHlwZXNdLnhtbFBLAQItABQA&#10;BgAIAAAAIQA4/SH/1gAAAJQBAAALAAAAAAAAAAAAAAAAAC8BAABfcmVscy8ucmVsc1BLAQItABQA&#10;BgAIAAAAIQAuHlclUwIAAHEEAAAOAAAAAAAAAAAAAAAAAC4CAABkcnMvZTJvRG9jLnhtbFBLAQIt&#10;ABQABgAIAAAAIQBlvIjL4AAAAAkBAAAPAAAAAAAAAAAAAAAAAK0EAABkcnMvZG93bnJldi54bWxQ&#10;SwUGAAAAAAQABADzAAAAugUAAAAA&#10;" filled="f" stroked="f" strokeweight=".5pt">
                <v:textbox>
                  <w:txbxContent>
                    <w:p w:rsidR="009E1D41" w:rsidRPr="00896365" w:rsidRDefault="009E1D41" w:rsidP="008E551A">
                      <w:pPr>
                        <w:rPr>
                          <w:rFonts w:ascii="Meiryo UI" w:eastAsia="Meiryo UI" w:hAnsi="Meiryo UI"/>
                          <w:sz w:val="24"/>
                        </w:rPr>
                      </w:pPr>
                      <w:r w:rsidRPr="00896365">
                        <w:rPr>
                          <w:rFonts w:ascii="Meiryo UI" w:eastAsia="Meiryo UI" w:hAnsi="Meiryo UI" w:hint="eastAsia"/>
                          <w:sz w:val="24"/>
                        </w:rPr>
                        <w:t>府税あらかると</w:t>
                      </w:r>
                    </w:p>
                  </w:txbxContent>
                </v:textbox>
                <w10:wrap type="through"/>
              </v:shape>
            </w:pict>
          </mc:Fallback>
        </mc:AlternateContent>
      </w:r>
      <w:r w:rsidRPr="00CB0A52">
        <w:rPr>
          <w:noProof/>
        </w:rPr>
        <mc:AlternateContent>
          <mc:Choice Requires="wps">
            <w:drawing>
              <wp:anchor distT="0" distB="0" distL="114300" distR="114300" simplePos="0" relativeHeight="252182528" behindDoc="0" locked="0" layoutInCell="1" allowOverlap="1" wp14:anchorId="01866AC4" wp14:editId="1CBA95BB">
                <wp:simplePos x="0" y="0"/>
                <wp:positionH relativeFrom="column">
                  <wp:posOffset>4474480</wp:posOffset>
                </wp:positionH>
                <wp:positionV relativeFrom="paragraph">
                  <wp:posOffset>90521</wp:posOffset>
                </wp:positionV>
                <wp:extent cx="1274324" cy="739194"/>
                <wp:effectExtent l="0" t="0" r="0" b="3810"/>
                <wp:wrapNone/>
                <wp:docPr id="2101" name="テキスト ボックス 2101"/>
                <wp:cNvGraphicFramePr/>
                <a:graphic xmlns:a="http://schemas.openxmlformats.org/drawingml/2006/main">
                  <a:graphicData uri="http://schemas.microsoft.com/office/word/2010/wordprocessingShape">
                    <wps:wsp>
                      <wps:cNvSpPr txBox="1"/>
                      <wps:spPr>
                        <a:xfrm>
                          <a:off x="0" y="0"/>
                          <a:ext cx="1274324" cy="739194"/>
                        </a:xfrm>
                        <a:prstGeom prst="rect">
                          <a:avLst/>
                        </a:prstGeom>
                        <a:noFill/>
                        <a:ln w="6350">
                          <a:noFill/>
                        </a:ln>
                      </wps:spPr>
                      <wps:txbx>
                        <w:txbxContent>
                          <w:p w:rsidR="009E1D41" w:rsidRPr="00B83A3B" w:rsidRDefault="009E1D41" w:rsidP="008E551A">
                            <w:pPr>
                              <w:rPr>
                                <w:rFonts w:ascii="Meiryo UI" w:eastAsia="Meiryo UI" w:hAnsi="Meiryo UI"/>
                                <w:sz w:val="20"/>
                              </w:rPr>
                            </w:pPr>
                            <w:r w:rsidRPr="00B83A3B">
                              <w:rPr>
                                <w:rFonts w:ascii="Meiryo UI" w:eastAsia="Meiryo UI" w:hAnsi="Meiryo UI" w:hint="eastAsia"/>
                                <w:sz w:val="20"/>
                              </w:rPr>
                              <w:t>申請案内や様式を掲載していますので、ご活用ください。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66AC4" id="テキスト ボックス 2101" o:spid="_x0000_s1318" type="#_x0000_t202" style="position:absolute;margin-left:352.3pt;margin-top:7.15pt;width:100.35pt;height:58.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0fVgIAAHEEAAAOAAAAZHJzL2Uyb0RvYy54bWysVEtu2zAQ3RfoHQjua1n+xLVgOXATuChg&#10;JAGcImuaoiwBEoclaUvuMgaCHqJXKLrueXSRDin/kHZVdEMNZ4bzeW9Gk+u6LMhWaJODjGnY6VIi&#10;JIckl+uYfn6cv3tPibFMJqwAKWK6E4ZeT9++mVQqEj3IoEiEJhhEmqhSMc2sVVEQGJ6JkpkOKCHR&#10;mIIumcWrXgeJZhVGL4ug1+1eBRXoRGngwhjU3rZGOvXx01Rwe5+mRlhSxBRrs/7U/ly5M5hOWLTW&#10;TGU5P5TB/qGKkuUSk55C3TLLyEbnf4Qqc67BQGo7HMoA0jTnwveA3YTdV90sM6aE7wXBMeoEk/l/&#10;Yfnd9kGTPIlpL+yGlEhWIkvN/qV5/tE8/2r230iz/97s983zT7wT74WgVcpE+Hap8LWtP0CN5Dsw&#10;nd6g0mFRp7p0X+ySoB3h350gF7Ul3D3qjQb93oASjrZRfxyOBy5McH6ttLEfBZTECTHVSKlHmm0X&#10;xrauRxeXTMI8LwrUs6iQpIrpVX/Y9Q9OFgxeSMxxrtVJtl7VHohwPDx2soJkhw1qaOfGKD7PsYoF&#10;M/aBaRwU7AmH397jkRaA2eAgUZKB/vo3vfNH/tBKSYWDF1PzZcO0oKT4JJHZcTgYuEn1l8Fw1MOL&#10;vrSsLi1yU94AzjZSh9V50fnb4iimGson3JGZy4omJjnmjqk9ije2XQfcMS5mM++Es6mYXcil4i60&#10;A9Nh/Fg/Ma0ORFik8A6OI8qiV3y0vi0js42FNPdkOaRbVA8E4Fx7ug876Bbn8u69zn+K6W8AAAD/&#10;/wMAUEsDBBQABgAIAAAAIQC1TvZC4QAAAAoBAAAPAAAAZHJzL2Rvd25yZXYueG1sTI/NTsMwEITv&#10;SLyDtUjcqE3/CXGqKlKFhODQ0gu3TbxNImI7xG4b+vRsT3Db3RnNfpOuBtuKE/Wh8U7D40iBIFd6&#10;07hKw/5j87AEESI6g613pOGHAqyy25sUE+PPbkunXawEh7iQoIY6xi6RMpQ1WQwj35Fj7eB7i5HX&#10;vpKmxzOH21aOlZpLi43jDzV2lNdUfu2OVsNrvnnHbTG2y0ubv7wd1t33/nOm9f3dsH4GEWmIf2a4&#10;4jM6ZMxU+KMzQbQaFmo6ZysL0wkINjypGQ8FHyZqATJL5f8K2S8AAAD//wMAUEsBAi0AFAAGAAgA&#10;AAAhALaDOJL+AAAA4QEAABMAAAAAAAAAAAAAAAAAAAAAAFtDb250ZW50X1R5cGVzXS54bWxQSwEC&#10;LQAUAAYACAAAACEAOP0h/9YAAACUAQAACwAAAAAAAAAAAAAAAAAvAQAAX3JlbHMvLnJlbHNQSwEC&#10;LQAUAAYACAAAACEA05b9H1YCAABxBAAADgAAAAAAAAAAAAAAAAAuAgAAZHJzL2Uyb0RvYy54bWxQ&#10;SwECLQAUAAYACAAAACEAtU72QuEAAAAKAQAADwAAAAAAAAAAAAAAAACwBAAAZHJzL2Rvd25yZXYu&#10;eG1sUEsFBgAAAAAEAAQA8wAAAL4FAAAAAA==&#10;" filled="f" stroked="f" strokeweight=".5pt">
                <v:textbox>
                  <w:txbxContent>
                    <w:p w:rsidR="009E1D41" w:rsidRPr="00B83A3B" w:rsidRDefault="009E1D41" w:rsidP="008E551A">
                      <w:pPr>
                        <w:rPr>
                          <w:rFonts w:ascii="Meiryo UI" w:eastAsia="Meiryo UI" w:hAnsi="Meiryo UI"/>
                          <w:sz w:val="20"/>
                        </w:rPr>
                      </w:pPr>
                      <w:r w:rsidRPr="00B83A3B">
                        <w:rPr>
                          <w:rFonts w:ascii="Meiryo UI" w:eastAsia="Meiryo UI" w:hAnsi="Meiryo UI" w:hint="eastAsia"/>
                          <w:sz w:val="20"/>
                        </w:rPr>
                        <w:t>申請案内や様式を掲載していますので、ご活用ください。</w:t>
                      </w:r>
                    </w:p>
                  </w:txbxContent>
                </v:textbox>
              </v:shape>
            </w:pict>
          </mc:Fallback>
        </mc:AlternateContent>
      </w:r>
      <w:r w:rsidRPr="00CB0A52">
        <w:rPr>
          <w:noProof/>
        </w:rPr>
        <mc:AlternateContent>
          <mc:Choice Requires="wps">
            <w:drawing>
              <wp:anchor distT="0" distB="0" distL="114300" distR="114300" simplePos="0" relativeHeight="252183552" behindDoc="0" locked="0" layoutInCell="1" allowOverlap="1" wp14:anchorId="3D0EE713" wp14:editId="7FC39575">
                <wp:simplePos x="0" y="0"/>
                <wp:positionH relativeFrom="column">
                  <wp:posOffset>3577387</wp:posOffset>
                </wp:positionH>
                <wp:positionV relativeFrom="paragraph">
                  <wp:posOffset>156845</wp:posOffset>
                </wp:positionV>
                <wp:extent cx="1099185" cy="885190"/>
                <wp:effectExtent l="0" t="0" r="0" b="0"/>
                <wp:wrapThrough wrapText="bothSides">
                  <wp:wrapPolygon edited="0">
                    <wp:start x="1123" y="0"/>
                    <wp:lineTo x="1123" y="20918"/>
                    <wp:lineTo x="20215" y="20918"/>
                    <wp:lineTo x="20215" y="0"/>
                    <wp:lineTo x="1123" y="0"/>
                  </wp:wrapPolygon>
                </wp:wrapThrough>
                <wp:docPr id="2102" name="テキスト ボックス 2102"/>
                <wp:cNvGraphicFramePr/>
                <a:graphic xmlns:a="http://schemas.openxmlformats.org/drawingml/2006/main">
                  <a:graphicData uri="http://schemas.microsoft.com/office/word/2010/wordprocessingShape">
                    <wps:wsp>
                      <wps:cNvSpPr txBox="1"/>
                      <wps:spPr>
                        <a:xfrm>
                          <a:off x="0" y="0"/>
                          <a:ext cx="1099185" cy="885190"/>
                        </a:xfrm>
                        <a:prstGeom prst="rect">
                          <a:avLst/>
                        </a:prstGeom>
                        <a:noFill/>
                        <a:ln w="6350">
                          <a:noFill/>
                        </a:ln>
                      </wps:spPr>
                      <wps:txbx>
                        <w:txbxContent>
                          <w:p w:rsidR="009E1D41" w:rsidRDefault="009E1D41" w:rsidP="008E551A">
                            <w:r>
                              <w:rPr>
                                <w:noProof/>
                              </w:rPr>
                              <w:drawing>
                                <wp:inline distT="0" distB="0" distL="0" distR="0" wp14:anchorId="61B2CAE8" wp14:editId="231F04B1">
                                  <wp:extent cx="612680" cy="61268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67" cy="6477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EE713" id="テキスト ボックス 2102" o:spid="_x0000_s1319" type="#_x0000_t202" style="position:absolute;margin-left:281.7pt;margin-top:12.35pt;width:86.55pt;height:69.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3BVAIAAHEEAAAOAAAAZHJzL2Uyb0RvYy54bWysVM2O0zAQviPxDpbvNElpSxs1XZVdFSFV&#10;uyt10Z5dx2kjJR5ju03KsZUQD8ErIM48T16EsdM/LZwQF2fG8+f5vpmMb+qyIFuhTQ4yoVEnpERI&#10;DmkuVwn99DR7M6TEWCZTVoAUCd0JQ28mr1+NKxWLLqyhSIUmmESauFIJXVur4iAwfC1KZjqghERj&#10;BrpkFlW9ClLNKsxeFkE3DAdBBTpVGrgwBm/vWiOd+PxZJrh9yDIjLCkSim+z/tT+XLozmIxZvNJM&#10;rXN+fAb7h1eULJdY9JzqjllGNjr/I1WZcw0GMtvhUAaQZTkXvgfsJgpfdLNYMyV8LwiOUWeYzP9L&#10;y++3j5rkaUK7UdilRLISWWoOX5v9j2b/qzl8I83he3M4NPufqBPvhaBVysQYu1AYbev3UCP5Dkx3&#10;b/DSYVFnunRf7JKgHeHfnSEXtSXcBYWjUTTsU8LRNhz2o5HnJLhEK23sBwElcUJCNVLqkWbbubFY&#10;EV1PLq6YhFleFJ7WQpIqoYO3/dAHnC0YUUgMvLzVSbZe1h6IaDQ4dbKEdIcNamjnxig+y/EVc2bs&#10;I9M4KNgTDr99wCMrAKvBUaJkDfrL3+6dP/KHVkoqHLyEms8bpgUlxUeJzI6iXs9Nqld6/XddVPS1&#10;ZXltkZvyFnC2I1wzxb3o/G1xEjMN5TPuyNRVRROTHGsn1J7EW9uuA+4YF9Opd8LZVMzO5UJxl9rh&#10;6jB+qp+ZVkciLFJ4D6cRZfELPlrflpHpxkKWe7Ic0i2qRwJwrj2Hxx10i3Ote6/Ln2LyGwAA//8D&#10;AFBLAwQUAAYACAAAACEADGEC++IAAAAKAQAADwAAAGRycy9kb3ducmV2LnhtbEyPTU+DQBRF9yb+&#10;h8kzcWeHUqANZWgaksbE6KK1G3cP5hVI5wOZaYv+eseVLl/uyb3nFZtJK3al0fXWCJjPImBkGit7&#10;0wo4vu+eVsCcRyNRWUMCvsjBpry/KzCX9mb2dD34loUS43IU0Hk/5Jy7piONbmYHMiE72VGjD+fY&#10;cjniLZRrxeMoyrjG3oSFDgeqOmrOh4sW8FLt3nBfx3r1rarn19N2+Dx+pEI8PkzbNTBPk/+D4Vc/&#10;qEMZnGp7MdIxJSDNFklABcTJElgAlossBVYHMkvmwMuC/3+h/AEAAP//AwBQSwECLQAUAAYACAAA&#10;ACEAtoM4kv4AAADhAQAAEwAAAAAAAAAAAAAAAAAAAAAAW0NvbnRlbnRfVHlwZXNdLnhtbFBLAQIt&#10;ABQABgAIAAAAIQA4/SH/1gAAAJQBAAALAAAAAAAAAAAAAAAAAC8BAABfcmVscy8ucmVsc1BLAQIt&#10;ABQABgAIAAAAIQCsn93BVAIAAHEEAAAOAAAAAAAAAAAAAAAAAC4CAABkcnMvZTJvRG9jLnhtbFBL&#10;AQItABQABgAIAAAAIQAMYQL74gAAAAoBAAAPAAAAAAAAAAAAAAAAAK4EAABkcnMvZG93bnJldi54&#10;bWxQSwUGAAAAAAQABADzAAAAvQUAAAAA&#10;" filled="f" stroked="f" strokeweight=".5pt">
                <v:textbox>
                  <w:txbxContent>
                    <w:p w:rsidR="009E1D41" w:rsidRDefault="009E1D41" w:rsidP="008E551A">
                      <w:r>
                        <w:rPr>
                          <w:noProof/>
                        </w:rPr>
                        <w:drawing>
                          <wp:inline distT="0" distB="0" distL="0" distR="0" wp14:anchorId="61B2CAE8" wp14:editId="231F04B1">
                            <wp:extent cx="612680" cy="61268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67" cy="647767"/>
                                    </a:xfrm>
                                    <a:prstGeom prst="rect">
                                      <a:avLst/>
                                    </a:prstGeom>
                                    <a:noFill/>
                                    <a:ln>
                                      <a:noFill/>
                                    </a:ln>
                                  </pic:spPr>
                                </pic:pic>
                              </a:graphicData>
                            </a:graphic>
                          </wp:inline>
                        </w:drawing>
                      </w:r>
                    </w:p>
                  </w:txbxContent>
                </v:textbox>
                <w10:wrap type="through"/>
              </v:shape>
            </w:pict>
          </mc:Fallback>
        </mc:AlternateContent>
      </w:r>
      <w:r w:rsidRPr="00CB0A52">
        <w:rPr>
          <w:noProof/>
        </w:rPr>
        <mc:AlternateContent>
          <mc:Choice Requires="wps">
            <w:drawing>
              <wp:anchor distT="0" distB="0" distL="114300" distR="114300" simplePos="0" relativeHeight="252180480" behindDoc="0" locked="0" layoutInCell="1" allowOverlap="1" wp14:anchorId="0D49B207" wp14:editId="5F3F6838">
                <wp:simplePos x="0" y="0"/>
                <wp:positionH relativeFrom="column">
                  <wp:posOffset>3394710</wp:posOffset>
                </wp:positionH>
                <wp:positionV relativeFrom="paragraph">
                  <wp:posOffset>90170</wp:posOffset>
                </wp:positionV>
                <wp:extent cx="2451100" cy="797560"/>
                <wp:effectExtent l="0" t="0" r="25400" b="21590"/>
                <wp:wrapThrough wrapText="bothSides">
                  <wp:wrapPolygon edited="0">
                    <wp:start x="336" y="0"/>
                    <wp:lineTo x="0" y="1548"/>
                    <wp:lineTo x="0" y="20637"/>
                    <wp:lineTo x="336" y="21669"/>
                    <wp:lineTo x="21320" y="21669"/>
                    <wp:lineTo x="21656" y="20637"/>
                    <wp:lineTo x="21656" y="1032"/>
                    <wp:lineTo x="21320" y="0"/>
                    <wp:lineTo x="336" y="0"/>
                  </wp:wrapPolygon>
                </wp:wrapThrough>
                <wp:docPr id="2103" name="四角形: 角を丸くする 2103"/>
                <wp:cNvGraphicFramePr/>
                <a:graphic xmlns:a="http://schemas.openxmlformats.org/drawingml/2006/main">
                  <a:graphicData uri="http://schemas.microsoft.com/office/word/2010/wordprocessingShape">
                    <wps:wsp>
                      <wps:cNvSpPr/>
                      <wps:spPr>
                        <a:xfrm>
                          <a:off x="0" y="0"/>
                          <a:ext cx="2451100" cy="797560"/>
                        </a:xfrm>
                        <a:prstGeom prst="round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5B8AE" id="四角形: 角を丸くする 2103" o:spid="_x0000_s1026" style="position:absolute;left:0;text-align:left;margin-left:267.3pt;margin-top:7.1pt;width:193pt;height:62.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Q0pAIAAAkFAAAOAAAAZHJzL2Uyb0RvYy54bWysVM1uEzEQviPxDpbvdLMhaUnUTZW2CkKq&#10;2ooW9ex4vclKXtvYTjbhRq8ckHpDvXHhFXrhaUIlHoPPzjb9oSdEDs6MZzw/33yzu3uLSpK5sK7U&#10;KqPpVosSobjOSzXJ6Ifz0as3lDjPVM6kViKjS+Ho3uDli93a9EVbT7XMhSUIoly/Nhmdem/6SeL4&#10;VFTMbWkjFIyFthXzUO0kyS2rEb2SSbvV2k5qbXNjNRfO4fZwbaSDGL8oBPcnReGEJzKjqM3H08Zz&#10;HM5ksMv6E8vMtORNGewfqqhYqZB0E+qQeUZmtvwrVFVyq50u/BbXVaKLouQi9oBu0taTbs6mzIjY&#10;C8BxZgOT+39h+fH81JIyz2g7bb2mRLEKU7q9vv794+r25/c+wf/q8urXzc3q89fV52+ryy8kegK4&#10;2rg+3p+ZU9toDmJAYVHYKvyjP7KIYC83YIuFJxyX7U43TVuYCYdtp7fT3Y7TSO5fG+v8W6ErEoSM&#10;Wj1T+XtMNALN5kfOIy387/xCRqdlmY9KKaOydAfSkjnD8MGZXNeUSOY8LjM6ir9AAIR49EwqUqO+&#10;bidWx8DKQjKPQisDnJyaUMLkBHTn3sZaHr12djLeZO3t7+93e88lCUUfMjddVxcjNG5ShdpFJG/T&#10;Y0B6jW2QxjpfYmhWr9nsDB+ViHaEzk6ZBX0BKlbSn+AopEYvupEomWr76bn74A9WwUpJjXVAnx9n&#10;zAoA9k6Bb7200wn7E5VOd6cNxT60jB9a1Kw60AA9xfIbHsXg7+WdWFhdXWBzhyErTExx5F4j2igH&#10;fr2m2H0uhsPohp0xzB+pM8ND8IBTwPF8ccGsaWjiQbBjfbc6rP+EKGvf8FLp4czroowsuscVfAgK&#10;9i0yo/k2hIV+qEev+y/Y4A8AAAD//wMAUEsDBBQABgAIAAAAIQDJYk0h3gAAAAoBAAAPAAAAZHJz&#10;L2Rvd25yZXYueG1sTI/BTsMwEETvSPyDtUjcqN20VGkap0IgLhUcKFx6c+MlsRqvQ+y04e9ZTnDc&#10;mafZmXI7+U6ccYgukIb5TIFAqoN11Gj4eH++y0HEZMiaLhBq+MYI2+r6qjSFDRd6w/M+NYJDKBZG&#10;Q5tSX0gZ6xa9ibPQI7H3GQZvEp9DI+1gLhzuO5kptZLeOOIPrenxscX6tB+9hoamMN+ZUb66r6eD&#10;3L3k7qRyrW9vpocNiIRT+oPhtz5Xh4o7HcNINopOw/1iuWKUjWUGgoF1plg4srBY5yCrUv6fUP0A&#10;AAD//wMAUEsBAi0AFAAGAAgAAAAhALaDOJL+AAAA4QEAABMAAAAAAAAAAAAAAAAAAAAAAFtDb250&#10;ZW50X1R5cGVzXS54bWxQSwECLQAUAAYACAAAACEAOP0h/9YAAACUAQAACwAAAAAAAAAAAAAAAAAv&#10;AQAAX3JlbHMvLnJlbHNQSwECLQAUAAYACAAAACEAqXRUNKQCAAAJBQAADgAAAAAAAAAAAAAAAAAu&#10;AgAAZHJzL2Uyb0RvYy54bWxQSwECLQAUAAYACAAAACEAyWJNId4AAAAKAQAADwAAAAAAAAAAAAAA&#10;AAD+BAAAZHJzL2Rvd25yZXYueG1sUEsFBgAAAAAEAAQA8wAAAAkGAAAAAA==&#10;" fillcolor="window" strokecolor="#9bbb59" strokeweight="2pt">
                <w10:wrap type="through"/>
              </v:roundrect>
            </w:pict>
          </mc:Fallback>
        </mc:AlternateContent>
      </w:r>
      <w:r w:rsidRPr="00CB0A52">
        <w:rPr>
          <w:noProof/>
        </w:rPr>
        <mc:AlternateContent>
          <mc:Choice Requires="wps">
            <w:drawing>
              <wp:anchor distT="0" distB="0" distL="114300" distR="114300" simplePos="0" relativeHeight="252181504" behindDoc="0" locked="0" layoutInCell="1" allowOverlap="1" wp14:anchorId="1E8E1698" wp14:editId="4C058E6C">
                <wp:simplePos x="0" y="0"/>
                <wp:positionH relativeFrom="column">
                  <wp:posOffset>3520818</wp:posOffset>
                </wp:positionH>
                <wp:positionV relativeFrom="paragraph">
                  <wp:posOffset>25678</wp:posOffset>
                </wp:positionV>
                <wp:extent cx="953310" cy="369651"/>
                <wp:effectExtent l="0" t="0" r="0" b="0"/>
                <wp:wrapNone/>
                <wp:docPr id="2104" name="テキスト ボックス 2104"/>
                <wp:cNvGraphicFramePr/>
                <a:graphic xmlns:a="http://schemas.openxmlformats.org/drawingml/2006/main">
                  <a:graphicData uri="http://schemas.microsoft.com/office/word/2010/wordprocessingShape">
                    <wps:wsp>
                      <wps:cNvSpPr txBox="1"/>
                      <wps:spPr>
                        <a:xfrm>
                          <a:off x="0" y="0"/>
                          <a:ext cx="953310" cy="369651"/>
                        </a:xfrm>
                        <a:prstGeom prst="rect">
                          <a:avLst/>
                        </a:prstGeom>
                        <a:noFill/>
                        <a:ln w="6350">
                          <a:noFill/>
                        </a:ln>
                      </wps:spPr>
                      <wps:txbx>
                        <w:txbxContent>
                          <w:p w:rsidR="009E1D41" w:rsidRPr="00B83A3B" w:rsidRDefault="009E1D41" w:rsidP="008E551A">
                            <w:pPr>
                              <w:rPr>
                                <w:rFonts w:ascii="Meiryo UI" w:eastAsia="Meiryo UI" w:hAnsi="Meiryo UI"/>
                                <w:sz w:val="14"/>
                              </w:rPr>
                            </w:pPr>
                            <w:r w:rsidRPr="00B83A3B">
                              <w:rPr>
                                <w:rFonts w:ascii="Meiryo UI" w:eastAsia="Meiryo UI" w:hAnsi="Meiryo UI" w:hint="eastAsia"/>
                                <w:sz w:val="14"/>
                              </w:rPr>
                              <w:t>▼府税あらかると▼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E1698" id="テキスト ボックス 2104" o:spid="_x0000_s1320" type="#_x0000_t202" style="position:absolute;margin-left:277.25pt;margin-top:2pt;width:75.05pt;height:29.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UDUwIAAHAEAAAOAAAAZHJzL2Uyb0RvYy54bWysVEtu2zAQ3RfoHQjua1n+pRYsB24CFwWM&#10;JIBTZE1TlCVA4rAkbcldxkDQQ/QKRdc9jy7SIeUf0q6Kbqgh5//ejCbXdVmQrdAmBxnTsNOlREgO&#10;SS7XMf38OH/3nhJjmUxYAVLEdCcMvZ6+fTOpVCR6kEGRCE0wiDRRpWKaWauiIDA8EyUzHVBCojIF&#10;XTKLV70OEs0qjF4WQa/bHQUV6ERp4MIYfL1tlXTq46ep4PY+TY2wpIgp1mb9qf25cmcwnbBorZnK&#10;cn4og/1DFSXLJSY9hbpllpGNzv8IVeZcg4HUdjiUAaRpzoXvAbsJu6+6WWZMCd8LgmPUCSbz/8Ly&#10;u+2DJnkS017YHVAiWYksNfuX5vlH8/yr2X8jzf57s983zz/xTrwVglYpE6HvUqG3rT9AjeQ7MN27&#10;wUeHRZ3q0n2xS4J6hH93glzUlnB8HA/7/RA1HFX90Xg09FGCs7PSxn4UUBInxFQjox5otl0YiwnR&#10;9GjickmY50XhWS0kqWI66g+73uGkQY9CouO5VCfZelV7HMLx1bGRFSQ77E9DOzZG8XmOVSyYsQ9M&#10;45xg4Tj79h6PtADMBgeJkgz017+9O3ukD7WUVDh3MTVfNkwLSopPEokdh4OBG1R/GQyvenjRl5rV&#10;pUZuyhvA0Q5xyxT3orO3xVFMNZRPuCIzlxVVTHLMHVN7FG9suw24YlzMZt4IR1Mxu5BLxV1oh6vD&#10;+LF+YlodiLDI4B0cJ5RFr/hobVtGZhsLae7Jcki3qB4IwLH2HB5W0O3N5d1bnX8U098AAAD//wMA&#10;UEsDBBQABgAIAAAAIQAMKrNF4AAAAAgBAAAPAAAAZHJzL2Rvd25yZXYueG1sTI9BS8NAFITvgv9h&#10;eYI3uzEkscRsSgkUQeyhtRdvm+xrEsy+jdltG/31fZ70OMww802xmu0gzjj53pGCx0UEAqlxpqdW&#10;weF987AE4YMmowdHqOAbPazK25tC58ZdaIfnfWgFl5DPtYIuhDGX0jcdWu0XbkRi7+gmqwPLqZVm&#10;0hcut4OMoyiTVvfEC50eseqw+dyfrILXarPVuzq2y5+henk7rsevw0eq1P3dvH4GEXAOf2H4xWd0&#10;KJmpdicyXgwK0jRJOaog4UvsP0VJBqJWkMUxyLKQ/w+UVwAAAP//AwBQSwECLQAUAAYACAAAACEA&#10;toM4kv4AAADhAQAAEwAAAAAAAAAAAAAAAAAAAAAAW0NvbnRlbnRfVHlwZXNdLnhtbFBLAQItABQA&#10;BgAIAAAAIQA4/SH/1gAAAJQBAAALAAAAAAAAAAAAAAAAAC8BAABfcmVscy8ucmVsc1BLAQItABQA&#10;BgAIAAAAIQAGvgUDUwIAAHAEAAAOAAAAAAAAAAAAAAAAAC4CAABkcnMvZTJvRG9jLnhtbFBLAQIt&#10;ABQABgAIAAAAIQAMKrNF4AAAAAgBAAAPAAAAAAAAAAAAAAAAAK0EAABkcnMvZG93bnJldi54bWxQ&#10;SwUGAAAAAAQABADzAAAAugUAAAAA&#10;" filled="f" stroked="f" strokeweight=".5pt">
                <v:textbox>
                  <w:txbxContent>
                    <w:p w:rsidR="009E1D41" w:rsidRPr="00B83A3B" w:rsidRDefault="009E1D41" w:rsidP="008E551A">
                      <w:pPr>
                        <w:rPr>
                          <w:rFonts w:ascii="Meiryo UI" w:eastAsia="Meiryo UI" w:hAnsi="Meiryo UI"/>
                          <w:sz w:val="14"/>
                        </w:rPr>
                      </w:pPr>
                      <w:r w:rsidRPr="00B83A3B">
                        <w:rPr>
                          <w:rFonts w:ascii="Meiryo UI" w:eastAsia="Meiryo UI" w:hAnsi="Meiryo UI" w:hint="eastAsia"/>
                          <w:sz w:val="14"/>
                        </w:rPr>
                        <w:t>▼府税あらかると▼</w:t>
                      </w:r>
                    </w:p>
                  </w:txbxContent>
                </v:textbox>
              </v:shape>
            </w:pict>
          </mc:Fallback>
        </mc:AlternateContent>
      </w:r>
    </w:p>
    <w:p w:rsidR="008E551A" w:rsidRPr="00CB0A52" w:rsidRDefault="008E551A" w:rsidP="008E551A">
      <w:pPr>
        <w:widowControl/>
        <w:jc w:val="left"/>
      </w:pPr>
    </w:p>
    <w:p w:rsidR="008E551A" w:rsidRDefault="008E551A" w:rsidP="008E551A">
      <w:pPr>
        <w:widowControl/>
        <w:jc w:val="left"/>
      </w:pPr>
    </w:p>
    <w:p w:rsidR="008E551A" w:rsidRPr="00CB0A52" w:rsidRDefault="008E551A" w:rsidP="008E551A">
      <w:pPr>
        <w:widowControl/>
        <w:jc w:val="left"/>
      </w:pPr>
      <w:r w:rsidRPr="00CB0A52">
        <w:rPr>
          <w:noProof/>
        </w:rPr>
        <mc:AlternateContent>
          <mc:Choice Requires="wps">
            <w:drawing>
              <wp:anchor distT="0" distB="0" distL="114300" distR="114300" simplePos="0" relativeHeight="252179456" behindDoc="0" locked="0" layoutInCell="1" allowOverlap="1" wp14:anchorId="0C35B0D6" wp14:editId="02CDAEEE">
                <wp:simplePos x="0" y="0"/>
                <wp:positionH relativeFrom="column">
                  <wp:posOffset>4633331</wp:posOffset>
                </wp:positionH>
                <wp:positionV relativeFrom="paragraph">
                  <wp:posOffset>184150</wp:posOffset>
                </wp:positionV>
                <wp:extent cx="1249680" cy="404495"/>
                <wp:effectExtent l="0" t="0" r="0" b="0"/>
                <wp:wrapNone/>
                <wp:docPr id="2105" name="テキスト ボックス 2105"/>
                <wp:cNvGraphicFramePr/>
                <a:graphic xmlns:a="http://schemas.openxmlformats.org/drawingml/2006/main">
                  <a:graphicData uri="http://schemas.microsoft.com/office/word/2010/wordprocessingShape">
                    <wps:wsp>
                      <wps:cNvSpPr txBox="1"/>
                      <wps:spPr>
                        <a:xfrm>
                          <a:off x="0" y="0"/>
                          <a:ext cx="1249680" cy="404495"/>
                        </a:xfrm>
                        <a:prstGeom prst="rect">
                          <a:avLst/>
                        </a:prstGeom>
                        <a:noFill/>
                        <a:ln w="6350">
                          <a:noFill/>
                        </a:ln>
                      </wps:spPr>
                      <wps:txbx>
                        <w:txbxContent>
                          <w:p w:rsidR="009E1D41" w:rsidRPr="00C06A3F" w:rsidRDefault="009E1D41" w:rsidP="008E551A">
                            <w:pPr>
                              <w:jc w:val="center"/>
                              <w:rPr>
                                <w:rFonts w:ascii="Meiryo UI" w:eastAsia="Meiryo UI" w:hAnsi="Meiryo UI"/>
                                <w:sz w:val="22"/>
                              </w:rPr>
                            </w:pPr>
                            <w:r>
                              <w:rPr>
                                <w:rFonts w:ascii="Meiryo UI" w:eastAsia="Meiryo UI" w:hAnsi="Meiryo UI" w:hint="eastAsia"/>
                                <w:sz w:val="22"/>
                              </w:rPr>
                              <w:t>軽油引取税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5B0D6" id="テキスト ボックス 2105" o:spid="_x0000_s1321" type="#_x0000_t202" style="position:absolute;margin-left:364.85pt;margin-top:14.5pt;width:98.4pt;height:31.85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3VQIAAHEEAAAOAAAAZHJzL2Uyb0RvYy54bWysVM2O0zAQviPxDpbvNGlJSxs1XZVdFSFV&#10;uyt10Z5dx2kjJR5ju03KsZUQD8ErIM48T16EsdM/LZwQF2fGM56f75vJ+KYuC7IV2uQgE9rthJQI&#10;ySHN5Sqhn55mb4aUGMtkygqQIqE7YejN5PWrcaVi0YM1FKnQBINIE1cqoWtrVRwEhq9FyUwHlJBo&#10;zECXzKKqV0GqWYXRyyLoheEgqECnSgMXxuDtXWukEx8/ywS3D1lmhCVFQrE260/tz6U7g8mYxSvN&#10;1DrnxzLYP1RRslxi0nOoO2YZ2ej8j1BlzjUYyGyHQxlAluVc+B6wm274opvFminhe0FwjDrDZP5f&#10;WH6/fdQkTxPa64Z9SiQrkaXm8LXZ/2j2v5rDN9IcvjeHQ7P/iTrxXghapUyMbxcKX9v6PdRIvgPT&#10;3Ru8dFjUmS7dF7skaEf4d2fIRW0Jd4960WgwRBNHWxRG0ajvwgSX10ob+0FASZyQUI2UeqTZdm5s&#10;63pycckkzPKiwHsWF5JUCR287Yf+wdmCwQuJOS61OsnWy9oD0R0NT50sId1hgxrauTGKz3KsYs6M&#10;fWQaBwULx+G3D3hkBWA2OEqUrEF/+du980f+0EpJhYOXUPN5w7SgpPgokdlRN4rcpHol6r/roaKv&#10;Lctri9yUt4Cz3cU1U9yLzt8WJzHTUD7jjkxdVjQxyTF3Qu1JvLXtOuCOcTGdeiecTcXsXC4Ud6Ed&#10;mA7jp/qZaXUkwiKF93AaURa/4KP1bRmZbixkuSfLId2ieiQA59rTfdxBtzjXuve6/CkmvwEAAP//&#10;AwBQSwMEFAAGAAgAAAAhAFI9Y63hAAAACQEAAA8AAABkcnMvZG93bnJldi54bWxMj8FOwzAMhu9I&#10;vENkJG4sXaSta2k6TZUmJASHjV24pU3WVkuc0mRb4enxTnCz5U+/v79YT86yixlD71HCfJYAM9h4&#10;3WMr4fCxfVoBC1GhVtajkfBtAqzL+7tC5dpfcWcu+9gyCsGQKwldjEPOeWg641SY+cEg3Y5+dCrS&#10;OrZcj+pK4c5ykSRL7lSP9KFTg6k605z2Zyfhtdq+q10t3OrHVi9vx83wdfhcSPn4MG2egUUzxT8Y&#10;bvqkDiU51f6MOjArIRVZSqgEkVEnAjKxXACrb0MKvCz4/wblLwAAAP//AwBQSwECLQAUAAYACAAA&#10;ACEAtoM4kv4AAADhAQAAEwAAAAAAAAAAAAAAAAAAAAAAW0NvbnRlbnRfVHlwZXNdLnhtbFBLAQIt&#10;ABQABgAIAAAAIQA4/SH/1gAAAJQBAAALAAAAAAAAAAAAAAAAAC8BAABfcmVscy8ucmVsc1BLAQIt&#10;ABQABgAIAAAAIQCqB+x3VQIAAHEEAAAOAAAAAAAAAAAAAAAAAC4CAABkcnMvZTJvRG9jLnhtbFBL&#10;AQItABQABgAIAAAAIQBSPWOt4QAAAAkBAAAPAAAAAAAAAAAAAAAAAK8EAABkcnMvZG93bnJldi54&#10;bWxQSwUGAAAAAAQABADzAAAAvQUAAAAA&#10;" filled="f" stroked="f" strokeweight=".5pt">
                <v:textbox>
                  <w:txbxContent>
                    <w:p w:rsidR="009E1D41" w:rsidRPr="00C06A3F" w:rsidRDefault="009E1D41" w:rsidP="008E551A">
                      <w:pPr>
                        <w:jc w:val="center"/>
                        <w:rPr>
                          <w:rFonts w:ascii="Meiryo UI" w:eastAsia="Meiryo UI" w:hAnsi="Meiryo UI"/>
                          <w:sz w:val="22"/>
                        </w:rPr>
                      </w:pPr>
                      <w:r>
                        <w:rPr>
                          <w:rFonts w:ascii="Meiryo UI" w:eastAsia="Meiryo UI" w:hAnsi="Meiryo UI" w:hint="eastAsia"/>
                          <w:sz w:val="22"/>
                        </w:rPr>
                        <w:t>軽油引取税</w:t>
                      </w:r>
                    </w:p>
                  </w:txbxContent>
                </v:textbox>
              </v:shape>
            </w:pict>
          </mc:Fallback>
        </mc:AlternateContent>
      </w:r>
      <w:r w:rsidRPr="00CB0A52">
        <w:rPr>
          <w:noProof/>
        </w:rPr>
        <mc:AlternateContent>
          <mc:Choice Requires="wps">
            <w:drawing>
              <wp:anchor distT="0" distB="0" distL="114300" distR="114300" simplePos="0" relativeHeight="252178432" behindDoc="0" locked="0" layoutInCell="1" allowOverlap="1" wp14:anchorId="27BC81E1" wp14:editId="05CF6F08">
                <wp:simplePos x="0" y="0"/>
                <wp:positionH relativeFrom="column">
                  <wp:posOffset>2141220</wp:posOffset>
                </wp:positionH>
                <wp:positionV relativeFrom="paragraph">
                  <wp:posOffset>171079</wp:posOffset>
                </wp:positionV>
                <wp:extent cx="1250315" cy="405130"/>
                <wp:effectExtent l="0" t="0" r="0" b="0"/>
                <wp:wrapNone/>
                <wp:docPr id="2106" name="テキスト ボックス 2106"/>
                <wp:cNvGraphicFramePr/>
                <a:graphic xmlns:a="http://schemas.openxmlformats.org/drawingml/2006/main">
                  <a:graphicData uri="http://schemas.microsoft.com/office/word/2010/wordprocessingShape">
                    <wps:wsp>
                      <wps:cNvSpPr txBox="1"/>
                      <wps:spPr>
                        <a:xfrm>
                          <a:off x="0" y="0"/>
                          <a:ext cx="1250315" cy="405130"/>
                        </a:xfrm>
                        <a:prstGeom prst="rect">
                          <a:avLst/>
                        </a:prstGeom>
                        <a:noFill/>
                        <a:ln w="6350">
                          <a:noFill/>
                        </a:ln>
                      </wps:spPr>
                      <wps:txbx>
                        <w:txbxContent>
                          <w:p w:rsidR="009E1D41" w:rsidRPr="00827954" w:rsidRDefault="009E1D41" w:rsidP="008E551A">
                            <w:pPr>
                              <w:jc w:val="center"/>
                              <w:rPr>
                                <w:rFonts w:ascii="Meiryo UI" w:eastAsia="Meiryo UI" w:hAnsi="Meiryo UI"/>
                                <w:sz w:val="22"/>
                              </w:rPr>
                            </w:pPr>
                            <w:r w:rsidRPr="00827954">
                              <w:rPr>
                                <w:rFonts w:ascii="Meiryo UI" w:eastAsia="Meiryo UI" w:hAnsi="Meiryo UI" w:hint="eastAsia"/>
                                <w:sz w:val="22"/>
                              </w:rPr>
                              <w:t>メニュー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C81E1" id="テキスト ボックス 2106" o:spid="_x0000_s1322" type="#_x0000_t202" style="position:absolute;margin-left:168.6pt;margin-top:13.45pt;width:98.45pt;height:31.9pt;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l8VAIAAHEEAAAOAAAAZHJzL2Uyb0RvYy54bWysVM2O0zAQviPxDpbvNEn/oFHTVdlVEVK1&#10;u1IX7dl1nDZS4jG226QcWwnxELwC4szz5EUYO/3TwglxcWY8f57vm8n4pi4LshXa5CATGnVCSoTk&#10;kOZyldBPT7M37ygxlsmUFSBFQnfC0JvJ61fjSsWiC2soUqEJJpEmrlRC19aqOAgMX4uSmQ4oIdGY&#10;gS6ZRVWvglSzCrOXRdANw2FQgU6VBi6Mwdu71kgnPn+WCW4fsswIS4qE4tusP7U/l+4MJmMWrzRT&#10;65wfn8H+4RUlyyUWPae6Y5aRjc7/SFXmXIOBzHY4lAFkWc6F7wG7icIX3SzWTAnfC4Jj1Bkm8//S&#10;8vvtoyZ5mtBuFA4pkaxElprD12b/o9n/ag7fSHP43hwOzf4n6sR7IWiVMjHGLhRG2/o91Ei+A9Pd&#10;G7x0WNSZLt0XuyRoR/h3Z8hFbQl3Qd1B2IsGlHC09cNB1POcBJdopY39IKAkTkioRko90mw7NxYr&#10;ouvJxRWTMMuLwtNaSFIldNgbhD7gbMGIQmLg5a1OsvWy9kBEo9GpkyWkO2xQQzs3RvFZjq+YM2Mf&#10;mcZBwZ5w+O0DHlkBWA2OEiVr0F/+du/8kT+0UlLh4CXUfN4wLSgpPkpkdhT1+25SvdIfvO2ioq8t&#10;y2uL3JS3gLMd4Zop7kXnb4uTmGkon3FHpq4qmpjkWDuh9iTe2nYdcMe4mE69E86mYnYuF4q71A5X&#10;h/FT/cy0OhJhkcJ7OI0oi1/w0fq2jEw3FrLck+WQblE9EoBz7Tk87qBbnGvde13+FJPfAAAA//8D&#10;AFBLAwQUAAYACAAAACEAn/WVQuIAAAAJAQAADwAAAGRycy9kb3ducmV2LnhtbEyPy07DMBBF90j8&#10;gzVI7KjThL5CnKqKVCEhumjpht0kniYR8TjEbhv4eswKlqN7dO+ZbD2aTlxocK1lBdNJBIK4srrl&#10;WsHxbfuwBOE8ssbOMin4Igfr/PYmw1TbK+/pcvC1CCXsUlTQeN+nUrqqIYNuYnvikJ3sYNCHc6il&#10;HvAayk0n4yiaS4Mth4UGeyoaqj4OZ6PgpdjucF/GZvndFc+vp03/eXyfKXV/N26eQHga/R8Mv/pB&#10;HfLgVNozayc6BUmyiAOqIJ6vQARgljxOQZQKVtECZJ7J/x/kPwAAAP//AwBQSwECLQAUAAYACAAA&#10;ACEAtoM4kv4AAADhAQAAEwAAAAAAAAAAAAAAAAAAAAAAW0NvbnRlbnRfVHlwZXNdLnhtbFBLAQIt&#10;ABQABgAIAAAAIQA4/SH/1gAAAJQBAAALAAAAAAAAAAAAAAAAAC8BAABfcmVscy8ucmVsc1BLAQIt&#10;ABQABgAIAAAAIQBfc2l8VAIAAHEEAAAOAAAAAAAAAAAAAAAAAC4CAABkcnMvZTJvRG9jLnhtbFBL&#10;AQItABQABgAIAAAAIQCf9ZVC4gAAAAkBAAAPAAAAAAAAAAAAAAAAAK4EAABkcnMvZG93bnJldi54&#10;bWxQSwUGAAAAAAQABADzAAAAvQUAAAAA&#10;" filled="f" stroked="f" strokeweight=".5pt">
                <v:textbox>
                  <w:txbxContent>
                    <w:p w:rsidR="009E1D41" w:rsidRPr="00827954" w:rsidRDefault="009E1D41" w:rsidP="008E551A">
                      <w:pPr>
                        <w:jc w:val="center"/>
                        <w:rPr>
                          <w:rFonts w:ascii="Meiryo UI" w:eastAsia="Meiryo UI" w:hAnsi="Meiryo UI"/>
                          <w:sz w:val="22"/>
                        </w:rPr>
                      </w:pPr>
                      <w:r w:rsidRPr="00827954">
                        <w:rPr>
                          <w:rFonts w:ascii="Meiryo UI" w:eastAsia="Meiryo UI" w:hAnsi="Meiryo UI" w:hint="eastAsia"/>
                          <w:sz w:val="22"/>
                        </w:rPr>
                        <w:t>メニュー</w:t>
                      </w:r>
                    </w:p>
                  </w:txbxContent>
                </v:textbox>
              </v:shape>
            </w:pict>
          </mc:Fallback>
        </mc:AlternateContent>
      </w:r>
      <w:r w:rsidRPr="00CB0A52">
        <w:rPr>
          <w:noProof/>
        </w:rPr>
        <mc:AlternateContent>
          <mc:Choice Requires="wps">
            <w:drawing>
              <wp:anchor distT="0" distB="0" distL="114300" distR="114300" simplePos="0" relativeHeight="252171264" behindDoc="0" locked="0" layoutInCell="1" allowOverlap="1" wp14:anchorId="01E34BAB" wp14:editId="07DA96B9">
                <wp:simplePos x="0" y="0"/>
                <wp:positionH relativeFrom="column">
                  <wp:posOffset>300990</wp:posOffset>
                </wp:positionH>
                <wp:positionV relativeFrom="paragraph">
                  <wp:posOffset>160655</wp:posOffset>
                </wp:positionV>
                <wp:extent cx="558800" cy="352425"/>
                <wp:effectExtent l="7937" t="0" r="39688" b="39687"/>
                <wp:wrapNone/>
                <wp:docPr id="2107" name="矢印: 上向き折線 2107"/>
                <wp:cNvGraphicFramePr/>
                <a:graphic xmlns:a="http://schemas.openxmlformats.org/drawingml/2006/main">
                  <a:graphicData uri="http://schemas.microsoft.com/office/word/2010/wordprocessingShape">
                    <wps:wsp>
                      <wps:cNvSpPr/>
                      <wps:spPr>
                        <a:xfrm rot="5400000">
                          <a:off x="0" y="0"/>
                          <a:ext cx="558800" cy="352425"/>
                        </a:xfrm>
                        <a:prstGeom prst="bentUpArrow">
                          <a:avLst>
                            <a:gd name="adj1" fmla="val 25000"/>
                            <a:gd name="adj2" fmla="val 35105"/>
                            <a:gd name="adj3" fmla="val 42468"/>
                          </a:avLst>
                        </a:prstGeom>
                        <a:solidFill>
                          <a:sysClr val="window" lastClr="FFFFFF"/>
                        </a:solidFill>
                        <a:ln w="1905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016F" id="矢印: 上向き折線 2107" o:spid="_x0000_s1026" style="position:absolute;left:0;text-align:left;margin-left:23.7pt;margin-top:12.65pt;width:44pt;height:27.75pt;rotation:90;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88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df2QIAAIcFAAAOAAAAZHJzL2Uyb0RvYy54bWysVM1u1DAQviPxDpbvNNk0aXejZqttq0VI&#10;VVuprXr2Os4myLGN7d3scuNaqRLcEBcknoAbvA+UvgZjJ92m0BMih8jjGc98883P3v6q5mjJtKmk&#10;yPBgK8SICSrzSswzfHkxfTHEyFgicsKlYBleM4P3x8+f7TUqZZEsJc+ZRuBEmLRRGS6tVWkQGFqy&#10;mpgtqZgAZSF1TSyIeh7kmjTgveZBFIY7QSN1rrSkzBi4PWqVeOz9FwWj9rQoDLOIZxiwWf/X/j9z&#10;/2C8R9K5JqqsaAeD/AOKmlQCgm5cHRFL0EJXf7mqK6qlkYXdorIOZFFUlPkcIJtB+Ec25yVRzOcC&#10;5Bi1ocn8P7f0ZHmmUZVnOBqEuxgJUkOV7j5/ub35mqKf369v33/48e7m1/XHu2+fkLcByhplUnh5&#10;rs50Jxk4uvxXha6RlsBzEofu86xAnmjlSV9vSGcriyhcJslwCGaIgmo7ieIocUUJWlfOpdLGvmSy&#10;Ru6Q4RkT9lJNtJaN902Wx8Z66vMOPclfDzAqag6VXBKOosThaCvds4n6NtvJIPSBoYQ9m+2+TRzF&#10;O8MOXBcVYN7DcxCM5FU+rTj3wtocco0AQYahY3PAizgxFi4zPPVf5+zRMy5QA5M0ChNHCoGZKDix&#10;cKwVVMmIOUaEz2HYqNWegEevjZ7PNlFHBwcHyeipIA70ETFli8576My4cNiZHx0g1pXCVbutrzvN&#10;ZL6GlvE1BoRG0WkF3o4hszOigXK4hIVgT+FXcAm5yO6EUSn126funT30NGgxamAYIc83C6IZEPZK&#10;QLePBnEMbq0X4mQ3AkH3NbO+RizqQwmkQxMAOn909pbfHwst6yvYGxMXFVREUIjdMtoJh7ZdErB5&#10;KJtMvBlMrCL2WJwr6pw7nhyPF6srolXXnRba+kTeDy5JfZ+0/fxg614KOVlYWVQbhlteO7ph2v0M&#10;dJvJrZO+7K0e9uf4NwAAAP//AwBQSwMEFAAGAAgAAAAhANAOIc7cAAAABwEAAA8AAABkcnMvZG93&#10;bnJldi54bWxMjsFuwjAQRO+V+AdrK/VWnLRSgDQOokggVS0HKB+wxNskIl6H2ITw93VO7W1GM5p5&#10;2XIwjeipc7VlBfE0AkFcWF1zqeD4vXmeg3AeWWNjmRTcycEynzxkmGp74z31B1+KMMIuRQWV920q&#10;pSsqMuimtiUO2Y/tDPpgu1LqDm9h3DTyJYoSabDm8FBhS+uKivPhahRs+/fL8HV3H+fL5mi2688d&#10;RbOFUk+Pw+oNhKfB/5VhxA/okAemk72ydqJRkLwmoalgEYMY43gUp+BnMcg8k//5818AAAD//wMA&#10;UEsBAi0AFAAGAAgAAAAhALaDOJL+AAAA4QEAABMAAAAAAAAAAAAAAAAAAAAAAFtDb250ZW50X1R5&#10;cGVzXS54bWxQSwECLQAUAAYACAAAACEAOP0h/9YAAACUAQAACwAAAAAAAAAAAAAAAAAvAQAAX3Jl&#10;bHMvLnJlbHNQSwECLQAUAAYACAAAACEAL6xnX9kCAACHBQAADgAAAAAAAAAAAAAAAAAuAgAAZHJz&#10;L2Uyb0RvYy54bWxQSwECLQAUAAYACAAAACEA0A4hztwAAAAHAQAADwAAAAAAAAAAAAAAAAAzBQAA&#10;ZHJzL2Rvd25yZXYueG1sUEsFBgAAAAAEAAQA8wAAADwGAAAAAA==&#10;" path="m,264319r391028,l391028,149668r-79666,l435081,,558800,149668r-79666,l479134,352425,,352425,,264319xe" fillcolor="window" strokecolor="#9bbb59" strokeweight="1.5pt">
                <v:path arrowok="t" o:connecttype="custom" o:connectlocs="0,264319;391028,264319;391028,149668;311362,149668;435081,0;558800,149668;479134,149668;479134,352425;0,352425;0,264319" o:connectangles="0,0,0,0,0,0,0,0,0,0"/>
              </v:shape>
            </w:pict>
          </mc:Fallback>
        </mc:AlternateContent>
      </w:r>
    </w:p>
    <w:p w:rsidR="008E551A" w:rsidRPr="00CB0A52" w:rsidRDefault="008E551A" w:rsidP="008E551A">
      <w:pPr>
        <w:widowControl/>
        <w:jc w:val="left"/>
      </w:pPr>
      <w:r w:rsidRPr="00CB0A52">
        <w:rPr>
          <w:noProof/>
        </w:rPr>
        <mc:AlternateContent>
          <mc:Choice Requires="wps">
            <w:drawing>
              <wp:anchor distT="0" distB="0" distL="114300" distR="114300" simplePos="0" relativeHeight="252176384" behindDoc="0" locked="0" layoutInCell="1" allowOverlap="1" wp14:anchorId="67D4E224" wp14:editId="6CF472FB">
                <wp:simplePos x="0" y="0"/>
                <wp:positionH relativeFrom="column">
                  <wp:posOffset>4719955</wp:posOffset>
                </wp:positionH>
                <wp:positionV relativeFrom="paragraph">
                  <wp:posOffset>52705</wp:posOffset>
                </wp:positionV>
                <wp:extent cx="1177636" cy="360160"/>
                <wp:effectExtent l="0" t="0" r="22860" b="20955"/>
                <wp:wrapNone/>
                <wp:docPr id="2108" name="矢印: 五方向 2108"/>
                <wp:cNvGraphicFramePr/>
                <a:graphic xmlns:a="http://schemas.openxmlformats.org/drawingml/2006/main">
                  <a:graphicData uri="http://schemas.microsoft.com/office/word/2010/wordprocessingShape">
                    <wps:wsp>
                      <wps:cNvSpPr/>
                      <wps:spPr>
                        <a:xfrm>
                          <a:off x="0" y="0"/>
                          <a:ext cx="1177636" cy="360160"/>
                        </a:xfrm>
                        <a:prstGeom prst="homePlate">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D62D" id="矢印: 五方向 2108" o:spid="_x0000_s1026" type="#_x0000_t15" style="position:absolute;left:0;text-align:left;margin-left:371.65pt;margin-top:4.15pt;width:92.75pt;height:28.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iQlQIAAP0EAAAOAAAAZHJzL2Uyb0RvYy54bWysVM1uEzEQviPxDpbvdHfTNKWrblDaKgip&#10;aiO1qGfH682uZHuM7WSTvgMSSIgrEk/AFZ6Hwmsw9m7TlvaEyMGZ8Yzn55tv9vDVWkmyEtY1oAua&#10;7aSUCM2hbPSioG8vpy9eUuI80yWToEVBN8LRV+Pnzw5bk4sB1CBLYQkG0S5vTUFr702eJI7XQjG3&#10;A0ZoNFZgFfOo2kVSWtZidCWTQZqOkhZsaSxw4RzennRGOo7xq0pwf15VTngiC4q1+XjaeM7DmYwP&#10;Wb6wzNQN78tg/1CFYo3GpNtQJ8wzsrTNo1Cq4RYcVH6Hg0qgqhouYg/YTZb+1c1FzYyIvSA4zmxh&#10;cv8vLD9bzSxpyoIOshRnpZnCKf3+8vXm/bec/Pzx6dfn7zcfPpJoRbBa43J8c2FmttcciqHzdWVV&#10;+MeeyDoCvNkCLNaecLzMsv390e6IEo623VGajeIEkrvXxjr/WoAiQcA2QYmZZD6gwHK2OnUe06L/&#10;rV+4diCbctpIGZWNO5aWrBgOHHlSQkuJZM7jZUGn8ReGjiEePJOatIjB3jBFlnCGTKwwLYrKIDZO&#10;LyhhcoEU597GWh68dnYx32Y9ODo62jt4Kkko+oS5uqsuRujdpA61i0jYvseAdIdtkOZQbnBQFjoG&#10;O8OnDUY7xc5mzCJlsWxcQ3+ORyUBe4FeoqQGe/3UffAPENtrSlpcAezz3ZJZgYC90cixg2w4DDsT&#10;leHe/gAVe98yv2/RS3UMCHqGC294FIO/l7diZUFd4bZOQlY0Mc0xd4dorxz7bjVx37mYTKIb7olh&#10;/lRfGB6CB5wCjpfrK2ZNTxOPBDuD23V5RJTON7zUMFl6qJrIojtckQ9BwR2LzOi/B2GJ7+vR6+6r&#10;Nf4DAAD//wMAUEsDBBQABgAIAAAAIQAXpJ4n4QAAAAgBAAAPAAAAZHJzL2Rvd25yZXYueG1sTI/B&#10;TsMwEETvSPyDtUjcqN2mtCHEqQAJqECtaEHi6sYmjojXke22ga9nOcFpNZrR7JtyMbiOHUyIrUcJ&#10;45EAZrD2usVGwtvr/UUOLCaFWnUejYQvE2FRnZ6UqtD+iBtz2KaGUQnGQkmwKfUF57G2xqk48r1B&#10;8j58cCqRDA3XQR2p3HV8IsSMO9UifbCqN3fW1J/bvZPw+PLwlK3X38vncXjnq9uptUpspDw/G26u&#10;gSUzpL8w/OITOlTEtPN71JF1EubTLKOohJwO+VeTnKbsJMwuBfCq5P8HVD8AAAD//wMAUEsBAi0A&#10;FAAGAAgAAAAhALaDOJL+AAAA4QEAABMAAAAAAAAAAAAAAAAAAAAAAFtDb250ZW50X1R5cGVzXS54&#10;bWxQSwECLQAUAAYACAAAACEAOP0h/9YAAACUAQAACwAAAAAAAAAAAAAAAAAvAQAAX3JlbHMvLnJl&#10;bHNQSwECLQAUAAYACAAAACEAbYGIkJUCAAD9BAAADgAAAAAAAAAAAAAAAAAuAgAAZHJzL2Uyb0Rv&#10;Yy54bWxQSwECLQAUAAYACAAAACEAF6SeJ+EAAAAIAQAADwAAAAAAAAAAAAAAAADvBAAAZHJzL2Rv&#10;d25yZXYueG1sUEsFBgAAAAAEAAQA8wAAAP0FAAAAAA==&#10;" adj="18297" fillcolor="window" strokecolor="#9bbb59" strokeweight="2pt"/>
            </w:pict>
          </mc:Fallback>
        </mc:AlternateContent>
      </w:r>
      <w:r w:rsidRPr="00CB0A52">
        <w:rPr>
          <w:noProof/>
        </w:rPr>
        <mc:AlternateContent>
          <mc:Choice Requires="wps">
            <w:drawing>
              <wp:anchor distT="0" distB="0" distL="114300" distR="114300" simplePos="0" relativeHeight="252175360" behindDoc="0" locked="0" layoutInCell="1" allowOverlap="1" wp14:anchorId="78EBF806" wp14:editId="0F96ED4D">
                <wp:simplePos x="0" y="0"/>
                <wp:positionH relativeFrom="column">
                  <wp:posOffset>3472012</wp:posOffset>
                </wp:positionH>
                <wp:positionV relativeFrom="paragraph">
                  <wp:posOffset>51723</wp:posOffset>
                </wp:positionV>
                <wp:extent cx="1177636" cy="360160"/>
                <wp:effectExtent l="0" t="0" r="22860" b="20955"/>
                <wp:wrapNone/>
                <wp:docPr id="2109" name="矢印: 五方向 2109"/>
                <wp:cNvGraphicFramePr/>
                <a:graphic xmlns:a="http://schemas.openxmlformats.org/drawingml/2006/main">
                  <a:graphicData uri="http://schemas.microsoft.com/office/word/2010/wordprocessingShape">
                    <wps:wsp>
                      <wps:cNvSpPr/>
                      <wps:spPr>
                        <a:xfrm>
                          <a:off x="0" y="0"/>
                          <a:ext cx="1177636" cy="360160"/>
                        </a:xfrm>
                        <a:prstGeom prst="homePlate">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D269" id="矢印: 五方向 2109" o:spid="_x0000_s1026" type="#_x0000_t15" style="position:absolute;left:0;text-align:left;margin-left:273.4pt;margin-top:4.05pt;width:92.75pt;height:28.3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4wlAIAAP0EAAAOAAAAZHJzL2Uyb0RvYy54bWysVM1uEzEQviPxDpbvdHfTNCWrJlXaKgip&#10;aiO1qGfH682uZHuM7WSTvgMSlRBXJJ6AKzwPhddg7N2mLe0JkYMz4/n//M0eHK6VJCthXQ16RLOd&#10;lBKhORS1Xozou8vpq9eUOM90wSRoMaIb4ejh+OWLg8bkogcVyEJYgkm0yxszopX3Jk8SxyuhmNsB&#10;IzQaS7CKeVTtIiksazC7kkkvTQdJA7YwFrhwDm9PWiMdx/xlKbg/L0snPJEjir35eNp4zsOZjA9Y&#10;vrDMVDXv2mD/0IVitcai21QnzDOytPWTVKrmFhyUfoeDSqAsay7iDDhNlv41zUXFjIizIDjObGFy&#10;/y8tP1vNLKmLEe1l6ZASzRS+0u8vX28/fMvJzx+ffn3+fvvxhkQrgtUYl2PMhZnZTnMohsnXpVXh&#10;H2ci6wjwZguwWHvC8TLL9vcHuwNKONp2B2k2iC+Q3Ecb6/wbAYoEAccEJWaS+YACy9nq1Hksi/53&#10;fuHagayLaS1lVDbuWFqyYvjgyJMCGkokcx4vR3Qaf+HRMcWjMKlJgxjs9VNkCWfIxBLLoqgMYuP0&#10;ghImF0hx7m3s5VG0s4v5turw6Ohob/hckdD0CXNV213M0LlJHXoXkbDdjAHpFtsgzaHY4ENZaBns&#10;DJ/WmO0UJ5sxi5TFtnEN/TkepQScBTqJkgrs9XP3wT9AbK8paXAFcM73S2YFAvZWI8eGWb8fdiYq&#10;/b39Hir2oWX+0KKX6hgQ9AwX3vAoBn8v78TSgrrCbZ2EqmhimmPtFtFOOfbtauK+czGZRDfcE8P8&#10;qb4wPCQPOAUcL9dXzJqOJh4JdgZ36/KEKK1viNQwWXoo68iie1yRD0HBHYvM6L4HYYkf6tHr/qs1&#10;/gMAAP//AwBQSwMEFAAGAAgAAAAhAOsBCvbhAAAACAEAAA8AAABkcnMvZG93bnJldi54bWxMj1tL&#10;xDAUhN8F/0M4gm9u2m2tpTZdVPCC4rIXwdezzbEpNklJsrvVX2980sdhhplv6sWkB3Yg53trBKSz&#10;BBiZ1sredALetvcXJTAf0EgcrCEBX+Rh0Zye1FhJezRrOmxCx2KJ8RUKUCGMFee+VaTRz+xIJnof&#10;1mkMUbqOS4fHWK4HPk+SgmvsTVxQONKdovZzs9cCHlcPz9ly+f30krp3/nqbK4XJWojzs+nmGlig&#10;KfyF4Rc/okMTmXZ2b6Rng4DLvIjoQUCZAov+VTbPgO0EFHkJvKn5/wPNDwAAAP//AwBQSwECLQAU&#10;AAYACAAAACEAtoM4kv4AAADhAQAAEwAAAAAAAAAAAAAAAAAAAAAAW0NvbnRlbnRfVHlwZXNdLnht&#10;bFBLAQItABQABgAIAAAAIQA4/SH/1gAAAJQBAAALAAAAAAAAAAAAAAAAAC8BAABfcmVscy8ucmVs&#10;c1BLAQItABQABgAIAAAAIQCtVs4wlAIAAP0EAAAOAAAAAAAAAAAAAAAAAC4CAABkcnMvZTJvRG9j&#10;LnhtbFBLAQItABQABgAIAAAAIQDrAQr24QAAAAgBAAAPAAAAAAAAAAAAAAAAAO4EAABkcnMvZG93&#10;bnJldi54bWxQSwUGAAAAAAQABADzAAAA/AUAAAAA&#10;" adj="18297" fillcolor="window" strokecolor="#9bbb59" strokeweight="2pt"/>
            </w:pict>
          </mc:Fallback>
        </mc:AlternateContent>
      </w:r>
      <w:r w:rsidRPr="00CB0A52">
        <w:rPr>
          <w:noProof/>
        </w:rPr>
        <mc:AlternateContent>
          <mc:Choice Requires="wps">
            <w:drawing>
              <wp:anchor distT="0" distB="0" distL="114300" distR="114300" simplePos="0" relativeHeight="252177408" behindDoc="0" locked="0" layoutInCell="1" allowOverlap="1" wp14:anchorId="2C1A64D6" wp14:editId="0B9B329F">
                <wp:simplePos x="0" y="0"/>
                <wp:positionH relativeFrom="column">
                  <wp:posOffset>3404235</wp:posOffset>
                </wp:positionH>
                <wp:positionV relativeFrom="paragraph">
                  <wp:posOffset>75637</wp:posOffset>
                </wp:positionV>
                <wp:extent cx="1250069" cy="404897"/>
                <wp:effectExtent l="0" t="0" r="0" b="0"/>
                <wp:wrapNone/>
                <wp:docPr id="2110" name="テキスト ボックス 2110"/>
                <wp:cNvGraphicFramePr/>
                <a:graphic xmlns:a="http://schemas.openxmlformats.org/drawingml/2006/main">
                  <a:graphicData uri="http://schemas.microsoft.com/office/word/2010/wordprocessingShape">
                    <wps:wsp>
                      <wps:cNvSpPr txBox="1"/>
                      <wps:spPr>
                        <a:xfrm>
                          <a:off x="0" y="0"/>
                          <a:ext cx="1250069" cy="404897"/>
                        </a:xfrm>
                        <a:prstGeom prst="rect">
                          <a:avLst/>
                        </a:prstGeom>
                        <a:noFill/>
                        <a:ln w="6350">
                          <a:noFill/>
                        </a:ln>
                      </wps:spPr>
                      <wps:txbx>
                        <w:txbxContent>
                          <w:p w:rsidR="009E1D41" w:rsidRPr="00827954" w:rsidRDefault="009E1D41" w:rsidP="008E551A">
                            <w:pPr>
                              <w:jc w:val="center"/>
                              <w:rPr>
                                <w:rFonts w:ascii="Meiryo UI" w:eastAsia="Meiryo UI" w:hAnsi="Meiryo UI"/>
                              </w:rPr>
                            </w:pPr>
                            <w:r w:rsidRPr="00827954">
                              <w:rPr>
                                <w:rFonts w:ascii="Meiryo UI" w:eastAsia="Meiryo UI" w:hAnsi="Meiryo UI" w:hint="eastAsia"/>
                              </w:rPr>
                              <w:t>様式のダウンロード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A64D6" id="テキスト ボックス 2110" o:spid="_x0000_s1323" type="#_x0000_t202" style="position:absolute;margin-left:268.05pt;margin-top:5.95pt;width:98.45pt;height:31.9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LRUwIAAHEEAAAOAAAAZHJzL2Uyb0RvYy54bWysVEtu2zAQ3RfoHQjua0muncSC5cBN4KKA&#10;kQRwiqxpirIESByWpC25yxgIeoheoei659FFOqT8Q9pV0Q01P85w3pvR+LqpSrIR2hQgExr1QkqE&#10;5JAWcpXQz4+zd1eUGMtkykqQIqFbYej15O2bca1i0YccylRogkmkiWuV0NxaFQeB4bmomOmBEhKd&#10;GeiKWVT1Kkg1qzF7VQb9MLwIatCp0sCFMWi97Zx04vNnmeD2PsuMsKRMKL7N+lP7c+nOYDJm8Uoz&#10;lRd8/wz2D6+oWCGx6DHVLbOMrHXxR6qq4BoMZLbHoQogywoufA/YTRS+6maRMyV8LwiOUUeYzP9L&#10;y+82D5oUaUL7UYQASVYhS+3upX3+0T7/anffSLv73u527fNP1ImPQtBqZWK8u1B42zYfoEHyHZjO&#10;btDosGgyXbkvdknQj9m3R8hFYwl3l/pDZHFECUffIBxcjS5dmuB0W2ljPwqoiBMSqpFSjzTbzI3t&#10;Qg8hrpiEWVGWaGdxKUmd0Iv3w9BfOHoweSmxxumtTrLNsumACP1YONsS0i02qKGbG6P4rMBXzJmx&#10;D0zjoGBPOPz2Ho+sBKwGe4mSHPTXv9ldPPKHXkpqHLyEmi9rpgUl5SeJzI6iwcBNqlcGw8s+Kvrc&#10;szz3yHV1AzjbEa6Z4l508bY8iJmG6gl3ZOqqootJjrUTag/ije3WAXeMi+nUB+FsKmbncqG4S+3A&#10;dBg/Nk9Mqz0RFim8g8OIsvgVH11sx8h0bSErPFknVPcE4Fx7uvc76BbnXPdRpz/F5DcAAAD//wMA&#10;UEsDBBQABgAIAAAAIQB/M8eg4QAAAAkBAAAPAAAAZHJzL2Rvd25yZXYueG1sTI/BTsMwEETvSPyD&#10;tUjcqJNGaUuIU1WRKiQEh5ZeuDnxNomI1yF228DXs5zKbUfzNDuTryfbizOOvnOkIJ5FIJBqZzpq&#10;FBzetw8rED5oMrp3hAq+0cO6uL3JdWbchXZ43odGcAj5TCtoQxgyKX3dotV+5gYk9o5utDqwHBtp&#10;Rn3hcNvLeRQtpNUd8YdWD1i2WH/uT1bBS7l907tqblc/ffn8etwMX4ePVKn7u2nzBCLgFK4w/NXn&#10;6lBwp8qdyHjRK0iTRcwoG/EjCAaWScLjKj7SJcgil/8XFL8AAAD//wMAUEsBAi0AFAAGAAgAAAAh&#10;ALaDOJL+AAAA4QEAABMAAAAAAAAAAAAAAAAAAAAAAFtDb250ZW50X1R5cGVzXS54bWxQSwECLQAU&#10;AAYACAAAACEAOP0h/9YAAACUAQAACwAAAAAAAAAAAAAAAAAvAQAAX3JlbHMvLnJlbHNQSwECLQAU&#10;AAYACAAAACEAi5PC0VMCAABxBAAADgAAAAAAAAAAAAAAAAAuAgAAZHJzL2Uyb0RvYy54bWxQSwEC&#10;LQAUAAYACAAAACEAfzPHoOEAAAAJAQAADwAAAAAAAAAAAAAAAACtBAAAZHJzL2Rvd25yZXYueG1s&#10;UEsFBgAAAAAEAAQA8wAAALsFAAAAAA==&#10;" filled="f" stroked="f" strokeweight=".5pt">
                <v:textbox>
                  <w:txbxContent>
                    <w:p w:rsidR="009E1D41" w:rsidRPr="00827954" w:rsidRDefault="009E1D41" w:rsidP="008E551A">
                      <w:pPr>
                        <w:jc w:val="center"/>
                        <w:rPr>
                          <w:rFonts w:ascii="Meiryo UI" w:eastAsia="Meiryo UI" w:hAnsi="Meiryo UI"/>
                        </w:rPr>
                      </w:pPr>
                      <w:r w:rsidRPr="00827954">
                        <w:rPr>
                          <w:rFonts w:ascii="Meiryo UI" w:eastAsia="Meiryo UI" w:hAnsi="Meiryo UI" w:hint="eastAsia"/>
                        </w:rPr>
                        <w:t>様式のダウンロード</w:t>
                      </w:r>
                    </w:p>
                  </w:txbxContent>
                </v:textbox>
              </v:shape>
            </w:pict>
          </mc:Fallback>
        </mc:AlternateContent>
      </w:r>
      <w:r w:rsidRPr="00CB0A52">
        <w:rPr>
          <w:noProof/>
        </w:rPr>
        <mc:AlternateContent>
          <mc:Choice Requires="wps">
            <w:drawing>
              <wp:anchor distT="0" distB="0" distL="114300" distR="114300" simplePos="0" relativeHeight="252174336" behindDoc="0" locked="0" layoutInCell="1" allowOverlap="1" wp14:anchorId="5BF1BF2C" wp14:editId="643FEAC7">
                <wp:simplePos x="0" y="0"/>
                <wp:positionH relativeFrom="column">
                  <wp:posOffset>2219157</wp:posOffset>
                </wp:positionH>
                <wp:positionV relativeFrom="paragraph">
                  <wp:posOffset>51723</wp:posOffset>
                </wp:positionV>
                <wp:extent cx="1177636" cy="360160"/>
                <wp:effectExtent l="0" t="0" r="22860" b="20955"/>
                <wp:wrapNone/>
                <wp:docPr id="2111" name="矢印: 五方向 2111"/>
                <wp:cNvGraphicFramePr/>
                <a:graphic xmlns:a="http://schemas.openxmlformats.org/drawingml/2006/main">
                  <a:graphicData uri="http://schemas.microsoft.com/office/word/2010/wordprocessingShape">
                    <wps:wsp>
                      <wps:cNvSpPr/>
                      <wps:spPr>
                        <a:xfrm>
                          <a:off x="0" y="0"/>
                          <a:ext cx="1177636" cy="360160"/>
                        </a:xfrm>
                        <a:prstGeom prst="homePlate">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D4D8" id="矢印: 五方向 2111" o:spid="_x0000_s1026" type="#_x0000_t15" style="position:absolute;left:0;text-align:left;margin-left:174.75pt;margin-top:4.05pt;width:92.75pt;height:28.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uplAIAAP0EAAAOAAAAZHJzL2Uyb0RvYy54bWysVM1uEzEQviPxDpbvdLNpmtJVN1XaKgip&#10;aiO1qGfH682uZHuM7WSTvgMSlRBXJJ6AKzwPhddg7N0mLe0JkYMz4/n//M0eHq2UJEthXQ06p+lO&#10;jxKhORS1nuf03dXk1WtKnGe6YBK0yOlaOHo0evnisDGZ6EMFshCWYBLtssbktPLeZEnieCUUcztg&#10;hEZjCVYxj6qdJ4VlDWZXMun3esOkAVsYC1w4h7enrZGOYv6yFNxflKUTnsicYm8+njaes3Amo0OW&#10;zS0zVc27Ntg/dKFYrbHoJtUp84wsbP0klaq5BQel3+GgEijLmos4A06T9v6a5rJiRsRZEBxnNjC5&#10;/5eWny+nltRFTvtpmlKimcJX+v3l692Hbxn5+ePTr8/f7z7ekmhFsBrjMoy5NFPbaQ7FMPmqtCr8&#10;40xkFQFebwAWK084Xqbp/v5wd0gJR9vusJcO4wsk22hjnX8jQJEg4JigxFQyH1BgGVueOY9l0f/e&#10;L1w7kHUxqaWMytqdSEuWDB8ceVJAQ4lkzuNlTifxFx4dUzwKk5o0iMHeoIcs4QyZWGJZFJVBbJye&#10;U8LkHCnOvY29PIp2dj7bVD04Pj7eO3iuSGj6lLmq7S5m6NykDr2LSNhuxoB0i22QZlCs8aEstAx2&#10;hk9qzHaGk02ZRcpi27iG/gKPUgLOAp1ESQX25rn74B8gtjeUNLgCOOf7BbMCAXurkWMH6WAQdiYq&#10;g739Pir2oWX20KIX6gQQdCQRdhfF4O/lvVhaUNe4reNQFU1Mc6zdItopJ75dTdx3Lsbj6IZ7Ypg/&#10;05eGh+QBp4Dj1eqaWdPRxCPBzuF+XZ4QpfUNkRrGCw9lHVm0xRX5EBTcsciM7nsQlvihHr22X63R&#10;HwAAAP//AwBQSwMEFAAGAAgAAAAhAHK8W2vhAAAACAEAAA8AAABkcnMvZG93bnJldi54bWxMj81O&#10;wzAQhO9IvIO1SNyoE5JUaYhTARI/AlG1BYnrNl7iiNiObLcNPD3mBMfRjGa+qZeTHtiBnO+tEZDO&#10;EmBkWit70wl4e727KIH5gEbiYA0J+CIPy+b0pMZK2qPZ0GEbOhZLjK9QgAphrDj3rSKNfmZHMtH7&#10;sE5jiNJ1XDo8xnI98MskmXONvYkLCke6VdR+bvdawMP6/ilbrb4fn1P3zl9ucqUw2QhxfjZdXwEL&#10;NIW/MPziR3RoItPO7o30bBCQ5YsiRgWUKbDoF1kRv+0EzPMSeFPz/weaHwAAAP//AwBQSwECLQAU&#10;AAYACAAAACEAtoM4kv4AAADhAQAAEwAAAAAAAAAAAAAAAAAAAAAAW0NvbnRlbnRfVHlwZXNdLnht&#10;bFBLAQItABQABgAIAAAAIQA4/SH/1gAAAJQBAAALAAAAAAAAAAAAAAAAAC8BAABfcmVscy8ucmVs&#10;c1BLAQItABQABgAIAAAAIQANf2uplAIAAP0EAAAOAAAAAAAAAAAAAAAAAC4CAABkcnMvZTJvRG9j&#10;LnhtbFBLAQItABQABgAIAAAAIQByvFtr4QAAAAgBAAAPAAAAAAAAAAAAAAAAAO4EAABkcnMvZG93&#10;bnJldi54bWxQSwUGAAAAAAQABADzAAAA/AUAAAAA&#10;" adj="18297" fillcolor="window" strokecolor="#9bbb59" strokeweight="2pt"/>
            </w:pict>
          </mc:Fallback>
        </mc:AlternateContent>
      </w:r>
      <w:r w:rsidRPr="00CB0A52">
        <w:rPr>
          <w:noProof/>
        </w:rPr>
        <mc:AlternateContent>
          <mc:Choice Requires="wps">
            <w:drawing>
              <wp:anchor distT="0" distB="0" distL="114300" distR="114300" simplePos="0" relativeHeight="252172288" behindDoc="0" locked="0" layoutInCell="1" allowOverlap="1" wp14:anchorId="031EAE70" wp14:editId="4B169F81">
                <wp:simplePos x="0" y="0"/>
                <wp:positionH relativeFrom="column">
                  <wp:posOffset>796638</wp:posOffset>
                </wp:positionH>
                <wp:positionV relativeFrom="paragraph">
                  <wp:posOffset>51435</wp:posOffset>
                </wp:positionV>
                <wp:extent cx="1371484" cy="360160"/>
                <wp:effectExtent l="0" t="0" r="19685" b="20955"/>
                <wp:wrapNone/>
                <wp:docPr id="2112" name="矢印: 五方向 2112"/>
                <wp:cNvGraphicFramePr/>
                <a:graphic xmlns:a="http://schemas.openxmlformats.org/drawingml/2006/main">
                  <a:graphicData uri="http://schemas.microsoft.com/office/word/2010/wordprocessingShape">
                    <wps:wsp>
                      <wps:cNvSpPr/>
                      <wps:spPr>
                        <a:xfrm>
                          <a:off x="0" y="0"/>
                          <a:ext cx="1371484" cy="360160"/>
                        </a:xfrm>
                        <a:prstGeom prst="homePlate">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C7622" id="矢印: 五方向 2112" o:spid="_x0000_s1026" type="#_x0000_t15" style="position:absolute;left:0;text-align:left;margin-left:62.75pt;margin-top:4.05pt;width:108pt;height:28.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ClAIAAP0EAAAOAAAAZHJzL2Uyb0RvYy54bWysVM1uEzEQviPxDpbvdLNp+rfqpkpbBSFV&#10;baQW9ex4vdmVbI+xnWzSd0ACCXFF4gm4wvNQeA3G3k2a0p4QOTgznv/P3+zxyVJJshDW1aBzmu70&#10;KBGaQ1HrWU7f3oxfHVLiPNMFk6BFTlfC0ZPhyxfHjclEHyqQhbAEk2iXNSanlfcmSxLHK6GY2wEj&#10;NBpLsIp5VO0sKSxrMLuSSb/X208asIWxwIVzeHveGukw5i9Lwf1VWTrhicwp9ubjaeM5DWcyPGbZ&#10;zDJT1bxrg/1DF4rVGotuUp0zz8jc1k9SqZpbcFD6HQ4qgbKsuYgz4DRp769pritmRJwFwXFmA5P7&#10;f2n55WJiSV3ktJ+mfUo0U/hKv798vX//LSM/f3z69fn7/YePJFoRrMa4DGOuzcR2mkMxTL4srQr/&#10;OBNZRoBXG4DF0hOOl+nuQTo4HFDC0ba730v34wskD9HGOv9agCJBwDFBiYlkPqDAMra4cB7Lov/a&#10;L1w7kHUxrqWMysqdSUsWDB8ceVJAQ4lkzuNlTsfxFx4dUzwKk5o0iMHeoIcs4QyZWGJZFJVBbJye&#10;UcLkDCnOvY29PIp2djbdVD06PT3dO3quSGj6nLmq7S5m6NykDr2LSNhuxoB0i22QplCs8KEstAx2&#10;ho9rzHaBk02YRcpi27iG/gqPUgLOAp1ESQX27rn74B8gtneUNLgCOOe7ObMCAXujkWNH6WAQdiYq&#10;g72DPip22zLdtui5OgMEPcWFNzyKwd/LtVhaULe4raNQFU1Mc6zdItopZ75dTdx3Lkaj6IZ7Ypi/&#10;0NeGh+QBp4DjzfKWWdPRxCPBLmG9Lk+I0vqGSA2juYeyjix6wBX5EBTcsciM7nsQlnhbj14PX63h&#10;HwAAAP//AwBQSwMEFAAGAAgAAAAhAAyxh1PbAAAACAEAAA8AAABkcnMvZG93bnJldi54bWxMj81O&#10;wzAQhO9IvIO1SNyok7SNojROhZA4cmhBnN14SdLE6xA7P/D0LCc4jmY0801xXG0vZhx960hBvIlA&#10;IFXOtFQreHt9fshA+KDJ6N4RKvhCD8fy9qbQuXELnXA+h1pwCflcK2hCGHIpfdWg1X7jBiT2Ptxo&#10;dWA51tKMeuFy28skilJpdUu80OgBnxqsuvNkFXxep7lLp+Q9dCez/X5ZMO54XN3frY8HEAHX8BeG&#10;X3xGh5KZLm4i40XPOtnvOaogi0Gwv93FrC8K0l0Gsizk/wPlDwAAAP//AwBQSwECLQAUAAYACAAA&#10;ACEAtoM4kv4AAADhAQAAEwAAAAAAAAAAAAAAAAAAAAAAW0NvbnRlbnRfVHlwZXNdLnhtbFBLAQIt&#10;ABQABgAIAAAAIQA4/SH/1gAAAJQBAAALAAAAAAAAAAAAAAAAAC8BAABfcmVscy8ucmVsc1BLAQIt&#10;ABQABgAIAAAAIQB5/QDClAIAAP0EAAAOAAAAAAAAAAAAAAAAAC4CAABkcnMvZTJvRG9jLnhtbFBL&#10;AQItABQABgAIAAAAIQAMsYdT2wAAAAgBAAAPAAAAAAAAAAAAAAAAAO4EAABkcnMvZG93bnJldi54&#10;bWxQSwUGAAAAAAQABADzAAAA9gUAAAAA&#10;" adj="18764" fillcolor="window" strokecolor="#9bbb59" strokeweight="2pt"/>
            </w:pict>
          </mc:Fallback>
        </mc:AlternateContent>
      </w:r>
      <w:r w:rsidRPr="00CB0A52">
        <w:rPr>
          <w:noProof/>
        </w:rPr>
        <mc:AlternateContent>
          <mc:Choice Requires="wps">
            <w:drawing>
              <wp:anchor distT="0" distB="0" distL="114300" distR="114300" simplePos="0" relativeHeight="252173312" behindDoc="0" locked="0" layoutInCell="1" allowOverlap="1" wp14:anchorId="3DF20722" wp14:editId="09088A15">
                <wp:simplePos x="0" y="0"/>
                <wp:positionH relativeFrom="column">
                  <wp:posOffset>713740</wp:posOffset>
                </wp:positionH>
                <wp:positionV relativeFrom="paragraph">
                  <wp:posOffset>12868</wp:posOffset>
                </wp:positionV>
                <wp:extent cx="1370965" cy="461645"/>
                <wp:effectExtent l="0" t="0" r="0" b="0"/>
                <wp:wrapNone/>
                <wp:docPr id="2113" name="テキスト ボックス 2113"/>
                <wp:cNvGraphicFramePr/>
                <a:graphic xmlns:a="http://schemas.openxmlformats.org/drawingml/2006/main">
                  <a:graphicData uri="http://schemas.microsoft.com/office/word/2010/wordprocessingShape">
                    <wps:wsp>
                      <wps:cNvSpPr txBox="1"/>
                      <wps:spPr>
                        <a:xfrm>
                          <a:off x="0" y="0"/>
                          <a:ext cx="1370965" cy="461645"/>
                        </a:xfrm>
                        <a:prstGeom prst="rect">
                          <a:avLst/>
                        </a:prstGeom>
                        <a:noFill/>
                        <a:ln w="6350">
                          <a:noFill/>
                        </a:ln>
                      </wps:spPr>
                      <wps:txbx>
                        <w:txbxContent>
                          <w:p w:rsidR="009E1D41" w:rsidRPr="00861D43" w:rsidRDefault="009E1D41" w:rsidP="008E551A">
                            <w:pPr>
                              <w:spacing w:line="280" w:lineRule="exact"/>
                              <w:jc w:val="center"/>
                              <w:rPr>
                                <w:rFonts w:ascii="Meiryo UI" w:eastAsia="Meiryo UI" w:hAnsi="Meiryo UI"/>
                                <w:sz w:val="20"/>
                              </w:rPr>
                            </w:pPr>
                            <w:r w:rsidRPr="00861D43">
                              <w:rPr>
                                <w:rFonts w:ascii="Meiryo UI" w:eastAsia="Meiryo UI" w:hAnsi="Meiryo UI" w:hint="eastAsia"/>
                                <w:sz w:val="20"/>
                              </w:rPr>
                              <w:t>大阪府</w:t>
                            </w:r>
                            <w:r w:rsidRPr="00861D43">
                              <w:rPr>
                                <w:rFonts w:ascii="Meiryo UI" w:eastAsia="Meiryo UI" w:hAnsi="Meiryo UI"/>
                                <w:sz w:val="20"/>
                              </w:rPr>
                              <w:t>/</w:t>
                            </w:r>
                            <w:r w:rsidRPr="00861D43">
                              <w:rPr>
                                <w:rFonts w:ascii="Meiryo UI" w:eastAsia="Meiryo UI" w:hAnsi="Meiryo UI" w:hint="eastAsia"/>
                                <w:sz w:val="20"/>
                              </w:rPr>
                              <w:t>府税あらかると</w:t>
                            </w:r>
                          </w:p>
                          <w:p w:rsidR="009E1D41" w:rsidRPr="00861D43" w:rsidRDefault="009E1D41" w:rsidP="008E551A">
                            <w:pPr>
                              <w:spacing w:line="280" w:lineRule="exact"/>
                              <w:jc w:val="center"/>
                              <w:rPr>
                                <w:rFonts w:ascii="Meiryo UI" w:eastAsia="Meiryo UI" w:hAnsi="Meiryo UI"/>
                                <w:sz w:val="20"/>
                              </w:rPr>
                            </w:pPr>
                            <w:r>
                              <w:rPr>
                                <w:rFonts w:ascii="Meiryo UI" w:eastAsia="Meiryo UI" w:hAnsi="Meiryo UI" w:hint="eastAsia"/>
                                <w:sz w:val="20"/>
                              </w:rPr>
                              <w:t>-</w:t>
                            </w:r>
                            <w:r w:rsidRPr="00861D43">
                              <w:rPr>
                                <w:rFonts w:ascii="Meiryo UI" w:eastAsia="Meiryo UI" w:hAnsi="Meiryo UI" w:hint="eastAsia"/>
                                <w:sz w:val="20"/>
                              </w:rPr>
                              <w:t>大阪府ホームページ</w:t>
                            </w:r>
                          </w:p>
                          <w:p w:rsidR="009E1D41" w:rsidRPr="00827954" w:rsidRDefault="009E1D41" w:rsidP="008E551A">
                            <w:pPr>
                              <w:spacing w:line="280" w:lineRule="exact"/>
                              <w:jc w:val="center"/>
                              <w:rPr>
                                <w:rFonts w:ascii="Meiryo UI" w:eastAsia="Meiryo UI" w:hAnsi="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0722" id="テキスト ボックス 2113" o:spid="_x0000_s1324" type="#_x0000_t202" style="position:absolute;margin-left:56.2pt;margin-top:1pt;width:107.95pt;height:36.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0qdVAIAAHEEAAAOAAAAZHJzL2Uyb0RvYy54bWysVEtu2zAQ3RfoHQjua0n+pREsB24CFwWM&#10;JIBTZE1TlC1A4rAkbcld2kDQQ/QKRdc9jy7SIeUf0q6KbqjhzHA+781odFOXBdkIbXKQCY06ISVC&#10;ckhzuUzo56fpu/eUGMtkygqQIqFbYejN+O2bUaVi0YUVFKnQBINIE1cqoStrVRwEhq9EyUwHlJBo&#10;zECXzOJVL4NUswqjl0XQDcNhUIFOlQYujEHtXWukYx8/ywS3D1lmhCVFQrE260/tz4U7g/GIxUvN&#10;1CrnhzLYP1RRslxi0lOoO2YZWev8j1BlzjUYyGyHQxlAluVc+B6wmyh81c18xZTwvSA4Rp1gMv8v&#10;LL/fPGqSpwntRlGPEslKZKnZvzS7H83uV7P/Rpr992a/b3Y/8U68F4JWKRPj27nC17b+ADWS78B0&#10;eoNKh0Wd6dJ9sUuCdoR/e4Jc1JZw96h3FV4PB5RwtPWH0bA/cGGC82uljf0ooCROSKhGSj3SbDMz&#10;tnU9urhkEqZ5UaCexYUkVUKHvUHoH5wsGLyQmONcq5NsvahbIMJTJwtIt9ighnZujOLTHKuYMWMf&#10;mcZBwZ5w+O0DHlkBmA0OEiUr0F//pnf+yB9aKalw8BJqvqyZFpQUnyQyex31+25S/aU/uOriRV9a&#10;FpcWuS5vAWc7wjVT3IvO3xZHMdNQPuOOTFxWNDHJMXdC7VG8te064I5xMZl4J5xNxexMzhV3oR2Y&#10;DuOn+plpdSDCIoX3cBxRFr/io/VtGZmsLWS5J8sh3aJ6IADn2tN92EG3OJd373X+U4x/AwAA//8D&#10;AFBLAwQUAAYACAAAACEAhDFEm98AAAAIAQAADwAAAGRycy9kb3ducmV2LnhtbEyPwU7DMBBE70j8&#10;g7VI3KhTt9AoxKmqSBUSgkNLL9w2sZtExOsQu23g61lOcBzNaOZNvp5cL852DJ0nDfNZAsJS7U1H&#10;jYbD2/YuBREiksHek9XwZQOsi+urHDPjL7Sz531sBJdQyFBDG+OQSRnq1joMMz9YYu/oR4eR5dhI&#10;M+KFy10vVZI8SIcd8UKLgy1bW3/sT07Dc7l9xV2lXPrdl08vx83weXi/1/r2Zto8goh2in9h+MVn&#10;dCiYqfInMkH0rOdqyVENii+xv1DpAkSlYbVcgSxy+f9A8QMAAP//AwBQSwECLQAUAAYACAAAACEA&#10;toM4kv4AAADhAQAAEwAAAAAAAAAAAAAAAAAAAAAAW0NvbnRlbnRfVHlwZXNdLnhtbFBLAQItABQA&#10;BgAIAAAAIQA4/SH/1gAAAJQBAAALAAAAAAAAAAAAAAAAAC8BAABfcmVscy8ucmVsc1BLAQItABQA&#10;BgAIAAAAIQBu10qdVAIAAHEEAAAOAAAAAAAAAAAAAAAAAC4CAABkcnMvZTJvRG9jLnhtbFBLAQIt&#10;ABQABgAIAAAAIQCEMUSb3wAAAAgBAAAPAAAAAAAAAAAAAAAAAK4EAABkcnMvZG93bnJldi54bWxQ&#10;SwUGAAAAAAQABADzAAAAugUAAAAA&#10;" filled="f" stroked="f" strokeweight=".5pt">
                <v:textbox>
                  <w:txbxContent>
                    <w:p w:rsidR="009E1D41" w:rsidRPr="00861D43" w:rsidRDefault="009E1D41" w:rsidP="008E551A">
                      <w:pPr>
                        <w:spacing w:line="280" w:lineRule="exact"/>
                        <w:jc w:val="center"/>
                        <w:rPr>
                          <w:rFonts w:ascii="Meiryo UI" w:eastAsia="Meiryo UI" w:hAnsi="Meiryo UI"/>
                          <w:sz w:val="20"/>
                        </w:rPr>
                      </w:pPr>
                      <w:r w:rsidRPr="00861D43">
                        <w:rPr>
                          <w:rFonts w:ascii="Meiryo UI" w:eastAsia="Meiryo UI" w:hAnsi="Meiryo UI" w:hint="eastAsia"/>
                          <w:sz w:val="20"/>
                        </w:rPr>
                        <w:t>大阪府</w:t>
                      </w:r>
                      <w:r w:rsidRPr="00861D43">
                        <w:rPr>
                          <w:rFonts w:ascii="Meiryo UI" w:eastAsia="Meiryo UI" w:hAnsi="Meiryo UI"/>
                          <w:sz w:val="20"/>
                        </w:rPr>
                        <w:t>/</w:t>
                      </w:r>
                      <w:r w:rsidRPr="00861D43">
                        <w:rPr>
                          <w:rFonts w:ascii="Meiryo UI" w:eastAsia="Meiryo UI" w:hAnsi="Meiryo UI" w:hint="eastAsia"/>
                          <w:sz w:val="20"/>
                        </w:rPr>
                        <w:t>府税あらかると</w:t>
                      </w:r>
                    </w:p>
                    <w:p w:rsidR="009E1D41" w:rsidRPr="00861D43" w:rsidRDefault="009E1D41" w:rsidP="008E551A">
                      <w:pPr>
                        <w:spacing w:line="280" w:lineRule="exact"/>
                        <w:jc w:val="center"/>
                        <w:rPr>
                          <w:rFonts w:ascii="Meiryo UI" w:eastAsia="Meiryo UI" w:hAnsi="Meiryo UI"/>
                          <w:sz w:val="20"/>
                        </w:rPr>
                      </w:pPr>
                      <w:r>
                        <w:rPr>
                          <w:rFonts w:ascii="Meiryo UI" w:eastAsia="Meiryo UI" w:hAnsi="Meiryo UI" w:hint="eastAsia"/>
                          <w:sz w:val="20"/>
                        </w:rPr>
                        <w:t>-</w:t>
                      </w:r>
                      <w:r w:rsidRPr="00861D43">
                        <w:rPr>
                          <w:rFonts w:ascii="Meiryo UI" w:eastAsia="Meiryo UI" w:hAnsi="Meiryo UI" w:hint="eastAsia"/>
                          <w:sz w:val="20"/>
                        </w:rPr>
                        <w:t>大阪府ホームページ</w:t>
                      </w:r>
                    </w:p>
                    <w:p w:rsidR="009E1D41" w:rsidRPr="00827954" w:rsidRDefault="009E1D41" w:rsidP="008E551A">
                      <w:pPr>
                        <w:spacing w:line="280" w:lineRule="exact"/>
                        <w:jc w:val="center"/>
                        <w:rPr>
                          <w:rFonts w:ascii="Meiryo UI" w:eastAsia="Meiryo UI" w:hAnsi="Meiryo UI"/>
                          <w:sz w:val="20"/>
                        </w:rPr>
                      </w:pPr>
                    </w:p>
                  </w:txbxContent>
                </v:textbox>
              </v:shape>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68192" behindDoc="0" locked="0" layoutInCell="1" allowOverlap="1" wp14:anchorId="27A5FC3B" wp14:editId="25CA2A8B">
                <wp:simplePos x="0" y="0"/>
                <wp:positionH relativeFrom="margin">
                  <wp:posOffset>0</wp:posOffset>
                </wp:positionH>
                <wp:positionV relativeFrom="paragraph">
                  <wp:posOffset>90805</wp:posOffset>
                </wp:positionV>
                <wp:extent cx="6106795" cy="495300"/>
                <wp:effectExtent l="0" t="0" r="27305" b="0"/>
                <wp:wrapNone/>
                <wp:docPr id="2114" name="グループ化 2114"/>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2115" name="正方形/長方形 2115"/>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 name="テキスト ボックス 2116"/>
                        <wps:cNvSpPr txBox="1"/>
                        <wps:spPr>
                          <a:xfrm>
                            <a:off x="19050" y="0"/>
                            <a:ext cx="6087745" cy="495300"/>
                          </a:xfrm>
                          <a:prstGeom prst="rect">
                            <a:avLst/>
                          </a:prstGeom>
                          <a:noFill/>
                          <a:ln w="6350">
                            <a:noFill/>
                          </a:ln>
                        </wps:spPr>
                        <wps:txb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５</w:t>
                              </w:r>
                              <w:r w:rsidRPr="00CA6353">
                                <w:rPr>
                                  <w:rFonts w:ascii="Meiryo UI" w:eastAsia="Meiryo UI" w:hAnsi="Meiryo UI" w:hint="eastAsia"/>
                                  <w:sz w:val="24"/>
                                  <w:szCs w:val="24"/>
                                </w:rPr>
                                <w:t>開庁時間は何時から何時までですか？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5FC3B" id="グループ化 2114" o:spid="_x0000_s1325" style="position:absolute;margin-left:0;margin-top:7.15pt;width:480.85pt;height:39pt;z-index:252168192;mso-position-horizontal-relative:margin;mso-width-relative:margin;mso-height-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gMkgMAAIAJAAAOAAAAZHJzL2Uyb0RvYy54bWzcVs1rHDcUvxf6Pwjd65lZ74c9eB1cOzYB&#10;JzE4wWetRvMBGkmVtJ51j14oPfTa5JJTewwmuYVA8tcMCeS/6JM0s3Zsx5QUQuhFq6cnvY/f+723&#10;s3VvUXN0yrSppJjiZC3GiAkqs0oUU/z0yf5PGxgZS0RGuBRsis+Ywfe2f/xhq1EpG8hS8oxpBEaE&#10;SRs1xaW1Ko0iQ0tWE7MmFROgzKWuiQVRF1GmSQPWax4N4ngcNVJnSkvKjIHTvaDE295+njNqH+e5&#10;YRbxKYbYrF+1X2dujba3SFpoosqKdmGQr4iiJpUApytTe8QSNNfVDVN1RbU0MrdrVNaRzPOKMp8D&#10;ZJPE17I50HKufC5F2hRqBRNAew2nrzZLH50eaVRlUzxIkiFGgtRQpfb8dbt82S7ftcvnH/54hrwO&#10;oGpUkcKLA62O1ZHuDooguewXua7dL+SFFh7ksxXIbGERhcNxEo8nmyOMKOiGm6P1uKsCLaFUN57R&#10;8v7dD6PebeSiWwXTKCCUucTM/DfMjkuimC+FcQhcYgaJBMw+Xvz98dnbD+//ij79+SbsHG4jRzEX&#10;DLxagWZSA/h9EbHJGKgdqHk7anEcj/yFVfIkVdrYAyZr5DZTrIH6npHk9NBYiAGu9lecYyN5le1X&#10;nHtBF7NdrtEpgTbZBdvDPf+Wz+uHMgvHEFIfFBy7UvnbG/0x2DfBjPf1mX0uUAMMGw3BAqIE+jzn&#10;xMK2VsA8IwqMCC9ggFCrvePPXndm74xuMuqiuysMl/8eMWWw5H04lOEJFw4G5gdGB5erWaiS29nF&#10;bBHaJB70FZ3J7AyIoGWYKkbR/Qo8HBJjj4iGMQLJwmi0j2HJuQQEZLfDqJT619vO3X1gKmgxamAs&#10;ATq/zIlmGPEHAji8mQyHbo55YTiaDEDQVzWzqxoxr3cllDSBIayo37r7lvfbXMv6BCbojvMKKiIo&#10;+A516IRdG8YlzGDKdnb8NZhdithDcayoM+6wc9g+WZwQrToCWqDuI9n3DUmv8TDcdS+F3JlbmVee&#10;pA7rgCvUxQnQw6F/vkUzj/tmbpe/tecX7fnbdvk7apcv2uWyPX8FsmvpcU+ArqWRXfwsYbIl/fkX&#10;mjvZdF2LbhmJ8cZkMrwxEoGX/UDtO/dfNreQrrOB2o7ZrvXG6+A5gN1pOtJ7jG+l+Xqfzf+Y5jCC&#10;AuO/B5L7/y/4m/cDqfskcd8RV2XfFJcfTtv/AAAA//8DAFBLAwQUAAYACAAAACEAeNc0C94AAAAG&#10;AQAADwAAAGRycy9kb3ducmV2LnhtbEyPQUvDQBCF74L/YRnBm92k0aoxm1KKeioFW0G8TZNpEpqd&#10;Ddltkv57x5Pe5s0b3vsmW062VQP1vnFsIJ5FoIgLVzZcGfjcv909gfIBucTWMRm4kIdlfn2VYVq6&#10;kT9o2IVKSQj7FA3UIXSp1r6oyaKfuY5YvKPrLQaRfaXLHkcJt62eR9FCW2xYGmrsaF1TcdqdrYH3&#10;EcdVEr8Om9NxffneP2y/NjEZc3szrV5ABZrC3zH84gs65MJ0cGcuvWoNyCNBtvcJKHGfF/EjqIMM&#10;8wR0nun/+PkPAAAA//8DAFBLAQItABQABgAIAAAAIQC2gziS/gAAAOEBAAATAAAAAAAAAAAAAAAA&#10;AAAAAABbQ29udGVudF9UeXBlc10ueG1sUEsBAi0AFAAGAAgAAAAhADj9If/WAAAAlAEAAAsAAAAA&#10;AAAAAAAAAAAALwEAAF9yZWxzLy5yZWxzUEsBAi0AFAAGAAgAAAAhAEnmWAySAwAAgAkAAA4AAAAA&#10;AAAAAAAAAAAALgIAAGRycy9lMm9Eb2MueG1sUEsBAi0AFAAGAAgAAAAhAHjXNAveAAAABgEAAA8A&#10;AAAAAAAAAAAAAAAA7AUAAGRycy9kb3ducmV2LnhtbFBLBQYAAAAABAAEAPMAAAD3BgAAAAA=&#10;">
                <v:rect id="正方形/長方形 2115" o:spid="_x0000_s1326"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xwAAAN0AAAAPAAAAZHJzL2Rvd25yZXYueG1sRI9Pa8JA&#10;FMTvBb/D8gRvdROLVaKrqEUUL6X+OXh7ZJ9JMPs2ZFcT/fRuodDjMDO/Yabz1pTiTrUrLCuI+xEI&#10;4tTqgjMFx8P6fQzCeWSNpWVS8CAH81nnbYqJtg3/0H3vMxEg7BJUkHtfJVK6NCeDrm8r4uBdbG3Q&#10;B1lnUtfYBLgp5SCKPqXBgsNCjhWtckqv+5tRsGm21Sr9+CqX5+VT3vj7NHru1kr1uu1iAsJT6//D&#10;f+2tVjCI4yH8vglPQM5eAAAA//8DAFBLAQItABQABgAIAAAAIQDb4fbL7gAAAIUBAAATAAAAAAAA&#10;AAAAAAAAAAAAAABbQ29udGVudF9UeXBlc10ueG1sUEsBAi0AFAAGAAgAAAAhAFr0LFu/AAAAFQEA&#10;AAsAAAAAAAAAAAAAAAAAHwEAAF9yZWxzLy5yZWxzUEsBAi0AFAAGAAgAAAAhAK5n51HHAAAA3QAA&#10;AA8AAAAAAAAAAAAAAAAABwIAAGRycy9kb3ducmV2LnhtbFBLBQYAAAAAAwADALcAAAD7AgAAAAA=&#10;" fillcolor="#f2dcdb" strokecolor="#953735" strokeweight="2pt">
                  <v:textbox>
                    <w:txbxContent>
                      <w:p w:rsidR="009E1D41" w:rsidRDefault="009E1D41" w:rsidP="008E551A"/>
                    </w:txbxContent>
                  </v:textbox>
                </v:rect>
                <v:shape id="テキスト ボックス 2116" o:spid="_x0000_s1327"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8IxwAAAN0AAAAPAAAAZHJzL2Rvd25yZXYueG1sRI/NasMw&#10;EITvhbyD2EBvjWxDQ3CjBGMwLaU55OfS28baWCbWyrXUxO3TR4VCjsPMfMMs16PtxIUG3zpWkM4S&#10;EMS10y03Cg776mkBwgdkjZ1jUvBDHtarycMSc+2uvKXLLjQiQtjnqMCE0OdS+tqQRT9zPXH0Tm6w&#10;GKIcGqkHvEa47WSWJHNpseW4YLCn0lB93n1bBe9ltcHtMbOL3658/TgV/dfh81mpx+lYvIAINIZ7&#10;+L/9phVkaTqHvzfxCcjVDQAA//8DAFBLAQItABQABgAIAAAAIQDb4fbL7gAAAIUBAAATAAAAAAAA&#10;AAAAAAAAAAAAAABbQ29udGVudF9UeXBlc10ueG1sUEsBAi0AFAAGAAgAAAAhAFr0LFu/AAAAFQEA&#10;AAsAAAAAAAAAAAAAAAAAHwEAAF9yZWxzLy5yZWxzUEsBAi0AFAAGAAgAAAAhALG8jwjHAAAA3QAA&#10;AA8AAAAAAAAAAAAAAAAABwIAAGRycy9kb3ducmV2LnhtbFBLBQYAAAAAAwADALcAAAD7AgAAAAA=&#10;" filled="f" stroked="f" strokeweight=".5pt">
                  <v:textbox>
                    <w:txbxContent>
                      <w:p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５</w:t>
                        </w:r>
                        <w:r w:rsidRPr="00CA6353">
                          <w:rPr>
                            <w:rFonts w:ascii="Meiryo UI" w:eastAsia="Meiryo UI" w:hAnsi="Meiryo UI" w:hint="eastAsia"/>
                            <w:sz w:val="24"/>
                            <w:szCs w:val="24"/>
                          </w:rPr>
                          <w:t>開庁時間は何時から何時までですか？</w:t>
                        </w:r>
                      </w:p>
                    </w:txbxContent>
                  </v:textbox>
                </v:shape>
                <w10:wrap anchorx="margin"/>
              </v:group>
            </w:pict>
          </mc:Fallback>
        </mc:AlternateContent>
      </w:r>
    </w:p>
    <w:p w:rsidR="008E551A" w:rsidRPr="00CB0A52" w:rsidRDefault="008E551A" w:rsidP="008E551A">
      <w:pPr>
        <w:widowControl/>
        <w:jc w:val="left"/>
      </w:pPr>
    </w:p>
    <w:p w:rsidR="008E551A" w:rsidRPr="00CB0A52" w:rsidRDefault="008E551A" w:rsidP="008E551A">
      <w:pPr>
        <w:widowControl/>
        <w:jc w:val="left"/>
      </w:pPr>
      <w:r w:rsidRPr="00CB0A52">
        <w:rPr>
          <w:noProof/>
        </w:rPr>
        <mc:AlternateContent>
          <mc:Choice Requires="wpg">
            <w:drawing>
              <wp:anchor distT="0" distB="0" distL="114300" distR="114300" simplePos="0" relativeHeight="252169216" behindDoc="0" locked="0" layoutInCell="1" allowOverlap="1" wp14:anchorId="57CED86F" wp14:editId="3551EE2C">
                <wp:simplePos x="0" y="0"/>
                <wp:positionH relativeFrom="margin">
                  <wp:posOffset>-9525</wp:posOffset>
                </wp:positionH>
                <wp:positionV relativeFrom="paragraph">
                  <wp:posOffset>181610</wp:posOffset>
                </wp:positionV>
                <wp:extent cx="6112511" cy="619125"/>
                <wp:effectExtent l="0" t="0" r="21590" b="9525"/>
                <wp:wrapNone/>
                <wp:docPr id="2117" name="グループ化 2117"/>
                <wp:cNvGraphicFramePr/>
                <a:graphic xmlns:a="http://schemas.openxmlformats.org/drawingml/2006/main">
                  <a:graphicData uri="http://schemas.microsoft.com/office/word/2010/wordprocessingGroup">
                    <wpg:wgp>
                      <wpg:cNvGrpSpPr/>
                      <wpg:grpSpPr>
                        <a:xfrm>
                          <a:off x="0" y="0"/>
                          <a:ext cx="6112511" cy="619125"/>
                          <a:chOff x="-9526" y="0"/>
                          <a:chExt cx="6113146" cy="833487"/>
                        </a:xfrm>
                      </wpg:grpSpPr>
                      <wps:wsp>
                        <wps:cNvPr id="2118" name="AutoShape 34"/>
                        <wps:cNvSpPr>
                          <a:spLocks noChangeArrowheads="1"/>
                        </wps:cNvSpPr>
                        <wps:spPr bwMode="auto">
                          <a:xfrm>
                            <a:off x="0" y="0"/>
                            <a:ext cx="6103620" cy="797569"/>
                          </a:xfrm>
                          <a:prstGeom prst="foldedCorner">
                            <a:avLst>
                              <a:gd name="adj" fmla="val 1702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119" name="Text Box 35"/>
                        <wps:cNvSpPr txBox="1">
                          <a:spLocks noChangeArrowheads="1"/>
                        </wps:cNvSpPr>
                        <wps:spPr bwMode="auto">
                          <a:xfrm>
                            <a:off x="-9526" y="11743"/>
                            <a:ext cx="6109969" cy="82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D41" w:rsidRDefault="009E1D41" w:rsidP="00431741">
                              <w:pPr>
                                <w:autoSpaceDE w:val="0"/>
                                <w:autoSpaceDN w:val="0"/>
                                <w:adjustRightInd w:val="0"/>
                                <w:spacing w:line="0" w:lineRule="atLeast"/>
                                <w:ind w:left="600" w:hangingChars="250" w:hanging="600"/>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hint="eastAsia"/>
                                  <w:sz w:val="24"/>
                                  <w:szCs w:val="24"/>
                                </w:rPr>
                                <w:t xml:space="preserve">５　</w:t>
                              </w:r>
                              <w:r w:rsidRPr="00CA6353">
                                <w:rPr>
                                  <w:rFonts w:ascii="Meiryo UI" w:eastAsia="Meiryo UI" w:hAnsi="Meiryo UI" w:hint="eastAsia"/>
                                  <w:sz w:val="24"/>
                                  <w:szCs w:val="24"/>
                                </w:rPr>
                                <w:t>午前</w:t>
                              </w:r>
                              <w:r>
                                <w:rPr>
                                  <w:rFonts w:ascii="Meiryo UI" w:eastAsia="Meiryo UI" w:hAnsi="Meiryo UI" w:hint="eastAsia"/>
                                  <w:sz w:val="24"/>
                                  <w:szCs w:val="24"/>
                                </w:rPr>
                                <w:t>９</w:t>
                              </w:r>
                              <w:r w:rsidRPr="00CA6353">
                                <w:rPr>
                                  <w:rFonts w:ascii="Meiryo UI" w:eastAsia="Meiryo UI" w:hAnsi="Meiryo UI" w:hint="eastAsia"/>
                                  <w:sz w:val="24"/>
                                  <w:szCs w:val="24"/>
                                </w:rPr>
                                <w:t>時から午後</w:t>
                              </w:r>
                              <w:r>
                                <w:rPr>
                                  <w:rFonts w:ascii="Meiryo UI" w:eastAsia="Meiryo UI" w:hAnsi="Meiryo UI" w:hint="eastAsia"/>
                                  <w:sz w:val="24"/>
                                  <w:szCs w:val="24"/>
                                </w:rPr>
                                <w:t>５</w:t>
                              </w:r>
                              <w:r w:rsidRPr="00CA6353">
                                <w:rPr>
                                  <w:rFonts w:ascii="Meiryo UI" w:eastAsia="Meiryo UI" w:hAnsi="Meiryo UI" w:hint="eastAsia"/>
                                  <w:sz w:val="24"/>
                                  <w:szCs w:val="24"/>
                                </w:rPr>
                                <w:t>時45分です</w:t>
                              </w:r>
                              <w:r>
                                <w:rPr>
                                  <w:rFonts w:ascii="Meiryo UI" w:eastAsia="Meiryo UI" w:hAnsi="Meiryo UI" w:hint="eastAsia"/>
                                  <w:sz w:val="24"/>
                                  <w:szCs w:val="24"/>
                                </w:rPr>
                                <w:t>。ただし、</w:t>
                              </w:r>
                              <w:r w:rsidRPr="00CA6353">
                                <w:rPr>
                                  <w:rFonts w:ascii="Meiryo UI" w:eastAsia="Meiryo UI" w:hAnsi="Meiryo UI" w:hint="eastAsia"/>
                                  <w:sz w:val="24"/>
                                  <w:szCs w:val="24"/>
                                </w:rPr>
                                <w:t>書類の確認等</w:t>
                              </w:r>
                              <w:r>
                                <w:rPr>
                                  <w:rFonts w:ascii="Meiryo UI" w:eastAsia="Meiryo UI" w:hAnsi="Meiryo UI" w:hint="eastAsia"/>
                                  <w:sz w:val="24"/>
                                  <w:szCs w:val="24"/>
                                </w:rPr>
                                <w:t>にお時間をいただく場合がござい</w:t>
                              </w:r>
                            </w:p>
                            <w:p w:rsidR="009E1D41" w:rsidRPr="00CA6353" w:rsidRDefault="009E1D41" w:rsidP="00431741">
                              <w:pPr>
                                <w:autoSpaceDE w:val="0"/>
                                <w:autoSpaceDN w:val="0"/>
                                <w:adjustRightInd w:val="0"/>
                                <w:spacing w:line="0" w:lineRule="atLeast"/>
                                <w:ind w:left="600" w:hangingChars="250" w:hanging="600"/>
                                <w:rPr>
                                  <w:rFonts w:ascii="Meiryo UI" w:eastAsia="Meiryo UI" w:hAnsi="Meiryo UI"/>
                                  <w:sz w:val="24"/>
                                  <w:szCs w:val="24"/>
                                </w:rPr>
                              </w:pPr>
                              <w:r>
                                <w:rPr>
                                  <w:rFonts w:ascii="Meiryo UI" w:eastAsia="Meiryo UI" w:hAnsi="Meiryo UI" w:hint="eastAsia"/>
                                  <w:sz w:val="24"/>
                                  <w:szCs w:val="24"/>
                                </w:rPr>
                                <w:t xml:space="preserve">　　　ますので、</w:t>
                              </w:r>
                              <w:r w:rsidRPr="00CA6353">
                                <w:rPr>
                                  <w:rFonts w:ascii="Meiryo UI" w:eastAsia="Meiryo UI" w:hAnsi="Meiryo UI" w:hint="eastAsia"/>
                                  <w:sz w:val="24"/>
                                  <w:szCs w:val="24"/>
                                </w:rPr>
                                <w:t>余裕をもって</w:t>
                              </w:r>
                              <w:r>
                                <w:rPr>
                                  <w:rFonts w:ascii="Meiryo UI" w:eastAsia="Meiryo UI" w:hAnsi="Meiryo UI" w:hint="eastAsia"/>
                                  <w:sz w:val="24"/>
                                  <w:szCs w:val="24"/>
                                </w:rPr>
                                <w:t>ご</w:t>
                              </w:r>
                              <w:r w:rsidRPr="00CA6353">
                                <w:rPr>
                                  <w:rFonts w:ascii="Meiryo UI" w:eastAsia="Meiryo UI" w:hAnsi="Meiryo UI" w:hint="eastAsia"/>
                                  <w:sz w:val="24"/>
                                  <w:szCs w:val="24"/>
                                </w:rPr>
                                <w:t>来所ください。</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CED86F" id="グループ化 2117" o:spid="_x0000_s1328" style="position:absolute;margin-left:-.75pt;margin-top:14.3pt;width:481.3pt;height:48.75pt;z-index:252169216;mso-position-horizontal-relative:margin;mso-width-relative:margin;mso-height-relative:margin" coordorigin="-95" coordsize="61131,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3VvAMAAOMJAAAOAAAAZHJzL2Uyb0RvYy54bWzUVstu4zYU3RfoPxDcKxJlWZaEKIPEj6BA&#10;2g4w0w+gJerRSqRK0pEzRTfNtuv2I7rpB/Rvgv5HLylZttMGGEzQAvVC5vPy3nPPPeTlm33boHsm&#10;VS14ismFhxHjmchrXqb4m/cbJ8JIacpz2gjOUvzAFH5z9flnl32XMF9UosmZRGCEq6TvUlxp3SWu&#10;q7KKtVRdiI5xmCyEbKmGrizdXNIerLeN63te6PZC5p0UGVMKRlfDJL6y9ouCZfrrolBMoybF4Ju2&#10;X2m/W/N1ry5pUkraVXU2ukE/wYuW1hwOnUytqKZoJ+u/mWrrTAolCn2RidYVRVFnzMYA0RDvWTS3&#10;Uuw6G0uZ9GU3wQTQPsPpk81mX92/lajOU+wTssCI0xay9PTT70+Pvz09/vH0+OufP/+C7BxA1Xdl&#10;AjtuZfeueyvHgXLomej3hWzNP8SF9hbkhwlkttcog8GQEH9OCEYZzIUkht6QhayCVJltTjz3Q4yO&#10;W7Nqfdw8IwFMms3RbBZEC7PZPRztGg8nh/oOSKWOuKnX4fauoh2z6VAGhSNuwPEBt+udFnYVmgXG&#10;L+MArDRgGVhUdyey7xTiYllRXrJrKUVfMZqDY8TGcbbBdBRsRdv+S5FDWiiYtyz7OJy9WegD5w1U&#10;i3gxD+MzqGjSSaVvmWiRaaS4MLWYL4XkTNpT6P2d0pbU+Rgfzb/FqGgbKJF72iCy8PzZaHRcDJk4&#10;mLURi6bON3XT2I4st8tGItia4o39jZvV6bKGoz7FwIG59eJsTp2a8Ozvn0xA3fAc8KeJQXc9tjWt&#10;m6ENXjYcaHNAeMjUVuQPgLYUg0qAqkGjEvIDRj0oRIrV9zsqGUbNFxwytgj8eA6SYjtRFAPU8nRi&#10;ezJBeQaGUqwxGppLPYjQrpN1WcE5xAbLhaFQUWtDauPd4NPYAS4Pnv4XpI4PpH5vKvdG7NHMFuoJ&#10;RZHew/jB93+L3Uc5AIUKLN9oclQTL46B2YMg+LDAFt4kCEc6jiyXcCUc2T1oxyljuTB0tdwxFKHJ&#10;NDCSxp49Fobxwqr8D7EXr6N1FDiBH66dwFutnOvNMnDCDVnMV7PVcrkiP5pzSZBUdZ4zbo453Dgk&#10;+DhlGu++4a6Y7pyXK+SlInPP3bACCrGYcE9CIn7g3fixswmjhRNsgrkTL7zI8Uh8E4deEAerzXlI&#10;dzVnrw/p1dXf1hreFE3dwhUxScTLUjBlxLh/hALSDVjYRD/TCb3f7ocr05tU/v+hHfZ6hJeEjXJ8&#10;9Zinymkf2qdvs6u/AAAA//8DAFBLAwQUAAYACAAAACEAA/GRwt8AAAAJAQAADwAAAGRycy9kb3du&#10;cmV2LnhtbEyPQWvCQBCF74X+h2WE3nSzKQYbsxGRticpVAultzUZk2B2NmTXJP77Tk/1OLyP977J&#10;NpNtxYC9bxxpUIsIBFLhyoYqDV/Ht/kKhA+GStM6Qg039LDJHx8yk5ZupE8cDqESXEI+NRrqELpU&#10;Sl/UaI1fuA6Js7PrrQl89pUsezNyuW1lHEWJtKYhXqhNh7sai8vhajW8j2bcPqvXYX85724/x+XH&#10;916h1k+zabsGEXAK/zD86bM65Ox0clcqvWg1zNWSSQ3xKgHB+UuiFIgTg3GiQOaZvP8g/wUAAP//&#10;AwBQSwECLQAUAAYACAAAACEAtoM4kv4AAADhAQAAEwAAAAAAAAAAAAAAAAAAAAAAW0NvbnRlbnRf&#10;VHlwZXNdLnhtbFBLAQItABQABgAIAAAAIQA4/SH/1gAAAJQBAAALAAAAAAAAAAAAAAAAAC8BAABf&#10;cmVscy8ucmVsc1BLAQItABQABgAIAAAAIQDZBP3VvAMAAOMJAAAOAAAAAAAAAAAAAAAAAC4CAABk&#10;cnMvZTJvRG9jLnhtbFBLAQItABQABgAIAAAAIQAD8ZHC3wAAAAkBAAAPAAAAAAAAAAAAAAAAABYG&#10;AABkcnMvZG93bnJldi54bWxQSwUGAAAAAAQABADzAAAAIgcAAAAA&#10;">
                <v:shape id="_x0000_s1329"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OwQAAAN0AAAAPAAAAZHJzL2Rvd25yZXYueG1sRE/LisIw&#10;FN0L/kO4wmxE0yqIVKOIMIw78YG4vDbXptjc1CbWzt9PFgMuD+e9XHe2Ei01vnSsIB0nIIhzp0su&#10;FJxP36M5CB+QNVaOScEveViv+r0lZtq9+UDtMRQihrDPUIEJoc6k9Lkhi37sauLI3V1jMUTYFFI3&#10;+I7htpKTJJlJiyXHBoM1bQ3lj+PLKmjrw3z/g8OrN9vpfkrP2eVmUamvQbdZgAjUhY/4373TCiZp&#10;GufGN/EJyNUfAAAA//8DAFBLAQItABQABgAIAAAAIQDb4fbL7gAAAIUBAAATAAAAAAAAAAAAAAAA&#10;AAAAAABbQ29udGVudF9UeXBlc10ueG1sUEsBAi0AFAAGAAgAAAAhAFr0LFu/AAAAFQEAAAsAAAAA&#10;AAAAAAAAAAAAHwEAAF9yZWxzLy5yZWxzUEsBAi0AFAAGAAgAAAAhAAPL+g7BAAAA3QAAAA8AAAAA&#10;AAAAAAAAAAAABwIAAGRycy9kb3ducmV2LnhtbFBLBQYAAAAAAwADALcAAAD1AgAAAAA=&#10;" adj="17923">
                  <v:textbox inset="5.85pt,.7pt,5.85pt,.7pt"/>
                </v:shape>
                <v:shape id="_x0000_s1330" type="#_x0000_t202" style="position:absolute;left:-95;top:117;width:61099;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RtxwAAAN0AAAAPAAAAZHJzL2Rvd25yZXYueG1sRI9Pa8JA&#10;FMTvhX6H5RW81U0EQxtdJQr+wUutivT4mn1NQrNvQ3bV6Kd3hUKPw8z8hhlPO1OLM7Wusqwg7kcg&#10;iHOrKy4UHPaL1zcQziNrrC2Tgis5mE6en8aYanvhTzrvfCEChF2KCkrvm1RKl5dk0PVtQxy8H9sa&#10;9EG2hdQtXgLc1HIQRYk0WHFYKLGheUn57+5kFNwql622HzP/PRt+LaPtJnHHLFGq99JlIxCeOv8f&#10;/muvtYJBHL/D4014AnJyBwAA//8DAFBLAQItABQABgAIAAAAIQDb4fbL7gAAAIUBAAATAAAAAAAA&#10;AAAAAAAAAAAAAABbQ29udGVudF9UeXBlc10ueG1sUEsBAi0AFAAGAAgAAAAhAFr0LFu/AAAAFQEA&#10;AAsAAAAAAAAAAAAAAAAAHwEAAF9yZWxzLy5yZWxzUEsBAi0AFAAGAAgAAAAhAKwING3HAAAA3QAA&#10;AA8AAAAAAAAAAAAAAAAABwIAAGRycy9kb3ducmV2LnhtbFBLBQYAAAAAAwADALcAAAD7AgAAAAA=&#10;" filled="f" stroked="f">
                  <v:textbox inset="5.85pt,.7pt,5.85pt,.7pt">
                    <w:txbxContent>
                      <w:p w:rsidR="009E1D41" w:rsidRDefault="009E1D41" w:rsidP="00431741">
                        <w:pPr>
                          <w:autoSpaceDE w:val="0"/>
                          <w:autoSpaceDN w:val="0"/>
                          <w:adjustRightInd w:val="0"/>
                          <w:spacing w:line="0" w:lineRule="atLeast"/>
                          <w:ind w:left="600" w:hangingChars="250" w:hanging="600"/>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hint="eastAsia"/>
                            <w:sz w:val="24"/>
                            <w:szCs w:val="24"/>
                          </w:rPr>
                          <w:t xml:space="preserve">５　</w:t>
                        </w:r>
                        <w:r w:rsidRPr="00CA6353">
                          <w:rPr>
                            <w:rFonts w:ascii="Meiryo UI" w:eastAsia="Meiryo UI" w:hAnsi="Meiryo UI" w:hint="eastAsia"/>
                            <w:sz w:val="24"/>
                            <w:szCs w:val="24"/>
                          </w:rPr>
                          <w:t>午前</w:t>
                        </w:r>
                        <w:r>
                          <w:rPr>
                            <w:rFonts w:ascii="Meiryo UI" w:eastAsia="Meiryo UI" w:hAnsi="Meiryo UI" w:hint="eastAsia"/>
                            <w:sz w:val="24"/>
                            <w:szCs w:val="24"/>
                          </w:rPr>
                          <w:t>９</w:t>
                        </w:r>
                        <w:r w:rsidRPr="00CA6353">
                          <w:rPr>
                            <w:rFonts w:ascii="Meiryo UI" w:eastAsia="Meiryo UI" w:hAnsi="Meiryo UI" w:hint="eastAsia"/>
                            <w:sz w:val="24"/>
                            <w:szCs w:val="24"/>
                          </w:rPr>
                          <w:t>時から午後</w:t>
                        </w:r>
                        <w:r>
                          <w:rPr>
                            <w:rFonts w:ascii="Meiryo UI" w:eastAsia="Meiryo UI" w:hAnsi="Meiryo UI" w:hint="eastAsia"/>
                            <w:sz w:val="24"/>
                            <w:szCs w:val="24"/>
                          </w:rPr>
                          <w:t>５</w:t>
                        </w:r>
                        <w:r w:rsidRPr="00CA6353">
                          <w:rPr>
                            <w:rFonts w:ascii="Meiryo UI" w:eastAsia="Meiryo UI" w:hAnsi="Meiryo UI" w:hint="eastAsia"/>
                            <w:sz w:val="24"/>
                            <w:szCs w:val="24"/>
                          </w:rPr>
                          <w:t>時45分です</w:t>
                        </w:r>
                        <w:r>
                          <w:rPr>
                            <w:rFonts w:ascii="Meiryo UI" w:eastAsia="Meiryo UI" w:hAnsi="Meiryo UI" w:hint="eastAsia"/>
                            <w:sz w:val="24"/>
                            <w:szCs w:val="24"/>
                          </w:rPr>
                          <w:t>。ただし、</w:t>
                        </w:r>
                        <w:r w:rsidRPr="00CA6353">
                          <w:rPr>
                            <w:rFonts w:ascii="Meiryo UI" w:eastAsia="Meiryo UI" w:hAnsi="Meiryo UI" w:hint="eastAsia"/>
                            <w:sz w:val="24"/>
                            <w:szCs w:val="24"/>
                          </w:rPr>
                          <w:t>書類の確認等</w:t>
                        </w:r>
                        <w:r>
                          <w:rPr>
                            <w:rFonts w:ascii="Meiryo UI" w:eastAsia="Meiryo UI" w:hAnsi="Meiryo UI" w:hint="eastAsia"/>
                            <w:sz w:val="24"/>
                            <w:szCs w:val="24"/>
                          </w:rPr>
                          <w:t>にお時間をいただく場合がござい</w:t>
                        </w:r>
                      </w:p>
                      <w:p w:rsidR="009E1D41" w:rsidRPr="00CA6353" w:rsidRDefault="009E1D41" w:rsidP="00431741">
                        <w:pPr>
                          <w:autoSpaceDE w:val="0"/>
                          <w:autoSpaceDN w:val="0"/>
                          <w:adjustRightInd w:val="0"/>
                          <w:spacing w:line="0" w:lineRule="atLeast"/>
                          <w:ind w:left="600" w:hangingChars="250" w:hanging="600"/>
                          <w:rPr>
                            <w:rFonts w:ascii="Meiryo UI" w:eastAsia="Meiryo UI" w:hAnsi="Meiryo UI"/>
                            <w:sz w:val="24"/>
                            <w:szCs w:val="24"/>
                          </w:rPr>
                        </w:pPr>
                        <w:r>
                          <w:rPr>
                            <w:rFonts w:ascii="Meiryo UI" w:eastAsia="Meiryo UI" w:hAnsi="Meiryo UI" w:hint="eastAsia"/>
                            <w:sz w:val="24"/>
                            <w:szCs w:val="24"/>
                          </w:rPr>
                          <w:t xml:space="preserve">　　　ますので、</w:t>
                        </w:r>
                        <w:r w:rsidRPr="00CA6353">
                          <w:rPr>
                            <w:rFonts w:ascii="Meiryo UI" w:eastAsia="Meiryo UI" w:hAnsi="Meiryo UI" w:hint="eastAsia"/>
                            <w:sz w:val="24"/>
                            <w:szCs w:val="24"/>
                          </w:rPr>
                          <w:t>余裕をもって</w:t>
                        </w:r>
                        <w:r>
                          <w:rPr>
                            <w:rFonts w:ascii="Meiryo UI" w:eastAsia="Meiryo UI" w:hAnsi="Meiryo UI" w:hint="eastAsia"/>
                            <w:sz w:val="24"/>
                            <w:szCs w:val="24"/>
                          </w:rPr>
                          <w:t>ご</w:t>
                        </w:r>
                        <w:r w:rsidRPr="00CA6353">
                          <w:rPr>
                            <w:rFonts w:ascii="Meiryo UI" w:eastAsia="Meiryo UI" w:hAnsi="Meiryo UI" w:hint="eastAsia"/>
                            <w:sz w:val="24"/>
                            <w:szCs w:val="24"/>
                          </w:rPr>
                          <w:t>来所ください。</w:t>
                        </w:r>
                      </w:p>
                    </w:txbxContent>
                  </v:textbox>
                </v:shape>
                <w10:wrap anchorx="margin"/>
              </v:group>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r w:rsidRPr="00CB0A52">
        <w:rPr>
          <w:rFonts w:ascii="HGS創英ﾌﾟﾚｾﾞﾝｽEB" w:eastAsia="HGS創英ﾌﾟﾚｾﾞﾝｽEB"/>
          <w:noProof/>
          <w:sz w:val="26"/>
          <w:szCs w:val="26"/>
        </w:rPr>
        <w:lastRenderedPageBreak/>
        <mc:AlternateContent>
          <mc:Choice Requires="wps">
            <w:drawing>
              <wp:anchor distT="0" distB="0" distL="114300" distR="114300" simplePos="0" relativeHeight="252194816" behindDoc="0" locked="0" layoutInCell="1" allowOverlap="1" wp14:anchorId="232ACB47" wp14:editId="3BC52C99">
                <wp:simplePos x="0" y="0"/>
                <wp:positionH relativeFrom="margin">
                  <wp:align>left</wp:align>
                </wp:positionH>
                <wp:positionV relativeFrom="paragraph">
                  <wp:posOffset>-3174</wp:posOffset>
                </wp:positionV>
                <wp:extent cx="6120063" cy="571500"/>
                <wp:effectExtent l="0" t="0" r="14605" b="19050"/>
                <wp:wrapNone/>
                <wp:docPr id="2120" name="四角形: 角を丸くする 2120"/>
                <wp:cNvGraphicFramePr/>
                <a:graphic xmlns:a="http://schemas.openxmlformats.org/drawingml/2006/main">
                  <a:graphicData uri="http://schemas.microsoft.com/office/word/2010/wordprocessingShape">
                    <wps:wsp>
                      <wps:cNvSpPr/>
                      <wps:spPr>
                        <a:xfrm>
                          <a:off x="0" y="0"/>
                          <a:ext cx="6120063" cy="5715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地方税お支払いサイトについて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2ACB47" id="四角形: 角を丸くする 2120" o:spid="_x0000_s1331" style="position:absolute;margin-left:0;margin-top:-.25pt;width:481.9pt;height:45pt;z-index:252194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0wgIAAGcFAAAOAAAAZHJzL2Uyb0RvYy54bWysVMtuEzEU3SPxD5b3dJKQtGXUpCqNgpBK&#10;W9Girh2PJzOSxza28yi7dssCqTvUHRt+oRu+JlTiMzj2TNIXbBCbGd/3vec+dnYXlSQzYV2pVZ+2&#10;N1qUCMV1VqpJn344Hb3YpsR5pjImtRJ9ei4c3R08f7YzN6no6ELLTFgCJ8qlc9OnhfcmTRLHC1Ex&#10;t6GNUBDm2lbMg7STJLNsDu+VTDqt1mYy1zYzVnPhHLjDWkgH0X+eC+6P8twJT2SfIjcfvzZ+x+Gb&#10;DHZYOrHMFCVv0mD/kEXFSoWga1dD5hmZ2vKJq6rkVjud+w2uq0TneclFrAHVtFuPqjkpmBGxFoDj&#10;zBom9//c8sPZsSVl1qeddgcAKVahS7fX17++X93++JYS/JeXVz9vbpYXX5YXX5eXn0nUBHBz41LY&#10;n5hj21AOz4DCIrdV+KM+sohgn6/BFgtPOJibiNfafEkJh6y31e61YjeSO2tjnX8jdEXCo0+tnqrs&#10;PToagWazA+cRFvorvRDRaVlmo1LKSNjJeF9aMmPofne03X49jLZyWr3TWc1GEnVgloKNYanZ2ys2&#10;/LvaTYz1wL9UZA7gel14IJxhfHPJPJ6VAaBOTShhcoK94N7GwA+sG7dPsnMFy0TNBSZrVP6aRSh/&#10;yFxRm8QQYayRuFQBBRHXoEEr9KzuUnj5xXhRN7/VCzaBN9bZOUbC6npXnOGjEhEOmPPHzGI5UCsW&#10;3h/hk0sNAHTzoqTQ9tOf+EEfMwspJXMsG8D5OGVWUCLfKkzzq3a3G7YzEt3eVphEe18yvi9R02pf&#10;o6NtnBbD4zPoe7l65lZXZ7gLeyEqRExxxK7b0BD7vj4CuCxc7O1FNWykYf5AnRgenAfsAranizNm&#10;TTOEHuN7qFeLydJHY1jrBkul96Ze52Wc0Ttc0ZdAYJtjh5rLE87FfTpq3d3HwW8AAAD//wMAUEsD&#10;BBQABgAIAAAAIQDRWHi83wAAAAUBAAAPAAAAZHJzL2Rvd25yZXYueG1sTI9LT8MwEITvSPwHa5G4&#10;oNbh0aoJcaoIxAUqJMJDcHPjJQnEayt22sCvZznBcTSjmW/y9WR7scMhdI4UnM4TEEi1Mx01Cp4e&#10;b2YrECFqMrp3hAq+MMC6ODzIdWbcnh5wV8VGcAmFTCtoY/SZlKFu0eowdx6JvXc3WB1ZDo00g95z&#10;ue3lWZIspdUd8UKrPV61WH9Wo1Xgx++LqvRV+XKX3r7i5u36/uT5Q6njo6m8BBFxin9h+MVndCiY&#10;aetGMkH0CvhIVDBbgGAzXZ7zj62CVboAWeTyP33xAwAA//8DAFBLAQItABQABgAIAAAAIQC2gziS&#10;/gAAAOEBAAATAAAAAAAAAAAAAAAAAAAAAABbQ29udGVudF9UeXBlc10ueG1sUEsBAi0AFAAGAAgA&#10;AAAhADj9If/WAAAAlAEAAAsAAAAAAAAAAAAAAAAALwEAAF9yZWxzLy5yZWxzUEsBAi0AFAAGAAgA&#10;AAAhAHIjOfTCAgAAZwUAAA4AAAAAAAAAAAAAAAAALgIAAGRycy9lMm9Eb2MueG1sUEsBAi0AFAAG&#10;AAgAAAAhANFYeLzfAAAABQEAAA8AAAAAAAAAAAAAAAAAHAUAAGRycy9kb3ducmV2LnhtbFBLBQYA&#10;AAAABAAEAPMAAAAoBgAAAAA=&#10;" fillcolor="#dce6f2" strokecolor="#385d8a" strokeweight="2pt">
                <v:textbox>
                  <w:txbxContent>
                    <w:p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地方税お支払いサイトについて</w:t>
                      </w:r>
                    </w:p>
                  </w:txbxContent>
                </v:textbox>
                <w10:wrap anchorx="margin"/>
              </v:roundrect>
            </w:pict>
          </mc:Fallback>
        </mc:AlternateContent>
      </w: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r>
        <w:rPr>
          <w:noProof/>
        </w:rPr>
        <w:drawing>
          <wp:inline distT="0" distB="0" distL="0" distR="0" wp14:anchorId="164CC034" wp14:editId="19763D78">
            <wp:extent cx="6120130" cy="8773160"/>
            <wp:effectExtent l="0" t="0" r="0" b="0"/>
            <wp:docPr id="2124" name="図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8773160"/>
                    </a:xfrm>
                    <a:prstGeom prst="rect">
                      <a:avLst/>
                    </a:prstGeom>
                    <a:noFill/>
                    <a:ln>
                      <a:noFill/>
                    </a:ln>
                  </pic:spPr>
                </pic:pic>
              </a:graphicData>
            </a:graphic>
          </wp:inline>
        </w:drawing>
      </w:r>
    </w:p>
    <w:p w:rsidR="008E551A" w:rsidRDefault="008E551A" w:rsidP="008E551A">
      <w:pPr>
        <w:widowControl/>
        <w:jc w:val="left"/>
      </w:pPr>
    </w:p>
    <w:p w:rsidR="008E551A" w:rsidRDefault="008E551A" w:rsidP="008E551A">
      <w:pPr>
        <w:widowControl/>
        <w:jc w:val="left"/>
      </w:pPr>
      <w:r>
        <w:rPr>
          <w:noProof/>
        </w:rPr>
        <w:lastRenderedPageBreak/>
        <w:drawing>
          <wp:inline distT="0" distB="0" distL="0" distR="0" wp14:anchorId="6820EF5F" wp14:editId="528BF3FD">
            <wp:extent cx="6523355" cy="9114155"/>
            <wp:effectExtent l="0" t="0" r="0" b="0"/>
            <wp:docPr id="2125" name="図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23355" cy="9114155"/>
                    </a:xfrm>
                    <a:prstGeom prst="rect">
                      <a:avLst/>
                    </a:prstGeom>
                    <a:noFill/>
                    <a:ln>
                      <a:noFill/>
                    </a:ln>
                  </pic:spPr>
                </pic:pic>
              </a:graphicData>
            </a:graphic>
          </wp:inline>
        </w:drawing>
      </w:r>
    </w:p>
    <w:p w:rsidR="00324F7D" w:rsidRDefault="00324F7D" w:rsidP="008E551A">
      <w:pPr>
        <w:widowControl/>
        <w:jc w:val="left"/>
      </w:pPr>
    </w:p>
    <w:p w:rsidR="008E551A" w:rsidRDefault="008E551A" w:rsidP="008E551A">
      <w:pPr>
        <w:widowControl/>
        <w:jc w:val="left"/>
        <w:sectPr w:rsidR="008E551A" w:rsidSect="00F04DB8">
          <w:headerReference w:type="default" r:id="rId47"/>
          <w:footerReference w:type="default" r:id="rId48"/>
          <w:pgSz w:w="11906" w:h="16838"/>
          <w:pgMar w:top="340" w:right="1134" w:bottom="340" w:left="1134" w:header="113" w:footer="113" w:gutter="0"/>
          <w:pgNumType w:start="1"/>
          <w:cols w:space="425"/>
          <w:docGrid w:type="lines" w:linePitch="360"/>
        </w:sectPr>
      </w:pPr>
      <w:r>
        <w:br w:type="page"/>
      </w: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Default="008E551A" w:rsidP="008E551A">
      <w:pPr>
        <w:widowControl/>
        <w:jc w:val="left"/>
      </w:pPr>
    </w:p>
    <w:p w:rsidR="008E551A" w:rsidRPr="005B3460" w:rsidRDefault="008E551A" w:rsidP="008E551A">
      <w:pPr>
        <w:rPr>
          <w:rFonts w:ascii="HGS創英ﾌﾟﾚｾﾞﾝｽEB" w:eastAsia="HGS創英ﾌﾟﾚｾﾞﾝｽEB"/>
        </w:rPr>
      </w:pPr>
    </w:p>
    <w:p w:rsidR="008E551A" w:rsidRPr="005B3460" w:rsidRDefault="008E551A" w:rsidP="008E551A">
      <w:pPr>
        <w:rPr>
          <w:rFonts w:ascii="HGS創英ﾌﾟﾚｾﾞﾝｽEB" w:eastAsia="HGS創英ﾌﾟﾚｾﾞﾝｽEB"/>
        </w:rPr>
      </w:pPr>
    </w:p>
    <w:p w:rsidR="008E551A" w:rsidRPr="005B3460" w:rsidRDefault="008E551A" w:rsidP="008E551A">
      <w:pPr>
        <w:rPr>
          <w:rFonts w:ascii="HGS創英ﾌﾟﾚｾﾞﾝｽEB" w:eastAsia="HGS創英ﾌﾟﾚｾﾞﾝｽEB"/>
        </w:rPr>
      </w:pPr>
    </w:p>
    <w:p w:rsidR="008E551A" w:rsidRPr="005B3460"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Default="008E551A" w:rsidP="008E551A">
      <w:pPr>
        <w:rPr>
          <w:rFonts w:ascii="HGS創英ﾌﾟﾚｾﾞﾝｽEB" w:eastAsia="HGS創英ﾌﾟﾚｾﾞﾝｽEB"/>
        </w:rPr>
      </w:pPr>
    </w:p>
    <w:p w:rsidR="008E551A" w:rsidRPr="005B3460" w:rsidRDefault="008E551A" w:rsidP="008E551A">
      <w:pPr>
        <w:rPr>
          <w:rFonts w:ascii="HGS創英ﾌﾟﾚｾﾞﾝｽEB" w:eastAsia="HGS創英ﾌﾟﾚｾﾞﾝｽEB"/>
        </w:rPr>
      </w:pPr>
    </w:p>
    <w:p w:rsidR="008E551A" w:rsidRPr="00F336BC" w:rsidRDefault="008E551A" w:rsidP="00F336BC">
      <w:pPr>
        <w:jc w:val="right"/>
        <w:rPr>
          <w:rFonts w:ascii="Meiryo UI" w:eastAsia="Meiryo UI" w:hAnsi="Meiryo UI"/>
        </w:rPr>
      </w:pPr>
      <w:r>
        <w:rPr>
          <w:rFonts w:ascii="HGS創英ﾌﾟﾚｾﾞﾝｽEB" w:eastAsia="HGS創英ﾌﾟﾚｾﾞﾝｽEB" w:hint="eastAsia"/>
        </w:rPr>
        <w:t xml:space="preserve">　　　　　　　　　　</w:t>
      </w:r>
    </w:p>
    <w:p w:rsidR="008E551A" w:rsidRPr="00CB0A52" w:rsidRDefault="008E551A" w:rsidP="008E551A">
      <w:pPr>
        <w:widowControl/>
        <w:jc w:val="left"/>
      </w:pPr>
    </w:p>
    <w:p w:rsidR="008E551A" w:rsidRPr="00CB0A52" w:rsidRDefault="008E551A" w:rsidP="008E551A">
      <w:pPr>
        <w:widowControl/>
        <w:jc w:val="left"/>
      </w:pPr>
    </w:p>
    <w:p w:rsidR="008E551A" w:rsidRPr="00CB0A52" w:rsidRDefault="008E551A" w:rsidP="008E551A">
      <w:pPr>
        <w:widowControl/>
        <w:jc w:val="left"/>
      </w:pPr>
      <w:r w:rsidRPr="00DF2387">
        <w:rPr>
          <w:rFonts w:ascii="Meiryo UI" w:eastAsia="Meiryo UI" w:hAnsi="Meiryo UI"/>
          <w:noProof/>
        </w:rPr>
        <mc:AlternateContent>
          <mc:Choice Requires="wps">
            <w:drawing>
              <wp:anchor distT="0" distB="0" distL="114300" distR="114300" simplePos="0" relativeHeight="252184576" behindDoc="0" locked="0" layoutInCell="1" allowOverlap="1" wp14:anchorId="5E1C2100" wp14:editId="782AF302">
                <wp:simplePos x="0" y="0"/>
                <wp:positionH relativeFrom="column">
                  <wp:posOffset>1432560</wp:posOffset>
                </wp:positionH>
                <wp:positionV relativeFrom="paragraph">
                  <wp:posOffset>187325</wp:posOffset>
                </wp:positionV>
                <wp:extent cx="3286125" cy="2562225"/>
                <wp:effectExtent l="19050" t="19050" r="47625" b="47625"/>
                <wp:wrapNone/>
                <wp:docPr id="212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562225"/>
                        </a:xfrm>
                        <a:prstGeom prst="rect">
                          <a:avLst/>
                        </a:prstGeom>
                        <a:solidFill>
                          <a:srgbClr val="FFFFFF"/>
                        </a:solidFill>
                        <a:ln w="57150" cmpd="thickThin">
                          <a:solidFill>
                            <a:srgbClr val="000000"/>
                          </a:solidFill>
                          <a:miter lim="800000"/>
                          <a:headEnd/>
                          <a:tailEnd/>
                        </a:ln>
                      </wps:spPr>
                      <wps:txbx>
                        <w:txbxContent>
                          <w:p w:rsidR="009E1D41" w:rsidRDefault="009E1D41" w:rsidP="008E551A">
                            <w:pPr>
                              <w:jc w:val="center"/>
                              <w:rPr>
                                <w:rFonts w:ascii="Meiryo UI" w:eastAsia="Meiryo UI" w:hAnsi="Meiryo UI"/>
                              </w:rPr>
                            </w:pPr>
                            <w:r>
                              <w:rPr>
                                <w:rFonts w:ascii="Meiryo UI" w:eastAsia="Meiryo UI" w:hAnsi="Meiryo UI" w:hint="eastAsia"/>
                              </w:rPr>
                              <w:t>プレジャーボートにおける免税軽油の取り扱い</w:t>
                            </w:r>
                          </w:p>
                          <w:p w:rsidR="009E1D41" w:rsidRDefault="009E1D41" w:rsidP="008E551A">
                            <w:pPr>
                              <w:ind w:firstLineChars="100" w:firstLine="210"/>
                              <w:rPr>
                                <w:rFonts w:ascii="Meiryo UI" w:eastAsia="Meiryo UI" w:hAnsi="Meiryo UI"/>
                              </w:rPr>
                            </w:pPr>
                            <w:r>
                              <w:rPr>
                                <w:rFonts w:ascii="Meiryo UI" w:eastAsia="Meiryo UI" w:hAnsi="Meiryo UI" w:hint="eastAsia"/>
                              </w:rPr>
                              <w:t>令和５年1</w:t>
                            </w:r>
                            <w:r>
                              <w:rPr>
                                <w:rFonts w:ascii="Meiryo UI" w:eastAsia="Meiryo UI" w:hAnsi="Meiryo UI"/>
                              </w:rPr>
                              <w:t>0</w:t>
                            </w:r>
                            <w:r>
                              <w:rPr>
                                <w:rFonts w:ascii="Meiryo UI" w:eastAsia="Meiryo UI" w:hAnsi="Meiryo UI" w:hint="eastAsia"/>
                              </w:rPr>
                              <w:t>月</w:t>
                            </w:r>
                            <w:r>
                              <w:rPr>
                                <w:rFonts w:ascii="Meiryo UI" w:eastAsia="Meiryo UI" w:hAnsi="Meiryo UI"/>
                              </w:rPr>
                              <w:t>20</w:t>
                            </w:r>
                            <w:r>
                              <w:rPr>
                                <w:rFonts w:ascii="Meiryo UI" w:eastAsia="Meiryo UI" w:hAnsi="Meiryo UI" w:hint="eastAsia"/>
                              </w:rPr>
                              <w:t>日　初版発行</w:t>
                            </w:r>
                          </w:p>
                          <w:p w:rsidR="009E1D41" w:rsidRDefault="009E1D41" w:rsidP="008E551A">
                            <w:pPr>
                              <w:rPr>
                                <w:rFonts w:ascii="Meiryo UI" w:eastAsia="Meiryo UI" w:hAnsi="Meiryo UI"/>
                              </w:rPr>
                            </w:pPr>
                          </w:p>
                          <w:p w:rsidR="009E1D41" w:rsidRDefault="009E1D41" w:rsidP="008E551A">
                            <w:pPr>
                              <w:rPr>
                                <w:rFonts w:ascii="Meiryo UI" w:eastAsia="Meiryo UI" w:hAnsi="Meiryo UI"/>
                              </w:rPr>
                            </w:pPr>
                          </w:p>
                          <w:p w:rsidR="009E1D41" w:rsidRDefault="009E1D41" w:rsidP="008E551A">
                            <w:pPr>
                              <w:rPr>
                                <w:rFonts w:ascii="Meiryo UI" w:eastAsia="Meiryo UI" w:hAnsi="Meiryo UI"/>
                              </w:rPr>
                            </w:pPr>
                          </w:p>
                          <w:p w:rsidR="009E1D41" w:rsidRPr="00DF2387" w:rsidRDefault="009E1D41" w:rsidP="008E551A">
                            <w:pPr>
                              <w:rPr>
                                <w:rFonts w:ascii="Meiryo UI" w:eastAsia="Meiryo UI" w:hAnsi="Meiryo UI"/>
                              </w:rPr>
                            </w:pPr>
                          </w:p>
                          <w:p w:rsidR="009E1D41" w:rsidRPr="00DF2387" w:rsidRDefault="009E1D41" w:rsidP="008E551A">
                            <w:pPr>
                              <w:spacing w:line="400" w:lineRule="exact"/>
                              <w:ind w:firstLineChars="100" w:firstLine="210"/>
                              <w:rPr>
                                <w:rFonts w:ascii="Meiryo UI" w:eastAsia="Meiryo UI" w:hAnsi="Meiryo UI"/>
                              </w:rPr>
                            </w:pPr>
                            <w:r w:rsidRPr="00DF2387">
                              <w:rPr>
                                <w:rFonts w:ascii="Meiryo UI" w:eastAsia="Meiryo UI" w:hAnsi="Meiryo UI" w:hint="eastAsia"/>
                              </w:rPr>
                              <w:t>大阪府なにわ北府税事務所　軽油引取税課</w:t>
                            </w:r>
                          </w:p>
                          <w:p w:rsidR="009E1D41" w:rsidRPr="00DF2387" w:rsidRDefault="009E1D41" w:rsidP="008E551A">
                            <w:pPr>
                              <w:spacing w:line="400" w:lineRule="exact"/>
                              <w:rPr>
                                <w:rFonts w:ascii="Meiryo UI" w:eastAsia="Meiryo UI" w:hAnsi="Meiryo UI"/>
                              </w:rPr>
                            </w:pPr>
                            <w:r w:rsidRPr="00DF2387">
                              <w:rPr>
                                <w:rFonts w:ascii="Meiryo UI" w:eastAsia="Meiryo UI" w:hAnsi="Meiryo UI" w:hint="eastAsia"/>
                              </w:rPr>
                              <w:t xml:space="preserve">　　　　　　　　　　　　　　　　　　　　　</w:t>
                            </w:r>
                            <w:r>
                              <w:rPr>
                                <w:rFonts w:ascii="Meiryo UI" w:eastAsia="Meiryo UI" w:hAnsi="Meiryo UI" w:hint="eastAsia"/>
                              </w:rPr>
                              <w:t xml:space="preserve">　</w:t>
                            </w:r>
                            <w:r w:rsidRPr="00DF2387">
                              <w:rPr>
                                <w:rFonts w:ascii="Meiryo UI" w:eastAsia="Meiryo UI" w:hAnsi="Meiryo UI" w:hint="eastAsia"/>
                              </w:rPr>
                              <w:t xml:space="preserve"> 免税担当</w:t>
                            </w:r>
                          </w:p>
                          <w:p w:rsidR="009E1D41" w:rsidRPr="00DF2387" w:rsidRDefault="009E1D41" w:rsidP="008E551A">
                            <w:pPr>
                              <w:spacing w:line="400" w:lineRule="exact"/>
                              <w:ind w:firstLineChars="100" w:firstLine="220"/>
                              <w:rPr>
                                <w:rFonts w:ascii="Meiryo UI" w:eastAsia="Meiryo UI" w:hAnsi="Meiryo UI"/>
                                <w:sz w:val="22"/>
                              </w:rPr>
                            </w:pPr>
                            <w:r w:rsidRPr="00DF2387">
                              <w:rPr>
                                <w:rFonts w:ascii="Meiryo UI" w:eastAsia="Meiryo UI" w:hAnsi="Meiryo UI" w:hint="eastAsia"/>
                                <w:sz w:val="22"/>
                              </w:rPr>
                              <w:t xml:space="preserve">住所 </w:t>
                            </w:r>
                            <w:r w:rsidRPr="00DF2387">
                              <w:rPr>
                                <w:rFonts w:ascii="Meiryo UI" w:eastAsia="Meiryo UI" w:hAnsi="Meiryo UI"/>
                                <w:sz w:val="22"/>
                              </w:rPr>
                              <w:t xml:space="preserve"> </w:t>
                            </w:r>
                            <w:r w:rsidRPr="00DF2387">
                              <w:rPr>
                                <w:rFonts w:ascii="Meiryo UI" w:eastAsia="Meiryo UI" w:hAnsi="Meiryo UI" w:hint="eastAsia"/>
                                <w:sz w:val="22"/>
                              </w:rPr>
                              <w:t>大阪市北区西天満３丁目５番２４号</w:t>
                            </w:r>
                          </w:p>
                          <w:p w:rsidR="009E1D41" w:rsidRPr="00DF2387" w:rsidRDefault="009E1D41" w:rsidP="008E551A">
                            <w:pPr>
                              <w:spacing w:line="400" w:lineRule="exact"/>
                              <w:ind w:firstLineChars="100" w:firstLine="220"/>
                              <w:rPr>
                                <w:rFonts w:ascii="Meiryo UI" w:eastAsia="Meiryo UI" w:hAnsi="Meiryo UI"/>
                                <w:sz w:val="22"/>
                              </w:rPr>
                            </w:pPr>
                            <w:r w:rsidRPr="00DF2387">
                              <w:rPr>
                                <w:rFonts w:ascii="Meiryo UI" w:eastAsia="Meiryo UI" w:hAnsi="Meiryo UI"/>
                                <w:sz w:val="22"/>
                              </w:rPr>
                              <w:t>TEL</w:t>
                            </w:r>
                            <w:r w:rsidRPr="00DF2387">
                              <w:rPr>
                                <w:rFonts w:ascii="Meiryo UI" w:eastAsia="Meiryo UI" w:hAnsi="Meiryo UI" w:hint="eastAsia"/>
                                <w:sz w:val="22"/>
                              </w:rPr>
                              <w:t xml:space="preserve">　  ０６－６３６２－８６１１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C2100" id="Text Box 199" o:spid="_x0000_s1332" type="#_x0000_t202" style="position:absolute;margin-left:112.8pt;margin-top:14.75pt;width:258.75pt;height:201.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XvPgIAAG8EAAAOAAAAZHJzL2Uyb0RvYy54bWysVNtu2zAMfR+wfxD0vviyJU2MOEWXLsOA&#10;7gI0+wBFlmOhkqhJSuzu60fJaZpuexrmB4EUqUPykPTyetCKHIXzEkxNi0lOiTAcGmn2Nf2+3byZ&#10;U+IDMw1TYERNH4Wn16vXr5a9rUQJHahGOIIgxle9rWkXgq2yzPNOaOYnYIVBYwtOs4Cq22eNYz2i&#10;a5WVeT7LenCNdcCF93h7OxrpKuG3reDha9t6EYiqKeYW0unSuYtntlqyau+Y7SQ/pcH+IQvNpMGg&#10;Z6hbFhg5OPkHlJbcgYc2TDjoDNpWcpFqwGqK/Ldq7jtmRaoFyfH2TJP/f7D8y/GbI7KpaVmUBSWG&#10;aezSVgyBvIeBFItFpKi3vkLPe4u+YUADtjqV6+0d8AdPDKw7ZvbixjnoO8EaTLGIL7OLpyOOjyC7&#10;/jM0GIgdAiSgoXU68oeMEETHVj2e2xOT4Xj5tpzPinJKCUdbOZ2VJSoxBquenlvnw0cBmkShpg77&#10;n+DZ8c6H0fXJJUbzoGSzkUolxe13a+XIkeGsbNJ3Qn/hpgzpazq9KqaYJNcWqQs4PA/b7jQCL7z9&#10;JWievr+BahlwDZTUNZ2fnVgVmfxgGkycVYFJNcpYrzInaiObI69h2A1jI/NZDBGJ30HziGw7GOce&#10;9xSFDtxPSnqc+Zr6HwfmBCXqk8GOXb0rF0hvSMp8vsAC3aVhd2FghiMQ1k7JKK7DuFYH6+S+wzjj&#10;hBi4wR63MrH/nNMpfZzq1L/TBsa1udST1/N/YvULAAD//wMAUEsDBBQABgAIAAAAIQCASi4r3wAA&#10;AAoBAAAPAAAAZHJzL2Rvd25yZXYueG1sTI/BTsMwDIbvSLxDZCRuLF27ja00nRCICxJIGzyA13pN&#10;oXGqJuu6t8ec4GbLn35/f7GdXKdGGkLr2cB8loAirnzdcmPg8+Plbg0qROQaO89k4EIBtuX1VYF5&#10;7c+8o3EfGyUhHHI0YGPsc61DZclhmPmeWG5HPziMsg6Nrgc8S7jrdJokK+2wZflgsacnS9X3/uQM&#10;rDf98S2804XT8esZG201vu6Mub2ZHh9ARZriHwy/+qIOpTgd/InroDoDabpcCSrDZglKgPtFNgd1&#10;MLDIsgR0Wej/FcofAAAA//8DAFBLAQItABQABgAIAAAAIQC2gziS/gAAAOEBAAATAAAAAAAAAAAA&#10;AAAAAAAAAABbQ29udGVudF9UeXBlc10ueG1sUEsBAi0AFAAGAAgAAAAhADj9If/WAAAAlAEAAAsA&#10;AAAAAAAAAAAAAAAALwEAAF9yZWxzLy5yZWxzUEsBAi0AFAAGAAgAAAAhADUYde8+AgAAbwQAAA4A&#10;AAAAAAAAAAAAAAAALgIAAGRycy9lMm9Eb2MueG1sUEsBAi0AFAAGAAgAAAAhAIBKLivfAAAACgEA&#10;AA8AAAAAAAAAAAAAAAAAmAQAAGRycy9kb3ducmV2LnhtbFBLBQYAAAAABAAEAPMAAACkBQAAAAA=&#10;" strokeweight="4.5pt">
                <v:stroke linestyle="thickThin"/>
                <v:textbox inset="5.85pt,.7pt,5.85pt,.7pt">
                  <w:txbxContent>
                    <w:p w:rsidR="009E1D41" w:rsidRDefault="009E1D41" w:rsidP="008E551A">
                      <w:pPr>
                        <w:jc w:val="center"/>
                        <w:rPr>
                          <w:rFonts w:ascii="Meiryo UI" w:eastAsia="Meiryo UI" w:hAnsi="Meiryo UI"/>
                        </w:rPr>
                      </w:pPr>
                      <w:r>
                        <w:rPr>
                          <w:rFonts w:ascii="Meiryo UI" w:eastAsia="Meiryo UI" w:hAnsi="Meiryo UI" w:hint="eastAsia"/>
                        </w:rPr>
                        <w:t>プレジャーボートにおける免税軽油の取り扱い</w:t>
                      </w:r>
                    </w:p>
                    <w:p w:rsidR="009E1D41" w:rsidRDefault="009E1D41" w:rsidP="008E551A">
                      <w:pPr>
                        <w:ind w:firstLineChars="100" w:firstLine="210"/>
                        <w:rPr>
                          <w:rFonts w:ascii="Meiryo UI" w:eastAsia="Meiryo UI" w:hAnsi="Meiryo UI"/>
                        </w:rPr>
                      </w:pPr>
                      <w:r>
                        <w:rPr>
                          <w:rFonts w:ascii="Meiryo UI" w:eastAsia="Meiryo UI" w:hAnsi="Meiryo UI" w:hint="eastAsia"/>
                        </w:rPr>
                        <w:t>令和５年1</w:t>
                      </w:r>
                      <w:r>
                        <w:rPr>
                          <w:rFonts w:ascii="Meiryo UI" w:eastAsia="Meiryo UI" w:hAnsi="Meiryo UI"/>
                        </w:rPr>
                        <w:t>0</w:t>
                      </w:r>
                      <w:r>
                        <w:rPr>
                          <w:rFonts w:ascii="Meiryo UI" w:eastAsia="Meiryo UI" w:hAnsi="Meiryo UI" w:hint="eastAsia"/>
                        </w:rPr>
                        <w:t>月</w:t>
                      </w:r>
                      <w:r>
                        <w:rPr>
                          <w:rFonts w:ascii="Meiryo UI" w:eastAsia="Meiryo UI" w:hAnsi="Meiryo UI"/>
                        </w:rPr>
                        <w:t>20</w:t>
                      </w:r>
                      <w:r>
                        <w:rPr>
                          <w:rFonts w:ascii="Meiryo UI" w:eastAsia="Meiryo UI" w:hAnsi="Meiryo UI" w:hint="eastAsia"/>
                        </w:rPr>
                        <w:t>日　初版発行</w:t>
                      </w:r>
                    </w:p>
                    <w:p w:rsidR="009E1D41" w:rsidRDefault="009E1D41" w:rsidP="008E551A">
                      <w:pPr>
                        <w:rPr>
                          <w:rFonts w:ascii="Meiryo UI" w:eastAsia="Meiryo UI" w:hAnsi="Meiryo UI"/>
                        </w:rPr>
                      </w:pPr>
                    </w:p>
                    <w:p w:rsidR="009E1D41" w:rsidRDefault="009E1D41" w:rsidP="008E551A">
                      <w:pPr>
                        <w:rPr>
                          <w:rFonts w:ascii="Meiryo UI" w:eastAsia="Meiryo UI" w:hAnsi="Meiryo UI"/>
                        </w:rPr>
                      </w:pPr>
                    </w:p>
                    <w:p w:rsidR="009E1D41" w:rsidRDefault="009E1D41" w:rsidP="008E551A">
                      <w:pPr>
                        <w:rPr>
                          <w:rFonts w:ascii="Meiryo UI" w:eastAsia="Meiryo UI" w:hAnsi="Meiryo UI"/>
                        </w:rPr>
                      </w:pPr>
                    </w:p>
                    <w:p w:rsidR="009E1D41" w:rsidRPr="00DF2387" w:rsidRDefault="009E1D41" w:rsidP="008E551A">
                      <w:pPr>
                        <w:rPr>
                          <w:rFonts w:ascii="Meiryo UI" w:eastAsia="Meiryo UI" w:hAnsi="Meiryo UI"/>
                        </w:rPr>
                      </w:pPr>
                    </w:p>
                    <w:p w:rsidR="009E1D41" w:rsidRPr="00DF2387" w:rsidRDefault="009E1D41" w:rsidP="008E551A">
                      <w:pPr>
                        <w:spacing w:line="400" w:lineRule="exact"/>
                        <w:ind w:firstLineChars="100" w:firstLine="210"/>
                        <w:rPr>
                          <w:rFonts w:ascii="Meiryo UI" w:eastAsia="Meiryo UI" w:hAnsi="Meiryo UI"/>
                        </w:rPr>
                      </w:pPr>
                      <w:r w:rsidRPr="00DF2387">
                        <w:rPr>
                          <w:rFonts w:ascii="Meiryo UI" w:eastAsia="Meiryo UI" w:hAnsi="Meiryo UI" w:hint="eastAsia"/>
                        </w:rPr>
                        <w:t>大阪府なにわ北府税事務所　軽油引取税課</w:t>
                      </w:r>
                    </w:p>
                    <w:p w:rsidR="009E1D41" w:rsidRPr="00DF2387" w:rsidRDefault="009E1D41" w:rsidP="008E551A">
                      <w:pPr>
                        <w:spacing w:line="400" w:lineRule="exact"/>
                        <w:rPr>
                          <w:rFonts w:ascii="Meiryo UI" w:eastAsia="Meiryo UI" w:hAnsi="Meiryo UI"/>
                        </w:rPr>
                      </w:pPr>
                      <w:r w:rsidRPr="00DF2387">
                        <w:rPr>
                          <w:rFonts w:ascii="Meiryo UI" w:eastAsia="Meiryo UI" w:hAnsi="Meiryo UI" w:hint="eastAsia"/>
                        </w:rPr>
                        <w:t xml:space="preserve">　　　　　　　　　　　　　　　　　　　　　</w:t>
                      </w:r>
                      <w:r>
                        <w:rPr>
                          <w:rFonts w:ascii="Meiryo UI" w:eastAsia="Meiryo UI" w:hAnsi="Meiryo UI" w:hint="eastAsia"/>
                        </w:rPr>
                        <w:t xml:space="preserve">　</w:t>
                      </w:r>
                      <w:r w:rsidRPr="00DF2387">
                        <w:rPr>
                          <w:rFonts w:ascii="Meiryo UI" w:eastAsia="Meiryo UI" w:hAnsi="Meiryo UI" w:hint="eastAsia"/>
                        </w:rPr>
                        <w:t xml:space="preserve"> 免税担当</w:t>
                      </w:r>
                    </w:p>
                    <w:p w:rsidR="009E1D41" w:rsidRPr="00DF2387" w:rsidRDefault="009E1D41" w:rsidP="008E551A">
                      <w:pPr>
                        <w:spacing w:line="400" w:lineRule="exact"/>
                        <w:ind w:firstLineChars="100" w:firstLine="220"/>
                        <w:rPr>
                          <w:rFonts w:ascii="Meiryo UI" w:eastAsia="Meiryo UI" w:hAnsi="Meiryo UI"/>
                          <w:sz w:val="22"/>
                        </w:rPr>
                      </w:pPr>
                      <w:r w:rsidRPr="00DF2387">
                        <w:rPr>
                          <w:rFonts w:ascii="Meiryo UI" w:eastAsia="Meiryo UI" w:hAnsi="Meiryo UI" w:hint="eastAsia"/>
                          <w:sz w:val="22"/>
                        </w:rPr>
                        <w:t xml:space="preserve">住所 </w:t>
                      </w:r>
                      <w:r w:rsidRPr="00DF2387">
                        <w:rPr>
                          <w:rFonts w:ascii="Meiryo UI" w:eastAsia="Meiryo UI" w:hAnsi="Meiryo UI"/>
                          <w:sz w:val="22"/>
                        </w:rPr>
                        <w:t xml:space="preserve"> </w:t>
                      </w:r>
                      <w:r w:rsidRPr="00DF2387">
                        <w:rPr>
                          <w:rFonts w:ascii="Meiryo UI" w:eastAsia="Meiryo UI" w:hAnsi="Meiryo UI" w:hint="eastAsia"/>
                          <w:sz w:val="22"/>
                        </w:rPr>
                        <w:t>大阪市北区西天満３丁目５番２４号</w:t>
                      </w:r>
                    </w:p>
                    <w:p w:rsidR="009E1D41" w:rsidRPr="00DF2387" w:rsidRDefault="009E1D41" w:rsidP="008E551A">
                      <w:pPr>
                        <w:spacing w:line="400" w:lineRule="exact"/>
                        <w:ind w:firstLineChars="100" w:firstLine="220"/>
                        <w:rPr>
                          <w:rFonts w:ascii="Meiryo UI" w:eastAsia="Meiryo UI" w:hAnsi="Meiryo UI"/>
                          <w:sz w:val="22"/>
                        </w:rPr>
                      </w:pPr>
                      <w:r w:rsidRPr="00DF2387">
                        <w:rPr>
                          <w:rFonts w:ascii="Meiryo UI" w:eastAsia="Meiryo UI" w:hAnsi="Meiryo UI"/>
                          <w:sz w:val="22"/>
                        </w:rPr>
                        <w:t>TEL</w:t>
                      </w:r>
                      <w:r w:rsidRPr="00DF2387">
                        <w:rPr>
                          <w:rFonts w:ascii="Meiryo UI" w:eastAsia="Meiryo UI" w:hAnsi="Meiryo UI" w:hint="eastAsia"/>
                          <w:sz w:val="22"/>
                        </w:rPr>
                        <w:t xml:space="preserve">　  ０６－６３６２－８６１１</w:t>
                      </w:r>
                    </w:p>
                  </w:txbxContent>
                </v:textbox>
              </v:shape>
            </w:pict>
          </mc:Fallback>
        </mc:AlternateContent>
      </w:r>
    </w:p>
    <w:p w:rsidR="008E551A" w:rsidRPr="00CB0A52" w:rsidRDefault="008E551A" w:rsidP="008E551A">
      <w:pPr>
        <w:widowControl/>
        <w:jc w:val="left"/>
      </w:pPr>
    </w:p>
    <w:p w:rsidR="008E551A" w:rsidRPr="00CB0A52" w:rsidRDefault="008E551A" w:rsidP="008E551A">
      <w:pPr>
        <w:widowControl/>
        <w:jc w:val="left"/>
      </w:pPr>
    </w:p>
    <w:p w:rsidR="008E551A" w:rsidRPr="00501E23" w:rsidRDefault="008E551A" w:rsidP="008E551A">
      <w:pPr>
        <w:widowControl/>
        <w:jc w:val="left"/>
      </w:pPr>
    </w:p>
    <w:p w:rsidR="008E551A" w:rsidRPr="00501E23" w:rsidRDefault="008E551A" w:rsidP="008E551A">
      <w:pPr>
        <w:widowControl/>
        <w:jc w:val="left"/>
      </w:pPr>
    </w:p>
    <w:p w:rsidR="008E551A" w:rsidRDefault="008E551A" w:rsidP="008E551A">
      <w:pPr>
        <w:widowControl/>
        <w:jc w:val="left"/>
      </w:pPr>
    </w:p>
    <w:p w:rsidR="008E551A" w:rsidRPr="00FF23D7" w:rsidRDefault="008E551A" w:rsidP="008E551A"/>
    <w:p w:rsidR="008E551A" w:rsidRPr="00FF23D7" w:rsidRDefault="008E551A" w:rsidP="008E551A"/>
    <w:p w:rsidR="008E551A" w:rsidRPr="00FF23D7" w:rsidRDefault="008E551A" w:rsidP="008E551A"/>
    <w:p w:rsidR="008E551A" w:rsidRPr="00FF23D7" w:rsidRDefault="008E551A" w:rsidP="008E551A"/>
    <w:p w:rsidR="008E551A" w:rsidRPr="00FF23D7" w:rsidRDefault="008E551A" w:rsidP="008E551A"/>
    <w:p w:rsidR="008E551A" w:rsidRPr="00FF23D7" w:rsidRDefault="008E551A" w:rsidP="008E551A"/>
    <w:sectPr w:rsidR="008E551A" w:rsidRPr="00FF23D7" w:rsidSect="00FD4F32">
      <w:headerReference w:type="default" r:id="rId49"/>
      <w:footerReference w:type="default" r:id="rId50"/>
      <w:pgSz w:w="11906" w:h="16838"/>
      <w:pgMar w:top="340" w:right="1134" w:bottom="340" w:left="1134" w:header="113" w:footer="11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1D41" w:rsidRDefault="009E1D41" w:rsidP="001D38E1">
      <w:r>
        <w:separator/>
      </w:r>
    </w:p>
  </w:endnote>
  <w:endnote w:type="continuationSeparator" w:id="0">
    <w:p w:rsidR="009E1D41" w:rsidRDefault="009E1D41" w:rsidP="001D3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創英ﾌﾟﾚｾﾞﾝｽE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D41" w:rsidRDefault="009E1D41">
    <w:pPr>
      <w:pStyle w:val="a8"/>
      <w:jc w:val="center"/>
    </w:pPr>
  </w:p>
  <w:p w:rsidR="009E1D41" w:rsidRDefault="009E1D4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741820"/>
      <w:docPartObj>
        <w:docPartGallery w:val="Page Numbers (Bottom of Page)"/>
        <w:docPartUnique/>
      </w:docPartObj>
    </w:sdtPr>
    <w:sdtEndPr/>
    <w:sdtContent>
      <w:p w:rsidR="009E1D41" w:rsidRDefault="009E1D41">
        <w:pPr>
          <w:pStyle w:val="a8"/>
          <w:jc w:val="center"/>
        </w:pPr>
        <w:r>
          <w:fldChar w:fldCharType="begin"/>
        </w:r>
        <w:r>
          <w:instrText>PAGE   \* MERGEFORMAT</w:instrText>
        </w:r>
        <w:r>
          <w:fldChar w:fldCharType="separate"/>
        </w:r>
        <w:r>
          <w:rPr>
            <w:lang w:val="ja-JP"/>
          </w:rPr>
          <w:t>2</w:t>
        </w:r>
        <w:r>
          <w:fldChar w:fldCharType="end"/>
        </w:r>
      </w:p>
    </w:sdtContent>
  </w:sdt>
  <w:p w:rsidR="009E1D41" w:rsidRDefault="009E1D4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D41" w:rsidRDefault="009E1D41">
    <w:pPr>
      <w:pStyle w:val="a8"/>
      <w:jc w:val="center"/>
    </w:pPr>
  </w:p>
  <w:p w:rsidR="009E1D41" w:rsidRDefault="009E1D4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1D41" w:rsidRDefault="009E1D41" w:rsidP="001D38E1">
      <w:r>
        <w:separator/>
      </w:r>
    </w:p>
  </w:footnote>
  <w:footnote w:type="continuationSeparator" w:id="0">
    <w:p w:rsidR="009E1D41" w:rsidRDefault="009E1D41" w:rsidP="001D3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D41" w:rsidRDefault="009E1D4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D41" w:rsidRDefault="009E1D4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1D33"/>
    <w:multiLevelType w:val="hybridMultilevel"/>
    <w:tmpl w:val="DB8051E0"/>
    <w:lvl w:ilvl="0" w:tplc="46047116">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343D0"/>
    <w:multiLevelType w:val="hybridMultilevel"/>
    <w:tmpl w:val="CADAACA4"/>
    <w:lvl w:ilvl="0" w:tplc="EC60E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07606E"/>
    <w:multiLevelType w:val="hybridMultilevel"/>
    <w:tmpl w:val="70E6AE16"/>
    <w:lvl w:ilvl="0" w:tplc="AAD43234">
      <w:numFmt w:val="bullet"/>
      <w:lvlText w:val="※"/>
      <w:lvlJc w:val="left"/>
      <w:pPr>
        <w:ind w:left="36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070852"/>
    <w:multiLevelType w:val="hybridMultilevel"/>
    <w:tmpl w:val="4E9285C6"/>
    <w:lvl w:ilvl="0" w:tplc="DF3E082E">
      <w:numFmt w:val="bullet"/>
      <w:lvlText w:val="■"/>
      <w:lvlJc w:val="left"/>
      <w:pPr>
        <w:ind w:left="360" w:hanging="360"/>
      </w:pPr>
      <w:rPr>
        <w:rFonts w:ascii="Meiryo UI" w:eastAsia="Meiryo UI" w:hAnsi="Meiryo UI"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247911"/>
    <w:multiLevelType w:val="hybridMultilevel"/>
    <w:tmpl w:val="7FD0C67E"/>
    <w:lvl w:ilvl="0" w:tplc="0BD42C14">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6D20F6"/>
    <w:multiLevelType w:val="hybridMultilevel"/>
    <w:tmpl w:val="767E2664"/>
    <w:lvl w:ilvl="0" w:tplc="DFE02486">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101540"/>
    <w:multiLevelType w:val="hybridMultilevel"/>
    <w:tmpl w:val="83C45F2E"/>
    <w:lvl w:ilvl="0" w:tplc="646E69A4">
      <w:start w:val="2"/>
      <w:numFmt w:val="bullet"/>
      <w:lvlText w:val="・"/>
      <w:lvlJc w:val="left"/>
      <w:pPr>
        <w:ind w:left="945" w:hanging="360"/>
      </w:pPr>
      <w:rPr>
        <w:rFonts w:ascii="Meiryo UI" w:eastAsia="Meiryo UI" w:hAnsi="Meiryo UI" w:cstheme="minorBidi"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7" w15:restartNumberingAfterBreak="0">
    <w:nsid w:val="1CCC0655"/>
    <w:multiLevelType w:val="hybridMultilevel"/>
    <w:tmpl w:val="1F16E0E8"/>
    <w:lvl w:ilvl="0" w:tplc="646E69A4">
      <w:start w:val="2"/>
      <w:numFmt w:val="bullet"/>
      <w:lvlText w:val="・"/>
      <w:lvlJc w:val="left"/>
      <w:pPr>
        <w:ind w:left="945" w:hanging="360"/>
      </w:pPr>
      <w:rPr>
        <w:rFonts w:ascii="Meiryo UI" w:eastAsia="Meiryo UI" w:hAnsi="Meiryo UI" w:cstheme="minorBidi"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8" w15:restartNumberingAfterBreak="0">
    <w:nsid w:val="1D730E8F"/>
    <w:multiLevelType w:val="hybridMultilevel"/>
    <w:tmpl w:val="C6DA4854"/>
    <w:lvl w:ilvl="0" w:tplc="A5C851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50E48ED"/>
    <w:multiLevelType w:val="hybridMultilevel"/>
    <w:tmpl w:val="C30ADD74"/>
    <w:lvl w:ilvl="0" w:tplc="510238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F00575E"/>
    <w:multiLevelType w:val="hybridMultilevel"/>
    <w:tmpl w:val="7918FB42"/>
    <w:lvl w:ilvl="0" w:tplc="72AA76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FB61D4"/>
    <w:multiLevelType w:val="hybridMultilevel"/>
    <w:tmpl w:val="8C68FF84"/>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352D36E3"/>
    <w:multiLevelType w:val="hybridMultilevel"/>
    <w:tmpl w:val="EB5E1378"/>
    <w:lvl w:ilvl="0" w:tplc="0B6465B2">
      <w:start w:val="3"/>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13" w15:restartNumberingAfterBreak="0">
    <w:nsid w:val="3B654EAF"/>
    <w:multiLevelType w:val="hybridMultilevel"/>
    <w:tmpl w:val="D2023D32"/>
    <w:lvl w:ilvl="0" w:tplc="646E69A4">
      <w:start w:val="2"/>
      <w:numFmt w:val="bullet"/>
      <w:lvlText w:val="・"/>
      <w:lvlJc w:val="left"/>
      <w:pPr>
        <w:ind w:left="945" w:hanging="360"/>
      </w:pPr>
      <w:rPr>
        <w:rFonts w:ascii="Meiryo UI" w:eastAsia="Meiryo UI" w:hAnsi="Meiryo UI" w:cstheme="minorBidi"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14" w15:restartNumberingAfterBreak="0">
    <w:nsid w:val="3F294E74"/>
    <w:multiLevelType w:val="hybridMultilevel"/>
    <w:tmpl w:val="CF98821A"/>
    <w:lvl w:ilvl="0" w:tplc="D054C3EC">
      <w:start w:val="1"/>
      <w:numFmt w:val="decimalEnclosedCircle"/>
      <w:lvlText w:val="（%1"/>
      <w:lvlJc w:val="left"/>
      <w:pPr>
        <w:ind w:left="480" w:hanging="480"/>
      </w:pPr>
      <w:rPr>
        <w:rFonts w:hint="default"/>
      </w:rPr>
    </w:lvl>
    <w:lvl w:ilvl="1" w:tplc="A840416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0525BA0"/>
    <w:multiLevelType w:val="hybridMultilevel"/>
    <w:tmpl w:val="5C14F8EA"/>
    <w:lvl w:ilvl="0" w:tplc="646E69A4">
      <w:start w:val="2"/>
      <w:numFmt w:val="bullet"/>
      <w:lvlText w:val="・"/>
      <w:lvlJc w:val="left"/>
      <w:pPr>
        <w:ind w:left="945" w:hanging="360"/>
      </w:pPr>
      <w:rPr>
        <w:rFonts w:ascii="Meiryo UI" w:eastAsia="Meiryo UI" w:hAnsi="Meiryo UI" w:cstheme="minorBidi"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16" w15:restartNumberingAfterBreak="0">
    <w:nsid w:val="41650D2E"/>
    <w:multiLevelType w:val="hybridMultilevel"/>
    <w:tmpl w:val="27A403CE"/>
    <w:lvl w:ilvl="0" w:tplc="59D49E3E">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7" w15:restartNumberingAfterBreak="0">
    <w:nsid w:val="41882F26"/>
    <w:multiLevelType w:val="hybridMultilevel"/>
    <w:tmpl w:val="FA0EB188"/>
    <w:lvl w:ilvl="0" w:tplc="DE96A3F8">
      <w:numFmt w:val="bullet"/>
      <w:lvlText w:val="〇"/>
      <w:lvlJc w:val="left"/>
      <w:pPr>
        <w:ind w:left="2520" w:hanging="360"/>
      </w:pPr>
      <w:rPr>
        <w:rFonts w:ascii="Meiryo UI" w:eastAsia="Meiryo UI" w:hAnsi="Meiryo UI" w:cstheme="minorBidi"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8" w15:restartNumberingAfterBreak="0">
    <w:nsid w:val="42B26053"/>
    <w:multiLevelType w:val="hybridMultilevel"/>
    <w:tmpl w:val="AB9ACE68"/>
    <w:lvl w:ilvl="0" w:tplc="ED5433F6">
      <w:start w:val="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3857528"/>
    <w:multiLevelType w:val="hybridMultilevel"/>
    <w:tmpl w:val="8458B0F0"/>
    <w:lvl w:ilvl="0" w:tplc="72D4D406">
      <w:numFmt w:val="bullet"/>
      <w:lvlText w:val="※"/>
      <w:lvlJc w:val="left"/>
      <w:pPr>
        <w:ind w:left="180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456E4319"/>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21" w15:restartNumberingAfterBreak="0">
    <w:nsid w:val="46265425"/>
    <w:multiLevelType w:val="hybridMultilevel"/>
    <w:tmpl w:val="41609100"/>
    <w:lvl w:ilvl="0" w:tplc="EEF27AB0">
      <w:start w:val="1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67E19B8"/>
    <w:multiLevelType w:val="hybridMultilevel"/>
    <w:tmpl w:val="52F86698"/>
    <w:lvl w:ilvl="0" w:tplc="2DD22BD8">
      <w:numFmt w:val="bullet"/>
      <w:lvlText w:val="※"/>
      <w:lvlJc w:val="left"/>
      <w:pPr>
        <w:ind w:left="183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23" w15:restartNumberingAfterBreak="0">
    <w:nsid w:val="474B57BE"/>
    <w:multiLevelType w:val="hybridMultilevel"/>
    <w:tmpl w:val="1276B334"/>
    <w:lvl w:ilvl="0" w:tplc="3C9E05E2">
      <w:numFmt w:val="bullet"/>
      <w:lvlText w:val="※"/>
      <w:lvlJc w:val="left"/>
      <w:pPr>
        <w:ind w:left="36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1C3680B"/>
    <w:multiLevelType w:val="hybridMultilevel"/>
    <w:tmpl w:val="DE60A18E"/>
    <w:lvl w:ilvl="0" w:tplc="A56CBC00">
      <w:start w:val="1"/>
      <w:numFmt w:val="decimalEnclosedCircle"/>
      <w:lvlText w:val="%1"/>
      <w:lvlJc w:val="left"/>
      <w:pPr>
        <w:ind w:left="149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5AE3FB2"/>
    <w:multiLevelType w:val="hybridMultilevel"/>
    <w:tmpl w:val="B28C24F2"/>
    <w:lvl w:ilvl="0" w:tplc="F07C825E">
      <w:start w:val="2"/>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6" w15:restartNumberingAfterBreak="0">
    <w:nsid w:val="56F12013"/>
    <w:multiLevelType w:val="hybridMultilevel"/>
    <w:tmpl w:val="9BF8F536"/>
    <w:lvl w:ilvl="0" w:tplc="312E3B62">
      <w:start w:val="4"/>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27" w15:restartNumberingAfterBreak="0">
    <w:nsid w:val="5ABE7EE5"/>
    <w:multiLevelType w:val="hybridMultilevel"/>
    <w:tmpl w:val="7F2AFCA2"/>
    <w:lvl w:ilvl="0" w:tplc="0C324960">
      <w:numFmt w:val="bullet"/>
      <w:lvlText w:val="※"/>
      <w:lvlJc w:val="left"/>
      <w:pPr>
        <w:ind w:left="183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28" w15:restartNumberingAfterBreak="0">
    <w:nsid w:val="69786132"/>
    <w:multiLevelType w:val="hybridMultilevel"/>
    <w:tmpl w:val="AF14291C"/>
    <w:lvl w:ilvl="0" w:tplc="FE84CFF6">
      <w:numFmt w:val="bullet"/>
      <w:lvlText w:val="※"/>
      <w:lvlJc w:val="left"/>
      <w:pPr>
        <w:ind w:left="72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9" w15:restartNumberingAfterBreak="0">
    <w:nsid w:val="73357B0D"/>
    <w:multiLevelType w:val="hybridMultilevel"/>
    <w:tmpl w:val="72185F68"/>
    <w:lvl w:ilvl="0" w:tplc="8116B642">
      <w:start w:val="1"/>
      <w:numFmt w:val="decimalEnclosedCircle"/>
      <w:lvlText w:val="（%1"/>
      <w:lvlJc w:val="left"/>
      <w:pPr>
        <w:ind w:left="590" w:hanging="39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0" w15:restartNumberingAfterBreak="0">
    <w:nsid w:val="742B588A"/>
    <w:multiLevelType w:val="hybridMultilevel"/>
    <w:tmpl w:val="C8BA2788"/>
    <w:lvl w:ilvl="0" w:tplc="7D6C2918">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19"/>
  </w:num>
  <w:num w:numId="3">
    <w:abstractNumId w:val="27"/>
  </w:num>
  <w:num w:numId="4">
    <w:abstractNumId w:val="22"/>
  </w:num>
  <w:num w:numId="5">
    <w:abstractNumId w:val="23"/>
  </w:num>
  <w:num w:numId="6">
    <w:abstractNumId w:val="28"/>
  </w:num>
  <w:num w:numId="7">
    <w:abstractNumId w:val="2"/>
  </w:num>
  <w:num w:numId="8">
    <w:abstractNumId w:val="1"/>
  </w:num>
  <w:num w:numId="9">
    <w:abstractNumId w:val="14"/>
  </w:num>
  <w:num w:numId="10">
    <w:abstractNumId w:val="5"/>
  </w:num>
  <w:num w:numId="11">
    <w:abstractNumId w:val="11"/>
  </w:num>
  <w:num w:numId="12">
    <w:abstractNumId w:val="29"/>
  </w:num>
  <w:num w:numId="13">
    <w:abstractNumId w:val="8"/>
  </w:num>
  <w:num w:numId="14">
    <w:abstractNumId w:val="9"/>
  </w:num>
  <w:num w:numId="15">
    <w:abstractNumId w:val="24"/>
  </w:num>
  <w:num w:numId="16">
    <w:abstractNumId w:val="26"/>
  </w:num>
  <w:num w:numId="17">
    <w:abstractNumId w:val="16"/>
  </w:num>
  <w:num w:numId="18">
    <w:abstractNumId w:val="12"/>
  </w:num>
  <w:num w:numId="19">
    <w:abstractNumId w:val="25"/>
  </w:num>
  <w:num w:numId="20">
    <w:abstractNumId w:val="10"/>
  </w:num>
  <w:num w:numId="21">
    <w:abstractNumId w:val="21"/>
  </w:num>
  <w:num w:numId="22">
    <w:abstractNumId w:val="3"/>
  </w:num>
  <w:num w:numId="23">
    <w:abstractNumId w:val="17"/>
  </w:num>
  <w:num w:numId="24">
    <w:abstractNumId w:val="30"/>
  </w:num>
  <w:num w:numId="25">
    <w:abstractNumId w:val="18"/>
  </w:num>
  <w:num w:numId="26">
    <w:abstractNumId w:val="0"/>
  </w:num>
  <w:num w:numId="27">
    <w:abstractNumId w:val="4"/>
  </w:num>
  <w:num w:numId="28">
    <w:abstractNumId w:val="7"/>
  </w:num>
  <w:num w:numId="29">
    <w:abstractNumId w:val="15"/>
  </w:num>
  <w:num w:numId="30">
    <w:abstractNumId w:val="1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28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27C"/>
    <w:rsid w:val="000042FC"/>
    <w:rsid w:val="0000649B"/>
    <w:rsid w:val="00006C3D"/>
    <w:rsid w:val="00011E0B"/>
    <w:rsid w:val="000134CE"/>
    <w:rsid w:val="0001368C"/>
    <w:rsid w:val="00013EE4"/>
    <w:rsid w:val="0001505C"/>
    <w:rsid w:val="00021554"/>
    <w:rsid w:val="00027169"/>
    <w:rsid w:val="000325A4"/>
    <w:rsid w:val="00034630"/>
    <w:rsid w:val="00036DAF"/>
    <w:rsid w:val="0004048D"/>
    <w:rsid w:val="00041190"/>
    <w:rsid w:val="000434AE"/>
    <w:rsid w:val="00044326"/>
    <w:rsid w:val="00044455"/>
    <w:rsid w:val="00051BAC"/>
    <w:rsid w:val="000523E1"/>
    <w:rsid w:val="00053B79"/>
    <w:rsid w:val="0005537D"/>
    <w:rsid w:val="00056DB6"/>
    <w:rsid w:val="0005748B"/>
    <w:rsid w:val="000602A2"/>
    <w:rsid w:val="000620C1"/>
    <w:rsid w:val="00062286"/>
    <w:rsid w:val="0006551E"/>
    <w:rsid w:val="00066FD9"/>
    <w:rsid w:val="0006719D"/>
    <w:rsid w:val="000673C7"/>
    <w:rsid w:val="00070C4E"/>
    <w:rsid w:val="00071559"/>
    <w:rsid w:val="000722D1"/>
    <w:rsid w:val="00073BB1"/>
    <w:rsid w:val="000779E5"/>
    <w:rsid w:val="000812DE"/>
    <w:rsid w:val="00081FE5"/>
    <w:rsid w:val="000832A2"/>
    <w:rsid w:val="0008605F"/>
    <w:rsid w:val="000911FB"/>
    <w:rsid w:val="00091CFD"/>
    <w:rsid w:val="0009294C"/>
    <w:rsid w:val="00093749"/>
    <w:rsid w:val="00094741"/>
    <w:rsid w:val="000A6937"/>
    <w:rsid w:val="000A6E36"/>
    <w:rsid w:val="000B1954"/>
    <w:rsid w:val="000B2CCD"/>
    <w:rsid w:val="000B4A6A"/>
    <w:rsid w:val="000B587B"/>
    <w:rsid w:val="000B6581"/>
    <w:rsid w:val="000C23B5"/>
    <w:rsid w:val="000C2DAE"/>
    <w:rsid w:val="000C2F77"/>
    <w:rsid w:val="000C4E4C"/>
    <w:rsid w:val="000C5ECB"/>
    <w:rsid w:val="000C60C8"/>
    <w:rsid w:val="000C61D9"/>
    <w:rsid w:val="000C669A"/>
    <w:rsid w:val="000C6881"/>
    <w:rsid w:val="000C6B47"/>
    <w:rsid w:val="000D22CC"/>
    <w:rsid w:val="000D2732"/>
    <w:rsid w:val="000D5841"/>
    <w:rsid w:val="000D5AEB"/>
    <w:rsid w:val="000E0359"/>
    <w:rsid w:val="000E0F8A"/>
    <w:rsid w:val="000E1F01"/>
    <w:rsid w:val="000E6B95"/>
    <w:rsid w:val="000F1657"/>
    <w:rsid w:val="000F2D56"/>
    <w:rsid w:val="000F308A"/>
    <w:rsid w:val="000F32DC"/>
    <w:rsid w:val="000F3F3B"/>
    <w:rsid w:val="000F4F6E"/>
    <w:rsid w:val="000F55C1"/>
    <w:rsid w:val="000F645E"/>
    <w:rsid w:val="000F69F7"/>
    <w:rsid w:val="000F6D5E"/>
    <w:rsid w:val="000F6F3D"/>
    <w:rsid w:val="000F7540"/>
    <w:rsid w:val="00100AA0"/>
    <w:rsid w:val="00100AA2"/>
    <w:rsid w:val="00100D68"/>
    <w:rsid w:val="00102649"/>
    <w:rsid w:val="0010396A"/>
    <w:rsid w:val="00107879"/>
    <w:rsid w:val="00107964"/>
    <w:rsid w:val="00110B40"/>
    <w:rsid w:val="00111A77"/>
    <w:rsid w:val="00116DFA"/>
    <w:rsid w:val="00116FB2"/>
    <w:rsid w:val="001170A1"/>
    <w:rsid w:val="001176E8"/>
    <w:rsid w:val="0012263B"/>
    <w:rsid w:val="00122979"/>
    <w:rsid w:val="00123484"/>
    <w:rsid w:val="00125FC5"/>
    <w:rsid w:val="00127CA1"/>
    <w:rsid w:val="00131943"/>
    <w:rsid w:val="001324E8"/>
    <w:rsid w:val="00132779"/>
    <w:rsid w:val="00133E6A"/>
    <w:rsid w:val="001341C7"/>
    <w:rsid w:val="00135949"/>
    <w:rsid w:val="001369EA"/>
    <w:rsid w:val="00137E05"/>
    <w:rsid w:val="0014100B"/>
    <w:rsid w:val="00143254"/>
    <w:rsid w:val="00143C71"/>
    <w:rsid w:val="001445A9"/>
    <w:rsid w:val="00145202"/>
    <w:rsid w:val="00146EB4"/>
    <w:rsid w:val="001519CB"/>
    <w:rsid w:val="00152876"/>
    <w:rsid w:val="001560E1"/>
    <w:rsid w:val="00156356"/>
    <w:rsid w:val="0016185C"/>
    <w:rsid w:val="001624AA"/>
    <w:rsid w:val="00166467"/>
    <w:rsid w:val="00167076"/>
    <w:rsid w:val="00167A04"/>
    <w:rsid w:val="00171B74"/>
    <w:rsid w:val="00175E5C"/>
    <w:rsid w:val="00177FD1"/>
    <w:rsid w:val="00184A76"/>
    <w:rsid w:val="0018726F"/>
    <w:rsid w:val="00190513"/>
    <w:rsid w:val="00192514"/>
    <w:rsid w:val="00192573"/>
    <w:rsid w:val="001930B8"/>
    <w:rsid w:val="00195239"/>
    <w:rsid w:val="00195B36"/>
    <w:rsid w:val="00196F94"/>
    <w:rsid w:val="001A05C4"/>
    <w:rsid w:val="001A0600"/>
    <w:rsid w:val="001A0C5C"/>
    <w:rsid w:val="001A2296"/>
    <w:rsid w:val="001A42A3"/>
    <w:rsid w:val="001A44E5"/>
    <w:rsid w:val="001A6390"/>
    <w:rsid w:val="001A786E"/>
    <w:rsid w:val="001B02BE"/>
    <w:rsid w:val="001B0D0E"/>
    <w:rsid w:val="001B2BD2"/>
    <w:rsid w:val="001B2F65"/>
    <w:rsid w:val="001B355B"/>
    <w:rsid w:val="001C09F9"/>
    <w:rsid w:val="001C1626"/>
    <w:rsid w:val="001C53C1"/>
    <w:rsid w:val="001C5439"/>
    <w:rsid w:val="001C6F30"/>
    <w:rsid w:val="001C792C"/>
    <w:rsid w:val="001D0051"/>
    <w:rsid w:val="001D0867"/>
    <w:rsid w:val="001D1906"/>
    <w:rsid w:val="001D2185"/>
    <w:rsid w:val="001D3161"/>
    <w:rsid w:val="001D38E1"/>
    <w:rsid w:val="001D3FA1"/>
    <w:rsid w:val="001D4F3E"/>
    <w:rsid w:val="001D5385"/>
    <w:rsid w:val="001D5E37"/>
    <w:rsid w:val="001E1022"/>
    <w:rsid w:val="001F6D70"/>
    <w:rsid w:val="001F701C"/>
    <w:rsid w:val="00201F68"/>
    <w:rsid w:val="002024DE"/>
    <w:rsid w:val="00207C7F"/>
    <w:rsid w:val="00210469"/>
    <w:rsid w:val="00211243"/>
    <w:rsid w:val="002177B8"/>
    <w:rsid w:val="00220210"/>
    <w:rsid w:val="002231FB"/>
    <w:rsid w:val="00226DB5"/>
    <w:rsid w:val="0022770E"/>
    <w:rsid w:val="002303F1"/>
    <w:rsid w:val="00232082"/>
    <w:rsid w:val="002339B1"/>
    <w:rsid w:val="00234FA7"/>
    <w:rsid w:val="00240EC8"/>
    <w:rsid w:val="00244998"/>
    <w:rsid w:val="0024535D"/>
    <w:rsid w:val="002454DF"/>
    <w:rsid w:val="002463DA"/>
    <w:rsid w:val="00251309"/>
    <w:rsid w:val="002517E3"/>
    <w:rsid w:val="00251FFA"/>
    <w:rsid w:val="00255B32"/>
    <w:rsid w:val="002568D2"/>
    <w:rsid w:val="0026067C"/>
    <w:rsid w:val="00261023"/>
    <w:rsid w:val="002612E5"/>
    <w:rsid w:val="00261316"/>
    <w:rsid w:val="00263413"/>
    <w:rsid w:val="0026786E"/>
    <w:rsid w:val="00267D86"/>
    <w:rsid w:val="00283008"/>
    <w:rsid w:val="00285744"/>
    <w:rsid w:val="0028645C"/>
    <w:rsid w:val="00290D90"/>
    <w:rsid w:val="002911C8"/>
    <w:rsid w:val="002924E7"/>
    <w:rsid w:val="002924FE"/>
    <w:rsid w:val="00292D7A"/>
    <w:rsid w:val="00293735"/>
    <w:rsid w:val="00293AB1"/>
    <w:rsid w:val="00293DB4"/>
    <w:rsid w:val="00295892"/>
    <w:rsid w:val="00295D46"/>
    <w:rsid w:val="00296A2A"/>
    <w:rsid w:val="00296B50"/>
    <w:rsid w:val="002A102C"/>
    <w:rsid w:val="002A36C3"/>
    <w:rsid w:val="002C06F2"/>
    <w:rsid w:val="002C1537"/>
    <w:rsid w:val="002C28CE"/>
    <w:rsid w:val="002C2B9C"/>
    <w:rsid w:val="002C608C"/>
    <w:rsid w:val="002C71D8"/>
    <w:rsid w:val="002C7281"/>
    <w:rsid w:val="002D251C"/>
    <w:rsid w:val="002D3279"/>
    <w:rsid w:val="002D3452"/>
    <w:rsid w:val="002D3D8F"/>
    <w:rsid w:val="002D4C73"/>
    <w:rsid w:val="002D5BFA"/>
    <w:rsid w:val="002D6922"/>
    <w:rsid w:val="002D70FB"/>
    <w:rsid w:val="002D7A16"/>
    <w:rsid w:val="002E0154"/>
    <w:rsid w:val="002E282A"/>
    <w:rsid w:val="002E28CF"/>
    <w:rsid w:val="002E3756"/>
    <w:rsid w:val="002E6DB3"/>
    <w:rsid w:val="002E795B"/>
    <w:rsid w:val="002F1DD0"/>
    <w:rsid w:val="002F325C"/>
    <w:rsid w:val="002F5A25"/>
    <w:rsid w:val="002F64DA"/>
    <w:rsid w:val="002F7288"/>
    <w:rsid w:val="003012E2"/>
    <w:rsid w:val="003016A7"/>
    <w:rsid w:val="00306561"/>
    <w:rsid w:val="0031069A"/>
    <w:rsid w:val="003107D2"/>
    <w:rsid w:val="00311F9D"/>
    <w:rsid w:val="00313248"/>
    <w:rsid w:val="0031360F"/>
    <w:rsid w:val="003167CF"/>
    <w:rsid w:val="00316FDD"/>
    <w:rsid w:val="003221FC"/>
    <w:rsid w:val="003234AD"/>
    <w:rsid w:val="0032357F"/>
    <w:rsid w:val="00324F7D"/>
    <w:rsid w:val="003253E6"/>
    <w:rsid w:val="00332440"/>
    <w:rsid w:val="00332AE6"/>
    <w:rsid w:val="00334238"/>
    <w:rsid w:val="00334578"/>
    <w:rsid w:val="00343C07"/>
    <w:rsid w:val="00344D70"/>
    <w:rsid w:val="003479A4"/>
    <w:rsid w:val="00347D51"/>
    <w:rsid w:val="00347FD2"/>
    <w:rsid w:val="00354948"/>
    <w:rsid w:val="00355974"/>
    <w:rsid w:val="003568F9"/>
    <w:rsid w:val="00357EA6"/>
    <w:rsid w:val="003641E4"/>
    <w:rsid w:val="00364BAB"/>
    <w:rsid w:val="0036781A"/>
    <w:rsid w:val="0036783A"/>
    <w:rsid w:val="00370D40"/>
    <w:rsid w:val="00370F15"/>
    <w:rsid w:val="00373C3D"/>
    <w:rsid w:val="0037674C"/>
    <w:rsid w:val="00380790"/>
    <w:rsid w:val="003830EE"/>
    <w:rsid w:val="003848F7"/>
    <w:rsid w:val="00385343"/>
    <w:rsid w:val="00386CE5"/>
    <w:rsid w:val="00390058"/>
    <w:rsid w:val="0039071D"/>
    <w:rsid w:val="003929A7"/>
    <w:rsid w:val="003947A8"/>
    <w:rsid w:val="00395EEF"/>
    <w:rsid w:val="00396A2A"/>
    <w:rsid w:val="003974C9"/>
    <w:rsid w:val="003A07A9"/>
    <w:rsid w:val="003A50AF"/>
    <w:rsid w:val="003A5532"/>
    <w:rsid w:val="003A5BF2"/>
    <w:rsid w:val="003B155E"/>
    <w:rsid w:val="003B2543"/>
    <w:rsid w:val="003B3CCD"/>
    <w:rsid w:val="003B61F6"/>
    <w:rsid w:val="003B7300"/>
    <w:rsid w:val="003B743B"/>
    <w:rsid w:val="003B7AF7"/>
    <w:rsid w:val="003C0BE8"/>
    <w:rsid w:val="003C37C6"/>
    <w:rsid w:val="003C5382"/>
    <w:rsid w:val="003C6D6E"/>
    <w:rsid w:val="003D117A"/>
    <w:rsid w:val="003D1E89"/>
    <w:rsid w:val="003D7B84"/>
    <w:rsid w:val="003E0E92"/>
    <w:rsid w:val="003E18A7"/>
    <w:rsid w:val="003E2295"/>
    <w:rsid w:val="003E4580"/>
    <w:rsid w:val="003E4B6E"/>
    <w:rsid w:val="003E551B"/>
    <w:rsid w:val="003E7615"/>
    <w:rsid w:val="003F09F5"/>
    <w:rsid w:val="003F21D3"/>
    <w:rsid w:val="003F46B7"/>
    <w:rsid w:val="003F4FDB"/>
    <w:rsid w:val="003F532A"/>
    <w:rsid w:val="003F58D1"/>
    <w:rsid w:val="003F6858"/>
    <w:rsid w:val="00400A0C"/>
    <w:rsid w:val="004014FD"/>
    <w:rsid w:val="00402B59"/>
    <w:rsid w:val="004031E8"/>
    <w:rsid w:val="00404340"/>
    <w:rsid w:val="0041208F"/>
    <w:rsid w:val="00413409"/>
    <w:rsid w:val="004140CA"/>
    <w:rsid w:val="00414984"/>
    <w:rsid w:val="00417037"/>
    <w:rsid w:val="00417F4F"/>
    <w:rsid w:val="00421DAE"/>
    <w:rsid w:val="00421DB2"/>
    <w:rsid w:val="00421F79"/>
    <w:rsid w:val="00423719"/>
    <w:rsid w:val="00423879"/>
    <w:rsid w:val="00424E9B"/>
    <w:rsid w:val="00424F51"/>
    <w:rsid w:val="00426558"/>
    <w:rsid w:val="00426E21"/>
    <w:rsid w:val="0042766C"/>
    <w:rsid w:val="00431741"/>
    <w:rsid w:val="00432D2F"/>
    <w:rsid w:val="00434BE8"/>
    <w:rsid w:val="0043584E"/>
    <w:rsid w:val="004358ED"/>
    <w:rsid w:val="00436A2E"/>
    <w:rsid w:val="0044163A"/>
    <w:rsid w:val="00442DD4"/>
    <w:rsid w:val="00443DF4"/>
    <w:rsid w:val="004471EF"/>
    <w:rsid w:val="00447F38"/>
    <w:rsid w:val="004501D4"/>
    <w:rsid w:val="00450A82"/>
    <w:rsid w:val="0045166C"/>
    <w:rsid w:val="00451E03"/>
    <w:rsid w:val="0045496D"/>
    <w:rsid w:val="0045562A"/>
    <w:rsid w:val="00456331"/>
    <w:rsid w:val="00456627"/>
    <w:rsid w:val="00457EEF"/>
    <w:rsid w:val="00462D6B"/>
    <w:rsid w:val="00462E9D"/>
    <w:rsid w:val="0046306A"/>
    <w:rsid w:val="00463539"/>
    <w:rsid w:val="004640AD"/>
    <w:rsid w:val="00467EFF"/>
    <w:rsid w:val="00472200"/>
    <w:rsid w:val="00472A07"/>
    <w:rsid w:val="00473278"/>
    <w:rsid w:val="00473A6C"/>
    <w:rsid w:val="004740D6"/>
    <w:rsid w:val="00475273"/>
    <w:rsid w:val="00481A52"/>
    <w:rsid w:val="00481DB8"/>
    <w:rsid w:val="00482136"/>
    <w:rsid w:val="004823E4"/>
    <w:rsid w:val="00482E27"/>
    <w:rsid w:val="00483241"/>
    <w:rsid w:val="0048494D"/>
    <w:rsid w:val="00490126"/>
    <w:rsid w:val="004906AB"/>
    <w:rsid w:val="00491CEB"/>
    <w:rsid w:val="00491EF7"/>
    <w:rsid w:val="004949C1"/>
    <w:rsid w:val="004971B5"/>
    <w:rsid w:val="004A0EF8"/>
    <w:rsid w:val="004A183D"/>
    <w:rsid w:val="004A3672"/>
    <w:rsid w:val="004A7178"/>
    <w:rsid w:val="004B10DB"/>
    <w:rsid w:val="004B3377"/>
    <w:rsid w:val="004B416F"/>
    <w:rsid w:val="004B536F"/>
    <w:rsid w:val="004B5E9C"/>
    <w:rsid w:val="004B6277"/>
    <w:rsid w:val="004B62DC"/>
    <w:rsid w:val="004B66A1"/>
    <w:rsid w:val="004C5827"/>
    <w:rsid w:val="004C7583"/>
    <w:rsid w:val="004C7B03"/>
    <w:rsid w:val="004D0C8B"/>
    <w:rsid w:val="004D1AC8"/>
    <w:rsid w:val="004D2F92"/>
    <w:rsid w:val="004D3F55"/>
    <w:rsid w:val="004D4F38"/>
    <w:rsid w:val="004E16D9"/>
    <w:rsid w:val="004E28DE"/>
    <w:rsid w:val="004E4292"/>
    <w:rsid w:val="004E4494"/>
    <w:rsid w:val="004E4E00"/>
    <w:rsid w:val="004F0686"/>
    <w:rsid w:val="004F0F00"/>
    <w:rsid w:val="004F23CB"/>
    <w:rsid w:val="004F542B"/>
    <w:rsid w:val="004F6678"/>
    <w:rsid w:val="00500DE4"/>
    <w:rsid w:val="00501CB9"/>
    <w:rsid w:val="00501E23"/>
    <w:rsid w:val="0050497E"/>
    <w:rsid w:val="00504DBF"/>
    <w:rsid w:val="00505BA8"/>
    <w:rsid w:val="00505FFA"/>
    <w:rsid w:val="00506539"/>
    <w:rsid w:val="00513755"/>
    <w:rsid w:val="00514A09"/>
    <w:rsid w:val="00514B39"/>
    <w:rsid w:val="00516865"/>
    <w:rsid w:val="005168BD"/>
    <w:rsid w:val="00521858"/>
    <w:rsid w:val="00523195"/>
    <w:rsid w:val="00524B5C"/>
    <w:rsid w:val="00527A61"/>
    <w:rsid w:val="00527BFF"/>
    <w:rsid w:val="005329F6"/>
    <w:rsid w:val="00534D59"/>
    <w:rsid w:val="005364DE"/>
    <w:rsid w:val="00544875"/>
    <w:rsid w:val="00544C9F"/>
    <w:rsid w:val="00546543"/>
    <w:rsid w:val="005465F3"/>
    <w:rsid w:val="00546B59"/>
    <w:rsid w:val="00546C08"/>
    <w:rsid w:val="005473D6"/>
    <w:rsid w:val="00547D30"/>
    <w:rsid w:val="0055091E"/>
    <w:rsid w:val="00554E52"/>
    <w:rsid w:val="00556C18"/>
    <w:rsid w:val="0056166E"/>
    <w:rsid w:val="0057220B"/>
    <w:rsid w:val="00572CA2"/>
    <w:rsid w:val="00573C05"/>
    <w:rsid w:val="005776EE"/>
    <w:rsid w:val="005801C4"/>
    <w:rsid w:val="00580805"/>
    <w:rsid w:val="00581D19"/>
    <w:rsid w:val="00583FA0"/>
    <w:rsid w:val="00584402"/>
    <w:rsid w:val="00585084"/>
    <w:rsid w:val="005861DF"/>
    <w:rsid w:val="00590CEA"/>
    <w:rsid w:val="00591247"/>
    <w:rsid w:val="0059127C"/>
    <w:rsid w:val="005926B6"/>
    <w:rsid w:val="00595989"/>
    <w:rsid w:val="00595BE6"/>
    <w:rsid w:val="005968EB"/>
    <w:rsid w:val="00596A6D"/>
    <w:rsid w:val="005A04F0"/>
    <w:rsid w:val="005A24F6"/>
    <w:rsid w:val="005A33C1"/>
    <w:rsid w:val="005A38B8"/>
    <w:rsid w:val="005A48D3"/>
    <w:rsid w:val="005A4918"/>
    <w:rsid w:val="005A58D3"/>
    <w:rsid w:val="005B1924"/>
    <w:rsid w:val="005B1D43"/>
    <w:rsid w:val="005B5269"/>
    <w:rsid w:val="005B701F"/>
    <w:rsid w:val="005B73C7"/>
    <w:rsid w:val="005C0CBD"/>
    <w:rsid w:val="005C1A2A"/>
    <w:rsid w:val="005C2852"/>
    <w:rsid w:val="005C3378"/>
    <w:rsid w:val="005C5862"/>
    <w:rsid w:val="005D5AF5"/>
    <w:rsid w:val="005D604E"/>
    <w:rsid w:val="005E0257"/>
    <w:rsid w:val="005E0441"/>
    <w:rsid w:val="005E145F"/>
    <w:rsid w:val="005E18C6"/>
    <w:rsid w:val="005E201A"/>
    <w:rsid w:val="005E209D"/>
    <w:rsid w:val="005E29EB"/>
    <w:rsid w:val="005E370D"/>
    <w:rsid w:val="005E6917"/>
    <w:rsid w:val="005E74B3"/>
    <w:rsid w:val="005F0AC3"/>
    <w:rsid w:val="005F0DB4"/>
    <w:rsid w:val="005F1946"/>
    <w:rsid w:val="005F2234"/>
    <w:rsid w:val="005F3157"/>
    <w:rsid w:val="005F3C18"/>
    <w:rsid w:val="005F42A7"/>
    <w:rsid w:val="005F44EA"/>
    <w:rsid w:val="005F4DD0"/>
    <w:rsid w:val="005F6218"/>
    <w:rsid w:val="005F6F0B"/>
    <w:rsid w:val="00601EDB"/>
    <w:rsid w:val="00602405"/>
    <w:rsid w:val="00605007"/>
    <w:rsid w:val="00606EC2"/>
    <w:rsid w:val="006153B2"/>
    <w:rsid w:val="00617085"/>
    <w:rsid w:val="00630F0C"/>
    <w:rsid w:val="0063156A"/>
    <w:rsid w:val="0063392A"/>
    <w:rsid w:val="0063460B"/>
    <w:rsid w:val="00640306"/>
    <w:rsid w:val="006403A0"/>
    <w:rsid w:val="0064148D"/>
    <w:rsid w:val="006447FD"/>
    <w:rsid w:val="0064626E"/>
    <w:rsid w:val="006529C3"/>
    <w:rsid w:val="00655668"/>
    <w:rsid w:val="00655FED"/>
    <w:rsid w:val="00656889"/>
    <w:rsid w:val="0066006D"/>
    <w:rsid w:val="00660972"/>
    <w:rsid w:val="006630AE"/>
    <w:rsid w:val="00663EE7"/>
    <w:rsid w:val="00665A00"/>
    <w:rsid w:val="00666C9C"/>
    <w:rsid w:val="006676CA"/>
    <w:rsid w:val="006708FF"/>
    <w:rsid w:val="0067190D"/>
    <w:rsid w:val="00673D28"/>
    <w:rsid w:val="00673DEE"/>
    <w:rsid w:val="00674136"/>
    <w:rsid w:val="00674EA4"/>
    <w:rsid w:val="006760C2"/>
    <w:rsid w:val="0067750C"/>
    <w:rsid w:val="00677BBF"/>
    <w:rsid w:val="00677D06"/>
    <w:rsid w:val="00681A33"/>
    <w:rsid w:val="0068303C"/>
    <w:rsid w:val="0068352E"/>
    <w:rsid w:val="00683C18"/>
    <w:rsid w:val="00690F12"/>
    <w:rsid w:val="006924D9"/>
    <w:rsid w:val="00697D34"/>
    <w:rsid w:val="006A0699"/>
    <w:rsid w:val="006A0959"/>
    <w:rsid w:val="006A1F3C"/>
    <w:rsid w:val="006A340B"/>
    <w:rsid w:val="006A3599"/>
    <w:rsid w:val="006A3739"/>
    <w:rsid w:val="006A430A"/>
    <w:rsid w:val="006A507E"/>
    <w:rsid w:val="006A653B"/>
    <w:rsid w:val="006B06FE"/>
    <w:rsid w:val="006B20A2"/>
    <w:rsid w:val="006B58E5"/>
    <w:rsid w:val="006C114C"/>
    <w:rsid w:val="006C3D1D"/>
    <w:rsid w:val="006C4451"/>
    <w:rsid w:val="006C6C4E"/>
    <w:rsid w:val="006D1B70"/>
    <w:rsid w:val="006D1BDB"/>
    <w:rsid w:val="006D1E8A"/>
    <w:rsid w:val="006D2303"/>
    <w:rsid w:val="006D40D5"/>
    <w:rsid w:val="006D6A4E"/>
    <w:rsid w:val="006D7C56"/>
    <w:rsid w:val="006D7D1B"/>
    <w:rsid w:val="006E0998"/>
    <w:rsid w:val="006E14A9"/>
    <w:rsid w:val="006E1A86"/>
    <w:rsid w:val="006E23BA"/>
    <w:rsid w:val="006E3C4B"/>
    <w:rsid w:val="006E5D27"/>
    <w:rsid w:val="006E6AFD"/>
    <w:rsid w:val="006E700A"/>
    <w:rsid w:val="006E72DC"/>
    <w:rsid w:val="006F14DC"/>
    <w:rsid w:val="006F1C51"/>
    <w:rsid w:val="006F378B"/>
    <w:rsid w:val="006F40EC"/>
    <w:rsid w:val="006F478B"/>
    <w:rsid w:val="006F756C"/>
    <w:rsid w:val="0070071C"/>
    <w:rsid w:val="00700A39"/>
    <w:rsid w:val="007022B5"/>
    <w:rsid w:val="007022BC"/>
    <w:rsid w:val="00702710"/>
    <w:rsid w:val="0070525C"/>
    <w:rsid w:val="00706242"/>
    <w:rsid w:val="00712171"/>
    <w:rsid w:val="00713E52"/>
    <w:rsid w:val="00717E2D"/>
    <w:rsid w:val="007245E8"/>
    <w:rsid w:val="00725C73"/>
    <w:rsid w:val="00727194"/>
    <w:rsid w:val="00727375"/>
    <w:rsid w:val="00727CFA"/>
    <w:rsid w:val="00731436"/>
    <w:rsid w:val="00731FFE"/>
    <w:rsid w:val="00732974"/>
    <w:rsid w:val="007331C2"/>
    <w:rsid w:val="007349A5"/>
    <w:rsid w:val="007354CE"/>
    <w:rsid w:val="00737090"/>
    <w:rsid w:val="007379FD"/>
    <w:rsid w:val="00741D5B"/>
    <w:rsid w:val="00746808"/>
    <w:rsid w:val="007475D9"/>
    <w:rsid w:val="0075112C"/>
    <w:rsid w:val="007511A6"/>
    <w:rsid w:val="0075163B"/>
    <w:rsid w:val="0075268F"/>
    <w:rsid w:val="00756F39"/>
    <w:rsid w:val="00757794"/>
    <w:rsid w:val="007602AE"/>
    <w:rsid w:val="00760383"/>
    <w:rsid w:val="00763163"/>
    <w:rsid w:val="007635CC"/>
    <w:rsid w:val="00764E9A"/>
    <w:rsid w:val="00765AFF"/>
    <w:rsid w:val="00766E32"/>
    <w:rsid w:val="00770C51"/>
    <w:rsid w:val="00772A61"/>
    <w:rsid w:val="0077531D"/>
    <w:rsid w:val="00775C6F"/>
    <w:rsid w:val="00780E0B"/>
    <w:rsid w:val="0078345D"/>
    <w:rsid w:val="00783D82"/>
    <w:rsid w:val="00785A33"/>
    <w:rsid w:val="00792D6A"/>
    <w:rsid w:val="00793885"/>
    <w:rsid w:val="0079434E"/>
    <w:rsid w:val="00794DF2"/>
    <w:rsid w:val="00794E1C"/>
    <w:rsid w:val="00795E84"/>
    <w:rsid w:val="0079708D"/>
    <w:rsid w:val="007A0683"/>
    <w:rsid w:val="007A1BF0"/>
    <w:rsid w:val="007A62DE"/>
    <w:rsid w:val="007B0281"/>
    <w:rsid w:val="007B29BF"/>
    <w:rsid w:val="007B2F89"/>
    <w:rsid w:val="007B4EA1"/>
    <w:rsid w:val="007C0989"/>
    <w:rsid w:val="007C11DA"/>
    <w:rsid w:val="007C1520"/>
    <w:rsid w:val="007C1A3F"/>
    <w:rsid w:val="007C2D7F"/>
    <w:rsid w:val="007C3577"/>
    <w:rsid w:val="007C6711"/>
    <w:rsid w:val="007D5BF0"/>
    <w:rsid w:val="007D63D9"/>
    <w:rsid w:val="007E0A9D"/>
    <w:rsid w:val="007E0BB5"/>
    <w:rsid w:val="007E5B9C"/>
    <w:rsid w:val="007F03FA"/>
    <w:rsid w:val="007F0C3A"/>
    <w:rsid w:val="007F49DE"/>
    <w:rsid w:val="007F51D4"/>
    <w:rsid w:val="008003EA"/>
    <w:rsid w:val="00801D12"/>
    <w:rsid w:val="00805047"/>
    <w:rsid w:val="00805731"/>
    <w:rsid w:val="00805B58"/>
    <w:rsid w:val="00807D6C"/>
    <w:rsid w:val="008104B4"/>
    <w:rsid w:val="008108EE"/>
    <w:rsid w:val="00811DD5"/>
    <w:rsid w:val="00812E95"/>
    <w:rsid w:val="0081443E"/>
    <w:rsid w:val="00814ACC"/>
    <w:rsid w:val="008158B7"/>
    <w:rsid w:val="00815C4B"/>
    <w:rsid w:val="00815C5E"/>
    <w:rsid w:val="00816A13"/>
    <w:rsid w:val="00821080"/>
    <w:rsid w:val="00821767"/>
    <w:rsid w:val="008238A5"/>
    <w:rsid w:val="00823DD6"/>
    <w:rsid w:val="008256EE"/>
    <w:rsid w:val="00825A86"/>
    <w:rsid w:val="00827678"/>
    <w:rsid w:val="00827954"/>
    <w:rsid w:val="008325B7"/>
    <w:rsid w:val="0083348A"/>
    <w:rsid w:val="008338D2"/>
    <w:rsid w:val="00835EDE"/>
    <w:rsid w:val="0083640F"/>
    <w:rsid w:val="00837793"/>
    <w:rsid w:val="0084017E"/>
    <w:rsid w:val="00844A80"/>
    <w:rsid w:val="0084573A"/>
    <w:rsid w:val="00845C62"/>
    <w:rsid w:val="00850B13"/>
    <w:rsid w:val="008540F5"/>
    <w:rsid w:val="00861D43"/>
    <w:rsid w:val="00861E2C"/>
    <w:rsid w:val="00861F78"/>
    <w:rsid w:val="00865AAB"/>
    <w:rsid w:val="00866311"/>
    <w:rsid w:val="008666E1"/>
    <w:rsid w:val="00867D4B"/>
    <w:rsid w:val="00867EED"/>
    <w:rsid w:val="00871EC7"/>
    <w:rsid w:val="0087400E"/>
    <w:rsid w:val="0087529E"/>
    <w:rsid w:val="00880509"/>
    <w:rsid w:val="00881BBC"/>
    <w:rsid w:val="0089010A"/>
    <w:rsid w:val="00891AAA"/>
    <w:rsid w:val="00892E05"/>
    <w:rsid w:val="00894359"/>
    <w:rsid w:val="008954E5"/>
    <w:rsid w:val="00896365"/>
    <w:rsid w:val="00897A8A"/>
    <w:rsid w:val="008A40F7"/>
    <w:rsid w:val="008A63A6"/>
    <w:rsid w:val="008A7BAC"/>
    <w:rsid w:val="008B010D"/>
    <w:rsid w:val="008B2D62"/>
    <w:rsid w:val="008B75C1"/>
    <w:rsid w:val="008C071F"/>
    <w:rsid w:val="008C2D62"/>
    <w:rsid w:val="008C6076"/>
    <w:rsid w:val="008C71F7"/>
    <w:rsid w:val="008C7200"/>
    <w:rsid w:val="008C7E92"/>
    <w:rsid w:val="008D049D"/>
    <w:rsid w:val="008D0AD1"/>
    <w:rsid w:val="008D335A"/>
    <w:rsid w:val="008D470B"/>
    <w:rsid w:val="008D7BE7"/>
    <w:rsid w:val="008E00B3"/>
    <w:rsid w:val="008E551A"/>
    <w:rsid w:val="008E5666"/>
    <w:rsid w:val="008E5A96"/>
    <w:rsid w:val="008E602D"/>
    <w:rsid w:val="008E7E0B"/>
    <w:rsid w:val="008F2A8A"/>
    <w:rsid w:val="008F3554"/>
    <w:rsid w:val="008F35E8"/>
    <w:rsid w:val="008F44B2"/>
    <w:rsid w:val="008F727A"/>
    <w:rsid w:val="008F7C28"/>
    <w:rsid w:val="008F7EBB"/>
    <w:rsid w:val="00901D67"/>
    <w:rsid w:val="00904BFE"/>
    <w:rsid w:val="00907D6F"/>
    <w:rsid w:val="0091166C"/>
    <w:rsid w:val="009127E8"/>
    <w:rsid w:val="00912CB3"/>
    <w:rsid w:val="00913443"/>
    <w:rsid w:val="009138E6"/>
    <w:rsid w:val="00913EF5"/>
    <w:rsid w:val="00914EBA"/>
    <w:rsid w:val="009169B9"/>
    <w:rsid w:val="0091753A"/>
    <w:rsid w:val="00924227"/>
    <w:rsid w:val="009300F5"/>
    <w:rsid w:val="0093067C"/>
    <w:rsid w:val="0093115E"/>
    <w:rsid w:val="0093117E"/>
    <w:rsid w:val="00932E0E"/>
    <w:rsid w:val="00935519"/>
    <w:rsid w:val="009365CD"/>
    <w:rsid w:val="00940E62"/>
    <w:rsid w:val="00940F37"/>
    <w:rsid w:val="009430FF"/>
    <w:rsid w:val="00943295"/>
    <w:rsid w:val="00943478"/>
    <w:rsid w:val="00947ACF"/>
    <w:rsid w:val="00950858"/>
    <w:rsid w:val="00951942"/>
    <w:rsid w:val="00951AA0"/>
    <w:rsid w:val="009522E9"/>
    <w:rsid w:val="00953407"/>
    <w:rsid w:val="0095547D"/>
    <w:rsid w:val="009561A2"/>
    <w:rsid w:val="00956370"/>
    <w:rsid w:val="0095764B"/>
    <w:rsid w:val="0095768F"/>
    <w:rsid w:val="0096057C"/>
    <w:rsid w:val="009610E4"/>
    <w:rsid w:val="00964A2F"/>
    <w:rsid w:val="009651C2"/>
    <w:rsid w:val="009662DA"/>
    <w:rsid w:val="009709DA"/>
    <w:rsid w:val="00970D37"/>
    <w:rsid w:val="00971075"/>
    <w:rsid w:val="009757AC"/>
    <w:rsid w:val="009773FD"/>
    <w:rsid w:val="0098281E"/>
    <w:rsid w:val="00983CF9"/>
    <w:rsid w:val="009861CB"/>
    <w:rsid w:val="009863A8"/>
    <w:rsid w:val="0099034A"/>
    <w:rsid w:val="009921DA"/>
    <w:rsid w:val="00997D4C"/>
    <w:rsid w:val="009A1A55"/>
    <w:rsid w:val="009A1CBA"/>
    <w:rsid w:val="009A2130"/>
    <w:rsid w:val="009A2343"/>
    <w:rsid w:val="009A297C"/>
    <w:rsid w:val="009A41B5"/>
    <w:rsid w:val="009B0450"/>
    <w:rsid w:val="009B0472"/>
    <w:rsid w:val="009B19C7"/>
    <w:rsid w:val="009B529E"/>
    <w:rsid w:val="009B72C8"/>
    <w:rsid w:val="009B75DE"/>
    <w:rsid w:val="009C2365"/>
    <w:rsid w:val="009C4BA1"/>
    <w:rsid w:val="009C5022"/>
    <w:rsid w:val="009C75FC"/>
    <w:rsid w:val="009D33C4"/>
    <w:rsid w:val="009D3476"/>
    <w:rsid w:val="009D4E5A"/>
    <w:rsid w:val="009D7505"/>
    <w:rsid w:val="009D7C0B"/>
    <w:rsid w:val="009E1D41"/>
    <w:rsid w:val="009E37CF"/>
    <w:rsid w:val="009E6050"/>
    <w:rsid w:val="009E6752"/>
    <w:rsid w:val="009E7599"/>
    <w:rsid w:val="009F2786"/>
    <w:rsid w:val="009F2B3B"/>
    <w:rsid w:val="009F43C3"/>
    <w:rsid w:val="009F485D"/>
    <w:rsid w:val="00A00302"/>
    <w:rsid w:val="00A00FC0"/>
    <w:rsid w:val="00A019EB"/>
    <w:rsid w:val="00A028C4"/>
    <w:rsid w:val="00A02FDE"/>
    <w:rsid w:val="00A02FE7"/>
    <w:rsid w:val="00A04B99"/>
    <w:rsid w:val="00A06526"/>
    <w:rsid w:val="00A10B86"/>
    <w:rsid w:val="00A10B9F"/>
    <w:rsid w:val="00A11439"/>
    <w:rsid w:val="00A132DD"/>
    <w:rsid w:val="00A1458C"/>
    <w:rsid w:val="00A1504B"/>
    <w:rsid w:val="00A16CFC"/>
    <w:rsid w:val="00A17937"/>
    <w:rsid w:val="00A17D92"/>
    <w:rsid w:val="00A216AD"/>
    <w:rsid w:val="00A24FE5"/>
    <w:rsid w:val="00A27B25"/>
    <w:rsid w:val="00A3254F"/>
    <w:rsid w:val="00A33220"/>
    <w:rsid w:val="00A34C42"/>
    <w:rsid w:val="00A42659"/>
    <w:rsid w:val="00A43B42"/>
    <w:rsid w:val="00A44765"/>
    <w:rsid w:val="00A44E96"/>
    <w:rsid w:val="00A45550"/>
    <w:rsid w:val="00A4770C"/>
    <w:rsid w:val="00A51834"/>
    <w:rsid w:val="00A51F0E"/>
    <w:rsid w:val="00A52786"/>
    <w:rsid w:val="00A551B1"/>
    <w:rsid w:val="00A57562"/>
    <w:rsid w:val="00A576EA"/>
    <w:rsid w:val="00A57731"/>
    <w:rsid w:val="00A579FB"/>
    <w:rsid w:val="00A6027E"/>
    <w:rsid w:val="00A6168F"/>
    <w:rsid w:val="00A62679"/>
    <w:rsid w:val="00A62DD0"/>
    <w:rsid w:val="00A630C3"/>
    <w:rsid w:val="00A6446A"/>
    <w:rsid w:val="00A65B06"/>
    <w:rsid w:val="00A66188"/>
    <w:rsid w:val="00A70D20"/>
    <w:rsid w:val="00A7173F"/>
    <w:rsid w:val="00A71751"/>
    <w:rsid w:val="00A7361B"/>
    <w:rsid w:val="00A7431E"/>
    <w:rsid w:val="00A775AE"/>
    <w:rsid w:val="00A7773A"/>
    <w:rsid w:val="00A83272"/>
    <w:rsid w:val="00A94E51"/>
    <w:rsid w:val="00A95E36"/>
    <w:rsid w:val="00AA1CBA"/>
    <w:rsid w:val="00AA2485"/>
    <w:rsid w:val="00AA26FD"/>
    <w:rsid w:val="00AA3290"/>
    <w:rsid w:val="00AA4046"/>
    <w:rsid w:val="00AA4312"/>
    <w:rsid w:val="00AA52F6"/>
    <w:rsid w:val="00AA548D"/>
    <w:rsid w:val="00AA7D46"/>
    <w:rsid w:val="00AB007B"/>
    <w:rsid w:val="00AB1196"/>
    <w:rsid w:val="00AC2885"/>
    <w:rsid w:val="00AC4B6F"/>
    <w:rsid w:val="00AC4C87"/>
    <w:rsid w:val="00AC65C6"/>
    <w:rsid w:val="00AC791D"/>
    <w:rsid w:val="00AC7F36"/>
    <w:rsid w:val="00AD0344"/>
    <w:rsid w:val="00AD05F7"/>
    <w:rsid w:val="00AD0F64"/>
    <w:rsid w:val="00AD1FA3"/>
    <w:rsid w:val="00AD3B4F"/>
    <w:rsid w:val="00AD54B1"/>
    <w:rsid w:val="00AE0508"/>
    <w:rsid w:val="00AE1C54"/>
    <w:rsid w:val="00AE2DEE"/>
    <w:rsid w:val="00AE4720"/>
    <w:rsid w:val="00AE5017"/>
    <w:rsid w:val="00AE5AB0"/>
    <w:rsid w:val="00AE629C"/>
    <w:rsid w:val="00AE796D"/>
    <w:rsid w:val="00AF10BA"/>
    <w:rsid w:val="00AF23B4"/>
    <w:rsid w:val="00AF2BC4"/>
    <w:rsid w:val="00AF2D8F"/>
    <w:rsid w:val="00AF2F24"/>
    <w:rsid w:val="00B01212"/>
    <w:rsid w:val="00B022C7"/>
    <w:rsid w:val="00B105CD"/>
    <w:rsid w:val="00B1245E"/>
    <w:rsid w:val="00B15B37"/>
    <w:rsid w:val="00B167BE"/>
    <w:rsid w:val="00B20991"/>
    <w:rsid w:val="00B21A9C"/>
    <w:rsid w:val="00B21C4C"/>
    <w:rsid w:val="00B21D60"/>
    <w:rsid w:val="00B25CBD"/>
    <w:rsid w:val="00B27B27"/>
    <w:rsid w:val="00B3033A"/>
    <w:rsid w:val="00B3035C"/>
    <w:rsid w:val="00B32208"/>
    <w:rsid w:val="00B32655"/>
    <w:rsid w:val="00B40756"/>
    <w:rsid w:val="00B4296F"/>
    <w:rsid w:val="00B448F3"/>
    <w:rsid w:val="00B44AE2"/>
    <w:rsid w:val="00B472BB"/>
    <w:rsid w:val="00B54A67"/>
    <w:rsid w:val="00B55E00"/>
    <w:rsid w:val="00B608C8"/>
    <w:rsid w:val="00B64ACB"/>
    <w:rsid w:val="00B65F2D"/>
    <w:rsid w:val="00B71711"/>
    <w:rsid w:val="00B76A35"/>
    <w:rsid w:val="00B80611"/>
    <w:rsid w:val="00B832DF"/>
    <w:rsid w:val="00B8338B"/>
    <w:rsid w:val="00B83A3B"/>
    <w:rsid w:val="00B8421E"/>
    <w:rsid w:val="00B84C9C"/>
    <w:rsid w:val="00B85145"/>
    <w:rsid w:val="00B85E69"/>
    <w:rsid w:val="00B8628E"/>
    <w:rsid w:val="00B86EC8"/>
    <w:rsid w:val="00B9032D"/>
    <w:rsid w:val="00B90FB4"/>
    <w:rsid w:val="00B95872"/>
    <w:rsid w:val="00B97C2A"/>
    <w:rsid w:val="00BA07F3"/>
    <w:rsid w:val="00BA0BF8"/>
    <w:rsid w:val="00BA171B"/>
    <w:rsid w:val="00BA2F7C"/>
    <w:rsid w:val="00BA327B"/>
    <w:rsid w:val="00BA3F0C"/>
    <w:rsid w:val="00BB11CA"/>
    <w:rsid w:val="00BB1AD3"/>
    <w:rsid w:val="00BB1D02"/>
    <w:rsid w:val="00BB2337"/>
    <w:rsid w:val="00BB3E77"/>
    <w:rsid w:val="00BB448B"/>
    <w:rsid w:val="00BB5252"/>
    <w:rsid w:val="00BB5EC4"/>
    <w:rsid w:val="00BB6133"/>
    <w:rsid w:val="00BB7046"/>
    <w:rsid w:val="00BC1275"/>
    <w:rsid w:val="00BC1BE2"/>
    <w:rsid w:val="00BC201E"/>
    <w:rsid w:val="00BC2B98"/>
    <w:rsid w:val="00BC3583"/>
    <w:rsid w:val="00BC4339"/>
    <w:rsid w:val="00BC4A78"/>
    <w:rsid w:val="00BD3C81"/>
    <w:rsid w:val="00BD5ACC"/>
    <w:rsid w:val="00BD7233"/>
    <w:rsid w:val="00BD7F56"/>
    <w:rsid w:val="00BE0621"/>
    <w:rsid w:val="00BE13FA"/>
    <w:rsid w:val="00BE1456"/>
    <w:rsid w:val="00BE3991"/>
    <w:rsid w:val="00BE68B9"/>
    <w:rsid w:val="00BE735B"/>
    <w:rsid w:val="00BE7F99"/>
    <w:rsid w:val="00BF0E06"/>
    <w:rsid w:val="00BF2DE8"/>
    <w:rsid w:val="00BF40CC"/>
    <w:rsid w:val="00BF5A38"/>
    <w:rsid w:val="00BF7209"/>
    <w:rsid w:val="00BF7E5E"/>
    <w:rsid w:val="00C00048"/>
    <w:rsid w:val="00C015D7"/>
    <w:rsid w:val="00C03006"/>
    <w:rsid w:val="00C0443B"/>
    <w:rsid w:val="00C06A3F"/>
    <w:rsid w:val="00C11734"/>
    <w:rsid w:val="00C1309D"/>
    <w:rsid w:val="00C13349"/>
    <w:rsid w:val="00C150C7"/>
    <w:rsid w:val="00C176B6"/>
    <w:rsid w:val="00C20027"/>
    <w:rsid w:val="00C202C2"/>
    <w:rsid w:val="00C20E3F"/>
    <w:rsid w:val="00C2293C"/>
    <w:rsid w:val="00C240E9"/>
    <w:rsid w:val="00C241B7"/>
    <w:rsid w:val="00C2654A"/>
    <w:rsid w:val="00C31DD7"/>
    <w:rsid w:val="00C329F1"/>
    <w:rsid w:val="00C329FD"/>
    <w:rsid w:val="00C3324B"/>
    <w:rsid w:val="00C36438"/>
    <w:rsid w:val="00C365A1"/>
    <w:rsid w:val="00C44B06"/>
    <w:rsid w:val="00C45B86"/>
    <w:rsid w:val="00C45DD8"/>
    <w:rsid w:val="00C466A8"/>
    <w:rsid w:val="00C469A2"/>
    <w:rsid w:val="00C46B95"/>
    <w:rsid w:val="00C46C51"/>
    <w:rsid w:val="00C47F7B"/>
    <w:rsid w:val="00C52590"/>
    <w:rsid w:val="00C5431A"/>
    <w:rsid w:val="00C557A1"/>
    <w:rsid w:val="00C55AB1"/>
    <w:rsid w:val="00C563E4"/>
    <w:rsid w:val="00C6558A"/>
    <w:rsid w:val="00C65E12"/>
    <w:rsid w:val="00C6727C"/>
    <w:rsid w:val="00C70A70"/>
    <w:rsid w:val="00C71E7B"/>
    <w:rsid w:val="00C722B2"/>
    <w:rsid w:val="00C72CCC"/>
    <w:rsid w:val="00C73629"/>
    <w:rsid w:val="00C80F73"/>
    <w:rsid w:val="00C83C8C"/>
    <w:rsid w:val="00C84590"/>
    <w:rsid w:val="00C87D69"/>
    <w:rsid w:val="00C9008C"/>
    <w:rsid w:val="00C90D7A"/>
    <w:rsid w:val="00C9184E"/>
    <w:rsid w:val="00C92579"/>
    <w:rsid w:val="00C94901"/>
    <w:rsid w:val="00C9561A"/>
    <w:rsid w:val="00C95D95"/>
    <w:rsid w:val="00C95FAF"/>
    <w:rsid w:val="00CA15C7"/>
    <w:rsid w:val="00CA3678"/>
    <w:rsid w:val="00CA39DD"/>
    <w:rsid w:val="00CA43EA"/>
    <w:rsid w:val="00CA4C7A"/>
    <w:rsid w:val="00CA4E12"/>
    <w:rsid w:val="00CA6353"/>
    <w:rsid w:val="00CA6875"/>
    <w:rsid w:val="00CB0A04"/>
    <w:rsid w:val="00CB0A52"/>
    <w:rsid w:val="00CB1A82"/>
    <w:rsid w:val="00CB1FFF"/>
    <w:rsid w:val="00CB3024"/>
    <w:rsid w:val="00CB3A5D"/>
    <w:rsid w:val="00CB49A6"/>
    <w:rsid w:val="00CB52D8"/>
    <w:rsid w:val="00CB648B"/>
    <w:rsid w:val="00CB7E38"/>
    <w:rsid w:val="00CC062D"/>
    <w:rsid w:val="00CC36EC"/>
    <w:rsid w:val="00CC6844"/>
    <w:rsid w:val="00CD7114"/>
    <w:rsid w:val="00CD7FC1"/>
    <w:rsid w:val="00CE0BC7"/>
    <w:rsid w:val="00CE3B79"/>
    <w:rsid w:val="00CE4AF6"/>
    <w:rsid w:val="00CE4B92"/>
    <w:rsid w:val="00CE62DE"/>
    <w:rsid w:val="00CE791A"/>
    <w:rsid w:val="00CF0AEA"/>
    <w:rsid w:val="00CF150B"/>
    <w:rsid w:val="00CF3C12"/>
    <w:rsid w:val="00CF3CAC"/>
    <w:rsid w:val="00CF41D7"/>
    <w:rsid w:val="00CF789B"/>
    <w:rsid w:val="00D01B76"/>
    <w:rsid w:val="00D031B1"/>
    <w:rsid w:val="00D0393E"/>
    <w:rsid w:val="00D0667C"/>
    <w:rsid w:val="00D16B03"/>
    <w:rsid w:val="00D20471"/>
    <w:rsid w:val="00D21C13"/>
    <w:rsid w:val="00D228A1"/>
    <w:rsid w:val="00D24C88"/>
    <w:rsid w:val="00D2508C"/>
    <w:rsid w:val="00D2722F"/>
    <w:rsid w:val="00D27280"/>
    <w:rsid w:val="00D273B6"/>
    <w:rsid w:val="00D318CB"/>
    <w:rsid w:val="00D33876"/>
    <w:rsid w:val="00D3398B"/>
    <w:rsid w:val="00D37563"/>
    <w:rsid w:val="00D40F0F"/>
    <w:rsid w:val="00D413F3"/>
    <w:rsid w:val="00D41CC6"/>
    <w:rsid w:val="00D446DF"/>
    <w:rsid w:val="00D54062"/>
    <w:rsid w:val="00D54720"/>
    <w:rsid w:val="00D61058"/>
    <w:rsid w:val="00D62055"/>
    <w:rsid w:val="00D64361"/>
    <w:rsid w:val="00D67E62"/>
    <w:rsid w:val="00D716E5"/>
    <w:rsid w:val="00D741BC"/>
    <w:rsid w:val="00D77CCD"/>
    <w:rsid w:val="00D80AA9"/>
    <w:rsid w:val="00D81342"/>
    <w:rsid w:val="00D82629"/>
    <w:rsid w:val="00D83344"/>
    <w:rsid w:val="00D8368C"/>
    <w:rsid w:val="00D863C1"/>
    <w:rsid w:val="00D868B8"/>
    <w:rsid w:val="00D8760F"/>
    <w:rsid w:val="00D87E5C"/>
    <w:rsid w:val="00D90794"/>
    <w:rsid w:val="00D95058"/>
    <w:rsid w:val="00D958FF"/>
    <w:rsid w:val="00DA17DF"/>
    <w:rsid w:val="00DA4E1B"/>
    <w:rsid w:val="00DB128C"/>
    <w:rsid w:val="00DB26D4"/>
    <w:rsid w:val="00DB3FA9"/>
    <w:rsid w:val="00DB45F5"/>
    <w:rsid w:val="00DB4AF5"/>
    <w:rsid w:val="00DB69B9"/>
    <w:rsid w:val="00DB7A48"/>
    <w:rsid w:val="00DC1024"/>
    <w:rsid w:val="00DC2300"/>
    <w:rsid w:val="00DC52A6"/>
    <w:rsid w:val="00DC78C4"/>
    <w:rsid w:val="00DD0656"/>
    <w:rsid w:val="00DD124A"/>
    <w:rsid w:val="00DD60E5"/>
    <w:rsid w:val="00DD6723"/>
    <w:rsid w:val="00DE3361"/>
    <w:rsid w:val="00DE4D09"/>
    <w:rsid w:val="00DE5C86"/>
    <w:rsid w:val="00DE6EDC"/>
    <w:rsid w:val="00DF0ADB"/>
    <w:rsid w:val="00DF2387"/>
    <w:rsid w:val="00DF2AEC"/>
    <w:rsid w:val="00DF3773"/>
    <w:rsid w:val="00DF3E63"/>
    <w:rsid w:val="00DF4B26"/>
    <w:rsid w:val="00DF4C14"/>
    <w:rsid w:val="00DF677B"/>
    <w:rsid w:val="00DF6CEE"/>
    <w:rsid w:val="00DF7407"/>
    <w:rsid w:val="00E008AE"/>
    <w:rsid w:val="00E014EC"/>
    <w:rsid w:val="00E07639"/>
    <w:rsid w:val="00E07D08"/>
    <w:rsid w:val="00E10A35"/>
    <w:rsid w:val="00E122BA"/>
    <w:rsid w:val="00E12E64"/>
    <w:rsid w:val="00E16ABB"/>
    <w:rsid w:val="00E1748B"/>
    <w:rsid w:val="00E20007"/>
    <w:rsid w:val="00E2144D"/>
    <w:rsid w:val="00E23413"/>
    <w:rsid w:val="00E25DC6"/>
    <w:rsid w:val="00E26342"/>
    <w:rsid w:val="00E270DC"/>
    <w:rsid w:val="00E272F6"/>
    <w:rsid w:val="00E27F4E"/>
    <w:rsid w:val="00E31497"/>
    <w:rsid w:val="00E3481C"/>
    <w:rsid w:val="00E359FD"/>
    <w:rsid w:val="00E36D0B"/>
    <w:rsid w:val="00E37AC6"/>
    <w:rsid w:val="00E411C4"/>
    <w:rsid w:val="00E45009"/>
    <w:rsid w:val="00E473F4"/>
    <w:rsid w:val="00E47B46"/>
    <w:rsid w:val="00E507BD"/>
    <w:rsid w:val="00E51880"/>
    <w:rsid w:val="00E53071"/>
    <w:rsid w:val="00E53A43"/>
    <w:rsid w:val="00E54F48"/>
    <w:rsid w:val="00E54F71"/>
    <w:rsid w:val="00E55726"/>
    <w:rsid w:val="00E6038D"/>
    <w:rsid w:val="00E605DD"/>
    <w:rsid w:val="00E61712"/>
    <w:rsid w:val="00E6237B"/>
    <w:rsid w:val="00E62827"/>
    <w:rsid w:val="00E62A72"/>
    <w:rsid w:val="00E63C71"/>
    <w:rsid w:val="00E70BC7"/>
    <w:rsid w:val="00E715A4"/>
    <w:rsid w:val="00E71E4C"/>
    <w:rsid w:val="00E71EDE"/>
    <w:rsid w:val="00E72492"/>
    <w:rsid w:val="00E7572B"/>
    <w:rsid w:val="00E8142A"/>
    <w:rsid w:val="00E81C52"/>
    <w:rsid w:val="00E82BC0"/>
    <w:rsid w:val="00E84790"/>
    <w:rsid w:val="00E86107"/>
    <w:rsid w:val="00E91E3C"/>
    <w:rsid w:val="00E952BF"/>
    <w:rsid w:val="00E96B8F"/>
    <w:rsid w:val="00E96BFB"/>
    <w:rsid w:val="00E97028"/>
    <w:rsid w:val="00EA2F99"/>
    <w:rsid w:val="00EA44C1"/>
    <w:rsid w:val="00EA5002"/>
    <w:rsid w:val="00EA5A95"/>
    <w:rsid w:val="00EB04A9"/>
    <w:rsid w:val="00EB2C70"/>
    <w:rsid w:val="00EB2E9D"/>
    <w:rsid w:val="00EB61C6"/>
    <w:rsid w:val="00EC1DFA"/>
    <w:rsid w:val="00EC224B"/>
    <w:rsid w:val="00EC463B"/>
    <w:rsid w:val="00EC6E88"/>
    <w:rsid w:val="00EC6F8A"/>
    <w:rsid w:val="00ED0E93"/>
    <w:rsid w:val="00ED1D24"/>
    <w:rsid w:val="00ED224F"/>
    <w:rsid w:val="00EE05FA"/>
    <w:rsid w:val="00EE20FC"/>
    <w:rsid w:val="00EE327A"/>
    <w:rsid w:val="00EE4FAA"/>
    <w:rsid w:val="00EE55CE"/>
    <w:rsid w:val="00EE6FBE"/>
    <w:rsid w:val="00EF08FA"/>
    <w:rsid w:val="00EF24FB"/>
    <w:rsid w:val="00EF3250"/>
    <w:rsid w:val="00EF42AF"/>
    <w:rsid w:val="00EF56A9"/>
    <w:rsid w:val="00EF5FDE"/>
    <w:rsid w:val="00EF6109"/>
    <w:rsid w:val="00F02083"/>
    <w:rsid w:val="00F0236E"/>
    <w:rsid w:val="00F02F5B"/>
    <w:rsid w:val="00F03FC5"/>
    <w:rsid w:val="00F04DB8"/>
    <w:rsid w:val="00F1239C"/>
    <w:rsid w:val="00F12B9F"/>
    <w:rsid w:val="00F13B66"/>
    <w:rsid w:val="00F14FCD"/>
    <w:rsid w:val="00F162D4"/>
    <w:rsid w:val="00F16771"/>
    <w:rsid w:val="00F17E0E"/>
    <w:rsid w:val="00F20893"/>
    <w:rsid w:val="00F2194A"/>
    <w:rsid w:val="00F2265D"/>
    <w:rsid w:val="00F22F73"/>
    <w:rsid w:val="00F24FD3"/>
    <w:rsid w:val="00F250CD"/>
    <w:rsid w:val="00F31A85"/>
    <w:rsid w:val="00F32A67"/>
    <w:rsid w:val="00F336BC"/>
    <w:rsid w:val="00F401C1"/>
    <w:rsid w:val="00F421A6"/>
    <w:rsid w:val="00F43624"/>
    <w:rsid w:val="00F46DB1"/>
    <w:rsid w:val="00F476C0"/>
    <w:rsid w:val="00F504C8"/>
    <w:rsid w:val="00F51001"/>
    <w:rsid w:val="00F53099"/>
    <w:rsid w:val="00F55D11"/>
    <w:rsid w:val="00F573B6"/>
    <w:rsid w:val="00F6337A"/>
    <w:rsid w:val="00F63556"/>
    <w:rsid w:val="00F644D3"/>
    <w:rsid w:val="00F73E11"/>
    <w:rsid w:val="00F77C1C"/>
    <w:rsid w:val="00F823DE"/>
    <w:rsid w:val="00F82E7E"/>
    <w:rsid w:val="00F83501"/>
    <w:rsid w:val="00F85B36"/>
    <w:rsid w:val="00F85CE5"/>
    <w:rsid w:val="00F8640B"/>
    <w:rsid w:val="00F90288"/>
    <w:rsid w:val="00F91C7D"/>
    <w:rsid w:val="00F9244D"/>
    <w:rsid w:val="00F92D02"/>
    <w:rsid w:val="00F93840"/>
    <w:rsid w:val="00F94E03"/>
    <w:rsid w:val="00F95D5B"/>
    <w:rsid w:val="00F970AA"/>
    <w:rsid w:val="00F977F6"/>
    <w:rsid w:val="00FA01DB"/>
    <w:rsid w:val="00FA232F"/>
    <w:rsid w:val="00FA2A20"/>
    <w:rsid w:val="00FA3C47"/>
    <w:rsid w:val="00FA611A"/>
    <w:rsid w:val="00FB12FD"/>
    <w:rsid w:val="00FB188E"/>
    <w:rsid w:val="00FB2BF1"/>
    <w:rsid w:val="00FB37A4"/>
    <w:rsid w:val="00FB62DC"/>
    <w:rsid w:val="00FB7026"/>
    <w:rsid w:val="00FC1505"/>
    <w:rsid w:val="00FC16DD"/>
    <w:rsid w:val="00FC1B91"/>
    <w:rsid w:val="00FC41FA"/>
    <w:rsid w:val="00FC49D0"/>
    <w:rsid w:val="00FC6785"/>
    <w:rsid w:val="00FC6ADB"/>
    <w:rsid w:val="00FD0726"/>
    <w:rsid w:val="00FD31CF"/>
    <w:rsid w:val="00FD3B75"/>
    <w:rsid w:val="00FD4F32"/>
    <w:rsid w:val="00FD57F0"/>
    <w:rsid w:val="00FD5ECB"/>
    <w:rsid w:val="00FE4210"/>
    <w:rsid w:val="00FE7CBE"/>
    <w:rsid w:val="00FF05FC"/>
    <w:rsid w:val="00FF0AB8"/>
    <w:rsid w:val="00FF23D7"/>
    <w:rsid w:val="00FF286D"/>
    <w:rsid w:val="00FF3AF9"/>
    <w:rsid w:val="00FF471A"/>
    <w:rsid w:val="00FF5A1F"/>
    <w:rsid w:val="00FF631A"/>
    <w:rsid w:val="00FF749E"/>
    <w:rsid w:val="00FF7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28033">
      <v:textbox inset="5.85pt,.7pt,5.85pt,.7pt"/>
    </o:shapedefaults>
    <o:shapelayout v:ext="edit">
      <o:idmap v:ext="edit" data="1"/>
    </o:shapelayout>
  </w:shapeDefaults>
  <w:decimalSymbol w:val="."/>
  <w:listSeparator w:val=","/>
  <w15:docId w15:val="{687FA01F-F507-4DC2-B452-A225B14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E209D"/>
    <w:pPr>
      <w:widowControl w:val="0"/>
      <w:jc w:val="both"/>
    </w:pPr>
  </w:style>
  <w:style w:type="paragraph" w:styleId="1">
    <w:name w:val="heading 1"/>
    <w:basedOn w:val="a"/>
    <w:next w:val="a"/>
    <w:link w:val="10"/>
    <w:uiPriority w:val="9"/>
    <w:qFormat/>
    <w:rsid w:val="005B5269"/>
    <w:pPr>
      <w:keepNext/>
      <w:ind w:left="425" w:hanging="425"/>
      <w:outlineLvl w:val="0"/>
    </w:pPr>
    <w:rPr>
      <w:rFonts w:asciiTheme="majorHAnsi" w:hAnsiTheme="majorHAnsi" w:cstheme="majorBidi"/>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B5269"/>
    <w:rPr>
      <w:rFonts w:asciiTheme="majorHAnsi" w:hAnsiTheme="majorHAnsi" w:cstheme="majorBidi"/>
      <w:sz w:val="22"/>
      <w:szCs w:val="24"/>
    </w:rPr>
  </w:style>
  <w:style w:type="table" w:styleId="a3">
    <w:name w:val="Table Grid"/>
    <w:basedOn w:val="a1"/>
    <w:uiPriority w:val="59"/>
    <w:rsid w:val="00C67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958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B9587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5872"/>
    <w:rPr>
      <w:rFonts w:asciiTheme="majorHAnsi" w:eastAsiaTheme="majorEastAsia" w:hAnsiTheme="majorHAnsi" w:cstheme="majorBidi"/>
      <w:sz w:val="18"/>
      <w:szCs w:val="18"/>
    </w:rPr>
  </w:style>
  <w:style w:type="paragraph" w:styleId="a6">
    <w:name w:val="header"/>
    <w:basedOn w:val="a"/>
    <w:link w:val="a7"/>
    <w:unhideWhenUsed/>
    <w:rsid w:val="001D38E1"/>
    <w:pPr>
      <w:tabs>
        <w:tab w:val="center" w:pos="4252"/>
        <w:tab w:val="right" w:pos="8504"/>
      </w:tabs>
      <w:snapToGrid w:val="0"/>
    </w:pPr>
  </w:style>
  <w:style w:type="character" w:customStyle="1" w:styleId="a7">
    <w:name w:val="ヘッダー (文字)"/>
    <w:basedOn w:val="a0"/>
    <w:link w:val="a6"/>
    <w:uiPriority w:val="99"/>
    <w:rsid w:val="001D38E1"/>
  </w:style>
  <w:style w:type="paragraph" w:styleId="a8">
    <w:name w:val="footer"/>
    <w:basedOn w:val="a"/>
    <w:link w:val="a9"/>
    <w:uiPriority w:val="99"/>
    <w:unhideWhenUsed/>
    <w:rsid w:val="001D38E1"/>
    <w:pPr>
      <w:tabs>
        <w:tab w:val="center" w:pos="4252"/>
        <w:tab w:val="right" w:pos="8504"/>
      </w:tabs>
      <w:snapToGrid w:val="0"/>
    </w:pPr>
  </w:style>
  <w:style w:type="character" w:customStyle="1" w:styleId="a9">
    <w:name w:val="フッター (文字)"/>
    <w:basedOn w:val="a0"/>
    <w:link w:val="a8"/>
    <w:uiPriority w:val="99"/>
    <w:rsid w:val="001D38E1"/>
  </w:style>
  <w:style w:type="paragraph" w:styleId="aa">
    <w:name w:val="List Paragraph"/>
    <w:basedOn w:val="a"/>
    <w:uiPriority w:val="34"/>
    <w:qFormat/>
    <w:rsid w:val="0091753A"/>
    <w:pPr>
      <w:ind w:leftChars="400" w:left="840"/>
    </w:pPr>
  </w:style>
  <w:style w:type="paragraph" w:styleId="ab">
    <w:name w:val="Body Text Indent"/>
    <w:basedOn w:val="a"/>
    <w:link w:val="ac"/>
    <w:rsid w:val="00CF3CAC"/>
    <w:pPr>
      <w:ind w:left="1134" w:hangingChars="540" w:hanging="1134"/>
    </w:pPr>
    <w:rPr>
      <w:rFonts w:ascii="Century" w:eastAsia="ＭＳ 明朝" w:hAnsi="Century" w:cs="Times New Roman"/>
      <w:szCs w:val="24"/>
    </w:rPr>
  </w:style>
  <w:style w:type="character" w:customStyle="1" w:styleId="ac">
    <w:name w:val="本文インデント (文字)"/>
    <w:basedOn w:val="a0"/>
    <w:link w:val="ab"/>
    <w:rsid w:val="00CF3CAC"/>
    <w:rPr>
      <w:rFonts w:ascii="Century" w:eastAsia="ＭＳ 明朝" w:hAnsi="Century" w:cs="Times New Roman"/>
      <w:szCs w:val="24"/>
    </w:rPr>
  </w:style>
  <w:style w:type="table" w:styleId="ad">
    <w:name w:val="Table Theme"/>
    <w:basedOn w:val="a1"/>
    <w:uiPriority w:val="99"/>
    <w:rsid w:val="00070C4E"/>
    <w:pPr>
      <w:widowControl w:val="0"/>
      <w:jc w:val="both"/>
    </w:pPr>
    <w:rPr>
      <w:rFonts w:ascii="Century" w:eastAsia="ＭＳ 明朝" w:hAnsi="Century" w:cs="Times New Roman"/>
      <w:kern w:val="0"/>
      <w:sz w:val="20"/>
      <w:szCs w:val="20"/>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paragraph" w:styleId="ae">
    <w:name w:val="TOC Heading"/>
    <w:basedOn w:val="1"/>
    <w:next w:val="a"/>
    <w:uiPriority w:val="39"/>
    <w:unhideWhenUsed/>
    <w:qFormat/>
    <w:rsid w:val="00FA232F"/>
    <w:pPr>
      <w:keepLines/>
      <w:widowControl/>
      <w:spacing w:before="240" w:line="259" w:lineRule="auto"/>
      <w:ind w:left="0" w:firstLine="0"/>
      <w:jc w:val="left"/>
      <w:outlineLvl w:val="9"/>
    </w:pPr>
    <w:rPr>
      <w:rFonts w:eastAsiaTheme="majorEastAsia"/>
      <w:color w:val="365F91" w:themeColor="accent1" w:themeShade="BF"/>
      <w:kern w:val="0"/>
      <w:sz w:val="32"/>
      <w:szCs w:val="32"/>
    </w:rPr>
  </w:style>
  <w:style w:type="paragraph" w:styleId="2">
    <w:name w:val="toc 2"/>
    <w:basedOn w:val="a"/>
    <w:next w:val="a"/>
    <w:autoRedefine/>
    <w:uiPriority w:val="39"/>
    <w:unhideWhenUsed/>
    <w:rsid w:val="00FA232F"/>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FA232F"/>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FA232F"/>
    <w:pPr>
      <w:widowControl/>
      <w:spacing w:after="100" w:line="259" w:lineRule="auto"/>
      <w:ind w:left="440"/>
      <w:jc w:val="left"/>
    </w:pPr>
    <w:rPr>
      <w:rFonts w:cs="Times New Roman"/>
      <w:kern w:val="0"/>
      <w:sz w:val="22"/>
    </w:rPr>
  </w:style>
  <w:style w:type="numbering" w:customStyle="1" w:styleId="12">
    <w:name w:val="リストなし1"/>
    <w:next w:val="a2"/>
    <w:uiPriority w:val="99"/>
    <w:semiHidden/>
    <w:unhideWhenUsed/>
    <w:rsid w:val="00501E23"/>
  </w:style>
  <w:style w:type="table" w:customStyle="1" w:styleId="13">
    <w:name w:val="表 (格子)1"/>
    <w:basedOn w:val="a1"/>
    <w:next w:val="a3"/>
    <w:uiPriority w:val="59"/>
    <w:rsid w:val="00501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のテーマ1"/>
    <w:basedOn w:val="a1"/>
    <w:next w:val="ad"/>
    <w:uiPriority w:val="99"/>
    <w:rsid w:val="00501E23"/>
    <w:pPr>
      <w:widowControl w:val="0"/>
      <w:jc w:val="both"/>
    </w:pPr>
    <w:rPr>
      <w:rFonts w:ascii="Century" w:eastAsia="ＭＳ 明朝" w:hAnsi="Century" w:cs="Times New Roman"/>
      <w:kern w:val="0"/>
      <w:sz w:val="20"/>
      <w:szCs w:val="20"/>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paragraph" w:styleId="af">
    <w:name w:val="endnote text"/>
    <w:basedOn w:val="a"/>
    <w:link w:val="af0"/>
    <w:uiPriority w:val="99"/>
    <w:semiHidden/>
    <w:unhideWhenUsed/>
    <w:rsid w:val="006E14A9"/>
    <w:pPr>
      <w:snapToGrid w:val="0"/>
      <w:jc w:val="left"/>
    </w:pPr>
  </w:style>
  <w:style w:type="character" w:customStyle="1" w:styleId="af0">
    <w:name w:val="文末脚注文字列 (文字)"/>
    <w:basedOn w:val="a0"/>
    <w:link w:val="af"/>
    <w:uiPriority w:val="99"/>
    <w:semiHidden/>
    <w:rsid w:val="006E14A9"/>
  </w:style>
  <w:style w:type="character" w:styleId="af1">
    <w:name w:val="endnote reference"/>
    <w:basedOn w:val="a0"/>
    <w:uiPriority w:val="99"/>
    <w:semiHidden/>
    <w:unhideWhenUsed/>
    <w:rsid w:val="006E14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0951">
      <w:bodyDiv w:val="1"/>
      <w:marLeft w:val="0"/>
      <w:marRight w:val="0"/>
      <w:marTop w:val="0"/>
      <w:marBottom w:val="0"/>
      <w:divBdr>
        <w:top w:val="none" w:sz="0" w:space="0" w:color="auto"/>
        <w:left w:val="none" w:sz="0" w:space="0" w:color="auto"/>
        <w:bottom w:val="none" w:sz="0" w:space="0" w:color="auto"/>
        <w:right w:val="none" w:sz="0" w:space="0" w:color="auto"/>
      </w:divBdr>
    </w:div>
    <w:div w:id="62677263">
      <w:bodyDiv w:val="1"/>
      <w:marLeft w:val="0"/>
      <w:marRight w:val="0"/>
      <w:marTop w:val="0"/>
      <w:marBottom w:val="0"/>
      <w:divBdr>
        <w:top w:val="none" w:sz="0" w:space="0" w:color="auto"/>
        <w:left w:val="none" w:sz="0" w:space="0" w:color="auto"/>
        <w:bottom w:val="none" w:sz="0" w:space="0" w:color="auto"/>
        <w:right w:val="none" w:sz="0" w:space="0" w:color="auto"/>
      </w:divBdr>
    </w:div>
    <w:div w:id="148134683">
      <w:bodyDiv w:val="1"/>
      <w:marLeft w:val="0"/>
      <w:marRight w:val="0"/>
      <w:marTop w:val="0"/>
      <w:marBottom w:val="0"/>
      <w:divBdr>
        <w:top w:val="none" w:sz="0" w:space="0" w:color="auto"/>
        <w:left w:val="none" w:sz="0" w:space="0" w:color="auto"/>
        <w:bottom w:val="none" w:sz="0" w:space="0" w:color="auto"/>
        <w:right w:val="none" w:sz="0" w:space="0" w:color="auto"/>
      </w:divBdr>
    </w:div>
    <w:div w:id="275138318">
      <w:bodyDiv w:val="1"/>
      <w:marLeft w:val="0"/>
      <w:marRight w:val="0"/>
      <w:marTop w:val="0"/>
      <w:marBottom w:val="0"/>
      <w:divBdr>
        <w:top w:val="none" w:sz="0" w:space="0" w:color="auto"/>
        <w:left w:val="none" w:sz="0" w:space="0" w:color="auto"/>
        <w:bottom w:val="none" w:sz="0" w:space="0" w:color="auto"/>
        <w:right w:val="none" w:sz="0" w:space="0" w:color="auto"/>
      </w:divBdr>
    </w:div>
    <w:div w:id="310839600">
      <w:bodyDiv w:val="1"/>
      <w:marLeft w:val="0"/>
      <w:marRight w:val="0"/>
      <w:marTop w:val="0"/>
      <w:marBottom w:val="0"/>
      <w:divBdr>
        <w:top w:val="none" w:sz="0" w:space="0" w:color="auto"/>
        <w:left w:val="none" w:sz="0" w:space="0" w:color="auto"/>
        <w:bottom w:val="none" w:sz="0" w:space="0" w:color="auto"/>
        <w:right w:val="none" w:sz="0" w:space="0" w:color="auto"/>
      </w:divBdr>
    </w:div>
    <w:div w:id="378748667">
      <w:bodyDiv w:val="1"/>
      <w:marLeft w:val="0"/>
      <w:marRight w:val="0"/>
      <w:marTop w:val="0"/>
      <w:marBottom w:val="0"/>
      <w:divBdr>
        <w:top w:val="none" w:sz="0" w:space="0" w:color="auto"/>
        <w:left w:val="none" w:sz="0" w:space="0" w:color="auto"/>
        <w:bottom w:val="none" w:sz="0" w:space="0" w:color="auto"/>
        <w:right w:val="none" w:sz="0" w:space="0" w:color="auto"/>
      </w:divBdr>
    </w:div>
    <w:div w:id="553808654">
      <w:bodyDiv w:val="1"/>
      <w:marLeft w:val="0"/>
      <w:marRight w:val="0"/>
      <w:marTop w:val="0"/>
      <w:marBottom w:val="0"/>
      <w:divBdr>
        <w:top w:val="none" w:sz="0" w:space="0" w:color="auto"/>
        <w:left w:val="none" w:sz="0" w:space="0" w:color="auto"/>
        <w:bottom w:val="none" w:sz="0" w:space="0" w:color="auto"/>
        <w:right w:val="none" w:sz="0" w:space="0" w:color="auto"/>
      </w:divBdr>
    </w:div>
    <w:div w:id="607280104">
      <w:bodyDiv w:val="1"/>
      <w:marLeft w:val="0"/>
      <w:marRight w:val="0"/>
      <w:marTop w:val="0"/>
      <w:marBottom w:val="0"/>
      <w:divBdr>
        <w:top w:val="none" w:sz="0" w:space="0" w:color="auto"/>
        <w:left w:val="none" w:sz="0" w:space="0" w:color="auto"/>
        <w:bottom w:val="none" w:sz="0" w:space="0" w:color="auto"/>
        <w:right w:val="none" w:sz="0" w:space="0" w:color="auto"/>
      </w:divBdr>
    </w:div>
    <w:div w:id="616377326">
      <w:bodyDiv w:val="1"/>
      <w:marLeft w:val="0"/>
      <w:marRight w:val="0"/>
      <w:marTop w:val="0"/>
      <w:marBottom w:val="0"/>
      <w:divBdr>
        <w:top w:val="none" w:sz="0" w:space="0" w:color="auto"/>
        <w:left w:val="none" w:sz="0" w:space="0" w:color="auto"/>
        <w:bottom w:val="none" w:sz="0" w:space="0" w:color="auto"/>
        <w:right w:val="none" w:sz="0" w:space="0" w:color="auto"/>
      </w:divBdr>
    </w:div>
    <w:div w:id="687680818">
      <w:bodyDiv w:val="1"/>
      <w:marLeft w:val="0"/>
      <w:marRight w:val="0"/>
      <w:marTop w:val="0"/>
      <w:marBottom w:val="0"/>
      <w:divBdr>
        <w:top w:val="none" w:sz="0" w:space="0" w:color="auto"/>
        <w:left w:val="none" w:sz="0" w:space="0" w:color="auto"/>
        <w:bottom w:val="none" w:sz="0" w:space="0" w:color="auto"/>
        <w:right w:val="none" w:sz="0" w:space="0" w:color="auto"/>
      </w:divBdr>
    </w:div>
    <w:div w:id="796408181">
      <w:bodyDiv w:val="1"/>
      <w:marLeft w:val="0"/>
      <w:marRight w:val="0"/>
      <w:marTop w:val="0"/>
      <w:marBottom w:val="0"/>
      <w:divBdr>
        <w:top w:val="none" w:sz="0" w:space="0" w:color="auto"/>
        <w:left w:val="none" w:sz="0" w:space="0" w:color="auto"/>
        <w:bottom w:val="none" w:sz="0" w:space="0" w:color="auto"/>
        <w:right w:val="none" w:sz="0" w:space="0" w:color="auto"/>
      </w:divBdr>
    </w:div>
    <w:div w:id="840774364">
      <w:bodyDiv w:val="1"/>
      <w:marLeft w:val="0"/>
      <w:marRight w:val="0"/>
      <w:marTop w:val="0"/>
      <w:marBottom w:val="0"/>
      <w:divBdr>
        <w:top w:val="none" w:sz="0" w:space="0" w:color="auto"/>
        <w:left w:val="none" w:sz="0" w:space="0" w:color="auto"/>
        <w:bottom w:val="none" w:sz="0" w:space="0" w:color="auto"/>
        <w:right w:val="none" w:sz="0" w:space="0" w:color="auto"/>
      </w:divBdr>
    </w:div>
    <w:div w:id="852114742">
      <w:bodyDiv w:val="1"/>
      <w:marLeft w:val="0"/>
      <w:marRight w:val="0"/>
      <w:marTop w:val="0"/>
      <w:marBottom w:val="0"/>
      <w:divBdr>
        <w:top w:val="none" w:sz="0" w:space="0" w:color="auto"/>
        <w:left w:val="none" w:sz="0" w:space="0" w:color="auto"/>
        <w:bottom w:val="none" w:sz="0" w:space="0" w:color="auto"/>
        <w:right w:val="none" w:sz="0" w:space="0" w:color="auto"/>
      </w:divBdr>
    </w:div>
    <w:div w:id="853805002">
      <w:bodyDiv w:val="1"/>
      <w:marLeft w:val="0"/>
      <w:marRight w:val="0"/>
      <w:marTop w:val="0"/>
      <w:marBottom w:val="0"/>
      <w:divBdr>
        <w:top w:val="none" w:sz="0" w:space="0" w:color="auto"/>
        <w:left w:val="none" w:sz="0" w:space="0" w:color="auto"/>
        <w:bottom w:val="none" w:sz="0" w:space="0" w:color="auto"/>
        <w:right w:val="none" w:sz="0" w:space="0" w:color="auto"/>
      </w:divBdr>
    </w:div>
    <w:div w:id="872115576">
      <w:bodyDiv w:val="1"/>
      <w:marLeft w:val="0"/>
      <w:marRight w:val="0"/>
      <w:marTop w:val="0"/>
      <w:marBottom w:val="0"/>
      <w:divBdr>
        <w:top w:val="none" w:sz="0" w:space="0" w:color="auto"/>
        <w:left w:val="none" w:sz="0" w:space="0" w:color="auto"/>
        <w:bottom w:val="none" w:sz="0" w:space="0" w:color="auto"/>
        <w:right w:val="none" w:sz="0" w:space="0" w:color="auto"/>
      </w:divBdr>
    </w:div>
    <w:div w:id="877085938">
      <w:bodyDiv w:val="1"/>
      <w:marLeft w:val="0"/>
      <w:marRight w:val="0"/>
      <w:marTop w:val="0"/>
      <w:marBottom w:val="0"/>
      <w:divBdr>
        <w:top w:val="none" w:sz="0" w:space="0" w:color="auto"/>
        <w:left w:val="none" w:sz="0" w:space="0" w:color="auto"/>
        <w:bottom w:val="none" w:sz="0" w:space="0" w:color="auto"/>
        <w:right w:val="none" w:sz="0" w:space="0" w:color="auto"/>
      </w:divBdr>
    </w:div>
    <w:div w:id="1102412565">
      <w:bodyDiv w:val="1"/>
      <w:marLeft w:val="0"/>
      <w:marRight w:val="0"/>
      <w:marTop w:val="0"/>
      <w:marBottom w:val="0"/>
      <w:divBdr>
        <w:top w:val="none" w:sz="0" w:space="0" w:color="auto"/>
        <w:left w:val="none" w:sz="0" w:space="0" w:color="auto"/>
        <w:bottom w:val="none" w:sz="0" w:space="0" w:color="auto"/>
        <w:right w:val="none" w:sz="0" w:space="0" w:color="auto"/>
      </w:divBdr>
    </w:div>
    <w:div w:id="1125848214">
      <w:bodyDiv w:val="1"/>
      <w:marLeft w:val="0"/>
      <w:marRight w:val="0"/>
      <w:marTop w:val="0"/>
      <w:marBottom w:val="0"/>
      <w:divBdr>
        <w:top w:val="none" w:sz="0" w:space="0" w:color="auto"/>
        <w:left w:val="none" w:sz="0" w:space="0" w:color="auto"/>
        <w:bottom w:val="none" w:sz="0" w:space="0" w:color="auto"/>
        <w:right w:val="none" w:sz="0" w:space="0" w:color="auto"/>
      </w:divBdr>
    </w:div>
    <w:div w:id="1132596004">
      <w:bodyDiv w:val="1"/>
      <w:marLeft w:val="0"/>
      <w:marRight w:val="0"/>
      <w:marTop w:val="0"/>
      <w:marBottom w:val="0"/>
      <w:divBdr>
        <w:top w:val="none" w:sz="0" w:space="0" w:color="auto"/>
        <w:left w:val="none" w:sz="0" w:space="0" w:color="auto"/>
        <w:bottom w:val="none" w:sz="0" w:space="0" w:color="auto"/>
        <w:right w:val="none" w:sz="0" w:space="0" w:color="auto"/>
      </w:divBdr>
    </w:div>
    <w:div w:id="1226376608">
      <w:bodyDiv w:val="1"/>
      <w:marLeft w:val="0"/>
      <w:marRight w:val="0"/>
      <w:marTop w:val="0"/>
      <w:marBottom w:val="0"/>
      <w:divBdr>
        <w:top w:val="none" w:sz="0" w:space="0" w:color="auto"/>
        <w:left w:val="none" w:sz="0" w:space="0" w:color="auto"/>
        <w:bottom w:val="none" w:sz="0" w:space="0" w:color="auto"/>
        <w:right w:val="none" w:sz="0" w:space="0" w:color="auto"/>
      </w:divBdr>
    </w:div>
    <w:div w:id="1404570705">
      <w:bodyDiv w:val="1"/>
      <w:marLeft w:val="0"/>
      <w:marRight w:val="0"/>
      <w:marTop w:val="0"/>
      <w:marBottom w:val="0"/>
      <w:divBdr>
        <w:top w:val="none" w:sz="0" w:space="0" w:color="auto"/>
        <w:left w:val="none" w:sz="0" w:space="0" w:color="auto"/>
        <w:bottom w:val="none" w:sz="0" w:space="0" w:color="auto"/>
        <w:right w:val="none" w:sz="0" w:space="0" w:color="auto"/>
      </w:divBdr>
    </w:div>
    <w:div w:id="1449814204">
      <w:bodyDiv w:val="1"/>
      <w:marLeft w:val="0"/>
      <w:marRight w:val="0"/>
      <w:marTop w:val="0"/>
      <w:marBottom w:val="0"/>
      <w:divBdr>
        <w:top w:val="none" w:sz="0" w:space="0" w:color="auto"/>
        <w:left w:val="none" w:sz="0" w:space="0" w:color="auto"/>
        <w:bottom w:val="none" w:sz="0" w:space="0" w:color="auto"/>
        <w:right w:val="none" w:sz="0" w:space="0" w:color="auto"/>
      </w:divBdr>
    </w:div>
    <w:div w:id="1480225469">
      <w:bodyDiv w:val="1"/>
      <w:marLeft w:val="0"/>
      <w:marRight w:val="0"/>
      <w:marTop w:val="0"/>
      <w:marBottom w:val="0"/>
      <w:divBdr>
        <w:top w:val="none" w:sz="0" w:space="0" w:color="auto"/>
        <w:left w:val="none" w:sz="0" w:space="0" w:color="auto"/>
        <w:bottom w:val="none" w:sz="0" w:space="0" w:color="auto"/>
        <w:right w:val="none" w:sz="0" w:space="0" w:color="auto"/>
      </w:divBdr>
    </w:div>
    <w:div w:id="1885286315">
      <w:bodyDiv w:val="1"/>
      <w:marLeft w:val="0"/>
      <w:marRight w:val="0"/>
      <w:marTop w:val="0"/>
      <w:marBottom w:val="0"/>
      <w:divBdr>
        <w:top w:val="none" w:sz="0" w:space="0" w:color="auto"/>
        <w:left w:val="none" w:sz="0" w:space="0" w:color="auto"/>
        <w:bottom w:val="none" w:sz="0" w:space="0" w:color="auto"/>
        <w:right w:val="none" w:sz="0" w:space="0" w:color="auto"/>
      </w:divBdr>
    </w:div>
    <w:div w:id="1937518955">
      <w:bodyDiv w:val="1"/>
      <w:marLeft w:val="0"/>
      <w:marRight w:val="0"/>
      <w:marTop w:val="0"/>
      <w:marBottom w:val="0"/>
      <w:divBdr>
        <w:top w:val="none" w:sz="0" w:space="0" w:color="auto"/>
        <w:left w:val="none" w:sz="0" w:space="0" w:color="auto"/>
        <w:bottom w:val="none" w:sz="0" w:space="0" w:color="auto"/>
        <w:right w:val="none" w:sz="0" w:space="0" w:color="auto"/>
      </w:divBdr>
    </w:div>
    <w:div w:id="2075395861">
      <w:bodyDiv w:val="1"/>
      <w:marLeft w:val="0"/>
      <w:marRight w:val="0"/>
      <w:marTop w:val="0"/>
      <w:marBottom w:val="0"/>
      <w:divBdr>
        <w:top w:val="none" w:sz="0" w:space="0" w:color="auto"/>
        <w:left w:val="none" w:sz="0" w:space="0" w:color="auto"/>
        <w:bottom w:val="none" w:sz="0" w:space="0" w:color="auto"/>
        <w:right w:val="none" w:sz="0" w:space="0" w:color="auto"/>
      </w:divBdr>
    </w:div>
    <w:div w:id="209030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hyperlink" Target="https://elaws.e-gov.go.jp/search/elawsSearch/elaws_search/lsg0500/337AC0000000066_20191001_431AC0000000006" TargetMode="External"/><Relationship Id="rId39"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hyperlink" Target="https://elaws.e-gov.go.jp/search/elawsSearch/elaws_search/lsg0500/325AC0000000226_20190601_431AC0000000002" TargetMode="External"/><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elaws.e-gov.go.jp/search/elawsSearch/elaws_search/lsg0500/337AC0000000066_20191001_431AC0000000006" TargetMode="External"/><Relationship Id="rId33" Type="http://schemas.openxmlformats.org/officeDocument/2006/relationships/hyperlink" Target="https://elaws.e-gov.go.jp/search/elawsSearch/elaws_search/lsg0500/325AC0000000226_20190601_431AC0000000002" TargetMode="External"/><Relationship Id="rId38" Type="http://schemas.openxmlformats.org/officeDocument/2006/relationships/image" Target="media/image14.tmp"/><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yperlink" Target="https://elaws.e-gov.go.jp/search/elawsSearch/elaws_search/lsg0500/325AC0000000226_20190601_431AC0000000002" TargetMode="External"/><Relationship Id="rId29" Type="http://schemas.openxmlformats.org/officeDocument/2006/relationships/hyperlink" Target="https://elaws.e-gov.go.jp/search/elawsSearch/elaws_search/lsg0500/332AC0000000037_20180401_429AC0000000013"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laws.e-gov.go.jp/search/elawsSearch/elaws_search/lsg0500/325AC0000000226_20190601_431AC0000000002" TargetMode="External"/><Relationship Id="rId32" Type="http://schemas.openxmlformats.org/officeDocument/2006/relationships/hyperlink" Target="https://elaws.e-gov.go.jp/search/elawsSearch/elaws_search/lsg0500/332AC0000000038_20180401_429AC0000000013" TargetMode="Externa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laws.e-gov.go.jp/search/elawsSearch/elaws_search/lsg0500/325AC0000000226_20190601_431AC0000000002" TargetMode="External"/><Relationship Id="rId28" Type="http://schemas.openxmlformats.org/officeDocument/2006/relationships/hyperlink" Target="https://elaws.e-gov.go.jp/search/elawsSearch/elaws_search/lsg0500/329AC0000000061_20190701_430AC0000000033" TargetMode="External"/><Relationship Id="rId36" Type="http://schemas.openxmlformats.org/officeDocument/2006/relationships/image" Target="media/image14.png"/><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s://elaws.e-gov.go.jp/search/elawsSearch/elaws_search/lsg0500/332AC0000000038_20180401_429AC0000000013" TargetMode="External"/><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elaws.e-gov.go.jp/search/elawsSearch/elaws_search/lsg0500/325AC0000000226_20190601_431AC0000000002" TargetMode="External"/><Relationship Id="rId27" Type="http://schemas.openxmlformats.org/officeDocument/2006/relationships/hyperlink" Target="https://elaws.e-gov.go.jp/search/elawsSearch/elaws_search/lsg0500/329AC0000000061_20190701_430AC0000000033" TargetMode="External"/><Relationship Id="rId30" Type="http://schemas.openxmlformats.org/officeDocument/2006/relationships/hyperlink" Target="https://elaws.e-gov.go.jp/search/elawsSearch/elaws_search/lsg0500/332AC0000000037_20180401_429AC0000000013" TargetMode="External"/><Relationship Id="rId35" Type="http://schemas.openxmlformats.org/officeDocument/2006/relationships/image" Target="media/image12.emf"/><Relationship Id="rId43" Type="http://schemas.openxmlformats.org/officeDocument/2006/relationships/image" Target="media/image18.pn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35A77-D930-4AE2-B0D4-E93E61C0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9579</TotalTime>
  <Pages>50</Pages>
  <Words>3880</Words>
  <Characters>22117</Characters>
  <Application>Microsoft Office Word</Application>
  <DocSecurity>0</DocSecurity>
  <Lines>184</Lines>
  <Paragraphs>51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軽油対策　N</dc:creator>
  <cp:lastModifiedBy>税務情報端末機(令和2年度調達)</cp:lastModifiedBy>
  <cp:revision>520</cp:revision>
  <cp:lastPrinted>2024-01-10T02:47:00Z</cp:lastPrinted>
  <dcterms:created xsi:type="dcterms:W3CDTF">2023-06-05T02:07:00Z</dcterms:created>
  <dcterms:modified xsi:type="dcterms:W3CDTF">2024-01-12T04:00:00Z</dcterms:modified>
</cp:coreProperties>
</file>