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045480" w:rsidRDefault="00B10A46" w:rsidP="00B10A46">
      <w:pPr>
        <w:wordWrap w:val="0"/>
        <w:spacing w:line="360" w:lineRule="exact"/>
        <w:ind w:rightChars="100" w:right="210"/>
        <w:jc w:val="right"/>
        <w:rPr>
          <w:rFonts w:ascii="ＭＳ 明朝" w:hAnsi="ＭＳ 明朝"/>
          <w:b/>
          <w:sz w:val="24"/>
        </w:rPr>
      </w:pPr>
      <w:r w:rsidRPr="00C261B5">
        <w:rPr>
          <w:rFonts w:ascii="ＭＳ 明朝" w:hAnsi="ＭＳ 明朝" w:hint="eastAsia"/>
          <w:b/>
          <w:spacing w:val="7"/>
          <w:w w:val="94"/>
          <w:kern w:val="0"/>
          <w:sz w:val="24"/>
          <w:fitText w:val="2169" w:id="1698413312"/>
        </w:rPr>
        <w:t>校長</w:t>
      </w:r>
      <w:r w:rsidR="00445A73" w:rsidRPr="00C261B5">
        <w:rPr>
          <w:rFonts w:ascii="ＭＳ 明朝" w:hAnsi="ＭＳ 明朝" w:hint="eastAsia"/>
          <w:b/>
          <w:spacing w:val="7"/>
          <w:w w:val="94"/>
          <w:kern w:val="0"/>
          <w:sz w:val="24"/>
          <w:fitText w:val="2169" w:id="1698413312"/>
        </w:rPr>
        <w:t xml:space="preserve">　萩原　美由</w:t>
      </w:r>
      <w:r w:rsidR="00445A73" w:rsidRPr="00C261B5">
        <w:rPr>
          <w:rFonts w:ascii="ＭＳ 明朝" w:hAnsi="ＭＳ 明朝" w:hint="eastAsia"/>
          <w:b/>
          <w:spacing w:val="3"/>
          <w:w w:val="94"/>
          <w:kern w:val="0"/>
          <w:sz w:val="24"/>
          <w:fitText w:val="2169" w:id="1698413312"/>
        </w:rPr>
        <w:t>紀</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B063A9">
        <w:rPr>
          <w:rFonts w:ascii="ＭＳ ゴシック" w:eastAsia="ＭＳ ゴシック" w:hAnsi="ＭＳ ゴシック" w:hint="eastAsia"/>
          <w:b/>
          <w:sz w:val="32"/>
          <w:szCs w:val="32"/>
        </w:rPr>
        <w:t>3</w:t>
      </w:r>
      <w:r w:rsidR="007A119D">
        <w:rPr>
          <w:rFonts w:ascii="ＭＳ ゴシック" w:eastAsia="ＭＳ ゴシック" w:hAnsi="ＭＳ ゴシック" w:hint="eastAsia"/>
          <w:b/>
          <w:sz w:val="32"/>
          <w:szCs w:val="32"/>
        </w:rPr>
        <w:t>1</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CE74E6" w:rsidRDefault="005846E8" w:rsidP="004245A1">
      <w:pPr>
        <w:spacing w:line="300" w:lineRule="exact"/>
        <w:ind w:hanging="187"/>
        <w:jc w:val="left"/>
        <w:rPr>
          <w:rFonts w:ascii="ＭＳ ゴシック" w:eastAsia="ＭＳ ゴシック" w:hAnsi="ＭＳ ゴシック"/>
          <w:szCs w:val="21"/>
        </w:rPr>
      </w:pPr>
      <w:r w:rsidRPr="00CE74E6">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E74E6" w:rsidTr="000354D4">
        <w:trPr>
          <w:jc w:val="center"/>
        </w:trPr>
        <w:tc>
          <w:tcPr>
            <w:tcW w:w="14944" w:type="dxa"/>
            <w:shd w:val="clear" w:color="auto" w:fill="auto"/>
          </w:tcPr>
          <w:p w:rsidR="00B10A46" w:rsidRPr="00CE74E6" w:rsidRDefault="00B10A46" w:rsidP="00B10A46">
            <w:pPr>
              <w:spacing w:line="320" w:lineRule="exact"/>
              <w:rPr>
                <w:rFonts w:ascii="ＭＳ ゴシック" w:eastAsia="ＭＳ ゴシック" w:hAnsi="ＭＳ ゴシック"/>
                <w:sz w:val="20"/>
                <w:szCs w:val="20"/>
              </w:rPr>
            </w:pPr>
            <w:r w:rsidRPr="00CE74E6">
              <w:rPr>
                <w:rFonts w:ascii="ＭＳ ゴシック" w:eastAsia="ＭＳ ゴシック" w:hAnsi="ＭＳ ゴシック" w:hint="eastAsia"/>
                <w:b/>
                <w:sz w:val="20"/>
                <w:szCs w:val="20"/>
              </w:rPr>
              <w:t>二兎を狙い（１年生）、二兎を追い（２年生）、二兎を獲る（３年生）大阪で一番元気のある学校</w:t>
            </w:r>
            <w:r w:rsidRPr="00CE74E6">
              <w:rPr>
                <w:rFonts w:ascii="ＭＳ ゴシック" w:eastAsia="ＭＳ ゴシック" w:hAnsi="ＭＳ ゴシック" w:hint="eastAsia"/>
                <w:sz w:val="20"/>
                <w:szCs w:val="20"/>
              </w:rPr>
              <w:t>～希望進路の実現100</w:t>
            </w:r>
            <w:r w:rsidR="00F15C07" w:rsidRPr="00CE74E6">
              <w:rPr>
                <w:rFonts w:ascii="ＭＳ ゴシック" w:eastAsia="ＭＳ ゴシック" w:hAnsi="ＭＳ ゴシック" w:hint="eastAsia"/>
                <w:sz w:val="20"/>
                <w:szCs w:val="20"/>
              </w:rPr>
              <w:t>％と自主活動</w:t>
            </w:r>
            <w:r w:rsidRPr="00CE74E6">
              <w:rPr>
                <w:rFonts w:ascii="ＭＳ ゴシック" w:eastAsia="ＭＳ ゴシック" w:hAnsi="ＭＳ ゴシック" w:hint="eastAsia"/>
                <w:sz w:val="20"/>
                <w:szCs w:val="20"/>
              </w:rPr>
              <w:t>の取組み100％～</w:t>
            </w:r>
          </w:p>
          <w:p w:rsidR="00B10A46" w:rsidRPr="00CE74E6" w:rsidRDefault="00B10A46" w:rsidP="00B10A46">
            <w:pPr>
              <w:spacing w:line="320" w:lineRule="exact"/>
              <w:rPr>
                <w:rFonts w:ascii="ＭＳ ゴシック" w:eastAsia="ＭＳ ゴシック" w:hAnsi="ＭＳ ゴシック"/>
                <w:b/>
                <w:sz w:val="20"/>
                <w:szCs w:val="20"/>
              </w:rPr>
            </w:pPr>
            <w:r w:rsidRPr="00CE74E6">
              <w:rPr>
                <w:rFonts w:ascii="ＭＳ ゴシック" w:eastAsia="ＭＳ ゴシック" w:hAnsi="ＭＳ ゴシック" w:hint="eastAsia"/>
                <w:b/>
                <w:sz w:val="20"/>
                <w:szCs w:val="20"/>
              </w:rPr>
              <w:t>１　第一希望の進路を実現する</w:t>
            </w:r>
            <w:r w:rsidR="00F15C07" w:rsidRPr="00CE74E6">
              <w:rPr>
                <w:rFonts w:ascii="ＭＳ ゴシック" w:eastAsia="ＭＳ ゴシック" w:hAnsi="ＭＳ ゴシック" w:hint="eastAsia"/>
                <w:b/>
                <w:sz w:val="20"/>
                <w:szCs w:val="20"/>
              </w:rPr>
              <w:t>確かな学力を</w:t>
            </w:r>
            <w:r w:rsidRPr="00CE74E6">
              <w:rPr>
                <w:rFonts w:ascii="ＭＳ ゴシック" w:eastAsia="ＭＳ ゴシック" w:hAnsi="ＭＳ ゴシック" w:hint="eastAsia"/>
                <w:b/>
                <w:sz w:val="20"/>
                <w:szCs w:val="20"/>
              </w:rPr>
              <w:t>養成</w:t>
            </w:r>
            <w:r w:rsidR="00F15C07" w:rsidRPr="00CE74E6">
              <w:rPr>
                <w:rFonts w:ascii="ＭＳ ゴシック" w:eastAsia="ＭＳ ゴシック" w:hAnsi="ＭＳ ゴシック" w:hint="eastAsia"/>
                <w:b/>
                <w:sz w:val="20"/>
                <w:szCs w:val="20"/>
              </w:rPr>
              <w:t>する。</w:t>
            </w:r>
          </w:p>
          <w:p w:rsidR="00B10A46" w:rsidRPr="00CE74E6" w:rsidRDefault="00B10A46" w:rsidP="00B10A46">
            <w:pPr>
              <w:spacing w:line="320" w:lineRule="exact"/>
              <w:rPr>
                <w:rFonts w:ascii="ＭＳ ゴシック" w:eastAsia="ＭＳ ゴシック" w:hAnsi="ＭＳ ゴシック"/>
                <w:b/>
                <w:sz w:val="20"/>
                <w:szCs w:val="20"/>
              </w:rPr>
            </w:pPr>
            <w:r w:rsidRPr="00CE74E6">
              <w:rPr>
                <w:rFonts w:ascii="ＭＳ ゴシック" w:eastAsia="ＭＳ ゴシック" w:hAnsi="ＭＳ ゴシック" w:hint="eastAsia"/>
                <w:b/>
                <w:sz w:val="20"/>
                <w:szCs w:val="20"/>
              </w:rPr>
              <w:t xml:space="preserve">２　</w:t>
            </w:r>
            <w:r w:rsidR="00F15C07" w:rsidRPr="00CE74E6">
              <w:rPr>
                <w:rFonts w:ascii="ＭＳ ゴシック" w:eastAsia="ＭＳ ゴシック" w:hAnsi="ＭＳ ゴシック" w:hint="eastAsia"/>
                <w:b/>
                <w:sz w:val="20"/>
                <w:szCs w:val="20"/>
              </w:rPr>
              <w:t>さまざまな自主活動の体験を通して、</w:t>
            </w:r>
            <w:r w:rsidRPr="00CE74E6">
              <w:rPr>
                <w:rFonts w:ascii="ＭＳ ゴシック" w:eastAsia="ＭＳ ゴシック" w:hAnsi="ＭＳ ゴシック" w:hint="eastAsia"/>
                <w:b/>
                <w:sz w:val="20"/>
                <w:szCs w:val="20"/>
              </w:rPr>
              <w:t>しっかりした人権意識とグローバルな視点を</w:t>
            </w:r>
            <w:r w:rsidR="00F15C07" w:rsidRPr="00CE74E6">
              <w:rPr>
                <w:rFonts w:ascii="ＭＳ ゴシック" w:eastAsia="ＭＳ ゴシック" w:hAnsi="ＭＳ ゴシック" w:hint="eastAsia"/>
                <w:b/>
                <w:sz w:val="20"/>
                <w:szCs w:val="20"/>
              </w:rPr>
              <w:t>はぐくみ、高い志を抱いて社会に貢献する人材を</w:t>
            </w:r>
            <w:r w:rsidRPr="00CE74E6">
              <w:rPr>
                <w:rFonts w:ascii="ＭＳ ゴシック" w:eastAsia="ＭＳ ゴシック" w:hAnsi="ＭＳ ゴシック" w:hint="eastAsia"/>
                <w:b/>
                <w:sz w:val="20"/>
                <w:szCs w:val="20"/>
              </w:rPr>
              <w:t>育成</w:t>
            </w:r>
            <w:r w:rsidR="00F15C07" w:rsidRPr="00CE74E6">
              <w:rPr>
                <w:rFonts w:ascii="ＭＳ ゴシック" w:eastAsia="ＭＳ ゴシック" w:hAnsi="ＭＳ ゴシック" w:hint="eastAsia"/>
                <w:b/>
                <w:sz w:val="20"/>
                <w:szCs w:val="20"/>
              </w:rPr>
              <w:t>する。</w:t>
            </w:r>
          </w:p>
          <w:p w:rsidR="00201A51" w:rsidRPr="00CE74E6" w:rsidRDefault="00F15C07" w:rsidP="00B10A46">
            <w:pPr>
              <w:spacing w:line="360" w:lineRule="exact"/>
              <w:rPr>
                <w:rFonts w:ascii="ＭＳ ゴシック" w:eastAsia="ＭＳ ゴシック" w:hAnsi="ＭＳ ゴシック"/>
                <w:szCs w:val="21"/>
              </w:rPr>
            </w:pPr>
            <w:r w:rsidRPr="00CE74E6">
              <w:rPr>
                <w:rFonts w:ascii="ＭＳ ゴシック" w:eastAsia="ＭＳ ゴシック" w:hAnsi="ＭＳ ゴシック" w:hint="eastAsia"/>
                <w:b/>
                <w:sz w:val="20"/>
                <w:szCs w:val="20"/>
              </w:rPr>
              <w:t>３</w:t>
            </w:r>
            <w:r w:rsidR="00B10A46" w:rsidRPr="00CE74E6">
              <w:rPr>
                <w:rFonts w:ascii="ＭＳ ゴシック" w:eastAsia="ＭＳ ゴシック" w:hAnsi="ＭＳ ゴシック" w:hint="eastAsia"/>
                <w:b/>
                <w:sz w:val="20"/>
                <w:szCs w:val="20"/>
              </w:rPr>
              <w:t xml:space="preserve">　芸能文化の学びの中で新</w:t>
            </w:r>
            <w:r w:rsidRPr="00CE74E6">
              <w:rPr>
                <w:rFonts w:ascii="ＭＳ ゴシック" w:eastAsia="ＭＳ ゴシック" w:hAnsi="ＭＳ ゴシック" w:hint="eastAsia"/>
                <w:b/>
                <w:sz w:val="20"/>
                <w:szCs w:val="20"/>
              </w:rPr>
              <w:t>たな自分を発見し、大阪の文化の発展に寄与できる人材を</w:t>
            </w:r>
            <w:r w:rsidR="00B10A46" w:rsidRPr="00CE74E6">
              <w:rPr>
                <w:rFonts w:ascii="ＭＳ ゴシック" w:eastAsia="ＭＳ ゴシック" w:hAnsi="ＭＳ ゴシック" w:hint="eastAsia"/>
                <w:b/>
                <w:sz w:val="20"/>
                <w:szCs w:val="20"/>
              </w:rPr>
              <w:t>育成</w:t>
            </w:r>
            <w:r w:rsidRPr="00CE74E6">
              <w:rPr>
                <w:rFonts w:ascii="ＭＳ ゴシック" w:eastAsia="ＭＳ ゴシック" w:hAnsi="ＭＳ ゴシック" w:hint="eastAsia"/>
                <w:b/>
                <w:sz w:val="20"/>
                <w:szCs w:val="20"/>
              </w:rPr>
              <w:t>する。</w:t>
            </w:r>
          </w:p>
        </w:tc>
      </w:tr>
    </w:tbl>
    <w:p w:rsidR="00324B67" w:rsidRPr="00CE74E6" w:rsidRDefault="00324B67" w:rsidP="004245A1">
      <w:pPr>
        <w:spacing w:line="300" w:lineRule="exact"/>
        <w:ind w:hanging="187"/>
        <w:jc w:val="left"/>
        <w:rPr>
          <w:rFonts w:ascii="ＭＳ ゴシック" w:eastAsia="ＭＳ ゴシック" w:hAnsi="ＭＳ ゴシック"/>
          <w:szCs w:val="21"/>
        </w:rPr>
      </w:pPr>
    </w:p>
    <w:p w:rsidR="009B365C" w:rsidRPr="00CE74E6" w:rsidRDefault="009B365C" w:rsidP="004245A1">
      <w:pPr>
        <w:spacing w:line="300" w:lineRule="exact"/>
        <w:ind w:hanging="187"/>
        <w:jc w:val="left"/>
        <w:rPr>
          <w:rFonts w:ascii="ＭＳ ゴシック" w:eastAsia="ＭＳ ゴシック" w:hAnsi="ＭＳ ゴシック"/>
          <w:szCs w:val="21"/>
        </w:rPr>
      </w:pPr>
      <w:r w:rsidRPr="00CE74E6">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E74E6" w:rsidTr="000354D4">
        <w:trPr>
          <w:jc w:val="center"/>
        </w:trPr>
        <w:tc>
          <w:tcPr>
            <w:tcW w:w="14944" w:type="dxa"/>
            <w:shd w:val="clear" w:color="auto" w:fill="auto"/>
          </w:tcPr>
          <w:p w:rsidR="00C97725" w:rsidRPr="00CE74E6" w:rsidRDefault="00C97725" w:rsidP="00C97725">
            <w:pPr>
              <w:spacing w:line="280" w:lineRule="exact"/>
              <w:rPr>
                <w:rFonts w:ascii="ＭＳ ゴシック" w:eastAsia="ＭＳ ゴシック" w:hAnsi="ＭＳ ゴシック"/>
                <w:b/>
              </w:rPr>
            </w:pPr>
            <w:r w:rsidRPr="00CE74E6">
              <w:rPr>
                <w:rFonts w:ascii="ＭＳ ゴシック" w:eastAsia="ＭＳ ゴシック" w:hAnsi="ＭＳ ゴシック" w:hint="eastAsia"/>
                <w:b/>
              </w:rPr>
              <w:t>１　進路を実現する確かな学力の養成</w:t>
            </w:r>
          </w:p>
          <w:p w:rsidR="00C97725" w:rsidRPr="00CE74E6" w:rsidRDefault="00C97725" w:rsidP="00C97725">
            <w:pPr>
              <w:spacing w:line="280" w:lineRule="exact"/>
              <w:rPr>
                <w:rFonts w:ascii="ＭＳ ゴシック" w:eastAsia="ＭＳ ゴシック" w:hAnsi="ＭＳ ゴシック"/>
              </w:rPr>
            </w:pPr>
            <w:r w:rsidRPr="00CE74E6">
              <w:rPr>
                <w:rFonts w:ascii="ＭＳ ゴシック" w:eastAsia="ＭＳ ゴシック" w:hAnsi="ＭＳ ゴシック" w:hint="eastAsia"/>
              </w:rPr>
              <w:t>（１）生徒が生き生きと学ぶ授業づくり</w:t>
            </w:r>
          </w:p>
          <w:p w:rsidR="00C97725" w:rsidRPr="00CE74E6" w:rsidRDefault="00C97725" w:rsidP="00C97725">
            <w:pPr>
              <w:spacing w:line="280" w:lineRule="exact"/>
              <w:ind w:firstLineChars="200" w:firstLine="420"/>
              <w:rPr>
                <w:rFonts w:ascii="ＭＳ ゴシック" w:eastAsia="ＭＳ ゴシック" w:hAnsi="ＭＳ ゴシック"/>
              </w:rPr>
            </w:pPr>
            <w:r w:rsidRPr="00CE74E6">
              <w:rPr>
                <w:rFonts w:ascii="ＭＳ ゴシック" w:eastAsia="ＭＳ ゴシック" w:hAnsi="ＭＳ ゴシック" w:hint="eastAsia"/>
              </w:rPr>
              <w:t>ア　生徒が生き生きと取り組む魅力ある授業づくりのために、研究授業、学校教育自己診断、授業アンケート等を効果的に活用する。</w:t>
            </w:r>
          </w:p>
          <w:p w:rsidR="00C97725" w:rsidRPr="00CE74E6" w:rsidRDefault="00C97725" w:rsidP="00C97725">
            <w:pPr>
              <w:spacing w:line="280" w:lineRule="exact"/>
              <w:ind w:leftChars="200" w:left="630" w:hangingChars="100" w:hanging="210"/>
              <w:rPr>
                <w:rFonts w:ascii="ＭＳ ゴシック" w:eastAsia="ＭＳ ゴシック" w:hAnsi="ＭＳ ゴシック"/>
              </w:rPr>
            </w:pPr>
            <w:r w:rsidRPr="00CE74E6">
              <w:rPr>
                <w:rFonts w:ascii="ＭＳ ゴシック" w:eastAsia="ＭＳ ゴシック" w:hAnsi="ＭＳ ゴシック" w:hint="eastAsia"/>
              </w:rPr>
              <w:t>イ　ICTを活用した授業を全教科で行い、進路実現</w:t>
            </w:r>
            <w:r w:rsidR="00930C6B" w:rsidRPr="00CE74E6">
              <w:rPr>
                <w:rFonts w:ascii="ＭＳ ゴシック" w:eastAsia="ＭＳ ゴシック" w:hAnsi="ＭＳ ゴシック" w:hint="eastAsia"/>
              </w:rPr>
              <w:t>とこれからの時代に求められる</w:t>
            </w:r>
            <w:r w:rsidR="00525F16" w:rsidRPr="00CE74E6">
              <w:rPr>
                <w:rFonts w:ascii="ＭＳ ゴシック" w:eastAsia="ＭＳ ゴシック" w:hAnsi="ＭＳ ゴシック" w:hint="eastAsia"/>
              </w:rPr>
              <w:t>、</w:t>
            </w:r>
            <w:r w:rsidR="00930C6B" w:rsidRPr="00CE74E6">
              <w:rPr>
                <w:rFonts w:ascii="ＭＳ ゴシック" w:eastAsia="ＭＳ ゴシック" w:hAnsi="ＭＳ ゴシック" w:hint="eastAsia"/>
              </w:rPr>
              <w:t>知識・技能</w:t>
            </w:r>
            <w:r w:rsidRPr="00CE74E6">
              <w:rPr>
                <w:rFonts w:ascii="ＭＳ ゴシック" w:eastAsia="ＭＳ ゴシック" w:hAnsi="ＭＳ ゴシック" w:hint="eastAsia"/>
              </w:rPr>
              <w:t>と</w:t>
            </w:r>
            <w:r w:rsidR="00930C6B" w:rsidRPr="00CE74E6">
              <w:rPr>
                <w:rFonts w:ascii="ＭＳ ゴシック" w:eastAsia="ＭＳ ゴシック" w:hAnsi="ＭＳ ゴシック" w:hint="eastAsia"/>
              </w:rPr>
              <w:t>それを基にした</w:t>
            </w:r>
            <w:r w:rsidRPr="00CE74E6">
              <w:rPr>
                <w:rFonts w:ascii="ＭＳ ゴシック" w:eastAsia="ＭＳ ゴシック" w:hAnsi="ＭＳ ゴシック" w:hint="eastAsia"/>
              </w:rPr>
              <w:t>思考力・判断力・表現力</w:t>
            </w:r>
            <w:r w:rsidR="00525F16" w:rsidRPr="00CE74E6">
              <w:rPr>
                <w:rFonts w:ascii="ＭＳ ゴシック" w:eastAsia="ＭＳ ゴシック" w:hAnsi="ＭＳ ゴシック" w:hint="eastAsia"/>
              </w:rPr>
              <w:t>、主体性を持って多様な人々と協働して学ぶ態度を</w:t>
            </w:r>
            <w:r w:rsidRPr="00CE74E6">
              <w:rPr>
                <w:rFonts w:ascii="ＭＳ ゴシック" w:eastAsia="ＭＳ ゴシック" w:hAnsi="ＭＳ ゴシック" w:hint="eastAsia"/>
              </w:rPr>
              <w:t>育成する。</w:t>
            </w:r>
          </w:p>
          <w:p w:rsidR="00C97725" w:rsidRPr="00CE74E6" w:rsidRDefault="00C97725" w:rsidP="00C97725">
            <w:pPr>
              <w:spacing w:line="280" w:lineRule="exact"/>
              <w:ind w:firstLineChars="200" w:firstLine="420"/>
              <w:rPr>
                <w:rFonts w:ascii="ＭＳ ゴシック" w:eastAsia="ＭＳ ゴシック" w:hAnsi="ＭＳ ゴシック"/>
              </w:rPr>
            </w:pPr>
            <w:r w:rsidRPr="00CE74E6">
              <w:rPr>
                <w:rFonts w:ascii="ＭＳ ゴシック" w:eastAsia="ＭＳ ゴシック" w:hAnsi="ＭＳ ゴシック" w:hint="eastAsia"/>
              </w:rPr>
              <w:t xml:space="preserve">ウ　</w:t>
            </w:r>
            <w:r w:rsidR="00525F16" w:rsidRPr="00CE74E6">
              <w:rPr>
                <w:rFonts w:ascii="ＭＳ ゴシック" w:eastAsia="ＭＳ ゴシック" w:hAnsi="ＭＳ ゴシック" w:hint="eastAsia"/>
              </w:rPr>
              <w:t>一人ひとりの生徒のニーズにできるだけ応える</w:t>
            </w:r>
            <w:r w:rsidR="00930C6B" w:rsidRPr="00CE74E6">
              <w:rPr>
                <w:rFonts w:ascii="ＭＳ ゴシック" w:eastAsia="ＭＳ ゴシック" w:hAnsi="ＭＳ ゴシック" w:hint="eastAsia"/>
              </w:rPr>
              <w:t>ため</w:t>
            </w:r>
            <w:r w:rsidRPr="00CE74E6">
              <w:rPr>
                <w:rFonts w:ascii="ＭＳ ゴシック" w:eastAsia="ＭＳ ゴシック" w:hAnsi="ＭＳ ゴシック" w:hint="eastAsia"/>
              </w:rPr>
              <w:t>、習熟度別授業、選択科目の充実を図る。</w:t>
            </w:r>
          </w:p>
          <w:p w:rsidR="00C97725" w:rsidRPr="00CE74E6" w:rsidRDefault="00C97725" w:rsidP="00C97725">
            <w:pPr>
              <w:spacing w:line="280" w:lineRule="exact"/>
              <w:rPr>
                <w:rFonts w:ascii="ＭＳ ゴシック" w:eastAsia="ＭＳ ゴシック" w:hAnsi="ＭＳ ゴシック"/>
              </w:rPr>
            </w:pPr>
            <w:r w:rsidRPr="00CE74E6">
              <w:rPr>
                <w:rFonts w:ascii="ＭＳ ゴシック" w:eastAsia="ＭＳ ゴシック" w:hAnsi="ＭＳ ゴシック" w:hint="eastAsia"/>
              </w:rPr>
              <w:t>（２）一人ひとりの生徒の希望の進路を実現する。</w:t>
            </w:r>
          </w:p>
          <w:p w:rsidR="00C97725" w:rsidRPr="00CE74E6" w:rsidRDefault="00C97725" w:rsidP="00C97725">
            <w:pPr>
              <w:spacing w:line="280" w:lineRule="exact"/>
              <w:rPr>
                <w:rFonts w:ascii="ＭＳ ゴシック" w:eastAsia="ＭＳ ゴシック" w:hAnsi="ＭＳ ゴシック"/>
              </w:rPr>
            </w:pPr>
            <w:r w:rsidRPr="00CE74E6">
              <w:rPr>
                <w:rFonts w:ascii="ＭＳ ゴシック" w:eastAsia="ＭＳ ゴシック" w:hAnsi="ＭＳ ゴシック" w:hint="eastAsia"/>
              </w:rPr>
              <w:t xml:space="preserve">　　ア　大</w:t>
            </w:r>
            <w:r w:rsidR="00C57F47" w:rsidRPr="00CE74E6">
              <w:rPr>
                <w:rFonts w:ascii="ＭＳ ゴシック" w:eastAsia="ＭＳ ゴシック" w:hAnsi="ＭＳ ゴシック" w:hint="eastAsia"/>
              </w:rPr>
              <w:t>学関係者による講演や大学見学など、進路について考える機会を</w:t>
            </w:r>
            <w:r w:rsidRPr="00CE74E6">
              <w:rPr>
                <w:rFonts w:ascii="ＭＳ ゴシック" w:eastAsia="ＭＳ ゴシック" w:hAnsi="ＭＳ ゴシック" w:hint="eastAsia"/>
              </w:rPr>
              <w:t>用意し、希望の進路を実現する強い意志を育む。</w:t>
            </w:r>
          </w:p>
          <w:p w:rsidR="00C97725" w:rsidRPr="00CE74E6" w:rsidRDefault="00C97725" w:rsidP="00C97725">
            <w:pPr>
              <w:spacing w:line="280" w:lineRule="exact"/>
              <w:rPr>
                <w:rFonts w:ascii="ＭＳ ゴシック" w:eastAsia="ＭＳ ゴシック" w:hAnsi="ＭＳ ゴシック"/>
              </w:rPr>
            </w:pPr>
            <w:r w:rsidRPr="00CE74E6">
              <w:rPr>
                <w:rFonts w:ascii="ＭＳ ゴシック" w:eastAsia="ＭＳ ゴシック" w:hAnsi="ＭＳ ゴシック" w:hint="eastAsia"/>
              </w:rPr>
              <w:t xml:space="preserve">　　イ　</w:t>
            </w:r>
            <w:r w:rsidR="007A119D" w:rsidRPr="00CE74E6">
              <w:rPr>
                <w:rFonts w:ascii="ＭＳ ゴシック" w:eastAsia="ＭＳ ゴシック" w:hAnsi="ＭＳ ゴシック" w:hint="eastAsia"/>
              </w:rPr>
              <w:t>年間を通じた自習室運営、長期休業中の学習マラソン</w:t>
            </w:r>
            <w:r w:rsidRPr="00CE74E6">
              <w:rPr>
                <w:rFonts w:ascii="ＭＳ ゴシック" w:eastAsia="ＭＳ ゴシック" w:hAnsi="ＭＳ ゴシック" w:hint="eastAsia"/>
              </w:rPr>
              <w:t>などに</w:t>
            </w:r>
            <w:r w:rsidR="00C57F47" w:rsidRPr="00CE74E6">
              <w:rPr>
                <w:rFonts w:ascii="ＭＳ ゴシック" w:eastAsia="ＭＳ ゴシック" w:hAnsi="ＭＳ ゴシック" w:hint="eastAsia"/>
              </w:rPr>
              <w:t>学校組織として取り組み、生徒一人ひとりの学習習慣の確立を図る</w:t>
            </w:r>
            <w:r w:rsidRPr="00CE74E6">
              <w:rPr>
                <w:rFonts w:ascii="ＭＳ ゴシック" w:eastAsia="ＭＳ ゴシック" w:hAnsi="ＭＳ ゴシック" w:hint="eastAsia"/>
              </w:rPr>
              <w:t>。</w:t>
            </w:r>
          </w:p>
          <w:p w:rsidR="00C97725" w:rsidRPr="00CE74E6" w:rsidRDefault="00C97725" w:rsidP="00C97725">
            <w:pPr>
              <w:spacing w:line="280" w:lineRule="exact"/>
              <w:rPr>
                <w:rFonts w:ascii="ＭＳ ゴシック" w:eastAsia="ＭＳ ゴシック" w:hAnsi="ＭＳ ゴシック"/>
              </w:rPr>
            </w:pPr>
            <w:r w:rsidRPr="00CE74E6">
              <w:rPr>
                <w:rFonts w:ascii="ＭＳ ゴシック" w:eastAsia="ＭＳ ゴシック" w:hAnsi="ＭＳ ゴシック" w:hint="eastAsia"/>
              </w:rPr>
              <w:t xml:space="preserve">　　ウ　外部機関を活用して効率的に情</w:t>
            </w:r>
            <w:r w:rsidR="00C57F47" w:rsidRPr="00CE74E6">
              <w:rPr>
                <w:rFonts w:ascii="ＭＳ ゴシック" w:eastAsia="ＭＳ ゴシック" w:hAnsi="ＭＳ ゴシック" w:hint="eastAsia"/>
              </w:rPr>
              <w:t>報収集、情報分析を行</w:t>
            </w:r>
            <w:r w:rsidRPr="00CE74E6">
              <w:rPr>
                <w:rFonts w:ascii="ＭＳ ゴシック" w:eastAsia="ＭＳ ゴシック" w:hAnsi="ＭＳ ゴシック" w:hint="eastAsia"/>
              </w:rPr>
              <w:t>い、</w:t>
            </w:r>
            <w:r w:rsidR="00C57F47" w:rsidRPr="00CE74E6">
              <w:rPr>
                <w:rFonts w:ascii="ＭＳ ゴシック" w:eastAsia="ＭＳ ゴシック" w:hAnsi="ＭＳ ゴシック" w:hint="eastAsia"/>
              </w:rPr>
              <w:t>新大学入試に向けて</w:t>
            </w:r>
            <w:r w:rsidRPr="00CE74E6">
              <w:rPr>
                <w:rFonts w:ascii="ＭＳ ゴシック" w:eastAsia="ＭＳ ゴシック" w:hAnsi="ＭＳ ゴシック" w:hint="eastAsia"/>
              </w:rPr>
              <w:t>生徒支援のための情報共有を進める。</w:t>
            </w:r>
          </w:p>
          <w:p w:rsidR="00C97725" w:rsidRPr="00CE74E6" w:rsidRDefault="00C97725" w:rsidP="0099101F">
            <w:pPr>
              <w:spacing w:line="280" w:lineRule="exact"/>
              <w:ind w:left="630" w:hangingChars="300" w:hanging="630"/>
              <w:rPr>
                <w:rFonts w:ascii="ＭＳ ゴシック" w:eastAsia="ＭＳ ゴシック" w:hAnsi="ＭＳ ゴシック"/>
                <w:color w:val="000000"/>
              </w:rPr>
            </w:pPr>
            <w:r w:rsidRPr="00CE74E6">
              <w:rPr>
                <w:rFonts w:ascii="ＭＳ ゴシック" w:eastAsia="ＭＳ ゴシック" w:hAnsi="ＭＳ ゴシック" w:hint="eastAsia"/>
              </w:rPr>
              <w:t xml:space="preserve">　＊　</w:t>
            </w:r>
            <w:r w:rsidR="00DE6799" w:rsidRPr="00CE74E6">
              <w:rPr>
                <w:rFonts w:ascii="ＭＳ ゴシック" w:eastAsia="ＭＳ ゴシック" w:hAnsi="ＭＳ ゴシック" w:hint="eastAsia"/>
              </w:rPr>
              <w:t>H30</w:t>
            </w:r>
            <w:r w:rsidRPr="00CE74E6">
              <w:rPr>
                <w:rFonts w:ascii="ＭＳ ゴシック" w:eastAsia="ＭＳ ゴシック" w:hAnsi="ＭＳ ゴシック" w:hint="eastAsia"/>
              </w:rPr>
              <w:t>年度入試結果（国公立</w:t>
            </w:r>
            <w:r w:rsidR="00BE0A38" w:rsidRPr="00CE74E6">
              <w:rPr>
                <w:rFonts w:ascii="ＭＳ ゴシック" w:eastAsia="ＭＳ ゴシック" w:hAnsi="ＭＳ ゴシック" w:hint="eastAsia"/>
              </w:rPr>
              <w:t>21</w:t>
            </w:r>
            <w:r w:rsidRPr="00CE74E6">
              <w:rPr>
                <w:rFonts w:ascii="ＭＳ ゴシック" w:eastAsia="ＭＳ ゴシック" w:hAnsi="ＭＳ ゴシック" w:hint="eastAsia"/>
              </w:rPr>
              <w:t>名、関西難関私立大学</w:t>
            </w:r>
            <w:r w:rsidR="000A001A" w:rsidRPr="00CE74E6">
              <w:rPr>
                <w:rFonts w:ascii="ＭＳ ゴシック" w:eastAsia="ＭＳ ゴシック" w:hAnsi="ＭＳ ゴシック" w:hint="eastAsia"/>
              </w:rPr>
              <w:t>122</w:t>
            </w:r>
            <w:r w:rsidRPr="00CE74E6">
              <w:rPr>
                <w:rFonts w:ascii="ＭＳ ゴシック" w:eastAsia="ＭＳ ゴシック" w:hAnsi="ＭＳ ゴシック" w:hint="eastAsia"/>
              </w:rPr>
              <w:t>名</w:t>
            </w:r>
            <w:r w:rsidR="0099101F" w:rsidRPr="00CE74E6">
              <w:rPr>
                <w:rFonts w:ascii="ＭＳ ゴシック" w:eastAsia="ＭＳ ゴシック" w:hAnsi="ＭＳ ゴシック" w:hint="eastAsia"/>
              </w:rPr>
              <w:t>（現役9クラス）</w:t>
            </w:r>
            <w:r w:rsidRPr="00CE74E6">
              <w:rPr>
                <w:rFonts w:ascii="ＭＳ ゴシック" w:eastAsia="ＭＳ ゴシック" w:hAnsi="ＭＳ ゴシック" w:hint="eastAsia"/>
              </w:rPr>
              <w:t>）を</w:t>
            </w:r>
            <w:r w:rsidR="00817C19" w:rsidRPr="00CE74E6">
              <w:rPr>
                <w:rFonts w:ascii="ＭＳ ゴシック" w:eastAsia="ＭＳ ゴシック" w:hAnsi="ＭＳ ゴシック" w:hint="eastAsia"/>
              </w:rPr>
              <w:t>2021</w:t>
            </w:r>
            <w:r w:rsidRPr="00CE74E6">
              <w:rPr>
                <w:rFonts w:ascii="ＭＳ ゴシック" w:eastAsia="ＭＳ ゴシック" w:hAnsi="ＭＳ ゴシック" w:hint="eastAsia"/>
              </w:rPr>
              <w:t>年度</w:t>
            </w:r>
            <w:r w:rsidRPr="00CE74E6">
              <w:rPr>
                <w:rFonts w:ascii="ＭＳ ゴシック" w:eastAsia="ＭＳ ゴシック" w:hAnsi="ＭＳ ゴシック" w:hint="eastAsia"/>
                <w:color w:val="000000"/>
              </w:rPr>
              <w:t>入試で国公立大学</w:t>
            </w:r>
            <w:r w:rsidR="00DE6799" w:rsidRPr="00CE74E6">
              <w:rPr>
                <w:rFonts w:ascii="ＭＳ ゴシック" w:eastAsia="ＭＳ ゴシック" w:hAnsi="ＭＳ ゴシック" w:hint="eastAsia"/>
                <w:color w:val="000000"/>
              </w:rPr>
              <w:t>30</w:t>
            </w:r>
            <w:r w:rsidRPr="00CE74E6">
              <w:rPr>
                <w:rFonts w:ascii="ＭＳ ゴシック" w:eastAsia="ＭＳ ゴシック" w:hAnsi="ＭＳ ゴシック" w:hint="eastAsia"/>
                <w:color w:val="000000"/>
              </w:rPr>
              <w:t>名以上、関西難関私立大学合格</w:t>
            </w:r>
            <w:r w:rsidR="0099101F" w:rsidRPr="00CE74E6">
              <w:rPr>
                <w:rFonts w:ascii="ＭＳ ゴシック" w:eastAsia="ＭＳ ゴシック" w:hAnsi="ＭＳ ゴシック" w:hint="eastAsia"/>
                <w:color w:val="000000"/>
              </w:rPr>
              <w:t>150</w:t>
            </w:r>
            <w:r w:rsidRPr="00CE74E6">
              <w:rPr>
                <w:rFonts w:ascii="ＭＳ ゴシック" w:eastAsia="ＭＳ ゴシック" w:hAnsi="ＭＳ ゴシック" w:hint="eastAsia"/>
                <w:color w:val="000000"/>
              </w:rPr>
              <w:t>名以上</w:t>
            </w:r>
            <w:r w:rsidR="0099101F" w:rsidRPr="00CE74E6">
              <w:rPr>
                <w:rFonts w:ascii="ＭＳ ゴシック" w:eastAsia="ＭＳ ゴシック" w:hAnsi="ＭＳ ゴシック" w:hint="eastAsia"/>
                <w:color w:val="000000"/>
              </w:rPr>
              <w:t>（現役8クラス）</w:t>
            </w:r>
            <w:r w:rsidRPr="00CE74E6">
              <w:rPr>
                <w:rFonts w:ascii="ＭＳ ゴシック" w:eastAsia="ＭＳ ゴシック" w:hAnsi="ＭＳ ゴシック" w:hint="eastAsia"/>
                <w:color w:val="000000"/>
              </w:rPr>
              <w:t>とする。</w:t>
            </w:r>
          </w:p>
          <w:p w:rsidR="00C97725" w:rsidRPr="00CE74E6" w:rsidRDefault="00C97725" w:rsidP="00C97725">
            <w:pPr>
              <w:spacing w:line="280" w:lineRule="exact"/>
              <w:rPr>
                <w:rFonts w:ascii="ＭＳ ゴシック" w:eastAsia="ＭＳ ゴシック" w:hAnsi="ＭＳ ゴシック"/>
              </w:rPr>
            </w:pPr>
            <w:r w:rsidRPr="00CE74E6">
              <w:rPr>
                <w:rFonts w:ascii="ＭＳ ゴシック" w:eastAsia="ＭＳ ゴシック" w:hAnsi="ＭＳ ゴシック" w:hint="eastAsia"/>
              </w:rPr>
              <w:t>（３）生徒の心身の健康を育み、学力向上の土台作りをする。</w:t>
            </w:r>
          </w:p>
          <w:p w:rsidR="00C97725" w:rsidRPr="00CE74E6" w:rsidRDefault="00C97725" w:rsidP="00C97725">
            <w:pPr>
              <w:spacing w:line="280" w:lineRule="exact"/>
              <w:ind w:firstLineChars="200" w:firstLine="420"/>
              <w:rPr>
                <w:rFonts w:ascii="ＭＳ ゴシック" w:eastAsia="ＭＳ ゴシック" w:hAnsi="ＭＳ ゴシック"/>
              </w:rPr>
            </w:pPr>
            <w:r w:rsidRPr="00CE74E6">
              <w:rPr>
                <w:rFonts w:ascii="ＭＳ ゴシック" w:eastAsia="ＭＳ ゴシック" w:hAnsi="ＭＳ ゴシック" w:hint="eastAsia"/>
              </w:rPr>
              <w:t>ア　遅刻・欠席</w:t>
            </w:r>
            <w:r w:rsidR="00C57F47" w:rsidRPr="00CE74E6">
              <w:rPr>
                <w:rFonts w:ascii="ＭＳ ゴシック" w:eastAsia="ＭＳ ゴシック" w:hAnsi="ＭＳ ゴシック" w:hint="eastAsia"/>
              </w:rPr>
              <w:t>を少なくするなど基本的</w:t>
            </w:r>
            <w:r w:rsidRPr="00CE74E6">
              <w:rPr>
                <w:rFonts w:ascii="ＭＳ ゴシック" w:eastAsia="ＭＳ ゴシック" w:hAnsi="ＭＳ ゴシック" w:hint="eastAsia"/>
              </w:rPr>
              <w:t>生活習慣</w:t>
            </w:r>
            <w:r w:rsidR="00C57F47" w:rsidRPr="00CE74E6">
              <w:rPr>
                <w:rFonts w:ascii="ＭＳ ゴシック" w:eastAsia="ＭＳ ゴシック" w:hAnsi="ＭＳ ゴシック" w:hint="eastAsia"/>
              </w:rPr>
              <w:t>及び自律的で規律ある生活態度を</w:t>
            </w:r>
            <w:r w:rsidRPr="00CE74E6">
              <w:rPr>
                <w:rFonts w:ascii="ＭＳ ゴシック" w:eastAsia="ＭＳ ゴシック" w:hAnsi="ＭＳ ゴシック" w:hint="eastAsia"/>
              </w:rPr>
              <w:t>確立</w:t>
            </w:r>
            <w:r w:rsidR="00C57F47" w:rsidRPr="00CE74E6">
              <w:rPr>
                <w:rFonts w:ascii="ＭＳ ゴシック" w:eastAsia="ＭＳ ゴシック" w:hAnsi="ＭＳ ゴシック" w:hint="eastAsia"/>
              </w:rPr>
              <w:t>する</w:t>
            </w:r>
            <w:r w:rsidRPr="00CE74E6">
              <w:rPr>
                <w:rFonts w:ascii="ＭＳ ゴシック" w:eastAsia="ＭＳ ゴシック" w:hAnsi="ＭＳ ゴシック" w:hint="eastAsia"/>
              </w:rPr>
              <w:t>。</w:t>
            </w:r>
          </w:p>
          <w:p w:rsidR="00C97725" w:rsidRPr="00CE74E6" w:rsidRDefault="00C97725" w:rsidP="00C97725">
            <w:pPr>
              <w:spacing w:line="280" w:lineRule="exact"/>
              <w:ind w:firstLineChars="200" w:firstLine="420"/>
              <w:rPr>
                <w:rFonts w:ascii="ＭＳ ゴシック" w:eastAsia="ＭＳ ゴシック" w:hAnsi="ＭＳ ゴシック"/>
              </w:rPr>
            </w:pPr>
            <w:r w:rsidRPr="00CE74E6">
              <w:rPr>
                <w:rFonts w:ascii="ＭＳ ゴシック" w:eastAsia="ＭＳ ゴシック" w:hAnsi="ＭＳ ゴシック" w:hint="eastAsia"/>
              </w:rPr>
              <w:t>イ　生徒が心身の健康を保ち安心で安全な学校生活を送れるよう、教育相談体制</w:t>
            </w:r>
            <w:r w:rsidR="00C57F47" w:rsidRPr="00CE74E6">
              <w:rPr>
                <w:rFonts w:ascii="ＭＳ ゴシック" w:eastAsia="ＭＳ ゴシック" w:hAnsi="ＭＳ ゴシック" w:hint="eastAsia"/>
              </w:rPr>
              <w:t>のもと</w:t>
            </w:r>
            <w:r w:rsidRPr="00CE74E6">
              <w:rPr>
                <w:rFonts w:ascii="ＭＳ ゴシック" w:eastAsia="ＭＳ ゴシック" w:hAnsi="ＭＳ ゴシック" w:hint="eastAsia"/>
              </w:rPr>
              <w:t>学校保健の取組みの充実を図る。</w:t>
            </w:r>
          </w:p>
          <w:p w:rsidR="00C97725" w:rsidRPr="00CE74E6" w:rsidRDefault="00C97725" w:rsidP="00C97725">
            <w:pPr>
              <w:spacing w:line="280" w:lineRule="exact"/>
              <w:ind w:firstLineChars="200" w:firstLine="420"/>
              <w:rPr>
                <w:rFonts w:ascii="ＭＳ ゴシック" w:eastAsia="ＭＳ ゴシック" w:hAnsi="ＭＳ ゴシック"/>
              </w:rPr>
            </w:pPr>
            <w:r w:rsidRPr="00CE74E6">
              <w:rPr>
                <w:rFonts w:ascii="ＭＳ ゴシック" w:eastAsia="ＭＳ ゴシック" w:hAnsi="ＭＳ ゴシック" w:hint="eastAsia"/>
              </w:rPr>
              <w:t>ウ　生徒が自己や社会の在り方に関心を持ち、考え抜く力を養うための方法として読書に取り組めるよう、図書館の充実と読書啓発を進める。</w:t>
            </w:r>
          </w:p>
          <w:p w:rsidR="00C97725" w:rsidRPr="00CE74E6" w:rsidRDefault="00C97725" w:rsidP="00C97725">
            <w:pPr>
              <w:spacing w:line="280" w:lineRule="exact"/>
              <w:rPr>
                <w:rFonts w:ascii="ＭＳ ゴシック" w:eastAsia="ＭＳ ゴシック" w:hAnsi="ＭＳ ゴシック"/>
                <w:b/>
              </w:rPr>
            </w:pPr>
            <w:r w:rsidRPr="00CE74E6">
              <w:rPr>
                <w:rFonts w:ascii="ＭＳ ゴシック" w:eastAsia="ＭＳ ゴシック" w:hAnsi="ＭＳ ゴシック" w:hint="eastAsia"/>
                <w:b/>
              </w:rPr>
              <w:t>２　自主活動の充実</w:t>
            </w:r>
          </w:p>
          <w:p w:rsidR="00C97725" w:rsidRPr="00CE74E6" w:rsidRDefault="00C97725" w:rsidP="00C97725">
            <w:pPr>
              <w:spacing w:line="280" w:lineRule="exact"/>
              <w:rPr>
                <w:rFonts w:ascii="ＭＳ ゴシック" w:eastAsia="ＭＳ ゴシック" w:hAnsi="ＭＳ ゴシック"/>
              </w:rPr>
            </w:pPr>
            <w:r w:rsidRPr="00CE74E6">
              <w:rPr>
                <w:rFonts w:ascii="ＭＳ ゴシック" w:eastAsia="ＭＳ ゴシック" w:hAnsi="ＭＳ ゴシック" w:hint="eastAsia"/>
              </w:rPr>
              <w:t>（１）生徒会活動をはじめとする自主活動の充実</w:t>
            </w:r>
          </w:p>
          <w:p w:rsidR="00C97725" w:rsidRPr="00CE74E6" w:rsidRDefault="00C97725" w:rsidP="00C97725">
            <w:pPr>
              <w:spacing w:line="280" w:lineRule="exact"/>
              <w:ind w:left="840" w:hangingChars="400" w:hanging="840"/>
              <w:rPr>
                <w:rFonts w:ascii="ＭＳ ゴシック" w:eastAsia="ＭＳ ゴシック" w:hAnsi="ＭＳ ゴシック"/>
              </w:rPr>
            </w:pPr>
            <w:r w:rsidRPr="00CE74E6">
              <w:rPr>
                <w:rFonts w:ascii="ＭＳ ゴシック" w:eastAsia="ＭＳ ゴシック" w:hAnsi="ＭＳ ゴシック" w:hint="eastAsia"/>
              </w:rPr>
              <w:t xml:space="preserve">　　ア　体育祭を本校生徒会における最大の行事として位置づけ、本校独自の学年縦割り組織により「応援」「アトラクション」「マスコット」「スタンド」の活動を通してよき伝統を継承する。</w:t>
            </w:r>
          </w:p>
          <w:p w:rsidR="00C97725" w:rsidRPr="00CE74E6" w:rsidRDefault="00C97725" w:rsidP="00C97725">
            <w:pPr>
              <w:spacing w:line="280" w:lineRule="exact"/>
              <w:rPr>
                <w:rFonts w:ascii="ＭＳ ゴシック" w:eastAsia="ＭＳ ゴシック" w:hAnsi="ＭＳ ゴシック"/>
              </w:rPr>
            </w:pPr>
            <w:r w:rsidRPr="00CE74E6">
              <w:rPr>
                <w:rFonts w:ascii="ＭＳ ゴシック" w:eastAsia="ＭＳ ゴシック" w:hAnsi="ＭＳ ゴシック" w:hint="eastAsia"/>
              </w:rPr>
              <w:t xml:space="preserve">　　イ　文化</w:t>
            </w:r>
            <w:r w:rsidR="00F15C07" w:rsidRPr="00CE74E6">
              <w:rPr>
                <w:rFonts w:ascii="ＭＳ ゴシック" w:eastAsia="ＭＳ ゴシック" w:hAnsi="ＭＳ ゴシック" w:hint="eastAsia"/>
              </w:rPr>
              <w:t>祭における３学年それぞれ</w:t>
            </w:r>
            <w:r w:rsidRPr="00CE74E6">
              <w:rPr>
                <w:rFonts w:ascii="ＭＳ ゴシック" w:eastAsia="ＭＳ ゴシック" w:hAnsi="ＭＳ ゴシック" w:hint="eastAsia"/>
              </w:rPr>
              <w:t>の</w:t>
            </w:r>
            <w:r w:rsidR="00C57F47" w:rsidRPr="00CE74E6">
              <w:rPr>
                <w:rFonts w:ascii="ＭＳ ゴシック" w:eastAsia="ＭＳ ゴシック" w:hAnsi="ＭＳ ゴシック" w:hint="eastAsia"/>
              </w:rPr>
              <w:t>取組</w:t>
            </w:r>
            <w:r w:rsidR="0099101F" w:rsidRPr="00CE74E6">
              <w:rPr>
                <w:rFonts w:ascii="ＭＳ ゴシック" w:eastAsia="ＭＳ ゴシック" w:hAnsi="ＭＳ ゴシック" w:hint="eastAsia"/>
              </w:rPr>
              <w:t>み</w:t>
            </w:r>
            <w:r w:rsidRPr="00CE74E6">
              <w:rPr>
                <w:rFonts w:ascii="ＭＳ ゴシック" w:eastAsia="ＭＳ ゴシック" w:hAnsi="ＭＳ ゴシック" w:hint="eastAsia"/>
              </w:rPr>
              <w:t>の充実を図る。</w:t>
            </w:r>
          </w:p>
          <w:p w:rsidR="00C97725" w:rsidRPr="00CE74E6" w:rsidRDefault="00C97725" w:rsidP="00C97725">
            <w:pPr>
              <w:spacing w:line="280" w:lineRule="exact"/>
              <w:rPr>
                <w:rFonts w:ascii="ＭＳ ゴシック" w:eastAsia="ＭＳ ゴシック" w:hAnsi="ＭＳ ゴシック"/>
              </w:rPr>
            </w:pPr>
            <w:r w:rsidRPr="00CE74E6">
              <w:rPr>
                <w:rFonts w:ascii="ＭＳ ゴシック" w:eastAsia="ＭＳ ゴシック" w:hAnsi="ＭＳ ゴシック" w:hint="eastAsia"/>
              </w:rPr>
              <w:t xml:space="preserve">　　ウ　生徒が積極的にかつ安全に部活動に取り組めるよう、指導者の確保や環境整備に努める。</w:t>
            </w:r>
          </w:p>
          <w:p w:rsidR="00C97725" w:rsidRPr="00CE74E6" w:rsidRDefault="007311FC" w:rsidP="00C97725">
            <w:pPr>
              <w:spacing w:line="280" w:lineRule="exact"/>
              <w:rPr>
                <w:rFonts w:ascii="ＭＳ ゴシック" w:eastAsia="ＭＳ ゴシック" w:hAnsi="ＭＳ ゴシック"/>
              </w:rPr>
            </w:pPr>
            <w:r w:rsidRPr="00CE74E6">
              <w:rPr>
                <w:rFonts w:ascii="ＭＳ ゴシック" w:eastAsia="ＭＳ ゴシック" w:hAnsi="ＭＳ ゴシック" w:hint="eastAsia"/>
              </w:rPr>
              <w:t xml:space="preserve">　＊</w:t>
            </w:r>
            <w:r w:rsidR="00C97725" w:rsidRPr="00CE74E6">
              <w:rPr>
                <w:rFonts w:ascii="ＭＳ ゴシック" w:eastAsia="ＭＳ ゴシック" w:hAnsi="ＭＳ ゴシック" w:hint="eastAsia"/>
              </w:rPr>
              <w:t xml:space="preserve">　生徒向け学校教育自己診断における学校満足度を100％に近づける。</w:t>
            </w:r>
          </w:p>
          <w:p w:rsidR="00C97725" w:rsidRPr="00CE74E6" w:rsidRDefault="00C97725" w:rsidP="00C97725">
            <w:pPr>
              <w:spacing w:line="280" w:lineRule="exact"/>
              <w:rPr>
                <w:rFonts w:ascii="ＭＳ ゴシック" w:eastAsia="ＭＳ ゴシック" w:hAnsi="ＭＳ ゴシック"/>
              </w:rPr>
            </w:pPr>
            <w:r w:rsidRPr="00CE74E6">
              <w:rPr>
                <w:rFonts w:ascii="ＭＳ ゴシック" w:eastAsia="ＭＳ ゴシック" w:hAnsi="ＭＳ ゴシック" w:hint="eastAsia"/>
              </w:rPr>
              <w:t>（２）外部連携とボランティア活動の充実</w:t>
            </w:r>
          </w:p>
          <w:p w:rsidR="00C97725" w:rsidRPr="00CE74E6" w:rsidRDefault="00C97725" w:rsidP="00C97725">
            <w:pPr>
              <w:spacing w:line="280" w:lineRule="exact"/>
              <w:ind w:leftChars="200" w:left="840" w:hangingChars="200" w:hanging="420"/>
              <w:rPr>
                <w:rFonts w:ascii="ＭＳ ゴシック" w:eastAsia="ＭＳ ゴシック" w:hAnsi="ＭＳ ゴシック"/>
              </w:rPr>
            </w:pPr>
            <w:r w:rsidRPr="00CE74E6">
              <w:rPr>
                <w:rFonts w:ascii="ＭＳ ゴシック" w:eastAsia="ＭＳ ゴシック" w:hAnsi="ＭＳ ゴシック" w:hint="eastAsia"/>
              </w:rPr>
              <w:t>ア　チャリティーマラソンの実施（国内被災地やネパールへの支援）をはじめボランティア活動を積極的に推進する。</w:t>
            </w:r>
          </w:p>
          <w:p w:rsidR="00C97725" w:rsidRPr="00CE74E6" w:rsidRDefault="00C97725" w:rsidP="00C97725">
            <w:pPr>
              <w:spacing w:line="280" w:lineRule="exact"/>
              <w:ind w:leftChars="200" w:left="840" w:hangingChars="200" w:hanging="420"/>
              <w:rPr>
                <w:rFonts w:ascii="ＭＳ ゴシック" w:eastAsia="ＭＳ ゴシック" w:hAnsi="ＭＳ ゴシック"/>
              </w:rPr>
            </w:pPr>
            <w:r w:rsidRPr="00CE74E6">
              <w:rPr>
                <w:rFonts w:ascii="ＭＳ ゴシック" w:eastAsia="ＭＳ ゴシック" w:hAnsi="ＭＳ ゴシック" w:hint="eastAsia"/>
              </w:rPr>
              <w:t>イ　芸能文化科による和文化の普及継承に取り組む小高連携授業や、部活動・教科活動における異校種間の交流・連携、地域連携などを継続する。</w:t>
            </w:r>
          </w:p>
          <w:p w:rsidR="00C97725" w:rsidRPr="00CE74E6" w:rsidRDefault="00C97725" w:rsidP="00C97725">
            <w:pPr>
              <w:spacing w:line="280" w:lineRule="exact"/>
              <w:rPr>
                <w:rFonts w:ascii="ＭＳ ゴシック" w:eastAsia="ＭＳ ゴシック" w:hAnsi="ＭＳ ゴシック"/>
                <w:b/>
              </w:rPr>
            </w:pPr>
            <w:r w:rsidRPr="00CE74E6">
              <w:rPr>
                <w:rFonts w:ascii="ＭＳ ゴシック" w:eastAsia="ＭＳ ゴシック" w:hAnsi="ＭＳ ゴシック" w:hint="eastAsia"/>
                <w:b/>
              </w:rPr>
              <w:t>３　人権教育、キャリア教育、国際理解教育の充実</w:t>
            </w:r>
          </w:p>
          <w:p w:rsidR="00957010" w:rsidRPr="00CE74E6" w:rsidRDefault="00C97725" w:rsidP="00C97725">
            <w:pPr>
              <w:pStyle w:val="131"/>
              <w:numPr>
                <w:ilvl w:val="0"/>
                <w:numId w:val="17"/>
              </w:numPr>
              <w:spacing w:line="280" w:lineRule="exact"/>
              <w:ind w:leftChars="0" w:right="840"/>
              <w:rPr>
                <w:rFonts w:ascii="ＭＳ ゴシック" w:eastAsia="ＭＳ ゴシック" w:hAnsi="ＭＳ ゴシック"/>
              </w:rPr>
            </w:pPr>
            <w:r w:rsidRPr="00CE74E6">
              <w:rPr>
                <w:rFonts w:ascii="ＭＳ ゴシック" w:eastAsia="ＭＳ ゴシック" w:hAnsi="ＭＳ ゴシック" w:hint="eastAsia"/>
              </w:rPr>
              <w:t>自他を尊重することのできる幅広い人権教育に計画的に取り組む。</w:t>
            </w:r>
          </w:p>
          <w:p w:rsidR="00C97725" w:rsidRPr="00CE74E6" w:rsidRDefault="00957010" w:rsidP="00957010">
            <w:pPr>
              <w:pStyle w:val="131"/>
              <w:spacing w:line="280" w:lineRule="exact"/>
              <w:ind w:leftChars="0" w:left="0" w:right="840" w:firstLineChars="200" w:firstLine="420"/>
              <w:rPr>
                <w:rFonts w:ascii="ＭＳ ゴシック" w:eastAsia="ＭＳ ゴシック" w:hAnsi="ＭＳ ゴシック"/>
              </w:rPr>
            </w:pPr>
            <w:r w:rsidRPr="00CE74E6">
              <w:rPr>
                <w:rFonts w:ascii="ＭＳ ゴシック" w:eastAsia="ＭＳ ゴシック" w:hAnsi="ＭＳ ゴシック" w:hint="eastAsia"/>
              </w:rPr>
              <w:t>ア</w:t>
            </w:r>
            <w:r w:rsidR="00714DD8" w:rsidRPr="00CE74E6">
              <w:rPr>
                <w:rFonts w:ascii="ＭＳ ゴシック" w:eastAsia="ＭＳ ゴシック" w:hAnsi="ＭＳ ゴシック" w:hint="eastAsia"/>
              </w:rPr>
              <w:t xml:space="preserve">　</w:t>
            </w:r>
            <w:r w:rsidR="0099101F" w:rsidRPr="00CE74E6">
              <w:rPr>
                <w:rFonts w:ascii="ＭＳ ゴシック" w:eastAsia="ＭＳ ゴシック" w:hAnsi="ＭＳ ゴシック" w:hint="eastAsia"/>
              </w:rPr>
              <w:t>2020</w:t>
            </w:r>
            <w:r w:rsidRPr="00CE74E6">
              <w:rPr>
                <w:rFonts w:ascii="ＭＳ ゴシック" w:eastAsia="ＭＳ ゴシック" w:hAnsi="ＭＳ ゴシック" w:hint="eastAsia"/>
              </w:rPr>
              <w:t>年度からの共生推進教室設置に向けて、ソフト・ハード両面からの準備に取り組む。</w:t>
            </w:r>
          </w:p>
          <w:p w:rsidR="00C97725" w:rsidRPr="00CE74E6" w:rsidRDefault="00C97725" w:rsidP="00C97725">
            <w:pPr>
              <w:spacing w:line="280" w:lineRule="exact"/>
              <w:rPr>
                <w:rFonts w:ascii="ＭＳ ゴシック" w:eastAsia="ＭＳ ゴシック" w:hAnsi="ＭＳ ゴシック"/>
              </w:rPr>
            </w:pPr>
            <w:r w:rsidRPr="00CE74E6">
              <w:rPr>
                <w:rFonts w:ascii="ＭＳ ゴシック" w:eastAsia="ＭＳ ゴシック" w:hAnsi="ＭＳ ゴシック" w:hint="eastAsia"/>
              </w:rPr>
              <w:t>（２）「総合的</w:t>
            </w:r>
            <w:r w:rsidR="00DE6799" w:rsidRPr="00CE74E6">
              <w:rPr>
                <w:rFonts w:ascii="ＭＳ ゴシック" w:eastAsia="ＭＳ ゴシック" w:hAnsi="ＭＳ ゴシック" w:hint="eastAsia"/>
              </w:rPr>
              <w:t>な探究</w:t>
            </w:r>
            <w:r w:rsidRPr="00CE74E6">
              <w:rPr>
                <w:rFonts w:ascii="ＭＳ ゴシック" w:eastAsia="ＭＳ ゴシック" w:hAnsi="ＭＳ ゴシック" w:hint="eastAsia"/>
              </w:rPr>
              <w:t>の時間」</w:t>
            </w:r>
            <w:r w:rsidR="00C57F47" w:rsidRPr="00CE74E6">
              <w:rPr>
                <w:rFonts w:ascii="ＭＳ ゴシック" w:eastAsia="ＭＳ ゴシック" w:hAnsi="ＭＳ ゴシック" w:hint="eastAsia"/>
              </w:rPr>
              <w:t>等を活用し、自らの将来に希望を持ち自己実現に向けて努力を重ねることができるよう、</w:t>
            </w:r>
            <w:r w:rsidRPr="00CE74E6">
              <w:rPr>
                <w:rFonts w:ascii="ＭＳ ゴシック" w:eastAsia="ＭＳ ゴシック" w:hAnsi="ＭＳ ゴシック" w:hint="eastAsia"/>
              </w:rPr>
              <w:t>キャリア教育を</w:t>
            </w:r>
            <w:r w:rsidR="00C57F47" w:rsidRPr="00CE74E6">
              <w:rPr>
                <w:rFonts w:ascii="ＭＳ ゴシック" w:eastAsia="ＭＳ ゴシック" w:hAnsi="ＭＳ ゴシック" w:hint="eastAsia"/>
              </w:rPr>
              <w:t>計画的に</w:t>
            </w:r>
            <w:r w:rsidRPr="00CE74E6">
              <w:rPr>
                <w:rFonts w:ascii="ＭＳ ゴシック" w:eastAsia="ＭＳ ゴシック" w:hAnsi="ＭＳ ゴシック" w:hint="eastAsia"/>
              </w:rPr>
              <w:t>推進する。</w:t>
            </w:r>
          </w:p>
          <w:p w:rsidR="00C97725" w:rsidRPr="00CE74E6" w:rsidRDefault="00C97725" w:rsidP="00C97725">
            <w:pPr>
              <w:spacing w:line="280" w:lineRule="exact"/>
              <w:ind w:right="840"/>
              <w:rPr>
                <w:rFonts w:ascii="ＭＳ ゴシック" w:eastAsia="ＭＳ ゴシック" w:hAnsi="ＭＳ ゴシック"/>
              </w:rPr>
            </w:pPr>
            <w:r w:rsidRPr="00CE74E6">
              <w:rPr>
                <w:rFonts w:ascii="ＭＳ ゴシック" w:eastAsia="ＭＳ ゴシック" w:hAnsi="ＭＳ ゴシック" w:hint="eastAsia"/>
              </w:rPr>
              <w:t>（３）</w:t>
            </w:r>
            <w:r w:rsidR="00525F16" w:rsidRPr="00CE74E6">
              <w:rPr>
                <w:rFonts w:ascii="ＭＳ ゴシック" w:eastAsia="ＭＳ ゴシック" w:hAnsi="ＭＳ ゴシック" w:hint="eastAsia"/>
              </w:rPr>
              <w:t>他者への思いやりと貢献意欲を強く持ち、行動に</w:t>
            </w:r>
            <w:r w:rsidRPr="00CE74E6">
              <w:rPr>
                <w:rFonts w:ascii="ＭＳ ゴシック" w:eastAsia="ＭＳ ゴシック" w:hAnsi="ＭＳ ゴシック" w:hint="eastAsia"/>
              </w:rPr>
              <w:t>移すことのできる、</w:t>
            </w:r>
            <w:r w:rsidR="00C57F47" w:rsidRPr="00CE74E6">
              <w:rPr>
                <w:rFonts w:ascii="ＭＳ ゴシック" w:eastAsia="ＭＳ ゴシック" w:hAnsi="ＭＳ ゴシック" w:hint="eastAsia"/>
              </w:rPr>
              <w:t>地域社会・</w:t>
            </w:r>
            <w:r w:rsidRPr="00CE74E6">
              <w:rPr>
                <w:rFonts w:ascii="ＭＳ ゴシック" w:eastAsia="ＭＳ ゴシック" w:hAnsi="ＭＳ ゴシック" w:hint="eastAsia"/>
              </w:rPr>
              <w:t>国際社会で必要とされる人材を育成する。</w:t>
            </w:r>
          </w:p>
          <w:p w:rsidR="00C97725" w:rsidRPr="00CE74E6" w:rsidRDefault="00C97725" w:rsidP="00C97725">
            <w:pPr>
              <w:spacing w:line="280" w:lineRule="exact"/>
              <w:ind w:left="840" w:hangingChars="400" w:hanging="840"/>
              <w:rPr>
                <w:rFonts w:ascii="ＭＳ ゴシック" w:eastAsia="ＭＳ ゴシック" w:hAnsi="ＭＳ ゴシック"/>
              </w:rPr>
            </w:pPr>
            <w:r w:rsidRPr="00CE74E6">
              <w:rPr>
                <w:rFonts w:ascii="ＭＳ ゴシック" w:eastAsia="ＭＳ ゴシック" w:hAnsi="ＭＳ ゴシック" w:hint="eastAsia"/>
              </w:rPr>
              <w:t xml:space="preserve">　　ア　海外への修学旅行や海外研修を経験することで、国際語である英語の習得意欲を喚起するとともに、国際社会に生きる人材として異文化体験を通じてグローバルな視点を養う。</w:t>
            </w:r>
          </w:p>
          <w:p w:rsidR="00C97725" w:rsidRPr="00CE74E6" w:rsidRDefault="00C97725" w:rsidP="00714DD8">
            <w:pPr>
              <w:spacing w:line="280" w:lineRule="exact"/>
              <w:ind w:left="840" w:hangingChars="400" w:hanging="840"/>
              <w:rPr>
                <w:rFonts w:ascii="ＭＳ ゴシック" w:eastAsia="ＭＳ ゴシック" w:hAnsi="ＭＳ ゴシック"/>
              </w:rPr>
            </w:pPr>
            <w:r w:rsidRPr="00CE74E6">
              <w:rPr>
                <w:rFonts w:ascii="ＭＳ ゴシック" w:eastAsia="ＭＳ ゴシック" w:hAnsi="ＭＳ ゴシック" w:hint="eastAsia"/>
              </w:rPr>
              <w:t xml:space="preserve">　　イ　国際社会における意思疎通の手段の一つとして重要な位置を占める英語でのコミュニケーション能力を高めるため、授業・補習にとどまらず、朝のＨＲを利用した英単語テスト、英語学力調査、</w:t>
            </w:r>
            <w:r w:rsidR="00525F16" w:rsidRPr="00CE74E6">
              <w:rPr>
                <w:rFonts w:ascii="ＭＳ ゴシック" w:eastAsia="ＭＳ ゴシック" w:hAnsi="ＭＳ ゴシック" w:hint="eastAsia"/>
              </w:rPr>
              <w:t>外国語指導者</w:t>
            </w:r>
            <w:r w:rsidRPr="00CE74E6">
              <w:rPr>
                <w:rFonts w:ascii="ＭＳ ゴシック" w:eastAsia="ＭＳ ゴシック" w:hAnsi="ＭＳ ゴシック" w:hint="eastAsia"/>
              </w:rPr>
              <w:t>の効果的な活用など様々な取組み等を積極的に推進する。</w:t>
            </w:r>
          </w:p>
          <w:p w:rsidR="00C97725" w:rsidRPr="00CE74E6" w:rsidRDefault="007311FC" w:rsidP="00C97725">
            <w:pPr>
              <w:spacing w:line="280" w:lineRule="exact"/>
              <w:ind w:firstLineChars="100" w:firstLine="210"/>
              <w:rPr>
                <w:rFonts w:ascii="ＭＳ ゴシック" w:eastAsia="ＭＳ ゴシック" w:hAnsi="ＭＳ ゴシック"/>
              </w:rPr>
            </w:pPr>
            <w:r w:rsidRPr="00CE74E6">
              <w:rPr>
                <w:rFonts w:ascii="ＭＳ ゴシック" w:eastAsia="ＭＳ ゴシック" w:hAnsi="ＭＳ ゴシック" w:hint="eastAsia"/>
              </w:rPr>
              <w:t>＊</w:t>
            </w:r>
            <w:r w:rsidR="00C97725" w:rsidRPr="00CE74E6">
              <w:rPr>
                <w:rFonts w:ascii="ＭＳ ゴシック" w:eastAsia="ＭＳ ゴシック" w:hAnsi="ＭＳ ゴシック" w:hint="eastAsia"/>
              </w:rPr>
              <w:t xml:space="preserve">　英語学力調査</w:t>
            </w:r>
            <w:r w:rsidRPr="00CE74E6">
              <w:rPr>
                <w:rFonts w:ascii="ＭＳ ゴシック" w:eastAsia="ＭＳ ゴシック" w:hAnsi="ＭＳ ゴシック" w:hint="eastAsia"/>
              </w:rPr>
              <w:t>は平成30年度から</w:t>
            </w:r>
            <w:r w:rsidR="00DE6799" w:rsidRPr="00CE74E6">
              <w:rPr>
                <w:rFonts w:ascii="ＭＳ ゴシック" w:eastAsia="ＭＳ ゴシック" w:hAnsi="ＭＳ ゴシック" w:hint="eastAsia"/>
              </w:rPr>
              <w:t>全員が</w:t>
            </w:r>
            <w:r w:rsidR="00525F16" w:rsidRPr="00CE74E6">
              <w:rPr>
                <w:rFonts w:ascii="ＭＳ ゴシック" w:eastAsia="ＭＳ ゴシック" w:hAnsi="ＭＳ ゴシック" w:hint="eastAsia"/>
              </w:rPr>
              <w:t>４</w:t>
            </w:r>
            <w:r w:rsidR="00C97725" w:rsidRPr="00CE74E6">
              <w:rPr>
                <w:rFonts w:ascii="ＭＳ ゴシック" w:eastAsia="ＭＳ ゴシック" w:hAnsi="ＭＳ ゴシック" w:hint="eastAsia"/>
              </w:rPr>
              <w:t>技能</w:t>
            </w:r>
            <w:r w:rsidR="00DE6799" w:rsidRPr="00CE74E6">
              <w:rPr>
                <w:rFonts w:ascii="ＭＳ ゴシック" w:eastAsia="ＭＳ ゴシック" w:hAnsi="ＭＳ ゴシック" w:hint="eastAsia"/>
              </w:rPr>
              <w:t>校内</w:t>
            </w:r>
            <w:r w:rsidR="0099101F" w:rsidRPr="00CE74E6">
              <w:rPr>
                <w:rFonts w:ascii="ＭＳ ゴシック" w:eastAsia="ＭＳ ゴシック" w:hAnsi="ＭＳ ゴシック" w:hint="eastAsia"/>
              </w:rPr>
              <w:t>受験を実施、2021</w:t>
            </w:r>
            <w:r w:rsidRPr="00CE74E6">
              <w:rPr>
                <w:rFonts w:ascii="ＭＳ ゴシック" w:eastAsia="ＭＳ ゴシック" w:hAnsi="ＭＳ ゴシック" w:hint="eastAsia"/>
              </w:rPr>
              <w:t>年度の４技能平均グレード3.2</w:t>
            </w:r>
            <w:r w:rsidR="00C97725" w:rsidRPr="00CE74E6">
              <w:rPr>
                <w:rFonts w:ascii="ＭＳ ゴシック" w:eastAsia="ＭＳ ゴシック" w:hAnsi="ＭＳ ゴシック" w:hint="eastAsia"/>
              </w:rPr>
              <w:t>以上を目標とする。</w:t>
            </w:r>
          </w:p>
          <w:p w:rsidR="00C97725" w:rsidRPr="00CE74E6" w:rsidRDefault="00C97725" w:rsidP="00C97725">
            <w:pPr>
              <w:spacing w:line="280" w:lineRule="exact"/>
              <w:rPr>
                <w:rFonts w:ascii="ＭＳ ゴシック" w:eastAsia="ＭＳ ゴシック" w:hAnsi="ＭＳ ゴシック"/>
                <w:b/>
              </w:rPr>
            </w:pPr>
            <w:r w:rsidRPr="00CE74E6">
              <w:rPr>
                <w:rFonts w:ascii="ＭＳ ゴシック" w:eastAsia="ＭＳ ゴシック" w:hAnsi="ＭＳ ゴシック" w:hint="eastAsia"/>
                <w:b/>
              </w:rPr>
              <w:t>４　芸能文化科の学びの推進</w:t>
            </w:r>
          </w:p>
          <w:p w:rsidR="00C97725" w:rsidRPr="00CE74E6" w:rsidRDefault="00C97725" w:rsidP="00C97725">
            <w:pPr>
              <w:spacing w:line="280" w:lineRule="exact"/>
              <w:ind w:firstLineChars="100" w:firstLine="210"/>
              <w:rPr>
                <w:rFonts w:ascii="ＭＳ ゴシック" w:eastAsia="ＭＳ ゴシック" w:hAnsi="ＭＳ ゴシック"/>
              </w:rPr>
            </w:pPr>
            <w:r w:rsidRPr="00CE74E6">
              <w:rPr>
                <w:rFonts w:ascii="ＭＳ ゴシック" w:eastAsia="ＭＳ ゴシック" w:hAnsi="ＭＳ ゴシック" w:hint="eastAsia"/>
              </w:rPr>
              <w:t>芸能文化科の取組を核として、国際社会において、日本の伝統や文化を積極的にかつ自信を持って発信し交流できる人材を育成する。</w:t>
            </w:r>
          </w:p>
          <w:p w:rsidR="00C97725" w:rsidRPr="00CE74E6" w:rsidRDefault="00C97725" w:rsidP="00C97725">
            <w:pPr>
              <w:spacing w:line="280" w:lineRule="exact"/>
              <w:ind w:firstLineChars="200" w:firstLine="420"/>
              <w:rPr>
                <w:rFonts w:ascii="ＭＳ ゴシック" w:eastAsia="ＭＳ ゴシック" w:hAnsi="ＭＳ ゴシック"/>
              </w:rPr>
            </w:pPr>
            <w:r w:rsidRPr="00CE74E6">
              <w:rPr>
                <w:rFonts w:ascii="ＭＳ ゴシック" w:eastAsia="ＭＳ ゴシック" w:hAnsi="ＭＳ ゴシック" w:hint="eastAsia"/>
              </w:rPr>
              <w:t>ア　国内唯一の学科である芸能文化科の専門科目</w:t>
            </w:r>
            <w:r w:rsidR="0015743E" w:rsidRPr="00CE74E6">
              <w:rPr>
                <w:rFonts w:ascii="ＭＳ ゴシック" w:eastAsia="ＭＳ ゴシック" w:hAnsi="ＭＳ ゴシック" w:hint="eastAsia"/>
              </w:rPr>
              <w:t>の一層の充実を図るために、特別非常勤講師や大阪芸術大学</w:t>
            </w:r>
            <w:r w:rsidRPr="00CE74E6">
              <w:rPr>
                <w:rFonts w:ascii="ＭＳ ゴシック" w:eastAsia="ＭＳ ゴシック" w:hAnsi="ＭＳ ゴシック" w:hint="eastAsia"/>
              </w:rPr>
              <w:t>等との連携を強化する。</w:t>
            </w:r>
          </w:p>
          <w:p w:rsidR="00C97725" w:rsidRPr="00CE74E6" w:rsidRDefault="00C97725" w:rsidP="00C97725">
            <w:pPr>
              <w:spacing w:line="280" w:lineRule="exact"/>
              <w:rPr>
                <w:rFonts w:ascii="ＭＳ ゴシック" w:eastAsia="ＭＳ ゴシック" w:hAnsi="ＭＳ ゴシック"/>
              </w:rPr>
            </w:pPr>
            <w:r w:rsidRPr="00CE74E6">
              <w:rPr>
                <w:rFonts w:ascii="ＭＳ ゴシック" w:eastAsia="ＭＳ ゴシック" w:hAnsi="ＭＳ ゴシック" w:hint="eastAsia"/>
              </w:rPr>
              <w:t xml:space="preserve">　　イ　様々なメディアを通じて、芸能文化科の教育内容や外部連携の内容が伝わるよう情報発信を行う。</w:t>
            </w:r>
          </w:p>
          <w:p w:rsidR="00C97725" w:rsidRPr="00CE74E6" w:rsidRDefault="00C97725" w:rsidP="00C97725">
            <w:pPr>
              <w:spacing w:line="280" w:lineRule="exact"/>
              <w:rPr>
                <w:rFonts w:ascii="ＭＳ ゴシック" w:eastAsia="ＭＳ ゴシック" w:hAnsi="ＭＳ ゴシック"/>
              </w:rPr>
            </w:pPr>
            <w:r w:rsidRPr="00CE74E6">
              <w:rPr>
                <w:rFonts w:ascii="ＭＳ ゴシック" w:eastAsia="ＭＳ ゴシック" w:hAnsi="ＭＳ ゴシック" w:hint="eastAsia"/>
              </w:rPr>
              <w:t xml:space="preserve">　　</w:t>
            </w:r>
            <w:r w:rsidRPr="00CE74E6">
              <w:rPr>
                <w:rFonts w:ascii="ＭＳ ゴシック" w:eastAsia="ＭＳ ゴシック" w:hAnsi="ＭＳ ゴシック" w:hint="eastAsia"/>
                <w:color w:val="000000"/>
              </w:rPr>
              <w:t>ウ　芸能文化科が長年に亘って行ってきた社会貢献により構築したネットワークを活用して、応援団的ネットワーク作りを推進する。</w:t>
            </w:r>
          </w:p>
          <w:p w:rsidR="00C97725" w:rsidRPr="00CE74E6" w:rsidRDefault="00C97725" w:rsidP="00C97725">
            <w:pPr>
              <w:spacing w:line="280" w:lineRule="exact"/>
              <w:rPr>
                <w:rFonts w:ascii="ＭＳ ゴシック" w:eastAsia="ＭＳ ゴシック" w:hAnsi="ＭＳ ゴシック"/>
                <w:b/>
              </w:rPr>
            </w:pPr>
            <w:r w:rsidRPr="00CE74E6">
              <w:rPr>
                <w:rFonts w:ascii="ＭＳ ゴシック" w:eastAsia="ＭＳ ゴシック" w:hAnsi="ＭＳ ゴシック" w:hint="eastAsia"/>
                <w:b/>
              </w:rPr>
              <w:t xml:space="preserve">５　</w:t>
            </w:r>
            <w:r w:rsidR="004A0D5E" w:rsidRPr="00CE74E6">
              <w:rPr>
                <w:rFonts w:ascii="ＭＳ ゴシック" w:eastAsia="ＭＳ ゴシック" w:hAnsi="ＭＳ ゴシック" w:hint="eastAsia"/>
                <w:b/>
              </w:rPr>
              <w:t>チーム学校</w:t>
            </w:r>
            <w:r w:rsidR="003228E6" w:rsidRPr="00CE74E6">
              <w:rPr>
                <w:rFonts w:ascii="ＭＳ ゴシック" w:eastAsia="ＭＳ ゴシック" w:hAnsi="ＭＳ ゴシック" w:hint="eastAsia"/>
                <w:b/>
              </w:rPr>
              <w:t>のさらなる資質向上</w:t>
            </w:r>
            <w:r w:rsidR="00957010" w:rsidRPr="00CE74E6">
              <w:rPr>
                <w:rFonts w:ascii="ＭＳ ゴシック" w:eastAsia="ＭＳ ゴシック" w:hAnsi="ＭＳ ゴシック" w:hint="eastAsia"/>
                <w:b/>
              </w:rPr>
              <w:t>と学校の魅力発信</w:t>
            </w:r>
          </w:p>
          <w:p w:rsidR="003228E6" w:rsidRPr="00CE74E6" w:rsidRDefault="00C97725" w:rsidP="00F15C07">
            <w:pPr>
              <w:spacing w:line="280" w:lineRule="exact"/>
              <w:ind w:left="843" w:hangingChars="400" w:hanging="843"/>
              <w:rPr>
                <w:rFonts w:ascii="ＭＳ ゴシック" w:eastAsia="ＭＳ ゴシック" w:hAnsi="ＭＳ ゴシック"/>
                <w:color w:val="000000"/>
              </w:rPr>
            </w:pPr>
            <w:r w:rsidRPr="00CE74E6">
              <w:rPr>
                <w:rFonts w:ascii="ＭＳ ゴシック" w:eastAsia="ＭＳ ゴシック" w:hAnsi="ＭＳ ゴシック" w:hint="eastAsia"/>
                <w:b/>
              </w:rPr>
              <w:t xml:space="preserve">　　</w:t>
            </w:r>
            <w:r w:rsidRPr="00CE74E6">
              <w:rPr>
                <w:rFonts w:ascii="ＭＳ ゴシック" w:eastAsia="ＭＳ ゴシック" w:hAnsi="ＭＳ ゴシック" w:hint="eastAsia"/>
                <w:color w:val="000000"/>
              </w:rPr>
              <w:t xml:space="preserve">ア  </w:t>
            </w:r>
            <w:r w:rsidR="00957010" w:rsidRPr="00CE74E6">
              <w:rPr>
                <w:rFonts w:ascii="ＭＳ ゴシック" w:eastAsia="ＭＳ ゴシック" w:hAnsi="ＭＳ ゴシック" w:hint="eastAsia"/>
                <w:color w:val="000000"/>
              </w:rPr>
              <w:t>校内研修の充実や、校務の精選・効率化により、チーム学校のさらなるパワーアップをめざす。</w:t>
            </w:r>
          </w:p>
          <w:p w:rsidR="009B365C" w:rsidRPr="00CE74E6" w:rsidRDefault="003228E6" w:rsidP="003228E6">
            <w:pPr>
              <w:spacing w:line="280" w:lineRule="exact"/>
              <w:ind w:leftChars="200" w:left="840" w:hangingChars="200" w:hanging="420"/>
              <w:rPr>
                <w:rFonts w:ascii="ＭＳ ゴシック" w:eastAsia="ＭＳ ゴシック" w:hAnsi="ＭＳ ゴシック"/>
                <w:b/>
              </w:rPr>
            </w:pPr>
            <w:r w:rsidRPr="00CE74E6">
              <w:rPr>
                <w:rFonts w:ascii="ＭＳ ゴシック" w:eastAsia="ＭＳ ゴシック" w:hAnsi="ＭＳ ゴシック" w:hint="eastAsia"/>
                <w:color w:val="000000"/>
              </w:rPr>
              <w:t xml:space="preserve">イ　</w:t>
            </w:r>
            <w:r w:rsidR="00957010" w:rsidRPr="00CE74E6">
              <w:rPr>
                <w:rFonts w:ascii="ＭＳ ゴシック" w:eastAsia="ＭＳ ゴシック" w:hAnsi="ＭＳ ゴシック" w:hint="eastAsia"/>
                <w:color w:val="000000"/>
              </w:rPr>
              <w:t>“大阪一元気のある学校”としての魅力を広く発信する</w:t>
            </w:r>
            <w:r w:rsidRPr="00CE74E6">
              <w:rPr>
                <w:rFonts w:ascii="ＭＳ ゴシック" w:eastAsia="ＭＳ ゴシック" w:hAnsi="ＭＳ ゴシック" w:hint="eastAsia"/>
                <w:color w:val="000000"/>
              </w:rPr>
              <w:t>。</w:t>
            </w:r>
          </w:p>
        </w:tc>
      </w:tr>
    </w:tbl>
    <w:p w:rsidR="001D401B" w:rsidRPr="00CE74E6"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CE74E6" w:rsidRDefault="009B365C" w:rsidP="001D401B">
      <w:pPr>
        <w:spacing w:line="300" w:lineRule="exact"/>
        <w:ind w:leftChars="-342" w:left="-718" w:firstLineChars="250" w:firstLine="525"/>
        <w:rPr>
          <w:rFonts w:ascii="ＭＳ ゴシック" w:eastAsia="ＭＳ ゴシック" w:hAnsi="ＭＳ ゴシック"/>
          <w:szCs w:val="21"/>
        </w:rPr>
      </w:pPr>
      <w:r w:rsidRPr="00CE74E6">
        <w:rPr>
          <w:rFonts w:ascii="ＭＳ ゴシック" w:eastAsia="ＭＳ ゴシック" w:hAnsi="ＭＳ ゴシック" w:hint="eastAsia"/>
          <w:szCs w:val="21"/>
        </w:rPr>
        <w:t>【</w:t>
      </w:r>
      <w:r w:rsidR="0037367C" w:rsidRPr="00CE74E6">
        <w:rPr>
          <w:rFonts w:ascii="ＭＳ ゴシック" w:eastAsia="ＭＳ ゴシック" w:hAnsi="ＭＳ ゴシック" w:hint="eastAsia"/>
          <w:szCs w:val="21"/>
        </w:rPr>
        <w:t>学校教育自己診断</w:t>
      </w:r>
      <w:r w:rsidR="005E3C2A" w:rsidRPr="00CE74E6">
        <w:rPr>
          <w:rFonts w:ascii="ＭＳ ゴシック" w:eastAsia="ＭＳ ゴシック" w:hAnsi="ＭＳ ゴシック" w:hint="eastAsia"/>
          <w:szCs w:val="21"/>
        </w:rPr>
        <w:t>の</w:t>
      </w:r>
      <w:r w:rsidR="0037367C" w:rsidRPr="00CE74E6">
        <w:rPr>
          <w:rFonts w:ascii="ＭＳ ゴシック" w:eastAsia="ＭＳ ゴシック" w:hAnsi="ＭＳ ゴシック" w:hint="eastAsia"/>
          <w:szCs w:val="21"/>
        </w:rPr>
        <w:t>結果と分析・学校</w:t>
      </w:r>
      <w:r w:rsidR="00C158A6" w:rsidRPr="00CE74E6">
        <w:rPr>
          <w:rFonts w:ascii="ＭＳ ゴシック" w:eastAsia="ＭＳ ゴシック" w:hAnsi="ＭＳ ゴシック" w:hint="eastAsia"/>
          <w:szCs w:val="21"/>
        </w:rPr>
        <w:t>運営</w:t>
      </w:r>
      <w:r w:rsidR="0037367C" w:rsidRPr="00CE74E6">
        <w:rPr>
          <w:rFonts w:ascii="ＭＳ ゴシック" w:eastAsia="ＭＳ ゴシック" w:hAnsi="ＭＳ ゴシック" w:hint="eastAsia"/>
          <w:szCs w:val="21"/>
        </w:rPr>
        <w:t>協議会</w:t>
      </w:r>
      <w:r w:rsidR="0096649A" w:rsidRPr="00CE74E6">
        <w:rPr>
          <w:rFonts w:ascii="ＭＳ ゴシック" w:eastAsia="ＭＳ ゴシック" w:hAnsi="ＭＳ ゴシック" w:hint="eastAsia"/>
          <w:szCs w:val="21"/>
        </w:rPr>
        <w:t>からの意見</w:t>
      </w:r>
      <w:r w:rsidRPr="00CE74E6">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3"/>
        <w:gridCol w:w="7059"/>
      </w:tblGrid>
      <w:tr w:rsidR="00267D3C" w:rsidRPr="00CE74E6" w:rsidTr="00200C2A">
        <w:trPr>
          <w:trHeight w:val="411"/>
          <w:jc w:val="center"/>
        </w:trPr>
        <w:tc>
          <w:tcPr>
            <w:tcW w:w="7933" w:type="dxa"/>
            <w:shd w:val="clear" w:color="auto" w:fill="auto"/>
            <w:vAlign w:val="center"/>
          </w:tcPr>
          <w:p w:rsidR="00267D3C" w:rsidRPr="00CE74E6" w:rsidRDefault="00267D3C" w:rsidP="00200C2A">
            <w:pPr>
              <w:spacing w:line="300" w:lineRule="exact"/>
              <w:jc w:val="center"/>
              <w:rPr>
                <w:rFonts w:ascii="ＭＳ 明朝" w:hAnsi="ＭＳ 明朝"/>
                <w:sz w:val="20"/>
                <w:szCs w:val="20"/>
              </w:rPr>
            </w:pPr>
            <w:r w:rsidRPr="00CE74E6">
              <w:rPr>
                <w:rFonts w:ascii="ＭＳ 明朝" w:hAnsi="ＭＳ 明朝" w:hint="eastAsia"/>
                <w:sz w:val="20"/>
                <w:szCs w:val="20"/>
              </w:rPr>
              <w:t>学校教育自己診断の結果と分析［</w:t>
            </w:r>
            <w:r w:rsidR="00200C2A" w:rsidRPr="00CE74E6">
              <w:rPr>
                <w:rFonts w:ascii="ＭＳ 明朝" w:hAnsi="ＭＳ 明朝" w:hint="eastAsia"/>
                <w:sz w:val="20"/>
                <w:szCs w:val="20"/>
              </w:rPr>
              <w:t>令和元</w:t>
            </w:r>
            <w:r w:rsidRPr="00CE74E6">
              <w:rPr>
                <w:rFonts w:ascii="ＭＳ 明朝" w:hAnsi="ＭＳ 明朝" w:hint="eastAsia"/>
                <w:sz w:val="20"/>
                <w:szCs w:val="20"/>
              </w:rPr>
              <w:t>年</w:t>
            </w:r>
            <w:r w:rsidR="00200C2A" w:rsidRPr="00CE74E6">
              <w:rPr>
                <w:rFonts w:ascii="ＭＳ 明朝" w:hAnsi="ＭＳ 明朝" w:hint="eastAsia"/>
                <w:sz w:val="20"/>
                <w:szCs w:val="20"/>
              </w:rPr>
              <w:t>11</w:t>
            </w:r>
            <w:r w:rsidRPr="00CE74E6">
              <w:rPr>
                <w:rFonts w:ascii="ＭＳ 明朝" w:hAnsi="ＭＳ 明朝" w:hint="eastAsia"/>
                <w:sz w:val="20"/>
                <w:szCs w:val="20"/>
              </w:rPr>
              <w:t>月実施分］</w:t>
            </w:r>
          </w:p>
        </w:tc>
        <w:tc>
          <w:tcPr>
            <w:tcW w:w="7059" w:type="dxa"/>
            <w:shd w:val="clear" w:color="auto" w:fill="auto"/>
            <w:vAlign w:val="center"/>
          </w:tcPr>
          <w:p w:rsidR="00267D3C" w:rsidRPr="00CE74E6" w:rsidRDefault="00267D3C" w:rsidP="00225A63">
            <w:pPr>
              <w:spacing w:line="300" w:lineRule="exact"/>
              <w:jc w:val="center"/>
              <w:rPr>
                <w:rFonts w:ascii="ＭＳ 明朝" w:hAnsi="ＭＳ 明朝"/>
                <w:sz w:val="20"/>
                <w:szCs w:val="20"/>
              </w:rPr>
            </w:pPr>
            <w:r w:rsidRPr="00CE74E6">
              <w:rPr>
                <w:rFonts w:ascii="ＭＳ 明朝" w:hAnsi="ＭＳ 明朝" w:hint="eastAsia"/>
                <w:sz w:val="20"/>
                <w:szCs w:val="20"/>
              </w:rPr>
              <w:t>学校</w:t>
            </w:r>
            <w:r w:rsidR="00B063A9" w:rsidRPr="00CE74E6">
              <w:rPr>
                <w:rFonts w:ascii="ＭＳ 明朝" w:hAnsi="ＭＳ 明朝" w:hint="eastAsia"/>
                <w:sz w:val="20"/>
                <w:szCs w:val="20"/>
              </w:rPr>
              <w:t>運営</w:t>
            </w:r>
            <w:r w:rsidRPr="00CE74E6">
              <w:rPr>
                <w:rFonts w:ascii="ＭＳ 明朝" w:hAnsi="ＭＳ 明朝" w:hint="eastAsia"/>
                <w:sz w:val="20"/>
                <w:szCs w:val="20"/>
              </w:rPr>
              <w:t>協議会</w:t>
            </w:r>
            <w:r w:rsidR="00225A63" w:rsidRPr="00CE74E6">
              <w:rPr>
                <w:rFonts w:ascii="ＭＳ 明朝" w:hAnsi="ＭＳ 明朝" w:hint="eastAsia"/>
                <w:sz w:val="20"/>
                <w:szCs w:val="20"/>
              </w:rPr>
              <w:t>からの意見</w:t>
            </w:r>
          </w:p>
        </w:tc>
      </w:tr>
      <w:tr w:rsidR="0086696C" w:rsidRPr="00CE74E6" w:rsidTr="004F3922">
        <w:trPr>
          <w:trHeight w:val="2779"/>
          <w:jc w:val="center"/>
        </w:trPr>
        <w:tc>
          <w:tcPr>
            <w:tcW w:w="7933" w:type="dxa"/>
            <w:shd w:val="clear" w:color="auto" w:fill="auto"/>
          </w:tcPr>
          <w:p w:rsidR="00BC4154" w:rsidRPr="00CE74E6" w:rsidRDefault="00BC4154" w:rsidP="004D1A69">
            <w:pPr>
              <w:spacing w:line="240" w:lineRule="exact"/>
              <w:rPr>
                <w:b/>
                <w:bCs/>
                <w:kern w:val="0"/>
                <w:sz w:val="20"/>
                <w:szCs w:val="20"/>
              </w:rPr>
            </w:pPr>
            <w:r w:rsidRPr="00CE74E6">
              <w:rPr>
                <w:rFonts w:hint="eastAsia"/>
                <w:b/>
                <w:bCs/>
                <w:sz w:val="20"/>
                <w:szCs w:val="20"/>
              </w:rPr>
              <w:t>【学習指導】</w:t>
            </w:r>
          </w:p>
          <w:p w:rsidR="0093564B" w:rsidRPr="00C261B5" w:rsidRDefault="00BC4154" w:rsidP="0007166A">
            <w:pPr>
              <w:spacing w:line="240" w:lineRule="exact"/>
              <w:ind w:left="400" w:hangingChars="200" w:hanging="400"/>
              <w:rPr>
                <w:rFonts w:asciiTheme="minorEastAsia" w:eastAsiaTheme="minorEastAsia" w:hAnsiTheme="minorEastAsia"/>
                <w:sz w:val="20"/>
                <w:szCs w:val="20"/>
              </w:rPr>
            </w:pPr>
            <w:r w:rsidRPr="00CE74E6">
              <w:rPr>
                <w:rFonts w:hint="eastAsia"/>
                <w:sz w:val="20"/>
                <w:szCs w:val="20"/>
              </w:rPr>
              <w:t xml:space="preserve">　○</w:t>
            </w:r>
            <w:r w:rsidRPr="004F2BA0">
              <w:rPr>
                <w:rFonts w:hint="eastAsia"/>
                <w:b/>
                <w:bCs/>
                <w:sz w:val="20"/>
                <w:szCs w:val="20"/>
              </w:rPr>
              <w:t>「</w:t>
            </w:r>
            <w:r w:rsidR="004F2BA0" w:rsidRPr="004F2BA0">
              <w:rPr>
                <w:rFonts w:ascii="ＭＳ ゴシック" w:eastAsia="ＭＳ ゴシック" w:hAnsi="ＭＳ ゴシック" w:hint="eastAsia"/>
                <w:b/>
              </w:rPr>
              <w:t>ICT</w:t>
            </w:r>
            <w:r w:rsidRPr="00CE74E6">
              <w:rPr>
                <w:rFonts w:hint="eastAsia"/>
                <w:b/>
                <w:bCs/>
                <w:sz w:val="20"/>
                <w:szCs w:val="20"/>
              </w:rPr>
              <w:t>を使った授業は分かりやすい」</w:t>
            </w:r>
            <w:r w:rsidRPr="00CE74E6">
              <w:rPr>
                <w:rFonts w:hint="eastAsia"/>
                <w:sz w:val="20"/>
                <w:szCs w:val="20"/>
              </w:rPr>
              <w:t>については、</w:t>
            </w:r>
            <w:r w:rsidRPr="00C261B5">
              <w:rPr>
                <w:rFonts w:asciiTheme="minorEastAsia" w:eastAsiaTheme="minorEastAsia" w:hAnsiTheme="minorEastAsia" w:hint="eastAsia"/>
                <w:sz w:val="20"/>
                <w:szCs w:val="20"/>
              </w:rPr>
              <w:t>81％（H30：82％）とほぼ同じ割合であった</w:t>
            </w:r>
            <w:r w:rsidR="0069139E" w:rsidRPr="00C261B5">
              <w:rPr>
                <w:rFonts w:asciiTheme="minorEastAsia" w:eastAsiaTheme="minorEastAsia" w:hAnsiTheme="minorEastAsia" w:hint="eastAsia"/>
                <w:sz w:val="20"/>
                <w:szCs w:val="20"/>
              </w:rPr>
              <w:t>。</w:t>
            </w:r>
            <w:r w:rsidRPr="00C261B5">
              <w:rPr>
                <w:rFonts w:asciiTheme="minorEastAsia" w:eastAsiaTheme="minorEastAsia" w:hAnsiTheme="minorEastAsia" w:hint="eastAsia"/>
                <w:sz w:val="20"/>
                <w:szCs w:val="20"/>
              </w:rPr>
              <w:t>一昨年度設置された</w:t>
            </w:r>
            <w:r w:rsidR="004F2BA0" w:rsidRPr="00C261B5">
              <w:rPr>
                <w:rFonts w:asciiTheme="minorEastAsia" w:eastAsiaTheme="minorEastAsia" w:hAnsiTheme="minorEastAsia" w:hint="eastAsia"/>
              </w:rPr>
              <w:t>ICT</w:t>
            </w:r>
            <w:r w:rsidRPr="00C261B5">
              <w:rPr>
                <w:rFonts w:asciiTheme="minorEastAsia" w:eastAsiaTheme="minorEastAsia" w:hAnsiTheme="minorEastAsia" w:hint="eastAsia"/>
                <w:sz w:val="20"/>
                <w:szCs w:val="20"/>
              </w:rPr>
              <w:t>機器を活用した授業が生徒の授業スタイルとして定着</w:t>
            </w:r>
            <w:r w:rsidR="001C7912" w:rsidRPr="00C261B5">
              <w:rPr>
                <w:rFonts w:asciiTheme="minorEastAsia" w:eastAsiaTheme="minorEastAsia" w:hAnsiTheme="minorEastAsia" w:hint="eastAsia"/>
                <w:sz w:val="20"/>
                <w:szCs w:val="20"/>
              </w:rPr>
              <w:t>している</w:t>
            </w:r>
            <w:r w:rsidR="0093564B" w:rsidRPr="00C261B5">
              <w:rPr>
                <w:rFonts w:asciiTheme="minorEastAsia" w:eastAsiaTheme="minorEastAsia" w:hAnsiTheme="minorEastAsia" w:hint="eastAsia"/>
                <w:sz w:val="20"/>
                <w:szCs w:val="20"/>
              </w:rPr>
              <w:t>。</w:t>
            </w:r>
          </w:p>
          <w:p w:rsidR="00BC4154" w:rsidRPr="00C261B5" w:rsidRDefault="00BC4154" w:rsidP="0007166A">
            <w:pPr>
              <w:spacing w:line="240" w:lineRule="exact"/>
              <w:ind w:left="400" w:hangingChars="200" w:hanging="400"/>
              <w:rPr>
                <w:rFonts w:asciiTheme="minorEastAsia" w:eastAsiaTheme="minorEastAsia" w:hAnsiTheme="minorEastAsia"/>
                <w:sz w:val="20"/>
                <w:szCs w:val="20"/>
              </w:rPr>
            </w:pPr>
            <w:r w:rsidRPr="00C261B5">
              <w:rPr>
                <w:rFonts w:asciiTheme="minorEastAsia" w:eastAsiaTheme="minorEastAsia" w:hAnsiTheme="minorEastAsia" w:hint="eastAsia"/>
                <w:sz w:val="20"/>
                <w:szCs w:val="20"/>
              </w:rPr>
              <w:t xml:space="preserve">　○</w:t>
            </w:r>
            <w:r w:rsidRPr="00C261B5">
              <w:rPr>
                <w:rFonts w:asciiTheme="minorEastAsia" w:eastAsiaTheme="minorEastAsia" w:hAnsiTheme="minorEastAsia" w:hint="eastAsia"/>
                <w:b/>
                <w:bCs/>
                <w:sz w:val="20"/>
                <w:szCs w:val="20"/>
              </w:rPr>
              <w:t>「自ら考え、発表や表現する学習活動を行っている」</w:t>
            </w:r>
            <w:r w:rsidRPr="00C261B5">
              <w:rPr>
                <w:rFonts w:asciiTheme="minorEastAsia" w:eastAsiaTheme="minorEastAsia" w:hAnsiTheme="minorEastAsia" w:hint="eastAsia"/>
                <w:sz w:val="20"/>
                <w:szCs w:val="20"/>
              </w:rPr>
              <w:t>について、生徒は85％（H30：データなし）となっており、「思考力を重視した問題解決的な学習指導」について教員は、79％（H30：75％）となっている。本年度、授業力アップPTで『生徒に表現力を身に付けさせるための組織的アプローチ』という成果で取り組んだ成果が着実に浸透している。</w:t>
            </w:r>
          </w:p>
          <w:p w:rsidR="00BC4154" w:rsidRPr="00C261B5" w:rsidRDefault="00BC4154" w:rsidP="004D1A69">
            <w:pPr>
              <w:spacing w:line="240" w:lineRule="exact"/>
              <w:rPr>
                <w:rFonts w:asciiTheme="minorEastAsia" w:eastAsiaTheme="minorEastAsia" w:hAnsiTheme="minorEastAsia"/>
                <w:b/>
                <w:bCs/>
                <w:sz w:val="20"/>
                <w:szCs w:val="20"/>
              </w:rPr>
            </w:pPr>
            <w:r w:rsidRPr="00C261B5">
              <w:rPr>
                <w:rFonts w:asciiTheme="minorEastAsia" w:eastAsiaTheme="minorEastAsia" w:hAnsiTheme="minorEastAsia" w:hint="eastAsia"/>
                <w:b/>
                <w:bCs/>
                <w:sz w:val="20"/>
                <w:szCs w:val="20"/>
              </w:rPr>
              <w:t>【生徒指導】</w:t>
            </w:r>
          </w:p>
          <w:p w:rsidR="008A0698" w:rsidRPr="00C261B5" w:rsidRDefault="00BC4154" w:rsidP="0007166A">
            <w:pPr>
              <w:spacing w:line="240" w:lineRule="exact"/>
              <w:ind w:left="400" w:hangingChars="200" w:hanging="400"/>
              <w:rPr>
                <w:rFonts w:asciiTheme="minorEastAsia" w:eastAsiaTheme="minorEastAsia" w:hAnsiTheme="minorEastAsia"/>
                <w:sz w:val="20"/>
                <w:szCs w:val="20"/>
              </w:rPr>
            </w:pPr>
            <w:r w:rsidRPr="00C261B5">
              <w:rPr>
                <w:rFonts w:asciiTheme="minorEastAsia" w:eastAsiaTheme="minorEastAsia" w:hAnsiTheme="minorEastAsia" w:hint="eastAsia"/>
                <w:sz w:val="20"/>
                <w:szCs w:val="20"/>
              </w:rPr>
              <w:t xml:space="preserve">　○</w:t>
            </w:r>
            <w:r w:rsidRPr="00C261B5">
              <w:rPr>
                <w:rFonts w:asciiTheme="minorEastAsia" w:eastAsiaTheme="minorEastAsia" w:hAnsiTheme="minorEastAsia" w:hint="eastAsia"/>
                <w:b/>
                <w:bCs/>
                <w:sz w:val="20"/>
                <w:szCs w:val="20"/>
              </w:rPr>
              <w:t>「いじめについて困ったことがあれば真剣に対応」</w:t>
            </w:r>
            <w:r w:rsidRPr="00C261B5">
              <w:rPr>
                <w:rFonts w:asciiTheme="minorEastAsia" w:eastAsiaTheme="minorEastAsia" w:hAnsiTheme="minorEastAsia" w:hint="eastAsia"/>
                <w:sz w:val="20"/>
                <w:szCs w:val="20"/>
              </w:rPr>
              <w:t>については、生徒は84％（H30：83％）、保護者は87％（H30：85％）、教員は95％（H30：90％）と生徒、保護者、教員とも肯定的回答が上昇しており、「いじめアンケート」の複数回の実施や聞き取り、日常の生徒相談体制の整備など、組織的な対応が学校</w:t>
            </w:r>
            <w:r w:rsidR="008A0698" w:rsidRPr="00C261B5">
              <w:rPr>
                <w:rFonts w:asciiTheme="minorEastAsia" w:eastAsiaTheme="minorEastAsia" w:hAnsiTheme="minorEastAsia" w:hint="eastAsia"/>
                <w:sz w:val="20"/>
                <w:szCs w:val="20"/>
              </w:rPr>
              <w:t>として進んでおり、次年度もさらにきめ細かい対応を行っていく。</w:t>
            </w:r>
          </w:p>
          <w:p w:rsidR="00BC4154" w:rsidRPr="00C261B5" w:rsidRDefault="00BC4154" w:rsidP="004D1A69">
            <w:pPr>
              <w:spacing w:line="240" w:lineRule="exact"/>
              <w:rPr>
                <w:rFonts w:asciiTheme="minorEastAsia" w:eastAsiaTheme="minorEastAsia" w:hAnsiTheme="minorEastAsia"/>
                <w:b/>
                <w:bCs/>
                <w:sz w:val="20"/>
                <w:szCs w:val="20"/>
              </w:rPr>
            </w:pPr>
            <w:r w:rsidRPr="00C261B5">
              <w:rPr>
                <w:rFonts w:asciiTheme="minorEastAsia" w:eastAsiaTheme="minorEastAsia" w:hAnsiTheme="minorEastAsia" w:hint="eastAsia"/>
                <w:b/>
                <w:bCs/>
                <w:sz w:val="20"/>
                <w:szCs w:val="20"/>
              </w:rPr>
              <w:t>【進路指導】</w:t>
            </w:r>
          </w:p>
          <w:p w:rsidR="00471294" w:rsidRPr="00C261B5" w:rsidRDefault="00BC4154" w:rsidP="0007166A">
            <w:pPr>
              <w:spacing w:line="240" w:lineRule="exact"/>
              <w:ind w:left="400" w:hangingChars="200" w:hanging="400"/>
              <w:rPr>
                <w:rFonts w:asciiTheme="minorEastAsia" w:eastAsiaTheme="minorEastAsia" w:hAnsiTheme="minorEastAsia"/>
                <w:sz w:val="20"/>
                <w:szCs w:val="20"/>
              </w:rPr>
            </w:pPr>
            <w:r w:rsidRPr="00C261B5">
              <w:rPr>
                <w:rFonts w:asciiTheme="minorEastAsia" w:eastAsiaTheme="minorEastAsia" w:hAnsiTheme="minorEastAsia" w:hint="eastAsia"/>
                <w:sz w:val="20"/>
                <w:szCs w:val="20"/>
              </w:rPr>
              <w:t xml:space="preserve">　○</w:t>
            </w:r>
            <w:r w:rsidRPr="00C261B5">
              <w:rPr>
                <w:rFonts w:asciiTheme="minorEastAsia" w:eastAsiaTheme="minorEastAsia" w:hAnsiTheme="minorEastAsia" w:hint="eastAsia"/>
                <w:b/>
                <w:bCs/>
                <w:sz w:val="20"/>
                <w:szCs w:val="20"/>
              </w:rPr>
              <w:t>「将来の進路や生き方について学ぶ機会、指導」</w:t>
            </w:r>
            <w:r w:rsidRPr="00C261B5">
              <w:rPr>
                <w:rFonts w:asciiTheme="minorEastAsia" w:eastAsiaTheme="minorEastAsia" w:hAnsiTheme="minorEastAsia" w:hint="eastAsia"/>
                <w:sz w:val="20"/>
                <w:szCs w:val="20"/>
              </w:rPr>
              <w:t>については、生徒は87％（H30：89％）、保護者は84％（H30：86％）と肯定的な回答の割合が高いが、微減であり、</w:t>
            </w:r>
            <w:r w:rsidR="008A0698" w:rsidRPr="00C261B5">
              <w:rPr>
                <w:rFonts w:asciiTheme="minorEastAsia" w:eastAsiaTheme="minorEastAsia" w:hAnsiTheme="minorEastAsia" w:hint="eastAsia"/>
                <w:sz w:val="20"/>
                <w:szCs w:val="20"/>
              </w:rPr>
              <w:t>さらに一人ひとりの適性に</w:t>
            </w:r>
            <w:r w:rsidRPr="00C261B5">
              <w:rPr>
                <w:rFonts w:asciiTheme="minorEastAsia" w:eastAsiaTheme="minorEastAsia" w:hAnsiTheme="minorEastAsia" w:hint="eastAsia"/>
                <w:sz w:val="20"/>
                <w:szCs w:val="20"/>
              </w:rPr>
              <w:t>応じた進路指導を組織的に進め、三者面談の充実を行う。</w:t>
            </w:r>
          </w:p>
          <w:p w:rsidR="00BC4154" w:rsidRPr="00C261B5" w:rsidRDefault="00BC4154" w:rsidP="004D1A69">
            <w:pPr>
              <w:spacing w:line="240" w:lineRule="exact"/>
              <w:rPr>
                <w:rFonts w:asciiTheme="minorEastAsia" w:eastAsiaTheme="minorEastAsia" w:hAnsiTheme="minorEastAsia"/>
                <w:b/>
                <w:bCs/>
                <w:sz w:val="20"/>
                <w:szCs w:val="20"/>
              </w:rPr>
            </w:pPr>
            <w:r w:rsidRPr="00C261B5">
              <w:rPr>
                <w:rFonts w:asciiTheme="minorEastAsia" w:eastAsiaTheme="minorEastAsia" w:hAnsiTheme="minorEastAsia" w:hint="eastAsia"/>
                <w:b/>
                <w:bCs/>
                <w:sz w:val="20"/>
                <w:szCs w:val="20"/>
              </w:rPr>
              <w:lastRenderedPageBreak/>
              <w:t>【国際理解・ボランティア】</w:t>
            </w:r>
          </w:p>
          <w:p w:rsidR="00BC4154" w:rsidRPr="00C261B5" w:rsidRDefault="00BC4154" w:rsidP="0007166A">
            <w:pPr>
              <w:spacing w:line="240" w:lineRule="exact"/>
              <w:ind w:leftChars="100" w:left="410" w:hangingChars="100" w:hanging="200"/>
              <w:rPr>
                <w:rFonts w:asciiTheme="minorEastAsia" w:eastAsiaTheme="minorEastAsia" w:hAnsiTheme="minorEastAsia"/>
                <w:sz w:val="20"/>
                <w:szCs w:val="20"/>
              </w:rPr>
            </w:pPr>
            <w:r w:rsidRPr="00C261B5">
              <w:rPr>
                <w:rFonts w:asciiTheme="minorEastAsia" w:eastAsiaTheme="minorEastAsia" w:hAnsiTheme="minorEastAsia" w:hint="eastAsia"/>
                <w:sz w:val="20"/>
                <w:szCs w:val="20"/>
              </w:rPr>
              <w:t>○</w:t>
            </w:r>
            <w:r w:rsidRPr="00C261B5">
              <w:rPr>
                <w:rFonts w:asciiTheme="minorEastAsia" w:eastAsiaTheme="minorEastAsia" w:hAnsiTheme="minorEastAsia" w:hint="eastAsia"/>
                <w:b/>
                <w:bCs/>
                <w:sz w:val="20"/>
                <w:szCs w:val="20"/>
              </w:rPr>
              <w:t>「国際理解について学習したり国際交流に参加」</w:t>
            </w:r>
            <w:r w:rsidRPr="00C261B5">
              <w:rPr>
                <w:rFonts w:asciiTheme="minorEastAsia" w:eastAsiaTheme="minorEastAsia" w:hAnsiTheme="minorEastAsia" w:hint="eastAsia"/>
                <w:sz w:val="20"/>
                <w:szCs w:val="20"/>
              </w:rPr>
              <w:t>については、生徒は86％（H30：83％）と肯定的な回答が3ポイント増加。家庭・地域等と連携しながらさらに内容を充実し、その成果を全生徒で共有していく。</w:t>
            </w:r>
          </w:p>
          <w:p w:rsidR="00BC4154" w:rsidRPr="00C261B5" w:rsidRDefault="00BC4154" w:rsidP="004D1A69">
            <w:pPr>
              <w:spacing w:line="240" w:lineRule="exact"/>
              <w:rPr>
                <w:rFonts w:asciiTheme="minorEastAsia" w:eastAsiaTheme="minorEastAsia" w:hAnsiTheme="minorEastAsia"/>
                <w:b/>
                <w:bCs/>
                <w:sz w:val="20"/>
                <w:szCs w:val="20"/>
              </w:rPr>
            </w:pPr>
            <w:r w:rsidRPr="00C261B5">
              <w:rPr>
                <w:rFonts w:asciiTheme="minorEastAsia" w:eastAsiaTheme="minorEastAsia" w:hAnsiTheme="minorEastAsia" w:hint="eastAsia"/>
                <w:b/>
                <w:bCs/>
                <w:sz w:val="20"/>
                <w:szCs w:val="20"/>
              </w:rPr>
              <w:t>【学校運営】</w:t>
            </w:r>
          </w:p>
          <w:p w:rsidR="00BC4154" w:rsidRPr="00C261B5" w:rsidRDefault="00BC4154" w:rsidP="0007166A">
            <w:pPr>
              <w:spacing w:line="240" w:lineRule="exact"/>
              <w:ind w:leftChars="101" w:left="412" w:hangingChars="100" w:hanging="200"/>
              <w:rPr>
                <w:rFonts w:asciiTheme="minorEastAsia" w:eastAsiaTheme="minorEastAsia" w:hAnsiTheme="minorEastAsia"/>
                <w:sz w:val="20"/>
                <w:szCs w:val="20"/>
              </w:rPr>
            </w:pPr>
            <w:r w:rsidRPr="00C261B5">
              <w:rPr>
                <w:rFonts w:asciiTheme="minorEastAsia" w:eastAsiaTheme="minorEastAsia" w:hAnsiTheme="minorEastAsia" w:hint="eastAsia"/>
                <w:sz w:val="20"/>
                <w:szCs w:val="20"/>
              </w:rPr>
              <w:t>○</w:t>
            </w:r>
            <w:r w:rsidRPr="00C261B5">
              <w:rPr>
                <w:rFonts w:asciiTheme="minorEastAsia" w:eastAsiaTheme="minorEastAsia" w:hAnsiTheme="minorEastAsia" w:hint="eastAsia"/>
                <w:b/>
                <w:bCs/>
                <w:sz w:val="20"/>
                <w:szCs w:val="20"/>
              </w:rPr>
              <w:t>「校内研修は教育実践に役立つ内容」</w:t>
            </w:r>
            <w:r w:rsidRPr="00C261B5">
              <w:rPr>
                <w:rFonts w:asciiTheme="minorEastAsia" w:eastAsiaTheme="minorEastAsia" w:hAnsiTheme="minorEastAsia" w:hint="eastAsia"/>
                <w:sz w:val="20"/>
                <w:szCs w:val="20"/>
              </w:rPr>
              <w:t>についても、教員は87％（H30：88％）と肯定的な回答が高い水準で推移しており、授業改善や生徒</w:t>
            </w:r>
            <w:r w:rsidR="00ED3425" w:rsidRPr="00C261B5">
              <w:rPr>
                <w:rFonts w:asciiTheme="minorEastAsia" w:eastAsiaTheme="minorEastAsia" w:hAnsiTheme="minorEastAsia" w:hint="eastAsia"/>
                <w:sz w:val="20"/>
                <w:szCs w:val="20"/>
              </w:rPr>
              <w:t>支援、進路支援のための研修を外部の人材を活用しながら進めており</w:t>
            </w:r>
            <w:r w:rsidRPr="00C261B5">
              <w:rPr>
                <w:rFonts w:asciiTheme="minorEastAsia" w:eastAsiaTheme="minorEastAsia" w:hAnsiTheme="minorEastAsia" w:hint="eastAsia"/>
                <w:sz w:val="20"/>
                <w:szCs w:val="20"/>
              </w:rPr>
              <w:t>、さらに生徒の教育内容の充実に活かしていく。</w:t>
            </w:r>
          </w:p>
          <w:p w:rsidR="000B7F10" w:rsidRPr="00CE74E6" w:rsidRDefault="00BC4154" w:rsidP="0007166A">
            <w:pPr>
              <w:spacing w:line="240" w:lineRule="exact"/>
              <w:ind w:left="400" w:hangingChars="200" w:hanging="400"/>
              <w:rPr>
                <w:rFonts w:ascii="ＭＳ 明朝" w:hAnsi="ＭＳ 明朝"/>
                <w:color w:val="D9D9D9"/>
                <w:szCs w:val="21"/>
              </w:rPr>
            </w:pPr>
            <w:r w:rsidRPr="00C261B5">
              <w:rPr>
                <w:rFonts w:asciiTheme="minorEastAsia" w:eastAsiaTheme="minorEastAsia" w:hAnsiTheme="minorEastAsia" w:hint="eastAsia"/>
                <w:sz w:val="20"/>
                <w:szCs w:val="20"/>
              </w:rPr>
              <w:t xml:space="preserve">　○</w:t>
            </w:r>
            <w:r w:rsidR="00EB3B29" w:rsidRPr="00C261B5">
              <w:rPr>
                <w:rFonts w:asciiTheme="minorEastAsia" w:eastAsiaTheme="minorEastAsia" w:hAnsiTheme="minorEastAsia" w:hint="eastAsia"/>
                <w:b/>
                <w:bCs/>
                <w:sz w:val="20"/>
                <w:szCs w:val="20"/>
              </w:rPr>
              <w:t>「授業公開や</w:t>
            </w:r>
            <w:r w:rsidRPr="00C261B5">
              <w:rPr>
                <w:rFonts w:asciiTheme="minorEastAsia" w:eastAsiaTheme="minorEastAsia" w:hAnsiTheme="minorEastAsia" w:hint="eastAsia"/>
                <w:b/>
                <w:bCs/>
                <w:sz w:val="20"/>
                <w:szCs w:val="20"/>
              </w:rPr>
              <w:t>学校行事に参加」</w:t>
            </w:r>
            <w:r w:rsidRPr="00C261B5">
              <w:rPr>
                <w:rFonts w:asciiTheme="minorEastAsia" w:eastAsiaTheme="minorEastAsia" w:hAnsiTheme="minorEastAsia" w:hint="eastAsia"/>
                <w:sz w:val="20"/>
                <w:szCs w:val="20"/>
              </w:rPr>
              <w:t>について、保護者は78％（H30：76％）と肯定的な回答が2</w:t>
            </w:r>
            <w:r w:rsidR="001B39AE" w:rsidRPr="00C261B5">
              <w:rPr>
                <w:rFonts w:asciiTheme="minorEastAsia" w:eastAsiaTheme="minorEastAsia" w:hAnsiTheme="minorEastAsia" w:hint="eastAsia"/>
                <w:sz w:val="20"/>
                <w:szCs w:val="20"/>
              </w:rPr>
              <w:t>ポイント増加し、今後も開かれた学校づくりを推進する。</w:t>
            </w:r>
          </w:p>
        </w:tc>
        <w:tc>
          <w:tcPr>
            <w:tcW w:w="7059" w:type="dxa"/>
            <w:shd w:val="clear" w:color="auto" w:fill="auto"/>
          </w:tcPr>
          <w:p w:rsidR="00AE2843" w:rsidRPr="00CE74E6" w:rsidRDefault="00200C2A" w:rsidP="001D401B">
            <w:pPr>
              <w:spacing w:line="300" w:lineRule="exact"/>
              <w:rPr>
                <w:rFonts w:ascii="ＭＳ 明朝" w:hAnsi="ＭＳ 明朝"/>
                <w:sz w:val="20"/>
                <w:szCs w:val="20"/>
              </w:rPr>
            </w:pPr>
            <w:r w:rsidRPr="00CE74E6">
              <w:rPr>
                <w:rFonts w:ascii="ＭＳ 明朝" w:hAnsi="ＭＳ 明朝" w:hint="eastAsia"/>
                <w:sz w:val="20"/>
                <w:szCs w:val="20"/>
              </w:rPr>
              <w:lastRenderedPageBreak/>
              <w:t>①第</w:t>
            </w:r>
            <w:r w:rsidR="00C261B5">
              <w:rPr>
                <w:rFonts w:ascii="ＭＳ 明朝" w:hAnsi="ＭＳ 明朝" w:hint="eastAsia"/>
                <w:sz w:val="20"/>
                <w:szCs w:val="20"/>
              </w:rPr>
              <w:t>１</w:t>
            </w:r>
            <w:r w:rsidRPr="00CE74E6">
              <w:rPr>
                <w:rFonts w:ascii="ＭＳ 明朝" w:hAnsi="ＭＳ 明朝" w:hint="eastAsia"/>
                <w:sz w:val="20"/>
                <w:szCs w:val="20"/>
              </w:rPr>
              <w:t>回（</w:t>
            </w:r>
            <w:r w:rsidR="004F3922">
              <w:rPr>
                <w:rFonts w:ascii="ＭＳ 明朝" w:hAnsi="ＭＳ 明朝" w:hint="eastAsia"/>
                <w:sz w:val="20"/>
                <w:szCs w:val="20"/>
              </w:rPr>
              <w:t>７</w:t>
            </w:r>
            <w:r w:rsidRPr="00CE74E6">
              <w:rPr>
                <w:rFonts w:ascii="ＭＳ 明朝" w:hAnsi="ＭＳ 明朝" w:hint="eastAsia"/>
                <w:sz w:val="20"/>
                <w:szCs w:val="20"/>
              </w:rPr>
              <w:t>/27）</w:t>
            </w:r>
          </w:p>
          <w:p w:rsidR="00200C2A" w:rsidRPr="00CE74E6" w:rsidRDefault="00200C2A" w:rsidP="001D401B">
            <w:pPr>
              <w:spacing w:line="300" w:lineRule="exact"/>
              <w:rPr>
                <w:rFonts w:ascii="ＭＳ 明朝" w:hAnsi="ＭＳ 明朝"/>
                <w:sz w:val="20"/>
                <w:szCs w:val="20"/>
              </w:rPr>
            </w:pPr>
            <w:r w:rsidRPr="00CE74E6">
              <w:rPr>
                <w:rFonts w:ascii="ＭＳ 明朝" w:hAnsi="ＭＳ 明朝" w:hint="eastAsia"/>
                <w:sz w:val="20"/>
                <w:szCs w:val="20"/>
              </w:rPr>
              <w:t>○芸能文化科　卒業発表会見学後、平成30年度学校評価と令和元年度学校経営計画等について</w:t>
            </w:r>
          </w:p>
          <w:p w:rsidR="00200C2A" w:rsidRPr="00CE74E6" w:rsidRDefault="00200C2A" w:rsidP="0072233B">
            <w:pPr>
              <w:spacing w:line="300" w:lineRule="exact"/>
              <w:ind w:left="200" w:hangingChars="100" w:hanging="200"/>
              <w:rPr>
                <w:rFonts w:ascii="ＭＳ 明朝" w:hAnsi="ＭＳ 明朝"/>
                <w:sz w:val="20"/>
                <w:szCs w:val="20"/>
              </w:rPr>
            </w:pPr>
            <w:r w:rsidRPr="00CE74E6">
              <w:rPr>
                <w:rFonts w:ascii="ＭＳ 明朝" w:hAnsi="ＭＳ 明朝" w:hint="eastAsia"/>
                <w:sz w:val="20"/>
                <w:szCs w:val="20"/>
              </w:rPr>
              <w:t>・共生推進教室の設置に向けて、</w:t>
            </w:r>
            <w:r w:rsidR="0072233B" w:rsidRPr="00CE74E6">
              <w:rPr>
                <w:rFonts w:ascii="ＭＳ 明朝" w:hAnsi="ＭＳ 明朝" w:hint="eastAsia"/>
                <w:sz w:val="20"/>
                <w:szCs w:val="20"/>
              </w:rPr>
              <w:t>学校は、</w:t>
            </w:r>
            <w:r w:rsidRPr="00CE74E6">
              <w:rPr>
                <w:rFonts w:ascii="ＭＳ 明朝" w:hAnsi="ＭＳ 明朝" w:hint="eastAsia"/>
                <w:sz w:val="20"/>
                <w:szCs w:val="20"/>
              </w:rPr>
              <w:t>適切な人的配置や設備を</w:t>
            </w:r>
            <w:r w:rsidR="0072233B" w:rsidRPr="00CE74E6">
              <w:rPr>
                <w:rFonts w:ascii="ＭＳ 明朝" w:hAnsi="ＭＳ 明朝" w:hint="eastAsia"/>
                <w:sz w:val="20"/>
                <w:szCs w:val="20"/>
              </w:rPr>
              <w:t>教育庁に</w:t>
            </w:r>
            <w:r w:rsidRPr="00CE74E6">
              <w:rPr>
                <w:rFonts w:ascii="ＭＳ 明朝" w:hAnsi="ＭＳ 明朝" w:hint="eastAsia"/>
                <w:sz w:val="20"/>
                <w:szCs w:val="20"/>
              </w:rPr>
              <w:t>要望してほしい。</w:t>
            </w:r>
          </w:p>
          <w:p w:rsidR="00200C2A" w:rsidRPr="00CE74E6" w:rsidRDefault="003F04C4" w:rsidP="00200C2A">
            <w:pPr>
              <w:spacing w:line="300" w:lineRule="exact"/>
              <w:rPr>
                <w:rFonts w:ascii="ＭＳ 明朝" w:hAnsi="ＭＳ 明朝"/>
                <w:sz w:val="20"/>
                <w:szCs w:val="20"/>
              </w:rPr>
            </w:pPr>
            <w:r w:rsidRPr="00CE74E6">
              <w:rPr>
                <w:rFonts w:ascii="ＭＳ 明朝" w:hAnsi="ＭＳ 明朝" w:hint="eastAsia"/>
                <w:sz w:val="20"/>
                <w:szCs w:val="20"/>
              </w:rPr>
              <w:t>・</w:t>
            </w:r>
            <w:r w:rsidR="00200C2A" w:rsidRPr="00CE74E6">
              <w:rPr>
                <w:rFonts w:ascii="ＭＳ 明朝" w:hAnsi="ＭＳ 明朝" w:hint="eastAsia"/>
                <w:sz w:val="20"/>
                <w:szCs w:val="20"/>
              </w:rPr>
              <w:t>「共に学び、共に育つ」教育を実践する学校の先頭に立って頑張ってほしい。</w:t>
            </w:r>
          </w:p>
          <w:p w:rsidR="004D1A69" w:rsidRPr="00CE74E6" w:rsidRDefault="004D1A69" w:rsidP="00200C2A">
            <w:pPr>
              <w:spacing w:line="300" w:lineRule="exact"/>
              <w:rPr>
                <w:rFonts w:ascii="ＭＳ 明朝" w:hAnsi="ＭＳ 明朝"/>
                <w:sz w:val="20"/>
                <w:szCs w:val="20"/>
              </w:rPr>
            </w:pPr>
          </w:p>
          <w:p w:rsidR="00200C2A" w:rsidRPr="00CE74E6" w:rsidRDefault="00200C2A" w:rsidP="00200C2A">
            <w:pPr>
              <w:spacing w:line="300" w:lineRule="exact"/>
              <w:rPr>
                <w:rFonts w:ascii="ＭＳ 明朝" w:hAnsi="ＭＳ 明朝"/>
                <w:sz w:val="20"/>
                <w:szCs w:val="20"/>
              </w:rPr>
            </w:pPr>
            <w:r w:rsidRPr="00CE74E6">
              <w:rPr>
                <w:rFonts w:ascii="ＭＳ 明朝" w:hAnsi="ＭＳ 明朝" w:hint="eastAsia"/>
                <w:sz w:val="20"/>
                <w:szCs w:val="20"/>
              </w:rPr>
              <w:t>②第</w:t>
            </w:r>
            <w:r w:rsidR="00C261B5">
              <w:rPr>
                <w:rFonts w:ascii="ＭＳ 明朝" w:hAnsi="ＭＳ 明朝" w:hint="eastAsia"/>
                <w:sz w:val="20"/>
                <w:szCs w:val="20"/>
              </w:rPr>
              <w:t>２</w:t>
            </w:r>
            <w:r w:rsidRPr="00CE74E6">
              <w:rPr>
                <w:rFonts w:ascii="ＭＳ 明朝" w:hAnsi="ＭＳ 明朝" w:hint="eastAsia"/>
                <w:sz w:val="20"/>
                <w:szCs w:val="20"/>
              </w:rPr>
              <w:t>回(11/24)</w:t>
            </w:r>
          </w:p>
          <w:p w:rsidR="00200C2A" w:rsidRPr="00CE74E6" w:rsidRDefault="00200C2A" w:rsidP="00200C2A">
            <w:pPr>
              <w:spacing w:line="300" w:lineRule="exact"/>
              <w:rPr>
                <w:rFonts w:ascii="ＭＳ 明朝" w:hAnsi="ＭＳ 明朝"/>
                <w:sz w:val="20"/>
                <w:szCs w:val="20"/>
              </w:rPr>
            </w:pPr>
            <w:r w:rsidRPr="00CE74E6">
              <w:rPr>
                <w:rFonts w:ascii="ＭＳ 明朝" w:hAnsi="ＭＳ 明朝" w:hint="eastAsia"/>
                <w:sz w:val="20"/>
                <w:szCs w:val="20"/>
              </w:rPr>
              <w:t>○進捗状況について、その後、校内見学（共生教室、共生職員室、チャリティーマラソン）</w:t>
            </w:r>
          </w:p>
          <w:p w:rsidR="007B28A7" w:rsidRPr="00CE74E6" w:rsidRDefault="007B28A7" w:rsidP="0007166A">
            <w:pPr>
              <w:spacing w:line="300" w:lineRule="exact"/>
              <w:ind w:left="200" w:hangingChars="100" w:hanging="200"/>
              <w:rPr>
                <w:rFonts w:ascii="ＭＳ 明朝" w:hAnsi="ＭＳ 明朝"/>
                <w:sz w:val="20"/>
                <w:szCs w:val="20"/>
              </w:rPr>
            </w:pPr>
            <w:r w:rsidRPr="00CE74E6">
              <w:rPr>
                <w:rFonts w:ascii="ＭＳ 明朝" w:hAnsi="ＭＳ 明朝" w:hint="eastAsia"/>
                <w:sz w:val="20"/>
                <w:szCs w:val="20"/>
              </w:rPr>
              <w:t>・教員も育つ環境を整えながら</w:t>
            </w:r>
            <w:r w:rsidR="0007166A" w:rsidRPr="00CE74E6">
              <w:rPr>
                <w:rFonts w:ascii="ＭＳ 明朝" w:hAnsi="ＭＳ 明朝" w:hint="eastAsia"/>
                <w:sz w:val="20"/>
                <w:szCs w:val="20"/>
              </w:rPr>
              <w:t>教員が切磋琢磨しながら資質を高めることができるよう、</w:t>
            </w:r>
            <w:r w:rsidRPr="00CE74E6">
              <w:rPr>
                <w:rFonts w:ascii="ＭＳ 明朝" w:hAnsi="ＭＳ 明朝" w:hint="eastAsia"/>
                <w:sz w:val="20"/>
                <w:szCs w:val="20"/>
              </w:rPr>
              <w:t>同僚性を構築してほしい。</w:t>
            </w:r>
          </w:p>
          <w:p w:rsidR="007B28A7" w:rsidRPr="00CE74E6" w:rsidRDefault="007B28A7" w:rsidP="00200C2A">
            <w:pPr>
              <w:spacing w:line="300" w:lineRule="exact"/>
              <w:rPr>
                <w:rFonts w:ascii="ＭＳ 明朝" w:hAnsi="ＭＳ 明朝"/>
                <w:sz w:val="20"/>
                <w:szCs w:val="20"/>
              </w:rPr>
            </w:pPr>
            <w:r w:rsidRPr="00CE74E6">
              <w:rPr>
                <w:rFonts w:ascii="ＭＳ 明朝" w:hAnsi="ＭＳ 明朝" w:hint="eastAsia"/>
                <w:sz w:val="20"/>
                <w:szCs w:val="20"/>
              </w:rPr>
              <w:t>・生徒一人</w:t>
            </w:r>
            <w:r w:rsidR="00C261B5">
              <w:rPr>
                <w:rFonts w:ascii="ＭＳ 明朝" w:hAnsi="ＭＳ 明朝" w:hint="eastAsia"/>
                <w:sz w:val="20"/>
                <w:szCs w:val="20"/>
              </w:rPr>
              <w:t>ひとり</w:t>
            </w:r>
            <w:r w:rsidRPr="00CE74E6">
              <w:rPr>
                <w:rFonts w:ascii="ＭＳ 明朝" w:hAnsi="ＭＳ 明朝" w:hint="eastAsia"/>
                <w:sz w:val="20"/>
                <w:szCs w:val="20"/>
              </w:rPr>
              <w:t>に対応したさらにきめ細やかな</w:t>
            </w:r>
            <w:r w:rsidR="00873634" w:rsidRPr="00CE74E6">
              <w:rPr>
                <w:rFonts w:ascii="ＭＳ 明朝" w:hAnsi="ＭＳ 明朝" w:hint="eastAsia"/>
                <w:sz w:val="20"/>
                <w:szCs w:val="20"/>
              </w:rPr>
              <w:t>進路</w:t>
            </w:r>
            <w:r w:rsidRPr="00CE74E6">
              <w:rPr>
                <w:rFonts w:ascii="ＭＳ 明朝" w:hAnsi="ＭＳ 明朝" w:hint="eastAsia"/>
                <w:sz w:val="20"/>
                <w:szCs w:val="20"/>
              </w:rPr>
              <w:t>指導をしてほしい。</w:t>
            </w:r>
          </w:p>
          <w:p w:rsidR="007B28A7" w:rsidRPr="00CE74E6" w:rsidRDefault="007B28A7" w:rsidP="007B28A7">
            <w:pPr>
              <w:spacing w:line="300" w:lineRule="exact"/>
              <w:rPr>
                <w:rFonts w:ascii="ＭＳ 明朝" w:hAnsi="ＭＳ 明朝"/>
                <w:sz w:val="20"/>
                <w:szCs w:val="20"/>
              </w:rPr>
            </w:pPr>
          </w:p>
          <w:p w:rsidR="004D1A69" w:rsidRPr="00CE74E6" w:rsidRDefault="004D1A69" w:rsidP="004D1A69">
            <w:pPr>
              <w:spacing w:line="300" w:lineRule="exact"/>
              <w:rPr>
                <w:rFonts w:ascii="ＭＳ 明朝" w:hAnsi="ＭＳ 明朝"/>
                <w:sz w:val="20"/>
                <w:szCs w:val="20"/>
              </w:rPr>
            </w:pPr>
            <w:r w:rsidRPr="00CE74E6">
              <w:rPr>
                <w:rFonts w:ascii="ＭＳ 明朝" w:hAnsi="ＭＳ 明朝" w:hint="eastAsia"/>
                <w:sz w:val="20"/>
                <w:szCs w:val="20"/>
              </w:rPr>
              <w:t>③第</w:t>
            </w:r>
            <w:r w:rsidR="00C261B5">
              <w:rPr>
                <w:rFonts w:ascii="ＭＳ 明朝" w:hAnsi="ＭＳ 明朝" w:hint="eastAsia"/>
                <w:sz w:val="20"/>
                <w:szCs w:val="20"/>
              </w:rPr>
              <w:t>３</w:t>
            </w:r>
            <w:r w:rsidRPr="00CE74E6">
              <w:rPr>
                <w:rFonts w:ascii="ＭＳ 明朝" w:hAnsi="ＭＳ 明朝" w:hint="eastAsia"/>
                <w:sz w:val="20"/>
                <w:szCs w:val="20"/>
              </w:rPr>
              <w:t>回（</w:t>
            </w:r>
            <w:r w:rsidR="00C261B5">
              <w:rPr>
                <w:rFonts w:ascii="ＭＳ 明朝" w:hAnsi="ＭＳ 明朝" w:hint="eastAsia"/>
                <w:sz w:val="20"/>
                <w:szCs w:val="20"/>
              </w:rPr>
              <w:t>１</w:t>
            </w:r>
            <w:r w:rsidR="00080CA7">
              <w:rPr>
                <w:rFonts w:ascii="ＭＳ 明朝" w:hAnsi="ＭＳ 明朝" w:hint="eastAsia"/>
                <w:sz w:val="20"/>
                <w:szCs w:val="20"/>
              </w:rPr>
              <w:t>/</w:t>
            </w:r>
            <w:r w:rsidR="00080CA7">
              <w:rPr>
                <w:rFonts w:ascii="ＭＳ 明朝" w:hAnsi="ＭＳ 明朝"/>
                <w:sz w:val="20"/>
                <w:szCs w:val="20"/>
              </w:rPr>
              <w:t>30</w:t>
            </w:r>
            <w:r w:rsidRPr="00CE74E6">
              <w:rPr>
                <w:rFonts w:ascii="ＭＳ 明朝" w:hAnsi="ＭＳ 明朝"/>
                <w:sz w:val="20"/>
                <w:szCs w:val="20"/>
              </w:rPr>
              <w:t>）</w:t>
            </w:r>
          </w:p>
          <w:p w:rsidR="00880C6A" w:rsidRPr="00CE74E6" w:rsidRDefault="004D1A69" w:rsidP="00880C6A">
            <w:pPr>
              <w:spacing w:line="300" w:lineRule="exact"/>
              <w:ind w:left="200" w:hangingChars="100" w:hanging="200"/>
              <w:rPr>
                <w:rFonts w:ascii="ＭＳ 明朝" w:hAnsi="ＭＳ 明朝"/>
                <w:sz w:val="20"/>
                <w:szCs w:val="20"/>
              </w:rPr>
            </w:pPr>
            <w:r w:rsidRPr="00CE74E6">
              <w:rPr>
                <w:rFonts w:ascii="ＭＳ 明朝" w:hAnsi="ＭＳ 明朝" w:hint="eastAsia"/>
                <w:sz w:val="20"/>
                <w:szCs w:val="20"/>
              </w:rPr>
              <w:t>○</w:t>
            </w:r>
            <w:r w:rsidR="00880C6A" w:rsidRPr="00CE74E6">
              <w:rPr>
                <w:rFonts w:ascii="ＭＳ 明朝" w:hAnsi="ＭＳ 明朝" w:hint="eastAsia"/>
                <w:sz w:val="20"/>
                <w:szCs w:val="20"/>
              </w:rPr>
              <w:t>平成31年</w:t>
            </w:r>
            <w:r w:rsidRPr="00CE74E6">
              <w:rPr>
                <w:rFonts w:ascii="ＭＳ 明朝" w:hAnsi="ＭＳ 明朝" w:hint="eastAsia"/>
                <w:sz w:val="20"/>
                <w:szCs w:val="20"/>
              </w:rPr>
              <w:t>度学校評価（案）、令和</w:t>
            </w:r>
            <w:r w:rsidR="0067537E" w:rsidRPr="00CE74E6">
              <w:rPr>
                <w:rFonts w:ascii="ＭＳ 明朝" w:hAnsi="ＭＳ 明朝" w:hint="eastAsia"/>
                <w:sz w:val="20"/>
                <w:szCs w:val="20"/>
              </w:rPr>
              <w:t>２</w:t>
            </w:r>
            <w:r w:rsidRPr="00CE74E6">
              <w:rPr>
                <w:rFonts w:ascii="ＭＳ 明朝" w:hAnsi="ＭＳ 明朝" w:hint="eastAsia"/>
                <w:sz w:val="20"/>
                <w:szCs w:val="20"/>
              </w:rPr>
              <w:t>年度学校経営計画（案）</w:t>
            </w:r>
            <w:r w:rsidR="00880C6A" w:rsidRPr="00CE74E6">
              <w:rPr>
                <w:rFonts w:ascii="ＭＳ 明朝" w:hAnsi="ＭＳ 明朝" w:hint="eastAsia"/>
                <w:sz w:val="20"/>
                <w:szCs w:val="20"/>
              </w:rPr>
              <w:t>について</w:t>
            </w:r>
          </w:p>
          <w:p w:rsidR="00880C6A" w:rsidRPr="00CE74E6" w:rsidRDefault="00880C6A" w:rsidP="00880C6A">
            <w:pPr>
              <w:spacing w:line="300" w:lineRule="exact"/>
              <w:ind w:left="200" w:hangingChars="100" w:hanging="200"/>
              <w:rPr>
                <w:rFonts w:ascii="ＭＳ 明朝" w:hAnsi="ＭＳ 明朝"/>
                <w:sz w:val="20"/>
                <w:szCs w:val="20"/>
              </w:rPr>
            </w:pPr>
            <w:r w:rsidRPr="00CE74E6">
              <w:rPr>
                <w:rFonts w:ascii="ＭＳ 明朝" w:hAnsi="ＭＳ 明朝" w:hint="eastAsia"/>
                <w:sz w:val="20"/>
                <w:szCs w:val="20"/>
              </w:rPr>
              <w:lastRenderedPageBreak/>
              <w:t>・平成31年度学校評価（案）について、承認。</w:t>
            </w:r>
          </w:p>
          <w:p w:rsidR="004D1A69" w:rsidRPr="00CE74E6" w:rsidRDefault="00880C6A" w:rsidP="00880C6A">
            <w:pPr>
              <w:spacing w:line="300" w:lineRule="exact"/>
              <w:ind w:left="200" w:hangingChars="100" w:hanging="200"/>
              <w:rPr>
                <w:rFonts w:ascii="ＭＳ 明朝" w:hAnsi="ＭＳ 明朝"/>
                <w:sz w:val="20"/>
                <w:szCs w:val="20"/>
              </w:rPr>
            </w:pPr>
            <w:r w:rsidRPr="00CE74E6">
              <w:rPr>
                <w:rFonts w:ascii="ＭＳ 明朝" w:hAnsi="ＭＳ 明朝" w:hint="eastAsia"/>
                <w:sz w:val="20"/>
                <w:szCs w:val="20"/>
              </w:rPr>
              <w:t>・令和２年度学校経営計画（案）について、「めざす学校像」及び「中期的目標」を承認。</w:t>
            </w:r>
          </w:p>
          <w:p w:rsidR="004D1A69" w:rsidRDefault="0067537E" w:rsidP="005E148C">
            <w:pPr>
              <w:spacing w:line="300" w:lineRule="exact"/>
              <w:ind w:left="200" w:hangingChars="100" w:hanging="200"/>
              <w:rPr>
                <w:rFonts w:ascii="ＭＳ 明朝" w:hAnsi="ＭＳ 明朝"/>
                <w:sz w:val="20"/>
                <w:szCs w:val="20"/>
              </w:rPr>
            </w:pPr>
            <w:r w:rsidRPr="00CE74E6">
              <w:rPr>
                <w:rFonts w:ascii="ＭＳ 明朝" w:hAnsi="ＭＳ 明朝" w:hint="eastAsia"/>
                <w:sz w:val="20"/>
                <w:szCs w:val="20"/>
              </w:rPr>
              <w:t>・</w:t>
            </w:r>
            <w:r w:rsidR="005E148C">
              <w:rPr>
                <w:rFonts w:ascii="ＭＳ 明朝" w:hAnsi="ＭＳ 明朝" w:hint="eastAsia"/>
                <w:sz w:val="20"/>
                <w:szCs w:val="20"/>
              </w:rPr>
              <w:t>共生推進教室の設置により、共生の理念に沿った「ともに学びともに育つ」教育を推進するとともに、生徒の進路保障について府教育庁と連携しながら取り組みを進めていただきたい。</w:t>
            </w:r>
          </w:p>
          <w:p w:rsidR="005E148C" w:rsidRDefault="005E148C" w:rsidP="005E148C">
            <w:pPr>
              <w:spacing w:line="300" w:lineRule="exact"/>
              <w:ind w:left="200" w:hangingChars="100" w:hanging="200"/>
              <w:rPr>
                <w:rFonts w:ascii="ＭＳ 明朝" w:hAnsi="ＭＳ 明朝"/>
                <w:sz w:val="20"/>
                <w:szCs w:val="20"/>
              </w:rPr>
            </w:pPr>
            <w:r>
              <w:rPr>
                <w:rFonts w:ascii="ＭＳ 明朝" w:hAnsi="ＭＳ 明朝" w:hint="eastAsia"/>
                <w:sz w:val="20"/>
                <w:szCs w:val="20"/>
              </w:rPr>
              <w:t>・教員の授業力向上については、教員がお互いの強みを生かしながら学校全体</w:t>
            </w:r>
            <w:r w:rsidR="0058429C">
              <w:rPr>
                <w:rFonts w:ascii="ＭＳ 明朝" w:hAnsi="ＭＳ 明朝" w:hint="eastAsia"/>
                <w:sz w:val="20"/>
                <w:szCs w:val="20"/>
              </w:rPr>
              <w:t>として</w:t>
            </w:r>
            <w:r>
              <w:rPr>
                <w:rFonts w:ascii="ＭＳ 明朝" w:hAnsi="ＭＳ 明朝" w:hint="eastAsia"/>
                <w:sz w:val="20"/>
                <w:szCs w:val="20"/>
              </w:rPr>
              <w:t>教育効果があがるような組織力の強化をお願いしたい。</w:t>
            </w:r>
          </w:p>
          <w:p w:rsidR="005E148C" w:rsidRPr="005E148C" w:rsidRDefault="005E148C" w:rsidP="005E148C">
            <w:pPr>
              <w:spacing w:line="300" w:lineRule="exact"/>
              <w:ind w:left="200" w:hangingChars="100" w:hanging="200"/>
              <w:rPr>
                <w:rFonts w:ascii="ＭＳ 明朝" w:hAnsi="ＭＳ 明朝"/>
                <w:color w:val="FF0000"/>
                <w:sz w:val="20"/>
                <w:szCs w:val="20"/>
              </w:rPr>
            </w:pPr>
            <w:r>
              <w:rPr>
                <w:rFonts w:ascii="ＭＳ 明朝" w:hAnsi="ＭＳ 明朝" w:hint="eastAsia"/>
                <w:sz w:val="20"/>
                <w:szCs w:val="20"/>
              </w:rPr>
              <w:t>・安全安心な学校づくりをさらに推進してほしい。</w:t>
            </w:r>
          </w:p>
        </w:tc>
      </w:tr>
    </w:tbl>
    <w:p w:rsidR="00BC4154" w:rsidRPr="00CE74E6" w:rsidRDefault="00BC4154" w:rsidP="004F3922">
      <w:pPr>
        <w:jc w:val="left"/>
        <w:rPr>
          <w:rFonts w:ascii="ＭＳ ゴシック" w:eastAsia="ＭＳ ゴシック" w:hAnsi="ＭＳ ゴシック"/>
          <w:szCs w:val="21"/>
        </w:rPr>
      </w:pPr>
    </w:p>
    <w:p w:rsidR="0086696C" w:rsidRPr="00CE74E6" w:rsidRDefault="0037367C" w:rsidP="00B44397">
      <w:pPr>
        <w:ind w:leftChars="-92" w:left="-4" w:hangingChars="90" w:hanging="189"/>
        <w:jc w:val="left"/>
        <w:rPr>
          <w:rFonts w:ascii="ＭＳ ゴシック" w:eastAsia="ＭＳ ゴシック" w:hAnsi="ＭＳ ゴシック"/>
          <w:szCs w:val="21"/>
        </w:rPr>
      </w:pPr>
      <w:r w:rsidRPr="00CE74E6">
        <w:rPr>
          <w:rFonts w:ascii="ＭＳ ゴシック" w:eastAsia="ＭＳ ゴシック" w:hAnsi="ＭＳ ゴシック" w:hint="eastAsia"/>
          <w:szCs w:val="21"/>
        </w:rPr>
        <w:t xml:space="preserve">３　</w:t>
      </w:r>
      <w:r w:rsidR="0086696C" w:rsidRPr="00CE74E6">
        <w:rPr>
          <w:rFonts w:ascii="ＭＳ ゴシック" w:eastAsia="ＭＳ ゴシック" w:hAnsi="ＭＳ ゴシック" w:hint="eastAsia"/>
          <w:szCs w:val="21"/>
        </w:rPr>
        <w:t>本年度の取組</w:t>
      </w:r>
      <w:r w:rsidRPr="00CE74E6">
        <w:rPr>
          <w:rFonts w:ascii="ＭＳ ゴシック" w:eastAsia="ＭＳ ゴシック" w:hAnsi="ＭＳ ゴシック" w:hint="eastAsia"/>
          <w:szCs w:val="21"/>
        </w:rPr>
        <w:t>内容</w:t>
      </w:r>
      <w:r w:rsidR="0086696C" w:rsidRPr="00CE74E6">
        <w:rPr>
          <w:rFonts w:ascii="ＭＳ ゴシック" w:eastAsia="ＭＳ ゴシック" w:hAnsi="ＭＳ ゴシック" w:hint="eastAsia"/>
          <w:szCs w:val="21"/>
        </w:rPr>
        <w:t>及び自己評価</w:t>
      </w: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1947"/>
        <w:gridCol w:w="3969"/>
        <w:gridCol w:w="3969"/>
        <w:gridCol w:w="4677"/>
      </w:tblGrid>
      <w:tr w:rsidR="00897939" w:rsidRPr="00CE74E6" w:rsidTr="00B265AA">
        <w:trPr>
          <w:trHeight w:val="586"/>
          <w:jc w:val="center"/>
        </w:trPr>
        <w:tc>
          <w:tcPr>
            <w:tcW w:w="742" w:type="dxa"/>
            <w:shd w:val="clear" w:color="auto" w:fill="auto"/>
            <w:vAlign w:val="center"/>
          </w:tcPr>
          <w:p w:rsidR="00897939" w:rsidRPr="00CE74E6" w:rsidRDefault="00897939" w:rsidP="0054712D">
            <w:pPr>
              <w:spacing w:line="240" w:lineRule="exact"/>
              <w:jc w:val="center"/>
              <w:rPr>
                <w:rFonts w:ascii="ＭＳ 明朝" w:hAnsi="ＭＳ 明朝"/>
                <w:sz w:val="20"/>
                <w:szCs w:val="20"/>
              </w:rPr>
            </w:pPr>
            <w:r w:rsidRPr="00CE74E6">
              <w:rPr>
                <w:rFonts w:ascii="ＭＳ 明朝" w:hAnsi="ＭＳ 明朝" w:hint="eastAsia"/>
                <w:sz w:val="20"/>
                <w:szCs w:val="20"/>
              </w:rPr>
              <w:t>中期的</w:t>
            </w:r>
          </w:p>
          <w:p w:rsidR="00897939" w:rsidRPr="00CE74E6" w:rsidRDefault="00897939" w:rsidP="0054712D">
            <w:pPr>
              <w:spacing w:line="240" w:lineRule="exact"/>
              <w:jc w:val="center"/>
              <w:rPr>
                <w:rFonts w:ascii="ＭＳ 明朝" w:hAnsi="ＭＳ 明朝"/>
                <w:spacing w:val="-20"/>
                <w:sz w:val="20"/>
                <w:szCs w:val="20"/>
              </w:rPr>
            </w:pPr>
            <w:r w:rsidRPr="00CE74E6">
              <w:rPr>
                <w:rFonts w:ascii="ＭＳ 明朝" w:hAnsi="ＭＳ 明朝" w:hint="eastAsia"/>
                <w:sz w:val="20"/>
                <w:szCs w:val="20"/>
              </w:rPr>
              <w:t>目標</w:t>
            </w:r>
          </w:p>
        </w:tc>
        <w:tc>
          <w:tcPr>
            <w:tcW w:w="1947" w:type="dxa"/>
            <w:shd w:val="clear" w:color="auto" w:fill="auto"/>
            <w:vAlign w:val="center"/>
          </w:tcPr>
          <w:p w:rsidR="00897939" w:rsidRPr="00CE74E6" w:rsidRDefault="00897939" w:rsidP="006B5B51">
            <w:pPr>
              <w:spacing w:line="320" w:lineRule="exact"/>
              <w:jc w:val="center"/>
              <w:rPr>
                <w:rFonts w:ascii="ＭＳ 明朝" w:hAnsi="ＭＳ 明朝"/>
                <w:sz w:val="20"/>
                <w:szCs w:val="20"/>
              </w:rPr>
            </w:pPr>
            <w:r w:rsidRPr="00CE74E6">
              <w:rPr>
                <w:rFonts w:ascii="ＭＳ 明朝" w:hAnsi="ＭＳ 明朝" w:hint="eastAsia"/>
                <w:sz w:val="20"/>
                <w:szCs w:val="20"/>
              </w:rPr>
              <w:t>今年度の重点目標</w:t>
            </w:r>
          </w:p>
        </w:tc>
        <w:tc>
          <w:tcPr>
            <w:tcW w:w="3969" w:type="dxa"/>
            <w:tcBorders>
              <w:right w:val="dashed" w:sz="4" w:space="0" w:color="auto"/>
            </w:tcBorders>
            <w:shd w:val="clear" w:color="auto" w:fill="auto"/>
            <w:vAlign w:val="center"/>
          </w:tcPr>
          <w:p w:rsidR="00897939" w:rsidRPr="00CE74E6" w:rsidRDefault="00897939" w:rsidP="006B5B51">
            <w:pPr>
              <w:spacing w:line="320" w:lineRule="exact"/>
              <w:jc w:val="center"/>
              <w:rPr>
                <w:rFonts w:ascii="ＭＳ 明朝" w:hAnsi="ＭＳ 明朝"/>
                <w:sz w:val="20"/>
                <w:szCs w:val="20"/>
              </w:rPr>
            </w:pPr>
            <w:r w:rsidRPr="00CE74E6">
              <w:rPr>
                <w:rFonts w:ascii="ＭＳ 明朝" w:hAnsi="ＭＳ 明朝" w:hint="eastAsia"/>
                <w:sz w:val="20"/>
                <w:szCs w:val="20"/>
              </w:rPr>
              <w:t>具体的な取組計画・内容</w:t>
            </w:r>
          </w:p>
        </w:tc>
        <w:tc>
          <w:tcPr>
            <w:tcW w:w="3969" w:type="dxa"/>
            <w:tcBorders>
              <w:right w:val="dashed" w:sz="4" w:space="0" w:color="auto"/>
            </w:tcBorders>
            <w:vAlign w:val="center"/>
          </w:tcPr>
          <w:p w:rsidR="00897939" w:rsidRPr="00CE74E6" w:rsidRDefault="00897939" w:rsidP="006B5B51">
            <w:pPr>
              <w:spacing w:line="320" w:lineRule="exact"/>
              <w:jc w:val="center"/>
              <w:rPr>
                <w:rFonts w:ascii="ＭＳ 明朝" w:hAnsi="ＭＳ 明朝"/>
                <w:sz w:val="20"/>
                <w:szCs w:val="20"/>
              </w:rPr>
            </w:pPr>
            <w:r w:rsidRPr="00CE74E6">
              <w:rPr>
                <w:rFonts w:ascii="ＭＳ 明朝" w:hAnsi="ＭＳ 明朝" w:hint="eastAsia"/>
                <w:sz w:val="20"/>
                <w:szCs w:val="20"/>
              </w:rPr>
              <w:t>評価指標</w:t>
            </w:r>
          </w:p>
        </w:tc>
        <w:tc>
          <w:tcPr>
            <w:tcW w:w="4677" w:type="dxa"/>
            <w:tcBorders>
              <w:left w:val="dashed" w:sz="4" w:space="0" w:color="auto"/>
              <w:right w:val="single" w:sz="4" w:space="0" w:color="auto"/>
            </w:tcBorders>
            <w:shd w:val="clear" w:color="auto" w:fill="auto"/>
            <w:vAlign w:val="center"/>
          </w:tcPr>
          <w:p w:rsidR="00897939" w:rsidRPr="00CE74E6" w:rsidRDefault="00897939" w:rsidP="006B5B51">
            <w:pPr>
              <w:spacing w:line="320" w:lineRule="exact"/>
              <w:jc w:val="center"/>
              <w:rPr>
                <w:rFonts w:ascii="ＭＳ 明朝" w:hAnsi="ＭＳ 明朝"/>
                <w:sz w:val="20"/>
                <w:szCs w:val="20"/>
              </w:rPr>
            </w:pPr>
            <w:r w:rsidRPr="00CE74E6">
              <w:rPr>
                <w:rFonts w:ascii="ＭＳ 明朝" w:hAnsi="ＭＳ 明朝" w:hint="eastAsia"/>
                <w:sz w:val="20"/>
                <w:szCs w:val="20"/>
              </w:rPr>
              <w:t>自己評価</w:t>
            </w:r>
          </w:p>
        </w:tc>
      </w:tr>
      <w:tr w:rsidR="00BA03FB" w:rsidRPr="004F3922" w:rsidTr="00B265AA">
        <w:trPr>
          <w:cantSplit/>
          <w:trHeight w:val="1314"/>
          <w:jc w:val="center"/>
        </w:trPr>
        <w:tc>
          <w:tcPr>
            <w:tcW w:w="742" w:type="dxa"/>
            <w:shd w:val="clear" w:color="auto" w:fill="auto"/>
            <w:textDirection w:val="tbRlV"/>
            <w:vAlign w:val="center"/>
          </w:tcPr>
          <w:p w:rsidR="00BA03FB" w:rsidRPr="004F3922" w:rsidRDefault="00BA03FB" w:rsidP="00BA03FB">
            <w:pPr>
              <w:spacing w:line="280" w:lineRule="exact"/>
              <w:ind w:firstLineChars="100" w:firstLine="210"/>
              <w:rPr>
                <w:rFonts w:ascii="ＭＳ 明朝" w:hAnsi="ＭＳ 明朝"/>
              </w:rPr>
            </w:pPr>
            <w:r w:rsidRPr="004F3922">
              <w:rPr>
                <w:rFonts w:ascii="ＭＳ 明朝" w:hAnsi="ＭＳ 明朝" w:hint="eastAsia"/>
              </w:rPr>
              <w:t>１　進路を実現する確かな学力の養成</w:t>
            </w:r>
          </w:p>
        </w:tc>
        <w:tc>
          <w:tcPr>
            <w:tcW w:w="1947" w:type="dxa"/>
            <w:shd w:val="clear" w:color="auto" w:fill="auto"/>
          </w:tcPr>
          <w:p w:rsidR="00BA03FB" w:rsidRPr="004F3922" w:rsidRDefault="00BA03FB" w:rsidP="00BA03FB">
            <w:pPr>
              <w:spacing w:line="320" w:lineRule="exact"/>
              <w:ind w:left="200" w:hangingChars="100" w:hanging="200"/>
              <w:rPr>
                <w:rFonts w:ascii="ＭＳ 明朝" w:hAnsi="ＭＳ 明朝"/>
                <w:sz w:val="20"/>
                <w:szCs w:val="20"/>
              </w:rPr>
            </w:pPr>
            <w:r w:rsidRPr="004F3922">
              <w:rPr>
                <w:rFonts w:ascii="ＭＳ 明朝" w:hAnsi="ＭＳ 明朝" w:hint="eastAsia"/>
                <w:sz w:val="20"/>
                <w:szCs w:val="20"/>
              </w:rPr>
              <w:t>（１）魅力ある授業づくり</w:t>
            </w:r>
          </w:p>
          <w:p w:rsidR="00BA03FB" w:rsidRPr="004F3922" w:rsidRDefault="00BA03FB" w:rsidP="00BA03FB">
            <w:pPr>
              <w:spacing w:line="320" w:lineRule="exact"/>
              <w:rPr>
                <w:rFonts w:ascii="ＭＳ 明朝" w:hAnsi="ＭＳ 明朝"/>
                <w:sz w:val="20"/>
                <w:szCs w:val="20"/>
              </w:rPr>
            </w:pPr>
          </w:p>
          <w:p w:rsidR="00BA03FB" w:rsidRPr="004F3922" w:rsidRDefault="00BA03FB" w:rsidP="00BA03FB">
            <w:pPr>
              <w:spacing w:line="320" w:lineRule="exact"/>
              <w:rPr>
                <w:rFonts w:ascii="ＭＳ 明朝" w:hAnsi="ＭＳ 明朝"/>
                <w:sz w:val="20"/>
                <w:szCs w:val="20"/>
              </w:rPr>
            </w:pPr>
          </w:p>
          <w:p w:rsidR="00BA03FB" w:rsidRPr="004F3922" w:rsidRDefault="00BA03FB" w:rsidP="00BA03FB">
            <w:pPr>
              <w:spacing w:line="320" w:lineRule="exact"/>
              <w:rPr>
                <w:rFonts w:ascii="ＭＳ 明朝" w:hAnsi="ＭＳ 明朝"/>
                <w:sz w:val="20"/>
                <w:szCs w:val="20"/>
              </w:rPr>
            </w:pPr>
          </w:p>
          <w:p w:rsidR="00BA03FB" w:rsidRPr="004F3922" w:rsidRDefault="00BA03FB" w:rsidP="00BA03FB">
            <w:pPr>
              <w:spacing w:line="320" w:lineRule="exact"/>
              <w:rPr>
                <w:rFonts w:ascii="ＭＳ 明朝" w:hAnsi="ＭＳ 明朝"/>
                <w:sz w:val="20"/>
                <w:szCs w:val="20"/>
              </w:rPr>
            </w:pPr>
          </w:p>
          <w:p w:rsidR="00BA03FB" w:rsidRPr="004F3922" w:rsidRDefault="00BA03FB" w:rsidP="00BA03FB">
            <w:pPr>
              <w:spacing w:line="320" w:lineRule="exact"/>
              <w:rPr>
                <w:rFonts w:ascii="ＭＳ 明朝" w:hAnsi="ＭＳ 明朝"/>
                <w:sz w:val="20"/>
                <w:szCs w:val="20"/>
              </w:rPr>
            </w:pPr>
          </w:p>
          <w:p w:rsidR="000101CB" w:rsidRPr="004F3922" w:rsidRDefault="000101CB" w:rsidP="00BA03FB">
            <w:pPr>
              <w:spacing w:line="320" w:lineRule="exact"/>
              <w:rPr>
                <w:rFonts w:ascii="ＭＳ 明朝" w:hAnsi="ＭＳ 明朝"/>
                <w:sz w:val="20"/>
                <w:szCs w:val="20"/>
              </w:rPr>
            </w:pPr>
          </w:p>
          <w:p w:rsidR="000101CB" w:rsidRPr="004F3922" w:rsidRDefault="000101CB" w:rsidP="00BA03FB">
            <w:pPr>
              <w:spacing w:line="320" w:lineRule="exact"/>
              <w:rPr>
                <w:rFonts w:ascii="ＭＳ 明朝" w:hAnsi="ＭＳ 明朝"/>
                <w:sz w:val="20"/>
                <w:szCs w:val="20"/>
              </w:rPr>
            </w:pPr>
          </w:p>
          <w:p w:rsidR="00BA03FB" w:rsidRPr="004F3922" w:rsidRDefault="00BA03FB" w:rsidP="00BA03FB">
            <w:pPr>
              <w:spacing w:line="320" w:lineRule="exact"/>
              <w:rPr>
                <w:rFonts w:ascii="ＭＳ 明朝" w:hAnsi="ＭＳ 明朝"/>
                <w:sz w:val="20"/>
                <w:szCs w:val="20"/>
              </w:rPr>
            </w:pPr>
          </w:p>
          <w:p w:rsidR="00BA03FB" w:rsidRPr="004F3922" w:rsidRDefault="00BA03FB" w:rsidP="00BA03FB">
            <w:pPr>
              <w:spacing w:line="320" w:lineRule="exact"/>
              <w:ind w:left="200" w:hangingChars="100" w:hanging="200"/>
              <w:rPr>
                <w:rFonts w:ascii="ＭＳ 明朝" w:hAnsi="ＭＳ 明朝"/>
                <w:sz w:val="20"/>
                <w:szCs w:val="20"/>
              </w:rPr>
            </w:pPr>
            <w:r w:rsidRPr="004F3922">
              <w:rPr>
                <w:rFonts w:ascii="ＭＳ 明朝" w:hAnsi="ＭＳ 明朝" w:hint="eastAsia"/>
                <w:sz w:val="20"/>
                <w:szCs w:val="20"/>
              </w:rPr>
              <w:t>（２）進路実現のための取組</w:t>
            </w:r>
          </w:p>
          <w:p w:rsidR="00BA03FB" w:rsidRPr="004F3922" w:rsidRDefault="00BA03FB" w:rsidP="00BA03FB">
            <w:pPr>
              <w:spacing w:line="320" w:lineRule="exact"/>
              <w:ind w:left="200" w:hangingChars="100" w:hanging="200"/>
              <w:rPr>
                <w:rFonts w:ascii="ＭＳ 明朝" w:hAnsi="ＭＳ 明朝"/>
                <w:sz w:val="20"/>
                <w:szCs w:val="20"/>
              </w:rPr>
            </w:pPr>
          </w:p>
          <w:p w:rsidR="00BA03FB" w:rsidRPr="004F3922" w:rsidRDefault="00BA03FB" w:rsidP="00BA03FB">
            <w:pPr>
              <w:spacing w:line="320" w:lineRule="exact"/>
              <w:ind w:left="200" w:hangingChars="100" w:hanging="200"/>
              <w:rPr>
                <w:rFonts w:ascii="ＭＳ 明朝" w:hAnsi="ＭＳ 明朝"/>
                <w:sz w:val="20"/>
                <w:szCs w:val="20"/>
              </w:rPr>
            </w:pPr>
          </w:p>
          <w:p w:rsidR="00BA03FB" w:rsidRPr="004F3922" w:rsidRDefault="00BA03FB" w:rsidP="00BA03FB">
            <w:pPr>
              <w:spacing w:line="320" w:lineRule="exact"/>
              <w:ind w:left="200" w:hangingChars="100" w:hanging="200"/>
              <w:rPr>
                <w:rFonts w:ascii="ＭＳ 明朝" w:hAnsi="ＭＳ 明朝"/>
                <w:sz w:val="20"/>
                <w:szCs w:val="20"/>
              </w:rPr>
            </w:pPr>
          </w:p>
          <w:p w:rsidR="00BA03FB" w:rsidRPr="004F3922" w:rsidRDefault="00BA03FB" w:rsidP="00BA03FB">
            <w:pPr>
              <w:spacing w:line="320" w:lineRule="exact"/>
              <w:ind w:left="200" w:hangingChars="100" w:hanging="200"/>
              <w:rPr>
                <w:rFonts w:ascii="ＭＳ 明朝" w:hAnsi="ＭＳ 明朝"/>
                <w:sz w:val="20"/>
                <w:szCs w:val="20"/>
              </w:rPr>
            </w:pPr>
          </w:p>
          <w:p w:rsidR="00BA03FB" w:rsidRPr="004F3922" w:rsidRDefault="00BA03FB" w:rsidP="00BA03FB">
            <w:pPr>
              <w:spacing w:line="320" w:lineRule="exact"/>
              <w:ind w:left="200" w:hangingChars="100" w:hanging="200"/>
              <w:rPr>
                <w:rFonts w:ascii="ＭＳ 明朝" w:hAnsi="ＭＳ 明朝"/>
                <w:sz w:val="20"/>
                <w:szCs w:val="20"/>
              </w:rPr>
            </w:pPr>
          </w:p>
          <w:p w:rsidR="00BA03FB" w:rsidRPr="004F3922" w:rsidRDefault="00BA03FB" w:rsidP="00BA03FB">
            <w:pPr>
              <w:spacing w:line="320" w:lineRule="exact"/>
              <w:ind w:left="200" w:hangingChars="100" w:hanging="200"/>
              <w:rPr>
                <w:rFonts w:ascii="ＭＳ 明朝" w:hAnsi="ＭＳ 明朝"/>
                <w:sz w:val="20"/>
                <w:szCs w:val="20"/>
              </w:rPr>
            </w:pPr>
          </w:p>
          <w:p w:rsidR="00BA03FB" w:rsidRPr="004F3922" w:rsidRDefault="00BA03FB" w:rsidP="00BA03FB">
            <w:pPr>
              <w:spacing w:line="320" w:lineRule="exact"/>
              <w:ind w:left="200" w:hangingChars="100" w:hanging="200"/>
              <w:rPr>
                <w:rFonts w:ascii="ＭＳ 明朝" w:hAnsi="ＭＳ 明朝"/>
                <w:sz w:val="20"/>
                <w:szCs w:val="20"/>
              </w:rPr>
            </w:pPr>
          </w:p>
          <w:p w:rsidR="00BA03FB" w:rsidRPr="004F3922" w:rsidRDefault="00BA03FB" w:rsidP="00BA03FB">
            <w:pPr>
              <w:spacing w:line="320" w:lineRule="exact"/>
              <w:ind w:left="200" w:hangingChars="100" w:hanging="200"/>
              <w:rPr>
                <w:rFonts w:ascii="ＭＳ 明朝" w:hAnsi="ＭＳ 明朝"/>
                <w:sz w:val="20"/>
                <w:szCs w:val="20"/>
              </w:rPr>
            </w:pPr>
          </w:p>
          <w:p w:rsidR="000101CB" w:rsidRPr="004F3922" w:rsidRDefault="000101CB" w:rsidP="00BA03FB">
            <w:pPr>
              <w:spacing w:line="320" w:lineRule="exact"/>
              <w:ind w:left="200" w:hangingChars="100" w:hanging="200"/>
              <w:rPr>
                <w:rFonts w:ascii="ＭＳ 明朝" w:hAnsi="ＭＳ 明朝"/>
                <w:sz w:val="20"/>
                <w:szCs w:val="20"/>
              </w:rPr>
            </w:pPr>
          </w:p>
          <w:p w:rsidR="000101CB" w:rsidRPr="004F3922" w:rsidRDefault="000101CB" w:rsidP="00BA03FB">
            <w:pPr>
              <w:spacing w:line="320" w:lineRule="exact"/>
              <w:ind w:left="200" w:hangingChars="100" w:hanging="200"/>
              <w:rPr>
                <w:rFonts w:ascii="ＭＳ 明朝" w:hAnsi="ＭＳ 明朝"/>
                <w:sz w:val="20"/>
                <w:szCs w:val="20"/>
              </w:rPr>
            </w:pPr>
          </w:p>
          <w:p w:rsidR="000101CB" w:rsidRPr="004F3922" w:rsidRDefault="000101CB" w:rsidP="00BA03FB">
            <w:pPr>
              <w:spacing w:line="320" w:lineRule="exact"/>
              <w:ind w:left="200" w:hangingChars="100" w:hanging="200"/>
              <w:rPr>
                <w:rFonts w:ascii="ＭＳ 明朝" w:hAnsi="ＭＳ 明朝"/>
                <w:sz w:val="20"/>
                <w:szCs w:val="20"/>
              </w:rPr>
            </w:pPr>
          </w:p>
          <w:p w:rsidR="00E4752F" w:rsidRPr="004F3922" w:rsidRDefault="00E4752F" w:rsidP="00BA03FB">
            <w:pPr>
              <w:spacing w:line="320" w:lineRule="exact"/>
              <w:ind w:left="200" w:hangingChars="100" w:hanging="200"/>
              <w:rPr>
                <w:rFonts w:ascii="ＭＳ 明朝" w:hAnsi="ＭＳ 明朝"/>
                <w:sz w:val="20"/>
                <w:szCs w:val="20"/>
              </w:rPr>
            </w:pPr>
          </w:p>
          <w:p w:rsidR="00100033" w:rsidRPr="004F3922" w:rsidRDefault="00100033" w:rsidP="00BA03FB">
            <w:pPr>
              <w:spacing w:line="320" w:lineRule="exact"/>
              <w:ind w:left="200" w:hangingChars="100" w:hanging="200"/>
              <w:rPr>
                <w:rFonts w:ascii="ＭＳ 明朝" w:hAnsi="ＭＳ 明朝"/>
                <w:sz w:val="20"/>
                <w:szCs w:val="20"/>
              </w:rPr>
            </w:pPr>
          </w:p>
          <w:p w:rsidR="00BA03FB" w:rsidRPr="004F3922" w:rsidRDefault="00BA03FB" w:rsidP="00BA03FB">
            <w:pPr>
              <w:spacing w:line="320" w:lineRule="exact"/>
              <w:ind w:left="200" w:hangingChars="100" w:hanging="200"/>
              <w:rPr>
                <w:rFonts w:ascii="ＭＳ 明朝" w:hAnsi="ＭＳ 明朝"/>
                <w:sz w:val="20"/>
                <w:szCs w:val="20"/>
              </w:rPr>
            </w:pPr>
            <w:r w:rsidRPr="004F3922">
              <w:rPr>
                <w:rFonts w:ascii="ＭＳ 明朝" w:hAnsi="ＭＳ 明朝" w:hint="eastAsia"/>
                <w:sz w:val="20"/>
                <w:szCs w:val="20"/>
              </w:rPr>
              <w:t>（３）生徒の心身の健康の推進</w:t>
            </w:r>
          </w:p>
          <w:p w:rsidR="00BA03FB" w:rsidRPr="004F3922" w:rsidRDefault="00BA03FB" w:rsidP="00BA03FB">
            <w:pPr>
              <w:spacing w:line="320" w:lineRule="exact"/>
              <w:rPr>
                <w:rFonts w:ascii="ＭＳ 明朝" w:hAnsi="ＭＳ 明朝"/>
                <w:sz w:val="20"/>
                <w:szCs w:val="20"/>
              </w:rPr>
            </w:pPr>
          </w:p>
        </w:tc>
        <w:tc>
          <w:tcPr>
            <w:tcW w:w="3969" w:type="dxa"/>
            <w:tcBorders>
              <w:right w:val="dashed" w:sz="4" w:space="0" w:color="auto"/>
            </w:tcBorders>
            <w:shd w:val="clear" w:color="auto" w:fill="auto"/>
          </w:tcPr>
          <w:p w:rsidR="00BA03FB" w:rsidRPr="004F3922" w:rsidRDefault="007040C5" w:rsidP="00BA03FB">
            <w:pPr>
              <w:pStyle w:val="aa"/>
              <w:numPr>
                <w:ilvl w:val="0"/>
                <w:numId w:val="18"/>
              </w:numPr>
              <w:spacing w:line="320" w:lineRule="exact"/>
              <w:ind w:leftChars="0"/>
              <w:rPr>
                <w:rFonts w:asciiTheme="minorEastAsia" w:eastAsiaTheme="minorEastAsia" w:hAnsiTheme="minorEastAsia"/>
                <w:sz w:val="20"/>
                <w:szCs w:val="20"/>
              </w:rPr>
            </w:pPr>
            <w:r w:rsidRPr="004F3922">
              <w:rPr>
                <w:rFonts w:ascii="ＭＳ 明朝" w:hAnsi="ＭＳ 明朝" w:hint="eastAsia"/>
                <w:sz w:val="20"/>
                <w:szCs w:val="20"/>
              </w:rPr>
              <w:t>組織的な「授業力ア</w:t>
            </w:r>
            <w:r w:rsidRPr="004F3922">
              <w:rPr>
                <w:rFonts w:asciiTheme="minorEastAsia" w:eastAsiaTheme="minorEastAsia" w:hAnsiTheme="minorEastAsia" w:hint="eastAsia"/>
                <w:sz w:val="20"/>
                <w:szCs w:val="20"/>
              </w:rPr>
              <w:t>ップ</w:t>
            </w:r>
            <w:r w:rsidR="00BA03FB" w:rsidRPr="004F3922">
              <w:rPr>
                <w:rFonts w:asciiTheme="minorEastAsia" w:eastAsiaTheme="minorEastAsia" w:hAnsiTheme="minorEastAsia" w:hint="eastAsia"/>
                <w:sz w:val="20"/>
                <w:szCs w:val="20"/>
              </w:rPr>
              <w:t>ＰＴ」の取組を継続し、次期指導要領を見据えた校内研修・研究授業を継続して行い、授業力向上をめざす。</w:t>
            </w:r>
          </w:p>
          <w:p w:rsidR="00BA03FB" w:rsidRPr="004F3922" w:rsidRDefault="00BA03FB" w:rsidP="00BA03FB">
            <w:pPr>
              <w:pStyle w:val="aa"/>
              <w:spacing w:line="320" w:lineRule="exact"/>
              <w:ind w:leftChars="0" w:left="360"/>
              <w:rPr>
                <w:rFonts w:asciiTheme="minorEastAsia" w:eastAsiaTheme="minorEastAsia" w:hAnsiTheme="minorEastAsia"/>
                <w:sz w:val="20"/>
                <w:szCs w:val="20"/>
              </w:rPr>
            </w:pPr>
          </w:p>
          <w:p w:rsidR="00BA03FB" w:rsidRPr="004F3922" w:rsidRDefault="00BA03FB" w:rsidP="00BA03FB">
            <w:pPr>
              <w:pStyle w:val="aa"/>
              <w:numPr>
                <w:ilvl w:val="0"/>
                <w:numId w:val="18"/>
              </w:numPr>
              <w:spacing w:line="320" w:lineRule="exact"/>
              <w:ind w:leftChars="0"/>
              <w:rPr>
                <w:rFonts w:ascii="ＭＳ 明朝" w:hAnsi="ＭＳ 明朝"/>
                <w:sz w:val="20"/>
                <w:szCs w:val="20"/>
              </w:rPr>
            </w:pPr>
            <w:r w:rsidRPr="004F3922">
              <w:rPr>
                <w:rFonts w:asciiTheme="minorEastAsia" w:eastAsiaTheme="minorEastAsia" w:hAnsiTheme="minorEastAsia" w:hint="eastAsia"/>
                <w:sz w:val="20"/>
                <w:szCs w:val="20"/>
              </w:rPr>
              <w:t>「新指導要領対策</w:t>
            </w:r>
            <w:r w:rsidR="007040C5" w:rsidRPr="004F3922">
              <w:rPr>
                <w:rFonts w:asciiTheme="minorEastAsia" w:eastAsiaTheme="minorEastAsia" w:hAnsiTheme="minorEastAsia" w:hint="eastAsia"/>
                <w:sz w:val="20"/>
                <w:szCs w:val="20"/>
              </w:rPr>
              <w:t>ＰＴ</w:t>
            </w:r>
            <w:r w:rsidRPr="004F3922">
              <w:rPr>
                <w:rFonts w:asciiTheme="minorEastAsia" w:eastAsiaTheme="minorEastAsia" w:hAnsiTheme="minorEastAsia" w:hint="eastAsia"/>
                <w:sz w:val="20"/>
                <w:szCs w:val="20"/>
              </w:rPr>
              <w:t>」を立ち上げ、新学習指導要領の研究と希</w:t>
            </w:r>
            <w:r w:rsidRPr="004F3922">
              <w:rPr>
                <w:rFonts w:ascii="ＭＳ 明朝" w:hAnsi="ＭＳ 明朝" w:hint="eastAsia"/>
                <w:sz w:val="20"/>
                <w:szCs w:val="20"/>
              </w:rPr>
              <w:t>望進路の実現１００％に向けて、カリキュラムマネジメントを推進する。</w:t>
            </w:r>
          </w:p>
          <w:p w:rsidR="00BA03FB" w:rsidRPr="004F3922" w:rsidRDefault="00BA03FB" w:rsidP="00BA03FB">
            <w:pPr>
              <w:pStyle w:val="aa"/>
              <w:rPr>
                <w:rFonts w:ascii="ＭＳ 明朝" w:hAnsi="ＭＳ 明朝"/>
                <w:sz w:val="20"/>
                <w:szCs w:val="20"/>
              </w:rPr>
            </w:pPr>
          </w:p>
          <w:p w:rsidR="00BA03FB" w:rsidRPr="004F3922" w:rsidRDefault="00BA03FB" w:rsidP="00BA03FB">
            <w:pPr>
              <w:pStyle w:val="aa"/>
              <w:numPr>
                <w:ilvl w:val="0"/>
                <w:numId w:val="18"/>
              </w:numPr>
              <w:spacing w:line="320" w:lineRule="exact"/>
              <w:ind w:leftChars="0"/>
              <w:rPr>
                <w:rFonts w:ascii="ＭＳ 明朝" w:hAnsi="ＭＳ 明朝"/>
                <w:sz w:val="20"/>
                <w:szCs w:val="20"/>
              </w:rPr>
            </w:pPr>
            <w:r w:rsidRPr="004F3922">
              <w:rPr>
                <w:rFonts w:ascii="ＭＳ 明朝" w:hAnsi="ＭＳ 明朝" w:hint="eastAsia"/>
                <w:sz w:val="20"/>
                <w:szCs w:val="20"/>
              </w:rPr>
              <w:t>志望校情報交換会を前期・後期に開催して、生徒の志望校に関する情報を共有し、第一希望の進路実現を学校として支援する。</w:t>
            </w:r>
          </w:p>
          <w:p w:rsidR="00BA03FB" w:rsidRPr="004F3922" w:rsidRDefault="00BA03FB" w:rsidP="00BA03FB">
            <w:pPr>
              <w:pStyle w:val="aa"/>
              <w:numPr>
                <w:ilvl w:val="0"/>
                <w:numId w:val="18"/>
              </w:numPr>
              <w:spacing w:line="320" w:lineRule="exact"/>
              <w:ind w:leftChars="0"/>
              <w:rPr>
                <w:rFonts w:ascii="ＭＳ 明朝" w:hAnsi="ＭＳ 明朝"/>
                <w:sz w:val="20"/>
                <w:szCs w:val="20"/>
              </w:rPr>
            </w:pPr>
            <w:r w:rsidRPr="004F3922">
              <w:rPr>
                <w:rFonts w:ascii="ＭＳ 明朝" w:hAnsi="ＭＳ 明朝" w:hint="eastAsia"/>
                <w:sz w:val="20"/>
                <w:szCs w:val="20"/>
              </w:rPr>
              <w:t>大学や企業と連携し進学講演会などの行事を実施する。</w:t>
            </w:r>
          </w:p>
          <w:p w:rsidR="00BA03FB" w:rsidRPr="004F3922" w:rsidRDefault="00BA03FB" w:rsidP="006B1658">
            <w:pPr>
              <w:pStyle w:val="aa"/>
              <w:numPr>
                <w:ilvl w:val="0"/>
                <w:numId w:val="18"/>
              </w:numPr>
              <w:spacing w:line="320" w:lineRule="exact"/>
              <w:ind w:leftChars="0"/>
              <w:rPr>
                <w:rFonts w:ascii="ＭＳ 明朝" w:hAnsi="ＭＳ 明朝"/>
                <w:sz w:val="20"/>
                <w:szCs w:val="20"/>
              </w:rPr>
            </w:pPr>
            <w:r w:rsidRPr="004F3922">
              <w:rPr>
                <w:rFonts w:ascii="ＭＳ 明朝" w:hAnsi="ＭＳ 明朝" w:hint="eastAsia"/>
                <w:sz w:val="20"/>
                <w:szCs w:val="20"/>
              </w:rPr>
              <w:t>自習室の運営や学習マラソンの実施、学校経営推進費による懇談・質問への対応強化を図る。</w:t>
            </w:r>
          </w:p>
          <w:p w:rsidR="00BA03FB" w:rsidRPr="004F3922" w:rsidRDefault="00BA03FB" w:rsidP="00BA03FB">
            <w:pPr>
              <w:pStyle w:val="aa"/>
              <w:numPr>
                <w:ilvl w:val="0"/>
                <w:numId w:val="18"/>
              </w:numPr>
              <w:spacing w:line="320" w:lineRule="exact"/>
              <w:ind w:leftChars="0"/>
              <w:rPr>
                <w:rFonts w:ascii="ＭＳ 明朝" w:hAnsi="ＭＳ 明朝"/>
                <w:sz w:val="20"/>
                <w:szCs w:val="20"/>
              </w:rPr>
            </w:pPr>
            <w:r w:rsidRPr="004F3922">
              <w:rPr>
                <w:rFonts w:ascii="ＭＳ 明朝" w:hAnsi="ＭＳ 明朝" w:hint="eastAsia"/>
                <w:sz w:val="20"/>
                <w:szCs w:val="20"/>
              </w:rPr>
              <w:t>「英語教育ＰＴ」が中心となり、生徒が意欲的に英語の４技能を伸ばす取組や授業の工夫を行う。</w:t>
            </w:r>
          </w:p>
          <w:p w:rsidR="00BA03FB" w:rsidRPr="004F3922" w:rsidRDefault="00BA03FB" w:rsidP="00BA03FB">
            <w:pPr>
              <w:pStyle w:val="aa"/>
              <w:spacing w:line="320" w:lineRule="exact"/>
              <w:ind w:leftChars="0" w:left="360"/>
              <w:rPr>
                <w:rFonts w:ascii="ＭＳ 明朝" w:hAnsi="ＭＳ 明朝"/>
                <w:sz w:val="20"/>
                <w:szCs w:val="20"/>
              </w:rPr>
            </w:pPr>
          </w:p>
          <w:p w:rsidR="00BA03FB" w:rsidRPr="004F3922" w:rsidRDefault="00BA03FB" w:rsidP="00BA03FB">
            <w:pPr>
              <w:pStyle w:val="aa"/>
              <w:spacing w:line="320" w:lineRule="exact"/>
              <w:ind w:leftChars="0" w:left="360"/>
              <w:rPr>
                <w:rFonts w:ascii="ＭＳ 明朝" w:hAnsi="ＭＳ 明朝"/>
                <w:sz w:val="20"/>
                <w:szCs w:val="20"/>
              </w:rPr>
            </w:pPr>
          </w:p>
          <w:p w:rsidR="00100033" w:rsidRPr="004F3922" w:rsidRDefault="00100033" w:rsidP="00BA03FB">
            <w:pPr>
              <w:pStyle w:val="aa"/>
              <w:spacing w:line="320" w:lineRule="exact"/>
              <w:ind w:leftChars="0" w:left="360"/>
              <w:rPr>
                <w:rFonts w:ascii="ＭＳ 明朝" w:hAnsi="ＭＳ 明朝"/>
                <w:sz w:val="20"/>
                <w:szCs w:val="20"/>
              </w:rPr>
            </w:pPr>
          </w:p>
          <w:p w:rsidR="00BA03FB" w:rsidRPr="004F3922" w:rsidRDefault="00BA03FB" w:rsidP="00BA03FB">
            <w:pPr>
              <w:pStyle w:val="aa"/>
              <w:numPr>
                <w:ilvl w:val="0"/>
                <w:numId w:val="18"/>
              </w:numPr>
              <w:spacing w:line="320" w:lineRule="exact"/>
              <w:ind w:leftChars="0"/>
              <w:rPr>
                <w:rFonts w:ascii="ＭＳ 明朝" w:hAnsi="ＭＳ 明朝"/>
                <w:sz w:val="20"/>
                <w:szCs w:val="20"/>
              </w:rPr>
            </w:pPr>
            <w:r w:rsidRPr="004F3922">
              <w:rPr>
                <w:rFonts w:ascii="ＭＳ 明朝" w:hAnsi="ＭＳ 明朝" w:hint="eastAsia"/>
                <w:sz w:val="20"/>
                <w:szCs w:val="20"/>
              </w:rPr>
              <w:t>学年団、支援担当の状況共有を密にし、組織的な教育相談体制をさらに推進する。</w:t>
            </w:r>
          </w:p>
          <w:p w:rsidR="00BA03FB" w:rsidRPr="004F3922" w:rsidRDefault="00BA03FB" w:rsidP="00BA03FB">
            <w:pPr>
              <w:pStyle w:val="aa"/>
              <w:spacing w:line="320" w:lineRule="exact"/>
              <w:ind w:leftChars="0" w:left="360"/>
              <w:rPr>
                <w:rFonts w:ascii="ＭＳ 明朝" w:hAnsi="ＭＳ 明朝"/>
                <w:sz w:val="20"/>
                <w:szCs w:val="20"/>
              </w:rPr>
            </w:pPr>
          </w:p>
          <w:p w:rsidR="00BA03FB" w:rsidRPr="004F3922" w:rsidRDefault="00BA03FB" w:rsidP="00036EF6">
            <w:pPr>
              <w:pStyle w:val="aa"/>
              <w:numPr>
                <w:ilvl w:val="0"/>
                <w:numId w:val="18"/>
              </w:numPr>
              <w:spacing w:line="320" w:lineRule="exact"/>
              <w:ind w:leftChars="0"/>
              <w:rPr>
                <w:rFonts w:ascii="ＭＳ 明朝" w:hAnsi="ＭＳ 明朝"/>
                <w:sz w:val="20"/>
                <w:szCs w:val="20"/>
              </w:rPr>
            </w:pPr>
            <w:r w:rsidRPr="004F3922">
              <w:rPr>
                <w:rFonts w:ascii="ＭＳ 明朝" w:hAnsi="ＭＳ 明朝" w:hint="eastAsia"/>
                <w:sz w:val="20"/>
                <w:szCs w:val="20"/>
              </w:rPr>
              <w:t>早朝の立ち番、声掛けを強化し、進路実現に向けて、基本的生活習慣を確立させる。</w:t>
            </w:r>
          </w:p>
        </w:tc>
        <w:tc>
          <w:tcPr>
            <w:tcW w:w="3969" w:type="dxa"/>
            <w:tcBorders>
              <w:right w:val="dashed" w:sz="4" w:space="0" w:color="auto"/>
            </w:tcBorders>
          </w:tcPr>
          <w:p w:rsidR="00BA03FB" w:rsidRPr="004F3922" w:rsidRDefault="00BA03FB" w:rsidP="00BA03FB">
            <w:pPr>
              <w:pStyle w:val="aa"/>
              <w:numPr>
                <w:ilvl w:val="0"/>
                <w:numId w:val="19"/>
              </w:numPr>
              <w:spacing w:line="320" w:lineRule="exact"/>
              <w:ind w:leftChars="0"/>
              <w:rPr>
                <w:rFonts w:ascii="ＭＳ 明朝" w:hAnsi="ＭＳ 明朝"/>
                <w:sz w:val="20"/>
                <w:szCs w:val="20"/>
              </w:rPr>
            </w:pPr>
            <w:r w:rsidRPr="004F3922">
              <w:rPr>
                <w:rFonts w:ascii="ＭＳ 明朝" w:hAnsi="ＭＳ 明朝" w:hint="eastAsia"/>
                <w:sz w:val="20"/>
                <w:szCs w:val="20"/>
              </w:rPr>
              <w:t>・校内ＰＴによる組織的な授業づくり研修・研究授業を継続実施する。</w:t>
            </w:r>
          </w:p>
          <w:p w:rsidR="00BA03FB" w:rsidRPr="004F3922" w:rsidRDefault="00BA03FB" w:rsidP="00BA03FB">
            <w:pPr>
              <w:pStyle w:val="aa"/>
              <w:spacing w:line="320" w:lineRule="exact"/>
              <w:ind w:leftChars="0" w:left="360"/>
              <w:rPr>
                <w:rFonts w:ascii="ＭＳ 明朝" w:hAnsi="ＭＳ 明朝"/>
                <w:sz w:val="20"/>
                <w:szCs w:val="20"/>
              </w:rPr>
            </w:pPr>
            <w:r w:rsidRPr="004F3922">
              <w:rPr>
                <w:rFonts w:ascii="ＭＳ 明朝" w:hAnsi="ＭＳ 明朝" w:hint="eastAsia"/>
                <w:sz w:val="20"/>
                <w:szCs w:val="20"/>
              </w:rPr>
              <w:t>・「ICTによる授業工夫」の項目の評価を引き続き９割以上とする。（H30：92%）</w:t>
            </w:r>
          </w:p>
          <w:p w:rsidR="00BA03FB" w:rsidRPr="004F3922" w:rsidRDefault="00BA03FB" w:rsidP="00BA03FB">
            <w:pPr>
              <w:pStyle w:val="aa"/>
              <w:numPr>
                <w:ilvl w:val="0"/>
                <w:numId w:val="19"/>
              </w:numPr>
              <w:spacing w:line="320" w:lineRule="exact"/>
              <w:ind w:leftChars="0"/>
              <w:rPr>
                <w:rFonts w:ascii="ＭＳ 明朝" w:hAnsi="ＭＳ 明朝"/>
                <w:sz w:val="20"/>
                <w:szCs w:val="20"/>
              </w:rPr>
            </w:pPr>
            <w:r w:rsidRPr="004F3922">
              <w:rPr>
                <w:rFonts w:ascii="ＭＳ 明朝" w:hAnsi="ＭＳ 明朝" w:hint="eastAsia"/>
                <w:sz w:val="20"/>
                <w:szCs w:val="20"/>
              </w:rPr>
              <w:t>学校教育自己診断における「思考力を重視した問題解決的な学習指導を行っている」の項目の評価を80％以上（H30：75％）</w:t>
            </w:r>
          </w:p>
          <w:p w:rsidR="00BA03FB" w:rsidRPr="004F3922" w:rsidRDefault="00BA03FB" w:rsidP="00BA03FB">
            <w:pPr>
              <w:pStyle w:val="aa"/>
              <w:spacing w:line="320" w:lineRule="exact"/>
              <w:ind w:leftChars="0" w:left="360"/>
              <w:rPr>
                <w:rFonts w:ascii="ＭＳ 明朝" w:hAnsi="ＭＳ 明朝"/>
                <w:sz w:val="20"/>
                <w:szCs w:val="20"/>
              </w:rPr>
            </w:pPr>
          </w:p>
          <w:p w:rsidR="00BA03FB" w:rsidRPr="004F3922" w:rsidRDefault="00BA03FB" w:rsidP="00BA03FB">
            <w:pPr>
              <w:pStyle w:val="aa"/>
              <w:numPr>
                <w:ilvl w:val="0"/>
                <w:numId w:val="19"/>
              </w:numPr>
              <w:spacing w:line="320" w:lineRule="exact"/>
              <w:ind w:leftChars="0"/>
              <w:rPr>
                <w:rFonts w:ascii="ＭＳ 明朝" w:hAnsi="ＭＳ 明朝"/>
                <w:sz w:val="20"/>
                <w:szCs w:val="20"/>
              </w:rPr>
            </w:pPr>
            <w:r w:rsidRPr="004F3922">
              <w:rPr>
                <w:rFonts w:ascii="ＭＳ 明朝" w:hAnsi="ＭＳ 明朝" w:hint="eastAsia"/>
                <w:sz w:val="20"/>
                <w:szCs w:val="20"/>
              </w:rPr>
              <w:t>・国公立大学現役合格者数目標25／360名以上（H30:21／360 名）</w:t>
            </w:r>
          </w:p>
          <w:p w:rsidR="00BA03FB" w:rsidRPr="004F3922" w:rsidRDefault="00BA03FB" w:rsidP="00BA03FB">
            <w:pPr>
              <w:pStyle w:val="aa"/>
              <w:spacing w:line="320" w:lineRule="exact"/>
              <w:ind w:leftChars="0" w:left="360"/>
              <w:rPr>
                <w:rFonts w:ascii="ＭＳ 明朝" w:hAnsi="ＭＳ 明朝"/>
                <w:sz w:val="20"/>
                <w:szCs w:val="20"/>
              </w:rPr>
            </w:pPr>
            <w:r w:rsidRPr="004F3922">
              <w:rPr>
                <w:rFonts w:ascii="ＭＳ 明朝" w:hAnsi="ＭＳ 明朝" w:hint="eastAsia"/>
                <w:sz w:val="20"/>
                <w:szCs w:val="20"/>
              </w:rPr>
              <w:t>・関関同立現役合格者数140／360名以上（H30:122／360名）</w:t>
            </w:r>
          </w:p>
          <w:p w:rsidR="00BA03FB" w:rsidRPr="004F3922" w:rsidRDefault="00E4752F" w:rsidP="00BA03FB">
            <w:pPr>
              <w:pStyle w:val="aa"/>
              <w:numPr>
                <w:ilvl w:val="0"/>
                <w:numId w:val="19"/>
              </w:numPr>
              <w:spacing w:line="320" w:lineRule="exact"/>
              <w:ind w:leftChars="0"/>
              <w:rPr>
                <w:rFonts w:ascii="ＭＳ 明朝" w:hAnsi="ＭＳ 明朝"/>
                <w:sz w:val="20"/>
                <w:szCs w:val="20"/>
              </w:rPr>
            </w:pPr>
            <w:r w:rsidRPr="004F3922">
              <w:rPr>
                <w:rFonts w:ascii="ＭＳ 明朝" w:hAnsi="ＭＳ 明朝" w:hint="eastAsia"/>
                <w:sz w:val="20"/>
                <w:szCs w:val="20"/>
              </w:rPr>
              <w:t>上記</w:t>
            </w:r>
          </w:p>
          <w:p w:rsidR="00BA03FB" w:rsidRPr="004F3922" w:rsidRDefault="00E4752F" w:rsidP="00BA03FB">
            <w:pPr>
              <w:pStyle w:val="aa"/>
              <w:numPr>
                <w:ilvl w:val="0"/>
                <w:numId w:val="19"/>
              </w:numPr>
              <w:spacing w:line="320" w:lineRule="exact"/>
              <w:ind w:leftChars="0"/>
              <w:rPr>
                <w:rFonts w:ascii="ＭＳ 明朝" w:hAnsi="ＭＳ 明朝"/>
                <w:sz w:val="20"/>
                <w:szCs w:val="20"/>
              </w:rPr>
            </w:pPr>
            <w:r w:rsidRPr="004F3922">
              <w:rPr>
                <w:rFonts w:ascii="ＭＳ 明朝" w:hAnsi="ＭＳ 明朝" w:hint="eastAsia"/>
                <w:sz w:val="20"/>
                <w:szCs w:val="20"/>
              </w:rPr>
              <w:t>上記</w:t>
            </w:r>
          </w:p>
          <w:p w:rsidR="00E77536" w:rsidRPr="004F3922" w:rsidRDefault="00E77536" w:rsidP="00E77536">
            <w:pPr>
              <w:pStyle w:val="aa"/>
              <w:spacing w:line="320" w:lineRule="exact"/>
              <w:ind w:leftChars="0" w:left="360"/>
              <w:rPr>
                <w:rFonts w:ascii="ＭＳ 明朝" w:hAnsi="ＭＳ 明朝"/>
                <w:sz w:val="20"/>
                <w:szCs w:val="20"/>
              </w:rPr>
            </w:pPr>
          </w:p>
          <w:p w:rsidR="00E77536" w:rsidRPr="004F3922" w:rsidRDefault="00E77536" w:rsidP="00E77536">
            <w:pPr>
              <w:pStyle w:val="aa"/>
              <w:spacing w:line="320" w:lineRule="exact"/>
              <w:ind w:leftChars="0" w:left="360"/>
              <w:rPr>
                <w:rFonts w:ascii="ＭＳ 明朝" w:hAnsi="ＭＳ 明朝"/>
                <w:sz w:val="20"/>
                <w:szCs w:val="20"/>
              </w:rPr>
            </w:pPr>
          </w:p>
          <w:p w:rsidR="00100033" w:rsidRPr="004F3922" w:rsidRDefault="00100033" w:rsidP="00E77536">
            <w:pPr>
              <w:pStyle w:val="aa"/>
              <w:spacing w:line="320" w:lineRule="exact"/>
              <w:ind w:leftChars="0" w:left="360"/>
              <w:rPr>
                <w:rFonts w:ascii="ＭＳ 明朝" w:hAnsi="ＭＳ 明朝"/>
                <w:sz w:val="20"/>
                <w:szCs w:val="20"/>
              </w:rPr>
            </w:pPr>
          </w:p>
          <w:p w:rsidR="00BA03FB" w:rsidRPr="004F3922" w:rsidRDefault="00BA03FB" w:rsidP="00BA03FB">
            <w:pPr>
              <w:pStyle w:val="aa"/>
              <w:numPr>
                <w:ilvl w:val="0"/>
                <w:numId w:val="19"/>
              </w:numPr>
              <w:spacing w:line="320" w:lineRule="exact"/>
              <w:ind w:leftChars="0"/>
              <w:rPr>
                <w:rFonts w:ascii="ＭＳ 明朝" w:hAnsi="ＭＳ 明朝"/>
                <w:sz w:val="20"/>
                <w:szCs w:val="20"/>
              </w:rPr>
            </w:pPr>
            <w:r w:rsidRPr="004F3922">
              <w:rPr>
                <w:rFonts w:ascii="ＭＳ 明朝" w:hAnsi="ＭＳ 明朝" w:hint="eastAsia"/>
                <w:sz w:val="20"/>
                <w:szCs w:val="20"/>
              </w:rPr>
              <w:t>・校内ＰＴによる情報共有と対策の提案</w:t>
            </w:r>
          </w:p>
          <w:p w:rsidR="00BA03FB" w:rsidRPr="004F3922" w:rsidRDefault="00BA03FB" w:rsidP="00BA03FB">
            <w:pPr>
              <w:pStyle w:val="aa"/>
              <w:spacing w:line="320" w:lineRule="exact"/>
              <w:ind w:leftChars="200" w:left="420"/>
              <w:rPr>
                <w:rFonts w:ascii="ＭＳ 明朝" w:hAnsi="ＭＳ 明朝"/>
                <w:sz w:val="20"/>
                <w:szCs w:val="20"/>
              </w:rPr>
            </w:pPr>
            <w:r w:rsidRPr="004F3922">
              <w:rPr>
                <w:rFonts w:ascii="ＭＳ 明朝" w:hAnsi="ＭＳ 明朝" w:hint="eastAsia"/>
                <w:sz w:val="20"/>
                <w:szCs w:val="20"/>
              </w:rPr>
              <w:t>・校内ＰＴの企画により新しい取組、授業工夫を進め、センター入試結果でのリスニング得点を全国平均の95％以上にする。（H30：93％）</w:t>
            </w:r>
          </w:p>
          <w:p w:rsidR="00BA03FB" w:rsidRPr="004F3922" w:rsidRDefault="00BA03FB" w:rsidP="00BA03FB">
            <w:pPr>
              <w:pStyle w:val="aa"/>
              <w:ind w:leftChars="0" w:left="360"/>
              <w:rPr>
                <w:rFonts w:ascii="ＭＳ 明朝" w:hAnsi="ＭＳ 明朝"/>
                <w:sz w:val="20"/>
                <w:szCs w:val="20"/>
              </w:rPr>
            </w:pPr>
            <w:r w:rsidRPr="004F3922">
              <w:rPr>
                <w:rFonts w:ascii="ＭＳ 明朝" w:hAnsi="ＭＳ 明朝" w:hint="eastAsia"/>
                <w:sz w:val="20"/>
                <w:szCs w:val="20"/>
              </w:rPr>
              <w:t>・英語学力調査の１・２年生平均スコアの４技能平均グレード3.5以上を目標とする。</w:t>
            </w:r>
          </w:p>
          <w:p w:rsidR="00BA03FB" w:rsidRPr="004F3922" w:rsidRDefault="00BA03FB" w:rsidP="00BA03FB">
            <w:pPr>
              <w:pStyle w:val="aa"/>
              <w:ind w:leftChars="0" w:left="360"/>
              <w:rPr>
                <w:rFonts w:ascii="ＭＳ 明朝" w:hAnsi="ＭＳ 明朝"/>
                <w:sz w:val="20"/>
                <w:szCs w:val="20"/>
              </w:rPr>
            </w:pPr>
            <w:r w:rsidRPr="004F3922">
              <w:rPr>
                <w:rFonts w:ascii="ＭＳ 明朝" w:hAnsi="ＭＳ 明朝" w:hint="eastAsia"/>
                <w:sz w:val="20"/>
                <w:szCs w:val="20"/>
              </w:rPr>
              <w:t>（H30:3.5）</w:t>
            </w:r>
          </w:p>
          <w:p w:rsidR="00BA03FB" w:rsidRPr="004F3922" w:rsidRDefault="00BA03FB" w:rsidP="00A1580C">
            <w:pPr>
              <w:pStyle w:val="aa"/>
              <w:numPr>
                <w:ilvl w:val="0"/>
                <w:numId w:val="19"/>
              </w:numPr>
              <w:spacing w:line="320" w:lineRule="exact"/>
              <w:ind w:leftChars="0"/>
              <w:jc w:val="left"/>
              <w:rPr>
                <w:rFonts w:ascii="ＭＳ 明朝" w:hAnsi="ＭＳ 明朝"/>
                <w:sz w:val="20"/>
                <w:szCs w:val="20"/>
              </w:rPr>
            </w:pPr>
            <w:r w:rsidRPr="004F3922">
              <w:rPr>
                <w:rFonts w:ascii="ＭＳ 明朝" w:hAnsi="ＭＳ 明朝" w:hint="eastAsia"/>
                <w:sz w:val="20"/>
                <w:szCs w:val="20"/>
              </w:rPr>
              <w:t>生徒の相談体制を継続し、学校教育自己診断における教育相談の項目の肯定的回答を70％以上にする。（H30:69％　H29:69％）</w:t>
            </w:r>
          </w:p>
          <w:p w:rsidR="00BA03FB" w:rsidRPr="004F3922" w:rsidRDefault="00BA03FB" w:rsidP="00BA03FB">
            <w:pPr>
              <w:pStyle w:val="aa"/>
              <w:numPr>
                <w:ilvl w:val="0"/>
                <w:numId w:val="19"/>
              </w:numPr>
              <w:spacing w:line="320" w:lineRule="exact"/>
              <w:ind w:leftChars="0"/>
              <w:rPr>
                <w:rFonts w:ascii="ＭＳ 明朝" w:hAnsi="ＭＳ 明朝"/>
                <w:sz w:val="20"/>
                <w:szCs w:val="20"/>
              </w:rPr>
            </w:pPr>
            <w:r w:rsidRPr="004F3922">
              <w:rPr>
                <w:rFonts w:ascii="ＭＳ 明朝" w:hAnsi="ＭＳ 明朝" w:hint="eastAsia"/>
                <w:sz w:val="20"/>
                <w:szCs w:val="20"/>
              </w:rPr>
              <w:t>遅刻数の１割減少</w:t>
            </w:r>
          </w:p>
          <w:p w:rsidR="00BA03FB" w:rsidRPr="004F3922" w:rsidRDefault="00BA03FB" w:rsidP="00484E5E">
            <w:pPr>
              <w:pStyle w:val="aa"/>
              <w:spacing w:line="320" w:lineRule="exact"/>
              <w:ind w:leftChars="0" w:left="360"/>
              <w:rPr>
                <w:rFonts w:ascii="ＭＳ 明朝" w:hAnsi="ＭＳ 明朝"/>
                <w:sz w:val="20"/>
                <w:szCs w:val="20"/>
              </w:rPr>
            </w:pPr>
            <w:r w:rsidRPr="004F3922">
              <w:rPr>
                <w:rFonts w:ascii="ＭＳ 明朝" w:hAnsi="ＭＳ 明朝" w:hint="eastAsia"/>
                <w:sz w:val="20"/>
                <w:szCs w:val="20"/>
              </w:rPr>
              <w:t>（</w:t>
            </w:r>
            <w:r w:rsidR="00A1580C" w:rsidRPr="004F3922">
              <w:rPr>
                <w:rFonts w:ascii="ＭＳ 明朝" w:hAnsi="ＭＳ 明朝" w:hint="eastAsia"/>
                <w:sz w:val="20"/>
                <w:szCs w:val="20"/>
              </w:rPr>
              <w:t>H30:</w:t>
            </w:r>
            <w:r w:rsidRPr="004F3922">
              <w:rPr>
                <w:rFonts w:ascii="ＭＳ 明朝" w:hAnsi="ＭＳ 明朝" w:hint="eastAsia"/>
                <w:sz w:val="20"/>
                <w:szCs w:val="20"/>
              </w:rPr>
              <w:t xml:space="preserve">遅刻　</w:t>
            </w:r>
            <w:r w:rsidR="00484E5E" w:rsidRPr="004F3922">
              <w:rPr>
                <w:rFonts w:ascii="ＭＳ 明朝" w:hAnsi="ＭＳ 明朝" w:hint="eastAsia"/>
                <w:sz w:val="20"/>
                <w:szCs w:val="20"/>
              </w:rPr>
              <w:t>3,</w:t>
            </w:r>
            <w:r w:rsidR="0011258F" w:rsidRPr="004F3922">
              <w:rPr>
                <w:rFonts w:ascii="ＭＳ 明朝" w:hAnsi="ＭＳ 明朝"/>
                <w:sz w:val="20"/>
                <w:szCs w:val="20"/>
              </w:rPr>
              <w:t>186</w:t>
            </w:r>
            <w:r w:rsidRPr="004F3922">
              <w:rPr>
                <w:rFonts w:ascii="ＭＳ 明朝" w:hAnsi="ＭＳ 明朝" w:hint="eastAsia"/>
                <w:sz w:val="20"/>
                <w:szCs w:val="20"/>
              </w:rPr>
              <w:t>）</w:t>
            </w:r>
          </w:p>
        </w:tc>
        <w:tc>
          <w:tcPr>
            <w:tcW w:w="4677" w:type="dxa"/>
            <w:tcBorders>
              <w:left w:val="dashed" w:sz="4" w:space="0" w:color="auto"/>
              <w:right w:val="single" w:sz="4" w:space="0" w:color="auto"/>
            </w:tcBorders>
            <w:shd w:val="clear" w:color="auto" w:fill="auto"/>
          </w:tcPr>
          <w:p w:rsidR="00BE71DF" w:rsidRPr="004F3922" w:rsidRDefault="00F33A89" w:rsidP="000101CB">
            <w:pPr>
              <w:spacing w:line="260" w:lineRule="exact"/>
              <w:ind w:left="200" w:hangingChars="100" w:hanging="200"/>
              <w:rPr>
                <w:rFonts w:ascii="ＭＳ 明朝" w:hAnsi="ＭＳ 明朝"/>
                <w:sz w:val="20"/>
                <w:szCs w:val="20"/>
              </w:rPr>
            </w:pPr>
            <w:r w:rsidRPr="004F3922">
              <w:rPr>
                <w:rFonts w:ascii="ＭＳ 明朝" w:hAnsi="ＭＳ 明朝" w:hint="eastAsia"/>
                <w:sz w:val="20"/>
                <w:szCs w:val="20"/>
              </w:rPr>
              <w:t>①</w:t>
            </w:r>
            <w:r w:rsidR="000101CB" w:rsidRPr="004F3922">
              <w:rPr>
                <w:rFonts w:ascii="ＭＳ 明朝" w:hAnsi="ＭＳ 明朝" w:hint="eastAsia"/>
                <w:sz w:val="20"/>
                <w:szCs w:val="20"/>
              </w:rPr>
              <w:t>②</w:t>
            </w:r>
            <w:r w:rsidR="00C53D72" w:rsidRPr="004F3922">
              <w:rPr>
                <w:rFonts w:ascii="ＭＳ 明朝" w:hAnsi="ＭＳ 明朝" w:hint="eastAsia"/>
                <w:sz w:val="20"/>
                <w:szCs w:val="20"/>
              </w:rPr>
              <w:t>目標『生徒に表現力を身に付けさせるための組織的アプローチ』を、教員全体研修</w:t>
            </w:r>
            <w:r w:rsidR="000101CB" w:rsidRPr="004F3922">
              <w:rPr>
                <w:rFonts w:ascii="ＭＳ 明朝" w:hAnsi="ＭＳ 明朝" w:hint="eastAsia"/>
                <w:sz w:val="20"/>
                <w:szCs w:val="20"/>
              </w:rPr>
              <w:t>で共有後、教科ごとに研究授業⇒研究協議⇒成果報告⇒</w:t>
            </w:r>
            <w:r w:rsidR="00BE71DF" w:rsidRPr="004F3922">
              <w:rPr>
                <w:rFonts w:ascii="ＭＳ 明朝" w:hAnsi="ＭＳ 明朝" w:hint="eastAsia"/>
                <w:sz w:val="20"/>
                <w:szCs w:val="20"/>
              </w:rPr>
              <w:t>次年度の目標設定を全教員で共有</w:t>
            </w:r>
            <w:r w:rsidR="001246FE" w:rsidRPr="004F3922">
              <w:rPr>
                <w:rFonts w:ascii="ＭＳ 明朝" w:hAnsi="ＭＳ 明朝" w:hint="eastAsia"/>
                <w:sz w:val="20"/>
                <w:szCs w:val="20"/>
              </w:rPr>
              <w:t>し、今後「ヒガスミ授業スタンダード」の確立をめざす</w:t>
            </w:r>
            <w:r w:rsidR="000959A7" w:rsidRPr="004F3922">
              <w:rPr>
                <w:rFonts w:ascii="ＭＳ 明朝" w:hAnsi="ＭＳ 明朝" w:hint="eastAsia"/>
                <w:sz w:val="20"/>
                <w:szCs w:val="20"/>
              </w:rPr>
              <w:t>。</w:t>
            </w:r>
          </w:p>
          <w:p w:rsidR="00612A53" w:rsidRPr="004F3922" w:rsidRDefault="00E77536" w:rsidP="00482402">
            <w:pPr>
              <w:spacing w:line="260" w:lineRule="exact"/>
              <w:ind w:leftChars="100" w:left="3810" w:hangingChars="1800" w:hanging="3600"/>
              <w:jc w:val="left"/>
              <w:rPr>
                <w:rFonts w:ascii="ＭＳ 明朝" w:hAnsi="ＭＳ 明朝"/>
                <w:sz w:val="20"/>
                <w:szCs w:val="20"/>
              </w:rPr>
            </w:pPr>
            <w:r w:rsidRPr="004F3922">
              <w:rPr>
                <w:rFonts w:ascii="ＭＳ 明朝" w:hAnsi="ＭＳ 明朝" w:hint="eastAsia"/>
                <w:sz w:val="20"/>
                <w:szCs w:val="20"/>
              </w:rPr>
              <w:t>・</w:t>
            </w:r>
            <w:r w:rsidR="00A1580C" w:rsidRPr="004F3922">
              <w:rPr>
                <w:rFonts w:ascii="ＭＳ 明朝" w:hAnsi="ＭＳ 明朝" w:hint="eastAsia"/>
                <w:sz w:val="20"/>
                <w:szCs w:val="20"/>
              </w:rPr>
              <w:t>(教員)</w:t>
            </w:r>
            <w:r w:rsidR="00C53D72" w:rsidRPr="004F3922">
              <w:rPr>
                <w:rFonts w:ascii="ＭＳ 明朝" w:hAnsi="ＭＳ 明朝" w:hint="eastAsia"/>
                <w:sz w:val="20"/>
                <w:szCs w:val="20"/>
              </w:rPr>
              <w:t>ICTによる授業工夫82％ (H30:92％)</w:t>
            </w:r>
            <w:r w:rsidR="00C53D72" w:rsidRPr="004F3922">
              <w:rPr>
                <w:rFonts w:ascii="ＭＳ 明朝" w:hAnsi="ＭＳ 明朝" w:hint="eastAsia"/>
                <w:b/>
                <w:sz w:val="20"/>
                <w:szCs w:val="20"/>
              </w:rPr>
              <w:t>（△）</w:t>
            </w:r>
          </w:p>
          <w:p w:rsidR="00A1580C" w:rsidRPr="004F3922" w:rsidRDefault="00E77536" w:rsidP="00A1580C">
            <w:pPr>
              <w:spacing w:line="260" w:lineRule="exact"/>
              <w:ind w:leftChars="100" w:left="510" w:hangingChars="150" w:hanging="300"/>
              <w:jc w:val="left"/>
              <w:rPr>
                <w:rFonts w:ascii="ＭＳ 明朝" w:hAnsi="ＭＳ 明朝"/>
                <w:sz w:val="20"/>
                <w:szCs w:val="20"/>
              </w:rPr>
            </w:pPr>
            <w:r w:rsidRPr="004F3922">
              <w:rPr>
                <w:rFonts w:ascii="ＭＳ 明朝" w:hAnsi="ＭＳ 明朝" w:hint="eastAsia"/>
                <w:sz w:val="20"/>
                <w:szCs w:val="20"/>
              </w:rPr>
              <w:t>・</w:t>
            </w:r>
            <w:r w:rsidR="00A1580C" w:rsidRPr="004F3922">
              <w:rPr>
                <w:rFonts w:ascii="ＭＳ 明朝" w:hAnsi="ＭＳ 明朝" w:hint="eastAsia"/>
                <w:sz w:val="20"/>
                <w:szCs w:val="20"/>
              </w:rPr>
              <w:t>（生徒）問題解決的な学習活動</w:t>
            </w:r>
            <w:r w:rsidR="00612A53" w:rsidRPr="004F3922">
              <w:rPr>
                <w:rFonts w:ascii="ＭＳ 明朝" w:hAnsi="ＭＳ 明朝" w:hint="eastAsia"/>
                <w:sz w:val="20"/>
                <w:szCs w:val="20"/>
              </w:rPr>
              <w:t>85％</w:t>
            </w:r>
          </w:p>
          <w:p w:rsidR="00612A53" w:rsidRPr="004F3922" w:rsidRDefault="00E77536" w:rsidP="00E77536">
            <w:pPr>
              <w:spacing w:line="260" w:lineRule="exact"/>
              <w:ind w:firstLineChars="100" w:firstLine="200"/>
              <w:jc w:val="left"/>
              <w:rPr>
                <w:rFonts w:ascii="ＭＳ 明朝" w:hAnsi="ＭＳ 明朝"/>
                <w:sz w:val="20"/>
                <w:szCs w:val="20"/>
              </w:rPr>
            </w:pPr>
            <w:r w:rsidRPr="004F3922">
              <w:rPr>
                <w:rFonts w:ascii="ＭＳ 明朝" w:hAnsi="ＭＳ 明朝" w:hint="eastAsia"/>
                <w:sz w:val="20"/>
                <w:szCs w:val="20"/>
              </w:rPr>
              <w:t>・</w:t>
            </w:r>
            <w:r w:rsidR="00A1580C" w:rsidRPr="004F3922">
              <w:rPr>
                <w:rFonts w:ascii="ＭＳ 明朝" w:hAnsi="ＭＳ 明朝" w:hint="eastAsia"/>
                <w:sz w:val="20"/>
                <w:szCs w:val="20"/>
              </w:rPr>
              <w:t>（教員）問題解決的な学習活動79％</w:t>
            </w:r>
            <w:r w:rsidRPr="004F3922">
              <w:rPr>
                <w:rFonts w:ascii="ＭＳ 明朝" w:hAnsi="ＭＳ 明朝" w:hint="eastAsia"/>
                <w:sz w:val="20"/>
                <w:szCs w:val="20"/>
              </w:rPr>
              <w:t xml:space="preserve">　</w:t>
            </w:r>
            <w:r w:rsidR="009C380E" w:rsidRPr="004F3922">
              <w:rPr>
                <w:rFonts w:ascii="ＭＳ 明朝" w:hAnsi="ＭＳ 明朝" w:hint="eastAsia"/>
                <w:sz w:val="20"/>
                <w:szCs w:val="20"/>
              </w:rPr>
              <w:t xml:space="preserve"> </w:t>
            </w:r>
            <w:r w:rsidR="00612A53" w:rsidRPr="004F3922">
              <w:rPr>
                <w:rFonts w:ascii="ＭＳ 明朝" w:hAnsi="ＭＳ 明朝" w:hint="eastAsia"/>
                <w:b/>
                <w:sz w:val="20"/>
                <w:szCs w:val="20"/>
              </w:rPr>
              <w:t>（◎）</w:t>
            </w:r>
          </w:p>
          <w:p w:rsidR="00E77536" w:rsidRPr="004F3922" w:rsidRDefault="00C53D72" w:rsidP="00880C6A">
            <w:pPr>
              <w:spacing w:line="260" w:lineRule="exact"/>
              <w:ind w:leftChars="100" w:left="210" w:rightChars="-50" w:right="-105"/>
              <w:jc w:val="left"/>
              <w:rPr>
                <w:rFonts w:ascii="ＭＳ 明朝" w:hAnsi="ＭＳ 明朝"/>
                <w:sz w:val="20"/>
                <w:szCs w:val="20"/>
              </w:rPr>
            </w:pPr>
            <w:r w:rsidRPr="004F3922">
              <w:rPr>
                <w:rFonts w:ascii="ＭＳ 明朝" w:hAnsi="ＭＳ 明朝" w:hint="eastAsia"/>
                <w:sz w:val="20"/>
                <w:szCs w:val="20"/>
              </w:rPr>
              <w:t>授業アンケート第１回</w:t>
            </w:r>
            <w:r w:rsidR="00612A53" w:rsidRPr="004F3922">
              <w:rPr>
                <w:rFonts w:ascii="ＭＳ 明朝" w:hAnsi="ＭＳ 明朝" w:hint="eastAsia"/>
                <w:sz w:val="20"/>
                <w:szCs w:val="20"/>
              </w:rPr>
              <w:t>平均3.23</w:t>
            </w:r>
            <w:r w:rsidR="00612A53" w:rsidRPr="004F3922">
              <w:rPr>
                <w:rFonts w:ascii="ＭＳ 明朝" w:hAnsi="ＭＳ 明朝"/>
                <w:sz w:val="20"/>
                <w:szCs w:val="20"/>
              </w:rPr>
              <w:t>(</w:t>
            </w:r>
            <w:r w:rsidR="00612A53" w:rsidRPr="004F3922">
              <w:rPr>
                <w:rFonts w:ascii="ＭＳ 明朝" w:hAnsi="ＭＳ 明朝" w:hint="eastAsia"/>
                <w:sz w:val="20"/>
                <w:szCs w:val="20"/>
              </w:rPr>
              <w:t>H30:3.19)、</w:t>
            </w:r>
          </w:p>
          <w:p w:rsidR="00612A53" w:rsidRPr="004F3922" w:rsidRDefault="00C53D72" w:rsidP="00880C6A">
            <w:pPr>
              <w:spacing w:line="260" w:lineRule="exact"/>
              <w:ind w:leftChars="100" w:left="210" w:rightChars="-50" w:right="-105"/>
              <w:jc w:val="left"/>
              <w:rPr>
                <w:rFonts w:ascii="ＭＳ 明朝" w:hAnsi="ＭＳ 明朝"/>
                <w:sz w:val="20"/>
                <w:szCs w:val="20"/>
              </w:rPr>
            </w:pPr>
            <w:r w:rsidRPr="004F3922">
              <w:rPr>
                <w:rFonts w:ascii="ＭＳ 明朝" w:hAnsi="ＭＳ 明朝" w:hint="eastAsia"/>
                <w:sz w:val="20"/>
                <w:szCs w:val="20"/>
              </w:rPr>
              <w:t>第２回</w:t>
            </w:r>
            <w:r w:rsidR="00612A53" w:rsidRPr="004F3922">
              <w:rPr>
                <w:rFonts w:ascii="ＭＳ 明朝" w:hAnsi="ＭＳ 明朝" w:hint="eastAsia"/>
                <w:sz w:val="20"/>
                <w:szCs w:val="20"/>
              </w:rPr>
              <w:t>平均3.26全教科昨年度比アップ</w:t>
            </w:r>
            <w:r w:rsidRPr="004F3922">
              <w:rPr>
                <w:rFonts w:ascii="ＭＳ 明朝" w:hAnsi="ＭＳ 明朝"/>
                <w:sz w:val="20"/>
                <w:szCs w:val="20"/>
              </w:rPr>
              <w:t xml:space="preserve"> </w:t>
            </w:r>
            <w:bookmarkStart w:id="0" w:name="_GoBack"/>
            <w:bookmarkEnd w:id="0"/>
            <w:r w:rsidRPr="004F3922">
              <w:rPr>
                <w:rFonts w:ascii="ＭＳ 明朝" w:hAnsi="ＭＳ 明朝" w:hint="eastAsia"/>
                <w:b/>
                <w:sz w:val="20"/>
                <w:szCs w:val="20"/>
              </w:rPr>
              <w:t>（</w:t>
            </w:r>
            <w:r w:rsidR="00612A53" w:rsidRPr="004F3922">
              <w:rPr>
                <w:rFonts w:ascii="ＭＳ 明朝" w:hAnsi="ＭＳ 明朝" w:hint="eastAsia"/>
                <w:b/>
                <w:sz w:val="20"/>
                <w:szCs w:val="20"/>
              </w:rPr>
              <w:t>◎）</w:t>
            </w:r>
          </w:p>
          <w:p w:rsidR="00FA0FB3" w:rsidRPr="004F3922" w:rsidRDefault="00FA0FB3" w:rsidP="000101CB">
            <w:pPr>
              <w:spacing w:line="260" w:lineRule="exact"/>
              <w:ind w:left="200" w:hangingChars="100" w:hanging="200"/>
              <w:rPr>
                <w:rFonts w:ascii="ＭＳ 明朝" w:hAnsi="ＭＳ 明朝"/>
                <w:sz w:val="20"/>
                <w:szCs w:val="20"/>
              </w:rPr>
            </w:pPr>
          </w:p>
          <w:p w:rsidR="00F33A89" w:rsidRPr="004F3922" w:rsidRDefault="00F33A89" w:rsidP="000101CB">
            <w:pPr>
              <w:spacing w:line="260" w:lineRule="exact"/>
              <w:ind w:left="200" w:hangingChars="100" w:hanging="200"/>
              <w:rPr>
                <w:rFonts w:ascii="ＭＳ 明朝" w:hAnsi="ＭＳ 明朝"/>
                <w:sz w:val="20"/>
                <w:szCs w:val="20"/>
              </w:rPr>
            </w:pPr>
            <w:r w:rsidRPr="004F3922">
              <w:rPr>
                <w:rFonts w:ascii="ＭＳ 明朝" w:hAnsi="ＭＳ 明朝" w:hint="eastAsia"/>
                <w:sz w:val="20"/>
                <w:szCs w:val="20"/>
              </w:rPr>
              <w:t>③生徒</w:t>
            </w:r>
            <w:r w:rsidR="00A1580C" w:rsidRPr="004F3922">
              <w:rPr>
                <w:rFonts w:ascii="ＭＳ 明朝" w:hAnsi="ＭＳ 明朝" w:hint="eastAsia"/>
                <w:sz w:val="20"/>
                <w:szCs w:val="20"/>
              </w:rPr>
              <w:t>対象志望校情報交換会を開催。担任面談、進路指導部相談、教科相談を充実</w:t>
            </w:r>
            <w:r w:rsidRPr="004F3922">
              <w:rPr>
                <w:rFonts w:ascii="ＭＳ 明朝" w:hAnsi="ＭＳ 明朝" w:hint="eastAsia"/>
                <w:sz w:val="20"/>
                <w:szCs w:val="20"/>
              </w:rPr>
              <w:t>。</w:t>
            </w:r>
          </w:p>
          <w:p w:rsidR="00E77536" w:rsidRPr="004F3922" w:rsidRDefault="00E77536" w:rsidP="00E77536">
            <w:pPr>
              <w:spacing w:line="260" w:lineRule="exact"/>
              <w:ind w:firstLineChars="100" w:firstLine="200"/>
              <w:jc w:val="left"/>
              <w:rPr>
                <w:rFonts w:ascii="ＭＳ 明朝" w:hAnsi="ＭＳ 明朝"/>
                <w:b/>
                <w:sz w:val="20"/>
                <w:szCs w:val="20"/>
              </w:rPr>
            </w:pPr>
            <w:r w:rsidRPr="004F3922">
              <w:rPr>
                <w:rFonts w:ascii="ＭＳ 明朝" w:hAnsi="ＭＳ 明朝" w:hint="eastAsia"/>
                <w:sz w:val="20"/>
                <w:szCs w:val="20"/>
              </w:rPr>
              <w:t>・</w:t>
            </w:r>
            <w:r w:rsidR="001464A3" w:rsidRPr="004F3922">
              <w:rPr>
                <w:rFonts w:ascii="ＭＳ 明朝" w:hAnsi="ＭＳ 明朝" w:hint="eastAsia"/>
                <w:sz w:val="20"/>
                <w:szCs w:val="20"/>
              </w:rPr>
              <w:t>国公立大学現役合格者数　2</w:t>
            </w:r>
            <w:r w:rsidR="008E7D12" w:rsidRPr="004F3922">
              <w:rPr>
                <w:rFonts w:ascii="ＭＳ 明朝" w:hAnsi="ＭＳ 明朝"/>
                <w:sz w:val="20"/>
                <w:szCs w:val="20"/>
              </w:rPr>
              <w:t>8</w:t>
            </w:r>
            <w:r w:rsidRPr="004F3922">
              <w:rPr>
                <w:rFonts w:ascii="ＭＳ 明朝" w:hAnsi="ＭＳ 明朝" w:hint="eastAsia"/>
                <w:sz w:val="20"/>
                <w:szCs w:val="20"/>
              </w:rPr>
              <w:t>名</w:t>
            </w:r>
            <w:r w:rsidR="009A3973" w:rsidRPr="004F3922">
              <w:rPr>
                <w:rFonts w:ascii="ＭＳ 明朝" w:hAnsi="ＭＳ 明朝" w:hint="eastAsia"/>
                <w:sz w:val="20"/>
                <w:szCs w:val="20"/>
              </w:rPr>
              <w:t xml:space="preserve">　　　</w:t>
            </w:r>
            <w:r w:rsidR="00E81AC8" w:rsidRPr="004F3922">
              <w:rPr>
                <w:rFonts w:ascii="ＭＳ 明朝" w:hAnsi="ＭＳ 明朝" w:hint="eastAsia"/>
                <w:b/>
                <w:sz w:val="20"/>
                <w:szCs w:val="20"/>
              </w:rPr>
              <w:t>（◎</w:t>
            </w:r>
            <w:r w:rsidRPr="004F3922">
              <w:rPr>
                <w:rFonts w:ascii="ＭＳ 明朝" w:hAnsi="ＭＳ 明朝" w:hint="eastAsia"/>
                <w:b/>
                <w:sz w:val="20"/>
                <w:szCs w:val="20"/>
              </w:rPr>
              <w:t>）</w:t>
            </w:r>
          </w:p>
          <w:p w:rsidR="001464A3" w:rsidRPr="004F3922" w:rsidRDefault="001464A3" w:rsidP="00E77536">
            <w:pPr>
              <w:spacing w:line="260" w:lineRule="exact"/>
              <w:ind w:firstLineChars="100" w:firstLine="201"/>
              <w:jc w:val="left"/>
              <w:rPr>
                <w:rFonts w:ascii="ＭＳ 明朝" w:hAnsi="ＭＳ 明朝"/>
                <w:sz w:val="20"/>
                <w:szCs w:val="20"/>
              </w:rPr>
            </w:pPr>
            <w:r w:rsidRPr="004F3922">
              <w:rPr>
                <w:rFonts w:ascii="ＭＳ 明朝" w:hAnsi="ＭＳ 明朝" w:hint="eastAsia"/>
                <w:b/>
                <w:sz w:val="20"/>
                <w:szCs w:val="20"/>
              </w:rPr>
              <w:t xml:space="preserve">　　</w:t>
            </w:r>
            <w:r w:rsidRPr="004F3922">
              <w:rPr>
                <w:rFonts w:ascii="ＭＳ 明朝" w:hAnsi="ＭＳ 明朝" w:hint="eastAsia"/>
                <w:sz w:val="20"/>
                <w:szCs w:val="20"/>
              </w:rPr>
              <w:t>難関校増加</w:t>
            </w:r>
          </w:p>
          <w:p w:rsidR="00E77536" w:rsidRPr="004F3922" w:rsidRDefault="00E77536" w:rsidP="00E77536">
            <w:pPr>
              <w:spacing w:line="260" w:lineRule="exact"/>
              <w:ind w:firstLineChars="100" w:firstLine="200"/>
              <w:jc w:val="left"/>
              <w:rPr>
                <w:rFonts w:ascii="ＭＳ 明朝" w:hAnsi="ＭＳ 明朝"/>
                <w:b/>
                <w:sz w:val="20"/>
                <w:szCs w:val="20"/>
              </w:rPr>
            </w:pPr>
            <w:r w:rsidRPr="004F3922">
              <w:rPr>
                <w:rFonts w:ascii="ＭＳ 明朝" w:hAnsi="ＭＳ 明朝" w:hint="eastAsia"/>
                <w:sz w:val="20"/>
                <w:szCs w:val="20"/>
              </w:rPr>
              <w:t>・</w:t>
            </w:r>
            <w:r w:rsidR="001464A3" w:rsidRPr="004F3922">
              <w:rPr>
                <w:rFonts w:ascii="ＭＳ 明朝" w:hAnsi="ＭＳ 明朝" w:hint="eastAsia"/>
                <w:sz w:val="20"/>
                <w:szCs w:val="20"/>
              </w:rPr>
              <w:t xml:space="preserve">関関同立現役合格者数　　</w:t>
            </w:r>
            <w:r w:rsidR="008E7D12" w:rsidRPr="004F3922">
              <w:rPr>
                <w:rFonts w:ascii="ＭＳ 明朝" w:hAnsi="ＭＳ 明朝"/>
                <w:sz w:val="20"/>
                <w:szCs w:val="20"/>
              </w:rPr>
              <w:t>91</w:t>
            </w:r>
            <w:r w:rsidRPr="004F3922">
              <w:rPr>
                <w:rFonts w:ascii="ＭＳ 明朝" w:hAnsi="ＭＳ 明朝" w:hint="eastAsia"/>
                <w:sz w:val="20"/>
                <w:szCs w:val="20"/>
              </w:rPr>
              <w:t>名</w:t>
            </w:r>
            <w:r w:rsidR="001464A3" w:rsidRPr="004F3922">
              <w:rPr>
                <w:rFonts w:ascii="ＭＳ 明朝" w:hAnsi="ＭＳ 明朝" w:hint="eastAsia"/>
                <w:sz w:val="20"/>
                <w:szCs w:val="20"/>
              </w:rPr>
              <w:t xml:space="preserve">　　 </w:t>
            </w:r>
            <w:r w:rsidRPr="004F3922">
              <w:rPr>
                <w:rFonts w:ascii="ＭＳ 明朝" w:hAnsi="ＭＳ 明朝" w:hint="eastAsia"/>
                <w:sz w:val="20"/>
                <w:szCs w:val="20"/>
              </w:rPr>
              <w:t xml:space="preserve"> </w:t>
            </w:r>
            <w:r w:rsidR="001464A3" w:rsidRPr="004F3922">
              <w:rPr>
                <w:rFonts w:ascii="ＭＳ 明朝" w:hAnsi="ＭＳ 明朝" w:hint="eastAsia"/>
                <w:b/>
                <w:sz w:val="20"/>
                <w:szCs w:val="20"/>
              </w:rPr>
              <w:t>（△</w:t>
            </w:r>
            <w:r w:rsidRPr="004F3922">
              <w:rPr>
                <w:rFonts w:ascii="ＭＳ 明朝" w:hAnsi="ＭＳ 明朝" w:hint="eastAsia"/>
                <w:b/>
                <w:sz w:val="20"/>
                <w:szCs w:val="20"/>
              </w:rPr>
              <w:t>）</w:t>
            </w:r>
          </w:p>
          <w:p w:rsidR="00E4752F" w:rsidRPr="004F3922" w:rsidRDefault="00E4752F" w:rsidP="000101CB">
            <w:pPr>
              <w:spacing w:line="260" w:lineRule="exact"/>
              <w:ind w:left="200" w:hangingChars="100" w:hanging="200"/>
              <w:rPr>
                <w:rFonts w:ascii="ＭＳ 明朝" w:hAnsi="ＭＳ 明朝"/>
                <w:sz w:val="20"/>
                <w:szCs w:val="20"/>
              </w:rPr>
            </w:pPr>
          </w:p>
          <w:p w:rsidR="00F33A89" w:rsidRPr="004F3922" w:rsidRDefault="00F33A89" w:rsidP="000101CB">
            <w:pPr>
              <w:spacing w:line="260" w:lineRule="exact"/>
              <w:ind w:left="200" w:hangingChars="100" w:hanging="200"/>
              <w:rPr>
                <w:rFonts w:ascii="ＭＳ 明朝" w:hAnsi="ＭＳ 明朝"/>
                <w:sz w:val="20"/>
                <w:szCs w:val="20"/>
              </w:rPr>
            </w:pPr>
            <w:r w:rsidRPr="004F3922">
              <w:rPr>
                <w:rFonts w:ascii="ＭＳ 明朝" w:hAnsi="ＭＳ 明朝" w:hint="eastAsia"/>
                <w:sz w:val="20"/>
                <w:szCs w:val="20"/>
              </w:rPr>
              <w:t>④外部教育産業と連携し、生徒・教員対象分析会、相談会、外部講師による英語講習を実施。</w:t>
            </w:r>
          </w:p>
          <w:p w:rsidR="00F33A89" w:rsidRPr="004F3922" w:rsidRDefault="00C261B5" w:rsidP="000101CB">
            <w:pPr>
              <w:spacing w:line="260" w:lineRule="exact"/>
              <w:ind w:left="200" w:hangingChars="100" w:hanging="200"/>
              <w:rPr>
                <w:rFonts w:ascii="ＭＳ 明朝" w:hAnsi="ＭＳ 明朝"/>
                <w:sz w:val="20"/>
                <w:szCs w:val="20"/>
              </w:rPr>
            </w:pPr>
            <w:r w:rsidRPr="004F3922">
              <w:rPr>
                <w:rFonts w:ascii="ＭＳ 明朝" w:hAnsi="ＭＳ 明朝" w:hint="eastAsia"/>
                <w:sz w:val="20"/>
                <w:szCs w:val="20"/>
              </w:rPr>
              <w:t>⑤自習室の運営や30時間・100</w:t>
            </w:r>
            <w:r w:rsidR="00F33A89" w:rsidRPr="004F3922">
              <w:rPr>
                <w:rFonts w:ascii="ＭＳ 明朝" w:hAnsi="ＭＳ 明朝" w:hint="eastAsia"/>
                <w:sz w:val="20"/>
                <w:szCs w:val="20"/>
              </w:rPr>
              <w:t>時間学習マラソンの実施、学校経営推進費によるQ＆Aコーナーの質問対応</w:t>
            </w:r>
            <w:r w:rsidR="00A1580C" w:rsidRPr="004F3922">
              <w:rPr>
                <w:rFonts w:ascii="ＭＳ 明朝" w:hAnsi="ＭＳ 明朝" w:hint="eastAsia"/>
                <w:sz w:val="20"/>
                <w:szCs w:val="20"/>
              </w:rPr>
              <w:t>の充実</w:t>
            </w:r>
            <w:r w:rsidR="00F33A89" w:rsidRPr="004F3922">
              <w:rPr>
                <w:rFonts w:ascii="ＭＳ 明朝" w:hAnsi="ＭＳ 明朝" w:hint="eastAsia"/>
                <w:sz w:val="20"/>
                <w:szCs w:val="20"/>
              </w:rPr>
              <w:t>。</w:t>
            </w:r>
          </w:p>
          <w:p w:rsidR="00E77536" w:rsidRPr="004F3922" w:rsidRDefault="00E77536" w:rsidP="000101CB">
            <w:pPr>
              <w:spacing w:line="260" w:lineRule="exact"/>
              <w:ind w:left="200" w:hangingChars="100" w:hanging="200"/>
              <w:rPr>
                <w:rFonts w:ascii="ＭＳ 明朝" w:hAnsi="ＭＳ 明朝"/>
                <w:sz w:val="20"/>
                <w:szCs w:val="20"/>
              </w:rPr>
            </w:pPr>
          </w:p>
          <w:p w:rsidR="00F33A89" w:rsidRPr="004F3922" w:rsidRDefault="00F33A89" w:rsidP="000101CB">
            <w:pPr>
              <w:spacing w:line="260" w:lineRule="exact"/>
              <w:ind w:left="200" w:hangingChars="100" w:hanging="200"/>
              <w:rPr>
                <w:rFonts w:ascii="ＭＳ 明朝" w:hAnsi="ＭＳ 明朝"/>
                <w:sz w:val="20"/>
                <w:szCs w:val="20"/>
              </w:rPr>
            </w:pPr>
            <w:r w:rsidRPr="004F3922">
              <w:rPr>
                <w:rFonts w:ascii="ＭＳ 明朝" w:hAnsi="ＭＳ 明朝" w:hint="eastAsia"/>
                <w:sz w:val="20"/>
                <w:szCs w:val="20"/>
              </w:rPr>
              <w:t>⑥センター試験リスニング講習、授業での継続的なリスニング演習、朝の英単語テストの表彰</w:t>
            </w:r>
          </w:p>
          <w:p w:rsidR="00F33A89" w:rsidRPr="004F3922" w:rsidRDefault="00242A98" w:rsidP="001246FE">
            <w:pPr>
              <w:spacing w:line="260" w:lineRule="exact"/>
              <w:ind w:leftChars="80" w:left="168"/>
              <w:rPr>
                <w:rFonts w:ascii="ＭＳ 明朝" w:hAnsi="ＭＳ 明朝"/>
                <w:sz w:val="20"/>
                <w:szCs w:val="20"/>
              </w:rPr>
            </w:pPr>
            <w:r w:rsidRPr="004F3922">
              <w:rPr>
                <w:rFonts w:ascii="ＭＳ 明朝" w:hAnsi="ＭＳ 明朝" w:hint="eastAsia"/>
                <w:sz w:val="20"/>
                <w:szCs w:val="20"/>
              </w:rPr>
              <w:t>１</w:t>
            </w:r>
            <w:r w:rsidR="00F33A89" w:rsidRPr="004F3922">
              <w:rPr>
                <w:rFonts w:ascii="ＭＳ 明朝" w:hAnsi="ＭＳ 明朝" w:hint="eastAsia"/>
                <w:sz w:val="20"/>
                <w:szCs w:val="20"/>
              </w:rPr>
              <w:t>年英語レシテーションコンテストを実施</w:t>
            </w:r>
            <w:r w:rsidR="00A1580C" w:rsidRPr="004F3922">
              <w:rPr>
                <w:rFonts w:ascii="ＭＳ 明朝" w:hAnsi="ＭＳ 明朝" w:hint="eastAsia"/>
                <w:sz w:val="20"/>
                <w:szCs w:val="20"/>
              </w:rPr>
              <w:t>。</w:t>
            </w:r>
            <w:r w:rsidR="001246FE" w:rsidRPr="004F3922">
              <w:rPr>
                <w:rFonts w:ascii="ＭＳ 明朝" w:hAnsi="ＭＳ 明朝" w:hint="eastAsia"/>
                <w:sz w:val="20"/>
                <w:szCs w:val="20"/>
              </w:rPr>
              <w:t xml:space="preserve">次年度は、学習オリエンテーションの実施により、学習習慣のさらなる定着をめざす。　</w:t>
            </w:r>
          </w:p>
          <w:p w:rsidR="00E4752F" w:rsidRPr="004F3922" w:rsidRDefault="00D844B0" w:rsidP="00E4752F">
            <w:pPr>
              <w:spacing w:line="260" w:lineRule="exact"/>
              <w:ind w:leftChars="100" w:left="410" w:hangingChars="100" w:hanging="200"/>
              <w:jc w:val="left"/>
              <w:rPr>
                <w:rFonts w:ascii="ＭＳ 明朝" w:hAnsi="ＭＳ 明朝"/>
                <w:sz w:val="20"/>
                <w:szCs w:val="20"/>
              </w:rPr>
            </w:pPr>
            <w:r w:rsidRPr="004F3922">
              <w:rPr>
                <w:rFonts w:ascii="ＭＳ 明朝" w:hAnsi="ＭＳ 明朝" w:hint="eastAsia"/>
                <w:sz w:val="20"/>
                <w:szCs w:val="20"/>
              </w:rPr>
              <w:t>・センター入試でのリスニング得点：全国平均の87.4</w:t>
            </w:r>
            <w:r w:rsidR="00E4752F" w:rsidRPr="004F3922">
              <w:rPr>
                <w:rFonts w:ascii="ＭＳ 明朝" w:hAnsi="ＭＳ 明朝" w:hint="eastAsia"/>
                <w:sz w:val="20"/>
                <w:szCs w:val="20"/>
              </w:rPr>
              <w:t xml:space="preserve">％　　　　　</w:t>
            </w:r>
            <w:r w:rsidRPr="004F3922">
              <w:rPr>
                <w:rFonts w:ascii="ＭＳ 明朝" w:hAnsi="ＭＳ 明朝" w:hint="eastAsia"/>
                <w:sz w:val="20"/>
                <w:szCs w:val="20"/>
              </w:rPr>
              <w:t xml:space="preserve">               </w:t>
            </w:r>
            <w:r w:rsidRPr="004F3922">
              <w:rPr>
                <w:rFonts w:ascii="ＭＳ 明朝" w:hAnsi="ＭＳ 明朝" w:hint="eastAsia"/>
                <w:b/>
                <w:sz w:val="20"/>
                <w:szCs w:val="20"/>
              </w:rPr>
              <w:t>（△</w:t>
            </w:r>
            <w:r w:rsidR="00E4752F" w:rsidRPr="004F3922">
              <w:rPr>
                <w:rFonts w:ascii="ＭＳ 明朝" w:hAnsi="ＭＳ 明朝" w:hint="eastAsia"/>
                <w:b/>
                <w:sz w:val="20"/>
                <w:szCs w:val="20"/>
              </w:rPr>
              <w:t>）</w:t>
            </w:r>
          </w:p>
          <w:p w:rsidR="00612A53" w:rsidRPr="004F3922" w:rsidRDefault="00E4752F" w:rsidP="00EF658F">
            <w:pPr>
              <w:spacing w:line="260" w:lineRule="exact"/>
              <w:ind w:leftChars="100" w:left="410" w:hangingChars="100" w:hanging="200"/>
              <w:jc w:val="right"/>
              <w:rPr>
                <w:rFonts w:ascii="ＭＳ 明朝" w:hAnsi="ＭＳ 明朝"/>
                <w:sz w:val="20"/>
                <w:szCs w:val="20"/>
              </w:rPr>
            </w:pPr>
            <w:r w:rsidRPr="004F3922">
              <w:rPr>
                <w:rFonts w:ascii="ＭＳ 明朝" w:hAnsi="ＭＳ 明朝" w:hint="eastAsia"/>
                <w:sz w:val="20"/>
                <w:szCs w:val="20"/>
              </w:rPr>
              <w:t>・</w:t>
            </w:r>
            <w:r w:rsidR="00432849" w:rsidRPr="004F3922">
              <w:rPr>
                <w:rFonts w:ascii="ＭＳ 明朝" w:hAnsi="ＭＳ 明朝" w:hint="eastAsia"/>
                <w:sz w:val="20"/>
                <w:szCs w:val="20"/>
              </w:rPr>
              <w:t>英語学力調査の１・２年生平均スコアの４技能平均</w:t>
            </w:r>
            <w:r w:rsidR="00242A98" w:rsidRPr="004F3922">
              <w:rPr>
                <w:rFonts w:ascii="ＭＳ 明朝" w:hAnsi="ＭＳ 明朝" w:hint="eastAsia"/>
                <w:sz w:val="20"/>
                <w:szCs w:val="20"/>
              </w:rPr>
              <w:t xml:space="preserve">グレード4 </w:t>
            </w:r>
            <w:r w:rsidR="00432849" w:rsidRPr="004F3922">
              <w:rPr>
                <w:rFonts w:ascii="ＭＳ 明朝" w:hAnsi="ＭＳ 明朝"/>
                <w:sz w:val="20"/>
                <w:szCs w:val="20"/>
              </w:rPr>
              <w:t>CEFR</w:t>
            </w:r>
            <w:r w:rsidR="00670487" w:rsidRPr="004F3922">
              <w:rPr>
                <w:rFonts w:ascii="ＭＳ 明朝" w:hAnsi="ＭＳ 明朝" w:hint="eastAsia"/>
                <w:sz w:val="20"/>
                <w:szCs w:val="20"/>
              </w:rPr>
              <w:t xml:space="preserve">　A2 </w:t>
            </w:r>
            <w:r w:rsidR="00670487" w:rsidRPr="004F3922">
              <w:rPr>
                <w:rFonts w:ascii="ＭＳ 明朝" w:hAnsi="ＭＳ 明朝"/>
                <w:sz w:val="20"/>
                <w:szCs w:val="20"/>
              </w:rPr>
              <w:t>(</w:t>
            </w:r>
            <w:r w:rsidR="00670487" w:rsidRPr="004F3922">
              <w:rPr>
                <w:rFonts w:ascii="ＭＳ 明朝" w:hAnsi="ＭＳ 明朝" w:hint="eastAsia"/>
                <w:sz w:val="20"/>
                <w:szCs w:val="20"/>
              </w:rPr>
              <w:t>標記</w:t>
            </w:r>
            <w:r w:rsidR="00432849" w:rsidRPr="004F3922">
              <w:rPr>
                <w:rFonts w:ascii="ＭＳ 明朝" w:hAnsi="ＭＳ 明朝" w:hint="eastAsia"/>
                <w:sz w:val="20"/>
                <w:szCs w:val="20"/>
              </w:rPr>
              <w:t>変更あり）</w:t>
            </w:r>
            <w:r w:rsidR="00EF658F" w:rsidRPr="004F3922">
              <w:rPr>
                <w:rFonts w:ascii="ＭＳ 明朝" w:hAnsi="ＭＳ 明朝" w:hint="eastAsia"/>
                <w:sz w:val="20"/>
                <w:szCs w:val="20"/>
              </w:rPr>
              <w:t xml:space="preserve"> </w:t>
            </w:r>
            <w:r w:rsidR="00EF658F" w:rsidRPr="004F3922">
              <w:rPr>
                <w:rFonts w:ascii="ＭＳ 明朝" w:hAnsi="ＭＳ 明朝" w:hint="eastAsia"/>
                <w:b/>
                <w:sz w:val="20"/>
                <w:szCs w:val="20"/>
              </w:rPr>
              <w:t>（◎</w:t>
            </w:r>
            <w:r w:rsidR="000101CB" w:rsidRPr="004F3922">
              <w:rPr>
                <w:rFonts w:ascii="ＭＳ 明朝" w:hAnsi="ＭＳ 明朝" w:hint="eastAsia"/>
                <w:b/>
                <w:sz w:val="20"/>
                <w:szCs w:val="20"/>
              </w:rPr>
              <w:t>）</w:t>
            </w:r>
          </w:p>
          <w:p w:rsidR="00E4752F" w:rsidRPr="004F3922" w:rsidRDefault="00E4752F" w:rsidP="001E6A6D">
            <w:pPr>
              <w:spacing w:line="260" w:lineRule="exact"/>
              <w:ind w:left="200" w:hangingChars="100" w:hanging="200"/>
              <w:rPr>
                <w:rFonts w:ascii="ＭＳ 明朝" w:hAnsi="ＭＳ 明朝"/>
                <w:sz w:val="20"/>
                <w:szCs w:val="20"/>
              </w:rPr>
            </w:pPr>
          </w:p>
          <w:p w:rsidR="001E6A6D" w:rsidRPr="004F3922" w:rsidRDefault="00C017FF" w:rsidP="001E6A6D">
            <w:pPr>
              <w:spacing w:line="260" w:lineRule="exact"/>
              <w:ind w:left="200" w:hangingChars="100" w:hanging="200"/>
              <w:rPr>
                <w:rFonts w:ascii="ＭＳ 明朝" w:hAnsi="ＭＳ 明朝"/>
                <w:sz w:val="20"/>
                <w:szCs w:val="20"/>
              </w:rPr>
            </w:pPr>
            <w:r w:rsidRPr="004F3922">
              <w:rPr>
                <w:rFonts w:ascii="ＭＳ 明朝" w:hAnsi="ＭＳ 明朝" w:hint="eastAsia"/>
                <w:sz w:val="20"/>
                <w:szCs w:val="20"/>
              </w:rPr>
              <w:t>⑦担任会議において、学年、支援担当の状況共有を密にし、支援委員会を毎週実施し、ケース会議を実施。「子どもの問題行動と支援」教職員研修</w:t>
            </w:r>
            <w:r w:rsidR="00271254" w:rsidRPr="004F3922">
              <w:rPr>
                <w:rFonts w:ascii="ＭＳ 明朝" w:hAnsi="ＭＳ 明朝" w:hint="eastAsia"/>
                <w:sz w:val="20"/>
                <w:szCs w:val="20"/>
              </w:rPr>
              <w:t>を実施</w:t>
            </w:r>
            <w:r w:rsidR="00447D0B" w:rsidRPr="004F3922">
              <w:rPr>
                <w:rFonts w:ascii="ＭＳ 明朝" w:hAnsi="ＭＳ 明朝" w:hint="eastAsia"/>
                <w:sz w:val="20"/>
                <w:szCs w:val="20"/>
              </w:rPr>
              <w:t>。</w:t>
            </w:r>
            <w:r w:rsidR="005E148C" w:rsidRPr="004F3922">
              <w:rPr>
                <w:rFonts w:ascii="ＭＳ 明朝" w:hAnsi="ＭＳ 明朝" w:hint="eastAsia"/>
                <w:sz w:val="20"/>
                <w:szCs w:val="20"/>
              </w:rPr>
              <w:t>安全安心な学校づくりに向けて、緊急</w:t>
            </w:r>
            <w:r w:rsidR="0026265B" w:rsidRPr="004F3922">
              <w:rPr>
                <w:rFonts w:ascii="ＭＳ 明朝" w:hAnsi="ＭＳ 明朝" w:hint="eastAsia"/>
                <w:sz w:val="20"/>
                <w:szCs w:val="20"/>
              </w:rPr>
              <w:t>ブログ・生徒・保護者への一斉</w:t>
            </w:r>
            <w:r w:rsidR="005E148C" w:rsidRPr="004F3922">
              <w:rPr>
                <w:rFonts w:ascii="ＭＳ 明朝" w:hAnsi="ＭＳ 明朝" w:hint="eastAsia"/>
                <w:sz w:val="20"/>
                <w:szCs w:val="20"/>
              </w:rPr>
              <w:t>メール配信を開始。</w:t>
            </w:r>
          </w:p>
          <w:p w:rsidR="00C017FF" w:rsidRPr="004F3922" w:rsidRDefault="00E4752F" w:rsidP="008476C5">
            <w:pPr>
              <w:spacing w:line="260" w:lineRule="exact"/>
              <w:ind w:leftChars="100" w:left="410" w:hangingChars="100" w:hanging="200"/>
              <w:rPr>
                <w:rFonts w:ascii="ＭＳ 明朝" w:hAnsi="ＭＳ 明朝"/>
                <w:b/>
                <w:sz w:val="20"/>
                <w:szCs w:val="20"/>
              </w:rPr>
            </w:pPr>
            <w:r w:rsidRPr="004F3922">
              <w:rPr>
                <w:rFonts w:ascii="ＭＳ 明朝" w:hAnsi="ＭＳ 明朝" w:hint="eastAsia"/>
                <w:sz w:val="20"/>
                <w:szCs w:val="20"/>
              </w:rPr>
              <w:t>・</w:t>
            </w:r>
            <w:r w:rsidR="00C017FF" w:rsidRPr="004F3922">
              <w:rPr>
                <w:rFonts w:ascii="ＭＳ 明朝" w:hAnsi="ＭＳ 明朝" w:hint="eastAsia"/>
                <w:sz w:val="20"/>
                <w:szCs w:val="20"/>
              </w:rPr>
              <w:t>学校教育自己診断の教育相談の肯定的回答68</w:t>
            </w:r>
            <w:r w:rsidR="00C45363" w:rsidRPr="004F3922">
              <w:rPr>
                <w:rFonts w:ascii="ＭＳ 明朝" w:hAnsi="ＭＳ 明朝" w:hint="eastAsia"/>
                <w:sz w:val="20"/>
                <w:szCs w:val="20"/>
              </w:rPr>
              <w:t>％</w:t>
            </w:r>
            <w:r w:rsidR="008476C5" w:rsidRPr="004F3922">
              <w:rPr>
                <w:rFonts w:ascii="ＭＳ 明朝" w:hAnsi="ＭＳ 明朝" w:hint="eastAsia"/>
                <w:sz w:val="20"/>
                <w:szCs w:val="20"/>
              </w:rPr>
              <w:t xml:space="preserve">　　　　　　　　　　　　　　</w:t>
            </w:r>
            <w:r w:rsidR="00EF658F" w:rsidRPr="004F3922">
              <w:rPr>
                <w:rFonts w:ascii="ＭＳ 明朝" w:hAnsi="ＭＳ 明朝" w:hint="eastAsia"/>
                <w:sz w:val="20"/>
                <w:szCs w:val="20"/>
              </w:rPr>
              <w:t xml:space="preserve"> </w:t>
            </w:r>
            <w:r w:rsidR="008476C5" w:rsidRPr="004F3922">
              <w:rPr>
                <w:rFonts w:ascii="ＭＳ 明朝" w:hAnsi="ＭＳ 明朝" w:hint="eastAsia"/>
                <w:sz w:val="20"/>
                <w:szCs w:val="20"/>
              </w:rPr>
              <w:t xml:space="preserve">　</w:t>
            </w:r>
            <w:r w:rsidR="00C77852" w:rsidRPr="004F3922">
              <w:rPr>
                <w:rFonts w:ascii="ＭＳ 明朝" w:hAnsi="ＭＳ 明朝" w:hint="eastAsia"/>
                <w:b/>
                <w:sz w:val="20"/>
                <w:szCs w:val="20"/>
              </w:rPr>
              <w:t>(△)</w:t>
            </w:r>
          </w:p>
          <w:p w:rsidR="00217E6F" w:rsidRPr="004F3922" w:rsidRDefault="00E4752F" w:rsidP="00217E6F">
            <w:pPr>
              <w:spacing w:line="260" w:lineRule="exact"/>
              <w:ind w:firstLineChars="100" w:firstLine="200"/>
              <w:jc w:val="left"/>
              <w:rPr>
                <w:rFonts w:ascii="ＭＳ 明朝" w:hAnsi="ＭＳ 明朝"/>
                <w:sz w:val="20"/>
                <w:szCs w:val="20"/>
              </w:rPr>
            </w:pPr>
            <w:r w:rsidRPr="004F3922">
              <w:rPr>
                <w:rFonts w:ascii="ＭＳ 明朝" w:hAnsi="ＭＳ 明朝" w:hint="eastAsia"/>
                <w:sz w:val="20"/>
                <w:szCs w:val="20"/>
              </w:rPr>
              <w:t>・</w:t>
            </w:r>
            <w:r w:rsidR="00217E6F" w:rsidRPr="004F3922">
              <w:rPr>
                <w:rFonts w:ascii="ＭＳ 明朝" w:hAnsi="ＭＳ 明朝" w:hint="eastAsia"/>
                <w:sz w:val="20"/>
                <w:szCs w:val="20"/>
              </w:rPr>
              <w:t>いじめ対応についての肯定的回答</w:t>
            </w:r>
          </w:p>
          <w:p w:rsidR="00217E6F" w:rsidRPr="004F3922" w:rsidRDefault="00217E6F" w:rsidP="00217E6F">
            <w:pPr>
              <w:spacing w:line="260" w:lineRule="exact"/>
              <w:ind w:leftChars="150" w:left="315" w:firstLineChars="50" w:firstLine="100"/>
              <w:jc w:val="left"/>
              <w:rPr>
                <w:rFonts w:ascii="ＭＳ 明朝" w:hAnsi="ＭＳ 明朝"/>
                <w:sz w:val="20"/>
                <w:szCs w:val="20"/>
              </w:rPr>
            </w:pPr>
            <w:r w:rsidRPr="004F3922">
              <w:rPr>
                <w:rFonts w:ascii="ＭＳ 明朝" w:hAnsi="ＭＳ 明朝" w:hint="eastAsia"/>
                <w:sz w:val="20"/>
                <w:szCs w:val="20"/>
              </w:rPr>
              <w:t>(生徒) 84% (H30:83％)</w:t>
            </w:r>
          </w:p>
          <w:p w:rsidR="00217E6F" w:rsidRPr="004F3922" w:rsidRDefault="00217E6F" w:rsidP="00217E6F">
            <w:pPr>
              <w:spacing w:line="260" w:lineRule="exact"/>
              <w:ind w:leftChars="150" w:left="315" w:firstLineChars="50" w:firstLine="100"/>
              <w:jc w:val="left"/>
              <w:rPr>
                <w:rFonts w:ascii="ＭＳ 明朝" w:hAnsi="ＭＳ 明朝"/>
                <w:sz w:val="20"/>
                <w:szCs w:val="20"/>
              </w:rPr>
            </w:pPr>
            <w:r w:rsidRPr="004F3922">
              <w:rPr>
                <w:rFonts w:ascii="ＭＳ 明朝" w:hAnsi="ＭＳ 明朝" w:hint="eastAsia"/>
                <w:sz w:val="20"/>
                <w:szCs w:val="20"/>
              </w:rPr>
              <w:t>(保護者)88%(H30:85％)</w:t>
            </w:r>
          </w:p>
          <w:p w:rsidR="00217E6F" w:rsidRPr="004F3922" w:rsidRDefault="00217E6F" w:rsidP="00217E6F">
            <w:pPr>
              <w:spacing w:line="260" w:lineRule="exact"/>
              <w:ind w:leftChars="150" w:left="315" w:firstLineChars="50" w:firstLine="100"/>
              <w:jc w:val="left"/>
              <w:rPr>
                <w:rFonts w:ascii="ＭＳ 明朝" w:hAnsi="ＭＳ 明朝"/>
                <w:sz w:val="20"/>
                <w:szCs w:val="20"/>
              </w:rPr>
            </w:pPr>
            <w:r w:rsidRPr="004F3922">
              <w:rPr>
                <w:rFonts w:ascii="ＭＳ 明朝" w:hAnsi="ＭＳ 明朝"/>
                <w:sz w:val="20"/>
                <w:szCs w:val="20"/>
              </w:rPr>
              <w:t>(</w:t>
            </w:r>
            <w:r w:rsidRPr="004F3922">
              <w:rPr>
                <w:rFonts w:ascii="ＭＳ 明朝" w:hAnsi="ＭＳ 明朝" w:hint="eastAsia"/>
                <w:sz w:val="20"/>
                <w:szCs w:val="20"/>
              </w:rPr>
              <w:t>教員)95％(H30:</w:t>
            </w:r>
            <w:r w:rsidRPr="004F3922">
              <w:rPr>
                <w:rFonts w:ascii="ＭＳ 明朝" w:hAnsi="ＭＳ 明朝"/>
                <w:sz w:val="20"/>
                <w:szCs w:val="20"/>
              </w:rPr>
              <w:t>90</w:t>
            </w:r>
            <w:r w:rsidRPr="004F3922">
              <w:rPr>
                <w:rFonts w:ascii="ＭＳ 明朝" w:hAnsi="ＭＳ 明朝" w:hint="eastAsia"/>
                <w:sz w:val="20"/>
                <w:szCs w:val="20"/>
              </w:rPr>
              <w:t xml:space="preserve">％) </w:t>
            </w:r>
            <w:r w:rsidRPr="004F3922">
              <w:rPr>
                <w:rFonts w:ascii="ＭＳ 明朝" w:hAnsi="ＭＳ 明朝"/>
                <w:sz w:val="20"/>
                <w:szCs w:val="20"/>
              </w:rPr>
              <w:t xml:space="preserve">             </w:t>
            </w:r>
            <w:r w:rsidRPr="004F3922">
              <w:rPr>
                <w:rFonts w:ascii="ＭＳ 明朝" w:hAnsi="ＭＳ 明朝" w:hint="eastAsia"/>
                <w:b/>
                <w:sz w:val="20"/>
                <w:szCs w:val="20"/>
              </w:rPr>
              <w:t>（◎）</w:t>
            </w:r>
          </w:p>
          <w:p w:rsidR="00217E6F" w:rsidRPr="004F3922" w:rsidRDefault="00217E6F" w:rsidP="002D36CE">
            <w:pPr>
              <w:spacing w:line="260" w:lineRule="exact"/>
              <w:ind w:left="200" w:hangingChars="100" w:hanging="200"/>
              <w:rPr>
                <w:rFonts w:ascii="ＭＳ 明朝" w:hAnsi="ＭＳ 明朝"/>
                <w:sz w:val="20"/>
                <w:szCs w:val="20"/>
              </w:rPr>
            </w:pPr>
          </w:p>
          <w:p w:rsidR="004F3922" w:rsidRDefault="002D36CE" w:rsidP="00254A49">
            <w:pPr>
              <w:spacing w:line="260" w:lineRule="exact"/>
              <w:ind w:left="200" w:hangingChars="100" w:hanging="200"/>
              <w:rPr>
                <w:rFonts w:ascii="ＭＳ 明朝" w:hAnsi="ＭＳ 明朝" w:hint="eastAsia"/>
                <w:sz w:val="20"/>
                <w:szCs w:val="20"/>
              </w:rPr>
            </w:pPr>
            <w:r w:rsidRPr="004F3922">
              <w:rPr>
                <w:rFonts w:ascii="ＭＳ 明朝" w:hAnsi="ＭＳ 明朝" w:hint="eastAsia"/>
                <w:sz w:val="20"/>
                <w:szCs w:val="20"/>
              </w:rPr>
              <w:t>⑧『予鈴時には教室に！』キャペーンを実施。</w:t>
            </w:r>
          </w:p>
          <w:p w:rsidR="00254A49" w:rsidRPr="004F3922" w:rsidRDefault="002D36CE" w:rsidP="004F3922">
            <w:pPr>
              <w:spacing w:line="260" w:lineRule="exact"/>
              <w:ind w:leftChars="100" w:left="210"/>
              <w:rPr>
                <w:rFonts w:ascii="ＭＳ 明朝" w:hAnsi="ＭＳ 明朝"/>
                <w:sz w:val="20"/>
                <w:szCs w:val="20"/>
              </w:rPr>
            </w:pPr>
            <w:r w:rsidRPr="004F3922">
              <w:rPr>
                <w:rFonts w:ascii="ＭＳ 明朝" w:hAnsi="ＭＳ 明朝" w:hint="eastAsia"/>
                <w:sz w:val="20"/>
                <w:szCs w:val="20"/>
              </w:rPr>
              <w:t>加えて各学年の遅刻指導を実施。</w:t>
            </w:r>
          </w:p>
          <w:p w:rsidR="002051FC" w:rsidRPr="004F3922" w:rsidRDefault="00E4752F" w:rsidP="00822F64">
            <w:pPr>
              <w:spacing w:line="260" w:lineRule="exact"/>
              <w:ind w:firstLineChars="100" w:firstLine="200"/>
              <w:jc w:val="left"/>
              <w:rPr>
                <w:rFonts w:ascii="ＭＳ 明朝" w:hAnsi="ＭＳ 明朝"/>
                <w:sz w:val="20"/>
                <w:szCs w:val="20"/>
              </w:rPr>
            </w:pPr>
            <w:r w:rsidRPr="004F3922">
              <w:rPr>
                <w:rFonts w:ascii="ＭＳ 明朝" w:hAnsi="ＭＳ 明朝" w:hint="eastAsia"/>
                <w:sz w:val="20"/>
                <w:szCs w:val="20"/>
              </w:rPr>
              <w:t>・</w:t>
            </w:r>
            <w:r w:rsidR="00C261B5" w:rsidRPr="004F3922">
              <w:rPr>
                <w:rFonts w:ascii="ＭＳ 明朝" w:hAnsi="ＭＳ 明朝" w:hint="eastAsia"/>
                <w:sz w:val="20"/>
                <w:szCs w:val="20"/>
              </w:rPr>
              <w:t>３</w:t>
            </w:r>
            <w:r w:rsidR="002D36CE" w:rsidRPr="004F3922">
              <w:rPr>
                <w:rFonts w:ascii="ＭＳ 明朝" w:hAnsi="ＭＳ 明朝" w:hint="eastAsia"/>
                <w:sz w:val="20"/>
                <w:szCs w:val="20"/>
              </w:rPr>
              <w:t>月末時点</w:t>
            </w:r>
            <w:r w:rsidR="00BA03FB" w:rsidRPr="004F3922">
              <w:rPr>
                <w:rFonts w:ascii="ＭＳ 明朝" w:hAnsi="ＭＳ 明朝" w:hint="eastAsia"/>
                <w:sz w:val="20"/>
                <w:szCs w:val="20"/>
              </w:rPr>
              <w:t>遅刻数</w:t>
            </w:r>
            <w:r w:rsidR="00AF3EC3" w:rsidRPr="004F3922">
              <w:rPr>
                <w:rFonts w:ascii="ＭＳ 明朝" w:hAnsi="ＭＳ 明朝" w:hint="eastAsia"/>
                <w:sz w:val="20"/>
                <w:szCs w:val="20"/>
              </w:rPr>
              <w:t xml:space="preserve">3,567 </w:t>
            </w:r>
            <w:r w:rsidR="00AF3EC3" w:rsidRPr="004F3922">
              <w:rPr>
                <w:rFonts w:ascii="ＭＳ 明朝" w:hAnsi="ＭＳ 明朝"/>
                <w:sz w:val="20"/>
                <w:szCs w:val="20"/>
              </w:rPr>
              <w:t xml:space="preserve"> </w:t>
            </w:r>
            <w:r w:rsidR="0011258F" w:rsidRPr="004F3922">
              <w:rPr>
                <w:rFonts w:ascii="ＭＳ 明朝" w:hAnsi="ＭＳ 明朝"/>
                <w:sz w:val="20"/>
                <w:szCs w:val="20"/>
              </w:rPr>
              <w:t>12</w:t>
            </w:r>
            <w:r w:rsidR="002D36CE" w:rsidRPr="004F3922">
              <w:rPr>
                <w:rFonts w:ascii="ＭＳ 明朝" w:hAnsi="ＭＳ 明朝" w:hint="eastAsia"/>
                <w:sz w:val="20"/>
                <w:szCs w:val="20"/>
              </w:rPr>
              <w:t>％</w:t>
            </w:r>
            <w:r w:rsidR="0011258F" w:rsidRPr="004F3922">
              <w:rPr>
                <w:rFonts w:ascii="ＭＳ 明朝" w:hAnsi="ＭＳ 明朝" w:hint="eastAsia"/>
                <w:sz w:val="20"/>
                <w:szCs w:val="20"/>
              </w:rPr>
              <w:t xml:space="preserve">増加 </w:t>
            </w:r>
            <w:r w:rsidR="00822F64" w:rsidRPr="004F3922">
              <w:rPr>
                <w:rFonts w:ascii="ＭＳ 明朝" w:hAnsi="ＭＳ 明朝" w:hint="eastAsia"/>
                <w:sz w:val="20"/>
                <w:szCs w:val="20"/>
              </w:rPr>
              <w:t xml:space="preserve">  </w:t>
            </w:r>
            <w:r w:rsidR="0011258F" w:rsidRPr="004F3922">
              <w:rPr>
                <w:rFonts w:ascii="ＭＳ 明朝" w:hAnsi="ＭＳ 明朝" w:hint="eastAsia"/>
                <w:b/>
                <w:sz w:val="20"/>
                <w:szCs w:val="20"/>
              </w:rPr>
              <w:t>（△）</w:t>
            </w:r>
            <w:r w:rsidR="00822F64" w:rsidRPr="004F3922">
              <w:rPr>
                <w:rFonts w:ascii="ＭＳ 明朝" w:hAnsi="ＭＳ 明朝" w:hint="eastAsia"/>
                <w:sz w:val="20"/>
                <w:szCs w:val="20"/>
              </w:rPr>
              <w:t xml:space="preserve">   </w:t>
            </w:r>
          </w:p>
          <w:p w:rsidR="00BA03FB" w:rsidRPr="004F3922" w:rsidRDefault="002051FC" w:rsidP="0011258F">
            <w:pPr>
              <w:spacing w:line="260" w:lineRule="exact"/>
              <w:ind w:leftChars="100" w:left="410" w:hangingChars="100" w:hanging="200"/>
              <w:jc w:val="left"/>
              <w:rPr>
                <w:rFonts w:ascii="ＭＳ 明朝" w:hAnsi="ＭＳ 明朝"/>
                <w:b/>
                <w:sz w:val="20"/>
                <w:szCs w:val="20"/>
              </w:rPr>
            </w:pPr>
            <w:r w:rsidRPr="004F3922">
              <w:rPr>
                <w:rFonts w:ascii="ＭＳ 明朝" w:hAnsi="ＭＳ 明朝" w:hint="eastAsia"/>
                <w:sz w:val="20"/>
                <w:szCs w:val="20"/>
              </w:rPr>
              <w:t>・早朝の</w:t>
            </w:r>
            <w:r w:rsidR="009C117B" w:rsidRPr="004F3922">
              <w:rPr>
                <w:rFonts w:ascii="ＭＳ 明朝" w:hAnsi="ＭＳ 明朝" w:hint="eastAsia"/>
                <w:sz w:val="20"/>
                <w:szCs w:val="20"/>
              </w:rPr>
              <w:t>教職員の</w:t>
            </w:r>
            <w:r w:rsidRPr="004F3922">
              <w:rPr>
                <w:rFonts w:ascii="ＭＳ 明朝" w:hAnsi="ＭＳ 明朝" w:hint="eastAsia"/>
                <w:sz w:val="20"/>
                <w:szCs w:val="20"/>
              </w:rPr>
              <w:t>立ち番を増員</w:t>
            </w:r>
            <w:r w:rsidR="009C117B" w:rsidRPr="004F3922">
              <w:rPr>
                <w:rFonts w:ascii="ＭＳ 明朝" w:hAnsi="ＭＳ 明朝" w:hint="eastAsia"/>
                <w:sz w:val="20"/>
                <w:szCs w:val="20"/>
              </w:rPr>
              <w:t>、生徒による駐輪指導開始</w:t>
            </w:r>
            <w:r w:rsidRPr="004F3922">
              <w:rPr>
                <w:rFonts w:ascii="ＭＳ 明朝" w:hAnsi="ＭＳ 明朝" w:hint="eastAsia"/>
                <w:sz w:val="20"/>
                <w:szCs w:val="20"/>
              </w:rPr>
              <w:t xml:space="preserve">　　　　　　</w:t>
            </w:r>
            <w:r w:rsidR="009C117B" w:rsidRPr="004F3922">
              <w:rPr>
                <w:rFonts w:ascii="ＭＳ 明朝" w:hAnsi="ＭＳ 明朝" w:hint="eastAsia"/>
                <w:sz w:val="20"/>
                <w:szCs w:val="20"/>
              </w:rPr>
              <w:t xml:space="preserve">　　　　　</w:t>
            </w:r>
            <w:r w:rsidR="00822F64" w:rsidRPr="004F3922">
              <w:rPr>
                <w:rFonts w:ascii="ＭＳ 明朝" w:hAnsi="ＭＳ 明朝" w:hint="eastAsia"/>
                <w:sz w:val="20"/>
                <w:szCs w:val="20"/>
              </w:rPr>
              <w:t xml:space="preserve">  </w:t>
            </w:r>
          </w:p>
        </w:tc>
      </w:tr>
      <w:tr w:rsidR="00BA03FB" w:rsidRPr="004F3922" w:rsidTr="004F3922">
        <w:trPr>
          <w:cantSplit/>
          <w:trHeight w:val="1314"/>
          <w:jc w:val="center"/>
        </w:trPr>
        <w:tc>
          <w:tcPr>
            <w:tcW w:w="742" w:type="dxa"/>
            <w:shd w:val="clear" w:color="auto" w:fill="auto"/>
            <w:textDirection w:val="tbRlV"/>
            <w:vAlign w:val="center"/>
          </w:tcPr>
          <w:p w:rsidR="00BA03FB" w:rsidRPr="004F3922" w:rsidRDefault="004F3922" w:rsidP="004F3922">
            <w:pPr>
              <w:spacing w:line="280" w:lineRule="exact"/>
              <w:ind w:left="113" w:right="113"/>
              <w:jc w:val="center"/>
              <w:rPr>
                <w:rFonts w:ascii="ＭＳ 明朝" w:hAnsi="ＭＳ 明朝"/>
              </w:rPr>
            </w:pPr>
            <w:r>
              <w:rPr>
                <w:rFonts w:ascii="ＭＳ 明朝" w:hAnsi="ＭＳ 明朝" w:hint="eastAsia"/>
              </w:rPr>
              <w:lastRenderedPageBreak/>
              <w:t xml:space="preserve">２　</w:t>
            </w:r>
            <w:r w:rsidR="00BA03FB" w:rsidRPr="004F3922">
              <w:rPr>
                <w:rFonts w:ascii="ＭＳ 明朝" w:hAnsi="ＭＳ 明朝" w:hint="eastAsia"/>
              </w:rPr>
              <w:t>自主</w:t>
            </w:r>
            <w:r>
              <w:rPr>
                <w:rFonts w:ascii="ＭＳ 明朝" w:hAnsi="ＭＳ 明朝" w:hint="eastAsia"/>
              </w:rPr>
              <w:t>活</w:t>
            </w:r>
            <w:r w:rsidR="00BA03FB" w:rsidRPr="004F3922">
              <w:rPr>
                <w:rFonts w:ascii="ＭＳ 明朝" w:hAnsi="ＭＳ 明朝" w:hint="eastAsia"/>
              </w:rPr>
              <w:t>動</w:t>
            </w:r>
            <w:r>
              <w:rPr>
                <w:rFonts w:ascii="ＭＳ 明朝" w:hAnsi="ＭＳ 明朝" w:hint="eastAsia"/>
              </w:rPr>
              <w:t>の</w:t>
            </w:r>
            <w:r w:rsidR="00BA03FB" w:rsidRPr="004F3922">
              <w:rPr>
                <w:rFonts w:ascii="ＭＳ 明朝" w:hAnsi="ＭＳ 明朝" w:hint="eastAsia"/>
              </w:rPr>
              <w:t>充実</w:t>
            </w:r>
          </w:p>
        </w:tc>
        <w:tc>
          <w:tcPr>
            <w:tcW w:w="1947" w:type="dxa"/>
            <w:shd w:val="clear" w:color="auto" w:fill="auto"/>
          </w:tcPr>
          <w:p w:rsidR="00BA03FB" w:rsidRPr="004F3922" w:rsidRDefault="00BA03FB" w:rsidP="004F3922">
            <w:pPr>
              <w:spacing w:line="320" w:lineRule="exact"/>
              <w:ind w:left="200" w:hangingChars="100" w:hanging="200"/>
              <w:jc w:val="center"/>
              <w:rPr>
                <w:rFonts w:ascii="ＭＳ 明朝" w:hAnsi="ＭＳ 明朝"/>
                <w:sz w:val="20"/>
                <w:szCs w:val="20"/>
              </w:rPr>
            </w:pPr>
            <w:r w:rsidRPr="004F3922">
              <w:rPr>
                <w:rFonts w:ascii="ＭＳ 明朝" w:hAnsi="ＭＳ 明朝" w:hint="eastAsia"/>
                <w:sz w:val="20"/>
                <w:szCs w:val="20"/>
              </w:rPr>
              <w:t>（１）自主活動の充実</w:t>
            </w:r>
          </w:p>
          <w:p w:rsidR="00BA03FB" w:rsidRPr="004F3922" w:rsidRDefault="00BA03FB" w:rsidP="004F3922">
            <w:pPr>
              <w:spacing w:line="320" w:lineRule="exact"/>
              <w:ind w:left="200" w:hangingChars="100" w:hanging="200"/>
              <w:jc w:val="center"/>
              <w:rPr>
                <w:rFonts w:ascii="ＭＳ 明朝" w:hAnsi="ＭＳ 明朝"/>
                <w:sz w:val="20"/>
                <w:szCs w:val="20"/>
              </w:rPr>
            </w:pPr>
          </w:p>
          <w:p w:rsidR="00BA03FB" w:rsidRPr="004F3922" w:rsidRDefault="00BA03FB" w:rsidP="004F3922">
            <w:pPr>
              <w:spacing w:line="320" w:lineRule="exact"/>
              <w:ind w:left="200" w:hangingChars="100" w:hanging="200"/>
              <w:jc w:val="center"/>
              <w:rPr>
                <w:rFonts w:ascii="ＭＳ 明朝" w:hAnsi="ＭＳ 明朝"/>
                <w:sz w:val="20"/>
                <w:szCs w:val="20"/>
              </w:rPr>
            </w:pPr>
          </w:p>
          <w:p w:rsidR="00BA03FB" w:rsidRPr="004F3922" w:rsidRDefault="00BA03FB" w:rsidP="004F3922">
            <w:pPr>
              <w:spacing w:line="320" w:lineRule="exact"/>
              <w:ind w:left="200" w:hangingChars="100" w:hanging="200"/>
              <w:jc w:val="center"/>
              <w:rPr>
                <w:rFonts w:ascii="ＭＳ 明朝" w:hAnsi="ＭＳ 明朝"/>
                <w:sz w:val="20"/>
                <w:szCs w:val="20"/>
              </w:rPr>
            </w:pPr>
          </w:p>
          <w:p w:rsidR="00BA03FB" w:rsidRPr="004F3922" w:rsidRDefault="00BA03FB" w:rsidP="004F3922">
            <w:pPr>
              <w:spacing w:line="320" w:lineRule="exact"/>
              <w:ind w:left="200" w:hangingChars="100" w:hanging="200"/>
              <w:jc w:val="center"/>
              <w:rPr>
                <w:rFonts w:ascii="ＭＳ 明朝" w:hAnsi="ＭＳ 明朝"/>
                <w:sz w:val="20"/>
                <w:szCs w:val="20"/>
              </w:rPr>
            </w:pPr>
          </w:p>
          <w:p w:rsidR="00BA03FB" w:rsidRPr="004F3922" w:rsidRDefault="00BA03FB" w:rsidP="004F3922">
            <w:pPr>
              <w:spacing w:line="320" w:lineRule="exact"/>
              <w:ind w:left="200" w:hangingChars="100" w:hanging="200"/>
              <w:jc w:val="center"/>
              <w:rPr>
                <w:rFonts w:ascii="ＭＳ 明朝" w:hAnsi="ＭＳ 明朝"/>
                <w:sz w:val="20"/>
                <w:szCs w:val="20"/>
              </w:rPr>
            </w:pPr>
          </w:p>
          <w:p w:rsidR="00BA03FB" w:rsidRPr="004F3922" w:rsidRDefault="00BA03FB" w:rsidP="004F3922">
            <w:pPr>
              <w:spacing w:line="320" w:lineRule="exact"/>
              <w:ind w:left="200" w:hangingChars="100" w:hanging="200"/>
              <w:jc w:val="center"/>
              <w:rPr>
                <w:rFonts w:ascii="ＭＳ 明朝" w:hAnsi="ＭＳ 明朝"/>
                <w:sz w:val="20"/>
                <w:szCs w:val="20"/>
              </w:rPr>
            </w:pPr>
          </w:p>
          <w:p w:rsidR="00BA03FB" w:rsidRPr="004F3922" w:rsidRDefault="00BA03FB" w:rsidP="004F3922">
            <w:pPr>
              <w:spacing w:line="320" w:lineRule="exact"/>
              <w:ind w:left="210" w:hangingChars="105" w:hanging="210"/>
              <w:jc w:val="center"/>
              <w:rPr>
                <w:rFonts w:ascii="ＭＳ 明朝" w:hAnsi="ＭＳ 明朝"/>
                <w:sz w:val="20"/>
                <w:szCs w:val="20"/>
              </w:rPr>
            </w:pPr>
            <w:r w:rsidRPr="004F3922">
              <w:rPr>
                <w:rFonts w:ascii="ＭＳ 明朝" w:hAnsi="ＭＳ 明朝" w:hint="eastAsia"/>
                <w:sz w:val="20"/>
                <w:szCs w:val="20"/>
              </w:rPr>
              <w:t>（２）外部連携・ボランティア活動の充実</w:t>
            </w:r>
          </w:p>
        </w:tc>
        <w:tc>
          <w:tcPr>
            <w:tcW w:w="3969" w:type="dxa"/>
            <w:tcBorders>
              <w:right w:val="dashed" w:sz="4" w:space="0" w:color="auto"/>
            </w:tcBorders>
            <w:shd w:val="clear" w:color="auto" w:fill="auto"/>
          </w:tcPr>
          <w:p w:rsidR="00BA03FB" w:rsidRPr="004F3922" w:rsidRDefault="00BA03FB" w:rsidP="00BA03FB">
            <w:pPr>
              <w:pStyle w:val="aa"/>
              <w:numPr>
                <w:ilvl w:val="0"/>
                <w:numId w:val="20"/>
              </w:numPr>
              <w:spacing w:line="320" w:lineRule="exact"/>
              <w:ind w:leftChars="0"/>
              <w:rPr>
                <w:rFonts w:ascii="ＭＳ 明朝" w:hAnsi="ＭＳ 明朝"/>
                <w:sz w:val="20"/>
                <w:szCs w:val="20"/>
              </w:rPr>
            </w:pPr>
            <w:r w:rsidRPr="004F3922">
              <w:rPr>
                <w:rFonts w:ascii="ＭＳ 明朝" w:hAnsi="ＭＳ 明朝" w:hint="eastAsia"/>
                <w:sz w:val="20"/>
                <w:szCs w:val="20"/>
              </w:rPr>
              <w:t>体育祭応援団の規律ある活動を継続し、生徒に集中と切替えの意識を徹底させるとともに、生徒会執行部、団活動(応援、ｱﾄﾗｸｼｮﾝ、ﾏｽｺｯﾄ、ｽﾀﾝﾄﾞ)、体育祭実行委員会の活動を通じて、綿密な計画と準備過程の大切さを体感させる。</w:t>
            </w:r>
          </w:p>
          <w:p w:rsidR="00BA03FB" w:rsidRPr="004F3922" w:rsidRDefault="00BA03FB" w:rsidP="00BA03FB">
            <w:pPr>
              <w:pStyle w:val="aa"/>
              <w:numPr>
                <w:ilvl w:val="0"/>
                <w:numId w:val="20"/>
              </w:numPr>
              <w:spacing w:line="320" w:lineRule="exact"/>
              <w:ind w:leftChars="0"/>
              <w:rPr>
                <w:rFonts w:ascii="ＭＳ 明朝" w:hAnsi="ＭＳ 明朝"/>
                <w:sz w:val="20"/>
                <w:szCs w:val="20"/>
              </w:rPr>
            </w:pPr>
            <w:r w:rsidRPr="004F3922">
              <w:rPr>
                <w:rFonts w:ascii="ＭＳ 明朝" w:hAnsi="ＭＳ 明朝" w:hint="eastAsia"/>
                <w:sz w:val="20"/>
                <w:szCs w:val="20"/>
              </w:rPr>
              <w:t>芸能文化科生徒及び部活動所属生徒による異校種交流や地域連携、チャリティーマラソン、小中学生対象理科実験教室、クリーンアップキャンペーン等を継続して行う。</w:t>
            </w:r>
          </w:p>
        </w:tc>
        <w:tc>
          <w:tcPr>
            <w:tcW w:w="3969" w:type="dxa"/>
            <w:tcBorders>
              <w:right w:val="dashed" w:sz="4" w:space="0" w:color="auto"/>
            </w:tcBorders>
          </w:tcPr>
          <w:p w:rsidR="00BA03FB" w:rsidRPr="004F3922" w:rsidRDefault="00BA03FB" w:rsidP="00BA03FB">
            <w:pPr>
              <w:pStyle w:val="aa"/>
              <w:numPr>
                <w:ilvl w:val="0"/>
                <w:numId w:val="21"/>
              </w:numPr>
              <w:spacing w:line="320" w:lineRule="exact"/>
              <w:ind w:leftChars="0"/>
              <w:rPr>
                <w:rFonts w:ascii="ＭＳ 明朝" w:hAnsi="ＭＳ 明朝"/>
                <w:sz w:val="20"/>
                <w:szCs w:val="20"/>
              </w:rPr>
            </w:pPr>
            <w:r w:rsidRPr="004F3922">
              <w:rPr>
                <w:rFonts w:ascii="ＭＳ 明朝" w:hAnsi="ＭＳ 明朝" w:hint="eastAsia"/>
                <w:sz w:val="20"/>
                <w:szCs w:val="20"/>
              </w:rPr>
              <w:t>学校教育自己診断における体育祭・文化祭、学校行事の項目の肯定的回答９割以上を維持する。</w:t>
            </w:r>
          </w:p>
          <w:p w:rsidR="00BA03FB" w:rsidRPr="004F3922" w:rsidRDefault="00BA03FB" w:rsidP="00BA03FB">
            <w:pPr>
              <w:pStyle w:val="aa"/>
              <w:spacing w:line="320" w:lineRule="exact"/>
              <w:ind w:leftChars="0" w:left="360"/>
              <w:rPr>
                <w:rFonts w:ascii="ＭＳ 明朝" w:hAnsi="ＭＳ 明朝"/>
                <w:sz w:val="20"/>
                <w:szCs w:val="20"/>
              </w:rPr>
            </w:pPr>
          </w:p>
          <w:p w:rsidR="00BA03FB" w:rsidRPr="004F3922" w:rsidRDefault="00BA03FB" w:rsidP="00BA03FB">
            <w:pPr>
              <w:pStyle w:val="aa"/>
              <w:spacing w:line="320" w:lineRule="exact"/>
              <w:ind w:leftChars="0" w:left="0"/>
              <w:rPr>
                <w:rFonts w:ascii="ＭＳ 明朝" w:hAnsi="ＭＳ 明朝"/>
                <w:sz w:val="20"/>
                <w:szCs w:val="20"/>
              </w:rPr>
            </w:pPr>
          </w:p>
          <w:p w:rsidR="00BA03FB" w:rsidRPr="004F3922" w:rsidRDefault="00BA03FB" w:rsidP="009C1787">
            <w:pPr>
              <w:pStyle w:val="aa"/>
              <w:numPr>
                <w:ilvl w:val="0"/>
                <w:numId w:val="21"/>
              </w:numPr>
              <w:spacing w:line="320" w:lineRule="exact"/>
              <w:ind w:leftChars="0"/>
              <w:rPr>
                <w:rFonts w:ascii="ＭＳ 明朝" w:hAnsi="ＭＳ 明朝"/>
                <w:sz w:val="20"/>
                <w:szCs w:val="20"/>
              </w:rPr>
            </w:pPr>
            <w:r w:rsidRPr="004F3922">
              <w:rPr>
                <w:rFonts w:ascii="ＭＳ 明朝" w:hAnsi="ＭＳ 明朝" w:hint="eastAsia"/>
                <w:sz w:val="20"/>
                <w:szCs w:val="20"/>
              </w:rPr>
              <w:t>学校教育自己診断におけるボランティアに関する項目の肯定的回答を90%以上にする。（H30:88％）</w:t>
            </w:r>
          </w:p>
        </w:tc>
        <w:tc>
          <w:tcPr>
            <w:tcW w:w="4677" w:type="dxa"/>
            <w:tcBorders>
              <w:left w:val="dashed" w:sz="4" w:space="0" w:color="auto"/>
              <w:right w:val="single" w:sz="4" w:space="0" w:color="auto"/>
            </w:tcBorders>
            <w:shd w:val="clear" w:color="auto" w:fill="auto"/>
          </w:tcPr>
          <w:p w:rsidR="002B0842" w:rsidRPr="004F3922" w:rsidRDefault="002B0842" w:rsidP="00A924D0">
            <w:pPr>
              <w:spacing w:line="260" w:lineRule="exact"/>
              <w:jc w:val="left"/>
              <w:rPr>
                <w:rFonts w:ascii="ＭＳ 明朝" w:hAnsi="ＭＳ 明朝"/>
                <w:sz w:val="20"/>
                <w:szCs w:val="20"/>
              </w:rPr>
            </w:pPr>
            <w:r w:rsidRPr="004F3922">
              <w:rPr>
                <w:rFonts w:ascii="ＭＳ 明朝" w:hAnsi="ＭＳ 明朝" w:hint="eastAsia"/>
                <w:sz w:val="20"/>
                <w:szCs w:val="20"/>
              </w:rPr>
              <w:t>①体育祭・文化祭、学校行事の生徒による運営</w:t>
            </w:r>
            <w:r w:rsidR="001E6B5A" w:rsidRPr="004F3922">
              <w:rPr>
                <w:rFonts w:ascii="ＭＳ 明朝" w:hAnsi="ＭＳ 明朝" w:hint="eastAsia"/>
                <w:sz w:val="20"/>
                <w:szCs w:val="20"/>
              </w:rPr>
              <w:t>。</w:t>
            </w:r>
          </w:p>
          <w:p w:rsidR="001E6B5A" w:rsidRPr="004F3922" w:rsidRDefault="00E4752F" w:rsidP="004F3922">
            <w:pPr>
              <w:spacing w:line="260" w:lineRule="exact"/>
              <w:ind w:leftChars="100" w:left="3810" w:rightChars="-50" w:right="-105" w:hangingChars="1800" w:hanging="3600"/>
              <w:jc w:val="left"/>
              <w:rPr>
                <w:rFonts w:ascii="ＭＳ 明朝" w:hAnsi="ＭＳ 明朝"/>
                <w:b/>
                <w:sz w:val="20"/>
                <w:szCs w:val="20"/>
              </w:rPr>
            </w:pPr>
            <w:r w:rsidRPr="004F3922">
              <w:rPr>
                <w:rFonts w:ascii="ＭＳ 明朝" w:hAnsi="ＭＳ 明朝" w:hint="eastAsia"/>
                <w:sz w:val="20"/>
                <w:szCs w:val="20"/>
              </w:rPr>
              <w:t>・</w:t>
            </w:r>
            <w:r w:rsidR="002B0842" w:rsidRPr="004F3922">
              <w:rPr>
                <w:rFonts w:ascii="ＭＳ 明朝" w:hAnsi="ＭＳ 明朝" w:hint="eastAsia"/>
                <w:sz w:val="20"/>
                <w:szCs w:val="20"/>
              </w:rPr>
              <w:t>学校教育自己診断の学校行事の肯定的回答</w:t>
            </w:r>
            <w:r w:rsidR="002B0842" w:rsidRPr="004F3922">
              <w:rPr>
                <w:rFonts w:ascii="ＭＳ 明朝" w:hAnsi="ＭＳ 明朝"/>
                <w:sz w:val="20"/>
                <w:szCs w:val="20"/>
              </w:rPr>
              <w:t>91</w:t>
            </w:r>
            <w:r w:rsidR="002B0842" w:rsidRPr="004F3922">
              <w:rPr>
                <w:rFonts w:ascii="ＭＳ 明朝" w:hAnsi="ＭＳ 明朝" w:hint="eastAsia"/>
                <w:sz w:val="20"/>
                <w:szCs w:val="20"/>
              </w:rPr>
              <w:t>％</w:t>
            </w:r>
            <w:r w:rsidRPr="004F3922">
              <w:rPr>
                <w:rFonts w:ascii="ＭＳ 明朝" w:hAnsi="ＭＳ 明朝" w:hint="eastAsia"/>
                <w:sz w:val="20"/>
                <w:szCs w:val="20"/>
              </w:rPr>
              <w:t xml:space="preserve">　　　　　　</w:t>
            </w:r>
            <w:r w:rsidR="001E6B5A" w:rsidRPr="004F3922">
              <w:rPr>
                <w:rFonts w:ascii="ＭＳ 明朝" w:hAnsi="ＭＳ 明朝" w:hint="eastAsia"/>
                <w:sz w:val="20"/>
                <w:szCs w:val="20"/>
              </w:rPr>
              <w:t xml:space="preserve">                 </w:t>
            </w:r>
            <w:r w:rsidR="004F0D08" w:rsidRPr="004F3922">
              <w:rPr>
                <w:rFonts w:ascii="ＭＳ 明朝" w:hAnsi="ＭＳ 明朝"/>
                <w:sz w:val="20"/>
                <w:szCs w:val="20"/>
              </w:rPr>
              <w:t xml:space="preserve"> </w:t>
            </w:r>
            <w:r w:rsidR="002B0842" w:rsidRPr="004F3922">
              <w:rPr>
                <w:rFonts w:ascii="ＭＳ 明朝" w:hAnsi="ＭＳ 明朝" w:hint="eastAsia"/>
                <w:b/>
                <w:sz w:val="20"/>
                <w:szCs w:val="20"/>
              </w:rPr>
              <w:t>（○）</w:t>
            </w:r>
          </w:p>
          <w:p w:rsidR="001E6B5A" w:rsidRPr="004F3922" w:rsidRDefault="001E6B5A" w:rsidP="00A924D0">
            <w:pPr>
              <w:spacing w:line="260" w:lineRule="exact"/>
              <w:jc w:val="left"/>
              <w:rPr>
                <w:rFonts w:ascii="ＭＳ 明朝" w:hAnsi="ＭＳ 明朝"/>
                <w:sz w:val="20"/>
                <w:szCs w:val="20"/>
              </w:rPr>
            </w:pPr>
          </w:p>
          <w:p w:rsidR="002B0842" w:rsidRPr="004F3922" w:rsidRDefault="002B0842" w:rsidP="00DC3268">
            <w:pPr>
              <w:spacing w:line="260" w:lineRule="exact"/>
              <w:ind w:left="200" w:hangingChars="100" w:hanging="200"/>
              <w:jc w:val="left"/>
              <w:rPr>
                <w:rFonts w:ascii="ＭＳ 明朝" w:hAnsi="ＭＳ 明朝"/>
                <w:sz w:val="20"/>
                <w:szCs w:val="20"/>
              </w:rPr>
            </w:pPr>
            <w:r w:rsidRPr="004F3922">
              <w:rPr>
                <w:rFonts w:ascii="ＭＳ 明朝" w:hAnsi="ＭＳ 明朝" w:hint="eastAsia"/>
                <w:sz w:val="20"/>
                <w:szCs w:val="20"/>
              </w:rPr>
              <w:t>②芸能文化科卒業発表会</w:t>
            </w:r>
            <w:r w:rsidR="001E6B5A" w:rsidRPr="004F3922">
              <w:rPr>
                <w:rFonts w:ascii="ＭＳ 明朝" w:hAnsi="ＭＳ 明朝" w:hint="eastAsia"/>
                <w:sz w:val="20"/>
                <w:szCs w:val="20"/>
              </w:rPr>
              <w:t>に</w:t>
            </w:r>
            <w:r w:rsidRPr="004F3922">
              <w:rPr>
                <w:rFonts w:ascii="ＭＳ 明朝" w:hAnsi="ＭＳ 明朝" w:hint="eastAsia"/>
                <w:sz w:val="20"/>
                <w:szCs w:val="20"/>
              </w:rPr>
              <w:t>中学生・一般参加。</w:t>
            </w:r>
            <w:r w:rsidR="006C35AD" w:rsidRPr="004F3922">
              <w:rPr>
                <w:rFonts w:ascii="ＭＳ 明朝" w:hAnsi="ＭＳ 明朝" w:hint="eastAsia"/>
                <w:sz w:val="20"/>
                <w:szCs w:val="20"/>
              </w:rPr>
              <w:t>生國魂神社ヤング能等</w:t>
            </w:r>
            <w:r w:rsidR="001E6B5A" w:rsidRPr="004F3922">
              <w:rPr>
                <w:rFonts w:ascii="ＭＳ 明朝" w:hAnsi="ＭＳ 明朝" w:hint="eastAsia"/>
                <w:sz w:val="20"/>
                <w:szCs w:val="20"/>
              </w:rPr>
              <w:t>出演</w:t>
            </w:r>
            <w:r w:rsidRPr="004F3922">
              <w:rPr>
                <w:rFonts w:ascii="ＭＳ 明朝" w:hAnsi="ＭＳ 明朝" w:hint="eastAsia"/>
                <w:sz w:val="20"/>
                <w:szCs w:val="20"/>
              </w:rPr>
              <w:t>。八尾市の小学生</w:t>
            </w:r>
            <w:r w:rsidR="00271254" w:rsidRPr="004F3922">
              <w:rPr>
                <w:rFonts w:ascii="ＭＳ 明朝" w:hAnsi="ＭＳ 明朝" w:hint="eastAsia"/>
                <w:sz w:val="20"/>
                <w:szCs w:val="20"/>
              </w:rPr>
              <w:t>160名</w:t>
            </w:r>
            <w:r w:rsidR="00B31F20" w:rsidRPr="004F3922">
              <w:rPr>
                <w:rFonts w:ascii="ＭＳ 明朝" w:hAnsi="ＭＳ 明朝" w:hint="eastAsia"/>
                <w:sz w:val="20"/>
                <w:szCs w:val="20"/>
              </w:rPr>
              <w:t>に</w:t>
            </w:r>
            <w:r w:rsidR="00271254" w:rsidRPr="004F3922">
              <w:rPr>
                <w:rFonts w:ascii="ＭＳ 明朝" w:hAnsi="ＭＳ 明朝" w:hint="eastAsia"/>
                <w:sz w:val="20"/>
                <w:szCs w:val="20"/>
              </w:rPr>
              <w:t>芸能文化体験講座</w:t>
            </w:r>
            <w:r w:rsidRPr="004F3922">
              <w:rPr>
                <w:rFonts w:ascii="ＭＳ 明朝" w:hAnsi="ＭＳ 明朝" w:hint="eastAsia"/>
                <w:sz w:val="20"/>
                <w:szCs w:val="20"/>
              </w:rPr>
              <w:t>２回実施。</w:t>
            </w:r>
            <w:r w:rsidR="001E6B5A" w:rsidRPr="004F3922">
              <w:rPr>
                <w:rFonts w:ascii="ＭＳ 明朝" w:hAnsi="ＭＳ 明朝" w:hint="eastAsia"/>
                <w:sz w:val="20"/>
                <w:szCs w:val="20"/>
              </w:rPr>
              <w:t>「家庭基礎」全クラス湯里保育園実習</w:t>
            </w:r>
            <w:r w:rsidR="00DE3444" w:rsidRPr="004F3922">
              <w:rPr>
                <w:rFonts w:ascii="ＭＳ 明朝" w:hAnsi="ＭＳ 明朝" w:hint="eastAsia"/>
                <w:sz w:val="20"/>
                <w:szCs w:val="20"/>
              </w:rPr>
              <w:t>、防災教室実施</w:t>
            </w:r>
            <w:r w:rsidRPr="004F3922">
              <w:rPr>
                <w:rFonts w:ascii="ＭＳ 明朝" w:hAnsi="ＭＳ 明朝" w:hint="eastAsia"/>
                <w:sz w:val="20"/>
                <w:szCs w:val="20"/>
              </w:rPr>
              <w:t>。小学生対象理科実験教室　年</w:t>
            </w:r>
            <w:r w:rsidR="00A1580C" w:rsidRPr="004F3922">
              <w:rPr>
                <w:rFonts w:ascii="ＭＳ 明朝" w:hAnsi="ＭＳ 明朝" w:hint="eastAsia"/>
                <w:sz w:val="20"/>
                <w:szCs w:val="20"/>
              </w:rPr>
              <w:t>６</w:t>
            </w:r>
            <w:r w:rsidRPr="004F3922">
              <w:rPr>
                <w:rFonts w:ascii="ＭＳ 明朝" w:hAnsi="ＭＳ 明朝" w:hint="eastAsia"/>
                <w:sz w:val="20"/>
                <w:szCs w:val="20"/>
              </w:rPr>
              <w:t>回約180名参加。</w:t>
            </w:r>
            <w:r w:rsidR="00B31F20" w:rsidRPr="004F3922">
              <w:rPr>
                <w:rFonts w:ascii="ＭＳ 明朝" w:hAnsi="ＭＳ 明朝" w:hint="eastAsia"/>
                <w:sz w:val="20"/>
                <w:szCs w:val="20"/>
              </w:rPr>
              <w:t>保健委員会がクリーンアップキャンペーンを実施。</w:t>
            </w:r>
            <w:r w:rsidRPr="004F3922">
              <w:rPr>
                <w:rFonts w:ascii="ＭＳ 明朝" w:hAnsi="ＭＳ 明朝" w:hint="eastAsia"/>
                <w:sz w:val="20"/>
                <w:szCs w:val="20"/>
              </w:rPr>
              <w:t>チャリティーマラソン</w:t>
            </w:r>
            <w:r w:rsidR="00C261B5" w:rsidRPr="004F3922">
              <w:rPr>
                <w:rFonts w:ascii="ＭＳ 明朝" w:hAnsi="ＭＳ 明朝" w:hint="eastAsia"/>
                <w:sz w:val="20"/>
                <w:szCs w:val="20"/>
              </w:rPr>
              <w:t>に約400</w:t>
            </w:r>
            <w:r w:rsidR="00B31F20" w:rsidRPr="004F3922">
              <w:rPr>
                <w:rFonts w:ascii="ＭＳ 明朝" w:hAnsi="ＭＳ 明朝" w:hint="eastAsia"/>
                <w:sz w:val="20"/>
                <w:szCs w:val="20"/>
              </w:rPr>
              <w:t>名が参加し、</w:t>
            </w:r>
            <w:r w:rsidRPr="004F3922">
              <w:rPr>
                <w:rFonts w:ascii="ＭＳ 明朝" w:hAnsi="ＭＳ 明朝" w:hint="eastAsia"/>
                <w:sz w:val="20"/>
                <w:szCs w:val="20"/>
              </w:rPr>
              <w:t>ネパール、東北被災地へ寄付。</w:t>
            </w:r>
          </w:p>
          <w:p w:rsidR="006C35AD" w:rsidRPr="004F3922" w:rsidRDefault="00E4752F" w:rsidP="009C5407">
            <w:pPr>
              <w:spacing w:line="260" w:lineRule="exact"/>
              <w:ind w:left="200" w:hangingChars="100" w:hanging="200"/>
              <w:jc w:val="left"/>
              <w:rPr>
                <w:rFonts w:ascii="ＭＳ 明朝" w:hAnsi="ＭＳ 明朝"/>
                <w:sz w:val="20"/>
                <w:szCs w:val="20"/>
              </w:rPr>
            </w:pPr>
            <w:r w:rsidRPr="004F3922">
              <w:rPr>
                <w:rFonts w:ascii="ＭＳ 明朝" w:hAnsi="ＭＳ 明朝" w:hint="eastAsia"/>
                <w:sz w:val="20"/>
                <w:szCs w:val="20"/>
              </w:rPr>
              <w:t>・</w:t>
            </w:r>
            <w:r w:rsidR="002B0842" w:rsidRPr="004F3922">
              <w:rPr>
                <w:rFonts w:ascii="ＭＳ 明朝" w:hAnsi="ＭＳ 明朝" w:hint="eastAsia"/>
                <w:sz w:val="20"/>
                <w:szCs w:val="20"/>
              </w:rPr>
              <w:t>学校教育自己診断のボランティアの肯定的回答87％</w:t>
            </w:r>
            <w:r w:rsidR="009C5407" w:rsidRPr="004F3922">
              <w:rPr>
                <w:rFonts w:ascii="ＭＳ 明朝" w:hAnsi="ＭＳ 明朝" w:hint="eastAsia"/>
                <w:sz w:val="20"/>
                <w:szCs w:val="20"/>
              </w:rPr>
              <w:t xml:space="preserve">　　　　　　　　　　　　　　　　</w:t>
            </w:r>
            <w:r w:rsidR="00124A8A" w:rsidRPr="004F3922">
              <w:rPr>
                <w:rFonts w:ascii="ＭＳ 明朝" w:hAnsi="ＭＳ 明朝" w:hint="eastAsia"/>
                <w:b/>
                <w:color w:val="000000" w:themeColor="text1"/>
                <w:sz w:val="20"/>
                <w:szCs w:val="20"/>
              </w:rPr>
              <w:t>（△）</w:t>
            </w:r>
            <w:r w:rsidR="002B0842" w:rsidRPr="004F3922">
              <w:rPr>
                <w:rFonts w:ascii="ＭＳ 明朝" w:hAnsi="ＭＳ 明朝" w:hint="eastAsia"/>
                <w:sz w:val="20"/>
                <w:szCs w:val="20"/>
              </w:rPr>
              <w:t xml:space="preserve">　</w:t>
            </w:r>
            <w:r w:rsidR="004279FE" w:rsidRPr="004F3922">
              <w:rPr>
                <w:rFonts w:ascii="ＭＳ 明朝" w:hAnsi="ＭＳ 明朝" w:hint="eastAsia"/>
                <w:sz w:val="20"/>
                <w:szCs w:val="20"/>
              </w:rPr>
              <w:t xml:space="preserve">　　　　　　</w:t>
            </w:r>
            <w:r w:rsidR="002B0842" w:rsidRPr="004F3922">
              <w:rPr>
                <w:rFonts w:ascii="ＭＳ 明朝" w:hAnsi="ＭＳ 明朝" w:hint="eastAsia"/>
                <w:sz w:val="20"/>
                <w:szCs w:val="20"/>
              </w:rPr>
              <w:t xml:space="preserve">　　　　　　　　</w:t>
            </w:r>
          </w:p>
          <w:p w:rsidR="00BA03FB" w:rsidRPr="004F3922" w:rsidRDefault="006C35AD" w:rsidP="00D85E7C">
            <w:pPr>
              <w:spacing w:line="260" w:lineRule="exact"/>
              <w:ind w:left="200" w:hangingChars="100" w:hanging="200"/>
              <w:jc w:val="left"/>
              <w:rPr>
                <w:rFonts w:ascii="ＭＳ 明朝" w:hAnsi="ＭＳ 明朝"/>
                <w:sz w:val="20"/>
                <w:szCs w:val="20"/>
              </w:rPr>
            </w:pPr>
            <w:r w:rsidRPr="004F3922">
              <w:rPr>
                <w:rFonts w:ascii="ＭＳ 明朝" w:hAnsi="ＭＳ 明朝" w:hint="eastAsia"/>
                <w:sz w:val="20"/>
                <w:szCs w:val="20"/>
              </w:rPr>
              <w:t>・地域敬老イベント、近畿中学校長会</w:t>
            </w:r>
            <w:r w:rsidR="00D85E7C" w:rsidRPr="004F3922">
              <w:rPr>
                <w:rFonts w:ascii="ＭＳ 明朝" w:hAnsi="ＭＳ 明朝" w:hint="eastAsia"/>
                <w:sz w:val="20"/>
                <w:szCs w:val="20"/>
              </w:rPr>
              <w:t>ＯＢ会</w:t>
            </w:r>
            <w:r w:rsidRPr="004F3922">
              <w:rPr>
                <w:rFonts w:ascii="ＭＳ 明朝" w:hAnsi="ＭＳ 明朝" w:hint="eastAsia"/>
                <w:sz w:val="20"/>
                <w:szCs w:val="20"/>
              </w:rPr>
              <w:t>と連携したイベントを新たに実施</w:t>
            </w:r>
            <w:r w:rsidR="00D85E7C" w:rsidRPr="004F3922">
              <w:rPr>
                <w:rFonts w:ascii="ＭＳ 明朝" w:hAnsi="ＭＳ 明朝" w:hint="eastAsia"/>
                <w:sz w:val="20"/>
                <w:szCs w:val="20"/>
              </w:rPr>
              <w:t xml:space="preserve">　　　</w:t>
            </w:r>
            <w:r w:rsidRPr="004F3922">
              <w:rPr>
                <w:rFonts w:ascii="ＭＳ 明朝" w:hAnsi="ＭＳ 明朝" w:hint="eastAsia"/>
                <w:sz w:val="20"/>
                <w:szCs w:val="20"/>
              </w:rPr>
              <w:t xml:space="preserve">　　</w:t>
            </w:r>
            <w:r w:rsidR="002B0842" w:rsidRPr="004F3922">
              <w:rPr>
                <w:rFonts w:ascii="ＭＳ 明朝" w:hAnsi="ＭＳ 明朝" w:hint="eastAsia"/>
                <w:b/>
                <w:sz w:val="20"/>
                <w:szCs w:val="20"/>
              </w:rPr>
              <w:t>（○）</w:t>
            </w:r>
          </w:p>
        </w:tc>
      </w:tr>
      <w:tr w:rsidR="00BA03FB" w:rsidRPr="004F3922" w:rsidTr="00B265AA">
        <w:trPr>
          <w:cantSplit/>
          <w:trHeight w:val="1314"/>
          <w:jc w:val="center"/>
        </w:trPr>
        <w:tc>
          <w:tcPr>
            <w:tcW w:w="742" w:type="dxa"/>
            <w:shd w:val="clear" w:color="auto" w:fill="auto"/>
            <w:textDirection w:val="tbRlV"/>
            <w:vAlign w:val="center"/>
          </w:tcPr>
          <w:p w:rsidR="00BA03FB" w:rsidRPr="004F3922" w:rsidRDefault="00BA03FB" w:rsidP="00BA03FB">
            <w:pPr>
              <w:spacing w:line="280" w:lineRule="exact"/>
              <w:ind w:firstLineChars="100" w:firstLine="210"/>
              <w:rPr>
                <w:rFonts w:ascii="ＭＳ 明朝" w:hAnsi="ＭＳ 明朝"/>
              </w:rPr>
            </w:pPr>
            <w:r w:rsidRPr="004F3922">
              <w:rPr>
                <w:rFonts w:ascii="ＭＳ 明朝" w:hAnsi="ＭＳ 明朝" w:hint="eastAsia"/>
              </w:rPr>
              <w:t>３　人権教育、キャリア教育、国際理解教育の充実</w:t>
            </w:r>
          </w:p>
        </w:tc>
        <w:tc>
          <w:tcPr>
            <w:tcW w:w="1947" w:type="dxa"/>
            <w:shd w:val="clear" w:color="auto" w:fill="auto"/>
          </w:tcPr>
          <w:p w:rsidR="00BA03FB" w:rsidRPr="004F3922" w:rsidRDefault="00BA03FB" w:rsidP="00BA03FB">
            <w:pPr>
              <w:spacing w:line="320" w:lineRule="exact"/>
              <w:rPr>
                <w:rFonts w:ascii="ＭＳ 明朝" w:hAnsi="ＭＳ 明朝"/>
                <w:sz w:val="20"/>
                <w:szCs w:val="20"/>
              </w:rPr>
            </w:pPr>
            <w:r w:rsidRPr="004F3922">
              <w:rPr>
                <w:rFonts w:ascii="ＭＳ 明朝" w:hAnsi="ＭＳ 明朝" w:hint="eastAsia"/>
                <w:sz w:val="20"/>
                <w:szCs w:val="20"/>
              </w:rPr>
              <w:t>（１）人権教育の取組</w:t>
            </w:r>
          </w:p>
          <w:p w:rsidR="00BA03FB" w:rsidRPr="004F3922" w:rsidRDefault="00BA03FB" w:rsidP="00BA03FB">
            <w:pPr>
              <w:spacing w:line="320" w:lineRule="exact"/>
              <w:rPr>
                <w:rFonts w:ascii="ＭＳ 明朝" w:hAnsi="ＭＳ 明朝"/>
                <w:sz w:val="20"/>
                <w:szCs w:val="20"/>
              </w:rPr>
            </w:pPr>
          </w:p>
          <w:p w:rsidR="00BA03FB" w:rsidRPr="004F3922" w:rsidRDefault="00BA03FB" w:rsidP="00BA03FB">
            <w:pPr>
              <w:spacing w:line="320" w:lineRule="exact"/>
              <w:rPr>
                <w:rFonts w:ascii="ＭＳ 明朝" w:hAnsi="ＭＳ 明朝"/>
                <w:sz w:val="20"/>
                <w:szCs w:val="20"/>
              </w:rPr>
            </w:pPr>
          </w:p>
          <w:p w:rsidR="00BA03FB" w:rsidRPr="004F3922" w:rsidRDefault="00BA03FB" w:rsidP="00BA03FB">
            <w:pPr>
              <w:spacing w:line="320" w:lineRule="exact"/>
              <w:rPr>
                <w:rFonts w:ascii="ＭＳ 明朝" w:hAnsi="ＭＳ 明朝"/>
                <w:sz w:val="20"/>
                <w:szCs w:val="20"/>
              </w:rPr>
            </w:pPr>
          </w:p>
          <w:p w:rsidR="00BA03FB" w:rsidRPr="004F3922" w:rsidRDefault="00BA03FB" w:rsidP="00BA03FB">
            <w:pPr>
              <w:spacing w:line="320" w:lineRule="exact"/>
              <w:rPr>
                <w:rFonts w:ascii="ＭＳ 明朝" w:hAnsi="ＭＳ 明朝"/>
                <w:sz w:val="20"/>
                <w:szCs w:val="20"/>
              </w:rPr>
            </w:pPr>
          </w:p>
          <w:p w:rsidR="00BA03FB" w:rsidRPr="004F3922" w:rsidRDefault="00BA03FB" w:rsidP="00BA03FB">
            <w:pPr>
              <w:spacing w:line="320" w:lineRule="exact"/>
              <w:ind w:left="200" w:hangingChars="100" w:hanging="200"/>
              <w:rPr>
                <w:rFonts w:ascii="ＭＳ 明朝" w:hAnsi="ＭＳ 明朝"/>
                <w:sz w:val="20"/>
                <w:szCs w:val="20"/>
              </w:rPr>
            </w:pPr>
            <w:r w:rsidRPr="004F3922">
              <w:rPr>
                <w:rFonts w:ascii="ＭＳ 明朝" w:hAnsi="ＭＳ 明朝" w:hint="eastAsia"/>
                <w:sz w:val="20"/>
                <w:szCs w:val="20"/>
              </w:rPr>
              <w:t>（２）キャリア教育の取組</w:t>
            </w:r>
          </w:p>
          <w:p w:rsidR="00BA03FB" w:rsidRPr="004F3922" w:rsidRDefault="00BA03FB" w:rsidP="00BA03FB">
            <w:pPr>
              <w:spacing w:line="320" w:lineRule="exact"/>
              <w:rPr>
                <w:rFonts w:ascii="ＭＳ 明朝" w:hAnsi="ＭＳ 明朝"/>
                <w:sz w:val="20"/>
                <w:szCs w:val="20"/>
              </w:rPr>
            </w:pPr>
          </w:p>
          <w:p w:rsidR="00BA03FB" w:rsidRPr="004F3922" w:rsidRDefault="00BA03FB" w:rsidP="00BA03FB">
            <w:pPr>
              <w:spacing w:line="320" w:lineRule="exact"/>
              <w:rPr>
                <w:rFonts w:ascii="ＭＳ 明朝" w:hAnsi="ＭＳ 明朝"/>
                <w:sz w:val="20"/>
                <w:szCs w:val="20"/>
              </w:rPr>
            </w:pPr>
          </w:p>
          <w:p w:rsidR="00BA03FB" w:rsidRPr="004F3922" w:rsidRDefault="00BA03FB" w:rsidP="00BA03FB">
            <w:pPr>
              <w:spacing w:line="320" w:lineRule="exact"/>
              <w:ind w:left="200" w:hangingChars="100" w:hanging="200"/>
              <w:rPr>
                <w:rFonts w:ascii="ＭＳ 明朝" w:hAnsi="ＭＳ 明朝"/>
                <w:sz w:val="20"/>
                <w:szCs w:val="20"/>
              </w:rPr>
            </w:pPr>
            <w:r w:rsidRPr="004F3922">
              <w:rPr>
                <w:rFonts w:ascii="ＭＳ 明朝" w:hAnsi="ＭＳ 明朝" w:hint="eastAsia"/>
                <w:sz w:val="20"/>
                <w:szCs w:val="20"/>
              </w:rPr>
              <w:t>（３）国際理解教育の取組</w:t>
            </w:r>
          </w:p>
          <w:p w:rsidR="00BA03FB" w:rsidRPr="004F3922" w:rsidRDefault="00BA03FB" w:rsidP="00BA03FB">
            <w:pPr>
              <w:spacing w:line="320" w:lineRule="exact"/>
              <w:rPr>
                <w:rFonts w:ascii="ＭＳ 明朝" w:hAnsi="ＭＳ 明朝"/>
                <w:sz w:val="20"/>
                <w:szCs w:val="20"/>
              </w:rPr>
            </w:pPr>
          </w:p>
        </w:tc>
        <w:tc>
          <w:tcPr>
            <w:tcW w:w="3969" w:type="dxa"/>
            <w:tcBorders>
              <w:right w:val="dashed" w:sz="4" w:space="0" w:color="auto"/>
            </w:tcBorders>
            <w:shd w:val="clear" w:color="auto" w:fill="auto"/>
          </w:tcPr>
          <w:p w:rsidR="00BA03FB" w:rsidRPr="004F3922" w:rsidRDefault="00BA03FB" w:rsidP="00BA03FB">
            <w:pPr>
              <w:pStyle w:val="aa"/>
              <w:numPr>
                <w:ilvl w:val="0"/>
                <w:numId w:val="22"/>
              </w:numPr>
              <w:spacing w:line="320" w:lineRule="exact"/>
              <w:ind w:leftChars="0"/>
              <w:rPr>
                <w:rFonts w:ascii="ＭＳ 明朝" w:hAnsi="ＭＳ 明朝"/>
                <w:sz w:val="20"/>
                <w:szCs w:val="20"/>
              </w:rPr>
            </w:pPr>
            <w:r w:rsidRPr="004F3922">
              <w:rPr>
                <w:rFonts w:ascii="ＭＳ 明朝" w:hAnsi="ＭＳ 明朝" w:hint="eastAsia"/>
                <w:sz w:val="20"/>
                <w:szCs w:val="20"/>
              </w:rPr>
              <w:t>本校の「人権教育マップ」の計画に沿って、３年間通しての人権教育を実施するとともに人権講演会等の行事を定着させる。</w:t>
            </w:r>
          </w:p>
          <w:p w:rsidR="00BA03FB" w:rsidRPr="004F3922" w:rsidRDefault="00BA03FB" w:rsidP="00BA03FB">
            <w:pPr>
              <w:pStyle w:val="aa"/>
              <w:numPr>
                <w:ilvl w:val="0"/>
                <w:numId w:val="22"/>
              </w:numPr>
              <w:spacing w:line="320" w:lineRule="exact"/>
              <w:ind w:leftChars="0"/>
              <w:rPr>
                <w:rFonts w:ascii="ＭＳ 明朝" w:hAnsi="ＭＳ 明朝"/>
                <w:sz w:val="20"/>
                <w:szCs w:val="20"/>
              </w:rPr>
            </w:pPr>
            <w:r w:rsidRPr="004F3922">
              <w:rPr>
                <w:rFonts w:ascii="ＭＳ 明朝" w:hAnsi="ＭＳ 明朝" w:hint="eastAsia"/>
                <w:sz w:val="20"/>
                <w:szCs w:val="20"/>
              </w:rPr>
              <w:t>2020年度の共生推進教室設置に向けて、準備チームにより、教育内容、施設設備の準備を進める。</w:t>
            </w:r>
          </w:p>
          <w:p w:rsidR="00BA03FB" w:rsidRPr="004F3922" w:rsidRDefault="00BA03FB" w:rsidP="00BA03FB">
            <w:pPr>
              <w:pStyle w:val="aa"/>
              <w:numPr>
                <w:ilvl w:val="0"/>
                <w:numId w:val="22"/>
              </w:numPr>
              <w:spacing w:line="320" w:lineRule="exact"/>
              <w:ind w:leftChars="0"/>
              <w:rPr>
                <w:rFonts w:ascii="ＭＳ 明朝" w:hAnsi="ＭＳ 明朝"/>
                <w:sz w:val="20"/>
                <w:szCs w:val="20"/>
              </w:rPr>
            </w:pPr>
            <w:r w:rsidRPr="004F3922">
              <w:rPr>
                <w:rFonts w:ascii="ＭＳ 明朝" w:hAnsi="ＭＳ 明朝" w:hint="eastAsia"/>
                <w:sz w:val="20"/>
                <w:szCs w:val="20"/>
              </w:rPr>
              <w:t>卒業後の進路を考えるためのキャリア教育の取組に加え、生徒の「書く力」「まとめる力」「発表する力」を伸ばす取組を実施する。</w:t>
            </w:r>
          </w:p>
          <w:p w:rsidR="00BA03FB" w:rsidRPr="004F3922" w:rsidRDefault="006E5904" w:rsidP="00BA03FB">
            <w:pPr>
              <w:pStyle w:val="aa"/>
              <w:numPr>
                <w:ilvl w:val="0"/>
                <w:numId w:val="22"/>
              </w:numPr>
              <w:spacing w:line="320" w:lineRule="exact"/>
              <w:ind w:leftChars="0"/>
              <w:rPr>
                <w:rFonts w:ascii="ＭＳ 明朝" w:hAnsi="ＭＳ 明朝"/>
                <w:sz w:val="20"/>
                <w:szCs w:val="20"/>
              </w:rPr>
            </w:pPr>
            <w:r w:rsidRPr="004F3922">
              <w:rPr>
                <w:rFonts w:ascii="ＭＳ 明朝" w:hAnsi="ＭＳ 明朝" w:hint="eastAsia"/>
                <w:sz w:val="20"/>
                <w:szCs w:val="20"/>
              </w:rPr>
              <w:t>毎年実施している海外スタディ</w:t>
            </w:r>
            <w:r w:rsidR="00BA03FB" w:rsidRPr="004F3922">
              <w:rPr>
                <w:rFonts w:ascii="ＭＳ 明朝" w:hAnsi="ＭＳ 明朝" w:hint="eastAsia"/>
                <w:sz w:val="20"/>
                <w:szCs w:val="20"/>
              </w:rPr>
              <w:t>ツアーを実施する。</w:t>
            </w:r>
          </w:p>
          <w:p w:rsidR="006C35AD" w:rsidRPr="004F3922" w:rsidRDefault="006C35AD" w:rsidP="006C35AD">
            <w:pPr>
              <w:pStyle w:val="aa"/>
              <w:spacing w:line="320" w:lineRule="exact"/>
              <w:ind w:leftChars="0" w:left="360"/>
              <w:rPr>
                <w:rFonts w:ascii="ＭＳ 明朝" w:hAnsi="ＭＳ 明朝"/>
                <w:sz w:val="20"/>
                <w:szCs w:val="20"/>
              </w:rPr>
            </w:pPr>
          </w:p>
          <w:p w:rsidR="00BA03FB" w:rsidRPr="004F3922" w:rsidRDefault="00BA03FB" w:rsidP="00BA03FB">
            <w:pPr>
              <w:pStyle w:val="aa"/>
              <w:numPr>
                <w:ilvl w:val="0"/>
                <w:numId w:val="22"/>
              </w:numPr>
              <w:spacing w:line="320" w:lineRule="exact"/>
              <w:ind w:leftChars="0"/>
              <w:rPr>
                <w:rFonts w:ascii="ＭＳ 明朝" w:hAnsi="ＭＳ 明朝"/>
                <w:sz w:val="20"/>
                <w:szCs w:val="20"/>
              </w:rPr>
            </w:pPr>
            <w:r w:rsidRPr="004F3922">
              <w:rPr>
                <w:rFonts w:ascii="ＭＳ 明朝" w:hAnsi="ＭＳ 明朝" w:hint="eastAsia"/>
                <w:sz w:val="20"/>
                <w:szCs w:val="20"/>
              </w:rPr>
              <w:t>海外修学旅行を継続し、連携校への訪問と来訪の受入れなど、双方向の国際交流を図る。</w:t>
            </w:r>
          </w:p>
          <w:p w:rsidR="00BA03FB" w:rsidRPr="004F3922" w:rsidRDefault="00BA03FB" w:rsidP="00BA03FB">
            <w:pPr>
              <w:pStyle w:val="aa"/>
              <w:numPr>
                <w:ilvl w:val="0"/>
                <w:numId w:val="22"/>
              </w:numPr>
              <w:spacing w:line="320" w:lineRule="exact"/>
              <w:ind w:leftChars="0"/>
              <w:rPr>
                <w:rFonts w:ascii="ＭＳ 明朝" w:hAnsi="ＭＳ 明朝"/>
                <w:sz w:val="20"/>
                <w:szCs w:val="20"/>
              </w:rPr>
            </w:pPr>
            <w:r w:rsidRPr="004F3922">
              <w:rPr>
                <w:rFonts w:ascii="ＭＳ 明朝" w:hAnsi="ＭＳ 明朝" w:hint="eastAsia"/>
                <w:sz w:val="20"/>
                <w:szCs w:val="20"/>
              </w:rPr>
              <w:t>英語でのコミュニケーション能力を高めるため、ホームルームの時間等を活用し、新しい取組への挑戦・継承をする。</w:t>
            </w:r>
          </w:p>
        </w:tc>
        <w:tc>
          <w:tcPr>
            <w:tcW w:w="3969" w:type="dxa"/>
            <w:tcBorders>
              <w:right w:val="dashed" w:sz="4" w:space="0" w:color="auto"/>
            </w:tcBorders>
          </w:tcPr>
          <w:p w:rsidR="00BA03FB" w:rsidRPr="004F3922" w:rsidRDefault="00BA03FB" w:rsidP="00BA03FB">
            <w:pPr>
              <w:pStyle w:val="aa"/>
              <w:numPr>
                <w:ilvl w:val="0"/>
                <w:numId w:val="27"/>
              </w:numPr>
              <w:spacing w:line="320" w:lineRule="exact"/>
              <w:ind w:leftChars="0"/>
              <w:rPr>
                <w:rFonts w:ascii="ＭＳ 明朝" w:hAnsi="ＭＳ 明朝"/>
                <w:sz w:val="20"/>
                <w:szCs w:val="20"/>
              </w:rPr>
            </w:pPr>
            <w:r w:rsidRPr="004F3922">
              <w:rPr>
                <w:rFonts w:ascii="ＭＳ 明朝" w:hAnsi="ＭＳ 明朝" w:hint="eastAsia"/>
                <w:sz w:val="20"/>
                <w:szCs w:val="20"/>
              </w:rPr>
              <w:t>・人権行事の実施</w:t>
            </w:r>
          </w:p>
          <w:p w:rsidR="00BA03FB" w:rsidRPr="004F3922" w:rsidRDefault="00BA03FB" w:rsidP="00BA03FB">
            <w:pPr>
              <w:pStyle w:val="aa"/>
              <w:spacing w:line="320" w:lineRule="exact"/>
              <w:ind w:leftChars="0" w:left="360"/>
              <w:rPr>
                <w:rFonts w:ascii="ＭＳ 明朝" w:hAnsi="ＭＳ 明朝"/>
                <w:sz w:val="20"/>
                <w:szCs w:val="20"/>
              </w:rPr>
            </w:pPr>
            <w:r w:rsidRPr="004F3922">
              <w:rPr>
                <w:rFonts w:ascii="ＭＳ 明朝" w:hAnsi="ＭＳ 明朝" w:hint="eastAsia"/>
                <w:sz w:val="20"/>
                <w:szCs w:val="20"/>
              </w:rPr>
              <w:t>・教職員対象の人権研修の実施</w:t>
            </w:r>
          </w:p>
          <w:p w:rsidR="00BA03FB" w:rsidRPr="004F3922" w:rsidRDefault="00BA03FB" w:rsidP="00BA03FB">
            <w:pPr>
              <w:pStyle w:val="aa"/>
              <w:spacing w:line="320" w:lineRule="exact"/>
              <w:ind w:leftChars="0" w:left="360"/>
              <w:rPr>
                <w:rFonts w:ascii="ＭＳ 明朝" w:hAnsi="ＭＳ 明朝"/>
                <w:sz w:val="20"/>
                <w:szCs w:val="20"/>
              </w:rPr>
            </w:pPr>
            <w:r w:rsidRPr="004F3922">
              <w:rPr>
                <w:rFonts w:ascii="ＭＳ 明朝" w:hAnsi="ＭＳ 明朝" w:hint="eastAsia"/>
                <w:sz w:val="20"/>
                <w:szCs w:val="20"/>
              </w:rPr>
              <w:t>・自己診断における人権教育に係る項目の生徒の肯定的回答を85%以上に（H30:83%）、教員の肯定的回答を78％以上に（</w:t>
            </w:r>
            <w:r w:rsidRPr="004F3922">
              <w:rPr>
                <w:rFonts w:ascii="ＭＳ 明朝" w:hAnsi="ＭＳ 明朝"/>
                <w:sz w:val="20"/>
                <w:szCs w:val="20"/>
              </w:rPr>
              <w:t>H</w:t>
            </w:r>
            <w:r w:rsidRPr="004F3922">
              <w:rPr>
                <w:rFonts w:ascii="ＭＳ 明朝" w:hAnsi="ＭＳ 明朝" w:hint="eastAsia"/>
                <w:sz w:val="20"/>
                <w:szCs w:val="20"/>
              </w:rPr>
              <w:t>30:75%）する。</w:t>
            </w:r>
          </w:p>
          <w:p w:rsidR="00BA03FB" w:rsidRPr="004F3922" w:rsidRDefault="00BA03FB" w:rsidP="00BA03FB">
            <w:pPr>
              <w:pStyle w:val="aa"/>
              <w:numPr>
                <w:ilvl w:val="0"/>
                <w:numId w:val="27"/>
              </w:numPr>
              <w:spacing w:line="320" w:lineRule="exact"/>
              <w:ind w:leftChars="0"/>
              <w:rPr>
                <w:rFonts w:ascii="ＭＳ 明朝" w:hAnsi="ＭＳ 明朝"/>
                <w:sz w:val="20"/>
                <w:szCs w:val="20"/>
              </w:rPr>
            </w:pPr>
            <w:r w:rsidRPr="004F3922">
              <w:rPr>
                <w:rFonts w:ascii="ＭＳ 明朝" w:hAnsi="ＭＳ 明朝" w:hint="eastAsia"/>
                <w:sz w:val="20"/>
                <w:szCs w:val="20"/>
              </w:rPr>
              <w:t>上記</w:t>
            </w:r>
          </w:p>
          <w:p w:rsidR="00BA03FB" w:rsidRPr="004F3922" w:rsidRDefault="00BA03FB" w:rsidP="00BA03FB">
            <w:pPr>
              <w:pStyle w:val="aa"/>
              <w:numPr>
                <w:ilvl w:val="0"/>
                <w:numId w:val="27"/>
              </w:numPr>
              <w:spacing w:line="320" w:lineRule="exact"/>
              <w:ind w:leftChars="0"/>
              <w:rPr>
                <w:rFonts w:ascii="ＭＳ 明朝" w:hAnsi="ＭＳ 明朝"/>
                <w:sz w:val="20"/>
                <w:szCs w:val="20"/>
              </w:rPr>
            </w:pPr>
            <w:r w:rsidRPr="004F3922">
              <w:rPr>
                <w:rFonts w:ascii="ＭＳ 明朝" w:hAnsi="ＭＳ 明朝" w:hint="eastAsia"/>
                <w:sz w:val="20"/>
                <w:szCs w:val="20"/>
              </w:rPr>
              <w:t>・「総合的な探究の時間」のシラバス等に沿って計画的なキャリア教育を進める。</w:t>
            </w:r>
          </w:p>
          <w:p w:rsidR="00BA03FB" w:rsidRPr="004F3922" w:rsidRDefault="00BA03FB" w:rsidP="00BA03FB">
            <w:pPr>
              <w:spacing w:line="320" w:lineRule="exact"/>
              <w:ind w:leftChars="150" w:left="315"/>
              <w:rPr>
                <w:rFonts w:ascii="ＭＳ 明朝" w:hAnsi="ＭＳ 明朝"/>
                <w:sz w:val="20"/>
                <w:szCs w:val="20"/>
              </w:rPr>
            </w:pPr>
            <w:r w:rsidRPr="004F3922">
              <w:rPr>
                <w:rFonts w:ascii="ＭＳ 明朝" w:hAnsi="ＭＳ 明朝" w:hint="eastAsia"/>
                <w:sz w:val="20"/>
                <w:szCs w:val="20"/>
              </w:rPr>
              <w:t>・自己診断での「将来の生き方や進路について学ぶ機会がある」89%の維持</w:t>
            </w:r>
          </w:p>
          <w:p w:rsidR="00BA03FB" w:rsidRPr="004F3922" w:rsidRDefault="00660BF7" w:rsidP="00BA03FB">
            <w:pPr>
              <w:numPr>
                <w:ilvl w:val="0"/>
                <w:numId w:val="27"/>
              </w:numPr>
              <w:spacing w:line="320" w:lineRule="exact"/>
              <w:rPr>
                <w:rFonts w:ascii="ＭＳ 明朝" w:hAnsi="ＭＳ 明朝"/>
                <w:sz w:val="20"/>
                <w:szCs w:val="20"/>
              </w:rPr>
            </w:pPr>
            <w:r w:rsidRPr="004F3922">
              <w:rPr>
                <w:rFonts w:ascii="ＭＳ 明朝" w:hAnsi="ＭＳ 明朝" w:hint="eastAsia"/>
                <w:sz w:val="20"/>
                <w:szCs w:val="20"/>
              </w:rPr>
              <w:t>フィリピンスタディ</w:t>
            </w:r>
            <w:r w:rsidR="00BA03FB" w:rsidRPr="004F3922">
              <w:rPr>
                <w:rFonts w:ascii="ＭＳ 明朝" w:hAnsi="ＭＳ 明朝" w:hint="eastAsia"/>
                <w:sz w:val="20"/>
                <w:szCs w:val="20"/>
              </w:rPr>
              <w:t>ツアー事後アンケートで満足度90%を目標とする。</w:t>
            </w:r>
          </w:p>
          <w:p w:rsidR="00BA03FB" w:rsidRPr="004F3922" w:rsidRDefault="00BA03FB" w:rsidP="00BA03FB">
            <w:pPr>
              <w:pStyle w:val="aa"/>
              <w:numPr>
                <w:ilvl w:val="0"/>
                <w:numId w:val="27"/>
              </w:numPr>
              <w:spacing w:line="320" w:lineRule="exact"/>
              <w:ind w:leftChars="0"/>
              <w:rPr>
                <w:rFonts w:ascii="ＭＳ 明朝" w:hAnsi="ＭＳ 明朝"/>
                <w:sz w:val="20"/>
                <w:szCs w:val="20"/>
              </w:rPr>
            </w:pPr>
            <w:r w:rsidRPr="004F3922">
              <w:rPr>
                <w:rFonts w:ascii="ＭＳ 明朝" w:hAnsi="ＭＳ 明朝" w:hint="eastAsia"/>
                <w:sz w:val="20"/>
                <w:szCs w:val="20"/>
              </w:rPr>
              <w:t>自己診断アンケートで、国際交流の質問項目の肯定的回答85％を目標とする。（H30：83％）</w:t>
            </w:r>
          </w:p>
          <w:p w:rsidR="00BA03FB" w:rsidRPr="004F3922" w:rsidRDefault="00BA03FB" w:rsidP="00BA03FB">
            <w:pPr>
              <w:pStyle w:val="aa"/>
              <w:numPr>
                <w:ilvl w:val="0"/>
                <w:numId w:val="27"/>
              </w:numPr>
              <w:spacing w:line="320" w:lineRule="exact"/>
              <w:ind w:leftChars="0"/>
              <w:rPr>
                <w:rFonts w:ascii="ＭＳ 明朝" w:hAnsi="ＭＳ 明朝"/>
                <w:sz w:val="20"/>
                <w:szCs w:val="20"/>
              </w:rPr>
            </w:pPr>
            <w:r w:rsidRPr="004F3922">
              <w:rPr>
                <w:rFonts w:ascii="ＭＳ 明朝" w:hAnsi="ＭＳ 明朝" w:hint="eastAsia"/>
                <w:sz w:val="20"/>
                <w:szCs w:val="20"/>
              </w:rPr>
              <w:t>英語レシテーションやスピーチのコンテスト等に挑戦する。</w:t>
            </w:r>
          </w:p>
        </w:tc>
        <w:tc>
          <w:tcPr>
            <w:tcW w:w="4677" w:type="dxa"/>
            <w:tcBorders>
              <w:left w:val="dashed" w:sz="4" w:space="0" w:color="auto"/>
              <w:right w:val="single" w:sz="4" w:space="0" w:color="auto"/>
            </w:tcBorders>
            <w:shd w:val="clear" w:color="auto" w:fill="auto"/>
          </w:tcPr>
          <w:p w:rsidR="00A618B0" w:rsidRPr="004F3922" w:rsidRDefault="00A618B0" w:rsidP="00A618B0">
            <w:pPr>
              <w:spacing w:line="260" w:lineRule="exact"/>
              <w:ind w:left="200" w:hangingChars="100" w:hanging="200"/>
              <w:rPr>
                <w:rFonts w:ascii="ＭＳ 明朝" w:hAnsi="ＭＳ 明朝"/>
                <w:sz w:val="20"/>
                <w:szCs w:val="20"/>
              </w:rPr>
            </w:pPr>
            <w:r w:rsidRPr="004F3922">
              <w:rPr>
                <w:rFonts w:ascii="ＭＳ 明朝" w:hAnsi="ＭＳ 明朝" w:hint="eastAsia"/>
                <w:sz w:val="20"/>
                <w:szCs w:val="20"/>
              </w:rPr>
              <w:t>①障がい者理解、いじめ、命の大切さ、拉致問題について全校集会</w:t>
            </w:r>
            <w:r w:rsidR="006F2290" w:rsidRPr="004F3922">
              <w:rPr>
                <w:rFonts w:ascii="ＭＳ 明朝" w:hAnsi="ＭＳ 明朝" w:hint="eastAsia"/>
                <w:sz w:val="20"/>
                <w:szCs w:val="20"/>
              </w:rPr>
              <w:t>を実施</w:t>
            </w:r>
            <w:r w:rsidRPr="004F3922">
              <w:rPr>
                <w:rFonts w:ascii="ＭＳ 明朝" w:hAnsi="ＭＳ 明朝" w:hint="eastAsia"/>
                <w:sz w:val="20"/>
                <w:szCs w:val="20"/>
              </w:rPr>
              <w:t>。</w:t>
            </w:r>
          </w:p>
          <w:p w:rsidR="00810ACC" w:rsidRPr="004F3922" w:rsidRDefault="00810ACC" w:rsidP="00810ACC">
            <w:pPr>
              <w:spacing w:line="260" w:lineRule="exact"/>
              <w:ind w:leftChars="100" w:left="210"/>
              <w:rPr>
                <w:rFonts w:ascii="ＭＳ 明朝" w:hAnsi="ＭＳ 明朝"/>
                <w:sz w:val="20"/>
                <w:szCs w:val="20"/>
              </w:rPr>
            </w:pPr>
            <w:r w:rsidRPr="004F3922">
              <w:rPr>
                <w:rFonts w:ascii="ＭＳ 明朝" w:hAnsi="ＭＳ 明朝" w:hint="eastAsia"/>
                <w:sz w:val="20"/>
                <w:szCs w:val="20"/>
              </w:rPr>
              <w:t>今後、国際交流や共生成果発表会の実施により、共生推進教室に対する教職員・生徒の理解をさらに進める。</w:t>
            </w:r>
          </w:p>
          <w:p w:rsidR="004F3922" w:rsidRDefault="006C35AD" w:rsidP="0033612F">
            <w:pPr>
              <w:spacing w:line="260" w:lineRule="exact"/>
              <w:ind w:leftChars="50" w:left="305" w:hangingChars="100" w:hanging="200"/>
              <w:jc w:val="left"/>
              <w:rPr>
                <w:rFonts w:ascii="ＭＳ 明朝" w:hAnsi="ＭＳ 明朝" w:hint="eastAsia"/>
                <w:sz w:val="20"/>
                <w:szCs w:val="20"/>
              </w:rPr>
            </w:pPr>
            <w:r w:rsidRPr="004F3922">
              <w:rPr>
                <w:rFonts w:ascii="ＭＳ 明朝" w:hAnsi="ＭＳ 明朝" w:hint="eastAsia"/>
                <w:sz w:val="20"/>
                <w:szCs w:val="20"/>
              </w:rPr>
              <w:t>・</w:t>
            </w:r>
            <w:r w:rsidR="00A618B0" w:rsidRPr="004F3922">
              <w:rPr>
                <w:rFonts w:ascii="ＭＳ 明朝" w:hAnsi="ＭＳ 明朝" w:hint="eastAsia"/>
                <w:sz w:val="20"/>
                <w:szCs w:val="20"/>
              </w:rPr>
              <w:t>学校教育自己診断の人権教育の肯定的回答</w:t>
            </w:r>
          </w:p>
          <w:p w:rsidR="0004484E" w:rsidRPr="004F3922" w:rsidRDefault="00217E6F" w:rsidP="004F3922">
            <w:pPr>
              <w:spacing w:line="260" w:lineRule="exact"/>
              <w:ind w:leftChars="150" w:left="315"/>
              <w:jc w:val="left"/>
              <w:rPr>
                <w:rFonts w:ascii="ＭＳ 明朝" w:hAnsi="ＭＳ 明朝"/>
                <w:sz w:val="20"/>
                <w:szCs w:val="20"/>
              </w:rPr>
            </w:pPr>
            <w:r w:rsidRPr="004F3922">
              <w:rPr>
                <w:rFonts w:ascii="ＭＳ 明朝" w:hAnsi="ＭＳ 明朝" w:hint="eastAsia"/>
                <w:sz w:val="20"/>
                <w:szCs w:val="20"/>
              </w:rPr>
              <w:t>（生徒）</w:t>
            </w:r>
            <w:r w:rsidR="00A618B0" w:rsidRPr="004F3922">
              <w:rPr>
                <w:rFonts w:ascii="ＭＳ 明朝" w:hAnsi="ＭＳ 明朝"/>
                <w:sz w:val="20"/>
                <w:szCs w:val="20"/>
              </w:rPr>
              <w:t>84</w:t>
            </w:r>
            <w:r w:rsidR="00A618B0" w:rsidRPr="004F3922">
              <w:rPr>
                <w:rFonts w:ascii="ＭＳ 明朝" w:hAnsi="ＭＳ 明朝" w:hint="eastAsia"/>
                <w:sz w:val="20"/>
                <w:szCs w:val="20"/>
              </w:rPr>
              <w:t>％</w:t>
            </w:r>
            <w:r w:rsidR="006C35AD" w:rsidRPr="004F3922">
              <w:rPr>
                <w:rFonts w:ascii="ＭＳ 明朝" w:hAnsi="ＭＳ 明朝" w:hint="eastAsia"/>
                <w:sz w:val="20"/>
                <w:szCs w:val="20"/>
              </w:rPr>
              <w:t xml:space="preserve">　　　　　</w:t>
            </w:r>
            <w:r w:rsidR="0004484E" w:rsidRPr="004F3922">
              <w:rPr>
                <w:rFonts w:ascii="ＭＳ 明朝" w:hAnsi="ＭＳ 明朝" w:hint="eastAsia"/>
                <w:sz w:val="20"/>
                <w:szCs w:val="20"/>
              </w:rPr>
              <w:t xml:space="preserve">　</w:t>
            </w:r>
            <w:r w:rsidRPr="004F3922">
              <w:rPr>
                <w:rFonts w:ascii="ＭＳ 明朝" w:hAnsi="ＭＳ 明朝" w:hint="eastAsia"/>
                <w:sz w:val="20"/>
                <w:szCs w:val="20"/>
              </w:rPr>
              <w:t xml:space="preserve">　　</w:t>
            </w:r>
            <w:r w:rsidR="0004484E" w:rsidRPr="004F3922">
              <w:rPr>
                <w:rFonts w:ascii="ＭＳ 明朝" w:hAnsi="ＭＳ 明朝" w:hint="eastAsia"/>
                <w:sz w:val="20"/>
                <w:szCs w:val="20"/>
              </w:rPr>
              <w:t xml:space="preserve">　</w:t>
            </w:r>
            <w:r w:rsidRPr="004F3922">
              <w:rPr>
                <w:rFonts w:ascii="ＭＳ 明朝" w:hAnsi="ＭＳ 明朝" w:hint="eastAsia"/>
                <w:sz w:val="20"/>
                <w:szCs w:val="20"/>
              </w:rPr>
              <w:t xml:space="preserve">  </w:t>
            </w:r>
            <w:r w:rsidR="0004484E" w:rsidRPr="004F3922">
              <w:rPr>
                <w:rFonts w:ascii="ＭＳ 明朝" w:hAnsi="ＭＳ 明朝" w:hint="eastAsia"/>
                <w:sz w:val="20"/>
                <w:szCs w:val="20"/>
              </w:rPr>
              <w:t xml:space="preserve"> </w:t>
            </w:r>
            <w:r w:rsidR="00D31ED4" w:rsidRPr="004F3922">
              <w:rPr>
                <w:rFonts w:ascii="ＭＳ 明朝" w:hAnsi="ＭＳ 明朝"/>
                <w:sz w:val="20"/>
                <w:szCs w:val="20"/>
              </w:rPr>
              <w:t xml:space="preserve"> </w:t>
            </w:r>
            <w:r w:rsidR="0004484E" w:rsidRPr="004F3922">
              <w:rPr>
                <w:rFonts w:ascii="ＭＳ 明朝" w:hAnsi="ＭＳ 明朝" w:hint="eastAsia"/>
                <w:sz w:val="20"/>
                <w:szCs w:val="20"/>
              </w:rPr>
              <w:t xml:space="preserve"> </w:t>
            </w:r>
            <w:r w:rsidR="0004484E" w:rsidRPr="004F3922">
              <w:rPr>
                <w:rFonts w:ascii="ＭＳ 明朝" w:hAnsi="ＭＳ 明朝" w:hint="eastAsia"/>
                <w:b/>
                <w:sz w:val="20"/>
                <w:szCs w:val="20"/>
              </w:rPr>
              <w:t>（○）</w:t>
            </w:r>
          </w:p>
          <w:p w:rsidR="00A618B0" w:rsidRPr="004F3922" w:rsidRDefault="00217E6F" w:rsidP="00B361D7">
            <w:pPr>
              <w:spacing w:line="260" w:lineRule="exact"/>
              <w:ind w:leftChars="150" w:left="315" w:rightChars="-50" w:right="-105"/>
              <w:jc w:val="left"/>
              <w:rPr>
                <w:rFonts w:ascii="ＭＳ 明朝" w:hAnsi="ＭＳ 明朝"/>
                <w:b/>
                <w:sz w:val="20"/>
                <w:szCs w:val="20"/>
              </w:rPr>
            </w:pPr>
            <w:r w:rsidRPr="004F3922">
              <w:rPr>
                <w:rFonts w:ascii="ＭＳ 明朝" w:hAnsi="ＭＳ 明朝" w:hint="eastAsia"/>
                <w:sz w:val="20"/>
                <w:szCs w:val="20"/>
              </w:rPr>
              <w:t>（</w:t>
            </w:r>
            <w:r w:rsidR="0033612F" w:rsidRPr="004F3922">
              <w:rPr>
                <w:rFonts w:ascii="ＭＳ 明朝" w:hAnsi="ＭＳ 明朝" w:hint="eastAsia"/>
                <w:sz w:val="20"/>
                <w:szCs w:val="20"/>
              </w:rPr>
              <w:t>教員</w:t>
            </w:r>
            <w:r w:rsidRPr="004F3922">
              <w:rPr>
                <w:rFonts w:ascii="ＭＳ 明朝" w:hAnsi="ＭＳ 明朝" w:hint="eastAsia"/>
                <w:sz w:val="20"/>
                <w:szCs w:val="20"/>
              </w:rPr>
              <w:t>）</w:t>
            </w:r>
            <w:r w:rsidR="0033612F" w:rsidRPr="004F3922">
              <w:rPr>
                <w:rFonts w:ascii="ＭＳ 明朝" w:hAnsi="ＭＳ 明朝" w:hint="eastAsia"/>
                <w:sz w:val="20"/>
                <w:szCs w:val="20"/>
              </w:rPr>
              <w:t>72％</w:t>
            </w:r>
            <w:r w:rsidR="006C35AD" w:rsidRPr="004F3922">
              <w:rPr>
                <w:rFonts w:ascii="ＭＳ 明朝" w:hAnsi="ＭＳ 明朝" w:hint="eastAsia"/>
                <w:sz w:val="20"/>
                <w:szCs w:val="20"/>
              </w:rPr>
              <w:t xml:space="preserve">　　　　　</w:t>
            </w:r>
            <w:r w:rsidR="00A618B0" w:rsidRPr="004F3922">
              <w:rPr>
                <w:rFonts w:ascii="ＭＳ 明朝" w:hAnsi="ＭＳ 明朝" w:hint="eastAsia"/>
                <w:sz w:val="20"/>
                <w:szCs w:val="20"/>
              </w:rPr>
              <w:t xml:space="preserve">　</w:t>
            </w:r>
            <w:r w:rsidR="0033612F" w:rsidRPr="004F3922">
              <w:rPr>
                <w:rFonts w:ascii="ＭＳ 明朝" w:hAnsi="ＭＳ 明朝" w:hint="eastAsia"/>
                <w:sz w:val="20"/>
                <w:szCs w:val="20"/>
              </w:rPr>
              <w:t xml:space="preserve">  </w:t>
            </w:r>
            <w:r w:rsidRPr="004F3922">
              <w:rPr>
                <w:rFonts w:ascii="ＭＳ 明朝" w:hAnsi="ＭＳ 明朝"/>
                <w:sz w:val="20"/>
                <w:szCs w:val="20"/>
              </w:rPr>
              <w:t xml:space="preserve">     </w:t>
            </w:r>
            <w:r w:rsidR="0004484E" w:rsidRPr="004F3922">
              <w:rPr>
                <w:rFonts w:ascii="ＭＳ 明朝" w:hAnsi="ＭＳ 明朝" w:hint="eastAsia"/>
                <w:sz w:val="20"/>
                <w:szCs w:val="20"/>
              </w:rPr>
              <w:t xml:space="preserve">   </w:t>
            </w:r>
            <w:r w:rsidR="00B361D7" w:rsidRPr="004F3922">
              <w:rPr>
                <w:rFonts w:ascii="ＭＳ 明朝" w:hAnsi="ＭＳ 明朝"/>
                <w:sz w:val="20"/>
                <w:szCs w:val="20"/>
              </w:rPr>
              <w:t xml:space="preserve"> </w:t>
            </w:r>
            <w:r w:rsidR="0004484E" w:rsidRPr="004F3922">
              <w:rPr>
                <w:rFonts w:ascii="ＭＳ 明朝" w:hAnsi="ＭＳ 明朝" w:hint="eastAsia"/>
                <w:b/>
                <w:sz w:val="20"/>
                <w:szCs w:val="20"/>
              </w:rPr>
              <w:t>（△）</w:t>
            </w:r>
          </w:p>
          <w:p w:rsidR="00217E6F" w:rsidRPr="004F3922" w:rsidRDefault="00217E6F" w:rsidP="00040A3D">
            <w:pPr>
              <w:spacing w:line="260" w:lineRule="exact"/>
              <w:ind w:left="200" w:hangingChars="100" w:hanging="200"/>
              <w:jc w:val="left"/>
              <w:rPr>
                <w:rFonts w:ascii="ＭＳ 明朝" w:hAnsi="ＭＳ 明朝"/>
                <w:sz w:val="20"/>
                <w:szCs w:val="20"/>
              </w:rPr>
            </w:pPr>
          </w:p>
          <w:p w:rsidR="00040A3D" w:rsidRPr="004F3922" w:rsidRDefault="00040A3D" w:rsidP="00040A3D">
            <w:pPr>
              <w:spacing w:line="260" w:lineRule="exact"/>
              <w:ind w:left="200" w:hangingChars="100" w:hanging="200"/>
              <w:jc w:val="left"/>
              <w:rPr>
                <w:rFonts w:ascii="ＭＳ 明朝" w:hAnsi="ＭＳ 明朝"/>
                <w:sz w:val="20"/>
                <w:szCs w:val="20"/>
              </w:rPr>
            </w:pPr>
            <w:r w:rsidRPr="004F3922">
              <w:rPr>
                <w:rFonts w:ascii="ＭＳ 明朝" w:hAnsi="ＭＳ 明朝" w:hint="eastAsia"/>
                <w:sz w:val="20"/>
                <w:szCs w:val="20"/>
              </w:rPr>
              <w:t>②教育課程の決定、施設工事、教材準備を実施。個別の支援計画、指導計画を職員会議で共有。</w:t>
            </w:r>
          </w:p>
          <w:p w:rsidR="00447D0B" w:rsidRPr="004F3922" w:rsidRDefault="00040A3D" w:rsidP="00040A3D">
            <w:pPr>
              <w:spacing w:line="260" w:lineRule="exact"/>
              <w:ind w:firstLineChars="100" w:firstLine="200"/>
              <w:jc w:val="left"/>
              <w:rPr>
                <w:rFonts w:ascii="ＭＳ 明朝" w:hAnsi="ＭＳ 明朝"/>
                <w:b/>
                <w:sz w:val="20"/>
                <w:szCs w:val="20"/>
              </w:rPr>
            </w:pPr>
            <w:r w:rsidRPr="004F3922">
              <w:rPr>
                <w:rFonts w:ascii="ＭＳ 明朝" w:hAnsi="ＭＳ 明朝" w:hint="eastAsia"/>
                <w:sz w:val="20"/>
                <w:szCs w:val="20"/>
              </w:rPr>
              <w:t xml:space="preserve">中学校進路主事研修で説明。　　　  </w:t>
            </w:r>
            <w:r w:rsidRPr="004F3922">
              <w:rPr>
                <w:rFonts w:ascii="ＭＳ 明朝" w:hAnsi="ＭＳ 明朝"/>
                <w:sz w:val="20"/>
                <w:szCs w:val="20"/>
              </w:rPr>
              <w:t xml:space="preserve">  </w:t>
            </w:r>
            <w:r w:rsidRPr="004F3922">
              <w:rPr>
                <w:rFonts w:ascii="ＭＳ 明朝" w:hAnsi="ＭＳ 明朝" w:hint="eastAsia"/>
                <w:b/>
                <w:sz w:val="20"/>
                <w:szCs w:val="20"/>
              </w:rPr>
              <w:t>（◎）</w:t>
            </w:r>
          </w:p>
          <w:p w:rsidR="00217E6F" w:rsidRPr="004F3922" w:rsidRDefault="00217E6F" w:rsidP="0004484E">
            <w:pPr>
              <w:spacing w:line="260" w:lineRule="exact"/>
              <w:ind w:left="200" w:hangingChars="100" w:hanging="200"/>
              <w:jc w:val="left"/>
              <w:rPr>
                <w:rFonts w:ascii="ＭＳ 明朝" w:hAnsi="ＭＳ 明朝"/>
                <w:sz w:val="20"/>
                <w:szCs w:val="20"/>
              </w:rPr>
            </w:pPr>
          </w:p>
          <w:p w:rsidR="00E20B13" w:rsidRPr="004F3922" w:rsidRDefault="00E20B13" w:rsidP="00217E6F">
            <w:pPr>
              <w:spacing w:line="260" w:lineRule="exact"/>
              <w:ind w:left="200" w:hangingChars="100" w:hanging="200"/>
              <w:jc w:val="left"/>
              <w:rPr>
                <w:rFonts w:ascii="ＭＳ 明朝" w:hAnsi="ＭＳ 明朝"/>
                <w:sz w:val="20"/>
                <w:szCs w:val="20"/>
              </w:rPr>
            </w:pPr>
            <w:r w:rsidRPr="004F3922">
              <w:rPr>
                <w:rFonts w:ascii="ＭＳ 明朝" w:hAnsi="ＭＳ 明朝" w:hint="eastAsia"/>
                <w:sz w:val="20"/>
                <w:szCs w:val="20"/>
              </w:rPr>
              <w:t>③生徒</w:t>
            </w:r>
            <w:r w:rsidR="0004484E" w:rsidRPr="004F3922">
              <w:rPr>
                <w:rFonts w:ascii="ＭＳ 明朝" w:hAnsi="ＭＳ 明朝" w:hint="eastAsia"/>
                <w:sz w:val="20"/>
                <w:szCs w:val="20"/>
              </w:rPr>
              <w:t>対象志望校情報交換会を開催。担任面談、進路指導部相談、教科相談を</w:t>
            </w:r>
            <w:r w:rsidRPr="004F3922">
              <w:rPr>
                <w:rFonts w:ascii="ＭＳ 明朝" w:hAnsi="ＭＳ 明朝" w:hint="eastAsia"/>
                <w:sz w:val="20"/>
                <w:szCs w:val="20"/>
              </w:rPr>
              <w:t xml:space="preserve">充実。外部教育産業と連携し、生徒・教員対象分析会、相談会、外部講師による英語講習を実施。≪再掲≫　</w:t>
            </w:r>
          </w:p>
          <w:p w:rsidR="00E20B13" w:rsidRPr="004F3922" w:rsidRDefault="006C35AD" w:rsidP="0004484E">
            <w:pPr>
              <w:spacing w:line="260" w:lineRule="exact"/>
              <w:ind w:left="400" w:hangingChars="200" w:hanging="400"/>
              <w:jc w:val="left"/>
              <w:rPr>
                <w:rFonts w:ascii="ＭＳ 明朝" w:hAnsi="ＭＳ 明朝"/>
                <w:sz w:val="20"/>
                <w:szCs w:val="20"/>
              </w:rPr>
            </w:pPr>
            <w:r w:rsidRPr="004F3922">
              <w:rPr>
                <w:rFonts w:ascii="ＭＳ 明朝" w:hAnsi="ＭＳ 明朝" w:hint="eastAsia"/>
                <w:sz w:val="20"/>
                <w:szCs w:val="20"/>
              </w:rPr>
              <w:t xml:space="preserve">　・</w:t>
            </w:r>
            <w:r w:rsidR="00E20B13" w:rsidRPr="004F3922">
              <w:rPr>
                <w:rFonts w:ascii="ＭＳ 明朝" w:hAnsi="ＭＳ 明朝" w:hint="eastAsia"/>
                <w:sz w:val="20"/>
                <w:szCs w:val="20"/>
              </w:rPr>
              <w:t>自己診断で</w:t>
            </w:r>
            <w:r w:rsidR="0004484E" w:rsidRPr="004F3922">
              <w:rPr>
                <w:rFonts w:ascii="ＭＳ 明朝" w:hAnsi="ＭＳ 明朝" w:hint="eastAsia"/>
                <w:sz w:val="20"/>
                <w:szCs w:val="20"/>
              </w:rPr>
              <w:t>の</w:t>
            </w:r>
            <w:r w:rsidR="00E20B13" w:rsidRPr="004F3922">
              <w:rPr>
                <w:rFonts w:ascii="ＭＳ 明朝" w:hAnsi="ＭＳ 明朝" w:hint="eastAsia"/>
                <w:sz w:val="20"/>
                <w:szCs w:val="20"/>
              </w:rPr>
              <w:t>「将来の生き方や進路について学ぶ機会がある」</w:t>
            </w:r>
            <w:r w:rsidR="0004484E" w:rsidRPr="004F3922">
              <w:rPr>
                <w:rFonts w:ascii="ＭＳ 明朝" w:hAnsi="ＭＳ 明朝" w:hint="eastAsia"/>
                <w:sz w:val="20"/>
                <w:szCs w:val="20"/>
              </w:rPr>
              <w:t>8</w:t>
            </w:r>
            <w:r w:rsidR="0004484E" w:rsidRPr="004F3922">
              <w:rPr>
                <w:rFonts w:ascii="ＭＳ 明朝" w:hAnsi="ＭＳ 明朝"/>
                <w:sz w:val="20"/>
                <w:szCs w:val="20"/>
              </w:rPr>
              <w:t>7</w:t>
            </w:r>
            <w:r w:rsidR="00E20B13" w:rsidRPr="004F3922">
              <w:rPr>
                <w:rFonts w:ascii="ＭＳ 明朝" w:hAnsi="ＭＳ 明朝" w:hint="eastAsia"/>
                <w:sz w:val="20"/>
                <w:szCs w:val="20"/>
              </w:rPr>
              <w:t>%</w:t>
            </w:r>
            <w:r w:rsidR="0004484E" w:rsidRPr="004F3922">
              <w:rPr>
                <w:rFonts w:ascii="ＭＳ 明朝" w:hAnsi="ＭＳ 明朝" w:hint="eastAsia"/>
                <w:sz w:val="20"/>
                <w:szCs w:val="20"/>
              </w:rPr>
              <w:t xml:space="preserve">  </w:t>
            </w:r>
            <w:r w:rsidRPr="004F3922">
              <w:rPr>
                <w:rFonts w:ascii="ＭＳ 明朝" w:hAnsi="ＭＳ 明朝" w:hint="eastAsia"/>
                <w:sz w:val="20"/>
                <w:szCs w:val="20"/>
              </w:rPr>
              <w:t xml:space="preserve">　　　　　　</w:t>
            </w:r>
            <w:r w:rsidR="0004484E" w:rsidRPr="004F3922">
              <w:rPr>
                <w:rFonts w:ascii="ＭＳ 明朝" w:hAnsi="ＭＳ 明朝"/>
                <w:sz w:val="20"/>
                <w:szCs w:val="20"/>
              </w:rPr>
              <w:t xml:space="preserve"> </w:t>
            </w:r>
            <w:r w:rsidR="0004484E" w:rsidRPr="004F3922">
              <w:rPr>
                <w:rFonts w:ascii="ＭＳ 明朝" w:hAnsi="ＭＳ 明朝" w:hint="eastAsia"/>
                <w:b/>
                <w:sz w:val="20"/>
                <w:szCs w:val="20"/>
              </w:rPr>
              <w:t>（△）</w:t>
            </w:r>
            <w:r w:rsidR="0004484E" w:rsidRPr="004F3922">
              <w:rPr>
                <w:rFonts w:ascii="ＭＳ 明朝" w:hAnsi="ＭＳ 明朝"/>
                <w:sz w:val="20"/>
                <w:szCs w:val="20"/>
              </w:rPr>
              <w:t xml:space="preserve"> </w:t>
            </w:r>
            <w:r w:rsidR="0004484E" w:rsidRPr="004F3922">
              <w:rPr>
                <w:rFonts w:ascii="ＭＳ 明朝" w:hAnsi="ＭＳ 明朝" w:hint="eastAsia"/>
                <w:sz w:val="20"/>
                <w:szCs w:val="20"/>
              </w:rPr>
              <w:t xml:space="preserve">            </w:t>
            </w:r>
          </w:p>
          <w:p w:rsidR="00B96E68" w:rsidRPr="004F3922" w:rsidRDefault="00B96E68" w:rsidP="00C17D16">
            <w:pPr>
              <w:spacing w:line="260" w:lineRule="exact"/>
              <w:ind w:left="200" w:hangingChars="100" w:hanging="200"/>
              <w:jc w:val="left"/>
              <w:rPr>
                <w:rFonts w:ascii="ＭＳ 明朝" w:hAnsi="ＭＳ 明朝"/>
                <w:sz w:val="20"/>
                <w:szCs w:val="20"/>
              </w:rPr>
            </w:pPr>
            <w:r w:rsidRPr="004F3922">
              <w:rPr>
                <w:rFonts w:ascii="ＭＳ 明朝" w:hAnsi="ＭＳ 明朝" w:hint="eastAsia"/>
                <w:sz w:val="20"/>
                <w:szCs w:val="20"/>
              </w:rPr>
              <w:t>④フィリピンスタディツアー</w:t>
            </w:r>
            <w:r w:rsidR="00C17D16" w:rsidRPr="004F3922">
              <w:rPr>
                <w:rFonts w:ascii="ＭＳ 明朝" w:hAnsi="ＭＳ 明朝" w:hint="eastAsia"/>
                <w:sz w:val="20"/>
                <w:szCs w:val="20"/>
              </w:rPr>
              <w:t>に</w:t>
            </w:r>
            <w:r w:rsidRPr="004F3922">
              <w:rPr>
                <w:rFonts w:ascii="ＭＳ 明朝" w:hAnsi="ＭＳ 明朝" w:hint="eastAsia"/>
                <w:sz w:val="20"/>
                <w:szCs w:val="20"/>
              </w:rPr>
              <w:t>23名参加</w:t>
            </w:r>
            <w:r w:rsidR="00C17D16" w:rsidRPr="004F3922">
              <w:rPr>
                <w:rFonts w:ascii="ＭＳ 明朝" w:hAnsi="ＭＳ 明朝" w:hint="eastAsia"/>
                <w:sz w:val="20"/>
                <w:szCs w:val="20"/>
              </w:rPr>
              <w:t>。</w:t>
            </w:r>
            <w:r w:rsidR="004A14EA" w:rsidRPr="004F3922">
              <w:rPr>
                <w:rFonts w:ascii="ＭＳ 明朝" w:hAnsi="ＭＳ 明朝" w:hint="eastAsia"/>
                <w:sz w:val="20"/>
                <w:szCs w:val="20"/>
              </w:rPr>
              <w:t>全校集会で英語・日本語による</w:t>
            </w:r>
            <w:r w:rsidRPr="004F3922">
              <w:rPr>
                <w:rFonts w:ascii="ＭＳ 明朝" w:hAnsi="ＭＳ 明朝" w:hint="eastAsia"/>
                <w:sz w:val="20"/>
                <w:szCs w:val="20"/>
              </w:rPr>
              <w:t>成果発表会</w:t>
            </w:r>
            <w:r w:rsidR="004A14EA" w:rsidRPr="004F3922">
              <w:rPr>
                <w:rFonts w:ascii="ＭＳ 明朝" w:hAnsi="ＭＳ 明朝" w:hint="eastAsia"/>
                <w:sz w:val="20"/>
                <w:szCs w:val="20"/>
              </w:rPr>
              <w:t>を</w:t>
            </w:r>
            <w:r w:rsidRPr="004F3922">
              <w:rPr>
                <w:rFonts w:ascii="ＭＳ 明朝" w:hAnsi="ＭＳ 明朝" w:hint="eastAsia"/>
                <w:sz w:val="20"/>
                <w:szCs w:val="20"/>
              </w:rPr>
              <w:t>実施。</w:t>
            </w:r>
          </w:p>
          <w:p w:rsidR="00B96E68" w:rsidRPr="004F3922" w:rsidRDefault="006C35AD" w:rsidP="00FB030C">
            <w:pPr>
              <w:spacing w:line="260" w:lineRule="exact"/>
              <w:ind w:right="28"/>
              <w:jc w:val="right"/>
              <w:rPr>
                <w:rFonts w:ascii="ＭＳ 明朝" w:hAnsi="ＭＳ 明朝"/>
                <w:sz w:val="20"/>
                <w:szCs w:val="20"/>
              </w:rPr>
            </w:pPr>
            <w:r w:rsidRPr="004F3922">
              <w:rPr>
                <w:rFonts w:ascii="ＭＳ 明朝" w:hAnsi="ＭＳ 明朝" w:hint="eastAsia"/>
                <w:sz w:val="20"/>
                <w:szCs w:val="20"/>
              </w:rPr>
              <w:t>・</w:t>
            </w:r>
            <w:r w:rsidR="00B96E68" w:rsidRPr="004F3922">
              <w:rPr>
                <w:rFonts w:ascii="ＭＳ 明朝" w:hAnsi="ＭＳ 明朝" w:hint="eastAsia"/>
                <w:sz w:val="20"/>
                <w:szCs w:val="20"/>
              </w:rPr>
              <w:t>参加生徒事後アンケートの肯定的回答100％</w:t>
            </w:r>
            <w:r w:rsidR="00FB030C" w:rsidRPr="004F3922">
              <w:rPr>
                <w:rFonts w:ascii="ＭＳ 明朝" w:hAnsi="ＭＳ 明朝" w:hint="eastAsia"/>
                <w:sz w:val="20"/>
                <w:szCs w:val="20"/>
              </w:rPr>
              <w:t xml:space="preserve">    </w:t>
            </w:r>
            <w:r w:rsidR="00B96E68" w:rsidRPr="004F3922">
              <w:rPr>
                <w:rFonts w:ascii="ＭＳ 明朝" w:hAnsi="ＭＳ 明朝" w:hint="eastAsia"/>
                <w:b/>
                <w:sz w:val="20"/>
                <w:szCs w:val="20"/>
              </w:rPr>
              <w:t>（◎）</w:t>
            </w:r>
          </w:p>
          <w:p w:rsidR="003539EC" w:rsidRPr="004F3922" w:rsidRDefault="00B96E68" w:rsidP="003539EC">
            <w:pPr>
              <w:spacing w:line="260" w:lineRule="exact"/>
              <w:ind w:left="176" w:hangingChars="88" w:hanging="176"/>
              <w:jc w:val="left"/>
              <w:rPr>
                <w:rFonts w:ascii="ＭＳ 明朝" w:hAnsi="ＭＳ 明朝"/>
                <w:sz w:val="20"/>
                <w:szCs w:val="20"/>
              </w:rPr>
            </w:pPr>
            <w:r w:rsidRPr="004F3922">
              <w:rPr>
                <w:rFonts w:ascii="ＭＳ 明朝" w:hAnsi="ＭＳ 明朝" w:hint="eastAsia"/>
                <w:sz w:val="20"/>
                <w:szCs w:val="20"/>
              </w:rPr>
              <w:t>⑤</w:t>
            </w:r>
            <w:r w:rsidR="003539EC" w:rsidRPr="004F3922">
              <w:rPr>
                <w:rFonts w:ascii="ＭＳ 明朝" w:hAnsi="ＭＳ 明朝" w:hint="eastAsia"/>
                <w:sz w:val="20"/>
                <w:szCs w:val="20"/>
              </w:rPr>
              <w:t>台湾育成高級中学校との全クラス交流、修学旅行で連携交流</w:t>
            </w:r>
            <w:r w:rsidR="008D4382" w:rsidRPr="004F3922">
              <w:rPr>
                <w:rFonts w:ascii="ＭＳ 明朝" w:hAnsi="ＭＳ 明朝" w:hint="eastAsia"/>
                <w:sz w:val="20"/>
                <w:szCs w:val="20"/>
              </w:rPr>
              <w:t>。「志学」学年集会でクラス代表が発表、「社会と情報」で分析と研究発表。</w:t>
            </w:r>
          </w:p>
          <w:p w:rsidR="006C35AD" w:rsidRPr="004F3922" w:rsidRDefault="003539EC" w:rsidP="008D4382">
            <w:pPr>
              <w:spacing w:line="260" w:lineRule="exact"/>
              <w:ind w:leftChars="71" w:left="349" w:hangingChars="100" w:hanging="200"/>
              <w:jc w:val="left"/>
              <w:rPr>
                <w:rFonts w:ascii="ＭＳ 明朝" w:hAnsi="ＭＳ 明朝"/>
                <w:sz w:val="20"/>
                <w:szCs w:val="20"/>
              </w:rPr>
            </w:pPr>
            <w:r w:rsidRPr="004F3922">
              <w:rPr>
                <w:rFonts w:ascii="ＭＳ 明朝" w:hAnsi="ＭＳ 明朝" w:hint="eastAsia"/>
                <w:sz w:val="20"/>
                <w:szCs w:val="20"/>
              </w:rPr>
              <w:t>・</w:t>
            </w:r>
            <w:r w:rsidR="006C35AD" w:rsidRPr="004F3922">
              <w:rPr>
                <w:rFonts w:ascii="ＭＳ 明朝" w:hAnsi="ＭＳ 明朝" w:hint="eastAsia"/>
                <w:sz w:val="20"/>
                <w:szCs w:val="20"/>
              </w:rPr>
              <w:t xml:space="preserve">学校教育自己診断の国際交流の肯定的回答86％　　</w:t>
            </w:r>
            <w:r w:rsidR="008D4382" w:rsidRPr="004F3922">
              <w:rPr>
                <w:rFonts w:ascii="ＭＳ 明朝" w:hAnsi="ＭＳ 明朝" w:hint="eastAsia"/>
                <w:sz w:val="20"/>
                <w:szCs w:val="20"/>
              </w:rPr>
              <w:t xml:space="preserve">　　　　　　　　　　　　　</w:t>
            </w:r>
            <w:r w:rsidR="00FB030C" w:rsidRPr="004F3922">
              <w:rPr>
                <w:rFonts w:ascii="ＭＳ 明朝" w:hAnsi="ＭＳ 明朝" w:hint="eastAsia"/>
                <w:sz w:val="20"/>
                <w:szCs w:val="20"/>
              </w:rPr>
              <w:t xml:space="preserve"> </w:t>
            </w:r>
            <w:r w:rsidR="006C35AD" w:rsidRPr="004F3922">
              <w:rPr>
                <w:rFonts w:ascii="ＭＳ 明朝" w:hAnsi="ＭＳ 明朝" w:hint="eastAsia"/>
                <w:b/>
                <w:sz w:val="20"/>
                <w:szCs w:val="20"/>
              </w:rPr>
              <w:t>（◎）</w:t>
            </w:r>
          </w:p>
          <w:p w:rsidR="00BA03FB" w:rsidRPr="004F3922" w:rsidRDefault="000E697A" w:rsidP="00FB030C">
            <w:pPr>
              <w:spacing w:line="260" w:lineRule="exact"/>
              <w:ind w:left="3800" w:hangingChars="1900" w:hanging="3800"/>
              <w:jc w:val="left"/>
              <w:rPr>
                <w:rFonts w:ascii="ＭＳ 明朝" w:hAnsi="ＭＳ 明朝"/>
                <w:sz w:val="20"/>
                <w:szCs w:val="20"/>
              </w:rPr>
            </w:pPr>
            <w:r w:rsidRPr="004F3922">
              <w:rPr>
                <w:rFonts w:ascii="ＭＳ 明朝" w:hAnsi="ＭＳ 明朝" w:hint="eastAsia"/>
                <w:sz w:val="20"/>
                <w:szCs w:val="20"/>
              </w:rPr>
              <w:t>⑥</w:t>
            </w:r>
            <w:r w:rsidR="008D4382" w:rsidRPr="004F3922">
              <w:rPr>
                <w:rFonts w:ascii="ＭＳ 明朝" w:hAnsi="ＭＳ 明朝" w:hint="eastAsia"/>
                <w:sz w:val="20"/>
                <w:szCs w:val="20"/>
              </w:rPr>
              <w:t xml:space="preserve">　英語レシテーションコンテストを実施。  　　　　　　</w:t>
            </w:r>
            <w:r w:rsidR="00936264" w:rsidRPr="004F3922">
              <w:rPr>
                <w:rFonts w:ascii="ＭＳ 明朝" w:hAnsi="ＭＳ 明朝" w:hint="eastAsia"/>
                <w:b/>
                <w:sz w:val="20"/>
                <w:szCs w:val="20"/>
              </w:rPr>
              <w:t>（◎</w:t>
            </w:r>
            <w:r w:rsidR="001D79FB" w:rsidRPr="004F3922">
              <w:rPr>
                <w:rFonts w:ascii="ＭＳ 明朝" w:hAnsi="ＭＳ 明朝" w:hint="eastAsia"/>
                <w:b/>
                <w:sz w:val="20"/>
                <w:szCs w:val="20"/>
              </w:rPr>
              <w:t>）</w:t>
            </w:r>
          </w:p>
        </w:tc>
      </w:tr>
      <w:tr w:rsidR="00BA03FB" w:rsidRPr="00E50B6C" w:rsidTr="00B265AA">
        <w:trPr>
          <w:cantSplit/>
          <w:trHeight w:val="2966"/>
          <w:jc w:val="center"/>
        </w:trPr>
        <w:tc>
          <w:tcPr>
            <w:tcW w:w="742" w:type="dxa"/>
            <w:shd w:val="clear" w:color="auto" w:fill="auto"/>
            <w:textDirection w:val="tbRlV"/>
            <w:vAlign w:val="center"/>
          </w:tcPr>
          <w:p w:rsidR="00BA03FB" w:rsidRPr="004F3922" w:rsidRDefault="00551DBF" w:rsidP="00BA03FB">
            <w:pPr>
              <w:spacing w:line="280" w:lineRule="exact"/>
              <w:ind w:firstLineChars="100" w:firstLine="210"/>
              <w:rPr>
                <w:rFonts w:ascii="ＭＳ 明朝" w:hAnsi="ＭＳ 明朝"/>
              </w:rPr>
            </w:pPr>
            <w:r w:rsidRPr="004F3922">
              <w:rPr>
                <w:rFonts w:ascii="ＭＳ 明朝" w:hAnsi="ＭＳ 明朝" w:hint="eastAsia"/>
              </w:rPr>
              <w:t>４</w:t>
            </w:r>
            <w:r w:rsidR="00BA03FB" w:rsidRPr="004F3922">
              <w:rPr>
                <w:rFonts w:ascii="ＭＳ 明朝" w:hAnsi="ＭＳ 明朝" w:hint="eastAsia"/>
              </w:rPr>
              <w:t xml:space="preserve">　チーム学校の</w:t>
            </w:r>
          </w:p>
          <w:p w:rsidR="00BA03FB" w:rsidRPr="004F3922" w:rsidRDefault="00BA03FB" w:rsidP="00BA03FB">
            <w:pPr>
              <w:spacing w:line="280" w:lineRule="exact"/>
              <w:ind w:firstLineChars="100" w:firstLine="210"/>
              <w:rPr>
                <w:rFonts w:ascii="ＭＳ 明朝" w:hAnsi="ＭＳ 明朝"/>
              </w:rPr>
            </w:pPr>
            <w:r w:rsidRPr="004F3922">
              <w:rPr>
                <w:rFonts w:ascii="ＭＳ 明朝" w:hAnsi="ＭＳ 明朝" w:hint="eastAsia"/>
              </w:rPr>
              <w:t>さらなる資質向上と魅力発信</w:t>
            </w:r>
          </w:p>
        </w:tc>
        <w:tc>
          <w:tcPr>
            <w:tcW w:w="1947" w:type="dxa"/>
            <w:shd w:val="clear" w:color="auto" w:fill="auto"/>
          </w:tcPr>
          <w:p w:rsidR="00BA03FB" w:rsidRPr="004F3922" w:rsidRDefault="00BA03FB" w:rsidP="00BA03FB">
            <w:pPr>
              <w:numPr>
                <w:ilvl w:val="0"/>
                <w:numId w:val="24"/>
              </w:numPr>
              <w:spacing w:line="320" w:lineRule="exact"/>
              <w:rPr>
                <w:rFonts w:ascii="ＭＳ 明朝" w:hAnsi="ＭＳ 明朝"/>
                <w:sz w:val="20"/>
                <w:szCs w:val="20"/>
              </w:rPr>
            </w:pPr>
            <w:r w:rsidRPr="004F3922">
              <w:rPr>
                <w:rFonts w:ascii="ＭＳ 明朝" w:hAnsi="ＭＳ 明朝" w:hint="eastAsia"/>
                <w:sz w:val="20"/>
                <w:szCs w:val="20"/>
              </w:rPr>
              <w:t>教職員研修の充実</w:t>
            </w:r>
          </w:p>
          <w:p w:rsidR="00BA03FB" w:rsidRPr="004F3922" w:rsidRDefault="00BA03FB" w:rsidP="00BA03FB">
            <w:pPr>
              <w:spacing w:line="320" w:lineRule="exact"/>
              <w:ind w:left="720"/>
              <w:rPr>
                <w:rFonts w:ascii="ＭＳ 明朝" w:hAnsi="ＭＳ 明朝"/>
                <w:sz w:val="20"/>
                <w:szCs w:val="20"/>
              </w:rPr>
            </w:pPr>
          </w:p>
          <w:p w:rsidR="00BA03FB" w:rsidRPr="004F3922" w:rsidRDefault="00BA03FB" w:rsidP="00BA03FB">
            <w:pPr>
              <w:spacing w:line="320" w:lineRule="exact"/>
              <w:ind w:left="720"/>
              <w:rPr>
                <w:rFonts w:ascii="ＭＳ 明朝" w:hAnsi="ＭＳ 明朝"/>
                <w:sz w:val="20"/>
                <w:szCs w:val="20"/>
              </w:rPr>
            </w:pPr>
          </w:p>
          <w:p w:rsidR="00BA03FB" w:rsidRPr="004F3922" w:rsidRDefault="00BA03FB" w:rsidP="001E6440">
            <w:pPr>
              <w:numPr>
                <w:ilvl w:val="0"/>
                <w:numId w:val="24"/>
              </w:numPr>
              <w:spacing w:line="320" w:lineRule="exact"/>
              <w:ind w:rightChars="-54" w:right="-113"/>
              <w:rPr>
                <w:rFonts w:ascii="ＭＳ 明朝" w:hAnsi="ＭＳ 明朝"/>
                <w:sz w:val="20"/>
                <w:szCs w:val="20"/>
              </w:rPr>
            </w:pPr>
            <w:r w:rsidRPr="004F3922">
              <w:rPr>
                <w:rFonts w:ascii="ＭＳ 明朝" w:hAnsi="ＭＳ 明朝" w:hint="eastAsia"/>
                <w:sz w:val="20"/>
                <w:szCs w:val="20"/>
              </w:rPr>
              <w:t>校務の精選・効率化</w:t>
            </w:r>
          </w:p>
          <w:p w:rsidR="00BA03FB" w:rsidRPr="004F3922" w:rsidRDefault="00BA03FB" w:rsidP="00BA03FB">
            <w:pPr>
              <w:numPr>
                <w:ilvl w:val="0"/>
                <w:numId w:val="24"/>
              </w:numPr>
              <w:spacing w:line="320" w:lineRule="exact"/>
              <w:rPr>
                <w:rFonts w:ascii="ＭＳ 明朝" w:hAnsi="ＭＳ 明朝"/>
                <w:sz w:val="20"/>
                <w:szCs w:val="20"/>
              </w:rPr>
            </w:pPr>
            <w:r w:rsidRPr="004F3922">
              <w:rPr>
                <w:rFonts w:ascii="ＭＳ 明朝" w:hAnsi="ＭＳ 明朝" w:hint="eastAsia"/>
                <w:sz w:val="20"/>
                <w:szCs w:val="20"/>
              </w:rPr>
              <w:t>学校の魅力発信</w:t>
            </w:r>
          </w:p>
        </w:tc>
        <w:tc>
          <w:tcPr>
            <w:tcW w:w="3969" w:type="dxa"/>
            <w:tcBorders>
              <w:right w:val="dashed" w:sz="4" w:space="0" w:color="auto"/>
            </w:tcBorders>
            <w:shd w:val="clear" w:color="auto" w:fill="auto"/>
          </w:tcPr>
          <w:p w:rsidR="00BA03FB" w:rsidRPr="004F3922" w:rsidRDefault="00BA03FB" w:rsidP="00BA03FB">
            <w:pPr>
              <w:pStyle w:val="aa"/>
              <w:numPr>
                <w:ilvl w:val="0"/>
                <w:numId w:val="25"/>
              </w:numPr>
              <w:spacing w:line="320" w:lineRule="exact"/>
              <w:ind w:leftChars="0"/>
              <w:rPr>
                <w:rFonts w:ascii="ＭＳ 明朝" w:hAnsi="ＭＳ 明朝"/>
                <w:sz w:val="20"/>
                <w:szCs w:val="20"/>
              </w:rPr>
            </w:pPr>
            <w:r w:rsidRPr="004F3922">
              <w:rPr>
                <w:rFonts w:ascii="ＭＳ 明朝" w:hAnsi="ＭＳ 明朝" w:hint="eastAsia"/>
                <w:sz w:val="20"/>
                <w:szCs w:val="20"/>
              </w:rPr>
              <w:t>経験年数の多い教職員から少ない教職員向けに教員力アップにつながる教職員研修を計画的に実施する。</w:t>
            </w:r>
          </w:p>
          <w:p w:rsidR="00BA03FB" w:rsidRPr="004F3922" w:rsidRDefault="00BA03FB" w:rsidP="00BA03FB">
            <w:pPr>
              <w:pStyle w:val="aa"/>
              <w:numPr>
                <w:ilvl w:val="0"/>
                <w:numId w:val="25"/>
              </w:numPr>
              <w:spacing w:line="320" w:lineRule="exact"/>
              <w:ind w:leftChars="0"/>
              <w:rPr>
                <w:rFonts w:ascii="ＭＳ 明朝" w:hAnsi="ＭＳ 明朝"/>
                <w:sz w:val="20"/>
                <w:szCs w:val="20"/>
              </w:rPr>
            </w:pPr>
            <w:r w:rsidRPr="004F3922">
              <w:rPr>
                <w:rFonts w:ascii="ＭＳ 明朝" w:hAnsi="ＭＳ 明朝" w:hint="eastAsia"/>
                <w:sz w:val="20"/>
                <w:szCs w:val="20"/>
              </w:rPr>
              <w:t>授業改善などの校内研修を継続して行う。</w:t>
            </w:r>
          </w:p>
          <w:p w:rsidR="00BA03FB" w:rsidRPr="004F3922" w:rsidRDefault="00BA03FB" w:rsidP="00BA03FB">
            <w:pPr>
              <w:pStyle w:val="aa"/>
              <w:numPr>
                <w:ilvl w:val="0"/>
                <w:numId w:val="25"/>
              </w:numPr>
              <w:spacing w:line="320" w:lineRule="exact"/>
              <w:ind w:leftChars="0"/>
              <w:rPr>
                <w:rFonts w:ascii="ＭＳ 明朝" w:hAnsi="ＭＳ 明朝"/>
                <w:sz w:val="20"/>
                <w:szCs w:val="20"/>
              </w:rPr>
            </w:pPr>
            <w:r w:rsidRPr="004F3922">
              <w:rPr>
                <w:rFonts w:ascii="ＭＳ 明朝" w:hAnsi="ＭＳ 明朝" w:hint="eastAsia"/>
                <w:sz w:val="20"/>
                <w:szCs w:val="20"/>
              </w:rPr>
              <w:t>校務の精選と効率化を組織的に行う。</w:t>
            </w:r>
          </w:p>
          <w:p w:rsidR="00BA03FB" w:rsidRPr="004F3922" w:rsidRDefault="00BA03FB" w:rsidP="00BA03FB">
            <w:pPr>
              <w:pStyle w:val="aa"/>
              <w:numPr>
                <w:ilvl w:val="0"/>
                <w:numId w:val="25"/>
              </w:numPr>
              <w:spacing w:line="320" w:lineRule="exact"/>
              <w:ind w:leftChars="0"/>
              <w:rPr>
                <w:rFonts w:ascii="ＭＳ 明朝" w:hAnsi="ＭＳ 明朝"/>
                <w:sz w:val="20"/>
                <w:szCs w:val="20"/>
              </w:rPr>
            </w:pPr>
            <w:r w:rsidRPr="004F3922">
              <w:rPr>
                <w:rFonts w:ascii="ＭＳ 明朝" w:hAnsi="ＭＳ 明朝" w:hint="eastAsia"/>
                <w:sz w:val="20"/>
                <w:szCs w:val="20"/>
              </w:rPr>
              <w:t>ブログ、ホームページ等での魅力発信を行うとともに、学校案内やチラシなどの作成により広く情報発信をする。</w:t>
            </w:r>
          </w:p>
        </w:tc>
        <w:tc>
          <w:tcPr>
            <w:tcW w:w="3969" w:type="dxa"/>
            <w:tcBorders>
              <w:right w:val="dashed" w:sz="4" w:space="0" w:color="auto"/>
            </w:tcBorders>
          </w:tcPr>
          <w:p w:rsidR="00BA03FB" w:rsidRPr="004F3922" w:rsidRDefault="00AE0DCE" w:rsidP="00BA03FB">
            <w:pPr>
              <w:pStyle w:val="aa"/>
              <w:numPr>
                <w:ilvl w:val="0"/>
                <w:numId w:val="26"/>
              </w:numPr>
              <w:spacing w:line="320" w:lineRule="exact"/>
              <w:ind w:leftChars="0"/>
              <w:rPr>
                <w:rFonts w:ascii="ＭＳ 明朝" w:hAnsi="ＭＳ 明朝"/>
                <w:sz w:val="20"/>
                <w:szCs w:val="20"/>
              </w:rPr>
            </w:pPr>
            <w:r w:rsidRPr="004F3922">
              <w:rPr>
                <w:rFonts w:ascii="ＭＳ 明朝" w:hAnsi="ＭＳ 明朝" w:hint="eastAsia"/>
                <w:sz w:val="20"/>
                <w:szCs w:val="20"/>
              </w:rPr>
              <w:t>自己診断「校内研修は教育実践に役立っている」を引き続き80％</w:t>
            </w:r>
            <w:r w:rsidR="00BA03FB" w:rsidRPr="004F3922">
              <w:rPr>
                <w:rFonts w:ascii="ＭＳ 明朝" w:hAnsi="ＭＳ 明朝" w:hint="eastAsia"/>
                <w:sz w:val="20"/>
                <w:szCs w:val="20"/>
              </w:rPr>
              <w:t>以上にする。</w:t>
            </w:r>
          </w:p>
          <w:p w:rsidR="00BA03FB" w:rsidRPr="004F3922" w:rsidRDefault="00BA03FB" w:rsidP="00BA03FB">
            <w:pPr>
              <w:pStyle w:val="aa"/>
              <w:numPr>
                <w:ilvl w:val="0"/>
                <w:numId w:val="26"/>
              </w:numPr>
              <w:spacing w:line="320" w:lineRule="exact"/>
              <w:ind w:leftChars="0"/>
              <w:rPr>
                <w:rFonts w:ascii="ＭＳ 明朝" w:hAnsi="ＭＳ 明朝"/>
                <w:sz w:val="20"/>
                <w:szCs w:val="20"/>
              </w:rPr>
            </w:pPr>
            <w:r w:rsidRPr="004F3922">
              <w:rPr>
                <w:rFonts w:ascii="ＭＳ 明朝" w:hAnsi="ＭＳ 明朝" w:hint="eastAsia"/>
                <w:sz w:val="20"/>
                <w:szCs w:val="20"/>
              </w:rPr>
              <w:t>上記</w:t>
            </w:r>
          </w:p>
          <w:p w:rsidR="009C380E" w:rsidRPr="004F3922" w:rsidRDefault="009C380E" w:rsidP="009C380E">
            <w:pPr>
              <w:pStyle w:val="aa"/>
              <w:spacing w:line="320" w:lineRule="exact"/>
              <w:ind w:leftChars="0" w:left="360"/>
              <w:rPr>
                <w:rFonts w:ascii="ＭＳ 明朝" w:hAnsi="ＭＳ 明朝"/>
                <w:sz w:val="20"/>
                <w:szCs w:val="20"/>
              </w:rPr>
            </w:pPr>
          </w:p>
          <w:p w:rsidR="00BA03FB" w:rsidRPr="004F3922" w:rsidRDefault="00BA03FB" w:rsidP="00BA03FB">
            <w:pPr>
              <w:pStyle w:val="aa"/>
              <w:numPr>
                <w:ilvl w:val="0"/>
                <w:numId w:val="26"/>
              </w:numPr>
              <w:spacing w:line="320" w:lineRule="exact"/>
              <w:ind w:leftChars="0"/>
              <w:rPr>
                <w:rFonts w:ascii="ＭＳ 明朝" w:hAnsi="ＭＳ 明朝"/>
                <w:sz w:val="20"/>
                <w:szCs w:val="20"/>
              </w:rPr>
            </w:pPr>
            <w:r w:rsidRPr="004F3922">
              <w:rPr>
                <w:rFonts w:ascii="ＭＳ 明朝" w:hAnsi="ＭＳ 明朝" w:hint="eastAsia"/>
                <w:sz w:val="20"/>
                <w:szCs w:val="20"/>
              </w:rPr>
              <w:t>時間外勤務時間の１割以上減少をめざす。（H30 ：教員年間総時間33,990時間）</w:t>
            </w:r>
          </w:p>
          <w:p w:rsidR="00BA03FB" w:rsidRPr="004F3922" w:rsidRDefault="00BA03FB" w:rsidP="00BA03FB">
            <w:pPr>
              <w:pStyle w:val="aa"/>
              <w:numPr>
                <w:ilvl w:val="0"/>
                <w:numId w:val="26"/>
              </w:numPr>
              <w:spacing w:line="320" w:lineRule="exact"/>
              <w:ind w:leftChars="0"/>
              <w:rPr>
                <w:rFonts w:ascii="ＭＳ 明朝" w:hAnsi="ＭＳ 明朝"/>
                <w:sz w:val="20"/>
                <w:szCs w:val="20"/>
              </w:rPr>
            </w:pPr>
            <w:r w:rsidRPr="004F3922">
              <w:rPr>
                <w:rFonts w:ascii="ＭＳ 明朝" w:hAnsi="ＭＳ 明朝" w:hint="eastAsia"/>
                <w:sz w:val="20"/>
                <w:szCs w:val="20"/>
              </w:rPr>
              <w:t>チラシの作成・配付や説明会への参加等により、普通科・芸能文化科・共生推進教室について、広報活動を行う。</w:t>
            </w:r>
          </w:p>
        </w:tc>
        <w:tc>
          <w:tcPr>
            <w:tcW w:w="4677" w:type="dxa"/>
            <w:tcBorders>
              <w:left w:val="dashed" w:sz="4" w:space="0" w:color="auto"/>
              <w:right w:val="single" w:sz="4" w:space="0" w:color="auto"/>
            </w:tcBorders>
            <w:shd w:val="clear" w:color="auto" w:fill="auto"/>
          </w:tcPr>
          <w:p w:rsidR="00566CD9" w:rsidRPr="004F3922" w:rsidRDefault="00BA03FB" w:rsidP="00D67BA3">
            <w:pPr>
              <w:spacing w:line="320" w:lineRule="exact"/>
              <w:ind w:left="200" w:hangingChars="100" w:hanging="200"/>
              <w:jc w:val="left"/>
              <w:rPr>
                <w:rFonts w:ascii="ＭＳ 明朝" w:hAnsi="ＭＳ 明朝"/>
                <w:sz w:val="20"/>
                <w:szCs w:val="20"/>
              </w:rPr>
            </w:pPr>
            <w:r w:rsidRPr="004F3922">
              <w:rPr>
                <w:rFonts w:ascii="ＭＳ 明朝" w:hAnsi="ＭＳ 明朝" w:hint="eastAsia"/>
                <w:sz w:val="20"/>
                <w:szCs w:val="20"/>
              </w:rPr>
              <w:t>①</w:t>
            </w:r>
            <w:r w:rsidR="00D67BA3" w:rsidRPr="004F3922">
              <w:rPr>
                <w:rFonts w:ascii="ＭＳ 明朝" w:hAnsi="ＭＳ 明朝" w:hint="eastAsia"/>
                <w:sz w:val="20"/>
                <w:szCs w:val="20"/>
              </w:rPr>
              <w:t>②</w:t>
            </w:r>
            <w:r w:rsidR="00661867" w:rsidRPr="004F3922">
              <w:rPr>
                <w:rFonts w:ascii="ＭＳ 明朝" w:hAnsi="ＭＳ 明朝" w:hint="eastAsia"/>
                <w:sz w:val="20"/>
                <w:szCs w:val="20"/>
              </w:rPr>
              <w:t>職員会議後、教員による生徒対応、保護者対応、授業力向上等のミニ研修を実施。</w:t>
            </w:r>
            <w:r w:rsidR="00D67BA3" w:rsidRPr="004F3922">
              <w:rPr>
                <w:rFonts w:ascii="ＭＳ 明朝" w:hAnsi="ＭＳ 明朝" w:hint="eastAsia"/>
                <w:sz w:val="20"/>
                <w:szCs w:val="20"/>
              </w:rPr>
              <w:t>「子どもの問題行動と支援」教職員研修</w:t>
            </w:r>
            <w:r w:rsidR="005D3DC0" w:rsidRPr="004F3922">
              <w:rPr>
                <w:rFonts w:ascii="ＭＳ 明朝" w:hAnsi="ＭＳ 明朝" w:hint="eastAsia"/>
                <w:sz w:val="20"/>
                <w:szCs w:val="20"/>
              </w:rPr>
              <w:t>実施</w:t>
            </w:r>
            <w:r w:rsidR="003377A0" w:rsidRPr="004F3922">
              <w:rPr>
                <w:rFonts w:ascii="ＭＳ 明朝" w:hAnsi="ＭＳ 明朝" w:hint="eastAsia"/>
                <w:sz w:val="20"/>
                <w:szCs w:val="20"/>
              </w:rPr>
              <w:t xml:space="preserve"> </w:t>
            </w:r>
            <w:r w:rsidR="0004484E" w:rsidRPr="004F3922">
              <w:rPr>
                <w:rFonts w:ascii="ＭＳ 明朝" w:hAnsi="ＭＳ 明朝" w:hint="eastAsia"/>
                <w:sz w:val="20"/>
                <w:szCs w:val="20"/>
              </w:rPr>
              <w:t xml:space="preserve">　</w:t>
            </w:r>
            <w:r w:rsidR="00566CD9" w:rsidRPr="004F3922">
              <w:rPr>
                <w:rFonts w:ascii="ＭＳ 明朝" w:hAnsi="ＭＳ 明朝" w:hint="eastAsia"/>
                <w:sz w:val="20"/>
                <w:szCs w:val="20"/>
              </w:rPr>
              <w:t xml:space="preserve"> </w:t>
            </w:r>
          </w:p>
          <w:p w:rsidR="00DC3268" w:rsidRPr="004F3922" w:rsidRDefault="00936264" w:rsidP="009C380E">
            <w:pPr>
              <w:spacing w:line="320" w:lineRule="exact"/>
              <w:ind w:left="200" w:hangingChars="100" w:hanging="200"/>
              <w:jc w:val="left"/>
              <w:rPr>
                <w:rFonts w:ascii="ＭＳ 明朝" w:hAnsi="ＭＳ 明朝"/>
                <w:sz w:val="20"/>
                <w:szCs w:val="20"/>
              </w:rPr>
            </w:pPr>
            <w:r w:rsidRPr="004F3922">
              <w:rPr>
                <w:rFonts w:ascii="ＭＳ 明朝" w:hAnsi="ＭＳ 明朝" w:hint="eastAsia"/>
                <w:sz w:val="20"/>
                <w:szCs w:val="20"/>
              </w:rPr>
              <w:t>・</w:t>
            </w:r>
            <w:r w:rsidR="00566CD9" w:rsidRPr="004F3922">
              <w:rPr>
                <w:rFonts w:ascii="ＭＳ 明朝" w:hAnsi="ＭＳ 明朝" w:hint="eastAsia"/>
                <w:sz w:val="20"/>
                <w:szCs w:val="20"/>
              </w:rPr>
              <w:t>学校教育自己診断の校内研修の</w:t>
            </w:r>
            <w:r w:rsidR="00217E6F" w:rsidRPr="004F3922">
              <w:rPr>
                <w:rFonts w:ascii="ＭＳ 明朝" w:hAnsi="ＭＳ 明朝" w:hint="eastAsia"/>
                <w:sz w:val="20"/>
                <w:szCs w:val="20"/>
              </w:rPr>
              <w:t>教員の</w:t>
            </w:r>
            <w:r w:rsidR="00566CD9" w:rsidRPr="004F3922">
              <w:rPr>
                <w:rFonts w:ascii="ＭＳ 明朝" w:hAnsi="ＭＳ 明朝" w:hint="eastAsia"/>
                <w:sz w:val="20"/>
                <w:szCs w:val="20"/>
              </w:rPr>
              <w:t>肯定的回答87％</w:t>
            </w:r>
            <w:r w:rsidRPr="004F3922">
              <w:rPr>
                <w:rFonts w:ascii="ＭＳ 明朝" w:hAnsi="ＭＳ 明朝" w:hint="eastAsia"/>
                <w:sz w:val="20"/>
                <w:szCs w:val="20"/>
              </w:rPr>
              <w:t xml:space="preserve">　　　　　 </w:t>
            </w:r>
            <w:r w:rsidR="00217E6F" w:rsidRPr="004F3922">
              <w:rPr>
                <w:rFonts w:ascii="ＭＳ 明朝" w:hAnsi="ＭＳ 明朝" w:hint="eastAsia"/>
                <w:sz w:val="20"/>
                <w:szCs w:val="20"/>
              </w:rPr>
              <w:t xml:space="preserve">　</w:t>
            </w:r>
            <w:r w:rsidR="00566CD9" w:rsidRPr="004F3922">
              <w:rPr>
                <w:rFonts w:ascii="ＭＳ 明朝" w:hAnsi="ＭＳ 明朝" w:hint="eastAsia"/>
                <w:sz w:val="20"/>
                <w:szCs w:val="20"/>
              </w:rPr>
              <w:t xml:space="preserve">                </w:t>
            </w:r>
            <w:r w:rsidR="0004484E" w:rsidRPr="004F3922">
              <w:rPr>
                <w:rFonts w:ascii="ＭＳ 明朝" w:hAnsi="ＭＳ 明朝" w:hint="eastAsia"/>
                <w:b/>
                <w:sz w:val="20"/>
                <w:szCs w:val="20"/>
              </w:rPr>
              <w:t>（○</w:t>
            </w:r>
            <w:r w:rsidR="00D67BA3" w:rsidRPr="004F3922">
              <w:rPr>
                <w:rFonts w:ascii="ＭＳ 明朝" w:hAnsi="ＭＳ 明朝" w:hint="eastAsia"/>
                <w:b/>
                <w:sz w:val="20"/>
                <w:szCs w:val="20"/>
              </w:rPr>
              <w:t>）</w:t>
            </w:r>
          </w:p>
          <w:p w:rsidR="0069270F" w:rsidRPr="004F3922" w:rsidRDefault="00936264" w:rsidP="004F41F5">
            <w:pPr>
              <w:spacing w:line="320" w:lineRule="exact"/>
              <w:ind w:left="200" w:hangingChars="100" w:hanging="200"/>
              <w:rPr>
                <w:rFonts w:ascii="ＭＳ 明朝" w:hAnsi="ＭＳ 明朝"/>
                <w:sz w:val="20"/>
                <w:szCs w:val="20"/>
              </w:rPr>
            </w:pPr>
            <w:r w:rsidRPr="004F3922">
              <w:rPr>
                <w:rFonts w:ascii="ＭＳ 明朝" w:hAnsi="ＭＳ 明朝" w:hint="eastAsia"/>
                <w:sz w:val="20"/>
                <w:szCs w:val="20"/>
              </w:rPr>
              <w:t>③</w:t>
            </w:r>
            <w:r w:rsidR="00BA03FB" w:rsidRPr="004F3922">
              <w:rPr>
                <w:rFonts w:ascii="ＭＳ 明朝" w:hAnsi="ＭＳ 明朝" w:hint="eastAsia"/>
                <w:sz w:val="20"/>
                <w:szCs w:val="20"/>
              </w:rPr>
              <w:t>毎月時間外勤務時間の個票配付及び半期における前年度との比較データを配付し、</w:t>
            </w:r>
            <w:r w:rsidR="009D5F4E" w:rsidRPr="004F3922">
              <w:rPr>
                <w:rFonts w:ascii="ＭＳ 明朝" w:hAnsi="ＭＳ 明朝" w:hint="eastAsia"/>
                <w:sz w:val="20"/>
                <w:szCs w:val="20"/>
              </w:rPr>
              <w:t>また、職員会議で</w:t>
            </w:r>
            <w:r w:rsidR="004F3922">
              <w:rPr>
                <w:rFonts w:ascii="ＭＳ 明朝" w:hAnsi="ＭＳ 明朝" w:hint="eastAsia"/>
                <w:sz w:val="20"/>
                <w:szCs w:val="20"/>
              </w:rPr>
              <w:t>４</w:t>
            </w:r>
            <w:r w:rsidR="009D5F4E" w:rsidRPr="004F3922">
              <w:rPr>
                <w:rFonts w:ascii="ＭＳ 明朝" w:hAnsi="ＭＳ 明朝" w:hint="eastAsia"/>
                <w:sz w:val="20"/>
                <w:szCs w:val="20"/>
              </w:rPr>
              <w:t>月からの合計時間、昨年比を提示し</w:t>
            </w:r>
            <w:r w:rsidR="00BA03FB" w:rsidRPr="004F3922">
              <w:rPr>
                <w:rFonts w:ascii="ＭＳ 明朝" w:hAnsi="ＭＳ 明朝" w:hint="eastAsia"/>
                <w:sz w:val="20"/>
                <w:szCs w:val="20"/>
              </w:rPr>
              <w:t>注意喚起した。</w:t>
            </w:r>
            <w:r w:rsidR="00C261B5" w:rsidRPr="004F3922">
              <w:rPr>
                <w:rFonts w:ascii="ＭＳ 明朝" w:hAnsi="ＭＳ 明朝" w:hint="eastAsia"/>
                <w:sz w:val="20"/>
                <w:szCs w:val="20"/>
              </w:rPr>
              <w:t>７</w:t>
            </w:r>
            <w:r w:rsidRPr="004F3922">
              <w:rPr>
                <w:rFonts w:ascii="ＭＳ 明朝" w:hAnsi="ＭＳ 明朝" w:hint="eastAsia"/>
                <w:sz w:val="20"/>
                <w:szCs w:val="20"/>
              </w:rPr>
              <w:t>時～19時</w:t>
            </w:r>
            <w:r w:rsidR="004F41F5" w:rsidRPr="004F3922">
              <w:rPr>
                <w:rFonts w:ascii="ＭＳ 明朝" w:hAnsi="ＭＳ 明朝" w:hint="eastAsia"/>
                <w:sz w:val="20"/>
                <w:szCs w:val="20"/>
              </w:rPr>
              <w:t xml:space="preserve">の自習室当番、生徒指導立ち番は勤務時間を変更。　　　　　　　　　　　　　　</w:t>
            </w:r>
          </w:p>
          <w:p w:rsidR="00936264" w:rsidRPr="004F3922" w:rsidRDefault="00D13E00" w:rsidP="007E293E">
            <w:pPr>
              <w:spacing w:line="320" w:lineRule="exact"/>
              <w:ind w:left="3700" w:hangingChars="1850" w:hanging="3700"/>
              <w:jc w:val="left"/>
              <w:rPr>
                <w:rFonts w:ascii="ＭＳ 明朝" w:hAnsi="ＭＳ 明朝"/>
                <w:b/>
                <w:sz w:val="20"/>
                <w:szCs w:val="20"/>
              </w:rPr>
            </w:pPr>
            <w:r w:rsidRPr="004F3922">
              <w:rPr>
                <w:rFonts w:ascii="ＭＳ 明朝" w:hAnsi="ＭＳ 明朝" w:hint="eastAsia"/>
                <w:sz w:val="20"/>
                <w:szCs w:val="20"/>
              </w:rPr>
              <w:t>・</w:t>
            </w:r>
            <w:r w:rsidR="0069270F" w:rsidRPr="004F3922">
              <w:rPr>
                <w:rFonts w:ascii="ＭＳ 明朝" w:hAnsi="ＭＳ 明朝" w:hint="eastAsia"/>
                <w:sz w:val="20"/>
                <w:szCs w:val="20"/>
              </w:rPr>
              <w:t>時間外勤務時間総</w:t>
            </w:r>
            <w:r w:rsidR="005F67C8" w:rsidRPr="004F3922">
              <w:rPr>
                <w:rFonts w:ascii="ＭＳ 明朝" w:hAnsi="ＭＳ 明朝" w:hint="eastAsia"/>
                <w:sz w:val="20"/>
                <w:szCs w:val="20"/>
              </w:rPr>
              <w:t>時間</w:t>
            </w:r>
            <w:r w:rsidR="004253D5" w:rsidRPr="004F3922">
              <w:rPr>
                <w:rFonts w:ascii="ＭＳ 明朝" w:hAnsi="ＭＳ 明朝" w:hint="eastAsia"/>
                <w:sz w:val="20"/>
                <w:szCs w:val="20"/>
              </w:rPr>
              <w:t>1</w:t>
            </w:r>
            <w:r w:rsidR="004253D5" w:rsidRPr="004F3922">
              <w:rPr>
                <w:rFonts w:ascii="ＭＳ 明朝" w:hAnsi="ＭＳ 明朝"/>
                <w:sz w:val="20"/>
                <w:szCs w:val="20"/>
              </w:rPr>
              <w:t>3</w:t>
            </w:r>
            <w:r w:rsidR="005F67C8" w:rsidRPr="004F3922">
              <w:rPr>
                <w:rFonts w:ascii="ＭＳ 明朝" w:hAnsi="ＭＳ 明朝" w:hint="eastAsia"/>
                <w:sz w:val="20"/>
                <w:szCs w:val="20"/>
              </w:rPr>
              <w:t>％減少</w:t>
            </w:r>
            <w:r w:rsidR="00936264" w:rsidRPr="004F3922">
              <w:rPr>
                <w:rFonts w:ascii="ＭＳ 明朝" w:hAnsi="ＭＳ 明朝" w:hint="eastAsia"/>
                <w:sz w:val="20"/>
                <w:szCs w:val="20"/>
              </w:rPr>
              <w:t xml:space="preserve">　　　</w:t>
            </w:r>
            <w:r w:rsidR="004F3922">
              <w:rPr>
                <w:rFonts w:ascii="ＭＳ 明朝" w:hAnsi="ＭＳ 明朝" w:hint="eastAsia"/>
                <w:sz w:val="20"/>
                <w:szCs w:val="20"/>
              </w:rPr>
              <w:t xml:space="preserve"> </w:t>
            </w:r>
            <w:r w:rsidR="005F67C8" w:rsidRPr="004F3922">
              <w:rPr>
                <w:rFonts w:ascii="ＭＳ 明朝" w:hAnsi="ＭＳ 明朝" w:hint="eastAsia"/>
                <w:b/>
                <w:sz w:val="20"/>
                <w:szCs w:val="20"/>
              </w:rPr>
              <w:t>（◎</w:t>
            </w:r>
            <w:r w:rsidR="001B39AE" w:rsidRPr="004F3922">
              <w:rPr>
                <w:rFonts w:ascii="ＭＳ 明朝" w:hAnsi="ＭＳ 明朝" w:hint="eastAsia"/>
                <w:b/>
                <w:sz w:val="20"/>
                <w:szCs w:val="20"/>
              </w:rPr>
              <w:t>）</w:t>
            </w:r>
          </w:p>
          <w:p w:rsidR="00D13E00" w:rsidRPr="004F3922" w:rsidRDefault="00D13E00" w:rsidP="00D13E00">
            <w:pPr>
              <w:spacing w:line="320" w:lineRule="exact"/>
              <w:ind w:left="200" w:hangingChars="100" w:hanging="200"/>
              <w:jc w:val="left"/>
              <w:rPr>
                <w:rFonts w:ascii="ＭＳ 明朝" w:hAnsi="ＭＳ 明朝"/>
                <w:sz w:val="20"/>
                <w:szCs w:val="20"/>
              </w:rPr>
            </w:pPr>
            <w:r w:rsidRPr="004F3922">
              <w:rPr>
                <w:rFonts w:ascii="ＭＳ 明朝" w:hAnsi="ＭＳ 明朝" w:hint="eastAsia"/>
                <w:sz w:val="20"/>
                <w:szCs w:val="20"/>
              </w:rPr>
              <w:t>④学校案内を全面改訂、校長ブログ更新85回</w:t>
            </w:r>
            <w:r w:rsidR="00936264" w:rsidRPr="004F3922">
              <w:rPr>
                <w:rFonts w:ascii="ＭＳ 明朝" w:hAnsi="ＭＳ 明朝" w:hint="eastAsia"/>
                <w:sz w:val="20"/>
                <w:szCs w:val="20"/>
              </w:rPr>
              <w:t>、</w:t>
            </w:r>
          </w:p>
          <w:p w:rsidR="00BA03FB" w:rsidRPr="00936264" w:rsidRDefault="00936264" w:rsidP="00D13E00">
            <w:pPr>
              <w:spacing w:line="320" w:lineRule="exact"/>
              <w:ind w:leftChars="100" w:left="210"/>
              <w:jc w:val="left"/>
              <w:rPr>
                <w:rFonts w:ascii="ＭＳ 明朝" w:hAnsi="ＭＳ 明朝"/>
                <w:sz w:val="20"/>
                <w:szCs w:val="20"/>
              </w:rPr>
            </w:pPr>
            <w:r w:rsidRPr="004F3922">
              <w:rPr>
                <w:rFonts w:ascii="ＭＳ 明朝" w:hAnsi="ＭＳ 明朝" w:hint="eastAsia"/>
                <w:sz w:val="20"/>
                <w:szCs w:val="20"/>
              </w:rPr>
              <w:t>緊急時連絡ブログを充実</w:t>
            </w:r>
            <w:r w:rsidR="00D13E00" w:rsidRPr="004F3922">
              <w:rPr>
                <w:rFonts w:ascii="ＭＳ 明朝" w:hAnsi="ＭＳ 明朝" w:hint="eastAsia"/>
                <w:sz w:val="20"/>
                <w:szCs w:val="20"/>
              </w:rPr>
              <w:t>し、保護者向け文書配付</w:t>
            </w:r>
            <w:r w:rsidRPr="004F3922">
              <w:rPr>
                <w:rFonts w:ascii="ＭＳ 明朝" w:hAnsi="ＭＳ 明朝" w:hint="eastAsia"/>
                <w:sz w:val="20"/>
                <w:szCs w:val="20"/>
              </w:rPr>
              <w:t xml:space="preserve">。　　　　</w:t>
            </w:r>
            <w:r w:rsidR="00D13E00" w:rsidRPr="004F3922">
              <w:rPr>
                <w:rFonts w:ascii="ＭＳ 明朝" w:hAnsi="ＭＳ 明朝" w:hint="eastAsia"/>
                <w:sz w:val="20"/>
                <w:szCs w:val="20"/>
              </w:rPr>
              <w:t xml:space="preserve">　　　　　　　　  </w:t>
            </w:r>
            <w:r w:rsidR="00D13E00" w:rsidRPr="004F3922">
              <w:rPr>
                <w:rFonts w:ascii="ＭＳ 明朝" w:hAnsi="ＭＳ 明朝"/>
                <w:sz w:val="20"/>
                <w:szCs w:val="20"/>
              </w:rPr>
              <w:t xml:space="preserve"> </w:t>
            </w:r>
            <w:r w:rsidRPr="004F3922">
              <w:rPr>
                <w:rFonts w:ascii="ＭＳ 明朝" w:hAnsi="ＭＳ 明朝" w:hint="eastAsia"/>
                <w:sz w:val="20"/>
                <w:szCs w:val="20"/>
              </w:rPr>
              <w:t xml:space="preserve">　　</w:t>
            </w:r>
            <w:r w:rsidRPr="004F3922">
              <w:rPr>
                <w:rFonts w:ascii="ＭＳ 明朝" w:hAnsi="ＭＳ 明朝" w:hint="eastAsia"/>
                <w:b/>
                <w:sz w:val="20"/>
                <w:szCs w:val="20"/>
              </w:rPr>
              <w:t>（◎）</w:t>
            </w:r>
          </w:p>
        </w:tc>
      </w:tr>
    </w:tbl>
    <w:p w:rsidR="0086696C" w:rsidRPr="009D5F4E" w:rsidRDefault="0086696C" w:rsidP="006206CE">
      <w:pPr>
        <w:spacing w:line="120" w:lineRule="exact"/>
      </w:pPr>
    </w:p>
    <w:sectPr w:rsidR="0086696C" w:rsidRPr="009D5F4E" w:rsidSect="004F3922">
      <w:headerReference w:type="default" r:id="rId8"/>
      <w:type w:val="evenPage"/>
      <w:pgSz w:w="16840" w:h="23814" w:code="8"/>
      <w:pgMar w:top="851" w:right="851" w:bottom="397"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D5C" w:rsidRDefault="007A0D5C">
      <w:r>
        <w:separator/>
      </w:r>
    </w:p>
  </w:endnote>
  <w:endnote w:type="continuationSeparator" w:id="0">
    <w:p w:rsidR="007A0D5C" w:rsidRDefault="007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D5C" w:rsidRDefault="007A0D5C">
      <w:r>
        <w:separator/>
      </w:r>
    </w:p>
  </w:footnote>
  <w:footnote w:type="continuationSeparator" w:id="0">
    <w:p w:rsidR="007A0D5C" w:rsidRDefault="007A0D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AFB" w:rsidRDefault="00BC7D81" w:rsidP="00503AFB">
    <w:pPr>
      <w:spacing w:line="360" w:lineRule="exact"/>
      <w:ind w:rightChars="100" w:right="210"/>
      <w:jc w:val="right"/>
      <w:rPr>
        <w:rFonts w:ascii="ＭＳ ゴシック" w:eastAsia="ＭＳ ゴシック" w:hAnsi="ＭＳ ゴシック"/>
        <w:sz w:val="20"/>
        <w:szCs w:val="20"/>
      </w:rPr>
    </w:pPr>
    <w:r w:rsidRPr="00BC7D81">
      <w:rPr>
        <w:rFonts w:ascii="ＭＳ 明朝" w:hAnsi="ＭＳ 明朝"/>
        <w:b/>
        <w:sz w:val="24"/>
      </w:rPr>
      <w:ptab w:relativeTo="margin" w:alignment="center" w:leader="none"/>
    </w:r>
    <w:r w:rsidRPr="00BC7D81">
      <w:rPr>
        <w:rFonts w:ascii="ＭＳ 明朝" w:hAnsi="ＭＳ 明朝"/>
        <w:b/>
        <w:sz w:val="24"/>
      </w:rPr>
      <w:ptab w:relativeTo="margin" w:alignment="right" w:leader="none"/>
    </w:r>
    <w:r w:rsidR="00503AFB" w:rsidRPr="003A3356">
      <w:rPr>
        <w:rFonts w:ascii="ＭＳ ゴシック" w:eastAsia="ＭＳ ゴシック" w:hAnsi="ＭＳ ゴシック" w:hint="eastAsia"/>
        <w:sz w:val="20"/>
        <w:szCs w:val="20"/>
      </w:rPr>
      <w:t>№</w:t>
    </w:r>
    <w:r w:rsidR="00503AFB">
      <w:rPr>
        <w:rFonts w:ascii="ＭＳ ゴシック" w:eastAsia="ＭＳ ゴシック" w:hAnsi="ＭＳ ゴシック" w:hint="eastAsia"/>
        <w:sz w:val="20"/>
        <w:szCs w:val="20"/>
      </w:rPr>
      <w:t>３０５</w:t>
    </w:r>
  </w:p>
  <w:p w:rsidR="00503AFB" w:rsidRDefault="00503AFB" w:rsidP="00503AFB">
    <w:pPr>
      <w:spacing w:line="360" w:lineRule="exact"/>
      <w:ind w:rightChars="100" w:right="210"/>
      <w:jc w:val="right"/>
      <w:rPr>
        <w:rFonts w:ascii="ＭＳ ゴシック" w:eastAsia="ＭＳ ゴシック" w:hAnsi="ＭＳ ゴシック"/>
        <w:sz w:val="20"/>
        <w:szCs w:val="20"/>
      </w:rPr>
    </w:pPr>
  </w:p>
  <w:p w:rsidR="00132D6F" w:rsidRPr="003A3356" w:rsidRDefault="00503AFB" w:rsidP="00503AFB">
    <w:pPr>
      <w:spacing w:line="360" w:lineRule="exact"/>
      <w:ind w:rightChars="100" w:right="210"/>
      <w:jc w:val="right"/>
      <w:rPr>
        <w:rFonts w:ascii="ＭＳ 明朝" w:hAnsi="ＭＳ 明朝"/>
        <w:b/>
        <w:sz w:val="24"/>
      </w:rPr>
    </w:pPr>
    <w:r>
      <w:rPr>
        <w:rFonts w:ascii="ＭＳ 明朝" w:hAnsi="ＭＳ 明朝" w:hint="eastAsia"/>
        <w:b/>
        <w:sz w:val="24"/>
      </w:rPr>
      <w:t>府立東住吉高等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4781B0E"/>
    <w:multiLevelType w:val="hybridMultilevel"/>
    <w:tmpl w:val="CD6887A2"/>
    <w:lvl w:ilvl="0" w:tplc="835246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18A8168B"/>
    <w:multiLevelType w:val="hybridMultilevel"/>
    <w:tmpl w:val="F90C0254"/>
    <w:lvl w:ilvl="0" w:tplc="B28AD1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AE33CE7"/>
    <w:multiLevelType w:val="hybridMultilevel"/>
    <w:tmpl w:val="76BA5634"/>
    <w:lvl w:ilvl="0" w:tplc="8D9633C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nsid w:val="237A2A59"/>
    <w:multiLevelType w:val="hybridMultilevel"/>
    <w:tmpl w:val="7A0A4D6E"/>
    <w:lvl w:ilvl="0" w:tplc="EE1EA9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F89212A"/>
    <w:multiLevelType w:val="hybridMultilevel"/>
    <w:tmpl w:val="8F565C54"/>
    <w:lvl w:ilvl="0" w:tplc="9CFABB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8D26745"/>
    <w:multiLevelType w:val="hybridMultilevel"/>
    <w:tmpl w:val="4C02466E"/>
    <w:lvl w:ilvl="0" w:tplc="6D62E1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4CE711F7"/>
    <w:multiLevelType w:val="hybridMultilevel"/>
    <w:tmpl w:val="DCDC9556"/>
    <w:lvl w:ilvl="0" w:tplc="12209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62621E54"/>
    <w:multiLevelType w:val="hybridMultilevel"/>
    <w:tmpl w:val="34DC498A"/>
    <w:lvl w:ilvl="0" w:tplc="660A1D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nsid w:val="6764247A"/>
    <w:multiLevelType w:val="hybridMultilevel"/>
    <w:tmpl w:val="8586DAEC"/>
    <w:lvl w:ilvl="0" w:tplc="10C841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BA8562D"/>
    <w:multiLevelType w:val="hybridMultilevel"/>
    <w:tmpl w:val="61685EE4"/>
    <w:lvl w:ilvl="0" w:tplc="FF9224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5120AE6"/>
    <w:multiLevelType w:val="hybridMultilevel"/>
    <w:tmpl w:val="6248FB4C"/>
    <w:lvl w:ilvl="0" w:tplc="664AA7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5"/>
  </w:num>
  <w:num w:numId="3">
    <w:abstractNumId w:val="20"/>
  </w:num>
  <w:num w:numId="4">
    <w:abstractNumId w:val="6"/>
  </w:num>
  <w:num w:numId="5">
    <w:abstractNumId w:val="17"/>
  </w:num>
  <w:num w:numId="6">
    <w:abstractNumId w:val="26"/>
  </w:num>
  <w:num w:numId="7">
    <w:abstractNumId w:val="21"/>
  </w:num>
  <w:num w:numId="8">
    <w:abstractNumId w:val="10"/>
  </w:num>
  <w:num w:numId="9">
    <w:abstractNumId w:val="22"/>
  </w:num>
  <w:num w:numId="10">
    <w:abstractNumId w:val="2"/>
  </w:num>
  <w:num w:numId="11">
    <w:abstractNumId w:val="9"/>
  </w:num>
  <w:num w:numId="12">
    <w:abstractNumId w:val="19"/>
  </w:num>
  <w:num w:numId="13">
    <w:abstractNumId w:val="16"/>
  </w:num>
  <w:num w:numId="14">
    <w:abstractNumId w:val="11"/>
  </w:num>
  <w:num w:numId="15">
    <w:abstractNumId w:val="14"/>
  </w:num>
  <w:num w:numId="16">
    <w:abstractNumId w:val="0"/>
  </w:num>
  <w:num w:numId="17">
    <w:abstractNumId w:val="4"/>
  </w:num>
  <w:num w:numId="18">
    <w:abstractNumId w:val="12"/>
  </w:num>
  <w:num w:numId="19">
    <w:abstractNumId w:val="23"/>
  </w:num>
  <w:num w:numId="20">
    <w:abstractNumId w:val="24"/>
  </w:num>
  <w:num w:numId="21">
    <w:abstractNumId w:val="3"/>
  </w:num>
  <w:num w:numId="22">
    <w:abstractNumId w:val="18"/>
  </w:num>
  <w:num w:numId="23">
    <w:abstractNumId w:val="8"/>
  </w:num>
  <w:num w:numId="24">
    <w:abstractNumId w:val="25"/>
  </w:num>
  <w:num w:numId="25">
    <w:abstractNumId w:val="13"/>
  </w:num>
  <w:num w:numId="26">
    <w:abstractNumId w:val="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37C2"/>
    <w:rsid w:val="0000766D"/>
    <w:rsid w:val="000101CB"/>
    <w:rsid w:val="00013C0C"/>
    <w:rsid w:val="00014126"/>
    <w:rsid w:val="00014961"/>
    <w:rsid w:val="00014D96"/>
    <w:rsid w:val="000156EF"/>
    <w:rsid w:val="00020813"/>
    <w:rsid w:val="00031A86"/>
    <w:rsid w:val="00031EAA"/>
    <w:rsid w:val="000354D4"/>
    <w:rsid w:val="00036EF6"/>
    <w:rsid w:val="00040A3D"/>
    <w:rsid w:val="0004484E"/>
    <w:rsid w:val="00045180"/>
    <w:rsid w:val="00045480"/>
    <w:rsid w:val="000524AE"/>
    <w:rsid w:val="00062C2D"/>
    <w:rsid w:val="000630EE"/>
    <w:rsid w:val="0007166A"/>
    <w:rsid w:val="000724B0"/>
    <w:rsid w:val="00077744"/>
    <w:rsid w:val="00080CA7"/>
    <w:rsid w:val="00081666"/>
    <w:rsid w:val="00091587"/>
    <w:rsid w:val="000959A7"/>
    <w:rsid w:val="0009658C"/>
    <w:rsid w:val="000967CE"/>
    <w:rsid w:val="000A001A"/>
    <w:rsid w:val="000A1890"/>
    <w:rsid w:val="000A7D09"/>
    <w:rsid w:val="000B0C54"/>
    <w:rsid w:val="000B395F"/>
    <w:rsid w:val="000B7F10"/>
    <w:rsid w:val="000C0CDB"/>
    <w:rsid w:val="000D1B70"/>
    <w:rsid w:val="000D68E7"/>
    <w:rsid w:val="000D7707"/>
    <w:rsid w:val="000D7C02"/>
    <w:rsid w:val="000E1F4D"/>
    <w:rsid w:val="000E5470"/>
    <w:rsid w:val="000E697A"/>
    <w:rsid w:val="000E6B9D"/>
    <w:rsid w:val="000F7917"/>
    <w:rsid w:val="000F7B2E"/>
    <w:rsid w:val="00100033"/>
    <w:rsid w:val="00100533"/>
    <w:rsid w:val="00100CC5"/>
    <w:rsid w:val="00103546"/>
    <w:rsid w:val="001112AC"/>
    <w:rsid w:val="00111AD2"/>
    <w:rsid w:val="0011258F"/>
    <w:rsid w:val="00112A5C"/>
    <w:rsid w:val="00115ED5"/>
    <w:rsid w:val="001218A7"/>
    <w:rsid w:val="001246FE"/>
    <w:rsid w:val="00124A8A"/>
    <w:rsid w:val="00127A4C"/>
    <w:rsid w:val="00127BB5"/>
    <w:rsid w:val="00132D6F"/>
    <w:rsid w:val="00134824"/>
    <w:rsid w:val="00135CE9"/>
    <w:rsid w:val="00137359"/>
    <w:rsid w:val="0014291C"/>
    <w:rsid w:val="00145D50"/>
    <w:rsid w:val="001464A3"/>
    <w:rsid w:val="00147330"/>
    <w:rsid w:val="00150C4A"/>
    <w:rsid w:val="0015743E"/>
    <w:rsid w:val="00157860"/>
    <w:rsid w:val="00160C9E"/>
    <w:rsid w:val="0018261A"/>
    <w:rsid w:val="00182AC7"/>
    <w:rsid w:val="00184B1B"/>
    <w:rsid w:val="00192419"/>
    <w:rsid w:val="00193569"/>
    <w:rsid w:val="00194E93"/>
    <w:rsid w:val="00195DCF"/>
    <w:rsid w:val="001A4539"/>
    <w:rsid w:val="001B38EB"/>
    <w:rsid w:val="001B39AE"/>
    <w:rsid w:val="001C6B84"/>
    <w:rsid w:val="001C7912"/>
    <w:rsid w:val="001C7FE4"/>
    <w:rsid w:val="001D401B"/>
    <w:rsid w:val="001D4201"/>
    <w:rsid w:val="001D44D9"/>
    <w:rsid w:val="001D5135"/>
    <w:rsid w:val="001D77F6"/>
    <w:rsid w:val="001D79FB"/>
    <w:rsid w:val="001E22E7"/>
    <w:rsid w:val="001E4031"/>
    <w:rsid w:val="001E4FDA"/>
    <w:rsid w:val="001E6440"/>
    <w:rsid w:val="001E6A6D"/>
    <w:rsid w:val="001E6B5A"/>
    <w:rsid w:val="001F0361"/>
    <w:rsid w:val="001F26A1"/>
    <w:rsid w:val="001F472F"/>
    <w:rsid w:val="00200C2A"/>
    <w:rsid w:val="00201A51"/>
    <w:rsid w:val="00201C86"/>
    <w:rsid w:val="002034A6"/>
    <w:rsid w:val="002051FC"/>
    <w:rsid w:val="0021285A"/>
    <w:rsid w:val="00214CC5"/>
    <w:rsid w:val="00217E6F"/>
    <w:rsid w:val="0022073E"/>
    <w:rsid w:val="00220AE7"/>
    <w:rsid w:val="002212D9"/>
    <w:rsid w:val="00221AA2"/>
    <w:rsid w:val="00224AB0"/>
    <w:rsid w:val="00225A63"/>
    <w:rsid w:val="00225C70"/>
    <w:rsid w:val="00230487"/>
    <w:rsid w:val="00235785"/>
    <w:rsid w:val="00235B86"/>
    <w:rsid w:val="0024006D"/>
    <w:rsid w:val="00242A98"/>
    <w:rsid w:val="002439A4"/>
    <w:rsid w:val="00247357"/>
    <w:rsid w:val="00247650"/>
    <w:rsid w:val="00247950"/>
    <w:rsid w:val="002479D4"/>
    <w:rsid w:val="00254A49"/>
    <w:rsid w:val="00255A91"/>
    <w:rsid w:val="0026265B"/>
    <w:rsid w:val="00262794"/>
    <w:rsid w:val="00267D3C"/>
    <w:rsid w:val="00271252"/>
    <w:rsid w:val="00271254"/>
    <w:rsid w:val="0027129F"/>
    <w:rsid w:val="00274864"/>
    <w:rsid w:val="00277476"/>
    <w:rsid w:val="00277761"/>
    <w:rsid w:val="002854BE"/>
    <w:rsid w:val="00286603"/>
    <w:rsid w:val="00295EB2"/>
    <w:rsid w:val="0029712A"/>
    <w:rsid w:val="002A0AA7"/>
    <w:rsid w:val="002A148E"/>
    <w:rsid w:val="002A5F31"/>
    <w:rsid w:val="002A766F"/>
    <w:rsid w:val="002B0842"/>
    <w:rsid w:val="002B0BC8"/>
    <w:rsid w:val="002B3BE1"/>
    <w:rsid w:val="002B690B"/>
    <w:rsid w:val="002C3D76"/>
    <w:rsid w:val="002C40DD"/>
    <w:rsid w:val="002C423D"/>
    <w:rsid w:val="002D32CE"/>
    <w:rsid w:val="002D36CE"/>
    <w:rsid w:val="002D3980"/>
    <w:rsid w:val="002D54DA"/>
    <w:rsid w:val="002D59E1"/>
    <w:rsid w:val="002F290A"/>
    <w:rsid w:val="002F608A"/>
    <w:rsid w:val="002F62DD"/>
    <w:rsid w:val="002F6E1B"/>
    <w:rsid w:val="00301498"/>
    <w:rsid w:val="00301B59"/>
    <w:rsid w:val="003029E3"/>
    <w:rsid w:val="00302EB2"/>
    <w:rsid w:val="0030555A"/>
    <w:rsid w:val="00305D0E"/>
    <w:rsid w:val="00310645"/>
    <w:rsid w:val="0031492C"/>
    <w:rsid w:val="003228E6"/>
    <w:rsid w:val="00324B67"/>
    <w:rsid w:val="00334F83"/>
    <w:rsid w:val="00336089"/>
    <w:rsid w:val="0033612F"/>
    <w:rsid w:val="00336561"/>
    <w:rsid w:val="0033737E"/>
    <w:rsid w:val="003377A0"/>
    <w:rsid w:val="003452ED"/>
    <w:rsid w:val="003539EC"/>
    <w:rsid w:val="003551CD"/>
    <w:rsid w:val="0035632C"/>
    <w:rsid w:val="0036174C"/>
    <w:rsid w:val="00364F35"/>
    <w:rsid w:val="003678E4"/>
    <w:rsid w:val="003730D3"/>
    <w:rsid w:val="0037367C"/>
    <w:rsid w:val="00373709"/>
    <w:rsid w:val="0037506F"/>
    <w:rsid w:val="00384A2D"/>
    <w:rsid w:val="00384C02"/>
    <w:rsid w:val="00386133"/>
    <w:rsid w:val="00387D41"/>
    <w:rsid w:val="00396824"/>
    <w:rsid w:val="003A3356"/>
    <w:rsid w:val="003A62E8"/>
    <w:rsid w:val="003B18AA"/>
    <w:rsid w:val="003B4178"/>
    <w:rsid w:val="003B7D8B"/>
    <w:rsid w:val="003C1C14"/>
    <w:rsid w:val="003C2F9A"/>
    <w:rsid w:val="003C4357"/>
    <w:rsid w:val="003C503E"/>
    <w:rsid w:val="003D288C"/>
    <w:rsid w:val="003D2C9D"/>
    <w:rsid w:val="003D71A7"/>
    <w:rsid w:val="003D7473"/>
    <w:rsid w:val="003E55A0"/>
    <w:rsid w:val="003F04C4"/>
    <w:rsid w:val="003F0E12"/>
    <w:rsid w:val="00400648"/>
    <w:rsid w:val="00407905"/>
    <w:rsid w:val="00414618"/>
    <w:rsid w:val="00416A59"/>
    <w:rsid w:val="004243CF"/>
    <w:rsid w:val="004245A1"/>
    <w:rsid w:val="004253D5"/>
    <w:rsid w:val="004279FE"/>
    <w:rsid w:val="00427E0B"/>
    <w:rsid w:val="004312EE"/>
    <w:rsid w:val="00432849"/>
    <w:rsid w:val="0043342F"/>
    <w:rsid w:val="004368AD"/>
    <w:rsid w:val="00436BBA"/>
    <w:rsid w:val="00441743"/>
    <w:rsid w:val="00445A73"/>
    <w:rsid w:val="00445E74"/>
    <w:rsid w:val="00447D0B"/>
    <w:rsid w:val="00454AF4"/>
    <w:rsid w:val="004552E5"/>
    <w:rsid w:val="004553A1"/>
    <w:rsid w:val="0045637A"/>
    <w:rsid w:val="00460710"/>
    <w:rsid w:val="00460F8E"/>
    <w:rsid w:val="004632FA"/>
    <w:rsid w:val="00465494"/>
    <w:rsid w:val="00465B85"/>
    <w:rsid w:val="00471294"/>
    <w:rsid w:val="0047690D"/>
    <w:rsid w:val="0048087F"/>
    <w:rsid w:val="00480EB4"/>
    <w:rsid w:val="00482402"/>
    <w:rsid w:val="00482B19"/>
    <w:rsid w:val="00483F68"/>
    <w:rsid w:val="00484E5E"/>
    <w:rsid w:val="004930C6"/>
    <w:rsid w:val="004949CC"/>
    <w:rsid w:val="00497ABE"/>
    <w:rsid w:val="004A0D5E"/>
    <w:rsid w:val="004A14EA"/>
    <w:rsid w:val="004A1605"/>
    <w:rsid w:val="004A7442"/>
    <w:rsid w:val="004C1B92"/>
    <w:rsid w:val="004C2F46"/>
    <w:rsid w:val="004C4E7E"/>
    <w:rsid w:val="004C5A47"/>
    <w:rsid w:val="004C6D4A"/>
    <w:rsid w:val="004D0637"/>
    <w:rsid w:val="004D1A69"/>
    <w:rsid w:val="004D1BCF"/>
    <w:rsid w:val="004D28A8"/>
    <w:rsid w:val="004D70F9"/>
    <w:rsid w:val="004E08FB"/>
    <w:rsid w:val="004E4FA7"/>
    <w:rsid w:val="004E718D"/>
    <w:rsid w:val="004F0D08"/>
    <w:rsid w:val="004F2B87"/>
    <w:rsid w:val="004F2BA0"/>
    <w:rsid w:val="004F2CA0"/>
    <w:rsid w:val="004F3627"/>
    <w:rsid w:val="004F3922"/>
    <w:rsid w:val="004F41F5"/>
    <w:rsid w:val="00500AF9"/>
    <w:rsid w:val="00502EF2"/>
    <w:rsid w:val="00503AFB"/>
    <w:rsid w:val="00514C56"/>
    <w:rsid w:val="0051706C"/>
    <w:rsid w:val="00523DEE"/>
    <w:rsid w:val="0052580C"/>
    <w:rsid w:val="00525F16"/>
    <w:rsid w:val="005261C4"/>
    <w:rsid w:val="00526530"/>
    <w:rsid w:val="005279D6"/>
    <w:rsid w:val="0054712D"/>
    <w:rsid w:val="00551DBF"/>
    <w:rsid w:val="005639A8"/>
    <w:rsid w:val="00565B55"/>
    <w:rsid w:val="00566CD9"/>
    <w:rsid w:val="00575298"/>
    <w:rsid w:val="00577DE4"/>
    <w:rsid w:val="0058429C"/>
    <w:rsid w:val="005846E8"/>
    <w:rsid w:val="00585D6A"/>
    <w:rsid w:val="00586254"/>
    <w:rsid w:val="005875B4"/>
    <w:rsid w:val="0059472B"/>
    <w:rsid w:val="00594B81"/>
    <w:rsid w:val="00597408"/>
    <w:rsid w:val="00597E7D"/>
    <w:rsid w:val="00597FBA"/>
    <w:rsid w:val="005A2C72"/>
    <w:rsid w:val="005B0FAD"/>
    <w:rsid w:val="005B4137"/>
    <w:rsid w:val="005B66F8"/>
    <w:rsid w:val="005C2C84"/>
    <w:rsid w:val="005C3451"/>
    <w:rsid w:val="005D3DC0"/>
    <w:rsid w:val="005D41A3"/>
    <w:rsid w:val="005D4D7B"/>
    <w:rsid w:val="005D7E13"/>
    <w:rsid w:val="005E148C"/>
    <w:rsid w:val="005E218B"/>
    <w:rsid w:val="005E3C2A"/>
    <w:rsid w:val="005E3F4E"/>
    <w:rsid w:val="005E535C"/>
    <w:rsid w:val="005F2C9F"/>
    <w:rsid w:val="005F67C8"/>
    <w:rsid w:val="006004AE"/>
    <w:rsid w:val="00606705"/>
    <w:rsid w:val="0061051D"/>
    <w:rsid w:val="00611B70"/>
    <w:rsid w:val="00612A53"/>
    <w:rsid w:val="006206CE"/>
    <w:rsid w:val="00624A4E"/>
    <w:rsid w:val="006261DC"/>
    <w:rsid w:val="00626AE2"/>
    <w:rsid w:val="00627FC9"/>
    <w:rsid w:val="00630EC1"/>
    <w:rsid w:val="00631815"/>
    <w:rsid w:val="00634F9A"/>
    <w:rsid w:val="00637161"/>
    <w:rsid w:val="00644AE0"/>
    <w:rsid w:val="006466E8"/>
    <w:rsid w:val="00647631"/>
    <w:rsid w:val="006478E9"/>
    <w:rsid w:val="0065302E"/>
    <w:rsid w:val="006567B2"/>
    <w:rsid w:val="00656B78"/>
    <w:rsid w:val="00660BF7"/>
    <w:rsid w:val="00661867"/>
    <w:rsid w:val="00663113"/>
    <w:rsid w:val="006632F1"/>
    <w:rsid w:val="00670487"/>
    <w:rsid w:val="00674863"/>
    <w:rsid w:val="0067537E"/>
    <w:rsid w:val="00681B9E"/>
    <w:rsid w:val="0069139E"/>
    <w:rsid w:val="0069270F"/>
    <w:rsid w:val="00696328"/>
    <w:rsid w:val="006971F3"/>
    <w:rsid w:val="006B2999"/>
    <w:rsid w:val="006B4E60"/>
    <w:rsid w:val="006B5B51"/>
    <w:rsid w:val="006C220F"/>
    <w:rsid w:val="006C35AD"/>
    <w:rsid w:val="006C5797"/>
    <w:rsid w:val="006C7FE8"/>
    <w:rsid w:val="006D4F17"/>
    <w:rsid w:val="006D54AE"/>
    <w:rsid w:val="006D5A31"/>
    <w:rsid w:val="006E5904"/>
    <w:rsid w:val="006F2290"/>
    <w:rsid w:val="006F4599"/>
    <w:rsid w:val="00701AD6"/>
    <w:rsid w:val="007025D3"/>
    <w:rsid w:val="00703386"/>
    <w:rsid w:val="007040C5"/>
    <w:rsid w:val="00714D63"/>
    <w:rsid w:val="00714DD8"/>
    <w:rsid w:val="0071748A"/>
    <w:rsid w:val="00717D96"/>
    <w:rsid w:val="0072233B"/>
    <w:rsid w:val="0072763C"/>
    <w:rsid w:val="00727B59"/>
    <w:rsid w:val="007311FC"/>
    <w:rsid w:val="00735E63"/>
    <w:rsid w:val="0074118C"/>
    <w:rsid w:val="00741F52"/>
    <w:rsid w:val="007520A2"/>
    <w:rsid w:val="007541E8"/>
    <w:rsid w:val="0075612D"/>
    <w:rsid w:val="007578CC"/>
    <w:rsid w:val="007606A0"/>
    <w:rsid w:val="00767185"/>
    <w:rsid w:val="00775D41"/>
    <w:rsid w:val="007765E0"/>
    <w:rsid w:val="007801A5"/>
    <w:rsid w:val="00781F22"/>
    <w:rsid w:val="00786F0E"/>
    <w:rsid w:val="007922A7"/>
    <w:rsid w:val="00792B44"/>
    <w:rsid w:val="00795C88"/>
    <w:rsid w:val="00796024"/>
    <w:rsid w:val="007A0D5C"/>
    <w:rsid w:val="007A119D"/>
    <w:rsid w:val="007A3E54"/>
    <w:rsid w:val="007A47FF"/>
    <w:rsid w:val="007A69E8"/>
    <w:rsid w:val="007A69EE"/>
    <w:rsid w:val="007B136F"/>
    <w:rsid w:val="007B1DB6"/>
    <w:rsid w:val="007B28A7"/>
    <w:rsid w:val="007B4AAE"/>
    <w:rsid w:val="007C0E09"/>
    <w:rsid w:val="007C4A05"/>
    <w:rsid w:val="007C63C6"/>
    <w:rsid w:val="007D36E3"/>
    <w:rsid w:val="007D6241"/>
    <w:rsid w:val="007E293E"/>
    <w:rsid w:val="007F4C68"/>
    <w:rsid w:val="007F5A7B"/>
    <w:rsid w:val="007F7499"/>
    <w:rsid w:val="008101A4"/>
    <w:rsid w:val="00810ACC"/>
    <w:rsid w:val="00813AFE"/>
    <w:rsid w:val="00817C19"/>
    <w:rsid w:val="008208DC"/>
    <w:rsid w:val="008216D8"/>
    <w:rsid w:val="00822F64"/>
    <w:rsid w:val="00827C74"/>
    <w:rsid w:val="00832AE0"/>
    <w:rsid w:val="008333AC"/>
    <w:rsid w:val="00840DB0"/>
    <w:rsid w:val="00843AB8"/>
    <w:rsid w:val="008455F4"/>
    <w:rsid w:val="008476C5"/>
    <w:rsid w:val="00853545"/>
    <w:rsid w:val="008563E0"/>
    <w:rsid w:val="00860AE4"/>
    <w:rsid w:val="00866790"/>
    <w:rsid w:val="0086696C"/>
    <w:rsid w:val="008678F7"/>
    <w:rsid w:val="0087170D"/>
    <w:rsid w:val="00873634"/>
    <w:rsid w:val="008741C2"/>
    <w:rsid w:val="00880C6A"/>
    <w:rsid w:val="00885FB9"/>
    <w:rsid w:val="008912ED"/>
    <w:rsid w:val="00891B9D"/>
    <w:rsid w:val="0089387E"/>
    <w:rsid w:val="00897939"/>
    <w:rsid w:val="008A0698"/>
    <w:rsid w:val="008A315D"/>
    <w:rsid w:val="008A39A1"/>
    <w:rsid w:val="008A5D1C"/>
    <w:rsid w:val="008A63F1"/>
    <w:rsid w:val="008B040E"/>
    <w:rsid w:val="008B091B"/>
    <w:rsid w:val="008B732A"/>
    <w:rsid w:val="008C064F"/>
    <w:rsid w:val="008C533F"/>
    <w:rsid w:val="008C6685"/>
    <w:rsid w:val="008C6817"/>
    <w:rsid w:val="008C6E1C"/>
    <w:rsid w:val="008D1575"/>
    <w:rsid w:val="008D3E85"/>
    <w:rsid w:val="008D3EB1"/>
    <w:rsid w:val="008D4382"/>
    <w:rsid w:val="008E1182"/>
    <w:rsid w:val="008E4739"/>
    <w:rsid w:val="008E62B7"/>
    <w:rsid w:val="008E7D12"/>
    <w:rsid w:val="008F317E"/>
    <w:rsid w:val="00924604"/>
    <w:rsid w:val="00930C6B"/>
    <w:rsid w:val="0093564B"/>
    <w:rsid w:val="00936242"/>
    <w:rsid w:val="00936264"/>
    <w:rsid w:val="009470D0"/>
    <w:rsid w:val="00947184"/>
    <w:rsid w:val="00947C4F"/>
    <w:rsid w:val="00951852"/>
    <w:rsid w:val="00953790"/>
    <w:rsid w:val="00957010"/>
    <w:rsid w:val="0096649A"/>
    <w:rsid w:val="00967482"/>
    <w:rsid w:val="00971A46"/>
    <w:rsid w:val="00974EC5"/>
    <w:rsid w:val="00974F56"/>
    <w:rsid w:val="00977ABA"/>
    <w:rsid w:val="009817F2"/>
    <w:rsid w:val="009835B8"/>
    <w:rsid w:val="009870A5"/>
    <w:rsid w:val="0099101F"/>
    <w:rsid w:val="009919BC"/>
    <w:rsid w:val="009A3973"/>
    <w:rsid w:val="009B1C3D"/>
    <w:rsid w:val="009B365C"/>
    <w:rsid w:val="009B4DEB"/>
    <w:rsid w:val="009B5AD2"/>
    <w:rsid w:val="009C117B"/>
    <w:rsid w:val="009C1787"/>
    <w:rsid w:val="009C380E"/>
    <w:rsid w:val="009C41B9"/>
    <w:rsid w:val="009C5407"/>
    <w:rsid w:val="009D31EC"/>
    <w:rsid w:val="009D5F4E"/>
    <w:rsid w:val="009D6553"/>
    <w:rsid w:val="009E0895"/>
    <w:rsid w:val="009E48C8"/>
    <w:rsid w:val="00A06350"/>
    <w:rsid w:val="00A07A63"/>
    <w:rsid w:val="00A12A53"/>
    <w:rsid w:val="00A1430F"/>
    <w:rsid w:val="00A1580C"/>
    <w:rsid w:val="00A163D5"/>
    <w:rsid w:val="00A16862"/>
    <w:rsid w:val="00A16E26"/>
    <w:rsid w:val="00A204E1"/>
    <w:rsid w:val="00A225C1"/>
    <w:rsid w:val="00A2437A"/>
    <w:rsid w:val="00A3231D"/>
    <w:rsid w:val="00A47ADC"/>
    <w:rsid w:val="00A47CD7"/>
    <w:rsid w:val="00A618B0"/>
    <w:rsid w:val="00A653FF"/>
    <w:rsid w:val="00A65EF4"/>
    <w:rsid w:val="00A75B92"/>
    <w:rsid w:val="00A81BA8"/>
    <w:rsid w:val="00A85E99"/>
    <w:rsid w:val="00A87AEC"/>
    <w:rsid w:val="00A920A8"/>
    <w:rsid w:val="00A924D0"/>
    <w:rsid w:val="00A9400C"/>
    <w:rsid w:val="00AA4BF8"/>
    <w:rsid w:val="00AA540D"/>
    <w:rsid w:val="00AA6C1A"/>
    <w:rsid w:val="00AA6F50"/>
    <w:rsid w:val="00AB2E00"/>
    <w:rsid w:val="00AC3438"/>
    <w:rsid w:val="00AC3902"/>
    <w:rsid w:val="00AD07D7"/>
    <w:rsid w:val="00AD10C0"/>
    <w:rsid w:val="00AD123A"/>
    <w:rsid w:val="00AD3212"/>
    <w:rsid w:val="00AD64C2"/>
    <w:rsid w:val="00AD6CC7"/>
    <w:rsid w:val="00AE0DCE"/>
    <w:rsid w:val="00AE0DFA"/>
    <w:rsid w:val="00AE2843"/>
    <w:rsid w:val="00AF3EC3"/>
    <w:rsid w:val="00AF7084"/>
    <w:rsid w:val="00B00840"/>
    <w:rsid w:val="00B008B1"/>
    <w:rsid w:val="00B0271F"/>
    <w:rsid w:val="00B05652"/>
    <w:rsid w:val="00B063A9"/>
    <w:rsid w:val="00B10A46"/>
    <w:rsid w:val="00B11564"/>
    <w:rsid w:val="00B131DD"/>
    <w:rsid w:val="00B152BE"/>
    <w:rsid w:val="00B16489"/>
    <w:rsid w:val="00B20620"/>
    <w:rsid w:val="00B24BA4"/>
    <w:rsid w:val="00B25096"/>
    <w:rsid w:val="00B265AA"/>
    <w:rsid w:val="00B271AE"/>
    <w:rsid w:val="00B27B3C"/>
    <w:rsid w:val="00B31F20"/>
    <w:rsid w:val="00B3243C"/>
    <w:rsid w:val="00B34710"/>
    <w:rsid w:val="00B347AA"/>
    <w:rsid w:val="00B350E4"/>
    <w:rsid w:val="00B361D7"/>
    <w:rsid w:val="00B42334"/>
    <w:rsid w:val="00B42CBA"/>
    <w:rsid w:val="00B43DB1"/>
    <w:rsid w:val="00B44397"/>
    <w:rsid w:val="00B44B20"/>
    <w:rsid w:val="00B466D8"/>
    <w:rsid w:val="00B52BB6"/>
    <w:rsid w:val="00B5472A"/>
    <w:rsid w:val="00B6294D"/>
    <w:rsid w:val="00B65964"/>
    <w:rsid w:val="00B66ED2"/>
    <w:rsid w:val="00B7090D"/>
    <w:rsid w:val="00B75528"/>
    <w:rsid w:val="00B8044F"/>
    <w:rsid w:val="00B814A7"/>
    <w:rsid w:val="00B850FE"/>
    <w:rsid w:val="00B854CE"/>
    <w:rsid w:val="00B90CDA"/>
    <w:rsid w:val="00B94DEA"/>
    <w:rsid w:val="00B96E68"/>
    <w:rsid w:val="00BA03FB"/>
    <w:rsid w:val="00BB1121"/>
    <w:rsid w:val="00BB5074"/>
    <w:rsid w:val="00BB5396"/>
    <w:rsid w:val="00BC40F4"/>
    <w:rsid w:val="00BC4154"/>
    <w:rsid w:val="00BC55F6"/>
    <w:rsid w:val="00BC7D81"/>
    <w:rsid w:val="00BD6470"/>
    <w:rsid w:val="00BD69B1"/>
    <w:rsid w:val="00BE0A38"/>
    <w:rsid w:val="00BE1991"/>
    <w:rsid w:val="00BE47DD"/>
    <w:rsid w:val="00BE49F0"/>
    <w:rsid w:val="00BE62AE"/>
    <w:rsid w:val="00BE71DF"/>
    <w:rsid w:val="00BE7D79"/>
    <w:rsid w:val="00BF2E56"/>
    <w:rsid w:val="00BF3A51"/>
    <w:rsid w:val="00BF432C"/>
    <w:rsid w:val="00C0026F"/>
    <w:rsid w:val="00C017FF"/>
    <w:rsid w:val="00C02630"/>
    <w:rsid w:val="00C03CE3"/>
    <w:rsid w:val="00C0740C"/>
    <w:rsid w:val="00C12BF9"/>
    <w:rsid w:val="00C158A6"/>
    <w:rsid w:val="00C17D16"/>
    <w:rsid w:val="00C17F2E"/>
    <w:rsid w:val="00C24562"/>
    <w:rsid w:val="00C261B5"/>
    <w:rsid w:val="00C32F24"/>
    <w:rsid w:val="00C33FF4"/>
    <w:rsid w:val="00C37416"/>
    <w:rsid w:val="00C4041E"/>
    <w:rsid w:val="00C43728"/>
    <w:rsid w:val="00C45363"/>
    <w:rsid w:val="00C456F7"/>
    <w:rsid w:val="00C4635D"/>
    <w:rsid w:val="00C53D72"/>
    <w:rsid w:val="00C57F47"/>
    <w:rsid w:val="00C57FB0"/>
    <w:rsid w:val="00C75394"/>
    <w:rsid w:val="00C77852"/>
    <w:rsid w:val="00C77EC4"/>
    <w:rsid w:val="00C81CD5"/>
    <w:rsid w:val="00C87770"/>
    <w:rsid w:val="00C97725"/>
    <w:rsid w:val="00C97C29"/>
    <w:rsid w:val="00CA0F01"/>
    <w:rsid w:val="00CA41D0"/>
    <w:rsid w:val="00CA70DE"/>
    <w:rsid w:val="00CB2D93"/>
    <w:rsid w:val="00CB4BC6"/>
    <w:rsid w:val="00CB5D88"/>
    <w:rsid w:val="00CB5DEC"/>
    <w:rsid w:val="00CC03B1"/>
    <w:rsid w:val="00CC0C65"/>
    <w:rsid w:val="00CC19D9"/>
    <w:rsid w:val="00CC796F"/>
    <w:rsid w:val="00CE2D05"/>
    <w:rsid w:val="00CE323E"/>
    <w:rsid w:val="00CE5ADB"/>
    <w:rsid w:val="00CE6CBD"/>
    <w:rsid w:val="00CE74E6"/>
    <w:rsid w:val="00CF0218"/>
    <w:rsid w:val="00CF1922"/>
    <w:rsid w:val="00CF2FD9"/>
    <w:rsid w:val="00CF33FF"/>
    <w:rsid w:val="00D0196F"/>
    <w:rsid w:val="00D0467C"/>
    <w:rsid w:val="00D07F2D"/>
    <w:rsid w:val="00D13E00"/>
    <w:rsid w:val="00D1608B"/>
    <w:rsid w:val="00D20F16"/>
    <w:rsid w:val="00D23660"/>
    <w:rsid w:val="00D31ED4"/>
    <w:rsid w:val="00D35DE7"/>
    <w:rsid w:val="00D37257"/>
    <w:rsid w:val="00D41C37"/>
    <w:rsid w:val="00D463FD"/>
    <w:rsid w:val="00D5774D"/>
    <w:rsid w:val="00D62464"/>
    <w:rsid w:val="00D67BA3"/>
    <w:rsid w:val="00D726CB"/>
    <w:rsid w:val="00D77C73"/>
    <w:rsid w:val="00D8247A"/>
    <w:rsid w:val="00D844B0"/>
    <w:rsid w:val="00D84CC8"/>
    <w:rsid w:val="00D85E7C"/>
    <w:rsid w:val="00D926BB"/>
    <w:rsid w:val="00DA0C76"/>
    <w:rsid w:val="00DA13D1"/>
    <w:rsid w:val="00DA34D6"/>
    <w:rsid w:val="00DA7852"/>
    <w:rsid w:val="00DB0745"/>
    <w:rsid w:val="00DB1858"/>
    <w:rsid w:val="00DB3D1A"/>
    <w:rsid w:val="00DC1649"/>
    <w:rsid w:val="00DC2FCD"/>
    <w:rsid w:val="00DC3268"/>
    <w:rsid w:val="00DC79BD"/>
    <w:rsid w:val="00DE095F"/>
    <w:rsid w:val="00DE27FC"/>
    <w:rsid w:val="00DE3444"/>
    <w:rsid w:val="00DE626E"/>
    <w:rsid w:val="00DE64EF"/>
    <w:rsid w:val="00DE6799"/>
    <w:rsid w:val="00DE744C"/>
    <w:rsid w:val="00DF3B21"/>
    <w:rsid w:val="00DF49F3"/>
    <w:rsid w:val="00DF6BB2"/>
    <w:rsid w:val="00DF788B"/>
    <w:rsid w:val="00E05623"/>
    <w:rsid w:val="00E15291"/>
    <w:rsid w:val="00E1683E"/>
    <w:rsid w:val="00E20B13"/>
    <w:rsid w:val="00E2104D"/>
    <w:rsid w:val="00E231D8"/>
    <w:rsid w:val="00E257F0"/>
    <w:rsid w:val="00E30B58"/>
    <w:rsid w:val="00E31382"/>
    <w:rsid w:val="00E331F1"/>
    <w:rsid w:val="00E34C87"/>
    <w:rsid w:val="00E4752F"/>
    <w:rsid w:val="00E50B6C"/>
    <w:rsid w:val="00E53EE3"/>
    <w:rsid w:val="00E56A95"/>
    <w:rsid w:val="00E600AD"/>
    <w:rsid w:val="00E67370"/>
    <w:rsid w:val="00E679B2"/>
    <w:rsid w:val="00E73DA5"/>
    <w:rsid w:val="00E75CAE"/>
    <w:rsid w:val="00E77536"/>
    <w:rsid w:val="00E81AC8"/>
    <w:rsid w:val="00E87E7A"/>
    <w:rsid w:val="00E91C44"/>
    <w:rsid w:val="00E92928"/>
    <w:rsid w:val="00E95764"/>
    <w:rsid w:val="00EA05FD"/>
    <w:rsid w:val="00EA2B01"/>
    <w:rsid w:val="00EA5C58"/>
    <w:rsid w:val="00EA6BCB"/>
    <w:rsid w:val="00EB32AC"/>
    <w:rsid w:val="00EB3B29"/>
    <w:rsid w:val="00EB3DB7"/>
    <w:rsid w:val="00EB4A00"/>
    <w:rsid w:val="00EC143C"/>
    <w:rsid w:val="00EC4BFA"/>
    <w:rsid w:val="00EC5FAE"/>
    <w:rsid w:val="00ED2AB2"/>
    <w:rsid w:val="00ED3425"/>
    <w:rsid w:val="00ED5214"/>
    <w:rsid w:val="00EE74A1"/>
    <w:rsid w:val="00EE7E25"/>
    <w:rsid w:val="00EF1275"/>
    <w:rsid w:val="00EF658F"/>
    <w:rsid w:val="00EF69A0"/>
    <w:rsid w:val="00F015CF"/>
    <w:rsid w:val="00F01768"/>
    <w:rsid w:val="00F0238C"/>
    <w:rsid w:val="00F070B8"/>
    <w:rsid w:val="00F0750B"/>
    <w:rsid w:val="00F14B82"/>
    <w:rsid w:val="00F15844"/>
    <w:rsid w:val="00F15C07"/>
    <w:rsid w:val="00F2332E"/>
    <w:rsid w:val="00F24590"/>
    <w:rsid w:val="00F304BF"/>
    <w:rsid w:val="00F322BB"/>
    <w:rsid w:val="00F33A89"/>
    <w:rsid w:val="00F33B2B"/>
    <w:rsid w:val="00F36095"/>
    <w:rsid w:val="00F44556"/>
    <w:rsid w:val="00F50FC1"/>
    <w:rsid w:val="00F516CE"/>
    <w:rsid w:val="00F65F11"/>
    <w:rsid w:val="00F6686B"/>
    <w:rsid w:val="00F7057F"/>
    <w:rsid w:val="00F71540"/>
    <w:rsid w:val="00F71E78"/>
    <w:rsid w:val="00F72C7A"/>
    <w:rsid w:val="00F72F6A"/>
    <w:rsid w:val="00F73A1A"/>
    <w:rsid w:val="00F7539D"/>
    <w:rsid w:val="00F76B28"/>
    <w:rsid w:val="00F77F28"/>
    <w:rsid w:val="00F80DBA"/>
    <w:rsid w:val="00F80E7E"/>
    <w:rsid w:val="00F80F97"/>
    <w:rsid w:val="00F81A35"/>
    <w:rsid w:val="00F843FF"/>
    <w:rsid w:val="00F84E81"/>
    <w:rsid w:val="00F85189"/>
    <w:rsid w:val="00F93090"/>
    <w:rsid w:val="00F974C2"/>
    <w:rsid w:val="00F97FEB"/>
    <w:rsid w:val="00FA0FB3"/>
    <w:rsid w:val="00FB030C"/>
    <w:rsid w:val="00FC71A1"/>
    <w:rsid w:val="00FD5C8E"/>
    <w:rsid w:val="00FD7E65"/>
    <w:rsid w:val="00FE0692"/>
    <w:rsid w:val="00FE11A5"/>
    <w:rsid w:val="00FE4763"/>
    <w:rsid w:val="00FE512D"/>
    <w:rsid w:val="00FE606E"/>
    <w:rsid w:val="00FF259A"/>
    <w:rsid w:val="00FF418A"/>
    <w:rsid w:val="00FF741C"/>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customStyle="1" w:styleId="131">
    <w:name w:val="表 (青) 131"/>
    <w:basedOn w:val="a"/>
    <w:uiPriority w:val="34"/>
    <w:qFormat/>
    <w:rsid w:val="00C97725"/>
    <w:pPr>
      <w:ind w:leftChars="400" w:left="840"/>
    </w:pPr>
  </w:style>
  <w:style w:type="paragraph" w:styleId="aa">
    <w:name w:val="List Paragraph"/>
    <w:basedOn w:val="a"/>
    <w:uiPriority w:val="34"/>
    <w:qFormat/>
    <w:rsid w:val="0014291C"/>
    <w:pPr>
      <w:ind w:leftChars="400" w:left="840"/>
    </w:pPr>
  </w:style>
  <w:style w:type="character" w:styleId="ab">
    <w:name w:val="Emphasis"/>
    <w:basedOn w:val="a0"/>
    <w:qFormat/>
    <w:rsid w:val="009E48C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customStyle="1" w:styleId="131">
    <w:name w:val="表 (青) 131"/>
    <w:basedOn w:val="a"/>
    <w:uiPriority w:val="34"/>
    <w:qFormat/>
    <w:rsid w:val="00C97725"/>
    <w:pPr>
      <w:ind w:leftChars="400" w:left="840"/>
    </w:pPr>
  </w:style>
  <w:style w:type="paragraph" w:styleId="aa">
    <w:name w:val="List Paragraph"/>
    <w:basedOn w:val="a"/>
    <w:uiPriority w:val="34"/>
    <w:qFormat/>
    <w:rsid w:val="0014291C"/>
    <w:pPr>
      <w:ind w:leftChars="400" w:left="840"/>
    </w:pPr>
  </w:style>
  <w:style w:type="character" w:styleId="ab">
    <w:name w:val="Emphasis"/>
    <w:basedOn w:val="a0"/>
    <w:qFormat/>
    <w:rsid w:val="009E48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66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1229</Words>
  <Characters>7006</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2020-04-16T02:16:00Z</dcterms:created>
  <dcterms:modified xsi:type="dcterms:W3CDTF">2020-04-16T02:35:00Z</dcterms:modified>
</cp:coreProperties>
</file>