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B6222E" w:rsidP="003F31E8">
      <w:pPr>
        <w:wordWrap w:val="0"/>
        <w:spacing w:line="360" w:lineRule="exact"/>
        <w:ind w:rightChars="100" w:right="210"/>
        <w:jc w:val="right"/>
        <w:rPr>
          <w:rFonts w:ascii="ＭＳ 明朝" w:hAnsi="ＭＳ 明朝"/>
          <w:b/>
          <w:sz w:val="24"/>
        </w:rPr>
      </w:pPr>
      <w:r>
        <w:rPr>
          <w:rFonts w:ascii="ＭＳ 明朝" w:hAnsi="ＭＳ 明朝" w:hint="eastAsia"/>
          <w:b/>
          <w:sz w:val="24"/>
        </w:rPr>
        <w:t>校長　門田</w:t>
      </w:r>
      <w:r w:rsidR="003F31E8">
        <w:rPr>
          <w:rFonts w:ascii="ＭＳ 明朝" w:hAnsi="ＭＳ 明朝" w:hint="eastAsia"/>
          <w:b/>
          <w:sz w:val="24"/>
        </w:rPr>
        <w:t xml:space="preserve">　</w:t>
      </w:r>
      <w:r>
        <w:rPr>
          <w:rFonts w:ascii="ＭＳ 明朝" w:hAnsi="ＭＳ 明朝" w:hint="eastAsia"/>
          <w:b/>
          <w:sz w:val="24"/>
        </w:rPr>
        <w:t>浩一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C9324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350953">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D366D7"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1FA0" w:rsidTr="000354D4">
        <w:trPr>
          <w:jc w:val="center"/>
        </w:trPr>
        <w:tc>
          <w:tcPr>
            <w:tcW w:w="14944" w:type="dxa"/>
            <w:shd w:val="clear" w:color="auto" w:fill="auto"/>
          </w:tcPr>
          <w:p w:rsidR="00337B67" w:rsidRPr="00FA1FA0" w:rsidRDefault="00830F9C" w:rsidP="00337B67">
            <w:pPr>
              <w:textAlignment w:val="center"/>
              <w:rPr>
                <w:rFonts w:asciiTheme="minorHAnsi" w:hAnsiTheme="minorHAnsi"/>
                <w:szCs w:val="21"/>
              </w:rPr>
            </w:pPr>
            <w:r w:rsidRPr="00FA1FA0">
              <w:rPr>
                <w:rFonts w:asciiTheme="minorHAnsi" w:hAnsiTheme="minorHAnsi"/>
                <w:szCs w:val="21"/>
              </w:rPr>
              <w:t>芥川高校</w:t>
            </w:r>
            <w:r w:rsidR="00D377BF" w:rsidRPr="00FA1FA0">
              <w:rPr>
                <w:rFonts w:asciiTheme="minorHAnsi" w:hAnsiTheme="minorHAnsi"/>
                <w:szCs w:val="21"/>
              </w:rPr>
              <w:t>がめざす学校像は</w:t>
            </w:r>
            <w:r w:rsidR="003F31E8">
              <w:rPr>
                <w:rFonts w:asciiTheme="minorHAnsi" w:hAnsiTheme="minorHAnsi"/>
                <w:b/>
                <w:szCs w:val="21"/>
              </w:rPr>
              <w:t>『</w:t>
            </w:r>
            <w:r w:rsidR="003F31E8">
              <w:rPr>
                <w:rFonts w:asciiTheme="minorHAnsi" w:hAnsiTheme="minorHAnsi" w:hint="eastAsia"/>
                <w:b/>
                <w:szCs w:val="21"/>
              </w:rPr>
              <w:t>豊かな</w:t>
            </w:r>
            <w:r w:rsidR="003F31E8">
              <w:rPr>
                <w:rFonts w:asciiTheme="minorHAnsi" w:hAnsiTheme="minorHAnsi"/>
                <w:b/>
                <w:szCs w:val="21"/>
              </w:rPr>
              <w:t>人間力と</w:t>
            </w:r>
            <w:r w:rsidR="006F4502">
              <w:rPr>
                <w:rFonts w:asciiTheme="minorHAnsi" w:hAnsiTheme="minorHAnsi" w:hint="eastAsia"/>
                <w:b/>
                <w:szCs w:val="21"/>
              </w:rPr>
              <w:t>グローバルな視点で、</w:t>
            </w:r>
            <w:r w:rsidR="003F31E8">
              <w:rPr>
                <w:rFonts w:asciiTheme="minorHAnsi" w:hAnsiTheme="minorHAnsi" w:hint="eastAsia"/>
                <w:b/>
                <w:szCs w:val="21"/>
              </w:rPr>
              <w:t>自ら考え行動し</w:t>
            </w:r>
            <w:r w:rsidR="00031FED">
              <w:rPr>
                <w:rFonts w:asciiTheme="minorHAnsi" w:hAnsiTheme="minorHAnsi" w:hint="eastAsia"/>
                <w:b/>
                <w:szCs w:val="21"/>
              </w:rPr>
              <w:t>、主体的に</w:t>
            </w:r>
            <w:r w:rsidR="003F31E8">
              <w:rPr>
                <w:rFonts w:asciiTheme="minorHAnsi" w:hAnsiTheme="minorHAnsi" w:hint="eastAsia"/>
                <w:b/>
                <w:szCs w:val="21"/>
              </w:rPr>
              <w:t>進路を切り拓く力を持った</w:t>
            </w:r>
            <w:r w:rsidRPr="00FA1FA0">
              <w:rPr>
                <w:rFonts w:asciiTheme="minorHAnsi" w:hAnsiTheme="minorHAnsi"/>
                <w:b/>
                <w:szCs w:val="21"/>
              </w:rPr>
              <w:t>生徒を育てる</w:t>
            </w:r>
            <w:r w:rsidR="00337B67" w:rsidRPr="00FA1FA0">
              <w:rPr>
                <w:rFonts w:asciiTheme="minorHAnsi" w:hAnsiTheme="minorHAnsi"/>
                <w:b/>
                <w:szCs w:val="21"/>
              </w:rPr>
              <w:t>学校』</w:t>
            </w:r>
            <w:r w:rsidRPr="00FA1FA0">
              <w:rPr>
                <w:rFonts w:asciiTheme="minorHAnsi" w:hAnsiTheme="minorHAnsi"/>
                <w:szCs w:val="21"/>
              </w:rPr>
              <w:t>。</w:t>
            </w:r>
          </w:p>
          <w:p w:rsidR="003F31E8" w:rsidRDefault="00337B67" w:rsidP="00337B67">
            <w:pPr>
              <w:textAlignment w:val="center"/>
              <w:rPr>
                <w:rFonts w:asciiTheme="minorHAnsi" w:hAnsiTheme="minorHAnsi"/>
                <w:szCs w:val="21"/>
              </w:rPr>
            </w:pPr>
            <w:r w:rsidRPr="00FA1FA0">
              <w:rPr>
                <w:rFonts w:asciiTheme="minorHAnsi" w:hAnsiTheme="minorHAnsi"/>
                <w:szCs w:val="21"/>
              </w:rPr>
              <w:t xml:space="preserve">１　</w:t>
            </w:r>
            <w:r w:rsidR="006F4502">
              <w:rPr>
                <w:rFonts w:asciiTheme="minorHAnsi" w:hAnsiTheme="minorHAnsi" w:hint="eastAsia"/>
                <w:szCs w:val="21"/>
              </w:rPr>
              <w:t>「</w:t>
            </w:r>
            <w:r w:rsidR="003F31E8" w:rsidRPr="003F31E8">
              <w:rPr>
                <w:rFonts w:asciiTheme="minorHAnsi" w:hAnsiTheme="minorHAnsi" w:hint="eastAsia"/>
                <w:szCs w:val="21"/>
              </w:rPr>
              <w:t>自ら考え行動し</w:t>
            </w:r>
            <w:r w:rsidR="00031FED">
              <w:rPr>
                <w:rFonts w:asciiTheme="minorHAnsi" w:hAnsiTheme="minorHAnsi" w:hint="eastAsia"/>
                <w:szCs w:val="21"/>
              </w:rPr>
              <w:t>、主体的に</w:t>
            </w:r>
            <w:r w:rsidR="003F31E8" w:rsidRPr="003F31E8">
              <w:rPr>
                <w:rFonts w:asciiTheme="minorHAnsi" w:hAnsiTheme="minorHAnsi"/>
                <w:szCs w:val="21"/>
              </w:rPr>
              <w:t>進路を切り拓</w:t>
            </w:r>
            <w:r w:rsidR="003F31E8" w:rsidRPr="003F31E8">
              <w:rPr>
                <w:rFonts w:asciiTheme="minorHAnsi" w:hAnsiTheme="minorHAnsi" w:hint="eastAsia"/>
                <w:szCs w:val="21"/>
              </w:rPr>
              <w:t>く</w:t>
            </w:r>
            <w:r w:rsidR="003F31E8">
              <w:rPr>
                <w:rFonts w:asciiTheme="minorHAnsi" w:hAnsiTheme="minorHAnsi"/>
                <w:szCs w:val="21"/>
              </w:rPr>
              <w:t>力</w:t>
            </w:r>
            <w:r w:rsidR="006F4502">
              <w:rPr>
                <w:rFonts w:asciiTheme="minorHAnsi" w:hAnsiTheme="minorHAnsi" w:hint="eastAsia"/>
                <w:szCs w:val="21"/>
              </w:rPr>
              <w:t>」</w:t>
            </w:r>
            <w:r w:rsidR="00F40FA4" w:rsidRPr="003F31E8">
              <w:rPr>
                <w:rFonts w:asciiTheme="minorHAnsi" w:hAnsiTheme="minorHAnsi"/>
                <w:szCs w:val="21"/>
              </w:rPr>
              <w:t>を持った生徒の育</w:t>
            </w:r>
            <w:r w:rsidR="00F40FA4" w:rsidRPr="00FA1FA0">
              <w:rPr>
                <w:rFonts w:asciiTheme="minorHAnsi" w:hAnsiTheme="minorHAnsi"/>
                <w:szCs w:val="21"/>
              </w:rPr>
              <w:t xml:space="preserve">成　</w:t>
            </w:r>
          </w:p>
          <w:p w:rsidR="00170B7B" w:rsidRPr="00FA1FA0" w:rsidRDefault="006F4502" w:rsidP="00337B67">
            <w:pPr>
              <w:textAlignment w:val="center"/>
              <w:rPr>
                <w:rFonts w:asciiTheme="minorHAnsi" w:hAnsiTheme="minorHAnsi"/>
                <w:szCs w:val="21"/>
              </w:rPr>
            </w:pPr>
            <w:r>
              <w:rPr>
                <w:rFonts w:asciiTheme="minorHAnsi" w:hAnsiTheme="minorHAnsi"/>
                <w:szCs w:val="21"/>
              </w:rPr>
              <w:t xml:space="preserve">２　</w:t>
            </w:r>
            <w:r>
              <w:rPr>
                <w:rFonts w:asciiTheme="minorHAnsi" w:hAnsiTheme="minorHAnsi" w:hint="eastAsia"/>
                <w:szCs w:val="21"/>
              </w:rPr>
              <w:t>「</w:t>
            </w:r>
            <w:r>
              <w:rPr>
                <w:rFonts w:asciiTheme="minorHAnsi" w:hAnsiTheme="minorHAnsi"/>
                <w:szCs w:val="21"/>
              </w:rPr>
              <w:t>グローバルな</w:t>
            </w:r>
            <w:r>
              <w:rPr>
                <w:rFonts w:asciiTheme="minorHAnsi" w:hAnsiTheme="minorHAnsi" w:hint="eastAsia"/>
                <w:szCs w:val="21"/>
              </w:rPr>
              <w:t>視点で考える力」</w:t>
            </w:r>
            <w:r w:rsidR="00170B7B" w:rsidRPr="00FA1FA0">
              <w:rPr>
                <w:rFonts w:asciiTheme="minorHAnsi" w:hAnsiTheme="minorHAnsi"/>
                <w:szCs w:val="21"/>
              </w:rPr>
              <w:t>を持った生徒の育成</w:t>
            </w:r>
            <w:r w:rsidR="00F40FA4" w:rsidRPr="00FA1FA0">
              <w:rPr>
                <w:rFonts w:asciiTheme="minorHAnsi" w:hAnsiTheme="minorHAnsi"/>
                <w:szCs w:val="21"/>
              </w:rPr>
              <w:t xml:space="preserve">　</w:t>
            </w:r>
          </w:p>
          <w:p w:rsidR="009B365C" w:rsidRPr="00FA1FA0" w:rsidRDefault="00170B7B" w:rsidP="00031FED">
            <w:pPr>
              <w:textAlignment w:val="center"/>
              <w:rPr>
                <w:rFonts w:asciiTheme="minorHAnsi" w:hAnsiTheme="minorHAnsi"/>
                <w:szCs w:val="21"/>
              </w:rPr>
            </w:pPr>
            <w:r w:rsidRPr="00FA1FA0">
              <w:rPr>
                <w:rFonts w:asciiTheme="minorHAnsi" w:hAnsiTheme="minorHAnsi"/>
                <w:szCs w:val="21"/>
              </w:rPr>
              <w:t xml:space="preserve">３　</w:t>
            </w:r>
            <w:r w:rsidR="006F4502">
              <w:rPr>
                <w:rFonts w:asciiTheme="minorHAnsi" w:hAnsiTheme="minorHAnsi" w:hint="eastAsia"/>
                <w:szCs w:val="21"/>
              </w:rPr>
              <w:t>「</w:t>
            </w:r>
            <w:r w:rsidR="003F31E8">
              <w:rPr>
                <w:rFonts w:asciiTheme="minorHAnsi" w:hAnsiTheme="minorHAnsi"/>
                <w:szCs w:val="21"/>
              </w:rPr>
              <w:t>豊かな人間力</w:t>
            </w:r>
            <w:r w:rsidR="006F4502">
              <w:rPr>
                <w:rFonts w:asciiTheme="minorHAnsi" w:hAnsiTheme="minorHAnsi" w:hint="eastAsia"/>
                <w:szCs w:val="21"/>
              </w:rPr>
              <w:t>」</w:t>
            </w:r>
            <w:r w:rsidR="00F40FA4" w:rsidRPr="00FA1FA0">
              <w:rPr>
                <w:rFonts w:asciiTheme="minorHAnsi" w:hAnsiTheme="minorHAnsi"/>
                <w:szCs w:val="21"/>
              </w:rPr>
              <w:t xml:space="preserve">を持った生徒の育成　</w:t>
            </w:r>
          </w:p>
        </w:tc>
      </w:tr>
    </w:tbl>
    <w:p w:rsidR="00324B67" w:rsidRPr="00FA1FA0" w:rsidRDefault="00324B67" w:rsidP="004245A1">
      <w:pPr>
        <w:spacing w:line="300" w:lineRule="exact"/>
        <w:ind w:hanging="187"/>
        <w:jc w:val="left"/>
        <w:rPr>
          <w:rFonts w:asciiTheme="minorHAnsi" w:eastAsia="ＭＳ ゴシック" w:hAnsiTheme="minorHAnsi"/>
          <w:szCs w:val="21"/>
        </w:rPr>
      </w:pPr>
    </w:p>
    <w:p w:rsidR="009B365C" w:rsidRPr="00FA1FA0" w:rsidRDefault="009B365C" w:rsidP="004245A1">
      <w:pPr>
        <w:spacing w:line="300" w:lineRule="exact"/>
        <w:ind w:hanging="187"/>
        <w:jc w:val="left"/>
        <w:rPr>
          <w:rFonts w:asciiTheme="minorHAnsi" w:eastAsia="ＭＳ ゴシック" w:hAnsiTheme="minorHAnsi"/>
          <w:szCs w:val="21"/>
        </w:rPr>
      </w:pPr>
      <w:r w:rsidRPr="00FA1FA0">
        <w:rPr>
          <w:rFonts w:asciiTheme="minorHAnsi" w:eastAsia="ＭＳ ゴシック" w:hAnsiTheme="minorHAnsi"/>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328C8" w:rsidRPr="00D51295" w:rsidTr="000354D4">
        <w:trPr>
          <w:jc w:val="center"/>
        </w:trPr>
        <w:tc>
          <w:tcPr>
            <w:tcW w:w="14944" w:type="dxa"/>
            <w:shd w:val="clear" w:color="auto" w:fill="auto"/>
          </w:tcPr>
          <w:p w:rsidR="00FB10A9" w:rsidRPr="00D51295" w:rsidRDefault="00170B7B" w:rsidP="00FB10A9">
            <w:pPr>
              <w:textAlignment w:val="center"/>
              <w:rPr>
                <w:rFonts w:asciiTheme="minorHAnsi" w:hAnsiTheme="minorHAnsi"/>
                <w:b/>
                <w:szCs w:val="21"/>
              </w:rPr>
            </w:pPr>
            <w:r w:rsidRPr="00D51295">
              <w:rPr>
                <w:rFonts w:asciiTheme="minorHAnsi" w:hAnsiTheme="minorHAnsi"/>
                <w:b/>
                <w:szCs w:val="21"/>
              </w:rPr>
              <w:t>１</w:t>
            </w:r>
            <w:r w:rsidR="00FB10A9" w:rsidRPr="00D51295">
              <w:rPr>
                <w:rFonts w:asciiTheme="minorHAnsi" w:hAnsiTheme="minorHAnsi" w:hint="eastAsia"/>
                <w:b/>
                <w:szCs w:val="21"/>
              </w:rPr>
              <w:t>.</w:t>
            </w:r>
            <w:r w:rsidRPr="00D51295">
              <w:rPr>
                <w:rFonts w:asciiTheme="minorHAnsi" w:hAnsiTheme="minorHAnsi"/>
                <w:b/>
                <w:szCs w:val="21"/>
              </w:rPr>
              <w:t xml:space="preserve">　</w:t>
            </w:r>
            <w:r w:rsidR="00FB10A9" w:rsidRPr="00D51295">
              <w:rPr>
                <w:rFonts w:asciiTheme="minorHAnsi" w:hAnsiTheme="minorHAnsi" w:hint="eastAsia"/>
                <w:b/>
                <w:szCs w:val="21"/>
              </w:rPr>
              <w:t>自ら考え行動し、主体的に</w:t>
            </w:r>
            <w:r w:rsidR="00FB10A9" w:rsidRPr="00D51295">
              <w:rPr>
                <w:rFonts w:asciiTheme="minorHAnsi" w:hAnsiTheme="minorHAnsi"/>
                <w:b/>
                <w:szCs w:val="21"/>
              </w:rPr>
              <w:t>進路を切り拓</w:t>
            </w:r>
            <w:r w:rsidR="00FB10A9" w:rsidRPr="00D51295">
              <w:rPr>
                <w:rFonts w:asciiTheme="minorHAnsi" w:hAnsiTheme="minorHAnsi" w:hint="eastAsia"/>
                <w:b/>
                <w:szCs w:val="21"/>
              </w:rPr>
              <w:t>く</w:t>
            </w:r>
            <w:r w:rsidR="00FB10A9" w:rsidRPr="00D51295">
              <w:rPr>
                <w:rFonts w:asciiTheme="minorHAnsi" w:hAnsiTheme="minorHAnsi"/>
                <w:b/>
                <w:szCs w:val="21"/>
              </w:rPr>
              <w:t xml:space="preserve">力を持った生徒の育成　</w:t>
            </w:r>
          </w:p>
          <w:p w:rsidR="00170B7B" w:rsidRPr="00D51295" w:rsidRDefault="005311CE" w:rsidP="00A33F75">
            <w:pPr>
              <w:numPr>
                <w:ilvl w:val="0"/>
                <w:numId w:val="19"/>
              </w:numPr>
              <w:rPr>
                <w:rFonts w:asciiTheme="minorHAnsi" w:hAnsiTheme="minorHAnsi"/>
                <w:szCs w:val="21"/>
              </w:rPr>
            </w:pPr>
            <w:r w:rsidRPr="00D51295">
              <w:rPr>
                <w:rFonts w:asciiTheme="minorHAnsi" w:hAnsiTheme="minorHAnsi"/>
                <w:szCs w:val="21"/>
                <w:bdr w:val="single" w:sz="4" w:space="0" w:color="auto"/>
              </w:rPr>
              <w:t>学力の向上</w:t>
            </w:r>
            <w:r w:rsidR="003F31E8" w:rsidRPr="00D51295">
              <w:rPr>
                <w:rFonts w:asciiTheme="minorHAnsi" w:hAnsiTheme="minorHAnsi"/>
                <w:szCs w:val="21"/>
              </w:rPr>
              <w:t>（授業力向上、学習環境整備</w:t>
            </w:r>
            <w:r w:rsidR="00792AC9" w:rsidRPr="00D51295">
              <w:rPr>
                <w:rFonts w:asciiTheme="minorHAnsi" w:hAnsiTheme="minorHAnsi" w:hint="eastAsia"/>
                <w:szCs w:val="21"/>
              </w:rPr>
              <w:t>等</w:t>
            </w:r>
            <w:r w:rsidRPr="00D51295">
              <w:rPr>
                <w:rFonts w:asciiTheme="minorHAnsi" w:hAnsiTheme="minorHAnsi"/>
                <w:szCs w:val="21"/>
              </w:rPr>
              <w:t>）</w:t>
            </w:r>
          </w:p>
          <w:p w:rsidR="00170B7B" w:rsidRPr="00D51295" w:rsidRDefault="00170B7B" w:rsidP="00170B7B">
            <w:pPr>
              <w:spacing w:line="320" w:lineRule="exact"/>
              <w:ind w:left="210" w:hangingChars="100" w:hanging="210"/>
              <w:rPr>
                <w:rFonts w:asciiTheme="minorHAnsi" w:hAnsiTheme="minorHAnsi"/>
                <w:szCs w:val="21"/>
              </w:rPr>
            </w:pPr>
            <w:r w:rsidRPr="00D51295">
              <w:rPr>
                <w:rFonts w:asciiTheme="minorHAnsi" w:hAnsiTheme="minorHAnsi"/>
                <w:szCs w:val="21"/>
              </w:rPr>
              <w:t xml:space="preserve">　　</w:t>
            </w:r>
            <w:r w:rsidR="00350953" w:rsidRPr="00D51295">
              <w:rPr>
                <w:rFonts w:asciiTheme="minorHAnsi" w:hAnsiTheme="minorHAnsi"/>
                <w:szCs w:val="21"/>
              </w:rPr>
              <w:t xml:space="preserve">ア　</w:t>
            </w:r>
            <w:r w:rsidR="00350953" w:rsidRPr="00D51295">
              <w:rPr>
                <w:rFonts w:asciiTheme="minorHAnsi" w:hAnsiTheme="minorHAnsi" w:hint="eastAsia"/>
                <w:szCs w:val="21"/>
              </w:rPr>
              <w:t>生徒にとって</w:t>
            </w:r>
            <w:r w:rsidR="00D46CF5" w:rsidRPr="00D51295">
              <w:rPr>
                <w:rFonts w:asciiTheme="minorHAnsi" w:hAnsiTheme="minorHAnsi" w:hint="eastAsia"/>
                <w:szCs w:val="21"/>
              </w:rPr>
              <w:t>より</w:t>
            </w:r>
            <w:r w:rsidR="00792AC9" w:rsidRPr="00D51295">
              <w:rPr>
                <w:rFonts w:asciiTheme="minorHAnsi" w:hAnsiTheme="minorHAnsi"/>
                <w:szCs w:val="21"/>
              </w:rPr>
              <w:t>「魅力的な授業」「わかる授業」</w:t>
            </w:r>
            <w:r w:rsidR="00D46CF5" w:rsidRPr="00D51295">
              <w:rPr>
                <w:rFonts w:asciiTheme="minorHAnsi" w:hAnsiTheme="minorHAnsi" w:hint="eastAsia"/>
                <w:szCs w:val="21"/>
              </w:rPr>
              <w:t>となるように、</w:t>
            </w:r>
            <w:r w:rsidR="00792AC9" w:rsidRPr="00D51295">
              <w:rPr>
                <w:rFonts w:asciiTheme="minorHAnsi" w:hAnsiTheme="minorHAnsi"/>
                <w:szCs w:val="21"/>
              </w:rPr>
              <w:t>生徒による授業アンケート等</w:t>
            </w:r>
            <w:r w:rsidR="00792AC9" w:rsidRPr="00D51295">
              <w:rPr>
                <w:rFonts w:asciiTheme="minorHAnsi" w:hAnsiTheme="minorHAnsi" w:hint="eastAsia"/>
                <w:szCs w:val="21"/>
              </w:rPr>
              <w:t>も活用しつつ、</w:t>
            </w:r>
            <w:r w:rsidR="002F6D54" w:rsidRPr="00D51295">
              <w:rPr>
                <w:rFonts w:asciiTheme="minorHAnsi" w:hAnsiTheme="minorHAnsi"/>
                <w:szCs w:val="21"/>
              </w:rPr>
              <w:t>組織的な取組を</w:t>
            </w:r>
            <w:r w:rsidRPr="00D51295">
              <w:rPr>
                <w:rFonts w:asciiTheme="minorHAnsi" w:hAnsiTheme="minorHAnsi"/>
                <w:szCs w:val="21"/>
              </w:rPr>
              <w:t>推進する。</w:t>
            </w:r>
          </w:p>
          <w:p w:rsidR="00170B7B" w:rsidRPr="00D51295" w:rsidRDefault="00170B7B" w:rsidP="00170B7B">
            <w:pPr>
              <w:spacing w:line="320" w:lineRule="exact"/>
              <w:ind w:left="240" w:firstLineChars="100" w:firstLine="210"/>
              <w:rPr>
                <w:rFonts w:asciiTheme="minorHAnsi" w:hAnsiTheme="minorHAnsi"/>
                <w:szCs w:val="21"/>
              </w:rPr>
            </w:pPr>
            <w:r w:rsidRPr="00D51295">
              <w:rPr>
                <w:rFonts w:asciiTheme="minorHAnsi" w:hAnsiTheme="minorHAnsi"/>
                <w:szCs w:val="21"/>
              </w:rPr>
              <w:t xml:space="preserve">イ　</w:t>
            </w:r>
            <w:r w:rsidR="00533339" w:rsidRPr="00D51295">
              <w:rPr>
                <w:rFonts w:asciiTheme="minorHAnsi" w:hAnsiTheme="minorHAnsi" w:hint="eastAsia"/>
                <w:szCs w:val="21"/>
              </w:rPr>
              <w:t>生徒の</w:t>
            </w:r>
            <w:r w:rsidR="00350953" w:rsidRPr="00D51295">
              <w:rPr>
                <w:rFonts w:asciiTheme="minorHAnsi" w:hAnsiTheme="minorHAnsi" w:hint="eastAsia"/>
                <w:szCs w:val="21"/>
              </w:rPr>
              <w:t>理解が深まるように</w:t>
            </w:r>
            <w:r w:rsidRPr="00D51295">
              <w:rPr>
                <w:rFonts w:asciiTheme="minorHAnsi" w:hAnsiTheme="minorHAnsi"/>
                <w:szCs w:val="21"/>
              </w:rPr>
              <w:t>ICT</w:t>
            </w:r>
            <w:r w:rsidR="001C0F2E" w:rsidRPr="00D51295">
              <w:rPr>
                <w:rFonts w:asciiTheme="minorHAnsi" w:hAnsiTheme="minorHAnsi" w:hint="eastAsia"/>
                <w:szCs w:val="21"/>
              </w:rPr>
              <w:t>等</w:t>
            </w:r>
            <w:r w:rsidR="00533339" w:rsidRPr="00D51295">
              <w:rPr>
                <w:rFonts w:asciiTheme="minorHAnsi" w:hAnsiTheme="minorHAnsi" w:hint="eastAsia"/>
                <w:szCs w:val="21"/>
              </w:rPr>
              <w:t>を活用した授業改善についての研究</w:t>
            </w:r>
            <w:r w:rsidR="00E1429A" w:rsidRPr="00D51295">
              <w:rPr>
                <w:rFonts w:asciiTheme="minorHAnsi" w:hAnsiTheme="minorHAnsi" w:hint="eastAsia"/>
                <w:szCs w:val="21"/>
              </w:rPr>
              <w:t>を推進し、</w:t>
            </w:r>
            <w:r w:rsidR="00350953" w:rsidRPr="00D51295">
              <w:rPr>
                <w:rFonts w:asciiTheme="minorHAnsi" w:hAnsiTheme="minorHAnsi" w:hint="eastAsia"/>
                <w:szCs w:val="21"/>
              </w:rPr>
              <w:t>適切に活用する。</w:t>
            </w:r>
          </w:p>
          <w:p w:rsidR="00170B7B" w:rsidRPr="00D51295" w:rsidRDefault="009263A1" w:rsidP="005777F6">
            <w:pPr>
              <w:spacing w:line="320" w:lineRule="exact"/>
              <w:ind w:left="240" w:firstLineChars="100" w:firstLine="210"/>
              <w:rPr>
                <w:rFonts w:asciiTheme="minorHAnsi" w:hAnsiTheme="minorHAnsi"/>
                <w:szCs w:val="21"/>
              </w:rPr>
            </w:pPr>
            <w:r w:rsidRPr="00D51295">
              <w:rPr>
                <w:rFonts w:asciiTheme="minorHAnsi" w:hAnsiTheme="minorHAnsi"/>
                <w:szCs w:val="21"/>
              </w:rPr>
              <w:t>ウ</w:t>
            </w:r>
            <w:r w:rsidR="00792AC9" w:rsidRPr="00D51295">
              <w:rPr>
                <w:rFonts w:asciiTheme="minorHAnsi" w:hAnsiTheme="minorHAnsi"/>
                <w:szCs w:val="21"/>
              </w:rPr>
              <w:t xml:space="preserve">　</w:t>
            </w:r>
            <w:r w:rsidR="001350DD" w:rsidRPr="00D51295">
              <w:rPr>
                <w:rFonts w:asciiTheme="minorHAnsi" w:hAnsiTheme="minorHAnsi" w:hint="eastAsia"/>
                <w:szCs w:val="21"/>
              </w:rPr>
              <w:t>生徒に</w:t>
            </w:r>
            <w:r w:rsidR="00350953" w:rsidRPr="00D51295">
              <w:rPr>
                <w:rFonts w:asciiTheme="minorHAnsi" w:hAnsiTheme="minorHAnsi"/>
                <w:szCs w:val="21"/>
              </w:rPr>
              <w:t>自学自習力</w:t>
            </w:r>
            <w:r w:rsidR="00350953" w:rsidRPr="00D51295">
              <w:rPr>
                <w:rFonts w:asciiTheme="minorHAnsi" w:hAnsiTheme="minorHAnsi" w:hint="eastAsia"/>
                <w:szCs w:val="21"/>
              </w:rPr>
              <w:t>が身に付くように</w:t>
            </w:r>
            <w:r w:rsidR="00792AC9" w:rsidRPr="00D51295">
              <w:rPr>
                <w:rFonts w:asciiTheme="minorHAnsi" w:hAnsiTheme="minorHAnsi" w:hint="eastAsia"/>
                <w:szCs w:val="21"/>
              </w:rPr>
              <w:t>課題等を工夫する。</w:t>
            </w:r>
          </w:p>
          <w:p w:rsidR="00170B7B" w:rsidRPr="00D51295" w:rsidRDefault="005311CE" w:rsidP="00401B2A">
            <w:pPr>
              <w:ind w:firstLineChars="200" w:firstLine="420"/>
              <w:rPr>
                <w:rFonts w:asciiTheme="minorHAnsi" w:hAnsiTheme="minorHAnsi"/>
                <w:szCs w:val="21"/>
              </w:rPr>
            </w:pPr>
            <w:r w:rsidRPr="00D51295">
              <w:rPr>
                <w:rFonts w:asciiTheme="minorHAnsi" w:hAnsiTheme="minorHAnsi"/>
                <w:szCs w:val="21"/>
              </w:rPr>
              <w:t>＊</w:t>
            </w:r>
            <w:r w:rsidR="007E602E" w:rsidRPr="00D51295">
              <w:rPr>
                <w:rFonts w:asciiTheme="minorHAnsi" w:hAnsiTheme="minorHAnsi"/>
                <w:szCs w:val="21"/>
              </w:rPr>
              <w:t xml:space="preserve">　</w:t>
            </w:r>
            <w:r w:rsidRPr="00D51295">
              <w:rPr>
                <w:rFonts w:asciiTheme="minorHAnsi" w:hAnsiTheme="minorHAnsi"/>
                <w:szCs w:val="21"/>
              </w:rPr>
              <w:t>授業</w:t>
            </w:r>
            <w:r w:rsidR="00A940BA" w:rsidRPr="00D51295">
              <w:rPr>
                <w:rFonts w:asciiTheme="minorHAnsi" w:hAnsiTheme="minorHAnsi"/>
                <w:szCs w:val="21"/>
              </w:rPr>
              <w:t>アンケートの結果、授業</w:t>
            </w:r>
            <w:r w:rsidRPr="00D51295">
              <w:rPr>
                <w:rFonts w:asciiTheme="minorHAnsi" w:hAnsiTheme="minorHAnsi"/>
                <w:szCs w:val="21"/>
              </w:rPr>
              <w:t>満足度は</w:t>
            </w:r>
            <w:r w:rsidR="006127E4" w:rsidRPr="00D51295">
              <w:rPr>
                <w:rFonts w:asciiTheme="minorHAnsi" w:hAnsiTheme="minorHAnsi"/>
                <w:szCs w:val="21"/>
              </w:rPr>
              <w:t>平成</w:t>
            </w:r>
            <w:r w:rsidR="00350953" w:rsidRPr="00D51295">
              <w:rPr>
                <w:rFonts w:asciiTheme="minorHAnsi" w:hAnsiTheme="minorHAnsi" w:hint="eastAsia"/>
                <w:szCs w:val="21"/>
              </w:rPr>
              <w:t>30</w:t>
            </w:r>
            <w:r w:rsidR="006127E4" w:rsidRPr="00D51295">
              <w:rPr>
                <w:rFonts w:asciiTheme="minorHAnsi" w:hAnsiTheme="minorHAnsi"/>
                <w:szCs w:val="21"/>
              </w:rPr>
              <w:t>年度</w:t>
            </w:r>
            <w:r w:rsidR="00401B2A" w:rsidRPr="00D51295">
              <w:rPr>
                <w:rFonts w:asciiTheme="minorHAnsi" w:hAnsiTheme="minorHAnsi" w:hint="eastAsia"/>
                <w:szCs w:val="21"/>
              </w:rPr>
              <w:t>(</w:t>
            </w:r>
            <w:r w:rsidR="00401B2A" w:rsidRPr="00D51295">
              <w:rPr>
                <w:rFonts w:asciiTheme="minorHAnsi" w:hAnsiTheme="minorHAnsi" w:hint="eastAsia"/>
                <w:szCs w:val="21"/>
              </w:rPr>
              <w:t>第二回</w:t>
            </w:r>
            <w:r w:rsidR="00401B2A" w:rsidRPr="00D51295">
              <w:rPr>
                <w:rFonts w:asciiTheme="minorHAnsi" w:hAnsiTheme="minorHAnsi" w:hint="eastAsia"/>
                <w:szCs w:val="21"/>
              </w:rPr>
              <w:t>)</w:t>
            </w:r>
            <w:r w:rsidR="006127E4" w:rsidRPr="00D51295">
              <w:rPr>
                <w:rFonts w:asciiTheme="minorHAnsi" w:hAnsiTheme="minorHAnsi"/>
                <w:szCs w:val="21"/>
              </w:rPr>
              <w:t>が</w:t>
            </w:r>
            <w:r w:rsidR="00350953" w:rsidRPr="00D51295">
              <w:rPr>
                <w:rFonts w:asciiTheme="minorHAnsi" w:hAnsiTheme="minorHAnsi" w:hint="eastAsia"/>
                <w:szCs w:val="21"/>
              </w:rPr>
              <w:t>75.5</w:t>
            </w:r>
            <w:r w:rsidR="006127E4" w:rsidRPr="00D51295">
              <w:rPr>
                <w:rFonts w:asciiTheme="minorHAnsi" w:hAnsiTheme="minorHAnsi"/>
                <w:szCs w:val="21"/>
              </w:rPr>
              <w:t>％。</w:t>
            </w:r>
            <w:r w:rsidR="00A33F75" w:rsidRPr="00D51295">
              <w:rPr>
                <w:rFonts w:asciiTheme="minorHAnsi" w:hAnsiTheme="minorHAnsi"/>
                <w:szCs w:val="21"/>
              </w:rPr>
              <w:t>これを</w:t>
            </w:r>
            <w:r w:rsidR="00DD35C2" w:rsidRPr="00D51295">
              <w:rPr>
                <w:rFonts w:asciiTheme="minorHAnsi" w:hAnsiTheme="minorHAnsi"/>
                <w:szCs w:val="21"/>
              </w:rPr>
              <w:t>引き上げ、</w:t>
            </w:r>
            <w:r w:rsidR="00350953" w:rsidRPr="00D51295">
              <w:rPr>
                <w:rFonts w:asciiTheme="minorHAnsi" w:hAnsiTheme="minorHAnsi" w:hint="eastAsia"/>
                <w:szCs w:val="21"/>
              </w:rPr>
              <w:t>2021</w:t>
            </w:r>
            <w:r w:rsidR="00AA5EE0" w:rsidRPr="00D51295">
              <w:rPr>
                <w:rFonts w:asciiTheme="minorHAnsi" w:hAnsiTheme="minorHAnsi"/>
                <w:szCs w:val="21"/>
              </w:rPr>
              <w:t>年度には</w:t>
            </w:r>
            <w:r w:rsidR="006127E4" w:rsidRPr="00D51295">
              <w:rPr>
                <w:rFonts w:asciiTheme="minorHAnsi" w:hAnsiTheme="minorHAnsi"/>
                <w:szCs w:val="21"/>
              </w:rPr>
              <w:t>80</w:t>
            </w:r>
            <w:r w:rsidR="00170B7B" w:rsidRPr="00D51295">
              <w:rPr>
                <w:rFonts w:asciiTheme="minorHAnsi" w:hAnsiTheme="minorHAnsi"/>
                <w:szCs w:val="21"/>
              </w:rPr>
              <w:t>％とする。</w:t>
            </w:r>
          </w:p>
          <w:p w:rsidR="005311CE" w:rsidRPr="00D51295" w:rsidRDefault="00A33F75" w:rsidP="005311CE">
            <w:pPr>
              <w:rPr>
                <w:rFonts w:asciiTheme="minorHAnsi" w:hAnsiTheme="minorHAnsi"/>
                <w:szCs w:val="21"/>
              </w:rPr>
            </w:pPr>
            <w:r w:rsidRPr="00D51295">
              <w:rPr>
                <w:rFonts w:asciiTheme="minorHAnsi" w:hAnsiTheme="minorHAnsi"/>
                <w:szCs w:val="21"/>
              </w:rPr>
              <w:t>（２）</w:t>
            </w:r>
            <w:r w:rsidRPr="00D51295">
              <w:rPr>
                <w:rFonts w:asciiTheme="minorHAnsi" w:hAnsiTheme="minorHAnsi"/>
                <w:szCs w:val="21"/>
              </w:rPr>
              <w:t xml:space="preserve"> </w:t>
            </w:r>
            <w:r w:rsidR="005311CE" w:rsidRPr="00D51295">
              <w:rPr>
                <w:rFonts w:asciiTheme="minorHAnsi" w:hAnsiTheme="minorHAnsi"/>
                <w:szCs w:val="21"/>
                <w:bdr w:val="single" w:sz="4" w:space="0" w:color="auto"/>
              </w:rPr>
              <w:t>希望進路の実現</w:t>
            </w:r>
          </w:p>
          <w:p w:rsidR="005311CE" w:rsidRPr="00D51295" w:rsidRDefault="005311CE" w:rsidP="005311CE">
            <w:pPr>
              <w:rPr>
                <w:rFonts w:asciiTheme="minorHAnsi" w:hAnsiTheme="minorHAnsi"/>
                <w:szCs w:val="21"/>
              </w:rPr>
            </w:pPr>
            <w:r w:rsidRPr="00D51295">
              <w:rPr>
                <w:rFonts w:asciiTheme="minorHAnsi" w:hAnsiTheme="minorHAnsi"/>
                <w:szCs w:val="21"/>
              </w:rPr>
              <w:t xml:space="preserve">　　ア　</w:t>
            </w:r>
            <w:r w:rsidR="00B3755B" w:rsidRPr="00D51295">
              <w:rPr>
                <w:rFonts w:asciiTheme="minorHAnsi" w:hAnsiTheme="minorHAnsi"/>
                <w:szCs w:val="21"/>
              </w:rPr>
              <w:t>望ましい勤労観・職業観を持ち、主体的に進路</w:t>
            </w:r>
            <w:r w:rsidR="003F31E8" w:rsidRPr="00D51295">
              <w:rPr>
                <w:rFonts w:asciiTheme="minorHAnsi" w:hAnsiTheme="minorHAnsi" w:hint="eastAsia"/>
                <w:szCs w:val="21"/>
              </w:rPr>
              <w:t>を</w:t>
            </w:r>
            <w:r w:rsidR="00B3755B" w:rsidRPr="00D51295">
              <w:rPr>
                <w:rFonts w:asciiTheme="minorHAnsi" w:hAnsiTheme="minorHAnsi"/>
                <w:szCs w:val="21"/>
              </w:rPr>
              <w:t>選択できる力をつけさせるキャリア教育を推進する。</w:t>
            </w:r>
          </w:p>
          <w:p w:rsidR="00B3755B" w:rsidRPr="00D51295" w:rsidRDefault="00C90D85" w:rsidP="005311CE">
            <w:pPr>
              <w:rPr>
                <w:rFonts w:asciiTheme="minorHAnsi" w:hAnsiTheme="minorHAnsi"/>
                <w:szCs w:val="21"/>
              </w:rPr>
            </w:pPr>
            <w:r w:rsidRPr="00D51295">
              <w:rPr>
                <w:rFonts w:asciiTheme="minorHAnsi" w:hAnsiTheme="minorHAnsi"/>
                <w:szCs w:val="21"/>
              </w:rPr>
              <w:t xml:space="preserve">　　イ　</w:t>
            </w:r>
            <w:r w:rsidR="00004C1C" w:rsidRPr="00D51295">
              <w:rPr>
                <w:rFonts w:asciiTheme="minorHAnsi" w:hAnsiTheme="minorHAnsi" w:hint="eastAsia"/>
                <w:szCs w:val="21"/>
              </w:rPr>
              <w:t>「学力生活実態調査」を活用し、</w:t>
            </w:r>
            <w:r w:rsidRPr="00D51295">
              <w:rPr>
                <w:rFonts w:asciiTheme="minorHAnsi" w:hAnsiTheme="minorHAnsi" w:hint="eastAsia"/>
                <w:szCs w:val="21"/>
              </w:rPr>
              <w:t>一人</w:t>
            </w:r>
            <w:r w:rsidR="000C381D" w:rsidRPr="00D51295">
              <w:rPr>
                <w:rFonts w:asciiTheme="minorHAnsi" w:hAnsiTheme="minorHAnsi" w:hint="eastAsia"/>
                <w:szCs w:val="21"/>
              </w:rPr>
              <w:t>一人の</w:t>
            </w:r>
            <w:r w:rsidR="00A27EDA" w:rsidRPr="00D51295">
              <w:rPr>
                <w:rFonts w:asciiTheme="minorHAnsi" w:hAnsiTheme="minorHAnsi"/>
                <w:szCs w:val="21"/>
              </w:rPr>
              <w:t>希望進路に応じたきめ細かい進路指導を</w:t>
            </w:r>
            <w:r w:rsidR="00A27EDA" w:rsidRPr="00D51295">
              <w:rPr>
                <w:rFonts w:asciiTheme="minorHAnsi" w:hAnsiTheme="minorHAnsi" w:hint="eastAsia"/>
                <w:szCs w:val="21"/>
              </w:rPr>
              <w:t>行う。</w:t>
            </w:r>
          </w:p>
          <w:p w:rsidR="002200F2" w:rsidRPr="00D51295" w:rsidRDefault="00792AC9" w:rsidP="00C90D85">
            <w:pPr>
              <w:rPr>
                <w:rFonts w:asciiTheme="minorHAnsi" w:hAnsiTheme="minorHAnsi"/>
                <w:szCs w:val="21"/>
              </w:rPr>
            </w:pPr>
            <w:r w:rsidRPr="00D51295">
              <w:rPr>
                <w:rFonts w:asciiTheme="minorHAnsi" w:hAnsiTheme="minorHAnsi" w:hint="eastAsia"/>
                <w:szCs w:val="21"/>
              </w:rPr>
              <w:t xml:space="preserve">    </w:t>
            </w:r>
            <w:r w:rsidR="00004C1C" w:rsidRPr="00D51295">
              <w:rPr>
                <w:rFonts w:asciiTheme="minorHAnsi" w:hAnsiTheme="minorHAnsi" w:hint="eastAsia"/>
                <w:szCs w:val="21"/>
              </w:rPr>
              <w:t xml:space="preserve">ウ　</w:t>
            </w:r>
            <w:r w:rsidR="009D6EAF" w:rsidRPr="00D51295">
              <w:rPr>
                <w:rFonts w:asciiTheme="minorHAnsi" w:hAnsiTheme="minorHAnsi" w:hint="eastAsia"/>
                <w:szCs w:val="21"/>
              </w:rPr>
              <w:t>新しい</w:t>
            </w:r>
            <w:r w:rsidR="00D51FD1" w:rsidRPr="00D51295">
              <w:rPr>
                <w:rFonts w:asciiTheme="minorHAnsi" w:hAnsiTheme="minorHAnsi" w:hint="eastAsia"/>
                <w:szCs w:val="21"/>
              </w:rPr>
              <w:t>大学入試制度に</w:t>
            </w:r>
            <w:r w:rsidR="009D6EAF" w:rsidRPr="00D51295">
              <w:rPr>
                <w:rFonts w:asciiTheme="minorHAnsi" w:hAnsiTheme="minorHAnsi" w:hint="eastAsia"/>
                <w:szCs w:val="21"/>
              </w:rPr>
              <w:t>対応するため、</w:t>
            </w:r>
            <w:r w:rsidR="001A006F" w:rsidRPr="00D51295">
              <w:rPr>
                <w:rFonts w:asciiTheme="minorHAnsi" w:hAnsiTheme="minorHAnsi" w:hint="eastAsia"/>
                <w:szCs w:val="21"/>
              </w:rPr>
              <w:t>各種英語資格取得の奨励や主体性を持って多様な人と協働して学ぶ姿勢を身に付け</w:t>
            </w:r>
            <w:r w:rsidR="001C0F2E" w:rsidRPr="00D51295">
              <w:rPr>
                <w:rFonts w:asciiTheme="minorHAnsi" w:hAnsiTheme="minorHAnsi" w:hint="eastAsia"/>
                <w:szCs w:val="21"/>
              </w:rPr>
              <w:t>させ</w:t>
            </w:r>
            <w:r w:rsidR="002200F2" w:rsidRPr="00D51295">
              <w:rPr>
                <w:rFonts w:asciiTheme="minorHAnsi" w:hAnsiTheme="minorHAnsi" w:hint="eastAsia"/>
                <w:szCs w:val="21"/>
              </w:rPr>
              <w:t>るとともに、</w:t>
            </w:r>
          </w:p>
          <w:p w:rsidR="00004C1C" w:rsidRPr="00D51295" w:rsidRDefault="002200F2" w:rsidP="002200F2">
            <w:pPr>
              <w:ind w:firstLineChars="300" w:firstLine="630"/>
              <w:rPr>
                <w:rFonts w:asciiTheme="minorHAnsi" w:hAnsiTheme="minorHAnsi"/>
                <w:szCs w:val="21"/>
              </w:rPr>
            </w:pPr>
            <w:r w:rsidRPr="00D51295">
              <w:rPr>
                <w:rFonts w:asciiTheme="minorHAnsi" w:hAnsiTheme="minorHAnsi" w:hint="eastAsia"/>
                <w:szCs w:val="21"/>
              </w:rPr>
              <w:t>活動記録を適切に残す。</w:t>
            </w:r>
          </w:p>
          <w:p w:rsidR="007E602E" w:rsidRPr="00D51295" w:rsidRDefault="00C90D85" w:rsidP="00004C1C">
            <w:pPr>
              <w:ind w:firstLineChars="200" w:firstLine="420"/>
              <w:rPr>
                <w:rFonts w:asciiTheme="minorHAnsi" w:hAnsiTheme="minorHAnsi"/>
                <w:szCs w:val="21"/>
              </w:rPr>
            </w:pPr>
            <w:r w:rsidRPr="00D51295">
              <w:rPr>
                <w:rFonts w:asciiTheme="minorHAnsi" w:hAnsiTheme="minorHAnsi" w:hint="eastAsia"/>
                <w:szCs w:val="21"/>
              </w:rPr>
              <w:t>＊</w:t>
            </w:r>
            <w:r w:rsidR="001E15DB" w:rsidRPr="00D51295">
              <w:rPr>
                <w:rFonts w:asciiTheme="minorHAnsi" w:hAnsiTheme="minorHAnsi" w:hint="eastAsia"/>
                <w:szCs w:val="21"/>
              </w:rPr>
              <w:t xml:space="preserve">　</w:t>
            </w:r>
            <w:r w:rsidRPr="00D51295">
              <w:rPr>
                <w:rFonts w:asciiTheme="minorHAnsi" w:hAnsiTheme="minorHAnsi" w:hint="eastAsia"/>
                <w:szCs w:val="21"/>
              </w:rPr>
              <w:t>生徒向け学校教育自己診断</w:t>
            </w:r>
            <w:r w:rsidR="001E15DB" w:rsidRPr="00D51295">
              <w:rPr>
                <w:rFonts w:asciiTheme="minorHAnsi" w:hAnsiTheme="minorHAnsi" w:hint="eastAsia"/>
                <w:szCs w:val="21"/>
              </w:rPr>
              <w:t>における進路指導への満足度は</w:t>
            </w:r>
            <w:r w:rsidR="00D366D7" w:rsidRPr="00D51295">
              <w:rPr>
                <w:rFonts w:asciiTheme="minorHAnsi" w:hAnsiTheme="minorHAnsi" w:hint="eastAsia"/>
                <w:szCs w:val="21"/>
              </w:rPr>
              <w:t>平成</w:t>
            </w:r>
            <w:r w:rsidR="00350953" w:rsidRPr="00D51295">
              <w:rPr>
                <w:rFonts w:asciiTheme="minorHAnsi" w:hAnsiTheme="minorHAnsi" w:hint="eastAsia"/>
                <w:szCs w:val="21"/>
              </w:rPr>
              <w:t>30</w:t>
            </w:r>
            <w:r w:rsidR="00D366D7" w:rsidRPr="00D51295">
              <w:rPr>
                <w:rFonts w:asciiTheme="minorHAnsi" w:hAnsiTheme="minorHAnsi" w:hint="eastAsia"/>
                <w:szCs w:val="21"/>
              </w:rPr>
              <w:t>年</w:t>
            </w:r>
            <w:r w:rsidR="001E15DB" w:rsidRPr="00D51295">
              <w:rPr>
                <w:rFonts w:asciiTheme="minorHAnsi" w:hAnsiTheme="minorHAnsi" w:hint="eastAsia"/>
                <w:szCs w:val="21"/>
              </w:rPr>
              <w:t>度</w:t>
            </w:r>
            <w:r w:rsidR="00987B9C" w:rsidRPr="00D51295">
              <w:rPr>
                <w:rFonts w:asciiTheme="minorHAnsi" w:hAnsiTheme="minorHAnsi" w:hint="eastAsia"/>
                <w:szCs w:val="21"/>
              </w:rPr>
              <w:t>88.6</w:t>
            </w:r>
            <w:r w:rsidR="001E15DB" w:rsidRPr="00D51295">
              <w:rPr>
                <w:rFonts w:asciiTheme="minorHAnsi" w:hAnsiTheme="minorHAnsi" w:hint="eastAsia"/>
                <w:szCs w:val="21"/>
              </w:rPr>
              <w:t>％</w:t>
            </w:r>
            <w:r w:rsidR="000E79D1" w:rsidRPr="00D51295">
              <w:rPr>
                <w:rFonts w:asciiTheme="minorHAnsi" w:hAnsiTheme="minorHAnsi" w:hint="eastAsia"/>
                <w:szCs w:val="21"/>
              </w:rPr>
              <w:t>。これを毎年引き上げ、</w:t>
            </w:r>
            <w:r w:rsidR="00350953" w:rsidRPr="00D51295">
              <w:rPr>
                <w:rFonts w:asciiTheme="minorHAnsi" w:hAnsiTheme="minorHAnsi" w:hint="eastAsia"/>
                <w:szCs w:val="21"/>
              </w:rPr>
              <w:t>2021</w:t>
            </w:r>
            <w:r w:rsidR="00C66357" w:rsidRPr="00D51295">
              <w:rPr>
                <w:rFonts w:asciiTheme="minorHAnsi" w:hAnsiTheme="minorHAnsi" w:hint="eastAsia"/>
                <w:szCs w:val="21"/>
              </w:rPr>
              <w:t>年度には</w:t>
            </w:r>
            <w:r w:rsidR="00C66357" w:rsidRPr="00D51295">
              <w:rPr>
                <w:rFonts w:asciiTheme="minorHAnsi" w:hAnsiTheme="minorHAnsi" w:hint="eastAsia"/>
                <w:szCs w:val="21"/>
              </w:rPr>
              <w:t>90</w:t>
            </w:r>
            <w:r w:rsidR="000E79D1" w:rsidRPr="00D51295">
              <w:rPr>
                <w:rFonts w:asciiTheme="minorHAnsi" w:hAnsiTheme="minorHAnsi" w:hint="eastAsia"/>
                <w:szCs w:val="21"/>
              </w:rPr>
              <w:t>％とする。</w:t>
            </w:r>
          </w:p>
          <w:p w:rsidR="00C90D85" w:rsidRPr="00D51295" w:rsidRDefault="00C90D85" w:rsidP="00C90D85">
            <w:pPr>
              <w:numPr>
                <w:ilvl w:val="0"/>
                <w:numId w:val="17"/>
              </w:numPr>
              <w:rPr>
                <w:rFonts w:asciiTheme="minorHAnsi" w:hAnsiTheme="minorHAnsi"/>
                <w:szCs w:val="21"/>
              </w:rPr>
            </w:pPr>
            <w:r w:rsidRPr="00D51295">
              <w:rPr>
                <w:rFonts w:asciiTheme="minorHAnsi" w:hAnsiTheme="minorHAnsi" w:hint="eastAsia"/>
                <w:szCs w:val="21"/>
              </w:rPr>
              <w:t>一人一人の希望進路</w:t>
            </w:r>
            <w:r w:rsidR="00C66357" w:rsidRPr="00D51295">
              <w:rPr>
                <w:rFonts w:asciiTheme="minorHAnsi" w:hAnsiTheme="minorHAnsi" w:hint="eastAsia"/>
                <w:szCs w:val="21"/>
              </w:rPr>
              <w:t>に応じた</w:t>
            </w:r>
            <w:r w:rsidR="000E627B" w:rsidRPr="00D51295">
              <w:rPr>
                <w:rFonts w:asciiTheme="minorHAnsi" w:hAnsiTheme="minorHAnsi" w:hint="eastAsia"/>
                <w:szCs w:val="21"/>
              </w:rPr>
              <w:t>丁寧な</w:t>
            </w:r>
            <w:r w:rsidRPr="00D51295">
              <w:rPr>
                <w:rFonts w:asciiTheme="minorHAnsi" w:hAnsiTheme="minorHAnsi" w:hint="eastAsia"/>
                <w:szCs w:val="21"/>
              </w:rPr>
              <w:t>指導</w:t>
            </w:r>
            <w:r w:rsidR="00C66357" w:rsidRPr="00D51295">
              <w:rPr>
                <w:rFonts w:asciiTheme="minorHAnsi" w:hAnsiTheme="minorHAnsi" w:hint="eastAsia"/>
                <w:szCs w:val="21"/>
              </w:rPr>
              <w:t>を</w:t>
            </w:r>
            <w:r w:rsidR="0028576D" w:rsidRPr="00D51295">
              <w:rPr>
                <w:rFonts w:asciiTheme="minorHAnsi" w:hAnsiTheme="minorHAnsi" w:hint="eastAsia"/>
                <w:szCs w:val="21"/>
              </w:rPr>
              <w:t>行い、</w:t>
            </w:r>
            <w:r w:rsidR="00E4774B" w:rsidRPr="00D51295">
              <w:rPr>
                <w:rFonts w:asciiTheme="minorHAnsi" w:hAnsiTheme="minorHAnsi" w:hint="eastAsia"/>
                <w:szCs w:val="21"/>
              </w:rPr>
              <w:t>進路希望の多様化にも対応し、</w:t>
            </w:r>
            <w:r w:rsidR="0028576D" w:rsidRPr="00D51295">
              <w:rPr>
                <w:rFonts w:asciiTheme="minorHAnsi" w:hAnsiTheme="minorHAnsi" w:hint="eastAsia"/>
                <w:szCs w:val="21"/>
              </w:rPr>
              <w:t>希望進路達成率</w:t>
            </w:r>
            <w:r w:rsidR="00D518FC" w:rsidRPr="00D51295">
              <w:rPr>
                <w:rFonts w:asciiTheme="minorHAnsi" w:hAnsiTheme="minorHAnsi" w:hint="eastAsia"/>
                <w:szCs w:val="21"/>
              </w:rPr>
              <w:t>80</w:t>
            </w:r>
            <w:r w:rsidR="000E627B" w:rsidRPr="00D51295">
              <w:rPr>
                <w:rFonts w:asciiTheme="minorHAnsi" w:hAnsiTheme="minorHAnsi" w:hint="eastAsia"/>
                <w:szCs w:val="21"/>
              </w:rPr>
              <w:t>％以上と</w:t>
            </w:r>
            <w:r w:rsidRPr="00D51295">
              <w:rPr>
                <w:rFonts w:asciiTheme="minorHAnsi" w:hAnsiTheme="minorHAnsi" w:hint="eastAsia"/>
                <w:szCs w:val="21"/>
              </w:rPr>
              <w:t>する。</w:t>
            </w:r>
          </w:p>
          <w:p w:rsidR="00170B7B" w:rsidRPr="00D51295" w:rsidRDefault="007E602E" w:rsidP="00170B7B">
            <w:pPr>
              <w:spacing w:line="320" w:lineRule="exact"/>
              <w:rPr>
                <w:rFonts w:asciiTheme="minorHAnsi" w:hAnsiTheme="minorHAnsi"/>
                <w:b/>
                <w:szCs w:val="21"/>
              </w:rPr>
            </w:pPr>
            <w:r w:rsidRPr="00D51295">
              <w:rPr>
                <w:rFonts w:asciiTheme="minorHAnsi" w:hAnsiTheme="minorHAnsi"/>
                <w:b/>
                <w:szCs w:val="21"/>
              </w:rPr>
              <w:t>２</w:t>
            </w:r>
            <w:r w:rsidR="00FB10A9" w:rsidRPr="00D51295">
              <w:rPr>
                <w:rFonts w:asciiTheme="minorHAnsi" w:hAnsiTheme="minorHAnsi" w:hint="eastAsia"/>
                <w:b/>
                <w:szCs w:val="21"/>
              </w:rPr>
              <w:t>.</w:t>
            </w:r>
            <w:r w:rsidR="00170B7B" w:rsidRPr="00D51295">
              <w:rPr>
                <w:rFonts w:asciiTheme="minorHAnsi" w:hAnsiTheme="minorHAnsi"/>
                <w:b/>
                <w:szCs w:val="21"/>
              </w:rPr>
              <w:t xml:space="preserve">　</w:t>
            </w:r>
            <w:r w:rsidR="00FB10A9" w:rsidRPr="00D51295">
              <w:rPr>
                <w:rFonts w:asciiTheme="minorHAnsi" w:hAnsiTheme="minorHAnsi"/>
                <w:b/>
                <w:szCs w:val="21"/>
              </w:rPr>
              <w:t xml:space="preserve"> </w:t>
            </w:r>
            <w:r w:rsidR="009E57C6" w:rsidRPr="00D51295">
              <w:rPr>
                <w:rFonts w:asciiTheme="minorHAnsi" w:hAnsiTheme="minorHAnsi"/>
                <w:b/>
                <w:szCs w:val="21"/>
              </w:rPr>
              <w:t>グローバルな</w:t>
            </w:r>
            <w:r w:rsidR="009E57C6" w:rsidRPr="00D51295">
              <w:rPr>
                <w:rFonts w:asciiTheme="minorHAnsi" w:hAnsiTheme="minorHAnsi" w:hint="eastAsia"/>
                <w:b/>
                <w:szCs w:val="21"/>
              </w:rPr>
              <w:t>視点で考える力</w:t>
            </w:r>
            <w:r w:rsidR="00FB10A9" w:rsidRPr="00D51295">
              <w:rPr>
                <w:rFonts w:asciiTheme="minorHAnsi" w:hAnsiTheme="minorHAnsi"/>
                <w:b/>
                <w:szCs w:val="21"/>
              </w:rPr>
              <w:t>を持った生徒の育成</w:t>
            </w:r>
            <w:r w:rsidR="00FB10A9" w:rsidRPr="00D51295">
              <w:rPr>
                <w:rFonts w:asciiTheme="minorHAnsi" w:hAnsiTheme="minorHAnsi"/>
                <w:szCs w:val="21"/>
              </w:rPr>
              <w:t xml:space="preserve">　</w:t>
            </w:r>
          </w:p>
          <w:p w:rsidR="007E602E" w:rsidRPr="00D51295" w:rsidRDefault="007E602E" w:rsidP="007E602E">
            <w:pPr>
              <w:numPr>
                <w:ilvl w:val="0"/>
                <w:numId w:val="18"/>
              </w:numPr>
              <w:spacing w:line="320" w:lineRule="exact"/>
              <w:rPr>
                <w:rFonts w:asciiTheme="minorHAnsi" w:hAnsiTheme="minorHAnsi"/>
                <w:szCs w:val="21"/>
              </w:rPr>
            </w:pPr>
            <w:r w:rsidRPr="00D51295">
              <w:rPr>
                <w:rFonts w:asciiTheme="minorHAnsi" w:hAnsiTheme="minorHAnsi"/>
                <w:szCs w:val="21"/>
                <w:bdr w:val="single" w:sz="4" w:space="0" w:color="auto"/>
              </w:rPr>
              <w:t>使える英語力の育成</w:t>
            </w:r>
          </w:p>
          <w:p w:rsidR="00170B7B" w:rsidRPr="00D51295" w:rsidRDefault="00170B7B" w:rsidP="00DB756C">
            <w:pPr>
              <w:spacing w:line="320" w:lineRule="exact"/>
              <w:ind w:firstLineChars="200" w:firstLine="420"/>
              <w:rPr>
                <w:rFonts w:asciiTheme="minorHAnsi" w:hAnsiTheme="minorHAnsi"/>
                <w:szCs w:val="21"/>
              </w:rPr>
            </w:pPr>
            <w:r w:rsidRPr="00D51295">
              <w:rPr>
                <w:rFonts w:asciiTheme="minorHAnsi" w:hAnsiTheme="minorHAnsi"/>
                <w:szCs w:val="21"/>
              </w:rPr>
              <w:t xml:space="preserve">ア　</w:t>
            </w:r>
            <w:r w:rsidR="00350953" w:rsidRPr="00D51295">
              <w:rPr>
                <w:rFonts w:asciiTheme="minorHAnsi" w:hAnsiTheme="minorHAnsi"/>
                <w:szCs w:val="21"/>
              </w:rPr>
              <w:t>高大連携等によ</w:t>
            </w:r>
            <w:r w:rsidR="00350953" w:rsidRPr="00D51295">
              <w:rPr>
                <w:rFonts w:asciiTheme="minorHAnsi" w:hAnsiTheme="minorHAnsi" w:hint="eastAsia"/>
                <w:szCs w:val="21"/>
              </w:rPr>
              <w:t>る</w:t>
            </w:r>
            <w:r w:rsidR="00350953" w:rsidRPr="00D51295">
              <w:rPr>
                <w:rFonts w:asciiTheme="minorHAnsi" w:hAnsiTheme="minorHAnsi"/>
                <w:szCs w:val="21"/>
              </w:rPr>
              <w:t>「グローバル専門コース」</w:t>
            </w:r>
            <w:r w:rsidR="00533339" w:rsidRPr="00D51295">
              <w:rPr>
                <w:rFonts w:asciiTheme="minorHAnsi" w:hAnsiTheme="minorHAnsi" w:hint="eastAsia"/>
                <w:szCs w:val="21"/>
              </w:rPr>
              <w:t>の充実</w:t>
            </w:r>
            <w:r w:rsidR="00350953" w:rsidRPr="00D51295">
              <w:rPr>
                <w:rFonts w:asciiTheme="minorHAnsi" w:hAnsiTheme="minorHAnsi" w:hint="eastAsia"/>
                <w:szCs w:val="21"/>
              </w:rPr>
              <w:t>と</w:t>
            </w:r>
            <w:r w:rsidR="00543BCD" w:rsidRPr="00D51295">
              <w:rPr>
                <w:rFonts w:asciiTheme="minorHAnsi" w:hAnsiTheme="minorHAnsi"/>
                <w:szCs w:val="21"/>
              </w:rPr>
              <w:t>、</w:t>
            </w:r>
            <w:r w:rsidR="00E32B58" w:rsidRPr="00D51295">
              <w:rPr>
                <w:rFonts w:asciiTheme="minorHAnsi" w:hAnsiTheme="minorHAnsi"/>
                <w:szCs w:val="21"/>
              </w:rPr>
              <w:t>英語</w:t>
            </w:r>
            <w:r w:rsidR="00987B9C" w:rsidRPr="00D51295">
              <w:rPr>
                <w:rFonts w:asciiTheme="minorHAnsi" w:hAnsiTheme="minorHAnsi" w:hint="eastAsia"/>
                <w:szCs w:val="21"/>
              </w:rPr>
              <w:t>４</w:t>
            </w:r>
            <w:r w:rsidR="00E32B58" w:rsidRPr="00D51295">
              <w:rPr>
                <w:rFonts w:asciiTheme="minorHAnsi" w:hAnsiTheme="minorHAnsi" w:hint="eastAsia"/>
                <w:szCs w:val="21"/>
              </w:rPr>
              <w:t>技能</w:t>
            </w:r>
            <w:r w:rsidR="00543BCD" w:rsidRPr="00D51295">
              <w:rPr>
                <w:rFonts w:asciiTheme="minorHAnsi" w:hAnsiTheme="minorHAnsi"/>
                <w:szCs w:val="21"/>
              </w:rPr>
              <w:t>を育成する</w:t>
            </w:r>
            <w:r w:rsidR="007E602E" w:rsidRPr="00D51295">
              <w:rPr>
                <w:rFonts w:asciiTheme="minorHAnsi" w:hAnsiTheme="minorHAnsi"/>
                <w:szCs w:val="21"/>
              </w:rPr>
              <w:t>。</w:t>
            </w:r>
          </w:p>
          <w:p w:rsidR="00A33F75" w:rsidRPr="00D51295" w:rsidRDefault="00DB756C" w:rsidP="00C9324C">
            <w:pPr>
              <w:spacing w:line="320" w:lineRule="exact"/>
              <w:ind w:firstLineChars="200" w:firstLine="420"/>
              <w:rPr>
                <w:rFonts w:asciiTheme="minorHAnsi" w:hAnsiTheme="minorHAnsi"/>
                <w:szCs w:val="21"/>
              </w:rPr>
            </w:pPr>
            <w:r w:rsidRPr="00D51295">
              <w:rPr>
                <w:rFonts w:asciiTheme="minorHAnsi" w:hAnsiTheme="minorHAnsi"/>
                <w:szCs w:val="21"/>
              </w:rPr>
              <w:t>イ</w:t>
            </w:r>
            <w:r w:rsidR="00A33F75" w:rsidRPr="00D51295">
              <w:rPr>
                <w:rFonts w:asciiTheme="minorHAnsi" w:hAnsiTheme="minorHAnsi"/>
                <w:szCs w:val="21"/>
              </w:rPr>
              <w:t xml:space="preserve">　生徒の英語に関する資格への関心を高め、</w:t>
            </w:r>
            <w:r w:rsidR="00A96B11" w:rsidRPr="00D51295">
              <w:rPr>
                <w:rFonts w:asciiTheme="minorEastAsia" w:eastAsiaTheme="minorEastAsia" w:hAnsiTheme="minorEastAsia" w:hint="eastAsia"/>
                <w:szCs w:val="21"/>
              </w:rPr>
              <w:t>実用英語技能検定</w:t>
            </w:r>
            <w:r w:rsidR="00A33F75" w:rsidRPr="00D51295">
              <w:rPr>
                <w:rFonts w:asciiTheme="minorEastAsia" w:eastAsiaTheme="minorEastAsia" w:hAnsiTheme="minorEastAsia"/>
                <w:szCs w:val="21"/>
              </w:rPr>
              <w:t>等の資格</w:t>
            </w:r>
            <w:r w:rsidR="00A33F75" w:rsidRPr="00D51295">
              <w:rPr>
                <w:rFonts w:asciiTheme="minorHAnsi" w:hAnsiTheme="minorHAnsi"/>
                <w:szCs w:val="21"/>
              </w:rPr>
              <w:t>取得</w:t>
            </w:r>
            <w:r w:rsidR="006127E4" w:rsidRPr="00D51295">
              <w:rPr>
                <w:rFonts w:asciiTheme="minorHAnsi" w:hAnsiTheme="minorHAnsi"/>
                <w:szCs w:val="21"/>
              </w:rPr>
              <w:t>や</w:t>
            </w:r>
            <w:r w:rsidR="005754E7" w:rsidRPr="00D51295">
              <w:rPr>
                <w:rFonts w:ascii="ＭＳ 明朝" w:hAnsi="ＭＳ 明朝" w:hint="eastAsia"/>
                <w:szCs w:val="21"/>
              </w:rPr>
              <w:t>英語学力調査で</w:t>
            </w:r>
            <w:r w:rsidR="000A717C" w:rsidRPr="00D51295">
              <w:rPr>
                <w:rFonts w:asciiTheme="minorHAnsi" w:hAnsiTheme="minorHAnsi"/>
                <w:szCs w:val="21"/>
              </w:rPr>
              <w:t>得点</w:t>
            </w:r>
            <w:r w:rsidR="008D2F89" w:rsidRPr="00D51295">
              <w:rPr>
                <w:rFonts w:asciiTheme="minorHAnsi" w:hAnsiTheme="minorHAnsi" w:hint="eastAsia"/>
                <w:szCs w:val="21"/>
              </w:rPr>
              <w:t>率</w:t>
            </w:r>
            <w:r w:rsidR="006127E4" w:rsidRPr="00D51295">
              <w:rPr>
                <w:rFonts w:asciiTheme="minorHAnsi" w:hAnsiTheme="minorHAnsi"/>
                <w:szCs w:val="21"/>
              </w:rPr>
              <w:t>向上</w:t>
            </w:r>
            <w:r w:rsidR="00A33F75" w:rsidRPr="00D51295">
              <w:rPr>
                <w:rFonts w:asciiTheme="minorHAnsi" w:hAnsiTheme="minorHAnsi"/>
                <w:szCs w:val="21"/>
              </w:rPr>
              <w:t>を</w:t>
            </w:r>
            <w:r w:rsidR="006127E4" w:rsidRPr="00D51295">
              <w:rPr>
                <w:rFonts w:asciiTheme="minorHAnsi" w:hAnsiTheme="minorHAnsi"/>
                <w:szCs w:val="21"/>
              </w:rPr>
              <w:t>めざす生徒を増やす</w:t>
            </w:r>
            <w:r w:rsidR="00A33F75" w:rsidRPr="00D51295">
              <w:rPr>
                <w:rFonts w:asciiTheme="minorHAnsi" w:hAnsiTheme="minorHAnsi"/>
                <w:szCs w:val="21"/>
              </w:rPr>
              <w:t>。</w:t>
            </w:r>
          </w:p>
          <w:p w:rsidR="00170B7B" w:rsidRPr="00D51295" w:rsidRDefault="00907628" w:rsidP="00997FEF">
            <w:pPr>
              <w:numPr>
                <w:ilvl w:val="0"/>
                <w:numId w:val="17"/>
              </w:numPr>
              <w:spacing w:line="320" w:lineRule="exact"/>
              <w:rPr>
                <w:rFonts w:asciiTheme="minorHAnsi" w:hAnsiTheme="minorHAnsi"/>
                <w:szCs w:val="21"/>
              </w:rPr>
            </w:pPr>
            <w:r w:rsidRPr="00D51295">
              <w:rPr>
                <w:rFonts w:asciiTheme="minorHAnsi" w:hAnsiTheme="minorHAnsi"/>
                <w:szCs w:val="21"/>
              </w:rPr>
              <w:t>平成</w:t>
            </w:r>
            <w:r w:rsidR="00E32B58" w:rsidRPr="00D51295">
              <w:rPr>
                <w:rFonts w:asciiTheme="minorHAnsi" w:hAnsiTheme="minorHAnsi" w:hint="eastAsia"/>
                <w:szCs w:val="21"/>
              </w:rPr>
              <w:t>30</w:t>
            </w:r>
            <w:r w:rsidR="006E463F" w:rsidRPr="00D51295">
              <w:rPr>
                <w:rFonts w:asciiTheme="minorHAnsi" w:hAnsiTheme="minorHAnsi"/>
                <w:szCs w:val="21"/>
              </w:rPr>
              <w:t>年度の</w:t>
            </w:r>
            <w:r w:rsidR="005B0260" w:rsidRPr="00D51295">
              <w:rPr>
                <w:rFonts w:asciiTheme="minorHAnsi" w:hAnsiTheme="minorHAnsi" w:hint="eastAsia"/>
                <w:szCs w:val="21"/>
              </w:rPr>
              <w:t>実用</w:t>
            </w:r>
            <w:r w:rsidR="00A33F75" w:rsidRPr="00D51295">
              <w:rPr>
                <w:rFonts w:asciiTheme="minorHAnsi" w:hAnsiTheme="minorHAnsi"/>
                <w:szCs w:val="21"/>
              </w:rPr>
              <w:t>英語検定</w:t>
            </w:r>
            <w:r w:rsidR="006E463F" w:rsidRPr="00D51295">
              <w:rPr>
                <w:rFonts w:asciiTheme="minorHAnsi" w:hAnsiTheme="minorHAnsi"/>
                <w:szCs w:val="21"/>
              </w:rPr>
              <w:t>資格取得者</w:t>
            </w:r>
            <w:r w:rsidR="00A958FA" w:rsidRPr="00D51295">
              <w:rPr>
                <w:rFonts w:asciiTheme="minorHAnsi" w:hAnsiTheme="minorHAnsi" w:hint="eastAsia"/>
                <w:szCs w:val="21"/>
              </w:rPr>
              <w:t>は第</w:t>
            </w:r>
            <w:r w:rsidR="00803CC1" w:rsidRPr="00D51295">
              <w:rPr>
                <w:rFonts w:asciiTheme="minorHAnsi" w:hAnsiTheme="minorHAnsi" w:hint="eastAsia"/>
                <w:szCs w:val="21"/>
              </w:rPr>
              <w:t>３</w:t>
            </w:r>
            <w:r w:rsidR="00A958FA" w:rsidRPr="00D51295">
              <w:rPr>
                <w:rFonts w:asciiTheme="minorHAnsi" w:hAnsiTheme="minorHAnsi" w:hint="eastAsia"/>
                <w:szCs w:val="21"/>
              </w:rPr>
              <w:t>回終了時点</w:t>
            </w:r>
            <w:r w:rsidR="00803CC1" w:rsidRPr="00D51295">
              <w:rPr>
                <w:rFonts w:asciiTheme="minorHAnsi" w:hAnsiTheme="minorHAnsi" w:hint="eastAsia"/>
                <w:szCs w:val="21"/>
              </w:rPr>
              <w:t>で</w:t>
            </w:r>
            <w:r w:rsidR="00120F26" w:rsidRPr="00D51295">
              <w:rPr>
                <w:rFonts w:asciiTheme="minorHAnsi" w:hAnsiTheme="minorHAnsi" w:hint="eastAsia"/>
                <w:szCs w:val="21"/>
              </w:rPr>
              <w:t>74</w:t>
            </w:r>
            <w:r w:rsidR="00DD2A68" w:rsidRPr="00D51295">
              <w:rPr>
                <w:rFonts w:asciiTheme="minorHAnsi" w:hAnsiTheme="minorHAnsi" w:hint="eastAsia"/>
                <w:szCs w:val="21"/>
              </w:rPr>
              <w:t>人</w:t>
            </w:r>
            <w:r w:rsidR="006E463F" w:rsidRPr="00D51295">
              <w:rPr>
                <w:rFonts w:asciiTheme="minorHAnsi" w:hAnsiTheme="minorHAnsi"/>
                <w:szCs w:val="21"/>
              </w:rPr>
              <w:t>、</w:t>
            </w:r>
            <w:r w:rsidR="00E32B58" w:rsidRPr="00D51295">
              <w:rPr>
                <w:rFonts w:asciiTheme="minorHAnsi" w:hAnsiTheme="minorHAnsi" w:hint="eastAsia"/>
                <w:szCs w:val="21"/>
              </w:rPr>
              <w:t>2021</w:t>
            </w:r>
            <w:r w:rsidR="00DD35C2" w:rsidRPr="00D51295">
              <w:rPr>
                <w:rFonts w:asciiTheme="minorHAnsi" w:hAnsiTheme="minorHAnsi" w:hint="eastAsia"/>
                <w:szCs w:val="21"/>
              </w:rPr>
              <w:t>年</w:t>
            </w:r>
            <w:r w:rsidR="00AA5EE0" w:rsidRPr="00D51295">
              <w:rPr>
                <w:rFonts w:asciiTheme="minorHAnsi" w:hAnsiTheme="minorHAnsi"/>
                <w:szCs w:val="21"/>
              </w:rPr>
              <w:t>度に</w:t>
            </w:r>
            <w:r w:rsidR="00997FEF" w:rsidRPr="00D51295">
              <w:rPr>
                <w:rFonts w:asciiTheme="minorHAnsi" w:hAnsiTheme="minorHAnsi" w:hint="eastAsia"/>
                <w:szCs w:val="21"/>
              </w:rPr>
              <w:t>は</w:t>
            </w:r>
            <w:r w:rsidR="00E32B58" w:rsidRPr="00D51295">
              <w:rPr>
                <w:rFonts w:asciiTheme="minorHAnsi" w:hAnsiTheme="minorHAnsi" w:hint="eastAsia"/>
                <w:szCs w:val="21"/>
              </w:rPr>
              <w:t>80</w:t>
            </w:r>
            <w:r w:rsidR="00997FEF" w:rsidRPr="00D51295">
              <w:rPr>
                <w:rFonts w:asciiTheme="minorHAnsi" w:hAnsiTheme="minorHAnsi" w:hint="eastAsia"/>
                <w:szCs w:val="21"/>
              </w:rPr>
              <w:t>人とする。</w:t>
            </w:r>
          </w:p>
          <w:p w:rsidR="00A33F75" w:rsidRPr="00D51295" w:rsidRDefault="003A4F5C" w:rsidP="00A33F75">
            <w:pPr>
              <w:numPr>
                <w:ilvl w:val="0"/>
                <w:numId w:val="18"/>
              </w:numPr>
              <w:spacing w:line="320" w:lineRule="exact"/>
              <w:rPr>
                <w:rFonts w:asciiTheme="minorHAnsi" w:hAnsiTheme="minorHAnsi"/>
                <w:szCs w:val="21"/>
              </w:rPr>
            </w:pPr>
            <w:r w:rsidRPr="00D51295">
              <w:rPr>
                <w:rFonts w:asciiTheme="minorHAnsi" w:hAnsiTheme="minorHAnsi"/>
                <w:szCs w:val="21"/>
                <w:bdr w:val="single" w:sz="4" w:space="0" w:color="auto"/>
              </w:rPr>
              <w:t>国際感覚</w:t>
            </w:r>
            <w:r w:rsidR="00A33F75" w:rsidRPr="00D51295">
              <w:rPr>
                <w:rFonts w:asciiTheme="minorHAnsi" w:hAnsiTheme="minorHAnsi"/>
                <w:szCs w:val="21"/>
                <w:bdr w:val="single" w:sz="4" w:space="0" w:color="auto"/>
              </w:rPr>
              <w:t>の</w:t>
            </w:r>
            <w:r w:rsidRPr="00D51295">
              <w:rPr>
                <w:rFonts w:asciiTheme="minorHAnsi" w:hAnsiTheme="minorHAnsi"/>
                <w:szCs w:val="21"/>
                <w:bdr w:val="single" w:sz="4" w:space="0" w:color="auto"/>
              </w:rPr>
              <w:t>育成</w:t>
            </w:r>
          </w:p>
          <w:p w:rsidR="00A33F75" w:rsidRPr="00D51295" w:rsidRDefault="00A33F75" w:rsidP="00A33F75">
            <w:pPr>
              <w:spacing w:line="320" w:lineRule="exact"/>
              <w:rPr>
                <w:rFonts w:asciiTheme="minorHAnsi" w:hAnsiTheme="minorHAnsi"/>
                <w:szCs w:val="21"/>
              </w:rPr>
            </w:pPr>
            <w:r w:rsidRPr="00D51295">
              <w:rPr>
                <w:rFonts w:asciiTheme="minorHAnsi" w:hAnsiTheme="minorHAnsi"/>
                <w:szCs w:val="21"/>
              </w:rPr>
              <w:t xml:space="preserve">　　ア　</w:t>
            </w:r>
            <w:r w:rsidR="005C3192" w:rsidRPr="00D51295">
              <w:rPr>
                <w:rFonts w:asciiTheme="minorHAnsi" w:hAnsiTheme="minorHAnsi"/>
                <w:szCs w:val="21"/>
              </w:rPr>
              <w:t>交流生の</w:t>
            </w:r>
            <w:r w:rsidR="00874D3B" w:rsidRPr="00D51295">
              <w:rPr>
                <w:rFonts w:asciiTheme="minorHAnsi" w:hAnsiTheme="minorHAnsi"/>
                <w:szCs w:val="21"/>
              </w:rPr>
              <w:t>派遣や</w:t>
            </w:r>
            <w:r w:rsidR="005C3192" w:rsidRPr="00D51295">
              <w:rPr>
                <w:rFonts w:asciiTheme="minorHAnsi" w:hAnsiTheme="minorHAnsi"/>
                <w:szCs w:val="21"/>
              </w:rPr>
              <w:t>受け入れ等国際交流を促進する。</w:t>
            </w:r>
          </w:p>
          <w:p w:rsidR="005C3192" w:rsidRPr="00D51295" w:rsidRDefault="005C3192" w:rsidP="00A33F75">
            <w:pPr>
              <w:spacing w:line="320" w:lineRule="exact"/>
              <w:rPr>
                <w:rFonts w:asciiTheme="minorHAnsi" w:hAnsiTheme="minorHAnsi"/>
                <w:szCs w:val="21"/>
              </w:rPr>
            </w:pPr>
            <w:r w:rsidRPr="00D51295">
              <w:rPr>
                <w:rFonts w:asciiTheme="minorHAnsi" w:hAnsiTheme="minorHAnsi"/>
                <w:szCs w:val="21"/>
              </w:rPr>
              <w:t xml:space="preserve">　　イ　海外修学旅行等の推進により異文化と触れる機会を確保する。</w:t>
            </w:r>
          </w:p>
          <w:p w:rsidR="005C3192" w:rsidRPr="00D51295" w:rsidRDefault="00812724" w:rsidP="005C3192">
            <w:pPr>
              <w:numPr>
                <w:ilvl w:val="0"/>
                <w:numId w:val="17"/>
              </w:numPr>
              <w:spacing w:line="320" w:lineRule="exact"/>
              <w:rPr>
                <w:rFonts w:asciiTheme="minorHAnsi" w:hAnsiTheme="minorHAnsi"/>
                <w:szCs w:val="21"/>
              </w:rPr>
            </w:pPr>
            <w:r w:rsidRPr="00D51295">
              <w:rPr>
                <w:rFonts w:asciiTheme="minorHAnsi" w:hAnsiTheme="minorHAnsi"/>
                <w:szCs w:val="21"/>
              </w:rPr>
              <w:t>生徒向け学校教育自己診断における、</w:t>
            </w:r>
            <w:r w:rsidRPr="00D51295">
              <w:rPr>
                <w:rFonts w:asciiTheme="minorHAnsi" w:hAnsiTheme="minorHAnsi" w:hint="eastAsia"/>
                <w:szCs w:val="21"/>
              </w:rPr>
              <w:t>異文化理解</w:t>
            </w:r>
            <w:r w:rsidR="00CE027C" w:rsidRPr="00D51295">
              <w:rPr>
                <w:rFonts w:asciiTheme="minorHAnsi" w:hAnsiTheme="minorHAnsi"/>
                <w:szCs w:val="21"/>
              </w:rPr>
              <w:t>教育に対する肯定率は平成</w:t>
            </w:r>
            <w:r w:rsidR="00350953" w:rsidRPr="00D51295">
              <w:rPr>
                <w:rFonts w:asciiTheme="minorHAnsi" w:hAnsiTheme="minorHAnsi" w:hint="eastAsia"/>
                <w:szCs w:val="21"/>
              </w:rPr>
              <w:t>30</w:t>
            </w:r>
            <w:r w:rsidR="00AA5EE0" w:rsidRPr="00D51295">
              <w:rPr>
                <w:rFonts w:asciiTheme="minorHAnsi" w:hAnsiTheme="minorHAnsi"/>
                <w:szCs w:val="21"/>
              </w:rPr>
              <w:t>年度</w:t>
            </w:r>
            <w:r w:rsidR="001C0F2E" w:rsidRPr="00D51295">
              <w:rPr>
                <w:rFonts w:asciiTheme="minorHAnsi" w:hAnsiTheme="minorHAnsi" w:hint="eastAsia"/>
                <w:szCs w:val="21"/>
              </w:rPr>
              <w:t>が</w:t>
            </w:r>
            <w:r w:rsidR="001C0F2E" w:rsidRPr="00D51295">
              <w:rPr>
                <w:rFonts w:asciiTheme="minorHAnsi" w:hAnsiTheme="minorHAnsi" w:hint="eastAsia"/>
                <w:szCs w:val="21"/>
              </w:rPr>
              <w:t>83</w:t>
            </w:r>
            <w:r w:rsidR="00CE027C" w:rsidRPr="00D51295">
              <w:rPr>
                <w:rFonts w:asciiTheme="minorHAnsi" w:hAnsiTheme="minorHAnsi"/>
                <w:szCs w:val="21"/>
              </w:rPr>
              <w:t>％。これを毎年引き上げ、</w:t>
            </w:r>
            <w:r w:rsidR="00350953" w:rsidRPr="00D51295">
              <w:rPr>
                <w:rFonts w:asciiTheme="minorHAnsi" w:hAnsiTheme="minorHAnsi" w:hint="eastAsia"/>
                <w:szCs w:val="21"/>
              </w:rPr>
              <w:t>2021</w:t>
            </w:r>
            <w:r w:rsidR="00AA5EE0" w:rsidRPr="00D51295">
              <w:rPr>
                <w:rFonts w:asciiTheme="minorHAnsi" w:hAnsiTheme="minorHAnsi"/>
                <w:szCs w:val="21"/>
              </w:rPr>
              <w:t>年度には</w:t>
            </w:r>
            <w:r w:rsidR="00987B9C" w:rsidRPr="00D51295">
              <w:rPr>
                <w:rFonts w:asciiTheme="minorHAnsi" w:hAnsiTheme="minorHAnsi" w:hint="eastAsia"/>
                <w:szCs w:val="21"/>
              </w:rPr>
              <w:t>85</w:t>
            </w:r>
            <w:r w:rsidR="00CE027C" w:rsidRPr="00D51295">
              <w:rPr>
                <w:rFonts w:asciiTheme="minorHAnsi" w:hAnsiTheme="minorHAnsi"/>
                <w:szCs w:val="21"/>
              </w:rPr>
              <w:t>％とする。</w:t>
            </w:r>
          </w:p>
          <w:p w:rsidR="00170B7B" w:rsidRPr="00D51295" w:rsidRDefault="00566D32" w:rsidP="00170B7B">
            <w:pPr>
              <w:rPr>
                <w:rFonts w:asciiTheme="minorHAnsi" w:hAnsiTheme="minorHAnsi"/>
                <w:b/>
                <w:szCs w:val="21"/>
              </w:rPr>
            </w:pPr>
            <w:r w:rsidRPr="00D51295">
              <w:rPr>
                <w:rFonts w:asciiTheme="minorHAnsi" w:hAnsiTheme="minorHAnsi"/>
                <w:b/>
                <w:szCs w:val="21"/>
              </w:rPr>
              <w:t>３</w:t>
            </w:r>
            <w:r w:rsidR="007F18C7" w:rsidRPr="00D51295">
              <w:rPr>
                <w:rFonts w:asciiTheme="minorHAnsi" w:hAnsiTheme="minorHAnsi" w:hint="eastAsia"/>
                <w:b/>
                <w:szCs w:val="21"/>
              </w:rPr>
              <w:t>.</w:t>
            </w:r>
            <w:r w:rsidR="00170B7B" w:rsidRPr="00D51295">
              <w:rPr>
                <w:rFonts w:asciiTheme="minorHAnsi" w:hAnsiTheme="minorHAnsi"/>
                <w:b/>
                <w:szCs w:val="21"/>
              </w:rPr>
              <w:t xml:space="preserve">　</w:t>
            </w:r>
            <w:r w:rsidR="007F18C7" w:rsidRPr="00D51295">
              <w:rPr>
                <w:rFonts w:asciiTheme="minorHAnsi" w:hAnsiTheme="minorHAnsi"/>
                <w:b/>
                <w:szCs w:val="21"/>
              </w:rPr>
              <w:t xml:space="preserve">豊かな人間力を持った生徒の育成　</w:t>
            </w:r>
          </w:p>
          <w:p w:rsidR="00170B7B" w:rsidRPr="00D51295" w:rsidRDefault="00CE027C" w:rsidP="008B4BFA">
            <w:pPr>
              <w:numPr>
                <w:ilvl w:val="0"/>
                <w:numId w:val="20"/>
              </w:numPr>
              <w:rPr>
                <w:rFonts w:asciiTheme="minorHAnsi" w:hAnsiTheme="minorHAnsi"/>
                <w:szCs w:val="21"/>
              </w:rPr>
            </w:pPr>
            <w:r w:rsidRPr="00D51295">
              <w:rPr>
                <w:rFonts w:asciiTheme="minorHAnsi" w:hAnsiTheme="minorHAnsi"/>
                <w:szCs w:val="21"/>
                <w:bdr w:val="single" w:sz="4" w:space="0" w:color="auto"/>
              </w:rPr>
              <w:t>体験学習の充実</w:t>
            </w:r>
          </w:p>
          <w:p w:rsidR="00170B7B" w:rsidRPr="00D51295" w:rsidRDefault="00170B7B" w:rsidP="00170B7B">
            <w:pPr>
              <w:ind w:firstLineChars="200" w:firstLine="420"/>
              <w:rPr>
                <w:rFonts w:asciiTheme="minorHAnsi" w:hAnsiTheme="minorHAnsi"/>
                <w:szCs w:val="21"/>
              </w:rPr>
            </w:pPr>
            <w:r w:rsidRPr="00D51295">
              <w:rPr>
                <w:rFonts w:asciiTheme="minorHAnsi" w:hAnsiTheme="minorHAnsi"/>
                <w:szCs w:val="21"/>
              </w:rPr>
              <w:t>ア　保育園</w:t>
            </w:r>
            <w:r w:rsidR="00CE027C" w:rsidRPr="00D51295">
              <w:rPr>
                <w:rFonts w:asciiTheme="minorHAnsi" w:hAnsiTheme="minorHAnsi"/>
                <w:szCs w:val="21"/>
              </w:rPr>
              <w:t>実習と老人ホーム実習</w:t>
            </w:r>
            <w:r w:rsidRPr="00D51295">
              <w:rPr>
                <w:rFonts w:asciiTheme="minorHAnsi" w:hAnsiTheme="minorHAnsi"/>
                <w:szCs w:val="21"/>
              </w:rPr>
              <w:t>を</w:t>
            </w:r>
            <w:r w:rsidR="00CE027C" w:rsidRPr="00D51295">
              <w:rPr>
                <w:rFonts w:asciiTheme="minorHAnsi" w:hAnsiTheme="minorHAnsi"/>
                <w:szCs w:val="21"/>
              </w:rPr>
              <w:t>より</w:t>
            </w:r>
            <w:r w:rsidRPr="00D51295">
              <w:rPr>
                <w:rFonts w:asciiTheme="minorHAnsi" w:hAnsiTheme="minorHAnsi"/>
                <w:szCs w:val="21"/>
              </w:rPr>
              <w:t>充実させる。</w:t>
            </w:r>
          </w:p>
          <w:p w:rsidR="00CE027C" w:rsidRPr="00D51295" w:rsidRDefault="00CE027C" w:rsidP="00170B7B">
            <w:pPr>
              <w:ind w:firstLineChars="200" w:firstLine="420"/>
              <w:rPr>
                <w:rFonts w:asciiTheme="minorHAnsi" w:hAnsiTheme="minorHAnsi"/>
                <w:szCs w:val="21"/>
              </w:rPr>
            </w:pPr>
            <w:r w:rsidRPr="00D51295">
              <w:rPr>
                <w:rFonts w:asciiTheme="minorHAnsi" w:hAnsiTheme="minorHAnsi"/>
                <w:szCs w:val="21"/>
              </w:rPr>
              <w:t xml:space="preserve">イ　</w:t>
            </w:r>
            <w:r w:rsidR="008B4BFA" w:rsidRPr="00D51295">
              <w:rPr>
                <w:rFonts w:asciiTheme="minorHAnsi" w:hAnsiTheme="minorHAnsi"/>
                <w:szCs w:val="21"/>
              </w:rPr>
              <w:t>地域と連携した</w:t>
            </w:r>
            <w:r w:rsidRPr="00D51295">
              <w:rPr>
                <w:rFonts w:asciiTheme="minorHAnsi" w:hAnsiTheme="minorHAnsi"/>
                <w:szCs w:val="21"/>
              </w:rPr>
              <w:t>体験活動の充実を図る。</w:t>
            </w:r>
          </w:p>
          <w:p w:rsidR="008B4BFA" w:rsidRPr="00D51295" w:rsidRDefault="008B4BFA" w:rsidP="00A86FC5">
            <w:pPr>
              <w:numPr>
                <w:ilvl w:val="0"/>
                <w:numId w:val="17"/>
              </w:numPr>
              <w:rPr>
                <w:rFonts w:asciiTheme="minorHAnsi" w:hAnsiTheme="minorHAnsi"/>
                <w:szCs w:val="21"/>
              </w:rPr>
            </w:pPr>
            <w:r w:rsidRPr="00D51295">
              <w:rPr>
                <w:rFonts w:asciiTheme="minorHAnsi" w:hAnsiTheme="minorHAnsi"/>
                <w:szCs w:val="21"/>
              </w:rPr>
              <w:t>生徒向け学校教育自己診断における、地域との関わりに対する肯定率は平成</w:t>
            </w:r>
            <w:r w:rsidR="00E32B58" w:rsidRPr="00D51295">
              <w:rPr>
                <w:rFonts w:asciiTheme="minorHAnsi" w:hAnsiTheme="minorHAnsi" w:hint="eastAsia"/>
                <w:szCs w:val="21"/>
              </w:rPr>
              <w:t>30</w:t>
            </w:r>
            <w:r w:rsidR="00A86FC5" w:rsidRPr="00D51295">
              <w:rPr>
                <w:rFonts w:asciiTheme="minorHAnsi" w:hAnsiTheme="minorHAnsi" w:hint="eastAsia"/>
                <w:szCs w:val="21"/>
              </w:rPr>
              <w:t xml:space="preserve"> </w:t>
            </w:r>
            <w:r w:rsidR="00A86FC5" w:rsidRPr="00D51295">
              <w:rPr>
                <w:rFonts w:asciiTheme="minorHAnsi" w:hAnsiTheme="minorHAnsi" w:hint="eastAsia"/>
                <w:szCs w:val="21"/>
              </w:rPr>
              <w:t>年度</w:t>
            </w:r>
            <w:r w:rsidR="00AA5EE0" w:rsidRPr="00D51295">
              <w:rPr>
                <w:rFonts w:asciiTheme="minorHAnsi" w:hAnsiTheme="minorHAnsi"/>
                <w:szCs w:val="21"/>
              </w:rPr>
              <w:t>が</w:t>
            </w:r>
            <w:r w:rsidR="001C0F2E" w:rsidRPr="00D51295">
              <w:rPr>
                <w:rFonts w:asciiTheme="minorHAnsi" w:hAnsiTheme="minorHAnsi" w:hint="eastAsia"/>
                <w:szCs w:val="21"/>
              </w:rPr>
              <w:t>75</w:t>
            </w:r>
            <w:r w:rsidR="00812724" w:rsidRPr="00D51295">
              <w:rPr>
                <w:rFonts w:asciiTheme="minorHAnsi" w:hAnsiTheme="minorHAnsi" w:hint="eastAsia"/>
                <w:szCs w:val="21"/>
              </w:rPr>
              <w:t>%</w:t>
            </w:r>
            <w:r w:rsidR="00812724" w:rsidRPr="00D51295">
              <w:rPr>
                <w:rFonts w:asciiTheme="minorHAnsi" w:hAnsiTheme="minorHAnsi" w:hint="eastAsia"/>
                <w:szCs w:val="21"/>
              </w:rPr>
              <w:t>。</w:t>
            </w:r>
            <w:r w:rsidR="00DD35C2" w:rsidRPr="00D51295">
              <w:rPr>
                <w:rFonts w:asciiTheme="minorHAnsi" w:hAnsiTheme="minorHAnsi"/>
                <w:szCs w:val="21"/>
              </w:rPr>
              <w:t>これを毎年引き上げ、</w:t>
            </w:r>
            <w:r w:rsidR="00E32B58" w:rsidRPr="00D51295">
              <w:rPr>
                <w:rFonts w:asciiTheme="minorHAnsi" w:hAnsiTheme="minorHAnsi" w:hint="eastAsia"/>
                <w:szCs w:val="21"/>
              </w:rPr>
              <w:t>2021</w:t>
            </w:r>
            <w:r w:rsidR="004E6BCB" w:rsidRPr="00D51295">
              <w:rPr>
                <w:rFonts w:asciiTheme="minorHAnsi" w:hAnsiTheme="minorHAnsi"/>
                <w:szCs w:val="21"/>
              </w:rPr>
              <w:t>年度には</w:t>
            </w:r>
            <w:r w:rsidR="00331961" w:rsidRPr="00D51295">
              <w:rPr>
                <w:rFonts w:asciiTheme="minorHAnsi" w:hAnsiTheme="minorHAnsi"/>
                <w:szCs w:val="21"/>
              </w:rPr>
              <w:t>80</w:t>
            </w:r>
            <w:r w:rsidRPr="00D51295">
              <w:rPr>
                <w:rFonts w:asciiTheme="minorHAnsi" w:hAnsiTheme="minorHAnsi"/>
                <w:szCs w:val="21"/>
              </w:rPr>
              <w:t>％とする。</w:t>
            </w:r>
          </w:p>
          <w:p w:rsidR="008B4BFA" w:rsidRPr="00D51295" w:rsidRDefault="008B4BFA" w:rsidP="008B4BFA">
            <w:pPr>
              <w:numPr>
                <w:ilvl w:val="0"/>
                <w:numId w:val="20"/>
              </w:numPr>
              <w:rPr>
                <w:rFonts w:asciiTheme="minorHAnsi" w:hAnsiTheme="minorHAnsi"/>
                <w:szCs w:val="21"/>
              </w:rPr>
            </w:pPr>
            <w:r w:rsidRPr="00D51295">
              <w:rPr>
                <w:rFonts w:asciiTheme="minorHAnsi" w:hAnsiTheme="minorHAnsi"/>
                <w:szCs w:val="21"/>
                <w:bdr w:val="single" w:sz="4" w:space="0" w:color="auto"/>
              </w:rPr>
              <w:t>学校行事、部活動の振興</w:t>
            </w:r>
          </w:p>
          <w:p w:rsidR="00170B7B" w:rsidRPr="00D51295" w:rsidRDefault="00653D20" w:rsidP="00170B7B">
            <w:pPr>
              <w:ind w:firstLineChars="200" w:firstLine="420"/>
              <w:rPr>
                <w:rFonts w:asciiTheme="minorHAnsi" w:hAnsiTheme="minorHAnsi"/>
                <w:szCs w:val="21"/>
              </w:rPr>
            </w:pPr>
            <w:r w:rsidRPr="00D51295">
              <w:rPr>
                <w:rFonts w:asciiTheme="minorHAnsi" w:hAnsiTheme="minorHAnsi"/>
                <w:szCs w:val="21"/>
              </w:rPr>
              <w:t>ア</w:t>
            </w:r>
            <w:r w:rsidR="008B4BFA" w:rsidRPr="00D51295">
              <w:rPr>
                <w:rFonts w:asciiTheme="minorHAnsi" w:hAnsiTheme="minorHAnsi"/>
                <w:szCs w:val="21"/>
              </w:rPr>
              <w:t xml:space="preserve">　学校行事の地域等への公開</w:t>
            </w:r>
            <w:r w:rsidR="00FF50A0" w:rsidRPr="00D51295">
              <w:rPr>
                <w:rFonts w:asciiTheme="minorHAnsi" w:hAnsiTheme="minorHAnsi" w:hint="eastAsia"/>
                <w:szCs w:val="21"/>
              </w:rPr>
              <w:t>を促進</w:t>
            </w:r>
            <w:r w:rsidR="008B4BFA" w:rsidRPr="00D51295">
              <w:rPr>
                <w:rFonts w:asciiTheme="minorHAnsi" w:hAnsiTheme="minorHAnsi"/>
                <w:szCs w:val="21"/>
              </w:rPr>
              <w:t>させる。</w:t>
            </w:r>
          </w:p>
          <w:p w:rsidR="00170B7B" w:rsidRPr="00D51295" w:rsidRDefault="00653D20" w:rsidP="00170B7B">
            <w:pPr>
              <w:ind w:firstLineChars="200" w:firstLine="420"/>
              <w:rPr>
                <w:rFonts w:asciiTheme="minorHAnsi" w:hAnsiTheme="minorHAnsi"/>
                <w:szCs w:val="21"/>
                <w:u w:val="single"/>
              </w:rPr>
            </w:pPr>
            <w:r w:rsidRPr="00D51295">
              <w:rPr>
                <w:rFonts w:asciiTheme="minorHAnsi" w:hAnsiTheme="minorHAnsi"/>
                <w:szCs w:val="21"/>
              </w:rPr>
              <w:t>イ</w:t>
            </w:r>
            <w:r w:rsidR="008B4BFA" w:rsidRPr="00D51295">
              <w:rPr>
                <w:rFonts w:asciiTheme="minorHAnsi" w:hAnsiTheme="minorHAnsi"/>
                <w:szCs w:val="21"/>
              </w:rPr>
              <w:t xml:space="preserve">　部活動の活性化</w:t>
            </w:r>
            <w:r w:rsidR="001A006F" w:rsidRPr="00D51295">
              <w:rPr>
                <w:rFonts w:asciiTheme="minorHAnsi" w:hAnsiTheme="minorHAnsi" w:hint="eastAsia"/>
                <w:szCs w:val="21"/>
              </w:rPr>
              <w:t>と効率的な運用</w:t>
            </w:r>
            <w:r w:rsidR="002200F2" w:rsidRPr="00D51295">
              <w:rPr>
                <w:rFonts w:asciiTheme="minorHAnsi" w:hAnsiTheme="minorHAnsi" w:hint="eastAsia"/>
                <w:szCs w:val="21"/>
              </w:rPr>
              <w:t>により学習との両立を図る。</w:t>
            </w:r>
          </w:p>
          <w:p w:rsidR="008B4BFA" w:rsidRPr="00D51295" w:rsidRDefault="00760A1C" w:rsidP="008B4BFA">
            <w:pPr>
              <w:numPr>
                <w:ilvl w:val="0"/>
                <w:numId w:val="17"/>
              </w:numPr>
              <w:rPr>
                <w:rFonts w:asciiTheme="minorHAnsi" w:hAnsiTheme="minorHAnsi"/>
                <w:szCs w:val="21"/>
              </w:rPr>
            </w:pPr>
            <w:r w:rsidRPr="00D51295">
              <w:rPr>
                <w:rFonts w:asciiTheme="minorHAnsi" w:hAnsiTheme="minorHAnsi" w:hint="eastAsia"/>
                <w:szCs w:val="21"/>
              </w:rPr>
              <w:t>部活動加入</w:t>
            </w:r>
            <w:r w:rsidR="008B4BFA" w:rsidRPr="00D51295">
              <w:rPr>
                <w:rFonts w:asciiTheme="minorHAnsi" w:hAnsiTheme="minorHAnsi"/>
                <w:szCs w:val="21"/>
              </w:rPr>
              <w:t>率は平成</w:t>
            </w:r>
            <w:r w:rsidR="00E32B58" w:rsidRPr="00D51295">
              <w:rPr>
                <w:rFonts w:asciiTheme="minorHAnsi" w:hAnsiTheme="minorHAnsi" w:hint="eastAsia"/>
                <w:szCs w:val="21"/>
              </w:rPr>
              <w:t>30</w:t>
            </w:r>
            <w:r w:rsidR="004E6BCB" w:rsidRPr="00D51295">
              <w:rPr>
                <w:rFonts w:asciiTheme="minorHAnsi" w:hAnsiTheme="minorHAnsi"/>
                <w:szCs w:val="21"/>
              </w:rPr>
              <w:t>年度が</w:t>
            </w:r>
            <w:r w:rsidR="0066272F" w:rsidRPr="00D51295">
              <w:rPr>
                <w:rFonts w:asciiTheme="minorHAnsi" w:hAnsiTheme="minorHAnsi" w:hint="eastAsia"/>
                <w:szCs w:val="21"/>
              </w:rPr>
              <w:t>76</w:t>
            </w:r>
            <w:r w:rsidR="008B4BFA" w:rsidRPr="00D51295">
              <w:rPr>
                <w:rFonts w:asciiTheme="minorHAnsi" w:hAnsiTheme="minorHAnsi"/>
                <w:szCs w:val="21"/>
              </w:rPr>
              <w:t>％。</w:t>
            </w:r>
            <w:r w:rsidR="00DD35C2" w:rsidRPr="00D51295">
              <w:rPr>
                <w:rFonts w:asciiTheme="minorHAnsi" w:hAnsiTheme="minorHAnsi"/>
                <w:szCs w:val="21"/>
              </w:rPr>
              <w:t>これを毎年引き上げ、</w:t>
            </w:r>
            <w:r w:rsidR="00D46CF5" w:rsidRPr="00D51295">
              <w:rPr>
                <w:rFonts w:asciiTheme="minorHAnsi" w:hAnsiTheme="minorHAnsi" w:hint="eastAsia"/>
                <w:szCs w:val="21"/>
              </w:rPr>
              <w:t>2021</w:t>
            </w:r>
            <w:r w:rsidR="0035477E" w:rsidRPr="00D51295">
              <w:rPr>
                <w:rFonts w:asciiTheme="minorHAnsi" w:hAnsiTheme="minorHAnsi"/>
                <w:szCs w:val="21"/>
              </w:rPr>
              <w:t>年度には</w:t>
            </w:r>
            <w:r w:rsidR="000E79D1" w:rsidRPr="00D51295">
              <w:rPr>
                <w:rFonts w:asciiTheme="minorHAnsi" w:hAnsiTheme="minorHAnsi" w:hint="eastAsia"/>
                <w:szCs w:val="21"/>
              </w:rPr>
              <w:t>80</w:t>
            </w:r>
            <w:r w:rsidR="0035477E" w:rsidRPr="00D51295">
              <w:rPr>
                <w:rFonts w:asciiTheme="minorHAnsi" w:hAnsiTheme="minorHAnsi"/>
                <w:szCs w:val="21"/>
              </w:rPr>
              <w:t>％とする。</w:t>
            </w:r>
          </w:p>
          <w:p w:rsidR="00653D20" w:rsidRPr="00D51295" w:rsidRDefault="00653D20" w:rsidP="00653D20">
            <w:pPr>
              <w:numPr>
                <w:ilvl w:val="0"/>
                <w:numId w:val="20"/>
              </w:numPr>
              <w:rPr>
                <w:rFonts w:asciiTheme="minorHAnsi" w:hAnsiTheme="minorHAnsi"/>
                <w:szCs w:val="21"/>
              </w:rPr>
            </w:pPr>
            <w:r w:rsidRPr="00D51295">
              <w:rPr>
                <w:rFonts w:asciiTheme="minorHAnsi" w:hAnsiTheme="minorHAnsi"/>
                <w:szCs w:val="21"/>
                <w:bdr w:val="single" w:sz="4" w:space="0" w:color="auto"/>
              </w:rPr>
              <w:t>規範意識の醸成</w:t>
            </w:r>
          </w:p>
          <w:p w:rsidR="00170B7B" w:rsidRPr="00D51295" w:rsidRDefault="00653D20" w:rsidP="00170B7B">
            <w:pPr>
              <w:ind w:firstLineChars="200" w:firstLine="420"/>
              <w:rPr>
                <w:rFonts w:asciiTheme="minorHAnsi" w:hAnsiTheme="minorHAnsi"/>
                <w:szCs w:val="21"/>
              </w:rPr>
            </w:pPr>
            <w:r w:rsidRPr="00D51295">
              <w:rPr>
                <w:rFonts w:asciiTheme="minorHAnsi" w:hAnsiTheme="minorHAnsi"/>
                <w:szCs w:val="21"/>
              </w:rPr>
              <w:t>ア　全体指導から学年・学級指導、個別指導につながる段階的な指導を徹底</w:t>
            </w:r>
            <w:r w:rsidR="00FF50A0" w:rsidRPr="00D51295">
              <w:rPr>
                <w:rFonts w:asciiTheme="minorHAnsi" w:hAnsiTheme="minorHAnsi" w:hint="eastAsia"/>
                <w:szCs w:val="21"/>
              </w:rPr>
              <w:t>し、生徒が主体的にルールやマナーを守ることができるようにする。</w:t>
            </w:r>
          </w:p>
          <w:p w:rsidR="00722A1A" w:rsidRPr="00D51295" w:rsidRDefault="00653D20" w:rsidP="00811848">
            <w:pPr>
              <w:ind w:firstLineChars="200" w:firstLine="420"/>
              <w:rPr>
                <w:rFonts w:asciiTheme="minorHAnsi" w:hAnsiTheme="minorHAnsi"/>
                <w:szCs w:val="21"/>
              </w:rPr>
            </w:pPr>
            <w:r w:rsidRPr="00D51295">
              <w:rPr>
                <w:rFonts w:asciiTheme="minorHAnsi" w:hAnsiTheme="minorHAnsi"/>
                <w:szCs w:val="21"/>
              </w:rPr>
              <w:t>イ　生徒指導のみならず安全教育等あらゆる機会をとらえて規範意識の向上を図る。</w:t>
            </w:r>
            <w:r w:rsidR="00722A1A" w:rsidRPr="00D51295">
              <w:rPr>
                <w:rFonts w:asciiTheme="minorHAnsi" w:hAnsiTheme="minorHAnsi" w:hint="eastAsia"/>
                <w:szCs w:val="21"/>
              </w:rPr>
              <w:t>挨拶がしっかりとでき、時間を守れる生徒を育成する。</w:t>
            </w:r>
          </w:p>
          <w:p w:rsidR="00170B7B" w:rsidRPr="00D51295" w:rsidRDefault="00811848" w:rsidP="00811848">
            <w:pPr>
              <w:numPr>
                <w:ilvl w:val="0"/>
                <w:numId w:val="17"/>
              </w:numPr>
              <w:rPr>
                <w:rFonts w:asciiTheme="minorHAnsi" w:hAnsiTheme="minorHAnsi"/>
                <w:szCs w:val="21"/>
              </w:rPr>
            </w:pPr>
            <w:r w:rsidRPr="00D51295">
              <w:rPr>
                <w:rFonts w:asciiTheme="minorHAnsi" w:hAnsiTheme="minorHAnsi"/>
                <w:szCs w:val="21"/>
              </w:rPr>
              <w:t>生徒向け学校教育自己診断における、</w:t>
            </w:r>
            <w:r w:rsidR="00882398" w:rsidRPr="00D51295">
              <w:rPr>
                <w:rFonts w:asciiTheme="minorHAnsi" w:hAnsiTheme="minorHAnsi"/>
                <w:szCs w:val="21"/>
              </w:rPr>
              <w:t>規範</w:t>
            </w:r>
            <w:r w:rsidR="00D617DF" w:rsidRPr="00D51295">
              <w:rPr>
                <w:rFonts w:asciiTheme="minorHAnsi" w:hAnsiTheme="minorHAnsi"/>
                <w:szCs w:val="21"/>
              </w:rPr>
              <w:t>意識</w:t>
            </w:r>
            <w:r w:rsidR="00331961" w:rsidRPr="00D51295">
              <w:rPr>
                <w:rFonts w:asciiTheme="minorHAnsi" w:hAnsiTheme="minorHAnsi"/>
                <w:szCs w:val="21"/>
              </w:rPr>
              <w:t>に関する設問の</w:t>
            </w:r>
            <w:r w:rsidRPr="00D51295">
              <w:rPr>
                <w:rFonts w:asciiTheme="minorHAnsi" w:hAnsiTheme="minorHAnsi"/>
                <w:szCs w:val="21"/>
              </w:rPr>
              <w:t>肯定率は平成</w:t>
            </w:r>
            <w:r w:rsidR="00D46CF5" w:rsidRPr="00D51295">
              <w:rPr>
                <w:rFonts w:asciiTheme="minorHAnsi" w:hAnsiTheme="minorHAnsi" w:hint="eastAsia"/>
                <w:szCs w:val="21"/>
              </w:rPr>
              <w:t>30</w:t>
            </w:r>
            <w:r w:rsidR="004E6BCB" w:rsidRPr="00D51295">
              <w:rPr>
                <w:rFonts w:asciiTheme="minorHAnsi" w:hAnsiTheme="minorHAnsi"/>
                <w:szCs w:val="21"/>
              </w:rPr>
              <w:t>年度が</w:t>
            </w:r>
            <w:r w:rsidR="001C0F2E" w:rsidRPr="00D51295">
              <w:rPr>
                <w:rFonts w:asciiTheme="minorHAnsi" w:hAnsiTheme="minorHAnsi" w:hint="eastAsia"/>
                <w:szCs w:val="21"/>
              </w:rPr>
              <w:t>92</w:t>
            </w:r>
            <w:r w:rsidR="00331961" w:rsidRPr="00D51295">
              <w:rPr>
                <w:rFonts w:asciiTheme="minorHAnsi" w:hAnsiTheme="minorHAnsi"/>
                <w:szCs w:val="21"/>
              </w:rPr>
              <w:t>％。</w:t>
            </w:r>
            <w:r w:rsidR="00D46CF5" w:rsidRPr="00D51295">
              <w:rPr>
                <w:rFonts w:asciiTheme="minorHAnsi" w:hAnsiTheme="minorHAnsi" w:hint="eastAsia"/>
                <w:szCs w:val="21"/>
              </w:rPr>
              <w:t>2021</w:t>
            </w:r>
            <w:r w:rsidR="00DD35C2" w:rsidRPr="00D51295">
              <w:rPr>
                <w:rFonts w:asciiTheme="minorHAnsi" w:hAnsiTheme="minorHAnsi" w:hint="eastAsia"/>
                <w:szCs w:val="21"/>
              </w:rPr>
              <w:t>年度</w:t>
            </w:r>
            <w:r w:rsidR="000E79D1" w:rsidRPr="00D51295">
              <w:rPr>
                <w:rFonts w:asciiTheme="minorHAnsi" w:hAnsiTheme="minorHAnsi" w:hint="eastAsia"/>
                <w:szCs w:val="21"/>
              </w:rPr>
              <w:t>も</w:t>
            </w:r>
            <w:r w:rsidR="00331961" w:rsidRPr="00D51295">
              <w:rPr>
                <w:rFonts w:asciiTheme="minorHAnsi" w:hAnsiTheme="minorHAnsi"/>
                <w:szCs w:val="21"/>
              </w:rPr>
              <w:t>90</w:t>
            </w:r>
            <w:r w:rsidR="00331961" w:rsidRPr="00D51295">
              <w:rPr>
                <w:rFonts w:asciiTheme="minorHAnsi" w:hAnsiTheme="minorHAnsi"/>
                <w:szCs w:val="21"/>
              </w:rPr>
              <w:t>％以上の水準を維持する。</w:t>
            </w:r>
          </w:p>
          <w:p w:rsidR="00882398" w:rsidRPr="00D51295" w:rsidRDefault="00D617DF" w:rsidP="00882398">
            <w:pPr>
              <w:numPr>
                <w:ilvl w:val="0"/>
                <w:numId w:val="20"/>
              </w:numPr>
              <w:rPr>
                <w:rFonts w:asciiTheme="minorHAnsi" w:hAnsiTheme="minorHAnsi"/>
                <w:szCs w:val="21"/>
              </w:rPr>
            </w:pPr>
            <w:r w:rsidRPr="00D51295">
              <w:rPr>
                <w:rFonts w:asciiTheme="minorHAnsi" w:hAnsiTheme="minorHAnsi"/>
                <w:szCs w:val="21"/>
                <w:bdr w:val="single" w:sz="4" w:space="0" w:color="auto"/>
              </w:rPr>
              <w:t>人権意識の向上</w:t>
            </w:r>
          </w:p>
          <w:p w:rsidR="00D617DF" w:rsidRPr="00D51295" w:rsidRDefault="00D617DF" w:rsidP="00D617DF">
            <w:pPr>
              <w:rPr>
                <w:rFonts w:asciiTheme="minorHAnsi" w:hAnsiTheme="minorHAnsi"/>
                <w:szCs w:val="21"/>
              </w:rPr>
            </w:pPr>
            <w:r w:rsidRPr="00D51295">
              <w:rPr>
                <w:rFonts w:asciiTheme="minorHAnsi" w:hAnsiTheme="minorHAnsi"/>
                <w:szCs w:val="21"/>
              </w:rPr>
              <w:t xml:space="preserve">　　ア　すべての学校教育活動を通じて一人ひとりを大切にする人権教育を推進する。</w:t>
            </w:r>
          </w:p>
          <w:p w:rsidR="00D617DF" w:rsidRPr="00D51295" w:rsidRDefault="00D617DF" w:rsidP="00D617DF">
            <w:pPr>
              <w:numPr>
                <w:ilvl w:val="0"/>
                <w:numId w:val="17"/>
              </w:numPr>
              <w:rPr>
                <w:rFonts w:asciiTheme="minorHAnsi" w:hAnsiTheme="minorHAnsi"/>
                <w:szCs w:val="21"/>
              </w:rPr>
            </w:pPr>
            <w:r w:rsidRPr="00D51295">
              <w:rPr>
                <w:rFonts w:asciiTheme="minorHAnsi" w:hAnsiTheme="minorHAnsi"/>
                <w:szCs w:val="21"/>
              </w:rPr>
              <w:t>生徒向け学校教育自己診断における、人権教育に対する肯定率は平成</w:t>
            </w:r>
            <w:r w:rsidR="00D46CF5" w:rsidRPr="00D51295">
              <w:rPr>
                <w:rFonts w:asciiTheme="minorHAnsi" w:hAnsiTheme="minorHAnsi" w:hint="eastAsia"/>
                <w:szCs w:val="21"/>
              </w:rPr>
              <w:t>30</w:t>
            </w:r>
            <w:r w:rsidR="004E6BCB" w:rsidRPr="00D51295">
              <w:rPr>
                <w:rFonts w:asciiTheme="minorHAnsi" w:hAnsiTheme="minorHAnsi"/>
                <w:szCs w:val="21"/>
              </w:rPr>
              <w:t>年度が</w:t>
            </w:r>
            <w:r w:rsidR="001C0F2E" w:rsidRPr="00D51295">
              <w:rPr>
                <w:rFonts w:asciiTheme="minorHAnsi" w:hAnsiTheme="minorHAnsi" w:hint="eastAsia"/>
                <w:szCs w:val="21"/>
              </w:rPr>
              <w:t>83</w:t>
            </w:r>
            <w:r w:rsidRPr="00D51295">
              <w:rPr>
                <w:rFonts w:asciiTheme="minorHAnsi" w:hAnsiTheme="minorHAnsi"/>
                <w:szCs w:val="21"/>
              </w:rPr>
              <w:t>％</w:t>
            </w:r>
            <w:r w:rsidR="00DD35C2" w:rsidRPr="00D51295">
              <w:rPr>
                <w:rFonts w:asciiTheme="minorHAnsi" w:hAnsiTheme="minorHAnsi"/>
                <w:szCs w:val="21"/>
              </w:rPr>
              <w:t>。これを毎年引き上げ、</w:t>
            </w:r>
            <w:r w:rsidR="00D46CF5" w:rsidRPr="00D51295">
              <w:rPr>
                <w:rFonts w:asciiTheme="minorHAnsi" w:hAnsiTheme="minorHAnsi" w:hint="eastAsia"/>
                <w:szCs w:val="21"/>
              </w:rPr>
              <w:t>2021</w:t>
            </w:r>
            <w:r w:rsidR="00DD35C2" w:rsidRPr="00D51295">
              <w:rPr>
                <w:rFonts w:asciiTheme="minorHAnsi" w:hAnsiTheme="minorHAnsi" w:hint="eastAsia"/>
                <w:szCs w:val="21"/>
              </w:rPr>
              <w:t>年</w:t>
            </w:r>
            <w:r w:rsidR="004E6BCB" w:rsidRPr="00D51295">
              <w:rPr>
                <w:rFonts w:asciiTheme="minorHAnsi" w:hAnsiTheme="minorHAnsi"/>
                <w:szCs w:val="21"/>
              </w:rPr>
              <w:t>度には</w:t>
            </w:r>
            <w:r w:rsidR="005777F6" w:rsidRPr="00D51295">
              <w:rPr>
                <w:rFonts w:asciiTheme="minorHAnsi" w:hAnsiTheme="minorHAnsi" w:hint="eastAsia"/>
                <w:szCs w:val="21"/>
              </w:rPr>
              <w:t>85</w:t>
            </w:r>
            <w:r w:rsidRPr="00D51295">
              <w:rPr>
                <w:rFonts w:asciiTheme="minorHAnsi" w:hAnsiTheme="minorHAnsi"/>
                <w:szCs w:val="21"/>
              </w:rPr>
              <w:t>％とする。</w:t>
            </w:r>
          </w:p>
          <w:p w:rsidR="00170B7B" w:rsidRPr="00D51295" w:rsidRDefault="008A56CA" w:rsidP="00170B7B">
            <w:pPr>
              <w:rPr>
                <w:rFonts w:asciiTheme="minorHAnsi" w:hAnsiTheme="minorHAnsi"/>
                <w:b/>
                <w:szCs w:val="21"/>
              </w:rPr>
            </w:pPr>
            <w:r w:rsidRPr="00D51295">
              <w:rPr>
                <w:rFonts w:asciiTheme="minorHAnsi" w:hAnsiTheme="minorHAnsi"/>
                <w:b/>
                <w:szCs w:val="21"/>
              </w:rPr>
              <w:t>４</w:t>
            </w:r>
            <w:r w:rsidR="00A55F29" w:rsidRPr="00D51295">
              <w:rPr>
                <w:rFonts w:asciiTheme="minorHAnsi" w:hAnsiTheme="minorHAnsi"/>
                <w:b/>
                <w:szCs w:val="21"/>
              </w:rPr>
              <w:t xml:space="preserve">　</w:t>
            </w:r>
            <w:r w:rsidR="00162BAC" w:rsidRPr="00D51295">
              <w:rPr>
                <w:rFonts w:asciiTheme="minorHAnsi" w:hAnsiTheme="minorHAnsi"/>
                <w:b/>
                <w:szCs w:val="21"/>
              </w:rPr>
              <w:t>信頼される学校づくり（教員力と</w:t>
            </w:r>
            <w:r w:rsidR="00A55F29" w:rsidRPr="00D51295">
              <w:rPr>
                <w:rFonts w:asciiTheme="minorHAnsi" w:hAnsiTheme="minorHAnsi"/>
                <w:b/>
                <w:szCs w:val="21"/>
              </w:rPr>
              <w:t>情報発信</w:t>
            </w:r>
            <w:r w:rsidR="00162BAC" w:rsidRPr="00D51295">
              <w:rPr>
                <w:rFonts w:asciiTheme="minorHAnsi" w:hAnsiTheme="minorHAnsi"/>
                <w:b/>
                <w:szCs w:val="21"/>
              </w:rPr>
              <w:t>力の向上）</w:t>
            </w:r>
          </w:p>
          <w:p w:rsidR="00162BAC" w:rsidRPr="00D51295" w:rsidRDefault="00162BAC" w:rsidP="00B320A2">
            <w:pPr>
              <w:numPr>
                <w:ilvl w:val="0"/>
                <w:numId w:val="22"/>
              </w:numPr>
              <w:rPr>
                <w:rFonts w:asciiTheme="minorHAnsi" w:hAnsiTheme="minorHAnsi"/>
                <w:szCs w:val="21"/>
              </w:rPr>
            </w:pPr>
            <w:r w:rsidRPr="00D51295">
              <w:rPr>
                <w:rFonts w:asciiTheme="minorHAnsi" w:hAnsiTheme="minorHAnsi"/>
                <w:szCs w:val="21"/>
              </w:rPr>
              <w:t>次世代を支える教員の育成とチームとしての教員力の向上を図る。</w:t>
            </w:r>
          </w:p>
          <w:p w:rsidR="00170B7B" w:rsidRPr="00D51295" w:rsidRDefault="00170B7B" w:rsidP="00B320A2">
            <w:pPr>
              <w:numPr>
                <w:ilvl w:val="0"/>
                <w:numId w:val="22"/>
              </w:numPr>
              <w:rPr>
                <w:rFonts w:asciiTheme="minorHAnsi" w:hAnsiTheme="minorHAnsi"/>
                <w:szCs w:val="21"/>
              </w:rPr>
            </w:pPr>
            <w:r w:rsidRPr="00D51295">
              <w:rPr>
                <w:rFonts w:asciiTheme="minorHAnsi" w:hAnsiTheme="minorHAnsi"/>
                <w:szCs w:val="21"/>
              </w:rPr>
              <w:t>開かれた学校をめざし、学校情報を積極的に発信する。</w:t>
            </w:r>
          </w:p>
          <w:p w:rsidR="00B320A2" w:rsidRPr="00D51295" w:rsidRDefault="00B320A2" w:rsidP="00B320A2">
            <w:pPr>
              <w:numPr>
                <w:ilvl w:val="0"/>
                <w:numId w:val="22"/>
              </w:numPr>
              <w:rPr>
                <w:rFonts w:asciiTheme="minorHAnsi" w:hAnsiTheme="minorHAnsi"/>
                <w:szCs w:val="21"/>
              </w:rPr>
            </w:pPr>
            <w:r w:rsidRPr="00D51295">
              <w:rPr>
                <w:rFonts w:asciiTheme="minorHAnsi" w:hAnsiTheme="minorHAnsi"/>
                <w:szCs w:val="21"/>
              </w:rPr>
              <w:t>中学生やその保護者に対して、</w:t>
            </w:r>
            <w:r w:rsidR="00A55F29" w:rsidRPr="00D51295">
              <w:rPr>
                <w:rFonts w:asciiTheme="minorHAnsi" w:hAnsiTheme="minorHAnsi"/>
                <w:szCs w:val="21"/>
              </w:rPr>
              <w:t>適切な進路情報を発信する。</w:t>
            </w:r>
          </w:p>
          <w:p w:rsidR="00162BAC" w:rsidRPr="00D51295" w:rsidRDefault="00162BAC" w:rsidP="00162BAC">
            <w:pPr>
              <w:ind w:firstLineChars="200" w:firstLine="420"/>
              <w:rPr>
                <w:rFonts w:asciiTheme="minorHAnsi" w:hAnsiTheme="minorHAnsi"/>
                <w:szCs w:val="21"/>
              </w:rPr>
            </w:pPr>
            <w:r w:rsidRPr="00D51295">
              <w:rPr>
                <w:rFonts w:asciiTheme="minorHAnsi" w:hAnsiTheme="minorHAnsi"/>
                <w:szCs w:val="21"/>
              </w:rPr>
              <w:t>＊</w:t>
            </w:r>
            <w:r w:rsidR="00293604" w:rsidRPr="00D51295">
              <w:rPr>
                <w:rFonts w:asciiTheme="minorHAnsi" w:hAnsiTheme="minorHAnsi"/>
                <w:szCs w:val="21"/>
              </w:rPr>
              <w:t>生徒向け学校教育自己診断における、教員の協力体制に関する</w:t>
            </w:r>
            <w:r w:rsidRPr="00D51295">
              <w:rPr>
                <w:rFonts w:asciiTheme="minorHAnsi" w:hAnsiTheme="minorHAnsi"/>
                <w:szCs w:val="21"/>
              </w:rPr>
              <w:t>肯定率は平成</w:t>
            </w:r>
            <w:r w:rsidR="00D46CF5" w:rsidRPr="00D51295">
              <w:rPr>
                <w:rFonts w:asciiTheme="minorHAnsi" w:hAnsiTheme="minorHAnsi" w:hint="eastAsia"/>
                <w:szCs w:val="21"/>
              </w:rPr>
              <w:t>30</w:t>
            </w:r>
            <w:r w:rsidR="00EB2901" w:rsidRPr="00D51295">
              <w:rPr>
                <w:rFonts w:asciiTheme="minorHAnsi" w:hAnsiTheme="minorHAnsi" w:hint="eastAsia"/>
                <w:szCs w:val="21"/>
              </w:rPr>
              <w:t>年</w:t>
            </w:r>
            <w:r w:rsidRPr="00D51295">
              <w:rPr>
                <w:rFonts w:asciiTheme="minorHAnsi" w:hAnsiTheme="minorHAnsi"/>
                <w:szCs w:val="21"/>
              </w:rPr>
              <w:t>度</w:t>
            </w:r>
            <w:r w:rsidR="001C0F2E" w:rsidRPr="00D51295">
              <w:rPr>
                <w:rFonts w:asciiTheme="minorHAnsi" w:hAnsiTheme="minorHAnsi" w:hint="eastAsia"/>
                <w:szCs w:val="21"/>
              </w:rPr>
              <w:t>82</w:t>
            </w:r>
            <w:r w:rsidR="00293604" w:rsidRPr="00D51295">
              <w:rPr>
                <w:rFonts w:asciiTheme="minorHAnsi" w:hAnsiTheme="minorHAnsi"/>
                <w:szCs w:val="21"/>
              </w:rPr>
              <w:t>％</w:t>
            </w:r>
            <w:r w:rsidR="00DD35C2" w:rsidRPr="00D51295">
              <w:rPr>
                <w:rFonts w:asciiTheme="minorHAnsi" w:hAnsiTheme="minorHAnsi"/>
                <w:szCs w:val="21"/>
              </w:rPr>
              <w:t>。これを毎年引き上げ、</w:t>
            </w:r>
            <w:r w:rsidR="00D46CF5" w:rsidRPr="00D51295">
              <w:rPr>
                <w:rFonts w:asciiTheme="minorHAnsi" w:hAnsiTheme="minorHAnsi" w:hint="eastAsia"/>
                <w:szCs w:val="21"/>
              </w:rPr>
              <w:t>2021</w:t>
            </w:r>
            <w:r w:rsidR="00DD35C2" w:rsidRPr="00D51295">
              <w:rPr>
                <w:rFonts w:asciiTheme="minorHAnsi" w:hAnsiTheme="minorHAnsi" w:hint="eastAsia"/>
                <w:szCs w:val="21"/>
              </w:rPr>
              <w:t>年度</w:t>
            </w:r>
            <w:r w:rsidR="00293604" w:rsidRPr="00D51295">
              <w:rPr>
                <w:rFonts w:asciiTheme="minorHAnsi" w:hAnsiTheme="minorHAnsi"/>
                <w:szCs w:val="21"/>
              </w:rPr>
              <w:t>には</w:t>
            </w:r>
            <w:r w:rsidR="00293604" w:rsidRPr="00D51295">
              <w:rPr>
                <w:rFonts w:asciiTheme="minorHAnsi" w:hAnsiTheme="minorHAnsi"/>
                <w:szCs w:val="21"/>
              </w:rPr>
              <w:t>85</w:t>
            </w:r>
            <w:r w:rsidR="00293604" w:rsidRPr="00D51295">
              <w:rPr>
                <w:rFonts w:asciiTheme="minorHAnsi" w:hAnsiTheme="minorHAnsi"/>
                <w:szCs w:val="21"/>
              </w:rPr>
              <w:t>％とする。</w:t>
            </w:r>
          </w:p>
          <w:p w:rsidR="009B365C" w:rsidRPr="00D51295" w:rsidRDefault="00A55F29" w:rsidP="00803CC1">
            <w:pPr>
              <w:spacing w:line="360" w:lineRule="exact"/>
              <w:ind w:firstLineChars="200" w:firstLine="420"/>
              <w:rPr>
                <w:rFonts w:asciiTheme="minorHAnsi" w:hAnsiTheme="minorHAnsi"/>
                <w:color w:val="FF0000"/>
                <w:szCs w:val="21"/>
              </w:rPr>
            </w:pPr>
            <w:r w:rsidRPr="00D51295">
              <w:rPr>
                <w:rFonts w:asciiTheme="minorHAnsi" w:hAnsiTheme="minorHAnsi"/>
                <w:szCs w:val="21"/>
              </w:rPr>
              <w:t>＊保護者向け学校教育自己診断における、情報発信に対する肯定率は平成</w:t>
            </w:r>
            <w:r w:rsidR="00D46CF5" w:rsidRPr="00D51295">
              <w:rPr>
                <w:rFonts w:asciiTheme="minorHAnsi" w:hAnsiTheme="minorHAnsi" w:hint="eastAsia"/>
                <w:szCs w:val="21"/>
              </w:rPr>
              <w:t>30</w:t>
            </w:r>
            <w:r w:rsidR="00EB2901" w:rsidRPr="00D51295">
              <w:rPr>
                <w:rFonts w:asciiTheme="minorHAnsi" w:hAnsiTheme="minorHAnsi" w:hint="eastAsia"/>
                <w:szCs w:val="21"/>
              </w:rPr>
              <w:t>年度</w:t>
            </w:r>
            <w:r w:rsidR="001C0F2E" w:rsidRPr="00D51295">
              <w:rPr>
                <w:rFonts w:asciiTheme="minorHAnsi" w:hAnsiTheme="minorHAnsi" w:hint="eastAsia"/>
                <w:szCs w:val="21"/>
              </w:rPr>
              <w:t>84</w:t>
            </w:r>
            <w:r w:rsidR="005777F6" w:rsidRPr="00D51295">
              <w:rPr>
                <w:rFonts w:asciiTheme="minorHAnsi" w:hAnsiTheme="minorHAnsi"/>
                <w:szCs w:val="21"/>
              </w:rPr>
              <w:t>％。これを</w:t>
            </w:r>
            <w:r w:rsidR="005777F6" w:rsidRPr="00D51295">
              <w:rPr>
                <w:rFonts w:asciiTheme="minorHAnsi" w:hAnsiTheme="minorHAnsi" w:hint="eastAsia"/>
                <w:szCs w:val="21"/>
              </w:rPr>
              <w:t>毎年</w:t>
            </w:r>
            <w:r w:rsidR="00DD35C2" w:rsidRPr="00D51295">
              <w:rPr>
                <w:rFonts w:asciiTheme="minorHAnsi" w:hAnsiTheme="minorHAnsi"/>
                <w:szCs w:val="21"/>
              </w:rPr>
              <w:t>引き上げ、</w:t>
            </w:r>
            <w:r w:rsidR="00D46CF5" w:rsidRPr="00D51295">
              <w:rPr>
                <w:rFonts w:asciiTheme="minorHAnsi" w:hAnsiTheme="minorHAnsi" w:hint="eastAsia"/>
                <w:szCs w:val="21"/>
              </w:rPr>
              <w:t>2021</w:t>
            </w:r>
            <w:r w:rsidR="00DD35C2" w:rsidRPr="00D51295">
              <w:rPr>
                <w:rFonts w:asciiTheme="minorHAnsi" w:hAnsiTheme="minorHAnsi" w:hint="eastAsia"/>
                <w:szCs w:val="21"/>
              </w:rPr>
              <w:t>年度</w:t>
            </w:r>
            <w:r w:rsidR="004E6BCB" w:rsidRPr="00D51295">
              <w:rPr>
                <w:rFonts w:asciiTheme="minorHAnsi" w:hAnsiTheme="minorHAnsi"/>
                <w:szCs w:val="21"/>
              </w:rPr>
              <w:t>には</w:t>
            </w:r>
            <w:r w:rsidR="005777F6" w:rsidRPr="00D51295">
              <w:rPr>
                <w:rFonts w:asciiTheme="minorHAnsi" w:hAnsiTheme="minorHAnsi" w:hint="eastAsia"/>
                <w:szCs w:val="21"/>
              </w:rPr>
              <w:t>90</w:t>
            </w:r>
            <w:r w:rsidR="00995869" w:rsidRPr="00D51295">
              <w:rPr>
                <w:rFonts w:asciiTheme="minorHAnsi" w:hAnsiTheme="minorHAnsi"/>
                <w:szCs w:val="21"/>
              </w:rPr>
              <w:t>％</w:t>
            </w:r>
            <w:r w:rsidR="00293604" w:rsidRPr="00D51295">
              <w:rPr>
                <w:rFonts w:asciiTheme="minorHAnsi" w:hAnsiTheme="minorHAnsi"/>
                <w:szCs w:val="21"/>
              </w:rPr>
              <w:t>と</w:t>
            </w:r>
            <w:r w:rsidRPr="00D51295">
              <w:rPr>
                <w:rFonts w:asciiTheme="minorHAnsi" w:hAnsiTheme="minorHAnsi"/>
                <w:szCs w:val="21"/>
              </w:rPr>
              <w:t>する。</w:t>
            </w:r>
          </w:p>
        </w:tc>
      </w:tr>
    </w:tbl>
    <w:p w:rsidR="00A55F29" w:rsidRPr="00D51295" w:rsidRDefault="00A55F29" w:rsidP="00A55F29">
      <w:pPr>
        <w:spacing w:line="300" w:lineRule="exact"/>
        <w:rPr>
          <w:rFonts w:ascii="ＭＳ ゴシック" w:eastAsia="ＭＳ ゴシック" w:hAnsi="ＭＳ ゴシック"/>
          <w:szCs w:val="21"/>
        </w:rPr>
      </w:pPr>
    </w:p>
    <w:p w:rsidR="00267D3C" w:rsidRPr="00D51295" w:rsidRDefault="009B365C" w:rsidP="001D401B">
      <w:pPr>
        <w:spacing w:line="300" w:lineRule="exact"/>
        <w:ind w:leftChars="-342" w:left="-718" w:firstLineChars="250" w:firstLine="525"/>
        <w:rPr>
          <w:rFonts w:ascii="ＭＳ ゴシック" w:eastAsia="ＭＳ ゴシック" w:hAnsi="ＭＳ ゴシック"/>
          <w:szCs w:val="21"/>
        </w:rPr>
      </w:pPr>
      <w:r w:rsidRPr="00D51295">
        <w:rPr>
          <w:rFonts w:ascii="ＭＳ ゴシック" w:eastAsia="ＭＳ ゴシック" w:hAnsi="ＭＳ ゴシック" w:hint="eastAsia"/>
          <w:szCs w:val="21"/>
        </w:rPr>
        <w:t>【</w:t>
      </w:r>
      <w:r w:rsidR="0037367C" w:rsidRPr="00D51295">
        <w:rPr>
          <w:rFonts w:ascii="ＭＳ ゴシック" w:eastAsia="ＭＳ ゴシック" w:hAnsi="ＭＳ ゴシック" w:hint="eastAsia"/>
          <w:szCs w:val="21"/>
        </w:rPr>
        <w:t>学校教育自己診断</w:t>
      </w:r>
      <w:r w:rsidR="005E3C2A" w:rsidRPr="00D51295">
        <w:rPr>
          <w:rFonts w:ascii="ＭＳ ゴシック" w:eastAsia="ＭＳ ゴシック" w:hAnsi="ＭＳ ゴシック" w:hint="eastAsia"/>
          <w:szCs w:val="21"/>
        </w:rPr>
        <w:t>の</w:t>
      </w:r>
      <w:r w:rsidR="0037367C" w:rsidRPr="00D51295">
        <w:rPr>
          <w:rFonts w:ascii="ＭＳ ゴシック" w:eastAsia="ＭＳ ゴシック" w:hAnsi="ＭＳ ゴシック" w:hint="eastAsia"/>
          <w:szCs w:val="21"/>
        </w:rPr>
        <w:t>結果と分析・学校</w:t>
      </w:r>
      <w:r w:rsidR="00E32B58" w:rsidRPr="00D51295">
        <w:rPr>
          <w:rFonts w:ascii="ＭＳ ゴシック" w:eastAsia="ＭＳ ゴシック" w:hAnsi="ＭＳ ゴシック" w:hint="eastAsia"/>
          <w:szCs w:val="21"/>
        </w:rPr>
        <w:t>運営</w:t>
      </w:r>
      <w:r w:rsidR="0037367C" w:rsidRPr="00D51295">
        <w:rPr>
          <w:rFonts w:ascii="ＭＳ ゴシック" w:eastAsia="ＭＳ ゴシック" w:hAnsi="ＭＳ ゴシック" w:hint="eastAsia"/>
          <w:szCs w:val="21"/>
        </w:rPr>
        <w:t>協議会</w:t>
      </w:r>
      <w:r w:rsidR="0096649A" w:rsidRPr="00D51295">
        <w:rPr>
          <w:rFonts w:ascii="ＭＳ ゴシック" w:eastAsia="ＭＳ ゴシック" w:hAnsi="ＭＳ ゴシック" w:hint="eastAsia"/>
          <w:szCs w:val="21"/>
        </w:rPr>
        <w:t>からの意見</w:t>
      </w:r>
      <w:r w:rsidRPr="00D5129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51295" w:rsidTr="004245A1">
        <w:trPr>
          <w:trHeight w:val="411"/>
          <w:jc w:val="center"/>
        </w:trPr>
        <w:tc>
          <w:tcPr>
            <w:tcW w:w="6771" w:type="dxa"/>
            <w:shd w:val="clear" w:color="auto" w:fill="auto"/>
            <w:vAlign w:val="center"/>
          </w:tcPr>
          <w:p w:rsidR="00267D3C" w:rsidRPr="00D51295" w:rsidRDefault="00267D3C" w:rsidP="006A46FB">
            <w:pPr>
              <w:spacing w:line="300" w:lineRule="exact"/>
              <w:jc w:val="center"/>
              <w:rPr>
                <w:rFonts w:ascii="ＭＳ 明朝" w:hAnsi="ＭＳ 明朝"/>
                <w:sz w:val="20"/>
                <w:szCs w:val="20"/>
              </w:rPr>
            </w:pPr>
            <w:r w:rsidRPr="00D51295">
              <w:rPr>
                <w:rFonts w:ascii="ＭＳ 明朝" w:hAnsi="ＭＳ 明朝" w:hint="eastAsia"/>
                <w:sz w:val="20"/>
                <w:szCs w:val="20"/>
              </w:rPr>
              <w:t>学校教育自己診断の結果と分析［平成</w:t>
            </w:r>
            <w:r w:rsidR="00E32B58" w:rsidRPr="00D51295">
              <w:rPr>
                <w:rFonts w:ascii="ＭＳ 明朝" w:hAnsi="ＭＳ 明朝" w:hint="eastAsia"/>
                <w:sz w:val="20"/>
                <w:szCs w:val="20"/>
              </w:rPr>
              <w:t xml:space="preserve">　</w:t>
            </w:r>
            <w:r w:rsidR="00D46CF5" w:rsidRPr="00D51295">
              <w:rPr>
                <w:rFonts w:ascii="ＭＳ 明朝" w:hAnsi="ＭＳ 明朝" w:hint="eastAsia"/>
                <w:sz w:val="20"/>
                <w:szCs w:val="20"/>
              </w:rPr>
              <w:t xml:space="preserve">　</w:t>
            </w:r>
            <w:r w:rsidRPr="00D51295">
              <w:rPr>
                <w:rFonts w:ascii="ＭＳ 明朝" w:hAnsi="ＭＳ 明朝" w:hint="eastAsia"/>
                <w:sz w:val="20"/>
                <w:szCs w:val="20"/>
              </w:rPr>
              <w:t>年</w:t>
            </w:r>
            <w:r w:rsidR="00E32B58" w:rsidRPr="00D51295">
              <w:rPr>
                <w:rFonts w:ascii="ＭＳ 明朝" w:hAnsi="ＭＳ 明朝" w:hint="eastAsia"/>
                <w:sz w:val="20"/>
                <w:szCs w:val="20"/>
              </w:rPr>
              <w:t xml:space="preserve">　　</w:t>
            </w:r>
            <w:r w:rsidRPr="00D51295">
              <w:rPr>
                <w:rFonts w:ascii="ＭＳ 明朝" w:hAnsi="ＭＳ 明朝" w:hint="eastAsia"/>
                <w:sz w:val="20"/>
                <w:szCs w:val="20"/>
              </w:rPr>
              <w:t>月実施分］</w:t>
            </w:r>
          </w:p>
        </w:tc>
        <w:tc>
          <w:tcPr>
            <w:tcW w:w="8221" w:type="dxa"/>
            <w:shd w:val="clear" w:color="auto" w:fill="auto"/>
            <w:vAlign w:val="center"/>
          </w:tcPr>
          <w:p w:rsidR="00267D3C" w:rsidRPr="00D51295" w:rsidRDefault="00267D3C" w:rsidP="00225A63">
            <w:pPr>
              <w:spacing w:line="300" w:lineRule="exact"/>
              <w:jc w:val="center"/>
              <w:rPr>
                <w:rFonts w:ascii="ＭＳ 明朝" w:hAnsi="ＭＳ 明朝"/>
                <w:sz w:val="20"/>
                <w:szCs w:val="20"/>
              </w:rPr>
            </w:pPr>
            <w:r w:rsidRPr="00D51295">
              <w:rPr>
                <w:rFonts w:ascii="ＭＳ 明朝" w:hAnsi="ＭＳ 明朝" w:hint="eastAsia"/>
                <w:sz w:val="20"/>
                <w:szCs w:val="20"/>
              </w:rPr>
              <w:t>学校</w:t>
            </w:r>
            <w:r w:rsidR="00C66357" w:rsidRPr="00D51295">
              <w:rPr>
                <w:rFonts w:ascii="ＭＳ 明朝" w:hAnsi="ＭＳ 明朝" w:hint="eastAsia"/>
                <w:sz w:val="20"/>
                <w:szCs w:val="20"/>
              </w:rPr>
              <w:t>運営</w:t>
            </w:r>
            <w:r w:rsidRPr="00D51295">
              <w:rPr>
                <w:rFonts w:ascii="ＭＳ 明朝" w:hAnsi="ＭＳ 明朝" w:hint="eastAsia"/>
                <w:sz w:val="20"/>
                <w:szCs w:val="20"/>
              </w:rPr>
              <w:t>協議会</w:t>
            </w:r>
            <w:r w:rsidR="00225A63" w:rsidRPr="00D51295">
              <w:rPr>
                <w:rFonts w:ascii="ＭＳ 明朝" w:hAnsi="ＭＳ 明朝" w:hint="eastAsia"/>
                <w:sz w:val="20"/>
                <w:szCs w:val="20"/>
              </w:rPr>
              <w:t>からの意見</w:t>
            </w:r>
          </w:p>
        </w:tc>
      </w:tr>
      <w:tr w:rsidR="0086696C" w:rsidRPr="00D51295" w:rsidTr="004245A1">
        <w:trPr>
          <w:trHeight w:val="981"/>
          <w:jc w:val="center"/>
        </w:trPr>
        <w:tc>
          <w:tcPr>
            <w:tcW w:w="6771" w:type="dxa"/>
            <w:shd w:val="clear" w:color="auto" w:fill="auto"/>
          </w:tcPr>
          <w:p w:rsidR="00AB3EE3" w:rsidRPr="00D51295" w:rsidRDefault="00AB3EE3" w:rsidP="00E32B58">
            <w:pPr>
              <w:spacing w:line="300" w:lineRule="exact"/>
              <w:rPr>
                <w:rFonts w:ascii="ＭＳ 明朝" w:hAnsi="ＭＳ 明朝"/>
                <w:sz w:val="20"/>
                <w:szCs w:val="20"/>
              </w:rPr>
            </w:pPr>
          </w:p>
        </w:tc>
        <w:tc>
          <w:tcPr>
            <w:tcW w:w="8221" w:type="dxa"/>
            <w:shd w:val="clear" w:color="auto" w:fill="auto"/>
          </w:tcPr>
          <w:p w:rsidR="00AE2843" w:rsidRPr="00D51295" w:rsidRDefault="00AE2843" w:rsidP="006114F3">
            <w:pPr>
              <w:spacing w:line="300" w:lineRule="exact"/>
              <w:rPr>
                <w:rFonts w:ascii="ＭＳ 明朝" w:hAnsi="ＭＳ 明朝"/>
                <w:sz w:val="20"/>
                <w:szCs w:val="20"/>
              </w:rPr>
            </w:pPr>
          </w:p>
          <w:p w:rsidR="00E32B58" w:rsidRPr="00D51295" w:rsidRDefault="00E32B58" w:rsidP="006114F3">
            <w:pPr>
              <w:spacing w:line="300" w:lineRule="exact"/>
              <w:rPr>
                <w:rFonts w:ascii="ＭＳ 明朝" w:hAnsi="ＭＳ 明朝"/>
                <w:sz w:val="20"/>
                <w:szCs w:val="20"/>
              </w:rPr>
            </w:pPr>
          </w:p>
          <w:p w:rsidR="00E32B58" w:rsidRPr="00D51295" w:rsidRDefault="00E32B58" w:rsidP="006114F3">
            <w:pPr>
              <w:spacing w:line="300" w:lineRule="exact"/>
              <w:rPr>
                <w:rFonts w:ascii="ＭＳ 明朝" w:hAnsi="ＭＳ 明朝"/>
                <w:sz w:val="20"/>
                <w:szCs w:val="20"/>
              </w:rPr>
            </w:pPr>
          </w:p>
          <w:p w:rsidR="00E32B58" w:rsidRPr="00D51295" w:rsidRDefault="00E32B58" w:rsidP="006114F3">
            <w:pPr>
              <w:spacing w:line="300" w:lineRule="exact"/>
              <w:rPr>
                <w:rFonts w:ascii="ＭＳ 明朝" w:hAnsi="ＭＳ 明朝"/>
                <w:sz w:val="20"/>
                <w:szCs w:val="20"/>
              </w:rPr>
            </w:pPr>
          </w:p>
          <w:p w:rsidR="00E32B58" w:rsidRPr="00D51295" w:rsidRDefault="00E32B58" w:rsidP="006114F3">
            <w:pPr>
              <w:spacing w:line="300" w:lineRule="exact"/>
              <w:rPr>
                <w:rFonts w:ascii="ＭＳ 明朝" w:hAnsi="ＭＳ 明朝"/>
                <w:sz w:val="20"/>
                <w:szCs w:val="20"/>
              </w:rPr>
            </w:pPr>
          </w:p>
          <w:p w:rsidR="00E32B58" w:rsidRPr="00D51295" w:rsidRDefault="00E32B58" w:rsidP="006114F3">
            <w:pPr>
              <w:spacing w:line="300" w:lineRule="exact"/>
              <w:rPr>
                <w:rFonts w:ascii="ＭＳ 明朝" w:hAnsi="ＭＳ 明朝"/>
                <w:sz w:val="20"/>
                <w:szCs w:val="20"/>
              </w:rPr>
            </w:pPr>
          </w:p>
        </w:tc>
      </w:tr>
    </w:tbl>
    <w:p w:rsidR="00114A49" w:rsidRPr="00D51295" w:rsidRDefault="00114A49" w:rsidP="003F3553">
      <w:pPr>
        <w:jc w:val="left"/>
        <w:rPr>
          <w:rFonts w:ascii="ＭＳ ゴシック" w:eastAsia="ＭＳ ゴシック" w:hAnsi="ＭＳ ゴシック"/>
          <w:szCs w:val="21"/>
        </w:rPr>
      </w:pPr>
    </w:p>
    <w:p w:rsidR="0086696C" w:rsidRPr="00D51295" w:rsidRDefault="0037367C" w:rsidP="00B44397">
      <w:pPr>
        <w:ind w:leftChars="-92" w:left="-4" w:hangingChars="90" w:hanging="189"/>
        <w:jc w:val="left"/>
        <w:rPr>
          <w:rFonts w:ascii="ＭＳ ゴシック" w:eastAsia="ＭＳ ゴシック" w:hAnsi="ＭＳ ゴシック"/>
          <w:szCs w:val="21"/>
        </w:rPr>
      </w:pPr>
      <w:r w:rsidRPr="00D51295">
        <w:rPr>
          <w:rFonts w:ascii="ＭＳ ゴシック" w:eastAsia="ＭＳ ゴシック" w:hAnsi="ＭＳ ゴシック" w:hint="eastAsia"/>
          <w:szCs w:val="21"/>
        </w:rPr>
        <w:lastRenderedPageBreak/>
        <w:t xml:space="preserve">３　</w:t>
      </w:r>
      <w:r w:rsidR="0086696C" w:rsidRPr="00D51295">
        <w:rPr>
          <w:rFonts w:ascii="ＭＳ ゴシック" w:eastAsia="ＭＳ ゴシック" w:hAnsi="ＭＳ ゴシック" w:hint="eastAsia"/>
          <w:szCs w:val="21"/>
        </w:rPr>
        <w:t>本年度の取組</w:t>
      </w:r>
      <w:r w:rsidRPr="00D51295">
        <w:rPr>
          <w:rFonts w:ascii="ＭＳ ゴシック" w:eastAsia="ＭＳ ゴシック" w:hAnsi="ＭＳ ゴシック" w:hint="eastAsia"/>
          <w:szCs w:val="21"/>
        </w:rPr>
        <w:t>内容</w:t>
      </w:r>
      <w:r w:rsidR="0086696C" w:rsidRPr="00D5129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3119"/>
        <w:gridCol w:w="4430"/>
      </w:tblGrid>
      <w:tr w:rsidR="008328C8" w:rsidRPr="00D51295" w:rsidTr="007517B6">
        <w:trPr>
          <w:trHeight w:val="586"/>
          <w:jc w:val="center"/>
        </w:trPr>
        <w:tc>
          <w:tcPr>
            <w:tcW w:w="881" w:type="dxa"/>
            <w:shd w:val="clear" w:color="auto" w:fill="auto"/>
            <w:vAlign w:val="center"/>
          </w:tcPr>
          <w:p w:rsidR="00897939" w:rsidRPr="00D51295" w:rsidRDefault="00897939" w:rsidP="0054712D">
            <w:pPr>
              <w:spacing w:line="240" w:lineRule="exact"/>
              <w:jc w:val="center"/>
              <w:rPr>
                <w:rFonts w:ascii="ＭＳ 明朝" w:hAnsi="ＭＳ 明朝"/>
                <w:sz w:val="20"/>
                <w:szCs w:val="20"/>
              </w:rPr>
            </w:pPr>
            <w:r w:rsidRPr="00D51295">
              <w:rPr>
                <w:rFonts w:ascii="ＭＳ 明朝" w:hAnsi="ＭＳ 明朝" w:hint="eastAsia"/>
                <w:sz w:val="20"/>
                <w:szCs w:val="20"/>
              </w:rPr>
              <w:t>中期的</w:t>
            </w:r>
          </w:p>
          <w:p w:rsidR="00897939" w:rsidRPr="00D51295" w:rsidRDefault="00897939" w:rsidP="0054712D">
            <w:pPr>
              <w:spacing w:line="240" w:lineRule="exact"/>
              <w:jc w:val="center"/>
              <w:rPr>
                <w:rFonts w:ascii="ＭＳ 明朝" w:hAnsi="ＭＳ 明朝"/>
                <w:spacing w:val="-20"/>
                <w:sz w:val="20"/>
                <w:szCs w:val="20"/>
              </w:rPr>
            </w:pPr>
            <w:r w:rsidRPr="00D51295">
              <w:rPr>
                <w:rFonts w:ascii="ＭＳ 明朝" w:hAnsi="ＭＳ 明朝" w:hint="eastAsia"/>
                <w:sz w:val="20"/>
                <w:szCs w:val="20"/>
              </w:rPr>
              <w:t>目標</w:t>
            </w:r>
          </w:p>
        </w:tc>
        <w:tc>
          <w:tcPr>
            <w:tcW w:w="2020" w:type="dxa"/>
            <w:shd w:val="clear" w:color="auto" w:fill="auto"/>
            <w:vAlign w:val="center"/>
          </w:tcPr>
          <w:p w:rsidR="00897939" w:rsidRPr="00D51295" w:rsidRDefault="00897939" w:rsidP="006B5B51">
            <w:pPr>
              <w:spacing w:line="320" w:lineRule="exact"/>
              <w:jc w:val="center"/>
              <w:rPr>
                <w:rFonts w:ascii="ＭＳ 明朝" w:hAnsi="ＭＳ 明朝"/>
                <w:sz w:val="20"/>
                <w:szCs w:val="20"/>
              </w:rPr>
            </w:pPr>
            <w:r w:rsidRPr="00D51295">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D51295" w:rsidRDefault="00897939" w:rsidP="006B5B51">
            <w:pPr>
              <w:spacing w:line="320" w:lineRule="exact"/>
              <w:jc w:val="center"/>
              <w:rPr>
                <w:rFonts w:ascii="ＭＳ 明朝" w:hAnsi="ＭＳ 明朝"/>
                <w:sz w:val="20"/>
                <w:szCs w:val="20"/>
              </w:rPr>
            </w:pPr>
            <w:r w:rsidRPr="00D51295">
              <w:rPr>
                <w:rFonts w:ascii="ＭＳ 明朝" w:hAnsi="ＭＳ 明朝" w:hint="eastAsia"/>
                <w:sz w:val="20"/>
                <w:szCs w:val="20"/>
              </w:rPr>
              <w:t>具体的な取組計画・内容</w:t>
            </w:r>
          </w:p>
        </w:tc>
        <w:tc>
          <w:tcPr>
            <w:tcW w:w="3119" w:type="dxa"/>
            <w:tcBorders>
              <w:right w:val="dashed" w:sz="4" w:space="0" w:color="auto"/>
            </w:tcBorders>
            <w:vAlign w:val="center"/>
          </w:tcPr>
          <w:p w:rsidR="00897939" w:rsidRPr="00D51295" w:rsidRDefault="00897939" w:rsidP="006B5B51">
            <w:pPr>
              <w:spacing w:line="320" w:lineRule="exact"/>
              <w:jc w:val="center"/>
              <w:rPr>
                <w:rFonts w:ascii="ＭＳ 明朝" w:hAnsi="ＭＳ 明朝"/>
                <w:sz w:val="20"/>
                <w:szCs w:val="20"/>
              </w:rPr>
            </w:pPr>
            <w:r w:rsidRPr="00D51295">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D51295" w:rsidRDefault="00897939" w:rsidP="006B5B51">
            <w:pPr>
              <w:spacing w:line="320" w:lineRule="exact"/>
              <w:jc w:val="center"/>
              <w:rPr>
                <w:rFonts w:ascii="ＭＳ 明朝" w:hAnsi="ＭＳ 明朝"/>
                <w:sz w:val="20"/>
                <w:szCs w:val="20"/>
              </w:rPr>
            </w:pPr>
            <w:r w:rsidRPr="00D51295">
              <w:rPr>
                <w:rFonts w:ascii="ＭＳ 明朝" w:hAnsi="ＭＳ 明朝" w:hint="eastAsia"/>
                <w:sz w:val="20"/>
                <w:szCs w:val="20"/>
              </w:rPr>
              <w:t>自己評価</w:t>
            </w:r>
          </w:p>
        </w:tc>
      </w:tr>
      <w:tr w:rsidR="008328C8" w:rsidRPr="00D51295" w:rsidTr="000E3E33">
        <w:trPr>
          <w:cantSplit/>
          <w:trHeight w:val="10691"/>
          <w:jc w:val="center"/>
        </w:trPr>
        <w:tc>
          <w:tcPr>
            <w:tcW w:w="881" w:type="dxa"/>
            <w:shd w:val="clear" w:color="auto" w:fill="auto"/>
            <w:textDirection w:val="tbRlV"/>
            <w:vAlign w:val="center"/>
          </w:tcPr>
          <w:p w:rsidR="00897939" w:rsidRPr="00D51295" w:rsidRDefault="0024688F" w:rsidP="007517B6">
            <w:pPr>
              <w:spacing w:line="320" w:lineRule="exact"/>
              <w:ind w:left="113" w:right="113"/>
              <w:jc w:val="center"/>
              <w:rPr>
                <w:rFonts w:ascii="ＭＳ 明朝" w:hAnsi="ＭＳ 明朝"/>
                <w:sz w:val="20"/>
                <w:szCs w:val="20"/>
              </w:rPr>
            </w:pPr>
            <w:r w:rsidRPr="00D51295">
              <w:rPr>
                <w:rFonts w:ascii="ＭＳ 明朝" w:hAnsi="ＭＳ 明朝" w:hint="eastAsia"/>
                <w:szCs w:val="21"/>
              </w:rPr>
              <w:t>自ら考え行動し、</w:t>
            </w:r>
            <w:r w:rsidR="00EF6611" w:rsidRPr="00D51295">
              <w:rPr>
                <w:rFonts w:ascii="ＭＳ 明朝" w:hAnsi="ＭＳ 明朝" w:hint="eastAsia"/>
                <w:szCs w:val="21"/>
              </w:rPr>
              <w:t>主体的に進路を切り拓く力</w:t>
            </w:r>
            <w:r w:rsidR="007517B6" w:rsidRPr="00D51295">
              <w:rPr>
                <w:rFonts w:ascii="ＭＳ 明朝" w:hAnsi="ＭＳ 明朝" w:hint="eastAsia"/>
                <w:szCs w:val="21"/>
              </w:rPr>
              <w:t>を持った生徒</w:t>
            </w:r>
            <w:r w:rsidR="00EF6611" w:rsidRPr="00D51295">
              <w:rPr>
                <w:rFonts w:ascii="ＭＳ 明朝" w:hAnsi="ＭＳ 明朝" w:hint="eastAsia"/>
                <w:szCs w:val="21"/>
              </w:rPr>
              <w:t>の育成</w:t>
            </w:r>
          </w:p>
        </w:tc>
        <w:tc>
          <w:tcPr>
            <w:tcW w:w="2020" w:type="dxa"/>
            <w:shd w:val="clear" w:color="auto" w:fill="auto"/>
          </w:tcPr>
          <w:p w:rsidR="005D138B" w:rsidRPr="00D51295" w:rsidRDefault="005D138B" w:rsidP="00F81204">
            <w:pPr>
              <w:spacing w:line="320" w:lineRule="exact"/>
              <w:ind w:left="200" w:hangingChars="100" w:hanging="200"/>
              <w:rPr>
                <w:rFonts w:asciiTheme="minorHAnsi" w:hAnsiTheme="minorHAnsi"/>
                <w:sz w:val="20"/>
                <w:szCs w:val="20"/>
              </w:rPr>
            </w:pPr>
            <w:r w:rsidRPr="00D51295">
              <w:rPr>
                <w:rFonts w:asciiTheme="minorHAnsi" w:hAnsiTheme="minorHAnsi"/>
                <w:sz w:val="20"/>
                <w:szCs w:val="20"/>
              </w:rPr>
              <w:t>（１）学力の向上</w:t>
            </w:r>
          </w:p>
          <w:p w:rsidR="005D138B" w:rsidRPr="00D51295" w:rsidRDefault="005D138B" w:rsidP="005D138B">
            <w:pPr>
              <w:spacing w:line="320" w:lineRule="exact"/>
              <w:ind w:left="200" w:hangingChars="100" w:hanging="200"/>
              <w:rPr>
                <w:rFonts w:asciiTheme="minorHAnsi" w:hAnsiTheme="minorHAnsi"/>
                <w:szCs w:val="21"/>
              </w:rPr>
            </w:pPr>
            <w:r w:rsidRPr="00D51295">
              <w:rPr>
                <w:rFonts w:asciiTheme="minorHAnsi" w:hAnsiTheme="minorHAnsi"/>
                <w:sz w:val="20"/>
                <w:szCs w:val="20"/>
              </w:rPr>
              <w:t xml:space="preserve">ア　</w:t>
            </w:r>
            <w:r w:rsidR="00874D3B" w:rsidRPr="00D51295">
              <w:rPr>
                <w:rFonts w:asciiTheme="minorHAnsi" w:hAnsiTheme="minorHAnsi"/>
                <w:szCs w:val="21"/>
              </w:rPr>
              <w:t>より「魅力的な授業」「わかる授業」を創造する</w:t>
            </w:r>
            <w:r w:rsidR="0024688F" w:rsidRPr="00D51295">
              <w:rPr>
                <w:rFonts w:asciiTheme="minorHAnsi" w:hAnsiTheme="minorHAnsi" w:hint="eastAsia"/>
                <w:szCs w:val="21"/>
              </w:rPr>
              <w:t>。</w:t>
            </w:r>
          </w:p>
          <w:p w:rsidR="0024688F" w:rsidRPr="00D51295" w:rsidRDefault="0024688F" w:rsidP="0024688F">
            <w:pPr>
              <w:spacing w:line="320" w:lineRule="exact"/>
              <w:ind w:left="210" w:hangingChars="100" w:hanging="210"/>
              <w:rPr>
                <w:rFonts w:asciiTheme="minorHAnsi" w:hAnsiTheme="minorHAnsi"/>
                <w:szCs w:val="21"/>
              </w:rPr>
            </w:pPr>
          </w:p>
          <w:p w:rsidR="0024688F" w:rsidRPr="00D51295" w:rsidRDefault="0024688F" w:rsidP="0024688F">
            <w:pPr>
              <w:spacing w:line="320" w:lineRule="exact"/>
              <w:ind w:left="210" w:hangingChars="100" w:hanging="210"/>
              <w:rPr>
                <w:rFonts w:asciiTheme="minorHAnsi" w:hAnsiTheme="minorHAnsi"/>
                <w:szCs w:val="21"/>
              </w:rPr>
            </w:pPr>
          </w:p>
          <w:p w:rsidR="0024688F" w:rsidRPr="00D51295" w:rsidRDefault="0024688F" w:rsidP="0024688F">
            <w:pPr>
              <w:spacing w:line="320" w:lineRule="exact"/>
              <w:ind w:left="210" w:hangingChars="100" w:hanging="210"/>
              <w:rPr>
                <w:rFonts w:asciiTheme="minorHAnsi" w:hAnsiTheme="minorHAnsi"/>
                <w:szCs w:val="21"/>
              </w:rPr>
            </w:pPr>
          </w:p>
          <w:p w:rsidR="0024688F" w:rsidRPr="00D51295" w:rsidRDefault="0024688F" w:rsidP="0024688F">
            <w:pPr>
              <w:spacing w:line="320" w:lineRule="exact"/>
              <w:ind w:left="200" w:hangingChars="100" w:hanging="200"/>
              <w:rPr>
                <w:rFonts w:asciiTheme="minorHAnsi" w:hAnsiTheme="minorHAnsi"/>
                <w:sz w:val="20"/>
                <w:szCs w:val="20"/>
              </w:rPr>
            </w:pPr>
          </w:p>
          <w:p w:rsidR="007517B6" w:rsidRPr="00D51295" w:rsidRDefault="005D138B" w:rsidP="007517B6">
            <w:pPr>
              <w:spacing w:line="320" w:lineRule="exact"/>
              <w:ind w:left="200" w:hangingChars="100" w:hanging="200"/>
              <w:rPr>
                <w:rFonts w:asciiTheme="minorHAnsi" w:hAnsiTheme="minorHAnsi"/>
                <w:szCs w:val="21"/>
              </w:rPr>
            </w:pPr>
            <w:r w:rsidRPr="00D51295">
              <w:rPr>
                <w:rFonts w:asciiTheme="minorHAnsi" w:hAnsiTheme="minorHAnsi"/>
                <w:sz w:val="20"/>
                <w:szCs w:val="20"/>
              </w:rPr>
              <w:t>イ</w:t>
            </w:r>
            <w:r w:rsidR="007517B6" w:rsidRPr="00D51295">
              <w:rPr>
                <w:rFonts w:asciiTheme="minorHAnsi" w:hAnsiTheme="minorHAnsi" w:hint="eastAsia"/>
                <w:sz w:val="20"/>
                <w:szCs w:val="20"/>
              </w:rPr>
              <w:t xml:space="preserve"> </w:t>
            </w:r>
            <w:r w:rsidR="007517B6" w:rsidRPr="00D51295">
              <w:rPr>
                <w:rFonts w:asciiTheme="minorHAnsi" w:hAnsiTheme="minorHAnsi" w:hint="eastAsia"/>
                <w:szCs w:val="21"/>
              </w:rPr>
              <w:t>教員の授業力を</w:t>
            </w:r>
          </w:p>
          <w:p w:rsidR="005D138B" w:rsidRPr="00D51295" w:rsidRDefault="00AA5C35" w:rsidP="007517B6">
            <w:pPr>
              <w:spacing w:line="320" w:lineRule="exact"/>
              <w:ind w:left="210" w:hangingChars="100" w:hanging="210"/>
              <w:rPr>
                <w:rFonts w:asciiTheme="minorHAnsi" w:hAnsiTheme="minorHAnsi"/>
                <w:sz w:val="20"/>
                <w:szCs w:val="20"/>
              </w:rPr>
            </w:pPr>
            <w:r w:rsidRPr="00D51295">
              <w:rPr>
                <w:rFonts w:asciiTheme="minorHAnsi" w:hAnsiTheme="minorHAnsi" w:hint="eastAsia"/>
                <w:szCs w:val="21"/>
              </w:rPr>
              <w:t>向上させる</w:t>
            </w:r>
            <w:r w:rsidR="005D138B" w:rsidRPr="00D51295">
              <w:rPr>
                <w:rFonts w:asciiTheme="minorHAnsi" w:hAnsiTheme="minorHAnsi"/>
                <w:szCs w:val="21"/>
              </w:rPr>
              <w:t>。</w:t>
            </w:r>
          </w:p>
          <w:p w:rsidR="0024688F" w:rsidRPr="00D51295" w:rsidRDefault="0024688F" w:rsidP="00216169">
            <w:pPr>
              <w:spacing w:line="320" w:lineRule="exact"/>
              <w:ind w:left="200" w:hangingChars="100" w:hanging="200"/>
              <w:rPr>
                <w:rFonts w:asciiTheme="minorHAnsi" w:hAnsiTheme="minorHAnsi"/>
                <w:sz w:val="20"/>
                <w:szCs w:val="20"/>
              </w:rPr>
            </w:pPr>
          </w:p>
          <w:p w:rsidR="0024688F" w:rsidRPr="00D51295" w:rsidRDefault="0024688F" w:rsidP="00216169">
            <w:pPr>
              <w:spacing w:line="320" w:lineRule="exact"/>
              <w:ind w:left="200" w:hangingChars="100" w:hanging="200"/>
              <w:rPr>
                <w:rFonts w:asciiTheme="minorHAnsi" w:hAnsiTheme="minorHAnsi"/>
                <w:sz w:val="20"/>
                <w:szCs w:val="20"/>
              </w:rPr>
            </w:pPr>
          </w:p>
          <w:p w:rsidR="0024688F" w:rsidRPr="00D51295" w:rsidRDefault="0024688F" w:rsidP="00216169">
            <w:pPr>
              <w:spacing w:line="320" w:lineRule="exact"/>
              <w:ind w:left="200" w:hangingChars="100" w:hanging="200"/>
              <w:rPr>
                <w:rFonts w:asciiTheme="minorHAnsi" w:hAnsiTheme="minorHAnsi"/>
                <w:sz w:val="20"/>
                <w:szCs w:val="20"/>
              </w:rPr>
            </w:pPr>
          </w:p>
          <w:p w:rsidR="000052D4" w:rsidRPr="00D51295" w:rsidRDefault="009263A1" w:rsidP="0024688F">
            <w:pPr>
              <w:spacing w:line="320" w:lineRule="exact"/>
              <w:rPr>
                <w:rFonts w:asciiTheme="minorHAnsi" w:hAnsiTheme="minorHAnsi"/>
                <w:szCs w:val="21"/>
              </w:rPr>
            </w:pPr>
            <w:r w:rsidRPr="00D51295">
              <w:rPr>
                <w:rFonts w:asciiTheme="minorHAnsi" w:hAnsiTheme="minorHAnsi"/>
                <w:sz w:val="20"/>
                <w:szCs w:val="20"/>
              </w:rPr>
              <w:t>ウ</w:t>
            </w:r>
            <w:r w:rsidR="005D138B" w:rsidRPr="00D51295">
              <w:rPr>
                <w:rFonts w:asciiTheme="minorHAnsi" w:hAnsiTheme="minorHAnsi"/>
                <w:szCs w:val="21"/>
              </w:rPr>
              <w:t xml:space="preserve">　自学自習力をつける。</w:t>
            </w:r>
          </w:p>
          <w:p w:rsidR="00216169" w:rsidRPr="00D51295" w:rsidRDefault="00216169" w:rsidP="007517B6">
            <w:pPr>
              <w:spacing w:line="320" w:lineRule="exact"/>
              <w:ind w:left="210" w:hangingChars="100" w:hanging="210"/>
              <w:rPr>
                <w:rFonts w:asciiTheme="minorHAnsi" w:hAnsiTheme="minorHAnsi"/>
                <w:szCs w:val="21"/>
              </w:rPr>
            </w:pPr>
          </w:p>
          <w:p w:rsidR="001E43BD" w:rsidRPr="00D51295" w:rsidRDefault="001E43BD" w:rsidP="00216169">
            <w:pPr>
              <w:spacing w:line="320" w:lineRule="exact"/>
              <w:ind w:left="200" w:hangingChars="100" w:hanging="200"/>
              <w:rPr>
                <w:rFonts w:asciiTheme="minorHAnsi" w:hAnsiTheme="minorHAnsi"/>
                <w:sz w:val="20"/>
                <w:szCs w:val="20"/>
              </w:rPr>
            </w:pPr>
          </w:p>
          <w:p w:rsidR="00D46CF5" w:rsidRPr="00D51295" w:rsidRDefault="00D46CF5" w:rsidP="00216169">
            <w:pPr>
              <w:spacing w:line="320" w:lineRule="exact"/>
              <w:ind w:left="200" w:hangingChars="100" w:hanging="200"/>
              <w:rPr>
                <w:rFonts w:asciiTheme="minorHAnsi" w:hAnsiTheme="minorHAnsi"/>
                <w:sz w:val="20"/>
                <w:szCs w:val="20"/>
              </w:rPr>
            </w:pPr>
          </w:p>
          <w:p w:rsidR="003A4F5C" w:rsidRPr="00D51295" w:rsidRDefault="00505D36" w:rsidP="00543BCD">
            <w:pPr>
              <w:spacing w:line="320" w:lineRule="exact"/>
              <w:ind w:left="200" w:hangingChars="100" w:hanging="200"/>
              <w:rPr>
                <w:rFonts w:asciiTheme="minorHAnsi" w:hAnsiTheme="minorHAnsi"/>
                <w:szCs w:val="21"/>
              </w:rPr>
            </w:pPr>
            <w:r w:rsidRPr="00D51295">
              <w:rPr>
                <w:rFonts w:asciiTheme="minorHAnsi" w:hAnsiTheme="minorHAnsi"/>
                <w:sz w:val="20"/>
                <w:szCs w:val="20"/>
              </w:rPr>
              <w:t>（</w:t>
            </w:r>
            <w:r w:rsidRPr="00D51295">
              <w:rPr>
                <w:rFonts w:asciiTheme="minorHAnsi" w:hAnsiTheme="minorHAnsi"/>
                <w:szCs w:val="21"/>
              </w:rPr>
              <w:t>２）希望進路</w:t>
            </w:r>
            <w:r w:rsidR="003A4F5C" w:rsidRPr="00D51295">
              <w:rPr>
                <w:rFonts w:asciiTheme="minorHAnsi" w:hAnsiTheme="minorHAnsi"/>
                <w:szCs w:val="21"/>
              </w:rPr>
              <w:t>の</w:t>
            </w:r>
          </w:p>
          <w:p w:rsidR="00566D32" w:rsidRPr="00D51295" w:rsidRDefault="00830BAC" w:rsidP="007517B6">
            <w:pPr>
              <w:spacing w:line="320" w:lineRule="exact"/>
              <w:ind w:left="210" w:hangingChars="100" w:hanging="210"/>
              <w:rPr>
                <w:rFonts w:asciiTheme="minorHAnsi" w:hAnsiTheme="minorHAnsi"/>
                <w:szCs w:val="21"/>
              </w:rPr>
            </w:pPr>
            <w:r w:rsidRPr="00D51295">
              <w:rPr>
                <w:rFonts w:asciiTheme="minorHAnsi" w:hAnsiTheme="minorHAnsi"/>
                <w:szCs w:val="21"/>
              </w:rPr>
              <w:t xml:space="preserve">　　</w:t>
            </w:r>
            <w:r w:rsidR="003A4F5C" w:rsidRPr="00D51295">
              <w:rPr>
                <w:rFonts w:asciiTheme="minorHAnsi" w:hAnsiTheme="minorHAnsi"/>
                <w:szCs w:val="21"/>
              </w:rPr>
              <w:t>実現</w:t>
            </w:r>
          </w:p>
          <w:p w:rsidR="00566D32" w:rsidRPr="00D51295" w:rsidRDefault="00566D32" w:rsidP="007517B6">
            <w:pPr>
              <w:spacing w:line="320" w:lineRule="exact"/>
              <w:ind w:left="210" w:hangingChars="100" w:hanging="210"/>
              <w:rPr>
                <w:rFonts w:asciiTheme="minorHAnsi" w:hAnsiTheme="minorHAnsi"/>
                <w:szCs w:val="21"/>
              </w:rPr>
            </w:pPr>
            <w:r w:rsidRPr="00D51295">
              <w:rPr>
                <w:rFonts w:asciiTheme="minorHAnsi" w:hAnsiTheme="minorHAnsi"/>
                <w:szCs w:val="21"/>
              </w:rPr>
              <w:t xml:space="preserve">ア　</w:t>
            </w:r>
            <w:r w:rsidR="00F81204" w:rsidRPr="00D51295">
              <w:rPr>
                <w:rFonts w:asciiTheme="minorHAnsi" w:hAnsiTheme="minorHAnsi"/>
                <w:szCs w:val="21"/>
              </w:rPr>
              <w:t>望ましい勤労観・職業観を持ち、主体的に進路選択できる力をつけさせるキャリア教育を推進する。</w:t>
            </w:r>
          </w:p>
          <w:p w:rsidR="003A00C4" w:rsidRPr="00D51295" w:rsidRDefault="003A00C4" w:rsidP="007517B6">
            <w:pPr>
              <w:spacing w:line="320" w:lineRule="exact"/>
              <w:ind w:left="210" w:hangingChars="100" w:hanging="210"/>
              <w:rPr>
                <w:rFonts w:asciiTheme="minorHAnsi" w:hAnsiTheme="minorHAnsi"/>
                <w:szCs w:val="21"/>
              </w:rPr>
            </w:pPr>
            <w:r w:rsidRPr="00D51295">
              <w:rPr>
                <w:rFonts w:asciiTheme="minorHAnsi" w:hAnsiTheme="minorHAnsi"/>
                <w:szCs w:val="21"/>
              </w:rPr>
              <w:t>イ　個々の希望進路に応じたきめ細かい進路指導を充実させる。</w:t>
            </w:r>
          </w:p>
        </w:tc>
        <w:tc>
          <w:tcPr>
            <w:tcW w:w="4536" w:type="dxa"/>
            <w:tcBorders>
              <w:right w:val="dashed" w:sz="4" w:space="0" w:color="auto"/>
            </w:tcBorders>
            <w:shd w:val="clear" w:color="auto" w:fill="auto"/>
          </w:tcPr>
          <w:p w:rsidR="00E5058A" w:rsidRPr="00793D1A" w:rsidRDefault="00455CE2" w:rsidP="00326C5F">
            <w:pPr>
              <w:spacing w:line="320" w:lineRule="exact"/>
              <w:ind w:leftChars="-200" w:left="380" w:hangingChars="400" w:hanging="800"/>
              <w:rPr>
                <w:rFonts w:asciiTheme="minorEastAsia" w:eastAsiaTheme="minorEastAsia" w:hAnsiTheme="minorEastAsia"/>
                <w:color w:val="FF0000"/>
                <w:sz w:val="20"/>
                <w:szCs w:val="20"/>
                <w:u w:val="single"/>
              </w:rPr>
            </w:pPr>
            <w:r w:rsidRPr="00793D1A">
              <w:rPr>
                <w:rFonts w:asciiTheme="minorEastAsia" w:eastAsiaTheme="minorEastAsia" w:hAnsiTheme="minorEastAsia"/>
                <w:sz w:val="20"/>
                <w:szCs w:val="20"/>
              </w:rPr>
              <w:t>ア・ア・</w:t>
            </w:r>
            <w:r w:rsidR="00A27EDA" w:rsidRPr="00793D1A">
              <w:rPr>
                <w:rFonts w:asciiTheme="minorEastAsia" w:eastAsiaTheme="minorEastAsia" w:hAnsiTheme="minorEastAsia" w:hint="eastAsia"/>
                <w:sz w:val="20"/>
                <w:szCs w:val="20"/>
              </w:rPr>
              <w:t>「授業改善に向けた共通取組項目」（「あくたベース」）</w:t>
            </w:r>
            <w:r w:rsidR="000E627B" w:rsidRPr="00793D1A">
              <w:rPr>
                <w:rFonts w:asciiTheme="minorEastAsia" w:eastAsiaTheme="minorEastAsia" w:hAnsiTheme="minorEastAsia" w:hint="eastAsia"/>
                <w:sz w:val="20"/>
                <w:szCs w:val="20"/>
              </w:rPr>
              <w:t>を示し</w:t>
            </w:r>
            <w:r w:rsidR="00617DDA" w:rsidRPr="00793D1A">
              <w:rPr>
                <w:rFonts w:asciiTheme="minorEastAsia" w:eastAsiaTheme="minorEastAsia" w:hAnsiTheme="minorEastAsia" w:hint="eastAsia"/>
                <w:sz w:val="20"/>
                <w:szCs w:val="20"/>
              </w:rPr>
              <w:t>、</w:t>
            </w:r>
            <w:r w:rsidR="00CD638E" w:rsidRPr="00793D1A">
              <w:rPr>
                <w:rFonts w:asciiTheme="minorEastAsia" w:eastAsiaTheme="minorEastAsia" w:hAnsiTheme="minorEastAsia" w:hint="eastAsia"/>
                <w:sz w:val="20"/>
                <w:szCs w:val="20"/>
              </w:rPr>
              <w:t>目標やポイントをわかりやすく示し</w:t>
            </w:r>
            <w:r w:rsidR="000E627B" w:rsidRPr="00793D1A">
              <w:rPr>
                <w:rFonts w:asciiTheme="minorEastAsia" w:eastAsiaTheme="minorEastAsia" w:hAnsiTheme="minorEastAsia" w:hint="eastAsia"/>
                <w:sz w:val="20"/>
                <w:szCs w:val="20"/>
              </w:rPr>
              <w:t>、</w:t>
            </w:r>
            <w:r w:rsidR="00B73A4C" w:rsidRPr="00793D1A">
              <w:rPr>
                <w:rFonts w:asciiTheme="minorEastAsia" w:eastAsiaTheme="minorEastAsia" w:hAnsiTheme="minorEastAsia" w:hint="eastAsia"/>
                <w:sz w:val="20"/>
                <w:szCs w:val="20"/>
              </w:rPr>
              <w:t>最後に</w:t>
            </w:r>
            <w:r w:rsidR="00CD638E" w:rsidRPr="00793D1A">
              <w:rPr>
                <w:rFonts w:asciiTheme="minorEastAsia" w:eastAsiaTheme="minorEastAsia" w:hAnsiTheme="minorEastAsia" w:hint="eastAsia"/>
                <w:sz w:val="20"/>
                <w:szCs w:val="20"/>
              </w:rPr>
              <w:t>振</w:t>
            </w:r>
            <w:r w:rsidR="00D8696D" w:rsidRPr="00793D1A">
              <w:rPr>
                <w:rFonts w:asciiTheme="minorEastAsia" w:eastAsiaTheme="minorEastAsia" w:hAnsiTheme="minorEastAsia" w:hint="eastAsia"/>
                <w:sz w:val="20"/>
                <w:szCs w:val="20"/>
              </w:rPr>
              <w:t>返り</w:t>
            </w:r>
            <w:r w:rsidR="000E627B" w:rsidRPr="00793D1A">
              <w:rPr>
                <w:rFonts w:asciiTheme="minorEastAsia" w:eastAsiaTheme="minorEastAsia" w:hAnsiTheme="minorEastAsia" w:hint="eastAsia"/>
                <w:sz w:val="20"/>
                <w:szCs w:val="20"/>
              </w:rPr>
              <w:t>を</w:t>
            </w:r>
            <w:r w:rsidR="00E5058A" w:rsidRPr="00793D1A">
              <w:rPr>
                <w:rFonts w:asciiTheme="minorEastAsia" w:eastAsiaTheme="minorEastAsia" w:hAnsiTheme="minorEastAsia" w:hint="eastAsia"/>
                <w:sz w:val="20"/>
                <w:szCs w:val="20"/>
              </w:rPr>
              <w:t>行う</w:t>
            </w:r>
            <w:r w:rsidR="00B73A4C" w:rsidRPr="00793D1A">
              <w:rPr>
                <w:rFonts w:asciiTheme="minorEastAsia" w:eastAsiaTheme="minorEastAsia" w:hAnsiTheme="minorEastAsia" w:hint="eastAsia"/>
                <w:sz w:val="20"/>
                <w:szCs w:val="20"/>
              </w:rPr>
              <w:t>授業</w:t>
            </w:r>
            <w:r w:rsidR="00E5058A" w:rsidRPr="00793D1A">
              <w:rPr>
                <w:rFonts w:asciiTheme="minorEastAsia" w:eastAsiaTheme="minorEastAsia" w:hAnsiTheme="minorEastAsia" w:hint="eastAsia"/>
                <w:sz w:val="20"/>
                <w:szCs w:val="20"/>
              </w:rPr>
              <w:t>、生徒</w:t>
            </w:r>
            <w:r w:rsidR="00B73A4C" w:rsidRPr="00793D1A">
              <w:rPr>
                <w:rFonts w:asciiTheme="minorEastAsia" w:eastAsiaTheme="minorEastAsia" w:hAnsiTheme="minorEastAsia" w:hint="eastAsia"/>
                <w:sz w:val="20"/>
                <w:szCs w:val="20"/>
              </w:rPr>
              <w:t>が</w:t>
            </w:r>
            <w:r w:rsidR="00E5058A" w:rsidRPr="00793D1A">
              <w:rPr>
                <w:rFonts w:asciiTheme="minorEastAsia" w:eastAsiaTheme="minorEastAsia" w:hAnsiTheme="minorEastAsia" w:hint="eastAsia"/>
                <w:sz w:val="20"/>
                <w:szCs w:val="20"/>
              </w:rPr>
              <w:t>主体的に</w:t>
            </w:r>
            <w:r w:rsidR="00B73A4C" w:rsidRPr="00793D1A">
              <w:rPr>
                <w:rFonts w:asciiTheme="minorEastAsia" w:eastAsiaTheme="minorEastAsia" w:hAnsiTheme="minorEastAsia" w:hint="eastAsia"/>
                <w:sz w:val="20"/>
                <w:szCs w:val="20"/>
              </w:rPr>
              <w:t>取り組む授業作りを</w:t>
            </w:r>
            <w:r w:rsidR="001306D1" w:rsidRPr="00793D1A">
              <w:rPr>
                <w:rFonts w:asciiTheme="minorEastAsia" w:eastAsiaTheme="minorEastAsia" w:hAnsiTheme="minorEastAsia" w:hint="eastAsia"/>
                <w:sz w:val="20"/>
                <w:szCs w:val="20"/>
              </w:rPr>
              <w:t>推進する</w:t>
            </w:r>
            <w:r w:rsidR="00B73A4C" w:rsidRPr="00793D1A">
              <w:rPr>
                <w:rFonts w:asciiTheme="minorEastAsia" w:eastAsiaTheme="minorEastAsia" w:hAnsiTheme="minorEastAsia" w:hint="eastAsia"/>
                <w:sz w:val="20"/>
                <w:szCs w:val="20"/>
              </w:rPr>
              <w:t>。</w:t>
            </w:r>
          </w:p>
          <w:p w:rsidR="00071BE9" w:rsidRPr="00793D1A" w:rsidRDefault="00C23724" w:rsidP="00216169">
            <w:pPr>
              <w:spacing w:line="320" w:lineRule="exact"/>
              <w:ind w:leftChars="100" w:left="410" w:hangingChars="100" w:hanging="200"/>
              <w:rPr>
                <w:rFonts w:asciiTheme="minorEastAsia" w:eastAsiaTheme="minorEastAsia" w:hAnsiTheme="minorEastAsia"/>
                <w:sz w:val="20"/>
                <w:szCs w:val="20"/>
              </w:rPr>
            </w:pPr>
            <w:r w:rsidRPr="00793D1A">
              <w:rPr>
                <w:rFonts w:asciiTheme="minorEastAsia" w:eastAsiaTheme="minorEastAsia" w:hAnsiTheme="minorEastAsia"/>
                <w:sz w:val="20"/>
                <w:szCs w:val="20"/>
              </w:rPr>
              <w:t>・</w:t>
            </w:r>
            <w:r w:rsidR="0024688F" w:rsidRPr="00793D1A">
              <w:rPr>
                <w:rFonts w:asciiTheme="minorEastAsia" w:eastAsiaTheme="minorEastAsia" w:hAnsiTheme="minorEastAsia" w:hint="eastAsia"/>
                <w:sz w:val="20"/>
                <w:szCs w:val="20"/>
              </w:rPr>
              <w:t>生徒</w:t>
            </w:r>
            <w:r w:rsidR="00EB2232" w:rsidRPr="00793D1A">
              <w:rPr>
                <w:rFonts w:asciiTheme="minorEastAsia" w:eastAsiaTheme="minorEastAsia" w:hAnsiTheme="minorEastAsia" w:hint="eastAsia"/>
                <w:sz w:val="20"/>
                <w:szCs w:val="20"/>
              </w:rPr>
              <w:t>による</w:t>
            </w:r>
            <w:r w:rsidR="0024688F" w:rsidRPr="00793D1A">
              <w:rPr>
                <w:rFonts w:asciiTheme="minorEastAsia" w:eastAsiaTheme="minorEastAsia" w:hAnsiTheme="minorEastAsia" w:hint="eastAsia"/>
                <w:sz w:val="20"/>
                <w:szCs w:val="20"/>
              </w:rPr>
              <w:t>授業アンケートの活用や</w:t>
            </w:r>
            <w:r w:rsidR="00AA5C35" w:rsidRPr="00793D1A">
              <w:rPr>
                <w:rFonts w:asciiTheme="minorEastAsia" w:eastAsiaTheme="minorEastAsia" w:hAnsiTheme="minorEastAsia" w:hint="eastAsia"/>
                <w:sz w:val="20"/>
                <w:szCs w:val="20"/>
              </w:rPr>
              <w:t>各種研修へ</w:t>
            </w:r>
            <w:r w:rsidR="00CD638E" w:rsidRPr="00793D1A">
              <w:rPr>
                <w:rFonts w:asciiTheme="minorEastAsia" w:eastAsiaTheme="minorEastAsia" w:hAnsiTheme="minorEastAsia" w:hint="eastAsia"/>
                <w:sz w:val="20"/>
                <w:szCs w:val="20"/>
              </w:rPr>
              <w:t>の参加を奨励し、教員が自発的に授業改善に取り組む。</w:t>
            </w:r>
          </w:p>
          <w:p w:rsidR="00C00116" w:rsidRPr="00793D1A" w:rsidRDefault="00455CE2" w:rsidP="00FC627C">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sz w:val="20"/>
                <w:szCs w:val="20"/>
              </w:rPr>
              <w:t>イ</w:t>
            </w:r>
            <w:r w:rsidR="00F81204" w:rsidRPr="00793D1A">
              <w:rPr>
                <w:rFonts w:asciiTheme="minorEastAsia" w:eastAsiaTheme="minorEastAsia" w:hAnsiTheme="minorEastAsia"/>
                <w:sz w:val="20"/>
                <w:szCs w:val="20"/>
              </w:rPr>
              <w:t>・</w:t>
            </w:r>
            <w:r w:rsidR="001306D1" w:rsidRPr="00793D1A">
              <w:rPr>
                <w:rFonts w:asciiTheme="minorEastAsia" w:eastAsiaTheme="minorEastAsia" w:hAnsiTheme="minorEastAsia" w:hint="eastAsia"/>
                <w:sz w:val="20"/>
                <w:szCs w:val="20"/>
              </w:rPr>
              <w:t>研究授業、教員相互の授業見学および意見交換</w:t>
            </w:r>
            <w:r w:rsidR="0024688F" w:rsidRPr="00793D1A">
              <w:rPr>
                <w:rFonts w:asciiTheme="minorEastAsia" w:eastAsiaTheme="minorEastAsia" w:hAnsiTheme="minorEastAsia" w:hint="eastAsia"/>
                <w:sz w:val="20"/>
                <w:szCs w:val="20"/>
              </w:rPr>
              <w:t>、</w:t>
            </w:r>
            <w:r w:rsidR="00114A49" w:rsidRPr="00793D1A">
              <w:rPr>
                <w:rFonts w:asciiTheme="minorEastAsia" w:eastAsiaTheme="minorEastAsia" w:hAnsiTheme="minorEastAsia" w:hint="eastAsia"/>
                <w:sz w:val="20"/>
                <w:szCs w:val="20"/>
              </w:rPr>
              <w:t>外部講師を招聘</w:t>
            </w:r>
            <w:r w:rsidR="00FC02E7" w:rsidRPr="00793D1A">
              <w:rPr>
                <w:rFonts w:asciiTheme="minorEastAsia" w:eastAsiaTheme="minorEastAsia" w:hAnsiTheme="minorEastAsia" w:hint="eastAsia"/>
                <w:sz w:val="20"/>
                <w:szCs w:val="20"/>
              </w:rPr>
              <w:t>する</w:t>
            </w:r>
            <w:r w:rsidR="00FC627C" w:rsidRPr="00793D1A">
              <w:rPr>
                <w:rFonts w:asciiTheme="minorEastAsia" w:eastAsiaTheme="minorEastAsia" w:hAnsiTheme="minorEastAsia" w:hint="eastAsia"/>
                <w:sz w:val="20"/>
                <w:szCs w:val="20"/>
              </w:rPr>
              <w:t>研修会</w:t>
            </w:r>
            <w:r w:rsidR="00CD638E" w:rsidRPr="00793D1A">
              <w:rPr>
                <w:rFonts w:asciiTheme="minorEastAsia" w:eastAsiaTheme="minorEastAsia" w:hAnsiTheme="minorEastAsia" w:hint="eastAsia"/>
                <w:sz w:val="20"/>
                <w:szCs w:val="20"/>
              </w:rPr>
              <w:t>等</w:t>
            </w:r>
            <w:r w:rsidR="00FC627C" w:rsidRPr="00793D1A">
              <w:rPr>
                <w:rFonts w:asciiTheme="minorEastAsia" w:eastAsiaTheme="minorEastAsia" w:hAnsiTheme="minorEastAsia" w:hint="eastAsia"/>
                <w:sz w:val="20"/>
                <w:szCs w:val="20"/>
              </w:rPr>
              <w:t>を</w:t>
            </w:r>
            <w:r w:rsidR="0024688F" w:rsidRPr="00793D1A">
              <w:rPr>
                <w:rFonts w:asciiTheme="minorEastAsia" w:eastAsiaTheme="minorEastAsia" w:hAnsiTheme="minorEastAsia" w:hint="eastAsia"/>
                <w:sz w:val="20"/>
                <w:szCs w:val="20"/>
              </w:rPr>
              <w:t>企画し</w:t>
            </w:r>
            <w:r w:rsidR="001306D1" w:rsidRPr="00793D1A">
              <w:rPr>
                <w:rFonts w:asciiTheme="minorEastAsia" w:eastAsiaTheme="minorEastAsia" w:hAnsiTheme="minorEastAsia" w:hint="eastAsia"/>
                <w:sz w:val="20"/>
                <w:szCs w:val="20"/>
              </w:rPr>
              <w:t>、</w:t>
            </w:r>
            <w:r w:rsidR="00CD638E" w:rsidRPr="00793D1A">
              <w:rPr>
                <w:rFonts w:asciiTheme="minorEastAsia" w:eastAsiaTheme="minorEastAsia" w:hAnsiTheme="minorEastAsia" w:hint="eastAsia"/>
                <w:sz w:val="20"/>
                <w:szCs w:val="20"/>
              </w:rPr>
              <w:t>組織的な授業力向上を図る。</w:t>
            </w:r>
          </w:p>
          <w:p w:rsidR="00B73A4C" w:rsidRPr="00793D1A" w:rsidRDefault="00B73A4C" w:rsidP="00DF4F2F">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hint="eastAsia"/>
                <w:sz w:val="20"/>
                <w:szCs w:val="20"/>
              </w:rPr>
              <w:t xml:space="preserve">　・</w:t>
            </w:r>
            <w:r w:rsidRPr="00793D1A">
              <w:rPr>
                <w:rFonts w:asciiTheme="minorEastAsia" w:eastAsiaTheme="minorEastAsia" w:hAnsiTheme="minorEastAsia"/>
                <w:sz w:val="20"/>
                <w:szCs w:val="20"/>
              </w:rPr>
              <w:t>ＩＣＴ</w:t>
            </w:r>
            <w:r w:rsidR="00DF4F2F" w:rsidRPr="00793D1A">
              <w:rPr>
                <w:rFonts w:asciiTheme="minorEastAsia" w:eastAsiaTheme="minorEastAsia" w:hAnsiTheme="minorEastAsia" w:hint="eastAsia"/>
                <w:sz w:val="20"/>
                <w:szCs w:val="20"/>
              </w:rPr>
              <w:t>機器の整備とＩＣＴを活用した授業</w:t>
            </w:r>
            <w:r w:rsidRPr="00793D1A">
              <w:rPr>
                <w:rFonts w:asciiTheme="minorEastAsia" w:eastAsiaTheme="minorEastAsia" w:hAnsiTheme="minorEastAsia" w:hint="eastAsia"/>
                <w:sz w:val="20"/>
                <w:szCs w:val="20"/>
              </w:rPr>
              <w:t>を先進校等の取組みを参考にして推進する。</w:t>
            </w:r>
          </w:p>
          <w:p w:rsidR="00D371EF" w:rsidRPr="00793D1A" w:rsidRDefault="009263A1" w:rsidP="000E13A5">
            <w:pPr>
              <w:spacing w:line="320" w:lineRule="exact"/>
              <w:ind w:left="344" w:hangingChars="172" w:hanging="344"/>
              <w:rPr>
                <w:rFonts w:asciiTheme="minorEastAsia" w:eastAsiaTheme="minorEastAsia" w:hAnsiTheme="minorEastAsia"/>
                <w:sz w:val="20"/>
                <w:szCs w:val="20"/>
              </w:rPr>
            </w:pPr>
            <w:r w:rsidRPr="00793D1A">
              <w:rPr>
                <w:rFonts w:asciiTheme="minorEastAsia" w:eastAsiaTheme="minorEastAsia" w:hAnsiTheme="minorEastAsia"/>
                <w:sz w:val="20"/>
                <w:szCs w:val="20"/>
              </w:rPr>
              <w:t>ウ</w:t>
            </w:r>
            <w:r w:rsidR="00455CE2" w:rsidRPr="00793D1A">
              <w:rPr>
                <w:rFonts w:asciiTheme="minorEastAsia" w:eastAsiaTheme="minorEastAsia" w:hAnsiTheme="minorEastAsia"/>
                <w:sz w:val="20"/>
                <w:szCs w:val="20"/>
              </w:rPr>
              <w:t>・</w:t>
            </w:r>
            <w:r w:rsidR="00D371EF" w:rsidRPr="00793D1A">
              <w:rPr>
                <w:rFonts w:asciiTheme="minorEastAsia" w:eastAsiaTheme="minorEastAsia" w:hAnsiTheme="minorEastAsia" w:hint="eastAsia"/>
                <w:sz w:val="20"/>
                <w:szCs w:val="20"/>
              </w:rPr>
              <w:t>自学自習力をつけさせるよう、各教科で課題等を工夫する。</w:t>
            </w:r>
          </w:p>
          <w:p w:rsidR="00216169" w:rsidRPr="00793D1A" w:rsidRDefault="00D371EF" w:rsidP="00D371EF">
            <w:pPr>
              <w:spacing w:line="320" w:lineRule="exact"/>
              <w:ind w:left="344" w:hangingChars="172" w:hanging="344"/>
              <w:rPr>
                <w:rFonts w:asciiTheme="minorEastAsia" w:eastAsiaTheme="minorEastAsia" w:hAnsiTheme="minorEastAsia"/>
                <w:sz w:val="20"/>
                <w:szCs w:val="20"/>
              </w:rPr>
            </w:pPr>
            <w:r w:rsidRPr="00793D1A">
              <w:rPr>
                <w:rFonts w:asciiTheme="minorEastAsia" w:eastAsiaTheme="minorEastAsia" w:hAnsiTheme="minorEastAsia" w:hint="eastAsia"/>
                <w:sz w:val="20"/>
                <w:szCs w:val="20"/>
              </w:rPr>
              <w:t xml:space="preserve">　</w:t>
            </w:r>
            <w:r w:rsidR="001E43BD" w:rsidRPr="00793D1A">
              <w:rPr>
                <w:rFonts w:asciiTheme="minorEastAsia" w:eastAsiaTheme="minorEastAsia" w:hAnsiTheme="minorEastAsia" w:hint="eastAsia"/>
                <w:sz w:val="20"/>
                <w:szCs w:val="20"/>
              </w:rPr>
              <w:t>・</w:t>
            </w:r>
            <w:r w:rsidR="001306D1" w:rsidRPr="00793D1A">
              <w:rPr>
                <w:rFonts w:asciiTheme="minorEastAsia" w:eastAsiaTheme="minorEastAsia" w:hAnsiTheme="minorEastAsia" w:hint="eastAsia"/>
                <w:sz w:val="20"/>
                <w:szCs w:val="20"/>
              </w:rPr>
              <w:t>個別面談、学習到達度教材等を活用して、生徒の家庭学習時間増加のために、部活動との両立、生活時間の自己管理</w:t>
            </w:r>
            <w:r w:rsidR="0024688F" w:rsidRPr="00793D1A">
              <w:rPr>
                <w:rFonts w:asciiTheme="minorEastAsia" w:eastAsiaTheme="minorEastAsia" w:hAnsiTheme="minorEastAsia" w:hint="eastAsia"/>
                <w:sz w:val="20"/>
                <w:szCs w:val="20"/>
              </w:rPr>
              <w:t>の</w:t>
            </w:r>
            <w:r w:rsidR="001306D1" w:rsidRPr="00793D1A">
              <w:rPr>
                <w:rFonts w:asciiTheme="minorEastAsia" w:eastAsiaTheme="minorEastAsia" w:hAnsiTheme="minorEastAsia" w:hint="eastAsia"/>
                <w:sz w:val="20"/>
                <w:szCs w:val="20"/>
              </w:rPr>
              <w:t>習慣をつけさせるような啓発指導を行う。</w:t>
            </w:r>
          </w:p>
          <w:p w:rsidR="000052D4" w:rsidRPr="00793D1A" w:rsidRDefault="00736A67" w:rsidP="00C22BC6">
            <w:pPr>
              <w:spacing w:line="320" w:lineRule="exact"/>
              <w:ind w:left="344" w:hangingChars="172" w:hanging="344"/>
              <w:rPr>
                <w:rFonts w:asciiTheme="minorEastAsia" w:eastAsiaTheme="minorEastAsia" w:hAnsiTheme="minorEastAsia"/>
                <w:sz w:val="20"/>
                <w:szCs w:val="20"/>
              </w:rPr>
            </w:pPr>
            <w:r w:rsidRPr="00793D1A">
              <w:rPr>
                <w:rFonts w:asciiTheme="minorEastAsia" w:eastAsiaTheme="minorEastAsia" w:hAnsiTheme="minorEastAsia"/>
                <w:sz w:val="20"/>
                <w:szCs w:val="20"/>
              </w:rPr>
              <w:t>ア・</w:t>
            </w:r>
            <w:r w:rsidR="00FC627C" w:rsidRPr="00793D1A">
              <w:rPr>
                <w:rFonts w:asciiTheme="minorEastAsia" w:eastAsiaTheme="minorEastAsia" w:hAnsiTheme="minorEastAsia" w:hint="eastAsia"/>
                <w:sz w:val="20"/>
                <w:szCs w:val="20"/>
              </w:rPr>
              <w:t>「憧れる</w:t>
            </w:r>
            <w:r w:rsidR="00C73CD7" w:rsidRPr="00793D1A">
              <w:rPr>
                <w:rFonts w:asciiTheme="minorEastAsia" w:eastAsiaTheme="minorEastAsia" w:hAnsiTheme="minorEastAsia" w:hint="eastAsia"/>
                <w:sz w:val="20"/>
                <w:szCs w:val="20"/>
              </w:rPr>
              <w:t>存在をみつけよう</w:t>
            </w:r>
            <w:r w:rsidR="00FC627C" w:rsidRPr="00793D1A">
              <w:rPr>
                <w:rFonts w:asciiTheme="minorEastAsia" w:eastAsiaTheme="minorEastAsia" w:hAnsiTheme="minorEastAsia" w:hint="eastAsia"/>
                <w:sz w:val="20"/>
                <w:szCs w:val="20"/>
              </w:rPr>
              <w:t>」をコンセプトとし社会に貢献する自分像を明確にイメージする</w:t>
            </w:r>
            <w:r w:rsidR="007517B6" w:rsidRPr="00793D1A">
              <w:rPr>
                <w:rFonts w:asciiTheme="minorEastAsia" w:eastAsiaTheme="minorEastAsia" w:hAnsiTheme="minorEastAsia" w:hint="eastAsia"/>
                <w:sz w:val="20"/>
                <w:szCs w:val="20"/>
              </w:rPr>
              <w:t>ことを目的として、直近の卒業生による進路講話や</w:t>
            </w:r>
            <w:r w:rsidR="00FC627C" w:rsidRPr="00793D1A">
              <w:rPr>
                <w:rFonts w:asciiTheme="minorEastAsia" w:eastAsiaTheme="minorEastAsia" w:hAnsiTheme="minorEastAsia" w:hint="eastAsia"/>
                <w:sz w:val="20"/>
                <w:szCs w:val="20"/>
              </w:rPr>
              <w:t>職業別ガイダンス等を実施する。</w:t>
            </w:r>
          </w:p>
          <w:p w:rsidR="00F81204" w:rsidRPr="00793D1A" w:rsidRDefault="00D371EF" w:rsidP="000E13A5">
            <w:pPr>
              <w:spacing w:line="320" w:lineRule="exact"/>
              <w:ind w:left="358" w:hangingChars="179" w:hanging="358"/>
              <w:rPr>
                <w:rFonts w:asciiTheme="minorEastAsia" w:eastAsiaTheme="minorEastAsia" w:hAnsiTheme="minorEastAsia"/>
                <w:sz w:val="20"/>
                <w:szCs w:val="20"/>
              </w:rPr>
            </w:pPr>
            <w:r w:rsidRPr="00793D1A">
              <w:rPr>
                <w:rFonts w:asciiTheme="minorEastAsia" w:eastAsiaTheme="minorEastAsia" w:hAnsiTheme="minorEastAsia"/>
                <w:sz w:val="20"/>
                <w:szCs w:val="20"/>
              </w:rPr>
              <w:t>イ</w:t>
            </w:r>
            <w:r w:rsidRPr="00793D1A">
              <w:rPr>
                <w:rFonts w:asciiTheme="minorEastAsia" w:eastAsiaTheme="minorEastAsia" w:hAnsiTheme="minorEastAsia" w:hint="eastAsia"/>
                <w:sz w:val="20"/>
                <w:szCs w:val="20"/>
              </w:rPr>
              <w:t>・</w:t>
            </w:r>
            <w:r w:rsidR="006A192C" w:rsidRPr="00793D1A">
              <w:rPr>
                <w:rFonts w:asciiTheme="minorEastAsia" w:eastAsiaTheme="minorEastAsia" w:hAnsiTheme="minorEastAsia" w:hint="eastAsia"/>
                <w:sz w:val="20"/>
                <w:szCs w:val="20"/>
              </w:rPr>
              <w:t>個別</w:t>
            </w:r>
            <w:r w:rsidR="00992A8E" w:rsidRPr="00793D1A">
              <w:rPr>
                <w:rFonts w:asciiTheme="minorEastAsia" w:eastAsiaTheme="minorEastAsia" w:hAnsiTheme="minorEastAsia"/>
                <w:sz w:val="20"/>
                <w:szCs w:val="20"/>
              </w:rPr>
              <w:t>懇談等</w:t>
            </w:r>
            <w:r w:rsidRPr="00793D1A">
              <w:rPr>
                <w:rFonts w:asciiTheme="minorEastAsia" w:eastAsiaTheme="minorEastAsia" w:hAnsiTheme="minorEastAsia" w:hint="eastAsia"/>
                <w:sz w:val="20"/>
                <w:szCs w:val="20"/>
              </w:rPr>
              <w:t>で、一人一人</w:t>
            </w:r>
            <w:r w:rsidR="005953C2" w:rsidRPr="00793D1A">
              <w:rPr>
                <w:rFonts w:asciiTheme="minorEastAsia" w:eastAsiaTheme="minorEastAsia" w:hAnsiTheme="minorEastAsia"/>
                <w:sz w:val="20"/>
                <w:szCs w:val="20"/>
              </w:rPr>
              <w:t>きめ細かい</w:t>
            </w:r>
            <w:r w:rsidRPr="00793D1A">
              <w:rPr>
                <w:rFonts w:asciiTheme="minorEastAsia" w:eastAsiaTheme="minorEastAsia" w:hAnsiTheme="minorEastAsia"/>
                <w:sz w:val="20"/>
                <w:szCs w:val="20"/>
              </w:rPr>
              <w:t>進路指導を</w:t>
            </w:r>
            <w:r w:rsidRPr="00793D1A">
              <w:rPr>
                <w:rFonts w:asciiTheme="minorEastAsia" w:eastAsiaTheme="minorEastAsia" w:hAnsiTheme="minorEastAsia" w:hint="eastAsia"/>
                <w:sz w:val="20"/>
                <w:szCs w:val="20"/>
              </w:rPr>
              <w:t>実施する。</w:t>
            </w:r>
            <w:r w:rsidR="002F404A" w:rsidRPr="00793D1A">
              <w:rPr>
                <w:rFonts w:asciiTheme="minorEastAsia" w:eastAsiaTheme="minorEastAsia" w:hAnsiTheme="minorEastAsia" w:hint="eastAsia"/>
                <w:sz w:val="20"/>
                <w:szCs w:val="20"/>
              </w:rPr>
              <w:t>また、活動記録を適切に残し活用する。</w:t>
            </w:r>
          </w:p>
          <w:p w:rsidR="00897939" w:rsidRPr="00793D1A" w:rsidRDefault="00566D32" w:rsidP="005953C2">
            <w:pPr>
              <w:spacing w:line="320" w:lineRule="exact"/>
              <w:ind w:leftChars="99" w:left="342" w:hangingChars="67" w:hanging="134"/>
              <w:rPr>
                <w:rFonts w:asciiTheme="minorEastAsia" w:eastAsiaTheme="minorEastAsia" w:hAnsiTheme="minorEastAsia"/>
                <w:sz w:val="20"/>
                <w:szCs w:val="20"/>
              </w:rPr>
            </w:pPr>
            <w:r w:rsidRPr="00793D1A">
              <w:rPr>
                <w:rFonts w:asciiTheme="minorEastAsia" w:eastAsiaTheme="minorEastAsia" w:hAnsiTheme="minorEastAsia"/>
                <w:sz w:val="20"/>
                <w:szCs w:val="20"/>
              </w:rPr>
              <w:t>・</w:t>
            </w:r>
            <w:r w:rsidR="00D371EF" w:rsidRPr="00793D1A">
              <w:rPr>
                <w:rFonts w:asciiTheme="minorEastAsia" w:eastAsiaTheme="minorEastAsia" w:hAnsiTheme="minorEastAsia"/>
                <w:sz w:val="20"/>
                <w:szCs w:val="20"/>
              </w:rPr>
              <w:t>大学入試結果を</w:t>
            </w:r>
            <w:r w:rsidR="005953C2" w:rsidRPr="00793D1A">
              <w:rPr>
                <w:rFonts w:asciiTheme="minorEastAsia" w:eastAsiaTheme="minorEastAsia" w:hAnsiTheme="minorEastAsia"/>
                <w:sz w:val="20"/>
                <w:szCs w:val="20"/>
              </w:rPr>
              <w:t>分析し、大学別進学ガイダンスの内容をより実効性の高いものにする。</w:t>
            </w:r>
          </w:p>
          <w:p w:rsidR="00C15E72" w:rsidRPr="00793D1A" w:rsidRDefault="00C15E72" w:rsidP="00C15E72">
            <w:pPr>
              <w:spacing w:line="320" w:lineRule="exact"/>
              <w:ind w:leftChars="-51" w:left="-107" w:firstLineChars="54" w:firstLine="108"/>
              <w:rPr>
                <w:rFonts w:asciiTheme="minorEastAsia" w:eastAsiaTheme="minorEastAsia" w:hAnsiTheme="minorEastAsia"/>
                <w:sz w:val="20"/>
                <w:szCs w:val="20"/>
              </w:rPr>
            </w:pPr>
            <w:r w:rsidRPr="00793D1A">
              <w:rPr>
                <w:rFonts w:asciiTheme="minorEastAsia" w:eastAsiaTheme="minorEastAsia" w:hAnsiTheme="minorEastAsia" w:hint="eastAsia"/>
                <w:sz w:val="20"/>
                <w:szCs w:val="20"/>
              </w:rPr>
              <w:t xml:space="preserve">　・ＰＴＡ学年懇談会等の機会を活用して進路講</w:t>
            </w:r>
          </w:p>
          <w:p w:rsidR="00216169" w:rsidRPr="00793D1A" w:rsidRDefault="006A192C" w:rsidP="00C15E72">
            <w:pPr>
              <w:spacing w:line="320" w:lineRule="exact"/>
              <w:ind w:leftChars="150" w:left="315"/>
              <w:rPr>
                <w:rFonts w:asciiTheme="minorEastAsia" w:eastAsiaTheme="minorEastAsia" w:hAnsiTheme="minorEastAsia"/>
                <w:sz w:val="20"/>
                <w:szCs w:val="20"/>
              </w:rPr>
            </w:pPr>
            <w:r w:rsidRPr="00793D1A">
              <w:rPr>
                <w:rFonts w:asciiTheme="minorEastAsia" w:eastAsiaTheme="minorEastAsia" w:hAnsiTheme="minorEastAsia" w:hint="eastAsia"/>
                <w:sz w:val="20"/>
                <w:szCs w:val="20"/>
              </w:rPr>
              <w:t>話等を実施し、保護者にも早い段階で</w:t>
            </w:r>
            <w:r w:rsidR="00C15E72" w:rsidRPr="00793D1A">
              <w:rPr>
                <w:rFonts w:asciiTheme="minorEastAsia" w:eastAsiaTheme="minorEastAsia" w:hAnsiTheme="minorEastAsia" w:hint="eastAsia"/>
                <w:sz w:val="20"/>
                <w:szCs w:val="20"/>
              </w:rPr>
              <w:t>生徒の希望進路実現に向けた意識を高めていただ</w:t>
            </w:r>
            <w:r w:rsidRPr="00793D1A">
              <w:rPr>
                <w:rFonts w:asciiTheme="minorEastAsia" w:eastAsiaTheme="minorEastAsia" w:hAnsiTheme="minorEastAsia" w:hint="eastAsia"/>
                <w:sz w:val="20"/>
                <w:szCs w:val="20"/>
              </w:rPr>
              <w:t>き、希望進路の実現を図る。</w:t>
            </w:r>
          </w:p>
          <w:p w:rsidR="00C22BC6" w:rsidRPr="00793D1A" w:rsidRDefault="00D24C9A" w:rsidP="006B3613">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hint="eastAsia"/>
                <w:sz w:val="20"/>
                <w:szCs w:val="20"/>
              </w:rPr>
              <w:t xml:space="preserve">　・</w:t>
            </w:r>
            <w:r w:rsidR="008C52A1" w:rsidRPr="00793D1A">
              <w:rPr>
                <w:rFonts w:asciiTheme="minorEastAsia" w:eastAsiaTheme="minorEastAsia" w:hAnsiTheme="minorEastAsia" w:hint="eastAsia"/>
                <w:sz w:val="20"/>
                <w:szCs w:val="20"/>
              </w:rPr>
              <w:t>「</w:t>
            </w:r>
            <w:r w:rsidR="006B3613">
              <w:rPr>
                <w:rFonts w:asciiTheme="minorEastAsia" w:eastAsiaTheme="minorEastAsia" w:hAnsiTheme="minorEastAsia" w:hint="eastAsia"/>
                <w:sz w:val="20"/>
                <w:szCs w:val="20"/>
              </w:rPr>
              <w:t>３</w:t>
            </w:r>
            <w:r w:rsidR="008C52A1" w:rsidRPr="00793D1A">
              <w:rPr>
                <w:rFonts w:asciiTheme="minorEastAsia" w:eastAsiaTheme="minorEastAsia" w:hAnsiTheme="minorEastAsia" w:hint="eastAsia"/>
                <w:sz w:val="20"/>
                <w:szCs w:val="20"/>
              </w:rPr>
              <w:t>年間の高校生活での学び」の一覧表などで学校</w:t>
            </w:r>
            <w:r w:rsidR="00BC4729" w:rsidRPr="00793D1A">
              <w:rPr>
                <w:rFonts w:asciiTheme="minorEastAsia" w:eastAsiaTheme="minorEastAsia" w:hAnsiTheme="minorEastAsia" w:hint="eastAsia"/>
                <w:sz w:val="20"/>
                <w:szCs w:val="20"/>
              </w:rPr>
              <w:t>校行事や進路指導等で生徒に</w:t>
            </w:r>
            <w:r w:rsidR="00286CE4" w:rsidRPr="00793D1A">
              <w:rPr>
                <w:rFonts w:asciiTheme="minorEastAsia" w:eastAsiaTheme="minorEastAsia" w:hAnsiTheme="minorEastAsia" w:hint="eastAsia"/>
                <w:sz w:val="20"/>
                <w:szCs w:val="20"/>
              </w:rPr>
              <w:t>身に付けさせ</w:t>
            </w:r>
            <w:r w:rsidR="00975D15" w:rsidRPr="00793D1A">
              <w:rPr>
                <w:rFonts w:asciiTheme="minorEastAsia" w:eastAsiaTheme="minorEastAsia" w:hAnsiTheme="minorEastAsia" w:hint="eastAsia"/>
                <w:sz w:val="20"/>
                <w:szCs w:val="20"/>
              </w:rPr>
              <w:t>たい</w:t>
            </w:r>
            <w:r w:rsidR="008B79D2" w:rsidRPr="00793D1A">
              <w:rPr>
                <w:rFonts w:asciiTheme="minorEastAsia" w:eastAsiaTheme="minorEastAsia" w:hAnsiTheme="minorEastAsia" w:hint="eastAsia"/>
                <w:sz w:val="20"/>
                <w:szCs w:val="20"/>
              </w:rPr>
              <w:t>力をわかりやすく提示する。</w:t>
            </w:r>
          </w:p>
        </w:tc>
        <w:tc>
          <w:tcPr>
            <w:tcW w:w="3119" w:type="dxa"/>
            <w:tcBorders>
              <w:right w:val="dashed" w:sz="4" w:space="0" w:color="auto"/>
            </w:tcBorders>
          </w:tcPr>
          <w:p w:rsidR="008C52A1" w:rsidRPr="00793D1A" w:rsidRDefault="00455CE2" w:rsidP="00C22BC6">
            <w:pPr>
              <w:spacing w:line="320" w:lineRule="exact"/>
              <w:ind w:left="400" w:hangingChars="200" w:hanging="400"/>
              <w:rPr>
                <w:rFonts w:asciiTheme="minorEastAsia" w:eastAsiaTheme="minorEastAsia" w:hAnsiTheme="minorEastAsia"/>
                <w:sz w:val="20"/>
                <w:szCs w:val="20"/>
              </w:rPr>
            </w:pPr>
            <w:r w:rsidRPr="00D51295">
              <w:rPr>
                <w:rFonts w:asciiTheme="minorHAnsi" w:hAnsiTheme="minorHAnsi"/>
                <w:sz w:val="20"/>
                <w:szCs w:val="20"/>
              </w:rPr>
              <w:t>ア・</w:t>
            </w:r>
            <w:r w:rsidR="00431D50" w:rsidRPr="00D51295">
              <w:rPr>
                <w:rFonts w:asciiTheme="minorHAnsi" w:hAnsiTheme="minorHAnsi"/>
                <w:sz w:val="20"/>
                <w:szCs w:val="20"/>
              </w:rPr>
              <w:t>生徒向け学校教育自己診断</w:t>
            </w:r>
            <w:r w:rsidR="00025DAC" w:rsidRPr="00D51295">
              <w:rPr>
                <w:rFonts w:asciiTheme="minorHAnsi" w:hAnsiTheme="minorHAnsi"/>
                <w:sz w:val="20"/>
                <w:szCs w:val="20"/>
              </w:rPr>
              <w:t>結果における教科指導への肯</w:t>
            </w:r>
            <w:r w:rsidR="00025DAC" w:rsidRPr="00793D1A">
              <w:rPr>
                <w:rFonts w:asciiTheme="minorEastAsia" w:eastAsiaTheme="minorEastAsia" w:hAnsiTheme="minorEastAsia"/>
                <w:sz w:val="20"/>
                <w:szCs w:val="20"/>
              </w:rPr>
              <w:t>定率</w:t>
            </w:r>
            <w:r w:rsidR="00987B9C" w:rsidRPr="00793D1A">
              <w:rPr>
                <w:rFonts w:asciiTheme="minorEastAsia" w:eastAsiaTheme="minorEastAsia" w:hAnsiTheme="minorEastAsia" w:hint="eastAsia"/>
                <w:sz w:val="20"/>
                <w:szCs w:val="20"/>
              </w:rPr>
              <w:t>67</w:t>
            </w:r>
            <w:r w:rsidR="00A940BA" w:rsidRPr="00793D1A">
              <w:rPr>
                <w:rFonts w:asciiTheme="minorEastAsia" w:eastAsiaTheme="minorEastAsia" w:hAnsiTheme="minorEastAsia"/>
                <w:sz w:val="20"/>
                <w:szCs w:val="20"/>
              </w:rPr>
              <w:t>％以上。</w:t>
            </w:r>
            <w:r w:rsidR="00025DAC" w:rsidRPr="00793D1A">
              <w:rPr>
                <w:rFonts w:asciiTheme="minorEastAsia" w:eastAsiaTheme="minorEastAsia" w:hAnsiTheme="minorEastAsia"/>
                <w:sz w:val="20"/>
                <w:szCs w:val="20"/>
              </w:rPr>
              <w:t>（</w:t>
            </w:r>
            <w:r w:rsidR="0032230A" w:rsidRPr="00793D1A">
              <w:rPr>
                <w:rFonts w:asciiTheme="minorEastAsia" w:eastAsiaTheme="minorEastAsia" w:hAnsiTheme="minorEastAsia"/>
                <w:sz w:val="20"/>
                <w:szCs w:val="20"/>
              </w:rPr>
              <w:t>H</w:t>
            </w:r>
            <w:r w:rsidR="002F78D7" w:rsidRPr="00793D1A">
              <w:rPr>
                <w:rFonts w:asciiTheme="minorEastAsia" w:eastAsiaTheme="minorEastAsia" w:hAnsiTheme="minorEastAsia" w:hint="eastAsia"/>
                <w:sz w:val="20"/>
                <w:szCs w:val="20"/>
              </w:rPr>
              <w:t>30</w:t>
            </w:r>
            <w:r w:rsidR="00025DAC" w:rsidRPr="00793D1A">
              <w:rPr>
                <w:rFonts w:asciiTheme="minorEastAsia" w:eastAsiaTheme="minorEastAsia" w:hAnsiTheme="minorEastAsia"/>
                <w:sz w:val="20"/>
                <w:szCs w:val="20"/>
              </w:rPr>
              <w:t>；</w:t>
            </w:r>
            <w:r w:rsidR="009860A1" w:rsidRPr="00793D1A">
              <w:rPr>
                <w:rFonts w:asciiTheme="minorEastAsia" w:eastAsiaTheme="minorEastAsia" w:hAnsiTheme="minorEastAsia" w:hint="eastAsia"/>
                <w:sz w:val="20"/>
                <w:szCs w:val="20"/>
              </w:rPr>
              <w:t>63.3</w:t>
            </w:r>
          </w:p>
          <w:p w:rsidR="00A940BA" w:rsidRPr="00793D1A" w:rsidRDefault="00025DAC" w:rsidP="008C52A1">
            <w:pPr>
              <w:spacing w:line="320" w:lineRule="exact"/>
              <w:ind w:firstLineChars="200" w:firstLine="400"/>
              <w:rPr>
                <w:rFonts w:asciiTheme="minorEastAsia" w:eastAsiaTheme="minorEastAsia" w:hAnsiTheme="minorEastAsia"/>
                <w:sz w:val="20"/>
                <w:szCs w:val="20"/>
              </w:rPr>
            </w:pPr>
            <w:r w:rsidRPr="00793D1A">
              <w:rPr>
                <w:rFonts w:asciiTheme="minorEastAsia" w:eastAsiaTheme="minorEastAsia" w:hAnsiTheme="minorEastAsia"/>
                <w:sz w:val="20"/>
                <w:szCs w:val="20"/>
              </w:rPr>
              <w:t>％）</w:t>
            </w:r>
          </w:p>
          <w:p w:rsidR="00956E83" w:rsidRPr="00793D1A" w:rsidRDefault="00956E83" w:rsidP="00956E83">
            <w:pPr>
              <w:spacing w:line="320" w:lineRule="exact"/>
              <w:rPr>
                <w:rFonts w:asciiTheme="minorEastAsia" w:eastAsiaTheme="minorEastAsia" w:hAnsiTheme="minorEastAsia"/>
                <w:sz w:val="20"/>
                <w:szCs w:val="20"/>
              </w:rPr>
            </w:pPr>
            <w:r w:rsidRPr="00793D1A">
              <w:rPr>
                <w:rFonts w:asciiTheme="minorEastAsia" w:eastAsiaTheme="minorEastAsia" w:hAnsiTheme="minorEastAsia"/>
                <w:sz w:val="20"/>
                <w:szCs w:val="20"/>
              </w:rPr>
              <w:t>イ</w:t>
            </w:r>
            <w:r w:rsidR="00025DAC" w:rsidRPr="00793D1A">
              <w:rPr>
                <w:rFonts w:asciiTheme="minorEastAsia" w:eastAsiaTheme="minorEastAsia" w:hAnsiTheme="minorEastAsia"/>
                <w:sz w:val="20"/>
                <w:szCs w:val="20"/>
              </w:rPr>
              <w:t>・授業アンケートにおける</w:t>
            </w:r>
            <w:r w:rsidRPr="00793D1A">
              <w:rPr>
                <w:rFonts w:asciiTheme="minorEastAsia" w:eastAsiaTheme="minorEastAsia" w:hAnsiTheme="minorEastAsia"/>
                <w:sz w:val="20"/>
                <w:szCs w:val="20"/>
              </w:rPr>
              <w:t>授</w:t>
            </w:r>
          </w:p>
          <w:p w:rsidR="00956E83" w:rsidRPr="00793D1A" w:rsidRDefault="00956E83" w:rsidP="00956E83">
            <w:pPr>
              <w:spacing w:line="320" w:lineRule="exact"/>
              <w:ind w:leftChars="51" w:left="107"/>
              <w:rPr>
                <w:rFonts w:asciiTheme="minorEastAsia" w:eastAsiaTheme="minorEastAsia" w:hAnsiTheme="minorEastAsia"/>
                <w:sz w:val="20"/>
                <w:szCs w:val="20"/>
              </w:rPr>
            </w:pPr>
            <w:r w:rsidRPr="00793D1A">
              <w:rPr>
                <w:rFonts w:asciiTheme="minorEastAsia" w:eastAsiaTheme="minorEastAsia" w:hAnsiTheme="minorEastAsia"/>
                <w:sz w:val="20"/>
                <w:szCs w:val="20"/>
              </w:rPr>
              <w:t xml:space="preserve">　 </w:t>
            </w:r>
            <w:r w:rsidR="00025DAC" w:rsidRPr="00793D1A">
              <w:rPr>
                <w:rFonts w:asciiTheme="minorEastAsia" w:eastAsiaTheme="minorEastAsia" w:hAnsiTheme="minorEastAsia"/>
                <w:sz w:val="20"/>
                <w:szCs w:val="20"/>
              </w:rPr>
              <w:t>業満足度</w:t>
            </w:r>
            <w:r w:rsidR="00425082" w:rsidRPr="00793D1A">
              <w:rPr>
                <w:rFonts w:asciiTheme="minorEastAsia" w:eastAsiaTheme="minorEastAsia" w:hAnsiTheme="minorEastAsia"/>
                <w:sz w:val="20"/>
                <w:szCs w:val="20"/>
              </w:rPr>
              <w:t>（興味・関心・知</w:t>
            </w:r>
          </w:p>
          <w:p w:rsidR="00956E83" w:rsidRPr="00793D1A" w:rsidRDefault="00425082" w:rsidP="00956E83">
            <w:pPr>
              <w:spacing w:line="320" w:lineRule="exact"/>
              <w:ind w:leftChars="51" w:left="107" w:firstLineChars="150" w:firstLine="300"/>
              <w:rPr>
                <w:rFonts w:asciiTheme="minorEastAsia" w:eastAsiaTheme="minorEastAsia" w:hAnsiTheme="minorEastAsia"/>
                <w:sz w:val="20"/>
                <w:szCs w:val="20"/>
              </w:rPr>
            </w:pPr>
            <w:r w:rsidRPr="00793D1A">
              <w:rPr>
                <w:rFonts w:asciiTheme="minorEastAsia" w:eastAsiaTheme="minorEastAsia" w:hAnsiTheme="minorEastAsia"/>
                <w:sz w:val="20"/>
                <w:szCs w:val="20"/>
              </w:rPr>
              <w:t>識・技能に関する生徒の意</w:t>
            </w:r>
          </w:p>
          <w:p w:rsidR="00956E83" w:rsidRPr="00793D1A" w:rsidRDefault="00425082" w:rsidP="00956E83">
            <w:pPr>
              <w:spacing w:line="320" w:lineRule="exact"/>
              <w:ind w:leftChars="51" w:left="107" w:firstLineChars="150" w:firstLine="300"/>
              <w:rPr>
                <w:rFonts w:asciiTheme="minorEastAsia" w:eastAsiaTheme="minorEastAsia" w:hAnsiTheme="minorEastAsia"/>
                <w:sz w:val="20"/>
                <w:szCs w:val="20"/>
              </w:rPr>
            </w:pPr>
            <w:r w:rsidRPr="00793D1A">
              <w:rPr>
                <w:rFonts w:asciiTheme="minorEastAsia" w:eastAsiaTheme="minorEastAsia" w:hAnsiTheme="minorEastAsia"/>
                <w:sz w:val="20"/>
                <w:szCs w:val="20"/>
              </w:rPr>
              <w:t>識に関する項目）</w:t>
            </w:r>
            <w:r w:rsidR="00BE2E1E" w:rsidRPr="00793D1A">
              <w:rPr>
                <w:rFonts w:asciiTheme="minorEastAsia" w:eastAsiaTheme="minorEastAsia" w:hAnsiTheme="minorEastAsia" w:hint="eastAsia"/>
                <w:sz w:val="20"/>
                <w:szCs w:val="20"/>
              </w:rPr>
              <w:t>78</w:t>
            </w:r>
            <w:r w:rsidR="00A940BA" w:rsidRPr="00793D1A">
              <w:rPr>
                <w:rFonts w:asciiTheme="minorEastAsia" w:eastAsiaTheme="minorEastAsia" w:hAnsiTheme="minorEastAsia"/>
                <w:sz w:val="20"/>
                <w:szCs w:val="20"/>
              </w:rPr>
              <w:t>％以上。</w:t>
            </w:r>
          </w:p>
          <w:p w:rsidR="000052D4" w:rsidRPr="00793D1A" w:rsidRDefault="00025DAC" w:rsidP="00956E83">
            <w:pPr>
              <w:spacing w:line="320" w:lineRule="exact"/>
              <w:ind w:leftChars="51" w:left="107" w:firstLineChars="150" w:firstLine="300"/>
              <w:rPr>
                <w:rFonts w:asciiTheme="minorEastAsia" w:eastAsiaTheme="minorEastAsia" w:hAnsiTheme="minorEastAsia"/>
                <w:sz w:val="20"/>
                <w:szCs w:val="20"/>
              </w:rPr>
            </w:pPr>
            <w:r w:rsidRPr="00793D1A">
              <w:rPr>
                <w:rFonts w:asciiTheme="minorEastAsia" w:eastAsiaTheme="minorEastAsia" w:hAnsiTheme="minorEastAsia"/>
                <w:sz w:val="20"/>
                <w:szCs w:val="20"/>
              </w:rPr>
              <w:t>（</w:t>
            </w:r>
            <w:r w:rsidR="00BE2E1E" w:rsidRPr="00793D1A">
              <w:rPr>
                <w:rFonts w:asciiTheme="minorEastAsia" w:eastAsiaTheme="minorEastAsia" w:hAnsiTheme="minorEastAsia"/>
                <w:sz w:val="20"/>
                <w:szCs w:val="20"/>
              </w:rPr>
              <w:t>H</w:t>
            </w:r>
            <w:r w:rsidR="002F78D7" w:rsidRPr="00793D1A">
              <w:rPr>
                <w:rFonts w:asciiTheme="minorEastAsia" w:eastAsiaTheme="minorEastAsia" w:hAnsiTheme="minorEastAsia" w:hint="eastAsia"/>
                <w:sz w:val="20"/>
                <w:szCs w:val="20"/>
              </w:rPr>
              <w:t>30</w:t>
            </w:r>
            <w:r w:rsidRPr="00793D1A">
              <w:rPr>
                <w:rFonts w:asciiTheme="minorEastAsia" w:eastAsiaTheme="minorEastAsia" w:hAnsiTheme="minorEastAsia"/>
                <w:sz w:val="20"/>
                <w:szCs w:val="20"/>
              </w:rPr>
              <w:t>；</w:t>
            </w:r>
            <w:r w:rsidR="00987B9C" w:rsidRPr="00793D1A">
              <w:rPr>
                <w:rFonts w:asciiTheme="minorEastAsia" w:eastAsiaTheme="minorEastAsia" w:hAnsiTheme="minorEastAsia" w:hint="eastAsia"/>
                <w:sz w:val="20"/>
                <w:szCs w:val="20"/>
              </w:rPr>
              <w:t>75.5</w:t>
            </w:r>
            <w:r w:rsidRPr="00793D1A">
              <w:rPr>
                <w:rFonts w:asciiTheme="minorEastAsia" w:eastAsiaTheme="minorEastAsia" w:hAnsiTheme="minorEastAsia"/>
                <w:sz w:val="20"/>
                <w:szCs w:val="20"/>
              </w:rPr>
              <w:t>％）</w:t>
            </w:r>
          </w:p>
          <w:p w:rsidR="00505D36" w:rsidRPr="00793D1A" w:rsidRDefault="009263A1" w:rsidP="00956E83">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sz w:val="20"/>
                <w:szCs w:val="20"/>
              </w:rPr>
              <w:t>ウ</w:t>
            </w:r>
            <w:r w:rsidR="00455CE2" w:rsidRPr="00793D1A">
              <w:rPr>
                <w:rFonts w:asciiTheme="minorEastAsia" w:eastAsiaTheme="minorEastAsia" w:hAnsiTheme="minorEastAsia"/>
                <w:sz w:val="20"/>
                <w:szCs w:val="20"/>
              </w:rPr>
              <w:t>・</w:t>
            </w:r>
            <w:r w:rsidR="00FF27DA" w:rsidRPr="00793D1A">
              <w:rPr>
                <w:rFonts w:asciiTheme="minorEastAsia" w:eastAsiaTheme="minorEastAsia" w:hAnsiTheme="minorEastAsia"/>
                <w:sz w:val="20"/>
                <w:szCs w:val="20"/>
              </w:rPr>
              <w:t>授業アンケートにおける授業の事前事後に必要な学習の実施率</w:t>
            </w:r>
            <w:r w:rsidR="00987B9C" w:rsidRPr="00793D1A">
              <w:rPr>
                <w:rFonts w:asciiTheme="minorEastAsia" w:eastAsiaTheme="minorEastAsia" w:hAnsiTheme="minorEastAsia" w:hint="eastAsia"/>
                <w:sz w:val="20"/>
                <w:szCs w:val="20"/>
              </w:rPr>
              <w:t>80</w:t>
            </w:r>
            <w:r w:rsidR="00425082" w:rsidRPr="00793D1A">
              <w:rPr>
                <w:rFonts w:asciiTheme="minorEastAsia" w:eastAsiaTheme="minorEastAsia" w:hAnsiTheme="minorEastAsia"/>
                <w:sz w:val="20"/>
                <w:szCs w:val="20"/>
              </w:rPr>
              <w:t>％以上（</w:t>
            </w:r>
            <w:r w:rsidR="00BE2E1E" w:rsidRPr="00793D1A">
              <w:rPr>
                <w:rFonts w:asciiTheme="minorEastAsia" w:eastAsiaTheme="minorEastAsia" w:hAnsiTheme="minorEastAsia"/>
                <w:sz w:val="20"/>
                <w:szCs w:val="20"/>
              </w:rPr>
              <w:t>H</w:t>
            </w:r>
            <w:r w:rsidR="002F78D7" w:rsidRPr="00793D1A">
              <w:rPr>
                <w:rFonts w:asciiTheme="minorEastAsia" w:eastAsiaTheme="minorEastAsia" w:hAnsiTheme="minorEastAsia" w:hint="eastAsia"/>
                <w:sz w:val="20"/>
                <w:szCs w:val="20"/>
              </w:rPr>
              <w:t>30</w:t>
            </w:r>
            <w:r w:rsidR="00544CC6" w:rsidRPr="00793D1A">
              <w:rPr>
                <w:rFonts w:asciiTheme="minorEastAsia" w:eastAsiaTheme="minorEastAsia" w:hAnsiTheme="minorEastAsia"/>
                <w:sz w:val="20"/>
                <w:szCs w:val="20"/>
              </w:rPr>
              <w:t>；</w:t>
            </w:r>
            <w:r w:rsidR="00401B2A" w:rsidRPr="00793D1A">
              <w:rPr>
                <w:rFonts w:asciiTheme="minorEastAsia" w:eastAsiaTheme="minorEastAsia" w:hAnsiTheme="minorEastAsia" w:hint="eastAsia"/>
                <w:sz w:val="20"/>
                <w:szCs w:val="20"/>
              </w:rPr>
              <w:t>第2回</w:t>
            </w:r>
            <w:r w:rsidR="00987B9C" w:rsidRPr="00793D1A">
              <w:rPr>
                <w:rFonts w:asciiTheme="minorEastAsia" w:eastAsiaTheme="minorEastAsia" w:hAnsiTheme="minorEastAsia" w:hint="eastAsia"/>
                <w:sz w:val="20"/>
                <w:szCs w:val="20"/>
              </w:rPr>
              <w:t>76</w:t>
            </w:r>
            <w:r w:rsidR="005777F6" w:rsidRPr="00793D1A">
              <w:rPr>
                <w:rFonts w:asciiTheme="minorEastAsia" w:eastAsiaTheme="minorEastAsia" w:hAnsiTheme="minorEastAsia" w:hint="eastAsia"/>
                <w:sz w:val="20"/>
                <w:szCs w:val="20"/>
              </w:rPr>
              <w:t>.3</w:t>
            </w:r>
            <w:r w:rsidR="00544CC6" w:rsidRPr="00793D1A">
              <w:rPr>
                <w:rFonts w:asciiTheme="minorEastAsia" w:eastAsiaTheme="minorEastAsia" w:hAnsiTheme="minorEastAsia"/>
                <w:sz w:val="20"/>
                <w:szCs w:val="20"/>
              </w:rPr>
              <w:t>％</w:t>
            </w:r>
            <w:r w:rsidR="00425082" w:rsidRPr="00793D1A">
              <w:rPr>
                <w:rFonts w:asciiTheme="minorEastAsia" w:eastAsiaTheme="minorEastAsia" w:hAnsiTheme="minorEastAsia"/>
                <w:sz w:val="20"/>
                <w:szCs w:val="20"/>
              </w:rPr>
              <w:t>）</w:t>
            </w:r>
          </w:p>
          <w:p w:rsidR="00956E83" w:rsidRPr="00D51295" w:rsidRDefault="00956E83" w:rsidP="00543BCD">
            <w:pPr>
              <w:spacing w:line="320" w:lineRule="exact"/>
              <w:rPr>
                <w:rFonts w:asciiTheme="minorHAnsi" w:hAnsiTheme="minorHAnsi"/>
                <w:sz w:val="20"/>
                <w:szCs w:val="20"/>
              </w:rPr>
            </w:pPr>
          </w:p>
          <w:p w:rsidR="001E43BD" w:rsidRPr="00D51295" w:rsidRDefault="001E43BD" w:rsidP="00543BCD">
            <w:pPr>
              <w:spacing w:line="320" w:lineRule="exact"/>
              <w:rPr>
                <w:rFonts w:asciiTheme="minorHAnsi" w:hAnsiTheme="minorHAnsi"/>
                <w:sz w:val="20"/>
                <w:szCs w:val="20"/>
              </w:rPr>
            </w:pPr>
          </w:p>
          <w:p w:rsidR="001E43BD" w:rsidRPr="00D51295" w:rsidRDefault="001E43BD" w:rsidP="00543BCD">
            <w:pPr>
              <w:spacing w:line="320" w:lineRule="exact"/>
              <w:rPr>
                <w:rFonts w:asciiTheme="minorHAnsi" w:hAnsiTheme="minorHAnsi"/>
                <w:sz w:val="20"/>
                <w:szCs w:val="20"/>
              </w:rPr>
            </w:pPr>
          </w:p>
          <w:p w:rsidR="00FC627C" w:rsidRPr="00D51295" w:rsidRDefault="00FC627C" w:rsidP="00543BCD">
            <w:pPr>
              <w:spacing w:line="320" w:lineRule="exact"/>
              <w:rPr>
                <w:rFonts w:asciiTheme="minorHAnsi" w:hAnsiTheme="minorHAnsi"/>
                <w:sz w:val="20"/>
                <w:szCs w:val="20"/>
              </w:rPr>
            </w:pPr>
          </w:p>
          <w:p w:rsidR="00B73A4C" w:rsidRPr="00D51295" w:rsidRDefault="00B73A4C" w:rsidP="00DA44BA">
            <w:pPr>
              <w:spacing w:line="320" w:lineRule="exact"/>
              <w:ind w:left="400" w:hangingChars="200" w:hanging="400"/>
              <w:rPr>
                <w:rFonts w:asciiTheme="minorHAnsi" w:hAnsiTheme="minorHAnsi"/>
                <w:sz w:val="20"/>
                <w:szCs w:val="20"/>
              </w:rPr>
            </w:pPr>
          </w:p>
          <w:p w:rsidR="003A00C4" w:rsidRPr="00793D1A" w:rsidRDefault="009263A1" w:rsidP="00DA44BA">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sz w:val="20"/>
                <w:szCs w:val="20"/>
              </w:rPr>
              <w:t>ア・生徒向け学校教育自己診断結果における進路指導（進路や生き方について考える機会の提供）への満足度</w:t>
            </w:r>
            <w:r w:rsidR="00DA7406" w:rsidRPr="00793D1A">
              <w:rPr>
                <w:rFonts w:asciiTheme="minorEastAsia" w:eastAsiaTheme="minorEastAsia" w:hAnsiTheme="minorEastAsia" w:hint="eastAsia"/>
                <w:sz w:val="20"/>
                <w:szCs w:val="20"/>
              </w:rPr>
              <w:t>90</w:t>
            </w:r>
            <w:r w:rsidR="00305770" w:rsidRPr="00793D1A">
              <w:rPr>
                <w:rFonts w:asciiTheme="minorEastAsia" w:eastAsiaTheme="minorEastAsia" w:hAnsiTheme="minorEastAsia"/>
                <w:sz w:val="20"/>
                <w:szCs w:val="20"/>
              </w:rPr>
              <w:t>％以上。</w:t>
            </w:r>
            <w:r w:rsidRPr="00793D1A">
              <w:rPr>
                <w:rFonts w:asciiTheme="minorEastAsia" w:eastAsiaTheme="minorEastAsia" w:hAnsiTheme="minorEastAsia"/>
                <w:sz w:val="20"/>
                <w:szCs w:val="20"/>
              </w:rPr>
              <w:t>（</w:t>
            </w:r>
            <w:r w:rsidR="00980FAE" w:rsidRPr="00793D1A">
              <w:rPr>
                <w:rFonts w:asciiTheme="minorEastAsia" w:eastAsiaTheme="minorEastAsia" w:hAnsiTheme="minorEastAsia"/>
                <w:sz w:val="20"/>
                <w:szCs w:val="20"/>
              </w:rPr>
              <w:t>H</w:t>
            </w:r>
            <w:r w:rsidR="00980FAE" w:rsidRPr="00793D1A">
              <w:rPr>
                <w:rFonts w:asciiTheme="minorEastAsia" w:eastAsiaTheme="minorEastAsia" w:hAnsiTheme="minorEastAsia" w:hint="eastAsia"/>
                <w:sz w:val="20"/>
                <w:szCs w:val="20"/>
              </w:rPr>
              <w:t>30</w:t>
            </w:r>
            <w:r w:rsidRPr="00793D1A">
              <w:rPr>
                <w:rFonts w:asciiTheme="minorEastAsia" w:eastAsiaTheme="minorEastAsia" w:hAnsiTheme="minorEastAsia"/>
                <w:sz w:val="20"/>
                <w:szCs w:val="20"/>
              </w:rPr>
              <w:t>；</w:t>
            </w:r>
            <w:r w:rsidR="009860A1" w:rsidRPr="00793D1A">
              <w:rPr>
                <w:rFonts w:asciiTheme="minorEastAsia" w:eastAsiaTheme="minorEastAsia" w:hAnsiTheme="minorEastAsia" w:hint="eastAsia"/>
                <w:sz w:val="20"/>
                <w:szCs w:val="20"/>
              </w:rPr>
              <w:t>88.5</w:t>
            </w:r>
            <w:r w:rsidRPr="00793D1A">
              <w:rPr>
                <w:rFonts w:asciiTheme="minorEastAsia" w:eastAsiaTheme="minorEastAsia" w:hAnsiTheme="minorEastAsia"/>
                <w:sz w:val="20"/>
                <w:szCs w:val="20"/>
              </w:rPr>
              <w:t>％）</w:t>
            </w:r>
          </w:p>
          <w:p w:rsidR="00483384" w:rsidRPr="00793D1A" w:rsidRDefault="009263A1" w:rsidP="00305770">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sz w:val="20"/>
                <w:szCs w:val="20"/>
              </w:rPr>
              <w:t>イ・生徒向け学校教育自己診断結果における進路情報提供への満足度</w:t>
            </w:r>
            <w:r w:rsidR="00BC4729" w:rsidRPr="00793D1A">
              <w:rPr>
                <w:rFonts w:asciiTheme="minorEastAsia" w:eastAsiaTheme="minorEastAsia" w:hAnsiTheme="minorEastAsia" w:hint="eastAsia"/>
                <w:sz w:val="20"/>
                <w:szCs w:val="20"/>
              </w:rPr>
              <w:t>85</w:t>
            </w:r>
            <w:r w:rsidR="00305770" w:rsidRPr="00793D1A">
              <w:rPr>
                <w:rFonts w:asciiTheme="minorEastAsia" w:eastAsiaTheme="minorEastAsia" w:hAnsiTheme="minorEastAsia"/>
                <w:sz w:val="20"/>
                <w:szCs w:val="20"/>
              </w:rPr>
              <w:t>％以上。</w:t>
            </w:r>
          </w:p>
          <w:p w:rsidR="00B90CDA" w:rsidRPr="00793D1A" w:rsidRDefault="009263A1" w:rsidP="00483384">
            <w:pPr>
              <w:spacing w:line="320" w:lineRule="exact"/>
              <w:ind w:leftChars="150" w:left="415" w:hangingChars="50" w:hanging="100"/>
              <w:rPr>
                <w:rFonts w:asciiTheme="minorEastAsia" w:eastAsiaTheme="minorEastAsia" w:hAnsiTheme="minorEastAsia"/>
                <w:sz w:val="20"/>
                <w:szCs w:val="20"/>
              </w:rPr>
            </w:pPr>
            <w:r w:rsidRPr="00793D1A">
              <w:rPr>
                <w:rFonts w:asciiTheme="minorEastAsia" w:eastAsiaTheme="minorEastAsia" w:hAnsiTheme="minorEastAsia"/>
                <w:sz w:val="20"/>
                <w:szCs w:val="20"/>
              </w:rPr>
              <w:t>（</w:t>
            </w:r>
            <w:r w:rsidR="0032230A" w:rsidRPr="00793D1A">
              <w:rPr>
                <w:rFonts w:asciiTheme="minorEastAsia" w:eastAsiaTheme="minorEastAsia" w:hAnsiTheme="minorEastAsia"/>
                <w:sz w:val="20"/>
                <w:szCs w:val="20"/>
              </w:rPr>
              <w:t>H</w:t>
            </w:r>
            <w:r w:rsidR="00286CE4" w:rsidRPr="00793D1A">
              <w:rPr>
                <w:rFonts w:asciiTheme="minorEastAsia" w:eastAsiaTheme="minorEastAsia" w:hAnsiTheme="minorEastAsia" w:hint="eastAsia"/>
                <w:sz w:val="20"/>
                <w:szCs w:val="20"/>
              </w:rPr>
              <w:t>30</w:t>
            </w:r>
            <w:r w:rsidRPr="00793D1A">
              <w:rPr>
                <w:rFonts w:asciiTheme="minorEastAsia" w:eastAsiaTheme="minorEastAsia" w:hAnsiTheme="minorEastAsia"/>
                <w:sz w:val="20"/>
                <w:szCs w:val="20"/>
              </w:rPr>
              <w:t>；</w:t>
            </w:r>
            <w:r w:rsidR="00987B9C" w:rsidRPr="00793D1A">
              <w:rPr>
                <w:rFonts w:asciiTheme="minorEastAsia" w:eastAsiaTheme="minorEastAsia" w:hAnsiTheme="minorEastAsia" w:hint="eastAsia"/>
                <w:sz w:val="20"/>
                <w:szCs w:val="20"/>
              </w:rPr>
              <w:t>85.3</w:t>
            </w:r>
            <w:r w:rsidRPr="00793D1A">
              <w:rPr>
                <w:rFonts w:asciiTheme="minorEastAsia" w:eastAsiaTheme="minorEastAsia" w:hAnsiTheme="minorEastAsia"/>
                <w:sz w:val="20"/>
                <w:szCs w:val="20"/>
              </w:rPr>
              <w:t>％）</w:t>
            </w:r>
          </w:p>
          <w:p w:rsidR="005550D0" w:rsidRPr="00793D1A" w:rsidRDefault="00087072" w:rsidP="00483384">
            <w:pPr>
              <w:spacing w:line="320" w:lineRule="exact"/>
              <w:ind w:left="400" w:hangingChars="200" w:hanging="400"/>
              <w:rPr>
                <w:rFonts w:asciiTheme="minorEastAsia" w:eastAsiaTheme="minorEastAsia" w:hAnsiTheme="minorEastAsia"/>
                <w:sz w:val="20"/>
                <w:szCs w:val="20"/>
              </w:rPr>
            </w:pPr>
            <w:r w:rsidRPr="00793D1A">
              <w:rPr>
                <w:rFonts w:asciiTheme="minorEastAsia" w:eastAsiaTheme="minorEastAsia" w:hAnsiTheme="minorEastAsia" w:hint="eastAsia"/>
                <w:sz w:val="20"/>
                <w:szCs w:val="20"/>
              </w:rPr>
              <w:t xml:space="preserve">　</w:t>
            </w:r>
            <w:r w:rsidR="0045681A" w:rsidRPr="00793D1A">
              <w:rPr>
                <w:rFonts w:asciiTheme="minorEastAsia" w:eastAsiaTheme="minorEastAsia" w:hAnsiTheme="minorEastAsia" w:hint="eastAsia"/>
                <w:sz w:val="20"/>
                <w:szCs w:val="20"/>
              </w:rPr>
              <w:t>・</w:t>
            </w:r>
            <w:r w:rsidR="005550D0" w:rsidRPr="00793D1A">
              <w:rPr>
                <w:rFonts w:asciiTheme="minorEastAsia" w:eastAsiaTheme="minorEastAsia" w:hAnsiTheme="minorEastAsia" w:hint="eastAsia"/>
                <w:sz w:val="20"/>
                <w:szCs w:val="20"/>
              </w:rPr>
              <w:t>保護者</w:t>
            </w:r>
            <w:r w:rsidR="005550D0" w:rsidRPr="00793D1A">
              <w:rPr>
                <w:rFonts w:asciiTheme="minorEastAsia" w:eastAsiaTheme="minorEastAsia" w:hAnsiTheme="minorEastAsia"/>
                <w:sz w:val="20"/>
                <w:szCs w:val="20"/>
              </w:rPr>
              <w:t>向け学校教育自己診断結果における進路情報提供への満足度</w:t>
            </w:r>
            <w:r w:rsidR="00987B9C" w:rsidRPr="00793D1A">
              <w:rPr>
                <w:rFonts w:asciiTheme="minorEastAsia" w:eastAsiaTheme="minorEastAsia" w:hAnsiTheme="minorEastAsia" w:hint="eastAsia"/>
                <w:sz w:val="20"/>
                <w:szCs w:val="20"/>
              </w:rPr>
              <w:t>80</w:t>
            </w:r>
            <w:r w:rsidR="00483384" w:rsidRPr="00793D1A">
              <w:rPr>
                <w:rFonts w:asciiTheme="minorEastAsia" w:eastAsiaTheme="minorEastAsia" w:hAnsiTheme="minorEastAsia"/>
                <w:sz w:val="20"/>
                <w:szCs w:val="20"/>
              </w:rPr>
              <w:t>％</w:t>
            </w:r>
            <w:r w:rsidR="00483384" w:rsidRPr="00793D1A">
              <w:rPr>
                <w:rFonts w:asciiTheme="minorEastAsia" w:eastAsiaTheme="minorEastAsia" w:hAnsiTheme="minorEastAsia" w:hint="eastAsia"/>
                <w:sz w:val="20"/>
                <w:szCs w:val="20"/>
              </w:rPr>
              <w:t>以上。</w:t>
            </w:r>
            <w:r w:rsidR="005550D0" w:rsidRPr="00793D1A">
              <w:rPr>
                <w:rFonts w:asciiTheme="minorEastAsia" w:eastAsiaTheme="minorEastAsia" w:hAnsiTheme="minorEastAsia"/>
                <w:sz w:val="20"/>
                <w:szCs w:val="20"/>
              </w:rPr>
              <w:t>（</w:t>
            </w:r>
            <w:r w:rsidR="00286CE4" w:rsidRPr="00793D1A">
              <w:rPr>
                <w:rFonts w:asciiTheme="minorEastAsia" w:eastAsiaTheme="minorEastAsia" w:hAnsiTheme="minorEastAsia"/>
                <w:sz w:val="20"/>
                <w:szCs w:val="20"/>
              </w:rPr>
              <w:t>H</w:t>
            </w:r>
            <w:r w:rsidR="00286CE4" w:rsidRPr="00793D1A">
              <w:rPr>
                <w:rFonts w:asciiTheme="minorEastAsia" w:eastAsiaTheme="minorEastAsia" w:hAnsiTheme="minorEastAsia" w:hint="eastAsia"/>
                <w:sz w:val="20"/>
                <w:szCs w:val="20"/>
              </w:rPr>
              <w:t>30</w:t>
            </w:r>
            <w:r w:rsidR="005550D0" w:rsidRPr="00793D1A">
              <w:rPr>
                <w:rFonts w:asciiTheme="minorEastAsia" w:eastAsiaTheme="minorEastAsia" w:hAnsiTheme="minorEastAsia"/>
                <w:sz w:val="20"/>
                <w:szCs w:val="20"/>
              </w:rPr>
              <w:t>；</w:t>
            </w:r>
            <w:r w:rsidR="009860A1" w:rsidRPr="00793D1A">
              <w:rPr>
                <w:rFonts w:asciiTheme="minorEastAsia" w:eastAsiaTheme="minorEastAsia" w:hAnsiTheme="minorEastAsia" w:hint="eastAsia"/>
                <w:sz w:val="20"/>
                <w:szCs w:val="20"/>
              </w:rPr>
              <w:t>77.8</w:t>
            </w:r>
            <w:r w:rsidR="005550D0" w:rsidRPr="00793D1A">
              <w:rPr>
                <w:rFonts w:asciiTheme="minorEastAsia" w:eastAsiaTheme="minorEastAsia" w:hAnsiTheme="minorEastAsia"/>
                <w:sz w:val="20"/>
                <w:szCs w:val="20"/>
              </w:rPr>
              <w:t>％）</w:t>
            </w:r>
          </w:p>
          <w:p w:rsidR="00305770" w:rsidRPr="00D51295" w:rsidRDefault="009263A1" w:rsidP="00DD35C2">
            <w:pPr>
              <w:spacing w:line="320" w:lineRule="exact"/>
              <w:ind w:leftChars="51" w:left="307" w:hangingChars="100" w:hanging="200"/>
              <w:rPr>
                <w:rFonts w:asciiTheme="minorEastAsia" w:eastAsiaTheme="minorEastAsia" w:hAnsiTheme="minorEastAsia"/>
                <w:sz w:val="20"/>
                <w:szCs w:val="20"/>
              </w:rPr>
            </w:pPr>
            <w:r w:rsidRPr="00793D1A">
              <w:rPr>
                <w:rFonts w:asciiTheme="minorEastAsia" w:eastAsiaTheme="minorEastAsia" w:hAnsiTheme="minorEastAsia"/>
                <w:sz w:val="20"/>
                <w:szCs w:val="20"/>
              </w:rPr>
              <w:t>・</w:t>
            </w:r>
            <w:r w:rsidR="00DD35C2" w:rsidRPr="00793D1A">
              <w:rPr>
                <w:rFonts w:asciiTheme="minorEastAsia" w:eastAsiaTheme="minorEastAsia" w:hAnsiTheme="minorEastAsia" w:hint="eastAsia"/>
                <w:sz w:val="20"/>
                <w:szCs w:val="20"/>
              </w:rPr>
              <w:t>希望進路実現率80％以上</w:t>
            </w:r>
          </w:p>
        </w:tc>
        <w:tc>
          <w:tcPr>
            <w:tcW w:w="4430" w:type="dxa"/>
            <w:tcBorders>
              <w:left w:val="dashed" w:sz="4" w:space="0" w:color="auto"/>
              <w:right w:val="single" w:sz="4" w:space="0" w:color="auto"/>
            </w:tcBorders>
            <w:shd w:val="clear" w:color="auto" w:fill="auto"/>
          </w:tcPr>
          <w:p w:rsidR="001861CA" w:rsidRPr="00D51295" w:rsidRDefault="001861CA" w:rsidP="00566FF0">
            <w:pPr>
              <w:spacing w:line="320" w:lineRule="exact"/>
              <w:rPr>
                <w:rFonts w:ascii="ＭＳ 明朝" w:hAnsi="ＭＳ 明朝"/>
                <w:sz w:val="20"/>
                <w:szCs w:val="20"/>
              </w:rPr>
            </w:pPr>
          </w:p>
        </w:tc>
      </w:tr>
      <w:tr w:rsidR="008328C8" w:rsidRPr="00D51295" w:rsidTr="007517B6">
        <w:trPr>
          <w:cantSplit/>
          <w:trHeight w:val="1314"/>
          <w:jc w:val="center"/>
        </w:trPr>
        <w:tc>
          <w:tcPr>
            <w:tcW w:w="881" w:type="dxa"/>
            <w:shd w:val="clear" w:color="auto" w:fill="auto"/>
            <w:textDirection w:val="tbRlV"/>
            <w:vAlign w:val="center"/>
          </w:tcPr>
          <w:p w:rsidR="00B008B1" w:rsidRPr="00D51295" w:rsidRDefault="00EF6611" w:rsidP="009E57C6">
            <w:pPr>
              <w:spacing w:line="320" w:lineRule="exact"/>
              <w:ind w:left="113" w:right="113"/>
              <w:jc w:val="center"/>
              <w:rPr>
                <w:rFonts w:ascii="ＭＳ 明朝" w:hAnsi="ＭＳ 明朝"/>
                <w:spacing w:val="-20"/>
                <w:sz w:val="20"/>
                <w:szCs w:val="20"/>
              </w:rPr>
            </w:pPr>
            <w:r w:rsidRPr="00D51295">
              <w:rPr>
                <w:rFonts w:ascii="ＭＳ 明朝" w:hAnsi="ＭＳ 明朝" w:hint="eastAsia"/>
                <w:szCs w:val="21"/>
              </w:rPr>
              <w:t>グローバルな</w:t>
            </w:r>
            <w:r w:rsidR="009E57C6" w:rsidRPr="00D51295">
              <w:rPr>
                <w:rFonts w:ascii="ＭＳ 明朝" w:hAnsi="ＭＳ 明朝" w:hint="eastAsia"/>
                <w:szCs w:val="21"/>
              </w:rPr>
              <w:t>視点で考える力を持った</w:t>
            </w:r>
            <w:r w:rsidRPr="00D51295">
              <w:rPr>
                <w:rFonts w:ascii="ＭＳ 明朝" w:hAnsi="ＭＳ 明朝" w:hint="eastAsia"/>
                <w:szCs w:val="21"/>
              </w:rPr>
              <w:t>生徒の育成</w:t>
            </w:r>
          </w:p>
        </w:tc>
        <w:tc>
          <w:tcPr>
            <w:tcW w:w="2020" w:type="dxa"/>
            <w:shd w:val="clear" w:color="auto" w:fill="auto"/>
          </w:tcPr>
          <w:p w:rsidR="003A4F5C" w:rsidRPr="00D51295" w:rsidRDefault="000E13A5" w:rsidP="000E13A5">
            <w:pPr>
              <w:spacing w:line="320" w:lineRule="exact"/>
              <w:ind w:left="420" w:hangingChars="200" w:hanging="420"/>
              <w:rPr>
                <w:rFonts w:ascii="ＭＳ 明朝" w:hAnsi="ＭＳ 明朝"/>
                <w:szCs w:val="21"/>
              </w:rPr>
            </w:pPr>
            <w:r w:rsidRPr="00D51295">
              <w:rPr>
                <w:rFonts w:ascii="ＭＳ 明朝" w:hAnsi="ＭＳ 明朝" w:hint="eastAsia"/>
                <w:szCs w:val="21"/>
              </w:rPr>
              <w:t>（１）</w:t>
            </w:r>
            <w:r w:rsidR="00543BCD" w:rsidRPr="00D51295">
              <w:rPr>
                <w:rFonts w:ascii="ＭＳ 明朝" w:hAnsi="ＭＳ 明朝" w:hint="eastAsia"/>
                <w:szCs w:val="21"/>
              </w:rPr>
              <w:t>使える</w:t>
            </w:r>
            <w:r w:rsidR="00830BAC" w:rsidRPr="00D51295">
              <w:rPr>
                <w:rFonts w:ascii="ＭＳ 明朝" w:hAnsi="ＭＳ 明朝" w:hint="eastAsia"/>
                <w:szCs w:val="21"/>
              </w:rPr>
              <w:t>英語</w:t>
            </w:r>
            <w:r w:rsidR="00543BCD" w:rsidRPr="00D51295">
              <w:rPr>
                <w:rFonts w:ascii="ＭＳ 明朝" w:hAnsi="ＭＳ 明朝" w:hint="eastAsia"/>
                <w:szCs w:val="21"/>
              </w:rPr>
              <w:t>力</w:t>
            </w:r>
            <w:r w:rsidR="003A4F5C" w:rsidRPr="00D51295">
              <w:rPr>
                <w:rFonts w:ascii="ＭＳ 明朝" w:hAnsi="ＭＳ 明朝" w:hint="eastAsia"/>
                <w:szCs w:val="21"/>
              </w:rPr>
              <w:t>の育成</w:t>
            </w:r>
          </w:p>
          <w:p w:rsidR="00B008B1" w:rsidRPr="00D51295" w:rsidRDefault="00543BCD" w:rsidP="000E13A5">
            <w:pPr>
              <w:spacing w:line="320" w:lineRule="exact"/>
              <w:ind w:left="210" w:hangingChars="100" w:hanging="210"/>
              <w:rPr>
                <w:rFonts w:ascii="ＭＳ 明朝" w:hAnsi="ＭＳ 明朝"/>
                <w:szCs w:val="21"/>
              </w:rPr>
            </w:pPr>
            <w:r w:rsidRPr="00D51295">
              <w:rPr>
                <w:rFonts w:ascii="ＭＳ 明朝" w:hAnsi="ＭＳ 明朝" w:hint="eastAsia"/>
                <w:szCs w:val="21"/>
              </w:rPr>
              <w:t>ア</w:t>
            </w:r>
            <w:r w:rsidR="003A00C4" w:rsidRPr="00D51295">
              <w:rPr>
                <w:rFonts w:ascii="ＭＳ 明朝" w:hAnsi="ＭＳ 明朝" w:hint="eastAsia"/>
                <w:szCs w:val="21"/>
              </w:rPr>
              <w:t xml:space="preserve">　高大連携等</w:t>
            </w:r>
            <w:r w:rsidR="00830BAC" w:rsidRPr="00D51295">
              <w:rPr>
                <w:rFonts w:ascii="ＭＳ 明朝" w:hAnsi="ＭＳ 明朝" w:hint="eastAsia"/>
                <w:szCs w:val="21"/>
              </w:rPr>
              <w:t>に</w:t>
            </w:r>
            <w:r w:rsidR="003A00C4" w:rsidRPr="00D51295">
              <w:rPr>
                <w:rFonts w:ascii="ＭＳ 明朝" w:hAnsi="ＭＳ 明朝" w:hint="eastAsia"/>
                <w:szCs w:val="21"/>
              </w:rPr>
              <w:t>より、「グローバル専門コース」を充実させ、実用性の高い英語力を育成する。</w:t>
            </w:r>
          </w:p>
          <w:p w:rsidR="00806CC9" w:rsidRPr="00D51295" w:rsidRDefault="00DB756C" w:rsidP="00806CC9">
            <w:pPr>
              <w:spacing w:line="320" w:lineRule="exact"/>
              <w:ind w:left="210" w:hangingChars="100" w:hanging="210"/>
              <w:rPr>
                <w:rFonts w:ascii="ＭＳ 明朝" w:hAnsi="ＭＳ 明朝"/>
                <w:szCs w:val="21"/>
              </w:rPr>
            </w:pPr>
            <w:r w:rsidRPr="00D51295">
              <w:rPr>
                <w:rFonts w:ascii="ＭＳ 明朝" w:hAnsi="ＭＳ 明朝" w:hint="eastAsia"/>
                <w:szCs w:val="21"/>
              </w:rPr>
              <w:t xml:space="preserve">イ　</w:t>
            </w:r>
            <w:r w:rsidR="005953C2" w:rsidRPr="00D51295">
              <w:rPr>
                <w:rFonts w:ascii="ＭＳ 明朝" w:hAnsi="ＭＳ 明朝" w:hint="eastAsia"/>
                <w:szCs w:val="21"/>
              </w:rPr>
              <w:t>生徒の英語に関する資格への関心を高め、</w:t>
            </w:r>
            <w:r w:rsidR="003A00C4" w:rsidRPr="00D51295">
              <w:rPr>
                <w:rFonts w:ascii="ＭＳ 明朝" w:hAnsi="ＭＳ 明朝" w:hint="eastAsia"/>
                <w:szCs w:val="21"/>
              </w:rPr>
              <w:t>英語検定等の資格取得を推進する。</w:t>
            </w:r>
          </w:p>
          <w:p w:rsidR="00543BCD" w:rsidRPr="00D51295" w:rsidRDefault="000E13A5" w:rsidP="00806CC9">
            <w:pPr>
              <w:spacing w:line="320" w:lineRule="exact"/>
              <w:ind w:left="420" w:hangingChars="200" w:hanging="420"/>
              <w:rPr>
                <w:rFonts w:ascii="ＭＳ 明朝" w:hAnsi="ＭＳ 明朝"/>
                <w:szCs w:val="21"/>
              </w:rPr>
            </w:pPr>
            <w:r w:rsidRPr="00D51295">
              <w:rPr>
                <w:rFonts w:ascii="ＭＳ 明朝" w:hAnsi="ＭＳ 明朝" w:hint="eastAsia"/>
                <w:szCs w:val="21"/>
              </w:rPr>
              <w:t>（２）</w:t>
            </w:r>
            <w:r w:rsidR="00DB756C" w:rsidRPr="00D51295">
              <w:rPr>
                <w:rFonts w:ascii="ＭＳ 明朝" w:hAnsi="ＭＳ 明朝" w:hint="eastAsia"/>
                <w:szCs w:val="21"/>
              </w:rPr>
              <w:t>国際感覚</w:t>
            </w:r>
            <w:r w:rsidR="003A4F5C" w:rsidRPr="00D51295">
              <w:rPr>
                <w:rFonts w:ascii="ＭＳ 明朝" w:hAnsi="ＭＳ 明朝" w:hint="eastAsia"/>
                <w:szCs w:val="21"/>
              </w:rPr>
              <w:t>の</w:t>
            </w:r>
            <w:r w:rsidR="00DB756C" w:rsidRPr="00D51295">
              <w:rPr>
                <w:rFonts w:ascii="ＭＳ 明朝" w:hAnsi="ＭＳ 明朝" w:hint="eastAsia"/>
                <w:szCs w:val="21"/>
              </w:rPr>
              <w:t>育成</w:t>
            </w:r>
          </w:p>
          <w:p w:rsidR="00543BCD" w:rsidRPr="00D51295" w:rsidRDefault="00DB756C" w:rsidP="000E13A5">
            <w:pPr>
              <w:spacing w:line="320" w:lineRule="exact"/>
              <w:ind w:left="200" w:hangingChars="100" w:hanging="200"/>
              <w:rPr>
                <w:rFonts w:ascii="ＭＳ 明朝" w:hAnsi="ＭＳ 明朝"/>
                <w:sz w:val="20"/>
                <w:szCs w:val="20"/>
              </w:rPr>
            </w:pPr>
            <w:r w:rsidRPr="00D51295">
              <w:rPr>
                <w:rFonts w:ascii="ＭＳ 明朝" w:hAnsi="ＭＳ 明朝" w:hint="eastAsia"/>
                <w:sz w:val="20"/>
                <w:szCs w:val="20"/>
              </w:rPr>
              <w:t xml:space="preserve">ア　</w:t>
            </w:r>
            <w:r w:rsidR="001504CF" w:rsidRPr="00D51295">
              <w:rPr>
                <w:rFonts w:ascii="ＭＳ 明朝" w:hAnsi="ＭＳ 明朝" w:hint="eastAsia"/>
                <w:sz w:val="20"/>
                <w:szCs w:val="20"/>
              </w:rPr>
              <w:t>海外語学研修</w:t>
            </w:r>
            <w:r w:rsidR="00874D3B" w:rsidRPr="00D51295">
              <w:rPr>
                <w:rFonts w:ascii="ＭＳ 明朝" w:hAnsi="ＭＳ 明朝" w:hint="eastAsia"/>
                <w:szCs w:val="21"/>
              </w:rPr>
              <w:t>生の派遣や受け入れ等国際交流を促進する。</w:t>
            </w:r>
          </w:p>
          <w:p w:rsidR="003A4F5C" w:rsidRPr="00D51295" w:rsidRDefault="00DB756C" w:rsidP="000E3E33">
            <w:pPr>
              <w:spacing w:line="320" w:lineRule="exact"/>
              <w:ind w:left="200" w:hangingChars="100" w:hanging="200"/>
              <w:rPr>
                <w:rFonts w:ascii="ＭＳ 明朝" w:hAnsi="ＭＳ 明朝"/>
                <w:sz w:val="20"/>
                <w:szCs w:val="20"/>
              </w:rPr>
            </w:pPr>
            <w:r w:rsidRPr="00D51295">
              <w:rPr>
                <w:rFonts w:ascii="ＭＳ 明朝" w:hAnsi="ＭＳ 明朝" w:hint="eastAsia"/>
                <w:sz w:val="20"/>
                <w:szCs w:val="20"/>
              </w:rPr>
              <w:t xml:space="preserve">イ　</w:t>
            </w:r>
            <w:r w:rsidR="00874D3B" w:rsidRPr="00D51295">
              <w:rPr>
                <w:rFonts w:ascii="ＭＳ 明朝" w:hAnsi="ＭＳ 明朝" w:hint="eastAsia"/>
                <w:szCs w:val="21"/>
              </w:rPr>
              <w:t>海外修学旅行等で異文化理解の</w:t>
            </w:r>
            <w:r w:rsidR="00A826A0" w:rsidRPr="00D51295">
              <w:rPr>
                <w:rFonts w:ascii="ＭＳ 明朝" w:hAnsi="ＭＳ 明朝" w:hint="eastAsia"/>
                <w:szCs w:val="21"/>
              </w:rPr>
              <w:t>機会を確保する。</w:t>
            </w:r>
          </w:p>
        </w:tc>
        <w:tc>
          <w:tcPr>
            <w:tcW w:w="4536" w:type="dxa"/>
            <w:tcBorders>
              <w:right w:val="dashed" w:sz="4" w:space="0" w:color="auto"/>
            </w:tcBorders>
            <w:shd w:val="clear" w:color="auto" w:fill="auto"/>
          </w:tcPr>
          <w:p w:rsidR="002F404A" w:rsidRPr="00D51295" w:rsidRDefault="002F404A" w:rsidP="000E13A5">
            <w:pPr>
              <w:spacing w:line="320" w:lineRule="exact"/>
              <w:ind w:left="344" w:hangingChars="172" w:hanging="344"/>
              <w:rPr>
                <w:rFonts w:ascii="ＭＳ 明朝" w:hAnsi="ＭＳ 明朝"/>
                <w:sz w:val="20"/>
                <w:szCs w:val="20"/>
              </w:rPr>
            </w:pPr>
          </w:p>
          <w:p w:rsidR="003A00C4" w:rsidRPr="00D51295" w:rsidRDefault="00DB756C" w:rsidP="000E13A5">
            <w:pPr>
              <w:spacing w:line="320" w:lineRule="exact"/>
              <w:ind w:left="344" w:hangingChars="172" w:hanging="344"/>
              <w:rPr>
                <w:rFonts w:ascii="ＭＳ 明朝" w:hAnsi="ＭＳ 明朝"/>
                <w:sz w:val="20"/>
                <w:szCs w:val="20"/>
              </w:rPr>
            </w:pPr>
            <w:r w:rsidRPr="00D51295">
              <w:rPr>
                <w:rFonts w:ascii="ＭＳ 明朝" w:hAnsi="ＭＳ 明朝" w:hint="eastAsia"/>
                <w:sz w:val="20"/>
                <w:szCs w:val="20"/>
              </w:rPr>
              <w:t>ア・</w:t>
            </w:r>
            <w:r w:rsidR="00A93678" w:rsidRPr="00D51295">
              <w:rPr>
                <w:rFonts w:ascii="ＭＳ 明朝" w:hAnsi="ＭＳ 明朝" w:hint="eastAsia"/>
                <w:sz w:val="20"/>
                <w:szCs w:val="20"/>
              </w:rPr>
              <w:t>グローバル専門コース</w:t>
            </w:r>
            <w:r w:rsidR="00286CE4" w:rsidRPr="00D51295">
              <w:rPr>
                <w:rFonts w:ascii="ＭＳ 明朝" w:hAnsi="ＭＳ 明朝" w:hint="eastAsia"/>
                <w:sz w:val="20"/>
                <w:szCs w:val="20"/>
              </w:rPr>
              <w:t>において、高大連携による特別授業</w:t>
            </w:r>
            <w:r w:rsidR="00C73CD7" w:rsidRPr="00D51295">
              <w:rPr>
                <w:rFonts w:ascii="ＭＳ 明朝" w:hAnsi="ＭＳ 明朝" w:hint="eastAsia"/>
                <w:sz w:val="20"/>
                <w:szCs w:val="20"/>
              </w:rPr>
              <w:t>や留学生</w:t>
            </w:r>
            <w:r w:rsidR="006A192C" w:rsidRPr="00D51295">
              <w:rPr>
                <w:rFonts w:ascii="ＭＳ 明朝" w:hAnsi="ＭＳ 明朝" w:hint="eastAsia"/>
                <w:sz w:val="20"/>
                <w:szCs w:val="20"/>
              </w:rPr>
              <w:t>や大学生</w:t>
            </w:r>
            <w:r w:rsidR="00C73CD7" w:rsidRPr="00D51295">
              <w:rPr>
                <w:rFonts w:ascii="ＭＳ 明朝" w:hAnsi="ＭＳ 明朝" w:hint="eastAsia"/>
                <w:sz w:val="20"/>
                <w:szCs w:val="20"/>
              </w:rPr>
              <w:t>との交流などの</w:t>
            </w:r>
            <w:r w:rsidR="00286CE4" w:rsidRPr="00D51295">
              <w:rPr>
                <w:rFonts w:ascii="ＭＳ 明朝" w:hAnsi="ＭＳ 明朝" w:hint="eastAsia"/>
                <w:sz w:val="20"/>
                <w:szCs w:val="20"/>
              </w:rPr>
              <w:t>充実を図るとともに</w:t>
            </w:r>
            <w:r w:rsidR="00C73CD7" w:rsidRPr="00D51295">
              <w:rPr>
                <w:rFonts w:ascii="ＭＳ 明朝" w:hAnsi="ＭＳ 明朝" w:hint="eastAsia"/>
                <w:sz w:val="20"/>
                <w:szCs w:val="20"/>
              </w:rPr>
              <w:t>、学習成果の</w:t>
            </w:r>
            <w:r w:rsidR="008301C3" w:rsidRPr="00D51295">
              <w:rPr>
                <w:rFonts w:ascii="ＭＳ 明朝" w:hAnsi="ＭＳ 明朝" w:hint="eastAsia"/>
                <w:sz w:val="20"/>
                <w:szCs w:val="20"/>
              </w:rPr>
              <w:t>発表の機会</w:t>
            </w:r>
            <w:r w:rsidR="00F50D9E" w:rsidRPr="00D51295">
              <w:rPr>
                <w:rFonts w:ascii="ＭＳ 明朝" w:hAnsi="ＭＳ 明朝" w:hint="eastAsia"/>
                <w:sz w:val="20"/>
                <w:szCs w:val="20"/>
              </w:rPr>
              <w:t>を</w:t>
            </w:r>
            <w:r w:rsidR="008301C3" w:rsidRPr="00D51295">
              <w:rPr>
                <w:rFonts w:ascii="ＭＳ 明朝" w:hAnsi="ＭＳ 明朝" w:hint="eastAsia"/>
                <w:sz w:val="20"/>
                <w:szCs w:val="20"/>
              </w:rPr>
              <w:t>設ける</w:t>
            </w:r>
            <w:r w:rsidR="00F50D9E" w:rsidRPr="00D51295">
              <w:rPr>
                <w:rFonts w:ascii="ＭＳ 明朝" w:hAnsi="ＭＳ 明朝" w:hint="eastAsia"/>
                <w:sz w:val="20"/>
                <w:szCs w:val="20"/>
              </w:rPr>
              <w:t>。</w:t>
            </w:r>
          </w:p>
          <w:p w:rsidR="00A826A0" w:rsidRPr="00D51295" w:rsidRDefault="00A826A0" w:rsidP="006A192C">
            <w:pPr>
              <w:spacing w:line="320" w:lineRule="exact"/>
              <w:ind w:left="400" w:hangingChars="200" w:hanging="400"/>
              <w:rPr>
                <w:rFonts w:ascii="ＭＳ 明朝" w:hAnsi="ＭＳ 明朝"/>
                <w:szCs w:val="21"/>
              </w:rPr>
            </w:pPr>
            <w:r w:rsidRPr="00D51295">
              <w:rPr>
                <w:rFonts w:ascii="ＭＳ 明朝" w:hAnsi="ＭＳ 明朝" w:hint="eastAsia"/>
                <w:sz w:val="20"/>
                <w:szCs w:val="20"/>
              </w:rPr>
              <w:t>イ・授業等を通じ、英語検定等の資格取得を</w:t>
            </w:r>
            <w:r w:rsidR="00874D3B" w:rsidRPr="00D51295">
              <w:rPr>
                <w:rFonts w:ascii="ＭＳ 明朝" w:hAnsi="ＭＳ 明朝" w:hint="eastAsia"/>
                <w:sz w:val="20"/>
                <w:szCs w:val="20"/>
              </w:rPr>
              <w:t>奨励</w:t>
            </w:r>
            <w:r w:rsidRPr="00D51295">
              <w:rPr>
                <w:rFonts w:ascii="ＭＳ 明朝" w:hAnsi="ＭＳ 明朝" w:hint="eastAsia"/>
                <w:sz w:val="20"/>
                <w:szCs w:val="20"/>
              </w:rPr>
              <w:t>する</w:t>
            </w:r>
            <w:r w:rsidR="005953C2" w:rsidRPr="00D51295">
              <w:rPr>
                <w:rFonts w:ascii="ＭＳ 明朝" w:hAnsi="ＭＳ 明朝" w:hint="eastAsia"/>
                <w:sz w:val="20"/>
                <w:szCs w:val="20"/>
              </w:rPr>
              <w:t>とともに、</w:t>
            </w:r>
            <w:r w:rsidR="006A192C" w:rsidRPr="00D51295">
              <w:rPr>
                <w:rFonts w:ascii="ＭＳ 明朝" w:hAnsi="ＭＳ 明朝" w:hint="eastAsia"/>
                <w:sz w:val="20"/>
                <w:szCs w:val="20"/>
              </w:rPr>
              <w:t>グローバル専門コース選択生徒には全員</w:t>
            </w:r>
            <w:r w:rsidR="00935466" w:rsidRPr="00D51295">
              <w:rPr>
                <w:rFonts w:ascii="ＭＳ 明朝" w:hAnsi="ＭＳ 明朝" w:hint="eastAsia"/>
                <w:sz w:val="20"/>
                <w:szCs w:val="20"/>
              </w:rPr>
              <w:t>に英語学力調査の</w:t>
            </w:r>
            <w:r w:rsidR="00A93678" w:rsidRPr="00D51295">
              <w:rPr>
                <w:rFonts w:ascii="ＭＳ 明朝" w:hAnsi="ＭＳ 明朝" w:hint="eastAsia"/>
                <w:sz w:val="20"/>
                <w:szCs w:val="20"/>
              </w:rPr>
              <w:t>受験機会を与え、英語４技能</w:t>
            </w:r>
            <w:r w:rsidR="006A192C" w:rsidRPr="00D51295">
              <w:rPr>
                <w:rFonts w:ascii="ＭＳ 明朝" w:hAnsi="ＭＳ 明朝" w:hint="eastAsia"/>
                <w:sz w:val="20"/>
                <w:szCs w:val="20"/>
              </w:rPr>
              <w:t>を育成する。</w:t>
            </w:r>
          </w:p>
          <w:p w:rsidR="003A00C4" w:rsidRPr="00D51295" w:rsidRDefault="005D5F26" w:rsidP="005D5F26">
            <w:pPr>
              <w:spacing w:line="320" w:lineRule="exact"/>
              <w:ind w:left="420" w:hangingChars="200" w:hanging="420"/>
              <w:rPr>
                <w:rFonts w:ascii="ＭＳ 明朝" w:hAnsi="ＭＳ 明朝"/>
                <w:szCs w:val="21"/>
              </w:rPr>
            </w:pPr>
            <w:r w:rsidRPr="00D51295">
              <w:rPr>
                <w:rFonts w:ascii="ＭＳ 明朝" w:hAnsi="ＭＳ 明朝" w:hint="eastAsia"/>
                <w:szCs w:val="21"/>
              </w:rPr>
              <w:t xml:space="preserve">　・グローバル専門コースの取組みをコース以外の生徒に広げていく。</w:t>
            </w:r>
          </w:p>
          <w:p w:rsidR="00286CE4" w:rsidRPr="00D51295" w:rsidRDefault="00286CE4" w:rsidP="00286CE4">
            <w:pPr>
              <w:spacing w:line="320" w:lineRule="exact"/>
              <w:ind w:left="420" w:hangingChars="200" w:hanging="420"/>
              <w:rPr>
                <w:rFonts w:ascii="ＭＳ 明朝" w:hAnsi="ＭＳ 明朝"/>
                <w:szCs w:val="21"/>
              </w:rPr>
            </w:pPr>
          </w:p>
          <w:p w:rsidR="00286CE4" w:rsidRPr="00D51295" w:rsidRDefault="00286CE4" w:rsidP="00286CE4">
            <w:pPr>
              <w:spacing w:line="320" w:lineRule="exact"/>
              <w:rPr>
                <w:rFonts w:ascii="ＭＳ 明朝" w:hAnsi="ＭＳ 明朝"/>
                <w:sz w:val="20"/>
                <w:szCs w:val="20"/>
              </w:rPr>
            </w:pPr>
          </w:p>
          <w:p w:rsidR="00286CE4" w:rsidRPr="00D51295" w:rsidRDefault="00286CE4" w:rsidP="00F012A5">
            <w:pPr>
              <w:spacing w:line="320" w:lineRule="exact"/>
              <w:ind w:left="400" w:hangingChars="200" w:hanging="400"/>
              <w:rPr>
                <w:rFonts w:ascii="ＭＳ 明朝" w:hAnsi="ＭＳ 明朝"/>
                <w:sz w:val="20"/>
                <w:szCs w:val="20"/>
              </w:rPr>
            </w:pPr>
          </w:p>
          <w:p w:rsidR="00A826A0" w:rsidRPr="00D51295" w:rsidRDefault="00874D3B" w:rsidP="00F012A5">
            <w:pPr>
              <w:spacing w:line="320" w:lineRule="exact"/>
              <w:ind w:left="400" w:hangingChars="200" w:hanging="400"/>
              <w:rPr>
                <w:rFonts w:ascii="ＭＳ 明朝" w:hAnsi="ＭＳ 明朝"/>
                <w:sz w:val="20"/>
                <w:szCs w:val="20"/>
              </w:rPr>
            </w:pPr>
            <w:r w:rsidRPr="00D51295">
              <w:rPr>
                <w:rFonts w:ascii="ＭＳ 明朝" w:hAnsi="ＭＳ 明朝" w:hint="eastAsia"/>
                <w:sz w:val="20"/>
                <w:szCs w:val="20"/>
              </w:rPr>
              <w:t>ア・</w:t>
            </w:r>
            <w:r w:rsidR="008301C3" w:rsidRPr="00D51295">
              <w:rPr>
                <w:rFonts w:ascii="ＭＳ 明朝" w:hAnsi="ＭＳ 明朝" w:hint="eastAsia"/>
                <w:sz w:val="20"/>
                <w:szCs w:val="20"/>
              </w:rPr>
              <w:t>外国語指導員（ＮＥＴ）</w:t>
            </w:r>
            <w:r w:rsidR="00F50D9E" w:rsidRPr="00D51295">
              <w:rPr>
                <w:rFonts w:ascii="ＭＳ 明朝" w:hAnsi="ＭＳ 明朝" w:hint="eastAsia"/>
                <w:sz w:val="20"/>
                <w:szCs w:val="20"/>
              </w:rPr>
              <w:t>や関係大学</w:t>
            </w:r>
            <w:r w:rsidR="00286CE4" w:rsidRPr="00D51295">
              <w:rPr>
                <w:rFonts w:ascii="ＭＳ 明朝" w:hAnsi="ＭＳ 明朝" w:hint="eastAsia"/>
                <w:sz w:val="20"/>
                <w:szCs w:val="20"/>
              </w:rPr>
              <w:t>、</w:t>
            </w:r>
            <w:r w:rsidR="00806CC9" w:rsidRPr="00D51295">
              <w:rPr>
                <w:rFonts w:ascii="ＭＳ 明朝" w:hAnsi="ＭＳ 明朝" w:hint="eastAsia"/>
                <w:sz w:val="20"/>
                <w:szCs w:val="20"/>
              </w:rPr>
              <w:t>関係機関の協力を得て生徒が国際</w:t>
            </w:r>
            <w:r w:rsidR="00F50D9E" w:rsidRPr="00D51295">
              <w:rPr>
                <w:rFonts w:ascii="ＭＳ 明朝" w:hAnsi="ＭＳ 明朝" w:hint="eastAsia"/>
                <w:sz w:val="20"/>
                <w:szCs w:val="20"/>
              </w:rPr>
              <w:t>交流</w:t>
            </w:r>
            <w:r w:rsidR="00806CC9" w:rsidRPr="00D51295">
              <w:rPr>
                <w:rFonts w:ascii="ＭＳ 明朝" w:hAnsi="ＭＳ 明朝" w:hint="eastAsia"/>
                <w:sz w:val="20"/>
                <w:szCs w:val="20"/>
              </w:rPr>
              <w:t>を</w:t>
            </w:r>
            <w:r w:rsidR="00935466" w:rsidRPr="00D51295">
              <w:rPr>
                <w:rFonts w:ascii="ＭＳ 明朝" w:hAnsi="ＭＳ 明朝" w:hint="eastAsia"/>
                <w:sz w:val="20"/>
                <w:szCs w:val="20"/>
              </w:rPr>
              <w:t>体験する</w:t>
            </w:r>
            <w:r w:rsidR="00F50D9E" w:rsidRPr="00D51295">
              <w:rPr>
                <w:rFonts w:ascii="ＭＳ 明朝" w:hAnsi="ＭＳ 明朝" w:hint="eastAsia"/>
                <w:sz w:val="20"/>
                <w:szCs w:val="20"/>
              </w:rPr>
              <w:t>機会をつくる。</w:t>
            </w:r>
          </w:p>
          <w:p w:rsidR="00A826A0" w:rsidRPr="00D51295" w:rsidRDefault="00A51612" w:rsidP="00F012A5">
            <w:pPr>
              <w:spacing w:line="320" w:lineRule="exact"/>
              <w:ind w:left="400" w:hangingChars="200" w:hanging="400"/>
              <w:rPr>
                <w:rFonts w:ascii="ＭＳ 明朝" w:hAnsi="ＭＳ 明朝"/>
                <w:sz w:val="20"/>
                <w:szCs w:val="20"/>
              </w:rPr>
            </w:pPr>
            <w:r w:rsidRPr="00D51295">
              <w:rPr>
                <w:rFonts w:ascii="ＭＳ 明朝" w:hAnsi="ＭＳ 明朝" w:hint="eastAsia"/>
                <w:sz w:val="20"/>
                <w:szCs w:val="20"/>
              </w:rPr>
              <w:t>イ・</w:t>
            </w:r>
            <w:r w:rsidR="00F06233" w:rsidRPr="00D51295">
              <w:rPr>
                <w:rFonts w:ascii="ＭＳ 明朝" w:hAnsi="ＭＳ 明朝" w:hint="eastAsia"/>
                <w:sz w:val="20"/>
                <w:szCs w:val="20"/>
              </w:rPr>
              <w:t>オーストラリアや台湾の高校との</w:t>
            </w:r>
            <w:r w:rsidR="005E335E" w:rsidRPr="00D51295">
              <w:rPr>
                <w:rFonts w:ascii="ＭＳ 明朝" w:hAnsi="ＭＳ 明朝" w:hint="eastAsia"/>
                <w:sz w:val="20"/>
                <w:szCs w:val="20"/>
              </w:rPr>
              <w:t>学校生活交流</w:t>
            </w:r>
            <w:r w:rsidR="001306D1" w:rsidRPr="00D51295">
              <w:rPr>
                <w:rFonts w:ascii="ＭＳ 明朝" w:hAnsi="ＭＳ 明朝" w:hint="eastAsia"/>
                <w:sz w:val="20"/>
                <w:szCs w:val="20"/>
              </w:rPr>
              <w:t>、</w:t>
            </w:r>
            <w:r w:rsidR="00A93678" w:rsidRPr="00D51295">
              <w:rPr>
                <w:rFonts w:ascii="ＭＳ 明朝" w:hAnsi="ＭＳ 明朝" w:hint="eastAsia"/>
                <w:sz w:val="20"/>
                <w:szCs w:val="20"/>
              </w:rPr>
              <w:t>留学生の受け入れ、</w:t>
            </w:r>
            <w:r w:rsidR="001306D1" w:rsidRPr="00D51295">
              <w:rPr>
                <w:rFonts w:ascii="ＭＳ 明朝" w:hAnsi="ＭＳ 明朝" w:hint="eastAsia"/>
                <w:sz w:val="20"/>
                <w:szCs w:val="20"/>
              </w:rPr>
              <w:t>また</w:t>
            </w:r>
            <w:r w:rsidR="0032230A" w:rsidRPr="00D51295">
              <w:rPr>
                <w:rFonts w:ascii="ＭＳ 明朝" w:hAnsi="ＭＳ 明朝" w:hint="eastAsia"/>
                <w:sz w:val="20"/>
                <w:szCs w:val="20"/>
              </w:rPr>
              <w:t>台湾修学旅行</w:t>
            </w:r>
            <w:r w:rsidR="001306D1" w:rsidRPr="00D51295">
              <w:rPr>
                <w:rFonts w:ascii="ＭＳ 明朝" w:hAnsi="ＭＳ 明朝" w:hint="eastAsia"/>
                <w:sz w:val="20"/>
                <w:szCs w:val="20"/>
              </w:rPr>
              <w:t>を通して</w:t>
            </w:r>
            <w:r w:rsidR="001E15DB" w:rsidRPr="00D51295">
              <w:rPr>
                <w:rFonts w:ascii="ＭＳ 明朝" w:hAnsi="ＭＳ 明朝" w:hint="eastAsia"/>
                <w:sz w:val="20"/>
                <w:szCs w:val="20"/>
              </w:rPr>
              <w:t>異文化理解</w:t>
            </w:r>
            <w:r w:rsidR="001306D1" w:rsidRPr="00D51295">
              <w:rPr>
                <w:rFonts w:ascii="ＭＳ 明朝" w:hAnsi="ＭＳ 明朝" w:hint="eastAsia"/>
                <w:sz w:val="20"/>
                <w:szCs w:val="20"/>
              </w:rPr>
              <w:t>の事前・事後</w:t>
            </w:r>
            <w:r w:rsidR="001E15DB" w:rsidRPr="00D51295">
              <w:rPr>
                <w:rFonts w:ascii="ＭＳ 明朝" w:hAnsi="ＭＳ 明朝" w:hint="eastAsia"/>
                <w:sz w:val="20"/>
                <w:szCs w:val="20"/>
              </w:rPr>
              <w:t>学習</w:t>
            </w:r>
            <w:r w:rsidR="005E335E" w:rsidRPr="00D51295">
              <w:rPr>
                <w:rFonts w:ascii="ＭＳ 明朝" w:hAnsi="ＭＳ 明朝" w:hint="eastAsia"/>
                <w:sz w:val="20"/>
                <w:szCs w:val="20"/>
              </w:rPr>
              <w:t>と現地高校生との</w:t>
            </w:r>
            <w:r w:rsidR="00274799" w:rsidRPr="00D51295">
              <w:rPr>
                <w:rFonts w:ascii="ＭＳ 明朝" w:hAnsi="ＭＳ 明朝" w:hint="eastAsia"/>
                <w:sz w:val="20"/>
                <w:szCs w:val="20"/>
              </w:rPr>
              <w:t>交流</w:t>
            </w:r>
            <w:r w:rsidR="005E335E" w:rsidRPr="00D51295">
              <w:rPr>
                <w:rFonts w:ascii="ＭＳ 明朝" w:hAnsi="ＭＳ 明朝" w:hint="eastAsia"/>
                <w:sz w:val="20"/>
                <w:szCs w:val="20"/>
              </w:rPr>
              <w:t>など</w:t>
            </w:r>
            <w:r w:rsidR="00D518FC" w:rsidRPr="00D51295">
              <w:rPr>
                <w:rFonts w:ascii="ＭＳ 明朝" w:hAnsi="ＭＳ 明朝" w:hint="eastAsia"/>
                <w:sz w:val="20"/>
                <w:szCs w:val="20"/>
              </w:rPr>
              <w:t>により</w:t>
            </w:r>
            <w:r w:rsidR="00274799" w:rsidRPr="00D51295">
              <w:rPr>
                <w:rFonts w:ascii="ＭＳ 明朝" w:hAnsi="ＭＳ 明朝" w:hint="eastAsia"/>
                <w:sz w:val="20"/>
                <w:szCs w:val="20"/>
              </w:rPr>
              <w:t>国際感覚の育成を図る。</w:t>
            </w:r>
            <w:r w:rsidR="0032230A" w:rsidRPr="00D51295">
              <w:rPr>
                <w:rFonts w:ascii="ＭＳ 明朝" w:hAnsi="ＭＳ 明朝" w:hint="eastAsia"/>
                <w:sz w:val="20"/>
                <w:szCs w:val="20"/>
              </w:rPr>
              <w:t xml:space="preserve">　　</w:t>
            </w:r>
          </w:p>
          <w:p w:rsidR="00A826A0" w:rsidRPr="00D51295" w:rsidRDefault="00A826A0" w:rsidP="00A826A0">
            <w:pPr>
              <w:spacing w:line="320" w:lineRule="exact"/>
              <w:ind w:left="400" w:hangingChars="200" w:hanging="400"/>
              <w:rPr>
                <w:rFonts w:ascii="ＭＳ 明朝" w:hAnsi="ＭＳ 明朝"/>
                <w:sz w:val="20"/>
                <w:szCs w:val="20"/>
              </w:rPr>
            </w:pPr>
          </w:p>
          <w:p w:rsidR="00F06233" w:rsidRPr="00D51295" w:rsidRDefault="00F06233" w:rsidP="00A826A0">
            <w:pPr>
              <w:spacing w:line="320" w:lineRule="exact"/>
              <w:ind w:left="400" w:hangingChars="200" w:hanging="400"/>
              <w:rPr>
                <w:rFonts w:ascii="ＭＳ 明朝" w:hAnsi="ＭＳ 明朝"/>
                <w:sz w:val="20"/>
                <w:szCs w:val="20"/>
              </w:rPr>
            </w:pPr>
          </w:p>
          <w:p w:rsidR="00F06233" w:rsidRPr="00D51295" w:rsidRDefault="00F06233" w:rsidP="00F06233">
            <w:pPr>
              <w:spacing w:line="320" w:lineRule="exact"/>
              <w:rPr>
                <w:rFonts w:ascii="ＭＳ 明朝" w:hAnsi="ＭＳ 明朝"/>
                <w:sz w:val="20"/>
                <w:szCs w:val="20"/>
              </w:rPr>
            </w:pPr>
          </w:p>
        </w:tc>
        <w:tc>
          <w:tcPr>
            <w:tcW w:w="3119" w:type="dxa"/>
            <w:tcBorders>
              <w:right w:val="dashed" w:sz="4" w:space="0" w:color="auto"/>
            </w:tcBorders>
          </w:tcPr>
          <w:p w:rsidR="00B008B1" w:rsidRPr="00D51295" w:rsidRDefault="00B008B1" w:rsidP="00606705">
            <w:pPr>
              <w:spacing w:line="320" w:lineRule="exact"/>
              <w:ind w:left="400" w:hangingChars="200" w:hanging="400"/>
              <w:rPr>
                <w:rFonts w:ascii="ＭＳ 明朝" w:hAnsi="ＭＳ 明朝"/>
                <w:sz w:val="20"/>
                <w:szCs w:val="20"/>
              </w:rPr>
            </w:pPr>
          </w:p>
          <w:p w:rsidR="009263A1" w:rsidRPr="00D51295" w:rsidRDefault="009263A1" w:rsidP="00606705">
            <w:pPr>
              <w:spacing w:line="320" w:lineRule="exact"/>
              <w:ind w:left="400" w:hangingChars="200" w:hanging="400"/>
              <w:rPr>
                <w:rFonts w:ascii="ＭＳ 明朝" w:hAnsi="ＭＳ 明朝"/>
                <w:sz w:val="20"/>
                <w:szCs w:val="20"/>
              </w:rPr>
            </w:pPr>
          </w:p>
          <w:p w:rsidR="00A826A0" w:rsidRPr="00D51295" w:rsidRDefault="00A826A0" w:rsidP="00606705">
            <w:pPr>
              <w:spacing w:line="320" w:lineRule="exact"/>
              <w:ind w:left="400" w:hangingChars="200" w:hanging="400"/>
              <w:rPr>
                <w:rFonts w:ascii="ＭＳ 明朝" w:hAnsi="ＭＳ 明朝"/>
                <w:color w:val="002060"/>
                <w:sz w:val="20"/>
                <w:szCs w:val="20"/>
              </w:rPr>
            </w:pPr>
            <w:r w:rsidRPr="00D51295">
              <w:rPr>
                <w:rFonts w:ascii="ＭＳ 明朝" w:hAnsi="ＭＳ 明朝" w:hint="eastAsia"/>
                <w:sz w:val="20"/>
                <w:szCs w:val="20"/>
              </w:rPr>
              <w:t>ア・授業アンケートにおける</w:t>
            </w:r>
            <w:r w:rsidR="009263A1" w:rsidRPr="00D51295">
              <w:rPr>
                <w:rFonts w:ascii="ＭＳ 明朝" w:hAnsi="ＭＳ 明朝" w:hint="eastAsia"/>
                <w:sz w:val="20"/>
                <w:szCs w:val="20"/>
              </w:rPr>
              <w:t>グローバル専門コース選択科目の授業満足度</w:t>
            </w:r>
            <w:r w:rsidR="00E2210A" w:rsidRPr="00D51295">
              <w:rPr>
                <w:rFonts w:ascii="ＭＳ 明朝" w:hAnsi="ＭＳ 明朝" w:hint="eastAsia"/>
                <w:sz w:val="20"/>
                <w:szCs w:val="20"/>
              </w:rPr>
              <w:t>8</w:t>
            </w:r>
            <w:r w:rsidR="00483384" w:rsidRPr="00D51295">
              <w:rPr>
                <w:rFonts w:ascii="ＭＳ 明朝" w:hAnsi="ＭＳ 明朝" w:hint="eastAsia"/>
                <w:sz w:val="20"/>
                <w:szCs w:val="20"/>
              </w:rPr>
              <w:t>0</w:t>
            </w:r>
            <w:r w:rsidR="00134C8C" w:rsidRPr="00D51295">
              <w:rPr>
                <w:rFonts w:ascii="ＭＳ 明朝" w:hAnsi="ＭＳ 明朝" w:hint="eastAsia"/>
                <w:sz w:val="20"/>
                <w:szCs w:val="20"/>
              </w:rPr>
              <w:t>％</w:t>
            </w:r>
            <w:r w:rsidRPr="00D51295">
              <w:rPr>
                <w:rFonts w:ascii="ＭＳ 明朝" w:hAnsi="ＭＳ 明朝" w:hint="eastAsia"/>
                <w:sz w:val="20"/>
                <w:szCs w:val="20"/>
              </w:rPr>
              <w:t>以上。</w:t>
            </w:r>
          </w:p>
          <w:p w:rsidR="003A00C4" w:rsidRPr="00D51295" w:rsidRDefault="00337F41" w:rsidP="003377FA">
            <w:pPr>
              <w:spacing w:line="320" w:lineRule="exact"/>
              <w:ind w:leftChars="100" w:left="410" w:right="400" w:hangingChars="100" w:hanging="200"/>
              <w:rPr>
                <w:rFonts w:ascii="ＭＳ 明朝" w:hAnsi="ＭＳ 明朝"/>
                <w:sz w:val="20"/>
                <w:szCs w:val="20"/>
              </w:rPr>
            </w:pPr>
            <w:r w:rsidRPr="00D51295">
              <w:rPr>
                <w:rFonts w:ascii="ＭＳ 明朝" w:hAnsi="ＭＳ 明朝" w:hint="eastAsia"/>
                <w:sz w:val="20"/>
                <w:szCs w:val="20"/>
              </w:rPr>
              <w:t>（</w:t>
            </w:r>
            <w:r w:rsidR="00286CE4" w:rsidRPr="00D51295">
              <w:rPr>
                <w:rFonts w:ascii="ＭＳ 明朝" w:hAnsi="ＭＳ 明朝" w:hint="eastAsia"/>
                <w:sz w:val="20"/>
                <w:szCs w:val="20"/>
              </w:rPr>
              <w:t>H30</w:t>
            </w:r>
            <w:r w:rsidR="00544CC6" w:rsidRPr="00D51295">
              <w:rPr>
                <w:rFonts w:ascii="ＭＳ 明朝" w:hAnsi="ＭＳ 明朝" w:hint="eastAsia"/>
                <w:sz w:val="20"/>
                <w:szCs w:val="20"/>
              </w:rPr>
              <w:t>；</w:t>
            </w:r>
            <w:r w:rsidR="00286CE4" w:rsidRPr="00D51295">
              <w:rPr>
                <w:rFonts w:ascii="ＭＳ 明朝" w:hAnsi="ＭＳ 明朝" w:hint="eastAsia"/>
                <w:sz w:val="20"/>
                <w:szCs w:val="20"/>
              </w:rPr>
              <w:t>82.5</w:t>
            </w:r>
            <w:r w:rsidR="00544CC6" w:rsidRPr="00D51295">
              <w:rPr>
                <w:rFonts w:ascii="ＭＳ 明朝" w:hAnsi="ＭＳ 明朝" w:hint="eastAsia"/>
                <w:sz w:val="20"/>
                <w:szCs w:val="20"/>
              </w:rPr>
              <w:t>％</w:t>
            </w:r>
            <w:r w:rsidRPr="00D51295">
              <w:rPr>
                <w:rFonts w:ascii="ＭＳ 明朝" w:hAnsi="ＭＳ 明朝" w:hint="eastAsia"/>
                <w:sz w:val="20"/>
                <w:szCs w:val="20"/>
              </w:rPr>
              <w:t>）</w:t>
            </w:r>
          </w:p>
          <w:p w:rsidR="00483384" w:rsidRPr="00D51295" w:rsidRDefault="00483384" w:rsidP="00DA44BA">
            <w:pPr>
              <w:spacing w:line="320" w:lineRule="exact"/>
              <w:ind w:left="400" w:hangingChars="200" w:hanging="400"/>
              <w:jc w:val="right"/>
              <w:rPr>
                <w:rFonts w:ascii="ＭＳ 明朝" w:hAnsi="ＭＳ 明朝"/>
                <w:sz w:val="20"/>
                <w:szCs w:val="20"/>
              </w:rPr>
            </w:pPr>
          </w:p>
          <w:p w:rsidR="00987B9C" w:rsidRPr="00D51295" w:rsidRDefault="00A826A0" w:rsidP="00987B9C">
            <w:pPr>
              <w:spacing w:line="320" w:lineRule="exact"/>
              <w:ind w:left="500" w:hangingChars="250" w:hanging="500"/>
              <w:rPr>
                <w:rFonts w:ascii="ＭＳ 明朝" w:hAnsi="ＭＳ 明朝"/>
                <w:sz w:val="20"/>
                <w:szCs w:val="20"/>
              </w:rPr>
            </w:pPr>
            <w:r w:rsidRPr="00D51295">
              <w:rPr>
                <w:rFonts w:ascii="ＭＳ 明朝" w:hAnsi="ＭＳ 明朝" w:hint="eastAsia"/>
                <w:sz w:val="20"/>
                <w:szCs w:val="20"/>
              </w:rPr>
              <w:t>イ・</w:t>
            </w:r>
            <w:r w:rsidR="00F25A2B" w:rsidRPr="00D51295">
              <w:rPr>
                <w:rFonts w:ascii="ＭＳ 明朝" w:hAnsi="ＭＳ 明朝" w:hint="eastAsia"/>
                <w:sz w:val="20"/>
                <w:szCs w:val="20"/>
              </w:rPr>
              <w:t>英語検定等の資格取得者数</w:t>
            </w:r>
          </w:p>
          <w:p w:rsidR="00A826A0" w:rsidRPr="00D51295" w:rsidRDefault="00120F26" w:rsidP="00120F26">
            <w:pPr>
              <w:spacing w:line="320" w:lineRule="exact"/>
              <w:ind w:firstLineChars="200" w:firstLine="400"/>
              <w:rPr>
                <w:rFonts w:ascii="ＭＳ 明朝" w:hAnsi="ＭＳ 明朝"/>
                <w:color w:val="FF0000"/>
                <w:sz w:val="20"/>
                <w:szCs w:val="20"/>
              </w:rPr>
            </w:pPr>
            <w:r w:rsidRPr="00D51295">
              <w:rPr>
                <w:rFonts w:ascii="ＭＳ 明朝" w:hAnsi="ＭＳ 明朝" w:hint="eastAsia"/>
                <w:sz w:val="20"/>
                <w:szCs w:val="20"/>
              </w:rPr>
              <w:t>75</w:t>
            </w:r>
            <w:r w:rsidR="00E2210A" w:rsidRPr="00D51295">
              <w:rPr>
                <w:rFonts w:ascii="ＭＳ 明朝" w:hAnsi="ＭＳ 明朝" w:hint="eastAsia"/>
                <w:sz w:val="20"/>
                <w:szCs w:val="20"/>
              </w:rPr>
              <w:t>人以上</w:t>
            </w:r>
            <w:r w:rsidR="00A826A0" w:rsidRPr="00D51295">
              <w:rPr>
                <w:rFonts w:ascii="ＭＳ 明朝" w:hAnsi="ＭＳ 明朝" w:hint="eastAsia"/>
                <w:sz w:val="20"/>
                <w:szCs w:val="20"/>
              </w:rPr>
              <w:t>。</w:t>
            </w:r>
            <w:r w:rsidR="00EA024F" w:rsidRPr="00D51295">
              <w:rPr>
                <w:rFonts w:ascii="ＭＳ 明朝" w:hAnsi="ＭＳ 明朝" w:hint="eastAsia"/>
                <w:sz w:val="20"/>
                <w:szCs w:val="20"/>
              </w:rPr>
              <w:t>（H</w:t>
            </w:r>
            <w:r w:rsidR="00286CE4" w:rsidRPr="00D51295">
              <w:rPr>
                <w:rFonts w:ascii="ＭＳ 明朝" w:hAnsi="ＭＳ 明朝" w:hint="eastAsia"/>
                <w:sz w:val="20"/>
                <w:szCs w:val="20"/>
              </w:rPr>
              <w:t>30</w:t>
            </w:r>
            <w:r w:rsidR="00DD2A68" w:rsidRPr="00D51295">
              <w:rPr>
                <w:rFonts w:ascii="ＭＳ 明朝" w:hAnsi="ＭＳ 明朝" w:hint="eastAsia"/>
                <w:sz w:val="20"/>
                <w:szCs w:val="20"/>
              </w:rPr>
              <w:t>；</w:t>
            </w:r>
            <w:r w:rsidRPr="00D51295">
              <w:rPr>
                <w:rFonts w:ascii="ＭＳ 明朝" w:hAnsi="ＭＳ 明朝" w:hint="eastAsia"/>
                <w:sz w:val="20"/>
                <w:szCs w:val="20"/>
              </w:rPr>
              <w:t>74</w:t>
            </w:r>
            <w:r w:rsidR="00DD2A68" w:rsidRPr="00D51295">
              <w:rPr>
                <w:rFonts w:ascii="ＭＳ 明朝" w:hAnsi="ＭＳ 明朝" w:hint="eastAsia"/>
                <w:sz w:val="20"/>
                <w:szCs w:val="20"/>
              </w:rPr>
              <w:t>人</w:t>
            </w:r>
            <w:r w:rsidR="00EA024F" w:rsidRPr="00D51295">
              <w:rPr>
                <w:rFonts w:ascii="ＭＳ 明朝" w:hAnsi="ＭＳ 明朝" w:hint="eastAsia"/>
                <w:sz w:val="20"/>
                <w:szCs w:val="20"/>
              </w:rPr>
              <w:t>）</w:t>
            </w:r>
          </w:p>
          <w:p w:rsidR="003A00C4" w:rsidRPr="00D51295" w:rsidRDefault="003A00C4" w:rsidP="003A00C4">
            <w:pPr>
              <w:spacing w:line="320" w:lineRule="exact"/>
              <w:ind w:left="420" w:hangingChars="200" w:hanging="420"/>
              <w:rPr>
                <w:rFonts w:ascii="ＭＳ 明朝" w:hAnsi="ＭＳ 明朝"/>
                <w:color w:val="002060"/>
                <w:szCs w:val="21"/>
              </w:rPr>
            </w:pPr>
          </w:p>
          <w:p w:rsidR="00401B2A" w:rsidRPr="00D51295" w:rsidRDefault="00401B2A" w:rsidP="003A00C4">
            <w:pPr>
              <w:spacing w:line="320" w:lineRule="exact"/>
              <w:ind w:left="420" w:hangingChars="200" w:hanging="420"/>
              <w:rPr>
                <w:rFonts w:ascii="ＭＳ 明朝" w:hAnsi="ＭＳ 明朝"/>
                <w:szCs w:val="21"/>
              </w:rPr>
            </w:pPr>
          </w:p>
          <w:p w:rsidR="003A00C4" w:rsidRPr="00D51295" w:rsidRDefault="003A00C4" w:rsidP="003A00C4">
            <w:pPr>
              <w:spacing w:line="320" w:lineRule="exact"/>
              <w:rPr>
                <w:rFonts w:ascii="ＭＳ 明朝" w:hAnsi="ＭＳ 明朝"/>
                <w:szCs w:val="21"/>
              </w:rPr>
            </w:pPr>
          </w:p>
          <w:p w:rsidR="003A4F5C" w:rsidRPr="00D51295" w:rsidRDefault="003A4F5C" w:rsidP="003A00C4">
            <w:pPr>
              <w:spacing w:line="320" w:lineRule="exact"/>
              <w:rPr>
                <w:rFonts w:ascii="ＭＳ 明朝" w:hAnsi="ＭＳ 明朝"/>
                <w:szCs w:val="21"/>
              </w:rPr>
            </w:pPr>
          </w:p>
          <w:p w:rsidR="00286CE4" w:rsidRPr="00D51295" w:rsidRDefault="00286CE4" w:rsidP="00806CC9">
            <w:pPr>
              <w:spacing w:line="320" w:lineRule="exact"/>
              <w:ind w:left="400" w:hangingChars="200" w:hanging="400"/>
              <w:rPr>
                <w:rFonts w:ascii="ＭＳ 明朝" w:hAnsi="ＭＳ 明朝"/>
                <w:sz w:val="20"/>
                <w:szCs w:val="20"/>
              </w:rPr>
            </w:pPr>
          </w:p>
          <w:p w:rsidR="00286CE4" w:rsidRPr="00D51295" w:rsidRDefault="00286CE4" w:rsidP="00806CC9">
            <w:pPr>
              <w:spacing w:line="320" w:lineRule="exact"/>
              <w:ind w:left="400" w:hangingChars="200" w:hanging="400"/>
              <w:rPr>
                <w:rFonts w:ascii="ＭＳ 明朝" w:hAnsi="ＭＳ 明朝"/>
                <w:sz w:val="20"/>
                <w:szCs w:val="20"/>
              </w:rPr>
            </w:pPr>
          </w:p>
          <w:p w:rsidR="003A00C4" w:rsidRPr="00D51295" w:rsidRDefault="003A00C4" w:rsidP="00806CC9">
            <w:pPr>
              <w:spacing w:line="320" w:lineRule="exact"/>
              <w:ind w:left="400" w:hangingChars="200" w:hanging="400"/>
              <w:rPr>
                <w:rFonts w:ascii="ＭＳ 明朝" w:hAnsi="ＭＳ 明朝"/>
                <w:color w:val="FF0000"/>
                <w:sz w:val="20"/>
                <w:szCs w:val="20"/>
              </w:rPr>
            </w:pPr>
            <w:r w:rsidRPr="00D51295">
              <w:rPr>
                <w:rFonts w:ascii="ＭＳ 明朝" w:hAnsi="ＭＳ 明朝" w:hint="eastAsia"/>
                <w:sz w:val="20"/>
                <w:szCs w:val="20"/>
              </w:rPr>
              <w:t>ア・</w:t>
            </w:r>
            <w:r w:rsidR="00E154AC" w:rsidRPr="00D51295">
              <w:rPr>
                <w:rFonts w:ascii="ＭＳ 明朝" w:hAnsi="ＭＳ 明朝" w:hint="eastAsia"/>
                <w:sz w:val="20"/>
                <w:szCs w:val="20"/>
              </w:rPr>
              <w:t>国際交流プログラムに参加した生徒の満足度</w:t>
            </w:r>
            <w:r w:rsidR="003428B2" w:rsidRPr="00D51295">
              <w:rPr>
                <w:rFonts w:ascii="ＭＳ 明朝" w:hAnsi="ＭＳ 明朝" w:hint="eastAsia"/>
                <w:sz w:val="20"/>
                <w:szCs w:val="20"/>
              </w:rPr>
              <w:t>90</w:t>
            </w:r>
            <w:r w:rsidRPr="00D51295">
              <w:rPr>
                <w:rFonts w:ascii="ＭＳ 明朝" w:hAnsi="ＭＳ 明朝" w:hint="eastAsia"/>
                <w:sz w:val="20"/>
                <w:szCs w:val="20"/>
              </w:rPr>
              <w:t>％以上。</w:t>
            </w:r>
          </w:p>
          <w:p w:rsidR="005A4015" w:rsidRPr="00D51295" w:rsidRDefault="00C86137" w:rsidP="005A4015">
            <w:pPr>
              <w:spacing w:line="320" w:lineRule="exact"/>
              <w:ind w:left="400" w:hangingChars="200" w:hanging="400"/>
              <w:rPr>
                <w:rFonts w:ascii="ＭＳ 明朝" w:hAnsi="ＭＳ 明朝"/>
                <w:sz w:val="20"/>
                <w:szCs w:val="20"/>
              </w:rPr>
            </w:pPr>
            <w:r w:rsidRPr="00D51295">
              <w:rPr>
                <w:rFonts w:ascii="ＭＳ 明朝" w:hAnsi="ＭＳ 明朝" w:hint="eastAsia"/>
                <w:color w:val="FF0000"/>
                <w:sz w:val="20"/>
                <w:szCs w:val="20"/>
              </w:rPr>
              <w:t xml:space="preserve">  </w:t>
            </w:r>
            <w:r w:rsidRPr="00D51295">
              <w:rPr>
                <w:rFonts w:ascii="ＭＳ 明朝" w:hAnsi="ＭＳ 明朝" w:hint="eastAsia"/>
                <w:sz w:val="20"/>
                <w:szCs w:val="20"/>
              </w:rPr>
              <w:t xml:space="preserve"> </w:t>
            </w:r>
            <w:r w:rsidR="00F06233" w:rsidRPr="00D51295">
              <w:rPr>
                <w:rFonts w:ascii="ＭＳ 明朝" w:hAnsi="ＭＳ 明朝" w:hint="eastAsia"/>
                <w:sz w:val="20"/>
                <w:szCs w:val="20"/>
              </w:rPr>
              <w:t>(H30</w:t>
            </w:r>
            <w:r w:rsidR="00CE67E5" w:rsidRPr="00D51295">
              <w:rPr>
                <w:rFonts w:ascii="ＭＳ 明朝" w:hAnsi="ＭＳ 明朝" w:hint="eastAsia"/>
                <w:sz w:val="20"/>
                <w:szCs w:val="20"/>
              </w:rPr>
              <w:t>;81.6</w:t>
            </w:r>
            <w:r w:rsidR="006B3613" w:rsidRPr="00D51295">
              <w:rPr>
                <w:rFonts w:ascii="ＭＳ 明朝" w:hAnsi="ＭＳ 明朝" w:hint="eastAsia"/>
                <w:sz w:val="20"/>
                <w:szCs w:val="20"/>
              </w:rPr>
              <w:t>％</w:t>
            </w:r>
            <w:bookmarkStart w:id="0" w:name="_GoBack"/>
            <w:bookmarkEnd w:id="0"/>
            <w:r w:rsidR="00C22BC6" w:rsidRPr="00D51295">
              <w:rPr>
                <w:rFonts w:ascii="ＭＳ 明朝" w:hAnsi="ＭＳ 明朝" w:hint="eastAsia"/>
                <w:sz w:val="20"/>
                <w:szCs w:val="20"/>
              </w:rPr>
              <w:t>)</w:t>
            </w:r>
          </w:p>
          <w:p w:rsidR="00134C8C" w:rsidRPr="00D51295" w:rsidRDefault="00935218" w:rsidP="006A0D34">
            <w:pPr>
              <w:spacing w:line="320" w:lineRule="exact"/>
              <w:ind w:left="400" w:hangingChars="200" w:hanging="400"/>
              <w:rPr>
                <w:rFonts w:ascii="ＭＳ 明朝" w:hAnsi="ＭＳ 明朝"/>
                <w:sz w:val="20"/>
                <w:szCs w:val="20"/>
              </w:rPr>
            </w:pPr>
            <w:r w:rsidRPr="00D51295">
              <w:rPr>
                <w:rFonts w:ascii="ＭＳ 明朝" w:hAnsi="ＭＳ 明朝" w:hint="eastAsia"/>
                <w:sz w:val="20"/>
                <w:szCs w:val="20"/>
              </w:rPr>
              <w:t>イ・</w:t>
            </w:r>
            <w:r w:rsidR="005D5F26" w:rsidRPr="00D51295">
              <w:rPr>
                <w:rFonts w:ascii="ＭＳ 明朝" w:hAnsi="ＭＳ 明朝" w:hint="eastAsia"/>
                <w:sz w:val="20"/>
                <w:szCs w:val="20"/>
              </w:rPr>
              <w:t>学校教育自己診断における異文化理解の取</w:t>
            </w:r>
            <w:r w:rsidR="006A0D34" w:rsidRPr="00D51295">
              <w:rPr>
                <w:rFonts w:ascii="ＭＳ 明朝" w:hAnsi="ＭＳ 明朝" w:hint="eastAsia"/>
                <w:sz w:val="20"/>
                <w:szCs w:val="20"/>
              </w:rPr>
              <w:t>組みへの</w:t>
            </w:r>
            <w:r w:rsidRPr="00D51295">
              <w:rPr>
                <w:rFonts w:ascii="ＭＳ 明朝" w:hAnsi="ＭＳ 明朝" w:hint="eastAsia"/>
                <w:sz w:val="20"/>
                <w:szCs w:val="20"/>
              </w:rPr>
              <w:t>満足度</w:t>
            </w:r>
            <w:r w:rsidR="00551353" w:rsidRPr="00D51295">
              <w:rPr>
                <w:rFonts w:ascii="ＭＳ 明朝" w:hAnsi="ＭＳ 明朝" w:hint="eastAsia"/>
                <w:sz w:val="20"/>
                <w:szCs w:val="20"/>
              </w:rPr>
              <w:t>80</w:t>
            </w:r>
            <w:r w:rsidR="003A00C4" w:rsidRPr="00D51295">
              <w:rPr>
                <w:rFonts w:ascii="ＭＳ 明朝" w:hAnsi="ＭＳ 明朝" w:hint="eastAsia"/>
                <w:sz w:val="20"/>
                <w:szCs w:val="20"/>
              </w:rPr>
              <w:t>％以上。</w:t>
            </w:r>
          </w:p>
          <w:p w:rsidR="003A00C4" w:rsidRPr="00D51295" w:rsidRDefault="00935218" w:rsidP="00134C8C">
            <w:pPr>
              <w:spacing w:line="320" w:lineRule="exact"/>
              <w:ind w:leftChars="100" w:left="410" w:hangingChars="100" w:hanging="200"/>
              <w:rPr>
                <w:rFonts w:ascii="ＭＳ 明朝" w:hAnsi="ＭＳ 明朝"/>
                <w:sz w:val="20"/>
                <w:szCs w:val="20"/>
              </w:rPr>
            </w:pPr>
            <w:r w:rsidRPr="00D51295">
              <w:rPr>
                <w:rFonts w:ascii="ＭＳ 明朝" w:hAnsi="ＭＳ 明朝" w:hint="eastAsia"/>
                <w:sz w:val="20"/>
                <w:szCs w:val="20"/>
              </w:rPr>
              <w:t>（</w:t>
            </w:r>
            <w:r w:rsidR="00987B9C" w:rsidRPr="00D51295">
              <w:rPr>
                <w:rFonts w:ascii="ＭＳ 明朝" w:hAnsi="ＭＳ 明朝" w:hint="eastAsia"/>
                <w:sz w:val="20"/>
                <w:szCs w:val="20"/>
              </w:rPr>
              <w:t>H30</w:t>
            </w:r>
            <w:r w:rsidRPr="00D51295">
              <w:rPr>
                <w:rFonts w:ascii="ＭＳ 明朝" w:hAnsi="ＭＳ 明朝" w:hint="eastAsia"/>
                <w:sz w:val="20"/>
                <w:szCs w:val="20"/>
              </w:rPr>
              <w:t>；</w:t>
            </w:r>
            <w:r w:rsidR="009860A1" w:rsidRPr="00D51295">
              <w:rPr>
                <w:rFonts w:ascii="ＭＳ 明朝" w:hAnsi="ＭＳ 明朝" w:hint="eastAsia"/>
                <w:sz w:val="20"/>
                <w:szCs w:val="20"/>
              </w:rPr>
              <w:t>83.4</w:t>
            </w:r>
            <w:r w:rsidRPr="00D51295">
              <w:rPr>
                <w:rFonts w:ascii="ＭＳ 明朝" w:hAnsi="ＭＳ 明朝" w:hint="eastAsia"/>
                <w:sz w:val="20"/>
                <w:szCs w:val="20"/>
              </w:rPr>
              <w:t>％）</w:t>
            </w:r>
          </w:p>
        </w:tc>
        <w:tc>
          <w:tcPr>
            <w:tcW w:w="4430" w:type="dxa"/>
            <w:tcBorders>
              <w:left w:val="dashed" w:sz="4" w:space="0" w:color="auto"/>
              <w:right w:val="single" w:sz="4" w:space="0" w:color="auto"/>
            </w:tcBorders>
            <w:shd w:val="clear" w:color="auto" w:fill="auto"/>
          </w:tcPr>
          <w:p w:rsidR="00B008B1" w:rsidRPr="00D51295" w:rsidRDefault="00B008B1" w:rsidP="00E50B6C">
            <w:pPr>
              <w:spacing w:line="320" w:lineRule="exact"/>
              <w:rPr>
                <w:rFonts w:ascii="ＭＳ 明朝" w:hAnsi="ＭＳ 明朝"/>
                <w:sz w:val="20"/>
                <w:szCs w:val="20"/>
              </w:rPr>
            </w:pPr>
          </w:p>
          <w:p w:rsidR="001861CA" w:rsidRPr="00D51295" w:rsidRDefault="001861CA" w:rsidP="00E50B6C">
            <w:pPr>
              <w:spacing w:line="320" w:lineRule="exact"/>
              <w:rPr>
                <w:rFonts w:ascii="ＭＳ 明朝" w:hAnsi="ＭＳ 明朝"/>
                <w:sz w:val="20"/>
                <w:szCs w:val="20"/>
              </w:rPr>
            </w:pPr>
          </w:p>
          <w:p w:rsidR="00BA78AC" w:rsidRPr="00D51295" w:rsidRDefault="00BA78AC" w:rsidP="005B2C97">
            <w:pPr>
              <w:spacing w:line="320" w:lineRule="exact"/>
              <w:ind w:left="400" w:hangingChars="200" w:hanging="400"/>
              <w:rPr>
                <w:rFonts w:ascii="ＭＳ 明朝" w:hAnsi="ＭＳ 明朝"/>
                <w:sz w:val="20"/>
                <w:szCs w:val="20"/>
              </w:rPr>
            </w:pPr>
          </w:p>
        </w:tc>
      </w:tr>
    </w:tbl>
    <w:p w:rsidR="00337F41" w:rsidRPr="00D51295" w:rsidRDefault="00337F41" w:rsidP="006206CE">
      <w:pPr>
        <w:spacing w:line="120" w:lineRule="exact"/>
      </w:pPr>
    </w:p>
    <w:p w:rsidR="003A4F5C" w:rsidRDefault="003A4F5C" w:rsidP="006206CE">
      <w:pPr>
        <w:spacing w:line="120" w:lineRule="exact"/>
      </w:pPr>
    </w:p>
    <w:p w:rsidR="00793D1A" w:rsidRDefault="00793D1A" w:rsidP="006206CE">
      <w:pPr>
        <w:spacing w:line="120" w:lineRule="exact"/>
      </w:pPr>
    </w:p>
    <w:p w:rsidR="00793D1A" w:rsidRDefault="00793D1A" w:rsidP="006206CE">
      <w:pPr>
        <w:spacing w:line="120" w:lineRule="exact"/>
      </w:pPr>
    </w:p>
    <w:p w:rsidR="00793D1A" w:rsidRDefault="00793D1A" w:rsidP="006206CE">
      <w:pPr>
        <w:spacing w:line="120" w:lineRule="exact"/>
      </w:pPr>
    </w:p>
    <w:p w:rsidR="00793D1A" w:rsidRDefault="00793D1A" w:rsidP="006206CE">
      <w:pPr>
        <w:spacing w:line="120" w:lineRule="exact"/>
      </w:pPr>
    </w:p>
    <w:p w:rsidR="00793D1A" w:rsidRDefault="00793D1A" w:rsidP="006206CE">
      <w:pPr>
        <w:spacing w:line="120" w:lineRule="exact"/>
      </w:pPr>
    </w:p>
    <w:p w:rsidR="00793D1A" w:rsidRDefault="00793D1A" w:rsidP="006206CE">
      <w:pPr>
        <w:spacing w:line="120" w:lineRule="exact"/>
      </w:pPr>
    </w:p>
    <w:p w:rsidR="00793D1A" w:rsidRPr="00D51295" w:rsidRDefault="00793D1A" w:rsidP="006206CE">
      <w:pPr>
        <w:spacing w:line="120" w:lineRule="exact"/>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1"/>
        <w:gridCol w:w="4571"/>
        <w:gridCol w:w="3083"/>
        <w:gridCol w:w="4430"/>
      </w:tblGrid>
      <w:tr w:rsidR="008328C8" w:rsidRPr="00D51295" w:rsidTr="00F06233">
        <w:trPr>
          <w:trHeight w:val="586"/>
          <w:jc w:val="center"/>
        </w:trPr>
        <w:tc>
          <w:tcPr>
            <w:tcW w:w="881" w:type="dxa"/>
            <w:shd w:val="clear" w:color="auto" w:fill="auto"/>
            <w:vAlign w:val="center"/>
          </w:tcPr>
          <w:p w:rsidR="003A4F5C" w:rsidRPr="00D51295" w:rsidRDefault="003A4F5C" w:rsidP="00151F9C">
            <w:pPr>
              <w:spacing w:line="240" w:lineRule="exact"/>
              <w:jc w:val="center"/>
              <w:rPr>
                <w:rFonts w:asciiTheme="minorHAnsi" w:hAnsiTheme="minorHAnsi"/>
                <w:sz w:val="20"/>
                <w:szCs w:val="20"/>
              </w:rPr>
            </w:pPr>
            <w:r w:rsidRPr="00D51295">
              <w:rPr>
                <w:rFonts w:asciiTheme="minorHAnsi" w:hAnsiTheme="minorHAnsi"/>
                <w:sz w:val="20"/>
                <w:szCs w:val="20"/>
              </w:rPr>
              <w:lastRenderedPageBreak/>
              <w:t>中期的</w:t>
            </w:r>
          </w:p>
          <w:p w:rsidR="003A4F5C" w:rsidRPr="00D51295" w:rsidRDefault="003A4F5C" w:rsidP="00151F9C">
            <w:pPr>
              <w:spacing w:line="240" w:lineRule="exact"/>
              <w:jc w:val="center"/>
              <w:rPr>
                <w:rFonts w:asciiTheme="minorHAnsi" w:hAnsiTheme="minorHAnsi"/>
                <w:spacing w:val="-20"/>
                <w:sz w:val="20"/>
                <w:szCs w:val="20"/>
              </w:rPr>
            </w:pPr>
            <w:r w:rsidRPr="00D51295">
              <w:rPr>
                <w:rFonts w:asciiTheme="minorHAnsi" w:hAnsiTheme="minorHAnsi"/>
                <w:sz w:val="20"/>
                <w:szCs w:val="20"/>
              </w:rPr>
              <w:t>目標</w:t>
            </w:r>
          </w:p>
        </w:tc>
        <w:tc>
          <w:tcPr>
            <w:tcW w:w="2021" w:type="dxa"/>
            <w:shd w:val="clear" w:color="auto" w:fill="auto"/>
            <w:vAlign w:val="center"/>
          </w:tcPr>
          <w:p w:rsidR="003A4F5C" w:rsidRPr="00D51295" w:rsidRDefault="003A4F5C" w:rsidP="00151F9C">
            <w:pPr>
              <w:spacing w:line="320" w:lineRule="exact"/>
              <w:jc w:val="center"/>
              <w:rPr>
                <w:rFonts w:asciiTheme="minorHAnsi" w:hAnsiTheme="minorHAnsi"/>
                <w:sz w:val="20"/>
                <w:szCs w:val="20"/>
              </w:rPr>
            </w:pPr>
            <w:r w:rsidRPr="00D51295">
              <w:rPr>
                <w:rFonts w:asciiTheme="minorHAnsi" w:hAnsiTheme="minorHAnsi"/>
                <w:sz w:val="20"/>
                <w:szCs w:val="20"/>
              </w:rPr>
              <w:t>今年度の重点目標</w:t>
            </w:r>
          </w:p>
        </w:tc>
        <w:tc>
          <w:tcPr>
            <w:tcW w:w="4571" w:type="dxa"/>
            <w:tcBorders>
              <w:right w:val="dashed" w:sz="4" w:space="0" w:color="auto"/>
            </w:tcBorders>
            <w:shd w:val="clear" w:color="auto" w:fill="auto"/>
            <w:vAlign w:val="center"/>
          </w:tcPr>
          <w:p w:rsidR="003A4F5C" w:rsidRPr="00D51295" w:rsidRDefault="003A4F5C" w:rsidP="00151F9C">
            <w:pPr>
              <w:spacing w:line="320" w:lineRule="exact"/>
              <w:jc w:val="center"/>
              <w:rPr>
                <w:rFonts w:asciiTheme="minorHAnsi" w:hAnsiTheme="minorHAnsi"/>
                <w:sz w:val="20"/>
                <w:szCs w:val="20"/>
              </w:rPr>
            </w:pPr>
            <w:r w:rsidRPr="00D51295">
              <w:rPr>
                <w:rFonts w:asciiTheme="minorHAnsi" w:hAnsiTheme="minorHAnsi"/>
                <w:sz w:val="20"/>
                <w:szCs w:val="20"/>
              </w:rPr>
              <w:t>具体的な取組計画・内容</w:t>
            </w:r>
          </w:p>
        </w:tc>
        <w:tc>
          <w:tcPr>
            <w:tcW w:w="3083" w:type="dxa"/>
            <w:tcBorders>
              <w:right w:val="dashed" w:sz="4" w:space="0" w:color="auto"/>
            </w:tcBorders>
            <w:vAlign w:val="center"/>
          </w:tcPr>
          <w:p w:rsidR="003A4F5C" w:rsidRPr="00D51295" w:rsidRDefault="003A4F5C" w:rsidP="00151F9C">
            <w:pPr>
              <w:spacing w:line="320" w:lineRule="exact"/>
              <w:jc w:val="center"/>
              <w:rPr>
                <w:rFonts w:asciiTheme="minorHAnsi" w:hAnsiTheme="minorHAnsi"/>
                <w:sz w:val="20"/>
                <w:szCs w:val="20"/>
              </w:rPr>
            </w:pPr>
            <w:r w:rsidRPr="00D51295">
              <w:rPr>
                <w:rFonts w:asciiTheme="minorHAnsi" w:hAnsiTheme="minorHAnsi"/>
                <w:sz w:val="20"/>
                <w:szCs w:val="20"/>
              </w:rPr>
              <w:t>評価指標</w:t>
            </w:r>
          </w:p>
        </w:tc>
        <w:tc>
          <w:tcPr>
            <w:tcW w:w="4430" w:type="dxa"/>
            <w:tcBorders>
              <w:left w:val="dashed" w:sz="4" w:space="0" w:color="auto"/>
              <w:right w:val="single" w:sz="4" w:space="0" w:color="auto"/>
            </w:tcBorders>
            <w:shd w:val="clear" w:color="auto" w:fill="auto"/>
            <w:vAlign w:val="center"/>
          </w:tcPr>
          <w:p w:rsidR="003A4F5C" w:rsidRPr="00D51295" w:rsidRDefault="003A4F5C" w:rsidP="00151F9C">
            <w:pPr>
              <w:spacing w:line="320" w:lineRule="exact"/>
              <w:jc w:val="center"/>
              <w:rPr>
                <w:rFonts w:asciiTheme="minorHAnsi" w:hAnsiTheme="minorHAnsi"/>
                <w:sz w:val="20"/>
                <w:szCs w:val="20"/>
              </w:rPr>
            </w:pPr>
            <w:r w:rsidRPr="00D51295">
              <w:rPr>
                <w:rFonts w:asciiTheme="minorHAnsi" w:hAnsiTheme="minorHAnsi"/>
                <w:sz w:val="20"/>
                <w:szCs w:val="20"/>
              </w:rPr>
              <w:t>自己評価</w:t>
            </w:r>
          </w:p>
        </w:tc>
      </w:tr>
      <w:tr w:rsidR="008328C8" w:rsidRPr="00C9324C" w:rsidTr="00F06233">
        <w:trPr>
          <w:cantSplit/>
          <w:trHeight w:val="6680"/>
          <w:jc w:val="center"/>
        </w:trPr>
        <w:tc>
          <w:tcPr>
            <w:tcW w:w="881" w:type="dxa"/>
            <w:shd w:val="clear" w:color="auto" w:fill="auto"/>
            <w:textDirection w:val="tbRlV"/>
            <w:vAlign w:val="center"/>
          </w:tcPr>
          <w:p w:rsidR="003A4F5C" w:rsidRPr="00D51295" w:rsidRDefault="00A93678" w:rsidP="00A93678">
            <w:pPr>
              <w:spacing w:line="320" w:lineRule="exact"/>
              <w:ind w:left="113" w:right="113"/>
              <w:jc w:val="center"/>
              <w:rPr>
                <w:rFonts w:asciiTheme="minorHAnsi" w:hAnsiTheme="minorHAnsi"/>
                <w:sz w:val="20"/>
                <w:szCs w:val="20"/>
              </w:rPr>
            </w:pPr>
            <w:r w:rsidRPr="00D51295">
              <w:rPr>
                <w:rFonts w:asciiTheme="minorHAnsi" w:hAnsiTheme="minorHAnsi" w:hint="eastAsia"/>
                <w:szCs w:val="21"/>
              </w:rPr>
              <w:t>豊か</w:t>
            </w:r>
            <w:r w:rsidR="00EF6611" w:rsidRPr="00D51295">
              <w:rPr>
                <w:rFonts w:asciiTheme="minorHAnsi" w:hAnsiTheme="minorHAnsi"/>
                <w:szCs w:val="21"/>
              </w:rPr>
              <w:t>な人間力を持った生徒の育成</w:t>
            </w:r>
          </w:p>
        </w:tc>
        <w:tc>
          <w:tcPr>
            <w:tcW w:w="2021" w:type="dxa"/>
            <w:shd w:val="clear" w:color="auto" w:fill="auto"/>
          </w:tcPr>
          <w:p w:rsidR="003A4F5C" w:rsidRPr="00D51295" w:rsidRDefault="000E13A5" w:rsidP="009B4499">
            <w:pPr>
              <w:spacing w:line="320" w:lineRule="exact"/>
              <w:ind w:left="517" w:hangingChars="246" w:hanging="517"/>
              <w:rPr>
                <w:rFonts w:asciiTheme="minorHAnsi" w:hAnsiTheme="minorHAnsi"/>
                <w:szCs w:val="21"/>
              </w:rPr>
            </w:pPr>
            <w:r w:rsidRPr="00D51295">
              <w:rPr>
                <w:rFonts w:asciiTheme="minorHAnsi" w:hAnsiTheme="minorHAnsi"/>
                <w:szCs w:val="21"/>
              </w:rPr>
              <w:t>（１）</w:t>
            </w:r>
            <w:r w:rsidR="009B4499" w:rsidRPr="00D51295">
              <w:rPr>
                <w:rFonts w:asciiTheme="minorHAnsi" w:hAnsiTheme="minorHAnsi"/>
                <w:szCs w:val="21"/>
              </w:rPr>
              <w:t xml:space="preserve"> </w:t>
            </w:r>
            <w:r w:rsidR="003A4F5C" w:rsidRPr="00D51295">
              <w:rPr>
                <w:rFonts w:asciiTheme="minorHAnsi" w:hAnsiTheme="minorHAnsi"/>
                <w:szCs w:val="21"/>
              </w:rPr>
              <w:t>体験学習の充実</w:t>
            </w:r>
          </w:p>
          <w:p w:rsidR="003A4F5C" w:rsidRPr="00D51295" w:rsidRDefault="003A4F5C" w:rsidP="000E13A5">
            <w:pPr>
              <w:spacing w:line="320" w:lineRule="exact"/>
              <w:ind w:left="210" w:hangingChars="100" w:hanging="210"/>
              <w:rPr>
                <w:rFonts w:asciiTheme="minorHAnsi" w:hAnsiTheme="minorHAnsi"/>
                <w:szCs w:val="21"/>
              </w:rPr>
            </w:pPr>
            <w:r w:rsidRPr="00D51295">
              <w:rPr>
                <w:rFonts w:asciiTheme="minorHAnsi" w:hAnsiTheme="minorHAnsi"/>
                <w:szCs w:val="21"/>
              </w:rPr>
              <w:t>ア　保育園実習と老人ホーム実習をより充実させる。</w:t>
            </w:r>
          </w:p>
          <w:p w:rsidR="003A4F5C" w:rsidRPr="00D51295" w:rsidRDefault="003A4F5C" w:rsidP="000E13A5">
            <w:pPr>
              <w:spacing w:line="320" w:lineRule="exact"/>
              <w:ind w:left="210" w:hangingChars="100" w:hanging="210"/>
              <w:rPr>
                <w:rFonts w:asciiTheme="minorHAnsi" w:hAnsiTheme="minorHAnsi"/>
                <w:szCs w:val="21"/>
              </w:rPr>
            </w:pPr>
            <w:r w:rsidRPr="00D51295">
              <w:rPr>
                <w:rFonts w:asciiTheme="minorHAnsi" w:hAnsiTheme="minorHAnsi"/>
                <w:szCs w:val="21"/>
              </w:rPr>
              <w:t>イ　地域と連携した体験活動の充実を図る。</w:t>
            </w:r>
          </w:p>
          <w:p w:rsidR="000E13A5" w:rsidRPr="00D51295" w:rsidRDefault="000E13A5" w:rsidP="009B4499">
            <w:pPr>
              <w:spacing w:line="320" w:lineRule="exact"/>
              <w:ind w:left="493" w:hangingChars="235" w:hanging="493"/>
              <w:rPr>
                <w:rFonts w:asciiTheme="minorHAnsi" w:hAnsiTheme="minorHAnsi"/>
                <w:szCs w:val="21"/>
              </w:rPr>
            </w:pPr>
            <w:r w:rsidRPr="00D51295">
              <w:rPr>
                <w:rFonts w:asciiTheme="minorHAnsi" w:hAnsiTheme="minorHAnsi"/>
                <w:szCs w:val="21"/>
              </w:rPr>
              <w:t>（２）</w:t>
            </w:r>
            <w:r w:rsidR="009B4499" w:rsidRPr="00D51295">
              <w:rPr>
                <w:rFonts w:asciiTheme="minorHAnsi" w:hAnsiTheme="minorHAnsi"/>
                <w:szCs w:val="21"/>
              </w:rPr>
              <w:t xml:space="preserve"> </w:t>
            </w:r>
            <w:r w:rsidR="00830BAC" w:rsidRPr="00D51295">
              <w:rPr>
                <w:rFonts w:asciiTheme="minorHAnsi" w:hAnsiTheme="minorHAnsi"/>
                <w:szCs w:val="21"/>
              </w:rPr>
              <w:t>学校行事、部活動の</w:t>
            </w:r>
            <w:r w:rsidR="003A4F5C" w:rsidRPr="00D51295">
              <w:rPr>
                <w:rFonts w:asciiTheme="minorHAnsi" w:hAnsiTheme="minorHAnsi"/>
                <w:szCs w:val="21"/>
              </w:rPr>
              <w:t>振興</w:t>
            </w:r>
          </w:p>
          <w:p w:rsidR="00830BAC" w:rsidRPr="00D51295" w:rsidRDefault="00830BAC" w:rsidP="000E13A5">
            <w:pPr>
              <w:spacing w:line="320" w:lineRule="exact"/>
              <w:ind w:left="210" w:hangingChars="100" w:hanging="210"/>
              <w:rPr>
                <w:rFonts w:asciiTheme="minorHAnsi" w:hAnsiTheme="minorHAnsi"/>
                <w:szCs w:val="21"/>
              </w:rPr>
            </w:pPr>
            <w:r w:rsidRPr="00D51295">
              <w:rPr>
                <w:rFonts w:asciiTheme="minorHAnsi" w:hAnsiTheme="minorHAnsi"/>
                <w:szCs w:val="21"/>
              </w:rPr>
              <w:t>ア　学校行事の地域等への公開</w:t>
            </w:r>
            <w:r w:rsidR="00FF50A0" w:rsidRPr="00D51295">
              <w:rPr>
                <w:rFonts w:asciiTheme="minorHAnsi" w:hAnsiTheme="minorHAnsi" w:hint="eastAsia"/>
                <w:szCs w:val="21"/>
              </w:rPr>
              <w:t>を促進</w:t>
            </w:r>
            <w:r w:rsidRPr="00D51295">
              <w:rPr>
                <w:rFonts w:asciiTheme="minorHAnsi" w:hAnsiTheme="minorHAnsi"/>
                <w:szCs w:val="21"/>
              </w:rPr>
              <w:t>させる。</w:t>
            </w:r>
          </w:p>
          <w:p w:rsidR="00830BAC" w:rsidRPr="00D51295" w:rsidRDefault="00830BAC" w:rsidP="000E13A5">
            <w:pPr>
              <w:spacing w:line="320" w:lineRule="exact"/>
              <w:ind w:left="210" w:hangingChars="100" w:hanging="210"/>
              <w:rPr>
                <w:rFonts w:asciiTheme="minorHAnsi" w:hAnsiTheme="minorHAnsi"/>
                <w:szCs w:val="21"/>
              </w:rPr>
            </w:pPr>
            <w:r w:rsidRPr="00D51295">
              <w:rPr>
                <w:rFonts w:asciiTheme="minorHAnsi" w:hAnsiTheme="minorHAnsi"/>
                <w:szCs w:val="21"/>
              </w:rPr>
              <w:t>イ　部活動の活性化を図る。</w:t>
            </w:r>
          </w:p>
          <w:p w:rsidR="00830BAC" w:rsidRPr="00D51295" w:rsidRDefault="000E13A5" w:rsidP="009B4499">
            <w:pPr>
              <w:spacing w:line="320" w:lineRule="exact"/>
              <w:ind w:left="529" w:hangingChars="252" w:hanging="529"/>
              <w:rPr>
                <w:rFonts w:asciiTheme="minorHAnsi" w:hAnsiTheme="minorHAnsi"/>
                <w:szCs w:val="21"/>
              </w:rPr>
            </w:pPr>
            <w:r w:rsidRPr="00D51295">
              <w:rPr>
                <w:rFonts w:asciiTheme="minorHAnsi" w:hAnsiTheme="minorHAnsi"/>
                <w:szCs w:val="21"/>
              </w:rPr>
              <w:t>（３）</w:t>
            </w:r>
            <w:r w:rsidR="009B4499" w:rsidRPr="00D51295">
              <w:rPr>
                <w:rFonts w:asciiTheme="minorHAnsi" w:hAnsiTheme="minorHAnsi"/>
                <w:szCs w:val="21"/>
              </w:rPr>
              <w:t xml:space="preserve">　</w:t>
            </w:r>
            <w:r w:rsidR="00830BAC" w:rsidRPr="00D51295">
              <w:rPr>
                <w:rFonts w:asciiTheme="minorHAnsi" w:hAnsiTheme="minorHAnsi"/>
                <w:szCs w:val="21"/>
              </w:rPr>
              <w:t>規範意識の醸成</w:t>
            </w:r>
          </w:p>
          <w:p w:rsidR="00830BAC" w:rsidRPr="00D51295" w:rsidRDefault="00830BAC" w:rsidP="000E13A5">
            <w:pPr>
              <w:spacing w:line="320" w:lineRule="exact"/>
              <w:ind w:left="210" w:hangingChars="100" w:hanging="210"/>
              <w:rPr>
                <w:rFonts w:asciiTheme="minorHAnsi" w:hAnsiTheme="minorHAnsi"/>
                <w:szCs w:val="21"/>
              </w:rPr>
            </w:pPr>
            <w:r w:rsidRPr="00D51295">
              <w:rPr>
                <w:rFonts w:asciiTheme="minorHAnsi" w:hAnsiTheme="minorHAnsi"/>
                <w:szCs w:val="21"/>
              </w:rPr>
              <w:t>ア　全体指導から学年・学級指導、個別指導につながる段階的な指導を徹底</w:t>
            </w:r>
            <w:r w:rsidR="00FB10A9" w:rsidRPr="00D51295">
              <w:rPr>
                <w:rFonts w:asciiTheme="minorHAnsi" w:hAnsiTheme="minorHAnsi" w:hint="eastAsia"/>
                <w:szCs w:val="21"/>
              </w:rPr>
              <w:t>し、生徒が自主的</w:t>
            </w:r>
            <w:r w:rsidR="00FF50A0" w:rsidRPr="00D51295">
              <w:rPr>
                <w:rFonts w:asciiTheme="minorHAnsi" w:hAnsiTheme="minorHAnsi" w:hint="eastAsia"/>
                <w:szCs w:val="21"/>
              </w:rPr>
              <w:t>にルールやマナーを守ることができるように</w:t>
            </w:r>
            <w:r w:rsidRPr="00D51295">
              <w:rPr>
                <w:rFonts w:asciiTheme="minorHAnsi" w:hAnsiTheme="minorHAnsi"/>
                <w:szCs w:val="21"/>
              </w:rPr>
              <w:t>する。</w:t>
            </w:r>
          </w:p>
          <w:p w:rsidR="00722A1A" w:rsidRPr="00D51295" w:rsidRDefault="007F18C7" w:rsidP="00540398">
            <w:pPr>
              <w:spacing w:line="320" w:lineRule="exact"/>
              <w:ind w:left="210" w:hangingChars="100" w:hanging="210"/>
              <w:rPr>
                <w:rFonts w:asciiTheme="minorHAnsi" w:hAnsiTheme="minorHAnsi"/>
                <w:szCs w:val="21"/>
              </w:rPr>
            </w:pPr>
            <w:r w:rsidRPr="00D51295">
              <w:rPr>
                <w:rFonts w:asciiTheme="minorHAnsi" w:hAnsiTheme="minorHAnsi"/>
                <w:szCs w:val="21"/>
              </w:rPr>
              <w:t>イ　生徒指導</w:t>
            </w:r>
            <w:r w:rsidRPr="00D51295">
              <w:rPr>
                <w:rFonts w:asciiTheme="minorHAnsi" w:hAnsiTheme="minorHAnsi" w:hint="eastAsia"/>
                <w:szCs w:val="21"/>
              </w:rPr>
              <w:t>や</w:t>
            </w:r>
            <w:r w:rsidR="00564720" w:rsidRPr="00D51295">
              <w:rPr>
                <w:rFonts w:asciiTheme="minorHAnsi" w:hAnsiTheme="minorHAnsi"/>
                <w:szCs w:val="21"/>
              </w:rPr>
              <w:t>安全教育</w:t>
            </w:r>
            <w:r w:rsidR="00830BAC" w:rsidRPr="00D51295">
              <w:rPr>
                <w:rFonts w:asciiTheme="minorHAnsi" w:hAnsiTheme="minorHAnsi"/>
                <w:szCs w:val="21"/>
              </w:rPr>
              <w:t>等</w:t>
            </w:r>
            <w:r w:rsidRPr="00D51295">
              <w:rPr>
                <w:rFonts w:asciiTheme="minorHAnsi" w:hAnsiTheme="minorHAnsi" w:hint="eastAsia"/>
                <w:szCs w:val="21"/>
              </w:rPr>
              <w:t>、</w:t>
            </w:r>
            <w:r w:rsidR="00830BAC" w:rsidRPr="00D51295">
              <w:rPr>
                <w:rFonts w:asciiTheme="minorHAnsi" w:hAnsiTheme="minorHAnsi"/>
                <w:szCs w:val="21"/>
              </w:rPr>
              <w:t>あらゆる機会をとらえて規範意識の向上を</w:t>
            </w:r>
            <w:r w:rsidR="00B11BF0" w:rsidRPr="00D51295">
              <w:rPr>
                <w:rFonts w:asciiTheme="minorHAnsi" w:hAnsiTheme="minorHAnsi"/>
                <w:szCs w:val="21"/>
              </w:rPr>
              <w:t>図る。</w:t>
            </w:r>
            <w:r w:rsidR="00722A1A" w:rsidRPr="00D51295">
              <w:rPr>
                <w:rFonts w:asciiTheme="minorHAnsi" w:hAnsiTheme="minorHAnsi" w:hint="eastAsia"/>
                <w:szCs w:val="21"/>
              </w:rPr>
              <w:t>挨拶がしっか</w:t>
            </w:r>
            <w:r w:rsidR="00540398" w:rsidRPr="00D51295">
              <w:rPr>
                <w:rFonts w:asciiTheme="minorHAnsi" w:hAnsiTheme="minorHAnsi" w:hint="eastAsia"/>
                <w:szCs w:val="21"/>
              </w:rPr>
              <w:t>り</w:t>
            </w:r>
            <w:r w:rsidR="00722A1A" w:rsidRPr="00D51295">
              <w:rPr>
                <w:rFonts w:asciiTheme="minorHAnsi" w:hAnsiTheme="minorHAnsi" w:hint="eastAsia"/>
                <w:szCs w:val="21"/>
              </w:rPr>
              <w:t>とでき、時間を守れる生徒を育成する。</w:t>
            </w:r>
          </w:p>
          <w:p w:rsidR="00830BAC" w:rsidRPr="00D51295" w:rsidRDefault="000E13A5" w:rsidP="009B4499">
            <w:pPr>
              <w:spacing w:line="320" w:lineRule="exact"/>
              <w:ind w:left="559" w:hangingChars="266" w:hanging="559"/>
              <w:rPr>
                <w:rFonts w:asciiTheme="minorHAnsi" w:hAnsiTheme="minorHAnsi"/>
                <w:szCs w:val="21"/>
              </w:rPr>
            </w:pPr>
            <w:r w:rsidRPr="00D51295">
              <w:rPr>
                <w:rFonts w:asciiTheme="minorHAnsi" w:hAnsiTheme="minorHAnsi"/>
                <w:szCs w:val="21"/>
              </w:rPr>
              <w:t>（４）</w:t>
            </w:r>
            <w:r w:rsidR="009B4499" w:rsidRPr="00D51295">
              <w:rPr>
                <w:rFonts w:asciiTheme="minorHAnsi" w:hAnsiTheme="minorHAnsi"/>
                <w:szCs w:val="21"/>
              </w:rPr>
              <w:t xml:space="preserve">　</w:t>
            </w:r>
            <w:r w:rsidR="00830BAC" w:rsidRPr="00D51295">
              <w:rPr>
                <w:rFonts w:asciiTheme="minorHAnsi" w:hAnsiTheme="minorHAnsi"/>
                <w:szCs w:val="21"/>
              </w:rPr>
              <w:t>人権意識の向上</w:t>
            </w:r>
          </w:p>
          <w:p w:rsidR="00830BAC" w:rsidRPr="00D51295" w:rsidRDefault="00830BAC" w:rsidP="000E13A5">
            <w:pPr>
              <w:spacing w:line="320" w:lineRule="exact"/>
              <w:ind w:left="210" w:hangingChars="100" w:hanging="210"/>
              <w:rPr>
                <w:rFonts w:asciiTheme="minorHAnsi" w:hAnsiTheme="minorHAnsi"/>
                <w:szCs w:val="21"/>
              </w:rPr>
            </w:pPr>
            <w:r w:rsidRPr="00D51295">
              <w:rPr>
                <w:rFonts w:asciiTheme="minorHAnsi" w:hAnsiTheme="minorHAnsi"/>
                <w:szCs w:val="21"/>
              </w:rPr>
              <w:t>ア　すべての学校教育活動を通じて一人ひとりを大切にする人権教育を推進する。</w:t>
            </w:r>
          </w:p>
        </w:tc>
        <w:tc>
          <w:tcPr>
            <w:tcW w:w="4571" w:type="dxa"/>
            <w:tcBorders>
              <w:right w:val="dashed" w:sz="4" w:space="0" w:color="auto"/>
            </w:tcBorders>
            <w:shd w:val="clear" w:color="auto" w:fill="auto"/>
          </w:tcPr>
          <w:p w:rsidR="00830BAC" w:rsidRPr="00D51295" w:rsidRDefault="00830BAC" w:rsidP="00830BAC">
            <w:pPr>
              <w:spacing w:line="320" w:lineRule="exact"/>
              <w:rPr>
                <w:rFonts w:asciiTheme="minorEastAsia" w:eastAsiaTheme="minorEastAsia" w:hAnsiTheme="minorEastAsia"/>
                <w:sz w:val="20"/>
                <w:szCs w:val="20"/>
              </w:rPr>
            </w:pPr>
          </w:p>
          <w:p w:rsidR="00830BAC" w:rsidRPr="00D51295" w:rsidRDefault="00830BAC" w:rsidP="00830BAC">
            <w:pPr>
              <w:spacing w:line="320" w:lineRule="exact"/>
              <w:rPr>
                <w:rFonts w:asciiTheme="minorEastAsia" w:eastAsiaTheme="minorEastAsia" w:hAnsiTheme="minorEastAsia"/>
                <w:sz w:val="20"/>
                <w:szCs w:val="20"/>
              </w:rPr>
            </w:pPr>
          </w:p>
          <w:p w:rsidR="00BC0486" w:rsidRPr="00D51295" w:rsidRDefault="00F82C96" w:rsidP="00BC0486">
            <w:pPr>
              <w:spacing w:line="320" w:lineRule="exact"/>
              <w:rPr>
                <w:rFonts w:asciiTheme="minorEastAsia" w:eastAsiaTheme="minorEastAsia" w:hAnsiTheme="minorEastAsia"/>
                <w:sz w:val="20"/>
                <w:szCs w:val="20"/>
              </w:rPr>
            </w:pPr>
            <w:r w:rsidRPr="00D51295">
              <w:rPr>
                <w:rFonts w:asciiTheme="minorEastAsia" w:eastAsiaTheme="minorEastAsia" w:hAnsiTheme="minorEastAsia"/>
                <w:sz w:val="20"/>
                <w:szCs w:val="20"/>
              </w:rPr>
              <w:t>ア・保育園及び老人ホーム実習の</w:t>
            </w:r>
            <w:r w:rsidR="00564720" w:rsidRPr="00D51295">
              <w:rPr>
                <w:rFonts w:asciiTheme="minorEastAsia" w:eastAsiaTheme="minorEastAsia" w:hAnsiTheme="minorEastAsia"/>
                <w:sz w:val="20"/>
                <w:szCs w:val="20"/>
              </w:rPr>
              <w:t>事前事後指導</w:t>
            </w:r>
          </w:p>
          <w:p w:rsidR="006A192C" w:rsidRPr="00D51295" w:rsidRDefault="006A192C" w:rsidP="00BC0486">
            <w:pPr>
              <w:spacing w:line="320" w:lineRule="exact"/>
              <w:ind w:firstLineChars="200" w:firstLine="400"/>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を</w:t>
            </w:r>
            <w:r w:rsidR="00564720" w:rsidRPr="00D51295">
              <w:rPr>
                <w:rFonts w:asciiTheme="minorEastAsia" w:eastAsiaTheme="minorEastAsia" w:hAnsiTheme="minorEastAsia"/>
                <w:sz w:val="20"/>
                <w:szCs w:val="20"/>
              </w:rPr>
              <w:t>充</w:t>
            </w:r>
            <w:r w:rsidR="00BC0486" w:rsidRPr="00D51295">
              <w:rPr>
                <w:rFonts w:asciiTheme="minorEastAsia" w:eastAsiaTheme="minorEastAsia" w:hAnsiTheme="minorEastAsia"/>
                <w:sz w:val="20"/>
                <w:szCs w:val="20"/>
              </w:rPr>
              <w:t>実</w:t>
            </w:r>
            <w:r w:rsidRPr="00D51295">
              <w:rPr>
                <w:rFonts w:asciiTheme="minorEastAsia" w:eastAsiaTheme="minorEastAsia" w:hAnsiTheme="minorEastAsia" w:hint="eastAsia"/>
                <w:sz w:val="20"/>
                <w:szCs w:val="20"/>
              </w:rPr>
              <w:t>させ</w:t>
            </w:r>
            <w:r w:rsidR="00FB10A9" w:rsidRPr="00D51295">
              <w:rPr>
                <w:rFonts w:asciiTheme="minorEastAsia" w:eastAsiaTheme="minorEastAsia" w:hAnsiTheme="minorEastAsia" w:hint="eastAsia"/>
                <w:sz w:val="20"/>
                <w:szCs w:val="20"/>
              </w:rPr>
              <w:t>、より</w:t>
            </w:r>
            <w:r w:rsidRPr="00D51295">
              <w:rPr>
                <w:rFonts w:asciiTheme="minorEastAsia" w:eastAsiaTheme="minorEastAsia" w:hAnsiTheme="minorEastAsia" w:hint="eastAsia"/>
                <w:sz w:val="20"/>
                <w:szCs w:val="20"/>
              </w:rPr>
              <w:t>福祉に対する意識を高め</w:t>
            </w:r>
          </w:p>
          <w:p w:rsidR="00F82C96" w:rsidRPr="00D51295" w:rsidRDefault="006A192C" w:rsidP="00BC0486">
            <w:pPr>
              <w:spacing w:line="320" w:lineRule="exact"/>
              <w:ind w:firstLineChars="200" w:firstLine="400"/>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効果的な</w:t>
            </w:r>
            <w:r w:rsidR="00FB10A9" w:rsidRPr="00D51295">
              <w:rPr>
                <w:rFonts w:asciiTheme="minorEastAsia" w:eastAsiaTheme="minorEastAsia" w:hAnsiTheme="minorEastAsia" w:hint="eastAsia"/>
                <w:sz w:val="20"/>
                <w:szCs w:val="20"/>
              </w:rPr>
              <w:t>学習</w:t>
            </w:r>
            <w:r w:rsidRPr="00D51295">
              <w:rPr>
                <w:rFonts w:asciiTheme="minorEastAsia" w:eastAsiaTheme="minorEastAsia" w:hAnsiTheme="minorEastAsia" w:hint="eastAsia"/>
                <w:sz w:val="20"/>
                <w:szCs w:val="20"/>
              </w:rPr>
              <w:t>機会</w:t>
            </w:r>
            <w:r w:rsidR="00FB10A9" w:rsidRPr="00D51295">
              <w:rPr>
                <w:rFonts w:asciiTheme="minorEastAsia" w:eastAsiaTheme="minorEastAsia" w:hAnsiTheme="minorEastAsia" w:hint="eastAsia"/>
                <w:sz w:val="20"/>
                <w:szCs w:val="20"/>
              </w:rPr>
              <w:t>にす</w:t>
            </w:r>
            <w:r w:rsidR="00BC0486" w:rsidRPr="00D51295">
              <w:rPr>
                <w:rFonts w:asciiTheme="minorEastAsia" w:eastAsiaTheme="minorEastAsia" w:hAnsiTheme="minorEastAsia" w:hint="eastAsia"/>
                <w:sz w:val="20"/>
                <w:szCs w:val="20"/>
              </w:rPr>
              <w:t>る。</w:t>
            </w:r>
          </w:p>
          <w:p w:rsidR="00564720" w:rsidRPr="00D51295" w:rsidRDefault="00F82C96" w:rsidP="0032230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イ・地域主催</w:t>
            </w:r>
            <w:r w:rsidR="00FB10A9" w:rsidRPr="00D51295">
              <w:rPr>
                <w:rFonts w:asciiTheme="minorEastAsia" w:eastAsiaTheme="minorEastAsia" w:hAnsiTheme="minorEastAsia" w:hint="eastAsia"/>
                <w:sz w:val="20"/>
                <w:szCs w:val="20"/>
              </w:rPr>
              <w:t>の</w:t>
            </w:r>
            <w:r w:rsidRPr="00D51295">
              <w:rPr>
                <w:rFonts w:asciiTheme="minorEastAsia" w:eastAsiaTheme="minorEastAsia" w:hAnsiTheme="minorEastAsia"/>
                <w:sz w:val="20"/>
                <w:szCs w:val="20"/>
              </w:rPr>
              <w:t>行事</w:t>
            </w:r>
            <w:r w:rsidR="00564720" w:rsidRPr="00D51295">
              <w:rPr>
                <w:rFonts w:asciiTheme="minorEastAsia" w:eastAsiaTheme="minorEastAsia" w:hAnsiTheme="minorEastAsia"/>
                <w:sz w:val="20"/>
                <w:szCs w:val="20"/>
              </w:rPr>
              <w:t>等への</w:t>
            </w:r>
            <w:r w:rsidR="00806CC9" w:rsidRPr="00D51295">
              <w:rPr>
                <w:rFonts w:asciiTheme="minorEastAsia" w:eastAsiaTheme="minorEastAsia" w:hAnsiTheme="minorEastAsia" w:hint="eastAsia"/>
                <w:sz w:val="20"/>
                <w:szCs w:val="20"/>
              </w:rPr>
              <w:t>積極的な参加、</w:t>
            </w:r>
            <w:r w:rsidR="00806CC9" w:rsidRPr="00D51295">
              <w:rPr>
                <w:rFonts w:asciiTheme="minorEastAsia" w:eastAsiaTheme="minorEastAsia" w:hAnsiTheme="minorEastAsia"/>
                <w:sz w:val="20"/>
                <w:szCs w:val="20"/>
              </w:rPr>
              <w:t>ボランティア</w:t>
            </w:r>
            <w:r w:rsidR="00806CC9" w:rsidRPr="00D51295">
              <w:rPr>
                <w:rFonts w:asciiTheme="minorEastAsia" w:eastAsiaTheme="minorEastAsia" w:hAnsiTheme="minorEastAsia" w:hint="eastAsia"/>
                <w:sz w:val="20"/>
                <w:szCs w:val="20"/>
              </w:rPr>
              <w:t>活動、</w:t>
            </w:r>
            <w:r w:rsidR="00D06AF5" w:rsidRPr="00D51295">
              <w:rPr>
                <w:rFonts w:asciiTheme="minorEastAsia" w:eastAsiaTheme="minorEastAsia" w:hAnsiTheme="minorEastAsia" w:hint="eastAsia"/>
                <w:sz w:val="20"/>
                <w:szCs w:val="20"/>
              </w:rPr>
              <w:t>近隣中学校との部活動交流</w:t>
            </w:r>
            <w:r w:rsidR="00564720" w:rsidRPr="00D51295">
              <w:rPr>
                <w:rFonts w:asciiTheme="minorEastAsia" w:eastAsiaTheme="minorEastAsia" w:hAnsiTheme="minorEastAsia"/>
                <w:sz w:val="20"/>
                <w:szCs w:val="20"/>
              </w:rPr>
              <w:t>を拡充</w:t>
            </w:r>
            <w:r w:rsidR="00D06AF5" w:rsidRPr="00D51295">
              <w:rPr>
                <w:rFonts w:asciiTheme="minorEastAsia" w:eastAsiaTheme="minorEastAsia" w:hAnsiTheme="minorEastAsia" w:hint="eastAsia"/>
                <w:sz w:val="20"/>
                <w:szCs w:val="20"/>
              </w:rPr>
              <w:t>する。</w:t>
            </w:r>
          </w:p>
          <w:p w:rsidR="00451E9A" w:rsidRPr="00D51295" w:rsidRDefault="00451E9A" w:rsidP="00D518FC">
            <w:pPr>
              <w:spacing w:line="320" w:lineRule="exact"/>
              <w:rPr>
                <w:rFonts w:asciiTheme="minorEastAsia" w:eastAsiaTheme="minorEastAsia" w:hAnsiTheme="minorEastAsia"/>
                <w:strike/>
                <w:color w:val="FF0000"/>
                <w:sz w:val="20"/>
                <w:szCs w:val="20"/>
              </w:rPr>
            </w:pPr>
          </w:p>
          <w:p w:rsidR="00D518FC" w:rsidRPr="00D51295" w:rsidRDefault="00D518FC" w:rsidP="00D518FC">
            <w:pPr>
              <w:spacing w:line="320" w:lineRule="exact"/>
              <w:rPr>
                <w:rFonts w:asciiTheme="minorEastAsia" w:eastAsiaTheme="minorEastAsia" w:hAnsiTheme="minorEastAsia"/>
                <w:strike/>
                <w:color w:val="FF0000"/>
                <w:sz w:val="20"/>
                <w:szCs w:val="20"/>
              </w:rPr>
            </w:pPr>
          </w:p>
          <w:p w:rsidR="006073CC" w:rsidRPr="00D51295" w:rsidRDefault="006073CC" w:rsidP="00DA44BA">
            <w:pPr>
              <w:spacing w:line="320" w:lineRule="exact"/>
              <w:ind w:left="400" w:hangingChars="200" w:hanging="400"/>
              <w:rPr>
                <w:rFonts w:asciiTheme="minorEastAsia" w:eastAsiaTheme="minorEastAsia" w:hAnsiTheme="minorEastAsia"/>
                <w:sz w:val="20"/>
                <w:szCs w:val="20"/>
              </w:rPr>
            </w:pPr>
          </w:p>
          <w:p w:rsidR="00451E9A" w:rsidRPr="00D51295" w:rsidRDefault="00451E9A" w:rsidP="00DA44B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ア</w:t>
            </w:r>
            <w:r w:rsidR="001C7820" w:rsidRPr="00D51295">
              <w:rPr>
                <w:rFonts w:asciiTheme="minorEastAsia" w:eastAsiaTheme="minorEastAsia" w:hAnsiTheme="minorEastAsia"/>
                <w:sz w:val="20"/>
                <w:szCs w:val="20"/>
              </w:rPr>
              <w:t>・学校行事への</w:t>
            </w:r>
            <w:r w:rsidR="005A2900" w:rsidRPr="00D51295">
              <w:rPr>
                <w:rFonts w:asciiTheme="minorEastAsia" w:eastAsiaTheme="minorEastAsia" w:hAnsiTheme="minorEastAsia"/>
                <w:sz w:val="20"/>
                <w:szCs w:val="20"/>
              </w:rPr>
              <w:t>地域等関係</w:t>
            </w:r>
            <w:r w:rsidR="005A2900" w:rsidRPr="00D51295">
              <w:rPr>
                <w:rFonts w:asciiTheme="minorEastAsia" w:eastAsiaTheme="minorEastAsia" w:hAnsiTheme="minorEastAsia" w:hint="eastAsia"/>
                <w:sz w:val="20"/>
                <w:szCs w:val="20"/>
              </w:rPr>
              <w:t>団体</w:t>
            </w:r>
            <w:r w:rsidR="001C7820" w:rsidRPr="00D51295">
              <w:rPr>
                <w:rFonts w:asciiTheme="minorEastAsia" w:eastAsiaTheme="minorEastAsia" w:hAnsiTheme="minorEastAsia"/>
                <w:sz w:val="20"/>
                <w:szCs w:val="20"/>
              </w:rPr>
              <w:t>の招待など</w:t>
            </w:r>
            <w:r w:rsidRPr="00D51295">
              <w:rPr>
                <w:rFonts w:asciiTheme="minorEastAsia" w:eastAsiaTheme="minorEastAsia" w:hAnsiTheme="minorEastAsia"/>
                <w:sz w:val="20"/>
                <w:szCs w:val="20"/>
              </w:rPr>
              <w:t>地域や近隣施設との連携を深める。</w:t>
            </w:r>
          </w:p>
          <w:p w:rsidR="00451E9A" w:rsidRPr="00D51295" w:rsidRDefault="00451E9A" w:rsidP="00451E9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w:t>
            </w:r>
            <w:r w:rsidR="00643EB4" w:rsidRPr="00D51295">
              <w:rPr>
                <w:rFonts w:asciiTheme="minorEastAsia" w:eastAsiaTheme="minorEastAsia" w:hAnsiTheme="minorEastAsia"/>
                <w:sz w:val="20"/>
                <w:szCs w:val="20"/>
              </w:rPr>
              <w:t>新入生</w:t>
            </w:r>
            <w:r w:rsidR="00FB10A9" w:rsidRPr="00D51295">
              <w:rPr>
                <w:rFonts w:asciiTheme="minorEastAsia" w:eastAsiaTheme="minorEastAsia" w:hAnsiTheme="minorEastAsia" w:hint="eastAsia"/>
                <w:sz w:val="20"/>
                <w:szCs w:val="20"/>
              </w:rPr>
              <w:t>の</w:t>
            </w:r>
            <w:r w:rsidR="00D06AF5" w:rsidRPr="00D51295">
              <w:rPr>
                <w:rFonts w:asciiTheme="minorEastAsia" w:eastAsiaTheme="minorEastAsia" w:hAnsiTheme="minorEastAsia"/>
                <w:sz w:val="20"/>
                <w:szCs w:val="20"/>
              </w:rPr>
              <w:t>入部率</w:t>
            </w:r>
            <w:r w:rsidR="0035477E" w:rsidRPr="00D51295">
              <w:rPr>
                <w:rFonts w:asciiTheme="minorEastAsia" w:eastAsiaTheme="minorEastAsia" w:hAnsiTheme="minorEastAsia"/>
                <w:sz w:val="20"/>
                <w:szCs w:val="20"/>
              </w:rPr>
              <w:t>向上を図る</w:t>
            </w:r>
            <w:r w:rsidRPr="00D51295">
              <w:rPr>
                <w:rFonts w:asciiTheme="minorEastAsia" w:eastAsiaTheme="minorEastAsia" w:hAnsiTheme="minorEastAsia"/>
                <w:sz w:val="20"/>
                <w:szCs w:val="20"/>
              </w:rPr>
              <w:t>とともに、</w:t>
            </w:r>
            <w:r w:rsidR="00B11BF0" w:rsidRPr="00D51295">
              <w:rPr>
                <w:rFonts w:asciiTheme="minorEastAsia" w:eastAsiaTheme="minorEastAsia" w:hAnsiTheme="minorEastAsia"/>
                <w:sz w:val="20"/>
                <w:szCs w:val="20"/>
              </w:rPr>
              <w:t>近隣の学校</w:t>
            </w:r>
            <w:r w:rsidR="00D06AF5" w:rsidRPr="00D51295">
              <w:rPr>
                <w:rFonts w:asciiTheme="minorEastAsia" w:eastAsiaTheme="minorEastAsia" w:hAnsiTheme="minorEastAsia" w:hint="eastAsia"/>
                <w:sz w:val="20"/>
                <w:szCs w:val="20"/>
              </w:rPr>
              <w:t>園</w:t>
            </w:r>
            <w:r w:rsidR="00D06AF5" w:rsidRPr="00D51295">
              <w:rPr>
                <w:rFonts w:asciiTheme="minorEastAsia" w:eastAsiaTheme="minorEastAsia" w:hAnsiTheme="minorEastAsia"/>
                <w:sz w:val="20"/>
                <w:szCs w:val="20"/>
              </w:rPr>
              <w:t>や施設、</w:t>
            </w:r>
            <w:r w:rsidR="00B11BF0" w:rsidRPr="00D51295">
              <w:rPr>
                <w:rFonts w:asciiTheme="minorEastAsia" w:eastAsiaTheme="minorEastAsia" w:hAnsiTheme="minorEastAsia"/>
                <w:sz w:val="20"/>
                <w:szCs w:val="20"/>
              </w:rPr>
              <w:t>団体との連携を深める。</w:t>
            </w:r>
          </w:p>
          <w:p w:rsidR="00FB10A9" w:rsidRPr="00D51295" w:rsidRDefault="00FB10A9" w:rsidP="00643EB4">
            <w:pPr>
              <w:spacing w:line="320" w:lineRule="exact"/>
              <w:rPr>
                <w:rFonts w:asciiTheme="minorEastAsia" w:eastAsiaTheme="minorEastAsia" w:hAnsiTheme="minorEastAsia"/>
                <w:sz w:val="20"/>
                <w:szCs w:val="20"/>
              </w:rPr>
            </w:pPr>
          </w:p>
          <w:p w:rsidR="006073CC" w:rsidRPr="00D51295" w:rsidRDefault="006073CC" w:rsidP="00643EB4">
            <w:pPr>
              <w:spacing w:line="320" w:lineRule="exact"/>
              <w:rPr>
                <w:rFonts w:asciiTheme="minorEastAsia" w:eastAsiaTheme="minorEastAsia" w:hAnsiTheme="minorEastAsia"/>
                <w:sz w:val="20"/>
                <w:szCs w:val="20"/>
              </w:rPr>
            </w:pPr>
          </w:p>
          <w:p w:rsidR="008B79D2" w:rsidRPr="00D51295" w:rsidRDefault="008B79D2" w:rsidP="00643EB4">
            <w:pPr>
              <w:spacing w:line="320" w:lineRule="exact"/>
              <w:rPr>
                <w:rFonts w:asciiTheme="minorEastAsia" w:eastAsiaTheme="minorEastAsia" w:hAnsiTheme="minorEastAsia"/>
                <w:sz w:val="20"/>
                <w:szCs w:val="20"/>
              </w:rPr>
            </w:pPr>
          </w:p>
          <w:p w:rsidR="00B11BF0" w:rsidRPr="00D51295" w:rsidRDefault="00B11BF0" w:rsidP="000E13A5">
            <w:pPr>
              <w:spacing w:line="320" w:lineRule="exact"/>
              <w:ind w:left="358" w:hangingChars="179" w:hanging="358"/>
              <w:rPr>
                <w:rFonts w:asciiTheme="minorEastAsia" w:eastAsiaTheme="minorEastAsia" w:hAnsiTheme="minorEastAsia"/>
                <w:sz w:val="20"/>
                <w:szCs w:val="20"/>
              </w:rPr>
            </w:pPr>
            <w:r w:rsidRPr="00D51295">
              <w:rPr>
                <w:rFonts w:asciiTheme="minorEastAsia" w:eastAsiaTheme="minorEastAsia" w:hAnsiTheme="minorEastAsia"/>
                <w:sz w:val="20"/>
                <w:szCs w:val="20"/>
              </w:rPr>
              <w:t>ア・</w:t>
            </w:r>
            <w:r w:rsidR="00643EB4" w:rsidRPr="00D51295">
              <w:rPr>
                <w:rFonts w:asciiTheme="minorEastAsia" w:eastAsiaTheme="minorEastAsia" w:hAnsiTheme="minorEastAsia"/>
                <w:sz w:val="20"/>
                <w:szCs w:val="20"/>
              </w:rPr>
              <w:t>生徒指導をより実効性の高いものとするため、</w:t>
            </w:r>
            <w:r w:rsidR="00C00116" w:rsidRPr="00D51295">
              <w:rPr>
                <w:rFonts w:asciiTheme="minorEastAsia" w:eastAsiaTheme="minorEastAsia" w:hAnsiTheme="minorEastAsia"/>
                <w:sz w:val="20"/>
                <w:szCs w:val="20"/>
              </w:rPr>
              <w:t>生活時間の自己管理等生徒の実態に立脚した</w:t>
            </w:r>
            <w:r w:rsidR="00643EB4" w:rsidRPr="00D51295">
              <w:rPr>
                <w:rFonts w:asciiTheme="minorEastAsia" w:eastAsiaTheme="minorEastAsia" w:hAnsiTheme="minorEastAsia"/>
                <w:sz w:val="20"/>
                <w:szCs w:val="20"/>
              </w:rPr>
              <w:t>指導方針を示し、すべての教員が統一した指導を行う。</w:t>
            </w:r>
          </w:p>
          <w:p w:rsidR="00C00116" w:rsidRPr="00D51295" w:rsidRDefault="00C00116" w:rsidP="00392742">
            <w:pPr>
              <w:spacing w:line="320" w:lineRule="exact"/>
              <w:ind w:left="358" w:hangingChars="179" w:hanging="358"/>
              <w:rPr>
                <w:rFonts w:asciiTheme="minorEastAsia" w:eastAsiaTheme="minorEastAsia" w:hAnsiTheme="minorEastAsia"/>
                <w:sz w:val="20"/>
                <w:szCs w:val="20"/>
              </w:rPr>
            </w:pPr>
            <w:r w:rsidRPr="00D51295">
              <w:rPr>
                <w:rFonts w:asciiTheme="minorEastAsia" w:eastAsiaTheme="minorEastAsia" w:hAnsiTheme="minorEastAsia"/>
                <w:sz w:val="20"/>
                <w:szCs w:val="20"/>
              </w:rPr>
              <w:t xml:space="preserve">　・</w:t>
            </w:r>
            <w:r w:rsidR="00D06AF5" w:rsidRPr="00D51295">
              <w:rPr>
                <w:rFonts w:asciiTheme="minorEastAsia" w:eastAsiaTheme="minorEastAsia" w:hAnsiTheme="minorEastAsia" w:hint="eastAsia"/>
                <w:sz w:val="20"/>
                <w:szCs w:val="20"/>
              </w:rPr>
              <w:t>携帯電話スマホ指導においては</w:t>
            </w:r>
            <w:r w:rsidR="005A2900" w:rsidRPr="00D51295">
              <w:rPr>
                <w:rFonts w:asciiTheme="minorEastAsia" w:eastAsiaTheme="minorEastAsia" w:hAnsiTheme="minorEastAsia" w:hint="eastAsia"/>
                <w:sz w:val="20"/>
                <w:szCs w:val="20"/>
              </w:rPr>
              <w:t>,</w:t>
            </w:r>
            <w:r w:rsidR="005B4CBB" w:rsidRPr="00D51295">
              <w:rPr>
                <w:rFonts w:asciiTheme="minorEastAsia" w:eastAsiaTheme="minorEastAsia" w:hAnsiTheme="minorEastAsia" w:hint="eastAsia"/>
                <w:sz w:val="20"/>
                <w:szCs w:val="20"/>
              </w:rPr>
              <w:t>保護者の協力のもとルールやマナーを遵守させる指導をさらに充実させる。</w:t>
            </w:r>
            <w:r w:rsidR="006A0D34" w:rsidRPr="00D51295">
              <w:rPr>
                <w:rFonts w:asciiTheme="minorEastAsia" w:eastAsiaTheme="minorEastAsia" w:hAnsiTheme="minorEastAsia" w:hint="eastAsia"/>
                <w:sz w:val="20"/>
                <w:szCs w:val="20"/>
              </w:rPr>
              <w:t>ＳＮＳ利用にあたっての情報モラル学習の徹底を図る。</w:t>
            </w:r>
          </w:p>
          <w:p w:rsidR="00D24C9A" w:rsidRPr="00D51295" w:rsidRDefault="00D24C9A" w:rsidP="007E582B">
            <w:pPr>
              <w:spacing w:line="320" w:lineRule="exact"/>
              <w:ind w:left="400" w:hangingChars="200" w:hanging="400"/>
              <w:rPr>
                <w:rFonts w:asciiTheme="minorEastAsia" w:eastAsiaTheme="minorEastAsia" w:hAnsiTheme="minorEastAsia"/>
                <w:sz w:val="20"/>
                <w:szCs w:val="20"/>
              </w:rPr>
            </w:pPr>
          </w:p>
          <w:p w:rsidR="00DA44BA" w:rsidRPr="00D51295" w:rsidRDefault="007E582B" w:rsidP="007E582B">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イ・交通安全指導週間や防災避難訓練、薬物乱用防止教室等様々な</w:t>
            </w:r>
            <w:r w:rsidR="00643EB4" w:rsidRPr="00D51295">
              <w:rPr>
                <w:rFonts w:asciiTheme="minorEastAsia" w:eastAsiaTheme="minorEastAsia" w:hAnsiTheme="minorEastAsia"/>
                <w:sz w:val="20"/>
                <w:szCs w:val="20"/>
              </w:rPr>
              <w:t>機会を捉え、専門機関等の協力のもと規範意識を向上させるための指導を行う。</w:t>
            </w:r>
          </w:p>
          <w:p w:rsidR="00540398" w:rsidRPr="00D51295" w:rsidRDefault="00540398" w:rsidP="00540398">
            <w:pPr>
              <w:spacing w:line="320" w:lineRule="exact"/>
              <w:ind w:firstLineChars="100" w:firstLine="200"/>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w:t>
            </w:r>
            <w:r w:rsidR="00392742" w:rsidRPr="00D51295">
              <w:rPr>
                <w:rFonts w:asciiTheme="minorEastAsia" w:eastAsiaTheme="minorEastAsia" w:hAnsiTheme="minorEastAsia" w:hint="eastAsia"/>
                <w:sz w:val="20"/>
                <w:szCs w:val="20"/>
              </w:rPr>
              <w:t>登校時遅刻や授業遅刻の指導により、時間を</w:t>
            </w:r>
          </w:p>
          <w:p w:rsidR="007E582B" w:rsidRPr="00D51295" w:rsidRDefault="00392742" w:rsidP="00540398">
            <w:pPr>
              <w:spacing w:line="320" w:lineRule="exact"/>
              <w:ind w:firstLineChars="200" w:firstLine="400"/>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守り、授業</w:t>
            </w:r>
            <w:r w:rsidR="005E335E" w:rsidRPr="00D51295">
              <w:rPr>
                <w:rFonts w:asciiTheme="minorEastAsia" w:eastAsiaTheme="minorEastAsia" w:hAnsiTheme="minorEastAsia" w:hint="eastAsia"/>
                <w:sz w:val="20"/>
                <w:szCs w:val="20"/>
              </w:rPr>
              <w:t>を大切にする</w:t>
            </w:r>
            <w:r w:rsidRPr="00D51295">
              <w:rPr>
                <w:rFonts w:asciiTheme="minorEastAsia" w:eastAsiaTheme="minorEastAsia" w:hAnsiTheme="minorEastAsia" w:hint="eastAsia"/>
                <w:sz w:val="20"/>
                <w:szCs w:val="20"/>
              </w:rPr>
              <w:t>生徒を育てる。</w:t>
            </w:r>
          </w:p>
          <w:p w:rsidR="00392742" w:rsidRPr="00D51295" w:rsidRDefault="00392742" w:rsidP="00392742">
            <w:pPr>
              <w:spacing w:line="320" w:lineRule="exact"/>
              <w:ind w:leftChars="200" w:left="420"/>
              <w:rPr>
                <w:rFonts w:asciiTheme="minorEastAsia" w:eastAsiaTheme="minorEastAsia" w:hAnsiTheme="minorEastAsia"/>
                <w:sz w:val="20"/>
                <w:szCs w:val="20"/>
              </w:rPr>
            </w:pPr>
          </w:p>
          <w:p w:rsidR="00D24C9A" w:rsidRPr="00D51295" w:rsidRDefault="00D24C9A" w:rsidP="0073199A">
            <w:pPr>
              <w:spacing w:line="320" w:lineRule="exact"/>
              <w:ind w:left="386" w:hangingChars="193" w:hanging="386"/>
              <w:rPr>
                <w:rFonts w:asciiTheme="minorEastAsia" w:eastAsiaTheme="minorEastAsia" w:hAnsiTheme="minorEastAsia"/>
                <w:sz w:val="20"/>
                <w:szCs w:val="20"/>
              </w:rPr>
            </w:pPr>
          </w:p>
          <w:p w:rsidR="00DE0405" w:rsidRPr="00D51295" w:rsidRDefault="00DE0405" w:rsidP="0073199A">
            <w:pPr>
              <w:spacing w:line="320" w:lineRule="exact"/>
              <w:ind w:left="386" w:hangingChars="193" w:hanging="386"/>
              <w:rPr>
                <w:rFonts w:asciiTheme="minorEastAsia" w:eastAsiaTheme="minorEastAsia" w:hAnsiTheme="minorEastAsia"/>
                <w:sz w:val="20"/>
                <w:szCs w:val="20"/>
              </w:rPr>
            </w:pPr>
            <w:r w:rsidRPr="00D51295">
              <w:rPr>
                <w:rFonts w:asciiTheme="minorEastAsia" w:eastAsiaTheme="minorEastAsia" w:hAnsiTheme="minorEastAsia"/>
                <w:sz w:val="20"/>
                <w:szCs w:val="20"/>
              </w:rPr>
              <w:t>ア・</w:t>
            </w:r>
            <w:r w:rsidR="005B4CBB" w:rsidRPr="00D51295">
              <w:rPr>
                <w:rFonts w:asciiTheme="minorEastAsia" w:eastAsiaTheme="minorEastAsia" w:hAnsiTheme="minorEastAsia"/>
                <w:sz w:val="20"/>
                <w:szCs w:val="20"/>
              </w:rPr>
              <w:t>人権教育計画に基づ</w:t>
            </w:r>
            <w:r w:rsidR="005B4CBB" w:rsidRPr="00D51295">
              <w:rPr>
                <w:rFonts w:asciiTheme="minorEastAsia" w:eastAsiaTheme="minorEastAsia" w:hAnsiTheme="minorEastAsia" w:hint="eastAsia"/>
                <w:sz w:val="20"/>
                <w:szCs w:val="20"/>
              </w:rPr>
              <w:t>き、</w:t>
            </w:r>
            <w:r w:rsidR="005B4CBB" w:rsidRPr="00D51295">
              <w:rPr>
                <w:rFonts w:asciiTheme="minorEastAsia" w:eastAsiaTheme="minorEastAsia" w:hAnsiTheme="minorEastAsia"/>
                <w:sz w:val="20"/>
                <w:szCs w:val="20"/>
              </w:rPr>
              <w:t>教科や特別活動</w:t>
            </w:r>
            <w:r w:rsidR="005B4CBB" w:rsidRPr="00D51295">
              <w:rPr>
                <w:rFonts w:asciiTheme="minorEastAsia" w:eastAsiaTheme="minorEastAsia" w:hAnsiTheme="minorEastAsia" w:hint="eastAsia"/>
                <w:sz w:val="20"/>
                <w:szCs w:val="20"/>
              </w:rPr>
              <w:t>等</w:t>
            </w:r>
            <w:r w:rsidR="0073199A" w:rsidRPr="00D51295">
              <w:rPr>
                <w:rFonts w:asciiTheme="minorEastAsia" w:eastAsiaTheme="minorEastAsia" w:hAnsiTheme="minorEastAsia"/>
                <w:sz w:val="20"/>
                <w:szCs w:val="20"/>
              </w:rPr>
              <w:t>学校教育活動全般を通じて</w:t>
            </w:r>
            <w:r w:rsidR="005B4CBB" w:rsidRPr="00D51295">
              <w:rPr>
                <w:rFonts w:asciiTheme="minorEastAsia" w:eastAsiaTheme="minorEastAsia" w:hAnsiTheme="minorEastAsia"/>
                <w:sz w:val="20"/>
                <w:szCs w:val="20"/>
              </w:rPr>
              <w:t>人権教育を実施</w:t>
            </w:r>
            <w:r w:rsidR="005B4CBB" w:rsidRPr="00D51295">
              <w:rPr>
                <w:rFonts w:asciiTheme="minorEastAsia" w:eastAsiaTheme="minorEastAsia" w:hAnsiTheme="minorEastAsia" w:hint="eastAsia"/>
                <w:sz w:val="20"/>
                <w:szCs w:val="20"/>
              </w:rPr>
              <w:t>し</w:t>
            </w:r>
            <w:r w:rsidR="0073199A" w:rsidRPr="00D51295">
              <w:rPr>
                <w:rFonts w:asciiTheme="minorEastAsia" w:eastAsiaTheme="minorEastAsia" w:hAnsiTheme="minorEastAsia"/>
                <w:sz w:val="20"/>
                <w:szCs w:val="20"/>
              </w:rPr>
              <w:t>、</w:t>
            </w:r>
            <w:r w:rsidRPr="00D51295">
              <w:rPr>
                <w:rFonts w:asciiTheme="minorEastAsia" w:eastAsiaTheme="minorEastAsia" w:hAnsiTheme="minorEastAsia"/>
                <w:sz w:val="20"/>
                <w:szCs w:val="20"/>
              </w:rPr>
              <w:t>一人ひとりを大切にする教育を実践する。</w:t>
            </w:r>
          </w:p>
          <w:p w:rsidR="005B4CBB" w:rsidRPr="00D51295" w:rsidRDefault="005B4CBB" w:rsidP="00F06233">
            <w:pPr>
              <w:spacing w:line="320" w:lineRule="exact"/>
              <w:ind w:left="386" w:hangingChars="193" w:hanging="386"/>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 xml:space="preserve">　・身近にある人権課題を見逃すことなく、全教員が一貫性のある人権教育を推進する。</w:t>
            </w:r>
          </w:p>
          <w:p w:rsidR="005E335E" w:rsidRPr="00D51295" w:rsidRDefault="005E335E" w:rsidP="005E335E">
            <w:pPr>
              <w:spacing w:line="320" w:lineRule="exact"/>
              <w:ind w:leftChars="100" w:left="396" w:hangingChars="93" w:hanging="186"/>
              <w:rPr>
                <w:rFonts w:asciiTheme="minorEastAsia" w:eastAsiaTheme="minorEastAsia" w:hAnsiTheme="minorEastAsia"/>
                <w:sz w:val="20"/>
                <w:szCs w:val="20"/>
              </w:rPr>
            </w:pPr>
            <w:r w:rsidRPr="00D51295">
              <w:rPr>
                <w:rFonts w:asciiTheme="minorEastAsia" w:eastAsiaTheme="minorEastAsia" w:hAnsiTheme="minorEastAsia" w:hint="eastAsia"/>
                <w:sz w:val="20"/>
                <w:szCs w:val="20"/>
              </w:rPr>
              <w:t>・スクールカウンセラーや専門機関等と連携して、教育相談をさらに充実させ、一人ひとりの成長を支援する。</w:t>
            </w:r>
            <w:r w:rsidR="00E1429A" w:rsidRPr="00D51295">
              <w:rPr>
                <w:rFonts w:asciiTheme="minorEastAsia" w:eastAsiaTheme="minorEastAsia" w:hAnsiTheme="minorEastAsia" w:hint="eastAsia"/>
                <w:sz w:val="20"/>
                <w:szCs w:val="20"/>
              </w:rPr>
              <w:t>教員が教育相談のスキルを身に着けるよう研修を充実させる。</w:t>
            </w:r>
          </w:p>
        </w:tc>
        <w:tc>
          <w:tcPr>
            <w:tcW w:w="3083" w:type="dxa"/>
            <w:tcBorders>
              <w:right w:val="dashed" w:sz="4" w:space="0" w:color="auto"/>
            </w:tcBorders>
          </w:tcPr>
          <w:p w:rsidR="00564720" w:rsidRPr="00D51295" w:rsidRDefault="00564720" w:rsidP="00564720">
            <w:pPr>
              <w:spacing w:line="320" w:lineRule="exact"/>
              <w:rPr>
                <w:rFonts w:asciiTheme="minorEastAsia" w:eastAsiaTheme="minorEastAsia" w:hAnsiTheme="minorEastAsia"/>
                <w:sz w:val="20"/>
                <w:szCs w:val="20"/>
              </w:rPr>
            </w:pPr>
          </w:p>
          <w:p w:rsidR="00564720" w:rsidRPr="00D51295" w:rsidRDefault="00564720" w:rsidP="00564720">
            <w:pPr>
              <w:spacing w:line="320" w:lineRule="exact"/>
              <w:rPr>
                <w:rFonts w:asciiTheme="minorEastAsia" w:eastAsiaTheme="minorEastAsia" w:hAnsiTheme="minorEastAsia"/>
                <w:sz w:val="20"/>
                <w:szCs w:val="20"/>
              </w:rPr>
            </w:pPr>
          </w:p>
          <w:p w:rsidR="009938B1" w:rsidRPr="00D51295" w:rsidRDefault="00982CC3" w:rsidP="009938B1">
            <w:pPr>
              <w:spacing w:line="320" w:lineRule="exact"/>
              <w:rPr>
                <w:rFonts w:asciiTheme="minorEastAsia" w:eastAsiaTheme="minorEastAsia" w:hAnsiTheme="minorEastAsia"/>
                <w:sz w:val="20"/>
                <w:szCs w:val="20"/>
              </w:rPr>
            </w:pPr>
            <w:r w:rsidRPr="00D51295">
              <w:rPr>
                <w:rFonts w:asciiTheme="minorEastAsia" w:eastAsiaTheme="minorEastAsia" w:hAnsiTheme="minorEastAsia"/>
                <w:sz w:val="20"/>
                <w:szCs w:val="20"/>
              </w:rPr>
              <w:t>ア・</w:t>
            </w:r>
            <w:r w:rsidR="009938B1" w:rsidRPr="00D51295">
              <w:rPr>
                <w:rFonts w:asciiTheme="minorEastAsia" w:eastAsiaTheme="minorEastAsia" w:hAnsiTheme="minorEastAsia"/>
                <w:sz w:val="20"/>
                <w:szCs w:val="20"/>
              </w:rPr>
              <w:t>生徒向け学校教育自己診断</w:t>
            </w:r>
          </w:p>
          <w:p w:rsidR="009938B1" w:rsidRPr="00D51295" w:rsidRDefault="009938B1" w:rsidP="009938B1">
            <w:pPr>
              <w:spacing w:line="320" w:lineRule="exact"/>
              <w:ind w:firstLineChars="200" w:firstLine="400"/>
              <w:rPr>
                <w:rFonts w:asciiTheme="minorEastAsia" w:eastAsiaTheme="minorEastAsia" w:hAnsiTheme="minorEastAsia"/>
                <w:sz w:val="20"/>
                <w:szCs w:val="20"/>
              </w:rPr>
            </w:pPr>
            <w:r w:rsidRPr="00D51295">
              <w:rPr>
                <w:rFonts w:asciiTheme="minorEastAsia" w:eastAsiaTheme="minorEastAsia" w:hAnsiTheme="minorEastAsia"/>
                <w:sz w:val="20"/>
                <w:szCs w:val="20"/>
              </w:rPr>
              <w:t>結果における福祉ボランテ</w:t>
            </w:r>
          </w:p>
          <w:p w:rsidR="001C7820" w:rsidRPr="00D51295" w:rsidRDefault="009938B1" w:rsidP="001C7820">
            <w:pPr>
              <w:spacing w:line="320" w:lineRule="exact"/>
              <w:ind w:firstLineChars="200" w:firstLine="400"/>
              <w:rPr>
                <w:rFonts w:asciiTheme="minorEastAsia" w:eastAsiaTheme="minorEastAsia" w:hAnsiTheme="minorEastAsia"/>
                <w:sz w:val="20"/>
                <w:szCs w:val="20"/>
              </w:rPr>
            </w:pPr>
            <w:r w:rsidRPr="00D51295">
              <w:rPr>
                <w:rFonts w:asciiTheme="minorEastAsia" w:eastAsiaTheme="minorEastAsia" w:hAnsiTheme="minorEastAsia"/>
                <w:sz w:val="20"/>
                <w:szCs w:val="20"/>
              </w:rPr>
              <w:t>ィア等に関する肯定率</w:t>
            </w:r>
            <w:r w:rsidR="00FB10A9" w:rsidRPr="00D51295">
              <w:rPr>
                <w:rFonts w:asciiTheme="minorEastAsia" w:eastAsiaTheme="minorEastAsia" w:hAnsiTheme="minorEastAsia" w:hint="eastAsia"/>
                <w:sz w:val="20"/>
                <w:szCs w:val="20"/>
              </w:rPr>
              <w:t>80</w:t>
            </w:r>
            <w:r w:rsidR="001C7820" w:rsidRPr="00D51295">
              <w:rPr>
                <w:rFonts w:asciiTheme="minorEastAsia" w:eastAsiaTheme="minorEastAsia" w:hAnsiTheme="minorEastAsia"/>
                <w:sz w:val="20"/>
                <w:szCs w:val="20"/>
              </w:rPr>
              <w:t>％</w:t>
            </w:r>
          </w:p>
          <w:p w:rsidR="00451E9A" w:rsidRPr="00D51295" w:rsidRDefault="009938B1" w:rsidP="001C7820">
            <w:pPr>
              <w:spacing w:line="320" w:lineRule="exact"/>
              <w:ind w:firstLineChars="200" w:firstLine="400"/>
              <w:rPr>
                <w:rFonts w:asciiTheme="minorEastAsia" w:eastAsiaTheme="minorEastAsia" w:hAnsiTheme="minorEastAsia"/>
                <w:sz w:val="20"/>
                <w:szCs w:val="20"/>
              </w:rPr>
            </w:pPr>
            <w:r w:rsidRPr="00D51295">
              <w:rPr>
                <w:rFonts w:asciiTheme="minorEastAsia" w:eastAsiaTheme="minorEastAsia" w:hAnsiTheme="minorEastAsia"/>
                <w:sz w:val="20"/>
                <w:szCs w:val="20"/>
              </w:rPr>
              <w:t>以上。（</w:t>
            </w:r>
            <w:r w:rsidR="00A93678" w:rsidRPr="00D51295">
              <w:rPr>
                <w:rFonts w:asciiTheme="minorEastAsia" w:eastAsiaTheme="minorEastAsia" w:hAnsiTheme="minorEastAsia"/>
                <w:sz w:val="20"/>
                <w:szCs w:val="20"/>
              </w:rPr>
              <w:t>H</w:t>
            </w:r>
            <w:r w:rsidR="00A93678" w:rsidRPr="00D51295">
              <w:rPr>
                <w:rFonts w:asciiTheme="minorEastAsia" w:eastAsiaTheme="minorEastAsia" w:hAnsiTheme="minorEastAsia" w:hint="eastAsia"/>
                <w:sz w:val="20"/>
                <w:szCs w:val="20"/>
              </w:rPr>
              <w:t>30</w:t>
            </w:r>
            <w:r w:rsidRPr="00D51295">
              <w:rPr>
                <w:rFonts w:asciiTheme="minorEastAsia" w:eastAsiaTheme="minorEastAsia" w:hAnsiTheme="minorEastAsia"/>
                <w:sz w:val="20"/>
                <w:szCs w:val="20"/>
              </w:rPr>
              <w:t>；</w:t>
            </w:r>
            <w:r w:rsidR="009860A1" w:rsidRPr="00D51295">
              <w:rPr>
                <w:rFonts w:asciiTheme="minorEastAsia" w:eastAsiaTheme="minorEastAsia" w:hAnsiTheme="minorEastAsia" w:hint="eastAsia"/>
                <w:sz w:val="20"/>
                <w:szCs w:val="20"/>
              </w:rPr>
              <w:t>83.4</w:t>
            </w:r>
            <w:r w:rsidRPr="00D51295">
              <w:rPr>
                <w:rFonts w:asciiTheme="minorEastAsia" w:eastAsiaTheme="minorEastAsia" w:hAnsiTheme="minorEastAsia"/>
                <w:sz w:val="20"/>
                <w:szCs w:val="20"/>
              </w:rPr>
              <w:t>％）</w:t>
            </w:r>
          </w:p>
          <w:p w:rsidR="00451E9A" w:rsidRPr="00D51295" w:rsidRDefault="00451E9A" w:rsidP="00451E9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イ・生徒向け学校教育自己診断結果にお</w:t>
            </w:r>
            <w:r w:rsidR="009860A1" w:rsidRPr="00D51295">
              <w:rPr>
                <w:rFonts w:asciiTheme="minorEastAsia" w:eastAsiaTheme="minorEastAsia" w:hAnsiTheme="minorEastAsia"/>
                <w:sz w:val="20"/>
                <w:szCs w:val="20"/>
              </w:rPr>
              <w:t>ける地域交流への</w:t>
            </w:r>
            <w:r w:rsidR="009860A1" w:rsidRPr="00D51295">
              <w:rPr>
                <w:rFonts w:asciiTheme="minorEastAsia" w:eastAsiaTheme="minorEastAsia" w:hAnsiTheme="minorEastAsia" w:hint="eastAsia"/>
                <w:sz w:val="20"/>
                <w:szCs w:val="20"/>
              </w:rPr>
              <w:t>肯定</w:t>
            </w:r>
            <w:r w:rsidR="00C711B0" w:rsidRPr="00D51295">
              <w:rPr>
                <w:rFonts w:asciiTheme="minorEastAsia" w:eastAsiaTheme="minorEastAsia" w:hAnsiTheme="minorEastAsia"/>
                <w:sz w:val="20"/>
                <w:szCs w:val="20"/>
              </w:rPr>
              <w:t>率</w:t>
            </w:r>
            <w:r w:rsidR="0066272F" w:rsidRPr="00D51295">
              <w:rPr>
                <w:rFonts w:asciiTheme="minorEastAsia" w:eastAsiaTheme="minorEastAsia" w:hAnsiTheme="minorEastAsia" w:hint="eastAsia"/>
                <w:sz w:val="20"/>
                <w:szCs w:val="20"/>
              </w:rPr>
              <w:t>78</w:t>
            </w:r>
            <w:r w:rsidR="009860A1" w:rsidRPr="00D51295">
              <w:rPr>
                <w:rFonts w:asciiTheme="minorEastAsia" w:eastAsiaTheme="minorEastAsia" w:hAnsiTheme="minorEastAsia"/>
                <w:sz w:val="20"/>
                <w:szCs w:val="20"/>
              </w:rPr>
              <w:t>％以</w:t>
            </w:r>
            <w:r w:rsidR="009860A1" w:rsidRPr="00D51295">
              <w:rPr>
                <w:rFonts w:asciiTheme="minorEastAsia" w:eastAsiaTheme="minorEastAsia" w:hAnsiTheme="minorEastAsia" w:hint="eastAsia"/>
                <w:sz w:val="20"/>
                <w:szCs w:val="20"/>
              </w:rPr>
              <w:t>上</w:t>
            </w:r>
            <w:r w:rsidR="00C711B0" w:rsidRPr="00D51295">
              <w:rPr>
                <w:rFonts w:asciiTheme="minorEastAsia" w:eastAsiaTheme="minorEastAsia" w:hAnsiTheme="minorEastAsia"/>
                <w:sz w:val="20"/>
                <w:szCs w:val="20"/>
              </w:rPr>
              <w:t>（</w:t>
            </w:r>
            <w:r w:rsidR="00A93678" w:rsidRPr="00D51295">
              <w:rPr>
                <w:rFonts w:asciiTheme="minorEastAsia" w:eastAsiaTheme="minorEastAsia" w:hAnsiTheme="minorEastAsia"/>
                <w:sz w:val="20"/>
                <w:szCs w:val="20"/>
              </w:rPr>
              <w:t>H</w:t>
            </w:r>
            <w:r w:rsidR="00A93678" w:rsidRPr="00D51295">
              <w:rPr>
                <w:rFonts w:asciiTheme="minorEastAsia" w:eastAsiaTheme="minorEastAsia" w:hAnsiTheme="minorEastAsia" w:hint="eastAsia"/>
                <w:sz w:val="20"/>
                <w:szCs w:val="20"/>
              </w:rPr>
              <w:t>30</w:t>
            </w:r>
            <w:r w:rsidR="00C711B0" w:rsidRPr="00D51295">
              <w:rPr>
                <w:rFonts w:asciiTheme="minorEastAsia" w:eastAsiaTheme="minorEastAsia" w:hAnsiTheme="minorEastAsia"/>
                <w:sz w:val="20"/>
                <w:szCs w:val="20"/>
              </w:rPr>
              <w:t>；</w:t>
            </w:r>
            <w:r w:rsidR="009860A1" w:rsidRPr="00D51295">
              <w:rPr>
                <w:rFonts w:asciiTheme="minorEastAsia" w:eastAsiaTheme="minorEastAsia" w:hAnsiTheme="minorEastAsia" w:hint="eastAsia"/>
                <w:sz w:val="20"/>
                <w:szCs w:val="20"/>
              </w:rPr>
              <w:t>75.2</w:t>
            </w:r>
            <w:r w:rsidR="00C711B0" w:rsidRPr="00D51295">
              <w:rPr>
                <w:rFonts w:asciiTheme="minorEastAsia" w:eastAsiaTheme="minorEastAsia" w:hAnsiTheme="minorEastAsia"/>
                <w:sz w:val="20"/>
                <w:szCs w:val="20"/>
              </w:rPr>
              <w:t>％）</w:t>
            </w:r>
          </w:p>
          <w:p w:rsidR="00DA44BA" w:rsidRPr="00D51295" w:rsidRDefault="00DA44BA" w:rsidP="00C711B0">
            <w:pPr>
              <w:spacing w:line="320" w:lineRule="exact"/>
              <w:rPr>
                <w:rFonts w:asciiTheme="minorEastAsia" w:eastAsiaTheme="minorEastAsia" w:hAnsiTheme="minorEastAsia"/>
                <w:sz w:val="20"/>
                <w:szCs w:val="20"/>
              </w:rPr>
            </w:pPr>
          </w:p>
          <w:p w:rsidR="00B11BF0" w:rsidRPr="00D51295" w:rsidRDefault="007F18C7" w:rsidP="00DA44B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ア・体育祭や文化祭、授業</w:t>
            </w:r>
            <w:r w:rsidRPr="00D51295">
              <w:rPr>
                <w:rFonts w:asciiTheme="minorEastAsia" w:eastAsiaTheme="minorEastAsia" w:hAnsiTheme="minorEastAsia" w:hint="eastAsia"/>
                <w:sz w:val="20"/>
                <w:szCs w:val="20"/>
              </w:rPr>
              <w:t>発表会</w:t>
            </w:r>
            <w:r w:rsidR="00C711B0" w:rsidRPr="00D51295">
              <w:rPr>
                <w:rFonts w:asciiTheme="minorEastAsia" w:eastAsiaTheme="minorEastAsia" w:hAnsiTheme="minorEastAsia"/>
                <w:sz w:val="20"/>
                <w:szCs w:val="20"/>
              </w:rPr>
              <w:t>等への外部招待者数を</w:t>
            </w:r>
            <w:r w:rsidRPr="00D51295">
              <w:rPr>
                <w:rFonts w:asciiTheme="minorEastAsia" w:eastAsiaTheme="minorEastAsia" w:hAnsiTheme="minorEastAsia" w:hint="eastAsia"/>
                <w:sz w:val="20"/>
                <w:szCs w:val="20"/>
              </w:rPr>
              <w:t>前年度比</w:t>
            </w:r>
            <w:r w:rsidR="00FB10A9" w:rsidRPr="00D51295">
              <w:rPr>
                <w:rFonts w:asciiTheme="minorEastAsia" w:eastAsiaTheme="minorEastAsia" w:hAnsiTheme="minorEastAsia" w:hint="eastAsia"/>
                <w:sz w:val="20"/>
                <w:szCs w:val="20"/>
              </w:rPr>
              <w:t>5</w:t>
            </w:r>
            <w:r w:rsidR="00451E9A" w:rsidRPr="00D51295">
              <w:rPr>
                <w:rFonts w:asciiTheme="minorEastAsia" w:eastAsiaTheme="minorEastAsia" w:hAnsiTheme="minorEastAsia"/>
                <w:sz w:val="20"/>
                <w:szCs w:val="20"/>
              </w:rPr>
              <w:t>％向上させる。</w:t>
            </w:r>
            <w:r w:rsidR="00E2210A" w:rsidRPr="00D51295">
              <w:rPr>
                <w:rFonts w:asciiTheme="minorEastAsia" w:eastAsiaTheme="minorEastAsia" w:hAnsiTheme="minorEastAsia"/>
                <w:sz w:val="20"/>
                <w:szCs w:val="20"/>
              </w:rPr>
              <w:t>（</w:t>
            </w:r>
            <w:r w:rsidR="00EB399F" w:rsidRPr="00D51295">
              <w:rPr>
                <w:rFonts w:asciiTheme="minorEastAsia" w:eastAsiaTheme="minorEastAsia" w:hAnsiTheme="minorEastAsia"/>
                <w:sz w:val="20"/>
                <w:szCs w:val="20"/>
              </w:rPr>
              <w:t>H</w:t>
            </w:r>
            <w:r w:rsidR="00A93678" w:rsidRPr="00D51295">
              <w:rPr>
                <w:rFonts w:asciiTheme="minorEastAsia" w:eastAsiaTheme="minorEastAsia" w:hAnsiTheme="minorEastAsia" w:hint="eastAsia"/>
                <w:sz w:val="20"/>
                <w:szCs w:val="20"/>
              </w:rPr>
              <w:t>30</w:t>
            </w:r>
            <w:r w:rsidR="00E2210A" w:rsidRPr="00D51295">
              <w:rPr>
                <w:rFonts w:asciiTheme="minorEastAsia" w:eastAsiaTheme="minorEastAsia" w:hAnsiTheme="minorEastAsia"/>
                <w:sz w:val="20"/>
                <w:szCs w:val="20"/>
              </w:rPr>
              <w:t>；</w:t>
            </w:r>
            <w:r w:rsidR="00505892" w:rsidRPr="00D51295">
              <w:rPr>
                <w:rFonts w:asciiTheme="minorEastAsia" w:eastAsiaTheme="minorEastAsia" w:hAnsiTheme="minorEastAsia" w:hint="eastAsia"/>
                <w:sz w:val="20"/>
                <w:szCs w:val="20"/>
              </w:rPr>
              <w:t xml:space="preserve"> 1,492</w:t>
            </w:r>
            <w:r w:rsidR="00E2210A" w:rsidRPr="00D51295">
              <w:rPr>
                <w:rFonts w:asciiTheme="minorEastAsia" w:eastAsiaTheme="minorEastAsia" w:hAnsiTheme="minorEastAsia" w:hint="eastAsia"/>
                <w:sz w:val="20"/>
                <w:szCs w:val="20"/>
              </w:rPr>
              <w:t>人</w:t>
            </w:r>
            <w:r w:rsidR="00E2210A" w:rsidRPr="00D51295">
              <w:rPr>
                <w:rFonts w:asciiTheme="minorEastAsia" w:eastAsiaTheme="minorEastAsia" w:hAnsiTheme="minorEastAsia"/>
                <w:sz w:val="20"/>
                <w:szCs w:val="20"/>
              </w:rPr>
              <w:t>）</w:t>
            </w:r>
          </w:p>
          <w:p w:rsidR="00483384" w:rsidRPr="00D51295" w:rsidRDefault="00B11BF0" w:rsidP="00FF48E2">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w:t>
            </w:r>
            <w:r w:rsidR="005A2900" w:rsidRPr="00D51295">
              <w:rPr>
                <w:rFonts w:asciiTheme="minorEastAsia" w:eastAsiaTheme="minorEastAsia" w:hAnsiTheme="minorEastAsia" w:hint="eastAsia"/>
                <w:sz w:val="20"/>
                <w:szCs w:val="20"/>
              </w:rPr>
              <w:t>部活動加入</w:t>
            </w:r>
            <w:r w:rsidRPr="00D51295">
              <w:rPr>
                <w:rFonts w:asciiTheme="minorEastAsia" w:eastAsiaTheme="minorEastAsia" w:hAnsiTheme="minorEastAsia"/>
                <w:sz w:val="20"/>
                <w:szCs w:val="20"/>
              </w:rPr>
              <w:t>率</w:t>
            </w:r>
            <w:r w:rsidR="000C381D" w:rsidRPr="00D51295">
              <w:rPr>
                <w:rFonts w:asciiTheme="minorEastAsia" w:eastAsiaTheme="minorEastAsia" w:hAnsiTheme="minorEastAsia" w:hint="eastAsia"/>
                <w:sz w:val="20"/>
                <w:szCs w:val="20"/>
              </w:rPr>
              <w:t>77</w:t>
            </w:r>
            <w:r w:rsidRPr="00D51295">
              <w:rPr>
                <w:rFonts w:asciiTheme="minorEastAsia" w:eastAsiaTheme="minorEastAsia" w:hAnsiTheme="minorEastAsia"/>
                <w:sz w:val="20"/>
                <w:szCs w:val="20"/>
              </w:rPr>
              <w:t>％以上。</w:t>
            </w:r>
            <w:r w:rsidR="001E15DB" w:rsidRPr="00D51295">
              <w:rPr>
                <w:rFonts w:asciiTheme="minorEastAsia" w:eastAsiaTheme="minorEastAsia" w:hAnsiTheme="minorEastAsia" w:hint="eastAsia"/>
                <w:sz w:val="20"/>
                <w:szCs w:val="20"/>
              </w:rPr>
              <w:t>（</w:t>
            </w:r>
            <w:r w:rsidR="00EB399F" w:rsidRPr="00D51295">
              <w:rPr>
                <w:rFonts w:asciiTheme="minorEastAsia" w:eastAsiaTheme="minorEastAsia" w:hAnsiTheme="minorEastAsia" w:hint="eastAsia"/>
                <w:sz w:val="20"/>
                <w:szCs w:val="20"/>
              </w:rPr>
              <w:t>H</w:t>
            </w:r>
            <w:r w:rsidR="00A93678" w:rsidRPr="00D51295">
              <w:rPr>
                <w:rFonts w:asciiTheme="minorEastAsia" w:eastAsiaTheme="minorEastAsia" w:hAnsiTheme="minorEastAsia" w:hint="eastAsia"/>
                <w:sz w:val="20"/>
                <w:szCs w:val="20"/>
              </w:rPr>
              <w:t>30</w:t>
            </w:r>
            <w:r w:rsidR="001E15DB" w:rsidRPr="00D51295">
              <w:rPr>
                <w:rFonts w:asciiTheme="minorEastAsia" w:eastAsiaTheme="minorEastAsia" w:hAnsiTheme="minorEastAsia"/>
                <w:sz w:val="20"/>
                <w:szCs w:val="20"/>
              </w:rPr>
              <w:t>；</w:t>
            </w:r>
            <w:r w:rsidR="00A93678" w:rsidRPr="00D51295">
              <w:rPr>
                <w:rFonts w:asciiTheme="minorEastAsia" w:eastAsiaTheme="minorEastAsia" w:hAnsiTheme="minorEastAsia" w:hint="eastAsia"/>
                <w:sz w:val="20"/>
                <w:szCs w:val="20"/>
              </w:rPr>
              <w:t>76</w:t>
            </w:r>
            <w:r w:rsidR="00483384" w:rsidRPr="00D51295">
              <w:rPr>
                <w:rFonts w:asciiTheme="minorEastAsia" w:eastAsiaTheme="minorEastAsia" w:hAnsiTheme="minorEastAsia" w:hint="eastAsia"/>
                <w:sz w:val="20"/>
                <w:szCs w:val="20"/>
              </w:rPr>
              <w:t>%）</w:t>
            </w:r>
          </w:p>
          <w:p w:rsidR="008B79D2" w:rsidRPr="00D51295" w:rsidRDefault="00B11BF0" w:rsidP="00E2210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 xml:space="preserve">　</w:t>
            </w:r>
          </w:p>
          <w:p w:rsidR="006073CC" w:rsidRPr="00D51295" w:rsidRDefault="00B11BF0" w:rsidP="006A0D34">
            <w:pPr>
              <w:spacing w:line="320" w:lineRule="exact"/>
              <w:ind w:left="600" w:hangingChars="300" w:hanging="600"/>
              <w:rPr>
                <w:rFonts w:asciiTheme="minorEastAsia" w:eastAsiaTheme="minorEastAsia" w:hAnsiTheme="minorEastAsia"/>
                <w:sz w:val="20"/>
                <w:szCs w:val="20"/>
              </w:rPr>
            </w:pPr>
            <w:r w:rsidRPr="00D51295">
              <w:rPr>
                <w:rFonts w:asciiTheme="minorEastAsia" w:eastAsiaTheme="minorEastAsia" w:hAnsiTheme="minorEastAsia"/>
                <w:sz w:val="20"/>
                <w:szCs w:val="20"/>
              </w:rPr>
              <w:t>ア・懲戒件数、10件以下。</w:t>
            </w:r>
          </w:p>
          <w:p w:rsidR="00B11BF0" w:rsidRPr="00D51295" w:rsidRDefault="00AC7973" w:rsidP="00A93678">
            <w:pPr>
              <w:spacing w:line="320" w:lineRule="exact"/>
              <w:ind w:leftChars="100" w:left="61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w:t>
            </w:r>
            <w:r w:rsidR="00A93678" w:rsidRPr="00D51295">
              <w:rPr>
                <w:rFonts w:asciiTheme="minorEastAsia" w:eastAsiaTheme="minorEastAsia" w:hAnsiTheme="minorEastAsia"/>
                <w:sz w:val="20"/>
                <w:szCs w:val="20"/>
              </w:rPr>
              <w:t>H</w:t>
            </w:r>
            <w:r w:rsidR="00A93678" w:rsidRPr="00D51295">
              <w:rPr>
                <w:rFonts w:asciiTheme="minorEastAsia" w:eastAsiaTheme="minorEastAsia" w:hAnsiTheme="minorEastAsia" w:hint="eastAsia"/>
                <w:sz w:val="20"/>
                <w:szCs w:val="20"/>
              </w:rPr>
              <w:t>30</w:t>
            </w:r>
            <w:r w:rsidRPr="00D51295">
              <w:rPr>
                <w:rFonts w:asciiTheme="minorEastAsia" w:eastAsiaTheme="minorEastAsia" w:hAnsiTheme="minorEastAsia"/>
                <w:sz w:val="20"/>
                <w:szCs w:val="20"/>
              </w:rPr>
              <w:t>；</w:t>
            </w:r>
            <w:r w:rsidR="00A93678" w:rsidRPr="00D51295">
              <w:rPr>
                <w:rFonts w:asciiTheme="minorEastAsia" w:eastAsiaTheme="minorEastAsia" w:hAnsiTheme="minorEastAsia" w:hint="eastAsia"/>
                <w:sz w:val="20"/>
                <w:szCs w:val="20"/>
              </w:rPr>
              <w:t>2</w:t>
            </w:r>
            <w:r w:rsidRPr="00D51295">
              <w:rPr>
                <w:rFonts w:asciiTheme="minorEastAsia" w:eastAsiaTheme="minorEastAsia" w:hAnsiTheme="minorEastAsia"/>
                <w:sz w:val="20"/>
                <w:szCs w:val="20"/>
              </w:rPr>
              <w:t>件）</w:t>
            </w:r>
          </w:p>
          <w:p w:rsidR="00B11BF0" w:rsidRPr="00D51295" w:rsidRDefault="00B11BF0" w:rsidP="00451E9A">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イ・生徒向け学校教育自己診断結果における</w:t>
            </w:r>
            <w:r w:rsidR="00DE0405" w:rsidRPr="00D51295">
              <w:rPr>
                <w:rFonts w:asciiTheme="minorEastAsia" w:eastAsiaTheme="minorEastAsia" w:hAnsiTheme="minorEastAsia"/>
                <w:sz w:val="20"/>
                <w:szCs w:val="20"/>
              </w:rPr>
              <w:t>規範意識</w:t>
            </w:r>
            <w:r w:rsidR="00C711B0" w:rsidRPr="00D51295">
              <w:rPr>
                <w:rFonts w:asciiTheme="minorEastAsia" w:eastAsiaTheme="minorEastAsia" w:hAnsiTheme="minorEastAsia"/>
                <w:sz w:val="20"/>
                <w:szCs w:val="20"/>
              </w:rPr>
              <w:t>への肯定率90</w:t>
            </w:r>
            <w:r w:rsidRPr="00D51295">
              <w:rPr>
                <w:rFonts w:asciiTheme="minorEastAsia" w:eastAsiaTheme="minorEastAsia" w:hAnsiTheme="minorEastAsia"/>
                <w:sz w:val="20"/>
                <w:szCs w:val="20"/>
              </w:rPr>
              <w:t>％以上</w:t>
            </w:r>
            <w:r w:rsidR="001C7820" w:rsidRPr="00D51295">
              <w:rPr>
                <w:rFonts w:asciiTheme="minorEastAsia" w:eastAsiaTheme="minorEastAsia" w:hAnsiTheme="minorEastAsia"/>
                <w:sz w:val="20"/>
                <w:szCs w:val="20"/>
              </w:rPr>
              <w:t>の水準維持</w:t>
            </w:r>
            <w:r w:rsidRPr="00D51295">
              <w:rPr>
                <w:rFonts w:asciiTheme="minorEastAsia" w:eastAsiaTheme="minorEastAsia" w:hAnsiTheme="minorEastAsia"/>
                <w:sz w:val="20"/>
                <w:szCs w:val="20"/>
              </w:rPr>
              <w:t>。</w:t>
            </w:r>
            <w:r w:rsidR="00C711B0" w:rsidRPr="00D51295">
              <w:rPr>
                <w:rFonts w:asciiTheme="minorEastAsia" w:eastAsiaTheme="minorEastAsia" w:hAnsiTheme="minorEastAsia"/>
                <w:sz w:val="20"/>
                <w:szCs w:val="20"/>
              </w:rPr>
              <w:t>（</w:t>
            </w:r>
            <w:r w:rsidR="00EB399F" w:rsidRPr="00D51295">
              <w:rPr>
                <w:rFonts w:asciiTheme="minorEastAsia" w:eastAsiaTheme="minorEastAsia" w:hAnsiTheme="minorEastAsia"/>
                <w:sz w:val="20"/>
                <w:szCs w:val="20"/>
              </w:rPr>
              <w:t>H</w:t>
            </w:r>
            <w:r w:rsidR="00DF4F2F" w:rsidRPr="00D51295">
              <w:rPr>
                <w:rFonts w:asciiTheme="minorEastAsia" w:eastAsiaTheme="minorEastAsia" w:hAnsiTheme="minorEastAsia" w:hint="eastAsia"/>
                <w:sz w:val="20"/>
                <w:szCs w:val="20"/>
              </w:rPr>
              <w:t>30</w:t>
            </w:r>
            <w:r w:rsidR="00C711B0" w:rsidRPr="00D51295">
              <w:rPr>
                <w:rFonts w:asciiTheme="minorEastAsia" w:eastAsiaTheme="minorEastAsia" w:hAnsiTheme="minorEastAsia"/>
                <w:sz w:val="20"/>
                <w:szCs w:val="20"/>
              </w:rPr>
              <w:t>；</w:t>
            </w:r>
            <w:r w:rsidR="006563B2" w:rsidRPr="00D51295">
              <w:rPr>
                <w:rFonts w:asciiTheme="minorEastAsia" w:eastAsiaTheme="minorEastAsia" w:hAnsiTheme="minorEastAsia" w:hint="eastAsia"/>
                <w:sz w:val="20"/>
                <w:szCs w:val="20"/>
              </w:rPr>
              <w:t>91.9</w:t>
            </w:r>
            <w:r w:rsidR="00C711B0" w:rsidRPr="00D51295">
              <w:rPr>
                <w:rFonts w:asciiTheme="minorEastAsia" w:eastAsiaTheme="minorEastAsia" w:hAnsiTheme="minorEastAsia"/>
                <w:sz w:val="20"/>
                <w:szCs w:val="20"/>
              </w:rPr>
              <w:t>％）</w:t>
            </w:r>
          </w:p>
          <w:p w:rsidR="00DE0405" w:rsidRPr="00D51295" w:rsidRDefault="00DE0405" w:rsidP="00451E9A">
            <w:pPr>
              <w:spacing w:line="320" w:lineRule="exact"/>
              <w:ind w:left="400" w:hangingChars="200" w:hanging="400"/>
              <w:rPr>
                <w:rFonts w:asciiTheme="minorEastAsia" w:eastAsiaTheme="minorEastAsia" w:hAnsiTheme="minorEastAsia"/>
                <w:sz w:val="20"/>
                <w:szCs w:val="20"/>
              </w:rPr>
            </w:pPr>
          </w:p>
          <w:p w:rsidR="00DE0405" w:rsidRPr="00D51295" w:rsidRDefault="00DE0405" w:rsidP="00451E9A">
            <w:pPr>
              <w:spacing w:line="320" w:lineRule="exact"/>
              <w:ind w:left="400" w:hangingChars="200" w:hanging="400"/>
              <w:rPr>
                <w:rFonts w:asciiTheme="minorEastAsia" w:eastAsiaTheme="minorEastAsia" w:hAnsiTheme="minorEastAsia"/>
                <w:sz w:val="20"/>
                <w:szCs w:val="20"/>
              </w:rPr>
            </w:pPr>
          </w:p>
          <w:p w:rsidR="00DE0405" w:rsidRPr="00D51295" w:rsidRDefault="00DE0405" w:rsidP="00451E9A">
            <w:pPr>
              <w:spacing w:line="320" w:lineRule="exact"/>
              <w:ind w:left="400" w:hangingChars="200" w:hanging="400"/>
              <w:rPr>
                <w:rFonts w:asciiTheme="minorEastAsia" w:eastAsiaTheme="minorEastAsia" w:hAnsiTheme="minorEastAsia"/>
                <w:sz w:val="20"/>
                <w:szCs w:val="20"/>
              </w:rPr>
            </w:pPr>
          </w:p>
          <w:p w:rsidR="00DA44BA" w:rsidRPr="00D51295" w:rsidRDefault="00DA44BA" w:rsidP="00451E9A">
            <w:pPr>
              <w:spacing w:line="320" w:lineRule="exact"/>
              <w:ind w:left="400" w:hangingChars="200" w:hanging="400"/>
              <w:rPr>
                <w:rFonts w:asciiTheme="minorEastAsia" w:eastAsiaTheme="minorEastAsia" w:hAnsiTheme="minorEastAsia"/>
                <w:sz w:val="20"/>
                <w:szCs w:val="20"/>
              </w:rPr>
            </w:pPr>
          </w:p>
          <w:p w:rsidR="007F18C7" w:rsidRPr="00D51295" w:rsidRDefault="007F18C7" w:rsidP="00451E9A">
            <w:pPr>
              <w:spacing w:line="320" w:lineRule="exact"/>
              <w:ind w:left="400" w:hangingChars="200" w:hanging="400"/>
              <w:rPr>
                <w:rFonts w:asciiTheme="minorEastAsia" w:eastAsiaTheme="minorEastAsia" w:hAnsiTheme="minorEastAsia"/>
                <w:sz w:val="20"/>
                <w:szCs w:val="20"/>
              </w:rPr>
            </w:pPr>
          </w:p>
          <w:p w:rsidR="006073CC" w:rsidRPr="00D51295" w:rsidRDefault="006073CC" w:rsidP="00451E9A">
            <w:pPr>
              <w:spacing w:line="320" w:lineRule="exact"/>
              <w:ind w:left="400" w:hangingChars="200" w:hanging="400"/>
              <w:rPr>
                <w:rFonts w:asciiTheme="minorEastAsia" w:eastAsiaTheme="minorEastAsia" w:hAnsiTheme="minorEastAsia"/>
                <w:sz w:val="20"/>
                <w:szCs w:val="20"/>
              </w:rPr>
            </w:pPr>
          </w:p>
          <w:p w:rsidR="006073CC" w:rsidRPr="00D51295" w:rsidRDefault="006073CC" w:rsidP="00451E9A">
            <w:pPr>
              <w:spacing w:line="320" w:lineRule="exact"/>
              <w:ind w:left="400" w:hangingChars="200" w:hanging="400"/>
              <w:rPr>
                <w:rFonts w:asciiTheme="minorEastAsia" w:eastAsiaTheme="minorEastAsia" w:hAnsiTheme="minorEastAsia"/>
                <w:sz w:val="20"/>
                <w:szCs w:val="20"/>
              </w:rPr>
            </w:pPr>
          </w:p>
          <w:p w:rsidR="006073CC" w:rsidRPr="00D51295" w:rsidRDefault="006073CC" w:rsidP="00451E9A">
            <w:pPr>
              <w:spacing w:line="320" w:lineRule="exact"/>
              <w:ind w:left="400" w:hangingChars="200" w:hanging="400"/>
              <w:rPr>
                <w:rFonts w:asciiTheme="minorEastAsia" w:eastAsiaTheme="minorEastAsia" w:hAnsiTheme="minorEastAsia"/>
                <w:sz w:val="20"/>
                <w:szCs w:val="20"/>
              </w:rPr>
            </w:pPr>
          </w:p>
          <w:p w:rsidR="006073CC" w:rsidRPr="00D51295" w:rsidRDefault="006073CC" w:rsidP="00451E9A">
            <w:pPr>
              <w:spacing w:line="320" w:lineRule="exact"/>
              <w:ind w:left="400" w:hangingChars="200" w:hanging="400"/>
              <w:rPr>
                <w:rFonts w:asciiTheme="minorEastAsia" w:eastAsiaTheme="minorEastAsia" w:hAnsiTheme="minorEastAsia"/>
                <w:sz w:val="20"/>
                <w:szCs w:val="20"/>
              </w:rPr>
            </w:pPr>
          </w:p>
          <w:p w:rsidR="006073CC" w:rsidRPr="00D51295" w:rsidRDefault="006073CC" w:rsidP="00451E9A">
            <w:pPr>
              <w:spacing w:line="320" w:lineRule="exact"/>
              <w:ind w:left="400" w:hangingChars="200" w:hanging="400"/>
              <w:rPr>
                <w:rFonts w:asciiTheme="minorEastAsia" w:eastAsiaTheme="minorEastAsia" w:hAnsiTheme="minorEastAsia"/>
                <w:sz w:val="20"/>
                <w:szCs w:val="20"/>
              </w:rPr>
            </w:pPr>
          </w:p>
          <w:p w:rsidR="00D24C9A" w:rsidRPr="00D51295" w:rsidRDefault="00D24C9A" w:rsidP="00EB399F">
            <w:pPr>
              <w:spacing w:line="320" w:lineRule="exact"/>
              <w:ind w:left="400" w:hangingChars="200" w:hanging="400"/>
              <w:rPr>
                <w:rFonts w:asciiTheme="minorEastAsia" w:eastAsiaTheme="minorEastAsia" w:hAnsiTheme="minorEastAsia"/>
                <w:sz w:val="20"/>
                <w:szCs w:val="20"/>
              </w:rPr>
            </w:pPr>
          </w:p>
          <w:p w:rsidR="000A225A" w:rsidRPr="00D51295" w:rsidRDefault="00C711B0" w:rsidP="00EB399F">
            <w:pPr>
              <w:spacing w:line="320" w:lineRule="exact"/>
              <w:ind w:left="400" w:hangingChars="200" w:hanging="400"/>
              <w:rPr>
                <w:rFonts w:asciiTheme="minorEastAsia" w:eastAsiaTheme="minorEastAsia" w:hAnsiTheme="minorEastAsia"/>
                <w:sz w:val="20"/>
                <w:szCs w:val="20"/>
              </w:rPr>
            </w:pPr>
            <w:r w:rsidRPr="00D51295">
              <w:rPr>
                <w:rFonts w:asciiTheme="minorEastAsia" w:eastAsiaTheme="minorEastAsia" w:hAnsiTheme="minorEastAsia"/>
                <w:sz w:val="20"/>
                <w:szCs w:val="20"/>
              </w:rPr>
              <w:t>ア・生徒向け学校教育自己診断結果における人権教育への肯定率</w:t>
            </w:r>
            <w:r w:rsidR="0066272F" w:rsidRPr="00D51295">
              <w:rPr>
                <w:rFonts w:asciiTheme="minorEastAsia" w:eastAsiaTheme="minorEastAsia" w:hAnsiTheme="minorEastAsia" w:hint="eastAsia"/>
                <w:sz w:val="20"/>
                <w:szCs w:val="20"/>
              </w:rPr>
              <w:t>83</w:t>
            </w:r>
            <w:r w:rsidR="007F18C7" w:rsidRPr="00D51295">
              <w:rPr>
                <w:rFonts w:asciiTheme="minorEastAsia" w:eastAsiaTheme="minorEastAsia" w:hAnsiTheme="minorEastAsia"/>
                <w:sz w:val="20"/>
                <w:szCs w:val="20"/>
              </w:rPr>
              <w:t>％以上</w:t>
            </w:r>
            <w:r w:rsidR="00551353" w:rsidRPr="00D51295">
              <w:rPr>
                <w:rFonts w:asciiTheme="minorEastAsia" w:eastAsiaTheme="minorEastAsia" w:hAnsiTheme="minorEastAsia" w:hint="eastAsia"/>
                <w:sz w:val="20"/>
                <w:szCs w:val="20"/>
              </w:rPr>
              <w:t>を維持</w:t>
            </w:r>
            <w:r w:rsidR="003377FA" w:rsidRPr="00D51295">
              <w:rPr>
                <w:rFonts w:asciiTheme="minorEastAsia" w:eastAsiaTheme="minorEastAsia" w:hAnsiTheme="minorEastAsia" w:hint="eastAsia"/>
                <w:sz w:val="20"/>
                <w:szCs w:val="20"/>
              </w:rPr>
              <w:t>。</w:t>
            </w:r>
          </w:p>
          <w:p w:rsidR="00DE0405" w:rsidRPr="00A93678" w:rsidRDefault="00C711B0" w:rsidP="000A225A">
            <w:pPr>
              <w:spacing w:line="320" w:lineRule="exact"/>
              <w:ind w:leftChars="150" w:left="415" w:hangingChars="50" w:hanging="100"/>
              <w:rPr>
                <w:rFonts w:asciiTheme="minorEastAsia" w:eastAsiaTheme="minorEastAsia" w:hAnsiTheme="minorEastAsia"/>
                <w:sz w:val="20"/>
                <w:szCs w:val="20"/>
              </w:rPr>
            </w:pPr>
            <w:r w:rsidRPr="00D51295">
              <w:rPr>
                <w:rFonts w:asciiTheme="minorEastAsia" w:eastAsiaTheme="minorEastAsia" w:hAnsiTheme="minorEastAsia"/>
                <w:sz w:val="20"/>
                <w:szCs w:val="20"/>
              </w:rPr>
              <w:t>（</w:t>
            </w:r>
            <w:r w:rsidR="007C4404" w:rsidRPr="00D51295">
              <w:rPr>
                <w:rFonts w:asciiTheme="minorEastAsia" w:eastAsiaTheme="minorEastAsia" w:hAnsiTheme="minorEastAsia"/>
                <w:sz w:val="20"/>
                <w:szCs w:val="20"/>
              </w:rPr>
              <w:t>H</w:t>
            </w:r>
            <w:r w:rsidR="00DF4F2F" w:rsidRPr="00D51295">
              <w:rPr>
                <w:rFonts w:asciiTheme="minorEastAsia" w:eastAsiaTheme="minorEastAsia" w:hAnsiTheme="minorEastAsia" w:hint="eastAsia"/>
                <w:sz w:val="20"/>
                <w:szCs w:val="20"/>
              </w:rPr>
              <w:t>30</w:t>
            </w:r>
            <w:r w:rsidRPr="00D51295">
              <w:rPr>
                <w:rFonts w:asciiTheme="minorEastAsia" w:eastAsiaTheme="minorEastAsia" w:hAnsiTheme="minorEastAsia"/>
                <w:sz w:val="20"/>
                <w:szCs w:val="20"/>
              </w:rPr>
              <w:t>；</w:t>
            </w:r>
            <w:r w:rsidR="006563B2" w:rsidRPr="00D51295">
              <w:rPr>
                <w:rFonts w:asciiTheme="minorEastAsia" w:eastAsiaTheme="minorEastAsia" w:hAnsiTheme="minorEastAsia" w:hint="eastAsia"/>
                <w:sz w:val="20"/>
                <w:szCs w:val="20"/>
              </w:rPr>
              <w:t>83.3</w:t>
            </w:r>
            <w:r w:rsidRPr="00D51295">
              <w:rPr>
                <w:rFonts w:asciiTheme="minorEastAsia" w:eastAsiaTheme="minorEastAsia" w:hAnsiTheme="minorEastAsia"/>
                <w:sz w:val="20"/>
                <w:szCs w:val="20"/>
              </w:rPr>
              <w:t>％）</w:t>
            </w:r>
          </w:p>
        </w:tc>
        <w:tc>
          <w:tcPr>
            <w:tcW w:w="4430" w:type="dxa"/>
            <w:tcBorders>
              <w:left w:val="dashed" w:sz="4" w:space="0" w:color="auto"/>
              <w:right w:val="single" w:sz="4" w:space="0" w:color="auto"/>
            </w:tcBorders>
            <w:shd w:val="clear" w:color="auto" w:fill="auto"/>
          </w:tcPr>
          <w:p w:rsidR="003A4F5C" w:rsidRPr="00A93678" w:rsidRDefault="003A4F5C" w:rsidP="00151F9C">
            <w:pPr>
              <w:spacing w:line="320" w:lineRule="exact"/>
              <w:ind w:leftChars="95" w:left="399" w:hangingChars="100" w:hanging="200"/>
              <w:rPr>
                <w:rFonts w:asciiTheme="minorEastAsia" w:eastAsiaTheme="minorEastAsia" w:hAnsiTheme="minorEastAsia"/>
                <w:sz w:val="20"/>
                <w:szCs w:val="20"/>
              </w:rPr>
            </w:pPr>
          </w:p>
          <w:p w:rsidR="000E3E33" w:rsidRPr="00A93678" w:rsidRDefault="000E3E33" w:rsidP="000E3E33">
            <w:pPr>
              <w:spacing w:line="320" w:lineRule="exact"/>
              <w:ind w:left="400" w:hangingChars="200" w:hanging="400"/>
              <w:rPr>
                <w:rFonts w:asciiTheme="minorEastAsia" w:eastAsiaTheme="minorEastAsia" w:hAnsiTheme="minorEastAsia"/>
                <w:sz w:val="20"/>
                <w:szCs w:val="20"/>
              </w:rPr>
            </w:pPr>
          </w:p>
          <w:p w:rsidR="00C05EFC" w:rsidRPr="00A93678" w:rsidRDefault="00C05EFC" w:rsidP="000E3E33">
            <w:pPr>
              <w:spacing w:line="320" w:lineRule="exact"/>
              <w:ind w:left="400" w:hangingChars="200" w:hanging="400"/>
              <w:rPr>
                <w:rFonts w:asciiTheme="minorEastAsia" w:eastAsiaTheme="minorEastAsia" w:hAnsiTheme="minorEastAsia"/>
                <w:sz w:val="20"/>
                <w:szCs w:val="20"/>
              </w:rPr>
            </w:pPr>
          </w:p>
        </w:tc>
      </w:tr>
      <w:tr w:rsidR="008328C8" w:rsidRPr="008328C8" w:rsidTr="00F06233">
        <w:trPr>
          <w:cantSplit/>
          <w:trHeight w:val="4167"/>
          <w:jc w:val="center"/>
        </w:trPr>
        <w:tc>
          <w:tcPr>
            <w:tcW w:w="881" w:type="dxa"/>
            <w:shd w:val="clear" w:color="auto" w:fill="auto"/>
            <w:textDirection w:val="tbRlV"/>
            <w:vAlign w:val="center"/>
          </w:tcPr>
          <w:p w:rsidR="003A4F5C" w:rsidRPr="00C9324C" w:rsidRDefault="00293604" w:rsidP="00750063">
            <w:pPr>
              <w:spacing w:line="320" w:lineRule="exact"/>
              <w:ind w:left="113" w:right="113" w:firstLineChars="200" w:firstLine="420"/>
              <w:jc w:val="left"/>
              <w:rPr>
                <w:rFonts w:asciiTheme="minorHAnsi" w:hAnsiTheme="minorHAnsi"/>
                <w:szCs w:val="21"/>
              </w:rPr>
            </w:pPr>
            <w:r w:rsidRPr="00C9324C">
              <w:rPr>
                <w:rFonts w:asciiTheme="minorHAnsi" w:hAnsiTheme="minorHAnsi"/>
                <w:szCs w:val="21"/>
              </w:rPr>
              <w:t>信頼される学校づくり（教員力と情報発信力の向上）</w:t>
            </w:r>
          </w:p>
        </w:tc>
        <w:tc>
          <w:tcPr>
            <w:tcW w:w="2021" w:type="dxa"/>
            <w:shd w:val="clear" w:color="auto" w:fill="auto"/>
          </w:tcPr>
          <w:p w:rsidR="00750063" w:rsidRPr="00C9324C" w:rsidRDefault="00293604" w:rsidP="00293604">
            <w:pPr>
              <w:pStyle w:val="aa"/>
              <w:numPr>
                <w:ilvl w:val="0"/>
                <w:numId w:val="26"/>
              </w:numPr>
              <w:ind w:leftChars="0"/>
              <w:rPr>
                <w:rFonts w:asciiTheme="minorHAnsi" w:hAnsiTheme="minorHAnsi"/>
                <w:szCs w:val="21"/>
              </w:rPr>
            </w:pPr>
            <w:r w:rsidRPr="00C9324C">
              <w:rPr>
                <w:rFonts w:asciiTheme="minorHAnsi" w:hAnsiTheme="minorHAnsi"/>
                <w:szCs w:val="21"/>
              </w:rPr>
              <w:t>次世代を支</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える教員の育</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成とチームと</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しての教員力</w:t>
            </w:r>
          </w:p>
          <w:p w:rsidR="00750063" w:rsidRPr="00C9324C" w:rsidRDefault="00293604" w:rsidP="00750063">
            <w:pPr>
              <w:ind w:firstLineChars="250" w:firstLine="525"/>
              <w:rPr>
                <w:rFonts w:asciiTheme="minorHAnsi" w:hAnsiTheme="minorHAnsi"/>
                <w:szCs w:val="21"/>
              </w:rPr>
            </w:pPr>
            <w:r w:rsidRPr="00C9324C">
              <w:rPr>
                <w:rFonts w:asciiTheme="minorHAnsi" w:hAnsiTheme="minorHAnsi"/>
                <w:szCs w:val="21"/>
              </w:rPr>
              <w:t>の向上を図</w:t>
            </w:r>
          </w:p>
          <w:p w:rsidR="00DE0405" w:rsidRPr="00C9324C" w:rsidRDefault="00293604" w:rsidP="00750063">
            <w:pPr>
              <w:ind w:firstLineChars="250" w:firstLine="525"/>
              <w:rPr>
                <w:rFonts w:asciiTheme="minorHAnsi" w:hAnsiTheme="minorHAnsi"/>
                <w:szCs w:val="21"/>
              </w:rPr>
            </w:pPr>
            <w:r w:rsidRPr="00C9324C">
              <w:rPr>
                <w:rFonts w:asciiTheme="minorHAnsi" w:hAnsiTheme="minorHAnsi"/>
                <w:szCs w:val="21"/>
              </w:rPr>
              <w:t>る。</w:t>
            </w:r>
          </w:p>
          <w:p w:rsidR="00750063" w:rsidRPr="00C9324C" w:rsidRDefault="00293604" w:rsidP="00293604">
            <w:pPr>
              <w:pStyle w:val="aa"/>
              <w:numPr>
                <w:ilvl w:val="0"/>
                <w:numId w:val="26"/>
              </w:numPr>
              <w:ind w:leftChars="0"/>
              <w:rPr>
                <w:rFonts w:asciiTheme="minorHAnsi" w:hAnsiTheme="minorHAnsi"/>
                <w:szCs w:val="21"/>
              </w:rPr>
            </w:pPr>
            <w:r w:rsidRPr="00C9324C">
              <w:rPr>
                <w:rFonts w:asciiTheme="minorHAnsi" w:hAnsiTheme="minorHAnsi"/>
                <w:szCs w:val="21"/>
              </w:rPr>
              <w:t>開かれた学</w:t>
            </w:r>
          </w:p>
          <w:p w:rsidR="00293604" w:rsidRPr="00C9324C" w:rsidRDefault="00293604" w:rsidP="00750063">
            <w:pPr>
              <w:ind w:leftChars="250" w:left="525"/>
              <w:rPr>
                <w:rFonts w:asciiTheme="minorHAnsi" w:hAnsiTheme="minorHAnsi"/>
                <w:szCs w:val="21"/>
              </w:rPr>
            </w:pPr>
            <w:r w:rsidRPr="00C9324C">
              <w:rPr>
                <w:rFonts w:asciiTheme="minorHAnsi" w:hAnsiTheme="minorHAnsi"/>
                <w:szCs w:val="21"/>
              </w:rPr>
              <w:t>校をめざし、学校情報を積極的に発信する。</w:t>
            </w:r>
          </w:p>
          <w:p w:rsidR="003A4F5C" w:rsidRPr="00C9324C" w:rsidRDefault="00293604" w:rsidP="00750063">
            <w:pPr>
              <w:spacing w:line="320" w:lineRule="exact"/>
              <w:ind w:left="525" w:hangingChars="250" w:hanging="525"/>
              <w:rPr>
                <w:rFonts w:asciiTheme="minorHAnsi" w:hAnsiTheme="minorHAnsi"/>
                <w:sz w:val="20"/>
                <w:szCs w:val="20"/>
              </w:rPr>
            </w:pPr>
            <w:r w:rsidRPr="00C9324C">
              <w:rPr>
                <w:rFonts w:asciiTheme="minorHAnsi" w:hAnsiTheme="minorHAnsi"/>
                <w:szCs w:val="21"/>
              </w:rPr>
              <w:t>（３</w:t>
            </w:r>
            <w:r w:rsidR="002F5B72" w:rsidRPr="00C9324C">
              <w:rPr>
                <w:rFonts w:asciiTheme="minorHAnsi" w:hAnsiTheme="minorHAnsi"/>
                <w:szCs w:val="21"/>
              </w:rPr>
              <w:t>）　中学生やその保護者に対して、適切な</w:t>
            </w:r>
            <w:r w:rsidR="002F5B72" w:rsidRPr="00C9324C">
              <w:rPr>
                <w:rFonts w:asciiTheme="minorHAnsi" w:hAnsiTheme="minorHAnsi" w:hint="eastAsia"/>
                <w:szCs w:val="21"/>
              </w:rPr>
              <w:t>学校</w:t>
            </w:r>
            <w:r w:rsidR="00DE0405" w:rsidRPr="00C9324C">
              <w:rPr>
                <w:rFonts w:asciiTheme="minorHAnsi" w:hAnsiTheme="minorHAnsi"/>
                <w:szCs w:val="21"/>
              </w:rPr>
              <w:t>情報を発信する。</w:t>
            </w:r>
          </w:p>
        </w:tc>
        <w:tc>
          <w:tcPr>
            <w:tcW w:w="4571" w:type="dxa"/>
            <w:tcBorders>
              <w:right w:val="dashed" w:sz="4" w:space="0" w:color="auto"/>
            </w:tcBorders>
            <w:shd w:val="clear" w:color="auto" w:fill="auto"/>
          </w:tcPr>
          <w:p w:rsidR="00293604" w:rsidRPr="000120CD" w:rsidRDefault="00293604" w:rsidP="0083632D">
            <w:pPr>
              <w:spacing w:line="320" w:lineRule="exact"/>
              <w:ind w:left="200" w:hangingChars="100" w:hanging="200"/>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0083632D" w:rsidRPr="000120CD">
              <w:rPr>
                <w:rFonts w:asciiTheme="minorEastAsia" w:eastAsiaTheme="minorEastAsia" w:hAnsiTheme="minorEastAsia" w:hint="eastAsia"/>
                <w:sz w:val="20"/>
                <w:szCs w:val="20"/>
              </w:rPr>
              <w:t>校務検討委員会等を中心に、</w:t>
            </w:r>
            <w:r w:rsidR="002F404A" w:rsidRPr="000120CD">
              <w:rPr>
                <w:rFonts w:asciiTheme="minorEastAsia" w:eastAsiaTheme="minorEastAsia" w:hAnsiTheme="minorEastAsia" w:hint="eastAsia"/>
                <w:sz w:val="20"/>
                <w:szCs w:val="20"/>
              </w:rPr>
              <w:t>教職員の働き方改革の観点からも</w:t>
            </w:r>
            <w:r w:rsidR="00750063" w:rsidRPr="000120CD">
              <w:rPr>
                <w:rFonts w:asciiTheme="minorEastAsia" w:eastAsiaTheme="minorEastAsia" w:hAnsiTheme="minorEastAsia"/>
                <w:sz w:val="20"/>
                <w:szCs w:val="20"/>
              </w:rPr>
              <w:t>業務の円滑化・連携強化</w:t>
            </w:r>
            <w:r w:rsidR="00340DBF" w:rsidRPr="000120CD">
              <w:rPr>
                <w:rFonts w:asciiTheme="minorEastAsia" w:eastAsiaTheme="minorEastAsia" w:hAnsiTheme="minorEastAsia" w:hint="eastAsia"/>
                <w:sz w:val="20"/>
                <w:szCs w:val="20"/>
              </w:rPr>
              <w:t>・</w:t>
            </w:r>
            <w:r w:rsidR="0083632D" w:rsidRPr="000120CD">
              <w:rPr>
                <w:rFonts w:asciiTheme="minorEastAsia" w:eastAsiaTheme="minorEastAsia" w:hAnsiTheme="minorEastAsia" w:hint="eastAsia"/>
                <w:sz w:val="20"/>
                <w:szCs w:val="20"/>
              </w:rPr>
              <w:t>平準化・</w:t>
            </w:r>
            <w:r w:rsidR="00340DBF" w:rsidRPr="000120CD">
              <w:rPr>
                <w:rFonts w:asciiTheme="minorEastAsia" w:eastAsiaTheme="minorEastAsia" w:hAnsiTheme="minorEastAsia" w:hint="eastAsia"/>
                <w:sz w:val="20"/>
                <w:szCs w:val="20"/>
              </w:rPr>
              <w:t>効率化</w:t>
            </w:r>
            <w:r w:rsidR="0083632D" w:rsidRPr="000120CD">
              <w:rPr>
                <w:rFonts w:asciiTheme="minorEastAsia" w:eastAsiaTheme="minorEastAsia" w:hAnsiTheme="minorEastAsia" w:hint="eastAsia"/>
                <w:sz w:val="20"/>
                <w:szCs w:val="20"/>
              </w:rPr>
              <w:t>を図り、組織力を向上させる。</w:t>
            </w:r>
          </w:p>
          <w:p w:rsidR="00293604" w:rsidRPr="000120CD" w:rsidRDefault="00750063" w:rsidP="009B4499">
            <w:pPr>
              <w:spacing w:line="320" w:lineRule="exact"/>
              <w:ind w:left="200" w:hangingChars="100" w:hanging="200"/>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006A0D34" w:rsidRPr="000120CD">
              <w:rPr>
                <w:rFonts w:asciiTheme="minorEastAsia" w:eastAsiaTheme="minorEastAsia" w:hAnsiTheme="minorEastAsia" w:hint="eastAsia"/>
                <w:sz w:val="20"/>
                <w:szCs w:val="20"/>
              </w:rPr>
              <w:t>次世代</w:t>
            </w:r>
            <w:r w:rsidR="006073CC" w:rsidRPr="000120CD">
              <w:rPr>
                <w:rFonts w:asciiTheme="minorEastAsia" w:eastAsiaTheme="minorEastAsia" w:hAnsiTheme="minorEastAsia" w:hint="eastAsia"/>
                <w:sz w:val="20"/>
                <w:szCs w:val="20"/>
              </w:rPr>
              <w:t>を支える</w:t>
            </w:r>
            <w:r w:rsidR="00722A1A" w:rsidRPr="000120CD">
              <w:rPr>
                <w:rFonts w:asciiTheme="minorEastAsia" w:eastAsiaTheme="minorEastAsia" w:hAnsiTheme="minorEastAsia"/>
                <w:sz w:val="20"/>
                <w:szCs w:val="20"/>
              </w:rPr>
              <w:t>教員が中心となって企画運営する</w:t>
            </w:r>
            <w:r w:rsidR="008B79D2" w:rsidRPr="000120CD">
              <w:rPr>
                <w:rFonts w:asciiTheme="minorEastAsia" w:eastAsiaTheme="minorEastAsia" w:hAnsiTheme="minorEastAsia"/>
                <w:sz w:val="20"/>
                <w:szCs w:val="20"/>
              </w:rPr>
              <w:t>教員の自主研修の充実</w:t>
            </w:r>
            <w:r w:rsidR="008B79D2" w:rsidRPr="000120CD">
              <w:rPr>
                <w:rFonts w:asciiTheme="minorEastAsia" w:eastAsiaTheme="minorEastAsia" w:hAnsiTheme="minorEastAsia" w:hint="eastAsia"/>
                <w:sz w:val="20"/>
                <w:szCs w:val="20"/>
              </w:rPr>
              <w:t>など、</w:t>
            </w:r>
            <w:r w:rsidR="00975D15" w:rsidRPr="000120CD">
              <w:rPr>
                <w:rFonts w:asciiTheme="minorEastAsia" w:eastAsiaTheme="minorEastAsia" w:hAnsiTheme="minorEastAsia" w:hint="eastAsia"/>
                <w:sz w:val="20"/>
                <w:szCs w:val="20"/>
              </w:rPr>
              <w:t>教員力向上を図る。</w:t>
            </w:r>
          </w:p>
          <w:p w:rsidR="000E13A5" w:rsidRPr="000120CD" w:rsidRDefault="00CB6A79" w:rsidP="009B4499">
            <w:pPr>
              <w:spacing w:line="320" w:lineRule="exact"/>
              <w:ind w:left="200" w:hangingChars="100" w:hanging="200"/>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Pr="000120CD">
              <w:rPr>
                <w:rFonts w:asciiTheme="minorEastAsia" w:eastAsiaTheme="minorEastAsia" w:hAnsiTheme="minorEastAsia" w:hint="eastAsia"/>
                <w:sz w:val="20"/>
                <w:szCs w:val="20"/>
              </w:rPr>
              <w:t>メールマガジンや</w:t>
            </w:r>
            <w:r w:rsidR="002F6701" w:rsidRPr="000120CD">
              <w:rPr>
                <w:rFonts w:asciiTheme="minorEastAsia" w:eastAsiaTheme="minorEastAsia" w:hAnsiTheme="minorEastAsia"/>
                <w:sz w:val="20"/>
                <w:szCs w:val="20"/>
              </w:rPr>
              <w:t>ホームページ</w:t>
            </w:r>
            <w:r w:rsidRPr="000120CD">
              <w:rPr>
                <w:rFonts w:asciiTheme="minorEastAsia" w:eastAsiaTheme="minorEastAsia" w:hAnsiTheme="minorEastAsia" w:hint="eastAsia"/>
                <w:sz w:val="20"/>
                <w:szCs w:val="20"/>
              </w:rPr>
              <w:t>を活用し、</w:t>
            </w:r>
            <w:r w:rsidR="00DE0405" w:rsidRPr="000120CD">
              <w:rPr>
                <w:rFonts w:asciiTheme="minorEastAsia" w:eastAsiaTheme="minorEastAsia" w:hAnsiTheme="minorEastAsia"/>
                <w:sz w:val="20"/>
                <w:szCs w:val="20"/>
              </w:rPr>
              <w:t>必要な</w:t>
            </w:r>
            <w:r w:rsidRPr="000120CD">
              <w:rPr>
                <w:rFonts w:asciiTheme="minorEastAsia" w:eastAsiaTheme="minorEastAsia" w:hAnsiTheme="minorEastAsia" w:hint="eastAsia"/>
                <w:sz w:val="20"/>
                <w:szCs w:val="20"/>
              </w:rPr>
              <w:t>学校</w:t>
            </w:r>
            <w:r w:rsidR="00DE0405" w:rsidRPr="000120CD">
              <w:rPr>
                <w:rFonts w:asciiTheme="minorEastAsia" w:eastAsiaTheme="minorEastAsia" w:hAnsiTheme="minorEastAsia"/>
                <w:sz w:val="20"/>
                <w:szCs w:val="20"/>
              </w:rPr>
              <w:t>情報を</w:t>
            </w:r>
            <w:r w:rsidRPr="000120CD">
              <w:rPr>
                <w:rFonts w:asciiTheme="minorEastAsia" w:eastAsiaTheme="minorEastAsia" w:hAnsiTheme="minorEastAsia" w:hint="eastAsia"/>
                <w:sz w:val="20"/>
                <w:szCs w:val="20"/>
              </w:rPr>
              <w:t>よりタイムリーに</w:t>
            </w:r>
            <w:r w:rsidR="00DE0405" w:rsidRPr="000120CD">
              <w:rPr>
                <w:rFonts w:asciiTheme="minorEastAsia" w:eastAsiaTheme="minorEastAsia" w:hAnsiTheme="minorEastAsia"/>
                <w:sz w:val="20"/>
                <w:szCs w:val="20"/>
              </w:rPr>
              <w:t>発信する。</w:t>
            </w:r>
          </w:p>
          <w:p w:rsidR="00EA024F" w:rsidRPr="000120CD" w:rsidRDefault="00DE0405" w:rsidP="000E13A5">
            <w:pPr>
              <w:spacing w:line="320" w:lineRule="exact"/>
              <w:ind w:left="148" w:hangingChars="74" w:hanging="148"/>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005E335E" w:rsidRPr="000120CD">
              <w:rPr>
                <w:rFonts w:asciiTheme="minorEastAsia" w:eastAsiaTheme="minorEastAsia" w:hAnsiTheme="minorEastAsia" w:hint="eastAsia"/>
                <w:sz w:val="20"/>
                <w:szCs w:val="20"/>
              </w:rPr>
              <w:t>学校</w:t>
            </w:r>
            <w:r w:rsidRPr="000120CD">
              <w:rPr>
                <w:rFonts w:asciiTheme="minorEastAsia" w:eastAsiaTheme="minorEastAsia" w:hAnsiTheme="minorEastAsia"/>
                <w:sz w:val="20"/>
                <w:szCs w:val="20"/>
              </w:rPr>
              <w:t>新聞「芥川」</w:t>
            </w:r>
            <w:r w:rsidR="005B4CBB" w:rsidRPr="000120CD">
              <w:rPr>
                <w:rFonts w:asciiTheme="minorEastAsia" w:eastAsiaTheme="minorEastAsia" w:hAnsiTheme="minorEastAsia" w:hint="eastAsia"/>
                <w:sz w:val="20"/>
                <w:szCs w:val="20"/>
              </w:rPr>
              <w:t>を地域と学校をつなぐツールと捉え、</w:t>
            </w:r>
            <w:r w:rsidR="00FA1FA0" w:rsidRPr="000120CD">
              <w:rPr>
                <w:rFonts w:asciiTheme="minorEastAsia" w:eastAsiaTheme="minorEastAsia" w:hAnsiTheme="minorEastAsia"/>
                <w:sz w:val="20"/>
                <w:szCs w:val="20"/>
              </w:rPr>
              <w:t>地域</w:t>
            </w:r>
            <w:r w:rsidR="00CB6A79" w:rsidRPr="000120CD">
              <w:rPr>
                <w:rFonts w:asciiTheme="minorEastAsia" w:eastAsiaTheme="minorEastAsia" w:hAnsiTheme="minorEastAsia" w:hint="eastAsia"/>
                <w:sz w:val="20"/>
                <w:szCs w:val="20"/>
              </w:rPr>
              <w:t>及び学校園</w:t>
            </w:r>
            <w:r w:rsidR="00A65E10" w:rsidRPr="000120CD">
              <w:rPr>
                <w:rFonts w:asciiTheme="minorEastAsia" w:eastAsiaTheme="minorEastAsia" w:hAnsiTheme="minorEastAsia" w:hint="eastAsia"/>
                <w:sz w:val="20"/>
                <w:szCs w:val="20"/>
              </w:rPr>
              <w:t>向け広報を充実させる。</w:t>
            </w:r>
          </w:p>
          <w:p w:rsidR="0039298D" w:rsidRPr="000120CD" w:rsidRDefault="0039298D" w:rsidP="000E13A5">
            <w:pPr>
              <w:spacing w:line="320" w:lineRule="exact"/>
              <w:ind w:left="148" w:hangingChars="74" w:hanging="148"/>
              <w:rPr>
                <w:rFonts w:asciiTheme="minorEastAsia" w:eastAsiaTheme="minorEastAsia" w:hAnsiTheme="minorEastAsia"/>
                <w:sz w:val="20"/>
                <w:szCs w:val="20"/>
              </w:rPr>
            </w:pPr>
          </w:p>
          <w:p w:rsidR="00DE0405" w:rsidRPr="000120CD" w:rsidRDefault="00DE0405" w:rsidP="000E13A5">
            <w:pPr>
              <w:spacing w:line="320" w:lineRule="exact"/>
              <w:ind w:left="148" w:hangingChars="74" w:hanging="148"/>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000175CD" w:rsidRPr="000120CD">
              <w:rPr>
                <w:rFonts w:asciiTheme="minorEastAsia" w:eastAsiaTheme="minorEastAsia" w:hAnsiTheme="minorEastAsia"/>
                <w:sz w:val="20"/>
                <w:szCs w:val="20"/>
              </w:rPr>
              <w:t>中学生やその保護者の興味や関心</w:t>
            </w:r>
            <w:r w:rsidR="009C6726" w:rsidRPr="000120CD">
              <w:rPr>
                <w:rFonts w:asciiTheme="minorEastAsia" w:eastAsiaTheme="minorEastAsia" w:hAnsiTheme="minorEastAsia"/>
                <w:sz w:val="20"/>
                <w:szCs w:val="20"/>
              </w:rPr>
              <w:t>を的確に把握し、学校説明会</w:t>
            </w:r>
            <w:r w:rsidR="00E46AEC" w:rsidRPr="000120CD">
              <w:rPr>
                <w:rFonts w:asciiTheme="minorEastAsia" w:eastAsiaTheme="minorEastAsia" w:hAnsiTheme="minorEastAsia"/>
                <w:sz w:val="20"/>
                <w:szCs w:val="20"/>
              </w:rPr>
              <w:t>や中学校への情報提供</w:t>
            </w:r>
            <w:r w:rsidR="009C6726" w:rsidRPr="000120CD">
              <w:rPr>
                <w:rFonts w:asciiTheme="minorEastAsia" w:eastAsiaTheme="minorEastAsia" w:hAnsiTheme="minorEastAsia"/>
                <w:sz w:val="20"/>
                <w:szCs w:val="20"/>
              </w:rPr>
              <w:t>等をより</w:t>
            </w:r>
            <w:r w:rsidR="000175CD" w:rsidRPr="000120CD">
              <w:rPr>
                <w:rFonts w:asciiTheme="minorEastAsia" w:eastAsiaTheme="minorEastAsia" w:hAnsiTheme="minorEastAsia"/>
                <w:sz w:val="20"/>
                <w:szCs w:val="20"/>
              </w:rPr>
              <w:t>タイムリーかつニーズに合致した</w:t>
            </w:r>
            <w:r w:rsidR="009C6726" w:rsidRPr="000120CD">
              <w:rPr>
                <w:rFonts w:asciiTheme="minorEastAsia" w:eastAsiaTheme="minorEastAsia" w:hAnsiTheme="minorEastAsia"/>
                <w:sz w:val="20"/>
                <w:szCs w:val="20"/>
              </w:rPr>
              <w:t>ものにする。</w:t>
            </w:r>
          </w:p>
          <w:p w:rsidR="00A65E10" w:rsidRPr="000120CD" w:rsidRDefault="00A65E10" w:rsidP="007F63C2">
            <w:pPr>
              <w:spacing w:line="320" w:lineRule="exact"/>
              <w:rPr>
                <w:rFonts w:asciiTheme="minorEastAsia" w:eastAsiaTheme="minorEastAsia" w:hAnsiTheme="minorEastAsia"/>
                <w:sz w:val="20"/>
                <w:szCs w:val="20"/>
              </w:rPr>
            </w:pPr>
          </w:p>
          <w:p w:rsidR="007E582B" w:rsidRPr="000120CD" w:rsidRDefault="007E582B" w:rsidP="00A65E10">
            <w:pPr>
              <w:spacing w:line="320" w:lineRule="exact"/>
              <w:rPr>
                <w:rFonts w:asciiTheme="minorEastAsia" w:eastAsiaTheme="minorEastAsia" w:hAnsiTheme="minorEastAsia"/>
                <w:sz w:val="20"/>
                <w:szCs w:val="20"/>
              </w:rPr>
            </w:pPr>
          </w:p>
        </w:tc>
        <w:tc>
          <w:tcPr>
            <w:tcW w:w="3083" w:type="dxa"/>
            <w:tcBorders>
              <w:right w:val="dashed" w:sz="4" w:space="0" w:color="auto"/>
            </w:tcBorders>
          </w:tcPr>
          <w:p w:rsidR="008218C0" w:rsidRPr="000120CD" w:rsidRDefault="00750063" w:rsidP="00151F9C">
            <w:pPr>
              <w:spacing w:line="320" w:lineRule="exact"/>
              <w:ind w:left="400" w:hangingChars="200" w:hanging="400"/>
              <w:rPr>
                <w:rFonts w:asciiTheme="minorEastAsia" w:eastAsiaTheme="minorEastAsia" w:hAnsiTheme="minorEastAsia"/>
                <w:sz w:val="20"/>
                <w:szCs w:val="20"/>
              </w:rPr>
            </w:pPr>
            <w:r w:rsidRPr="000120CD">
              <w:rPr>
                <w:rFonts w:asciiTheme="minorEastAsia" w:eastAsiaTheme="minorEastAsia" w:hAnsiTheme="minorEastAsia"/>
                <w:sz w:val="20"/>
                <w:szCs w:val="20"/>
              </w:rPr>
              <w:t>・生徒向け学校教育自己診断に</w:t>
            </w:r>
          </w:p>
          <w:p w:rsidR="008218C0" w:rsidRPr="000120CD" w:rsidRDefault="00750063" w:rsidP="002F5B72">
            <w:pPr>
              <w:spacing w:line="320" w:lineRule="exact"/>
              <w:ind w:leftChars="50" w:left="405" w:hangingChars="150" w:hanging="300"/>
              <w:rPr>
                <w:rFonts w:asciiTheme="minorEastAsia" w:eastAsiaTheme="minorEastAsia" w:hAnsiTheme="minorEastAsia"/>
                <w:sz w:val="20"/>
                <w:szCs w:val="20"/>
              </w:rPr>
            </w:pPr>
            <w:r w:rsidRPr="000120CD">
              <w:rPr>
                <w:rFonts w:asciiTheme="minorEastAsia" w:eastAsiaTheme="minorEastAsia" w:hAnsiTheme="minorEastAsia"/>
                <w:sz w:val="20"/>
                <w:szCs w:val="20"/>
              </w:rPr>
              <w:t>おける、教員の協力体制に関</w:t>
            </w:r>
          </w:p>
          <w:p w:rsidR="002F5B72" w:rsidRPr="000120CD" w:rsidRDefault="00750063" w:rsidP="002F5B72">
            <w:pPr>
              <w:spacing w:line="320" w:lineRule="exact"/>
              <w:ind w:leftChars="50" w:left="405" w:hangingChars="150" w:hanging="300"/>
              <w:rPr>
                <w:rFonts w:asciiTheme="minorEastAsia" w:eastAsiaTheme="minorEastAsia" w:hAnsiTheme="minorEastAsia"/>
                <w:sz w:val="20"/>
                <w:szCs w:val="20"/>
              </w:rPr>
            </w:pPr>
            <w:r w:rsidRPr="000120CD">
              <w:rPr>
                <w:rFonts w:asciiTheme="minorEastAsia" w:eastAsiaTheme="minorEastAsia" w:hAnsiTheme="minorEastAsia"/>
                <w:sz w:val="20"/>
                <w:szCs w:val="20"/>
              </w:rPr>
              <w:t>する肯定率</w:t>
            </w:r>
            <w:r w:rsidR="0066272F" w:rsidRPr="000120CD">
              <w:rPr>
                <w:rFonts w:asciiTheme="minorEastAsia" w:eastAsiaTheme="minorEastAsia" w:hAnsiTheme="minorEastAsia" w:hint="eastAsia"/>
                <w:sz w:val="20"/>
                <w:szCs w:val="20"/>
              </w:rPr>
              <w:t>83</w:t>
            </w:r>
            <w:r w:rsidRPr="000120CD">
              <w:rPr>
                <w:rFonts w:asciiTheme="minorEastAsia" w:eastAsiaTheme="minorEastAsia" w:hAnsiTheme="minorEastAsia"/>
                <w:sz w:val="20"/>
                <w:szCs w:val="20"/>
              </w:rPr>
              <w:t>％以上。</w:t>
            </w:r>
          </w:p>
          <w:p w:rsidR="00293604" w:rsidRPr="000120CD" w:rsidRDefault="00750063" w:rsidP="002F5B72">
            <w:pPr>
              <w:spacing w:line="320" w:lineRule="exact"/>
              <w:ind w:leftChars="50" w:left="405" w:hangingChars="150" w:hanging="300"/>
              <w:rPr>
                <w:rFonts w:asciiTheme="minorEastAsia" w:eastAsiaTheme="minorEastAsia" w:hAnsiTheme="minorEastAsia"/>
                <w:sz w:val="20"/>
                <w:szCs w:val="20"/>
              </w:rPr>
            </w:pPr>
            <w:r w:rsidRPr="000120CD">
              <w:rPr>
                <w:rFonts w:asciiTheme="minorEastAsia" w:eastAsiaTheme="minorEastAsia" w:hAnsiTheme="minorEastAsia"/>
                <w:sz w:val="20"/>
                <w:szCs w:val="20"/>
              </w:rPr>
              <w:t>（</w:t>
            </w:r>
            <w:r w:rsidR="00EB399F" w:rsidRPr="000120CD">
              <w:rPr>
                <w:rFonts w:asciiTheme="minorEastAsia" w:eastAsiaTheme="minorEastAsia" w:hAnsiTheme="minorEastAsia"/>
                <w:sz w:val="20"/>
                <w:szCs w:val="20"/>
              </w:rPr>
              <w:t>H</w:t>
            </w:r>
            <w:r w:rsidR="00DF4F2F" w:rsidRPr="000120CD">
              <w:rPr>
                <w:rFonts w:asciiTheme="minorEastAsia" w:eastAsiaTheme="minorEastAsia" w:hAnsiTheme="minorEastAsia" w:hint="eastAsia"/>
                <w:sz w:val="20"/>
                <w:szCs w:val="20"/>
              </w:rPr>
              <w:t>30</w:t>
            </w:r>
            <w:r w:rsidR="002F5B72" w:rsidRPr="000120CD">
              <w:rPr>
                <w:rFonts w:asciiTheme="minorEastAsia" w:eastAsiaTheme="minorEastAsia" w:hAnsiTheme="minorEastAsia" w:hint="eastAsia"/>
                <w:sz w:val="20"/>
                <w:szCs w:val="20"/>
              </w:rPr>
              <w:t>；</w:t>
            </w:r>
            <w:r w:rsidR="006563B2" w:rsidRPr="000120CD">
              <w:rPr>
                <w:rFonts w:asciiTheme="minorEastAsia" w:eastAsiaTheme="minorEastAsia" w:hAnsiTheme="minorEastAsia" w:hint="eastAsia"/>
                <w:sz w:val="20"/>
                <w:szCs w:val="20"/>
              </w:rPr>
              <w:t>82.3</w:t>
            </w:r>
            <w:r w:rsidRPr="000120CD">
              <w:rPr>
                <w:rFonts w:asciiTheme="minorEastAsia" w:eastAsiaTheme="minorEastAsia" w:hAnsiTheme="minorEastAsia"/>
                <w:sz w:val="20"/>
                <w:szCs w:val="20"/>
              </w:rPr>
              <w:t>％）</w:t>
            </w:r>
          </w:p>
          <w:p w:rsidR="00293604" w:rsidRPr="000120CD" w:rsidRDefault="00293604" w:rsidP="00151F9C">
            <w:pPr>
              <w:spacing w:line="320" w:lineRule="exact"/>
              <w:ind w:left="400" w:hangingChars="200" w:hanging="400"/>
              <w:rPr>
                <w:rFonts w:asciiTheme="minorEastAsia" w:eastAsiaTheme="minorEastAsia" w:hAnsiTheme="minorEastAsia"/>
                <w:sz w:val="20"/>
                <w:szCs w:val="20"/>
              </w:rPr>
            </w:pPr>
          </w:p>
          <w:p w:rsidR="00293604" w:rsidRPr="000120CD" w:rsidRDefault="00293604" w:rsidP="00750063">
            <w:pPr>
              <w:spacing w:line="320" w:lineRule="exact"/>
              <w:rPr>
                <w:rFonts w:asciiTheme="minorEastAsia" w:eastAsiaTheme="minorEastAsia" w:hAnsiTheme="minorEastAsia"/>
                <w:sz w:val="20"/>
                <w:szCs w:val="20"/>
              </w:rPr>
            </w:pPr>
          </w:p>
          <w:p w:rsidR="00865AF3" w:rsidRPr="000120CD" w:rsidRDefault="009C6726" w:rsidP="00865AF3">
            <w:pPr>
              <w:spacing w:line="320" w:lineRule="exact"/>
              <w:ind w:left="240" w:hangingChars="120" w:hanging="240"/>
              <w:rPr>
                <w:rFonts w:asciiTheme="minorEastAsia" w:eastAsiaTheme="minorEastAsia" w:hAnsiTheme="minorEastAsia"/>
                <w:sz w:val="20"/>
                <w:szCs w:val="20"/>
                <w:shd w:val="pct15" w:color="auto" w:fill="FFFFFF"/>
              </w:rPr>
            </w:pPr>
            <w:r w:rsidRPr="000120CD">
              <w:rPr>
                <w:rFonts w:asciiTheme="minorEastAsia" w:eastAsiaTheme="minorEastAsia" w:hAnsiTheme="minorEastAsia"/>
                <w:sz w:val="20"/>
                <w:szCs w:val="20"/>
              </w:rPr>
              <w:t>・</w:t>
            </w:r>
            <w:r w:rsidR="00D875B2" w:rsidRPr="000120CD">
              <w:rPr>
                <w:rFonts w:asciiTheme="minorEastAsia" w:eastAsiaTheme="minorEastAsia" w:hAnsiTheme="minorEastAsia" w:hint="eastAsia"/>
                <w:sz w:val="20"/>
                <w:szCs w:val="20"/>
              </w:rPr>
              <w:t>保護者</w:t>
            </w:r>
            <w:r w:rsidR="00722A1A" w:rsidRPr="000120CD">
              <w:rPr>
                <w:rFonts w:asciiTheme="minorEastAsia" w:eastAsiaTheme="minorEastAsia" w:hAnsiTheme="minorEastAsia"/>
                <w:sz w:val="20"/>
                <w:szCs w:val="20"/>
              </w:rPr>
              <w:t>向け学校教育自己診断結果</w:t>
            </w:r>
            <w:r w:rsidR="00722A1A" w:rsidRPr="000120CD">
              <w:rPr>
                <w:rFonts w:asciiTheme="minorEastAsia" w:eastAsiaTheme="minorEastAsia" w:hAnsiTheme="minorEastAsia" w:hint="eastAsia"/>
                <w:sz w:val="20"/>
                <w:szCs w:val="20"/>
              </w:rPr>
              <w:t>における</w:t>
            </w:r>
            <w:r w:rsidR="00D875B2" w:rsidRPr="000120CD">
              <w:rPr>
                <w:rFonts w:asciiTheme="minorEastAsia" w:eastAsiaTheme="minorEastAsia" w:hAnsiTheme="minorEastAsia" w:hint="eastAsia"/>
                <w:sz w:val="20"/>
                <w:szCs w:val="20"/>
              </w:rPr>
              <w:t>家庭への情報提供に関する肯定率</w:t>
            </w:r>
            <w:r w:rsidR="0066272F" w:rsidRPr="000120CD">
              <w:rPr>
                <w:rFonts w:asciiTheme="minorEastAsia" w:eastAsiaTheme="minorEastAsia" w:hAnsiTheme="minorEastAsia" w:hint="eastAsia"/>
                <w:sz w:val="20"/>
                <w:szCs w:val="20"/>
              </w:rPr>
              <w:t xml:space="preserve">85 </w:t>
            </w:r>
            <w:r w:rsidR="00D875B2" w:rsidRPr="000120CD">
              <w:rPr>
                <w:rFonts w:asciiTheme="minorEastAsia" w:eastAsiaTheme="minorEastAsia" w:hAnsiTheme="minorEastAsia" w:hint="eastAsia"/>
                <w:sz w:val="20"/>
                <w:szCs w:val="20"/>
              </w:rPr>
              <w:t>％</w:t>
            </w:r>
            <w:r w:rsidR="006A0D34" w:rsidRPr="000120CD">
              <w:rPr>
                <w:rFonts w:asciiTheme="minorEastAsia" w:eastAsiaTheme="minorEastAsia" w:hAnsiTheme="minorEastAsia" w:hint="eastAsia"/>
                <w:sz w:val="20"/>
                <w:szCs w:val="20"/>
              </w:rPr>
              <w:t>以上</w:t>
            </w:r>
            <w:r w:rsidRPr="000120CD">
              <w:rPr>
                <w:rFonts w:asciiTheme="minorEastAsia" w:eastAsiaTheme="minorEastAsia" w:hAnsiTheme="minorEastAsia"/>
                <w:sz w:val="20"/>
                <w:szCs w:val="20"/>
              </w:rPr>
              <w:t>。</w:t>
            </w:r>
            <w:r w:rsidR="00C711B0" w:rsidRPr="000120CD">
              <w:rPr>
                <w:rFonts w:asciiTheme="minorEastAsia" w:eastAsiaTheme="minorEastAsia" w:hAnsiTheme="minorEastAsia"/>
                <w:sz w:val="20"/>
                <w:szCs w:val="20"/>
              </w:rPr>
              <w:t>（</w:t>
            </w:r>
            <w:r w:rsidR="00DF4F2F" w:rsidRPr="000120CD">
              <w:rPr>
                <w:rFonts w:asciiTheme="minorEastAsia" w:eastAsiaTheme="minorEastAsia" w:hAnsiTheme="minorEastAsia"/>
                <w:sz w:val="20"/>
                <w:szCs w:val="20"/>
              </w:rPr>
              <w:t>H</w:t>
            </w:r>
            <w:r w:rsidR="00DF4F2F" w:rsidRPr="000120CD">
              <w:rPr>
                <w:rFonts w:asciiTheme="minorEastAsia" w:eastAsiaTheme="minorEastAsia" w:hAnsiTheme="minorEastAsia" w:hint="eastAsia"/>
                <w:sz w:val="20"/>
                <w:szCs w:val="20"/>
              </w:rPr>
              <w:t>30</w:t>
            </w:r>
            <w:r w:rsidR="00C711B0" w:rsidRPr="000120CD">
              <w:rPr>
                <w:rFonts w:asciiTheme="minorEastAsia" w:eastAsiaTheme="minorEastAsia" w:hAnsiTheme="minorEastAsia"/>
                <w:sz w:val="20"/>
                <w:szCs w:val="20"/>
              </w:rPr>
              <w:t>；</w:t>
            </w:r>
            <w:r w:rsidR="006563B2" w:rsidRPr="000120CD">
              <w:rPr>
                <w:rFonts w:asciiTheme="minorEastAsia" w:eastAsiaTheme="minorEastAsia" w:hAnsiTheme="minorEastAsia" w:hint="eastAsia"/>
                <w:sz w:val="20"/>
                <w:szCs w:val="20"/>
              </w:rPr>
              <w:t>84.3</w:t>
            </w:r>
            <w:r w:rsidR="00D875B2" w:rsidRPr="000120CD">
              <w:rPr>
                <w:rFonts w:asciiTheme="minorEastAsia" w:eastAsiaTheme="minorEastAsia" w:hAnsiTheme="minorEastAsia" w:hint="eastAsia"/>
                <w:sz w:val="20"/>
                <w:szCs w:val="20"/>
              </w:rPr>
              <w:t>%）</w:t>
            </w:r>
          </w:p>
          <w:p w:rsidR="003A4F5C" w:rsidRPr="000120CD" w:rsidRDefault="00865AF3" w:rsidP="00A27EDA">
            <w:pPr>
              <w:spacing w:line="320" w:lineRule="exact"/>
              <w:ind w:left="200" w:hangingChars="100" w:hanging="200"/>
              <w:rPr>
                <w:rFonts w:asciiTheme="minorEastAsia" w:eastAsiaTheme="minorEastAsia" w:hAnsiTheme="minorEastAsia"/>
                <w:color w:val="FF0000"/>
                <w:sz w:val="20"/>
                <w:szCs w:val="20"/>
              </w:rPr>
            </w:pPr>
            <w:r w:rsidRPr="000120CD">
              <w:rPr>
                <w:rFonts w:asciiTheme="minorEastAsia" w:eastAsiaTheme="minorEastAsia" w:hAnsiTheme="minorEastAsia" w:hint="eastAsia"/>
                <w:sz w:val="20"/>
                <w:szCs w:val="20"/>
              </w:rPr>
              <w:t>・学校メールマガジンの配信</w:t>
            </w:r>
            <w:r w:rsidR="007F63C2" w:rsidRPr="000120CD">
              <w:rPr>
                <w:rFonts w:asciiTheme="minorEastAsia" w:eastAsiaTheme="minorEastAsia" w:hAnsiTheme="minorEastAsia" w:hint="eastAsia"/>
                <w:sz w:val="20"/>
                <w:szCs w:val="20"/>
              </w:rPr>
              <w:t xml:space="preserve">  </w:t>
            </w:r>
            <w:r w:rsidRPr="000120CD">
              <w:rPr>
                <w:rFonts w:asciiTheme="minorEastAsia" w:eastAsiaTheme="minorEastAsia" w:hAnsiTheme="minorEastAsia" w:hint="eastAsia"/>
                <w:sz w:val="20"/>
                <w:szCs w:val="20"/>
              </w:rPr>
              <w:t>回</w:t>
            </w:r>
            <w:r w:rsidR="006073CC" w:rsidRPr="000120CD">
              <w:rPr>
                <w:rFonts w:asciiTheme="minorEastAsia" w:eastAsiaTheme="minorEastAsia" w:hAnsiTheme="minorEastAsia" w:hint="eastAsia"/>
                <w:sz w:val="20"/>
                <w:szCs w:val="20"/>
              </w:rPr>
              <w:t>数</w:t>
            </w:r>
            <w:r w:rsidR="00551353" w:rsidRPr="000120CD">
              <w:rPr>
                <w:rFonts w:asciiTheme="minorEastAsia" w:eastAsiaTheme="minorEastAsia" w:hAnsiTheme="minorEastAsia" w:hint="eastAsia"/>
                <w:sz w:val="20"/>
                <w:szCs w:val="20"/>
              </w:rPr>
              <w:t>60</w:t>
            </w:r>
            <w:r w:rsidR="006073CC" w:rsidRPr="000120CD">
              <w:rPr>
                <w:rFonts w:asciiTheme="minorEastAsia" w:eastAsiaTheme="minorEastAsia" w:hAnsiTheme="minorEastAsia" w:hint="eastAsia"/>
                <w:sz w:val="20"/>
                <w:szCs w:val="20"/>
              </w:rPr>
              <w:t>回</w:t>
            </w:r>
            <w:r w:rsidR="00802694" w:rsidRPr="000120CD">
              <w:rPr>
                <w:rFonts w:asciiTheme="minorEastAsia" w:eastAsiaTheme="minorEastAsia" w:hAnsiTheme="minorEastAsia" w:hint="eastAsia"/>
                <w:sz w:val="20"/>
                <w:szCs w:val="20"/>
              </w:rPr>
              <w:t>以上を維持</w:t>
            </w:r>
            <w:r w:rsidRPr="000120CD">
              <w:rPr>
                <w:rFonts w:asciiTheme="minorEastAsia" w:eastAsiaTheme="minorEastAsia" w:hAnsiTheme="minorEastAsia"/>
                <w:sz w:val="20"/>
                <w:szCs w:val="20"/>
              </w:rPr>
              <w:t>（H</w:t>
            </w:r>
            <w:r w:rsidR="00DF4F2F" w:rsidRPr="000120CD">
              <w:rPr>
                <w:rFonts w:asciiTheme="minorEastAsia" w:eastAsiaTheme="minorEastAsia" w:hAnsiTheme="minorEastAsia" w:hint="eastAsia"/>
                <w:sz w:val="20"/>
                <w:szCs w:val="20"/>
              </w:rPr>
              <w:t>30</w:t>
            </w:r>
            <w:r w:rsidR="00A27EDA" w:rsidRPr="000120CD">
              <w:rPr>
                <w:rFonts w:asciiTheme="minorEastAsia" w:eastAsiaTheme="minorEastAsia" w:hAnsiTheme="minorEastAsia" w:hint="eastAsia"/>
                <w:sz w:val="20"/>
                <w:szCs w:val="20"/>
              </w:rPr>
              <w:t>；</w:t>
            </w:r>
            <w:r w:rsidR="002F404A" w:rsidRPr="000120CD">
              <w:rPr>
                <w:rFonts w:asciiTheme="minorEastAsia" w:eastAsiaTheme="minorEastAsia" w:hAnsiTheme="minorEastAsia" w:hint="eastAsia"/>
                <w:sz w:val="20"/>
                <w:szCs w:val="20"/>
              </w:rPr>
              <w:t>77</w:t>
            </w:r>
            <w:r w:rsidRPr="000120CD">
              <w:rPr>
                <w:rFonts w:asciiTheme="minorEastAsia" w:eastAsiaTheme="minorEastAsia" w:hAnsiTheme="minorEastAsia" w:hint="eastAsia"/>
                <w:sz w:val="20"/>
                <w:szCs w:val="20"/>
              </w:rPr>
              <w:t>回</w:t>
            </w:r>
            <w:r w:rsidRPr="000120CD">
              <w:rPr>
                <w:rFonts w:asciiTheme="minorEastAsia" w:eastAsiaTheme="minorEastAsia" w:hAnsiTheme="minorEastAsia"/>
                <w:sz w:val="20"/>
                <w:szCs w:val="20"/>
              </w:rPr>
              <w:t>）</w:t>
            </w:r>
          </w:p>
          <w:p w:rsidR="009C6726" w:rsidRPr="000120CD" w:rsidRDefault="007F63C2" w:rsidP="007F63C2">
            <w:pPr>
              <w:spacing w:line="320" w:lineRule="exact"/>
              <w:ind w:left="200" w:hangingChars="100" w:hanging="200"/>
              <w:rPr>
                <w:rFonts w:asciiTheme="minorEastAsia" w:eastAsiaTheme="minorEastAsia" w:hAnsiTheme="minorEastAsia"/>
                <w:sz w:val="20"/>
                <w:szCs w:val="20"/>
              </w:rPr>
            </w:pPr>
            <w:r w:rsidRPr="000120CD">
              <w:rPr>
                <w:rFonts w:asciiTheme="minorEastAsia" w:eastAsiaTheme="minorEastAsia" w:hAnsiTheme="minorEastAsia" w:hint="eastAsia"/>
                <w:sz w:val="20"/>
                <w:szCs w:val="20"/>
              </w:rPr>
              <w:t>・</w:t>
            </w:r>
            <w:r w:rsidR="005E335E" w:rsidRPr="000120CD">
              <w:rPr>
                <w:rFonts w:asciiTheme="minorEastAsia" w:eastAsiaTheme="minorEastAsia" w:hAnsiTheme="minorEastAsia" w:hint="eastAsia"/>
                <w:sz w:val="20"/>
                <w:szCs w:val="20"/>
              </w:rPr>
              <w:t>学校</w:t>
            </w:r>
            <w:r w:rsidRPr="000120CD">
              <w:rPr>
                <w:rFonts w:asciiTheme="minorEastAsia" w:eastAsiaTheme="minorEastAsia" w:hAnsiTheme="minorEastAsia" w:hint="eastAsia"/>
                <w:sz w:val="20"/>
                <w:szCs w:val="20"/>
              </w:rPr>
              <w:t>新聞「芥川」の発行回数、</w:t>
            </w:r>
            <w:r w:rsidR="009C6726" w:rsidRPr="000120CD">
              <w:rPr>
                <w:rFonts w:asciiTheme="minorEastAsia" w:eastAsiaTheme="minorEastAsia" w:hAnsiTheme="minorEastAsia"/>
                <w:sz w:val="20"/>
                <w:szCs w:val="20"/>
              </w:rPr>
              <w:t>年間</w:t>
            </w:r>
            <w:r w:rsidR="00B10676" w:rsidRPr="000120CD">
              <w:rPr>
                <w:rFonts w:asciiTheme="minorEastAsia" w:eastAsiaTheme="minorEastAsia" w:hAnsiTheme="minorEastAsia" w:hint="eastAsia"/>
                <w:sz w:val="20"/>
                <w:szCs w:val="20"/>
              </w:rPr>
              <w:t xml:space="preserve"> 10</w:t>
            </w:r>
            <w:r w:rsidR="009C6726" w:rsidRPr="000120CD">
              <w:rPr>
                <w:rFonts w:asciiTheme="minorEastAsia" w:eastAsiaTheme="minorEastAsia" w:hAnsiTheme="minorEastAsia"/>
                <w:sz w:val="20"/>
                <w:szCs w:val="20"/>
              </w:rPr>
              <w:t>回以上</w:t>
            </w:r>
            <w:r w:rsidR="00AB3EE3" w:rsidRPr="000120CD">
              <w:rPr>
                <w:rFonts w:asciiTheme="minorEastAsia" w:eastAsiaTheme="minorEastAsia" w:hAnsiTheme="minorEastAsia"/>
                <w:sz w:val="20"/>
                <w:szCs w:val="20"/>
              </w:rPr>
              <w:t>の水準</w:t>
            </w:r>
            <w:r w:rsidR="00B10676" w:rsidRPr="000120CD">
              <w:rPr>
                <w:rFonts w:asciiTheme="minorEastAsia" w:eastAsiaTheme="minorEastAsia" w:hAnsiTheme="minorEastAsia" w:hint="eastAsia"/>
                <w:sz w:val="20"/>
                <w:szCs w:val="20"/>
              </w:rPr>
              <w:t>を</w:t>
            </w:r>
            <w:r w:rsidR="00AB3EE3" w:rsidRPr="000120CD">
              <w:rPr>
                <w:rFonts w:asciiTheme="minorEastAsia" w:eastAsiaTheme="minorEastAsia" w:hAnsiTheme="minorEastAsia"/>
                <w:sz w:val="20"/>
                <w:szCs w:val="20"/>
              </w:rPr>
              <w:t>維持</w:t>
            </w:r>
            <w:r w:rsidR="009C6726" w:rsidRPr="000120CD">
              <w:rPr>
                <w:rFonts w:asciiTheme="minorEastAsia" w:eastAsiaTheme="minorEastAsia" w:hAnsiTheme="minorEastAsia"/>
                <w:sz w:val="20"/>
                <w:szCs w:val="20"/>
              </w:rPr>
              <w:t>。</w:t>
            </w:r>
            <w:r w:rsidR="00AC7973" w:rsidRPr="000120CD">
              <w:rPr>
                <w:rFonts w:asciiTheme="minorEastAsia" w:eastAsiaTheme="minorEastAsia" w:hAnsiTheme="minorEastAsia"/>
                <w:sz w:val="20"/>
                <w:szCs w:val="20"/>
              </w:rPr>
              <w:t>（</w:t>
            </w:r>
            <w:r w:rsidR="00EB399F" w:rsidRPr="000120CD">
              <w:rPr>
                <w:rFonts w:asciiTheme="minorEastAsia" w:eastAsiaTheme="minorEastAsia" w:hAnsiTheme="minorEastAsia"/>
                <w:sz w:val="20"/>
                <w:szCs w:val="20"/>
              </w:rPr>
              <w:t>H</w:t>
            </w:r>
            <w:r w:rsidR="00DF4F2F" w:rsidRPr="000120CD">
              <w:rPr>
                <w:rFonts w:asciiTheme="minorEastAsia" w:eastAsiaTheme="minorEastAsia" w:hAnsiTheme="minorEastAsia" w:hint="eastAsia"/>
                <w:sz w:val="20"/>
                <w:szCs w:val="20"/>
              </w:rPr>
              <w:t>30</w:t>
            </w:r>
            <w:r w:rsidR="00AC7973" w:rsidRPr="000120CD">
              <w:rPr>
                <w:rFonts w:asciiTheme="minorEastAsia" w:eastAsiaTheme="minorEastAsia" w:hAnsiTheme="minorEastAsia"/>
                <w:sz w:val="20"/>
                <w:szCs w:val="20"/>
              </w:rPr>
              <w:t>；</w:t>
            </w:r>
            <w:r w:rsidR="002F404A" w:rsidRPr="000120CD">
              <w:rPr>
                <w:rFonts w:asciiTheme="minorEastAsia" w:eastAsiaTheme="minorEastAsia" w:hAnsiTheme="minorEastAsia" w:hint="eastAsia"/>
                <w:sz w:val="20"/>
                <w:szCs w:val="20"/>
              </w:rPr>
              <w:t>11</w:t>
            </w:r>
            <w:r w:rsidR="00AC7973" w:rsidRPr="000120CD">
              <w:rPr>
                <w:rFonts w:asciiTheme="minorEastAsia" w:eastAsiaTheme="minorEastAsia" w:hAnsiTheme="minorEastAsia"/>
                <w:sz w:val="20"/>
                <w:szCs w:val="20"/>
              </w:rPr>
              <w:t>回）</w:t>
            </w:r>
          </w:p>
          <w:p w:rsidR="009C6726" w:rsidRPr="000120CD" w:rsidRDefault="009C6726" w:rsidP="008B79D2">
            <w:pPr>
              <w:spacing w:line="320" w:lineRule="exact"/>
              <w:rPr>
                <w:rFonts w:asciiTheme="minorEastAsia" w:eastAsiaTheme="minorEastAsia" w:hAnsiTheme="minorEastAsia"/>
                <w:sz w:val="20"/>
                <w:szCs w:val="20"/>
              </w:rPr>
            </w:pPr>
          </w:p>
          <w:p w:rsidR="008B79D2" w:rsidRPr="000120CD" w:rsidRDefault="008B79D2" w:rsidP="008B79D2">
            <w:pPr>
              <w:spacing w:line="320" w:lineRule="exact"/>
              <w:rPr>
                <w:rFonts w:asciiTheme="minorEastAsia" w:eastAsiaTheme="minorEastAsia" w:hAnsiTheme="minorEastAsia"/>
                <w:color w:val="FF0000"/>
                <w:sz w:val="20"/>
                <w:szCs w:val="20"/>
              </w:rPr>
            </w:pPr>
          </w:p>
        </w:tc>
        <w:tc>
          <w:tcPr>
            <w:tcW w:w="4430" w:type="dxa"/>
            <w:tcBorders>
              <w:left w:val="dashed" w:sz="4" w:space="0" w:color="auto"/>
              <w:right w:val="single" w:sz="4" w:space="0" w:color="auto"/>
            </w:tcBorders>
            <w:shd w:val="clear" w:color="auto" w:fill="auto"/>
          </w:tcPr>
          <w:p w:rsidR="003A4F5C" w:rsidRDefault="003A4F5C" w:rsidP="00326C5F">
            <w:pPr>
              <w:spacing w:line="320" w:lineRule="exact"/>
              <w:ind w:leftChars="100" w:left="210"/>
              <w:rPr>
                <w:rFonts w:asciiTheme="minorEastAsia" w:eastAsiaTheme="minorEastAsia" w:hAnsiTheme="minorEastAsia"/>
                <w:sz w:val="20"/>
                <w:szCs w:val="20"/>
              </w:rPr>
            </w:pPr>
          </w:p>
          <w:p w:rsidR="00DF4F2F" w:rsidRPr="00A93678" w:rsidRDefault="00DF4F2F" w:rsidP="00326C5F">
            <w:pPr>
              <w:spacing w:line="320" w:lineRule="exact"/>
              <w:ind w:leftChars="100" w:left="210"/>
              <w:rPr>
                <w:rFonts w:asciiTheme="minorEastAsia" w:eastAsiaTheme="minorEastAsia" w:hAnsiTheme="minorEastAsia"/>
                <w:sz w:val="20"/>
                <w:szCs w:val="20"/>
              </w:rPr>
            </w:pPr>
          </w:p>
        </w:tc>
      </w:tr>
    </w:tbl>
    <w:p w:rsidR="00D81C5E" w:rsidRDefault="00D81C5E" w:rsidP="009B4499">
      <w:pPr>
        <w:spacing w:line="120" w:lineRule="exact"/>
      </w:pPr>
    </w:p>
    <w:sectPr w:rsidR="00D81C5E" w:rsidSect="0020581D">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82" w:rsidRDefault="00DB7D82">
      <w:r>
        <w:separator/>
      </w:r>
    </w:p>
  </w:endnote>
  <w:endnote w:type="continuationSeparator" w:id="0">
    <w:p w:rsidR="00DB7D82" w:rsidRDefault="00DB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82" w:rsidRDefault="00DB7D82">
      <w:r>
        <w:separator/>
      </w:r>
    </w:p>
  </w:footnote>
  <w:footnote w:type="continuationSeparator" w:id="0">
    <w:p w:rsidR="00DB7D82" w:rsidRDefault="00DB7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60" w:rsidRDefault="005B0260"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B3613">
      <w:rPr>
        <w:rFonts w:ascii="ＭＳ ゴシック" w:eastAsia="ＭＳ ゴシック" w:hAnsi="ＭＳ ゴシック" w:hint="eastAsia"/>
        <w:sz w:val="20"/>
        <w:szCs w:val="20"/>
      </w:rPr>
      <w:t>１１８</w:t>
    </w:r>
  </w:p>
  <w:p w:rsidR="005B0260" w:rsidRDefault="005B0260" w:rsidP="00225A63">
    <w:pPr>
      <w:spacing w:line="360" w:lineRule="exact"/>
      <w:ind w:rightChars="100" w:right="210"/>
      <w:jc w:val="right"/>
      <w:rPr>
        <w:rFonts w:ascii="ＭＳ ゴシック" w:eastAsia="ＭＳ ゴシック" w:hAnsi="ＭＳ ゴシック"/>
        <w:sz w:val="20"/>
        <w:szCs w:val="20"/>
      </w:rPr>
    </w:pPr>
  </w:p>
  <w:p w:rsidR="005B0260" w:rsidRPr="003A3356" w:rsidRDefault="005B0260" w:rsidP="003A3356">
    <w:pPr>
      <w:spacing w:line="360" w:lineRule="exact"/>
      <w:ind w:rightChars="100" w:right="210"/>
      <w:jc w:val="right"/>
      <w:rPr>
        <w:rFonts w:ascii="ＭＳ 明朝" w:hAnsi="ＭＳ 明朝"/>
        <w:b/>
        <w:sz w:val="24"/>
      </w:rPr>
    </w:pPr>
    <w:r>
      <w:rPr>
        <w:rFonts w:ascii="ＭＳ 明朝" w:hAnsi="ＭＳ 明朝" w:hint="eastAsia"/>
        <w:b/>
        <w:sz w:val="24"/>
      </w:rPr>
      <w:t>府立芥川高等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E3005"/>
    <w:multiLevelType w:val="hybridMultilevel"/>
    <w:tmpl w:val="A75C0F08"/>
    <w:lvl w:ilvl="0" w:tplc="32E25C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D45BD"/>
    <w:multiLevelType w:val="hybridMultilevel"/>
    <w:tmpl w:val="A37C6278"/>
    <w:lvl w:ilvl="0" w:tplc="DE201A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22186F"/>
    <w:multiLevelType w:val="hybridMultilevel"/>
    <w:tmpl w:val="F6FE11D2"/>
    <w:lvl w:ilvl="0" w:tplc="8786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2DE6031"/>
    <w:multiLevelType w:val="hybridMultilevel"/>
    <w:tmpl w:val="A3E2C068"/>
    <w:lvl w:ilvl="0" w:tplc="FF10D3B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6A0C60"/>
    <w:multiLevelType w:val="hybridMultilevel"/>
    <w:tmpl w:val="D812BA94"/>
    <w:lvl w:ilvl="0" w:tplc="4EA0B5A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AC7905"/>
    <w:multiLevelType w:val="hybridMultilevel"/>
    <w:tmpl w:val="05226CBA"/>
    <w:lvl w:ilvl="0" w:tplc="6472D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6E18C9"/>
    <w:multiLevelType w:val="hybridMultilevel"/>
    <w:tmpl w:val="C2C8F6BE"/>
    <w:lvl w:ilvl="0" w:tplc="19263C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CD5CE4"/>
    <w:multiLevelType w:val="hybridMultilevel"/>
    <w:tmpl w:val="5EF2DDB6"/>
    <w:lvl w:ilvl="0" w:tplc="F19458A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453700"/>
    <w:multiLevelType w:val="hybridMultilevel"/>
    <w:tmpl w:val="19BCC602"/>
    <w:lvl w:ilvl="0" w:tplc="311EA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894C77"/>
    <w:multiLevelType w:val="hybridMultilevel"/>
    <w:tmpl w:val="AC3277E4"/>
    <w:lvl w:ilvl="0" w:tplc="432A0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40B3E"/>
    <w:multiLevelType w:val="hybridMultilevel"/>
    <w:tmpl w:val="B9965F24"/>
    <w:lvl w:ilvl="0" w:tplc="E2A0BFA6">
      <w:start w:val="5"/>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7"/>
  </w:num>
  <w:num w:numId="6">
    <w:abstractNumId w:val="26"/>
  </w:num>
  <w:num w:numId="7">
    <w:abstractNumId w:val="20"/>
  </w:num>
  <w:num w:numId="8">
    <w:abstractNumId w:val="11"/>
  </w:num>
  <w:num w:numId="9">
    <w:abstractNumId w:val="22"/>
  </w:num>
  <w:num w:numId="10">
    <w:abstractNumId w:val="3"/>
  </w:num>
  <w:num w:numId="11">
    <w:abstractNumId w:val="9"/>
  </w:num>
  <w:num w:numId="12">
    <w:abstractNumId w:val="18"/>
  </w:num>
  <w:num w:numId="13">
    <w:abstractNumId w:val="16"/>
  </w:num>
  <w:num w:numId="14">
    <w:abstractNumId w:val="14"/>
  </w:num>
  <w:num w:numId="15">
    <w:abstractNumId w:val="15"/>
  </w:num>
  <w:num w:numId="16">
    <w:abstractNumId w:val="0"/>
  </w:num>
  <w:num w:numId="17">
    <w:abstractNumId w:val="8"/>
  </w:num>
  <w:num w:numId="18">
    <w:abstractNumId w:val="2"/>
  </w:num>
  <w:num w:numId="19">
    <w:abstractNumId w:val="21"/>
  </w:num>
  <w:num w:numId="20">
    <w:abstractNumId w:val="1"/>
  </w:num>
  <w:num w:numId="21">
    <w:abstractNumId w:val="13"/>
  </w:num>
  <w:num w:numId="22">
    <w:abstractNumId w:val="10"/>
  </w:num>
  <w:num w:numId="23">
    <w:abstractNumId w:val="6"/>
  </w:num>
  <w:num w:numId="24">
    <w:abstractNumId w:val="12"/>
  </w:num>
  <w:num w:numId="25">
    <w:abstractNumId w:val="24"/>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C1C"/>
    <w:rsid w:val="000052D4"/>
    <w:rsid w:val="00010072"/>
    <w:rsid w:val="000120CD"/>
    <w:rsid w:val="00013C0C"/>
    <w:rsid w:val="00014126"/>
    <w:rsid w:val="00014961"/>
    <w:rsid w:val="000156EF"/>
    <w:rsid w:val="000175CD"/>
    <w:rsid w:val="00017B9F"/>
    <w:rsid w:val="00025DAC"/>
    <w:rsid w:val="00027CF8"/>
    <w:rsid w:val="00030D0B"/>
    <w:rsid w:val="00031A86"/>
    <w:rsid w:val="00031FED"/>
    <w:rsid w:val="000354D4"/>
    <w:rsid w:val="00041D62"/>
    <w:rsid w:val="00045480"/>
    <w:rsid w:val="00045CCD"/>
    <w:rsid w:val="000470D6"/>
    <w:rsid w:val="000524AE"/>
    <w:rsid w:val="000641F3"/>
    <w:rsid w:val="00070B06"/>
    <w:rsid w:val="00071BE9"/>
    <w:rsid w:val="000724B0"/>
    <w:rsid w:val="00087072"/>
    <w:rsid w:val="00090AC9"/>
    <w:rsid w:val="00091587"/>
    <w:rsid w:val="0009658C"/>
    <w:rsid w:val="000967CE"/>
    <w:rsid w:val="000A1890"/>
    <w:rsid w:val="000A225A"/>
    <w:rsid w:val="000A717C"/>
    <w:rsid w:val="000B0C54"/>
    <w:rsid w:val="000B395F"/>
    <w:rsid w:val="000B78F7"/>
    <w:rsid w:val="000B7F10"/>
    <w:rsid w:val="000C0CDB"/>
    <w:rsid w:val="000C381D"/>
    <w:rsid w:val="000D1B70"/>
    <w:rsid w:val="000D7707"/>
    <w:rsid w:val="000D7C02"/>
    <w:rsid w:val="000E13A5"/>
    <w:rsid w:val="000E1F4D"/>
    <w:rsid w:val="000E391B"/>
    <w:rsid w:val="000E3E33"/>
    <w:rsid w:val="000E5470"/>
    <w:rsid w:val="000E57F4"/>
    <w:rsid w:val="000E627B"/>
    <w:rsid w:val="000E6B9D"/>
    <w:rsid w:val="000E79D1"/>
    <w:rsid w:val="000F25B8"/>
    <w:rsid w:val="000F639C"/>
    <w:rsid w:val="000F64C7"/>
    <w:rsid w:val="000F772D"/>
    <w:rsid w:val="000F7917"/>
    <w:rsid w:val="000F7B2E"/>
    <w:rsid w:val="00100533"/>
    <w:rsid w:val="00100CC5"/>
    <w:rsid w:val="00103546"/>
    <w:rsid w:val="001063E9"/>
    <w:rsid w:val="001112AC"/>
    <w:rsid w:val="00112A5C"/>
    <w:rsid w:val="00114A49"/>
    <w:rsid w:val="00120F26"/>
    <w:rsid w:val="001218A7"/>
    <w:rsid w:val="001229DC"/>
    <w:rsid w:val="00122E47"/>
    <w:rsid w:val="00124B30"/>
    <w:rsid w:val="00127958"/>
    <w:rsid w:val="00127BB5"/>
    <w:rsid w:val="001306D1"/>
    <w:rsid w:val="00132D6F"/>
    <w:rsid w:val="00134824"/>
    <w:rsid w:val="00134C8C"/>
    <w:rsid w:val="001350DD"/>
    <w:rsid w:val="00135CE9"/>
    <w:rsid w:val="00137359"/>
    <w:rsid w:val="00141008"/>
    <w:rsid w:val="00145D50"/>
    <w:rsid w:val="001504CF"/>
    <w:rsid w:val="00151313"/>
    <w:rsid w:val="00151F9C"/>
    <w:rsid w:val="00157860"/>
    <w:rsid w:val="00160CD1"/>
    <w:rsid w:val="00162BAC"/>
    <w:rsid w:val="00170B7B"/>
    <w:rsid w:val="0018261A"/>
    <w:rsid w:val="00184B1B"/>
    <w:rsid w:val="001861CA"/>
    <w:rsid w:val="00192419"/>
    <w:rsid w:val="00193569"/>
    <w:rsid w:val="00195DCF"/>
    <w:rsid w:val="001A006F"/>
    <w:rsid w:val="001A331B"/>
    <w:rsid w:val="001A4539"/>
    <w:rsid w:val="001B38EB"/>
    <w:rsid w:val="001C0F2E"/>
    <w:rsid w:val="001C6B84"/>
    <w:rsid w:val="001C7820"/>
    <w:rsid w:val="001C7FE4"/>
    <w:rsid w:val="001D401B"/>
    <w:rsid w:val="001D44D9"/>
    <w:rsid w:val="001D5135"/>
    <w:rsid w:val="001E15DB"/>
    <w:rsid w:val="001E22E7"/>
    <w:rsid w:val="001E43BD"/>
    <w:rsid w:val="001E4FDA"/>
    <w:rsid w:val="001F1412"/>
    <w:rsid w:val="001F472F"/>
    <w:rsid w:val="00201C86"/>
    <w:rsid w:val="002034A6"/>
    <w:rsid w:val="0020581D"/>
    <w:rsid w:val="0021285A"/>
    <w:rsid w:val="00216169"/>
    <w:rsid w:val="002200F2"/>
    <w:rsid w:val="0022073E"/>
    <w:rsid w:val="00220AE7"/>
    <w:rsid w:val="00221AA2"/>
    <w:rsid w:val="00224AB0"/>
    <w:rsid w:val="00225A63"/>
    <w:rsid w:val="00225C70"/>
    <w:rsid w:val="00225CF1"/>
    <w:rsid w:val="0022796B"/>
    <w:rsid w:val="00230487"/>
    <w:rsid w:val="00233E1A"/>
    <w:rsid w:val="00235785"/>
    <w:rsid w:val="00235B86"/>
    <w:rsid w:val="0024006D"/>
    <w:rsid w:val="002439A4"/>
    <w:rsid w:val="0024688F"/>
    <w:rsid w:val="002479D4"/>
    <w:rsid w:val="00250318"/>
    <w:rsid w:val="00253C1E"/>
    <w:rsid w:val="00262794"/>
    <w:rsid w:val="00267D3C"/>
    <w:rsid w:val="00271252"/>
    <w:rsid w:val="0027129F"/>
    <w:rsid w:val="00274799"/>
    <w:rsid w:val="00274864"/>
    <w:rsid w:val="00277476"/>
    <w:rsid w:val="002850F1"/>
    <w:rsid w:val="0028518A"/>
    <w:rsid w:val="0028576D"/>
    <w:rsid w:val="00286CE4"/>
    <w:rsid w:val="00293604"/>
    <w:rsid w:val="00295EB2"/>
    <w:rsid w:val="0029712A"/>
    <w:rsid w:val="002A0AA7"/>
    <w:rsid w:val="002A148E"/>
    <w:rsid w:val="002A5F31"/>
    <w:rsid w:val="002A766F"/>
    <w:rsid w:val="002B0BC8"/>
    <w:rsid w:val="002B3BE1"/>
    <w:rsid w:val="002B690B"/>
    <w:rsid w:val="002C40DD"/>
    <w:rsid w:val="002C423D"/>
    <w:rsid w:val="002D30E0"/>
    <w:rsid w:val="002F404A"/>
    <w:rsid w:val="002F5B72"/>
    <w:rsid w:val="002F608A"/>
    <w:rsid w:val="002F62DD"/>
    <w:rsid w:val="002F6701"/>
    <w:rsid w:val="002F6D54"/>
    <w:rsid w:val="002F6E1B"/>
    <w:rsid w:val="002F78D7"/>
    <w:rsid w:val="002F7C8C"/>
    <w:rsid w:val="00301498"/>
    <w:rsid w:val="00301B59"/>
    <w:rsid w:val="003029E3"/>
    <w:rsid w:val="00302EB2"/>
    <w:rsid w:val="0030555A"/>
    <w:rsid w:val="00305770"/>
    <w:rsid w:val="00305D0E"/>
    <w:rsid w:val="00310645"/>
    <w:rsid w:val="0031492C"/>
    <w:rsid w:val="0032230A"/>
    <w:rsid w:val="00324B67"/>
    <w:rsid w:val="00326C5F"/>
    <w:rsid w:val="00331961"/>
    <w:rsid w:val="00334F83"/>
    <w:rsid w:val="00336089"/>
    <w:rsid w:val="003377FA"/>
    <w:rsid w:val="00337B67"/>
    <w:rsid w:val="00337EED"/>
    <w:rsid w:val="00337F41"/>
    <w:rsid w:val="00340DBF"/>
    <w:rsid w:val="003428B2"/>
    <w:rsid w:val="003473D9"/>
    <w:rsid w:val="00350953"/>
    <w:rsid w:val="0035477E"/>
    <w:rsid w:val="003551CD"/>
    <w:rsid w:val="0036174C"/>
    <w:rsid w:val="00364F35"/>
    <w:rsid w:val="00365934"/>
    <w:rsid w:val="003730D3"/>
    <w:rsid w:val="0037367C"/>
    <w:rsid w:val="0037506F"/>
    <w:rsid w:val="00376130"/>
    <w:rsid w:val="00384C02"/>
    <w:rsid w:val="00386133"/>
    <w:rsid w:val="00387D41"/>
    <w:rsid w:val="00392742"/>
    <w:rsid w:val="0039298D"/>
    <w:rsid w:val="003A00C4"/>
    <w:rsid w:val="003A3356"/>
    <w:rsid w:val="003A4F5C"/>
    <w:rsid w:val="003A62E8"/>
    <w:rsid w:val="003C503E"/>
    <w:rsid w:val="003D288C"/>
    <w:rsid w:val="003D2C9D"/>
    <w:rsid w:val="003D71A7"/>
    <w:rsid w:val="003D7473"/>
    <w:rsid w:val="003E0087"/>
    <w:rsid w:val="003E55A0"/>
    <w:rsid w:val="003F31E8"/>
    <w:rsid w:val="003F3553"/>
    <w:rsid w:val="00400648"/>
    <w:rsid w:val="00401B2A"/>
    <w:rsid w:val="00404CB9"/>
    <w:rsid w:val="00407905"/>
    <w:rsid w:val="00414618"/>
    <w:rsid w:val="00416A59"/>
    <w:rsid w:val="004243CF"/>
    <w:rsid w:val="004245A1"/>
    <w:rsid w:val="00425082"/>
    <w:rsid w:val="00427E0B"/>
    <w:rsid w:val="00431214"/>
    <w:rsid w:val="004312EE"/>
    <w:rsid w:val="00431D50"/>
    <w:rsid w:val="0043334E"/>
    <w:rsid w:val="004368AD"/>
    <w:rsid w:val="00436BBA"/>
    <w:rsid w:val="00441743"/>
    <w:rsid w:val="00444219"/>
    <w:rsid w:val="00444BFB"/>
    <w:rsid w:val="00445E74"/>
    <w:rsid w:val="00450FC4"/>
    <w:rsid w:val="00451E9A"/>
    <w:rsid w:val="00454AF4"/>
    <w:rsid w:val="004552E5"/>
    <w:rsid w:val="00455CE2"/>
    <w:rsid w:val="0045681A"/>
    <w:rsid w:val="00460710"/>
    <w:rsid w:val="004632FA"/>
    <w:rsid w:val="00463766"/>
    <w:rsid w:val="0046561D"/>
    <w:rsid w:val="00465B85"/>
    <w:rsid w:val="00467C90"/>
    <w:rsid w:val="00480EB4"/>
    <w:rsid w:val="00481551"/>
    <w:rsid w:val="00483384"/>
    <w:rsid w:val="0048517E"/>
    <w:rsid w:val="004930C6"/>
    <w:rsid w:val="004949CC"/>
    <w:rsid w:val="004979CC"/>
    <w:rsid w:val="00497ABE"/>
    <w:rsid w:val="004A1605"/>
    <w:rsid w:val="004A53A0"/>
    <w:rsid w:val="004A7442"/>
    <w:rsid w:val="004C1B92"/>
    <w:rsid w:val="004C22EE"/>
    <w:rsid w:val="004C2F46"/>
    <w:rsid w:val="004C5A47"/>
    <w:rsid w:val="004C6D4A"/>
    <w:rsid w:val="004D1BCF"/>
    <w:rsid w:val="004D28A8"/>
    <w:rsid w:val="004D70F9"/>
    <w:rsid w:val="004D78D5"/>
    <w:rsid w:val="004E08FB"/>
    <w:rsid w:val="004E515B"/>
    <w:rsid w:val="004E6BCB"/>
    <w:rsid w:val="004F2A77"/>
    <w:rsid w:val="004F2B87"/>
    <w:rsid w:val="004F3627"/>
    <w:rsid w:val="00500AF9"/>
    <w:rsid w:val="00502A9F"/>
    <w:rsid w:val="00502EF2"/>
    <w:rsid w:val="00505892"/>
    <w:rsid w:val="00505D36"/>
    <w:rsid w:val="00516F7A"/>
    <w:rsid w:val="0051706C"/>
    <w:rsid w:val="00524233"/>
    <w:rsid w:val="0052580C"/>
    <w:rsid w:val="005261C4"/>
    <w:rsid w:val="00526530"/>
    <w:rsid w:val="005311CE"/>
    <w:rsid w:val="00531239"/>
    <w:rsid w:val="00533339"/>
    <w:rsid w:val="00537296"/>
    <w:rsid w:val="00540398"/>
    <w:rsid w:val="00543AEF"/>
    <w:rsid w:val="00543BCD"/>
    <w:rsid w:val="00544CC6"/>
    <w:rsid w:val="005468B9"/>
    <w:rsid w:val="0054712D"/>
    <w:rsid w:val="00547A6A"/>
    <w:rsid w:val="00551353"/>
    <w:rsid w:val="005550D0"/>
    <w:rsid w:val="00556ED5"/>
    <w:rsid w:val="00564720"/>
    <w:rsid w:val="00565B55"/>
    <w:rsid w:val="00566D32"/>
    <w:rsid w:val="00566FF0"/>
    <w:rsid w:val="00575298"/>
    <w:rsid w:val="005754E7"/>
    <w:rsid w:val="005777F6"/>
    <w:rsid w:val="00577DE4"/>
    <w:rsid w:val="005846E8"/>
    <w:rsid w:val="00585D6A"/>
    <w:rsid w:val="00586254"/>
    <w:rsid w:val="00586465"/>
    <w:rsid w:val="005875B4"/>
    <w:rsid w:val="0059472B"/>
    <w:rsid w:val="005953C2"/>
    <w:rsid w:val="00597E7D"/>
    <w:rsid w:val="00597FBA"/>
    <w:rsid w:val="005A2900"/>
    <w:rsid w:val="005A2C72"/>
    <w:rsid w:val="005A4015"/>
    <w:rsid w:val="005B0260"/>
    <w:rsid w:val="005B0FAD"/>
    <w:rsid w:val="005B2C97"/>
    <w:rsid w:val="005B4CBB"/>
    <w:rsid w:val="005B66F8"/>
    <w:rsid w:val="005C2C84"/>
    <w:rsid w:val="005C3192"/>
    <w:rsid w:val="005D138B"/>
    <w:rsid w:val="005D41A3"/>
    <w:rsid w:val="005D5F26"/>
    <w:rsid w:val="005E218B"/>
    <w:rsid w:val="005E335E"/>
    <w:rsid w:val="005E3C2A"/>
    <w:rsid w:val="005E535C"/>
    <w:rsid w:val="005F2C9F"/>
    <w:rsid w:val="005F5121"/>
    <w:rsid w:val="00606705"/>
    <w:rsid w:val="006073CC"/>
    <w:rsid w:val="0061051D"/>
    <w:rsid w:val="00611021"/>
    <w:rsid w:val="006114F3"/>
    <w:rsid w:val="00611B70"/>
    <w:rsid w:val="006127E4"/>
    <w:rsid w:val="00616516"/>
    <w:rsid w:val="00617DDA"/>
    <w:rsid w:val="006206CE"/>
    <w:rsid w:val="00624A4E"/>
    <w:rsid w:val="00626A3D"/>
    <w:rsid w:val="00626AE2"/>
    <w:rsid w:val="00627A0E"/>
    <w:rsid w:val="00630EC1"/>
    <w:rsid w:val="00631815"/>
    <w:rsid w:val="00634F9A"/>
    <w:rsid w:val="00637161"/>
    <w:rsid w:val="00643EB4"/>
    <w:rsid w:val="00644AE0"/>
    <w:rsid w:val="0064681A"/>
    <w:rsid w:val="00647631"/>
    <w:rsid w:val="00650730"/>
    <w:rsid w:val="0065302E"/>
    <w:rsid w:val="00653D20"/>
    <w:rsid w:val="006563B2"/>
    <w:rsid w:val="006567B2"/>
    <w:rsid w:val="00656B78"/>
    <w:rsid w:val="00660042"/>
    <w:rsid w:val="006607F6"/>
    <w:rsid w:val="00661934"/>
    <w:rsid w:val="0066272F"/>
    <w:rsid w:val="006632F1"/>
    <w:rsid w:val="00670768"/>
    <w:rsid w:val="006868EA"/>
    <w:rsid w:val="00696B2E"/>
    <w:rsid w:val="006971F3"/>
    <w:rsid w:val="006973F9"/>
    <w:rsid w:val="006A0D34"/>
    <w:rsid w:val="006A192C"/>
    <w:rsid w:val="006A46FB"/>
    <w:rsid w:val="006B3613"/>
    <w:rsid w:val="006B4E60"/>
    <w:rsid w:val="006B5B51"/>
    <w:rsid w:val="006C220F"/>
    <w:rsid w:val="006C5797"/>
    <w:rsid w:val="006C7FE8"/>
    <w:rsid w:val="006D4F17"/>
    <w:rsid w:val="006D54AE"/>
    <w:rsid w:val="006D5A31"/>
    <w:rsid w:val="006D7E8F"/>
    <w:rsid w:val="006E463F"/>
    <w:rsid w:val="006F4502"/>
    <w:rsid w:val="006F4599"/>
    <w:rsid w:val="00701AD6"/>
    <w:rsid w:val="0071160E"/>
    <w:rsid w:val="0071748A"/>
    <w:rsid w:val="00717D96"/>
    <w:rsid w:val="007215E1"/>
    <w:rsid w:val="00722A1A"/>
    <w:rsid w:val="0072763C"/>
    <w:rsid w:val="00727B59"/>
    <w:rsid w:val="0073199A"/>
    <w:rsid w:val="0073510E"/>
    <w:rsid w:val="00735E63"/>
    <w:rsid w:val="00736A67"/>
    <w:rsid w:val="0074118C"/>
    <w:rsid w:val="00750063"/>
    <w:rsid w:val="007517B6"/>
    <w:rsid w:val="007520A2"/>
    <w:rsid w:val="0075254A"/>
    <w:rsid w:val="007541E8"/>
    <w:rsid w:val="00755D74"/>
    <w:rsid w:val="0075612D"/>
    <w:rsid w:val="007578CC"/>
    <w:rsid w:val="007606A0"/>
    <w:rsid w:val="00760A1C"/>
    <w:rsid w:val="0076229A"/>
    <w:rsid w:val="00775510"/>
    <w:rsid w:val="00775D41"/>
    <w:rsid w:val="007765E0"/>
    <w:rsid w:val="00781F22"/>
    <w:rsid w:val="00786F0E"/>
    <w:rsid w:val="007922A7"/>
    <w:rsid w:val="00792AC9"/>
    <w:rsid w:val="00792B44"/>
    <w:rsid w:val="00793D1A"/>
    <w:rsid w:val="007950DE"/>
    <w:rsid w:val="00795C39"/>
    <w:rsid w:val="00795C88"/>
    <w:rsid w:val="00796024"/>
    <w:rsid w:val="007A3E54"/>
    <w:rsid w:val="007A47FF"/>
    <w:rsid w:val="007A69E8"/>
    <w:rsid w:val="007B1DB6"/>
    <w:rsid w:val="007B2D44"/>
    <w:rsid w:val="007B30E2"/>
    <w:rsid w:val="007C4404"/>
    <w:rsid w:val="007C63C6"/>
    <w:rsid w:val="007D6241"/>
    <w:rsid w:val="007E582B"/>
    <w:rsid w:val="007E602E"/>
    <w:rsid w:val="007F18C7"/>
    <w:rsid w:val="007F4C68"/>
    <w:rsid w:val="007F4FB2"/>
    <w:rsid w:val="007F5A7B"/>
    <w:rsid w:val="007F63C2"/>
    <w:rsid w:val="007F7499"/>
    <w:rsid w:val="00802694"/>
    <w:rsid w:val="00803CC1"/>
    <w:rsid w:val="00806CC9"/>
    <w:rsid w:val="008101A4"/>
    <w:rsid w:val="00811848"/>
    <w:rsid w:val="00812724"/>
    <w:rsid w:val="00815431"/>
    <w:rsid w:val="008218C0"/>
    <w:rsid w:val="00823649"/>
    <w:rsid w:val="00827C74"/>
    <w:rsid w:val="008301C3"/>
    <w:rsid w:val="00830BAC"/>
    <w:rsid w:val="00830F9C"/>
    <w:rsid w:val="008328C8"/>
    <w:rsid w:val="008333AC"/>
    <w:rsid w:val="00835CD1"/>
    <w:rsid w:val="0083632D"/>
    <w:rsid w:val="00842D21"/>
    <w:rsid w:val="00842EB8"/>
    <w:rsid w:val="008455F4"/>
    <w:rsid w:val="00846E9B"/>
    <w:rsid w:val="00853545"/>
    <w:rsid w:val="008563E0"/>
    <w:rsid w:val="00865AF3"/>
    <w:rsid w:val="00866790"/>
    <w:rsid w:val="0086696C"/>
    <w:rsid w:val="008678F7"/>
    <w:rsid w:val="0087170D"/>
    <w:rsid w:val="008741C2"/>
    <w:rsid w:val="00874D3B"/>
    <w:rsid w:val="008777FB"/>
    <w:rsid w:val="00882398"/>
    <w:rsid w:val="00885FB9"/>
    <w:rsid w:val="00890051"/>
    <w:rsid w:val="008912ED"/>
    <w:rsid w:val="0089387E"/>
    <w:rsid w:val="00897939"/>
    <w:rsid w:val="008A315D"/>
    <w:rsid w:val="008A56CA"/>
    <w:rsid w:val="008A5D1C"/>
    <w:rsid w:val="008A63F1"/>
    <w:rsid w:val="008B091B"/>
    <w:rsid w:val="008B3F96"/>
    <w:rsid w:val="008B4BFA"/>
    <w:rsid w:val="008B79D2"/>
    <w:rsid w:val="008C013F"/>
    <w:rsid w:val="008C26CC"/>
    <w:rsid w:val="008C52A1"/>
    <w:rsid w:val="008C533F"/>
    <w:rsid w:val="008C6685"/>
    <w:rsid w:val="008D029D"/>
    <w:rsid w:val="008D2F89"/>
    <w:rsid w:val="008D3E85"/>
    <w:rsid w:val="008D4B43"/>
    <w:rsid w:val="008E000F"/>
    <w:rsid w:val="008E1182"/>
    <w:rsid w:val="008E35BA"/>
    <w:rsid w:val="008E51BD"/>
    <w:rsid w:val="008E7609"/>
    <w:rsid w:val="008F317E"/>
    <w:rsid w:val="008F4F84"/>
    <w:rsid w:val="00907628"/>
    <w:rsid w:val="00916DD3"/>
    <w:rsid w:val="00923992"/>
    <w:rsid w:val="009263A1"/>
    <w:rsid w:val="009276E7"/>
    <w:rsid w:val="00935218"/>
    <w:rsid w:val="00935466"/>
    <w:rsid w:val="0093769D"/>
    <w:rsid w:val="009470D0"/>
    <w:rsid w:val="00947108"/>
    <w:rsid w:val="00947184"/>
    <w:rsid w:val="00947C4F"/>
    <w:rsid w:val="00953790"/>
    <w:rsid w:val="00956E83"/>
    <w:rsid w:val="0096649A"/>
    <w:rsid w:val="00971978"/>
    <w:rsid w:val="00971A46"/>
    <w:rsid w:val="009747BB"/>
    <w:rsid w:val="00975D15"/>
    <w:rsid w:val="00980FAE"/>
    <w:rsid w:val="009817F2"/>
    <w:rsid w:val="00982CC3"/>
    <w:rsid w:val="009835B8"/>
    <w:rsid w:val="009860A1"/>
    <w:rsid w:val="009870A5"/>
    <w:rsid w:val="00987B9C"/>
    <w:rsid w:val="009919BC"/>
    <w:rsid w:val="00992A8E"/>
    <w:rsid w:val="009938B1"/>
    <w:rsid w:val="00995869"/>
    <w:rsid w:val="00997FEF"/>
    <w:rsid w:val="009B1C3D"/>
    <w:rsid w:val="009B365C"/>
    <w:rsid w:val="009B4499"/>
    <w:rsid w:val="009B4DEB"/>
    <w:rsid w:val="009B5AD2"/>
    <w:rsid w:val="009B6241"/>
    <w:rsid w:val="009C6726"/>
    <w:rsid w:val="009D31EC"/>
    <w:rsid w:val="009D6553"/>
    <w:rsid w:val="009D6EAF"/>
    <w:rsid w:val="009D72CB"/>
    <w:rsid w:val="009E12A1"/>
    <w:rsid w:val="009E57C6"/>
    <w:rsid w:val="009F3585"/>
    <w:rsid w:val="00A03541"/>
    <w:rsid w:val="00A07A63"/>
    <w:rsid w:val="00A12A53"/>
    <w:rsid w:val="00A163D5"/>
    <w:rsid w:val="00A16862"/>
    <w:rsid w:val="00A16E26"/>
    <w:rsid w:val="00A204E1"/>
    <w:rsid w:val="00A225C1"/>
    <w:rsid w:val="00A27EDA"/>
    <w:rsid w:val="00A33F75"/>
    <w:rsid w:val="00A45CC4"/>
    <w:rsid w:val="00A472A9"/>
    <w:rsid w:val="00A47ADC"/>
    <w:rsid w:val="00A51612"/>
    <w:rsid w:val="00A51F80"/>
    <w:rsid w:val="00A534FA"/>
    <w:rsid w:val="00A54617"/>
    <w:rsid w:val="00A55F29"/>
    <w:rsid w:val="00A617F3"/>
    <w:rsid w:val="00A628FA"/>
    <w:rsid w:val="00A63454"/>
    <w:rsid w:val="00A653FF"/>
    <w:rsid w:val="00A65E10"/>
    <w:rsid w:val="00A67C17"/>
    <w:rsid w:val="00A81BA8"/>
    <w:rsid w:val="00A826A0"/>
    <w:rsid w:val="00A85B66"/>
    <w:rsid w:val="00A86FC5"/>
    <w:rsid w:val="00A87AEC"/>
    <w:rsid w:val="00A920A8"/>
    <w:rsid w:val="00A93678"/>
    <w:rsid w:val="00A940BA"/>
    <w:rsid w:val="00A958FA"/>
    <w:rsid w:val="00A96B11"/>
    <w:rsid w:val="00AA4BF8"/>
    <w:rsid w:val="00AA540D"/>
    <w:rsid w:val="00AA5C35"/>
    <w:rsid w:val="00AA5EE0"/>
    <w:rsid w:val="00AA734F"/>
    <w:rsid w:val="00AB0D1D"/>
    <w:rsid w:val="00AB2E00"/>
    <w:rsid w:val="00AB3EE3"/>
    <w:rsid w:val="00AC3438"/>
    <w:rsid w:val="00AC3902"/>
    <w:rsid w:val="00AC7973"/>
    <w:rsid w:val="00AD0529"/>
    <w:rsid w:val="00AD123A"/>
    <w:rsid w:val="00AD3212"/>
    <w:rsid w:val="00AD64C2"/>
    <w:rsid w:val="00AD6CC7"/>
    <w:rsid w:val="00AE0DFA"/>
    <w:rsid w:val="00AE2843"/>
    <w:rsid w:val="00AF7084"/>
    <w:rsid w:val="00B00840"/>
    <w:rsid w:val="00B008B1"/>
    <w:rsid w:val="00B05652"/>
    <w:rsid w:val="00B10676"/>
    <w:rsid w:val="00B11BF0"/>
    <w:rsid w:val="00B131DD"/>
    <w:rsid w:val="00B20620"/>
    <w:rsid w:val="00B24BA4"/>
    <w:rsid w:val="00B25096"/>
    <w:rsid w:val="00B27B3C"/>
    <w:rsid w:val="00B320A2"/>
    <w:rsid w:val="00B3243C"/>
    <w:rsid w:val="00B34710"/>
    <w:rsid w:val="00B350E4"/>
    <w:rsid w:val="00B3755B"/>
    <w:rsid w:val="00B42334"/>
    <w:rsid w:val="00B42CBA"/>
    <w:rsid w:val="00B43DB1"/>
    <w:rsid w:val="00B44397"/>
    <w:rsid w:val="00B44B20"/>
    <w:rsid w:val="00B4660F"/>
    <w:rsid w:val="00B52BB6"/>
    <w:rsid w:val="00B6222E"/>
    <w:rsid w:val="00B6294D"/>
    <w:rsid w:val="00B66ED2"/>
    <w:rsid w:val="00B7090D"/>
    <w:rsid w:val="00B73A4C"/>
    <w:rsid w:val="00B75528"/>
    <w:rsid w:val="00B76C54"/>
    <w:rsid w:val="00B8044F"/>
    <w:rsid w:val="00B814A7"/>
    <w:rsid w:val="00B850FE"/>
    <w:rsid w:val="00B854CE"/>
    <w:rsid w:val="00B87C35"/>
    <w:rsid w:val="00B90CDA"/>
    <w:rsid w:val="00B94DEA"/>
    <w:rsid w:val="00BA78AC"/>
    <w:rsid w:val="00BB1121"/>
    <w:rsid w:val="00BB151B"/>
    <w:rsid w:val="00BB5396"/>
    <w:rsid w:val="00BC0486"/>
    <w:rsid w:val="00BC40F4"/>
    <w:rsid w:val="00BC4729"/>
    <w:rsid w:val="00BC55F6"/>
    <w:rsid w:val="00BD6470"/>
    <w:rsid w:val="00BD69B1"/>
    <w:rsid w:val="00BE1991"/>
    <w:rsid w:val="00BE2E1E"/>
    <w:rsid w:val="00BE47DD"/>
    <w:rsid w:val="00BE49F0"/>
    <w:rsid w:val="00BE62AE"/>
    <w:rsid w:val="00BF1B03"/>
    <w:rsid w:val="00BF3A51"/>
    <w:rsid w:val="00BF4EEA"/>
    <w:rsid w:val="00BF71C4"/>
    <w:rsid w:val="00C00116"/>
    <w:rsid w:val="00C0026F"/>
    <w:rsid w:val="00C02630"/>
    <w:rsid w:val="00C03CE3"/>
    <w:rsid w:val="00C05EFC"/>
    <w:rsid w:val="00C0740C"/>
    <w:rsid w:val="00C15E72"/>
    <w:rsid w:val="00C17F2E"/>
    <w:rsid w:val="00C22BC6"/>
    <w:rsid w:val="00C23724"/>
    <w:rsid w:val="00C30E5D"/>
    <w:rsid w:val="00C33FF4"/>
    <w:rsid w:val="00C37416"/>
    <w:rsid w:val="00C43728"/>
    <w:rsid w:val="00C4635D"/>
    <w:rsid w:val="00C61E3F"/>
    <w:rsid w:val="00C66357"/>
    <w:rsid w:val="00C711B0"/>
    <w:rsid w:val="00C73CD7"/>
    <w:rsid w:val="00C771D6"/>
    <w:rsid w:val="00C81CD5"/>
    <w:rsid w:val="00C86137"/>
    <w:rsid w:val="00C87770"/>
    <w:rsid w:val="00C90D85"/>
    <w:rsid w:val="00C9324C"/>
    <w:rsid w:val="00C97C29"/>
    <w:rsid w:val="00CA70DE"/>
    <w:rsid w:val="00CB2D93"/>
    <w:rsid w:val="00CB48D6"/>
    <w:rsid w:val="00CB4BC6"/>
    <w:rsid w:val="00CB5D88"/>
    <w:rsid w:val="00CB5DEC"/>
    <w:rsid w:val="00CB6A79"/>
    <w:rsid w:val="00CB7C5D"/>
    <w:rsid w:val="00CC03B1"/>
    <w:rsid w:val="00CC19D9"/>
    <w:rsid w:val="00CD638E"/>
    <w:rsid w:val="00CE027C"/>
    <w:rsid w:val="00CE10FC"/>
    <w:rsid w:val="00CE2D05"/>
    <w:rsid w:val="00CE323E"/>
    <w:rsid w:val="00CE5ADB"/>
    <w:rsid w:val="00CE67E5"/>
    <w:rsid w:val="00CE6CBD"/>
    <w:rsid w:val="00CF0218"/>
    <w:rsid w:val="00CF1922"/>
    <w:rsid w:val="00CF2FD9"/>
    <w:rsid w:val="00CF33FF"/>
    <w:rsid w:val="00D00D38"/>
    <w:rsid w:val="00D0467C"/>
    <w:rsid w:val="00D067F3"/>
    <w:rsid w:val="00D06AF5"/>
    <w:rsid w:val="00D07F2D"/>
    <w:rsid w:val="00D16082"/>
    <w:rsid w:val="00D1608B"/>
    <w:rsid w:val="00D23660"/>
    <w:rsid w:val="00D24C9A"/>
    <w:rsid w:val="00D24E3C"/>
    <w:rsid w:val="00D25B59"/>
    <w:rsid w:val="00D354F3"/>
    <w:rsid w:val="00D366D7"/>
    <w:rsid w:val="00D371EF"/>
    <w:rsid w:val="00D37257"/>
    <w:rsid w:val="00D377BF"/>
    <w:rsid w:val="00D41C37"/>
    <w:rsid w:val="00D46CF5"/>
    <w:rsid w:val="00D51295"/>
    <w:rsid w:val="00D518FC"/>
    <w:rsid w:val="00D51FD1"/>
    <w:rsid w:val="00D52DA5"/>
    <w:rsid w:val="00D617DF"/>
    <w:rsid w:val="00D77C73"/>
    <w:rsid w:val="00D81C5E"/>
    <w:rsid w:val="00D823DC"/>
    <w:rsid w:val="00D8247A"/>
    <w:rsid w:val="00D8396B"/>
    <w:rsid w:val="00D84CC8"/>
    <w:rsid w:val="00D856A2"/>
    <w:rsid w:val="00D8696D"/>
    <w:rsid w:val="00D875B2"/>
    <w:rsid w:val="00D926BB"/>
    <w:rsid w:val="00D93D73"/>
    <w:rsid w:val="00DA13D1"/>
    <w:rsid w:val="00DA34D6"/>
    <w:rsid w:val="00DA44BA"/>
    <w:rsid w:val="00DA7406"/>
    <w:rsid w:val="00DB1152"/>
    <w:rsid w:val="00DB1858"/>
    <w:rsid w:val="00DB23C9"/>
    <w:rsid w:val="00DB3D1A"/>
    <w:rsid w:val="00DB756C"/>
    <w:rsid w:val="00DB7D82"/>
    <w:rsid w:val="00DC2FCD"/>
    <w:rsid w:val="00DC79BD"/>
    <w:rsid w:val="00DD2A68"/>
    <w:rsid w:val="00DD35C2"/>
    <w:rsid w:val="00DE0405"/>
    <w:rsid w:val="00DE27FC"/>
    <w:rsid w:val="00DE626E"/>
    <w:rsid w:val="00DE64EF"/>
    <w:rsid w:val="00DE744C"/>
    <w:rsid w:val="00DF3B21"/>
    <w:rsid w:val="00DF49F3"/>
    <w:rsid w:val="00DF4F2F"/>
    <w:rsid w:val="00E05623"/>
    <w:rsid w:val="00E1429A"/>
    <w:rsid w:val="00E15291"/>
    <w:rsid w:val="00E154AC"/>
    <w:rsid w:val="00E1683E"/>
    <w:rsid w:val="00E17FE9"/>
    <w:rsid w:val="00E2104D"/>
    <w:rsid w:val="00E2210A"/>
    <w:rsid w:val="00E231D8"/>
    <w:rsid w:val="00E32B58"/>
    <w:rsid w:val="00E331F1"/>
    <w:rsid w:val="00E34C87"/>
    <w:rsid w:val="00E37351"/>
    <w:rsid w:val="00E46AEC"/>
    <w:rsid w:val="00E4774B"/>
    <w:rsid w:val="00E5058A"/>
    <w:rsid w:val="00E50B6C"/>
    <w:rsid w:val="00E53EE3"/>
    <w:rsid w:val="00E53FD5"/>
    <w:rsid w:val="00E56A95"/>
    <w:rsid w:val="00E600AD"/>
    <w:rsid w:val="00E67370"/>
    <w:rsid w:val="00E706B4"/>
    <w:rsid w:val="00E73DA5"/>
    <w:rsid w:val="00E8195F"/>
    <w:rsid w:val="00E86073"/>
    <w:rsid w:val="00E87E7A"/>
    <w:rsid w:val="00E92928"/>
    <w:rsid w:val="00E92EFD"/>
    <w:rsid w:val="00EA024F"/>
    <w:rsid w:val="00EA05FD"/>
    <w:rsid w:val="00EA2B01"/>
    <w:rsid w:val="00EA5C58"/>
    <w:rsid w:val="00EA6BCB"/>
    <w:rsid w:val="00EB2232"/>
    <w:rsid w:val="00EB2901"/>
    <w:rsid w:val="00EB399F"/>
    <w:rsid w:val="00EB3DB7"/>
    <w:rsid w:val="00EB4A00"/>
    <w:rsid w:val="00EB6E73"/>
    <w:rsid w:val="00EC0B5D"/>
    <w:rsid w:val="00EC5FAE"/>
    <w:rsid w:val="00ED2AB2"/>
    <w:rsid w:val="00ED617F"/>
    <w:rsid w:val="00EE74A1"/>
    <w:rsid w:val="00EE7B68"/>
    <w:rsid w:val="00EE7E25"/>
    <w:rsid w:val="00EF1275"/>
    <w:rsid w:val="00EF6611"/>
    <w:rsid w:val="00EF69A0"/>
    <w:rsid w:val="00F012A5"/>
    <w:rsid w:val="00F015CF"/>
    <w:rsid w:val="00F01768"/>
    <w:rsid w:val="00F0238C"/>
    <w:rsid w:val="00F03F3F"/>
    <w:rsid w:val="00F06233"/>
    <w:rsid w:val="00F070B8"/>
    <w:rsid w:val="00F0750B"/>
    <w:rsid w:val="00F107F0"/>
    <w:rsid w:val="00F14B82"/>
    <w:rsid w:val="00F15844"/>
    <w:rsid w:val="00F2332E"/>
    <w:rsid w:val="00F24590"/>
    <w:rsid w:val="00F25A2B"/>
    <w:rsid w:val="00F304BF"/>
    <w:rsid w:val="00F322BB"/>
    <w:rsid w:val="00F33B2B"/>
    <w:rsid w:val="00F3516E"/>
    <w:rsid w:val="00F36095"/>
    <w:rsid w:val="00F40FA4"/>
    <w:rsid w:val="00F44556"/>
    <w:rsid w:val="00F50D9E"/>
    <w:rsid w:val="00F50FC1"/>
    <w:rsid w:val="00F516CE"/>
    <w:rsid w:val="00F65F11"/>
    <w:rsid w:val="00F6686B"/>
    <w:rsid w:val="00F71540"/>
    <w:rsid w:val="00F71E78"/>
    <w:rsid w:val="00F72C7A"/>
    <w:rsid w:val="00F73A1A"/>
    <w:rsid w:val="00F7539D"/>
    <w:rsid w:val="00F76B28"/>
    <w:rsid w:val="00F77F28"/>
    <w:rsid w:val="00F80642"/>
    <w:rsid w:val="00F80DBA"/>
    <w:rsid w:val="00F80E7E"/>
    <w:rsid w:val="00F80F97"/>
    <w:rsid w:val="00F81204"/>
    <w:rsid w:val="00F81A35"/>
    <w:rsid w:val="00F82C96"/>
    <w:rsid w:val="00F84E81"/>
    <w:rsid w:val="00F85189"/>
    <w:rsid w:val="00F93090"/>
    <w:rsid w:val="00F948D9"/>
    <w:rsid w:val="00F974C2"/>
    <w:rsid w:val="00F97D54"/>
    <w:rsid w:val="00FA012D"/>
    <w:rsid w:val="00FA1FA0"/>
    <w:rsid w:val="00FA465D"/>
    <w:rsid w:val="00FB10A9"/>
    <w:rsid w:val="00FB32A9"/>
    <w:rsid w:val="00FC02E7"/>
    <w:rsid w:val="00FC627C"/>
    <w:rsid w:val="00FC71A1"/>
    <w:rsid w:val="00FD5C8E"/>
    <w:rsid w:val="00FD7E65"/>
    <w:rsid w:val="00FE11A5"/>
    <w:rsid w:val="00FE4763"/>
    <w:rsid w:val="00FE512D"/>
    <w:rsid w:val="00FE5885"/>
    <w:rsid w:val="00FE606E"/>
    <w:rsid w:val="00FF27DA"/>
    <w:rsid w:val="00FF48E2"/>
    <w:rsid w:val="00FF50A0"/>
    <w:rsid w:val="00FF56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4A6CB4"/>
  <w15:docId w15:val="{90388791-3C0E-4E6B-8AB1-8239E2B2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9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2989">
      <w:bodyDiv w:val="1"/>
      <w:marLeft w:val="0"/>
      <w:marRight w:val="0"/>
      <w:marTop w:val="0"/>
      <w:marBottom w:val="0"/>
      <w:divBdr>
        <w:top w:val="none" w:sz="0" w:space="0" w:color="auto"/>
        <w:left w:val="none" w:sz="0" w:space="0" w:color="auto"/>
        <w:bottom w:val="none" w:sz="0" w:space="0" w:color="auto"/>
        <w:right w:val="none" w:sz="0" w:space="0" w:color="auto"/>
      </w:divBdr>
    </w:div>
    <w:div w:id="19897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A9F8-69F7-4822-9D53-0E8703B7F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CCF7D6A-6086-475A-AD80-5488CAB2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868</Words>
  <Characters>4950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6</cp:revision>
  <cp:lastPrinted>2019-01-30T01:17:00Z</cp:lastPrinted>
  <dcterms:created xsi:type="dcterms:W3CDTF">2019-03-18T05:31:00Z</dcterms:created>
  <dcterms:modified xsi:type="dcterms:W3CDTF">2019-05-07T11:52:00Z</dcterms:modified>
</cp:coreProperties>
</file>